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heme="minorHAnsi" w:hAnsi="Arial" w:cs="Arial"/>
          <w:color w:val="5B9BD5" w:themeColor="accent1"/>
          <w:lang w:eastAsia="en-US"/>
        </w:rPr>
        <w:id w:val="257039006"/>
        <w:docPartObj>
          <w:docPartGallery w:val="Cover Pages"/>
          <w:docPartUnique/>
        </w:docPartObj>
      </w:sdtPr>
      <w:sdtEndPr>
        <w:rPr>
          <w:color w:val="auto"/>
        </w:rPr>
      </w:sdtEndPr>
      <w:sdtContent>
        <w:p w14:paraId="2EC5A9BA" w14:textId="77777777" w:rsidR="00C85493" w:rsidRPr="003B72E5" w:rsidRDefault="00192544">
          <w:pPr>
            <w:pStyle w:val="Sinespaciado"/>
            <w:spacing w:before="1540" w:after="240"/>
            <w:jc w:val="center"/>
            <w:rPr>
              <w:rFonts w:ascii="Arial" w:hAnsi="Arial" w:cs="Arial"/>
              <w:color w:val="5B9BD5" w:themeColor="accent1"/>
            </w:rPr>
          </w:pPr>
          <w:r w:rsidRPr="003B72E5">
            <w:rPr>
              <w:rFonts w:ascii="Arial" w:hAnsi="Arial" w:cs="Arial"/>
              <w:noProof/>
            </w:rPr>
            <w:drawing>
              <wp:inline distT="0" distB="0" distL="0" distR="0" wp14:anchorId="1D43F6A0" wp14:editId="53592227">
                <wp:extent cx="4133850" cy="12287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850" cy="1228725"/>
                        </a:xfrm>
                        <a:prstGeom prst="rect">
                          <a:avLst/>
                        </a:prstGeom>
                        <a:noFill/>
                        <a:ln>
                          <a:noFill/>
                        </a:ln>
                      </pic:spPr>
                    </pic:pic>
                  </a:graphicData>
                </a:graphic>
              </wp:inline>
            </w:drawing>
          </w:r>
        </w:p>
        <w:sdt>
          <w:sdtPr>
            <w:rPr>
              <w:rFonts w:ascii="Arial" w:eastAsiaTheme="majorEastAsia" w:hAnsi="Arial" w:cs="Arial"/>
              <w:caps/>
              <w:color w:val="5B9BD5" w:themeColor="accent1"/>
              <w:sz w:val="72"/>
              <w:szCs w:val="72"/>
            </w:rPr>
            <w:alias w:val="Título"/>
            <w:tag w:val=""/>
            <w:id w:val="1735040861"/>
            <w:placeholder>
              <w:docPart w:val="7EB65B3EEED04E769BC19F236FD2ACE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00D15F1" w14:textId="77777777" w:rsidR="00C85493" w:rsidRPr="003B72E5" w:rsidRDefault="00730C23">
              <w:pPr>
                <w:pStyle w:val="Sinespaciado"/>
                <w:pBdr>
                  <w:top w:val="single" w:sz="6" w:space="6" w:color="5B9BD5" w:themeColor="accent1"/>
                  <w:bottom w:val="single" w:sz="6" w:space="6" w:color="5B9BD5" w:themeColor="accent1"/>
                </w:pBdr>
                <w:spacing w:after="240"/>
                <w:jc w:val="center"/>
                <w:rPr>
                  <w:rFonts w:ascii="Arial" w:eastAsiaTheme="majorEastAsia" w:hAnsi="Arial" w:cs="Arial"/>
                  <w:caps/>
                  <w:color w:val="5B9BD5" w:themeColor="accent1"/>
                  <w:sz w:val="80"/>
                  <w:szCs w:val="80"/>
                </w:rPr>
              </w:pPr>
              <w:r w:rsidRPr="003B72E5">
                <w:rPr>
                  <w:rFonts w:ascii="Arial" w:eastAsiaTheme="majorEastAsia" w:hAnsi="Arial" w:cs="Arial"/>
                  <w:caps/>
                  <w:color w:val="5B9BD5" w:themeColor="accent1"/>
                  <w:sz w:val="72"/>
                  <w:szCs w:val="72"/>
                </w:rPr>
                <w:t>Estudio de identificación de autoría</w:t>
              </w:r>
            </w:p>
          </w:sdtContent>
        </w:sdt>
        <w:sdt>
          <w:sdtPr>
            <w:rPr>
              <w:rFonts w:ascii="Arial" w:hAnsi="Arial" w:cs="Arial"/>
              <w:color w:val="5B9BD5" w:themeColor="accent1"/>
              <w:sz w:val="28"/>
              <w:szCs w:val="28"/>
            </w:rPr>
            <w:alias w:val="Subtítulo"/>
            <w:tag w:val=""/>
            <w:id w:val="328029620"/>
            <w:placeholder>
              <w:docPart w:val="D45F2B6B9D394B34BF70FFF2323BADA2"/>
            </w:placeholder>
            <w:dataBinding w:prefixMappings="xmlns:ns0='http://purl.org/dc/elements/1.1/' xmlns:ns1='http://schemas.openxmlformats.org/package/2006/metadata/core-properties' " w:xpath="/ns1:coreProperties[1]/ns0:subject[1]" w:storeItemID="{6C3C8BC8-F283-45AE-878A-BAB7291924A1}"/>
            <w:text/>
          </w:sdtPr>
          <w:sdtContent>
            <w:p w14:paraId="410FA26E" w14:textId="77777777" w:rsidR="00C85493" w:rsidRPr="003B72E5" w:rsidRDefault="00730C23">
              <w:pPr>
                <w:pStyle w:val="Sinespaciado"/>
                <w:jc w:val="center"/>
                <w:rPr>
                  <w:rFonts w:ascii="Arial" w:hAnsi="Arial" w:cs="Arial"/>
                  <w:color w:val="5B9BD5" w:themeColor="accent1"/>
                  <w:sz w:val="28"/>
                  <w:szCs w:val="28"/>
                </w:rPr>
              </w:pPr>
              <w:r w:rsidRPr="003B72E5">
                <w:rPr>
                  <w:rFonts w:ascii="Arial" w:hAnsi="Arial" w:cs="Arial"/>
                  <w:color w:val="5B9BD5" w:themeColor="accent1"/>
                  <w:sz w:val="28"/>
                  <w:szCs w:val="28"/>
                </w:rPr>
                <w:t>Ciencias de la Computación e Inteligencia Artificial</w:t>
              </w:r>
            </w:p>
          </w:sdtContent>
        </w:sdt>
        <w:p w14:paraId="0FD734C0" w14:textId="77777777" w:rsidR="00C85493" w:rsidRPr="003B72E5" w:rsidRDefault="00C85493">
          <w:pPr>
            <w:pStyle w:val="Sinespaciado"/>
            <w:spacing w:before="480"/>
            <w:jc w:val="center"/>
            <w:rPr>
              <w:rFonts w:ascii="Arial" w:hAnsi="Arial" w:cs="Arial"/>
              <w:color w:val="5B9BD5" w:themeColor="accent1"/>
            </w:rPr>
          </w:pPr>
          <w:r w:rsidRPr="003B72E5">
            <w:rPr>
              <w:rFonts w:ascii="Arial" w:hAnsi="Arial" w:cs="Arial"/>
              <w:noProof/>
              <w:color w:val="5B9BD5" w:themeColor="accent1"/>
            </w:rPr>
            <mc:AlternateContent>
              <mc:Choice Requires="wps">
                <w:drawing>
                  <wp:anchor distT="0" distB="0" distL="114300" distR="114300" simplePos="0" relativeHeight="251659264" behindDoc="0" locked="0" layoutInCell="1" allowOverlap="1" wp14:anchorId="1D801DB1" wp14:editId="56FFDBE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3-12T00:00:00Z">
                                    <w:dateFormat w:val="d 'de' MMMM 'de' yyyy"/>
                                    <w:lid w:val="es-ES"/>
                                    <w:storeMappedDataAs w:val="dateTime"/>
                                    <w:calendar w:val="gregorian"/>
                                  </w:date>
                                </w:sdtPr>
                                <w:sdtContent>
                                  <w:p w14:paraId="0BD49FD9" w14:textId="77777777" w:rsidR="00730023" w:rsidRPr="00D1210C" w:rsidRDefault="00730023">
                                    <w:pPr>
                                      <w:pStyle w:val="Sinespaciado"/>
                                      <w:spacing w:after="40"/>
                                      <w:jc w:val="center"/>
                                      <w:rPr>
                                        <w:rFonts w:ascii="Arial" w:hAnsi="Arial" w:cs="Arial"/>
                                        <w:caps/>
                                        <w:color w:val="5B9BD5" w:themeColor="accent1"/>
                                        <w:sz w:val="28"/>
                                        <w:szCs w:val="28"/>
                                      </w:rPr>
                                    </w:pPr>
                                    <w:r w:rsidRPr="00D1210C">
                                      <w:rPr>
                                        <w:rFonts w:ascii="Arial" w:hAnsi="Arial" w:cs="Arial"/>
                                        <w:caps/>
                                        <w:color w:val="5B9BD5" w:themeColor="accent1"/>
                                        <w:sz w:val="28"/>
                                        <w:szCs w:val="28"/>
                                      </w:rPr>
                                      <w:t>12 de marzo de 2019</w:t>
                                    </w:r>
                                  </w:p>
                                </w:sdtContent>
                              </w:sdt>
                              <w:p w14:paraId="7704F011" w14:textId="77777777" w:rsidR="00730023" w:rsidRPr="00D1210C" w:rsidRDefault="00730023">
                                <w:pPr>
                                  <w:pStyle w:val="Sinespaciado"/>
                                  <w:jc w:val="center"/>
                                  <w:rPr>
                                    <w:rFonts w:ascii="Arial" w:hAnsi="Arial" w:cs="Arial"/>
                                    <w:color w:val="5B9BD5" w:themeColor="accent1"/>
                                  </w:rPr>
                                </w:pPr>
                                <w:sdt>
                                  <w:sdtPr>
                                    <w:rPr>
                                      <w:rFonts w:ascii="Arial" w:hAnsi="Arial" w:cs="Arial"/>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Pr="00D1210C">
                                      <w:rPr>
                                        <w:rFonts w:ascii="Arial" w:hAnsi="Arial" w:cs="Arial"/>
                                        <w:color w:val="5B9BD5" w:themeColor="accent1"/>
                                      </w:rPr>
                                      <w:t>Escuela Técnica Superior de Ingenierías Informática y de Telecomunicación</w:t>
                                    </w:r>
                                  </w:sdtContent>
                                </w:sdt>
                              </w:p>
                              <w:p w14:paraId="137AAAC6" w14:textId="237A9FA3" w:rsidR="00730023" w:rsidRDefault="00730023">
                                <w:pPr>
                                  <w:pStyle w:val="Sinespaciado"/>
                                  <w:jc w:val="center"/>
                                  <w:rPr>
                                    <w:rFonts w:ascii="Arial" w:hAnsi="Arial" w:cs="Arial"/>
                                    <w:color w:val="5B9BD5" w:themeColor="accent1"/>
                                  </w:rPr>
                                </w:pPr>
                                <w:sdt>
                                  <w:sdtPr>
                                    <w:rPr>
                                      <w:rFonts w:ascii="Arial" w:hAnsi="Arial" w:cs="Arial"/>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Pr="00D1210C">
                                      <w:rPr>
                                        <w:rFonts w:ascii="Arial" w:hAnsi="Arial" w:cs="Arial"/>
                                        <w:color w:val="5B9BD5" w:themeColor="accent1"/>
                                      </w:rPr>
                                      <w:t>Tutores: Luis de Campos Ibáñez y Juan F. Miguel Huete</w:t>
                                    </w:r>
                                  </w:sdtContent>
                                </w:sdt>
                              </w:p>
                              <w:p w14:paraId="324AEE68" w14:textId="723C7C84" w:rsidR="00730023" w:rsidRPr="00D1210C" w:rsidRDefault="00730023">
                                <w:pPr>
                                  <w:pStyle w:val="Sinespaciado"/>
                                  <w:jc w:val="center"/>
                                  <w:rPr>
                                    <w:rFonts w:ascii="Arial" w:hAnsi="Arial" w:cs="Arial"/>
                                    <w:color w:val="5B9BD5" w:themeColor="accent1"/>
                                  </w:rPr>
                                </w:pPr>
                                <w:r>
                                  <w:rPr>
                                    <w:rFonts w:ascii="Arial" w:hAnsi="Arial" w:cs="Arial"/>
                                    <w:color w:val="5B9BD5" w:themeColor="accent1"/>
                                  </w:rPr>
                                  <w:t>Autor: Ernesto Martínez del Pino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D801DB1"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rFonts w:ascii="Arial" w:hAnsi="Arial" w:cs="Arial"/>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3-12T00:00:00Z">
                              <w:dateFormat w:val="d 'de' MMMM 'de' yyyy"/>
                              <w:lid w:val="es-ES"/>
                              <w:storeMappedDataAs w:val="dateTime"/>
                              <w:calendar w:val="gregorian"/>
                            </w:date>
                          </w:sdtPr>
                          <w:sdtContent>
                            <w:p w14:paraId="0BD49FD9" w14:textId="77777777" w:rsidR="00730023" w:rsidRPr="00D1210C" w:rsidRDefault="00730023">
                              <w:pPr>
                                <w:pStyle w:val="Sinespaciado"/>
                                <w:spacing w:after="40"/>
                                <w:jc w:val="center"/>
                                <w:rPr>
                                  <w:rFonts w:ascii="Arial" w:hAnsi="Arial" w:cs="Arial"/>
                                  <w:caps/>
                                  <w:color w:val="5B9BD5" w:themeColor="accent1"/>
                                  <w:sz w:val="28"/>
                                  <w:szCs w:val="28"/>
                                </w:rPr>
                              </w:pPr>
                              <w:r w:rsidRPr="00D1210C">
                                <w:rPr>
                                  <w:rFonts w:ascii="Arial" w:hAnsi="Arial" w:cs="Arial"/>
                                  <w:caps/>
                                  <w:color w:val="5B9BD5" w:themeColor="accent1"/>
                                  <w:sz w:val="28"/>
                                  <w:szCs w:val="28"/>
                                </w:rPr>
                                <w:t>12 de marzo de 2019</w:t>
                              </w:r>
                            </w:p>
                          </w:sdtContent>
                        </w:sdt>
                        <w:p w14:paraId="7704F011" w14:textId="77777777" w:rsidR="00730023" w:rsidRPr="00D1210C" w:rsidRDefault="00730023">
                          <w:pPr>
                            <w:pStyle w:val="Sinespaciado"/>
                            <w:jc w:val="center"/>
                            <w:rPr>
                              <w:rFonts w:ascii="Arial" w:hAnsi="Arial" w:cs="Arial"/>
                              <w:color w:val="5B9BD5" w:themeColor="accent1"/>
                            </w:rPr>
                          </w:pPr>
                          <w:sdt>
                            <w:sdtPr>
                              <w:rPr>
                                <w:rFonts w:ascii="Arial" w:hAnsi="Arial" w:cs="Arial"/>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Pr="00D1210C">
                                <w:rPr>
                                  <w:rFonts w:ascii="Arial" w:hAnsi="Arial" w:cs="Arial"/>
                                  <w:color w:val="5B9BD5" w:themeColor="accent1"/>
                                </w:rPr>
                                <w:t>Escuela Técnica Superior de Ingenierías Informática y de Telecomunicación</w:t>
                              </w:r>
                            </w:sdtContent>
                          </w:sdt>
                        </w:p>
                        <w:p w14:paraId="137AAAC6" w14:textId="237A9FA3" w:rsidR="00730023" w:rsidRDefault="00730023">
                          <w:pPr>
                            <w:pStyle w:val="Sinespaciado"/>
                            <w:jc w:val="center"/>
                            <w:rPr>
                              <w:rFonts w:ascii="Arial" w:hAnsi="Arial" w:cs="Arial"/>
                              <w:color w:val="5B9BD5" w:themeColor="accent1"/>
                            </w:rPr>
                          </w:pPr>
                          <w:sdt>
                            <w:sdtPr>
                              <w:rPr>
                                <w:rFonts w:ascii="Arial" w:hAnsi="Arial" w:cs="Arial"/>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Pr="00D1210C">
                                <w:rPr>
                                  <w:rFonts w:ascii="Arial" w:hAnsi="Arial" w:cs="Arial"/>
                                  <w:color w:val="5B9BD5" w:themeColor="accent1"/>
                                </w:rPr>
                                <w:t>Tutores: Luis de Campos Ibáñez y Juan F. Miguel Huete</w:t>
                              </w:r>
                            </w:sdtContent>
                          </w:sdt>
                        </w:p>
                        <w:p w14:paraId="324AEE68" w14:textId="723C7C84" w:rsidR="00730023" w:rsidRPr="00D1210C" w:rsidRDefault="00730023">
                          <w:pPr>
                            <w:pStyle w:val="Sinespaciado"/>
                            <w:jc w:val="center"/>
                            <w:rPr>
                              <w:rFonts w:ascii="Arial" w:hAnsi="Arial" w:cs="Arial"/>
                              <w:color w:val="5B9BD5" w:themeColor="accent1"/>
                            </w:rPr>
                          </w:pPr>
                          <w:r>
                            <w:rPr>
                              <w:rFonts w:ascii="Arial" w:hAnsi="Arial" w:cs="Arial"/>
                              <w:color w:val="5B9BD5" w:themeColor="accent1"/>
                            </w:rPr>
                            <w:t>Autor: Ernesto Martínez del Pino</w:t>
                          </w:r>
                        </w:p>
                      </w:txbxContent>
                    </v:textbox>
                    <w10:wrap anchorx="margin" anchory="page"/>
                  </v:shape>
                </w:pict>
              </mc:Fallback>
            </mc:AlternateContent>
          </w:r>
          <w:r w:rsidRPr="003B72E5">
            <w:rPr>
              <w:rFonts w:ascii="Arial" w:hAnsi="Arial" w:cs="Arial"/>
              <w:noProof/>
              <w:color w:val="5B9BD5" w:themeColor="accent1"/>
            </w:rPr>
            <w:drawing>
              <wp:inline distT="0" distB="0" distL="0" distR="0" wp14:anchorId="30A312A4" wp14:editId="7B0EF77D">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E0F549C" w14:textId="77777777" w:rsidR="00C85493" w:rsidRPr="003B72E5" w:rsidRDefault="00C85493">
          <w:pPr>
            <w:rPr>
              <w:rFonts w:ascii="Arial" w:hAnsi="Arial" w:cs="Arial"/>
            </w:rPr>
          </w:pPr>
          <w:r w:rsidRPr="003B72E5">
            <w:rPr>
              <w:rFonts w:ascii="Arial" w:hAnsi="Arial" w:cs="Arial"/>
            </w:rPr>
            <w:br w:type="page"/>
          </w:r>
        </w:p>
      </w:sdtContent>
    </w:sdt>
    <w:sdt>
      <w:sdtPr>
        <w:rPr>
          <w:rFonts w:ascii="Arial" w:eastAsiaTheme="minorHAnsi" w:hAnsi="Arial" w:cs="Arial"/>
          <w:color w:val="auto"/>
          <w:sz w:val="22"/>
          <w:szCs w:val="22"/>
          <w:lang w:eastAsia="en-US"/>
        </w:rPr>
        <w:id w:val="667600207"/>
        <w:docPartObj>
          <w:docPartGallery w:val="Table of Contents"/>
          <w:docPartUnique/>
        </w:docPartObj>
      </w:sdtPr>
      <w:sdtEndPr>
        <w:rPr>
          <w:b/>
          <w:bCs/>
        </w:rPr>
      </w:sdtEndPr>
      <w:sdtContent>
        <w:p w14:paraId="3D2DBA9D" w14:textId="77777777" w:rsidR="00937CCA" w:rsidRPr="009862FC" w:rsidRDefault="00937CCA" w:rsidP="00F53777">
          <w:pPr>
            <w:pStyle w:val="TtuloTDC"/>
            <w:numPr>
              <w:ilvl w:val="0"/>
              <w:numId w:val="0"/>
            </w:numPr>
            <w:ind w:left="432" w:hanging="432"/>
            <w:rPr>
              <w:rFonts w:ascii="Arial" w:hAnsi="Arial" w:cs="Arial"/>
              <w:color w:val="auto"/>
            </w:rPr>
          </w:pPr>
          <w:r w:rsidRPr="009862FC">
            <w:rPr>
              <w:rFonts w:ascii="Arial" w:hAnsi="Arial" w:cs="Arial"/>
              <w:color w:val="auto"/>
              <w:sz w:val="40"/>
            </w:rPr>
            <w:t>Índice</w:t>
          </w:r>
        </w:p>
        <w:p w14:paraId="1E5CFFFD" w14:textId="77777777" w:rsidR="00BD55F1" w:rsidRPr="009862FC" w:rsidRDefault="00BD55F1" w:rsidP="00BD55F1">
          <w:pPr>
            <w:rPr>
              <w:rFonts w:ascii="Arial" w:hAnsi="Arial" w:cs="Arial"/>
              <w:lang w:eastAsia="es-ES"/>
            </w:rPr>
          </w:pPr>
        </w:p>
        <w:p w14:paraId="1D2CF126" w14:textId="31269114" w:rsidR="00B97936" w:rsidRDefault="0014723E">
          <w:pPr>
            <w:pStyle w:val="TDC1"/>
            <w:tabs>
              <w:tab w:val="left" w:pos="440"/>
              <w:tab w:val="right" w:leader="dot" w:pos="8494"/>
            </w:tabs>
            <w:rPr>
              <w:rFonts w:asciiTheme="minorHAnsi" w:eastAsiaTheme="minorEastAsia" w:hAnsiTheme="minorHAnsi" w:cstheme="minorBidi"/>
              <w:b w:val="0"/>
              <w:bCs w:val="0"/>
              <w:caps w:val="0"/>
              <w:noProof/>
              <w:szCs w:val="22"/>
              <w:lang w:eastAsia="es-ES"/>
            </w:rPr>
          </w:pPr>
          <w:r>
            <w:rPr>
              <w:rFonts w:cs="Arial"/>
            </w:rPr>
            <w:fldChar w:fldCharType="begin"/>
          </w:r>
          <w:r>
            <w:rPr>
              <w:rFonts w:cs="Arial"/>
            </w:rPr>
            <w:instrText xml:space="preserve"> TOC \o "1-3" \h \z \u </w:instrText>
          </w:r>
          <w:r>
            <w:rPr>
              <w:rFonts w:cs="Arial"/>
            </w:rPr>
            <w:fldChar w:fldCharType="separate"/>
          </w:r>
          <w:hyperlink w:anchor="_Toc40468814" w:history="1">
            <w:r w:rsidR="00B97936" w:rsidRPr="00E243E7">
              <w:rPr>
                <w:rStyle w:val="Hipervnculo"/>
                <w:rFonts w:cs="Arial"/>
                <w:noProof/>
              </w:rPr>
              <w:t>1</w:t>
            </w:r>
            <w:r w:rsidR="00B97936">
              <w:rPr>
                <w:rFonts w:asciiTheme="minorHAnsi" w:eastAsiaTheme="minorEastAsia" w:hAnsiTheme="minorHAnsi" w:cstheme="minorBidi"/>
                <w:b w:val="0"/>
                <w:bCs w:val="0"/>
                <w:caps w:val="0"/>
                <w:noProof/>
                <w:szCs w:val="22"/>
                <w:lang w:eastAsia="es-ES"/>
              </w:rPr>
              <w:tab/>
            </w:r>
            <w:r w:rsidR="00B97936" w:rsidRPr="00E243E7">
              <w:rPr>
                <w:rStyle w:val="Hipervnculo"/>
                <w:rFonts w:cs="Arial"/>
                <w:noProof/>
              </w:rPr>
              <w:t>Introducción</w:t>
            </w:r>
            <w:r w:rsidR="00B97936">
              <w:rPr>
                <w:noProof/>
                <w:webHidden/>
              </w:rPr>
              <w:tab/>
            </w:r>
            <w:r w:rsidR="00B97936">
              <w:rPr>
                <w:noProof/>
                <w:webHidden/>
              </w:rPr>
              <w:fldChar w:fldCharType="begin"/>
            </w:r>
            <w:r w:rsidR="00B97936">
              <w:rPr>
                <w:noProof/>
                <w:webHidden/>
              </w:rPr>
              <w:instrText xml:space="preserve"> PAGEREF _Toc40468814 \h </w:instrText>
            </w:r>
            <w:r w:rsidR="00B97936">
              <w:rPr>
                <w:noProof/>
                <w:webHidden/>
              </w:rPr>
            </w:r>
            <w:r w:rsidR="00B97936">
              <w:rPr>
                <w:noProof/>
                <w:webHidden/>
              </w:rPr>
              <w:fldChar w:fldCharType="separate"/>
            </w:r>
            <w:r w:rsidR="00730023">
              <w:rPr>
                <w:noProof/>
                <w:webHidden/>
              </w:rPr>
              <w:t>3</w:t>
            </w:r>
            <w:r w:rsidR="00B97936">
              <w:rPr>
                <w:noProof/>
                <w:webHidden/>
              </w:rPr>
              <w:fldChar w:fldCharType="end"/>
            </w:r>
          </w:hyperlink>
        </w:p>
        <w:p w14:paraId="602C07C9" w14:textId="5FDD879A" w:rsidR="00B97936" w:rsidRDefault="00730023">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468815" w:history="1">
            <w:r w:rsidR="00B97936" w:rsidRPr="00E243E7">
              <w:rPr>
                <w:rStyle w:val="Hipervnculo"/>
                <w:rFonts w:cs="Arial"/>
                <w:noProof/>
              </w:rPr>
              <w:t>1.1</w:t>
            </w:r>
            <w:r w:rsidR="00B97936">
              <w:rPr>
                <w:rFonts w:asciiTheme="minorHAnsi" w:eastAsiaTheme="minorEastAsia" w:hAnsiTheme="minorHAnsi" w:cstheme="minorBidi"/>
                <w:b w:val="0"/>
                <w:bCs w:val="0"/>
                <w:noProof/>
                <w:sz w:val="22"/>
                <w:szCs w:val="22"/>
                <w:lang w:eastAsia="es-ES"/>
              </w:rPr>
              <w:tab/>
            </w:r>
            <w:r w:rsidR="00B97936" w:rsidRPr="00E243E7">
              <w:rPr>
                <w:rStyle w:val="Hipervnculo"/>
                <w:rFonts w:cs="Arial"/>
                <w:noProof/>
              </w:rPr>
              <w:t>Propósito</w:t>
            </w:r>
            <w:r w:rsidR="00B97936">
              <w:rPr>
                <w:noProof/>
                <w:webHidden/>
              </w:rPr>
              <w:tab/>
            </w:r>
            <w:r w:rsidR="00B97936">
              <w:rPr>
                <w:noProof/>
                <w:webHidden/>
              </w:rPr>
              <w:fldChar w:fldCharType="begin"/>
            </w:r>
            <w:r w:rsidR="00B97936">
              <w:rPr>
                <w:noProof/>
                <w:webHidden/>
              </w:rPr>
              <w:instrText xml:space="preserve"> PAGEREF _Toc40468815 \h </w:instrText>
            </w:r>
            <w:r w:rsidR="00B97936">
              <w:rPr>
                <w:noProof/>
                <w:webHidden/>
              </w:rPr>
            </w:r>
            <w:r w:rsidR="00B97936">
              <w:rPr>
                <w:noProof/>
                <w:webHidden/>
              </w:rPr>
              <w:fldChar w:fldCharType="separate"/>
            </w:r>
            <w:r>
              <w:rPr>
                <w:noProof/>
                <w:webHidden/>
              </w:rPr>
              <w:t>4</w:t>
            </w:r>
            <w:r w:rsidR="00B97936">
              <w:rPr>
                <w:noProof/>
                <w:webHidden/>
              </w:rPr>
              <w:fldChar w:fldCharType="end"/>
            </w:r>
          </w:hyperlink>
        </w:p>
        <w:p w14:paraId="143380B7" w14:textId="57C37FE5" w:rsidR="00B97936" w:rsidRDefault="00730023">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468816" w:history="1">
            <w:r w:rsidR="00B97936" w:rsidRPr="00E243E7">
              <w:rPr>
                <w:rStyle w:val="Hipervnculo"/>
                <w:rFonts w:cs="Arial"/>
                <w:noProof/>
              </w:rPr>
              <w:t>1.2</w:t>
            </w:r>
            <w:r w:rsidR="00B97936">
              <w:rPr>
                <w:rFonts w:asciiTheme="minorHAnsi" w:eastAsiaTheme="minorEastAsia" w:hAnsiTheme="minorHAnsi" w:cstheme="minorBidi"/>
                <w:b w:val="0"/>
                <w:bCs w:val="0"/>
                <w:noProof/>
                <w:sz w:val="22"/>
                <w:szCs w:val="22"/>
                <w:lang w:eastAsia="es-ES"/>
              </w:rPr>
              <w:tab/>
            </w:r>
            <w:r w:rsidR="00B97936" w:rsidRPr="00E243E7">
              <w:rPr>
                <w:rStyle w:val="Hipervnculo"/>
                <w:rFonts w:cs="Arial"/>
                <w:noProof/>
              </w:rPr>
              <w:t>Partes</w:t>
            </w:r>
            <w:r w:rsidR="00B97936">
              <w:rPr>
                <w:noProof/>
                <w:webHidden/>
              </w:rPr>
              <w:tab/>
            </w:r>
            <w:r w:rsidR="00B97936">
              <w:rPr>
                <w:noProof/>
                <w:webHidden/>
              </w:rPr>
              <w:fldChar w:fldCharType="begin"/>
            </w:r>
            <w:r w:rsidR="00B97936">
              <w:rPr>
                <w:noProof/>
                <w:webHidden/>
              </w:rPr>
              <w:instrText xml:space="preserve"> PAGEREF _Toc40468816 \h </w:instrText>
            </w:r>
            <w:r w:rsidR="00B97936">
              <w:rPr>
                <w:noProof/>
                <w:webHidden/>
              </w:rPr>
            </w:r>
            <w:r w:rsidR="00B97936">
              <w:rPr>
                <w:noProof/>
                <w:webHidden/>
              </w:rPr>
              <w:fldChar w:fldCharType="separate"/>
            </w:r>
            <w:r>
              <w:rPr>
                <w:noProof/>
                <w:webHidden/>
              </w:rPr>
              <w:t>4</w:t>
            </w:r>
            <w:r w:rsidR="00B97936">
              <w:rPr>
                <w:noProof/>
                <w:webHidden/>
              </w:rPr>
              <w:fldChar w:fldCharType="end"/>
            </w:r>
          </w:hyperlink>
        </w:p>
        <w:p w14:paraId="16DDA607" w14:textId="7DC26D50" w:rsidR="00B97936" w:rsidRDefault="00730023">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468817" w:history="1">
            <w:r w:rsidR="00B97936" w:rsidRPr="00E243E7">
              <w:rPr>
                <w:rStyle w:val="Hipervnculo"/>
                <w:rFonts w:cs="Arial"/>
                <w:noProof/>
              </w:rPr>
              <w:t>1.3</w:t>
            </w:r>
            <w:r w:rsidR="00B97936">
              <w:rPr>
                <w:rFonts w:asciiTheme="minorHAnsi" w:eastAsiaTheme="minorEastAsia" w:hAnsiTheme="minorHAnsi" w:cstheme="minorBidi"/>
                <w:b w:val="0"/>
                <w:bCs w:val="0"/>
                <w:noProof/>
                <w:sz w:val="22"/>
                <w:szCs w:val="22"/>
                <w:lang w:eastAsia="es-ES"/>
              </w:rPr>
              <w:tab/>
            </w:r>
            <w:r w:rsidR="00B97936" w:rsidRPr="00E243E7">
              <w:rPr>
                <w:rStyle w:val="Hipervnculo"/>
                <w:rFonts w:cs="Arial"/>
                <w:noProof/>
              </w:rPr>
              <w:t>Justificación</w:t>
            </w:r>
            <w:r w:rsidR="00B97936">
              <w:rPr>
                <w:noProof/>
                <w:webHidden/>
              </w:rPr>
              <w:tab/>
            </w:r>
            <w:r w:rsidR="00B97936">
              <w:rPr>
                <w:noProof/>
                <w:webHidden/>
              </w:rPr>
              <w:fldChar w:fldCharType="begin"/>
            </w:r>
            <w:r w:rsidR="00B97936">
              <w:rPr>
                <w:noProof/>
                <w:webHidden/>
              </w:rPr>
              <w:instrText xml:space="preserve"> PAGEREF _Toc40468817 \h </w:instrText>
            </w:r>
            <w:r w:rsidR="00B97936">
              <w:rPr>
                <w:noProof/>
                <w:webHidden/>
              </w:rPr>
            </w:r>
            <w:r w:rsidR="00B97936">
              <w:rPr>
                <w:noProof/>
                <w:webHidden/>
              </w:rPr>
              <w:fldChar w:fldCharType="separate"/>
            </w:r>
            <w:r>
              <w:rPr>
                <w:noProof/>
                <w:webHidden/>
              </w:rPr>
              <w:t>5</w:t>
            </w:r>
            <w:r w:rsidR="00B97936">
              <w:rPr>
                <w:noProof/>
                <w:webHidden/>
              </w:rPr>
              <w:fldChar w:fldCharType="end"/>
            </w:r>
          </w:hyperlink>
        </w:p>
        <w:p w14:paraId="50372133" w14:textId="4058BFBA" w:rsidR="00B97936" w:rsidRDefault="00730023">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468818" w:history="1">
            <w:r w:rsidR="00B97936" w:rsidRPr="00E243E7">
              <w:rPr>
                <w:rStyle w:val="Hipervnculo"/>
                <w:rFonts w:cs="Arial"/>
                <w:noProof/>
              </w:rPr>
              <w:t>1.4</w:t>
            </w:r>
            <w:r w:rsidR="00B97936">
              <w:rPr>
                <w:rFonts w:asciiTheme="minorHAnsi" w:eastAsiaTheme="minorEastAsia" w:hAnsiTheme="minorHAnsi" w:cstheme="minorBidi"/>
                <w:b w:val="0"/>
                <w:bCs w:val="0"/>
                <w:noProof/>
                <w:sz w:val="22"/>
                <w:szCs w:val="22"/>
                <w:lang w:eastAsia="es-ES"/>
              </w:rPr>
              <w:tab/>
            </w:r>
            <w:r w:rsidR="00B97936" w:rsidRPr="00E243E7">
              <w:rPr>
                <w:rStyle w:val="Hipervnculo"/>
                <w:rFonts w:cs="Arial"/>
                <w:noProof/>
              </w:rPr>
              <w:t>Ámbito</w:t>
            </w:r>
            <w:r w:rsidR="00B97936">
              <w:rPr>
                <w:noProof/>
                <w:webHidden/>
              </w:rPr>
              <w:tab/>
            </w:r>
            <w:r w:rsidR="00B97936">
              <w:rPr>
                <w:noProof/>
                <w:webHidden/>
              </w:rPr>
              <w:fldChar w:fldCharType="begin"/>
            </w:r>
            <w:r w:rsidR="00B97936">
              <w:rPr>
                <w:noProof/>
                <w:webHidden/>
              </w:rPr>
              <w:instrText xml:space="preserve"> PAGEREF _Toc40468818 \h </w:instrText>
            </w:r>
            <w:r w:rsidR="00B97936">
              <w:rPr>
                <w:noProof/>
                <w:webHidden/>
              </w:rPr>
            </w:r>
            <w:r w:rsidR="00B97936">
              <w:rPr>
                <w:noProof/>
                <w:webHidden/>
              </w:rPr>
              <w:fldChar w:fldCharType="separate"/>
            </w:r>
            <w:r>
              <w:rPr>
                <w:noProof/>
                <w:webHidden/>
              </w:rPr>
              <w:t>5</w:t>
            </w:r>
            <w:r w:rsidR="00B97936">
              <w:rPr>
                <w:noProof/>
                <w:webHidden/>
              </w:rPr>
              <w:fldChar w:fldCharType="end"/>
            </w:r>
          </w:hyperlink>
        </w:p>
        <w:p w14:paraId="6E018661" w14:textId="1198881A" w:rsidR="00B97936" w:rsidRDefault="00730023">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468819" w:history="1">
            <w:r w:rsidR="00B97936" w:rsidRPr="00E243E7">
              <w:rPr>
                <w:rStyle w:val="Hipervnculo"/>
                <w:rFonts w:cs="Arial"/>
                <w:noProof/>
              </w:rPr>
              <w:t>1.5</w:t>
            </w:r>
            <w:r w:rsidR="00B97936">
              <w:rPr>
                <w:rFonts w:asciiTheme="minorHAnsi" w:eastAsiaTheme="minorEastAsia" w:hAnsiTheme="minorHAnsi" w:cstheme="minorBidi"/>
                <w:b w:val="0"/>
                <w:bCs w:val="0"/>
                <w:noProof/>
                <w:sz w:val="22"/>
                <w:szCs w:val="22"/>
                <w:lang w:eastAsia="es-ES"/>
              </w:rPr>
              <w:tab/>
            </w:r>
            <w:r w:rsidR="00B97936" w:rsidRPr="00E243E7">
              <w:rPr>
                <w:rStyle w:val="Hipervnculo"/>
                <w:rFonts w:cs="Arial"/>
                <w:noProof/>
              </w:rPr>
              <w:t>Relevancia teórica y práctica de la investigación</w:t>
            </w:r>
            <w:r w:rsidR="00B97936">
              <w:rPr>
                <w:noProof/>
                <w:webHidden/>
              </w:rPr>
              <w:tab/>
            </w:r>
            <w:r w:rsidR="00B97936">
              <w:rPr>
                <w:noProof/>
                <w:webHidden/>
              </w:rPr>
              <w:fldChar w:fldCharType="begin"/>
            </w:r>
            <w:r w:rsidR="00B97936">
              <w:rPr>
                <w:noProof/>
                <w:webHidden/>
              </w:rPr>
              <w:instrText xml:space="preserve"> PAGEREF _Toc40468819 \h </w:instrText>
            </w:r>
            <w:r w:rsidR="00B97936">
              <w:rPr>
                <w:noProof/>
                <w:webHidden/>
              </w:rPr>
            </w:r>
            <w:r w:rsidR="00B97936">
              <w:rPr>
                <w:noProof/>
                <w:webHidden/>
              </w:rPr>
              <w:fldChar w:fldCharType="separate"/>
            </w:r>
            <w:r>
              <w:rPr>
                <w:noProof/>
                <w:webHidden/>
              </w:rPr>
              <w:t>6</w:t>
            </w:r>
            <w:r w:rsidR="00B97936">
              <w:rPr>
                <w:noProof/>
                <w:webHidden/>
              </w:rPr>
              <w:fldChar w:fldCharType="end"/>
            </w:r>
          </w:hyperlink>
        </w:p>
        <w:p w14:paraId="4B8D23CF" w14:textId="4D81BD6E" w:rsidR="00B97936" w:rsidRDefault="00730023">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468820" w:history="1">
            <w:r w:rsidR="00B97936" w:rsidRPr="00E243E7">
              <w:rPr>
                <w:rStyle w:val="Hipervnculo"/>
                <w:rFonts w:cs="Arial"/>
                <w:noProof/>
              </w:rPr>
              <w:t>1.6</w:t>
            </w:r>
            <w:r w:rsidR="00B97936">
              <w:rPr>
                <w:rFonts w:asciiTheme="minorHAnsi" w:eastAsiaTheme="minorEastAsia" w:hAnsiTheme="minorHAnsi" w:cstheme="minorBidi"/>
                <w:b w:val="0"/>
                <w:bCs w:val="0"/>
                <w:noProof/>
                <w:sz w:val="22"/>
                <w:szCs w:val="22"/>
                <w:lang w:eastAsia="es-ES"/>
              </w:rPr>
              <w:tab/>
            </w:r>
            <w:r w:rsidR="00B97936" w:rsidRPr="00E243E7">
              <w:rPr>
                <w:rStyle w:val="Hipervnculo"/>
                <w:rFonts w:cs="Arial"/>
                <w:noProof/>
              </w:rPr>
              <w:t>Estado del arte</w:t>
            </w:r>
            <w:r w:rsidR="00B97936">
              <w:rPr>
                <w:noProof/>
                <w:webHidden/>
              </w:rPr>
              <w:tab/>
            </w:r>
            <w:r w:rsidR="00B97936">
              <w:rPr>
                <w:noProof/>
                <w:webHidden/>
              </w:rPr>
              <w:fldChar w:fldCharType="begin"/>
            </w:r>
            <w:r w:rsidR="00B97936">
              <w:rPr>
                <w:noProof/>
                <w:webHidden/>
              </w:rPr>
              <w:instrText xml:space="preserve"> PAGEREF _Toc40468820 \h </w:instrText>
            </w:r>
            <w:r w:rsidR="00B97936">
              <w:rPr>
                <w:noProof/>
                <w:webHidden/>
              </w:rPr>
            </w:r>
            <w:r w:rsidR="00B97936">
              <w:rPr>
                <w:noProof/>
                <w:webHidden/>
              </w:rPr>
              <w:fldChar w:fldCharType="separate"/>
            </w:r>
            <w:r>
              <w:rPr>
                <w:noProof/>
                <w:webHidden/>
              </w:rPr>
              <w:t>7</w:t>
            </w:r>
            <w:r w:rsidR="00B97936">
              <w:rPr>
                <w:noProof/>
                <w:webHidden/>
              </w:rPr>
              <w:fldChar w:fldCharType="end"/>
            </w:r>
          </w:hyperlink>
        </w:p>
        <w:p w14:paraId="00A39DAF" w14:textId="762B2C64" w:rsidR="00B97936" w:rsidRDefault="00730023">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468821" w:history="1">
            <w:r w:rsidR="00B97936" w:rsidRPr="00E243E7">
              <w:rPr>
                <w:rStyle w:val="Hipervnculo"/>
                <w:rFonts w:cs="Arial"/>
                <w:noProof/>
              </w:rPr>
              <w:t>1.7</w:t>
            </w:r>
            <w:r w:rsidR="00B97936">
              <w:rPr>
                <w:rFonts w:asciiTheme="minorHAnsi" w:eastAsiaTheme="minorEastAsia" w:hAnsiTheme="minorHAnsi" w:cstheme="minorBidi"/>
                <w:b w:val="0"/>
                <w:bCs w:val="0"/>
                <w:noProof/>
                <w:sz w:val="22"/>
                <w:szCs w:val="22"/>
                <w:lang w:eastAsia="es-ES"/>
              </w:rPr>
              <w:tab/>
            </w:r>
            <w:r w:rsidR="00B97936" w:rsidRPr="00E243E7">
              <w:rPr>
                <w:rStyle w:val="Hipervnculo"/>
                <w:rFonts w:cs="Arial"/>
                <w:noProof/>
              </w:rPr>
              <w:t>Descripción de la metodología de la investigación</w:t>
            </w:r>
            <w:r w:rsidR="00B97936">
              <w:rPr>
                <w:noProof/>
                <w:webHidden/>
              </w:rPr>
              <w:tab/>
            </w:r>
            <w:r w:rsidR="00B97936">
              <w:rPr>
                <w:noProof/>
                <w:webHidden/>
              </w:rPr>
              <w:fldChar w:fldCharType="begin"/>
            </w:r>
            <w:r w:rsidR="00B97936">
              <w:rPr>
                <w:noProof/>
                <w:webHidden/>
              </w:rPr>
              <w:instrText xml:space="preserve"> PAGEREF _Toc40468821 \h </w:instrText>
            </w:r>
            <w:r w:rsidR="00B97936">
              <w:rPr>
                <w:noProof/>
                <w:webHidden/>
              </w:rPr>
            </w:r>
            <w:r w:rsidR="00B97936">
              <w:rPr>
                <w:noProof/>
                <w:webHidden/>
              </w:rPr>
              <w:fldChar w:fldCharType="separate"/>
            </w:r>
            <w:r>
              <w:rPr>
                <w:noProof/>
                <w:webHidden/>
              </w:rPr>
              <w:t>8</w:t>
            </w:r>
            <w:r w:rsidR="00B97936">
              <w:rPr>
                <w:noProof/>
                <w:webHidden/>
              </w:rPr>
              <w:fldChar w:fldCharType="end"/>
            </w:r>
          </w:hyperlink>
        </w:p>
        <w:p w14:paraId="1FE5021E" w14:textId="165A73A3" w:rsidR="00B97936" w:rsidRDefault="00730023">
          <w:pPr>
            <w:pStyle w:val="TDC1"/>
            <w:tabs>
              <w:tab w:val="left" w:pos="440"/>
              <w:tab w:val="right" w:leader="dot" w:pos="8494"/>
            </w:tabs>
            <w:rPr>
              <w:rFonts w:asciiTheme="minorHAnsi" w:eastAsiaTheme="minorEastAsia" w:hAnsiTheme="minorHAnsi" w:cstheme="minorBidi"/>
              <w:b w:val="0"/>
              <w:bCs w:val="0"/>
              <w:caps w:val="0"/>
              <w:noProof/>
              <w:szCs w:val="22"/>
              <w:lang w:eastAsia="es-ES"/>
            </w:rPr>
          </w:pPr>
          <w:hyperlink w:anchor="_Toc40468822" w:history="1">
            <w:r w:rsidR="00B97936" w:rsidRPr="00E243E7">
              <w:rPr>
                <w:rStyle w:val="Hipervnculo"/>
                <w:rFonts w:cs="Arial"/>
                <w:noProof/>
              </w:rPr>
              <w:t>2</w:t>
            </w:r>
            <w:r w:rsidR="00B97936">
              <w:rPr>
                <w:rFonts w:asciiTheme="minorHAnsi" w:eastAsiaTheme="minorEastAsia" w:hAnsiTheme="minorHAnsi" w:cstheme="minorBidi"/>
                <w:b w:val="0"/>
                <w:bCs w:val="0"/>
                <w:caps w:val="0"/>
                <w:noProof/>
                <w:szCs w:val="22"/>
                <w:lang w:eastAsia="es-ES"/>
              </w:rPr>
              <w:tab/>
            </w:r>
            <w:r w:rsidR="00B97936" w:rsidRPr="00E243E7">
              <w:rPr>
                <w:rStyle w:val="Hipervnculo"/>
                <w:rFonts w:cs="Arial"/>
                <w:noProof/>
              </w:rPr>
              <w:t>Profundizar sobre el lenguaje</w:t>
            </w:r>
            <w:r w:rsidR="00B97936">
              <w:rPr>
                <w:noProof/>
                <w:webHidden/>
              </w:rPr>
              <w:tab/>
            </w:r>
            <w:r w:rsidR="00B97936">
              <w:rPr>
                <w:noProof/>
                <w:webHidden/>
              </w:rPr>
              <w:fldChar w:fldCharType="begin"/>
            </w:r>
            <w:r w:rsidR="00B97936">
              <w:rPr>
                <w:noProof/>
                <w:webHidden/>
              </w:rPr>
              <w:instrText xml:space="preserve"> PAGEREF _Toc40468822 \h </w:instrText>
            </w:r>
            <w:r w:rsidR="00B97936">
              <w:rPr>
                <w:noProof/>
                <w:webHidden/>
              </w:rPr>
            </w:r>
            <w:r w:rsidR="00B97936">
              <w:rPr>
                <w:noProof/>
                <w:webHidden/>
              </w:rPr>
              <w:fldChar w:fldCharType="separate"/>
            </w:r>
            <w:r>
              <w:rPr>
                <w:noProof/>
                <w:webHidden/>
              </w:rPr>
              <w:t>9</w:t>
            </w:r>
            <w:r w:rsidR="00B97936">
              <w:rPr>
                <w:noProof/>
                <w:webHidden/>
              </w:rPr>
              <w:fldChar w:fldCharType="end"/>
            </w:r>
          </w:hyperlink>
        </w:p>
        <w:p w14:paraId="2F8EED93" w14:textId="1D3DACBB" w:rsidR="00B97936" w:rsidRDefault="00730023">
          <w:pPr>
            <w:pStyle w:val="TDC1"/>
            <w:tabs>
              <w:tab w:val="left" w:pos="440"/>
              <w:tab w:val="right" w:leader="dot" w:pos="8494"/>
            </w:tabs>
            <w:rPr>
              <w:rFonts w:asciiTheme="minorHAnsi" w:eastAsiaTheme="minorEastAsia" w:hAnsiTheme="minorHAnsi" w:cstheme="minorBidi"/>
              <w:b w:val="0"/>
              <w:bCs w:val="0"/>
              <w:caps w:val="0"/>
              <w:noProof/>
              <w:szCs w:val="22"/>
              <w:lang w:eastAsia="es-ES"/>
            </w:rPr>
          </w:pPr>
          <w:hyperlink w:anchor="_Toc40468823" w:history="1">
            <w:r w:rsidR="00B97936" w:rsidRPr="00E243E7">
              <w:rPr>
                <w:rStyle w:val="Hipervnculo"/>
                <w:rFonts w:cs="Arial"/>
                <w:noProof/>
              </w:rPr>
              <w:t>3</w:t>
            </w:r>
            <w:r w:rsidR="00B97936">
              <w:rPr>
                <w:rFonts w:asciiTheme="minorHAnsi" w:eastAsiaTheme="minorEastAsia" w:hAnsiTheme="minorHAnsi" w:cstheme="minorBidi"/>
                <w:b w:val="0"/>
                <w:bCs w:val="0"/>
                <w:caps w:val="0"/>
                <w:noProof/>
                <w:szCs w:val="22"/>
                <w:lang w:eastAsia="es-ES"/>
              </w:rPr>
              <w:tab/>
            </w:r>
            <w:r w:rsidR="00B97936" w:rsidRPr="00E243E7">
              <w:rPr>
                <w:rStyle w:val="Hipervnculo"/>
                <w:rFonts w:cs="Arial"/>
                <w:noProof/>
              </w:rPr>
              <w:t>Objetivo</w:t>
            </w:r>
            <w:r w:rsidR="00B97936">
              <w:rPr>
                <w:noProof/>
                <w:webHidden/>
              </w:rPr>
              <w:tab/>
            </w:r>
            <w:r w:rsidR="00B97936">
              <w:rPr>
                <w:noProof/>
                <w:webHidden/>
              </w:rPr>
              <w:fldChar w:fldCharType="begin"/>
            </w:r>
            <w:r w:rsidR="00B97936">
              <w:rPr>
                <w:noProof/>
                <w:webHidden/>
              </w:rPr>
              <w:instrText xml:space="preserve"> PAGEREF _Toc40468823 \h </w:instrText>
            </w:r>
            <w:r w:rsidR="00B97936">
              <w:rPr>
                <w:noProof/>
                <w:webHidden/>
              </w:rPr>
            </w:r>
            <w:r w:rsidR="00B97936">
              <w:rPr>
                <w:noProof/>
                <w:webHidden/>
              </w:rPr>
              <w:fldChar w:fldCharType="separate"/>
            </w:r>
            <w:r>
              <w:rPr>
                <w:noProof/>
                <w:webHidden/>
              </w:rPr>
              <w:t>11</w:t>
            </w:r>
            <w:r w:rsidR="00B97936">
              <w:rPr>
                <w:noProof/>
                <w:webHidden/>
              </w:rPr>
              <w:fldChar w:fldCharType="end"/>
            </w:r>
          </w:hyperlink>
        </w:p>
        <w:p w14:paraId="193CF9FB" w14:textId="58B6ECEF" w:rsidR="00B97936" w:rsidRDefault="00730023">
          <w:pPr>
            <w:pStyle w:val="TDC1"/>
            <w:tabs>
              <w:tab w:val="left" w:pos="440"/>
              <w:tab w:val="right" w:leader="dot" w:pos="8494"/>
            </w:tabs>
            <w:rPr>
              <w:rFonts w:asciiTheme="minorHAnsi" w:eastAsiaTheme="minorEastAsia" w:hAnsiTheme="minorHAnsi" w:cstheme="minorBidi"/>
              <w:b w:val="0"/>
              <w:bCs w:val="0"/>
              <w:caps w:val="0"/>
              <w:noProof/>
              <w:szCs w:val="22"/>
              <w:lang w:eastAsia="es-ES"/>
            </w:rPr>
          </w:pPr>
          <w:hyperlink w:anchor="_Toc40468824" w:history="1">
            <w:r w:rsidR="00B97936" w:rsidRPr="00E243E7">
              <w:rPr>
                <w:rStyle w:val="Hipervnculo"/>
                <w:rFonts w:cs="Arial"/>
                <w:noProof/>
              </w:rPr>
              <w:t>4</w:t>
            </w:r>
            <w:r w:rsidR="00B97936">
              <w:rPr>
                <w:rFonts w:asciiTheme="minorHAnsi" w:eastAsiaTheme="minorEastAsia" w:hAnsiTheme="minorHAnsi" w:cstheme="minorBidi"/>
                <w:b w:val="0"/>
                <w:bCs w:val="0"/>
                <w:caps w:val="0"/>
                <w:noProof/>
                <w:szCs w:val="22"/>
                <w:lang w:eastAsia="es-ES"/>
              </w:rPr>
              <w:tab/>
            </w:r>
            <w:r w:rsidR="00B97936" w:rsidRPr="00E243E7">
              <w:rPr>
                <w:rStyle w:val="Hipervnculo"/>
                <w:rFonts w:cs="Arial"/>
                <w:noProof/>
              </w:rPr>
              <w:t>Datos</w:t>
            </w:r>
            <w:r w:rsidR="00B97936">
              <w:rPr>
                <w:noProof/>
                <w:webHidden/>
              </w:rPr>
              <w:tab/>
            </w:r>
            <w:r w:rsidR="00B97936">
              <w:rPr>
                <w:noProof/>
                <w:webHidden/>
              </w:rPr>
              <w:fldChar w:fldCharType="begin"/>
            </w:r>
            <w:r w:rsidR="00B97936">
              <w:rPr>
                <w:noProof/>
                <w:webHidden/>
              </w:rPr>
              <w:instrText xml:space="preserve"> PAGEREF _Toc40468824 \h </w:instrText>
            </w:r>
            <w:r w:rsidR="00B97936">
              <w:rPr>
                <w:noProof/>
                <w:webHidden/>
              </w:rPr>
            </w:r>
            <w:r w:rsidR="00B97936">
              <w:rPr>
                <w:noProof/>
                <w:webHidden/>
              </w:rPr>
              <w:fldChar w:fldCharType="separate"/>
            </w:r>
            <w:r>
              <w:rPr>
                <w:noProof/>
                <w:webHidden/>
              </w:rPr>
              <w:t>11</w:t>
            </w:r>
            <w:r w:rsidR="00B97936">
              <w:rPr>
                <w:noProof/>
                <w:webHidden/>
              </w:rPr>
              <w:fldChar w:fldCharType="end"/>
            </w:r>
          </w:hyperlink>
        </w:p>
        <w:p w14:paraId="534EDEA6" w14:textId="7C0563C6" w:rsidR="00B97936" w:rsidRDefault="00730023">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468825" w:history="1">
            <w:r w:rsidR="00B97936" w:rsidRPr="00E243E7">
              <w:rPr>
                <w:rStyle w:val="Hipervnculo"/>
                <w:rFonts w:cs="Arial"/>
                <w:noProof/>
              </w:rPr>
              <w:t>4.1</w:t>
            </w:r>
            <w:r w:rsidR="00B97936">
              <w:rPr>
                <w:rFonts w:asciiTheme="minorHAnsi" w:eastAsiaTheme="minorEastAsia" w:hAnsiTheme="minorHAnsi" w:cstheme="minorBidi"/>
                <w:b w:val="0"/>
                <w:bCs w:val="0"/>
                <w:noProof/>
                <w:sz w:val="22"/>
                <w:szCs w:val="22"/>
                <w:lang w:eastAsia="es-ES"/>
              </w:rPr>
              <w:tab/>
            </w:r>
            <w:r w:rsidR="00B97936" w:rsidRPr="00E243E7">
              <w:rPr>
                <w:rStyle w:val="Hipervnculo"/>
                <w:rFonts w:cs="Arial"/>
                <w:noProof/>
              </w:rPr>
              <w:t>Fuente</w:t>
            </w:r>
            <w:r w:rsidR="00B97936">
              <w:rPr>
                <w:noProof/>
                <w:webHidden/>
              </w:rPr>
              <w:tab/>
            </w:r>
            <w:r w:rsidR="00B97936">
              <w:rPr>
                <w:noProof/>
                <w:webHidden/>
              </w:rPr>
              <w:fldChar w:fldCharType="begin"/>
            </w:r>
            <w:r w:rsidR="00B97936">
              <w:rPr>
                <w:noProof/>
                <w:webHidden/>
              </w:rPr>
              <w:instrText xml:space="preserve"> PAGEREF _Toc40468825 \h </w:instrText>
            </w:r>
            <w:r w:rsidR="00B97936">
              <w:rPr>
                <w:noProof/>
                <w:webHidden/>
              </w:rPr>
            </w:r>
            <w:r w:rsidR="00B97936">
              <w:rPr>
                <w:noProof/>
                <w:webHidden/>
              </w:rPr>
              <w:fldChar w:fldCharType="separate"/>
            </w:r>
            <w:r>
              <w:rPr>
                <w:noProof/>
                <w:webHidden/>
              </w:rPr>
              <w:t>11</w:t>
            </w:r>
            <w:r w:rsidR="00B97936">
              <w:rPr>
                <w:noProof/>
                <w:webHidden/>
              </w:rPr>
              <w:fldChar w:fldCharType="end"/>
            </w:r>
          </w:hyperlink>
        </w:p>
        <w:p w14:paraId="13C05AF0" w14:textId="040ABC85" w:rsidR="00B97936" w:rsidRDefault="00730023">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468826" w:history="1">
            <w:r w:rsidR="00B97936" w:rsidRPr="00E243E7">
              <w:rPr>
                <w:rStyle w:val="Hipervnculo"/>
                <w:rFonts w:cs="Arial"/>
                <w:noProof/>
              </w:rPr>
              <w:t>4.2</w:t>
            </w:r>
            <w:r w:rsidR="00B97936">
              <w:rPr>
                <w:rFonts w:asciiTheme="minorHAnsi" w:eastAsiaTheme="minorEastAsia" w:hAnsiTheme="minorHAnsi" w:cstheme="minorBidi"/>
                <w:b w:val="0"/>
                <w:bCs w:val="0"/>
                <w:noProof/>
                <w:sz w:val="22"/>
                <w:szCs w:val="22"/>
                <w:lang w:eastAsia="es-ES"/>
              </w:rPr>
              <w:tab/>
            </w:r>
            <w:r w:rsidR="00B97936" w:rsidRPr="00E243E7">
              <w:rPr>
                <w:rStyle w:val="Hipervnculo"/>
                <w:rFonts w:cs="Arial"/>
                <w:noProof/>
              </w:rPr>
              <w:t>Limpieza</w:t>
            </w:r>
            <w:r w:rsidR="00B97936">
              <w:rPr>
                <w:noProof/>
                <w:webHidden/>
              </w:rPr>
              <w:tab/>
            </w:r>
            <w:r w:rsidR="00B97936">
              <w:rPr>
                <w:noProof/>
                <w:webHidden/>
              </w:rPr>
              <w:fldChar w:fldCharType="begin"/>
            </w:r>
            <w:r w:rsidR="00B97936">
              <w:rPr>
                <w:noProof/>
                <w:webHidden/>
              </w:rPr>
              <w:instrText xml:space="preserve"> PAGEREF _Toc40468826 \h </w:instrText>
            </w:r>
            <w:r w:rsidR="00B97936">
              <w:rPr>
                <w:noProof/>
                <w:webHidden/>
              </w:rPr>
            </w:r>
            <w:r w:rsidR="00B97936">
              <w:rPr>
                <w:noProof/>
                <w:webHidden/>
              </w:rPr>
              <w:fldChar w:fldCharType="separate"/>
            </w:r>
            <w:r>
              <w:rPr>
                <w:noProof/>
                <w:webHidden/>
              </w:rPr>
              <w:t>12</w:t>
            </w:r>
            <w:r w:rsidR="00B97936">
              <w:rPr>
                <w:noProof/>
                <w:webHidden/>
              </w:rPr>
              <w:fldChar w:fldCharType="end"/>
            </w:r>
          </w:hyperlink>
        </w:p>
        <w:p w14:paraId="556D7610" w14:textId="2AD4DA0A" w:rsidR="00B97936" w:rsidRDefault="00730023">
          <w:pPr>
            <w:pStyle w:val="TDC1"/>
            <w:tabs>
              <w:tab w:val="left" w:pos="440"/>
              <w:tab w:val="right" w:leader="dot" w:pos="8494"/>
            </w:tabs>
            <w:rPr>
              <w:rFonts w:asciiTheme="minorHAnsi" w:eastAsiaTheme="minorEastAsia" w:hAnsiTheme="minorHAnsi" w:cstheme="minorBidi"/>
              <w:b w:val="0"/>
              <w:bCs w:val="0"/>
              <w:caps w:val="0"/>
              <w:noProof/>
              <w:szCs w:val="22"/>
              <w:lang w:eastAsia="es-ES"/>
            </w:rPr>
          </w:pPr>
          <w:hyperlink w:anchor="_Toc40468827" w:history="1">
            <w:r w:rsidR="00B97936" w:rsidRPr="00E243E7">
              <w:rPr>
                <w:rStyle w:val="Hipervnculo"/>
                <w:rFonts w:cs="Arial"/>
                <w:noProof/>
              </w:rPr>
              <w:t>5</w:t>
            </w:r>
            <w:r w:rsidR="00B97936">
              <w:rPr>
                <w:rFonts w:asciiTheme="minorHAnsi" w:eastAsiaTheme="minorEastAsia" w:hAnsiTheme="minorHAnsi" w:cstheme="minorBidi"/>
                <w:b w:val="0"/>
                <w:bCs w:val="0"/>
                <w:caps w:val="0"/>
                <w:noProof/>
                <w:szCs w:val="22"/>
                <w:lang w:eastAsia="es-ES"/>
              </w:rPr>
              <w:tab/>
            </w:r>
            <w:r w:rsidR="00B97936" w:rsidRPr="00E243E7">
              <w:rPr>
                <w:rStyle w:val="Hipervnculo"/>
                <w:rFonts w:cs="Arial"/>
                <w:noProof/>
              </w:rPr>
              <w:t>Fundamentos teóricos</w:t>
            </w:r>
            <w:r w:rsidR="00B97936">
              <w:rPr>
                <w:noProof/>
                <w:webHidden/>
              </w:rPr>
              <w:tab/>
            </w:r>
            <w:r w:rsidR="00B97936">
              <w:rPr>
                <w:noProof/>
                <w:webHidden/>
              </w:rPr>
              <w:fldChar w:fldCharType="begin"/>
            </w:r>
            <w:r w:rsidR="00B97936">
              <w:rPr>
                <w:noProof/>
                <w:webHidden/>
              </w:rPr>
              <w:instrText xml:space="preserve"> PAGEREF _Toc40468827 \h </w:instrText>
            </w:r>
            <w:r w:rsidR="00B97936">
              <w:rPr>
                <w:noProof/>
                <w:webHidden/>
              </w:rPr>
            </w:r>
            <w:r w:rsidR="00B97936">
              <w:rPr>
                <w:noProof/>
                <w:webHidden/>
              </w:rPr>
              <w:fldChar w:fldCharType="separate"/>
            </w:r>
            <w:r>
              <w:rPr>
                <w:noProof/>
                <w:webHidden/>
              </w:rPr>
              <w:t>17</w:t>
            </w:r>
            <w:r w:rsidR="00B97936">
              <w:rPr>
                <w:noProof/>
                <w:webHidden/>
              </w:rPr>
              <w:fldChar w:fldCharType="end"/>
            </w:r>
          </w:hyperlink>
        </w:p>
        <w:p w14:paraId="63572B96" w14:textId="7C96B2E2" w:rsidR="00B97936" w:rsidRDefault="00730023">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468828" w:history="1">
            <w:r w:rsidR="00B97936" w:rsidRPr="00E243E7">
              <w:rPr>
                <w:rStyle w:val="Hipervnculo"/>
                <w:rFonts w:cs="Arial"/>
                <w:noProof/>
              </w:rPr>
              <w:t>5.1</w:t>
            </w:r>
            <w:r w:rsidR="00B97936">
              <w:rPr>
                <w:rFonts w:asciiTheme="minorHAnsi" w:eastAsiaTheme="minorEastAsia" w:hAnsiTheme="minorHAnsi" w:cstheme="minorBidi"/>
                <w:b w:val="0"/>
                <w:bCs w:val="0"/>
                <w:noProof/>
                <w:sz w:val="22"/>
                <w:szCs w:val="22"/>
                <w:lang w:eastAsia="es-ES"/>
              </w:rPr>
              <w:tab/>
            </w:r>
            <w:r w:rsidR="00B97936" w:rsidRPr="00E243E7">
              <w:rPr>
                <w:rStyle w:val="Hipervnculo"/>
                <w:rFonts w:cs="Arial"/>
                <w:noProof/>
              </w:rPr>
              <w:t>Preprocesamiento</w:t>
            </w:r>
            <w:r w:rsidR="00B97936">
              <w:rPr>
                <w:noProof/>
                <w:webHidden/>
              </w:rPr>
              <w:tab/>
            </w:r>
            <w:r w:rsidR="00B97936">
              <w:rPr>
                <w:noProof/>
                <w:webHidden/>
              </w:rPr>
              <w:fldChar w:fldCharType="begin"/>
            </w:r>
            <w:r w:rsidR="00B97936">
              <w:rPr>
                <w:noProof/>
                <w:webHidden/>
              </w:rPr>
              <w:instrText xml:space="preserve"> PAGEREF _Toc40468828 \h </w:instrText>
            </w:r>
            <w:r w:rsidR="00B97936">
              <w:rPr>
                <w:noProof/>
                <w:webHidden/>
              </w:rPr>
            </w:r>
            <w:r w:rsidR="00B97936">
              <w:rPr>
                <w:noProof/>
                <w:webHidden/>
              </w:rPr>
              <w:fldChar w:fldCharType="separate"/>
            </w:r>
            <w:r>
              <w:rPr>
                <w:noProof/>
                <w:webHidden/>
              </w:rPr>
              <w:t>17</w:t>
            </w:r>
            <w:r w:rsidR="00B97936">
              <w:rPr>
                <w:noProof/>
                <w:webHidden/>
              </w:rPr>
              <w:fldChar w:fldCharType="end"/>
            </w:r>
          </w:hyperlink>
        </w:p>
        <w:p w14:paraId="2230094A" w14:textId="52F9DCA2" w:rsidR="00B97936" w:rsidRDefault="00730023">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29" w:history="1">
            <w:r w:rsidR="00B97936" w:rsidRPr="00E243E7">
              <w:rPr>
                <w:rStyle w:val="Hipervnculo"/>
                <w:rFonts w:cs="Arial"/>
                <w:bCs/>
                <w:noProof/>
              </w:rPr>
              <w:t>5.1.1</w:t>
            </w:r>
            <w:r w:rsidR="00B97936">
              <w:rPr>
                <w:rFonts w:asciiTheme="minorHAnsi" w:eastAsiaTheme="minorEastAsia" w:hAnsiTheme="minorHAnsi" w:cstheme="minorBidi"/>
                <w:b w:val="0"/>
                <w:noProof/>
                <w:sz w:val="22"/>
                <w:szCs w:val="22"/>
                <w:lang w:eastAsia="es-ES"/>
              </w:rPr>
              <w:tab/>
            </w:r>
            <w:r w:rsidR="00B97936" w:rsidRPr="00E243E7">
              <w:rPr>
                <w:rStyle w:val="Hipervnculo"/>
                <w:rFonts w:cs="Arial"/>
                <w:bCs/>
                <w:noProof/>
              </w:rPr>
              <w:t>Puntuación</w:t>
            </w:r>
            <w:r w:rsidR="00B97936">
              <w:rPr>
                <w:noProof/>
                <w:webHidden/>
              </w:rPr>
              <w:tab/>
            </w:r>
            <w:r w:rsidR="00B97936">
              <w:rPr>
                <w:noProof/>
                <w:webHidden/>
              </w:rPr>
              <w:fldChar w:fldCharType="begin"/>
            </w:r>
            <w:r w:rsidR="00B97936">
              <w:rPr>
                <w:noProof/>
                <w:webHidden/>
              </w:rPr>
              <w:instrText xml:space="preserve"> PAGEREF _Toc40468829 \h </w:instrText>
            </w:r>
            <w:r w:rsidR="00B97936">
              <w:rPr>
                <w:noProof/>
                <w:webHidden/>
              </w:rPr>
            </w:r>
            <w:r w:rsidR="00B97936">
              <w:rPr>
                <w:noProof/>
                <w:webHidden/>
              </w:rPr>
              <w:fldChar w:fldCharType="separate"/>
            </w:r>
            <w:r>
              <w:rPr>
                <w:noProof/>
                <w:webHidden/>
              </w:rPr>
              <w:t>17</w:t>
            </w:r>
            <w:r w:rsidR="00B97936">
              <w:rPr>
                <w:noProof/>
                <w:webHidden/>
              </w:rPr>
              <w:fldChar w:fldCharType="end"/>
            </w:r>
          </w:hyperlink>
        </w:p>
        <w:p w14:paraId="27E10FA9" w14:textId="3BFAD41A" w:rsidR="00B97936" w:rsidRDefault="00730023">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30" w:history="1">
            <w:r w:rsidR="00B97936" w:rsidRPr="00E243E7">
              <w:rPr>
                <w:rStyle w:val="Hipervnculo"/>
                <w:rFonts w:cs="Arial"/>
                <w:bCs/>
                <w:noProof/>
              </w:rPr>
              <w:t>5.1.2</w:t>
            </w:r>
            <w:r w:rsidR="00B97936">
              <w:rPr>
                <w:rFonts w:asciiTheme="minorHAnsi" w:eastAsiaTheme="minorEastAsia" w:hAnsiTheme="minorHAnsi" w:cstheme="minorBidi"/>
                <w:b w:val="0"/>
                <w:noProof/>
                <w:sz w:val="22"/>
                <w:szCs w:val="22"/>
                <w:lang w:eastAsia="es-ES"/>
              </w:rPr>
              <w:tab/>
            </w:r>
            <w:r w:rsidR="00B97936" w:rsidRPr="00E243E7">
              <w:rPr>
                <w:rStyle w:val="Hipervnculo"/>
                <w:rFonts w:cs="Arial"/>
                <w:bCs/>
                <w:noProof/>
              </w:rPr>
              <w:t>StopWords</w:t>
            </w:r>
            <w:r w:rsidR="00B97936">
              <w:rPr>
                <w:noProof/>
                <w:webHidden/>
              </w:rPr>
              <w:tab/>
            </w:r>
            <w:r w:rsidR="00B97936">
              <w:rPr>
                <w:noProof/>
                <w:webHidden/>
              </w:rPr>
              <w:fldChar w:fldCharType="begin"/>
            </w:r>
            <w:r w:rsidR="00B97936">
              <w:rPr>
                <w:noProof/>
                <w:webHidden/>
              </w:rPr>
              <w:instrText xml:space="preserve"> PAGEREF _Toc40468830 \h </w:instrText>
            </w:r>
            <w:r w:rsidR="00B97936">
              <w:rPr>
                <w:noProof/>
                <w:webHidden/>
              </w:rPr>
            </w:r>
            <w:r w:rsidR="00B97936">
              <w:rPr>
                <w:noProof/>
                <w:webHidden/>
              </w:rPr>
              <w:fldChar w:fldCharType="separate"/>
            </w:r>
            <w:r>
              <w:rPr>
                <w:noProof/>
                <w:webHidden/>
              </w:rPr>
              <w:t>18</w:t>
            </w:r>
            <w:r w:rsidR="00B97936">
              <w:rPr>
                <w:noProof/>
                <w:webHidden/>
              </w:rPr>
              <w:fldChar w:fldCharType="end"/>
            </w:r>
          </w:hyperlink>
        </w:p>
        <w:p w14:paraId="00228D95" w14:textId="5F8872DA" w:rsidR="00B97936" w:rsidRDefault="00730023">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31" w:history="1">
            <w:r w:rsidR="00B97936" w:rsidRPr="00E243E7">
              <w:rPr>
                <w:rStyle w:val="Hipervnculo"/>
                <w:rFonts w:cs="Arial"/>
                <w:bCs/>
                <w:noProof/>
              </w:rPr>
              <w:t>5.1.3</w:t>
            </w:r>
            <w:r w:rsidR="00B97936">
              <w:rPr>
                <w:rFonts w:asciiTheme="minorHAnsi" w:eastAsiaTheme="minorEastAsia" w:hAnsiTheme="minorHAnsi" w:cstheme="minorBidi"/>
                <w:b w:val="0"/>
                <w:noProof/>
                <w:sz w:val="22"/>
                <w:szCs w:val="22"/>
                <w:lang w:eastAsia="es-ES"/>
              </w:rPr>
              <w:tab/>
            </w:r>
            <w:r w:rsidR="00B97936" w:rsidRPr="00E243E7">
              <w:rPr>
                <w:rStyle w:val="Hipervnculo"/>
                <w:rFonts w:cs="Arial"/>
                <w:bCs/>
                <w:noProof/>
              </w:rPr>
              <w:t>Traducción</w:t>
            </w:r>
            <w:r w:rsidR="00B97936">
              <w:rPr>
                <w:noProof/>
                <w:webHidden/>
              </w:rPr>
              <w:tab/>
            </w:r>
            <w:r w:rsidR="00B97936">
              <w:rPr>
                <w:noProof/>
                <w:webHidden/>
              </w:rPr>
              <w:fldChar w:fldCharType="begin"/>
            </w:r>
            <w:r w:rsidR="00B97936">
              <w:rPr>
                <w:noProof/>
                <w:webHidden/>
              </w:rPr>
              <w:instrText xml:space="preserve"> PAGEREF _Toc40468831 \h </w:instrText>
            </w:r>
            <w:r w:rsidR="00B97936">
              <w:rPr>
                <w:noProof/>
                <w:webHidden/>
              </w:rPr>
            </w:r>
            <w:r w:rsidR="00B97936">
              <w:rPr>
                <w:noProof/>
                <w:webHidden/>
              </w:rPr>
              <w:fldChar w:fldCharType="separate"/>
            </w:r>
            <w:r>
              <w:rPr>
                <w:noProof/>
                <w:webHidden/>
              </w:rPr>
              <w:t>18</w:t>
            </w:r>
            <w:r w:rsidR="00B97936">
              <w:rPr>
                <w:noProof/>
                <w:webHidden/>
              </w:rPr>
              <w:fldChar w:fldCharType="end"/>
            </w:r>
          </w:hyperlink>
        </w:p>
        <w:p w14:paraId="489E2FAC" w14:textId="0CCB6DF7" w:rsidR="00B97936" w:rsidRDefault="00730023">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468832" w:history="1">
            <w:r w:rsidR="00B97936" w:rsidRPr="00E243E7">
              <w:rPr>
                <w:rStyle w:val="Hipervnculo"/>
                <w:rFonts w:cs="Arial"/>
                <w:noProof/>
              </w:rPr>
              <w:t>5.2</w:t>
            </w:r>
            <w:r w:rsidR="00B97936">
              <w:rPr>
                <w:rFonts w:asciiTheme="minorHAnsi" w:eastAsiaTheme="minorEastAsia" w:hAnsiTheme="minorHAnsi" w:cstheme="minorBidi"/>
                <w:b w:val="0"/>
                <w:bCs w:val="0"/>
                <w:noProof/>
                <w:sz w:val="22"/>
                <w:szCs w:val="22"/>
                <w:lang w:eastAsia="es-ES"/>
              </w:rPr>
              <w:tab/>
            </w:r>
            <w:r w:rsidR="00B97936" w:rsidRPr="00E243E7">
              <w:rPr>
                <w:rStyle w:val="Hipervnculo"/>
                <w:rFonts w:cs="Arial"/>
                <w:noProof/>
              </w:rPr>
              <w:t>Extracción de características</w:t>
            </w:r>
            <w:r w:rsidR="00B97936">
              <w:rPr>
                <w:noProof/>
                <w:webHidden/>
              </w:rPr>
              <w:tab/>
            </w:r>
            <w:r w:rsidR="00B97936">
              <w:rPr>
                <w:noProof/>
                <w:webHidden/>
              </w:rPr>
              <w:fldChar w:fldCharType="begin"/>
            </w:r>
            <w:r w:rsidR="00B97936">
              <w:rPr>
                <w:noProof/>
                <w:webHidden/>
              </w:rPr>
              <w:instrText xml:space="preserve"> PAGEREF _Toc40468832 \h </w:instrText>
            </w:r>
            <w:r w:rsidR="00B97936">
              <w:rPr>
                <w:noProof/>
                <w:webHidden/>
              </w:rPr>
            </w:r>
            <w:r w:rsidR="00B97936">
              <w:rPr>
                <w:noProof/>
                <w:webHidden/>
              </w:rPr>
              <w:fldChar w:fldCharType="separate"/>
            </w:r>
            <w:r>
              <w:rPr>
                <w:noProof/>
                <w:webHidden/>
              </w:rPr>
              <w:t>18</w:t>
            </w:r>
            <w:r w:rsidR="00B97936">
              <w:rPr>
                <w:noProof/>
                <w:webHidden/>
              </w:rPr>
              <w:fldChar w:fldCharType="end"/>
            </w:r>
          </w:hyperlink>
        </w:p>
        <w:p w14:paraId="7797A935" w14:textId="6C462A00" w:rsidR="00B97936" w:rsidRDefault="00730023">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33" w:history="1">
            <w:r w:rsidR="00B97936" w:rsidRPr="00E243E7">
              <w:rPr>
                <w:rStyle w:val="Hipervnculo"/>
                <w:rFonts w:cs="Arial"/>
                <w:bCs/>
                <w:noProof/>
              </w:rPr>
              <w:t>5.2.1</w:t>
            </w:r>
            <w:r w:rsidR="00B97936">
              <w:rPr>
                <w:rFonts w:asciiTheme="minorHAnsi" w:eastAsiaTheme="minorEastAsia" w:hAnsiTheme="minorHAnsi" w:cstheme="minorBidi"/>
                <w:b w:val="0"/>
                <w:noProof/>
                <w:sz w:val="22"/>
                <w:szCs w:val="22"/>
                <w:lang w:eastAsia="es-ES"/>
              </w:rPr>
              <w:tab/>
            </w:r>
            <w:r w:rsidR="00B97936" w:rsidRPr="00E243E7">
              <w:rPr>
                <w:rStyle w:val="Hipervnculo"/>
                <w:rFonts w:cs="Arial"/>
                <w:bCs/>
                <w:noProof/>
              </w:rPr>
              <w:t>Bolsa de Palabras</w:t>
            </w:r>
            <w:r w:rsidR="00B97936">
              <w:rPr>
                <w:noProof/>
                <w:webHidden/>
              </w:rPr>
              <w:tab/>
            </w:r>
            <w:r w:rsidR="00B97936">
              <w:rPr>
                <w:noProof/>
                <w:webHidden/>
              </w:rPr>
              <w:fldChar w:fldCharType="begin"/>
            </w:r>
            <w:r w:rsidR="00B97936">
              <w:rPr>
                <w:noProof/>
                <w:webHidden/>
              </w:rPr>
              <w:instrText xml:space="preserve"> PAGEREF _Toc40468833 \h </w:instrText>
            </w:r>
            <w:r w:rsidR="00B97936">
              <w:rPr>
                <w:noProof/>
                <w:webHidden/>
              </w:rPr>
            </w:r>
            <w:r w:rsidR="00B97936">
              <w:rPr>
                <w:noProof/>
                <w:webHidden/>
              </w:rPr>
              <w:fldChar w:fldCharType="separate"/>
            </w:r>
            <w:r>
              <w:rPr>
                <w:noProof/>
                <w:webHidden/>
              </w:rPr>
              <w:t>18</w:t>
            </w:r>
            <w:r w:rsidR="00B97936">
              <w:rPr>
                <w:noProof/>
                <w:webHidden/>
              </w:rPr>
              <w:fldChar w:fldCharType="end"/>
            </w:r>
          </w:hyperlink>
        </w:p>
        <w:p w14:paraId="104348AC" w14:textId="0079B293" w:rsidR="00B97936" w:rsidRDefault="00730023">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34" w:history="1">
            <w:r w:rsidR="00B97936" w:rsidRPr="00E243E7">
              <w:rPr>
                <w:rStyle w:val="Hipervnculo"/>
                <w:rFonts w:cs="Arial"/>
                <w:bCs/>
                <w:iCs/>
                <w:noProof/>
              </w:rPr>
              <w:t>5.2.2</w:t>
            </w:r>
            <w:r w:rsidR="00B97936">
              <w:rPr>
                <w:rFonts w:asciiTheme="minorHAnsi" w:eastAsiaTheme="minorEastAsia" w:hAnsiTheme="minorHAnsi" w:cstheme="minorBidi"/>
                <w:b w:val="0"/>
                <w:noProof/>
                <w:sz w:val="22"/>
                <w:szCs w:val="22"/>
                <w:lang w:eastAsia="es-ES"/>
              </w:rPr>
              <w:tab/>
            </w:r>
            <w:r w:rsidR="00B97936" w:rsidRPr="00E243E7">
              <w:rPr>
                <w:rStyle w:val="Hipervnculo"/>
                <w:rFonts w:cs="Arial"/>
                <w:bCs/>
                <w:noProof/>
              </w:rPr>
              <w:t xml:space="preserve">Modelos </w:t>
            </w:r>
            <w:r w:rsidR="00B97936" w:rsidRPr="00E243E7">
              <w:rPr>
                <w:rStyle w:val="Hipervnculo"/>
                <w:rFonts w:cs="Arial"/>
                <w:bCs/>
                <w:i/>
                <w:noProof/>
              </w:rPr>
              <w:t>N-gram</w:t>
            </w:r>
            <w:r w:rsidR="00B97936">
              <w:rPr>
                <w:noProof/>
                <w:webHidden/>
              </w:rPr>
              <w:tab/>
            </w:r>
            <w:r w:rsidR="00B97936">
              <w:rPr>
                <w:noProof/>
                <w:webHidden/>
              </w:rPr>
              <w:fldChar w:fldCharType="begin"/>
            </w:r>
            <w:r w:rsidR="00B97936">
              <w:rPr>
                <w:noProof/>
                <w:webHidden/>
              </w:rPr>
              <w:instrText xml:space="preserve"> PAGEREF _Toc40468834 \h </w:instrText>
            </w:r>
            <w:r w:rsidR="00B97936">
              <w:rPr>
                <w:noProof/>
                <w:webHidden/>
              </w:rPr>
            </w:r>
            <w:r w:rsidR="00B97936">
              <w:rPr>
                <w:noProof/>
                <w:webHidden/>
              </w:rPr>
              <w:fldChar w:fldCharType="separate"/>
            </w:r>
            <w:r>
              <w:rPr>
                <w:noProof/>
                <w:webHidden/>
              </w:rPr>
              <w:t>20</w:t>
            </w:r>
            <w:r w:rsidR="00B97936">
              <w:rPr>
                <w:noProof/>
                <w:webHidden/>
              </w:rPr>
              <w:fldChar w:fldCharType="end"/>
            </w:r>
          </w:hyperlink>
        </w:p>
        <w:p w14:paraId="0047B00D" w14:textId="2683E4B6" w:rsidR="00B97936" w:rsidRDefault="00730023">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35" w:history="1">
            <w:r w:rsidR="00B97936" w:rsidRPr="00E243E7">
              <w:rPr>
                <w:rStyle w:val="Hipervnculo"/>
                <w:rFonts w:cs="Arial"/>
                <w:bCs/>
                <w:noProof/>
              </w:rPr>
              <w:t>5.2.3</w:t>
            </w:r>
            <w:r w:rsidR="00B97936">
              <w:rPr>
                <w:rFonts w:asciiTheme="minorHAnsi" w:eastAsiaTheme="minorEastAsia" w:hAnsiTheme="minorHAnsi" w:cstheme="minorBidi"/>
                <w:b w:val="0"/>
                <w:noProof/>
                <w:sz w:val="22"/>
                <w:szCs w:val="22"/>
                <w:lang w:eastAsia="es-ES"/>
              </w:rPr>
              <w:tab/>
            </w:r>
            <w:r w:rsidR="00B97936" w:rsidRPr="00E243E7">
              <w:rPr>
                <w:rStyle w:val="Hipervnculo"/>
                <w:rFonts w:cs="Arial"/>
                <w:bCs/>
                <w:noProof/>
              </w:rPr>
              <w:t>Vectorización de documentos</w:t>
            </w:r>
            <w:r w:rsidR="00B97936">
              <w:rPr>
                <w:noProof/>
                <w:webHidden/>
              </w:rPr>
              <w:tab/>
            </w:r>
            <w:r w:rsidR="00B97936">
              <w:rPr>
                <w:noProof/>
                <w:webHidden/>
              </w:rPr>
              <w:fldChar w:fldCharType="begin"/>
            </w:r>
            <w:r w:rsidR="00B97936">
              <w:rPr>
                <w:noProof/>
                <w:webHidden/>
              </w:rPr>
              <w:instrText xml:space="preserve"> PAGEREF _Toc40468835 \h </w:instrText>
            </w:r>
            <w:r w:rsidR="00B97936">
              <w:rPr>
                <w:noProof/>
                <w:webHidden/>
              </w:rPr>
            </w:r>
            <w:r w:rsidR="00B97936">
              <w:rPr>
                <w:noProof/>
                <w:webHidden/>
              </w:rPr>
              <w:fldChar w:fldCharType="separate"/>
            </w:r>
            <w:r>
              <w:rPr>
                <w:noProof/>
                <w:webHidden/>
              </w:rPr>
              <w:t>20</w:t>
            </w:r>
            <w:r w:rsidR="00B97936">
              <w:rPr>
                <w:noProof/>
                <w:webHidden/>
              </w:rPr>
              <w:fldChar w:fldCharType="end"/>
            </w:r>
          </w:hyperlink>
        </w:p>
        <w:p w14:paraId="593993B9" w14:textId="24ED9EF0" w:rsidR="00B97936" w:rsidRDefault="00730023">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36" w:history="1">
            <w:r w:rsidR="00B97936" w:rsidRPr="00E243E7">
              <w:rPr>
                <w:rStyle w:val="Hipervnculo"/>
                <w:rFonts w:cs="Arial"/>
                <w:bCs/>
                <w:noProof/>
              </w:rPr>
              <w:t>5.2.4</w:t>
            </w:r>
            <w:r w:rsidR="00B97936">
              <w:rPr>
                <w:rFonts w:asciiTheme="minorHAnsi" w:eastAsiaTheme="minorEastAsia" w:hAnsiTheme="minorHAnsi" w:cstheme="minorBidi"/>
                <w:b w:val="0"/>
                <w:noProof/>
                <w:sz w:val="22"/>
                <w:szCs w:val="22"/>
                <w:lang w:eastAsia="es-ES"/>
              </w:rPr>
              <w:tab/>
            </w:r>
            <w:r w:rsidR="00B97936" w:rsidRPr="00E243E7">
              <w:rPr>
                <w:rStyle w:val="Hipervnculo"/>
                <w:rFonts w:cs="Arial"/>
                <w:bCs/>
                <w:noProof/>
              </w:rPr>
              <w:t>TF-IDF</w:t>
            </w:r>
            <w:r w:rsidR="00B97936">
              <w:rPr>
                <w:noProof/>
                <w:webHidden/>
              </w:rPr>
              <w:tab/>
            </w:r>
            <w:r w:rsidR="00B97936">
              <w:rPr>
                <w:noProof/>
                <w:webHidden/>
              </w:rPr>
              <w:fldChar w:fldCharType="begin"/>
            </w:r>
            <w:r w:rsidR="00B97936">
              <w:rPr>
                <w:noProof/>
                <w:webHidden/>
              </w:rPr>
              <w:instrText xml:space="preserve"> PAGEREF _Toc40468836 \h </w:instrText>
            </w:r>
            <w:r w:rsidR="00B97936">
              <w:rPr>
                <w:noProof/>
                <w:webHidden/>
              </w:rPr>
            </w:r>
            <w:r w:rsidR="00B97936">
              <w:rPr>
                <w:noProof/>
                <w:webHidden/>
              </w:rPr>
              <w:fldChar w:fldCharType="separate"/>
            </w:r>
            <w:r>
              <w:rPr>
                <w:noProof/>
                <w:webHidden/>
              </w:rPr>
              <w:t>21</w:t>
            </w:r>
            <w:r w:rsidR="00B97936">
              <w:rPr>
                <w:noProof/>
                <w:webHidden/>
              </w:rPr>
              <w:fldChar w:fldCharType="end"/>
            </w:r>
          </w:hyperlink>
        </w:p>
        <w:p w14:paraId="10E51879" w14:textId="07186F76" w:rsidR="00B97936" w:rsidRDefault="00730023">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468837" w:history="1">
            <w:r w:rsidR="00B97936" w:rsidRPr="00E243E7">
              <w:rPr>
                <w:rStyle w:val="Hipervnculo"/>
                <w:rFonts w:cs="Arial"/>
                <w:noProof/>
              </w:rPr>
              <w:t>5.3</w:t>
            </w:r>
            <w:r w:rsidR="00B97936">
              <w:rPr>
                <w:rFonts w:asciiTheme="minorHAnsi" w:eastAsiaTheme="minorEastAsia" w:hAnsiTheme="minorHAnsi" w:cstheme="minorBidi"/>
                <w:b w:val="0"/>
                <w:bCs w:val="0"/>
                <w:noProof/>
                <w:sz w:val="22"/>
                <w:szCs w:val="22"/>
                <w:lang w:eastAsia="es-ES"/>
              </w:rPr>
              <w:tab/>
            </w:r>
            <w:r w:rsidR="00B97936" w:rsidRPr="00E243E7">
              <w:rPr>
                <w:rStyle w:val="Hipervnculo"/>
                <w:rFonts w:cs="Arial"/>
                <w:noProof/>
              </w:rPr>
              <w:t>Selección de características</w:t>
            </w:r>
            <w:r w:rsidR="00B97936">
              <w:rPr>
                <w:noProof/>
                <w:webHidden/>
              </w:rPr>
              <w:tab/>
            </w:r>
            <w:r w:rsidR="00B97936">
              <w:rPr>
                <w:noProof/>
                <w:webHidden/>
              </w:rPr>
              <w:fldChar w:fldCharType="begin"/>
            </w:r>
            <w:r w:rsidR="00B97936">
              <w:rPr>
                <w:noProof/>
                <w:webHidden/>
              </w:rPr>
              <w:instrText xml:space="preserve"> PAGEREF _Toc40468837 \h </w:instrText>
            </w:r>
            <w:r w:rsidR="00B97936">
              <w:rPr>
                <w:noProof/>
                <w:webHidden/>
              </w:rPr>
            </w:r>
            <w:r w:rsidR="00B97936">
              <w:rPr>
                <w:noProof/>
                <w:webHidden/>
              </w:rPr>
              <w:fldChar w:fldCharType="separate"/>
            </w:r>
            <w:r>
              <w:rPr>
                <w:noProof/>
                <w:webHidden/>
              </w:rPr>
              <w:t>22</w:t>
            </w:r>
            <w:r w:rsidR="00B97936">
              <w:rPr>
                <w:noProof/>
                <w:webHidden/>
              </w:rPr>
              <w:fldChar w:fldCharType="end"/>
            </w:r>
          </w:hyperlink>
        </w:p>
        <w:p w14:paraId="3FE889E9" w14:textId="677DE3DC" w:rsidR="00B97936" w:rsidRDefault="00730023">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38" w:history="1">
            <w:r w:rsidR="00B97936" w:rsidRPr="00E243E7">
              <w:rPr>
                <w:rStyle w:val="Hipervnculo"/>
                <w:rFonts w:cs="Arial"/>
                <w:bCs/>
                <w:noProof/>
              </w:rPr>
              <w:t>5.3.1</w:t>
            </w:r>
            <w:r w:rsidR="00B97936">
              <w:rPr>
                <w:rFonts w:asciiTheme="minorHAnsi" w:eastAsiaTheme="minorEastAsia" w:hAnsiTheme="minorHAnsi" w:cstheme="minorBidi"/>
                <w:b w:val="0"/>
                <w:noProof/>
                <w:sz w:val="22"/>
                <w:szCs w:val="22"/>
                <w:lang w:eastAsia="es-ES"/>
              </w:rPr>
              <w:tab/>
            </w:r>
            <w:r w:rsidR="00B97936" w:rsidRPr="00E243E7">
              <w:rPr>
                <w:rStyle w:val="Hipervnculo"/>
                <w:rFonts w:cs="Arial"/>
                <w:bCs/>
                <w:noProof/>
              </w:rPr>
              <w:t>ANOVA</w:t>
            </w:r>
            <w:r w:rsidR="00B97936">
              <w:rPr>
                <w:noProof/>
                <w:webHidden/>
              </w:rPr>
              <w:tab/>
            </w:r>
            <w:r w:rsidR="00B97936">
              <w:rPr>
                <w:noProof/>
                <w:webHidden/>
              </w:rPr>
              <w:fldChar w:fldCharType="begin"/>
            </w:r>
            <w:r w:rsidR="00B97936">
              <w:rPr>
                <w:noProof/>
                <w:webHidden/>
              </w:rPr>
              <w:instrText xml:space="preserve"> PAGEREF _Toc40468838 \h </w:instrText>
            </w:r>
            <w:r w:rsidR="00B97936">
              <w:rPr>
                <w:noProof/>
                <w:webHidden/>
              </w:rPr>
            </w:r>
            <w:r w:rsidR="00B97936">
              <w:rPr>
                <w:noProof/>
                <w:webHidden/>
              </w:rPr>
              <w:fldChar w:fldCharType="separate"/>
            </w:r>
            <w:r>
              <w:rPr>
                <w:noProof/>
                <w:webHidden/>
              </w:rPr>
              <w:t>23</w:t>
            </w:r>
            <w:r w:rsidR="00B97936">
              <w:rPr>
                <w:noProof/>
                <w:webHidden/>
              </w:rPr>
              <w:fldChar w:fldCharType="end"/>
            </w:r>
          </w:hyperlink>
        </w:p>
        <w:p w14:paraId="56FF9313" w14:textId="59B01693" w:rsidR="00B97936" w:rsidRDefault="00730023">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39" w:history="1">
            <w:r w:rsidR="00B97936" w:rsidRPr="00E243E7">
              <w:rPr>
                <w:rStyle w:val="Hipervnculo"/>
                <w:rFonts w:cs="Arial"/>
                <w:bCs/>
                <w:noProof/>
              </w:rPr>
              <w:t>5.3.2</w:t>
            </w:r>
            <w:r w:rsidR="00B97936">
              <w:rPr>
                <w:rFonts w:asciiTheme="minorHAnsi" w:eastAsiaTheme="minorEastAsia" w:hAnsiTheme="minorHAnsi" w:cstheme="minorBidi"/>
                <w:b w:val="0"/>
                <w:noProof/>
                <w:sz w:val="22"/>
                <w:szCs w:val="22"/>
                <w:lang w:eastAsia="es-ES"/>
              </w:rPr>
              <w:tab/>
            </w:r>
            <w:r w:rsidR="00B97936" w:rsidRPr="00E243E7">
              <w:rPr>
                <w:rStyle w:val="Hipervnculo"/>
                <w:rFonts w:cs="Arial"/>
                <w:bCs/>
                <w:noProof/>
              </w:rPr>
              <w:t>Kendall’s</w:t>
            </w:r>
            <w:r w:rsidR="00B97936">
              <w:rPr>
                <w:noProof/>
                <w:webHidden/>
              </w:rPr>
              <w:tab/>
            </w:r>
            <w:r w:rsidR="00B97936">
              <w:rPr>
                <w:noProof/>
                <w:webHidden/>
              </w:rPr>
              <w:fldChar w:fldCharType="begin"/>
            </w:r>
            <w:r w:rsidR="00B97936">
              <w:rPr>
                <w:noProof/>
                <w:webHidden/>
              </w:rPr>
              <w:instrText xml:space="preserve"> PAGEREF _Toc40468839 \h </w:instrText>
            </w:r>
            <w:r w:rsidR="00B97936">
              <w:rPr>
                <w:noProof/>
                <w:webHidden/>
              </w:rPr>
            </w:r>
            <w:r w:rsidR="00B97936">
              <w:rPr>
                <w:noProof/>
                <w:webHidden/>
              </w:rPr>
              <w:fldChar w:fldCharType="separate"/>
            </w:r>
            <w:r>
              <w:rPr>
                <w:noProof/>
                <w:webHidden/>
              </w:rPr>
              <w:t>23</w:t>
            </w:r>
            <w:r w:rsidR="00B97936">
              <w:rPr>
                <w:noProof/>
                <w:webHidden/>
              </w:rPr>
              <w:fldChar w:fldCharType="end"/>
            </w:r>
          </w:hyperlink>
        </w:p>
        <w:p w14:paraId="25BA1B2B" w14:textId="7E2AAB34" w:rsidR="00B97936" w:rsidRDefault="00730023">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468840" w:history="1">
            <w:r w:rsidR="00B97936" w:rsidRPr="00E243E7">
              <w:rPr>
                <w:rStyle w:val="Hipervnculo"/>
                <w:rFonts w:cs="Arial"/>
                <w:noProof/>
              </w:rPr>
              <w:t>5.4</w:t>
            </w:r>
            <w:r w:rsidR="00B97936">
              <w:rPr>
                <w:rFonts w:asciiTheme="minorHAnsi" w:eastAsiaTheme="minorEastAsia" w:hAnsiTheme="minorHAnsi" w:cstheme="minorBidi"/>
                <w:b w:val="0"/>
                <w:bCs w:val="0"/>
                <w:noProof/>
                <w:sz w:val="22"/>
                <w:szCs w:val="22"/>
                <w:lang w:eastAsia="es-ES"/>
              </w:rPr>
              <w:tab/>
            </w:r>
            <w:r w:rsidR="00B97936" w:rsidRPr="00E243E7">
              <w:rPr>
                <w:rStyle w:val="Hipervnculo"/>
                <w:rFonts w:cs="Arial"/>
                <w:noProof/>
              </w:rPr>
              <w:t>Reducción de la dimensión</w:t>
            </w:r>
            <w:r w:rsidR="00B97936">
              <w:rPr>
                <w:noProof/>
                <w:webHidden/>
              </w:rPr>
              <w:tab/>
            </w:r>
            <w:r w:rsidR="00B97936">
              <w:rPr>
                <w:noProof/>
                <w:webHidden/>
              </w:rPr>
              <w:fldChar w:fldCharType="begin"/>
            </w:r>
            <w:r w:rsidR="00B97936">
              <w:rPr>
                <w:noProof/>
                <w:webHidden/>
              </w:rPr>
              <w:instrText xml:space="preserve"> PAGEREF _Toc40468840 \h </w:instrText>
            </w:r>
            <w:r w:rsidR="00B97936">
              <w:rPr>
                <w:noProof/>
                <w:webHidden/>
              </w:rPr>
            </w:r>
            <w:r w:rsidR="00B97936">
              <w:rPr>
                <w:noProof/>
                <w:webHidden/>
              </w:rPr>
              <w:fldChar w:fldCharType="separate"/>
            </w:r>
            <w:r>
              <w:rPr>
                <w:noProof/>
                <w:webHidden/>
              </w:rPr>
              <w:t>24</w:t>
            </w:r>
            <w:r w:rsidR="00B97936">
              <w:rPr>
                <w:noProof/>
                <w:webHidden/>
              </w:rPr>
              <w:fldChar w:fldCharType="end"/>
            </w:r>
          </w:hyperlink>
        </w:p>
        <w:p w14:paraId="6FB0FD3C" w14:textId="2B5FF966" w:rsidR="00B97936" w:rsidRDefault="00730023">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41" w:history="1">
            <w:r w:rsidR="00B97936" w:rsidRPr="00E243E7">
              <w:rPr>
                <w:rStyle w:val="Hipervnculo"/>
                <w:rFonts w:cs="Arial"/>
                <w:bCs/>
                <w:noProof/>
              </w:rPr>
              <w:t>5.4.1</w:t>
            </w:r>
            <w:r w:rsidR="00B97936">
              <w:rPr>
                <w:rFonts w:asciiTheme="minorHAnsi" w:eastAsiaTheme="minorEastAsia" w:hAnsiTheme="minorHAnsi" w:cstheme="minorBidi"/>
                <w:b w:val="0"/>
                <w:noProof/>
                <w:sz w:val="22"/>
                <w:szCs w:val="22"/>
                <w:lang w:eastAsia="es-ES"/>
              </w:rPr>
              <w:tab/>
            </w:r>
            <w:r w:rsidR="00B97936" w:rsidRPr="00E243E7">
              <w:rPr>
                <w:rStyle w:val="Hipervnculo"/>
                <w:rFonts w:cs="Arial"/>
                <w:bCs/>
                <w:noProof/>
              </w:rPr>
              <w:t>LSA</w:t>
            </w:r>
            <w:r w:rsidR="00B97936">
              <w:rPr>
                <w:noProof/>
                <w:webHidden/>
              </w:rPr>
              <w:tab/>
            </w:r>
            <w:r w:rsidR="00B97936">
              <w:rPr>
                <w:noProof/>
                <w:webHidden/>
              </w:rPr>
              <w:fldChar w:fldCharType="begin"/>
            </w:r>
            <w:r w:rsidR="00B97936">
              <w:rPr>
                <w:noProof/>
                <w:webHidden/>
              </w:rPr>
              <w:instrText xml:space="preserve"> PAGEREF _Toc40468841 \h </w:instrText>
            </w:r>
            <w:r w:rsidR="00B97936">
              <w:rPr>
                <w:noProof/>
                <w:webHidden/>
              </w:rPr>
            </w:r>
            <w:r w:rsidR="00B97936">
              <w:rPr>
                <w:noProof/>
                <w:webHidden/>
              </w:rPr>
              <w:fldChar w:fldCharType="separate"/>
            </w:r>
            <w:r>
              <w:rPr>
                <w:noProof/>
                <w:webHidden/>
              </w:rPr>
              <w:t>24</w:t>
            </w:r>
            <w:r w:rsidR="00B97936">
              <w:rPr>
                <w:noProof/>
                <w:webHidden/>
              </w:rPr>
              <w:fldChar w:fldCharType="end"/>
            </w:r>
          </w:hyperlink>
        </w:p>
        <w:p w14:paraId="73EFE4F9" w14:textId="5121A3AF" w:rsidR="00B97936" w:rsidRDefault="00730023">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42" w:history="1">
            <w:r w:rsidR="00B97936" w:rsidRPr="00E243E7">
              <w:rPr>
                <w:rStyle w:val="Hipervnculo"/>
                <w:rFonts w:cs="Arial"/>
                <w:bCs/>
                <w:noProof/>
              </w:rPr>
              <w:t>5.4.2</w:t>
            </w:r>
            <w:r w:rsidR="00B97936">
              <w:rPr>
                <w:rFonts w:asciiTheme="minorHAnsi" w:eastAsiaTheme="minorEastAsia" w:hAnsiTheme="minorHAnsi" w:cstheme="minorBidi"/>
                <w:b w:val="0"/>
                <w:noProof/>
                <w:sz w:val="22"/>
                <w:szCs w:val="22"/>
                <w:lang w:eastAsia="es-ES"/>
              </w:rPr>
              <w:tab/>
            </w:r>
            <w:r w:rsidR="00B97936" w:rsidRPr="00E243E7">
              <w:rPr>
                <w:rStyle w:val="Hipervnculo"/>
                <w:rFonts w:cs="Arial"/>
                <w:bCs/>
                <w:noProof/>
              </w:rPr>
              <w:t>NMF</w:t>
            </w:r>
            <w:r w:rsidR="00B97936">
              <w:rPr>
                <w:noProof/>
                <w:webHidden/>
              </w:rPr>
              <w:tab/>
            </w:r>
            <w:r w:rsidR="00B97936">
              <w:rPr>
                <w:noProof/>
                <w:webHidden/>
              </w:rPr>
              <w:fldChar w:fldCharType="begin"/>
            </w:r>
            <w:r w:rsidR="00B97936">
              <w:rPr>
                <w:noProof/>
                <w:webHidden/>
              </w:rPr>
              <w:instrText xml:space="preserve"> PAGEREF _Toc40468842 \h </w:instrText>
            </w:r>
            <w:r w:rsidR="00B97936">
              <w:rPr>
                <w:noProof/>
                <w:webHidden/>
              </w:rPr>
            </w:r>
            <w:r w:rsidR="00B97936">
              <w:rPr>
                <w:noProof/>
                <w:webHidden/>
              </w:rPr>
              <w:fldChar w:fldCharType="separate"/>
            </w:r>
            <w:r>
              <w:rPr>
                <w:noProof/>
                <w:webHidden/>
              </w:rPr>
              <w:t>25</w:t>
            </w:r>
            <w:r w:rsidR="00B97936">
              <w:rPr>
                <w:noProof/>
                <w:webHidden/>
              </w:rPr>
              <w:fldChar w:fldCharType="end"/>
            </w:r>
          </w:hyperlink>
        </w:p>
        <w:p w14:paraId="5530202A" w14:textId="69DB01F2" w:rsidR="00B97936" w:rsidRDefault="00730023">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468843" w:history="1">
            <w:r w:rsidR="00B97936" w:rsidRPr="00E243E7">
              <w:rPr>
                <w:rStyle w:val="Hipervnculo"/>
                <w:rFonts w:cs="Arial"/>
                <w:noProof/>
              </w:rPr>
              <w:t>5.5</w:t>
            </w:r>
            <w:r w:rsidR="00B97936">
              <w:rPr>
                <w:rFonts w:asciiTheme="minorHAnsi" w:eastAsiaTheme="minorEastAsia" w:hAnsiTheme="minorHAnsi" w:cstheme="minorBidi"/>
                <w:b w:val="0"/>
                <w:bCs w:val="0"/>
                <w:noProof/>
                <w:sz w:val="22"/>
                <w:szCs w:val="22"/>
                <w:lang w:eastAsia="es-ES"/>
              </w:rPr>
              <w:tab/>
            </w:r>
            <w:r w:rsidR="00B97936" w:rsidRPr="00E243E7">
              <w:rPr>
                <w:rStyle w:val="Hipervnculo"/>
                <w:rFonts w:cs="Arial"/>
                <w:noProof/>
              </w:rPr>
              <w:t>Aprendizaje</w:t>
            </w:r>
            <w:r w:rsidR="00B97936">
              <w:rPr>
                <w:noProof/>
                <w:webHidden/>
              </w:rPr>
              <w:tab/>
            </w:r>
            <w:r w:rsidR="00B97936">
              <w:rPr>
                <w:noProof/>
                <w:webHidden/>
              </w:rPr>
              <w:fldChar w:fldCharType="begin"/>
            </w:r>
            <w:r w:rsidR="00B97936">
              <w:rPr>
                <w:noProof/>
                <w:webHidden/>
              </w:rPr>
              <w:instrText xml:space="preserve"> PAGEREF _Toc40468843 \h </w:instrText>
            </w:r>
            <w:r w:rsidR="00B97936">
              <w:rPr>
                <w:noProof/>
                <w:webHidden/>
              </w:rPr>
            </w:r>
            <w:r w:rsidR="00B97936">
              <w:rPr>
                <w:noProof/>
                <w:webHidden/>
              </w:rPr>
              <w:fldChar w:fldCharType="separate"/>
            </w:r>
            <w:r>
              <w:rPr>
                <w:noProof/>
                <w:webHidden/>
              </w:rPr>
              <w:t>25</w:t>
            </w:r>
            <w:r w:rsidR="00B97936">
              <w:rPr>
                <w:noProof/>
                <w:webHidden/>
              </w:rPr>
              <w:fldChar w:fldCharType="end"/>
            </w:r>
          </w:hyperlink>
        </w:p>
        <w:p w14:paraId="324EC0E7" w14:textId="5663FD38" w:rsidR="00B97936" w:rsidRDefault="00730023">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44" w:history="1">
            <w:r w:rsidR="00B97936" w:rsidRPr="00E243E7">
              <w:rPr>
                <w:rStyle w:val="Hipervnculo"/>
                <w:rFonts w:cs="Arial"/>
                <w:bCs/>
                <w:noProof/>
              </w:rPr>
              <w:t>5.5.1</w:t>
            </w:r>
            <w:r w:rsidR="00B97936">
              <w:rPr>
                <w:rFonts w:asciiTheme="minorHAnsi" w:eastAsiaTheme="minorEastAsia" w:hAnsiTheme="minorHAnsi" w:cstheme="minorBidi"/>
                <w:b w:val="0"/>
                <w:noProof/>
                <w:sz w:val="22"/>
                <w:szCs w:val="22"/>
                <w:lang w:eastAsia="es-ES"/>
              </w:rPr>
              <w:tab/>
            </w:r>
            <w:r w:rsidR="00B97936" w:rsidRPr="00E243E7">
              <w:rPr>
                <w:rStyle w:val="Hipervnculo"/>
                <w:rFonts w:cs="Arial"/>
                <w:bCs/>
                <w:noProof/>
              </w:rPr>
              <w:t>Red Neuronal</w:t>
            </w:r>
            <w:r w:rsidR="00B97936">
              <w:rPr>
                <w:noProof/>
                <w:webHidden/>
              </w:rPr>
              <w:tab/>
            </w:r>
            <w:r w:rsidR="00B97936">
              <w:rPr>
                <w:noProof/>
                <w:webHidden/>
              </w:rPr>
              <w:fldChar w:fldCharType="begin"/>
            </w:r>
            <w:r w:rsidR="00B97936">
              <w:rPr>
                <w:noProof/>
                <w:webHidden/>
              </w:rPr>
              <w:instrText xml:space="preserve"> PAGEREF _Toc40468844 \h </w:instrText>
            </w:r>
            <w:r w:rsidR="00B97936">
              <w:rPr>
                <w:noProof/>
                <w:webHidden/>
              </w:rPr>
            </w:r>
            <w:r w:rsidR="00B97936">
              <w:rPr>
                <w:noProof/>
                <w:webHidden/>
              </w:rPr>
              <w:fldChar w:fldCharType="separate"/>
            </w:r>
            <w:r>
              <w:rPr>
                <w:noProof/>
                <w:webHidden/>
              </w:rPr>
              <w:t>25</w:t>
            </w:r>
            <w:r w:rsidR="00B97936">
              <w:rPr>
                <w:noProof/>
                <w:webHidden/>
              </w:rPr>
              <w:fldChar w:fldCharType="end"/>
            </w:r>
          </w:hyperlink>
        </w:p>
        <w:p w14:paraId="124B2900" w14:textId="0235E8A8" w:rsidR="00B97936" w:rsidRDefault="00730023">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45" w:history="1">
            <w:r w:rsidR="00B97936" w:rsidRPr="00E243E7">
              <w:rPr>
                <w:rStyle w:val="Hipervnculo"/>
                <w:rFonts w:cs="Arial"/>
                <w:bCs/>
                <w:noProof/>
              </w:rPr>
              <w:t>5.5.2</w:t>
            </w:r>
            <w:r w:rsidR="00B97936">
              <w:rPr>
                <w:rFonts w:asciiTheme="minorHAnsi" w:eastAsiaTheme="minorEastAsia" w:hAnsiTheme="minorHAnsi" w:cstheme="minorBidi"/>
                <w:b w:val="0"/>
                <w:noProof/>
                <w:sz w:val="22"/>
                <w:szCs w:val="22"/>
                <w:lang w:eastAsia="es-ES"/>
              </w:rPr>
              <w:tab/>
            </w:r>
            <w:r w:rsidR="00B97936" w:rsidRPr="00E243E7">
              <w:rPr>
                <w:rStyle w:val="Hipervnculo"/>
                <w:rFonts w:cs="Arial"/>
                <w:bCs/>
                <w:noProof/>
              </w:rPr>
              <w:t>Máquina de Vectores Soporte</w:t>
            </w:r>
            <w:r w:rsidR="00B97936">
              <w:rPr>
                <w:noProof/>
                <w:webHidden/>
              </w:rPr>
              <w:tab/>
            </w:r>
            <w:r w:rsidR="00B97936">
              <w:rPr>
                <w:noProof/>
                <w:webHidden/>
              </w:rPr>
              <w:fldChar w:fldCharType="begin"/>
            </w:r>
            <w:r w:rsidR="00B97936">
              <w:rPr>
                <w:noProof/>
                <w:webHidden/>
              </w:rPr>
              <w:instrText xml:space="preserve"> PAGEREF _Toc40468845 \h </w:instrText>
            </w:r>
            <w:r w:rsidR="00B97936">
              <w:rPr>
                <w:noProof/>
                <w:webHidden/>
              </w:rPr>
            </w:r>
            <w:r w:rsidR="00B97936">
              <w:rPr>
                <w:noProof/>
                <w:webHidden/>
              </w:rPr>
              <w:fldChar w:fldCharType="separate"/>
            </w:r>
            <w:r>
              <w:rPr>
                <w:noProof/>
                <w:webHidden/>
              </w:rPr>
              <w:t>28</w:t>
            </w:r>
            <w:r w:rsidR="00B97936">
              <w:rPr>
                <w:noProof/>
                <w:webHidden/>
              </w:rPr>
              <w:fldChar w:fldCharType="end"/>
            </w:r>
          </w:hyperlink>
        </w:p>
        <w:p w14:paraId="687098A0" w14:textId="363F861A" w:rsidR="00B97936" w:rsidRDefault="00730023">
          <w:pPr>
            <w:pStyle w:val="TDC1"/>
            <w:tabs>
              <w:tab w:val="left" w:pos="440"/>
              <w:tab w:val="right" w:leader="dot" w:pos="8494"/>
            </w:tabs>
            <w:rPr>
              <w:rFonts w:asciiTheme="minorHAnsi" w:eastAsiaTheme="minorEastAsia" w:hAnsiTheme="minorHAnsi" w:cstheme="minorBidi"/>
              <w:b w:val="0"/>
              <w:bCs w:val="0"/>
              <w:caps w:val="0"/>
              <w:noProof/>
              <w:szCs w:val="22"/>
              <w:lang w:eastAsia="es-ES"/>
            </w:rPr>
          </w:pPr>
          <w:hyperlink w:anchor="_Toc40468846" w:history="1">
            <w:r w:rsidR="00B97936" w:rsidRPr="00E243E7">
              <w:rPr>
                <w:rStyle w:val="Hipervnculo"/>
                <w:rFonts w:cs="Arial"/>
                <w:noProof/>
              </w:rPr>
              <w:t>6</w:t>
            </w:r>
            <w:r w:rsidR="00B97936">
              <w:rPr>
                <w:rFonts w:asciiTheme="minorHAnsi" w:eastAsiaTheme="minorEastAsia" w:hAnsiTheme="minorHAnsi" w:cstheme="minorBidi"/>
                <w:b w:val="0"/>
                <w:bCs w:val="0"/>
                <w:caps w:val="0"/>
                <w:noProof/>
                <w:szCs w:val="22"/>
                <w:lang w:eastAsia="es-ES"/>
              </w:rPr>
              <w:tab/>
            </w:r>
            <w:r w:rsidR="00B97936" w:rsidRPr="00E243E7">
              <w:rPr>
                <w:rStyle w:val="Hipervnculo"/>
                <w:rFonts w:cs="Arial"/>
                <w:noProof/>
              </w:rPr>
              <w:t>Metodología de experimentación</w:t>
            </w:r>
            <w:r w:rsidR="00B97936">
              <w:rPr>
                <w:noProof/>
                <w:webHidden/>
              </w:rPr>
              <w:tab/>
            </w:r>
            <w:r w:rsidR="00B97936">
              <w:rPr>
                <w:noProof/>
                <w:webHidden/>
              </w:rPr>
              <w:fldChar w:fldCharType="begin"/>
            </w:r>
            <w:r w:rsidR="00B97936">
              <w:rPr>
                <w:noProof/>
                <w:webHidden/>
              </w:rPr>
              <w:instrText xml:space="preserve"> PAGEREF _Toc40468846 \h </w:instrText>
            </w:r>
            <w:r w:rsidR="00B97936">
              <w:rPr>
                <w:noProof/>
                <w:webHidden/>
              </w:rPr>
            </w:r>
            <w:r w:rsidR="00B97936">
              <w:rPr>
                <w:noProof/>
                <w:webHidden/>
              </w:rPr>
              <w:fldChar w:fldCharType="separate"/>
            </w:r>
            <w:r>
              <w:rPr>
                <w:noProof/>
                <w:webHidden/>
              </w:rPr>
              <w:t>30</w:t>
            </w:r>
            <w:r w:rsidR="00B97936">
              <w:rPr>
                <w:noProof/>
                <w:webHidden/>
              </w:rPr>
              <w:fldChar w:fldCharType="end"/>
            </w:r>
          </w:hyperlink>
        </w:p>
        <w:p w14:paraId="429C11BC" w14:textId="639D6377" w:rsidR="00B97936" w:rsidRDefault="00730023">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468847" w:history="1">
            <w:r w:rsidR="00B97936" w:rsidRPr="00E243E7">
              <w:rPr>
                <w:rStyle w:val="Hipervnculo"/>
                <w:rFonts w:cs="Arial"/>
                <w:noProof/>
              </w:rPr>
              <w:t>6.1</w:t>
            </w:r>
            <w:r w:rsidR="00B97936">
              <w:rPr>
                <w:rFonts w:asciiTheme="minorHAnsi" w:eastAsiaTheme="minorEastAsia" w:hAnsiTheme="minorHAnsi" w:cstheme="minorBidi"/>
                <w:b w:val="0"/>
                <w:bCs w:val="0"/>
                <w:noProof/>
                <w:sz w:val="22"/>
                <w:szCs w:val="22"/>
                <w:lang w:eastAsia="es-ES"/>
              </w:rPr>
              <w:tab/>
            </w:r>
            <w:r w:rsidR="00B97936" w:rsidRPr="00E243E7">
              <w:rPr>
                <w:rStyle w:val="Hipervnculo"/>
                <w:rFonts w:cs="Arial"/>
                <w:noProof/>
              </w:rPr>
              <w:t xml:space="preserve">Exactitud o </w:t>
            </w:r>
            <w:r w:rsidR="00B97936" w:rsidRPr="00E243E7">
              <w:rPr>
                <w:rStyle w:val="Hipervnculo"/>
                <w:rFonts w:cs="Arial"/>
                <w:i/>
                <w:iCs/>
                <w:noProof/>
              </w:rPr>
              <w:t>accuracy</w:t>
            </w:r>
            <w:r w:rsidR="00B97936">
              <w:rPr>
                <w:noProof/>
                <w:webHidden/>
              </w:rPr>
              <w:tab/>
            </w:r>
            <w:r w:rsidR="00B97936">
              <w:rPr>
                <w:noProof/>
                <w:webHidden/>
              </w:rPr>
              <w:fldChar w:fldCharType="begin"/>
            </w:r>
            <w:r w:rsidR="00B97936">
              <w:rPr>
                <w:noProof/>
                <w:webHidden/>
              </w:rPr>
              <w:instrText xml:space="preserve"> PAGEREF _Toc40468847 \h </w:instrText>
            </w:r>
            <w:r w:rsidR="00B97936">
              <w:rPr>
                <w:noProof/>
                <w:webHidden/>
              </w:rPr>
            </w:r>
            <w:r w:rsidR="00B97936">
              <w:rPr>
                <w:noProof/>
                <w:webHidden/>
              </w:rPr>
              <w:fldChar w:fldCharType="separate"/>
            </w:r>
            <w:r>
              <w:rPr>
                <w:noProof/>
                <w:webHidden/>
              </w:rPr>
              <w:t>31</w:t>
            </w:r>
            <w:r w:rsidR="00B97936">
              <w:rPr>
                <w:noProof/>
                <w:webHidden/>
              </w:rPr>
              <w:fldChar w:fldCharType="end"/>
            </w:r>
          </w:hyperlink>
        </w:p>
        <w:p w14:paraId="78612A71" w14:textId="4DCF590C" w:rsidR="00B97936" w:rsidRDefault="00730023">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468848" w:history="1">
            <w:r w:rsidR="00B97936" w:rsidRPr="00E243E7">
              <w:rPr>
                <w:rStyle w:val="Hipervnculo"/>
                <w:rFonts w:cs="Arial"/>
                <w:noProof/>
              </w:rPr>
              <w:t>6.2</w:t>
            </w:r>
            <w:r w:rsidR="00B97936">
              <w:rPr>
                <w:rFonts w:asciiTheme="minorHAnsi" w:eastAsiaTheme="minorEastAsia" w:hAnsiTheme="minorHAnsi" w:cstheme="minorBidi"/>
                <w:b w:val="0"/>
                <w:bCs w:val="0"/>
                <w:noProof/>
                <w:sz w:val="22"/>
                <w:szCs w:val="22"/>
                <w:lang w:eastAsia="es-ES"/>
              </w:rPr>
              <w:tab/>
            </w:r>
            <w:r w:rsidR="00B97936" w:rsidRPr="00E243E7">
              <w:rPr>
                <w:rStyle w:val="Hipervnculo"/>
                <w:rFonts w:cs="Arial"/>
                <w:noProof/>
              </w:rPr>
              <w:t>Precisión</w:t>
            </w:r>
            <w:r w:rsidR="00B97936">
              <w:rPr>
                <w:noProof/>
                <w:webHidden/>
              </w:rPr>
              <w:tab/>
            </w:r>
            <w:r w:rsidR="00B97936">
              <w:rPr>
                <w:noProof/>
                <w:webHidden/>
              </w:rPr>
              <w:fldChar w:fldCharType="begin"/>
            </w:r>
            <w:r w:rsidR="00B97936">
              <w:rPr>
                <w:noProof/>
                <w:webHidden/>
              </w:rPr>
              <w:instrText xml:space="preserve"> PAGEREF _Toc40468848 \h </w:instrText>
            </w:r>
            <w:r w:rsidR="00B97936">
              <w:rPr>
                <w:noProof/>
                <w:webHidden/>
              </w:rPr>
            </w:r>
            <w:r w:rsidR="00B97936">
              <w:rPr>
                <w:noProof/>
                <w:webHidden/>
              </w:rPr>
              <w:fldChar w:fldCharType="separate"/>
            </w:r>
            <w:r>
              <w:rPr>
                <w:noProof/>
                <w:webHidden/>
              </w:rPr>
              <w:t>31</w:t>
            </w:r>
            <w:r w:rsidR="00B97936">
              <w:rPr>
                <w:noProof/>
                <w:webHidden/>
              </w:rPr>
              <w:fldChar w:fldCharType="end"/>
            </w:r>
          </w:hyperlink>
        </w:p>
        <w:p w14:paraId="42A62663" w14:textId="32780393" w:rsidR="00B97936" w:rsidRDefault="00730023">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468849" w:history="1">
            <w:r w:rsidR="00B97936" w:rsidRPr="00E243E7">
              <w:rPr>
                <w:rStyle w:val="Hipervnculo"/>
                <w:rFonts w:cs="Arial"/>
                <w:i/>
                <w:iCs/>
                <w:noProof/>
              </w:rPr>
              <w:t>6.3</w:t>
            </w:r>
            <w:r w:rsidR="00B97936">
              <w:rPr>
                <w:rFonts w:asciiTheme="minorHAnsi" w:eastAsiaTheme="minorEastAsia" w:hAnsiTheme="minorHAnsi" w:cstheme="minorBidi"/>
                <w:b w:val="0"/>
                <w:bCs w:val="0"/>
                <w:noProof/>
                <w:sz w:val="22"/>
                <w:szCs w:val="22"/>
                <w:lang w:eastAsia="es-ES"/>
              </w:rPr>
              <w:tab/>
            </w:r>
            <w:r w:rsidR="00B97936" w:rsidRPr="00E243E7">
              <w:rPr>
                <w:rStyle w:val="Hipervnculo"/>
                <w:rFonts w:cs="Arial"/>
                <w:noProof/>
              </w:rPr>
              <w:t xml:space="preserve">Exhaustividad o </w:t>
            </w:r>
            <w:r w:rsidR="00B97936" w:rsidRPr="00E243E7">
              <w:rPr>
                <w:rStyle w:val="Hipervnculo"/>
                <w:rFonts w:cs="Arial"/>
                <w:i/>
                <w:iCs/>
                <w:noProof/>
              </w:rPr>
              <w:t>recall</w:t>
            </w:r>
            <w:r w:rsidR="00B97936">
              <w:rPr>
                <w:noProof/>
                <w:webHidden/>
              </w:rPr>
              <w:tab/>
            </w:r>
            <w:r w:rsidR="00B97936">
              <w:rPr>
                <w:noProof/>
                <w:webHidden/>
              </w:rPr>
              <w:fldChar w:fldCharType="begin"/>
            </w:r>
            <w:r w:rsidR="00B97936">
              <w:rPr>
                <w:noProof/>
                <w:webHidden/>
              </w:rPr>
              <w:instrText xml:space="preserve"> PAGEREF _Toc40468849 \h </w:instrText>
            </w:r>
            <w:r w:rsidR="00B97936">
              <w:rPr>
                <w:noProof/>
                <w:webHidden/>
              </w:rPr>
            </w:r>
            <w:r w:rsidR="00B97936">
              <w:rPr>
                <w:noProof/>
                <w:webHidden/>
              </w:rPr>
              <w:fldChar w:fldCharType="separate"/>
            </w:r>
            <w:r>
              <w:rPr>
                <w:noProof/>
                <w:webHidden/>
              </w:rPr>
              <w:t>31</w:t>
            </w:r>
            <w:r w:rsidR="00B97936">
              <w:rPr>
                <w:noProof/>
                <w:webHidden/>
              </w:rPr>
              <w:fldChar w:fldCharType="end"/>
            </w:r>
          </w:hyperlink>
        </w:p>
        <w:p w14:paraId="7B1B8F2F" w14:textId="1BEF7051" w:rsidR="00B97936" w:rsidRDefault="00730023">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468850" w:history="1">
            <w:r w:rsidR="00B97936" w:rsidRPr="00E243E7">
              <w:rPr>
                <w:rStyle w:val="Hipervnculo"/>
                <w:rFonts w:cs="Arial"/>
                <w:noProof/>
              </w:rPr>
              <w:t>6.4</w:t>
            </w:r>
            <w:r w:rsidR="00B97936">
              <w:rPr>
                <w:rFonts w:asciiTheme="minorHAnsi" w:eastAsiaTheme="minorEastAsia" w:hAnsiTheme="minorHAnsi" w:cstheme="minorBidi"/>
                <w:b w:val="0"/>
                <w:bCs w:val="0"/>
                <w:noProof/>
                <w:sz w:val="22"/>
                <w:szCs w:val="22"/>
                <w:lang w:eastAsia="es-ES"/>
              </w:rPr>
              <w:tab/>
            </w:r>
            <w:r w:rsidR="00B97936" w:rsidRPr="00E243E7">
              <w:rPr>
                <w:rStyle w:val="Hipervnculo"/>
                <w:rFonts w:cs="Arial"/>
                <w:noProof/>
              </w:rPr>
              <w:t>Ajuste de hiperparámetros</w:t>
            </w:r>
            <w:r w:rsidR="00B97936">
              <w:rPr>
                <w:noProof/>
                <w:webHidden/>
              </w:rPr>
              <w:tab/>
            </w:r>
            <w:r w:rsidR="00B97936">
              <w:rPr>
                <w:noProof/>
                <w:webHidden/>
              </w:rPr>
              <w:fldChar w:fldCharType="begin"/>
            </w:r>
            <w:r w:rsidR="00B97936">
              <w:rPr>
                <w:noProof/>
                <w:webHidden/>
              </w:rPr>
              <w:instrText xml:space="preserve"> PAGEREF _Toc40468850 \h </w:instrText>
            </w:r>
            <w:r w:rsidR="00B97936">
              <w:rPr>
                <w:noProof/>
                <w:webHidden/>
              </w:rPr>
            </w:r>
            <w:r w:rsidR="00B97936">
              <w:rPr>
                <w:noProof/>
                <w:webHidden/>
              </w:rPr>
              <w:fldChar w:fldCharType="separate"/>
            </w:r>
            <w:r>
              <w:rPr>
                <w:noProof/>
                <w:webHidden/>
              </w:rPr>
              <w:t>31</w:t>
            </w:r>
            <w:r w:rsidR="00B97936">
              <w:rPr>
                <w:noProof/>
                <w:webHidden/>
              </w:rPr>
              <w:fldChar w:fldCharType="end"/>
            </w:r>
          </w:hyperlink>
        </w:p>
        <w:p w14:paraId="6B50FB80" w14:textId="6C0EEAE4" w:rsidR="00B97936" w:rsidRDefault="00730023">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468851" w:history="1">
            <w:r w:rsidR="00B97936" w:rsidRPr="00E243E7">
              <w:rPr>
                <w:rStyle w:val="Hipervnculo"/>
                <w:rFonts w:cs="Arial"/>
                <w:noProof/>
              </w:rPr>
              <w:t>6.5</w:t>
            </w:r>
            <w:r w:rsidR="00B97936">
              <w:rPr>
                <w:rFonts w:asciiTheme="minorHAnsi" w:eastAsiaTheme="minorEastAsia" w:hAnsiTheme="minorHAnsi" w:cstheme="minorBidi"/>
                <w:b w:val="0"/>
                <w:bCs w:val="0"/>
                <w:noProof/>
                <w:sz w:val="22"/>
                <w:szCs w:val="22"/>
                <w:lang w:eastAsia="es-ES"/>
              </w:rPr>
              <w:tab/>
            </w:r>
            <w:r w:rsidR="00B97936" w:rsidRPr="00E243E7">
              <w:rPr>
                <w:rStyle w:val="Hipervnculo"/>
                <w:rFonts w:cs="Arial"/>
                <w:noProof/>
              </w:rPr>
              <w:t>Validación cruzada</w:t>
            </w:r>
            <w:r w:rsidR="00B97936">
              <w:rPr>
                <w:noProof/>
                <w:webHidden/>
              </w:rPr>
              <w:tab/>
            </w:r>
            <w:r w:rsidR="00B97936">
              <w:rPr>
                <w:noProof/>
                <w:webHidden/>
              </w:rPr>
              <w:fldChar w:fldCharType="begin"/>
            </w:r>
            <w:r w:rsidR="00B97936">
              <w:rPr>
                <w:noProof/>
                <w:webHidden/>
              </w:rPr>
              <w:instrText xml:space="preserve"> PAGEREF _Toc40468851 \h </w:instrText>
            </w:r>
            <w:r w:rsidR="00B97936">
              <w:rPr>
                <w:noProof/>
                <w:webHidden/>
              </w:rPr>
            </w:r>
            <w:r w:rsidR="00B97936">
              <w:rPr>
                <w:noProof/>
                <w:webHidden/>
              </w:rPr>
              <w:fldChar w:fldCharType="separate"/>
            </w:r>
            <w:r>
              <w:rPr>
                <w:noProof/>
                <w:webHidden/>
              </w:rPr>
              <w:t>31</w:t>
            </w:r>
            <w:r w:rsidR="00B97936">
              <w:rPr>
                <w:noProof/>
                <w:webHidden/>
              </w:rPr>
              <w:fldChar w:fldCharType="end"/>
            </w:r>
          </w:hyperlink>
        </w:p>
        <w:p w14:paraId="1CCD6067" w14:textId="6B5825AB" w:rsidR="00B97936" w:rsidRDefault="00730023">
          <w:pPr>
            <w:pStyle w:val="TDC1"/>
            <w:tabs>
              <w:tab w:val="left" w:pos="440"/>
              <w:tab w:val="right" w:leader="dot" w:pos="8494"/>
            </w:tabs>
            <w:rPr>
              <w:rFonts w:asciiTheme="minorHAnsi" w:eastAsiaTheme="minorEastAsia" w:hAnsiTheme="minorHAnsi" w:cstheme="minorBidi"/>
              <w:b w:val="0"/>
              <w:bCs w:val="0"/>
              <w:caps w:val="0"/>
              <w:noProof/>
              <w:szCs w:val="22"/>
              <w:lang w:eastAsia="es-ES"/>
            </w:rPr>
          </w:pPr>
          <w:hyperlink w:anchor="_Toc40468852" w:history="1">
            <w:r w:rsidR="00B97936" w:rsidRPr="00E243E7">
              <w:rPr>
                <w:rStyle w:val="Hipervnculo"/>
                <w:rFonts w:cs="Arial"/>
                <w:noProof/>
              </w:rPr>
              <w:t>7</w:t>
            </w:r>
            <w:r w:rsidR="00B97936">
              <w:rPr>
                <w:rFonts w:asciiTheme="minorHAnsi" w:eastAsiaTheme="minorEastAsia" w:hAnsiTheme="minorHAnsi" w:cstheme="minorBidi"/>
                <w:b w:val="0"/>
                <w:bCs w:val="0"/>
                <w:caps w:val="0"/>
                <w:noProof/>
                <w:szCs w:val="22"/>
                <w:lang w:eastAsia="es-ES"/>
              </w:rPr>
              <w:tab/>
            </w:r>
            <w:r w:rsidR="00B97936" w:rsidRPr="00E243E7">
              <w:rPr>
                <w:rStyle w:val="Hipervnculo"/>
                <w:rFonts w:cs="Arial"/>
                <w:noProof/>
              </w:rPr>
              <w:t>Experimentos</w:t>
            </w:r>
            <w:r w:rsidR="00B97936">
              <w:rPr>
                <w:noProof/>
                <w:webHidden/>
              </w:rPr>
              <w:tab/>
            </w:r>
            <w:r w:rsidR="00B97936">
              <w:rPr>
                <w:noProof/>
                <w:webHidden/>
              </w:rPr>
              <w:fldChar w:fldCharType="begin"/>
            </w:r>
            <w:r w:rsidR="00B97936">
              <w:rPr>
                <w:noProof/>
                <w:webHidden/>
              </w:rPr>
              <w:instrText xml:space="preserve"> PAGEREF _Toc40468852 \h </w:instrText>
            </w:r>
            <w:r w:rsidR="00B97936">
              <w:rPr>
                <w:noProof/>
                <w:webHidden/>
              </w:rPr>
            </w:r>
            <w:r w:rsidR="00B97936">
              <w:rPr>
                <w:noProof/>
                <w:webHidden/>
              </w:rPr>
              <w:fldChar w:fldCharType="separate"/>
            </w:r>
            <w:r>
              <w:rPr>
                <w:noProof/>
                <w:webHidden/>
              </w:rPr>
              <w:t>31</w:t>
            </w:r>
            <w:r w:rsidR="00B97936">
              <w:rPr>
                <w:noProof/>
                <w:webHidden/>
              </w:rPr>
              <w:fldChar w:fldCharType="end"/>
            </w:r>
          </w:hyperlink>
        </w:p>
        <w:p w14:paraId="0DF80F7C" w14:textId="296D5A14" w:rsidR="00B97936" w:rsidRDefault="00730023">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468853" w:history="1">
            <w:r w:rsidR="00B97936" w:rsidRPr="00E243E7">
              <w:rPr>
                <w:rStyle w:val="Hipervnculo"/>
                <w:rFonts w:cs="Arial"/>
                <w:noProof/>
              </w:rPr>
              <w:t>7.1</w:t>
            </w:r>
            <w:r w:rsidR="00B97936">
              <w:rPr>
                <w:rFonts w:asciiTheme="minorHAnsi" w:eastAsiaTheme="minorEastAsia" w:hAnsiTheme="minorHAnsi" w:cstheme="minorBidi"/>
                <w:b w:val="0"/>
                <w:bCs w:val="0"/>
                <w:noProof/>
                <w:sz w:val="22"/>
                <w:szCs w:val="22"/>
                <w:lang w:eastAsia="es-ES"/>
              </w:rPr>
              <w:tab/>
            </w:r>
            <w:r w:rsidR="00B97936" w:rsidRPr="00E243E7">
              <w:rPr>
                <w:rStyle w:val="Hipervnculo"/>
                <w:rFonts w:cs="Arial"/>
                <w:noProof/>
              </w:rPr>
              <w:t>Modelo TF-IDF ANOVA MLP</w:t>
            </w:r>
            <w:r w:rsidR="00B97936">
              <w:rPr>
                <w:noProof/>
                <w:webHidden/>
              </w:rPr>
              <w:tab/>
            </w:r>
            <w:r w:rsidR="00B97936">
              <w:rPr>
                <w:noProof/>
                <w:webHidden/>
              </w:rPr>
              <w:fldChar w:fldCharType="begin"/>
            </w:r>
            <w:r w:rsidR="00B97936">
              <w:rPr>
                <w:noProof/>
                <w:webHidden/>
              </w:rPr>
              <w:instrText xml:space="preserve"> PAGEREF _Toc40468853 \h </w:instrText>
            </w:r>
            <w:r w:rsidR="00B97936">
              <w:rPr>
                <w:noProof/>
                <w:webHidden/>
              </w:rPr>
            </w:r>
            <w:r w:rsidR="00B97936">
              <w:rPr>
                <w:noProof/>
                <w:webHidden/>
              </w:rPr>
              <w:fldChar w:fldCharType="separate"/>
            </w:r>
            <w:r>
              <w:rPr>
                <w:noProof/>
                <w:webHidden/>
              </w:rPr>
              <w:t>31</w:t>
            </w:r>
            <w:r w:rsidR="00B97936">
              <w:rPr>
                <w:noProof/>
                <w:webHidden/>
              </w:rPr>
              <w:fldChar w:fldCharType="end"/>
            </w:r>
          </w:hyperlink>
        </w:p>
        <w:p w14:paraId="0076C724" w14:textId="2E822895" w:rsidR="00B97936" w:rsidRDefault="00730023">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54" w:history="1">
            <w:r w:rsidR="00B97936" w:rsidRPr="00E243E7">
              <w:rPr>
                <w:rStyle w:val="Hipervnculo"/>
                <w:rFonts w:cs="Arial"/>
                <w:bCs/>
                <w:noProof/>
              </w:rPr>
              <w:t>7.1.1</w:t>
            </w:r>
            <w:r w:rsidR="00B97936">
              <w:rPr>
                <w:rFonts w:asciiTheme="minorHAnsi" w:eastAsiaTheme="minorEastAsia" w:hAnsiTheme="minorHAnsi" w:cstheme="minorBidi"/>
                <w:b w:val="0"/>
                <w:noProof/>
                <w:sz w:val="22"/>
                <w:szCs w:val="22"/>
                <w:lang w:eastAsia="es-ES"/>
              </w:rPr>
              <w:tab/>
            </w:r>
            <w:r w:rsidR="00B97936" w:rsidRPr="00E243E7">
              <w:rPr>
                <w:rStyle w:val="Hipervnculo"/>
                <w:rFonts w:cs="Arial"/>
                <w:bCs/>
                <w:noProof/>
              </w:rPr>
              <w:t>Parámetros</w:t>
            </w:r>
            <w:r w:rsidR="00B97936">
              <w:rPr>
                <w:noProof/>
                <w:webHidden/>
              </w:rPr>
              <w:tab/>
            </w:r>
            <w:r w:rsidR="00B97936">
              <w:rPr>
                <w:noProof/>
                <w:webHidden/>
              </w:rPr>
              <w:fldChar w:fldCharType="begin"/>
            </w:r>
            <w:r w:rsidR="00B97936">
              <w:rPr>
                <w:noProof/>
                <w:webHidden/>
              </w:rPr>
              <w:instrText xml:space="preserve"> PAGEREF _Toc40468854 \h </w:instrText>
            </w:r>
            <w:r w:rsidR="00B97936">
              <w:rPr>
                <w:noProof/>
                <w:webHidden/>
              </w:rPr>
            </w:r>
            <w:r w:rsidR="00B97936">
              <w:rPr>
                <w:noProof/>
                <w:webHidden/>
              </w:rPr>
              <w:fldChar w:fldCharType="separate"/>
            </w:r>
            <w:r>
              <w:rPr>
                <w:noProof/>
                <w:webHidden/>
              </w:rPr>
              <w:t>35</w:t>
            </w:r>
            <w:r w:rsidR="00B97936">
              <w:rPr>
                <w:noProof/>
                <w:webHidden/>
              </w:rPr>
              <w:fldChar w:fldCharType="end"/>
            </w:r>
          </w:hyperlink>
        </w:p>
        <w:p w14:paraId="67C2614E" w14:textId="213035FD" w:rsidR="00B97936" w:rsidRDefault="00730023">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55" w:history="1">
            <w:r w:rsidR="00B97936" w:rsidRPr="00E243E7">
              <w:rPr>
                <w:rStyle w:val="Hipervnculo"/>
                <w:rFonts w:cs="Arial"/>
                <w:bCs/>
                <w:noProof/>
              </w:rPr>
              <w:t>7.1.2</w:t>
            </w:r>
            <w:r w:rsidR="00B97936">
              <w:rPr>
                <w:rFonts w:asciiTheme="minorHAnsi" w:eastAsiaTheme="minorEastAsia" w:hAnsiTheme="minorHAnsi" w:cstheme="minorBidi"/>
                <w:b w:val="0"/>
                <w:noProof/>
                <w:sz w:val="22"/>
                <w:szCs w:val="22"/>
                <w:lang w:eastAsia="es-ES"/>
              </w:rPr>
              <w:tab/>
            </w:r>
            <w:r w:rsidR="00B97936" w:rsidRPr="00E243E7">
              <w:rPr>
                <w:rStyle w:val="Hipervnculo"/>
                <w:rFonts w:cs="Arial"/>
                <w:bCs/>
                <w:noProof/>
              </w:rPr>
              <w:t>Resultados</w:t>
            </w:r>
            <w:r w:rsidR="00B97936">
              <w:rPr>
                <w:noProof/>
                <w:webHidden/>
              </w:rPr>
              <w:tab/>
            </w:r>
            <w:r w:rsidR="00B97936">
              <w:rPr>
                <w:noProof/>
                <w:webHidden/>
              </w:rPr>
              <w:fldChar w:fldCharType="begin"/>
            </w:r>
            <w:r w:rsidR="00B97936">
              <w:rPr>
                <w:noProof/>
                <w:webHidden/>
              </w:rPr>
              <w:instrText xml:space="preserve"> PAGEREF _Toc40468855 \h </w:instrText>
            </w:r>
            <w:r w:rsidR="00B97936">
              <w:rPr>
                <w:noProof/>
                <w:webHidden/>
              </w:rPr>
            </w:r>
            <w:r w:rsidR="00B97936">
              <w:rPr>
                <w:noProof/>
                <w:webHidden/>
              </w:rPr>
              <w:fldChar w:fldCharType="separate"/>
            </w:r>
            <w:r>
              <w:rPr>
                <w:noProof/>
                <w:webHidden/>
              </w:rPr>
              <w:t>36</w:t>
            </w:r>
            <w:r w:rsidR="00B97936">
              <w:rPr>
                <w:noProof/>
                <w:webHidden/>
              </w:rPr>
              <w:fldChar w:fldCharType="end"/>
            </w:r>
          </w:hyperlink>
        </w:p>
        <w:p w14:paraId="271BD424" w14:textId="306871E8" w:rsidR="00B97936" w:rsidRDefault="00730023">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468856" w:history="1">
            <w:r w:rsidR="00B97936" w:rsidRPr="00E243E7">
              <w:rPr>
                <w:rStyle w:val="Hipervnculo"/>
                <w:rFonts w:cs="Arial"/>
                <w:noProof/>
              </w:rPr>
              <w:t>7.2</w:t>
            </w:r>
            <w:r w:rsidR="00B97936">
              <w:rPr>
                <w:rFonts w:asciiTheme="minorHAnsi" w:eastAsiaTheme="minorEastAsia" w:hAnsiTheme="minorHAnsi" w:cstheme="minorBidi"/>
                <w:b w:val="0"/>
                <w:bCs w:val="0"/>
                <w:noProof/>
                <w:sz w:val="22"/>
                <w:szCs w:val="22"/>
                <w:lang w:eastAsia="es-ES"/>
              </w:rPr>
              <w:tab/>
            </w:r>
            <w:r w:rsidR="00B97936" w:rsidRPr="00E243E7">
              <w:rPr>
                <w:rStyle w:val="Hipervnculo"/>
                <w:rFonts w:cs="Arial"/>
                <w:noProof/>
              </w:rPr>
              <w:t>Modelo TF-IDF ANOVA SVM Lineal</w:t>
            </w:r>
            <w:r w:rsidR="00B97936">
              <w:rPr>
                <w:noProof/>
                <w:webHidden/>
              </w:rPr>
              <w:tab/>
            </w:r>
            <w:r w:rsidR="00B97936">
              <w:rPr>
                <w:noProof/>
                <w:webHidden/>
              </w:rPr>
              <w:fldChar w:fldCharType="begin"/>
            </w:r>
            <w:r w:rsidR="00B97936">
              <w:rPr>
                <w:noProof/>
                <w:webHidden/>
              </w:rPr>
              <w:instrText xml:space="preserve"> PAGEREF _Toc40468856 \h </w:instrText>
            </w:r>
            <w:r w:rsidR="00B97936">
              <w:rPr>
                <w:noProof/>
                <w:webHidden/>
              </w:rPr>
            </w:r>
            <w:r w:rsidR="00B97936">
              <w:rPr>
                <w:noProof/>
                <w:webHidden/>
              </w:rPr>
              <w:fldChar w:fldCharType="separate"/>
            </w:r>
            <w:r>
              <w:rPr>
                <w:noProof/>
                <w:webHidden/>
              </w:rPr>
              <w:t>36</w:t>
            </w:r>
            <w:r w:rsidR="00B97936">
              <w:rPr>
                <w:noProof/>
                <w:webHidden/>
              </w:rPr>
              <w:fldChar w:fldCharType="end"/>
            </w:r>
          </w:hyperlink>
        </w:p>
        <w:p w14:paraId="71A6301C" w14:textId="769094D7" w:rsidR="00B97936" w:rsidRDefault="00730023">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57" w:history="1">
            <w:r w:rsidR="00B97936" w:rsidRPr="00E243E7">
              <w:rPr>
                <w:rStyle w:val="Hipervnculo"/>
                <w:rFonts w:cs="Arial"/>
                <w:bCs/>
                <w:noProof/>
              </w:rPr>
              <w:t>7.2.1</w:t>
            </w:r>
            <w:r w:rsidR="00B97936">
              <w:rPr>
                <w:rFonts w:asciiTheme="minorHAnsi" w:eastAsiaTheme="minorEastAsia" w:hAnsiTheme="minorHAnsi" w:cstheme="minorBidi"/>
                <w:b w:val="0"/>
                <w:noProof/>
                <w:sz w:val="22"/>
                <w:szCs w:val="22"/>
                <w:lang w:eastAsia="es-ES"/>
              </w:rPr>
              <w:tab/>
            </w:r>
            <w:r w:rsidR="00B97936" w:rsidRPr="00E243E7">
              <w:rPr>
                <w:rStyle w:val="Hipervnculo"/>
                <w:rFonts w:cs="Arial"/>
                <w:bCs/>
                <w:noProof/>
              </w:rPr>
              <w:t>Parámetros</w:t>
            </w:r>
            <w:r w:rsidR="00B97936">
              <w:rPr>
                <w:noProof/>
                <w:webHidden/>
              </w:rPr>
              <w:tab/>
            </w:r>
            <w:r w:rsidR="00B97936">
              <w:rPr>
                <w:noProof/>
                <w:webHidden/>
              </w:rPr>
              <w:fldChar w:fldCharType="begin"/>
            </w:r>
            <w:r w:rsidR="00B97936">
              <w:rPr>
                <w:noProof/>
                <w:webHidden/>
              </w:rPr>
              <w:instrText xml:space="preserve"> PAGEREF _Toc40468857 \h </w:instrText>
            </w:r>
            <w:r w:rsidR="00B97936">
              <w:rPr>
                <w:noProof/>
                <w:webHidden/>
              </w:rPr>
            </w:r>
            <w:r w:rsidR="00B97936">
              <w:rPr>
                <w:noProof/>
                <w:webHidden/>
              </w:rPr>
              <w:fldChar w:fldCharType="separate"/>
            </w:r>
            <w:r>
              <w:rPr>
                <w:noProof/>
                <w:webHidden/>
              </w:rPr>
              <w:t>36</w:t>
            </w:r>
            <w:r w:rsidR="00B97936">
              <w:rPr>
                <w:noProof/>
                <w:webHidden/>
              </w:rPr>
              <w:fldChar w:fldCharType="end"/>
            </w:r>
          </w:hyperlink>
        </w:p>
        <w:p w14:paraId="0F908382" w14:textId="6FACEAE4" w:rsidR="00B97936" w:rsidRDefault="00730023">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58" w:history="1">
            <w:r w:rsidR="00B97936" w:rsidRPr="00E243E7">
              <w:rPr>
                <w:rStyle w:val="Hipervnculo"/>
                <w:rFonts w:cs="Arial"/>
                <w:bCs/>
                <w:noProof/>
              </w:rPr>
              <w:t>7.2.2</w:t>
            </w:r>
            <w:r w:rsidR="00B97936">
              <w:rPr>
                <w:rFonts w:asciiTheme="minorHAnsi" w:eastAsiaTheme="minorEastAsia" w:hAnsiTheme="minorHAnsi" w:cstheme="minorBidi"/>
                <w:b w:val="0"/>
                <w:noProof/>
                <w:sz w:val="22"/>
                <w:szCs w:val="22"/>
                <w:lang w:eastAsia="es-ES"/>
              </w:rPr>
              <w:tab/>
            </w:r>
            <w:r w:rsidR="00B97936" w:rsidRPr="00E243E7">
              <w:rPr>
                <w:rStyle w:val="Hipervnculo"/>
                <w:rFonts w:cs="Arial"/>
                <w:bCs/>
                <w:noProof/>
              </w:rPr>
              <w:t>Resultados</w:t>
            </w:r>
            <w:r w:rsidR="00B97936">
              <w:rPr>
                <w:noProof/>
                <w:webHidden/>
              </w:rPr>
              <w:tab/>
            </w:r>
            <w:r w:rsidR="00B97936">
              <w:rPr>
                <w:noProof/>
                <w:webHidden/>
              </w:rPr>
              <w:fldChar w:fldCharType="begin"/>
            </w:r>
            <w:r w:rsidR="00B97936">
              <w:rPr>
                <w:noProof/>
                <w:webHidden/>
              </w:rPr>
              <w:instrText xml:space="preserve"> PAGEREF _Toc40468858 \h </w:instrText>
            </w:r>
            <w:r w:rsidR="00B97936">
              <w:rPr>
                <w:noProof/>
                <w:webHidden/>
              </w:rPr>
            </w:r>
            <w:r w:rsidR="00B97936">
              <w:rPr>
                <w:noProof/>
                <w:webHidden/>
              </w:rPr>
              <w:fldChar w:fldCharType="separate"/>
            </w:r>
            <w:r>
              <w:rPr>
                <w:noProof/>
                <w:webHidden/>
              </w:rPr>
              <w:t>36</w:t>
            </w:r>
            <w:r w:rsidR="00B97936">
              <w:rPr>
                <w:noProof/>
                <w:webHidden/>
              </w:rPr>
              <w:fldChar w:fldCharType="end"/>
            </w:r>
          </w:hyperlink>
        </w:p>
        <w:p w14:paraId="3611C3E8" w14:textId="68B981FE" w:rsidR="00B97936" w:rsidRDefault="00730023">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468859" w:history="1">
            <w:r w:rsidR="00B97936" w:rsidRPr="00E243E7">
              <w:rPr>
                <w:rStyle w:val="Hipervnculo"/>
                <w:rFonts w:cs="Arial"/>
                <w:noProof/>
              </w:rPr>
              <w:t>7.3</w:t>
            </w:r>
            <w:r w:rsidR="00B97936">
              <w:rPr>
                <w:rFonts w:asciiTheme="minorHAnsi" w:eastAsiaTheme="minorEastAsia" w:hAnsiTheme="minorHAnsi" w:cstheme="minorBidi"/>
                <w:b w:val="0"/>
                <w:bCs w:val="0"/>
                <w:noProof/>
                <w:sz w:val="22"/>
                <w:szCs w:val="22"/>
                <w:lang w:eastAsia="es-ES"/>
              </w:rPr>
              <w:tab/>
            </w:r>
            <w:r w:rsidR="00B97936" w:rsidRPr="00E243E7">
              <w:rPr>
                <w:rStyle w:val="Hipervnculo"/>
                <w:rFonts w:cs="Arial"/>
                <w:noProof/>
              </w:rPr>
              <w:t>Modelo TF-IDF LSA MLP</w:t>
            </w:r>
            <w:r w:rsidR="00B97936">
              <w:rPr>
                <w:noProof/>
                <w:webHidden/>
              </w:rPr>
              <w:tab/>
            </w:r>
            <w:r w:rsidR="00B97936">
              <w:rPr>
                <w:noProof/>
                <w:webHidden/>
              </w:rPr>
              <w:fldChar w:fldCharType="begin"/>
            </w:r>
            <w:r w:rsidR="00B97936">
              <w:rPr>
                <w:noProof/>
                <w:webHidden/>
              </w:rPr>
              <w:instrText xml:space="preserve"> PAGEREF _Toc40468859 \h </w:instrText>
            </w:r>
            <w:r w:rsidR="00B97936">
              <w:rPr>
                <w:noProof/>
                <w:webHidden/>
              </w:rPr>
            </w:r>
            <w:r w:rsidR="00B97936">
              <w:rPr>
                <w:noProof/>
                <w:webHidden/>
              </w:rPr>
              <w:fldChar w:fldCharType="separate"/>
            </w:r>
            <w:r>
              <w:rPr>
                <w:noProof/>
                <w:webHidden/>
              </w:rPr>
              <w:t>37</w:t>
            </w:r>
            <w:r w:rsidR="00B97936">
              <w:rPr>
                <w:noProof/>
                <w:webHidden/>
              </w:rPr>
              <w:fldChar w:fldCharType="end"/>
            </w:r>
          </w:hyperlink>
        </w:p>
        <w:p w14:paraId="62955F2A" w14:textId="7D56D9D8" w:rsidR="00B97936" w:rsidRDefault="00730023">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60" w:history="1">
            <w:r w:rsidR="00B97936" w:rsidRPr="00E243E7">
              <w:rPr>
                <w:rStyle w:val="Hipervnculo"/>
                <w:rFonts w:cs="Arial"/>
                <w:noProof/>
              </w:rPr>
              <w:t>7.3.1</w:t>
            </w:r>
            <w:r w:rsidR="00B97936">
              <w:rPr>
                <w:rFonts w:asciiTheme="minorHAnsi" w:eastAsiaTheme="minorEastAsia" w:hAnsiTheme="minorHAnsi" w:cstheme="minorBidi"/>
                <w:b w:val="0"/>
                <w:noProof/>
                <w:sz w:val="22"/>
                <w:szCs w:val="22"/>
                <w:lang w:eastAsia="es-ES"/>
              </w:rPr>
              <w:tab/>
            </w:r>
            <w:r w:rsidR="00B97936" w:rsidRPr="00E243E7">
              <w:rPr>
                <w:rStyle w:val="Hipervnculo"/>
                <w:rFonts w:cs="Arial"/>
                <w:noProof/>
              </w:rPr>
              <w:t>Parámetros</w:t>
            </w:r>
            <w:r w:rsidR="00B97936">
              <w:rPr>
                <w:noProof/>
                <w:webHidden/>
              </w:rPr>
              <w:tab/>
            </w:r>
            <w:r w:rsidR="00B97936">
              <w:rPr>
                <w:noProof/>
                <w:webHidden/>
              </w:rPr>
              <w:fldChar w:fldCharType="begin"/>
            </w:r>
            <w:r w:rsidR="00B97936">
              <w:rPr>
                <w:noProof/>
                <w:webHidden/>
              </w:rPr>
              <w:instrText xml:space="preserve"> PAGEREF _Toc40468860 \h </w:instrText>
            </w:r>
            <w:r w:rsidR="00B97936">
              <w:rPr>
                <w:noProof/>
                <w:webHidden/>
              </w:rPr>
            </w:r>
            <w:r w:rsidR="00B97936">
              <w:rPr>
                <w:noProof/>
                <w:webHidden/>
              </w:rPr>
              <w:fldChar w:fldCharType="separate"/>
            </w:r>
            <w:r>
              <w:rPr>
                <w:noProof/>
                <w:webHidden/>
              </w:rPr>
              <w:t>37</w:t>
            </w:r>
            <w:r w:rsidR="00B97936">
              <w:rPr>
                <w:noProof/>
                <w:webHidden/>
              </w:rPr>
              <w:fldChar w:fldCharType="end"/>
            </w:r>
          </w:hyperlink>
        </w:p>
        <w:p w14:paraId="1770BDD4" w14:textId="2326943D" w:rsidR="00B97936" w:rsidRDefault="00730023">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61" w:history="1">
            <w:r w:rsidR="00B97936" w:rsidRPr="00E243E7">
              <w:rPr>
                <w:rStyle w:val="Hipervnculo"/>
                <w:rFonts w:cs="Arial"/>
                <w:noProof/>
              </w:rPr>
              <w:t>7.3.2</w:t>
            </w:r>
            <w:r w:rsidR="00B97936">
              <w:rPr>
                <w:rFonts w:asciiTheme="minorHAnsi" w:eastAsiaTheme="minorEastAsia" w:hAnsiTheme="minorHAnsi" w:cstheme="minorBidi"/>
                <w:b w:val="0"/>
                <w:noProof/>
                <w:sz w:val="22"/>
                <w:szCs w:val="22"/>
                <w:lang w:eastAsia="es-ES"/>
              </w:rPr>
              <w:tab/>
            </w:r>
            <w:r w:rsidR="00B97936" w:rsidRPr="00E243E7">
              <w:rPr>
                <w:rStyle w:val="Hipervnculo"/>
                <w:rFonts w:cs="Arial"/>
                <w:noProof/>
              </w:rPr>
              <w:t>Resultados</w:t>
            </w:r>
            <w:r w:rsidR="00B97936">
              <w:rPr>
                <w:noProof/>
                <w:webHidden/>
              </w:rPr>
              <w:tab/>
            </w:r>
            <w:r w:rsidR="00B97936">
              <w:rPr>
                <w:noProof/>
                <w:webHidden/>
              </w:rPr>
              <w:fldChar w:fldCharType="begin"/>
            </w:r>
            <w:r w:rsidR="00B97936">
              <w:rPr>
                <w:noProof/>
                <w:webHidden/>
              </w:rPr>
              <w:instrText xml:space="preserve"> PAGEREF _Toc40468861 \h </w:instrText>
            </w:r>
            <w:r w:rsidR="00B97936">
              <w:rPr>
                <w:noProof/>
                <w:webHidden/>
              </w:rPr>
            </w:r>
            <w:r w:rsidR="00B97936">
              <w:rPr>
                <w:noProof/>
                <w:webHidden/>
              </w:rPr>
              <w:fldChar w:fldCharType="separate"/>
            </w:r>
            <w:r>
              <w:rPr>
                <w:noProof/>
                <w:webHidden/>
              </w:rPr>
              <w:t>37</w:t>
            </w:r>
            <w:r w:rsidR="00B97936">
              <w:rPr>
                <w:noProof/>
                <w:webHidden/>
              </w:rPr>
              <w:fldChar w:fldCharType="end"/>
            </w:r>
          </w:hyperlink>
        </w:p>
        <w:p w14:paraId="5B2F333F" w14:textId="33698CE9" w:rsidR="00B97936" w:rsidRDefault="00730023">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468862" w:history="1">
            <w:r w:rsidR="00B97936" w:rsidRPr="00E243E7">
              <w:rPr>
                <w:rStyle w:val="Hipervnculo"/>
                <w:rFonts w:cs="Arial"/>
                <w:noProof/>
              </w:rPr>
              <w:t>7.4</w:t>
            </w:r>
            <w:r w:rsidR="00B97936">
              <w:rPr>
                <w:rFonts w:asciiTheme="minorHAnsi" w:eastAsiaTheme="minorEastAsia" w:hAnsiTheme="minorHAnsi" w:cstheme="minorBidi"/>
                <w:b w:val="0"/>
                <w:bCs w:val="0"/>
                <w:noProof/>
                <w:sz w:val="22"/>
                <w:szCs w:val="22"/>
                <w:lang w:eastAsia="es-ES"/>
              </w:rPr>
              <w:tab/>
            </w:r>
            <w:r w:rsidR="00B97936" w:rsidRPr="00E243E7">
              <w:rPr>
                <w:rStyle w:val="Hipervnculo"/>
                <w:rFonts w:cs="Arial"/>
                <w:noProof/>
              </w:rPr>
              <w:t>Modelo TF-IDF NMF MLP</w:t>
            </w:r>
            <w:r w:rsidR="00B97936">
              <w:rPr>
                <w:noProof/>
                <w:webHidden/>
              </w:rPr>
              <w:tab/>
            </w:r>
            <w:r w:rsidR="00B97936">
              <w:rPr>
                <w:noProof/>
                <w:webHidden/>
              </w:rPr>
              <w:fldChar w:fldCharType="begin"/>
            </w:r>
            <w:r w:rsidR="00B97936">
              <w:rPr>
                <w:noProof/>
                <w:webHidden/>
              </w:rPr>
              <w:instrText xml:space="preserve"> PAGEREF _Toc40468862 \h </w:instrText>
            </w:r>
            <w:r w:rsidR="00B97936">
              <w:rPr>
                <w:noProof/>
                <w:webHidden/>
              </w:rPr>
            </w:r>
            <w:r w:rsidR="00B97936">
              <w:rPr>
                <w:noProof/>
                <w:webHidden/>
              </w:rPr>
              <w:fldChar w:fldCharType="separate"/>
            </w:r>
            <w:r>
              <w:rPr>
                <w:noProof/>
                <w:webHidden/>
              </w:rPr>
              <w:t>37</w:t>
            </w:r>
            <w:r w:rsidR="00B97936">
              <w:rPr>
                <w:noProof/>
                <w:webHidden/>
              </w:rPr>
              <w:fldChar w:fldCharType="end"/>
            </w:r>
          </w:hyperlink>
        </w:p>
        <w:p w14:paraId="3CCDF1CC" w14:textId="4E79817D" w:rsidR="00B97936" w:rsidRDefault="00730023">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63" w:history="1">
            <w:r w:rsidR="00B97936" w:rsidRPr="00E243E7">
              <w:rPr>
                <w:rStyle w:val="Hipervnculo"/>
                <w:rFonts w:cs="Arial"/>
                <w:noProof/>
              </w:rPr>
              <w:t>7.4.1</w:t>
            </w:r>
            <w:r w:rsidR="00B97936">
              <w:rPr>
                <w:rFonts w:asciiTheme="minorHAnsi" w:eastAsiaTheme="minorEastAsia" w:hAnsiTheme="minorHAnsi" w:cstheme="minorBidi"/>
                <w:b w:val="0"/>
                <w:noProof/>
                <w:sz w:val="22"/>
                <w:szCs w:val="22"/>
                <w:lang w:eastAsia="es-ES"/>
              </w:rPr>
              <w:tab/>
            </w:r>
            <w:r w:rsidR="00B97936" w:rsidRPr="00E243E7">
              <w:rPr>
                <w:rStyle w:val="Hipervnculo"/>
                <w:rFonts w:cs="Arial"/>
                <w:noProof/>
              </w:rPr>
              <w:t>Parámetros</w:t>
            </w:r>
            <w:r w:rsidR="00B97936">
              <w:rPr>
                <w:noProof/>
                <w:webHidden/>
              </w:rPr>
              <w:tab/>
            </w:r>
            <w:r w:rsidR="00B97936">
              <w:rPr>
                <w:noProof/>
                <w:webHidden/>
              </w:rPr>
              <w:fldChar w:fldCharType="begin"/>
            </w:r>
            <w:r w:rsidR="00B97936">
              <w:rPr>
                <w:noProof/>
                <w:webHidden/>
              </w:rPr>
              <w:instrText xml:space="preserve"> PAGEREF _Toc40468863 \h </w:instrText>
            </w:r>
            <w:r w:rsidR="00B97936">
              <w:rPr>
                <w:noProof/>
                <w:webHidden/>
              </w:rPr>
            </w:r>
            <w:r w:rsidR="00B97936">
              <w:rPr>
                <w:noProof/>
                <w:webHidden/>
              </w:rPr>
              <w:fldChar w:fldCharType="separate"/>
            </w:r>
            <w:r>
              <w:rPr>
                <w:noProof/>
                <w:webHidden/>
              </w:rPr>
              <w:t>37</w:t>
            </w:r>
            <w:r w:rsidR="00B97936">
              <w:rPr>
                <w:noProof/>
                <w:webHidden/>
              </w:rPr>
              <w:fldChar w:fldCharType="end"/>
            </w:r>
          </w:hyperlink>
        </w:p>
        <w:p w14:paraId="43C1E6E4" w14:textId="379E43EC" w:rsidR="00B97936" w:rsidRDefault="00730023">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64" w:history="1">
            <w:r w:rsidR="00B97936" w:rsidRPr="00E243E7">
              <w:rPr>
                <w:rStyle w:val="Hipervnculo"/>
                <w:rFonts w:cs="Arial"/>
                <w:noProof/>
              </w:rPr>
              <w:t>7.4.2</w:t>
            </w:r>
            <w:r w:rsidR="00B97936">
              <w:rPr>
                <w:rFonts w:asciiTheme="minorHAnsi" w:eastAsiaTheme="minorEastAsia" w:hAnsiTheme="minorHAnsi" w:cstheme="minorBidi"/>
                <w:b w:val="0"/>
                <w:noProof/>
                <w:sz w:val="22"/>
                <w:szCs w:val="22"/>
                <w:lang w:eastAsia="es-ES"/>
              </w:rPr>
              <w:tab/>
            </w:r>
            <w:r w:rsidR="00B97936" w:rsidRPr="00E243E7">
              <w:rPr>
                <w:rStyle w:val="Hipervnculo"/>
                <w:rFonts w:cs="Arial"/>
                <w:noProof/>
              </w:rPr>
              <w:t>Resultados</w:t>
            </w:r>
            <w:r w:rsidR="00B97936">
              <w:rPr>
                <w:noProof/>
                <w:webHidden/>
              </w:rPr>
              <w:tab/>
            </w:r>
            <w:r w:rsidR="00B97936">
              <w:rPr>
                <w:noProof/>
                <w:webHidden/>
              </w:rPr>
              <w:fldChar w:fldCharType="begin"/>
            </w:r>
            <w:r w:rsidR="00B97936">
              <w:rPr>
                <w:noProof/>
                <w:webHidden/>
              </w:rPr>
              <w:instrText xml:space="preserve"> PAGEREF _Toc40468864 \h </w:instrText>
            </w:r>
            <w:r w:rsidR="00B97936">
              <w:rPr>
                <w:noProof/>
                <w:webHidden/>
              </w:rPr>
            </w:r>
            <w:r w:rsidR="00B97936">
              <w:rPr>
                <w:noProof/>
                <w:webHidden/>
              </w:rPr>
              <w:fldChar w:fldCharType="separate"/>
            </w:r>
            <w:r>
              <w:rPr>
                <w:noProof/>
                <w:webHidden/>
              </w:rPr>
              <w:t>37</w:t>
            </w:r>
            <w:r w:rsidR="00B97936">
              <w:rPr>
                <w:noProof/>
                <w:webHidden/>
              </w:rPr>
              <w:fldChar w:fldCharType="end"/>
            </w:r>
          </w:hyperlink>
        </w:p>
        <w:p w14:paraId="00C3931F" w14:textId="20D2CE60" w:rsidR="00B97936" w:rsidRDefault="00730023">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468865" w:history="1">
            <w:r w:rsidR="00B97936" w:rsidRPr="00E243E7">
              <w:rPr>
                <w:rStyle w:val="Hipervnculo"/>
                <w:rFonts w:cs="Arial"/>
                <w:noProof/>
              </w:rPr>
              <w:t>7.5</w:t>
            </w:r>
            <w:r w:rsidR="00B97936">
              <w:rPr>
                <w:rFonts w:asciiTheme="minorHAnsi" w:eastAsiaTheme="minorEastAsia" w:hAnsiTheme="minorHAnsi" w:cstheme="minorBidi"/>
                <w:b w:val="0"/>
                <w:bCs w:val="0"/>
                <w:noProof/>
                <w:sz w:val="22"/>
                <w:szCs w:val="22"/>
                <w:lang w:eastAsia="es-ES"/>
              </w:rPr>
              <w:tab/>
            </w:r>
            <w:r w:rsidR="00B97936" w:rsidRPr="00E243E7">
              <w:rPr>
                <w:rStyle w:val="Hipervnculo"/>
                <w:rFonts w:cs="Arial"/>
                <w:noProof/>
              </w:rPr>
              <w:t>Modelo Embeddings LSTM</w:t>
            </w:r>
            <w:r w:rsidR="00B97936">
              <w:rPr>
                <w:noProof/>
                <w:webHidden/>
              </w:rPr>
              <w:tab/>
            </w:r>
            <w:r w:rsidR="00B97936">
              <w:rPr>
                <w:noProof/>
                <w:webHidden/>
              </w:rPr>
              <w:fldChar w:fldCharType="begin"/>
            </w:r>
            <w:r w:rsidR="00B97936">
              <w:rPr>
                <w:noProof/>
                <w:webHidden/>
              </w:rPr>
              <w:instrText xml:space="preserve"> PAGEREF _Toc40468865 \h </w:instrText>
            </w:r>
            <w:r w:rsidR="00B97936">
              <w:rPr>
                <w:noProof/>
                <w:webHidden/>
              </w:rPr>
            </w:r>
            <w:r w:rsidR="00B97936">
              <w:rPr>
                <w:noProof/>
                <w:webHidden/>
              </w:rPr>
              <w:fldChar w:fldCharType="separate"/>
            </w:r>
            <w:r>
              <w:rPr>
                <w:noProof/>
                <w:webHidden/>
              </w:rPr>
              <w:t>37</w:t>
            </w:r>
            <w:r w:rsidR="00B97936">
              <w:rPr>
                <w:noProof/>
                <w:webHidden/>
              </w:rPr>
              <w:fldChar w:fldCharType="end"/>
            </w:r>
          </w:hyperlink>
        </w:p>
        <w:p w14:paraId="69EFBB04" w14:textId="12B80B68" w:rsidR="00B97936" w:rsidRDefault="00730023">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66" w:history="1">
            <w:r w:rsidR="00B97936" w:rsidRPr="00E243E7">
              <w:rPr>
                <w:rStyle w:val="Hipervnculo"/>
                <w:rFonts w:cs="Arial"/>
                <w:noProof/>
              </w:rPr>
              <w:t>7.5.1</w:t>
            </w:r>
            <w:r w:rsidR="00B97936">
              <w:rPr>
                <w:rFonts w:asciiTheme="minorHAnsi" w:eastAsiaTheme="minorEastAsia" w:hAnsiTheme="minorHAnsi" w:cstheme="minorBidi"/>
                <w:b w:val="0"/>
                <w:noProof/>
                <w:sz w:val="22"/>
                <w:szCs w:val="22"/>
                <w:lang w:eastAsia="es-ES"/>
              </w:rPr>
              <w:tab/>
            </w:r>
            <w:r w:rsidR="00B97936" w:rsidRPr="00E243E7">
              <w:rPr>
                <w:rStyle w:val="Hipervnculo"/>
                <w:rFonts w:cs="Arial"/>
                <w:noProof/>
              </w:rPr>
              <w:t>Parámetros</w:t>
            </w:r>
            <w:r w:rsidR="00B97936">
              <w:rPr>
                <w:noProof/>
                <w:webHidden/>
              </w:rPr>
              <w:tab/>
            </w:r>
            <w:r w:rsidR="00B97936">
              <w:rPr>
                <w:noProof/>
                <w:webHidden/>
              </w:rPr>
              <w:fldChar w:fldCharType="begin"/>
            </w:r>
            <w:r w:rsidR="00B97936">
              <w:rPr>
                <w:noProof/>
                <w:webHidden/>
              </w:rPr>
              <w:instrText xml:space="preserve"> PAGEREF _Toc40468866 \h </w:instrText>
            </w:r>
            <w:r w:rsidR="00B97936">
              <w:rPr>
                <w:noProof/>
                <w:webHidden/>
              </w:rPr>
            </w:r>
            <w:r w:rsidR="00B97936">
              <w:rPr>
                <w:noProof/>
                <w:webHidden/>
              </w:rPr>
              <w:fldChar w:fldCharType="separate"/>
            </w:r>
            <w:r>
              <w:rPr>
                <w:noProof/>
                <w:webHidden/>
              </w:rPr>
              <w:t>37</w:t>
            </w:r>
            <w:r w:rsidR="00B97936">
              <w:rPr>
                <w:noProof/>
                <w:webHidden/>
              </w:rPr>
              <w:fldChar w:fldCharType="end"/>
            </w:r>
          </w:hyperlink>
        </w:p>
        <w:p w14:paraId="2CE66F7B" w14:textId="6DF2A7BC" w:rsidR="00B97936" w:rsidRDefault="00730023">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67" w:history="1">
            <w:r w:rsidR="00B97936" w:rsidRPr="00E243E7">
              <w:rPr>
                <w:rStyle w:val="Hipervnculo"/>
                <w:rFonts w:cs="Arial"/>
                <w:noProof/>
              </w:rPr>
              <w:t>7.5.2</w:t>
            </w:r>
            <w:r w:rsidR="00B97936">
              <w:rPr>
                <w:rFonts w:asciiTheme="minorHAnsi" w:eastAsiaTheme="minorEastAsia" w:hAnsiTheme="minorHAnsi" w:cstheme="minorBidi"/>
                <w:b w:val="0"/>
                <w:noProof/>
                <w:sz w:val="22"/>
                <w:szCs w:val="22"/>
                <w:lang w:eastAsia="es-ES"/>
              </w:rPr>
              <w:tab/>
            </w:r>
            <w:r w:rsidR="00B97936" w:rsidRPr="00E243E7">
              <w:rPr>
                <w:rStyle w:val="Hipervnculo"/>
                <w:rFonts w:cs="Arial"/>
                <w:noProof/>
              </w:rPr>
              <w:t>Resultados</w:t>
            </w:r>
            <w:r w:rsidR="00B97936">
              <w:rPr>
                <w:noProof/>
                <w:webHidden/>
              </w:rPr>
              <w:tab/>
            </w:r>
            <w:r w:rsidR="00B97936">
              <w:rPr>
                <w:noProof/>
                <w:webHidden/>
              </w:rPr>
              <w:fldChar w:fldCharType="begin"/>
            </w:r>
            <w:r w:rsidR="00B97936">
              <w:rPr>
                <w:noProof/>
                <w:webHidden/>
              </w:rPr>
              <w:instrText xml:space="preserve"> PAGEREF _Toc40468867 \h </w:instrText>
            </w:r>
            <w:r w:rsidR="00B97936">
              <w:rPr>
                <w:noProof/>
                <w:webHidden/>
              </w:rPr>
            </w:r>
            <w:r w:rsidR="00B97936">
              <w:rPr>
                <w:noProof/>
                <w:webHidden/>
              </w:rPr>
              <w:fldChar w:fldCharType="separate"/>
            </w:r>
            <w:r>
              <w:rPr>
                <w:noProof/>
                <w:webHidden/>
              </w:rPr>
              <w:t>37</w:t>
            </w:r>
            <w:r w:rsidR="00B97936">
              <w:rPr>
                <w:noProof/>
                <w:webHidden/>
              </w:rPr>
              <w:fldChar w:fldCharType="end"/>
            </w:r>
          </w:hyperlink>
        </w:p>
        <w:p w14:paraId="1F4F9D9F" w14:textId="23C9C527" w:rsidR="00B97936" w:rsidRDefault="00730023">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468868" w:history="1">
            <w:r w:rsidR="00B97936" w:rsidRPr="00E243E7">
              <w:rPr>
                <w:rStyle w:val="Hipervnculo"/>
                <w:rFonts w:cs="Arial"/>
                <w:noProof/>
              </w:rPr>
              <w:t>7.6</w:t>
            </w:r>
            <w:r w:rsidR="00B97936">
              <w:rPr>
                <w:rFonts w:asciiTheme="minorHAnsi" w:eastAsiaTheme="minorEastAsia" w:hAnsiTheme="minorHAnsi" w:cstheme="minorBidi"/>
                <w:b w:val="0"/>
                <w:bCs w:val="0"/>
                <w:noProof/>
                <w:sz w:val="22"/>
                <w:szCs w:val="22"/>
                <w:lang w:eastAsia="es-ES"/>
              </w:rPr>
              <w:tab/>
            </w:r>
            <w:r w:rsidR="00B97936" w:rsidRPr="00E243E7">
              <w:rPr>
                <w:rStyle w:val="Hipervnculo"/>
                <w:rFonts w:cs="Arial"/>
                <w:noProof/>
              </w:rPr>
              <w:t>Modelo Embeddings sepCNN</w:t>
            </w:r>
            <w:r w:rsidR="00B97936">
              <w:rPr>
                <w:noProof/>
                <w:webHidden/>
              </w:rPr>
              <w:tab/>
            </w:r>
            <w:r w:rsidR="00B97936">
              <w:rPr>
                <w:noProof/>
                <w:webHidden/>
              </w:rPr>
              <w:fldChar w:fldCharType="begin"/>
            </w:r>
            <w:r w:rsidR="00B97936">
              <w:rPr>
                <w:noProof/>
                <w:webHidden/>
              </w:rPr>
              <w:instrText xml:space="preserve"> PAGEREF _Toc40468868 \h </w:instrText>
            </w:r>
            <w:r w:rsidR="00B97936">
              <w:rPr>
                <w:noProof/>
                <w:webHidden/>
              </w:rPr>
            </w:r>
            <w:r w:rsidR="00B97936">
              <w:rPr>
                <w:noProof/>
                <w:webHidden/>
              </w:rPr>
              <w:fldChar w:fldCharType="separate"/>
            </w:r>
            <w:r>
              <w:rPr>
                <w:noProof/>
                <w:webHidden/>
              </w:rPr>
              <w:t>37</w:t>
            </w:r>
            <w:r w:rsidR="00B97936">
              <w:rPr>
                <w:noProof/>
                <w:webHidden/>
              </w:rPr>
              <w:fldChar w:fldCharType="end"/>
            </w:r>
          </w:hyperlink>
        </w:p>
        <w:p w14:paraId="4C5EB1BB" w14:textId="3C3B594C" w:rsidR="00B97936" w:rsidRDefault="00730023">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69" w:history="1">
            <w:r w:rsidR="00B97936" w:rsidRPr="00E243E7">
              <w:rPr>
                <w:rStyle w:val="Hipervnculo"/>
                <w:rFonts w:cs="Arial"/>
                <w:noProof/>
              </w:rPr>
              <w:t>7.6.1</w:t>
            </w:r>
            <w:r w:rsidR="00B97936">
              <w:rPr>
                <w:rFonts w:asciiTheme="minorHAnsi" w:eastAsiaTheme="minorEastAsia" w:hAnsiTheme="minorHAnsi" w:cstheme="minorBidi"/>
                <w:b w:val="0"/>
                <w:noProof/>
                <w:sz w:val="22"/>
                <w:szCs w:val="22"/>
                <w:lang w:eastAsia="es-ES"/>
              </w:rPr>
              <w:tab/>
            </w:r>
            <w:r w:rsidR="00B97936" w:rsidRPr="00E243E7">
              <w:rPr>
                <w:rStyle w:val="Hipervnculo"/>
                <w:rFonts w:cs="Arial"/>
                <w:noProof/>
              </w:rPr>
              <w:t>Parámetros</w:t>
            </w:r>
            <w:r w:rsidR="00B97936">
              <w:rPr>
                <w:noProof/>
                <w:webHidden/>
              </w:rPr>
              <w:tab/>
            </w:r>
            <w:r w:rsidR="00B97936">
              <w:rPr>
                <w:noProof/>
                <w:webHidden/>
              </w:rPr>
              <w:fldChar w:fldCharType="begin"/>
            </w:r>
            <w:r w:rsidR="00B97936">
              <w:rPr>
                <w:noProof/>
                <w:webHidden/>
              </w:rPr>
              <w:instrText xml:space="preserve"> PAGEREF _Toc40468869 \h </w:instrText>
            </w:r>
            <w:r w:rsidR="00B97936">
              <w:rPr>
                <w:noProof/>
                <w:webHidden/>
              </w:rPr>
            </w:r>
            <w:r w:rsidR="00B97936">
              <w:rPr>
                <w:noProof/>
                <w:webHidden/>
              </w:rPr>
              <w:fldChar w:fldCharType="separate"/>
            </w:r>
            <w:r>
              <w:rPr>
                <w:noProof/>
                <w:webHidden/>
              </w:rPr>
              <w:t>37</w:t>
            </w:r>
            <w:r w:rsidR="00B97936">
              <w:rPr>
                <w:noProof/>
                <w:webHidden/>
              </w:rPr>
              <w:fldChar w:fldCharType="end"/>
            </w:r>
          </w:hyperlink>
        </w:p>
        <w:p w14:paraId="67D52C05" w14:textId="0ABEA031" w:rsidR="00B97936" w:rsidRDefault="00730023">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70" w:history="1">
            <w:r w:rsidR="00B97936" w:rsidRPr="00E243E7">
              <w:rPr>
                <w:rStyle w:val="Hipervnculo"/>
                <w:rFonts w:cs="Arial"/>
                <w:noProof/>
              </w:rPr>
              <w:t>7.6.2</w:t>
            </w:r>
            <w:r w:rsidR="00B97936">
              <w:rPr>
                <w:rFonts w:asciiTheme="minorHAnsi" w:eastAsiaTheme="minorEastAsia" w:hAnsiTheme="minorHAnsi" w:cstheme="minorBidi"/>
                <w:b w:val="0"/>
                <w:noProof/>
                <w:sz w:val="22"/>
                <w:szCs w:val="22"/>
                <w:lang w:eastAsia="es-ES"/>
              </w:rPr>
              <w:tab/>
            </w:r>
            <w:r w:rsidR="00B97936" w:rsidRPr="00E243E7">
              <w:rPr>
                <w:rStyle w:val="Hipervnculo"/>
                <w:rFonts w:cs="Arial"/>
                <w:noProof/>
              </w:rPr>
              <w:t>Resultados</w:t>
            </w:r>
            <w:r w:rsidR="00B97936">
              <w:rPr>
                <w:noProof/>
                <w:webHidden/>
              </w:rPr>
              <w:tab/>
            </w:r>
            <w:r w:rsidR="00B97936">
              <w:rPr>
                <w:noProof/>
                <w:webHidden/>
              </w:rPr>
              <w:fldChar w:fldCharType="begin"/>
            </w:r>
            <w:r w:rsidR="00B97936">
              <w:rPr>
                <w:noProof/>
                <w:webHidden/>
              </w:rPr>
              <w:instrText xml:space="preserve"> PAGEREF _Toc40468870 \h </w:instrText>
            </w:r>
            <w:r w:rsidR="00B97936">
              <w:rPr>
                <w:noProof/>
                <w:webHidden/>
              </w:rPr>
            </w:r>
            <w:r w:rsidR="00B97936">
              <w:rPr>
                <w:noProof/>
                <w:webHidden/>
              </w:rPr>
              <w:fldChar w:fldCharType="separate"/>
            </w:r>
            <w:r>
              <w:rPr>
                <w:noProof/>
                <w:webHidden/>
              </w:rPr>
              <w:t>37</w:t>
            </w:r>
            <w:r w:rsidR="00B97936">
              <w:rPr>
                <w:noProof/>
                <w:webHidden/>
              </w:rPr>
              <w:fldChar w:fldCharType="end"/>
            </w:r>
          </w:hyperlink>
        </w:p>
        <w:p w14:paraId="7806BAE4" w14:textId="75CD3FF9" w:rsidR="00B97936" w:rsidRDefault="00730023">
          <w:pPr>
            <w:pStyle w:val="TDC1"/>
            <w:tabs>
              <w:tab w:val="left" w:pos="440"/>
              <w:tab w:val="right" w:leader="dot" w:pos="8494"/>
            </w:tabs>
            <w:rPr>
              <w:rFonts w:asciiTheme="minorHAnsi" w:eastAsiaTheme="minorEastAsia" w:hAnsiTheme="minorHAnsi" w:cstheme="minorBidi"/>
              <w:b w:val="0"/>
              <w:bCs w:val="0"/>
              <w:caps w:val="0"/>
              <w:noProof/>
              <w:szCs w:val="22"/>
              <w:lang w:eastAsia="es-ES"/>
            </w:rPr>
          </w:pPr>
          <w:hyperlink w:anchor="_Toc40468871" w:history="1">
            <w:r w:rsidR="00B97936" w:rsidRPr="00E243E7">
              <w:rPr>
                <w:rStyle w:val="Hipervnculo"/>
                <w:rFonts w:cs="Arial"/>
                <w:noProof/>
              </w:rPr>
              <w:t>8</w:t>
            </w:r>
            <w:r w:rsidR="00B97936">
              <w:rPr>
                <w:rFonts w:asciiTheme="minorHAnsi" w:eastAsiaTheme="minorEastAsia" w:hAnsiTheme="minorHAnsi" w:cstheme="minorBidi"/>
                <w:b w:val="0"/>
                <w:bCs w:val="0"/>
                <w:caps w:val="0"/>
                <w:noProof/>
                <w:szCs w:val="22"/>
                <w:lang w:eastAsia="es-ES"/>
              </w:rPr>
              <w:tab/>
            </w:r>
            <w:r w:rsidR="00B97936" w:rsidRPr="00E243E7">
              <w:rPr>
                <w:rStyle w:val="Hipervnculo"/>
                <w:rFonts w:cs="Arial"/>
                <w:noProof/>
              </w:rPr>
              <w:t>Comparativa</w:t>
            </w:r>
            <w:r w:rsidR="00B97936">
              <w:rPr>
                <w:noProof/>
                <w:webHidden/>
              </w:rPr>
              <w:tab/>
            </w:r>
            <w:r w:rsidR="00B97936">
              <w:rPr>
                <w:noProof/>
                <w:webHidden/>
              </w:rPr>
              <w:fldChar w:fldCharType="begin"/>
            </w:r>
            <w:r w:rsidR="00B97936">
              <w:rPr>
                <w:noProof/>
                <w:webHidden/>
              </w:rPr>
              <w:instrText xml:space="preserve"> PAGEREF _Toc40468871 \h </w:instrText>
            </w:r>
            <w:r w:rsidR="00B97936">
              <w:rPr>
                <w:noProof/>
                <w:webHidden/>
              </w:rPr>
            </w:r>
            <w:r w:rsidR="00B97936">
              <w:rPr>
                <w:noProof/>
                <w:webHidden/>
              </w:rPr>
              <w:fldChar w:fldCharType="separate"/>
            </w:r>
            <w:r>
              <w:rPr>
                <w:noProof/>
                <w:webHidden/>
              </w:rPr>
              <w:t>37</w:t>
            </w:r>
            <w:r w:rsidR="00B97936">
              <w:rPr>
                <w:noProof/>
                <w:webHidden/>
              </w:rPr>
              <w:fldChar w:fldCharType="end"/>
            </w:r>
          </w:hyperlink>
        </w:p>
        <w:p w14:paraId="353CBF6E" w14:textId="785EA9F0" w:rsidR="00B97936" w:rsidRDefault="00730023">
          <w:pPr>
            <w:pStyle w:val="TDC1"/>
            <w:tabs>
              <w:tab w:val="left" w:pos="440"/>
              <w:tab w:val="right" w:leader="dot" w:pos="8494"/>
            </w:tabs>
            <w:rPr>
              <w:rFonts w:asciiTheme="minorHAnsi" w:eastAsiaTheme="minorEastAsia" w:hAnsiTheme="minorHAnsi" w:cstheme="minorBidi"/>
              <w:b w:val="0"/>
              <w:bCs w:val="0"/>
              <w:caps w:val="0"/>
              <w:noProof/>
              <w:szCs w:val="22"/>
              <w:lang w:eastAsia="es-ES"/>
            </w:rPr>
          </w:pPr>
          <w:hyperlink w:anchor="_Toc40468872" w:history="1">
            <w:r w:rsidR="00B97936" w:rsidRPr="00E243E7">
              <w:rPr>
                <w:rStyle w:val="Hipervnculo"/>
                <w:rFonts w:cs="Arial"/>
                <w:noProof/>
              </w:rPr>
              <w:t>9</w:t>
            </w:r>
            <w:r w:rsidR="00B97936">
              <w:rPr>
                <w:rFonts w:asciiTheme="minorHAnsi" w:eastAsiaTheme="minorEastAsia" w:hAnsiTheme="minorHAnsi" w:cstheme="minorBidi"/>
                <w:b w:val="0"/>
                <w:bCs w:val="0"/>
                <w:caps w:val="0"/>
                <w:noProof/>
                <w:szCs w:val="22"/>
                <w:lang w:eastAsia="es-ES"/>
              </w:rPr>
              <w:tab/>
            </w:r>
            <w:r w:rsidR="00B97936" w:rsidRPr="00E243E7">
              <w:rPr>
                <w:rStyle w:val="Hipervnculo"/>
                <w:rFonts w:cs="Arial"/>
                <w:noProof/>
              </w:rPr>
              <w:t>Tecnología</w:t>
            </w:r>
            <w:r w:rsidR="00B97936">
              <w:rPr>
                <w:noProof/>
                <w:webHidden/>
              </w:rPr>
              <w:tab/>
            </w:r>
            <w:r w:rsidR="00B97936">
              <w:rPr>
                <w:noProof/>
                <w:webHidden/>
              </w:rPr>
              <w:fldChar w:fldCharType="begin"/>
            </w:r>
            <w:r w:rsidR="00B97936">
              <w:rPr>
                <w:noProof/>
                <w:webHidden/>
              </w:rPr>
              <w:instrText xml:space="preserve"> PAGEREF _Toc40468872 \h </w:instrText>
            </w:r>
            <w:r w:rsidR="00B97936">
              <w:rPr>
                <w:noProof/>
                <w:webHidden/>
              </w:rPr>
            </w:r>
            <w:r w:rsidR="00B97936">
              <w:rPr>
                <w:noProof/>
                <w:webHidden/>
              </w:rPr>
              <w:fldChar w:fldCharType="separate"/>
            </w:r>
            <w:r>
              <w:rPr>
                <w:noProof/>
                <w:webHidden/>
              </w:rPr>
              <w:t>38</w:t>
            </w:r>
            <w:r w:rsidR="00B97936">
              <w:rPr>
                <w:noProof/>
                <w:webHidden/>
              </w:rPr>
              <w:fldChar w:fldCharType="end"/>
            </w:r>
          </w:hyperlink>
        </w:p>
        <w:p w14:paraId="7688A983" w14:textId="3B84E736" w:rsidR="00B97936" w:rsidRDefault="00730023">
          <w:pPr>
            <w:pStyle w:val="TDC2"/>
            <w:tabs>
              <w:tab w:val="left" w:pos="660"/>
              <w:tab w:val="right" w:leader="dot" w:pos="8494"/>
            </w:tabs>
            <w:rPr>
              <w:rFonts w:asciiTheme="minorHAnsi" w:eastAsiaTheme="minorEastAsia" w:hAnsiTheme="minorHAnsi" w:cstheme="minorBidi"/>
              <w:b w:val="0"/>
              <w:bCs w:val="0"/>
              <w:noProof/>
              <w:sz w:val="22"/>
              <w:szCs w:val="22"/>
              <w:lang w:eastAsia="es-ES"/>
            </w:rPr>
          </w:pPr>
          <w:hyperlink w:anchor="_Toc40468873" w:history="1">
            <w:r w:rsidR="00B97936" w:rsidRPr="00E243E7">
              <w:rPr>
                <w:rStyle w:val="Hipervnculo"/>
                <w:rFonts w:cs="Arial"/>
                <w:noProof/>
              </w:rPr>
              <w:t>9.1</w:t>
            </w:r>
            <w:r w:rsidR="00B97936">
              <w:rPr>
                <w:rFonts w:asciiTheme="minorHAnsi" w:eastAsiaTheme="minorEastAsia" w:hAnsiTheme="minorHAnsi" w:cstheme="minorBidi"/>
                <w:b w:val="0"/>
                <w:bCs w:val="0"/>
                <w:noProof/>
                <w:sz w:val="22"/>
                <w:szCs w:val="22"/>
                <w:lang w:eastAsia="es-ES"/>
              </w:rPr>
              <w:tab/>
            </w:r>
            <w:r w:rsidR="00B97936" w:rsidRPr="00E243E7">
              <w:rPr>
                <w:rStyle w:val="Hipervnculo"/>
                <w:rFonts w:cs="Arial"/>
                <w:noProof/>
              </w:rPr>
              <w:t>Python</w:t>
            </w:r>
            <w:r w:rsidR="00B97936">
              <w:rPr>
                <w:noProof/>
                <w:webHidden/>
              </w:rPr>
              <w:tab/>
            </w:r>
            <w:r w:rsidR="00B97936">
              <w:rPr>
                <w:noProof/>
                <w:webHidden/>
              </w:rPr>
              <w:fldChar w:fldCharType="begin"/>
            </w:r>
            <w:r w:rsidR="00B97936">
              <w:rPr>
                <w:noProof/>
                <w:webHidden/>
              </w:rPr>
              <w:instrText xml:space="preserve"> PAGEREF _Toc40468873 \h </w:instrText>
            </w:r>
            <w:r w:rsidR="00B97936">
              <w:rPr>
                <w:noProof/>
                <w:webHidden/>
              </w:rPr>
            </w:r>
            <w:r w:rsidR="00B97936">
              <w:rPr>
                <w:noProof/>
                <w:webHidden/>
              </w:rPr>
              <w:fldChar w:fldCharType="separate"/>
            </w:r>
            <w:r>
              <w:rPr>
                <w:noProof/>
                <w:webHidden/>
              </w:rPr>
              <w:t>38</w:t>
            </w:r>
            <w:r w:rsidR="00B97936">
              <w:rPr>
                <w:noProof/>
                <w:webHidden/>
              </w:rPr>
              <w:fldChar w:fldCharType="end"/>
            </w:r>
          </w:hyperlink>
        </w:p>
        <w:p w14:paraId="73DBFC86" w14:textId="418C58DB" w:rsidR="00B97936" w:rsidRDefault="00730023">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74" w:history="1">
            <w:r w:rsidR="00B97936" w:rsidRPr="00E243E7">
              <w:rPr>
                <w:rStyle w:val="Hipervnculo"/>
                <w:rFonts w:cs="Arial"/>
                <w:bCs/>
                <w:noProof/>
              </w:rPr>
              <w:t>9.1.1</w:t>
            </w:r>
            <w:r w:rsidR="00B97936">
              <w:rPr>
                <w:rFonts w:asciiTheme="minorHAnsi" w:eastAsiaTheme="minorEastAsia" w:hAnsiTheme="minorHAnsi" w:cstheme="minorBidi"/>
                <w:b w:val="0"/>
                <w:noProof/>
                <w:sz w:val="22"/>
                <w:szCs w:val="22"/>
                <w:lang w:eastAsia="es-ES"/>
              </w:rPr>
              <w:tab/>
            </w:r>
            <w:r w:rsidR="00B97936" w:rsidRPr="00E243E7">
              <w:rPr>
                <w:rStyle w:val="Hipervnculo"/>
                <w:rFonts w:cs="Arial"/>
                <w:bCs/>
                <w:noProof/>
              </w:rPr>
              <w:t>Pandas</w:t>
            </w:r>
            <w:r w:rsidR="00B97936">
              <w:rPr>
                <w:noProof/>
                <w:webHidden/>
              </w:rPr>
              <w:tab/>
            </w:r>
            <w:r w:rsidR="00B97936">
              <w:rPr>
                <w:noProof/>
                <w:webHidden/>
              </w:rPr>
              <w:fldChar w:fldCharType="begin"/>
            </w:r>
            <w:r w:rsidR="00B97936">
              <w:rPr>
                <w:noProof/>
                <w:webHidden/>
              </w:rPr>
              <w:instrText xml:space="preserve"> PAGEREF _Toc40468874 \h </w:instrText>
            </w:r>
            <w:r w:rsidR="00B97936">
              <w:rPr>
                <w:noProof/>
                <w:webHidden/>
              </w:rPr>
            </w:r>
            <w:r w:rsidR="00B97936">
              <w:rPr>
                <w:noProof/>
                <w:webHidden/>
              </w:rPr>
              <w:fldChar w:fldCharType="separate"/>
            </w:r>
            <w:r>
              <w:rPr>
                <w:noProof/>
                <w:webHidden/>
              </w:rPr>
              <w:t>38</w:t>
            </w:r>
            <w:r w:rsidR="00B97936">
              <w:rPr>
                <w:noProof/>
                <w:webHidden/>
              </w:rPr>
              <w:fldChar w:fldCharType="end"/>
            </w:r>
          </w:hyperlink>
        </w:p>
        <w:p w14:paraId="59739D49" w14:textId="7DD116A3" w:rsidR="00B97936" w:rsidRDefault="00730023">
          <w:pPr>
            <w:pStyle w:val="TDC3"/>
            <w:tabs>
              <w:tab w:val="left" w:pos="880"/>
              <w:tab w:val="right" w:leader="dot" w:pos="8494"/>
            </w:tabs>
            <w:rPr>
              <w:rFonts w:asciiTheme="minorHAnsi" w:eastAsiaTheme="minorEastAsia" w:hAnsiTheme="minorHAnsi" w:cstheme="minorBidi"/>
              <w:b w:val="0"/>
              <w:noProof/>
              <w:sz w:val="22"/>
              <w:szCs w:val="22"/>
              <w:lang w:eastAsia="es-ES"/>
            </w:rPr>
          </w:pPr>
          <w:hyperlink w:anchor="_Toc40468875" w:history="1">
            <w:r w:rsidR="00B97936" w:rsidRPr="00E243E7">
              <w:rPr>
                <w:rStyle w:val="Hipervnculo"/>
                <w:rFonts w:cs="Arial"/>
                <w:bCs/>
                <w:noProof/>
              </w:rPr>
              <w:t>9.1.2</w:t>
            </w:r>
            <w:r w:rsidR="00B97936">
              <w:rPr>
                <w:rFonts w:asciiTheme="minorHAnsi" w:eastAsiaTheme="minorEastAsia" w:hAnsiTheme="minorHAnsi" w:cstheme="minorBidi"/>
                <w:b w:val="0"/>
                <w:noProof/>
                <w:sz w:val="22"/>
                <w:szCs w:val="22"/>
                <w:lang w:eastAsia="es-ES"/>
              </w:rPr>
              <w:tab/>
            </w:r>
            <w:r w:rsidR="00B97936" w:rsidRPr="00E243E7">
              <w:rPr>
                <w:rStyle w:val="Hipervnculo"/>
                <w:rFonts w:cs="Arial"/>
                <w:bCs/>
                <w:noProof/>
              </w:rPr>
              <w:t>Sklearn</w:t>
            </w:r>
            <w:r w:rsidR="00B97936">
              <w:rPr>
                <w:noProof/>
                <w:webHidden/>
              </w:rPr>
              <w:tab/>
            </w:r>
            <w:r w:rsidR="00B97936">
              <w:rPr>
                <w:noProof/>
                <w:webHidden/>
              </w:rPr>
              <w:fldChar w:fldCharType="begin"/>
            </w:r>
            <w:r w:rsidR="00B97936">
              <w:rPr>
                <w:noProof/>
                <w:webHidden/>
              </w:rPr>
              <w:instrText xml:space="preserve"> PAGEREF _Toc40468875 \h </w:instrText>
            </w:r>
            <w:r w:rsidR="00B97936">
              <w:rPr>
                <w:noProof/>
                <w:webHidden/>
              </w:rPr>
            </w:r>
            <w:r w:rsidR="00B97936">
              <w:rPr>
                <w:noProof/>
                <w:webHidden/>
              </w:rPr>
              <w:fldChar w:fldCharType="separate"/>
            </w:r>
            <w:r>
              <w:rPr>
                <w:noProof/>
                <w:webHidden/>
              </w:rPr>
              <w:t>39</w:t>
            </w:r>
            <w:r w:rsidR="00B97936">
              <w:rPr>
                <w:noProof/>
                <w:webHidden/>
              </w:rPr>
              <w:fldChar w:fldCharType="end"/>
            </w:r>
          </w:hyperlink>
        </w:p>
        <w:p w14:paraId="4365D60E" w14:textId="16B334F7" w:rsidR="00B97936" w:rsidRDefault="00730023">
          <w:pPr>
            <w:pStyle w:val="TDC1"/>
            <w:tabs>
              <w:tab w:val="left" w:pos="660"/>
              <w:tab w:val="right" w:leader="dot" w:pos="8494"/>
            </w:tabs>
            <w:rPr>
              <w:rFonts w:asciiTheme="minorHAnsi" w:eastAsiaTheme="minorEastAsia" w:hAnsiTheme="minorHAnsi" w:cstheme="minorBidi"/>
              <w:b w:val="0"/>
              <w:bCs w:val="0"/>
              <w:caps w:val="0"/>
              <w:noProof/>
              <w:szCs w:val="22"/>
              <w:lang w:eastAsia="es-ES"/>
            </w:rPr>
          </w:pPr>
          <w:hyperlink w:anchor="_Toc40468876" w:history="1">
            <w:r w:rsidR="00B97936" w:rsidRPr="00E243E7">
              <w:rPr>
                <w:rStyle w:val="Hipervnculo"/>
                <w:rFonts w:cs="Arial"/>
                <w:noProof/>
              </w:rPr>
              <w:t>10</w:t>
            </w:r>
            <w:r w:rsidR="00B97936">
              <w:rPr>
                <w:rFonts w:asciiTheme="minorHAnsi" w:eastAsiaTheme="minorEastAsia" w:hAnsiTheme="minorHAnsi" w:cstheme="minorBidi"/>
                <w:b w:val="0"/>
                <w:bCs w:val="0"/>
                <w:caps w:val="0"/>
                <w:noProof/>
                <w:szCs w:val="22"/>
                <w:lang w:eastAsia="es-ES"/>
              </w:rPr>
              <w:tab/>
            </w:r>
            <w:r w:rsidR="00B97936" w:rsidRPr="00E243E7">
              <w:rPr>
                <w:rStyle w:val="Hipervnculo"/>
                <w:rFonts w:cs="Arial"/>
                <w:noProof/>
              </w:rPr>
              <w:t>Conclusión</w:t>
            </w:r>
            <w:r w:rsidR="00B97936">
              <w:rPr>
                <w:noProof/>
                <w:webHidden/>
              </w:rPr>
              <w:tab/>
            </w:r>
            <w:r w:rsidR="00B97936">
              <w:rPr>
                <w:noProof/>
                <w:webHidden/>
              </w:rPr>
              <w:fldChar w:fldCharType="begin"/>
            </w:r>
            <w:r w:rsidR="00B97936">
              <w:rPr>
                <w:noProof/>
                <w:webHidden/>
              </w:rPr>
              <w:instrText xml:space="preserve"> PAGEREF _Toc40468876 \h </w:instrText>
            </w:r>
            <w:r w:rsidR="00B97936">
              <w:rPr>
                <w:noProof/>
                <w:webHidden/>
              </w:rPr>
            </w:r>
            <w:r w:rsidR="00B97936">
              <w:rPr>
                <w:noProof/>
                <w:webHidden/>
              </w:rPr>
              <w:fldChar w:fldCharType="separate"/>
            </w:r>
            <w:r>
              <w:rPr>
                <w:noProof/>
                <w:webHidden/>
              </w:rPr>
              <w:t>39</w:t>
            </w:r>
            <w:r w:rsidR="00B97936">
              <w:rPr>
                <w:noProof/>
                <w:webHidden/>
              </w:rPr>
              <w:fldChar w:fldCharType="end"/>
            </w:r>
          </w:hyperlink>
        </w:p>
        <w:p w14:paraId="34D1BD70" w14:textId="4B239DE1" w:rsidR="00B97936" w:rsidRDefault="00730023">
          <w:pPr>
            <w:pStyle w:val="TDC1"/>
            <w:tabs>
              <w:tab w:val="left" w:pos="660"/>
              <w:tab w:val="right" w:leader="dot" w:pos="8494"/>
            </w:tabs>
            <w:rPr>
              <w:rFonts w:asciiTheme="minorHAnsi" w:eastAsiaTheme="minorEastAsia" w:hAnsiTheme="minorHAnsi" w:cstheme="minorBidi"/>
              <w:b w:val="0"/>
              <w:bCs w:val="0"/>
              <w:caps w:val="0"/>
              <w:noProof/>
              <w:szCs w:val="22"/>
              <w:lang w:eastAsia="es-ES"/>
            </w:rPr>
          </w:pPr>
          <w:hyperlink w:anchor="_Toc40468877" w:history="1">
            <w:r w:rsidR="00B97936" w:rsidRPr="00E243E7">
              <w:rPr>
                <w:rStyle w:val="Hipervnculo"/>
                <w:rFonts w:cs="Arial"/>
                <w:noProof/>
              </w:rPr>
              <w:t>11</w:t>
            </w:r>
            <w:r w:rsidR="00B97936">
              <w:rPr>
                <w:rFonts w:asciiTheme="minorHAnsi" w:eastAsiaTheme="minorEastAsia" w:hAnsiTheme="minorHAnsi" w:cstheme="minorBidi"/>
                <w:b w:val="0"/>
                <w:bCs w:val="0"/>
                <w:caps w:val="0"/>
                <w:noProof/>
                <w:szCs w:val="22"/>
                <w:lang w:eastAsia="es-ES"/>
              </w:rPr>
              <w:tab/>
            </w:r>
            <w:r w:rsidR="00B97936" w:rsidRPr="00E243E7">
              <w:rPr>
                <w:rStyle w:val="Hipervnculo"/>
                <w:rFonts w:cs="Arial"/>
                <w:noProof/>
              </w:rPr>
              <w:t>Apéndice</w:t>
            </w:r>
            <w:r w:rsidR="00B97936">
              <w:rPr>
                <w:noProof/>
                <w:webHidden/>
              </w:rPr>
              <w:tab/>
            </w:r>
            <w:r w:rsidR="00B97936">
              <w:rPr>
                <w:noProof/>
                <w:webHidden/>
              </w:rPr>
              <w:fldChar w:fldCharType="begin"/>
            </w:r>
            <w:r w:rsidR="00B97936">
              <w:rPr>
                <w:noProof/>
                <w:webHidden/>
              </w:rPr>
              <w:instrText xml:space="preserve"> PAGEREF _Toc40468877 \h </w:instrText>
            </w:r>
            <w:r w:rsidR="00B97936">
              <w:rPr>
                <w:noProof/>
                <w:webHidden/>
              </w:rPr>
            </w:r>
            <w:r w:rsidR="00B97936">
              <w:rPr>
                <w:noProof/>
                <w:webHidden/>
              </w:rPr>
              <w:fldChar w:fldCharType="separate"/>
            </w:r>
            <w:r>
              <w:rPr>
                <w:noProof/>
                <w:webHidden/>
              </w:rPr>
              <w:t>39</w:t>
            </w:r>
            <w:r w:rsidR="00B97936">
              <w:rPr>
                <w:noProof/>
                <w:webHidden/>
              </w:rPr>
              <w:fldChar w:fldCharType="end"/>
            </w:r>
          </w:hyperlink>
        </w:p>
        <w:p w14:paraId="6D5D502B" w14:textId="53671AEF" w:rsidR="00B97936" w:rsidRDefault="00730023">
          <w:pPr>
            <w:pStyle w:val="TDC1"/>
            <w:tabs>
              <w:tab w:val="left" w:pos="660"/>
              <w:tab w:val="right" w:leader="dot" w:pos="8494"/>
            </w:tabs>
            <w:rPr>
              <w:rFonts w:asciiTheme="minorHAnsi" w:eastAsiaTheme="minorEastAsia" w:hAnsiTheme="minorHAnsi" w:cstheme="minorBidi"/>
              <w:b w:val="0"/>
              <w:bCs w:val="0"/>
              <w:caps w:val="0"/>
              <w:noProof/>
              <w:szCs w:val="22"/>
              <w:lang w:eastAsia="es-ES"/>
            </w:rPr>
          </w:pPr>
          <w:hyperlink w:anchor="_Toc40468878" w:history="1">
            <w:r w:rsidR="00B97936" w:rsidRPr="00E243E7">
              <w:rPr>
                <w:rStyle w:val="Hipervnculo"/>
                <w:rFonts w:cs="Arial"/>
                <w:noProof/>
              </w:rPr>
              <w:t>12</w:t>
            </w:r>
            <w:r w:rsidR="00B97936">
              <w:rPr>
                <w:rFonts w:asciiTheme="minorHAnsi" w:eastAsiaTheme="minorEastAsia" w:hAnsiTheme="minorHAnsi" w:cstheme="minorBidi"/>
                <w:b w:val="0"/>
                <w:bCs w:val="0"/>
                <w:caps w:val="0"/>
                <w:noProof/>
                <w:szCs w:val="22"/>
                <w:lang w:eastAsia="es-ES"/>
              </w:rPr>
              <w:tab/>
            </w:r>
            <w:r w:rsidR="00B97936" w:rsidRPr="00E243E7">
              <w:rPr>
                <w:rStyle w:val="Hipervnculo"/>
                <w:rFonts w:cs="Arial"/>
                <w:noProof/>
              </w:rPr>
              <w:t>Bibliografía</w:t>
            </w:r>
            <w:r w:rsidR="00B97936">
              <w:rPr>
                <w:noProof/>
                <w:webHidden/>
              </w:rPr>
              <w:tab/>
            </w:r>
            <w:r w:rsidR="00B97936">
              <w:rPr>
                <w:noProof/>
                <w:webHidden/>
              </w:rPr>
              <w:fldChar w:fldCharType="begin"/>
            </w:r>
            <w:r w:rsidR="00B97936">
              <w:rPr>
                <w:noProof/>
                <w:webHidden/>
              </w:rPr>
              <w:instrText xml:space="preserve"> PAGEREF _Toc40468878 \h </w:instrText>
            </w:r>
            <w:r w:rsidR="00B97936">
              <w:rPr>
                <w:noProof/>
                <w:webHidden/>
              </w:rPr>
            </w:r>
            <w:r w:rsidR="00B97936">
              <w:rPr>
                <w:noProof/>
                <w:webHidden/>
              </w:rPr>
              <w:fldChar w:fldCharType="separate"/>
            </w:r>
            <w:r>
              <w:rPr>
                <w:noProof/>
                <w:webHidden/>
              </w:rPr>
              <w:t>41</w:t>
            </w:r>
            <w:r w:rsidR="00B97936">
              <w:rPr>
                <w:noProof/>
                <w:webHidden/>
              </w:rPr>
              <w:fldChar w:fldCharType="end"/>
            </w:r>
          </w:hyperlink>
        </w:p>
        <w:p w14:paraId="752D5C64" w14:textId="2FD983B3" w:rsidR="00937CCA" w:rsidRPr="009862FC" w:rsidRDefault="0014723E">
          <w:pPr>
            <w:rPr>
              <w:rFonts w:ascii="Arial" w:hAnsi="Arial" w:cs="Arial"/>
            </w:rPr>
          </w:pPr>
          <w:r>
            <w:rPr>
              <w:rFonts w:ascii="Arial" w:hAnsi="Arial" w:cs="Arial"/>
              <w:szCs w:val="24"/>
            </w:rPr>
            <w:fldChar w:fldCharType="end"/>
          </w:r>
        </w:p>
      </w:sdtContent>
    </w:sdt>
    <w:p w14:paraId="121154D7" w14:textId="7A9C8594" w:rsidR="00937CCA" w:rsidRDefault="00937CCA" w:rsidP="0000113F">
      <w:pPr>
        <w:spacing w:line="600" w:lineRule="auto"/>
        <w:jc w:val="both"/>
        <w:rPr>
          <w:rFonts w:ascii="Arial" w:hAnsi="Arial" w:cs="Arial"/>
          <w:sz w:val="28"/>
        </w:rPr>
      </w:pPr>
    </w:p>
    <w:p w14:paraId="61BD6EEE" w14:textId="0A7F9FC9" w:rsidR="003B1B8C" w:rsidRDefault="003B1B8C" w:rsidP="0000113F">
      <w:pPr>
        <w:spacing w:line="600" w:lineRule="auto"/>
        <w:jc w:val="both"/>
        <w:rPr>
          <w:rFonts w:ascii="Arial" w:hAnsi="Arial" w:cs="Arial"/>
          <w:sz w:val="28"/>
        </w:rPr>
      </w:pPr>
    </w:p>
    <w:p w14:paraId="5D218F5A" w14:textId="01DBAE88" w:rsidR="0014723E" w:rsidRDefault="0014723E" w:rsidP="0000113F">
      <w:pPr>
        <w:spacing w:line="600" w:lineRule="auto"/>
        <w:jc w:val="both"/>
        <w:rPr>
          <w:rFonts w:ascii="Arial" w:hAnsi="Arial" w:cs="Arial"/>
          <w:sz w:val="28"/>
        </w:rPr>
      </w:pPr>
    </w:p>
    <w:p w14:paraId="63C35811" w14:textId="77777777" w:rsidR="0014723E" w:rsidRPr="003B72E5" w:rsidRDefault="0014723E" w:rsidP="0000113F">
      <w:pPr>
        <w:spacing w:line="600" w:lineRule="auto"/>
        <w:jc w:val="both"/>
        <w:rPr>
          <w:rFonts w:ascii="Arial" w:hAnsi="Arial" w:cs="Arial"/>
          <w:sz w:val="28"/>
        </w:rPr>
      </w:pPr>
    </w:p>
    <w:p w14:paraId="3DF07A26" w14:textId="7307BC4B" w:rsidR="000C3067" w:rsidRPr="000307F1" w:rsidRDefault="00D85B7F" w:rsidP="000307F1">
      <w:pPr>
        <w:pStyle w:val="Ttulo1"/>
        <w:rPr>
          <w:rFonts w:ascii="Arial" w:hAnsi="Arial" w:cs="Arial"/>
          <w:b/>
          <w:bCs/>
          <w:color w:val="auto"/>
        </w:rPr>
      </w:pPr>
      <w:bookmarkStart w:id="0" w:name="_Toc40468814"/>
      <w:r w:rsidRPr="000307F1">
        <w:rPr>
          <w:rFonts w:ascii="Arial" w:hAnsi="Arial" w:cs="Arial"/>
          <w:b/>
          <w:bCs/>
          <w:color w:val="auto"/>
        </w:rPr>
        <w:t>Introducción</w:t>
      </w:r>
      <w:bookmarkEnd w:id="0"/>
    </w:p>
    <w:p w14:paraId="4D8AC691" w14:textId="398BBBC2" w:rsidR="003B72E5" w:rsidRDefault="003B72E5" w:rsidP="003B72E5">
      <w:pPr>
        <w:rPr>
          <w:rFonts w:ascii="Arial" w:hAnsi="Arial" w:cs="Arial"/>
        </w:rPr>
      </w:pPr>
    </w:p>
    <w:p w14:paraId="5262CCAE" w14:textId="77777777" w:rsidR="000307F1" w:rsidRDefault="000307F1" w:rsidP="000307F1">
      <w:pPr>
        <w:ind w:firstLine="576"/>
        <w:jc w:val="both"/>
        <w:rPr>
          <w:rFonts w:ascii="Arial" w:hAnsi="Arial" w:cs="Arial"/>
        </w:rPr>
      </w:pPr>
      <w:r>
        <w:rPr>
          <w:rFonts w:ascii="Arial" w:hAnsi="Arial" w:cs="Arial"/>
        </w:rPr>
        <w:t xml:space="preserve">Vivimos un contexto tecnológico sin precedentes conocido como la era de la </w:t>
      </w:r>
      <w:r w:rsidRPr="00A013AC">
        <w:rPr>
          <w:rFonts w:ascii="Arial" w:hAnsi="Arial" w:cs="Arial"/>
          <w:b/>
        </w:rPr>
        <w:t>información</w:t>
      </w:r>
      <w:r>
        <w:rPr>
          <w:rFonts w:ascii="Arial" w:hAnsi="Arial" w:cs="Arial"/>
        </w:rPr>
        <w:t xml:space="preserve">. Cada vez somos más conscientes del poder que nos proporciona adquirirla y usarla. Por contraposición, al mismo tiempo vivimos una realidad en la que </w:t>
      </w:r>
      <w:r w:rsidRPr="00897441">
        <w:rPr>
          <w:rFonts w:ascii="Arial" w:hAnsi="Arial" w:cs="Arial"/>
        </w:rPr>
        <w:t>se nos hace más difícil responder de forma eficiente al volumen de datos que se crea. Cabe destacar que hay estudios que afirman que sólo se almacena menos de un 0,4% de la información que se produce</w:t>
      </w:r>
      <w:r>
        <w:rPr>
          <w:rFonts w:ascii="Arial" w:hAnsi="Arial" w:cs="Arial"/>
        </w:rPr>
        <w:t xml:space="preserve"> y de ésta, más del 75% se encuentra desestructurada</w:t>
      </w:r>
      <w:r w:rsidRPr="00897441">
        <w:rPr>
          <w:rFonts w:ascii="Arial" w:hAnsi="Arial" w:cs="Arial"/>
        </w:rPr>
        <w:t xml:space="preserve">. </w:t>
      </w:r>
      <w:r>
        <w:rPr>
          <w:rFonts w:ascii="Arial" w:hAnsi="Arial" w:cs="Arial"/>
        </w:rPr>
        <w:t>Llamamos desestructura a aquella información que no puede ser procesada directamente por modelo, como documentos de texto o imágenes. Es frecuente que se nos presenten los datos</w:t>
      </w:r>
      <w:r w:rsidRPr="00897441">
        <w:rPr>
          <w:rFonts w:ascii="Arial" w:hAnsi="Arial" w:cs="Arial"/>
        </w:rPr>
        <w:t xml:space="preserve"> cada vez más complejos e interconectados</w:t>
      </w:r>
      <w:r>
        <w:rPr>
          <w:rFonts w:ascii="Arial" w:hAnsi="Arial" w:cs="Arial"/>
        </w:rPr>
        <w:t>,</w:t>
      </w:r>
      <w:r w:rsidRPr="00897441">
        <w:rPr>
          <w:rFonts w:ascii="Arial" w:hAnsi="Arial" w:cs="Arial"/>
        </w:rPr>
        <w:t xml:space="preserve"> </w:t>
      </w:r>
      <w:r>
        <w:rPr>
          <w:rFonts w:ascii="Arial" w:hAnsi="Arial" w:cs="Arial"/>
        </w:rPr>
        <w:t>incluso</w:t>
      </w:r>
      <w:r w:rsidRPr="00897441">
        <w:rPr>
          <w:rFonts w:ascii="Arial" w:hAnsi="Arial" w:cs="Arial"/>
        </w:rPr>
        <w:t xml:space="preserve"> requi</w:t>
      </w:r>
      <w:r>
        <w:rPr>
          <w:rFonts w:ascii="Arial" w:hAnsi="Arial" w:cs="Arial"/>
        </w:rPr>
        <w:t>riendo</w:t>
      </w:r>
      <w:r w:rsidRPr="00897441">
        <w:rPr>
          <w:rFonts w:ascii="Arial" w:hAnsi="Arial" w:cs="Arial"/>
        </w:rPr>
        <w:t xml:space="preserve"> de un preprocesamiento no trivial y en última instancia datos que deben ser inferidos a partir de otros.</w:t>
      </w:r>
    </w:p>
    <w:p w14:paraId="335319C3" w14:textId="77777777" w:rsidR="000307F1" w:rsidRDefault="000307F1" w:rsidP="000307F1">
      <w:pPr>
        <w:jc w:val="both"/>
        <w:rPr>
          <w:rFonts w:ascii="Arial" w:hAnsi="Arial" w:cs="Arial"/>
        </w:rPr>
      </w:pPr>
      <w:r>
        <w:rPr>
          <w:rFonts w:ascii="Arial" w:hAnsi="Arial" w:cs="Arial"/>
        </w:rPr>
        <w:t xml:space="preserve">Es en este último punto donde el Aprendizaje Automático, más conocido en inglés como </w:t>
      </w:r>
      <w:r>
        <w:rPr>
          <w:rFonts w:ascii="Arial" w:hAnsi="Arial" w:cs="Arial"/>
          <w:i/>
        </w:rPr>
        <w:t xml:space="preserve">Machine </w:t>
      </w:r>
      <w:proofErr w:type="spellStart"/>
      <w:r>
        <w:rPr>
          <w:rFonts w:ascii="Arial" w:hAnsi="Arial" w:cs="Arial"/>
          <w:i/>
        </w:rPr>
        <w:t>Learning</w:t>
      </w:r>
      <w:proofErr w:type="spellEnd"/>
      <w:r>
        <w:rPr>
          <w:rFonts w:ascii="Arial" w:hAnsi="Arial" w:cs="Arial"/>
          <w:i/>
        </w:rPr>
        <w:t>,</w:t>
      </w:r>
      <w:r>
        <w:rPr>
          <w:rFonts w:ascii="Arial" w:hAnsi="Arial" w:cs="Arial"/>
        </w:rPr>
        <w:t xml:space="preserve"> adquiere un papel clave al enlazarse y apoyarse con otras áreas del conocimiento. Nos permite responder a preguntas que o, por un lado, requerían de la supervisión de un humano o ni siquiera se sabía una respuesta.</w:t>
      </w:r>
    </w:p>
    <w:p w14:paraId="16100C8F" w14:textId="77777777" w:rsidR="000307F1" w:rsidRDefault="000307F1" w:rsidP="000307F1">
      <w:pPr>
        <w:jc w:val="both"/>
        <w:rPr>
          <w:rFonts w:ascii="Arial" w:hAnsi="Arial" w:cs="Arial"/>
        </w:rPr>
      </w:pPr>
      <w:r>
        <w:rPr>
          <w:rFonts w:ascii="Arial" w:hAnsi="Arial" w:cs="Arial"/>
        </w:rPr>
        <w:t xml:space="preserve">Es indiscutible que muchos modelos de </w:t>
      </w:r>
      <w:r>
        <w:rPr>
          <w:rFonts w:ascii="Arial" w:hAnsi="Arial" w:cs="Arial"/>
          <w:i/>
        </w:rPr>
        <w:t xml:space="preserve">Machine </w:t>
      </w:r>
      <w:proofErr w:type="spellStart"/>
      <w:r>
        <w:rPr>
          <w:rFonts w:ascii="Arial" w:hAnsi="Arial" w:cs="Arial"/>
          <w:i/>
        </w:rPr>
        <w:t>Learning</w:t>
      </w:r>
      <w:proofErr w:type="spellEnd"/>
      <w:r>
        <w:rPr>
          <w:rFonts w:ascii="Arial" w:hAnsi="Arial" w:cs="Arial"/>
        </w:rPr>
        <w:t xml:space="preserve"> no tienen competidores actualmente que se asemejen en términos de eficiencia y eficacia. Algunos de los ejemplos más conocidos de aplicación son los siguientes:</w:t>
      </w:r>
    </w:p>
    <w:p w14:paraId="00BE7EB4" w14:textId="77777777" w:rsidR="000307F1" w:rsidRDefault="000307F1" w:rsidP="00F56E06">
      <w:pPr>
        <w:pStyle w:val="Prrafodelista"/>
        <w:numPr>
          <w:ilvl w:val="0"/>
          <w:numId w:val="7"/>
        </w:numPr>
        <w:jc w:val="both"/>
        <w:rPr>
          <w:rFonts w:ascii="Arial" w:hAnsi="Arial" w:cs="Arial"/>
        </w:rPr>
      </w:pPr>
      <w:r>
        <w:rPr>
          <w:rFonts w:ascii="Arial" w:hAnsi="Arial" w:cs="Arial"/>
        </w:rPr>
        <w:t>Diagnósticos médicos</w:t>
      </w:r>
    </w:p>
    <w:p w14:paraId="270F6E13" w14:textId="77777777" w:rsidR="000307F1" w:rsidRDefault="000307F1" w:rsidP="00F56E06">
      <w:pPr>
        <w:pStyle w:val="Prrafodelista"/>
        <w:numPr>
          <w:ilvl w:val="0"/>
          <w:numId w:val="7"/>
        </w:numPr>
        <w:jc w:val="both"/>
        <w:rPr>
          <w:rFonts w:ascii="Arial" w:hAnsi="Arial" w:cs="Arial"/>
        </w:rPr>
      </w:pPr>
      <w:r>
        <w:rPr>
          <w:rFonts w:ascii="Arial" w:hAnsi="Arial" w:cs="Arial"/>
        </w:rPr>
        <w:t xml:space="preserve">Procesamiento del lenguaje natural o </w:t>
      </w:r>
      <w:r>
        <w:rPr>
          <w:rFonts w:ascii="Arial" w:hAnsi="Arial" w:cs="Arial"/>
          <w:i/>
        </w:rPr>
        <w:t xml:space="preserve">Natural </w:t>
      </w:r>
      <w:proofErr w:type="spellStart"/>
      <w:r>
        <w:rPr>
          <w:rFonts w:ascii="Arial" w:hAnsi="Arial" w:cs="Arial"/>
          <w:i/>
        </w:rPr>
        <w:t>Language</w:t>
      </w:r>
      <w:proofErr w:type="spellEnd"/>
      <w:r>
        <w:rPr>
          <w:rFonts w:ascii="Arial" w:hAnsi="Arial" w:cs="Arial"/>
          <w:i/>
        </w:rPr>
        <w:t xml:space="preserve"> Processing (NPL)</w:t>
      </w:r>
      <w:r>
        <w:rPr>
          <w:rFonts w:ascii="Arial" w:hAnsi="Arial" w:cs="Arial"/>
        </w:rPr>
        <w:t>.</w:t>
      </w:r>
    </w:p>
    <w:p w14:paraId="15FE889A" w14:textId="77777777" w:rsidR="000307F1" w:rsidRDefault="000307F1" w:rsidP="00F56E06">
      <w:pPr>
        <w:pStyle w:val="Prrafodelista"/>
        <w:numPr>
          <w:ilvl w:val="0"/>
          <w:numId w:val="7"/>
        </w:numPr>
        <w:jc w:val="both"/>
        <w:rPr>
          <w:rFonts w:ascii="Arial" w:hAnsi="Arial" w:cs="Arial"/>
        </w:rPr>
      </w:pPr>
      <w:r>
        <w:rPr>
          <w:rFonts w:ascii="Arial" w:hAnsi="Arial" w:cs="Arial"/>
        </w:rPr>
        <w:t>Búsqueda online</w:t>
      </w:r>
    </w:p>
    <w:p w14:paraId="60CB35AD" w14:textId="77777777" w:rsidR="000307F1" w:rsidRDefault="000307F1" w:rsidP="00F56E06">
      <w:pPr>
        <w:pStyle w:val="Prrafodelista"/>
        <w:numPr>
          <w:ilvl w:val="0"/>
          <w:numId w:val="7"/>
        </w:numPr>
        <w:jc w:val="both"/>
        <w:rPr>
          <w:rFonts w:ascii="Arial" w:hAnsi="Arial" w:cs="Arial"/>
        </w:rPr>
      </w:pPr>
      <w:r>
        <w:rPr>
          <w:rFonts w:ascii="Arial" w:hAnsi="Arial" w:cs="Arial"/>
        </w:rPr>
        <w:t>Coches inteligentes</w:t>
      </w:r>
    </w:p>
    <w:p w14:paraId="6ED7191B" w14:textId="77777777" w:rsidR="000307F1" w:rsidRPr="0080612F" w:rsidRDefault="000307F1" w:rsidP="00F56E06">
      <w:pPr>
        <w:pStyle w:val="Prrafodelista"/>
        <w:numPr>
          <w:ilvl w:val="0"/>
          <w:numId w:val="7"/>
        </w:numPr>
        <w:jc w:val="both"/>
        <w:rPr>
          <w:rFonts w:ascii="Arial" w:hAnsi="Arial" w:cs="Arial"/>
        </w:rPr>
      </w:pPr>
      <w:r>
        <w:rPr>
          <w:rFonts w:ascii="Arial" w:hAnsi="Arial" w:cs="Arial"/>
        </w:rPr>
        <w:t>…</w:t>
      </w:r>
    </w:p>
    <w:p w14:paraId="4CEB0E81" w14:textId="77777777" w:rsidR="000307F1" w:rsidRDefault="000307F1" w:rsidP="000307F1">
      <w:pPr>
        <w:jc w:val="both"/>
        <w:rPr>
          <w:rFonts w:ascii="Arial" w:hAnsi="Arial" w:cs="Arial"/>
        </w:rPr>
      </w:pPr>
      <w:r>
        <w:rPr>
          <w:rFonts w:ascii="Arial" w:hAnsi="Arial" w:cs="Arial"/>
        </w:rPr>
        <w:t>Con el paso del tiempo</w:t>
      </w:r>
      <w:r w:rsidRPr="00134797">
        <w:rPr>
          <w:rFonts w:ascii="Arial" w:hAnsi="Arial" w:cs="Arial"/>
        </w:rPr>
        <w:t>,</w:t>
      </w:r>
      <w:r>
        <w:rPr>
          <w:rFonts w:ascii="Arial" w:hAnsi="Arial" w:cs="Arial"/>
        </w:rPr>
        <w:t xml:space="preserve"> la lista de aplicaciones se ha hecho interminable al mismo tiempo que la lista de publicaciones científicas o </w:t>
      </w:r>
      <w:proofErr w:type="spellStart"/>
      <w:r>
        <w:rPr>
          <w:rFonts w:ascii="Arial" w:hAnsi="Arial" w:cs="Arial"/>
          <w:i/>
        </w:rPr>
        <w:t>papers</w:t>
      </w:r>
      <w:proofErr w:type="spellEnd"/>
      <w:r>
        <w:rPr>
          <w:rFonts w:ascii="Arial" w:hAnsi="Arial" w:cs="Arial"/>
        </w:rPr>
        <w:t xml:space="preserve"> relacionadas con el tema ha crecido considerablemente. Este fenómeno, principalmente, se debe a dos motivos:</w:t>
      </w:r>
    </w:p>
    <w:p w14:paraId="709841B4" w14:textId="77777777" w:rsidR="000307F1" w:rsidRDefault="000307F1" w:rsidP="00F56E06">
      <w:pPr>
        <w:pStyle w:val="Prrafodelista"/>
        <w:numPr>
          <w:ilvl w:val="0"/>
          <w:numId w:val="8"/>
        </w:numPr>
        <w:jc w:val="both"/>
        <w:rPr>
          <w:rFonts w:ascii="Arial" w:hAnsi="Arial" w:cs="Arial"/>
        </w:rPr>
      </w:pPr>
      <w:r>
        <w:rPr>
          <w:rFonts w:ascii="Arial" w:hAnsi="Arial" w:cs="Arial"/>
        </w:rPr>
        <w:t xml:space="preserve">Existe un componente </w:t>
      </w:r>
      <w:r w:rsidRPr="00A013AC">
        <w:rPr>
          <w:rFonts w:ascii="Arial" w:hAnsi="Arial" w:cs="Arial"/>
          <w:b/>
        </w:rPr>
        <w:t>económico</w:t>
      </w:r>
      <w:r>
        <w:rPr>
          <w:rFonts w:ascii="Arial" w:hAnsi="Arial" w:cs="Arial"/>
        </w:rPr>
        <w:t xml:space="preserve"> que ha decidido apostar fuertemente por una industria relacionada con modelos predictivos. La necesidad de automatizar trabajos y explotar la información que se posee siempre ha tenido un rol fundamental en una empresa. En 2016, sólo el 8,6% de las empresas realizaba análisis masivos de datos; actualmente es un aspecto diferencial en la industria.</w:t>
      </w:r>
    </w:p>
    <w:p w14:paraId="1C1D843D" w14:textId="77777777" w:rsidR="000307F1" w:rsidRDefault="000307F1" w:rsidP="00F56E06">
      <w:pPr>
        <w:pStyle w:val="Prrafodelista"/>
        <w:numPr>
          <w:ilvl w:val="0"/>
          <w:numId w:val="8"/>
        </w:numPr>
        <w:jc w:val="both"/>
        <w:rPr>
          <w:rFonts w:ascii="Arial" w:hAnsi="Arial" w:cs="Arial"/>
        </w:rPr>
      </w:pPr>
      <w:r>
        <w:rPr>
          <w:rFonts w:ascii="Arial" w:hAnsi="Arial" w:cs="Arial"/>
        </w:rPr>
        <w:t xml:space="preserve">El acceso a la </w:t>
      </w:r>
      <w:r w:rsidRPr="00A013AC">
        <w:rPr>
          <w:rFonts w:ascii="Arial" w:hAnsi="Arial" w:cs="Arial"/>
          <w:b/>
        </w:rPr>
        <w:t>tecnología</w:t>
      </w:r>
      <w:r>
        <w:rPr>
          <w:rFonts w:ascii="Arial" w:hAnsi="Arial" w:cs="Arial"/>
        </w:rPr>
        <w:t xml:space="preserve"> para implementar, entrenar y validar modelos está prácticamente al alcance de todo el primer mundo. Esto se debe a la apuesta por igual que se ha hecho por la nube o más conocida como la </w:t>
      </w:r>
      <w:proofErr w:type="spellStart"/>
      <w:r>
        <w:rPr>
          <w:rFonts w:ascii="Arial" w:hAnsi="Arial" w:cs="Arial"/>
          <w:i/>
        </w:rPr>
        <w:t>cloud</w:t>
      </w:r>
      <w:proofErr w:type="spellEnd"/>
      <w:r>
        <w:rPr>
          <w:rFonts w:ascii="Arial" w:hAnsi="Arial" w:cs="Arial"/>
        </w:rPr>
        <w:t xml:space="preserve">, que permite no disponer en local de los recursos en </w:t>
      </w:r>
      <w:r>
        <w:rPr>
          <w:rFonts w:ascii="Arial" w:hAnsi="Arial" w:cs="Arial"/>
          <w:i/>
        </w:rPr>
        <w:t>hardware</w:t>
      </w:r>
      <w:r>
        <w:rPr>
          <w:rFonts w:ascii="Arial" w:hAnsi="Arial" w:cs="Arial"/>
        </w:rPr>
        <w:t xml:space="preserve"> necesarios para realizar estas tareas</w:t>
      </w:r>
      <w:r>
        <w:rPr>
          <w:rFonts w:ascii="Arial" w:hAnsi="Arial" w:cs="Arial"/>
          <w:i/>
        </w:rPr>
        <w:t xml:space="preserve">. </w:t>
      </w:r>
      <w:r>
        <w:rPr>
          <w:rFonts w:ascii="Arial" w:hAnsi="Arial" w:cs="Arial"/>
        </w:rPr>
        <w:t xml:space="preserve">Existe también un componente de desarrollo </w:t>
      </w:r>
      <w:r>
        <w:rPr>
          <w:rFonts w:ascii="Arial" w:hAnsi="Arial" w:cs="Arial"/>
          <w:i/>
        </w:rPr>
        <w:t>software</w:t>
      </w:r>
      <w:r>
        <w:rPr>
          <w:rFonts w:ascii="Arial" w:hAnsi="Arial" w:cs="Arial"/>
        </w:rPr>
        <w:t xml:space="preserve">, que ha </w:t>
      </w:r>
      <w:r>
        <w:rPr>
          <w:rFonts w:ascii="Arial" w:hAnsi="Arial" w:cs="Arial"/>
        </w:rPr>
        <w:lastRenderedPageBreak/>
        <w:t>posibilitado esta situación, dejando atrás la barrera técnica que encontraban muchos investigadores para testear sus soluciones.</w:t>
      </w:r>
    </w:p>
    <w:p w14:paraId="3366D6BA" w14:textId="77777777" w:rsidR="000307F1" w:rsidRDefault="000307F1" w:rsidP="000307F1">
      <w:pPr>
        <w:jc w:val="both"/>
        <w:rPr>
          <w:rFonts w:ascii="Arial" w:hAnsi="Arial" w:cs="Arial"/>
        </w:rPr>
      </w:pPr>
      <w:r>
        <w:rPr>
          <w:rFonts w:ascii="Arial" w:hAnsi="Arial" w:cs="Arial"/>
        </w:rPr>
        <w:t>Nos encontramos en una etapa dorada para la aplicación de todos estos conceptos que se han venido desarrollando en el último siglo de forma teórica y que empiezan a ver sus primeros frutos en el presente.</w:t>
      </w:r>
    </w:p>
    <w:p w14:paraId="0B486AC0" w14:textId="77777777" w:rsidR="000307F1" w:rsidRDefault="000307F1" w:rsidP="000307F1">
      <w:pPr>
        <w:jc w:val="both"/>
        <w:rPr>
          <w:rFonts w:ascii="Arial" w:hAnsi="Arial" w:cs="Arial"/>
        </w:rPr>
      </w:pPr>
      <w:r>
        <w:rPr>
          <w:rFonts w:ascii="Arial" w:hAnsi="Arial" w:cs="Arial"/>
        </w:rPr>
        <w:t>Existen infinidad de formas en las que nos podemos encontrar la información. Es sabido, que la dificultad de la predicción o respuesta a la pregunta que plantee el problema estará sumamente relacionada con el perfil de información que poseamos. Pues aun siendo la misma pregunta, el problema es distinto si el conjunto de características viene dato en forma de imágenes o textos. Para cada una de estas posibilidades se proponen diferentes estrategias que han conformado subramas dentro del Aprendizaje Automático.</w:t>
      </w:r>
    </w:p>
    <w:p w14:paraId="7433FEAB" w14:textId="77777777" w:rsidR="000307F1" w:rsidRPr="00670932" w:rsidRDefault="000307F1" w:rsidP="000307F1">
      <w:pPr>
        <w:jc w:val="both"/>
        <w:rPr>
          <w:rFonts w:ascii="Arial" w:hAnsi="Arial" w:cs="Arial"/>
        </w:rPr>
      </w:pPr>
      <w:r>
        <w:rPr>
          <w:rFonts w:ascii="Arial" w:hAnsi="Arial" w:cs="Arial"/>
        </w:rPr>
        <w:t xml:space="preserve">En el caso que nos atañe en este trabajo, la información está representada por texto etiquetado por un autor. De las muestras disponibles que hay para un autor se debe inferir las características que lo definen. De este modo, llegado un texto nuevo el modelo predictivo debe discernir en base a las características extraídas a que autor pertenece. Este problema es conocido como identificación de la autoría o en inglés </w:t>
      </w:r>
      <w:proofErr w:type="spellStart"/>
      <w:r>
        <w:rPr>
          <w:rFonts w:ascii="Arial" w:hAnsi="Arial" w:cs="Arial"/>
          <w:i/>
        </w:rPr>
        <w:t>authorship</w:t>
      </w:r>
      <w:proofErr w:type="spellEnd"/>
      <w:r>
        <w:rPr>
          <w:rFonts w:ascii="Arial" w:hAnsi="Arial" w:cs="Arial"/>
          <w:i/>
        </w:rPr>
        <w:t xml:space="preserve"> </w:t>
      </w:r>
      <w:proofErr w:type="spellStart"/>
      <w:r>
        <w:rPr>
          <w:rFonts w:ascii="Arial" w:hAnsi="Arial" w:cs="Arial"/>
          <w:i/>
        </w:rPr>
        <w:t>attribution</w:t>
      </w:r>
      <w:proofErr w:type="spellEnd"/>
      <w:r>
        <w:rPr>
          <w:rFonts w:ascii="Arial" w:hAnsi="Arial" w:cs="Arial"/>
          <w:i/>
        </w:rPr>
        <w:t xml:space="preserve"> </w:t>
      </w:r>
      <w:proofErr w:type="spellStart"/>
      <w:r>
        <w:rPr>
          <w:rFonts w:ascii="Arial" w:hAnsi="Arial" w:cs="Arial"/>
          <w:i/>
        </w:rPr>
        <w:t>problem</w:t>
      </w:r>
      <w:proofErr w:type="spellEnd"/>
      <w:r>
        <w:rPr>
          <w:rFonts w:ascii="Arial" w:hAnsi="Arial" w:cs="Arial"/>
        </w:rPr>
        <w:t>.</w:t>
      </w:r>
    </w:p>
    <w:p w14:paraId="09BDEBCC" w14:textId="77777777" w:rsidR="000307F1" w:rsidRDefault="000307F1" w:rsidP="000307F1">
      <w:pPr>
        <w:jc w:val="both"/>
        <w:rPr>
          <w:rFonts w:ascii="Arial" w:hAnsi="Arial" w:cs="Arial"/>
        </w:rPr>
      </w:pPr>
      <w:r>
        <w:rPr>
          <w:rFonts w:ascii="Arial" w:hAnsi="Arial" w:cs="Arial"/>
        </w:rPr>
        <w:t>A lo largo de la historia se han producido numerosos debates sobre la autoría de obras transcendentales para el conocimiento humano. El hecho de conocer el autor de un contenido da un peso conceptual extra a sus palabras que, apoyado por su biografía y sus circunstancias, crean un marco decisivo desde el que poder abarcar cualquier estudio. Esto es debido a que, a veces, podría ser más conclusivo responder a la pregunta, quién desarrolló un contenido, que el contenido mismo.</w:t>
      </w:r>
    </w:p>
    <w:p w14:paraId="40AED6D2" w14:textId="0E740BDC" w:rsidR="000307F1" w:rsidRDefault="000307F1" w:rsidP="003B72E5">
      <w:pPr>
        <w:rPr>
          <w:rFonts w:ascii="Arial" w:hAnsi="Arial" w:cs="Arial"/>
        </w:rPr>
      </w:pPr>
    </w:p>
    <w:p w14:paraId="14F7BB09" w14:textId="77777777" w:rsidR="000307F1" w:rsidRPr="003B72E5" w:rsidRDefault="000307F1" w:rsidP="003B72E5">
      <w:pPr>
        <w:rPr>
          <w:rFonts w:ascii="Arial" w:hAnsi="Arial" w:cs="Arial"/>
        </w:rPr>
      </w:pPr>
    </w:p>
    <w:p w14:paraId="5FF07C72" w14:textId="29CB76F1" w:rsidR="003B72E5" w:rsidRPr="0082109F" w:rsidRDefault="003B72E5" w:rsidP="003B72E5">
      <w:pPr>
        <w:pStyle w:val="Ttulo2"/>
        <w:rPr>
          <w:rFonts w:ascii="Arial" w:hAnsi="Arial" w:cs="Arial"/>
          <w:b/>
          <w:color w:val="auto"/>
        </w:rPr>
      </w:pPr>
      <w:bookmarkStart w:id="1" w:name="_Toc40468815"/>
      <w:r w:rsidRPr="0082109F">
        <w:rPr>
          <w:rFonts w:ascii="Arial" w:hAnsi="Arial" w:cs="Arial"/>
          <w:b/>
          <w:color w:val="auto"/>
        </w:rPr>
        <w:t>Propósito</w:t>
      </w:r>
      <w:bookmarkEnd w:id="1"/>
    </w:p>
    <w:p w14:paraId="27E2FE1A" w14:textId="77777777" w:rsidR="003B72E5" w:rsidRDefault="003B72E5" w:rsidP="003B72E5">
      <w:pPr>
        <w:rPr>
          <w:rFonts w:ascii="Arial" w:hAnsi="Arial" w:cs="Arial"/>
          <w:b/>
        </w:rPr>
      </w:pPr>
    </w:p>
    <w:p w14:paraId="5A8AE99A" w14:textId="2634E1CD" w:rsidR="0082109F" w:rsidRDefault="00211A4C" w:rsidP="000A4691">
      <w:pPr>
        <w:jc w:val="both"/>
        <w:rPr>
          <w:rFonts w:ascii="Arial" w:hAnsi="Arial" w:cs="Arial"/>
        </w:rPr>
      </w:pPr>
      <w:r>
        <w:rPr>
          <w:rFonts w:ascii="Arial" w:hAnsi="Arial" w:cs="Arial"/>
        </w:rPr>
        <w:t>El propósito de este trabajo es</w:t>
      </w:r>
      <w:r w:rsidR="003D5A56">
        <w:rPr>
          <w:rFonts w:ascii="Arial" w:hAnsi="Arial" w:cs="Arial"/>
        </w:rPr>
        <w:t xml:space="preserve"> automatizar la </w:t>
      </w:r>
      <w:r>
        <w:rPr>
          <w:rFonts w:ascii="Arial" w:hAnsi="Arial" w:cs="Arial"/>
        </w:rPr>
        <w:t>identifica</w:t>
      </w:r>
      <w:r w:rsidR="003D5A56">
        <w:rPr>
          <w:rFonts w:ascii="Arial" w:hAnsi="Arial" w:cs="Arial"/>
        </w:rPr>
        <w:t>ción</w:t>
      </w:r>
      <w:r>
        <w:rPr>
          <w:rFonts w:ascii="Arial" w:hAnsi="Arial" w:cs="Arial"/>
        </w:rPr>
        <w:t xml:space="preserve"> </w:t>
      </w:r>
      <w:r w:rsidR="003D5A56">
        <w:rPr>
          <w:rFonts w:ascii="Arial" w:hAnsi="Arial" w:cs="Arial"/>
        </w:rPr>
        <w:t>d</w:t>
      </w:r>
      <w:r w:rsidR="003F3EEB">
        <w:rPr>
          <w:rFonts w:ascii="Arial" w:hAnsi="Arial" w:cs="Arial"/>
        </w:rPr>
        <w:t xml:space="preserve">el autor de un documento </w:t>
      </w:r>
      <w:r w:rsidR="00C15578">
        <w:rPr>
          <w:rFonts w:ascii="Arial" w:hAnsi="Arial" w:cs="Arial"/>
        </w:rPr>
        <w:t xml:space="preserve">sobre </w:t>
      </w:r>
      <w:r>
        <w:rPr>
          <w:rFonts w:ascii="Arial" w:hAnsi="Arial" w:cs="Arial"/>
        </w:rPr>
        <w:t>un conjunto de autores previamente definido.</w:t>
      </w:r>
      <w:r w:rsidR="000A4691">
        <w:rPr>
          <w:rFonts w:ascii="Arial" w:hAnsi="Arial" w:cs="Arial"/>
        </w:rPr>
        <w:t xml:space="preserve"> Se desarrollar</w:t>
      </w:r>
      <w:r w:rsidR="001625B6">
        <w:rPr>
          <w:rFonts w:ascii="Arial" w:hAnsi="Arial" w:cs="Arial"/>
        </w:rPr>
        <w:t>á</w:t>
      </w:r>
      <w:r w:rsidR="000A4691">
        <w:rPr>
          <w:rFonts w:ascii="Arial" w:hAnsi="Arial" w:cs="Arial"/>
        </w:rPr>
        <w:t xml:space="preserve"> y argumentará un estudio completo sobre que es diferencial y que no para etiquetar el autor de una obra textual.</w:t>
      </w:r>
    </w:p>
    <w:p w14:paraId="1E309D6D" w14:textId="560BA662" w:rsidR="000A4691" w:rsidRDefault="000A4691" w:rsidP="000A4691">
      <w:pPr>
        <w:jc w:val="both"/>
        <w:rPr>
          <w:rFonts w:ascii="Arial" w:hAnsi="Arial" w:cs="Arial"/>
        </w:rPr>
      </w:pPr>
    </w:p>
    <w:p w14:paraId="17FADD10" w14:textId="77777777" w:rsidR="000307F1" w:rsidRPr="000A4691" w:rsidRDefault="000307F1" w:rsidP="000A4691">
      <w:pPr>
        <w:jc w:val="both"/>
        <w:rPr>
          <w:rFonts w:ascii="Arial" w:hAnsi="Arial" w:cs="Arial"/>
        </w:rPr>
      </w:pPr>
    </w:p>
    <w:p w14:paraId="4A142854" w14:textId="27FCDA3E" w:rsidR="003B72E5" w:rsidRPr="0082109F" w:rsidRDefault="003B72E5" w:rsidP="003B72E5">
      <w:pPr>
        <w:pStyle w:val="Ttulo2"/>
        <w:rPr>
          <w:rFonts w:ascii="Arial" w:hAnsi="Arial" w:cs="Arial"/>
          <w:b/>
          <w:color w:val="auto"/>
        </w:rPr>
      </w:pPr>
      <w:bookmarkStart w:id="2" w:name="_Toc40468816"/>
      <w:r w:rsidRPr="0082109F">
        <w:rPr>
          <w:rFonts w:ascii="Arial" w:hAnsi="Arial" w:cs="Arial"/>
          <w:b/>
          <w:color w:val="auto"/>
        </w:rPr>
        <w:t>Partes</w:t>
      </w:r>
      <w:bookmarkEnd w:id="2"/>
    </w:p>
    <w:p w14:paraId="025BEE2B" w14:textId="77777777" w:rsidR="003B72E5" w:rsidRDefault="003B72E5" w:rsidP="003B72E5">
      <w:pPr>
        <w:rPr>
          <w:rFonts w:ascii="Arial" w:hAnsi="Arial" w:cs="Arial"/>
          <w:b/>
        </w:rPr>
      </w:pPr>
    </w:p>
    <w:p w14:paraId="1BCC9E52" w14:textId="47C18112" w:rsidR="00F1632A" w:rsidRDefault="00F1632A" w:rsidP="00F1632A">
      <w:pPr>
        <w:ind w:firstLine="576"/>
        <w:jc w:val="both"/>
        <w:rPr>
          <w:rFonts w:ascii="Arial" w:hAnsi="Arial" w:cs="Arial"/>
        </w:rPr>
      </w:pPr>
      <w:r>
        <w:rPr>
          <w:rFonts w:ascii="Arial" w:hAnsi="Arial" w:cs="Arial"/>
        </w:rPr>
        <w:t>El trabajo constará de 1</w:t>
      </w:r>
      <w:r w:rsidR="00F949E6">
        <w:rPr>
          <w:rFonts w:ascii="Arial" w:hAnsi="Arial" w:cs="Arial"/>
        </w:rPr>
        <w:t>2</w:t>
      </w:r>
      <w:r>
        <w:rPr>
          <w:rFonts w:ascii="Arial" w:hAnsi="Arial" w:cs="Arial"/>
        </w:rPr>
        <w:t xml:space="preserve"> </w:t>
      </w:r>
      <w:r w:rsidR="003F3EEB">
        <w:rPr>
          <w:rFonts w:ascii="Arial" w:hAnsi="Arial" w:cs="Arial"/>
        </w:rPr>
        <w:t>secciones</w:t>
      </w:r>
      <w:r>
        <w:rPr>
          <w:rFonts w:ascii="Arial" w:hAnsi="Arial" w:cs="Arial"/>
        </w:rPr>
        <w:t xml:space="preserve"> definidas en el índice inicial y fácilmente consultables</w:t>
      </w:r>
      <w:r w:rsidR="00FD7D14">
        <w:rPr>
          <w:rFonts w:ascii="Arial" w:hAnsi="Arial" w:cs="Arial"/>
        </w:rPr>
        <w:t>.</w:t>
      </w:r>
      <w:r w:rsidR="00C15578">
        <w:rPr>
          <w:rFonts w:ascii="Arial" w:hAnsi="Arial" w:cs="Arial"/>
        </w:rPr>
        <w:t xml:space="preserve"> El formato electrónico permite navegabilidad sobre el mismo gracias a la inserción de </w:t>
      </w:r>
      <w:r w:rsidR="005F6B3A">
        <w:rPr>
          <w:rFonts w:ascii="Arial" w:hAnsi="Arial" w:cs="Arial"/>
        </w:rPr>
        <w:t>vínculos</w:t>
      </w:r>
      <w:r w:rsidR="00C15578">
        <w:rPr>
          <w:rFonts w:ascii="Arial" w:hAnsi="Arial" w:cs="Arial"/>
        </w:rPr>
        <w:t xml:space="preserve"> sobre las entradas.</w:t>
      </w:r>
      <w:r w:rsidR="005F6B3A">
        <w:rPr>
          <w:rFonts w:ascii="Arial" w:hAnsi="Arial" w:cs="Arial"/>
        </w:rPr>
        <w:t xml:space="preserve"> </w:t>
      </w:r>
      <w:r w:rsidR="008A0D52">
        <w:rPr>
          <w:rFonts w:ascii="Arial" w:hAnsi="Arial" w:cs="Arial"/>
        </w:rPr>
        <w:t>A lo largo del trabajo se pueden encontrar referencias en forma de vínculos al apartado bibliográfico que se encuentra en la última sección de este documento.</w:t>
      </w:r>
    </w:p>
    <w:p w14:paraId="13E27A33" w14:textId="1BE23804" w:rsidR="00FD7D14" w:rsidRDefault="00FD7D14" w:rsidP="000307F1">
      <w:pPr>
        <w:jc w:val="both"/>
        <w:rPr>
          <w:rFonts w:ascii="Arial" w:hAnsi="Arial" w:cs="Arial"/>
        </w:rPr>
      </w:pPr>
    </w:p>
    <w:p w14:paraId="508BC1A0" w14:textId="77777777" w:rsidR="000307F1" w:rsidRPr="00F1632A" w:rsidRDefault="000307F1" w:rsidP="000307F1">
      <w:pPr>
        <w:jc w:val="both"/>
        <w:rPr>
          <w:rFonts w:ascii="Arial" w:hAnsi="Arial" w:cs="Arial"/>
        </w:rPr>
      </w:pPr>
    </w:p>
    <w:p w14:paraId="7276A8CD" w14:textId="68B4E947" w:rsidR="003B72E5" w:rsidRPr="0082109F" w:rsidRDefault="003B72E5" w:rsidP="003B72E5">
      <w:pPr>
        <w:pStyle w:val="Ttulo2"/>
        <w:rPr>
          <w:rFonts w:ascii="Arial" w:hAnsi="Arial" w:cs="Arial"/>
          <w:b/>
          <w:color w:val="auto"/>
        </w:rPr>
      </w:pPr>
      <w:bookmarkStart w:id="3" w:name="_Toc40468817"/>
      <w:r w:rsidRPr="0082109F">
        <w:rPr>
          <w:rFonts w:ascii="Arial" w:hAnsi="Arial" w:cs="Arial"/>
          <w:b/>
          <w:color w:val="auto"/>
        </w:rPr>
        <w:t>Justificación</w:t>
      </w:r>
      <w:bookmarkEnd w:id="3"/>
    </w:p>
    <w:p w14:paraId="4D36BC1B" w14:textId="77777777" w:rsidR="003B72E5" w:rsidRDefault="003B72E5" w:rsidP="003B72E5"/>
    <w:p w14:paraId="47DB268F" w14:textId="72E805A0" w:rsidR="00C15578" w:rsidRPr="00F902B7" w:rsidRDefault="00B93F13" w:rsidP="00F6700C">
      <w:pPr>
        <w:ind w:firstLine="576"/>
        <w:jc w:val="both"/>
        <w:rPr>
          <w:rFonts w:ascii="Arial" w:hAnsi="Arial" w:cs="Arial"/>
        </w:rPr>
      </w:pPr>
      <w:r w:rsidRPr="00F902B7">
        <w:rPr>
          <w:rFonts w:ascii="Arial" w:hAnsi="Arial" w:cs="Arial"/>
        </w:rPr>
        <w:t xml:space="preserve">He decido abordar este trabajo tras la lectura de </w:t>
      </w:r>
      <w:hyperlink w:anchor="_Una_Encuesta_de" w:history="1">
        <w:r w:rsidR="00F6700C" w:rsidRPr="00F902B7">
          <w:rPr>
            <w:rStyle w:val="Hipervnculo"/>
            <w:rFonts w:ascii="Arial" w:hAnsi="Arial" w:cs="Arial"/>
            <w:color w:val="auto"/>
            <w:u w:val="none"/>
          </w:rPr>
          <w:t xml:space="preserve">una </w:t>
        </w:r>
        <w:r w:rsidR="00AC67EE">
          <w:rPr>
            <w:rStyle w:val="Hipervnculo"/>
            <w:rFonts w:ascii="Arial" w:hAnsi="Arial" w:cs="Arial"/>
            <w:color w:val="auto"/>
            <w:u w:val="none"/>
          </w:rPr>
          <w:t>Estudio</w:t>
        </w:r>
        <w:r w:rsidR="00F6700C" w:rsidRPr="00F902B7">
          <w:rPr>
            <w:rStyle w:val="Hipervnculo"/>
            <w:rFonts w:ascii="Arial" w:hAnsi="Arial" w:cs="Arial"/>
            <w:color w:val="auto"/>
            <w:u w:val="none"/>
          </w:rPr>
          <w:t xml:space="preserve"> de Métodos Modernos de Atribución de Autoría</w:t>
        </w:r>
      </w:hyperlink>
      <w:r w:rsidR="00011C2F">
        <w:rPr>
          <w:rStyle w:val="Hipervnculo"/>
          <w:rFonts w:ascii="Arial" w:hAnsi="Arial" w:cs="Arial"/>
          <w:color w:val="auto"/>
          <w:u w:val="none"/>
        </w:rPr>
        <w:t xml:space="preserve"> (</w:t>
      </w:r>
      <w:r w:rsidR="00011C2F">
        <w:rPr>
          <w:rStyle w:val="Hipervnculo"/>
          <w:rFonts w:ascii="Arial" w:hAnsi="Arial" w:cs="Arial"/>
          <w:i/>
          <w:color w:val="auto"/>
          <w:u w:val="none"/>
        </w:rPr>
        <w:t xml:space="preserve">A </w:t>
      </w:r>
      <w:proofErr w:type="spellStart"/>
      <w:r w:rsidR="00011C2F">
        <w:rPr>
          <w:rStyle w:val="Hipervnculo"/>
          <w:rFonts w:ascii="Arial" w:hAnsi="Arial" w:cs="Arial"/>
          <w:i/>
          <w:color w:val="auto"/>
          <w:u w:val="none"/>
        </w:rPr>
        <w:t>Survey</w:t>
      </w:r>
      <w:proofErr w:type="spellEnd"/>
      <w:r w:rsidR="00011C2F">
        <w:rPr>
          <w:rStyle w:val="Hipervnculo"/>
          <w:rFonts w:ascii="Arial" w:hAnsi="Arial" w:cs="Arial"/>
          <w:i/>
          <w:color w:val="auto"/>
          <w:u w:val="none"/>
        </w:rPr>
        <w:t xml:space="preserve"> </w:t>
      </w:r>
      <w:proofErr w:type="spellStart"/>
      <w:r w:rsidR="00011C2F">
        <w:rPr>
          <w:rStyle w:val="Hipervnculo"/>
          <w:rFonts w:ascii="Arial" w:hAnsi="Arial" w:cs="Arial"/>
          <w:i/>
          <w:color w:val="auto"/>
          <w:u w:val="none"/>
        </w:rPr>
        <w:t>of</w:t>
      </w:r>
      <w:proofErr w:type="spellEnd"/>
      <w:r w:rsidR="00011C2F">
        <w:rPr>
          <w:rStyle w:val="Hipervnculo"/>
          <w:rFonts w:ascii="Arial" w:hAnsi="Arial" w:cs="Arial"/>
          <w:i/>
          <w:color w:val="auto"/>
          <w:u w:val="none"/>
        </w:rPr>
        <w:t xml:space="preserve"> Modern </w:t>
      </w:r>
      <w:proofErr w:type="spellStart"/>
      <w:r w:rsidR="00011C2F">
        <w:rPr>
          <w:rStyle w:val="Hipervnculo"/>
          <w:rFonts w:ascii="Arial" w:hAnsi="Arial" w:cs="Arial"/>
          <w:i/>
          <w:color w:val="auto"/>
          <w:u w:val="none"/>
        </w:rPr>
        <w:t>Authorship</w:t>
      </w:r>
      <w:proofErr w:type="spellEnd"/>
      <w:r w:rsidR="00011C2F">
        <w:rPr>
          <w:rStyle w:val="Hipervnculo"/>
          <w:rFonts w:ascii="Arial" w:hAnsi="Arial" w:cs="Arial"/>
          <w:i/>
          <w:color w:val="auto"/>
          <w:u w:val="none"/>
        </w:rPr>
        <w:t xml:space="preserve"> </w:t>
      </w:r>
      <w:proofErr w:type="spellStart"/>
      <w:r w:rsidR="00011C2F">
        <w:rPr>
          <w:rStyle w:val="Hipervnculo"/>
          <w:rFonts w:ascii="Arial" w:hAnsi="Arial" w:cs="Arial"/>
          <w:i/>
          <w:color w:val="auto"/>
          <w:u w:val="none"/>
        </w:rPr>
        <w:t>Atribution</w:t>
      </w:r>
      <w:proofErr w:type="spellEnd"/>
      <w:r w:rsidR="00011C2F">
        <w:rPr>
          <w:rStyle w:val="Hipervnculo"/>
          <w:rFonts w:ascii="Arial" w:hAnsi="Arial" w:cs="Arial"/>
          <w:i/>
          <w:color w:val="auto"/>
          <w:u w:val="none"/>
        </w:rPr>
        <w:t xml:space="preserve"> </w:t>
      </w:r>
      <w:proofErr w:type="spellStart"/>
      <w:r w:rsidR="00011C2F">
        <w:rPr>
          <w:rStyle w:val="Hipervnculo"/>
          <w:rFonts w:ascii="Arial" w:hAnsi="Arial" w:cs="Arial"/>
          <w:i/>
          <w:color w:val="auto"/>
          <w:u w:val="none"/>
        </w:rPr>
        <w:t>Methods</w:t>
      </w:r>
      <w:proofErr w:type="spellEnd"/>
      <w:r w:rsidR="00011C2F">
        <w:rPr>
          <w:rStyle w:val="Hipervnculo"/>
          <w:rFonts w:ascii="Arial" w:hAnsi="Arial" w:cs="Arial"/>
          <w:color w:val="auto"/>
          <w:u w:val="none"/>
        </w:rPr>
        <w:t xml:space="preserve">, Universidad de </w:t>
      </w:r>
      <w:proofErr w:type="spellStart"/>
      <w:r w:rsidR="00011C2F">
        <w:rPr>
          <w:rStyle w:val="Hipervnculo"/>
          <w:rFonts w:ascii="Arial" w:hAnsi="Arial" w:cs="Arial"/>
          <w:color w:val="auto"/>
          <w:u w:val="none"/>
        </w:rPr>
        <w:t>Aegean</w:t>
      </w:r>
      <w:proofErr w:type="spellEnd"/>
      <w:r w:rsidR="00011C2F">
        <w:rPr>
          <w:rStyle w:val="Hipervnculo"/>
          <w:rFonts w:ascii="Arial" w:hAnsi="Arial" w:cs="Arial"/>
          <w:color w:val="auto"/>
          <w:u w:val="none"/>
        </w:rPr>
        <w:t>)</w:t>
      </w:r>
      <w:r w:rsidR="001625B6">
        <w:rPr>
          <w:rFonts w:ascii="Arial" w:hAnsi="Arial" w:cs="Arial"/>
        </w:rPr>
        <w:t xml:space="preserve"> y e</w:t>
      </w:r>
      <w:r w:rsidR="005F6B3A" w:rsidRPr="00F902B7">
        <w:rPr>
          <w:rFonts w:ascii="Arial" w:hAnsi="Arial" w:cs="Arial"/>
        </w:rPr>
        <w:t xml:space="preserve">l </w:t>
      </w:r>
      <w:hyperlink w:anchor="_El_efecto_del" w:history="1">
        <w:r w:rsidR="005F6B3A" w:rsidRPr="00F902B7">
          <w:rPr>
            <w:rStyle w:val="Hipervnculo"/>
            <w:rFonts w:ascii="Arial" w:hAnsi="Arial" w:cs="Arial"/>
            <w:color w:val="auto"/>
            <w:u w:val="none"/>
          </w:rPr>
          <w:t>efecto del tamaño del conjunto de autores y el tamaño de los datos en la atribución de autoría</w:t>
        </w:r>
      </w:hyperlink>
      <w:r w:rsidR="005B4D99">
        <w:rPr>
          <w:rStyle w:val="Hipervnculo"/>
          <w:rFonts w:ascii="Arial" w:hAnsi="Arial" w:cs="Arial"/>
          <w:color w:val="auto"/>
          <w:u w:val="none"/>
        </w:rPr>
        <w:t xml:space="preserve"> (</w:t>
      </w:r>
      <w:proofErr w:type="spellStart"/>
      <w:r w:rsidR="005B4D99">
        <w:rPr>
          <w:rStyle w:val="Hipervnculo"/>
          <w:rFonts w:ascii="Arial" w:hAnsi="Arial" w:cs="Arial"/>
          <w:i/>
          <w:color w:val="auto"/>
          <w:u w:val="none"/>
        </w:rPr>
        <w:t>The</w:t>
      </w:r>
      <w:proofErr w:type="spellEnd"/>
      <w:r w:rsidR="005B4D99">
        <w:rPr>
          <w:rStyle w:val="Hipervnculo"/>
          <w:rFonts w:ascii="Arial" w:hAnsi="Arial" w:cs="Arial"/>
          <w:i/>
          <w:color w:val="auto"/>
          <w:u w:val="none"/>
        </w:rPr>
        <w:t xml:space="preserve"> </w:t>
      </w:r>
      <w:proofErr w:type="spellStart"/>
      <w:r w:rsidR="005B4D99">
        <w:rPr>
          <w:rStyle w:val="Hipervnculo"/>
          <w:rFonts w:ascii="Arial" w:hAnsi="Arial" w:cs="Arial"/>
          <w:i/>
          <w:color w:val="auto"/>
          <w:u w:val="none"/>
        </w:rPr>
        <w:t>effect</w:t>
      </w:r>
      <w:proofErr w:type="spellEnd"/>
      <w:r w:rsidR="005B4D99">
        <w:rPr>
          <w:rStyle w:val="Hipervnculo"/>
          <w:rFonts w:ascii="Arial" w:hAnsi="Arial" w:cs="Arial"/>
          <w:i/>
          <w:color w:val="auto"/>
          <w:u w:val="none"/>
        </w:rPr>
        <w:t xml:space="preserve"> </w:t>
      </w:r>
      <w:proofErr w:type="spellStart"/>
      <w:r w:rsidR="005B4D99">
        <w:rPr>
          <w:rStyle w:val="Hipervnculo"/>
          <w:rFonts w:ascii="Arial" w:hAnsi="Arial" w:cs="Arial"/>
          <w:i/>
          <w:color w:val="auto"/>
          <w:u w:val="none"/>
        </w:rPr>
        <w:t>of</w:t>
      </w:r>
      <w:proofErr w:type="spellEnd"/>
      <w:r w:rsidR="005B4D99">
        <w:rPr>
          <w:rStyle w:val="Hipervnculo"/>
          <w:rFonts w:ascii="Arial" w:hAnsi="Arial" w:cs="Arial"/>
          <w:i/>
          <w:color w:val="auto"/>
          <w:u w:val="none"/>
        </w:rPr>
        <w:t xml:space="preserve"> a</w:t>
      </w:r>
      <w:r w:rsidR="003F3E55">
        <w:rPr>
          <w:rStyle w:val="Hipervnculo"/>
          <w:rFonts w:ascii="Arial" w:hAnsi="Arial" w:cs="Arial"/>
          <w:i/>
          <w:color w:val="auto"/>
          <w:u w:val="none"/>
        </w:rPr>
        <w:t xml:space="preserve">utor set </w:t>
      </w:r>
      <w:proofErr w:type="spellStart"/>
      <w:r w:rsidR="003F3E55">
        <w:rPr>
          <w:rStyle w:val="Hipervnculo"/>
          <w:rFonts w:ascii="Arial" w:hAnsi="Arial" w:cs="Arial"/>
          <w:i/>
          <w:color w:val="auto"/>
          <w:u w:val="none"/>
        </w:rPr>
        <w:t>size</w:t>
      </w:r>
      <w:proofErr w:type="spellEnd"/>
      <w:r w:rsidR="003F3E55">
        <w:rPr>
          <w:rStyle w:val="Hipervnculo"/>
          <w:rFonts w:ascii="Arial" w:hAnsi="Arial" w:cs="Arial"/>
          <w:i/>
          <w:color w:val="auto"/>
          <w:u w:val="none"/>
        </w:rPr>
        <w:t xml:space="preserve"> and data </w:t>
      </w:r>
      <w:proofErr w:type="spellStart"/>
      <w:r w:rsidR="003F3E55">
        <w:rPr>
          <w:rStyle w:val="Hipervnculo"/>
          <w:rFonts w:ascii="Arial" w:hAnsi="Arial" w:cs="Arial"/>
          <w:i/>
          <w:color w:val="auto"/>
          <w:u w:val="none"/>
        </w:rPr>
        <w:t>size</w:t>
      </w:r>
      <w:proofErr w:type="spellEnd"/>
      <w:r w:rsidR="003F3E55">
        <w:rPr>
          <w:rStyle w:val="Hipervnculo"/>
          <w:rFonts w:ascii="Arial" w:hAnsi="Arial" w:cs="Arial"/>
          <w:i/>
          <w:color w:val="auto"/>
          <w:u w:val="none"/>
        </w:rPr>
        <w:t xml:space="preserve"> in </w:t>
      </w:r>
      <w:proofErr w:type="spellStart"/>
      <w:r w:rsidR="003F3E55">
        <w:rPr>
          <w:rStyle w:val="Hipervnculo"/>
          <w:rFonts w:ascii="Arial" w:hAnsi="Arial" w:cs="Arial"/>
          <w:i/>
          <w:color w:val="auto"/>
          <w:u w:val="none"/>
        </w:rPr>
        <w:t>Authorship</w:t>
      </w:r>
      <w:proofErr w:type="spellEnd"/>
      <w:r w:rsidR="003F3E55">
        <w:rPr>
          <w:rStyle w:val="Hipervnculo"/>
          <w:rFonts w:ascii="Arial" w:hAnsi="Arial" w:cs="Arial"/>
          <w:i/>
          <w:color w:val="auto"/>
          <w:u w:val="none"/>
        </w:rPr>
        <w:t xml:space="preserve"> </w:t>
      </w:r>
      <w:proofErr w:type="spellStart"/>
      <w:r w:rsidR="003F3E55">
        <w:rPr>
          <w:rStyle w:val="Hipervnculo"/>
          <w:rFonts w:ascii="Arial" w:hAnsi="Arial" w:cs="Arial"/>
          <w:i/>
          <w:color w:val="auto"/>
          <w:u w:val="none"/>
        </w:rPr>
        <w:t>A</w:t>
      </w:r>
      <w:r w:rsidR="005B4D99">
        <w:rPr>
          <w:rStyle w:val="Hipervnculo"/>
          <w:rFonts w:ascii="Arial" w:hAnsi="Arial" w:cs="Arial"/>
          <w:i/>
          <w:color w:val="auto"/>
          <w:u w:val="none"/>
        </w:rPr>
        <w:t>ttribution</w:t>
      </w:r>
      <w:proofErr w:type="spellEnd"/>
      <w:r w:rsidR="005B4D99">
        <w:rPr>
          <w:rStyle w:val="Hipervnculo"/>
          <w:rFonts w:ascii="Arial" w:hAnsi="Arial" w:cs="Arial"/>
          <w:color w:val="auto"/>
          <w:u w:val="none"/>
        </w:rPr>
        <w:t>)</w:t>
      </w:r>
      <w:r w:rsidR="00F6700C" w:rsidRPr="00F902B7">
        <w:rPr>
          <w:rFonts w:ascii="Arial" w:hAnsi="Arial" w:cs="Arial"/>
        </w:rPr>
        <w:t>. Ambas investigaciones fueron sugeridas por lo</w:t>
      </w:r>
      <w:r w:rsidR="008A0D52" w:rsidRPr="00F902B7">
        <w:rPr>
          <w:rFonts w:ascii="Arial" w:hAnsi="Arial" w:cs="Arial"/>
        </w:rPr>
        <w:t>s</w:t>
      </w:r>
      <w:r w:rsidR="00F6700C" w:rsidRPr="00F902B7">
        <w:rPr>
          <w:rFonts w:ascii="Arial" w:hAnsi="Arial" w:cs="Arial"/>
        </w:rPr>
        <w:t xml:space="preserve"> tutores del proyecto.</w:t>
      </w:r>
      <w:r w:rsidR="005B4D99">
        <w:rPr>
          <w:rFonts w:ascii="Arial" w:hAnsi="Arial" w:cs="Arial"/>
        </w:rPr>
        <w:t xml:space="preserve"> La lectura del capítulo V y VI del libro Inteligencia Artificial un Enfoque Moderno (Artificial </w:t>
      </w:r>
      <w:proofErr w:type="spellStart"/>
      <w:r w:rsidR="005B4D99">
        <w:rPr>
          <w:rFonts w:ascii="Arial" w:hAnsi="Arial" w:cs="Arial"/>
        </w:rPr>
        <w:t>Intelligence</w:t>
      </w:r>
      <w:proofErr w:type="spellEnd"/>
      <w:r w:rsidR="005B4D99">
        <w:rPr>
          <w:rFonts w:ascii="Arial" w:hAnsi="Arial" w:cs="Arial"/>
        </w:rPr>
        <w:t xml:space="preserve"> A Modern </w:t>
      </w:r>
      <w:proofErr w:type="spellStart"/>
      <w:r w:rsidR="005B4D99">
        <w:rPr>
          <w:rFonts w:ascii="Arial" w:hAnsi="Arial" w:cs="Arial"/>
        </w:rPr>
        <w:t>Approach</w:t>
      </w:r>
      <w:proofErr w:type="spellEnd"/>
      <w:r w:rsidR="005B4D99">
        <w:rPr>
          <w:rFonts w:ascii="Arial" w:hAnsi="Arial" w:cs="Arial"/>
        </w:rPr>
        <w:t xml:space="preserve"> por</w:t>
      </w:r>
      <w:r w:rsidR="001625B6">
        <w:rPr>
          <w:rFonts w:ascii="Arial" w:hAnsi="Arial" w:cs="Arial"/>
        </w:rPr>
        <w:t xml:space="preserve"> </w:t>
      </w:r>
      <w:r w:rsidR="00CD49F8">
        <w:rPr>
          <w:rFonts w:ascii="Arial" w:hAnsi="Arial" w:cs="Arial"/>
        </w:rPr>
        <w:t xml:space="preserve">Stuart Russell y Peter </w:t>
      </w:r>
      <w:proofErr w:type="spellStart"/>
      <w:r w:rsidR="00CD49F8">
        <w:rPr>
          <w:rFonts w:ascii="Arial" w:hAnsi="Arial" w:cs="Arial"/>
        </w:rPr>
        <w:t>Norvig</w:t>
      </w:r>
      <w:proofErr w:type="spellEnd"/>
      <w:r w:rsidR="00CD49F8">
        <w:rPr>
          <w:rFonts w:ascii="Arial" w:hAnsi="Arial" w:cs="Arial"/>
        </w:rPr>
        <w:t>) h</w:t>
      </w:r>
      <w:r w:rsidR="001625B6">
        <w:rPr>
          <w:rFonts w:ascii="Arial" w:hAnsi="Arial" w:cs="Arial"/>
        </w:rPr>
        <w:t>a supuesto una notable aportación en este trabajo.</w:t>
      </w:r>
    </w:p>
    <w:p w14:paraId="3D63121E" w14:textId="08B75A2F" w:rsidR="00F6700C" w:rsidRPr="00F902B7" w:rsidRDefault="00F6700C" w:rsidP="00D74630">
      <w:pPr>
        <w:jc w:val="both"/>
        <w:rPr>
          <w:rFonts w:ascii="Arial" w:hAnsi="Arial" w:cs="Arial"/>
        </w:rPr>
      </w:pPr>
      <w:r w:rsidRPr="00F902B7">
        <w:rPr>
          <w:rFonts w:ascii="Arial" w:hAnsi="Arial" w:cs="Arial"/>
        </w:rPr>
        <w:t>También existe un componente previo personal que me ha llevado a aceptar esta temática. Mi afición por la lectura ha ocupado gran parte de mi vida</w:t>
      </w:r>
      <w:r w:rsidR="00A55655" w:rsidRPr="00F902B7">
        <w:rPr>
          <w:rFonts w:ascii="Arial" w:hAnsi="Arial" w:cs="Arial"/>
        </w:rPr>
        <w:t xml:space="preserve">, </w:t>
      </w:r>
      <w:r w:rsidR="001A74D7">
        <w:rPr>
          <w:rFonts w:ascii="Arial" w:hAnsi="Arial" w:cs="Arial"/>
        </w:rPr>
        <w:t xml:space="preserve">haciendo </w:t>
      </w:r>
      <w:r w:rsidR="005B4D99">
        <w:rPr>
          <w:rFonts w:ascii="Arial" w:hAnsi="Arial" w:cs="Arial"/>
        </w:rPr>
        <w:t>un especial énfasis en las obras filosóficas</w:t>
      </w:r>
      <w:r w:rsidR="001A74D7">
        <w:rPr>
          <w:rFonts w:ascii="Arial" w:hAnsi="Arial" w:cs="Arial"/>
        </w:rPr>
        <w:t xml:space="preserve">. Esto </w:t>
      </w:r>
      <w:r w:rsidRPr="00F902B7">
        <w:rPr>
          <w:rFonts w:ascii="Arial" w:hAnsi="Arial" w:cs="Arial"/>
        </w:rPr>
        <w:t xml:space="preserve">unido </w:t>
      </w:r>
      <w:r w:rsidR="00A55655" w:rsidRPr="00F902B7">
        <w:rPr>
          <w:rFonts w:ascii="Arial" w:hAnsi="Arial" w:cs="Arial"/>
        </w:rPr>
        <w:t xml:space="preserve">a </w:t>
      </w:r>
      <w:r w:rsidRPr="00F902B7">
        <w:rPr>
          <w:rFonts w:ascii="Arial" w:hAnsi="Arial" w:cs="Arial"/>
        </w:rPr>
        <w:t xml:space="preserve">mi interés por la psicología </w:t>
      </w:r>
      <w:r w:rsidR="00A55655" w:rsidRPr="00F902B7">
        <w:rPr>
          <w:rFonts w:ascii="Arial" w:hAnsi="Arial" w:cs="Arial"/>
        </w:rPr>
        <w:t xml:space="preserve">humana </w:t>
      </w:r>
      <w:r w:rsidR="001A74D7">
        <w:rPr>
          <w:rFonts w:ascii="Arial" w:hAnsi="Arial" w:cs="Arial"/>
        </w:rPr>
        <w:t xml:space="preserve">me ha permitido incorporar </w:t>
      </w:r>
      <w:r w:rsidR="008A0D52" w:rsidRPr="00F902B7">
        <w:rPr>
          <w:rFonts w:ascii="Arial" w:hAnsi="Arial" w:cs="Arial"/>
        </w:rPr>
        <w:t>algunas pincelas</w:t>
      </w:r>
      <w:r w:rsidR="000D7D1D" w:rsidRPr="00F902B7">
        <w:rPr>
          <w:rFonts w:ascii="Arial" w:hAnsi="Arial" w:cs="Arial"/>
        </w:rPr>
        <w:t xml:space="preserve"> </w:t>
      </w:r>
      <w:r w:rsidR="001A74D7">
        <w:rPr>
          <w:rFonts w:ascii="Arial" w:hAnsi="Arial" w:cs="Arial"/>
        </w:rPr>
        <w:t>que considero interesantes en el desarrollo del trabajo</w:t>
      </w:r>
      <w:r w:rsidR="000D7D1D" w:rsidRPr="00F902B7">
        <w:rPr>
          <w:rFonts w:ascii="Arial" w:hAnsi="Arial" w:cs="Arial"/>
        </w:rPr>
        <w:t>.</w:t>
      </w:r>
    </w:p>
    <w:p w14:paraId="1CBADE65" w14:textId="0C7405D3" w:rsidR="008A0D52" w:rsidRPr="00602A55" w:rsidRDefault="008A0D52" w:rsidP="00D74630">
      <w:pPr>
        <w:jc w:val="both"/>
        <w:rPr>
          <w:rFonts w:ascii="Arial" w:hAnsi="Arial" w:cs="Arial"/>
        </w:rPr>
      </w:pPr>
      <w:r w:rsidRPr="00F902B7">
        <w:rPr>
          <w:rFonts w:ascii="Arial" w:hAnsi="Arial" w:cs="Arial"/>
        </w:rPr>
        <w:t>Desde un punto de vista laboral, mi trabajo actual como Científico de Datos para la Prevención del Fraude y el Crimen Organizado</w:t>
      </w:r>
      <w:r w:rsidR="000D7D1D" w:rsidRPr="00F902B7">
        <w:rPr>
          <w:rFonts w:ascii="Arial" w:hAnsi="Arial" w:cs="Arial"/>
        </w:rPr>
        <w:t xml:space="preserve"> </w:t>
      </w:r>
      <w:r w:rsidR="005B4D99">
        <w:rPr>
          <w:rFonts w:ascii="Arial" w:hAnsi="Arial" w:cs="Arial"/>
        </w:rPr>
        <w:t xml:space="preserve">en Deloitte </w:t>
      </w:r>
      <w:r w:rsidRPr="00F902B7">
        <w:rPr>
          <w:rFonts w:ascii="Arial" w:hAnsi="Arial" w:cs="Arial"/>
        </w:rPr>
        <w:t xml:space="preserve">comparte muchas áreas de conocimiento con el tema que nos ocupa. </w:t>
      </w:r>
      <w:r w:rsidR="001A74D7">
        <w:rPr>
          <w:rFonts w:ascii="Arial" w:hAnsi="Arial" w:cs="Arial"/>
        </w:rPr>
        <w:t>Trato desde</w:t>
      </w:r>
      <w:r w:rsidRPr="00F902B7">
        <w:rPr>
          <w:rFonts w:ascii="Arial" w:hAnsi="Arial" w:cs="Arial"/>
        </w:rPr>
        <w:t xml:space="preserve"> la identificación de nombres sobre listas sancionadas (</w:t>
      </w:r>
      <w:proofErr w:type="spellStart"/>
      <w:r w:rsidRPr="00F902B7">
        <w:rPr>
          <w:rFonts w:ascii="Arial" w:hAnsi="Arial" w:cs="Arial"/>
        </w:rPr>
        <w:t>Watch</w:t>
      </w:r>
      <w:proofErr w:type="spellEnd"/>
      <w:r w:rsidRPr="00F902B7">
        <w:rPr>
          <w:rFonts w:ascii="Arial" w:hAnsi="Arial" w:cs="Arial"/>
        </w:rPr>
        <w:t xml:space="preserve"> </w:t>
      </w:r>
      <w:proofErr w:type="spellStart"/>
      <w:r w:rsidRPr="00F902B7">
        <w:rPr>
          <w:rFonts w:ascii="Arial" w:hAnsi="Arial" w:cs="Arial"/>
        </w:rPr>
        <w:t>List</w:t>
      </w:r>
      <w:proofErr w:type="spellEnd"/>
      <w:r w:rsidRPr="00F902B7">
        <w:rPr>
          <w:rFonts w:ascii="Arial" w:hAnsi="Arial" w:cs="Arial"/>
        </w:rPr>
        <w:t xml:space="preserve"> </w:t>
      </w:r>
      <w:proofErr w:type="spellStart"/>
      <w:r w:rsidRPr="00F902B7">
        <w:rPr>
          <w:rFonts w:ascii="Arial" w:hAnsi="Arial" w:cs="Arial"/>
        </w:rPr>
        <w:t>Filtering</w:t>
      </w:r>
      <w:proofErr w:type="spellEnd"/>
      <w:r w:rsidRPr="00F902B7">
        <w:rPr>
          <w:rFonts w:ascii="Arial" w:hAnsi="Arial" w:cs="Arial"/>
        </w:rPr>
        <w:t xml:space="preserve">) haciendo uso de emparejamiento por lógica difusa, hasta la identificación y clasificación de alertas sospechosas en los conceptos de las transferencias bancarias. </w:t>
      </w:r>
      <w:r w:rsidR="001A74D7">
        <w:rPr>
          <w:rFonts w:ascii="Arial" w:hAnsi="Arial" w:cs="Arial"/>
        </w:rPr>
        <w:t>C</w:t>
      </w:r>
      <w:r w:rsidR="00602A55">
        <w:rPr>
          <w:rFonts w:ascii="Arial" w:hAnsi="Arial" w:cs="Arial"/>
        </w:rPr>
        <w:t xml:space="preserve">omo ya se ha mencionado antes, las aplicaciones de </w:t>
      </w:r>
      <w:r w:rsidR="00602A55">
        <w:rPr>
          <w:rFonts w:ascii="Arial" w:hAnsi="Arial" w:cs="Arial"/>
          <w:i/>
        </w:rPr>
        <w:t xml:space="preserve">Machine </w:t>
      </w:r>
      <w:proofErr w:type="spellStart"/>
      <w:r w:rsidR="00602A55">
        <w:rPr>
          <w:rFonts w:ascii="Arial" w:hAnsi="Arial" w:cs="Arial"/>
          <w:i/>
        </w:rPr>
        <w:t>Learning</w:t>
      </w:r>
      <w:proofErr w:type="spellEnd"/>
      <w:r w:rsidR="00602A55">
        <w:rPr>
          <w:rFonts w:ascii="Arial" w:hAnsi="Arial" w:cs="Arial"/>
          <w:i/>
        </w:rPr>
        <w:t xml:space="preserve"> </w:t>
      </w:r>
      <w:r w:rsidR="00797172">
        <w:rPr>
          <w:rFonts w:ascii="Arial" w:hAnsi="Arial" w:cs="Arial"/>
          <w:i/>
        </w:rPr>
        <w:t xml:space="preserve">(ML) </w:t>
      </w:r>
      <w:r w:rsidR="001A74D7">
        <w:rPr>
          <w:rFonts w:ascii="Arial" w:hAnsi="Arial" w:cs="Arial"/>
        </w:rPr>
        <w:t>inundan el mercado actual, danto la posibilidad de mantener</w:t>
      </w:r>
      <w:r w:rsidR="00602A55">
        <w:rPr>
          <w:rFonts w:ascii="Arial" w:hAnsi="Arial" w:cs="Arial"/>
        </w:rPr>
        <w:t xml:space="preserve"> arquitecturas de modelos semejantes en problema</w:t>
      </w:r>
      <w:r w:rsidR="001A74D7">
        <w:rPr>
          <w:rFonts w:ascii="Arial" w:hAnsi="Arial" w:cs="Arial"/>
        </w:rPr>
        <w:t>s</w:t>
      </w:r>
      <w:r w:rsidR="00602A55">
        <w:rPr>
          <w:rFonts w:ascii="Arial" w:hAnsi="Arial" w:cs="Arial"/>
        </w:rPr>
        <w:t xml:space="preserve"> aparentemente distintos. </w:t>
      </w:r>
      <w:r w:rsidR="00602A55">
        <w:rPr>
          <w:rFonts w:ascii="Arial" w:hAnsi="Arial" w:cs="Arial"/>
          <w:i/>
        </w:rPr>
        <w:t>ML</w:t>
      </w:r>
      <w:r w:rsidR="00602A55">
        <w:rPr>
          <w:rFonts w:ascii="Arial" w:hAnsi="Arial" w:cs="Arial"/>
        </w:rPr>
        <w:t xml:space="preserve"> ha dado un paso de gigante en lo que </w:t>
      </w:r>
      <w:r w:rsidR="001A74D7">
        <w:rPr>
          <w:rFonts w:ascii="Arial" w:hAnsi="Arial" w:cs="Arial"/>
        </w:rPr>
        <w:t xml:space="preserve">a la </w:t>
      </w:r>
      <w:r w:rsidR="00602A55">
        <w:rPr>
          <w:rFonts w:ascii="Arial" w:hAnsi="Arial" w:cs="Arial"/>
        </w:rPr>
        <w:t>abstracción de problemas se refiere.</w:t>
      </w:r>
    </w:p>
    <w:p w14:paraId="47F285D5" w14:textId="77777777" w:rsidR="008A0D52" w:rsidRDefault="008A0D52" w:rsidP="00602A55">
      <w:pPr>
        <w:jc w:val="both"/>
        <w:rPr>
          <w:rFonts w:ascii="Arial" w:hAnsi="Arial" w:cs="Arial"/>
        </w:rPr>
      </w:pPr>
      <w:r w:rsidRPr="00F902B7">
        <w:rPr>
          <w:rFonts w:ascii="Arial" w:hAnsi="Arial" w:cs="Arial"/>
        </w:rPr>
        <w:t>Desde el punto de vista de las ciencias de la computación y la inteligencia artificial rama del conocimiento que estudio, este problema hace uso de muchos de los conceptos y herramientas que en ellas se explican. Debido a que ha sido una decisión propia el estudio de esta especialidad, es razo</w:t>
      </w:r>
      <w:r w:rsidR="00602A55">
        <w:rPr>
          <w:rFonts w:ascii="Arial" w:hAnsi="Arial" w:cs="Arial"/>
        </w:rPr>
        <w:t>nable la elección del proyecto.</w:t>
      </w:r>
    </w:p>
    <w:p w14:paraId="3E051E9C" w14:textId="091761E9" w:rsidR="000D7D1D" w:rsidRDefault="000D7D1D" w:rsidP="000D7D1D">
      <w:pPr>
        <w:jc w:val="both"/>
        <w:rPr>
          <w:rFonts w:ascii="Arial" w:hAnsi="Arial" w:cs="Arial"/>
        </w:rPr>
      </w:pPr>
    </w:p>
    <w:p w14:paraId="6113ED53" w14:textId="77777777" w:rsidR="000307F1" w:rsidRPr="00B93F13" w:rsidRDefault="000307F1" w:rsidP="000D7D1D">
      <w:pPr>
        <w:jc w:val="both"/>
        <w:rPr>
          <w:rFonts w:ascii="Arial" w:hAnsi="Arial" w:cs="Arial"/>
        </w:rPr>
      </w:pPr>
    </w:p>
    <w:p w14:paraId="65742587" w14:textId="79A9736A" w:rsidR="003B72E5" w:rsidRPr="0082109F" w:rsidRDefault="003B72E5" w:rsidP="003B72E5">
      <w:pPr>
        <w:pStyle w:val="Ttulo2"/>
        <w:rPr>
          <w:rFonts w:ascii="Arial" w:hAnsi="Arial" w:cs="Arial"/>
          <w:b/>
          <w:color w:val="auto"/>
        </w:rPr>
      </w:pPr>
      <w:bookmarkStart w:id="4" w:name="_Toc40468818"/>
      <w:r w:rsidRPr="0082109F">
        <w:rPr>
          <w:rFonts w:ascii="Arial" w:hAnsi="Arial" w:cs="Arial"/>
          <w:b/>
          <w:color w:val="auto"/>
        </w:rPr>
        <w:t>Ámbito</w:t>
      </w:r>
      <w:bookmarkEnd w:id="4"/>
    </w:p>
    <w:p w14:paraId="33D0AA99" w14:textId="77777777" w:rsidR="003B72E5" w:rsidRDefault="003B72E5" w:rsidP="000D7D1D">
      <w:pPr>
        <w:rPr>
          <w:rFonts w:ascii="Arial" w:hAnsi="Arial" w:cs="Arial"/>
          <w:b/>
        </w:rPr>
      </w:pPr>
    </w:p>
    <w:p w14:paraId="672D8167" w14:textId="5A102EBE" w:rsidR="009D145A" w:rsidRDefault="000D7D1D" w:rsidP="009D145A">
      <w:pPr>
        <w:ind w:firstLine="576"/>
        <w:jc w:val="both"/>
        <w:rPr>
          <w:rFonts w:ascii="Arial" w:hAnsi="Arial" w:cs="Arial"/>
        </w:rPr>
      </w:pPr>
      <w:r>
        <w:rPr>
          <w:rFonts w:ascii="Arial" w:hAnsi="Arial" w:cs="Arial"/>
        </w:rPr>
        <w:t xml:space="preserve">El problema de la </w:t>
      </w:r>
      <w:r w:rsidR="009D145A">
        <w:rPr>
          <w:rFonts w:ascii="Arial" w:hAnsi="Arial" w:cs="Arial"/>
        </w:rPr>
        <w:t>Identificación de Autoría o la Autoría de Documentos es una cuestió</w:t>
      </w:r>
      <w:r w:rsidR="00897441">
        <w:rPr>
          <w:rFonts w:ascii="Arial" w:hAnsi="Arial" w:cs="Arial"/>
        </w:rPr>
        <w:t>n interdisciplinar que comparte</w:t>
      </w:r>
      <w:r w:rsidR="009D145A">
        <w:rPr>
          <w:rFonts w:ascii="Arial" w:hAnsi="Arial" w:cs="Arial"/>
        </w:rPr>
        <w:t xml:space="preserve"> actualmente lingü</w:t>
      </w:r>
      <w:r w:rsidR="002909C1">
        <w:rPr>
          <w:rFonts w:ascii="Arial" w:hAnsi="Arial" w:cs="Arial"/>
        </w:rPr>
        <w:t>í</w:t>
      </w:r>
      <w:r w:rsidR="009D145A">
        <w:rPr>
          <w:rFonts w:ascii="Arial" w:hAnsi="Arial" w:cs="Arial"/>
        </w:rPr>
        <w:t>st</w:t>
      </w:r>
      <w:r w:rsidR="002909C1">
        <w:rPr>
          <w:rFonts w:ascii="Arial" w:hAnsi="Arial" w:cs="Arial"/>
        </w:rPr>
        <w:t>ica</w:t>
      </w:r>
      <w:r w:rsidR="009D145A">
        <w:rPr>
          <w:rFonts w:ascii="Arial" w:hAnsi="Arial" w:cs="Arial"/>
        </w:rPr>
        <w:t xml:space="preserve">, </w:t>
      </w:r>
      <w:r w:rsidR="00751A90">
        <w:rPr>
          <w:rFonts w:ascii="Arial" w:hAnsi="Arial" w:cs="Arial"/>
        </w:rPr>
        <w:t>R</w:t>
      </w:r>
      <w:r w:rsidR="00602A55">
        <w:rPr>
          <w:rFonts w:ascii="Arial" w:hAnsi="Arial" w:cs="Arial"/>
        </w:rPr>
        <w:t xml:space="preserve">ecuperación de </w:t>
      </w:r>
      <w:r w:rsidR="00751A90">
        <w:rPr>
          <w:rFonts w:ascii="Arial" w:hAnsi="Arial" w:cs="Arial"/>
        </w:rPr>
        <w:t>I</w:t>
      </w:r>
      <w:r w:rsidR="00602A55">
        <w:rPr>
          <w:rFonts w:ascii="Arial" w:hAnsi="Arial" w:cs="Arial"/>
        </w:rPr>
        <w:t xml:space="preserve">nformación o </w:t>
      </w:r>
      <w:proofErr w:type="spellStart"/>
      <w:r w:rsidR="00751A90">
        <w:rPr>
          <w:rFonts w:ascii="Arial" w:hAnsi="Arial" w:cs="Arial"/>
          <w:i/>
        </w:rPr>
        <w:t>I</w:t>
      </w:r>
      <w:r w:rsidR="00602A55">
        <w:rPr>
          <w:rFonts w:ascii="Arial" w:hAnsi="Arial" w:cs="Arial"/>
          <w:i/>
        </w:rPr>
        <w:t>nformation</w:t>
      </w:r>
      <w:proofErr w:type="spellEnd"/>
      <w:r w:rsidR="00602A55">
        <w:rPr>
          <w:rFonts w:ascii="Arial" w:hAnsi="Arial" w:cs="Arial"/>
          <w:i/>
        </w:rPr>
        <w:t xml:space="preserve"> </w:t>
      </w:r>
      <w:proofErr w:type="spellStart"/>
      <w:r w:rsidR="00751A90">
        <w:rPr>
          <w:rFonts w:ascii="Arial" w:hAnsi="Arial" w:cs="Arial"/>
          <w:i/>
        </w:rPr>
        <w:t>R</w:t>
      </w:r>
      <w:r w:rsidR="00602A55">
        <w:rPr>
          <w:rFonts w:ascii="Arial" w:hAnsi="Arial" w:cs="Arial"/>
          <w:i/>
        </w:rPr>
        <w:t>etrieval</w:t>
      </w:r>
      <w:proofErr w:type="spellEnd"/>
      <w:r w:rsidR="00602A55">
        <w:rPr>
          <w:rFonts w:ascii="Arial" w:hAnsi="Arial" w:cs="Arial"/>
          <w:i/>
        </w:rPr>
        <w:t xml:space="preserve"> </w:t>
      </w:r>
      <w:r w:rsidR="009D145A">
        <w:rPr>
          <w:rFonts w:ascii="Arial" w:hAnsi="Arial" w:cs="Arial"/>
        </w:rPr>
        <w:t xml:space="preserve">e </w:t>
      </w:r>
      <w:r w:rsidR="00751A90">
        <w:rPr>
          <w:rFonts w:ascii="Arial" w:hAnsi="Arial" w:cs="Arial"/>
        </w:rPr>
        <w:t>I</w:t>
      </w:r>
      <w:r w:rsidR="009D145A">
        <w:rPr>
          <w:rFonts w:ascii="Arial" w:hAnsi="Arial" w:cs="Arial"/>
        </w:rPr>
        <w:t>ntelig</w:t>
      </w:r>
      <w:r w:rsidR="00602A55">
        <w:rPr>
          <w:rFonts w:ascii="Arial" w:hAnsi="Arial" w:cs="Arial"/>
        </w:rPr>
        <w:t xml:space="preserve">encia </w:t>
      </w:r>
      <w:r w:rsidR="00751A90">
        <w:rPr>
          <w:rFonts w:ascii="Arial" w:hAnsi="Arial" w:cs="Arial"/>
        </w:rPr>
        <w:t>A</w:t>
      </w:r>
      <w:r w:rsidR="00602A55">
        <w:rPr>
          <w:rFonts w:ascii="Arial" w:hAnsi="Arial" w:cs="Arial"/>
        </w:rPr>
        <w:t>rtificial. Siendo estos dos</w:t>
      </w:r>
      <w:r w:rsidR="009D145A">
        <w:rPr>
          <w:rFonts w:ascii="Arial" w:hAnsi="Arial" w:cs="Arial"/>
        </w:rPr>
        <w:t xml:space="preserve"> últimos desde los que se va </w:t>
      </w:r>
      <w:r w:rsidR="00797172">
        <w:rPr>
          <w:rFonts w:ascii="Arial" w:hAnsi="Arial" w:cs="Arial"/>
        </w:rPr>
        <w:t xml:space="preserve">a </w:t>
      </w:r>
      <w:r w:rsidR="009D145A">
        <w:rPr>
          <w:rFonts w:ascii="Arial" w:hAnsi="Arial" w:cs="Arial"/>
        </w:rPr>
        <w:t>abordar el trabajo</w:t>
      </w:r>
      <w:r w:rsidR="00602A55">
        <w:rPr>
          <w:rFonts w:ascii="Arial" w:hAnsi="Arial" w:cs="Arial"/>
        </w:rPr>
        <w:t>. Nos</w:t>
      </w:r>
      <w:r w:rsidR="00163C71">
        <w:rPr>
          <w:rFonts w:ascii="Arial" w:hAnsi="Arial" w:cs="Arial"/>
        </w:rPr>
        <w:t xml:space="preserve"> adentrándonos en la subrama </w:t>
      </w:r>
      <w:r w:rsidR="00751A90">
        <w:rPr>
          <w:rFonts w:ascii="Arial" w:hAnsi="Arial" w:cs="Arial"/>
        </w:rPr>
        <w:t>A</w:t>
      </w:r>
      <w:r w:rsidR="00163C71">
        <w:rPr>
          <w:rFonts w:ascii="Arial" w:hAnsi="Arial" w:cs="Arial"/>
        </w:rPr>
        <w:t xml:space="preserve">prendizaje </w:t>
      </w:r>
      <w:r w:rsidR="00751A90">
        <w:rPr>
          <w:rFonts w:ascii="Arial" w:hAnsi="Arial" w:cs="Arial"/>
        </w:rPr>
        <w:t>A</w:t>
      </w:r>
      <w:r w:rsidR="00163C71">
        <w:rPr>
          <w:rFonts w:ascii="Arial" w:hAnsi="Arial" w:cs="Arial"/>
        </w:rPr>
        <w:t xml:space="preserve">utomático perteneciente a la </w:t>
      </w:r>
      <w:r w:rsidR="00751A90">
        <w:rPr>
          <w:rFonts w:ascii="Arial" w:hAnsi="Arial" w:cs="Arial"/>
        </w:rPr>
        <w:t>I</w:t>
      </w:r>
      <w:r w:rsidR="00163C71">
        <w:rPr>
          <w:rFonts w:ascii="Arial" w:hAnsi="Arial" w:cs="Arial"/>
        </w:rPr>
        <w:t xml:space="preserve">nteligencia </w:t>
      </w:r>
      <w:r w:rsidR="00751A90">
        <w:rPr>
          <w:rFonts w:ascii="Arial" w:hAnsi="Arial" w:cs="Arial"/>
        </w:rPr>
        <w:t>A</w:t>
      </w:r>
      <w:r w:rsidR="00163C71">
        <w:rPr>
          <w:rFonts w:ascii="Arial" w:hAnsi="Arial" w:cs="Arial"/>
        </w:rPr>
        <w:t>rtificial</w:t>
      </w:r>
      <w:r w:rsidR="009D145A">
        <w:rPr>
          <w:rFonts w:ascii="Arial" w:hAnsi="Arial" w:cs="Arial"/>
        </w:rPr>
        <w:t>.</w:t>
      </w:r>
    </w:p>
    <w:p w14:paraId="57CA33BE" w14:textId="77777777" w:rsidR="00163C71" w:rsidRDefault="00602A55" w:rsidP="00D74630">
      <w:pPr>
        <w:jc w:val="both"/>
        <w:rPr>
          <w:rFonts w:ascii="Arial" w:hAnsi="Arial" w:cs="Arial"/>
        </w:rPr>
      </w:pPr>
      <w:r>
        <w:rPr>
          <w:rFonts w:ascii="Arial" w:hAnsi="Arial" w:cs="Arial"/>
        </w:rPr>
        <w:t>Podemos decir que los tres</w:t>
      </w:r>
      <w:r w:rsidR="00163C71">
        <w:rPr>
          <w:rFonts w:ascii="Arial" w:hAnsi="Arial" w:cs="Arial"/>
        </w:rPr>
        <w:t xml:space="preserve"> ámbitos específicos que p</w:t>
      </w:r>
      <w:r w:rsidR="00E32B73">
        <w:rPr>
          <w:rFonts w:ascii="Arial" w:hAnsi="Arial" w:cs="Arial"/>
        </w:rPr>
        <w:t>redominan en este trabajo son el</w:t>
      </w:r>
      <w:r w:rsidR="00163C71">
        <w:rPr>
          <w:rFonts w:ascii="Arial" w:hAnsi="Arial" w:cs="Arial"/>
        </w:rPr>
        <w:t xml:space="preserve"> </w:t>
      </w:r>
      <w:r w:rsidR="00E32B73">
        <w:rPr>
          <w:rFonts w:ascii="Arial" w:hAnsi="Arial" w:cs="Arial"/>
        </w:rPr>
        <w:t>procesamiento del lenguaje natural, la recuperación de información</w:t>
      </w:r>
      <w:r w:rsidR="00163C71">
        <w:rPr>
          <w:rFonts w:ascii="Arial" w:hAnsi="Arial" w:cs="Arial"/>
        </w:rPr>
        <w:t xml:space="preserve"> y el aprendizaje automático. A continuación, daremos una definición básica de ambos conceptos:</w:t>
      </w:r>
    </w:p>
    <w:p w14:paraId="032FEC60" w14:textId="77777777" w:rsidR="00E32B73" w:rsidRPr="00E32B73" w:rsidRDefault="00E32B73" w:rsidP="00D74630">
      <w:pPr>
        <w:jc w:val="both"/>
        <w:rPr>
          <w:rFonts w:ascii="Arial" w:hAnsi="Arial" w:cs="Arial"/>
        </w:rPr>
      </w:pPr>
      <w:r w:rsidRPr="00E32B73">
        <w:rPr>
          <w:rFonts w:ascii="Arial" w:hAnsi="Arial" w:cs="Arial"/>
        </w:rPr>
        <w:t xml:space="preserve">El </w:t>
      </w:r>
      <w:r>
        <w:rPr>
          <w:rFonts w:ascii="Arial" w:hAnsi="Arial" w:cs="Arial"/>
          <w:u w:val="single"/>
        </w:rPr>
        <w:t>procesamiento del lenguaje natural</w:t>
      </w:r>
      <w:r w:rsidR="009B06E8">
        <w:rPr>
          <w:rFonts w:ascii="Arial" w:hAnsi="Arial" w:cs="Arial"/>
        </w:rPr>
        <w:t xml:space="preserve"> </w:t>
      </w:r>
      <w:r w:rsidR="003F3E55">
        <w:rPr>
          <w:rFonts w:ascii="Arial" w:hAnsi="Arial" w:cs="Arial"/>
        </w:rPr>
        <w:t xml:space="preserve">(NLP) </w:t>
      </w:r>
      <w:r w:rsidR="009B06E8">
        <w:rPr>
          <w:rFonts w:ascii="Arial" w:hAnsi="Arial" w:cs="Arial"/>
        </w:rPr>
        <w:t xml:space="preserve">es un rango teóricamente motivado de técnicas computacionales para analizar y representar textos que ocurren naturalmente </w:t>
      </w:r>
      <w:r w:rsidR="009B06E8">
        <w:rPr>
          <w:rFonts w:ascii="Arial" w:hAnsi="Arial" w:cs="Arial"/>
        </w:rPr>
        <w:lastRenderedPageBreak/>
        <w:t>en uno o más niveles de análisis lingüístico con el fin de lograr el procesamiento del lenguaje humano en una variedad de tareas o aplicaciones.</w:t>
      </w:r>
    </w:p>
    <w:p w14:paraId="608BC503" w14:textId="69098575" w:rsidR="00163C71" w:rsidRPr="003F3E55" w:rsidRDefault="003F3E55" w:rsidP="00D74630">
      <w:pPr>
        <w:jc w:val="both"/>
        <w:rPr>
          <w:rFonts w:ascii="Arial" w:hAnsi="Arial" w:cs="Arial"/>
          <w:u w:val="single"/>
        </w:rPr>
      </w:pPr>
      <w:r>
        <w:rPr>
          <w:rFonts w:ascii="Arial" w:hAnsi="Arial" w:cs="Arial"/>
        </w:rPr>
        <w:t xml:space="preserve">La </w:t>
      </w:r>
      <w:r w:rsidR="001A74D7">
        <w:rPr>
          <w:rFonts w:ascii="Arial" w:hAnsi="Arial" w:cs="Arial"/>
          <w:u w:val="single"/>
        </w:rPr>
        <w:t>Recuperación de I</w:t>
      </w:r>
      <w:r w:rsidR="00E32B73">
        <w:rPr>
          <w:rFonts w:ascii="Arial" w:hAnsi="Arial" w:cs="Arial"/>
          <w:u w:val="single"/>
        </w:rPr>
        <w:t>nformación</w:t>
      </w:r>
      <w:r>
        <w:rPr>
          <w:rFonts w:ascii="Arial" w:hAnsi="Arial" w:cs="Arial"/>
        </w:rPr>
        <w:t xml:space="preserve"> es la c</w:t>
      </w:r>
      <w:r w:rsidR="00163C71">
        <w:rPr>
          <w:rFonts w:ascii="Arial" w:hAnsi="Arial" w:cs="Arial"/>
        </w:rPr>
        <w:t>onversión de grandes volúmenes de texto en estructuras simplificadas y comprensibles para su uso posterior.</w:t>
      </w:r>
    </w:p>
    <w:p w14:paraId="6D11EF63" w14:textId="3F954FCE" w:rsidR="006F1F43" w:rsidRPr="003F3E55" w:rsidRDefault="003F3E55" w:rsidP="00D74630">
      <w:pPr>
        <w:jc w:val="both"/>
        <w:rPr>
          <w:rFonts w:ascii="Arial" w:hAnsi="Arial" w:cs="Arial"/>
          <w:u w:val="single"/>
        </w:rPr>
      </w:pPr>
      <w:r>
        <w:rPr>
          <w:rFonts w:ascii="Arial" w:hAnsi="Arial" w:cs="Arial"/>
        </w:rPr>
        <w:t xml:space="preserve">El </w:t>
      </w:r>
      <w:r w:rsidR="00163C71" w:rsidRPr="001A74D7">
        <w:rPr>
          <w:rFonts w:ascii="Arial" w:hAnsi="Arial" w:cs="Arial"/>
          <w:u w:val="single"/>
        </w:rPr>
        <w:t>A</w:t>
      </w:r>
      <w:r w:rsidR="006F1F43" w:rsidRPr="001A74D7">
        <w:rPr>
          <w:rFonts w:ascii="Arial" w:hAnsi="Arial" w:cs="Arial"/>
          <w:u w:val="single"/>
        </w:rPr>
        <w:t xml:space="preserve">prendizaje </w:t>
      </w:r>
      <w:r w:rsidR="001A74D7" w:rsidRPr="001A74D7">
        <w:rPr>
          <w:rFonts w:ascii="Arial" w:hAnsi="Arial" w:cs="Arial"/>
          <w:u w:val="single"/>
        </w:rPr>
        <w:t>Au</w:t>
      </w:r>
      <w:r w:rsidR="006F1F43" w:rsidRPr="001A74D7">
        <w:rPr>
          <w:rFonts w:ascii="Arial" w:hAnsi="Arial" w:cs="Arial"/>
          <w:u w:val="single"/>
        </w:rPr>
        <w:t>tomático</w:t>
      </w:r>
      <w:r>
        <w:rPr>
          <w:rFonts w:ascii="Arial" w:hAnsi="Arial" w:cs="Arial"/>
        </w:rPr>
        <w:t xml:space="preserve"> </w:t>
      </w:r>
      <w:r w:rsidRPr="003F3E55">
        <w:rPr>
          <w:rFonts w:ascii="Arial" w:hAnsi="Arial" w:cs="Arial"/>
        </w:rPr>
        <w:t>es</w:t>
      </w:r>
      <w:r>
        <w:rPr>
          <w:rFonts w:ascii="Arial" w:hAnsi="Arial" w:cs="Arial"/>
        </w:rPr>
        <w:t xml:space="preserve"> el e</w:t>
      </w:r>
      <w:r w:rsidR="006F1F43">
        <w:rPr>
          <w:rFonts w:ascii="Arial" w:hAnsi="Arial" w:cs="Arial"/>
        </w:rPr>
        <w:t>studio de algoritmo</w:t>
      </w:r>
      <w:r>
        <w:rPr>
          <w:rFonts w:ascii="Arial" w:hAnsi="Arial" w:cs="Arial"/>
        </w:rPr>
        <w:t>s</w:t>
      </w:r>
      <w:r w:rsidR="006F1F43">
        <w:rPr>
          <w:rFonts w:ascii="Arial" w:hAnsi="Arial" w:cs="Arial"/>
        </w:rPr>
        <w:t xml:space="preserve"> de computación que mejoran automáticamente por medio de la experiencia.</w:t>
      </w:r>
    </w:p>
    <w:p w14:paraId="64199E00" w14:textId="62DC5917" w:rsidR="000D7D1D" w:rsidRDefault="006F1F43" w:rsidP="00D74630">
      <w:pPr>
        <w:jc w:val="both"/>
        <w:rPr>
          <w:rFonts w:ascii="Arial" w:hAnsi="Arial" w:cs="Arial"/>
        </w:rPr>
      </w:pPr>
      <w:r>
        <w:rPr>
          <w:rFonts w:ascii="Arial" w:hAnsi="Arial" w:cs="Arial"/>
        </w:rPr>
        <w:t>Si quisiéramos profundizar más</w:t>
      </w:r>
      <w:r w:rsidR="003F3E55">
        <w:rPr>
          <w:rFonts w:ascii="Arial" w:hAnsi="Arial" w:cs="Arial"/>
        </w:rPr>
        <w:t>,</w:t>
      </w:r>
      <w:r>
        <w:rPr>
          <w:rFonts w:ascii="Arial" w:hAnsi="Arial" w:cs="Arial"/>
        </w:rPr>
        <w:t xml:space="preserve"> e</w:t>
      </w:r>
      <w:r w:rsidR="00AF4AF7">
        <w:rPr>
          <w:rFonts w:ascii="Arial" w:hAnsi="Arial" w:cs="Arial"/>
        </w:rPr>
        <w:t>xisten nu</w:t>
      </w:r>
      <w:r>
        <w:rPr>
          <w:rFonts w:ascii="Arial" w:hAnsi="Arial" w:cs="Arial"/>
        </w:rPr>
        <w:t>meros</w:t>
      </w:r>
      <w:r w:rsidR="00AF4AF7">
        <w:rPr>
          <w:rFonts w:ascii="Arial" w:hAnsi="Arial" w:cs="Arial"/>
        </w:rPr>
        <w:t>as</w:t>
      </w:r>
      <w:r>
        <w:rPr>
          <w:rFonts w:ascii="Arial" w:hAnsi="Arial" w:cs="Arial"/>
        </w:rPr>
        <w:t xml:space="preserve"> subcategorías dentro del problema al que nos enfrentamos, dependiendo del registro del lenguaje, permisibilidad de faltas de ortografía, tamaño de los textos, número de autores, número de muestras… Más adelante concretaremos estos conceptos en el apartado 2.</w:t>
      </w:r>
    </w:p>
    <w:p w14:paraId="45CF5BB6" w14:textId="77777777" w:rsidR="009D145A" w:rsidRPr="000D7D1D" w:rsidRDefault="009D145A" w:rsidP="009D145A">
      <w:pPr>
        <w:ind w:firstLine="576"/>
        <w:jc w:val="both"/>
        <w:rPr>
          <w:rFonts w:ascii="Arial" w:hAnsi="Arial" w:cs="Arial"/>
        </w:rPr>
      </w:pPr>
    </w:p>
    <w:p w14:paraId="3EFE3CAB" w14:textId="299C1624" w:rsidR="003B72E5" w:rsidRPr="00922692" w:rsidRDefault="003B72E5" w:rsidP="003B72E5">
      <w:pPr>
        <w:pStyle w:val="Ttulo2"/>
        <w:rPr>
          <w:rFonts w:ascii="Arial" w:hAnsi="Arial" w:cs="Arial"/>
          <w:bCs/>
          <w:color w:val="auto"/>
        </w:rPr>
      </w:pPr>
      <w:bookmarkStart w:id="5" w:name="_Toc40468819"/>
      <w:r w:rsidRPr="00922692">
        <w:rPr>
          <w:rFonts w:ascii="Arial" w:hAnsi="Arial" w:cs="Arial"/>
          <w:bCs/>
          <w:color w:val="auto"/>
        </w:rPr>
        <w:t>Relevancia teórica y práctica de la investigación</w:t>
      </w:r>
      <w:bookmarkEnd w:id="5"/>
    </w:p>
    <w:p w14:paraId="3A6A4703" w14:textId="77777777" w:rsidR="00211A4C" w:rsidRDefault="00211A4C" w:rsidP="00211A4C"/>
    <w:p w14:paraId="1A32FE3B" w14:textId="77777777" w:rsidR="00F902B7" w:rsidRDefault="00F902B7" w:rsidP="00211A4C">
      <w:pPr>
        <w:rPr>
          <w:rFonts w:ascii="Arial" w:hAnsi="Arial" w:cs="Arial"/>
        </w:rPr>
      </w:pPr>
    </w:p>
    <w:p w14:paraId="314FE37E" w14:textId="0520DD34" w:rsidR="00F072A4" w:rsidRDefault="00AF4AF7" w:rsidP="00211A4C">
      <w:pPr>
        <w:rPr>
          <w:rFonts w:ascii="Arial" w:hAnsi="Arial" w:cs="Arial"/>
        </w:rPr>
      </w:pPr>
      <w:r>
        <w:rPr>
          <w:rFonts w:ascii="Arial" w:hAnsi="Arial" w:cs="Arial"/>
        </w:rPr>
        <w:t>[R</w:t>
      </w:r>
      <w:r w:rsidR="00F072A4">
        <w:rPr>
          <w:rFonts w:ascii="Arial" w:hAnsi="Arial" w:cs="Arial"/>
        </w:rPr>
        <w:t>esumen del artículo de la encuesta y algo más]</w:t>
      </w:r>
    </w:p>
    <w:p w14:paraId="60D72C3E" w14:textId="77777777" w:rsidR="00F072A4" w:rsidRDefault="00F072A4" w:rsidP="00211A4C">
      <w:pPr>
        <w:rPr>
          <w:rFonts w:ascii="Arial" w:hAnsi="Arial" w:cs="Arial"/>
        </w:rPr>
      </w:pPr>
    </w:p>
    <w:p w14:paraId="39C92DB3" w14:textId="77777777" w:rsidR="000770C9" w:rsidRDefault="000770C9" w:rsidP="00211A4C">
      <w:pPr>
        <w:rPr>
          <w:rFonts w:ascii="Arial" w:hAnsi="Arial" w:cs="Arial"/>
        </w:rPr>
      </w:pPr>
      <w:r>
        <w:rPr>
          <w:rFonts w:ascii="Arial" w:hAnsi="Arial" w:cs="Arial"/>
        </w:rPr>
        <w:t>Relevancia teórica</w:t>
      </w:r>
    </w:p>
    <w:p w14:paraId="75EB0A6F" w14:textId="2AEEFF09" w:rsidR="000770C9" w:rsidRDefault="000770C9" w:rsidP="00211A4C">
      <w:pPr>
        <w:rPr>
          <w:rFonts w:ascii="Arial" w:hAnsi="Arial" w:cs="Arial"/>
        </w:rPr>
      </w:pPr>
      <w:r>
        <w:rPr>
          <w:rFonts w:ascii="Arial" w:hAnsi="Arial" w:cs="Arial"/>
        </w:rPr>
        <w:t>{Explicar los po</w:t>
      </w:r>
      <w:r w:rsidR="00AF4AF7">
        <w:rPr>
          <w:rFonts w:ascii="Arial" w:hAnsi="Arial" w:cs="Arial"/>
        </w:rPr>
        <w:t>sibles avances dentro del campo</w:t>
      </w:r>
      <w:r>
        <w:rPr>
          <w:rFonts w:ascii="Arial" w:hAnsi="Arial" w:cs="Arial"/>
        </w:rPr>
        <w:t>}</w:t>
      </w:r>
    </w:p>
    <w:p w14:paraId="54FC3F6E" w14:textId="77777777" w:rsidR="00E91504" w:rsidRPr="00690138" w:rsidRDefault="00E91504" w:rsidP="00211A4C">
      <w:pPr>
        <w:rPr>
          <w:rFonts w:ascii="Arial" w:hAnsi="Arial" w:cs="Arial"/>
          <w:u w:val="single"/>
        </w:rPr>
      </w:pPr>
      <w:r w:rsidRPr="00E91504">
        <w:rPr>
          <w:rFonts w:ascii="Arial" w:hAnsi="Arial" w:cs="Arial"/>
        </w:rPr>
        <w:t>A continuación</w:t>
      </w:r>
      <w:r>
        <w:rPr>
          <w:rFonts w:ascii="Arial" w:hAnsi="Arial" w:cs="Arial"/>
        </w:rPr>
        <w:t>,</w:t>
      </w:r>
      <w:r w:rsidR="00143C80">
        <w:rPr>
          <w:rFonts w:ascii="Arial" w:hAnsi="Arial" w:cs="Arial"/>
        </w:rPr>
        <w:t xml:space="preserve"> se presentan algun</w:t>
      </w:r>
      <w:r w:rsidR="00690138">
        <w:rPr>
          <w:rFonts w:ascii="Arial" w:hAnsi="Arial" w:cs="Arial"/>
        </w:rPr>
        <w:t>as aplicaciones que tiene el problema:</w:t>
      </w:r>
    </w:p>
    <w:p w14:paraId="6C1A4995" w14:textId="7C03B755" w:rsidR="00EC52E5" w:rsidRDefault="00211A4C" w:rsidP="00F56E06">
      <w:pPr>
        <w:pStyle w:val="Prrafodelista"/>
        <w:numPr>
          <w:ilvl w:val="0"/>
          <w:numId w:val="2"/>
        </w:numPr>
        <w:jc w:val="both"/>
        <w:rPr>
          <w:rFonts w:ascii="Arial" w:hAnsi="Arial" w:cs="Arial"/>
        </w:rPr>
      </w:pPr>
      <w:r w:rsidRPr="008E7068">
        <w:rPr>
          <w:rFonts w:ascii="Arial" w:hAnsi="Arial" w:cs="Arial"/>
        </w:rPr>
        <w:t>De</w:t>
      </w:r>
      <w:r w:rsidR="008E7068">
        <w:rPr>
          <w:rFonts w:ascii="Arial" w:hAnsi="Arial" w:cs="Arial"/>
        </w:rPr>
        <w:t>sde la literatura</w:t>
      </w:r>
      <w:r w:rsidR="00EC52E5">
        <w:rPr>
          <w:rFonts w:ascii="Arial" w:hAnsi="Arial" w:cs="Arial"/>
        </w:rPr>
        <w:t xml:space="preserve"> nos encontramos con debates actuales sobre la identificación de autores de obras anónimas o puesta en duda de obras que fueron atribuidas sin estudio previo. Pero la realidad es que muchas obras continúan anónimas actualmente ya sea por deterioro de la misma o </w:t>
      </w:r>
      <w:r w:rsidR="00CF14B8">
        <w:rPr>
          <w:rFonts w:ascii="Arial" w:hAnsi="Arial" w:cs="Arial"/>
        </w:rPr>
        <w:t xml:space="preserve">por </w:t>
      </w:r>
      <w:r w:rsidR="00EC52E5">
        <w:rPr>
          <w:rFonts w:ascii="Arial" w:hAnsi="Arial" w:cs="Arial"/>
        </w:rPr>
        <w:t>falta de candidatos.</w:t>
      </w:r>
    </w:p>
    <w:p w14:paraId="4785C52D" w14:textId="10BC104F" w:rsidR="008E7068" w:rsidRDefault="00EC52E5" w:rsidP="00F56E06">
      <w:pPr>
        <w:pStyle w:val="Prrafodelista"/>
        <w:numPr>
          <w:ilvl w:val="0"/>
          <w:numId w:val="3"/>
        </w:numPr>
        <w:jc w:val="both"/>
        <w:rPr>
          <w:rFonts w:ascii="Arial" w:hAnsi="Arial" w:cs="Arial"/>
        </w:rPr>
      </w:pPr>
      <w:r>
        <w:rPr>
          <w:rFonts w:ascii="Arial" w:hAnsi="Arial" w:cs="Arial"/>
        </w:rPr>
        <w:t>Un ejemplo de la primera es la conocida obra del Lazarillo de Tormes que</w:t>
      </w:r>
      <w:r w:rsidR="00CF14B8">
        <w:rPr>
          <w:rFonts w:ascii="Arial" w:hAnsi="Arial" w:cs="Arial"/>
        </w:rPr>
        <w:t>,</w:t>
      </w:r>
      <w:r>
        <w:rPr>
          <w:rFonts w:ascii="Arial" w:hAnsi="Arial" w:cs="Arial"/>
        </w:rPr>
        <w:t xml:space="preserve"> tras una lista de candidatos</w:t>
      </w:r>
      <w:r w:rsidR="00CF14B8">
        <w:rPr>
          <w:rFonts w:ascii="Arial" w:hAnsi="Arial" w:cs="Arial"/>
        </w:rPr>
        <w:t>,</w:t>
      </w:r>
      <w:r>
        <w:rPr>
          <w:rFonts w:ascii="Arial" w:hAnsi="Arial" w:cs="Arial"/>
        </w:rPr>
        <w:t xml:space="preserve"> se resolvió su autorí</w:t>
      </w:r>
      <w:r w:rsidR="00CF14B8">
        <w:rPr>
          <w:rFonts w:ascii="Arial" w:hAnsi="Arial" w:cs="Arial"/>
        </w:rPr>
        <w:t xml:space="preserve">a gracias a un estudio </w:t>
      </w:r>
      <w:r w:rsidR="00607BC4">
        <w:rPr>
          <w:rFonts w:ascii="Arial" w:hAnsi="Arial" w:cs="Arial"/>
        </w:rPr>
        <w:t>lingüístico que atribuyó</w:t>
      </w:r>
      <w:r w:rsidR="008D3743">
        <w:rPr>
          <w:rFonts w:ascii="Arial" w:hAnsi="Arial" w:cs="Arial"/>
        </w:rPr>
        <w:t xml:space="preserve"> a </w:t>
      </w:r>
      <w:r w:rsidR="008D3743" w:rsidRPr="008D3743">
        <w:rPr>
          <w:rFonts w:ascii="Arial" w:hAnsi="Arial" w:cs="Arial"/>
        </w:rPr>
        <w:t xml:space="preserve">Sebastián de </w:t>
      </w:r>
      <w:proofErr w:type="spellStart"/>
      <w:r w:rsidR="008D3743" w:rsidRPr="008D3743">
        <w:rPr>
          <w:rFonts w:ascii="Arial" w:hAnsi="Arial" w:cs="Arial"/>
        </w:rPr>
        <w:t>Horozco</w:t>
      </w:r>
      <w:proofErr w:type="spellEnd"/>
      <w:r w:rsidR="00607BC4">
        <w:rPr>
          <w:rFonts w:ascii="Arial" w:hAnsi="Arial" w:cs="Arial"/>
        </w:rPr>
        <w:t xml:space="preserve"> su autoría</w:t>
      </w:r>
      <w:r w:rsidR="008D3743">
        <w:rPr>
          <w:rFonts w:ascii="Arial" w:hAnsi="Arial" w:cs="Arial"/>
        </w:rPr>
        <w:t>.</w:t>
      </w:r>
    </w:p>
    <w:p w14:paraId="71EA267D" w14:textId="77777777" w:rsidR="00EC52E5" w:rsidRDefault="00EC52E5" w:rsidP="00F56E06">
      <w:pPr>
        <w:pStyle w:val="Prrafodelista"/>
        <w:numPr>
          <w:ilvl w:val="0"/>
          <w:numId w:val="3"/>
        </w:numPr>
        <w:jc w:val="both"/>
        <w:rPr>
          <w:rFonts w:ascii="Arial" w:hAnsi="Arial" w:cs="Arial"/>
        </w:rPr>
      </w:pPr>
      <w:r>
        <w:rPr>
          <w:rFonts w:ascii="Arial" w:hAnsi="Arial" w:cs="Arial"/>
        </w:rPr>
        <w:t>Un ejemplo de la segunda es el debate que hubo en torno a las obras de S</w:t>
      </w:r>
      <w:r w:rsidR="008D3743">
        <w:rPr>
          <w:rFonts w:ascii="Arial" w:hAnsi="Arial" w:cs="Arial"/>
        </w:rPr>
        <w:t>hakespeare debido a su estilo impropio de la cuna del autor y a las lagunas de su biografía.</w:t>
      </w:r>
    </w:p>
    <w:p w14:paraId="3ED36CC4" w14:textId="77777777" w:rsidR="008D3743" w:rsidRPr="00EC52E5" w:rsidRDefault="008D3743" w:rsidP="008D3743">
      <w:pPr>
        <w:pStyle w:val="Prrafodelista"/>
        <w:ind w:left="2016"/>
        <w:jc w:val="both"/>
        <w:rPr>
          <w:rFonts w:ascii="Arial" w:hAnsi="Arial" w:cs="Arial"/>
        </w:rPr>
      </w:pPr>
    </w:p>
    <w:p w14:paraId="50006FA6" w14:textId="19CA6079" w:rsidR="00211A4C" w:rsidRDefault="00211A4C" w:rsidP="00F56E06">
      <w:pPr>
        <w:pStyle w:val="Prrafodelista"/>
        <w:numPr>
          <w:ilvl w:val="0"/>
          <w:numId w:val="2"/>
        </w:numPr>
        <w:jc w:val="both"/>
        <w:rPr>
          <w:rFonts w:ascii="Arial" w:hAnsi="Arial" w:cs="Arial"/>
        </w:rPr>
      </w:pPr>
      <w:r w:rsidRPr="008D3743">
        <w:rPr>
          <w:rFonts w:ascii="Arial" w:hAnsi="Arial" w:cs="Arial"/>
        </w:rPr>
        <w:t>Desde la criminología</w:t>
      </w:r>
      <w:r w:rsidR="008D3743">
        <w:rPr>
          <w:rFonts w:ascii="Arial" w:hAnsi="Arial" w:cs="Arial"/>
        </w:rPr>
        <w:t xml:space="preserve">, derecho, psicología y psiquiatría nos encontramos </w:t>
      </w:r>
      <w:r w:rsidR="00607BC4">
        <w:rPr>
          <w:rFonts w:ascii="Arial" w:hAnsi="Arial" w:cs="Arial"/>
        </w:rPr>
        <w:t xml:space="preserve">un </w:t>
      </w:r>
      <w:r w:rsidR="008D3743">
        <w:rPr>
          <w:rFonts w:ascii="Arial" w:hAnsi="Arial" w:cs="Arial"/>
        </w:rPr>
        <w:t>considerable número de problemas</w:t>
      </w:r>
      <w:r w:rsidR="001D5DA7">
        <w:rPr>
          <w:rFonts w:ascii="Arial" w:hAnsi="Arial" w:cs="Arial"/>
        </w:rPr>
        <w:t>.</w:t>
      </w:r>
    </w:p>
    <w:p w14:paraId="3BC801FB" w14:textId="77777777" w:rsidR="001D5DA7" w:rsidRDefault="001D5DA7" w:rsidP="00F56E06">
      <w:pPr>
        <w:pStyle w:val="Prrafodelista"/>
        <w:numPr>
          <w:ilvl w:val="0"/>
          <w:numId w:val="4"/>
        </w:numPr>
        <w:jc w:val="both"/>
        <w:rPr>
          <w:rFonts w:ascii="Arial" w:hAnsi="Arial" w:cs="Arial"/>
        </w:rPr>
      </w:pPr>
      <w:r>
        <w:rPr>
          <w:rFonts w:ascii="Arial" w:hAnsi="Arial" w:cs="Arial"/>
        </w:rPr>
        <w:t>Peritaje de conversaciones electrónicas.</w:t>
      </w:r>
    </w:p>
    <w:p w14:paraId="0300C963" w14:textId="77777777" w:rsidR="001D5DA7" w:rsidRDefault="001D5DA7" w:rsidP="00F56E06">
      <w:pPr>
        <w:pStyle w:val="Prrafodelista"/>
        <w:numPr>
          <w:ilvl w:val="0"/>
          <w:numId w:val="4"/>
        </w:numPr>
        <w:jc w:val="both"/>
        <w:rPr>
          <w:rFonts w:ascii="Arial" w:hAnsi="Arial" w:cs="Arial"/>
        </w:rPr>
      </w:pPr>
      <w:r>
        <w:rPr>
          <w:rFonts w:ascii="Arial" w:hAnsi="Arial" w:cs="Arial"/>
        </w:rPr>
        <w:t>Autoría de cartas de suicidio.</w:t>
      </w:r>
    </w:p>
    <w:p w14:paraId="503A8E37" w14:textId="77777777" w:rsidR="001D5DA7" w:rsidRDefault="001D5DA7" w:rsidP="00F56E06">
      <w:pPr>
        <w:pStyle w:val="Prrafodelista"/>
        <w:numPr>
          <w:ilvl w:val="0"/>
          <w:numId w:val="4"/>
        </w:numPr>
        <w:jc w:val="both"/>
        <w:rPr>
          <w:rFonts w:ascii="Arial" w:hAnsi="Arial" w:cs="Arial"/>
        </w:rPr>
      </w:pPr>
      <w:r>
        <w:rPr>
          <w:rFonts w:ascii="Arial" w:hAnsi="Arial" w:cs="Arial"/>
        </w:rPr>
        <w:t>Falsificación en las relaciones laborales.</w:t>
      </w:r>
    </w:p>
    <w:p w14:paraId="716EB71C" w14:textId="77777777" w:rsidR="001D5DA7" w:rsidRDefault="001D5DA7" w:rsidP="00F56E06">
      <w:pPr>
        <w:pStyle w:val="Prrafodelista"/>
        <w:numPr>
          <w:ilvl w:val="0"/>
          <w:numId w:val="4"/>
        </w:numPr>
        <w:jc w:val="both"/>
        <w:rPr>
          <w:rFonts w:ascii="Arial" w:hAnsi="Arial" w:cs="Arial"/>
        </w:rPr>
      </w:pPr>
      <w:r>
        <w:rPr>
          <w:rFonts w:ascii="Arial" w:hAnsi="Arial" w:cs="Arial"/>
        </w:rPr>
        <w:t>Falsificación de estudios (</w:t>
      </w:r>
      <w:proofErr w:type="spellStart"/>
      <w:r>
        <w:rPr>
          <w:rFonts w:ascii="Arial" w:hAnsi="Arial" w:cs="Arial"/>
        </w:rPr>
        <w:t>TFGs</w:t>
      </w:r>
      <w:proofErr w:type="spellEnd"/>
      <w:r>
        <w:rPr>
          <w:rFonts w:ascii="Arial" w:hAnsi="Arial" w:cs="Arial"/>
        </w:rPr>
        <w:t xml:space="preserve"> y </w:t>
      </w:r>
      <w:proofErr w:type="spellStart"/>
      <w:r>
        <w:rPr>
          <w:rFonts w:ascii="Arial" w:hAnsi="Arial" w:cs="Arial"/>
        </w:rPr>
        <w:t>TFMs</w:t>
      </w:r>
      <w:proofErr w:type="spellEnd"/>
      <w:r>
        <w:rPr>
          <w:rFonts w:ascii="Arial" w:hAnsi="Arial" w:cs="Arial"/>
        </w:rPr>
        <w:t>).</w:t>
      </w:r>
    </w:p>
    <w:p w14:paraId="3F73A9EE" w14:textId="77777777" w:rsidR="001D5DA7" w:rsidRDefault="001D5DA7" w:rsidP="00F56E06">
      <w:pPr>
        <w:pStyle w:val="Prrafodelista"/>
        <w:numPr>
          <w:ilvl w:val="0"/>
          <w:numId w:val="4"/>
        </w:numPr>
        <w:jc w:val="both"/>
        <w:rPr>
          <w:rFonts w:ascii="Arial" w:hAnsi="Arial" w:cs="Arial"/>
        </w:rPr>
      </w:pPr>
      <w:r>
        <w:rPr>
          <w:rFonts w:ascii="Arial" w:hAnsi="Arial" w:cs="Arial"/>
        </w:rPr>
        <w:t>Identificación de trastornos</w:t>
      </w:r>
      <w:r w:rsidR="00E91504">
        <w:rPr>
          <w:rFonts w:ascii="Arial" w:hAnsi="Arial" w:cs="Arial"/>
        </w:rPr>
        <w:t>.</w:t>
      </w:r>
    </w:p>
    <w:p w14:paraId="534AD392" w14:textId="77777777" w:rsidR="001D5DA7" w:rsidRDefault="001D5DA7" w:rsidP="00F56E06">
      <w:pPr>
        <w:pStyle w:val="Prrafodelista"/>
        <w:numPr>
          <w:ilvl w:val="0"/>
          <w:numId w:val="4"/>
        </w:numPr>
        <w:jc w:val="both"/>
        <w:rPr>
          <w:rFonts w:ascii="Arial" w:hAnsi="Arial" w:cs="Arial"/>
        </w:rPr>
      </w:pPr>
      <w:r>
        <w:rPr>
          <w:rFonts w:ascii="Arial" w:hAnsi="Arial" w:cs="Arial"/>
        </w:rPr>
        <w:t>Psicología evolutiva y del aprendizaje</w:t>
      </w:r>
      <w:r w:rsidR="00E91504">
        <w:rPr>
          <w:rFonts w:ascii="Arial" w:hAnsi="Arial" w:cs="Arial"/>
        </w:rPr>
        <w:t>.</w:t>
      </w:r>
    </w:p>
    <w:p w14:paraId="78A36625" w14:textId="77777777" w:rsidR="001D5DA7" w:rsidRPr="008D3743" w:rsidRDefault="001D5DA7" w:rsidP="001D5DA7">
      <w:pPr>
        <w:pStyle w:val="Prrafodelista"/>
        <w:ind w:left="2016"/>
        <w:jc w:val="both"/>
        <w:rPr>
          <w:rFonts w:ascii="Arial" w:hAnsi="Arial" w:cs="Arial"/>
        </w:rPr>
      </w:pPr>
    </w:p>
    <w:p w14:paraId="2F929F0A" w14:textId="77777777" w:rsidR="00211A4C" w:rsidRDefault="00211A4C" w:rsidP="00F56E06">
      <w:pPr>
        <w:pStyle w:val="Prrafodelista"/>
        <w:numPr>
          <w:ilvl w:val="0"/>
          <w:numId w:val="2"/>
        </w:numPr>
        <w:jc w:val="both"/>
        <w:rPr>
          <w:rFonts w:ascii="Arial" w:hAnsi="Arial" w:cs="Arial"/>
        </w:rPr>
      </w:pPr>
      <w:r w:rsidRPr="001D5DA7">
        <w:rPr>
          <w:rFonts w:ascii="Arial" w:hAnsi="Arial" w:cs="Arial"/>
        </w:rPr>
        <w:t xml:space="preserve">Desde la </w:t>
      </w:r>
      <w:r w:rsidR="00F1632A" w:rsidRPr="001D5DA7">
        <w:rPr>
          <w:rFonts w:ascii="Arial" w:hAnsi="Arial" w:cs="Arial"/>
        </w:rPr>
        <w:t xml:space="preserve">automatización </w:t>
      </w:r>
      <w:r w:rsidR="001D5DA7">
        <w:rPr>
          <w:rFonts w:ascii="Arial" w:hAnsi="Arial" w:cs="Arial"/>
        </w:rPr>
        <w:t>de tareas, como es nuestro</w:t>
      </w:r>
      <w:r w:rsidR="007501D9">
        <w:rPr>
          <w:rFonts w:ascii="Arial" w:hAnsi="Arial" w:cs="Arial"/>
        </w:rPr>
        <w:t xml:space="preserve"> caso, </w:t>
      </w:r>
      <w:r w:rsidR="00E91504">
        <w:rPr>
          <w:rFonts w:ascii="Arial" w:hAnsi="Arial" w:cs="Arial"/>
        </w:rPr>
        <w:t>tenemos algunos ejemplos.</w:t>
      </w:r>
    </w:p>
    <w:p w14:paraId="26EC1761" w14:textId="03E3B729" w:rsidR="00E91504" w:rsidRDefault="00E91504" w:rsidP="00F56E06">
      <w:pPr>
        <w:pStyle w:val="Prrafodelista"/>
        <w:numPr>
          <w:ilvl w:val="0"/>
          <w:numId w:val="5"/>
        </w:numPr>
        <w:jc w:val="both"/>
        <w:rPr>
          <w:rFonts w:ascii="Arial" w:hAnsi="Arial" w:cs="Arial"/>
        </w:rPr>
      </w:pPr>
      <w:r>
        <w:rPr>
          <w:rFonts w:ascii="Arial" w:hAnsi="Arial" w:cs="Arial"/>
        </w:rPr>
        <w:lastRenderedPageBreak/>
        <w:t>Documentación automática (nuestro caso)</w:t>
      </w:r>
      <w:r w:rsidR="00607BC4">
        <w:rPr>
          <w:rFonts w:ascii="Arial" w:hAnsi="Arial" w:cs="Arial"/>
        </w:rPr>
        <w:t>.</w:t>
      </w:r>
    </w:p>
    <w:p w14:paraId="4A49A86C" w14:textId="51F65205" w:rsidR="00211A4C" w:rsidRPr="00211A4C" w:rsidRDefault="00E91504" w:rsidP="00F56E06">
      <w:pPr>
        <w:pStyle w:val="Prrafodelista"/>
        <w:numPr>
          <w:ilvl w:val="0"/>
          <w:numId w:val="5"/>
        </w:numPr>
        <w:jc w:val="both"/>
        <w:rPr>
          <w:rFonts w:ascii="Arial" w:hAnsi="Arial" w:cs="Arial"/>
        </w:rPr>
      </w:pPr>
      <w:r>
        <w:rPr>
          <w:rFonts w:ascii="Arial" w:hAnsi="Arial" w:cs="Arial"/>
        </w:rPr>
        <w:t>Detección de suplantaciones de identidad</w:t>
      </w:r>
      <w:r w:rsidR="00607BC4">
        <w:rPr>
          <w:rFonts w:ascii="Arial" w:hAnsi="Arial" w:cs="Arial"/>
        </w:rPr>
        <w:t>.</w:t>
      </w:r>
    </w:p>
    <w:p w14:paraId="06CF1C51" w14:textId="77777777" w:rsidR="003B72E5" w:rsidRPr="0082109F" w:rsidRDefault="003B72E5" w:rsidP="003B72E5">
      <w:pPr>
        <w:pStyle w:val="Prrafodelista"/>
        <w:rPr>
          <w:rFonts w:ascii="Arial" w:hAnsi="Arial" w:cs="Arial"/>
          <w:b/>
        </w:rPr>
      </w:pPr>
    </w:p>
    <w:p w14:paraId="527E042D" w14:textId="2E3F5052" w:rsidR="003B72E5" w:rsidRPr="0082109F" w:rsidRDefault="003B72E5" w:rsidP="003B72E5">
      <w:pPr>
        <w:pStyle w:val="Ttulo2"/>
        <w:rPr>
          <w:rFonts w:ascii="Arial" w:hAnsi="Arial" w:cs="Arial"/>
          <w:b/>
          <w:color w:val="auto"/>
        </w:rPr>
      </w:pPr>
      <w:bookmarkStart w:id="6" w:name="_Toc40468820"/>
      <w:r w:rsidRPr="0082109F">
        <w:rPr>
          <w:rFonts w:ascii="Arial" w:hAnsi="Arial" w:cs="Arial"/>
          <w:b/>
          <w:color w:val="auto"/>
        </w:rPr>
        <w:t>Estado de</w:t>
      </w:r>
      <w:r w:rsidR="0069477F">
        <w:rPr>
          <w:rFonts w:ascii="Arial" w:hAnsi="Arial" w:cs="Arial"/>
          <w:b/>
          <w:color w:val="auto"/>
        </w:rPr>
        <w:t>l arte</w:t>
      </w:r>
      <w:bookmarkEnd w:id="6"/>
    </w:p>
    <w:p w14:paraId="47730764" w14:textId="77777777" w:rsidR="003B72E5" w:rsidRDefault="003B72E5" w:rsidP="003B72E5">
      <w:pPr>
        <w:pStyle w:val="Prrafodelista"/>
        <w:rPr>
          <w:rFonts w:ascii="Arial" w:hAnsi="Arial" w:cs="Arial"/>
          <w:b/>
        </w:rPr>
      </w:pPr>
    </w:p>
    <w:p w14:paraId="22EF6763" w14:textId="5F13B61E" w:rsidR="00F902B7" w:rsidRDefault="00F902B7" w:rsidP="0071525F">
      <w:pPr>
        <w:ind w:firstLine="576"/>
        <w:jc w:val="both"/>
        <w:rPr>
          <w:rFonts w:ascii="Arial" w:hAnsi="Arial" w:cs="Arial"/>
        </w:rPr>
      </w:pPr>
      <w:r w:rsidRPr="00F902B7">
        <w:rPr>
          <w:rFonts w:ascii="Arial" w:hAnsi="Arial" w:cs="Arial"/>
        </w:rPr>
        <w:t>El pri</w:t>
      </w:r>
      <w:r w:rsidR="00EC61D7">
        <w:rPr>
          <w:rFonts w:ascii="Arial" w:hAnsi="Arial" w:cs="Arial"/>
        </w:rPr>
        <w:t>mer estudio que se realizó de esta</w:t>
      </w:r>
      <w:r w:rsidRPr="00F902B7">
        <w:rPr>
          <w:rFonts w:ascii="Arial" w:hAnsi="Arial" w:cs="Arial"/>
        </w:rPr>
        <w:t xml:space="preserve"> materia fue en 1887 sobre las obras de Shakespeare, publicado por Thomas Corwin Mendenhall. </w:t>
      </w:r>
      <w:r w:rsidR="0071525F">
        <w:rPr>
          <w:rFonts w:ascii="Arial" w:hAnsi="Arial" w:cs="Arial"/>
        </w:rPr>
        <w:t xml:space="preserve">Seguido medio siglo después por los trabajos estadísticos de Tule (1938:1944) and </w:t>
      </w:r>
      <w:proofErr w:type="spellStart"/>
      <w:r w:rsidR="0071525F">
        <w:rPr>
          <w:rFonts w:ascii="Arial" w:hAnsi="Arial" w:cs="Arial"/>
        </w:rPr>
        <w:t>Zipf</w:t>
      </w:r>
      <w:proofErr w:type="spellEnd"/>
      <w:r w:rsidR="0071525F">
        <w:rPr>
          <w:rFonts w:ascii="Arial" w:hAnsi="Arial" w:cs="Arial"/>
        </w:rPr>
        <w:t xml:space="preserve"> (1932). Aunque sin duda el trabajo más notorio y reconocido es el estudio realizado por </w:t>
      </w:r>
      <w:proofErr w:type="spellStart"/>
      <w:r w:rsidR="0071525F">
        <w:rPr>
          <w:rFonts w:ascii="Arial" w:hAnsi="Arial" w:cs="Arial"/>
        </w:rPr>
        <w:t>Mosteller</w:t>
      </w:r>
      <w:proofErr w:type="spellEnd"/>
      <w:r w:rsidR="0071525F">
        <w:rPr>
          <w:rFonts w:ascii="Arial" w:hAnsi="Arial" w:cs="Arial"/>
        </w:rPr>
        <w:t xml:space="preserve"> and Wallace (1964) construido a partir de ‘</w:t>
      </w:r>
      <w:proofErr w:type="spellStart"/>
      <w:r w:rsidR="0071525F">
        <w:rPr>
          <w:rFonts w:ascii="Arial" w:hAnsi="Arial" w:cs="Arial"/>
        </w:rPr>
        <w:t>The</w:t>
      </w:r>
      <w:proofErr w:type="spellEnd"/>
      <w:r w:rsidR="0071525F">
        <w:rPr>
          <w:rFonts w:ascii="Arial" w:hAnsi="Arial" w:cs="Arial"/>
        </w:rPr>
        <w:t xml:space="preserve"> </w:t>
      </w:r>
      <w:proofErr w:type="spellStart"/>
      <w:r w:rsidR="0071525F">
        <w:rPr>
          <w:rFonts w:ascii="Arial" w:hAnsi="Arial" w:cs="Arial"/>
        </w:rPr>
        <w:t>Federalist</w:t>
      </w:r>
      <w:proofErr w:type="spellEnd"/>
      <w:r w:rsidR="0071525F">
        <w:rPr>
          <w:rFonts w:ascii="Arial" w:hAnsi="Arial" w:cs="Arial"/>
        </w:rPr>
        <w:t xml:space="preserve"> </w:t>
      </w:r>
      <w:proofErr w:type="spellStart"/>
      <w:r w:rsidR="0071525F">
        <w:rPr>
          <w:rFonts w:ascii="Arial" w:hAnsi="Arial" w:cs="Arial"/>
        </w:rPr>
        <w:t>Papers</w:t>
      </w:r>
      <w:proofErr w:type="spellEnd"/>
      <w:r w:rsidR="0071525F">
        <w:rPr>
          <w:rFonts w:ascii="Arial" w:hAnsi="Arial" w:cs="Arial"/>
        </w:rPr>
        <w:t xml:space="preserve">’, un conjunto de 146 documentos de longitud variada escritos </w:t>
      </w:r>
      <w:r w:rsidR="00AF4AF7">
        <w:rPr>
          <w:rFonts w:ascii="Arial" w:hAnsi="Arial" w:cs="Arial"/>
        </w:rPr>
        <w:t>por tres</w:t>
      </w:r>
      <w:r w:rsidR="0071525F">
        <w:rPr>
          <w:rFonts w:ascii="Arial" w:hAnsi="Arial" w:cs="Arial"/>
        </w:rPr>
        <w:t xml:space="preserve"> autores diferentes. El método usado en este último estudio fue un modelo Bayesiano estadístico centrado sobre un grupo de palabras comunes en inglés.</w:t>
      </w:r>
    </w:p>
    <w:p w14:paraId="555E158F" w14:textId="741D5921" w:rsidR="0071525F" w:rsidRDefault="0071525F" w:rsidP="00D74630">
      <w:pPr>
        <w:jc w:val="both"/>
        <w:rPr>
          <w:rFonts w:ascii="Arial" w:hAnsi="Arial" w:cs="Arial"/>
        </w:rPr>
      </w:pPr>
      <w:r>
        <w:rPr>
          <w:rFonts w:ascii="Arial" w:hAnsi="Arial" w:cs="Arial"/>
        </w:rPr>
        <w:t>Antes de este estudio</w:t>
      </w:r>
      <w:r w:rsidR="008478C6">
        <w:rPr>
          <w:rFonts w:ascii="Arial" w:hAnsi="Arial" w:cs="Arial"/>
        </w:rPr>
        <w:t>,</w:t>
      </w:r>
      <w:r>
        <w:rPr>
          <w:rFonts w:ascii="Arial" w:hAnsi="Arial" w:cs="Arial"/>
        </w:rPr>
        <w:t xml:space="preserve"> </w:t>
      </w:r>
      <w:r w:rsidR="008478C6">
        <w:rPr>
          <w:rFonts w:ascii="Arial" w:hAnsi="Arial" w:cs="Arial"/>
        </w:rPr>
        <w:t>la capacidad de diferenciar</w:t>
      </w:r>
      <w:r>
        <w:rPr>
          <w:rFonts w:ascii="Arial" w:hAnsi="Arial" w:cs="Arial"/>
        </w:rPr>
        <w:t xml:space="preserve"> autores se veía desde un punto de vista lingüístico dependiente del estilo literario</w:t>
      </w:r>
      <w:r w:rsidR="008478C6">
        <w:rPr>
          <w:rFonts w:ascii="Arial" w:hAnsi="Arial" w:cs="Arial"/>
        </w:rPr>
        <w:t xml:space="preserve"> de cada uno</w:t>
      </w:r>
      <w:r>
        <w:rPr>
          <w:rFonts w:ascii="Arial" w:hAnsi="Arial" w:cs="Arial"/>
        </w:rPr>
        <w:t xml:space="preserve">. </w:t>
      </w:r>
      <w:r w:rsidR="008478C6">
        <w:rPr>
          <w:rFonts w:ascii="Arial" w:hAnsi="Arial" w:cs="Arial"/>
        </w:rPr>
        <w:t>Se definió un</w:t>
      </w:r>
      <w:r>
        <w:rPr>
          <w:rFonts w:ascii="Arial" w:hAnsi="Arial" w:cs="Arial"/>
        </w:rPr>
        <w:t xml:space="preserve"> conjunto heterogéneo de mediciones</w:t>
      </w:r>
      <w:r w:rsidR="003F59FE">
        <w:rPr>
          <w:rFonts w:ascii="Arial" w:hAnsi="Arial" w:cs="Arial"/>
        </w:rPr>
        <w:t xml:space="preserve"> -</w:t>
      </w:r>
      <w:r w:rsidR="008478C6">
        <w:rPr>
          <w:rFonts w:ascii="Arial" w:hAnsi="Arial" w:cs="Arial"/>
        </w:rPr>
        <w:t>aproxima</w:t>
      </w:r>
      <w:r w:rsidR="003F59FE">
        <w:rPr>
          <w:rFonts w:ascii="Arial" w:hAnsi="Arial" w:cs="Arial"/>
        </w:rPr>
        <w:t>damente llegaron a ser un millar-</w:t>
      </w:r>
      <w:r>
        <w:rPr>
          <w:rFonts w:ascii="Arial" w:hAnsi="Arial" w:cs="Arial"/>
        </w:rPr>
        <w:t xml:space="preserve"> </w:t>
      </w:r>
      <w:r w:rsidR="009B130F">
        <w:rPr>
          <w:rFonts w:ascii="Arial" w:hAnsi="Arial" w:cs="Arial"/>
        </w:rPr>
        <w:t>sobre propiedades concretas y triviales del</w:t>
      </w:r>
      <w:r w:rsidR="008478C6">
        <w:rPr>
          <w:rFonts w:ascii="Arial" w:hAnsi="Arial" w:cs="Arial"/>
        </w:rPr>
        <w:t xml:space="preserve"> uso del</w:t>
      </w:r>
      <w:r w:rsidR="00AF4AF7">
        <w:rPr>
          <w:rFonts w:ascii="Arial" w:hAnsi="Arial" w:cs="Arial"/>
        </w:rPr>
        <w:t xml:space="preserve"> lenguaje. Algunas de é</w:t>
      </w:r>
      <w:r w:rsidR="009B130F">
        <w:rPr>
          <w:rFonts w:ascii="Arial" w:hAnsi="Arial" w:cs="Arial"/>
        </w:rPr>
        <w:t>stas</w:t>
      </w:r>
      <w:r w:rsidR="00AF4AF7">
        <w:rPr>
          <w:rFonts w:ascii="Arial" w:hAnsi="Arial" w:cs="Arial"/>
        </w:rPr>
        <w:t xml:space="preserve"> fueron</w:t>
      </w:r>
      <w:r w:rsidR="009B130F">
        <w:rPr>
          <w:rFonts w:ascii="Arial" w:hAnsi="Arial" w:cs="Arial"/>
        </w:rPr>
        <w:t xml:space="preserve"> la fr</w:t>
      </w:r>
      <w:r w:rsidR="008478C6">
        <w:rPr>
          <w:rFonts w:ascii="Arial" w:hAnsi="Arial" w:cs="Arial"/>
        </w:rPr>
        <w:t>ecuencia de palabras por frase,</w:t>
      </w:r>
      <w:r w:rsidR="009B130F">
        <w:rPr>
          <w:rFonts w:ascii="Arial" w:hAnsi="Arial" w:cs="Arial"/>
        </w:rPr>
        <w:t xml:space="preserve"> la frecuencia de caracteres por frase</w:t>
      </w:r>
      <w:r w:rsidR="008478C6">
        <w:rPr>
          <w:rFonts w:ascii="Arial" w:hAnsi="Arial" w:cs="Arial"/>
        </w:rPr>
        <w:t xml:space="preserve"> o el uso de palabras poco frecuentes</w:t>
      </w:r>
      <w:r w:rsidR="009B130F">
        <w:rPr>
          <w:rFonts w:ascii="Arial" w:hAnsi="Arial" w:cs="Arial"/>
        </w:rPr>
        <w:t>.</w:t>
      </w:r>
    </w:p>
    <w:p w14:paraId="156DEB90" w14:textId="77777777" w:rsidR="009B130F" w:rsidRDefault="009B130F" w:rsidP="00D74630">
      <w:pPr>
        <w:jc w:val="both"/>
        <w:rPr>
          <w:rFonts w:ascii="Arial" w:hAnsi="Arial" w:cs="Arial"/>
        </w:rPr>
      </w:pPr>
      <w:r>
        <w:rPr>
          <w:rFonts w:ascii="Arial" w:hAnsi="Arial" w:cs="Arial"/>
        </w:rPr>
        <w:t xml:space="preserve">La metodología de trabajo estaba bastante limitada </w:t>
      </w:r>
      <w:r w:rsidR="008478C6">
        <w:rPr>
          <w:rFonts w:ascii="Arial" w:hAnsi="Arial" w:cs="Arial"/>
        </w:rPr>
        <w:t>tanto por los medios disponibles en el momento como por los problemas que se planteaban. La mayor parte de estos problemas cumplían las siguientes características</w:t>
      </w:r>
      <w:r>
        <w:rPr>
          <w:rFonts w:ascii="Arial" w:hAnsi="Arial" w:cs="Arial"/>
        </w:rPr>
        <w:t>:</w:t>
      </w:r>
    </w:p>
    <w:p w14:paraId="34F2BA45" w14:textId="77777777" w:rsidR="009B130F" w:rsidRDefault="009B130F" w:rsidP="00F56E06">
      <w:pPr>
        <w:pStyle w:val="Prrafodelista"/>
        <w:numPr>
          <w:ilvl w:val="0"/>
          <w:numId w:val="2"/>
        </w:numPr>
        <w:jc w:val="both"/>
        <w:rPr>
          <w:rFonts w:ascii="Arial" w:hAnsi="Arial" w:cs="Arial"/>
        </w:rPr>
      </w:pPr>
      <w:r>
        <w:rPr>
          <w:rFonts w:ascii="Arial" w:hAnsi="Arial" w:cs="Arial"/>
        </w:rPr>
        <w:t>El documento a analizar usualmente se trataba de una obra completa</w:t>
      </w:r>
      <w:r w:rsidR="008478C6">
        <w:rPr>
          <w:rFonts w:ascii="Arial" w:hAnsi="Arial" w:cs="Arial"/>
        </w:rPr>
        <w:t xml:space="preserve"> o libro</w:t>
      </w:r>
      <w:r>
        <w:rPr>
          <w:rFonts w:ascii="Arial" w:hAnsi="Arial" w:cs="Arial"/>
        </w:rPr>
        <w:t>.</w:t>
      </w:r>
    </w:p>
    <w:p w14:paraId="5EE0C36E" w14:textId="7EFED50B" w:rsidR="009B130F" w:rsidRDefault="009B130F" w:rsidP="00F56E06">
      <w:pPr>
        <w:pStyle w:val="Prrafodelista"/>
        <w:numPr>
          <w:ilvl w:val="0"/>
          <w:numId w:val="2"/>
        </w:numPr>
        <w:jc w:val="both"/>
        <w:rPr>
          <w:rFonts w:ascii="Arial" w:hAnsi="Arial" w:cs="Arial"/>
        </w:rPr>
      </w:pPr>
      <w:r>
        <w:rPr>
          <w:rFonts w:ascii="Arial" w:hAnsi="Arial" w:cs="Arial"/>
        </w:rPr>
        <w:t>El número de autores sobre los que se realizaba e</w:t>
      </w:r>
      <w:r w:rsidR="00AF4AF7">
        <w:rPr>
          <w:rFonts w:ascii="Arial" w:hAnsi="Arial" w:cs="Arial"/>
        </w:rPr>
        <w:t>l estudio era pequeño (a</w:t>
      </w:r>
      <w:r w:rsidR="008A10CD">
        <w:rPr>
          <w:rFonts w:ascii="Arial" w:hAnsi="Arial" w:cs="Arial"/>
        </w:rPr>
        <w:t>proximadamente 2 o 3 autores</w:t>
      </w:r>
      <w:r w:rsidR="00AF4AF7">
        <w:rPr>
          <w:rFonts w:ascii="Arial" w:hAnsi="Arial" w:cs="Arial"/>
        </w:rPr>
        <w:t>)</w:t>
      </w:r>
      <w:r w:rsidR="008A10CD">
        <w:rPr>
          <w:rFonts w:ascii="Arial" w:hAnsi="Arial" w:cs="Arial"/>
        </w:rPr>
        <w:t>.</w:t>
      </w:r>
    </w:p>
    <w:p w14:paraId="6FB62F0C" w14:textId="77777777" w:rsidR="009B130F" w:rsidRDefault="00C14EEA" w:rsidP="00F56E06">
      <w:pPr>
        <w:pStyle w:val="Prrafodelista"/>
        <w:numPr>
          <w:ilvl w:val="0"/>
          <w:numId w:val="2"/>
        </w:numPr>
        <w:jc w:val="both"/>
        <w:rPr>
          <w:rFonts w:ascii="Arial" w:hAnsi="Arial" w:cs="Arial"/>
        </w:rPr>
      </w:pPr>
      <w:r>
        <w:rPr>
          <w:rFonts w:ascii="Arial" w:hAnsi="Arial" w:cs="Arial"/>
        </w:rPr>
        <w:t>Existía un alto componente subjetivo en la evaluación de los métodos propuestos.</w:t>
      </w:r>
    </w:p>
    <w:p w14:paraId="3B37C244" w14:textId="77777777" w:rsidR="00C14EEA" w:rsidRDefault="00C14EEA" w:rsidP="00F56E06">
      <w:pPr>
        <w:pStyle w:val="Prrafodelista"/>
        <w:numPr>
          <w:ilvl w:val="0"/>
          <w:numId w:val="2"/>
        </w:numPr>
        <w:jc w:val="both"/>
        <w:rPr>
          <w:rFonts w:ascii="Arial" w:hAnsi="Arial" w:cs="Arial"/>
        </w:rPr>
      </w:pPr>
      <w:r>
        <w:rPr>
          <w:rFonts w:ascii="Arial" w:hAnsi="Arial" w:cs="Arial"/>
        </w:rPr>
        <w:t>La decisión de que método era el más apropiado para un problema partía de una ausencia notable de un banco de problemas resueltos.</w:t>
      </w:r>
    </w:p>
    <w:p w14:paraId="65247B8C" w14:textId="1084E38B" w:rsidR="00F902B7" w:rsidRDefault="00C14EEA" w:rsidP="008A10CD">
      <w:pPr>
        <w:jc w:val="both"/>
        <w:rPr>
          <w:rFonts w:ascii="Arial" w:hAnsi="Arial" w:cs="Arial"/>
        </w:rPr>
      </w:pPr>
      <w:r>
        <w:rPr>
          <w:rFonts w:ascii="Arial" w:hAnsi="Arial" w:cs="Arial"/>
        </w:rPr>
        <w:t>A partir de la revoluci</w:t>
      </w:r>
      <w:r w:rsidR="009E63DE">
        <w:rPr>
          <w:rFonts w:ascii="Arial" w:hAnsi="Arial" w:cs="Arial"/>
        </w:rPr>
        <w:t>ón de</w:t>
      </w:r>
      <w:r>
        <w:rPr>
          <w:rFonts w:ascii="Arial" w:hAnsi="Arial" w:cs="Arial"/>
        </w:rPr>
        <w:t xml:space="preserve"> Internet</w:t>
      </w:r>
      <w:r w:rsidR="00AF4AF7">
        <w:rPr>
          <w:rFonts w:ascii="Arial" w:hAnsi="Arial" w:cs="Arial"/>
        </w:rPr>
        <w:t>,</w:t>
      </w:r>
      <w:r>
        <w:rPr>
          <w:rFonts w:ascii="Arial" w:hAnsi="Arial" w:cs="Arial"/>
        </w:rPr>
        <w:t xml:space="preserve"> </w:t>
      </w:r>
      <w:r w:rsidR="009E63DE">
        <w:rPr>
          <w:rFonts w:ascii="Arial" w:hAnsi="Arial" w:cs="Arial"/>
        </w:rPr>
        <w:t>la metodología tradicional aplicada sobre los nuevos problemas se quedó ob</w:t>
      </w:r>
      <w:r w:rsidR="008478C6">
        <w:rPr>
          <w:rFonts w:ascii="Arial" w:hAnsi="Arial" w:cs="Arial"/>
        </w:rPr>
        <w:t>soleta debido a la divers</w:t>
      </w:r>
      <w:r w:rsidR="00AF4AF7">
        <w:rPr>
          <w:rFonts w:ascii="Arial" w:hAnsi="Arial" w:cs="Arial"/>
        </w:rPr>
        <w:t>ificación y volumetría de estos</w:t>
      </w:r>
      <w:r w:rsidR="008478C6">
        <w:rPr>
          <w:rFonts w:ascii="Arial" w:hAnsi="Arial" w:cs="Arial"/>
        </w:rPr>
        <w:t>. Es en este punto, cuando el procesamiento del lenguaje natural (</w:t>
      </w:r>
      <w:r w:rsidR="008478C6" w:rsidRPr="003F59FE">
        <w:rPr>
          <w:rFonts w:ascii="Arial" w:hAnsi="Arial" w:cs="Arial"/>
          <w:i/>
        </w:rPr>
        <w:t xml:space="preserve">natural </w:t>
      </w:r>
      <w:proofErr w:type="spellStart"/>
      <w:r w:rsidR="008478C6" w:rsidRPr="003F59FE">
        <w:rPr>
          <w:rFonts w:ascii="Arial" w:hAnsi="Arial" w:cs="Arial"/>
          <w:i/>
        </w:rPr>
        <w:t>language</w:t>
      </w:r>
      <w:proofErr w:type="spellEnd"/>
      <w:r w:rsidR="008478C6" w:rsidRPr="003F59FE">
        <w:rPr>
          <w:rFonts w:ascii="Arial" w:hAnsi="Arial" w:cs="Arial"/>
          <w:i/>
        </w:rPr>
        <w:t xml:space="preserve"> </w:t>
      </w:r>
      <w:proofErr w:type="spellStart"/>
      <w:r w:rsidR="008478C6" w:rsidRPr="003F59FE">
        <w:rPr>
          <w:rFonts w:ascii="Arial" w:hAnsi="Arial" w:cs="Arial"/>
          <w:i/>
        </w:rPr>
        <w:t>processing</w:t>
      </w:r>
      <w:proofErr w:type="spellEnd"/>
      <w:r w:rsidR="008478C6" w:rsidRPr="008478C6">
        <w:rPr>
          <w:rFonts w:ascii="Arial" w:hAnsi="Arial" w:cs="Arial"/>
        </w:rPr>
        <w:t xml:space="preserve">) </w:t>
      </w:r>
      <w:r w:rsidR="008478C6">
        <w:rPr>
          <w:rFonts w:ascii="Arial" w:hAnsi="Arial" w:cs="Arial"/>
        </w:rPr>
        <w:t xml:space="preserve">en conjunto con </w:t>
      </w:r>
      <w:r w:rsidR="00AF4AF7">
        <w:rPr>
          <w:rFonts w:ascii="Arial" w:hAnsi="Arial" w:cs="Arial"/>
        </w:rPr>
        <w:t>el Aprendizaje Automático y Recuperación de I</w:t>
      </w:r>
      <w:r w:rsidR="008478C6">
        <w:rPr>
          <w:rFonts w:ascii="Arial" w:hAnsi="Arial" w:cs="Arial"/>
        </w:rPr>
        <w:t xml:space="preserve">nformación se imponen como </w:t>
      </w:r>
      <w:r w:rsidR="008A10CD">
        <w:rPr>
          <w:rFonts w:ascii="Arial" w:hAnsi="Arial" w:cs="Arial"/>
        </w:rPr>
        <w:t xml:space="preserve">áreas del conocimiento y </w:t>
      </w:r>
      <w:r w:rsidR="008478C6">
        <w:rPr>
          <w:rFonts w:ascii="Arial" w:hAnsi="Arial" w:cs="Arial"/>
        </w:rPr>
        <w:t>modelos de trabajo para la identificación de la autoría.</w:t>
      </w:r>
    </w:p>
    <w:p w14:paraId="43A4A9B0" w14:textId="0072D887" w:rsidR="008A10CD" w:rsidRDefault="003547BB" w:rsidP="008A10CD">
      <w:pPr>
        <w:jc w:val="both"/>
        <w:rPr>
          <w:rFonts w:ascii="Arial" w:hAnsi="Arial" w:cs="Arial"/>
        </w:rPr>
      </w:pPr>
      <w:r>
        <w:rPr>
          <w:rFonts w:ascii="Arial" w:hAnsi="Arial" w:cs="Arial"/>
        </w:rPr>
        <w:t>Desde la Recuperación de I</w:t>
      </w:r>
      <w:r w:rsidR="008A10CD">
        <w:rPr>
          <w:rFonts w:ascii="Arial" w:hAnsi="Arial" w:cs="Arial"/>
        </w:rPr>
        <w:t>nformación se desarrollaron técnicas eficientes para la representación y clasificación de grandes volúmenes de información.</w:t>
      </w:r>
    </w:p>
    <w:p w14:paraId="1F0E9A22" w14:textId="566AA01C" w:rsidR="008A10CD" w:rsidRDefault="003547BB" w:rsidP="008A10CD">
      <w:pPr>
        <w:jc w:val="both"/>
        <w:rPr>
          <w:rFonts w:ascii="Arial" w:hAnsi="Arial" w:cs="Arial"/>
        </w:rPr>
      </w:pPr>
      <w:r w:rsidRPr="00705AD5">
        <w:rPr>
          <w:rFonts w:ascii="Arial" w:hAnsi="Arial" w:cs="Arial"/>
        </w:rPr>
        <w:t>Desde el Aprendizaje A</w:t>
      </w:r>
      <w:r w:rsidR="00705AD5" w:rsidRPr="00705AD5">
        <w:rPr>
          <w:rFonts w:ascii="Arial" w:hAnsi="Arial" w:cs="Arial"/>
        </w:rPr>
        <w:t>utomático se desarrollaron</w:t>
      </w:r>
      <w:r w:rsidR="008A10CD" w:rsidRPr="00705AD5">
        <w:rPr>
          <w:rFonts w:ascii="Arial" w:hAnsi="Arial" w:cs="Arial"/>
        </w:rPr>
        <w:t xml:space="preserve"> algoritmo</w:t>
      </w:r>
      <w:r w:rsidR="003F59FE" w:rsidRPr="00705AD5">
        <w:rPr>
          <w:rFonts w:ascii="Arial" w:hAnsi="Arial" w:cs="Arial"/>
        </w:rPr>
        <w:t>s</w:t>
      </w:r>
      <w:r w:rsidR="008A10CD" w:rsidRPr="00705AD5">
        <w:rPr>
          <w:rFonts w:ascii="Arial" w:hAnsi="Arial" w:cs="Arial"/>
        </w:rPr>
        <w:t xml:space="preserve"> capaces de trabajar con problemas de </w:t>
      </w:r>
      <w:r w:rsidR="005E0685" w:rsidRPr="00705AD5">
        <w:rPr>
          <w:rFonts w:ascii="Arial" w:hAnsi="Arial" w:cs="Arial"/>
        </w:rPr>
        <w:t xml:space="preserve">alta </w:t>
      </w:r>
      <w:r w:rsidR="008A10CD" w:rsidRPr="00705AD5">
        <w:rPr>
          <w:rFonts w:ascii="Arial" w:hAnsi="Arial" w:cs="Arial"/>
        </w:rPr>
        <w:t xml:space="preserve">dimensión. </w:t>
      </w:r>
      <w:r w:rsidR="008A10CD">
        <w:rPr>
          <w:rFonts w:ascii="Arial" w:hAnsi="Arial" w:cs="Arial"/>
        </w:rPr>
        <w:t>En 1992</w:t>
      </w:r>
      <w:r w:rsidR="00AF4AF7">
        <w:rPr>
          <w:rFonts w:ascii="Arial" w:hAnsi="Arial" w:cs="Arial"/>
        </w:rPr>
        <w:t>,</w:t>
      </w:r>
      <w:r w:rsidR="008A10CD">
        <w:rPr>
          <w:rFonts w:ascii="Arial" w:hAnsi="Arial" w:cs="Arial"/>
        </w:rPr>
        <w:t xml:space="preserve"> con la publicación realizada por</w:t>
      </w:r>
      <w:r w:rsidR="008A10CD" w:rsidRPr="008A10CD">
        <w:t xml:space="preserve"> </w:t>
      </w:r>
      <w:r w:rsidR="008A10CD">
        <w:rPr>
          <w:rFonts w:ascii="Arial" w:hAnsi="Arial" w:cs="Arial"/>
        </w:rPr>
        <w:t xml:space="preserve">E. </w:t>
      </w:r>
      <w:proofErr w:type="spellStart"/>
      <w:r w:rsidR="008A10CD">
        <w:rPr>
          <w:rFonts w:ascii="Arial" w:hAnsi="Arial" w:cs="Arial"/>
        </w:rPr>
        <w:t>Boser</w:t>
      </w:r>
      <w:proofErr w:type="spellEnd"/>
      <w:r w:rsidR="008A10CD">
        <w:rPr>
          <w:rFonts w:ascii="Arial" w:hAnsi="Arial" w:cs="Arial"/>
        </w:rPr>
        <w:t>, Isabelle M. Guyon y</w:t>
      </w:r>
      <w:r w:rsidR="008A10CD" w:rsidRPr="008A10CD">
        <w:rPr>
          <w:rFonts w:ascii="Arial" w:hAnsi="Arial" w:cs="Arial"/>
        </w:rPr>
        <w:t xml:space="preserve"> Vladimir N. </w:t>
      </w:r>
      <w:proofErr w:type="spellStart"/>
      <w:r w:rsidR="008A10CD" w:rsidRPr="008A10CD">
        <w:rPr>
          <w:rFonts w:ascii="Arial" w:hAnsi="Arial" w:cs="Arial"/>
        </w:rPr>
        <w:t>Vapnik</w:t>
      </w:r>
      <w:proofErr w:type="spellEnd"/>
      <w:r w:rsidR="008A10CD" w:rsidRPr="008A10CD">
        <w:rPr>
          <w:rFonts w:ascii="Arial" w:hAnsi="Arial" w:cs="Arial"/>
        </w:rPr>
        <w:t xml:space="preserve"> </w:t>
      </w:r>
      <w:r w:rsidR="008A10CD">
        <w:rPr>
          <w:rFonts w:ascii="Arial" w:hAnsi="Arial" w:cs="Arial"/>
        </w:rPr>
        <w:t xml:space="preserve">en la que sugirieron </w:t>
      </w:r>
      <w:r w:rsidR="00AF4AF7">
        <w:rPr>
          <w:rFonts w:ascii="Arial" w:hAnsi="Arial" w:cs="Arial"/>
        </w:rPr>
        <w:t>la aplicación del modelo ‘m</w:t>
      </w:r>
      <w:r w:rsidR="005C3883">
        <w:rPr>
          <w:rFonts w:ascii="Arial" w:hAnsi="Arial" w:cs="Arial"/>
        </w:rPr>
        <w:t>á</w:t>
      </w:r>
      <w:r w:rsidR="00AF4AF7">
        <w:rPr>
          <w:rFonts w:ascii="Arial" w:hAnsi="Arial" w:cs="Arial"/>
        </w:rPr>
        <w:t>quina</w:t>
      </w:r>
      <w:r w:rsidR="008A10CD">
        <w:rPr>
          <w:rFonts w:ascii="Arial" w:hAnsi="Arial" w:cs="Arial"/>
        </w:rPr>
        <w:t xml:space="preserve"> de vectores soporte</w:t>
      </w:r>
      <w:r w:rsidR="00AF4AF7">
        <w:rPr>
          <w:rFonts w:ascii="Arial" w:hAnsi="Arial" w:cs="Arial"/>
        </w:rPr>
        <w:t>’ (SVM)</w:t>
      </w:r>
      <w:r w:rsidR="008A10CD">
        <w:rPr>
          <w:rFonts w:ascii="Arial" w:hAnsi="Arial" w:cs="Arial"/>
        </w:rPr>
        <w:t xml:space="preserve"> sobre </w:t>
      </w:r>
      <w:r w:rsidR="00AF4AF7">
        <w:rPr>
          <w:rFonts w:ascii="Arial" w:hAnsi="Arial" w:cs="Arial"/>
        </w:rPr>
        <w:t>‘</w:t>
      </w:r>
      <w:proofErr w:type="spellStart"/>
      <w:r w:rsidR="008A10CD" w:rsidRPr="003F59FE">
        <w:rPr>
          <w:rFonts w:ascii="Arial" w:hAnsi="Arial" w:cs="Arial"/>
          <w:i/>
        </w:rPr>
        <w:t>kernel</w:t>
      </w:r>
      <w:r w:rsidR="00AF4AF7" w:rsidRPr="003F59FE">
        <w:rPr>
          <w:rFonts w:ascii="Arial" w:hAnsi="Arial" w:cs="Arial"/>
          <w:i/>
        </w:rPr>
        <w:t>s</w:t>
      </w:r>
      <w:proofErr w:type="spellEnd"/>
      <w:r w:rsidR="00AF4AF7" w:rsidRPr="003F59FE">
        <w:rPr>
          <w:rFonts w:ascii="Arial" w:hAnsi="Arial" w:cs="Arial"/>
          <w:i/>
        </w:rPr>
        <w:t>’</w:t>
      </w:r>
      <w:r w:rsidR="008A10CD">
        <w:rPr>
          <w:rFonts w:ascii="Arial" w:hAnsi="Arial" w:cs="Arial"/>
        </w:rPr>
        <w:t xml:space="preserve"> no lineales.</w:t>
      </w:r>
    </w:p>
    <w:p w14:paraId="0E3BD1FD" w14:textId="77777777" w:rsidR="008A10CD" w:rsidRDefault="008A10CD" w:rsidP="008A10CD">
      <w:pPr>
        <w:jc w:val="both"/>
        <w:rPr>
          <w:rFonts w:ascii="Arial" w:hAnsi="Arial" w:cs="Arial"/>
        </w:rPr>
      </w:pPr>
      <w:r>
        <w:rPr>
          <w:rFonts w:ascii="Arial" w:hAnsi="Arial" w:cs="Arial"/>
        </w:rPr>
        <w:t>Desde el procesamiento del lenguaje natural con el desarrollo de herramientas eficientes que analizaran características del lenguaje.</w:t>
      </w:r>
    </w:p>
    <w:p w14:paraId="2691D749" w14:textId="5D874F98" w:rsidR="003B72E5" w:rsidRDefault="005E2733" w:rsidP="00922692">
      <w:pPr>
        <w:jc w:val="both"/>
        <w:rPr>
          <w:rFonts w:ascii="Arial" w:hAnsi="Arial" w:cs="Arial"/>
        </w:rPr>
      </w:pPr>
      <w:r>
        <w:rPr>
          <w:rFonts w:ascii="Arial" w:hAnsi="Arial" w:cs="Arial"/>
        </w:rPr>
        <w:t>(eficiencia CUDA)</w:t>
      </w:r>
    </w:p>
    <w:p w14:paraId="5B104189" w14:textId="77777777" w:rsidR="005E2733" w:rsidRPr="00922692" w:rsidRDefault="005E2733" w:rsidP="00922692">
      <w:pPr>
        <w:jc w:val="both"/>
        <w:rPr>
          <w:rFonts w:ascii="Arial" w:hAnsi="Arial" w:cs="Arial"/>
        </w:rPr>
      </w:pPr>
    </w:p>
    <w:p w14:paraId="579EB01A" w14:textId="642CC7A0" w:rsidR="003B72E5" w:rsidRPr="00AC67EE" w:rsidRDefault="00B5353C" w:rsidP="00ED0285">
      <w:pPr>
        <w:pStyle w:val="Ttulo2"/>
        <w:rPr>
          <w:rFonts w:ascii="Arial" w:hAnsi="Arial" w:cs="Arial"/>
          <w:b/>
          <w:color w:val="auto"/>
        </w:rPr>
      </w:pPr>
      <w:bookmarkStart w:id="7" w:name="_Toc40468821"/>
      <w:r>
        <w:rPr>
          <w:rFonts w:ascii="Arial" w:hAnsi="Arial" w:cs="Arial"/>
          <w:b/>
          <w:color w:val="auto"/>
        </w:rPr>
        <w:t>D</w:t>
      </w:r>
      <w:r w:rsidR="003B72E5" w:rsidRPr="00AC67EE">
        <w:rPr>
          <w:rFonts w:ascii="Arial" w:hAnsi="Arial" w:cs="Arial"/>
          <w:b/>
          <w:color w:val="auto"/>
        </w:rPr>
        <w:t>escripción de la metodología de la investigación</w:t>
      </w:r>
      <w:bookmarkEnd w:id="7"/>
    </w:p>
    <w:p w14:paraId="44E6B7D6" w14:textId="622767DA" w:rsidR="00ED0285" w:rsidRDefault="00ED0285" w:rsidP="00ED0285"/>
    <w:p w14:paraId="214A6F7E" w14:textId="2FF76488" w:rsidR="00ED0285" w:rsidRDefault="00ED0285" w:rsidP="00AC67EE">
      <w:pPr>
        <w:jc w:val="both"/>
        <w:rPr>
          <w:rFonts w:ascii="Arial" w:hAnsi="Arial" w:cs="Arial"/>
        </w:rPr>
      </w:pPr>
      <w:r w:rsidRPr="00ED0285">
        <w:rPr>
          <w:rFonts w:ascii="Arial" w:hAnsi="Arial" w:cs="Arial"/>
        </w:rPr>
        <w:t>Unos de los mayores problemas</w:t>
      </w:r>
      <w:r>
        <w:rPr>
          <w:rFonts w:ascii="Arial" w:hAnsi="Arial" w:cs="Arial"/>
        </w:rPr>
        <w:t xml:space="preserve"> en los trabajos de ciencia de datos es la metodología. Existen muchos puntos críticos y difícilmente detectables que pueden dar lugar a invalidar nuestra investigación y nuestros resultados.</w:t>
      </w:r>
      <w:r w:rsidR="00AC2A77">
        <w:rPr>
          <w:rFonts w:ascii="Arial" w:hAnsi="Arial" w:cs="Arial"/>
        </w:rPr>
        <w:t xml:space="preserve"> Resulta extremadamente complejo realizar estos pasos de forma ordenada. La principal causa es que se trata de </w:t>
      </w:r>
      <w:r w:rsidR="00037BBF">
        <w:rPr>
          <w:rFonts w:ascii="Arial" w:hAnsi="Arial" w:cs="Arial"/>
        </w:rPr>
        <w:t xml:space="preserve">un </w:t>
      </w:r>
      <w:r w:rsidR="00AC2A77">
        <w:rPr>
          <w:rFonts w:ascii="Arial" w:hAnsi="Arial" w:cs="Arial"/>
        </w:rPr>
        <w:t xml:space="preserve">proceso </w:t>
      </w:r>
      <w:r w:rsidR="00AC2A77" w:rsidRPr="00AC2A77">
        <w:rPr>
          <w:rFonts w:ascii="Arial" w:hAnsi="Arial" w:cs="Arial"/>
          <w:b/>
          <w:bCs/>
        </w:rPr>
        <w:t>dinámico multiobjetivo</w:t>
      </w:r>
      <w:r w:rsidR="00AC2A77">
        <w:rPr>
          <w:rFonts w:ascii="Arial" w:hAnsi="Arial" w:cs="Arial"/>
        </w:rPr>
        <w:t>.</w:t>
      </w:r>
      <w:r>
        <w:rPr>
          <w:rFonts w:ascii="Arial" w:hAnsi="Arial" w:cs="Arial"/>
        </w:rPr>
        <w:t xml:space="preserve"> A continuación</w:t>
      </w:r>
      <w:r w:rsidR="00037BBF">
        <w:rPr>
          <w:rFonts w:ascii="Arial" w:hAnsi="Arial" w:cs="Arial"/>
        </w:rPr>
        <w:t>,</w:t>
      </w:r>
      <w:r>
        <w:rPr>
          <w:rFonts w:ascii="Arial" w:hAnsi="Arial" w:cs="Arial"/>
        </w:rPr>
        <w:t xml:space="preserve"> se explican los pasos</w:t>
      </w:r>
      <w:r w:rsidR="00037BBF">
        <w:rPr>
          <w:rFonts w:ascii="Arial" w:hAnsi="Arial" w:cs="Arial"/>
        </w:rPr>
        <w:t xml:space="preserve"> se han seguido a lo largo de la investigación</w:t>
      </w:r>
      <w:r>
        <w:rPr>
          <w:rFonts w:ascii="Arial" w:hAnsi="Arial" w:cs="Arial"/>
        </w:rPr>
        <w:t>:</w:t>
      </w:r>
    </w:p>
    <w:p w14:paraId="206250F3" w14:textId="79190C92" w:rsidR="00ED0285" w:rsidRDefault="00037BBF" w:rsidP="00F56E06">
      <w:pPr>
        <w:pStyle w:val="Prrafodelista"/>
        <w:numPr>
          <w:ilvl w:val="0"/>
          <w:numId w:val="29"/>
        </w:numPr>
        <w:jc w:val="both"/>
        <w:rPr>
          <w:rFonts w:ascii="Arial" w:hAnsi="Arial" w:cs="Arial"/>
        </w:rPr>
      </w:pPr>
      <w:r w:rsidRPr="005C7290">
        <w:rPr>
          <w:rFonts w:ascii="Arial" w:hAnsi="Arial" w:cs="Arial"/>
          <w:b/>
          <w:bCs/>
        </w:rPr>
        <w:t>Fuente</w:t>
      </w:r>
      <w:r w:rsidR="00ED0285" w:rsidRPr="005C7290">
        <w:rPr>
          <w:rFonts w:ascii="Arial" w:hAnsi="Arial" w:cs="Arial"/>
          <w:b/>
          <w:bCs/>
        </w:rPr>
        <w:t xml:space="preserve"> de datos</w:t>
      </w:r>
      <w:r w:rsidR="00ED0285">
        <w:rPr>
          <w:rFonts w:ascii="Arial" w:hAnsi="Arial" w:cs="Arial"/>
        </w:rPr>
        <w:t xml:space="preserve">: </w:t>
      </w:r>
      <w:r w:rsidR="00AC67EE">
        <w:rPr>
          <w:rFonts w:ascii="Arial" w:hAnsi="Arial" w:cs="Arial"/>
        </w:rPr>
        <w:t>es el paso inicial donde se debe hacer especial atención a</w:t>
      </w:r>
      <w:r>
        <w:rPr>
          <w:rFonts w:ascii="Arial" w:hAnsi="Arial" w:cs="Arial"/>
        </w:rPr>
        <w:t>l</w:t>
      </w:r>
      <w:r w:rsidR="00AC67EE">
        <w:rPr>
          <w:rFonts w:ascii="Arial" w:hAnsi="Arial" w:cs="Arial"/>
        </w:rPr>
        <w:t xml:space="preserve"> </w:t>
      </w:r>
      <w:r>
        <w:rPr>
          <w:rFonts w:ascii="Arial" w:hAnsi="Arial" w:cs="Arial"/>
        </w:rPr>
        <w:t>sistema de almacenamiento</w:t>
      </w:r>
      <w:r w:rsidR="00AC67EE">
        <w:rPr>
          <w:rFonts w:ascii="Arial" w:hAnsi="Arial" w:cs="Arial"/>
        </w:rPr>
        <w:t xml:space="preserve">. Usualmente se </w:t>
      </w:r>
      <w:r w:rsidR="00AC2A77">
        <w:rPr>
          <w:rFonts w:ascii="Arial" w:hAnsi="Arial" w:cs="Arial"/>
        </w:rPr>
        <w:t>pueden presentar</w:t>
      </w:r>
      <w:r>
        <w:rPr>
          <w:rFonts w:ascii="Arial" w:hAnsi="Arial" w:cs="Arial"/>
        </w:rPr>
        <w:t xml:space="preserve"> dificultades técnicas con el sistema ya que pueden requerir de conocimientos profundos en otras áreas de conocimiento. Un ejemplo es el lenguaje de consultas SQL. E</w:t>
      </w:r>
      <w:r w:rsidR="00AC67EE">
        <w:rPr>
          <w:rFonts w:ascii="Arial" w:hAnsi="Arial" w:cs="Arial"/>
        </w:rPr>
        <w:t xml:space="preserve">rrores de formato y codificación </w:t>
      </w:r>
      <w:r>
        <w:rPr>
          <w:rFonts w:ascii="Arial" w:hAnsi="Arial" w:cs="Arial"/>
        </w:rPr>
        <w:t>son habituales cuando se trabaja con formatos de texto o imagen</w:t>
      </w:r>
      <w:r w:rsidR="00AC67EE">
        <w:rPr>
          <w:rFonts w:ascii="Arial" w:hAnsi="Arial" w:cs="Arial"/>
        </w:rPr>
        <w:t>.</w:t>
      </w:r>
      <w:r>
        <w:rPr>
          <w:rFonts w:ascii="Arial" w:hAnsi="Arial" w:cs="Arial"/>
        </w:rPr>
        <w:t xml:space="preserve"> En el caso de formatos de texto incrementa la dificultad si nos encontramos con varios idiomas.</w:t>
      </w:r>
      <w:r w:rsidR="00AC67EE">
        <w:rPr>
          <w:rFonts w:ascii="Arial" w:hAnsi="Arial" w:cs="Arial"/>
        </w:rPr>
        <w:t xml:space="preserve"> </w:t>
      </w:r>
      <w:r>
        <w:rPr>
          <w:rFonts w:ascii="Arial" w:hAnsi="Arial" w:cs="Arial"/>
        </w:rPr>
        <w:t xml:space="preserve">Algunas de las problemáticas que aplican a nuestro problema se ven reflejadas en el apartado de </w:t>
      </w:r>
      <w:hyperlink w:anchor="_Fuente" w:history="1">
        <w:r>
          <w:rPr>
            <w:rStyle w:val="Hipervnculo"/>
            <w:rFonts w:ascii="Arial" w:hAnsi="Arial" w:cs="Arial"/>
          </w:rPr>
          <w:t>F</w:t>
        </w:r>
        <w:r w:rsidRPr="00037BBF">
          <w:rPr>
            <w:rStyle w:val="Hipervnculo"/>
            <w:rFonts w:ascii="Arial" w:hAnsi="Arial" w:cs="Arial"/>
          </w:rPr>
          <w:t>uente</w:t>
        </w:r>
      </w:hyperlink>
      <w:r w:rsidR="00AC67EE">
        <w:rPr>
          <w:rFonts w:ascii="Arial" w:hAnsi="Arial" w:cs="Arial"/>
        </w:rPr>
        <w:t>.</w:t>
      </w:r>
    </w:p>
    <w:p w14:paraId="78653FAB" w14:textId="0E045E86" w:rsidR="00AC67EE" w:rsidRDefault="00AC67EE" w:rsidP="00F56E06">
      <w:pPr>
        <w:pStyle w:val="Prrafodelista"/>
        <w:numPr>
          <w:ilvl w:val="0"/>
          <w:numId w:val="29"/>
        </w:numPr>
        <w:jc w:val="both"/>
        <w:rPr>
          <w:rFonts w:ascii="Arial" w:hAnsi="Arial" w:cs="Arial"/>
        </w:rPr>
      </w:pPr>
      <w:r w:rsidRPr="005C7290">
        <w:rPr>
          <w:rFonts w:ascii="Arial" w:hAnsi="Arial" w:cs="Arial"/>
          <w:b/>
          <w:bCs/>
        </w:rPr>
        <w:t>Limpieza de datos</w:t>
      </w:r>
      <w:r>
        <w:rPr>
          <w:rFonts w:ascii="Arial" w:hAnsi="Arial" w:cs="Arial"/>
        </w:rPr>
        <w:t xml:space="preserve">: </w:t>
      </w:r>
      <w:r w:rsidR="005C7290">
        <w:rPr>
          <w:rFonts w:ascii="Arial" w:hAnsi="Arial" w:cs="Arial"/>
        </w:rPr>
        <w:t xml:space="preserve">es un paso obligatorio, ya sea en su forma mínima como comprobación de que los datos concuerden con lo esperado o </w:t>
      </w:r>
      <w:r w:rsidR="00937BE8">
        <w:rPr>
          <w:rFonts w:ascii="Arial" w:hAnsi="Arial" w:cs="Arial"/>
        </w:rPr>
        <w:t xml:space="preserve">en su forma más compleja </w:t>
      </w:r>
      <w:r w:rsidR="005C7290">
        <w:rPr>
          <w:rFonts w:ascii="Arial" w:hAnsi="Arial" w:cs="Arial"/>
        </w:rPr>
        <w:t>realiz</w:t>
      </w:r>
      <w:r w:rsidR="00937BE8">
        <w:rPr>
          <w:rFonts w:ascii="Arial" w:hAnsi="Arial" w:cs="Arial"/>
        </w:rPr>
        <w:t>ando</w:t>
      </w:r>
      <w:r w:rsidR="005C7290">
        <w:rPr>
          <w:rFonts w:ascii="Arial" w:hAnsi="Arial" w:cs="Arial"/>
        </w:rPr>
        <w:t xml:space="preserve"> </w:t>
      </w:r>
      <w:r w:rsidR="00937BE8">
        <w:rPr>
          <w:rFonts w:ascii="Arial" w:hAnsi="Arial" w:cs="Arial"/>
        </w:rPr>
        <w:t xml:space="preserve">una </w:t>
      </w:r>
      <w:r w:rsidR="005C7290">
        <w:rPr>
          <w:rFonts w:ascii="Arial" w:hAnsi="Arial" w:cs="Arial"/>
        </w:rPr>
        <w:t>limpieza má</w:t>
      </w:r>
      <w:r w:rsidR="00937BE8">
        <w:rPr>
          <w:rFonts w:ascii="Arial" w:hAnsi="Arial" w:cs="Arial"/>
        </w:rPr>
        <w:t>s sofisticadas</w:t>
      </w:r>
      <w:r w:rsidR="005C7290">
        <w:rPr>
          <w:rFonts w:ascii="Arial" w:hAnsi="Arial" w:cs="Arial"/>
        </w:rPr>
        <w:t xml:space="preserve"> como se ven en este proyecto. Las situaciones que se pueden dar son casos incoherentes que no se deban reflejar en el modelo, datos directamente erróneos que se deben quitar, casos extremadamente poco frecuentes que solo aportan ruido… La realidad es que no existe una guía definitiva de como limpiar los datos</w:t>
      </w:r>
      <w:r w:rsidR="00937BE8">
        <w:rPr>
          <w:rFonts w:ascii="Arial" w:hAnsi="Arial" w:cs="Arial"/>
        </w:rPr>
        <w:t xml:space="preserve"> debido a la diversidad de problemas que existen. En conclusión</w:t>
      </w:r>
      <w:r w:rsidR="009B780E">
        <w:rPr>
          <w:rFonts w:ascii="Arial" w:hAnsi="Arial" w:cs="Arial"/>
        </w:rPr>
        <w:t>,</w:t>
      </w:r>
      <w:r w:rsidR="00937BE8">
        <w:rPr>
          <w:rFonts w:ascii="Arial" w:hAnsi="Arial" w:cs="Arial"/>
        </w:rPr>
        <w:t xml:space="preserve"> termina siendo un compromiso </w:t>
      </w:r>
      <w:r w:rsidR="009B780E">
        <w:rPr>
          <w:rFonts w:ascii="Arial" w:hAnsi="Arial" w:cs="Arial"/>
        </w:rPr>
        <w:t xml:space="preserve">del implementador con el grado de satisfacción que tenga sobre las pruebas o condiciones aplicadas. Algunas de las problemáticas de este paso se ven reflejadas en el apartado </w:t>
      </w:r>
      <w:hyperlink w:anchor="_Limpieza" w:history="1">
        <w:r w:rsidR="009B780E">
          <w:rPr>
            <w:rStyle w:val="Hipervnculo"/>
            <w:rFonts w:ascii="Arial" w:hAnsi="Arial" w:cs="Arial"/>
          </w:rPr>
          <w:t>L</w:t>
        </w:r>
        <w:r w:rsidR="009B780E" w:rsidRPr="009B780E">
          <w:rPr>
            <w:rStyle w:val="Hipervnculo"/>
            <w:rFonts w:ascii="Arial" w:hAnsi="Arial" w:cs="Arial"/>
          </w:rPr>
          <w:t>impieza</w:t>
        </w:r>
      </w:hyperlink>
      <w:r w:rsidR="009B780E">
        <w:rPr>
          <w:rFonts w:ascii="Arial" w:hAnsi="Arial" w:cs="Arial"/>
        </w:rPr>
        <w:t xml:space="preserve">. Es importante marcar un punto de homogeneidad a partir de aquí cuando se realizan comparaciones entre </w:t>
      </w:r>
      <w:r w:rsidR="007E2DF0">
        <w:rPr>
          <w:rFonts w:ascii="Arial" w:hAnsi="Arial" w:cs="Arial"/>
        </w:rPr>
        <w:t>distintas arquitecturas de ML, pues dos arquitecturas solo son comparables si partes de los mismos datos.</w:t>
      </w:r>
      <w:r w:rsidR="009B780E">
        <w:rPr>
          <w:rFonts w:ascii="Arial" w:hAnsi="Arial" w:cs="Arial"/>
        </w:rPr>
        <w:t xml:space="preserve"> </w:t>
      </w:r>
    </w:p>
    <w:p w14:paraId="2DD189AB" w14:textId="02B6E341" w:rsidR="004E6DA9" w:rsidRDefault="004E6DA9" w:rsidP="00F56E06">
      <w:pPr>
        <w:pStyle w:val="Prrafodelista"/>
        <w:numPr>
          <w:ilvl w:val="0"/>
          <w:numId w:val="29"/>
        </w:numPr>
        <w:jc w:val="both"/>
        <w:rPr>
          <w:rFonts w:ascii="Arial" w:hAnsi="Arial" w:cs="Arial"/>
        </w:rPr>
      </w:pPr>
      <w:r>
        <w:rPr>
          <w:rFonts w:ascii="Arial" w:hAnsi="Arial" w:cs="Arial"/>
          <w:b/>
          <w:bCs/>
        </w:rPr>
        <w:t>Preprocesamiento</w:t>
      </w:r>
      <w:r>
        <w:rPr>
          <w:rFonts w:ascii="Arial" w:hAnsi="Arial" w:cs="Arial"/>
        </w:rPr>
        <w:t>: paso intermedio y fácilmente confundible con la limpieza y extracción de datos. Su principal de diferencia con la limpieza es que esta formalizado conceptualmente y se conocen el conjunto de preprocesamientos que le pueden aplicar a un determinado tipo de características. La diferencia con la extracción es que no va orientado generar información estructura sino a hacer más eficiente y posible el entrenamiento del modelo.</w:t>
      </w:r>
      <w:r w:rsidR="006A50A8">
        <w:rPr>
          <w:rFonts w:ascii="Arial" w:hAnsi="Arial" w:cs="Arial"/>
        </w:rPr>
        <w:t xml:space="preserve"> En este proyecto por decisiones de implementación de las bibliotecas usadas el preprocesamiento ha ido estrechamente ligado a la extracción. Este paso se refleja en el apartado </w:t>
      </w:r>
      <w:hyperlink w:anchor="_Bolsa_de_Palabras" w:history="1">
        <w:r w:rsidR="006A50A8">
          <w:rPr>
            <w:rStyle w:val="Hipervnculo"/>
            <w:rFonts w:ascii="Arial" w:hAnsi="Arial" w:cs="Arial"/>
          </w:rPr>
          <w:t>B</w:t>
        </w:r>
        <w:r w:rsidR="006A50A8" w:rsidRPr="006A50A8">
          <w:rPr>
            <w:rStyle w:val="Hipervnculo"/>
            <w:rFonts w:ascii="Arial" w:hAnsi="Arial" w:cs="Arial"/>
          </w:rPr>
          <w:t>olsa de Palabras</w:t>
        </w:r>
      </w:hyperlink>
      <w:r w:rsidR="006A50A8">
        <w:rPr>
          <w:rFonts w:ascii="Arial" w:hAnsi="Arial" w:cs="Arial"/>
        </w:rPr>
        <w:t>.</w:t>
      </w:r>
    </w:p>
    <w:p w14:paraId="6112DBFF" w14:textId="465DDBBD" w:rsidR="00AC67EE" w:rsidRDefault="00AC67EE" w:rsidP="00F56E06">
      <w:pPr>
        <w:pStyle w:val="Prrafodelista"/>
        <w:numPr>
          <w:ilvl w:val="0"/>
          <w:numId w:val="29"/>
        </w:numPr>
        <w:jc w:val="both"/>
        <w:rPr>
          <w:rFonts w:ascii="Arial" w:hAnsi="Arial" w:cs="Arial"/>
        </w:rPr>
      </w:pPr>
      <w:r w:rsidRPr="000F2B91">
        <w:rPr>
          <w:rFonts w:ascii="Arial" w:hAnsi="Arial" w:cs="Arial"/>
          <w:b/>
          <w:bCs/>
        </w:rPr>
        <w:t>Extracción de características</w:t>
      </w:r>
      <w:r>
        <w:rPr>
          <w:rFonts w:ascii="Arial" w:hAnsi="Arial" w:cs="Arial"/>
        </w:rPr>
        <w:t>:</w:t>
      </w:r>
      <w:r w:rsidR="0014723E">
        <w:rPr>
          <w:rFonts w:ascii="Arial" w:hAnsi="Arial" w:cs="Arial"/>
        </w:rPr>
        <w:t xml:space="preserve"> este paso existe cuando se trabaja con modelos clásicos</w:t>
      </w:r>
      <w:r w:rsidR="004E6DA9">
        <w:rPr>
          <w:rFonts w:ascii="Arial" w:hAnsi="Arial" w:cs="Arial"/>
        </w:rPr>
        <w:t xml:space="preserve"> de Aprendizaje Automático</w:t>
      </w:r>
      <w:r w:rsidR="0014723E">
        <w:rPr>
          <w:rFonts w:ascii="Arial" w:hAnsi="Arial" w:cs="Arial"/>
        </w:rPr>
        <w:t xml:space="preserve"> que precisan de una orientación previa sobre qué características usar. Una característica extraída es aquella que se define como combinación de otras previas. Por ejemplo: de una característica única en forma de texto el conjunto de características de frecuencias de las palabras. Este paso se refleja </w:t>
      </w:r>
      <w:r w:rsidR="000F2B91">
        <w:rPr>
          <w:rFonts w:ascii="Arial" w:hAnsi="Arial" w:cs="Arial"/>
        </w:rPr>
        <w:t xml:space="preserve">en el apartado </w:t>
      </w:r>
      <w:hyperlink w:anchor="_Extracción_de_características" w:history="1">
        <w:r w:rsidR="0029398A">
          <w:rPr>
            <w:rStyle w:val="Hipervnculo"/>
            <w:rFonts w:ascii="Arial" w:hAnsi="Arial" w:cs="Arial"/>
          </w:rPr>
          <w:t>E</w:t>
        </w:r>
        <w:r w:rsidR="000F2B91" w:rsidRPr="000F2B91">
          <w:rPr>
            <w:rStyle w:val="Hipervnculo"/>
            <w:rFonts w:ascii="Arial" w:hAnsi="Arial" w:cs="Arial"/>
          </w:rPr>
          <w:t>xtracción de características</w:t>
        </w:r>
      </w:hyperlink>
      <w:r w:rsidR="000F2B91">
        <w:rPr>
          <w:rFonts w:ascii="Arial" w:hAnsi="Arial" w:cs="Arial"/>
        </w:rPr>
        <w:t>.</w:t>
      </w:r>
    </w:p>
    <w:p w14:paraId="5F4D2238" w14:textId="6E3776F1" w:rsidR="00AC67EE" w:rsidRDefault="00AC67EE" w:rsidP="00F56E06">
      <w:pPr>
        <w:pStyle w:val="Prrafodelista"/>
        <w:numPr>
          <w:ilvl w:val="0"/>
          <w:numId w:val="29"/>
        </w:numPr>
        <w:jc w:val="both"/>
        <w:rPr>
          <w:rFonts w:ascii="Arial" w:hAnsi="Arial" w:cs="Arial"/>
        </w:rPr>
      </w:pPr>
      <w:r w:rsidRPr="004E6DA9">
        <w:rPr>
          <w:rFonts w:ascii="Arial" w:hAnsi="Arial" w:cs="Arial"/>
          <w:b/>
          <w:bCs/>
        </w:rPr>
        <w:t>Selección de características</w:t>
      </w:r>
      <w:r>
        <w:rPr>
          <w:rFonts w:ascii="Arial" w:hAnsi="Arial" w:cs="Arial"/>
        </w:rPr>
        <w:t>:</w:t>
      </w:r>
      <w:r w:rsidR="004E6DA9">
        <w:rPr>
          <w:rFonts w:ascii="Arial" w:hAnsi="Arial" w:cs="Arial"/>
        </w:rPr>
        <w:t xml:space="preserve"> de la misma forma que el paso anterior la selección de características </w:t>
      </w:r>
      <w:r w:rsidR="00966DAB">
        <w:rPr>
          <w:rFonts w:ascii="Arial" w:hAnsi="Arial" w:cs="Arial"/>
        </w:rPr>
        <w:t>es usualmente frecuente encontrarla en los modelos más clásicos</w:t>
      </w:r>
      <w:r w:rsidR="006A50A8">
        <w:rPr>
          <w:rFonts w:ascii="Arial" w:hAnsi="Arial" w:cs="Arial"/>
        </w:rPr>
        <w:t>.</w:t>
      </w:r>
      <w:r w:rsidR="00966DAB">
        <w:rPr>
          <w:rFonts w:ascii="Arial" w:hAnsi="Arial" w:cs="Arial"/>
        </w:rPr>
        <w:t xml:space="preserve"> El conjunto de características seleccionadas es un subconjunto </w:t>
      </w:r>
      <w:r w:rsidR="00966DAB">
        <w:rPr>
          <w:rFonts w:ascii="Arial" w:hAnsi="Arial" w:cs="Arial"/>
        </w:rPr>
        <w:lastRenderedPageBreak/>
        <w:t>del original con el objetivo de determinar cuáles afectan al problema.</w:t>
      </w:r>
      <w:r w:rsidR="006A50A8">
        <w:rPr>
          <w:rFonts w:ascii="Arial" w:hAnsi="Arial" w:cs="Arial"/>
        </w:rPr>
        <w:t xml:space="preserve"> Este paso se refleja en el apartado </w:t>
      </w:r>
      <w:hyperlink w:anchor="_Selección_de_características" w:history="1">
        <w:r w:rsidR="006A50A8">
          <w:rPr>
            <w:rStyle w:val="Hipervnculo"/>
            <w:rFonts w:ascii="Arial" w:hAnsi="Arial" w:cs="Arial"/>
          </w:rPr>
          <w:t>S</w:t>
        </w:r>
        <w:r w:rsidR="006A50A8" w:rsidRPr="006A50A8">
          <w:rPr>
            <w:rStyle w:val="Hipervnculo"/>
            <w:rFonts w:ascii="Arial" w:hAnsi="Arial" w:cs="Arial"/>
          </w:rPr>
          <w:t>elección de características</w:t>
        </w:r>
      </w:hyperlink>
      <w:r w:rsidR="006A50A8">
        <w:rPr>
          <w:rFonts w:ascii="Arial" w:hAnsi="Arial" w:cs="Arial"/>
        </w:rPr>
        <w:t>.</w:t>
      </w:r>
    </w:p>
    <w:p w14:paraId="5ED79B02" w14:textId="48D620F2" w:rsidR="00AC67EE" w:rsidRDefault="00AC67EE" w:rsidP="00F56E06">
      <w:pPr>
        <w:pStyle w:val="Prrafodelista"/>
        <w:numPr>
          <w:ilvl w:val="0"/>
          <w:numId w:val="29"/>
        </w:numPr>
        <w:jc w:val="both"/>
        <w:rPr>
          <w:rFonts w:ascii="Arial" w:hAnsi="Arial" w:cs="Arial"/>
        </w:rPr>
      </w:pPr>
      <w:r w:rsidRPr="00966DAB">
        <w:rPr>
          <w:rFonts w:ascii="Arial" w:hAnsi="Arial" w:cs="Arial"/>
          <w:b/>
          <w:bCs/>
        </w:rPr>
        <w:t>Elección del modelo</w:t>
      </w:r>
      <w:r>
        <w:rPr>
          <w:rFonts w:ascii="Arial" w:hAnsi="Arial" w:cs="Arial"/>
        </w:rPr>
        <w:t>:</w:t>
      </w:r>
      <w:r w:rsidR="00966DAB">
        <w:rPr>
          <w:rFonts w:ascii="Arial" w:hAnsi="Arial" w:cs="Arial"/>
        </w:rPr>
        <w:t xml:space="preserve"> dependiendo </w:t>
      </w:r>
      <w:r w:rsidR="00C67FE9">
        <w:rPr>
          <w:rFonts w:ascii="Arial" w:hAnsi="Arial" w:cs="Arial"/>
        </w:rPr>
        <w:t xml:space="preserve">de si se han aplicado los pasos 4 y 5 y que técnicas se han empleado en ellos la disquisición de que modelo usar entraña un estudio teórico previo. La documentación relativa a este punto la podemos encontrar en </w:t>
      </w:r>
      <w:hyperlink w:anchor="_Aprendizaje" w:history="1">
        <w:r w:rsidR="00C67FE9">
          <w:rPr>
            <w:rStyle w:val="Hipervnculo"/>
            <w:rFonts w:ascii="Arial" w:hAnsi="Arial" w:cs="Arial"/>
          </w:rPr>
          <w:t>A</w:t>
        </w:r>
        <w:r w:rsidR="00C67FE9" w:rsidRPr="00C67FE9">
          <w:rPr>
            <w:rStyle w:val="Hipervnculo"/>
            <w:rFonts w:ascii="Arial" w:hAnsi="Arial" w:cs="Arial"/>
          </w:rPr>
          <w:t>p</w:t>
        </w:r>
        <w:bookmarkStart w:id="8" w:name="_Hlk40459090"/>
        <w:r w:rsidR="00C67FE9" w:rsidRPr="00C67FE9">
          <w:rPr>
            <w:rStyle w:val="Hipervnculo"/>
            <w:rFonts w:ascii="Arial" w:hAnsi="Arial" w:cs="Arial"/>
          </w:rPr>
          <w:t>ren</w:t>
        </w:r>
        <w:bookmarkEnd w:id="8"/>
        <w:r w:rsidR="00C67FE9" w:rsidRPr="00C67FE9">
          <w:rPr>
            <w:rStyle w:val="Hipervnculo"/>
            <w:rFonts w:ascii="Arial" w:hAnsi="Arial" w:cs="Arial"/>
          </w:rPr>
          <w:t>dizaje</w:t>
        </w:r>
      </w:hyperlink>
      <w:r w:rsidR="00C67FE9">
        <w:rPr>
          <w:rFonts w:ascii="Arial" w:hAnsi="Arial" w:cs="Arial"/>
        </w:rPr>
        <w:t>.</w:t>
      </w:r>
    </w:p>
    <w:p w14:paraId="5742F42A" w14:textId="7B536E0D" w:rsidR="005C7290" w:rsidRDefault="005C7290" w:rsidP="00F56E06">
      <w:pPr>
        <w:pStyle w:val="Prrafodelista"/>
        <w:numPr>
          <w:ilvl w:val="0"/>
          <w:numId w:val="29"/>
        </w:numPr>
        <w:jc w:val="both"/>
        <w:rPr>
          <w:rFonts w:ascii="Arial" w:hAnsi="Arial" w:cs="Arial"/>
        </w:rPr>
      </w:pPr>
      <w:r w:rsidRPr="00C67FE9">
        <w:rPr>
          <w:rFonts w:ascii="Arial" w:hAnsi="Arial" w:cs="Arial"/>
          <w:b/>
          <w:bCs/>
        </w:rPr>
        <w:t>Ajuste de hiperparámetros</w:t>
      </w:r>
      <w:r>
        <w:rPr>
          <w:rFonts w:ascii="Arial" w:hAnsi="Arial" w:cs="Arial"/>
        </w:rPr>
        <w:t>:</w:t>
      </w:r>
      <w:r w:rsidR="00C67FE9">
        <w:rPr>
          <w:rFonts w:ascii="Arial" w:hAnsi="Arial" w:cs="Arial"/>
        </w:rPr>
        <w:t xml:space="preserve"> seleccionado el modelo queda encontrar los mejores parámetros para el mismo. </w:t>
      </w:r>
      <w:r w:rsidR="00CF2D08">
        <w:rPr>
          <w:rFonts w:ascii="Arial" w:hAnsi="Arial" w:cs="Arial"/>
        </w:rPr>
        <w:t xml:space="preserve">La búsqueda de hiperparámetros suele ir acompañada de la validación cruzada. </w:t>
      </w:r>
      <w:r w:rsidR="00C67FE9">
        <w:rPr>
          <w:rFonts w:ascii="Arial" w:hAnsi="Arial" w:cs="Arial"/>
        </w:rPr>
        <w:t>Los 3 métodos</w:t>
      </w:r>
      <w:r w:rsidR="00CF2D08">
        <w:rPr>
          <w:rFonts w:ascii="Arial" w:hAnsi="Arial" w:cs="Arial"/>
        </w:rPr>
        <w:t xml:space="preserve"> o formas de búsqueda</w:t>
      </w:r>
      <w:r w:rsidR="00C67FE9">
        <w:rPr>
          <w:rFonts w:ascii="Arial" w:hAnsi="Arial" w:cs="Arial"/>
        </w:rPr>
        <w:t xml:space="preserve"> más utilizado</w:t>
      </w:r>
      <w:r w:rsidR="00CF2D08">
        <w:rPr>
          <w:rFonts w:ascii="Arial" w:hAnsi="Arial" w:cs="Arial"/>
        </w:rPr>
        <w:t>s</w:t>
      </w:r>
      <w:r w:rsidR="00C67FE9">
        <w:rPr>
          <w:rFonts w:ascii="Arial" w:hAnsi="Arial" w:cs="Arial"/>
        </w:rPr>
        <w:t xml:space="preserve"> se puede</w:t>
      </w:r>
      <w:r w:rsidR="00CF2D08">
        <w:rPr>
          <w:rFonts w:ascii="Arial" w:hAnsi="Arial" w:cs="Arial"/>
        </w:rPr>
        <w:t>n</w:t>
      </w:r>
      <w:r w:rsidR="00C67FE9">
        <w:rPr>
          <w:rFonts w:ascii="Arial" w:hAnsi="Arial" w:cs="Arial"/>
        </w:rPr>
        <w:t xml:space="preserve"> encontrar en el apartado</w:t>
      </w:r>
      <w:r w:rsidR="00CF2D08">
        <w:rPr>
          <w:rFonts w:ascii="Arial" w:hAnsi="Arial" w:cs="Arial"/>
        </w:rPr>
        <w:t xml:space="preserve"> </w:t>
      </w:r>
      <w:hyperlink w:anchor="_Ajuste_de_hiperparámetros" w:history="1">
        <w:r w:rsidR="00CF2D08">
          <w:rPr>
            <w:rStyle w:val="Hipervnculo"/>
            <w:rFonts w:ascii="Arial" w:hAnsi="Arial" w:cs="Arial"/>
          </w:rPr>
          <w:t>A</w:t>
        </w:r>
        <w:r w:rsidR="00CF2D08" w:rsidRPr="00CF2D08">
          <w:rPr>
            <w:rStyle w:val="Hipervnculo"/>
            <w:rFonts w:ascii="Arial" w:hAnsi="Arial" w:cs="Arial"/>
          </w:rPr>
          <w:t>juste de hiperparámetros</w:t>
        </w:r>
      </w:hyperlink>
      <w:r w:rsidR="00CF2D08">
        <w:rPr>
          <w:rFonts w:ascii="Arial" w:hAnsi="Arial" w:cs="Arial"/>
        </w:rPr>
        <w:t xml:space="preserve">. Mientras que la descripción de la validación cruzada se encuentra en el apartado </w:t>
      </w:r>
      <w:hyperlink w:anchor="_Validación_cruzada" w:history="1">
        <w:r w:rsidR="004B326E">
          <w:rPr>
            <w:rStyle w:val="Hipervnculo"/>
            <w:rFonts w:ascii="Arial" w:hAnsi="Arial" w:cs="Arial"/>
          </w:rPr>
          <w:t>V</w:t>
        </w:r>
        <w:r w:rsidR="00CF2D08" w:rsidRPr="00CF2D08">
          <w:rPr>
            <w:rStyle w:val="Hipervnculo"/>
            <w:rFonts w:ascii="Arial" w:hAnsi="Arial" w:cs="Arial"/>
          </w:rPr>
          <w:t>alidación cruzada</w:t>
        </w:r>
      </w:hyperlink>
      <w:r w:rsidR="00CF2D08">
        <w:rPr>
          <w:rFonts w:ascii="Arial" w:hAnsi="Arial" w:cs="Arial"/>
        </w:rPr>
        <w:t>.</w:t>
      </w:r>
    </w:p>
    <w:p w14:paraId="1D285DA2" w14:textId="51D2A4E4" w:rsidR="00AC67EE" w:rsidRDefault="00AC67EE" w:rsidP="00F56E06">
      <w:pPr>
        <w:pStyle w:val="Prrafodelista"/>
        <w:numPr>
          <w:ilvl w:val="0"/>
          <w:numId w:val="29"/>
        </w:numPr>
        <w:jc w:val="both"/>
        <w:rPr>
          <w:rFonts w:ascii="Arial" w:hAnsi="Arial" w:cs="Arial"/>
        </w:rPr>
      </w:pPr>
      <w:r w:rsidRPr="00CF2D08">
        <w:rPr>
          <w:rFonts w:ascii="Arial" w:hAnsi="Arial" w:cs="Arial"/>
          <w:b/>
          <w:bCs/>
        </w:rPr>
        <w:t>Validación de</w:t>
      </w:r>
      <w:r w:rsidR="00CF2D08">
        <w:rPr>
          <w:rFonts w:ascii="Arial" w:hAnsi="Arial" w:cs="Arial"/>
          <w:b/>
          <w:bCs/>
        </w:rPr>
        <w:t xml:space="preserve"> componentes</w:t>
      </w:r>
      <w:r>
        <w:rPr>
          <w:rFonts w:ascii="Arial" w:hAnsi="Arial" w:cs="Arial"/>
        </w:rPr>
        <w:t>:</w:t>
      </w:r>
      <w:r w:rsidR="00CF2D08">
        <w:rPr>
          <w:rFonts w:ascii="Arial" w:hAnsi="Arial" w:cs="Arial"/>
        </w:rPr>
        <w:t xml:space="preserve"> es un proceso obligatorio que pretende hacer un seguimiento de todos los componentes que forman la arquitectura final del modelo. De esta forma, aunque el modelo se presente en forma de tubería o </w:t>
      </w:r>
      <w:r w:rsidR="00CF2D08">
        <w:rPr>
          <w:rFonts w:ascii="Arial" w:hAnsi="Arial" w:cs="Arial"/>
          <w:i/>
          <w:iCs/>
        </w:rPr>
        <w:t>pipeline</w:t>
      </w:r>
      <w:r w:rsidR="00CF2D08">
        <w:rPr>
          <w:rFonts w:ascii="Arial" w:hAnsi="Arial" w:cs="Arial"/>
        </w:rPr>
        <w:t xml:space="preserve"> no pierda el seguimiento de las transformaciones de los datos. </w:t>
      </w:r>
      <w:r w:rsidR="004B326E">
        <w:rPr>
          <w:rFonts w:ascii="Arial" w:hAnsi="Arial" w:cs="Arial"/>
        </w:rPr>
        <w:t xml:space="preserve">Una vez realizada esta comprobación del correcto funcionamiento de los componentes no es necesario validarla por cada ajuste de hiperparámetros. Este trabajo se ve reflejado en cada uno de los subapartados del apartado </w:t>
      </w:r>
      <w:hyperlink w:anchor="_Experimentos" w:history="1">
        <w:r w:rsidR="004B326E">
          <w:rPr>
            <w:rStyle w:val="Hipervnculo"/>
            <w:rFonts w:ascii="Arial" w:hAnsi="Arial" w:cs="Arial"/>
          </w:rPr>
          <w:t>E</w:t>
        </w:r>
        <w:r w:rsidR="004B326E" w:rsidRPr="004B326E">
          <w:rPr>
            <w:rStyle w:val="Hipervnculo"/>
            <w:rFonts w:ascii="Arial" w:hAnsi="Arial" w:cs="Arial"/>
          </w:rPr>
          <w:t>xperimentos</w:t>
        </w:r>
      </w:hyperlink>
      <w:r w:rsidR="004B326E">
        <w:rPr>
          <w:rFonts w:ascii="Arial" w:hAnsi="Arial" w:cs="Arial"/>
        </w:rPr>
        <w:t>.</w:t>
      </w:r>
    </w:p>
    <w:p w14:paraId="6334054E" w14:textId="013A69ED" w:rsidR="00AC67EE" w:rsidRPr="00ED0285" w:rsidRDefault="00AC67EE" w:rsidP="00F56E06">
      <w:pPr>
        <w:pStyle w:val="Prrafodelista"/>
        <w:numPr>
          <w:ilvl w:val="0"/>
          <w:numId w:val="29"/>
        </w:numPr>
        <w:jc w:val="both"/>
        <w:rPr>
          <w:rFonts w:ascii="Arial" w:hAnsi="Arial" w:cs="Arial"/>
        </w:rPr>
      </w:pPr>
      <w:r w:rsidRPr="004B326E">
        <w:rPr>
          <w:rFonts w:ascii="Arial" w:hAnsi="Arial" w:cs="Arial"/>
          <w:b/>
          <w:bCs/>
        </w:rPr>
        <w:t>Validación de resultados</w:t>
      </w:r>
      <w:r>
        <w:rPr>
          <w:rFonts w:ascii="Arial" w:hAnsi="Arial" w:cs="Arial"/>
        </w:rPr>
        <w:t>:</w:t>
      </w:r>
      <w:r w:rsidR="004B326E">
        <w:rPr>
          <w:rFonts w:ascii="Arial" w:hAnsi="Arial" w:cs="Arial"/>
        </w:rPr>
        <w:t xml:space="preserve"> es un proceso obligatorio que finalmente determina si es un modelo valido o se debe repetir el proceso usualmente desde el paso 4. La validación de resultados entraña saber si tenemos un </w:t>
      </w:r>
      <w:proofErr w:type="spellStart"/>
      <w:r w:rsidR="004B326E">
        <w:rPr>
          <w:rFonts w:ascii="Arial" w:hAnsi="Arial" w:cs="Arial"/>
          <w:i/>
          <w:iCs/>
        </w:rPr>
        <w:t>overfit</w:t>
      </w:r>
      <w:proofErr w:type="spellEnd"/>
      <w:r w:rsidR="004B326E">
        <w:rPr>
          <w:rFonts w:ascii="Arial" w:hAnsi="Arial" w:cs="Arial"/>
        </w:rPr>
        <w:t xml:space="preserve"> o </w:t>
      </w:r>
      <w:proofErr w:type="spellStart"/>
      <w:r w:rsidR="004B326E">
        <w:rPr>
          <w:rFonts w:ascii="Arial" w:hAnsi="Arial" w:cs="Arial"/>
          <w:i/>
          <w:iCs/>
        </w:rPr>
        <w:t>underfit</w:t>
      </w:r>
      <w:proofErr w:type="spellEnd"/>
      <w:r w:rsidR="004B326E">
        <w:rPr>
          <w:rFonts w:ascii="Arial" w:hAnsi="Arial" w:cs="Arial"/>
        </w:rPr>
        <w:t xml:space="preserve">. Si cumple los requisitos del diseño de nuestro sistema de puntuación. En el caso de problemas desbalanceados este último paso tiene una importancia crucial a la hora de interpretar los datos. Teóricamente la validación de resultados se encuentra definida en la </w:t>
      </w:r>
      <w:hyperlink w:anchor="_Metodología_de_experimentación" w:history="1">
        <w:r w:rsidR="004B326E">
          <w:rPr>
            <w:rStyle w:val="Hipervnculo"/>
            <w:rFonts w:ascii="Arial" w:hAnsi="Arial" w:cs="Arial"/>
          </w:rPr>
          <w:t>M</w:t>
        </w:r>
        <w:r w:rsidR="004B326E" w:rsidRPr="004B326E">
          <w:rPr>
            <w:rStyle w:val="Hipervnculo"/>
            <w:rFonts w:ascii="Arial" w:hAnsi="Arial" w:cs="Arial"/>
          </w:rPr>
          <w:t>etodología de experimentación</w:t>
        </w:r>
      </w:hyperlink>
      <w:r w:rsidR="004B326E">
        <w:rPr>
          <w:rFonts w:ascii="Arial" w:hAnsi="Arial" w:cs="Arial"/>
        </w:rPr>
        <w:t xml:space="preserve">. Experimentalmente los datos se encuentran en el apartado </w:t>
      </w:r>
      <w:hyperlink w:anchor="_Experimentos" w:history="1">
        <w:r w:rsidR="004B326E">
          <w:rPr>
            <w:rStyle w:val="Hipervnculo"/>
            <w:rFonts w:ascii="Arial" w:hAnsi="Arial" w:cs="Arial"/>
          </w:rPr>
          <w:t>E</w:t>
        </w:r>
        <w:r w:rsidR="004B326E" w:rsidRPr="004B326E">
          <w:rPr>
            <w:rStyle w:val="Hipervnculo"/>
            <w:rFonts w:ascii="Arial" w:hAnsi="Arial" w:cs="Arial"/>
          </w:rPr>
          <w:t>xperimentos</w:t>
        </w:r>
      </w:hyperlink>
      <w:r w:rsidR="004B326E">
        <w:rPr>
          <w:rFonts w:ascii="Arial" w:hAnsi="Arial" w:cs="Arial"/>
        </w:rPr>
        <w:t xml:space="preserve"> para cada uno de los modelos.</w:t>
      </w:r>
    </w:p>
    <w:p w14:paraId="0A2AA21E" w14:textId="32F42BAE" w:rsidR="004B326E" w:rsidRDefault="00037BBF" w:rsidP="004B326E">
      <w:pPr>
        <w:jc w:val="both"/>
        <w:rPr>
          <w:rFonts w:ascii="Arial" w:hAnsi="Arial" w:cs="Arial"/>
        </w:rPr>
      </w:pPr>
      <w:r>
        <w:rPr>
          <w:rFonts w:ascii="Arial" w:hAnsi="Arial" w:cs="Arial"/>
        </w:rPr>
        <w:t xml:space="preserve">Decimos que trata de un proceso dinámico </w:t>
      </w:r>
      <w:r w:rsidR="004B326E">
        <w:rPr>
          <w:rFonts w:ascii="Arial" w:hAnsi="Arial" w:cs="Arial"/>
        </w:rPr>
        <w:t xml:space="preserve">porque en la práctica puede resultar difícil pintar la frontera entre cada uno de los pasos descritos. </w:t>
      </w:r>
      <w:r w:rsidR="00D43239">
        <w:rPr>
          <w:rFonts w:ascii="Arial" w:hAnsi="Arial" w:cs="Arial"/>
        </w:rPr>
        <w:t>Puede darse el caso de que la producción de datos transcurra al mismo tiempo que la elaboración del modelo obligando a repasar casuísticas e incoherencias en los mismos.</w:t>
      </w:r>
    </w:p>
    <w:p w14:paraId="0DB2EF5A" w14:textId="5656E30B" w:rsidR="00AC2A77" w:rsidRDefault="00D43239" w:rsidP="00D43239">
      <w:pPr>
        <w:jc w:val="both"/>
        <w:rPr>
          <w:rFonts w:ascii="Arial" w:hAnsi="Arial" w:cs="Arial"/>
        </w:rPr>
      </w:pPr>
      <w:r>
        <w:rPr>
          <w:rFonts w:ascii="Arial" w:hAnsi="Arial" w:cs="Arial"/>
        </w:rPr>
        <w:t>A lo largo del desarrollo de este trabajo, se han detectado pequeños errores en los datos relacionados con la codificación de las palabras o con la limpieza de las frases que han obligado a repetir muchas de estas fases.</w:t>
      </w:r>
    </w:p>
    <w:p w14:paraId="529967FF" w14:textId="77777777" w:rsidR="000A0D0D" w:rsidRDefault="000A0D0D" w:rsidP="00937CCA">
      <w:pPr>
        <w:rPr>
          <w:rFonts w:ascii="Arial" w:hAnsi="Arial" w:cs="Arial"/>
        </w:rPr>
      </w:pPr>
    </w:p>
    <w:p w14:paraId="2BE12258" w14:textId="77777777" w:rsidR="00690138" w:rsidRPr="003B72E5" w:rsidRDefault="00690138" w:rsidP="00937CCA">
      <w:pPr>
        <w:rPr>
          <w:rFonts w:ascii="Arial" w:hAnsi="Arial" w:cs="Arial"/>
        </w:rPr>
      </w:pPr>
    </w:p>
    <w:p w14:paraId="76EF5545" w14:textId="7B9D023C" w:rsidR="00D85B7F" w:rsidRPr="00F253B4" w:rsidRDefault="00D85B7F" w:rsidP="00937CCA">
      <w:pPr>
        <w:pStyle w:val="Ttulo1"/>
        <w:rPr>
          <w:rFonts w:ascii="Arial" w:hAnsi="Arial" w:cs="Arial"/>
          <w:b/>
          <w:color w:val="auto"/>
        </w:rPr>
      </w:pPr>
      <w:bookmarkStart w:id="9" w:name="_Toc40468822"/>
      <w:r w:rsidRPr="00F253B4">
        <w:rPr>
          <w:rFonts w:ascii="Arial" w:hAnsi="Arial" w:cs="Arial"/>
          <w:b/>
          <w:color w:val="auto"/>
        </w:rPr>
        <w:t xml:space="preserve">Profundizar sobre </w:t>
      </w:r>
      <w:r w:rsidR="0092692C">
        <w:rPr>
          <w:rFonts w:ascii="Arial" w:hAnsi="Arial" w:cs="Arial"/>
          <w:b/>
          <w:color w:val="auto"/>
        </w:rPr>
        <w:t>el lenguaje</w:t>
      </w:r>
      <w:bookmarkEnd w:id="9"/>
    </w:p>
    <w:p w14:paraId="56A726F6" w14:textId="3FD52DD2" w:rsidR="00937CCA" w:rsidRDefault="00937CCA" w:rsidP="00937CCA">
      <w:pPr>
        <w:rPr>
          <w:rFonts w:ascii="Arial" w:hAnsi="Arial" w:cs="Arial"/>
        </w:rPr>
      </w:pPr>
    </w:p>
    <w:p w14:paraId="704BB4DE" w14:textId="6B520AFA" w:rsidR="0096282F" w:rsidRDefault="0096282F" w:rsidP="0096282F">
      <w:pPr>
        <w:jc w:val="both"/>
        <w:rPr>
          <w:rFonts w:ascii="Arial" w:hAnsi="Arial" w:cs="Arial"/>
        </w:rPr>
      </w:pPr>
      <w:r>
        <w:rPr>
          <w:rFonts w:ascii="Arial" w:hAnsi="Arial" w:cs="Arial"/>
        </w:rPr>
        <w:t>En esta sección se hará una breve introducción del problema de la identificación de la autoría utilizando las características del lenguaje como vía que contextualice nuestro conjunto de datos.</w:t>
      </w:r>
    </w:p>
    <w:p w14:paraId="457C137A" w14:textId="65E9136C" w:rsidR="00F253B4" w:rsidRDefault="00F253B4" w:rsidP="0096282F">
      <w:pPr>
        <w:jc w:val="both"/>
        <w:rPr>
          <w:rFonts w:ascii="Arial" w:hAnsi="Arial" w:cs="Arial"/>
        </w:rPr>
      </w:pPr>
      <w:r>
        <w:rPr>
          <w:rFonts w:ascii="Arial" w:hAnsi="Arial" w:cs="Arial"/>
        </w:rPr>
        <w:t xml:space="preserve">Acuñemos </w:t>
      </w:r>
      <w:r w:rsidR="006862BC">
        <w:rPr>
          <w:rFonts w:ascii="Arial" w:hAnsi="Arial" w:cs="Arial"/>
        </w:rPr>
        <w:t>en primer lugar</w:t>
      </w:r>
      <w:r>
        <w:rPr>
          <w:rFonts w:ascii="Arial" w:hAnsi="Arial" w:cs="Arial"/>
        </w:rPr>
        <w:t xml:space="preserve"> una definición de lenguaje:</w:t>
      </w:r>
    </w:p>
    <w:p w14:paraId="3FB384F1" w14:textId="32A4B2E9" w:rsidR="00F253B4" w:rsidRDefault="00F253B4" w:rsidP="00F253B4">
      <w:pPr>
        <w:jc w:val="center"/>
        <w:rPr>
          <w:rFonts w:ascii="Arial" w:hAnsi="Arial" w:cs="Arial"/>
        </w:rPr>
      </w:pPr>
      <w:r>
        <w:rPr>
          <w:rFonts w:ascii="Arial" w:hAnsi="Arial" w:cs="Arial"/>
        </w:rPr>
        <w:t>“Facultad del ser humano de expresarse y comunicarse con los demás a través del sonido articulado o de otros sistemas de signos.”</w:t>
      </w:r>
    </w:p>
    <w:p w14:paraId="29579152" w14:textId="2272B505" w:rsidR="00F253B4" w:rsidRDefault="00730023" w:rsidP="0096282F">
      <w:pPr>
        <w:jc w:val="both"/>
        <w:rPr>
          <w:rFonts w:ascii="Arial" w:hAnsi="Arial" w:cs="Arial"/>
        </w:rPr>
      </w:pPr>
      <w:sdt>
        <w:sdtPr>
          <w:rPr>
            <w:rFonts w:ascii="Arial" w:hAnsi="Arial" w:cs="Arial"/>
          </w:rPr>
          <w:id w:val="-1727134794"/>
          <w:citation/>
        </w:sdtPr>
        <w:sdtContent>
          <w:r w:rsidR="00F253B4">
            <w:rPr>
              <w:rFonts w:ascii="Arial" w:hAnsi="Arial" w:cs="Arial"/>
            </w:rPr>
            <w:fldChar w:fldCharType="begin"/>
          </w:r>
          <w:r w:rsidR="00F253B4">
            <w:rPr>
              <w:rFonts w:ascii="Arial" w:hAnsi="Arial" w:cs="Arial"/>
            </w:rPr>
            <w:instrText xml:space="preserve"> CITATION Rea20 \l 3082 </w:instrText>
          </w:r>
          <w:r w:rsidR="00F253B4">
            <w:rPr>
              <w:rFonts w:ascii="Arial" w:hAnsi="Arial" w:cs="Arial"/>
            </w:rPr>
            <w:fldChar w:fldCharType="separate"/>
          </w:r>
          <w:r w:rsidR="001047AD" w:rsidRPr="001047AD">
            <w:rPr>
              <w:rFonts w:ascii="Arial" w:hAnsi="Arial" w:cs="Arial"/>
              <w:noProof/>
            </w:rPr>
            <w:t>(Real Academia Española, 2020)</w:t>
          </w:r>
          <w:r w:rsidR="00F253B4">
            <w:rPr>
              <w:rFonts w:ascii="Arial" w:hAnsi="Arial" w:cs="Arial"/>
            </w:rPr>
            <w:fldChar w:fldCharType="end"/>
          </w:r>
        </w:sdtContent>
      </w:sdt>
    </w:p>
    <w:p w14:paraId="24E4BEA7" w14:textId="05ABA64D" w:rsidR="00BF069D" w:rsidRDefault="00A94EB6" w:rsidP="0096282F">
      <w:pPr>
        <w:jc w:val="both"/>
        <w:rPr>
          <w:rFonts w:ascii="Arial" w:hAnsi="Arial" w:cs="Arial"/>
        </w:rPr>
      </w:pPr>
      <w:r>
        <w:rPr>
          <w:rFonts w:ascii="Arial" w:hAnsi="Arial" w:cs="Arial"/>
        </w:rPr>
        <w:t>La producción que genera este lenguaje es ingrediente esencia de estudio al que llamaremos corpus. La definición formal de corpus es la siguiente:</w:t>
      </w:r>
    </w:p>
    <w:p w14:paraId="4F734E5D" w14:textId="77777777" w:rsidR="001047AD" w:rsidRPr="001047AD" w:rsidRDefault="00A94EB6" w:rsidP="0096282F">
      <w:pPr>
        <w:jc w:val="both"/>
        <w:rPr>
          <w:rFonts w:ascii="Arial" w:eastAsiaTheme="minorEastAsia" w:hAnsi="Arial" w:cs="Arial"/>
          <w:iCs/>
        </w:rPr>
      </w:pPr>
      <m:oMathPara>
        <m:oMath>
          <m:r>
            <w:rPr>
              <w:rFonts w:ascii="Cambria Math" w:hAnsi="Cambria Math" w:cs="Arial"/>
            </w:rPr>
            <m:t>"</m:t>
          </m:r>
          <m:r>
            <m:rPr>
              <m:sty m:val="p"/>
            </m:rPr>
            <w:rPr>
              <w:rFonts w:ascii="Cambria Math" w:hAnsi="Cambria Math" w:cs="Arial"/>
            </w:rPr>
            <m:t>Conjunto lo más extenso y ordenado posible de datos o textos científicos, literarios, etc.,</m:t>
          </m:r>
        </m:oMath>
      </m:oMathPara>
    </w:p>
    <w:p w14:paraId="2517920B" w14:textId="44BBC894" w:rsidR="00A94EB6" w:rsidRPr="001047AD" w:rsidRDefault="001047AD" w:rsidP="0096282F">
      <w:pPr>
        <w:jc w:val="both"/>
        <w:rPr>
          <w:rFonts w:ascii="Arial" w:eastAsiaTheme="minorEastAsia" w:hAnsi="Arial" w:cs="Arial"/>
        </w:rPr>
      </w:pPr>
      <m:oMathPara>
        <m:oMath>
          <m:r>
            <m:rPr>
              <m:sty m:val="p"/>
            </m:rPr>
            <w:rPr>
              <w:rFonts w:ascii="Cambria Math" w:hAnsi="Cambria Math" w:cs="Arial"/>
            </w:rPr>
            <m:t>que pueden servir de base a una investigación.</m:t>
          </m:r>
          <m:r>
            <w:rPr>
              <w:rFonts w:ascii="Cambria Math" w:hAnsi="Cambria Math" w:cs="Arial"/>
            </w:rPr>
            <m:t>"</m:t>
          </m:r>
        </m:oMath>
      </m:oMathPara>
    </w:p>
    <w:p w14:paraId="730AB333" w14:textId="682F7004" w:rsidR="001047AD" w:rsidRDefault="00730023" w:rsidP="0096282F">
      <w:pPr>
        <w:jc w:val="both"/>
        <w:rPr>
          <w:rFonts w:ascii="Arial" w:hAnsi="Arial" w:cs="Arial"/>
        </w:rPr>
      </w:pPr>
      <w:sdt>
        <w:sdtPr>
          <w:rPr>
            <w:rFonts w:ascii="Arial" w:hAnsi="Arial" w:cs="Arial"/>
          </w:rPr>
          <w:id w:val="-2006204793"/>
          <w:citation/>
        </w:sdtPr>
        <w:sdtContent>
          <w:r w:rsidR="001047AD">
            <w:rPr>
              <w:rFonts w:ascii="Arial" w:hAnsi="Arial" w:cs="Arial"/>
            </w:rPr>
            <w:fldChar w:fldCharType="begin"/>
          </w:r>
          <w:r w:rsidR="001047AD">
            <w:rPr>
              <w:rFonts w:ascii="Arial" w:hAnsi="Arial" w:cs="Arial"/>
            </w:rPr>
            <w:instrText xml:space="preserve"> CITATION Rea201 \l 3082 </w:instrText>
          </w:r>
          <w:r w:rsidR="001047AD">
            <w:rPr>
              <w:rFonts w:ascii="Arial" w:hAnsi="Arial" w:cs="Arial"/>
            </w:rPr>
            <w:fldChar w:fldCharType="separate"/>
          </w:r>
          <w:r w:rsidR="001047AD" w:rsidRPr="001047AD">
            <w:rPr>
              <w:rFonts w:ascii="Arial" w:hAnsi="Arial" w:cs="Arial"/>
              <w:noProof/>
            </w:rPr>
            <w:t>(Real Academía Española, 2020)</w:t>
          </w:r>
          <w:r w:rsidR="001047AD">
            <w:rPr>
              <w:rFonts w:ascii="Arial" w:hAnsi="Arial" w:cs="Arial"/>
            </w:rPr>
            <w:fldChar w:fldCharType="end"/>
          </w:r>
        </w:sdtContent>
      </w:sdt>
    </w:p>
    <w:p w14:paraId="7EE9308D" w14:textId="4B63D0EF" w:rsidR="001047AD" w:rsidRDefault="001047AD" w:rsidP="0096282F">
      <w:pPr>
        <w:jc w:val="both"/>
        <w:rPr>
          <w:rFonts w:ascii="Arial" w:hAnsi="Arial" w:cs="Arial"/>
        </w:rPr>
      </w:pPr>
    </w:p>
    <w:p w14:paraId="3D652B8A" w14:textId="682DEBEF" w:rsidR="008A2D35" w:rsidRDefault="001047AD" w:rsidP="0096282F">
      <w:pPr>
        <w:jc w:val="both"/>
        <w:rPr>
          <w:rFonts w:ascii="Arial" w:hAnsi="Arial" w:cs="Arial"/>
        </w:rPr>
      </w:pPr>
      <w:r>
        <w:rPr>
          <w:rFonts w:ascii="Arial" w:hAnsi="Arial" w:cs="Arial"/>
        </w:rPr>
        <w:t>Existen diferentes tipos de lenguajes que afectan de forma determinante a la clase de corpus sobre la que se realice la investigación. Si partimos de un conocimiento profundo sobre la fuente</w:t>
      </w:r>
      <w:r w:rsidR="008A2D35">
        <w:rPr>
          <w:rFonts w:ascii="Arial" w:hAnsi="Arial" w:cs="Arial"/>
        </w:rPr>
        <w:t>,</w:t>
      </w:r>
      <w:r>
        <w:rPr>
          <w:rFonts w:ascii="Arial" w:hAnsi="Arial" w:cs="Arial"/>
        </w:rPr>
        <w:t xml:space="preserve"> podemos acotar algunas de sus propiedades antes de realizar un análisis genérico</w:t>
      </w:r>
      <w:r w:rsidR="008A2D35">
        <w:rPr>
          <w:rFonts w:ascii="Arial" w:hAnsi="Arial" w:cs="Arial"/>
        </w:rPr>
        <w:t xml:space="preserve"> técnico</w:t>
      </w:r>
      <w:r>
        <w:rPr>
          <w:rFonts w:ascii="Arial" w:hAnsi="Arial" w:cs="Arial"/>
        </w:rPr>
        <w:t xml:space="preserve">. </w:t>
      </w:r>
      <w:r w:rsidR="008A2D35">
        <w:rPr>
          <w:rFonts w:ascii="Arial" w:hAnsi="Arial" w:cs="Arial"/>
        </w:rPr>
        <w:t xml:space="preserve">Seguidamente se ve reflejado un análisis superficial sabiendo a qué tipo de lenguaje atenernos. </w:t>
      </w:r>
    </w:p>
    <w:p w14:paraId="4F534620" w14:textId="6502F45B" w:rsidR="001047AD" w:rsidRDefault="001047AD" w:rsidP="0096282F">
      <w:pPr>
        <w:jc w:val="both"/>
        <w:rPr>
          <w:rFonts w:ascii="Arial" w:hAnsi="Arial" w:cs="Arial"/>
        </w:rPr>
      </w:pPr>
      <w:r>
        <w:rPr>
          <w:rFonts w:ascii="Arial" w:hAnsi="Arial" w:cs="Arial"/>
        </w:rPr>
        <w:t xml:space="preserve">En nuestro </w:t>
      </w:r>
      <w:r w:rsidR="004129DE">
        <w:rPr>
          <w:rFonts w:ascii="Arial" w:hAnsi="Arial" w:cs="Arial"/>
        </w:rPr>
        <w:t>caso sabemos que se trata de lenguaje parlamentario o del foro sobre el cual tenemos algunas características que resaltar:</w:t>
      </w:r>
    </w:p>
    <w:p w14:paraId="5D9D527B" w14:textId="01FA1769" w:rsidR="004129DE" w:rsidRDefault="004129DE" w:rsidP="00F56E06">
      <w:pPr>
        <w:pStyle w:val="Prrafodelista"/>
        <w:numPr>
          <w:ilvl w:val="0"/>
          <w:numId w:val="32"/>
        </w:numPr>
        <w:jc w:val="both"/>
        <w:rPr>
          <w:rFonts w:ascii="Arial" w:hAnsi="Arial" w:cs="Arial"/>
        </w:rPr>
      </w:pPr>
      <w:r>
        <w:rPr>
          <w:rFonts w:ascii="Arial" w:hAnsi="Arial" w:cs="Arial"/>
        </w:rPr>
        <w:t>Lenguaje oral: aunque muchas veces se puede presentar por escrito</w:t>
      </w:r>
      <w:r w:rsidR="00BB4E9B">
        <w:rPr>
          <w:rFonts w:ascii="Arial" w:hAnsi="Arial" w:cs="Arial"/>
        </w:rPr>
        <w:t>,</w:t>
      </w:r>
      <w:r>
        <w:rPr>
          <w:rFonts w:ascii="Arial" w:hAnsi="Arial" w:cs="Arial"/>
        </w:rPr>
        <w:t xml:space="preserve"> siempre se produce pensando que va ser escuchado oralmente. La dificultad de compresión de lenguaje oral se ve limitada naturalmente por la fugacidad de las palabras. Es por ello que los conceptos recogidos en un discurso oral rara vez llegan a la complejidad que </w:t>
      </w:r>
      <w:r w:rsidR="00BB4E9B">
        <w:rPr>
          <w:rFonts w:ascii="Arial" w:hAnsi="Arial" w:cs="Arial"/>
        </w:rPr>
        <w:t xml:space="preserve">se </w:t>
      </w:r>
      <w:r>
        <w:rPr>
          <w:rFonts w:ascii="Arial" w:hAnsi="Arial" w:cs="Arial"/>
        </w:rPr>
        <w:t>d</w:t>
      </w:r>
      <w:r w:rsidR="00BB4E9B">
        <w:rPr>
          <w:rFonts w:ascii="Arial" w:hAnsi="Arial" w:cs="Arial"/>
        </w:rPr>
        <w:t xml:space="preserve">a en </w:t>
      </w:r>
      <w:r>
        <w:rPr>
          <w:rFonts w:ascii="Arial" w:hAnsi="Arial" w:cs="Arial"/>
        </w:rPr>
        <w:t xml:space="preserve">su equivalente escrito. Es de destacar que en el entorno que se desarrolla ese lenguaje oral se registra </w:t>
      </w:r>
      <w:r w:rsidR="00BB4E9B">
        <w:rPr>
          <w:rFonts w:ascii="Arial" w:hAnsi="Arial" w:cs="Arial"/>
        </w:rPr>
        <w:t>normalmente</w:t>
      </w:r>
      <w:r>
        <w:rPr>
          <w:rFonts w:ascii="Arial" w:hAnsi="Arial" w:cs="Arial"/>
        </w:rPr>
        <w:t xml:space="preserve"> un lenguaje formal salpicado por expresiones coloquiales o momentos tensos del debate.</w:t>
      </w:r>
    </w:p>
    <w:p w14:paraId="4510C465" w14:textId="7260BC15" w:rsidR="004129DE" w:rsidRDefault="004129DE" w:rsidP="00F56E06">
      <w:pPr>
        <w:pStyle w:val="Prrafodelista"/>
        <w:numPr>
          <w:ilvl w:val="0"/>
          <w:numId w:val="32"/>
        </w:numPr>
        <w:jc w:val="both"/>
        <w:rPr>
          <w:rFonts w:ascii="Arial" w:hAnsi="Arial" w:cs="Arial"/>
        </w:rPr>
      </w:pPr>
      <w:r>
        <w:rPr>
          <w:rFonts w:ascii="Arial" w:hAnsi="Arial" w:cs="Arial"/>
        </w:rPr>
        <w:t>Lenguaje argumentativo: tiene una tendencia explicativa recursiva con un fuerte apoyo en el grupo de sinónimos de la idea principal a medida que se va desarrollando el concepto. Estadísticamente</w:t>
      </w:r>
      <w:r w:rsidR="00BB4E9B">
        <w:rPr>
          <w:rFonts w:ascii="Arial" w:hAnsi="Arial" w:cs="Arial"/>
        </w:rPr>
        <w:t>,</w:t>
      </w:r>
      <w:r>
        <w:rPr>
          <w:rFonts w:ascii="Arial" w:hAnsi="Arial" w:cs="Arial"/>
        </w:rPr>
        <w:t xml:space="preserve"> la idea principal se suele presentar al principio de la exposición</w:t>
      </w:r>
      <w:r w:rsidR="00472CBD">
        <w:rPr>
          <w:rFonts w:ascii="Arial" w:hAnsi="Arial" w:cs="Arial"/>
        </w:rPr>
        <w:t xml:space="preserve"> de forma esquematizada, aunque esta estructura varía dependiendo del estilo argumentativo del hablante.</w:t>
      </w:r>
    </w:p>
    <w:p w14:paraId="09C9A3A2" w14:textId="58B86537" w:rsidR="00472CBD" w:rsidRDefault="00472CBD" w:rsidP="00F56E06">
      <w:pPr>
        <w:pStyle w:val="Prrafodelista"/>
        <w:numPr>
          <w:ilvl w:val="0"/>
          <w:numId w:val="32"/>
        </w:numPr>
        <w:jc w:val="both"/>
        <w:rPr>
          <w:rFonts w:ascii="Arial" w:hAnsi="Arial" w:cs="Arial"/>
        </w:rPr>
      </w:pPr>
      <w:r>
        <w:rPr>
          <w:rFonts w:ascii="Arial" w:hAnsi="Arial" w:cs="Arial"/>
        </w:rPr>
        <w:t xml:space="preserve">Lenguaje de debate: función apelativa del lenguaje sin duda es una de las más presenten en el lenguaje parlamentario. Una </w:t>
      </w:r>
      <w:r w:rsidR="00FF1D79">
        <w:rPr>
          <w:rFonts w:ascii="Arial" w:hAnsi="Arial" w:cs="Arial"/>
        </w:rPr>
        <w:t>práctica</w:t>
      </w:r>
      <w:r>
        <w:rPr>
          <w:rFonts w:ascii="Arial" w:hAnsi="Arial" w:cs="Arial"/>
        </w:rPr>
        <w:t xml:space="preserve"> que se suele observar frecuentemente es la alusión a ideas reflejadas por el adversario político en intervenciones posteriores. Un elemento clave del debate que suele dar mayor rigurosidad al mensaje </w:t>
      </w:r>
      <w:r w:rsidR="00BB4E9B">
        <w:rPr>
          <w:rFonts w:ascii="Arial" w:hAnsi="Arial" w:cs="Arial"/>
        </w:rPr>
        <w:t>es</w:t>
      </w:r>
      <w:r>
        <w:rPr>
          <w:rFonts w:ascii="Arial" w:hAnsi="Arial" w:cs="Arial"/>
        </w:rPr>
        <w:t xml:space="preserve"> el empleo </w:t>
      </w:r>
      <w:r w:rsidR="00BB4E9B">
        <w:rPr>
          <w:rFonts w:ascii="Arial" w:hAnsi="Arial" w:cs="Arial"/>
        </w:rPr>
        <w:t xml:space="preserve">de </w:t>
      </w:r>
      <w:r>
        <w:rPr>
          <w:rFonts w:ascii="Arial" w:hAnsi="Arial" w:cs="Arial"/>
        </w:rPr>
        <w:t>citas. Dentro de este lenguaje podemos encontrar citas de distinta índole como literarias, técnicas, coloquiales…</w:t>
      </w:r>
    </w:p>
    <w:p w14:paraId="45D9BBCC" w14:textId="77777777" w:rsidR="00A23CBD" w:rsidRDefault="00EE7D09" w:rsidP="00472CBD">
      <w:pPr>
        <w:jc w:val="both"/>
        <w:rPr>
          <w:rFonts w:ascii="Arial" w:hAnsi="Arial" w:cs="Arial"/>
        </w:rPr>
      </w:pPr>
      <w:r>
        <w:rPr>
          <w:rFonts w:ascii="Arial" w:hAnsi="Arial" w:cs="Arial"/>
        </w:rPr>
        <w:t xml:space="preserve">La característica del lenguaje oral tiene una fuerte influencia en el tamaño del vocabulario extraído sobre los documentos. Normalmente el idiolecto culto </w:t>
      </w:r>
      <w:r w:rsidR="008A2D35">
        <w:rPr>
          <w:rFonts w:ascii="Arial" w:hAnsi="Arial" w:cs="Arial"/>
        </w:rPr>
        <w:t>posee un menor número de recursos literarios que su registro estándar</w:t>
      </w:r>
      <w:r w:rsidR="00456073">
        <w:rPr>
          <w:rFonts w:ascii="Arial" w:hAnsi="Arial" w:cs="Arial"/>
        </w:rPr>
        <w:t xml:space="preserve"> para una persona de cultura media</w:t>
      </w:r>
      <w:r w:rsidR="008A2D35">
        <w:rPr>
          <w:rFonts w:ascii="Arial" w:hAnsi="Arial" w:cs="Arial"/>
        </w:rPr>
        <w:t xml:space="preserve">. Por consecuente, es de esperar extraer un tamaño de vocabulario inferior a la media de corpus con volumetrías semejantes. </w:t>
      </w:r>
    </w:p>
    <w:p w14:paraId="0962DC5D" w14:textId="77777777" w:rsidR="00A23CBD" w:rsidRDefault="00456073" w:rsidP="00472CBD">
      <w:pPr>
        <w:jc w:val="both"/>
        <w:rPr>
          <w:rFonts w:ascii="Arial" w:hAnsi="Arial" w:cs="Arial"/>
        </w:rPr>
      </w:pPr>
      <w:r>
        <w:rPr>
          <w:rFonts w:ascii="Arial" w:hAnsi="Arial" w:cs="Arial"/>
        </w:rPr>
        <w:t>El l</w:t>
      </w:r>
      <w:r w:rsidR="008A2D35">
        <w:rPr>
          <w:rFonts w:ascii="Arial" w:hAnsi="Arial" w:cs="Arial"/>
        </w:rPr>
        <w:t xml:space="preserve">enguaje argumentativo desde su fuerte esquematización puede abrir una vía de análisis sintáctico desde el que enfrentarse a un conjunto de datos </w:t>
      </w:r>
      <w:r>
        <w:rPr>
          <w:rFonts w:ascii="Arial" w:hAnsi="Arial" w:cs="Arial"/>
        </w:rPr>
        <w:t xml:space="preserve">que tenga esta propiedad. Las estructuras rígidas subyacentes sugieren aplicar extractores de información que sitúen los elementos del lenguaje en su contexto. </w:t>
      </w:r>
    </w:p>
    <w:p w14:paraId="692E75EC" w14:textId="63C05BC8" w:rsidR="00A23CBD" w:rsidRDefault="00456073" w:rsidP="00472CBD">
      <w:pPr>
        <w:jc w:val="both"/>
        <w:rPr>
          <w:rFonts w:ascii="Arial" w:hAnsi="Arial" w:cs="Arial"/>
        </w:rPr>
      </w:pPr>
      <w:r>
        <w:rPr>
          <w:rFonts w:ascii="Arial" w:hAnsi="Arial" w:cs="Arial"/>
        </w:rPr>
        <w:t>El lenguaje de debate aporta una complejidad extra difícil de solventar de forma automática. Existe una dicotomía en los estudiosos del lenguaje</w:t>
      </w:r>
      <w:r w:rsidR="00BB4E9B">
        <w:rPr>
          <w:rFonts w:ascii="Arial" w:hAnsi="Arial" w:cs="Arial"/>
        </w:rPr>
        <w:t xml:space="preserve">. Ésta se refiere a </w:t>
      </w:r>
      <w:r>
        <w:rPr>
          <w:rFonts w:ascii="Arial" w:hAnsi="Arial" w:cs="Arial"/>
        </w:rPr>
        <w:t xml:space="preserve">si </w:t>
      </w:r>
      <w:r>
        <w:rPr>
          <w:rFonts w:ascii="Arial" w:hAnsi="Arial" w:cs="Arial"/>
        </w:rPr>
        <w:lastRenderedPageBreak/>
        <w:t xml:space="preserve">tener </w:t>
      </w:r>
      <w:r w:rsidR="00BB4E9B">
        <w:rPr>
          <w:rFonts w:ascii="Arial" w:hAnsi="Arial" w:cs="Arial"/>
        </w:rPr>
        <w:t xml:space="preserve">o no </w:t>
      </w:r>
      <w:r>
        <w:rPr>
          <w:rFonts w:ascii="Arial" w:hAnsi="Arial" w:cs="Arial"/>
        </w:rPr>
        <w:t xml:space="preserve">en consideración las citas como parte del análisis </w:t>
      </w:r>
      <w:r w:rsidR="00B961DD">
        <w:rPr>
          <w:rFonts w:ascii="Arial" w:hAnsi="Arial" w:cs="Arial"/>
        </w:rPr>
        <w:t xml:space="preserve">del estilo literario de un individuo. Desde el punto de vista teórico de este trabajo, la inclusión de frases en forma de cita pudiéndose dar el caso de ser producciones de individuos contenidos en el conjunto de datos, supone un límite de mejora en los resultados que debemos valorar. </w:t>
      </w:r>
    </w:p>
    <w:p w14:paraId="1C0F9CDB" w14:textId="2687D418" w:rsidR="00472CBD" w:rsidRDefault="00B961DD" w:rsidP="00472CBD">
      <w:pPr>
        <w:jc w:val="both"/>
        <w:rPr>
          <w:rFonts w:ascii="Arial" w:hAnsi="Arial" w:cs="Arial"/>
        </w:rPr>
      </w:pPr>
      <w:r>
        <w:rPr>
          <w:rFonts w:ascii="Arial" w:hAnsi="Arial" w:cs="Arial"/>
        </w:rPr>
        <w:t xml:space="preserve">Como veremos en el apartado de </w:t>
      </w:r>
      <w:hyperlink w:anchor="_Preprocesamiento" w:history="1">
        <w:r>
          <w:rPr>
            <w:rStyle w:val="Hipervnculo"/>
            <w:rFonts w:ascii="Arial" w:hAnsi="Arial" w:cs="Arial"/>
          </w:rPr>
          <w:t>p</w:t>
        </w:r>
        <w:r w:rsidRPr="00B961DD">
          <w:rPr>
            <w:rStyle w:val="Hipervnculo"/>
            <w:rFonts w:ascii="Arial" w:hAnsi="Arial" w:cs="Arial"/>
          </w:rPr>
          <w:t>reprocesamiento</w:t>
        </w:r>
      </w:hyperlink>
      <w:r>
        <w:rPr>
          <w:rFonts w:ascii="Arial" w:hAnsi="Arial" w:cs="Arial"/>
        </w:rPr>
        <w:t xml:space="preserve"> la extracción de la raíz de una palabra es una práctica habitual es este tipo de estudios. La aparición de anglicismos o palabras todavía por acuñar en este tipo de lenguaje es muy frecuente. </w:t>
      </w:r>
      <w:r w:rsidR="00A23CBD">
        <w:rPr>
          <w:rFonts w:ascii="Arial" w:hAnsi="Arial" w:cs="Arial"/>
        </w:rPr>
        <w:t xml:space="preserve">Los algoritmos de extracción raíces </w:t>
      </w:r>
      <w:r w:rsidR="005E5039">
        <w:rPr>
          <w:rFonts w:ascii="Arial" w:hAnsi="Arial" w:cs="Arial"/>
        </w:rPr>
        <w:t xml:space="preserve">son </w:t>
      </w:r>
      <w:r w:rsidR="00A23CBD">
        <w:rPr>
          <w:rFonts w:ascii="Arial" w:hAnsi="Arial" w:cs="Arial"/>
        </w:rPr>
        <w:t xml:space="preserve">dependientes de la lengua usada, en nuestro caso </w:t>
      </w:r>
      <w:r w:rsidR="005E5039">
        <w:rPr>
          <w:rFonts w:ascii="Arial" w:hAnsi="Arial" w:cs="Arial"/>
        </w:rPr>
        <w:t xml:space="preserve">el </w:t>
      </w:r>
      <w:r w:rsidR="00A23CBD">
        <w:rPr>
          <w:rFonts w:ascii="Arial" w:hAnsi="Arial" w:cs="Arial"/>
        </w:rPr>
        <w:t>castellano, puede verse afectados por estas casuísticas.</w:t>
      </w:r>
    </w:p>
    <w:p w14:paraId="1FD3239A" w14:textId="27C182D2" w:rsidR="00472CBD" w:rsidRPr="00A94EB6" w:rsidRDefault="005E5039" w:rsidP="00A23CBD">
      <w:pPr>
        <w:jc w:val="both"/>
        <w:rPr>
          <w:rFonts w:ascii="Arial" w:hAnsi="Arial" w:cs="Arial"/>
        </w:rPr>
      </w:pPr>
      <w:r>
        <w:rPr>
          <w:rFonts w:ascii="Arial" w:hAnsi="Arial" w:cs="Arial"/>
        </w:rPr>
        <w:t>El tiempo e</w:t>
      </w:r>
      <w:r w:rsidR="00A23CBD">
        <w:rPr>
          <w:rFonts w:ascii="Arial" w:hAnsi="Arial" w:cs="Arial"/>
        </w:rPr>
        <w:t>s un punto a tener en cuenta. Pues un corpus se desarrolla siempre en un intervalo de tiempo en el que los sujetos protagonistas de análisis experimentan cambios en sus estilos de habla. Esta posible trayectoria del estilo del habla en algunos casos puedes ser imperceptible y otros sumamente perjudicial a la hora de inferir un modelo.</w:t>
      </w:r>
      <w:r w:rsidR="00472CBD">
        <w:rPr>
          <w:rFonts w:ascii="Arial" w:hAnsi="Arial" w:cs="Arial"/>
        </w:rPr>
        <w:t xml:space="preserve"> </w:t>
      </w:r>
    </w:p>
    <w:p w14:paraId="2E4FFEA9" w14:textId="77777777" w:rsidR="00F253B4" w:rsidRPr="003B72E5" w:rsidRDefault="00F253B4" w:rsidP="00937CCA">
      <w:pPr>
        <w:rPr>
          <w:rFonts w:ascii="Arial" w:hAnsi="Arial" w:cs="Arial"/>
        </w:rPr>
      </w:pPr>
    </w:p>
    <w:p w14:paraId="658E7E9C" w14:textId="1F00E96F" w:rsidR="00D85B7F" w:rsidRPr="00F902B7" w:rsidRDefault="00D85B7F" w:rsidP="00937CCA">
      <w:pPr>
        <w:pStyle w:val="Ttulo1"/>
        <w:rPr>
          <w:rFonts w:ascii="Arial" w:hAnsi="Arial" w:cs="Arial"/>
          <w:b/>
          <w:color w:val="auto"/>
        </w:rPr>
      </w:pPr>
      <w:bookmarkStart w:id="10" w:name="_Toc40468823"/>
      <w:r w:rsidRPr="00F902B7">
        <w:rPr>
          <w:rFonts w:ascii="Arial" w:hAnsi="Arial" w:cs="Arial"/>
          <w:b/>
          <w:color w:val="auto"/>
        </w:rPr>
        <w:t>Objetivo</w:t>
      </w:r>
      <w:bookmarkEnd w:id="10"/>
    </w:p>
    <w:p w14:paraId="269C1F4F" w14:textId="77777777" w:rsidR="00937CCA" w:rsidRDefault="00937CCA" w:rsidP="00937CCA">
      <w:pPr>
        <w:rPr>
          <w:rFonts w:ascii="Arial" w:hAnsi="Arial" w:cs="Arial"/>
        </w:rPr>
      </w:pPr>
    </w:p>
    <w:p w14:paraId="4E69DE1C" w14:textId="77777777" w:rsidR="00AF5484" w:rsidRDefault="00AF5484" w:rsidP="00F27927">
      <w:pPr>
        <w:jc w:val="both"/>
        <w:rPr>
          <w:rFonts w:ascii="Arial" w:hAnsi="Arial" w:cs="Arial"/>
        </w:rPr>
      </w:pPr>
      <w:r>
        <w:rPr>
          <w:rFonts w:ascii="Arial" w:hAnsi="Arial" w:cs="Arial"/>
        </w:rPr>
        <w:t>Estos son los objetivos del proyecto:</w:t>
      </w:r>
    </w:p>
    <w:p w14:paraId="4E7AABCB" w14:textId="77777777" w:rsidR="00F27927" w:rsidRDefault="00AF5484" w:rsidP="00F56E06">
      <w:pPr>
        <w:pStyle w:val="Prrafodelista"/>
        <w:numPr>
          <w:ilvl w:val="0"/>
          <w:numId w:val="6"/>
        </w:numPr>
        <w:jc w:val="both"/>
        <w:rPr>
          <w:rFonts w:ascii="Arial" w:hAnsi="Arial" w:cs="Arial"/>
        </w:rPr>
      </w:pPr>
      <w:r w:rsidRPr="00F27927">
        <w:rPr>
          <w:rFonts w:ascii="Arial" w:hAnsi="Arial" w:cs="Arial"/>
        </w:rPr>
        <w:t xml:space="preserve">Realizar un </w:t>
      </w:r>
      <w:r w:rsidRPr="00F27927">
        <w:rPr>
          <w:rFonts w:ascii="Arial" w:hAnsi="Arial" w:cs="Arial"/>
          <w:b/>
        </w:rPr>
        <w:t>preprocesamiento</w:t>
      </w:r>
      <w:r w:rsidRPr="00F27927">
        <w:rPr>
          <w:rFonts w:ascii="Arial" w:hAnsi="Arial" w:cs="Arial"/>
        </w:rPr>
        <w:t xml:space="preserve"> correcto de los </w:t>
      </w:r>
      <w:r w:rsidRPr="00F27927">
        <w:rPr>
          <w:rFonts w:ascii="Arial" w:hAnsi="Arial" w:cs="Arial"/>
          <w:b/>
        </w:rPr>
        <w:t>datos</w:t>
      </w:r>
      <w:r w:rsidRPr="00F27927">
        <w:rPr>
          <w:rFonts w:ascii="Arial" w:hAnsi="Arial" w:cs="Arial"/>
        </w:rPr>
        <w:t xml:space="preserve"> para que puedan ser utilizados como entrada en un modelo de aprendizaje automático.</w:t>
      </w:r>
    </w:p>
    <w:p w14:paraId="531D597F" w14:textId="77777777" w:rsidR="00AF5484" w:rsidRPr="00F27927" w:rsidRDefault="00AF5484" w:rsidP="00F56E06">
      <w:pPr>
        <w:pStyle w:val="Prrafodelista"/>
        <w:numPr>
          <w:ilvl w:val="0"/>
          <w:numId w:val="6"/>
        </w:numPr>
        <w:jc w:val="both"/>
        <w:rPr>
          <w:rFonts w:ascii="Arial" w:hAnsi="Arial" w:cs="Arial"/>
        </w:rPr>
      </w:pPr>
      <w:r w:rsidRPr="00F27927">
        <w:rPr>
          <w:rFonts w:ascii="Arial" w:hAnsi="Arial" w:cs="Arial"/>
        </w:rPr>
        <w:t>P</w:t>
      </w:r>
      <w:r w:rsidR="00F27927" w:rsidRPr="00F27927">
        <w:rPr>
          <w:rFonts w:ascii="Arial" w:hAnsi="Arial" w:cs="Arial"/>
        </w:rPr>
        <w:t>roponer</w:t>
      </w:r>
      <w:r w:rsidRPr="00F27927">
        <w:rPr>
          <w:rFonts w:ascii="Arial" w:hAnsi="Arial" w:cs="Arial"/>
        </w:rPr>
        <w:t xml:space="preserve"> </w:t>
      </w:r>
      <w:r w:rsidR="00F27927">
        <w:rPr>
          <w:rFonts w:ascii="Arial" w:hAnsi="Arial" w:cs="Arial"/>
        </w:rPr>
        <w:t xml:space="preserve">diversos </w:t>
      </w:r>
      <w:r w:rsidRPr="003F3E55">
        <w:rPr>
          <w:rFonts w:ascii="Arial" w:hAnsi="Arial" w:cs="Arial"/>
          <w:b/>
        </w:rPr>
        <w:t>modelo</w:t>
      </w:r>
      <w:r w:rsidR="00F27927" w:rsidRPr="003F3E55">
        <w:rPr>
          <w:rFonts w:ascii="Arial" w:hAnsi="Arial" w:cs="Arial"/>
          <w:b/>
        </w:rPr>
        <w:t>s</w:t>
      </w:r>
      <w:r w:rsidR="00F27927">
        <w:rPr>
          <w:rFonts w:ascii="Arial" w:hAnsi="Arial" w:cs="Arial"/>
        </w:rPr>
        <w:t xml:space="preserve"> entrenados</w:t>
      </w:r>
      <w:r w:rsidRPr="00F27927">
        <w:rPr>
          <w:rFonts w:ascii="Arial" w:hAnsi="Arial" w:cs="Arial"/>
        </w:rPr>
        <w:t xml:space="preserve"> de clasificación </w:t>
      </w:r>
      <w:proofErr w:type="spellStart"/>
      <w:r w:rsidRPr="00F27927">
        <w:rPr>
          <w:rFonts w:ascii="Arial" w:hAnsi="Arial" w:cs="Arial"/>
        </w:rPr>
        <w:t>multietiqueta</w:t>
      </w:r>
      <w:proofErr w:type="spellEnd"/>
      <w:r w:rsidRPr="00F27927">
        <w:rPr>
          <w:rFonts w:ascii="Arial" w:hAnsi="Arial" w:cs="Arial"/>
        </w:rPr>
        <w:t xml:space="preserve"> que </w:t>
      </w:r>
      <w:r w:rsidR="00F27927">
        <w:rPr>
          <w:rFonts w:ascii="Arial" w:hAnsi="Arial" w:cs="Arial"/>
        </w:rPr>
        <w:t>presenten</w:t>
      </w:r>
      <w:r w:rsidRPr="00F27927">
        <w:rPr>
          <w:rFonts w:ascii="Arial" w:hAnsi="Arial" w:cs="Arial"/>
        </w:rPr>
        <w:t xml:space="preserve"> buenos resultados.</w:t>
      </w:r>
    </w:p>
    <w:p w14:paraId="27FF334E" w14:textId="77777777" w:rsidR="00AF5484" w:rsidRPr="00F27927" w:rsidRDefault="00F27927" w:rsidP="00F56E06">
      <w:pPr>
        <w:pStyle w:val="Prrafodelista"/>
        <w:numPr>
          <w:ilvl w:val="0"/>
          <w:numId w:val="6"/>
        </w:numPr>
        <w:jc w:val="both"/>
        <w:rPr>
          <w:rFonts w:ascii="Arial" w:hAnsi="Arial" w:cs="Arial"/>
        </w:rPr>
      </w:pPr>
      <w:r>
        <w:rPr>
          <w:rFonts w:ascii="Arial" w:hAnsi="Arial" w:cs="Arial"/>
        </w:rPr>
        <w:t>Validar los modelos</w:t>
      </w:r>
      <w:r w:rsidRPr="00F27927">
        <w:rPr>
          <w:rFonts w:ascii="Arial" w:hAnsi="Arial" w:cs="Arial"/>
        </w:rPr>
        <w:t xml:space="preserve"> y compararlo</w:t>
      </w:r>
      <w:r>
        <w:rPr>
          <w:rFonts w:ascii="Arial" w:hAnsi="Arial" w:cs="Arial"/>
        </w:rPr>
        <w:t>s entre sí</w:t>
      </w:r>
      <w:r w:rsidRPr="00F27927">
        <w:rPr>
          <w:rFonts w:ascii="Arial" w:hAnsi="Arial" w:cs="Arial"/>
        </w:rPr>
        <w:t>.</w:t>
      </w:r>
    </w:p>
    <w:p w14:paraId="04600CD5" w14:textId="67B35605" w:rsidR="00F27927" w:rsidRDefault="00F27927" w:rsidP="00F56E06">
      <w:pPr>
        <w:pStyle w:val="Prrafodelista"/>
        <w:numPr>
          <w:ilvl w:val="0"/>
          <w:numId w:val="6"/>
        </w:numPr>
        <w:jc w:val="both"/>
        <w:rPr>
          <w:rFonts w:ascii="Arial" w:hAnsi="Arial" w:cs="Arial"/>
        </w:rPr>
      </w:pPr>
      <w:r>
        <w:rPr>
          <w:rFonts w:ascii="Arial" w:hAnsi="Arial" w:cs="Arial"/>
        </w:rPr>
        <w:t>Definir un criterio justificado para elegir el mejor modelo y presentarlo en un ambiente de producción</w:t>
      </w:r>
      <w:r w:rsidRPr="00F27927">
        <w:rPr>
          <w:rFonts w:ascii="Arial" w:hAnsi="Arial" w:cs="Arial"/>
        </w:rPr>
        <w:t>.</w:t>
      </w:r>
    </w:p>
    <w:p w14:paraId="65F7DC99" w14:textId="77777777" w:rsidR="006A77D5" w:rsidRPr="006A77D5" w:rsidRDefault="006A77D5" w:rsidP="006A77D5">
      <w:pPr>
        <w:jc w:val="both"/>
        <w:rPr>
          <w:rFonts w:ascii="Arial" w:hAnsi="Arial" w:cs="Arial"/>
        </w:rPr>
      </w:pPr>
    </w:p>
    <w:p w14:paraId="73D90484" w14:textId="550DA77C" w:rsidR="00D85B7F" w:rsidRPr="00922692" w:rsidRDefault="00D85B7F" w:rsidP="00937CCA">
      <w:pPr>
        <w:pStyle w:val="Ttulo1"/>
        <w:rPr>
          <w:rFonts w:ascii="Arial" w:hAnsi="Arial" w:cs="Arial"/>
          <w:b/>
          <w:bCs/>
          <w:color w:val="auto"/>
        </w:rPr>
      </w:pPr>
      <w:bookmarkStart w:id="11" w:name="_Datos"/>
      <w:bookmarkStart w:id="12" w:name="_Ref40268147"/>
      <w:bookmarkStart w:id="13" w:name="_Ref40268149"/>
      <w:bookmarkStart w:id="14" w:name="_Ref40268150"/>
      <w:bookmarkStart w:id="15" w:name="_Toc40468824"/>
      <w:bookmarkEnd w:id="11"/>
      <w:r w:rsidRPr="00922692">
        <w:rPr>
          <w:rFonts w:ascii="Arial" w:hAnsi="Arial" w:cs="Arial"/>
          <w:b/>
          <w:bCs/>
          <w:color w:val="auto"/>
        </w:rPr>
        <w:t>Datos</w:t>
      </w:r>
      <w:bookmarkEnd w:id="12"/>
      <w:bookmarkEnd w:id="13"/>
      <w:bookmarkEnd w:id="14"/>
      <w:bookmarkEnd w:id="15"/>
    </w:p>
    <w:p w14:paraId="678F448C" w14:textId="77777777" w:rsidR="00937CCA" w:rsidRDefault="00937CCA" w:rsidP="00937CCA">
      <w:pPr>
        <w:rPr>
          <w:rFonts w:ascii="Arial" w:hAnsi="Arial" w:cs="Arial"/>
        </w:rPr>
      </w:pPr>
    </w:p>
    <w:p w14:paraId="6F459354" w14:textId="1F768835" w:rsidR="00AC67EE" w:rsidRPr="00AC67EE" w:rsidRDefault="00AC67EE" w:rsidP="00AC67EE">
      <w:pPr>
        <w:pStyle w:val="Ttulo2"/>
        <w:rPr>
          <w:rFonts w:ascii="Arial" w:hAnsi="Arial" w:cs="Arial"/>
          <w:b/>
          <w:bCs/>
          <w:color w:val="auto"/>
        </w:rPr>
      </w:pPr>
      <w:bookmarkStart w:id="16" w:name="_Fuente"/>
      <w:bookmarkStart w:id="17" w:name="_Toc40468825"/>
      <w:bookmarkEnd w:id="16"/>
      <w:r w:rsidRPr="00AC67EE">
        <w:rPr>
          <w:rFonts w:ascii="Arial" w:hAnsi="Arial" w:cs="Arial"/>
          <w:b/>
          <w:bCs/>
          <w:color w:val="auto"/>
        </w:rPr>
        <w:t>Fuente</w:t>
      </w:r>
      <w:bookmarkEnd w:id="17"/>
    </w:p>
    <w:p w14:paraId="4F63CA2A" w14:textId="77777777" w:rsidR="00AC67EE" w:rsidRDefault="00AC67EE" w:rsidP="0046543F">
      <w:pPr>
        <w:jc w:val="both"/>
        <w:rPr>
          <w:rFonts w:ascii="Arial" w:hAnsi="Arial" w:cs="Arial"/>
        </w:rPr>
      </w:pPr>
    </w:p>
    <w:p w14:paraId="7E458DCA" w14:textId="4172E199" w:rsidR="00AF5484" w:rsidRDefault="00AF5484" w:rsidP="0046543F">
      <w:pPr>
        <w:jc w:val="both"/>
        <w:rPr>
          <w:rFonts w:ascii="Arial" w:hAnsi="Arial" w:cs="Arial"/>
        </w:rPr>
      </w:pPr>
      <w:r>
        <w:rPr>
          <w:rFonts w:ascii="Arial" w:hAnsi="Arial" w:cs="Arial"/>
        </w:rPr>
        <w:t xml:space="preserve">La fuente de datos utilizada son la Iniciativas Parlamentarias del </w:t>
      </w:r>
      <w:r w:rsidR="00484912">
        <w:rPr>
          <w:rFonts w:ascii="Arial" w:hAnsi="Arial" w:cs="Arial"/>
        </w:rPr>
        <w:t xml:space="preserve">Parlamento </w:t>
      </w:r>
      <w:r w:rsidR="00922692">
        <w:rPr>
          <w:rFonts w:ascii="Arial" w:hAnsi="Arial" w:cs="Arial"/>
        </w:rPr>
        <w:t xml:space="preserve">de </w:t>
      </w:r>
      <w:r w:rsidR="00484912">
        <w:rPr>
          <w:rFonts w:ascii="Arial" w:hAnsi="Arial" w:cs="Arial"/>
        </w:rPr>
        <w:t>Andalu</w:t>
      </w:r>
      <w:r w:rsidR="00922692">
        <w:rPr>
          <w:rFonts w:ascii="Arial" w:hAnsi="Arial" w:cs="Arial"/>
        </w:rPr>
        <w:t>cía</w:t>
      </w:r>
      <w:r w:rsidR="009769B7">
        <w:rPr>
          <w:rFonts w:ascii="Arial" w:hAnsi="Arial" w:cs="Arial"/>
        </w:rPr>
        <w:t xml:space="preserve"> durante el año 200</w:t>
      </w:r>
      <w:r>
        <w:rPr>
          <w:rFonts w:ascii="Arial" w:hAnsi="Arial" w:cs="Arial"/>
        </w:rPr>
        <w:t xml:space="preserve">8. Estas iniciativas están recogidas en </w:t>
      </w:r>
      <w:r w:rsidR="009769B7">
        <w:rPr>
          <w:rFonts w:ascii="Arial" w:hAnsi="Arial" w:cs="Arial"/>
        </w:rPr>
        <w:t>5</w:t>
      </w:r>
      <w:r w:rsidR="00A1742F">
        <w:rPr>
          <w:rFonts w:ascii="Arial" w:hAnsi="Arial" w:cs="Arial"/>
        </w:rPr>
        <w:t>.</w:t>
      </w:r>
      <w:r w:rsidR="009769B7">
        <w:rPr>
          <w:rFonts w:ascii="Arial" w:hAnsi="Arial" w:cs="Arial"/>
        </w:rPr>
        <w:t>260</w:t>
      </w:r>
      <w:r>
        <w:rPr>
          <w:rFonts w:ascii="Arial" w:hAnsi="Arial" w:cs="Arial"/>
        </w:rPr>
        <w:t xml:space="preserve"> ficheros en formato XML</w:t>
      </w:r>
      <w:r w:rsidR="00484912">
        <w:rPr>
          <w:rFonts w:ascii="Arial" w:hAnsi="Arial" w:cs="Arial"/>
        </w:rPr>
        <w:t xml:space="preserve"> y codificación UTF8</w:t>
      </w:r>
      <w:r>
        <w:rPr>
          <w:rFonts w:ascii="Arial" w:hAnsi="Arial" w:cs="Arial"/>
        </w:rPr>
        <w:t>. El formato XML presenta la siguiente estructura:</w:t>
      </w:r>
    </w:p>
    <w:p w14:paraId="006354C1" w14:textId="65A70A46" w:rsidR="00484912" w:rsidRDefault="00484912" w:rsidP="00484912">
      <w:pPr>
        <w:jc w:val="center"/>
        <w:rPr>
          <w:rFonts w:ascii="Arial" w:hAnsi="Arial" w:cs="Arial"/>
        </w:rPr>
      </w:pPr>
      <w:r>
        <w:rPr>
          <w:noProof/>
          <w:lang w:eastAsia="es-ES"/>
        </w:rPr>
        <w:lastRenderedPageBreak/>
        <w:drawing>
          <wp:inline distT="0" distB="0" distL="0" distR="0" wp14:anchorId="54421EBB" wp14:editId="07A1DD14">
            <wp:extent cx="4914900" cy="25431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4900" cy="2543175"/>
                    </a:xfrm>
                    <a:prstGeom prst="rect">
                      <a:avLst/>
                    </a:prstGeom>
                  </pic:spPr>
                </pic:pic>
              </a:graphicData>
            </a:graphic>
          </wp:inline>
        </w:drawing>
      </w:r>
    </w:p>
    <w:p w14:paraId="1C018EF8" w14:textId="209DECEC" w:rsidR="00AC67EE" w:rsidRDefault="004F352D" w:rsidP="0046543F">
      <w:pPr>
        <w:jc w:val="both"/>
        <w:rPr>
          <w:rFonts w:ascii="Arial" w:hAnsi="Arial" w:cs="Arial"/>
        </w:rPr>
      </w:pPr>
      <w:r>
        <w:rPr>
          <w:rFonts w:ascii="Arial" w:hAnsi="Arial" w:cs="Arial"/>
        </w:rPr>
        <w:t>E</w:t>
      </w:r>
      <w:r w:rsidR="00484912">
        <w:rPr>
          <w:rFonts w:ascii="Arial" w:hAnsi="Arial" w:cs="Arial"/>
        </w:rPr>
        <w:t xml:space="preserve">l nombre se corresponde con la columna de las etiquetas y el texto </w:t>
      </w:r>
      <w:r>
        <w:rPr>
          <w:rFonts w:ascii="Arial" w:hAnsi="Arial" w:cs="Arial"/>
        </w:rPr>
        <w:t xml:space="preserve">está </w:t>
      </w:r>
      <w:r w:rsidR="00484912">
        <w:rPr>
          <w:rFonts w:ascii="Arial" w:hAnsi="Arial" w:cs="Arial"/>
        </w:rPr>
        <w:t>formado a partir de la unión de los párrafos con la columna de las características.</w:t>
      </w:r>
    </w:p>
    <w:p w14:paraId="6596D9F2" w14:textId="67340C4D" w:rsidR="00AC67EE" w:rsidRDefault="00AC67EE" w:rsidP="0046543F">
      <w:pPr>
        <w:jc w:val="both"/>
        <w:rPr>
          <w:rFonts w:ascii="Arial" w:hAnsi="Arial" w:cs="Arial"/>
        </w:rPr>
      </w:pPr>
    </w:p>
    <w:p w14:paraId="52C8DBAF" w14:textId="7EA0B01F" w:rsidR="00AC67EE" w:rsidRDefault="00AC67EE" w:rsidP="0046543F">
      <w:pPr>
        <w:jc w:val="both"/>
        <w:rPr>
          <w:rFonts w:ascii="Arial" w:hAnsi="Arial" w:cs="Arial"/>
        </w:rPr>
      </w:pPr>
    </w:p>
    <w:p w14:paraId="75919683" w14:textId="0F744B33" w:rsidR="00AC67EE" w:rsidRPr="00AC67EE" w:rsidRDefault="00AC67EE" w:rsidP="00AC67EE">
      <w:pPr>
        <w:pStyle w:val="Ttulo2"/>
        <w:rPr>
          <w:rFonts w:ascii="Arial" w:hAnsi="Arial" w:cs="Arial"/>
          <w:b/>
          <w:bCs/>
          <w:color w:val="auto"/>
        </w:rPr>
      </w:pPr>
      <w:bookmarkStart w:id="18" w:name="_Limpieza"/>
      <w:bookmarkStart w:id="19" w:name="_Toc40468826"/>
      <w:bookmarkEnd w:id="18"/>
      <w:r w:rsidRPr="00AC67EE">
        <w:rPr>
          <w:rFonts w:ascii="Arial" w:hAnsi="Arial" w:cs="Arial"/>
          <w:b/>
          <w:bCs/>
          <w:color w:val="auto"/>
        </w:rPr>
        <w:t>Limpieza</w:t>
      </w:r>
      <w:bookmarkEnd w:id="19"/>
    </w:p>
    <w:p w14:paraId="7FE5207E" w14:textId="77777777" w:rsidR="00AC67EE" w:rsidRDefault="00AC67EE" w:rsidP="0046543F">
      <w:pPr>
        <w:jc w:val="both"/>
        <w:rPr>
          <w:rFonts w:ascii="Arial" w:hAnsi="Arial" w:cs="Arial"/>
        </w:rPr>
      </w:pPr>
    </w:p>
    <w:p w14:paraId="72E88EE5" w14:textId="0B9FCAB1" w:rsidR="00DB1AFB" w:rsidRDefault="00484912" w:rsidP="0046543F">
      <w:pPr>
        <w:jc w:val="both"/>
        <w:rPr>
          <w:rFonts w:ascii="Arial" w:hAnsi="Arial" w:cs="Arial"/>
        </w:rPr>
      </w:pPr>
      <w:r>
        <w:rPr>
          <w:rFonts w:ascii="Arial" w:hAnsi="Arial" w:cs="Arial"/>
        </w:rPr>
        <w:t>La extracción de</w:t>
      </w:r>
      <w:r w:rsidR="00A1742F">
        <w:rPr>
          <w:rFonts w:ascii="Arial" w:hAnsi="Arial" w:cs="Arial"/>
        </w:rPr>
        <w:t>l</w:t>
      </w:r>
      <w:r>
        <w:rPr>
          <w:rFonts w:ascii="Arial" w:hAnsi="Arial" w:cs="Arial"/>
        </w:rPr>
        <w:t xml:space="preserve"> </w:t>
      </w:r>
      <w:r w:rsidRPr="001D7624">
        <w:rPr>
          <w:rFonts w:ascii="Arial" w:hAnsi="Arial" w:cs="Arial"/>
          <w:b/>
          <w:bCs/>
        </w:rPr>
        <w:t>nombre</w:t>
      </w:r>
      <w:r>
        <w:rPr>
          <w:rFonts w:ascii="Arial" w:hAnsi="Arial" w:cs="Arial"/>
        </w:rPr>
        <w:t xml:space="preserve"> requiere de una complejidad mayor</w:t>
      </w:r>
      <w:r w:rsidR="00DB1AFB">
        <w:rPr>
          <w:rFonts w:ascii="Arial" w:hAnsi="Arial" w:cs="Arial"/>
        </w:rPr>
        <w:t>.</w:t>
      </w:r>
      <w:r>
        <w:rPr>
          <w:rFonts w:ascii="Arial" w:hAnsi="Arial" w:cs="Arial"/>
        </w:rPr>
        <w:t xml:space="preserve"> </w:t>
      </w:r>
      <w:r w:rsidR="00DB1AFB">
        <w:rPr>
          <w:rFonts w:ascii="Arial" w:hAnsi="Arial" w:cs="Arial"/>
        </w:rPr>
        <w:t xml:space="preserve">Esto es </w:t>
      </w:r>
      <w:r>
        <w:rPr>
          <w:rFonts w:ascii="Arial" w:hAnsi="Arial" w:cs="Arial"/>
        </w:rPr>
        <w:t xml:space="preserve">debido a que no es exactamente el nombre como tal, sino la presentación que se le realiza al interviniente. </w:t>
      </w:r>
      <w:r w:rsidR="00DB1AFB">
        <w:rPr>
          <w:rFonts w:ascii="Arial" w:hAnsi="Arial" w:cs="Arial"/>
        </w:rPr>
        <w:t>Alguna de las dificultades para la extracción son las siguientes:</w:t>
      </w:r>
    </w:p>
    <w:p w14:paraId="7DAB6CE9" w14:textId="39D96336" w:rsidR="00DB1AFB" w:rsidRDefault="00DB1AFB" w:rsidP="00F56E06">
      <w:pPr>
        <w:pStyle w:val="Prrafodelista"/>
        <w:numPr>
          <w:ilvl w:val="0"/>
          <w:numId w:val="16"/>
        </w:numPr>
        <w:jc w:val="both"/>
        <w:rPr>
          <w:rFonts w:ascii="Arial" w:hAnsi="Arial" w:cs="Arial"/>
        </w:rPr>
      </w:pPr>
      <w:r>
        <w:rPr>
          <w:rFonts w:ascii="Arial" w:hAnsi="Arial" w:cs="Arial"/>
        </w:rPr>
        <w:t>E</w:t>
      </w:r>
      <w:r w:rsidR="00484912" w:rsidRPr="00DB1AFB">
        <w:rPr>
          <w:rFonts w:ascii="Arial" w:hAnsi="Arial" w:cs="Arial"/>
        </w:rPr>
        <w:t>l nombre viene acompañado del cargo</w:t>
      </w:r>
      <w:r w:rsidRPr="00DB1AFB">
        <w:rPr>
          <w:rFonts w:ascii="Arial" w:hAnsi="Arial" w:cs="Arial"/>
        </w:rPr>
        <w:t xml:space="preserve"> político o puesto laboral</w:t>
      </w:r>
      <w:r w:rsidR="00484912" w:rsidRPr="00DB1AFB">
        <w:rPr>
          <w:rFonts w:ascii="Arial" w:hAnsi="Arial" w:cs="Arial"/>
        </w:rPr>
        <w:t xml:space="preserve"> que ocupa el interviniente</w:t>
      </w:r>
      <w:r w:rsidRPr="00DB1AFB">
        <w:rPr>
          <w:rFonts w:ascii="Arial" w:hAnsi="Arial" w:cs="Arial"/>
        </w:rPr>
        <w:t>.</w:t>
      </w:r>
    </w:p>
    <w:p w14:paraId="568B7756" w14:textId="27A8A9CA" w:rsidR="00DB1AFB" w:rsidRDefault="00A1742F" w:rsidP="00F56E06">
      <w:pPr>
        <w:pStyle w:val="Prrafodelista"/>
        <w:numPr>
          <w:ilvl w:val="0"/>
          <w:numId w:val="16"/>
        </w:numPr>
        <w:jc w:val="both"/>
        <w:rPr>
          <w:rFonts w:ascii="Arial" w:hAnsi="Arial" w:cs="Arial"/>
        </w:rPr>
      </w:pPr>
      <w:r>
        <w:rPr>
          <w:rFonts w:ascii="Arial" w:hAnsi="Arial" w:cs="Arial"/>
        </w:rPr>
        <w:t>Só</w:t>
      </w:r>
      <w:r w:rsidR="00DB1AFB">
        <w:rPr>
          <w:rFonts w:ascii="Arial" w:hAnsi="Arial" w:cs="Arial"/>
        </w:rPr>
        <w:t>lo se aporta un apellido o un nombre en lugar del nombre completo del interviniente.</w:t>
      </w:r>
    </w:p>
    <w:p w14:paraId="4D0E5959" w14:textId="0A0641D6" w:rsidR="00DB1AFB" w:rsidRDefault="00A1742F" w:rsidP="00F56E06">
      <w:pPr>
        <w:pStyle w:val="Prrafodelista"/>
        <w:numPr>
          <w:ilvl w:val="0"/>
          <w:numId w:val="16"/>
        </w:numPr>
        <w:jc w:val="both"/>
        <w:rPr>
          <w:rFonts w:ascii="Arial" w:hAnsi="Arial" w:cs="Arial"/>
        </w:rPr>
      </w:pPr>
      <w:r>
        <w:rPr>
          <w:rFonts w:ascii="Arial" w:hAnsi="Arial" w:cs="Arial"/>
        </w:rPr>
        <w:t>Só</w:t>
      </w:r>
      <w:r w:rsidR="00DB1AFB">
        <w:rPr>
          <w:rFonts w:ascii="Arial" w:hAnsi="Arial" w:cs="Arial"/>
        </w:rPr>
        <w:t>lo se alude al cargo del interviniente. Por ejemplo: “el diputado”.</w:t>
      </w:r>
    </w:p>
    <w:p w14:paraId="710E9E7D" w14:textId="3398A0E4" w:rsidR="00DB1AFB" w:rsidRDefault="00DB1AFB" w:rsidP="00F56E06">
      <w:pPr>
        <w:pStyle w:val="Prrafodelista"/>
        <w:numPr>
          <w:ilvl w:val="0"/>
          <w:numId w:val="16"/>
        </w:numPr>
        <w:jc w:val="both"/>
        <w:rPr>
          <w:rFonts w:ascii="Arial" w:hAnsi="Arial" w:cs="Arial"/>
        </w:rPr>
      </w:pPr>
      <w:r>
        <w:rPr>
          <w:rFonts w:ascii="Arial" w:hAnsi="Arial" w:cs="Arial"/>
        </w:rPr>
        <w:t>Frases del manejo del debate. Por ejemplo: “toma la palabra”.</w:t>
      </w:r>
    </w:p>
    <w:p w14:paraId="01611CA7" w14:textId="378F1BD8" w:rsidR="00DB1AFB" w:rsidRDefault="00DB1AFB" w:rsidP="00F56E06">
      <w:pPr>
        <w:pStyle w:val="Prrafodelista"/>
        <w:numPr>
          <w:ilvl w:val="0"/>
          <w:numId w:val="16"/>
        </w:numPr>
        <w:jc w:val="both"/>
        <w:rPr>
          <w:rFonts w:ascii="Arial" w:hAnsi="Arial" w:cs="Arial"/>
        </w:rPr>
      </w:pPr>
      <w:r>
        <w:rPr>
          <w:rFonts w:ascii="Arial" w:hAnsi="Arial" w:cs="Arial"/>
        </w:rPr>
        <w:t>Diferencia entre nombre</w:t>
      </w:r>
      <w:r w:rsidR="00A1742F">
        <w:rPr>
          <w:rFonts w:ascii="Arial" w:hAnsi="Arial" w:cs="Arial"/>
        </w:rPr>
        <w:t>s en mayúsculas o</w:t>
      </w:r>
      <w:r>
        <w:rPr>
          <w:rFonts w:ascii="Arial" w:hAnsi="Arial" w:cs="Arial"/>
        </w:rPr>
        <w:t xml:space="preserve"> minúsculas.</w:t>
      </w:r>
    </w:p>
    <w:p w14:paraId="44A1532D" w14:textId="7D2C3220" w:rsidR="007643B8" w:rsidRDefault="00DB1AFB" w:rsidP="00DB1AFB">
      <w:pPr>
        <w:jc w:val="both"/>
        <w:rPr>
          <w:rFonts w:ascii="Arial" w:hAnsi="Arial" w:cs="Arial"/>
        </w:rPr>
      </w:pPr>
      <w:r>
        <w:rPr>
          <w:rFonts w:ascii="Arial" w:hAnsi="Arial" w:cs="Arial"/>
        </w:rPr>
        <w:t>Algunas de estas dificultades se pueden resolver de forma automática, como es el caso de las mayúsculas y minúsculas, otras se han tenido que resolver manualmente</w:t>
      </w:r>
      <w:r w:rsidR="007643B8">
        <w:rPr>
          <w:rFonts w:ascii="Arial" w:hAnsi="Arial" w:cs="Arial"/>
        </w:rPr>
        <w:t xml:space="preserve"> con un proceso iterativo de visualización de los datos</w:t>
      </w:r>
      <w:r>
        <w:rPr>
          <w:rFonts w:ascii="Arial" w:hAnsi="Arial" w:cs="Arial"/>
        </w:rPr>
        <w:t>. Para</w:t>
      </w:r>
      <w:r w:rsidR="00FD21E4">
        <w:rPr>
          <w:rFonts w:ascii="Arial" w:hAnsi="Arial" w:cs="Arial"/>
        </w:rPr>
        <w:t xml:space="preserve"> ello, se ha definido un fichero de remplazamiento de cadenas de caracteres</w:t>
      </w:r>
      <w:r w:rsidR="007643B8">
        <w:rPr>
          <w:rFonts w:ascii="Arial" w:hAnsi="Arial" w:cs="Arial"/>
        </w:rPr>
        <w:t xml:space="preserve"> que se encuentra en la</w:t>
      </w:r>
      <w:r w:rsidR="00DA5AF4">
        <w:rPr>
          <w:rFonts w:ascii="Arial" w:hAnsi="Arial" w:cs="Arial"/>
        </w:rPr>
        <w:t xml:space="preserve"> raíz del proyecto, llamándose ‘replace.txt</w:t>
      </w:r>
      <w:r w:rsidR="00FD21E4">
        <w:rPr>
          <w:rFonts w:ascii="Arial" w:hAnsi="Arial" w:cs="Arial"/>
        </w:rPr>
        <w:t>.</w:t>
      </w:r>
      <w:r w:rsidR="007643B8">
        <w:rPr>
          <w:rFonts w:ascii="Arial" w:hAnsi="Arial" w:cs="Arial"/>
        </w:rPr>
        <w:t xml:space="preserve"> El fichero tiene la siguiente estructura:</w:t>
      </w:r>
    </w:p>
    <w:p w14:paraId="2DF756ED" w14:textId="5A75E09E" w:rsidR="00DB1AFB" w:rsidRDefault="007643B8" w:rsidP="007643B8">
      <w:pPr>
        <w:jc w:val="center"/>
        <w:rPr>
          <w:rFonts w:ascii="Arial" w:hAnsi="Arial" w:cs="Arial"/>
        </w:rPr>
      </w:pPr>
      <w:r>
        <w:rPr>
          <w:noProof/>
          <w:lang w:eastAsia="es-ES"/>
        </w:rPr>
        <w:drawing>
          <wp:inline distT="0" distB="0" distL="0" distR="0" wp14:anchorId="65E81CB2" wp14:editId="14A1D041">
            <wp:extent cx="3124200" cy="8477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4200" cy="847725"/>
                    </a:xfrm>
                    <a:prstGeom prst="rect">
                      <a:avLst/>
                    </a:prstGeom>
                  </pic:spPr>
                </pic:pic>
              </a:graphicData>
            </a:graphic>
          </wp:inline>
        </w:drawing>
      </w:r>
    </w:p>
    <w:p w14:paraId="7736EE81" w14:textId="5501C8F2" w:rsidR="007643B8" w:rsidRDefault="007643B8" w:rsidP="007643B8">
      <w:pPr>
        <w:jc w:val="both"/>
        <w:rPr>
          <w:rFonts w:ascii="Arial" w:hAnsi="Arial" w:cs="Arial"/>
        </w:rPr>
      </w:pPr>
      <w:r>
        <w:rPr>
          <w:rFonts w:ascii="Arial" w:hAnsi="Arial" w:cs="Arial"/>
        </w:rPr>
        <w:t>Donde cada una de las cadenas que se lee del fichero se remplaza por la cadena vacía. En conclusión, una etiqueta de conjunto de datos seguirá la siguiente expresión:</w:t>
      </w:r>
    </w:p>
    <w:p w14:paraId="4086DC88" w14:textId="167E9AE0" w:rsidR="007643B8" w:rsidRPr="007643B8" w:rsidRDefault="007643B8" w:rsidP="007643B8">
      <w:pPr>
        <w:jc w:val="both"/>
        <w:rPr>
          <w:rFonts w:ascii="Arial" w:eastAsiaTheme="minorEastAsia" w:hAnsi="Arial" w:cs="Arial"/>
        </w:rPr>
      </w:pPr>
      <m:oMathPara>
        <m:oMath>
          <m:r>
            <w:rPr>
              <w:rFonts w:ascii="Cambria Math" w:hAnsi="Cambria Math" w:cs="Arial"/>
            </w:rPr>
            <m:t>∀i∈</m:t>
          </m:r>
          <m:d>
            <m:dPr>
              <m:ctrlPr>
                <w:rPr>
                  <w:rFonts w:ascii="Cambria Math" w:hAnsi="Cambria Math" w:cs="Arial"/>
                  <w:i/>
                </w:rPr>
              </m:ctrlPr>
            </m:dPr>
            <m:e>
              <m:r>
                <w:rPr>
                  <w:rFonts w:ascii="Cambria Math" w:hAnsi="Cambria Math" w:cs="Arial"/>
                </w:rPr>
                <m:t>0,N</m:t>
              </m:r>
            </m:e>
          </m:d>
          <m:r>
            <w:rPr>
              <w:rFonts w:ascii="Cambria Math" w:hAnsi="Cambria Math" w:cs="Arial"/>
            </w:rPr>
            <m:t xml:space="preserve"> nombre.replace</m:t>
          </m:r>
          <m:d>
            <m:dPr>
              <m:ctrlPr>
                <w:rPr>
                  <w:rFonts w:ascii="Cambria Math" w:hAnsi="Cambria Math" w:cs="Arial"/>
                  <w:i/>
                </w:rPr>
              </m:ctrlPr>
            </m:dPr>
            <m:e>
              <m:r>
                <w:rPr>
                  <w:rFonts w:ascii="Cambria Math" w:hAnsi="Cambria Math" w:cs="Arial"/>
                </w:rPr>
                <m:t>ca</m:t>
              </m:r>
              <m:sSub>
                <m:sSubPr>
                  <m:ctrlPr>
                    <w:rPr>
                      <w:rFonts w:ascii="Cambria Math" w:hAnsi="Cambria Math" w:cs="Arial"/>
                      <w:i/>
                    </w:rPr>
                  </m:ctrlPr>
                </m:sSubPr>
                <m:e>
                  <m:r>
                    <w:rPr>
                      <w:rFonts w:ascii="Cambria Math" w:hAnsi="Cambria Math" w:cs="Arial"/>
                    </w:rPr>
                    <m:t>d</m:t>
                  </m:r>
                </m:e>
                <m:sub>
                  <m:r>
                    <w:rPr>
                      <w:rFonts w:ascii="Cambria Math" w:hAnsi="Cambria Math" w:cs="Arial"/>
                    </w:rPr>
                    <m:t>i</m:t>
                  </m:r>
                </m:sub>
              </m:sSub>
              <m:r>
                <w:rPr>
                  <w:rFonts w:ascii="Cambria Math" w:hAnsi="Cambria Math" w:cs="Arial"/>
                </w:rPr>
                <m:t>,</m:t>
              </m:r>
            </m:e>
          </m:d>
        </m:oMath>
      </m:oMathPara>
    </w:p>
    <w:p w14:paraId="58A39DB0" w14:textId="1C560C8F" w:rsidR="00AF5484" w:rsidRDefault="007643B8" w:rsidP="001D7624">
      <w:pPr>
        <w:jc w:val="both"/>
        <w:rPr>
          <w:rFonts w:ascii="Arial" w:eastAsiaTheme="minorEastAsia" w:hAnsi="Arial" w:cs="Arial"/>
        </w:rPr>
      </w:pPr>
      <w:r>
        <w:rPr>
          <w:rFonts w:ascii="Arial" w:eastAsiaTheme="minorEastAsia" w:hAnsi="Arial" w:cs="Arial"/>
        </w:rPr>
        <w:lastRenderedPageBreak/>
        <w:t xml:space="preserve">Donde </w:t>
      </w:r>
      <m:oMath>
        <m:r>
          <w:rPr>
            <w:rFonts w:ascii="Cambria Math" w:eastAsiaTheme="minorEastAsia" w:hAnsi="Cambria Math" w:cs="Arial"/>
          </w:rPr>
          <m:t>N</m:t>
        </m:r>
      </m:oMath>
      <w:r w:rsidR="00A1742F">
        <w:rPr>
          <w:rFonts w:ascii="Arial" w:eastAsiaTheme="minorEastAsia" w:hAnsi="Arial" w:cs="Arial"/>
        </w:rPr>
        <w:t xml:space="preserve"> es el nú</w:t>
      </w:r>
      <w:r>
        <w:rPr>
          <w:rFonts w:ascii="Arial" w:eastAsiaTheme="minorEastAsia" w:hAnsi="Arial" w:cs="Arial"/>
        </w:rPr>
        <w:t>mero de cadenas contenidas en el fichero de remplazamiento</w:t>
      </w:r>
      <w:r w:rsidR="00A1742F">
        <w:rPr>
          <w:rFonts w:ascii="Arial" w:eastAsiaTheme="minorEastAsia" w:hAnsi="Arial" w:cs="Arial"/>
        </w:rPr>
        <w:t xml:space="preserve"> que actualmente son 343</w:t>
      </w:r>
      <w:r w:rsidR="009725FE">
        <w:rPr>
          <w:rFonts w:ascii="Arial" w:eastAsiaTheme="minorEastAsia" w:hAnsi="Arial" w:cs="Arial"/>
        </w:rPr>
        <w:t>.</w:t>
      </w:r>
    </w:p>
    <w:p w14:paraId="2C2C84D8" w14:textId="3DE2208E" w:rsidR="00D85496" w:rsidRDefault="00D85496" w:rsidP="001D7624">
      <w:pPr>
        <w:jc w:val="both"/>
        <w:rPr>
          <w:rFonts w:ascii="Arial" w:eastAsiaTheme="minorEastAsia" w:hAnsi="Arial" w:cs="Arial"/>
        </w:rPr>
      </w:pPr>
      <w:r>
        <w:rPr>
          <w:rFonts w:ascii="Arial" w:eastAsiaTheme="minorEastAsia" w:hAnsi="Arial" w:cs="Arial"/>
        </w:rPr>
        <w:t>Los nombres que tras los remplazamiento</w:t>
      </w:r>
      <w:r w:rsidR="00C24881">
        <w:rPr>
          <w:rFonts w:ascii="Arial" w:eastAsiaTheme="minorEastAsia" w:hAnsi="Arial" w:cs="Arial"/>
        </w:rPr>
        <w:t>s</w:t>
      </w:r>
      <w:r>
        <w:rPr>
          <w:rFonts w:ascii="Arial" w:eastAsiaTheme="minorEastAsia" w:hAnsi="Arial" w:cs="Arial"/>
        </w:rPr>
        <w:t xml:space="preserve"> quedan vacíos se han eliminado.</w:t>
      </w:r>
    </w:p>
    <w:p w14:paraId="08E67002" w14:textId="42F5B783" w:rsidR="001D7624" w:rsidRDefault="001D7624" w:rsidP="001D7624">
      <w:pPr>
        <w:jc w:val="both"/>
        <w:rPr>
          <w:rFonts w:ascii="Arial" w:eastAsiaTheme="minorEastAsia" w:hAnsi="Arial" w:cs="Arial"/>
        </w:rPr>
      </w:pPr>
      <w:r>
        <w:rPr>
          <w:rFonts w:ascii="Arial" w:eastAsiaTheme="minorEastAsia" w:hAnsi="Arial" w:cs="Arial"/>
        </w:rPr>
        <w:t xml:space="preserve">Sobre el </w:t>
      </w:r>
      <w:r>
        <w:rPr>
          <w:rFonts w:ascii="Arial" w:eastAsiaTheme="minorEastAsia" w:hAnsi="Arial" w:cs="Arial"/>
          <w:b/>
          <w:bCs/>
        </w:rPr>
        <w:t>texto</w:t>
      </w:r>
      <w:r>
        <w:rPr>
          <w:rFonts w:ascii="Arial" w:eastAsiaTheme="minorEastAsia" w:hAnsi="Arial" w:cs="Arial"/>
        </w:rPr>
        <w:t xml:space="preserve"> se han realizado </w:t>
      </w:r>
      <w:r w:rsidR="007C4FCF">
        <w:rPr>
          <w:rFonts w:ascii="Arial" w:eastAsiaTheme="minorEastAsia" w:hAnsi="Arial" w:cs="Arial"/>
        </w:rPr>
        <w:t>cuatro</w:t>
      </w:r>
      <w:r>
        <w:rPr>
          <w:rFonts w:ascii="Arial" w:eastAsiaTheme="minorEastAsia" w:hAnsi="Arial" w:cs="Arial"/>
        </w:rPr>
        <w:t xml:space="preserve"> transformaciones estándares de tipo remplazamiento en forma de expresión regular:</w:t>
      </w:r>
    </w:p>
    <w:p w14:paraId="667F96E9" w14:textId="16CCC2DF" w:rsidR="001D7624" w:rsidRDefault="001D7624" w:rsidP="00F56E06">
      <w:pPr>
        <w:pStyle w:val="Prrafodelista"/>
        <w:numPr>
          <w:ilvl w:val="0"/>
          <w:numId w:val="31"/>
        </w:numPr>
        <w:jc w:val="both"/>
        <w:rPr>
          <w:rFonts w:ascii="Arial" w:eastAsiaTheme="minorEastAsia" w:hAnsi="Arial" w:cs="Arial"/>
        </w:rPr>
      </w:pPr>
      <w:r>
        <w:rPr>
          <w:rFonts w:ascii="Arial" w:eastAsiaTheme="minorEastAsia" w:hAnsi="Arial" w:cs="Arial"/>
        </w:rPr>
        <w:t>Eliminación de anotaciones sobre la entonación o falta de fragmento:</w:t>
      </w:r>
    </w:p>
    <w:p w14:paraId="485CB389" w14:textId="34B8F6F9" w:rsidR="001D7624" w:rsidRPr="001D7624" w:rsidRDefault="001D7624" w:rsidP="001D7624">
      <w:pPr>
        <w:jc w:val="center"/>
        <w:rPr>
          <w:rFonts w:ascii="Arial" w:eastAsiaTheme="minorEastAsia" w:hAnsi="Arial" w:cs="Arial"/>
        </w:rPr>
      </w:pPr>
      <m:oMathPara>
        <m:oMath>
          <m:r>
            <w:rPr>
              <w:rFonts w:ascii="Cambria Math" w:eastAsiaTheme="minorEastAsia" w:hAnsi="Cambria Math" w:cs="Arial"/>
            </w:rPr>
            <m:t>\[</m:t>
          </m:r>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r>
                    <w:rPr>
                      <w:rFonts w:ascii="Cambria Math" w:eastAsiaTheme="minorEastAsia" w:hAnsi="Cambria Math" w:cs="Arial"/>
                    </w:rPr>
                    <m:t>\w\W</m:t>
                  </m:r>
                </m:e>
              </m:d>
            </m:e>
            <m:sup>
              <m:r>
                <w:rPr>
                  <w:rFonts w:ascii="Cambria Math" w:eastAsiaTheme="minorEastAsia" w:hAnsi="Cambria Math" w:cs="Arial"/>
                </w:rPr>
                <m:t>*</m:t>
              </m:r>
            </m:sup>
          </m:sSup>
          <m:r>
            <m:rPr>
              <m:lit/>
            </m:rPr>
            <w:rPr>
              <w:rFonts w:ascii="Cambria Math" w:eastAsiaTheme="minorEastAsia" w:hAnsi="Cambria Math" w:cs="Arial"/>
            </w:rPr>
            <m:t>]</m:t>
          </m:r>
          <m:r>
            <w:rPr>
              <w:rFonts w:ascii="Cambria Math" w:eastAsiaTheme="minorEastAsia" w:hAnsi="Cambria Math" w:cs="Arial"/>
            </w:rPr>
            <m:t>→ε</m:t>
          </m:r>
        </m:oMath>
      </m:oMathPara>
    </w:p>
    <w:p w14:paraId="76EB580F" w14:textId="02083F3F" w:rsidR="001D7624" w:rsidRDefault="00B513D7" w:rsidP="00F56E06">
      <w:pPr>
        <w:pStyle w:val="Prrafodelista"/>
        <w:numPr>
          <w:ilvl w:val="0"/>
          <w:numId w:val="31"/>
        </w:numPr>
        <w:jc w:val="both"/>
        <w:rPr>
          <w:rFonts w:ascii="Arial" w:eastAsiaTheme="minorEastAsia" w:hAnsi="Arial" w:cs="Arial"/>
        </w:rPr>
      </w:pPr>
      <w:r>
        <w:rPr>
          <w:rFonts w:ascii="Arial" w:eastAsiaTheme="minorEastAsia" w:hAnsi="Arial" w:cs="Arial"/>
        </w:rPr>
        <w:t>Remplazamiento</w:t>
      </w:r>
      <w:r w:rsidR="001D7624">
        <w:rPr>
          <w:rFonts w:ascii="Arial" w:eastAsiaTheme="minorEastAsia" w:hAnsi="Arial" w:cs="Arial"/>
        </w:rPr>
        <w:t xml:space="preserve"> de caracteres fuera de la unión del abecedario castellano</w:t>
      </w:r>
      <w:r>
        <w:rPr>
          <w:rFonts w:ascii="Arial" w:eastAsiaTheme="minorEastAsia" w:hAnsi="Arial" w:cs="Arial"/>
        </w:rPr>
        <w:t>,</w:t>
      </w:r>
      <w:r w:rsidR="001D7624">
        <w:rPr>
          <w:rFonts w:ascii="Arial" w:eastAsiaTheme="minorEastAsia" w:hAnsi="Arial" w:cs="Arial"/>
        </w:rPr>
        <w:t xml:space="preserve"> el sistema </w:t>
      </w:r>
      <w:r>
        <w:rPr>
          <w:rFonts w:ascii="Arial" w:eastAsiaTheme="minorEastAsia" w:hAnsi="Arial" w:cs="Arial"/>
        </w:rPr>
        <w:t xml:space="preserve">básico </w:t>
      </w:r>
      <w:r w:rsidR="001D7624">
        <w:rPr>
          <w:rFonts w:ascii="Arial" w:eastAsiaTheme="minorEastAsia" w:hAnsi="Arial" w:cs="Arial"/>
        </w:rPr>
        <w:t>de numeración</w:t>
      </w:r>
      <w:r>
        <w:rPr>
          <w:rFonts w:ascii="Arial" w:eastAsiaTheme="minorEastAsia" w:hAnsi="Arial" w:cs="Arial"/>
        </w:rPr>
        <w:t xml:space="preserve"> y la puntuación</w:t>
      </w:r>
      <w:r w:rsidR="001D7624">
        <w:rPr>
          <w:rFonts w:ascii="Arial" w:eastAsiaTheme="minorEastAsia" w:hAnsi="Arial" w:cs="Arial"/>
        </w:rPr>
        <w:t>:</w:t>
      </w:r>
    </w:p>
    <w:p w14:paraId="3407E1A0" w14:textId="2624D928" w:rsidR="001D7624" w:rsidRPr="00B513D7" w:rsidRDefault="00B513D7" w:rsidP="001D7624">
      <w:pPr>
        <w:rPr>
          <w:rFonts w:ascii="Arial" w:eastAsiaTheme="minorEastAsia" w:hAnsi="Arial" w:cs="Arial"/>
        </w:rPr>
      </w:pPr>
      <m:oMathPara>
        <m:oMath>
          <m:r>
            <w:rPr>
              <w:rFonts w:ascii="Cambria Math" w:eastAsiaTheme="minorEastAsia" w:hAnsi="Cambria Math" w:cs="Arial"/>
            </w:rPr>
            <m:t>[^1-9a-zA-ZÁÉÍÓÚáéíóúñÑ.,:;\?¿\!¡\(\)]→' '</m:t>
          </m:r>
        </m:oMath>
      </m:oMathPara>
    </w:p>
    <w:p w14:paraId="55FF129A" w14:textId="223594BE" w:rsidR="00B513D7" w:rsidRDefault="00B513D7" w:rsidP="00F56E06">
      <w:pPr>
        <w:pStyle w:val="Prrafodelista"/>
        <w:numPr>
          <w:ilvl w:val="0"/>
          <w:numId w:val="31"/>
        </w:numPr>
        <w:rPr>
          <w:rFonts w:ascii="Arial" w:eastAsiaTheme="minorEastAsia" w:hAnsi="Arial" w:cs="Arial"/>
        </w:rPr>
      </w:pPr>
      <w:r>
        <w:rPr>
          <w:rFonts w:ascii="Arial" w:eastAsiaTheme="minorEastAsia" w:hAnsi="Arial" w:cs="Arial"/>
        </w:rPr>
        <w:t>Remplazamiento de conjuntos de caracteres de separación de palabras como espacios, tabuladores y saltos línea por un único espacio.</w:t>
      </w:r>
    </w:p>
    <w:p w14:paraId="62679276" w14:textId="678E0809" w:rsidR="00B513D7" w:rsidRPr="007C4FCF" w:rsidRDefault="00730023" w:rsidP="00B513D7">
      <w:pPr>
        <w:ind w:left="360"/>
        <w:rPr>
          <w:rFonts w:ascii="Arial" w:eastAsiaTheme="minorEastAsia" w:hAnsi="Arial" w:cs="Arial"/>
        </w:rPr>
      </w:pPr>
      <m:oMathPara>
        <m:oMath>
          <m:d>
            <m:dPr>
              <m:begChr m:val="["/>
              <m:endChr m:val="]"/>
              <m:ctrlPr>
                <w:rPr>
                  <w:rFonts w:ascii="Cambria Math" w:eastAsiaTheme="minorEastAsia" w:hAnsi="Cambria Math" w:cs="Arial"/>
                  <w:i/>
                </w:rPr>
              </m:ctrlPr>
            </m:dPr>
            <m:e>
              <m:r>
                <w:rPr>
                  <w:rFonts w:ascii="Cambria Math" w:eastAsiaTheme="minorEastAsia" w:hAnsi="Cambria Math" w:cs="Arial"/>
                </w:rPr>
                <m:t>\s\t\n</m:t>
              </m:r>
            </m:e>
          </m:d>
          <m:r>
            <w:rPr>
              <w:rFonts w:ascii="Cambria Math" w:eastAsiaTheme="minorEastAsia" w:hAnsi="Cambria Math" w:cs="Arial"/>
            </w:rPr>
            <m:t>+→' '</m:t>
          </m:r>
        </m:oMath>
      </m:oMathPara>
    </w:p>
    <w:p w14:paraId="4ED72D3E" w14:textId="1FEFCE9F" w:rsidR="007C4FCF" w:rsidRPr="007C4FCF" w:rsidRDefault="007C4FCF" w:rsidP="00F56E06">
      <w:pPr>
        <w:pStyle w:val="Prrafodelista"/>
        <w:numPr>
          <w:ilvl w:val="0"/>
          <w:numId w:val="31"/>
        </w:numPr>
        <w:rPr>
          <w:rFonts w:ascii="Arial" w:eastAsiaTheme="minorEastAsia" w:hAnsi="Arial" w:cs="Arial"/>
        </w:rPr>
      </w:pPr>
      <w:r>
        <w:rPr>
          <w:rFonts w:ascii="Arial" w:eastAsiaTheme="minorEastAsia" w:hAnsi="Arial" w:cs="Arial"/>
        </w:rPr>
        <w:t xml:space="preserve">Eliminación de los espacios laterales por medio de la conocida función </w:t>
      </w:r>
      <m:oMath>
        <m:r>
          <w:rPr>
            <w:rFonts w:ascii="Cambria Math" w:eastAsiaTheme="minorEastAsia" w:hAnsi="Cambria Math" w:cs="Arial"/>
          </w:rPr>
          <m:t>strip</m:t>
        </m:r>
      </m:oMath>
      <w:r>
        <w:rPr>
          <w:rFonts w:ascii="Arial" w:eastAsiaTheme="minorEastAsia" w:hAnsi="Arial" w:cs="Arial"/>
        </w:rPr>
        <w:t>.</w:t>
      </w:r>
    </w:p>
    <w:p w14:paraId="47F08A62" w14:textId="2B2DC4EE" w:rsidR="00C30B4C" w:rsidRDefault="00C30B4C" w:rsidP="009725FE">
      <w:pPr>
        <w:jc w:val="both"/>
        <w:rPr>
          <w:rFonts w:ascii="Arial" w:eastAsiaTheme="minorEastAsia" w:hAnsi="Arial" w:cs="Arial"/>
        </w:rPr>
      </w:pPr>
      <w:r>
        <w:rPr>
          <w:rFonts w:ascii="Arial" w:eastAsiaTheme="minorEastAsia" w:hAnsi="Arial" w:cs="Arial"/>
        </w:rPr>
        <w:t>Seguidamente se muestra un ejemplo de aplicación de estas tres transformaciones en el orden marcado:</w:t>
      </w:r>
    </w:p>
    <w:p w14:paraId="121BE0C3" w14:textId="403CD631" w:rsidR="00C30B4C" w:rsidRPr="007C4FCF" w:rsidRDefault="00C30B4C" w:rsidP="009725FE">
      <w:pPr>
        <w:jc w:val="both"/>
        <w:rPr>
          <w:rFonts w:ascii="Arial" w:eastAsiaTheme="minorEastAsia" w:hAnsi="Arial" w:cs="Arial"/>
        </w:rPr>
      </w:pPr>
      <m:oMathPara>
        <m:oMath>
          <m:r>
            <w:rPr>
              <w:rFonts w:ascii="Cambria Math" w:eastAsiaTheme="minorEastAsia" w:hAnsi="Cambria Math" w:cs="Arial"/>
            </w:rPr>
            <m:t>"  ¿Ésto es una     prueba de [pausa] limpieza (3.0)      ¿‼"</m:t>
          </m:r>
        </m:oMath>
      </m:oMathPara>
    </w:p>
    <w:p w14:paraId="1FAE9663" w14:textId="6A34DB90" w:rsidR="007C4FCF" w:rsidRDefault="007C4FCF" w:rsidP="009725FE">
      <w:pPr>
        <w:jc w:val="both"/>
        <w:rPr>
          <w:rFonts w:ascii="Arial" w:eastAsiaTheme="minorEastAsia" w:hAnsi="Arial" w:cs="Arial"/>
        </w:rPr>
      </w:pPr>
      <w:r>
        <w:rPr>
          <w:rFonts w:ascii="Arial" w:eastAsiaTheme="minorEastAsia" w:hAnsi="Arial" w:cs="Arial"/>
        </w:rPr>
        <w:t>Después de la limpieza:</w:t>
      </w:r>
    </w:p>
    <w:p w14:paraId="08D81701" w14:textId="17AB68EA" w:rsidR="007C4FCF" w:rsidRDefault="007C4FCF" w:rsidP="009725FE">
      <w:pPr>
        <w:jc w:val="both"/>
        <w:rPr>
          <w:rFonts w:ascii="Arial" w:eastAsiaTheme="minorEastAsia" w:hAnsi="Arial" w:cs="Arial"/>
        </w:rPr>
      </w:pPr>
      <m:oMathPara>
        <m:oMath>
          <m:r>
            <w:rPr>
              <w:rFonts w:ascii="Cambria Math" w:eastAsiaTheme="minorEastAsia" w:hAnsi="Cambria Math" w:cs="Arial"/>
            </w:rPr>
            <m:t>"¿Ésto es una pueba de limpieza (3.0) ¿‼"</m:t>
          </m:r>
        </m:oMath>
      </m:oMathPara>
    </w:p>
    <w:p w14:paraId="7D275DB2" w14:textId="0529718A" w:rsidR="007C4FCF" w:rsidRDefault="00D85496" w:rsidP="009725FE">
      <w:pPr>
        <w:jc w:val="both"/>
        <w:rPr>
          <w:rFonts w:ascii="Arial" w:eastAsiaTheme="minorEastAsia" w:hAnsi="Arial" w:cs="Arial"/>
        </w:rPr>
      </w:pPr>
      <w:r>
        <w:rPr>
          <w:rFonts w:ascii="Arial" w:eastAsiaTheme="minorEastAsia" w:hAnsi="Arial" w:cs="Arial"/>
        </w:rPr>
        <w:t>Los documentos que tras las transformaciones quedan vacíos se han eliminado.</w:t>
      </w:r>
    </w:p>
    <w:p w14:paraId="21F57EDF" w14:textId="77777777" w:rsidR="00D85496" w:rsidRDefault="00D85496" w:rsidP="009725FE">
      <w:pPr>
        <w:jc w:val="both"/>
        <w:rPr>
          <w:rFonts w:ascii="Arial" w:eastAsiaTheme="minorEastAsia" w:hAnsi="Arial" w:cs="Arial"/>
        </w:rPr>
      </w:pPr>
    </w:p>
    <w:p w14:paraId="17E53F1C" w14:textId="3E4553A2" w:rsidR="00163C71" w:rsidRDefault="009725FE" w:rsidP="009725FE">
      <w:pPr>
        <w:jc w:val="both"/>
        <w:rPr>
          <w:rFonts w:ascii="Arial" w:eastAsiaTheme="minorEastAsia" w:hAnsi="Arial" w:cs="Arial"/>
        </w:rPr>
      </w:pPr>
      <w:r>
        <w:rPr>
          <w:rFonts w:ascii="Arial" w:eastAsiaTheme="minorEastAsia" w:hAnsi="Arial" w:cs="Arial"/>
        </w:rPr>
        <w:t xml:space="preserve">Tras realizar la lectura de todos los ficheros y aplicar </w:t>
      </w:r>
      <w:r w:rsidR="007C4FCF">
        <w:rPr>
          <w:rFonts w:ascii="Arial" w:eastAsiaTheme="minorEastAsia" w:hAnsi="Arial" w:cs="Arial"/>
        </w:rPr>
        <w:t>estas dos limpiezas sobre el nombre y texto obtenemos los siguientes resultados</w:t>
      </w:r>
      <w:r>
        <w:rPr>
          <w:rFonts w:ascii="Arial" w:eastAsiaTheme="minorEastAsia" w:hAnsi="Arial" w:cs="Arial"/>
        </w:rPr>
        <w:t xml:space="preserve">: tenemos un total de </w:t>
      </w:r>
      <w:r w:rsidRPr="007C4FCF">
        <w:rPr>
          <w:rFonts w:ascii="Arial" w:eastAsiaTheme="minorEastAsia" w:hAnsi="Arial" w:cs="Arial"/>
          <w:b/>
          <w:bCs/>
        </w:rPr>
        <w:t>59</w:t>
      </w:r>
      <w:r w:rsidR="00D85496">
        <w:rPr>
          <w:rFonts w:ascii="Arial" w:eastAsiaTheme="minorEastAsia" w:hAnsi="Arial" w:cs="Arial"/>
          <w:b/>
          <w:bCs/>
        </w:rPr>
        <w:t>4</w:t>
      </w:r>
      <w:r w:rsidRPr="007C4FCF">
        <w:rPr>
          <w:rFonts w:ascii="Arial" w:eastAsiaTheme="minorEastAsia" w:hAnsi="Arial" w:cs="Arial"/>
          <w:b/>
          <w:bCs/>
        </w:rPr>
        <w:t xml:space="preserve"> nombres</w:t>
      </w:r>
      <w:r>
        <w:rPr>
          <w:rFonts w:ascii="Arial" w:eastAsiaTheme="minorEastAsia" w:hAnsi="Arial" w:cs="Arial"/>
        </w:rPr>
        <w:t xml:space="preserve"> o etiquetas diferentes con un total de </w:t>
      </w:r>
      <w:r w:rsidRPr="007C4FCF">
        <w:rPr>
          <w:rFonts w:ascii="Arial" w:eastAsiaTheme="minorEastAsia" w:hAnsi="Arial" w:cs="Arial"/>
          <w:b/>
          <w:bCs/>
        </w:rPr>
        <w:t>58.</w:t>
      </w:r>
      <w:r w:rsidR="00D85496">
        <w:rPr>
          <w:rFonts w:ascii="Arial" w:eastAsiaTheme="minorEastAsia" w:hAnsi="Arial" w:cs="Arial"/>
          <w:b/>
          <w:bCs/>
        </w:rPr>
        <w:t>275</w:t>
      </w:r>
      <w:r w:rsidRPr="007C4FCF">
        <w:rPr>
          <w:rFonts w:ascii="Arial" w:eastAsiaTheme="minorEastAsia" w:hAnsi="Arial" w:cs="Arial"/>
          <w:b/>
          <w:bCs/>
        </w:rPr>
        <w:t xml:space="preserve"> documentos</w:t>
      </w:r>
      <w:r w:rsidR="007C4FCF">
        <w:rPr>
          <w:rFonts w:ascii="Arial" w:eastAsiaTheme="minorEastAsia" w:hAnsi="Arial" w:cs="Arial"/>
        </w:rPr>
        <w:t>.</w:t>
      </w:r>
      <w:r w:rsidR="00674563">
        <w:rPr>
          <w:rFonts w:ascii="Arial" w:eastAsiaTheme="minorEastAsia" w:hAnsi="Arial" w:cs="Arial"/>
        </w:rPr>
        <w:t xml:space="preserve"> A la vista de la conocida estructura de datos </w:t>
      </w:r>
      <m:oMath>
        <m:r>
          <w:rPr>
            <w:rFonts w:ascii="Cambria Math" w:eastAsiaTheme="minorEastAsia" w:hAnsi="Cambria Math" w:cs="Arial"/>
          </w:rPr>
          <m:t>dataframe</m:t>
        </m:r>
      </m:oMath>
      <w:r w:rsidR="00674563">
        <w:rPr>
          <w:rFonts w:ascii="Arial" w:eastAsiaTheme="minorEastAsia" w:hAnsi="Arial" w:cs="Arial"/>
        </w:rPr>
        <w:t xml:space="preserve"> en Ciencia de Datos quedaría de la siguiente forma:</w:t>
      </w:r>
    </w:p>
    <w:p w14:paraId="22D1A38E" w14:textId="556D407D" w:rsidR="00674563" w:rsidRDefault="00D85496" w:rsidP="00D85496">
      <w:pPr>
        <w:jc w:val="center"/>
        <w:rPr>
          <w:rFonts w:ascii="Arial" w:eastAsiaTheme="minorEastAsia" w:hAnsi="Arial" w:cs="Arial"/>
        </w:rPr>
      </w:pPr>
      <w:r>
        <w:rPr>
          <w:noProof/>
        </w:rPr>
        <w:drawing>
          <wp:inline distT="0" distB="0" distL="0" distR="0" wp14:anchorId="351F47D1" wp14:editId="7D5588C7">
            <wp:extent cx="3589361" cy="1348965"/>
            <wp:effectExtent l="0" t="0" r="0"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9071" cy="1386438"/>
                    </a:xfrm>
                    <a:prstGeom prst="rect">
                      <a:avLst/>
                    </a:prstGeom>
                  </pic:spPr>
                </pic:pic>
              </a:graphicData>
            </a:graphic>
          </wp:inline>
        </w:drawing>
      </w:r>
    </w:p>
    <w:p w14:paraId="5B4FE189" w14:textId="77777777" w:rsidR="00D85496" w:rsidRDefault="00D85496" w:rsidP="00D85496">
      <w:pPr>
        <w:rPr>
          <w:rFonts w:ascii="Arial" w:eastAsiaTheme="minorEastAsia" w:hAnsi="Arial" w:cs="Arial"/>
        </w:rPr>
      </w:pPr>
    </w:p>
    <w:p w14:paraId="292C78E7" w14:textId="3D9B3B9B" w:rsidR="009725FE" w:rsidRDefault="00A1742F" w:rsidP="009725FE">
      <w:pPr>
        <w:jc w:val="both"/>
        <w:rPr>
          <w:rFonts w:ascii="Arial" w:eastAsiaTheme="minorEastAsia" w:hAnsi="Arial" w:cs="Arial"/>
        </w:rPr>
      </w:pPr>
      <w:r>
        <w:rPr>
          <w:rFonts w:ascii="Arial" w:eastAsiaTheme="minorEastAsia" w:hAnsi="Arial" w:cs="Arial"/>
        </w:rPr>
        <w:t xml:space="preserve">A </w:t>
      </w:r>
      <w:r w:rsidR="00237AFC">
        <w:rPr>
          <w:rFonts w:ascii="Arial" w:eastAsiaTheme="minorEastAsia" w:hAnsi="Arial" w:cs="Arial"/>
        </w:rPr>
        <w:t>continuación,</w:t>
      </w:r>
      <w:r>
        <w:rPr>
          <w:rFonts w:ascii="Arial" w:eastAsiaTheme="minorEastAsia" w:hAnsi="Arial" w:cs="Arial"/>
        </w:rPr>
        <w:t xml:space="preserve"> </w:t>
      </w:r>
      <w:r w:rsidR="009725FE">
        <w:rPr>
          <w:rFonts w:ascii="Arial" w:eastAsiaTheme="minorEastAsia" w:hAnsi="Arial" w:cs="Arial"/>
        </w:rPr>
        <w:t>debemos responder a la pregunta de si</w:t>
      </w:r>
      <w:r>
        <w:rPr>
          <w:rFonts w:ascii="Arial" w:eastAsiaTheme="minorEastAsia" w:hAnsi="Arial" w:cs="Arial"/>
        </w:rPr>
        <w:t xml:space="preserve"> todos esos documentos son vá</w:t>
      </w:r>
      <w:r w:rsidR="009725FE">
        <w:rPr>
          <w:rFonts w:ascii="Arial" w:eastAsiaTheme="minorEastAsia" w:hAnsi="Arial" w:cs="Arial"/>
        </w:rPr>
        <w:t xml:space="preserve">lidos para un modelo </w:t>
      </w:r>
      <w:r w:rsidR="009326E0">
        <w:rPr>
          <w:rFonts w:ascii="Arial" w:eastAsiaTheme="minorEastAsia" w:hAnsi="Arial" w:cs="Arial"/>
        </w:rPr>
        <w:t xml:space="preserve">en el que se realice una extracción de características sobre </w:t>
      </w:r>
      <w:r w:rsidR="00DA5AF4">
        <w:rPr>
          <w:rFonts w:ascii="Arial" w:eastAsiaTheme="minorEastAsia" w:hAnsi="Arial" w:cs="Arial"/>
        </w:rPr>
        <w:t xml:space="preserve">el </w:t>
      </w:r>
      <w:r w:rsidR="009326E0">
        <w:rPr>
          <w:rFonts w:ascii="Arial" w:eastAsiaTheme="minorEastAsia" w:hAnsi="Arial" w:cs="Arial"/>
        </w:rPr>
        <w:t>texto. Para ello nos fijaremos en el número de palabras por documento. En el siguiente gr</w:t>
      </w:r>
      <w:r w:rsidR="007C4FCF">
        <w:rPr>
          <w:rFonts w:ascii="Arial" w:eastAsiaTheme="minorEastAsia" w:hAnsi="Arial" w:cs="Arial"/>
        </w:rPr>
        <w:t>á</w:t>
      </w:r>
      <w:r w:rsidR="009326E0">
        <w:rPr>
          <w:rFonts w:ascii="Arial" w:eastAsiaTheme="minorEastAsia" w:hAnsi="Arial" w:cs="Arial"/>
        </w:rPr>
        <w:t>fico se puede ver la distribución de los documentos frente al número de palabras</w:t>
      </w:r>
      <w:r w:rsidR="007C4FCF">
        <w:rPr>
          <w:rFonts w:ascii="Arial" w:eastAsiaTheme="minorEastAsia" w:hAnsi="Arial" w:cs="Arial"/>
        </w:rPr>
        <w:t xml:space="preserve"> que presentan</w:t>
      </w:r>
      <w:r w:rsidR="009326E0">
        <w:rPr>
          <w:rFonts w:ascii="Arial" w:eastAsiaTheme="minorEastAsia" w:hAnsi="Arial" w:cs="Arial"/>
        </w:rPr>
        <w:t>:</w:t>
      </w:r>
    </w:p>
    <w:p w14:paraId="1497EB17" w14:textId="159362B6" w:rsidR="009326E0" w:rsidRDefault="00C24881" w:rsidP="00100EDB">
      <w:pPr>
        <w:jc w:val="center"/>
        <w:rPr>
          <w:rFonts w:ascii="Arial" w:hAnsi="Arial" w:cs="Arial"/>
        </w:rPr>
      </w:pPr>
      <w:r>
        <w:rPr>
          <w:rFonts w:ascii="Arial" w:hAnsi="Arial" w:cs="Arial"/>
          <w:noProof/>
        </w:rPr>
        <w:lastRenderedPageBreak/>
        <w:drawing>
          <wp:inline distT="0" distB="0" distL="0" distR="0" wp14:anchorId="3119164C" wp14:editId="183A747B">
            <wp:extent cx="5015865" cy="353504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15865" cy="3535045"/>
                    </a:xfrm>
                    <a:prstGeom prst="rect">
                      <a:avLst/>
                    </a:prstGeom>
                    <a:noFill/>
                    <a:ln>
                      <a:noFill/>
                    </a:ln>
                  </pic:spPr>
                </pic:pic>
              </a:graphicData>
            </a:graphic>
          </wp:inline>
        </w:drawing>
      </w:r>
    </w:p>
    <w:p w14:paraId="36CF6818" w14:textId="148AE5C8" w:rsidR="00C52010" w:rsidRPr="00C52010" w:rsidRDefault="00C52010" w:rsidP="00C52010">
      <w:pPr>
        <w:jc w:val="center"/>
        <w:rPr>
          <w:rFonts w:ascii="Arial" w:hAnsi="Arial" w:cs="Arial"/>
          <w:sz w:val="20"/>
          <w:szCs w:val="20"/>
        </w:rPr>
      </w:pPr>
      <w:r w:rsidRPr="00C52010">
        <w:rPr>
          <w:rFonts w:ascii="Arial" w:hAnsi="Arial" w:cs="Arial"/>
          <w:sz w:val="20"/>
          <w:szCs w:val="20"/>
        </w:rPr>
        <w:t>El gráfi</w:t>
      </w:r>
      <w:r w:rsidR="00DA5AF4">
        <w:rPr>
          <w:rFonts w:ascii="Arial" w:hAnsi="Arial" w:cs="Arial"/>
          <w:sz w:val="20"/>
          <w:szCs w:val="20"/>
        </w:rPr>
        <w:t>co está truncado para mostrar só</w:t>
      </w:r>
      <w:r w:rsidRPr="00C52010">
        <w:rPr>
          <w:rFonts w:ascii="Arial" w:hAnsi="Arial" w:cs="Arial"/>
          <w:sz w:val="20"/>
          <w:szCs w:val="20"/>
        </w:rPr>
        <w:t xml:space="preserve">lo los </w:t>
      </w:r>
      <w:r w:rsidR="008C08B6">
        <w:rPr>
          <w:rFonts w:ascii="Arial" w:hAnsi="Arial" w:cs="Arial"/>
          <w:sz w:val="20"/>
          <w:szCs w:val="20"/>
        </w:rPr>
        <w:t>2</w:t>
      </w:r>
      <w:r w:rsidR="00CA6F6B">
        <w:rPr>
          <w:rFonts w:ascii="Arial" w:hAnsi="Arial" w:cs="Arial"/>
          <w:sz w:val="20"/>
          <w:szCs w:val="20"/>
        </w:rPr>
        <w:t>0</w:t>
      </w:r>
      <w:r w:rsidRPr="00C52010">
        <w:rPr>
          <w:rFonts w:ascii="Arial" w:hAnsi="Arial" w:cs="Arial"/>
          <w:sz w:val="20"/>
          <w:szCs w:val="20"/>
        </w:rPr>
        <w:t>0 primeros valores sobre el eje x.</w:t>
      </w:r>
    </w:p>
    <w:p w14:paraId="3C453058" w14:textId="77777777" w:rsidR="00C52010" w:rsidRDefault="00C52010" w:rsidP="00C52010">
      <w:pPr>
        <w:jc w:val="both"/>
        <w:rPr>
          <w:rFonts w:ascii="Arial" w:hAnsi="Arial" w:cs="Arial"/>
        </w:rPr>
      </w:pPr>
    </w:p>
    <w:p w14:paraId="69BFB4C5" w14:textId="56CE7863" w:rsidR="00C24881" w:rsidRDefault="007C4FCF" w:rsidP="00C52010">
      <w:pPr>
        <w:jc w:val="both"/>
        <w:rPr>
          <w:rFonts w:ascii="Arial" w:hAnsi="Arial" w:cs="Arial"/>
        </w:rPr>
      </w:pPr>
      <w:r>
        <w:rPr>
          <w:rFonts w:ascii="Arial" w:hAnsi="Arial" w:cs="Arial"/>
        </w:rPr>
        <w:t xml:space="preserve">Como podemos ver existe una gran concentración de documentos de corta extensión entre 1 y 50 palabras. </w:t>
      </w:r>
      <w:r w:rsidR="00674563">
        <w:rPr>
          <w:rFonts w:ascii="Arial" w:hAnsi="Arial" w:cs="Arial"/>
        </w:rPr>
        <w:t xml:space="preserve">Esto tiene una explicación dentro del ámbito que se desarrolla el conjunto de datos. Al abrir un debate es usual encontrarse un par de intervenciones contundentes en tamaño seguidas de réplicas cortas. </w:t>
      </w:r>
      <w:r w:rsidR="00D85496">
        <w:rPr>
          <w:rFonts w:ascii="Arial" w:hAnsi="Arial" w:cs="Arial"/>
        </w:rPr>
        <w:t xml:space="preserve">Muchas de estas replicas citan palabras textuales de las iniciales. </w:t>
      </w:r>
      <w:r w:rsidR="00C24881">
        <w:rPr>
          <w:rFonts w:ascii="Arial" w:hAnsi="Arial" w:cs="Arial"/>
        </w:rPr>
        <w:t>Veamos algunos datos estadísticos asociados a esta propiedad:</w:t>
      </w:r>
    </w:p>
    <w:tbl>
      <w:tblPr>
        <w:tblStyle w:val="Tablaconcuadrcula4-nfasis5"/>
        <w:tblW w:w="8509" w:type="dxa"/>
        <w:tblLook w:val="04A0" w:firstRow="1" w:lastRow="0" w:firstColumn="1" w:lastColumn="0" w:noHBand="0" w:noVBand="1"/>
      </w:tblPr>
      <w:tblGrid>
        <w:gridCol w:w="4408"/>
        <w:gridCol w:w="4101"/>
      </w:tblGrid>
      <w:tr w:rsidR="00C24881" w14:paraId="648CB8D9" w14:textId="77777777" w:rsidTr="0024199B">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4408" w:type="dxa"/>
          </w:tcPr>
          <w:p w14:paraId="1A7C4C0E" w14:textId="77777777" w:rsidR="00C24881" w:rsidRDefault="00C24881" w:rsidP="0024199B">
            <w:pPr>
              <w:rPr>
                <w:rFonts w:ascii="Arial" w:hAnsi="Arial" w:cs="Arial"/>
              </w:rPr>
            </w:pPr>
          </w:p>
        </w:tc>
        <w:tc>
          <w:tcPr>
            <w:tcW w:w="4101" w:type="dxa"/>
          </w:tcPr>
          <w:p w14:paraId="2D7E6245" w14:textId="77777777" w:rsidR="00C24881" w:rsidRDefault="00C24881" w:rsidP="005F568F">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Valor</w:t>
            </w:r>
          </w:p>
        </w:tc>
      </w:tr>
      <w:tr w:rsidR="00C24881" w:rsidRPr="0017739C" w14:paraId="4DD2F144" w14:textId="77777777" w:rsidTr="0024199B">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408" w:type="dxa"/>
          </w:tcPr>
          <w:p w14:paraId="059C3720" w14:textId="77777777" w:rsidR="00C24881" w:rsidRPr="0017739C" w:rsidRDefault="00C24881" w:rsidP="00C24881">
            <w:pPr>
              <w:rPr>
                <w:rFonts w:ascii="Arial" w:hAnsi="Arial" w:cs="Arial"/>
                <w:b w:val="0"/>
                <w:bCs w:val="0"/>
              </w:rPr>
            </w:pPr>
            <w:r w:rsidRPr="0017739C">
              <w:rPr>
                <w:rFonts w:ascii="Arial" w:hAnsi="Arial" w:cs="Arial"/>
                <w:b w:val="0"/>
                <w:bCs w:val="0"/>
              </w:rPr>
              <w:t>Conteo</w:t>
            </w:r>
          </w:p>
        </w:tc>
        <w:tc>
          <w:tcPr>
            <w:tcW w:w="4101" w:type="dxa"/>
          </w:tcPr>
          <w:p w14:paraId="54FB7561" w14:textId="687BA235" w:rsidR="00C24881" w:rsidRPr="0017739C" w:rsidRDefault="00C24881" w:rsidP="006530E6">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58.275</w:t>
            </w:r>
          </w:p>
        </w:tc>
      </w:tr>
      <w:tr w:rsidR="00C24881" w:rsidRPr="0017739C" w14:paraId="4E6E73AD" w14:textId="77777777" w:rsidTr="0024199B">
        <w:trPr>
          <w:trHeight w:val="262"/>
        </w:trPr>
        <w:tc>
          <w:tcPr>
            <w:cnfStyle w:val="001000000000" w:firstRow="0" w:lastRow="0" w:firstColumn="1" w:lastColumn="0" w:oddVBand="0" w:evenVBand="0" w:oddHBand="0" w:evenHBand="0" w:firstRowFirstColumn="0" w:firstRowLastColumn="0" w:lastRowFirstColumn="0" w:lastRowLastColumn="0"/>
            <w:tcW w:w="4408" w:type="dxa"/>
          </w:tcPr>
          <w:p w14:paraId="307E8E2D" w14:textId="77777777" w:rsidR="00C24881" w:rsidRPr="0017739C" w:rsidRDefault="00C24881" w:rsidP="00C24881">
            <w:pPr>
              <w:rPr>
                <w:rFonts w:ascii="Arial" w:hAnsi="Arial" w:cs="Arial"/>
                <w:b w:val="0"/>
                <w:bCs w:val="0"/>
              </w:rPr>
            </w:pPr>
            <w:r w:rsidRPr="0017739C">
              <w:rPr>
                <w:rFonts w:ascii="Arial" w:hAnsi="Arial" w:cs="Arial"/>
                <w:b w:val="0"/>
                <w:bCs w:val="0"/>
              </w:rPr>
              <w:t>Media</w:t>
            </w:r>
          </w:p>
        </w:tc>
        <w:tc>
          <w:tcPr>
            <w:tcW w:w="4101" w:type="dxa"/>
          </w:tcPr>
          <w:p w14:paraId="02213156" w14:textId="0E8ACBA2" w:rsidR="00C24881" w:rsidRPr="0017739C" w:rsidRDefault="00C24881" w:rsidP="006530E6">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323,68</w:t>
            </w:r>
          </w:p>
        </w:tc>
      </w:tr>
      <w:tr w:rsidR="00C24881" w:rsidRPr="0017739C" w14:paraId="2ED621C2" w14:textId="77777777" w:rsidTr="0024199B">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4408" w:type="dxa"/>
          </w:tcPr>
          <w:p w14:paraId="7E589FF8" w14:textId="77777777" w:rsidR="00C24881" w:rsidRPr="0017739C" w:rsidRDefault="00C24881" w:rsidP="00C24881">
            <w:pPr>
              <w:rPr>
                <w:rFonts w:ascii="Arial" w:hAnsi="Arial" w:cs="Arial"/>
                <w:b w:val="0"/>
                <w:bCs w:val="0"/>
              </w:rPr>
            </w:pPr>
            <w:r w:rsidRPr="0017739C">
              <w:rPr>
                <w:rFonts w:ascii="Arial" w:hAnsi="Arial" w:cs="Arial"/>
                <w:b w:val="0"/>
                <w:bCs w:val="0"/>
              </w:rPr>
              <w:t>Desviación</w:t>
            </w:r>
          </w:p>
        </w:tc>
        <w:tc>
          <w:tcPr>
            <w:tcW w:w="4101" w:type="dxa"/>
          </w:tcPr>
          <w:p w14:paraId="28FDE20F" w14:textId="0C971B50" w:rsidR="00C24881" w:rsidRPr="0017739C" w:rsidRDefault="00C24881" w:rsidP="006530E6">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649,22</w:t>
            </w:r>
          </w:p>
        </w:tc>
      </w:tr>
      <w:tr w:rsidR="00C24881" w:rsidRPr="0017739C" w14:paraId="52AABC99" w14:textId="77777777" w:rsidTr="0024199B">
        <w:trPr>
          <w:trHeight w:val="262"/>
        </w:trPr>
        <w:tc>
          <w:tcPr>
            <w:cnfStyle w:val="001000000000" w:firstRow="0" w:lastRow="0" w:firstColumn="1" w:lastColumn="0" w:oddVBand="0" w:evenVBand="0" w:oddHBand="0" w:evenHBand="0" w:firstRowFirstColumn="0" w:firstRowLastColumn="0" w:lastRowFirstColumn="0" w:lastRowLastColumn="0"/>
            <w:tcW w:w="4408" w:type="dxa"/>
          </w:tcPr>
          <w:p w14:paraId="67D9CDD1" w14:textId="77777777" w:rsidR="00C24881" w:rsidRPr="0017739C" w:rsidRDefault="00C24881" w:rsidP="00C24881">
            <w:pPr>
              <w:rPr>
                <w:rFonts w:ascii="Arial" w:hAnsi="Arial" w:cs="Arial"/>
                <w:b w:val="0"/>
                <w:bCs w:val="0"/>
              </w:rPr>
            </w:pPr>
            <w:r w:rsidRPr="0017739C">
              <w:rPr>
                <w:rFonts w:ascii="Arial" w:hAnsi="Arial" w:cs="Arial"/>
                <w:b w:val="0"/>
                <w:bCs w:val="0"/>
              </w:rPr>
              <w:t>Mínimo</w:t>
            </w:r>
          </w:p>
        </w:tc>
        <w:tc>
          <w:tcPr>
            <w:tcW w:w="4101" w:type="dxa"/>
          </w:tcPr>
          <w:p w14:paraId="29B9A990" w14:textId="324E5402" w:rsidR="00C24881" w:rsidRPr="0017739C" w:rsidRDefault="00C24881" w:rsidP="006530E6">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r>
      <w:tr w:rsidR="00C24881" w:rsidRPr="0017739C" w14:paraId="64E48654" w14:textId="77777777" w:rsidTr="0024199B">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408" w:type="dxa"/>
          </w:tcPr>
          <w:p w14:paraId="7B1217C3" w14:textId="77777777" w:rsidR="00C24881" w:rsidRPr="0017739C" w:rsidRDefault="00C24881" w:rsidP="00C24881">
            <w:pPr>
              <w:rPr>
                <w:rFonts w:ascii="Arial" w:hAnsi="Arial" w:cs="Arial"/>
                <w:b w:val="0"/>
                <w:bCs w:val="0"/>
              </w:rPr>
            </w:pPr>
            <w:r w:rsidRPr="0017739C">
              <w:rPr>
                <w:rFonts w:ascii="Arial" w:hAnsi="Arial" w:cs="Arial"/>
                <w:b w:val="0"/>
                <w:bCs w:val="0"/>
              </w:rPr>
              <w:t>Percentil 25%</w:t>
            </w:r>
          </w:p>
        </w:tc>
        <w:tc>
          <w:tcPr>
            <w:tcW w:w="4101" w:type="dxa"/>
          </w:tcPr>
          <w:p w14:paraId="0026A069" w14:textId="4BC3407A" w:rsidR="00C24881" w:rsidRPr="0017739C" w:rsidRDefault="00C24881" w:rsidP="006530E6">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13</w:t>
            </w:r>
          </w:p>
        </w:tc>
      </w:tr>
      <w:tr w:rsidR="00C24881" w:rsidRPr="0017739C" w14:paraId="1C164FBC" w14:textId="77777777" w:rsidTr="0024199B">
        <w:trPr>
          <w:trHeight w:val="262"/>
        </w:trPr>
        <w:tc>
          <w:tcPr>
            <w:cnfStyle w:val="001000000000" w:firstRow="0" w:lastRow="0" w:firstColumn="1" w:lastColumn="0" w:oddVBand="0" w:evenVBand="0" w:oddHBand="0" w:evenHBand="0" w:firstRowFirstColumn="0" w:firstRowLastColumn="0" w:lastRowFirstColumn="0" w:lastRowLastColumn="0"/>
            <w:tcW w:w="4408" w:type="dxa"/>
          </w:tcPr>
          <w:p w14:paraId="2E022879" w14:textId="77777777" w:rsidR="00C24881" w:rsidRPr="0017739C" w:rsidRDefault="00C24881" w:rsidP="00C24881">
            <w:pPr>
              <w:rPr>
                <w:rFonts w:ascii="Arial" w:hAnsi="Arial" w:cs="Arial"/>
                <w:b w:val="0"/>
                <w:bCs w:val="0"/>
              </w:rPr>
            </w:pPr>
            <w:r w:rsidRPr="0017739C">
              <w:rPr>
                <w:rFonts w:ascii="Arial" w:hAnsi="Arial" w:cs="Arial"/>
                <w:b w:val="0"/>
                <w:bCs w:val="0"/>
              </w:rPr>
              <w:t>Percentil 50%</w:t>
            </w:r>
          </w:p>
        </w:tc>
        <w:tc>
          <w:tcPr>
            <w:tcW w:w="4101" w:type="dxa"/>
          </w:tcPr>
          <w:p w14:paraId="23D777A9" w14:textId="3BB8961C" w:rsidR="00C24881" w:rsidRPr="0017739C" w:rsidRDefault="00C24881" w:rsidP="006530E6">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44</w:t>
            </w:r>
          </w:p>
        </w:tc>
      </w:tr>
      <w:tr w:rsidR="00C24881" w:rsidRPr="0017739C" w14:paraId="6705B277" w14:textId="77777777" w:rsidTr="0024199B">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408" w:type="dxa"/>
          </w:tcPr>
          <w:p w14:paraId="1EFDA1C3" w14:textId="77777777" w:rsidR="00C24881" w:rsidRPr="0017739C" w:rsidRDefault="00C24881" w:rsidP="00C24881">
            <w:pPr>
              <w:rPr>
                <w:rFonts w:ascii="Arial" w:hAnsi="Arial" w:cs="Arial"/>
                <w:b w:val="0"/>
                <w:bCs w:val="0"/>
              </w:rPr>
            </w:pPr>
            <w:r w:rsidRPr="0017739C">
              <w:rPr>
                <w:rFonts w:ascii="Arial" w:hAnsi="Arial" w:cs="Arial"/>
                <w:b w:val="0"/>
                <w:bCs w:val="0"/>
              </w:rPr>
              <w:t>Percentil 75%</w:t>
            </w:r>
          </w:p>
        </w:tc>
        <w:tc>
          <w:tcPr>
            <w:tcW w:w="4101" w:type="dxa"/>
          </w:tcPr>
          <w:p w14:paraId="03336DBE" w14:textId="36B02889" w:rsidR="00C24881" w:rsidRPr="0017739C" w:rsidRDefault="00C24881" w:rsidP="006530E6">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310</w:t>
            </w:r>
          </w:p>
        </w:tc>
      </w:tr>
      <w:tr w:rsidR="00C24881" w:rsidRPr="0017739C" w14:paraId="61D0FBE5" w14:textId="77777777" w:rsidTr="0024199B">
        <w:trPr>
          <w:trHeight w:val="243"/>
        </w:trPr>
        <w:tc>
          <w:tcPr>
            <w:cnfStyle w:val="001000000000" w:firstRow="0" w:lastRow="0" w:firstColumn="1" w:lastColumn="0" w:oddVBand="0" w:evenVBand="0" w:oddHBand="0" w:evenHBand="0" w:firstRowFirstColumn="0" w:firstRowLastColumn="0" w:lastRowFirstColumn="0" w:lastRowLastColumn="0"/>
            <w:tcW w:w="4408" w:type="dxa"/>
          </w:tcPr>
          <w:p w14:paraId="609C7205" w14:textId="77777777" w:rsidR="00C24881" w:rsidRPr="0017739C" w:rsidRDefault="00C24881" w:rsidP="00C24881">
            <w:pPr>
              <w:rPr>
                <w:rFonts w:ascii="Arial" w:hAnsi="Arial" w:cs="Arial"/>
                <w:b w:val="0"/>
                <w:bCs w:val="0"/>
              </w:rPr>
            </w:pPr>
            <w:r w:rsidRPr="0017739C">
              <w:rPr>
                <w:rFonts w:ascii="Arial" w:hAnsi="Arial" w:cs="Arial"/>
                <w:b w:val="0"/>
                <w:bCs w:val="0"/>
              </w:rPr>
              <w:t>Máximo</w:t>
            </w:r>
          </w:p>
        </w:tc>
        <w:tc>
          <w:tcPr>
            <w:tcW w:w="4101" w:type="dxa"/>
          </w:tcPr>
          <w:p w14:paraId="6CCF2525" w14:textId="59BF8C46" w:rsidR="00C24881" w:rsidRPr="0017739C" w:rsidRDefault="00C24881" w:rsidP="006530E6">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12.474</w:t>
            </w:r>
          </w:p>
        </w:tc>
      </w:tr>
    </w:tbl>
    <w:p w14:paraId="24D15B98" w14:textId="77777777" w:rsidR="00C24881" w:rsidRDefault="00C24881" w:rsidP="00C52010">
      <w:pPr>
        <w:jc w:val="both"/>
        <w:rPr>
          <w:rFonts w:ascii="Arial" w:hAnsi="Arial" w:cs="Arial"/>
        </w:rPr>
      </w:pPr>
    </w:p>
    <w:p w14:paraId="3C50EAA2" w14:textId="7A86EA24" w:rsidR="00100EDB" w:rsidRDefault="001F791E" w:rsidP="00C52010">
      <w:pPr>
        <w:jc w:val="both"/>
        <w:rPr>
          <w:rFonts w:ascii="Arial" w:hAnsi="Arial" w:cs="Arial"/>
        </w:rPr>
      </w:pPr>
      <w:r>
        <w:rPr>
          <w:rFonts w:ascii="Arial" w:hAnsi="Arial" w:cs="Arial"/>
        </w:rPr>
        <w:t>Para poder abordar un aprendizaje lógico y factible se ha definido el siguiente filtro sobre el conjunto de datos:</w:t>
      </w:r>
    </w:p>
    <w:p w14:paraId="7557989C" w14:textId="7CD94F73" w:rsidR="001F791E" w:rsidRDefault="00C52010" w:rsidP="00C52010">
      <w:pPr>
        <w:jc w:val="center"/>
        <w:rPr>
          <w:rFonts w:ascii="Arial" w:hAnsi="Arial" w:cs="Arial"/>
        </w:rPr>
      </w:pPr>
      <w:r>
        <w:rPr>
          <w:rFonts w:ascii="Arial" w:hAnsi="Arial" w:cs="Arial"/>
        </w:rPr>
        <w:t>“</w:t>
      </w:r>
      <w:r w:rsidR="001F791E">
        <w:rPr>
          <w:rFonts w:ascii="Arial" w:hAnsi="Arial" w:cs="Arial"/>
        </w:rPr>
        <w:t>Se considerará como documento todo texto que contenga más de 50 palabras</w:t>
      </w:r>
      <w:r>
        <w:rPr>
          <w:rFonts w:ascii="Arial" w:hAnsi="Arial" w:cs="Arial"/>
        </w:rPr>
        <w:t>”</w:t>
      </w:r>
    </w:p>
    <w:p w14:paraId="50B2C44D" w14:textId="1CC69379" w:rsidR="00AF5484" w:rsidRDefault="00C52010" w:rsidP="00937CCA">
      <w:pPr>
        <w:rPr>
          <w:rFonts w:ascii="Arial" w:hAnsi="Arial" w:cs="Arial"/>
        </w:rPr>
      </w:pPr>
      <w:r>
        <w:rPr>
          <w:rFonts w:ascii="Arial" w:hAnsi="Arial" w:cs="Arial"/>
        </w:rPr>
        <w:t>Por lo tanto, el gráfico anterior quedaría actualizado así:</w:t>
      </w:r>
    </w:p>
    <w:p w14:paraId="12529D3E" w14:textId="25AC7299" w:rsidR="00C52010" w:rsidRDefault="00C24881" w:rsidP="0017739C">
      <w:pPr>
        <w:jc w:val="center"/>
        <w:rPr>
          <w:rFonts w:ascii="Arial" w:hAnsi="Arial" w:cs="Arial"/>
        </w:rPr>
      </w:pPr>
      <w:r>
        <w:rPr>
          <w:rFonts w:ascii="Arial" w:hAnsi="Arial" w:cs="Arial"/>
          <w:noProof/>
        </w:rPr>
        <w:lastRenderedPageBreak/>
        <w:drawing>
          <wp:inline distT="0" distB="0" distL="0" distR="0" wp14:anchorId="4A523FD4" wp14:editId="2838CA0F">
            <wp:extent cx="5025390" cy="352234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25390" cy="3522345"/>
                    </a:xfrm>
                    <a:prstGeom prst="rect">
                      <a:avLst/>
                    </a:prstGeom>
                    <a:noFill/>
                    <a:ln>
                      <a:noFill/>
                    </a:ln>
                  </pic:spPr>
                </pic:pic>
              </a:graphicData>
            </a:graphic>
          </wp:inline>
        </w:drawing>
      </w:r>
    </w:p>
    <w:p w14:paraId="7671AD5B" w14:textId="66015A6A" w:rsidR="00C52010" w:rsidRDefault="00C52010" w:rsidP="00C52010">
      <w:pPr>
        <w:jc w:val="center"/>
        <w:rPr>
          <w:rFonts w:ascii="Arial" w:hAnsi="Arial" w:cs="Arial"/>
          <w:sz w:val="20"/>
          <w:szCs w:val="20"/>
        </w:rPr>
      </w:pPr>
      <w:r w:rsidRPr="00C52010">
        <w:rPr>
          <w:rFonts w:ascii="Arial" w:hAnsi="Arial" w:cs="Arial"/>
          <w:sz w:val="20"/>
          <w:szCs w:val="20"/>
        </w:rPr>
        <w:t>El gráfi</w:t>
      </w:r>
      <w:r w:rsidR="00DA5AF4">
        <w:rPr>
          <w:rFonts w:ascii="Arial" w:hAnsi="Arial" w:cs="Arial"/>
          <w:sz w:val="20"/>
          <w:szCs w:val="20"/>
        </w:rPr>
        <w:t>co está truncado para mostrar só</w:t>
      </w:r>
      <w:r w:rsidRPr="00C52010">
        <w:rPr>
          <w:rFonts w:ascii="Arial" w:hAnsi="Arial" w:cs="Arial"/>
          <w:sz w:val="20"/>
          <w:szCs w:val="20"/>
        </w:rPr>
        <w:t xml:space="preserve">lo los </w:t>
      </w:r>
      <w:r w:rsidR="00C24881">
        <w:rPr>
          <w:rFonts w:ascii="Arial" w:hAnsi="Arial" w:cs="Arial"/>
          <w:sz w:val="20"/>
          <w:szCs w:val="20"/>
        </w:rPr>
        <w:t>200</w:t>
      </w:r>
      <w:r w:rsidRPr="00C52010">
        <w:rPr>
          <w:rFonts w:ascii="Arial" w:hAnsi="Arial" w:cs="Arial"/>
          <w:sz w:val="20"/>
          <w:szCs w:val="20"/>
        </w:rPr>
        <w:t xml:space="preserve"> primeros valores sobre el eje x.</w:t>
      </w:r>
    </w:p>
    <w:p w14:paraId="5CF685A6" w14:textId="2EB1BD67" w:rsidR="007D5AA4" w:rsidRDefault="007D5AA4" w:rsidP="007D5AA4">
      <w:pPr>
        <w:rPr>
          <w:rFonts w:ascii="Arial" w:hAnsi="Arial" w:cs="Arial"/>
          <w:sz w:val="20"/>
          <w:szCs w:val="20"/>
        </w:rPr>
      </w:pPr>
      <w:r>
        <w:rPr>
          <w:rFonts w:ascii="Arial" w:hAnsi="Arial" w:cs="Arial"/>
          <w:sz w:val="20"/>
          <w:szCs w:val="20"/>
        </w:rPr>
        <w:t>Actualizamos la tabla estadística anterior:</w:t>
      </w:r>
    </w:p>
    <w:tbl>
      <w:tblPr>
        <w:tblStyle w:val="Tablaconcuadrcula4-nfasis5"/>
        <w:tblW w:w="0" w:type="auto"/>
        <w:tblLook w:val="04A0" w:firstRow="1" w:lastRow="0" w:firstColumn="1" w:lastColumn="0" w:noHBand="0" w:noVBand="1"/>
      </w:tblPr>
      <w:tblGrid>
        <w:gridCol w:w="4376"/>
        <w:gridCol w:w="4072"/>
      </w:tblGrid>
      <w:tr w:rsidR="007D5AA4" w14:paraId="4338246D" w14:textId="77777777" w:rsidTr="0024199B">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376" w:type="dxa"/>
          </w:tcPr>
          <w:p w14:paraId="0853D4D8" w14:textId="77777777" w:rsidR="007D5AA4" w:rsidRDefault="007D5AA4" w:rsidP="006530E6">
            <w:pPr>
              <w:rPr>
                <w:rFonts w:ascii="Arial" w:hAnsi="Arial" w:cs="Arial"/>
              </w:rPr>
            </w:pPr>
          </w:p>
        </w:tc>
        <w:tc>
          <w:tcPr>
            <w:tcW w:w="4072" w:type="dxa"/>
          </w:tcPr>
          <w:p w14:paraId="13190DEE" w14:textId="77777777" w:rsidR="007D5AA4" w:rsidRDefault="007D5AA4" w:rsidP="005F568F">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Valor</w:t>
            </w:r>
          </w:p>
        </w:tc>
      </w:tr>
      <w:tr w:rsidR="007D5AA4" w:rsidRPr="0017739C" w14:paraId="71A992C8" w14:textId="77777777" w:rsidTr="002419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4376" w:type="dxa"/>
          </w:tcPr>
          <w:p w14:paraId="5BDA2F94" w14:textId="77777777" w:rsidR="007D5AA4" w:rsidRPr="0017739C" w:rsidRDefault="007D5AA4" w:rsidP="006530E6">
            <w:pPr>
              <w:rPr>
                <w:rFonts w:ascii="Arial" w:hAnsi="Arial" w:cs="Arial"/>
                <w:b w:val="0"/>
                <w:bCs w:val="0"/>
              </w:rPr>
            </w:pPr>
            <w:r w:rsidRPr="0017739C">
              <w:rPr>
                <w:rFonts w:ascii="Arial" w:hAnsi="Arial" w:cs="Arial"/>
                <w:b w:val="0"/>
                <w:bCs w:val="0"/>
              </w:rPr>
              <w:t>Conteo</w:t>
            </w:r>
          </w:p>
        </w:tc>
        <w:tc>
          <w:tcPr>
            <w:tcW w:w="4072" w:type="dxa"/>
          </w:tcPr>
          <w:p w14:paraId="5C6033A1" w14:textId="28D82A4A" w:rsidR="007D5AA4" w:rsidRPr="0017739C" w:rsidRDefault="007D5AA4" w:rsidP="006530E6">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27.555</w:t>
            </w:r>
          </w:p>
        </w:tc>
      </w:tr>
      <w:tr w:rsidR="007D5AA4" w:rsidRPr="0017739C" w14:paraId="043A415C" w14:textId="77777777" w:rsidTr="0024199B">
        <w:trPr>
          <w:trHeight w:val="264"/>
        </w:trPr>
        <w:tc>
          <w:tcPr>
            <w:cnfStyle w:val="001000000000" w:firstRow="0" w:lastRow="0" w:firstColumn="1" w:lastColumn="0" w:oddVBand="0" w:evenVBand="0" w:oddHBand="0" w:evenHBand="0" w:firstRowFirstColumn="0" w:firstRowLastColumn="0" w:lastRowFirstColumn="0" w:lastRowLastColumn="0"/>
            <w:tcW w:w="4376" w:type="dxa"/>
          </w:tcPr>
          <w:p w14:paraId="1171070F" w14:textId="77777777" w:rsidR="007D5AA4" w:rsidRPr="0017739C" w:rsidRDefault="007D5AA4" w:rsidP="006530E6">
            <w:pPr>
              <w:rPr>
                <w:rFonts w:ascii="Arial" w:hAnsi="Arial" w:cs="Arial"/>
                <w:b w:val="0"/>
                <w:bCs w:val="0"/>
              </w:rPr>
            </w:pPr>
            <w:r w:rsidRPr="0017739C">
              <w:rPr>
                <w:rFonts w:ascii="Arial" w:hAnsi="Arial" w:cs="Arial"/>
                <w:b w:val="0"/>
                <w:bCs w:val="0"/>
              </w:rPr>
              <w:t>Media</w:t>
            </w:r>
          </w:p>
        </w:tc>
        <w:tc>
          <w:tcPr>
            <w:tcW w:w="4072" w:type="dxa"/>
          </w:tcPr>
          <w:p w14:paraId="38287C6D" w14:textId="70A0E95C" w:rsidR="007D5AA4" w:rsidRPr="0017739C" w:rsidRDefault="007D5AA4" w:rsidP="006530E6">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665,</w:t>
            </w:r>
            <w:r w:rsidR="009F251B">
              <w:rPr>
                <w:rFonts w:ascii="Arial" w:hAnsi="Arial" w:cs="Arial"/>
              </w:rPr>
              <w:t>10</w:t>
            </w:r>
          </w:p>
        </w:tc>
      </w:tr>
      <w:tr w:rsidR="007D5AA4" w:rsidRPr="0017739C" w14:paraId="2B9CA4CF" w14:textId="77777777" w:rsidTr="0024199B">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376" w:type="dxa"/>
          </w:tcPr>
          <w:p w14:paraId="49EA1F24" w14:textId="77777777" w:rsidR="007D5AA4" w:rsidRPr="0017739C" w:rsidRDefault="007D5AA4" w:rsidP="006530E6">
            <w:pPr>
              <w:rPr>
                <w:rFonts w:ascii="Arial" w:hAnsi="Arial" w:cs="Arial"/>
                <w:b w:val="0"/>
                <w:bCs w:val="0"/>
              </w:rPr>
            </w:pPr>
            <w:r w:rsidRPr="0017739C">
              <w:rPr>
                <w:rFonts w:ascii="Arial" w:hAnsi="Arial" w:cs="Arial"/>
                <w:b w:val="0"/>
                <w:bCs w:val="0"/>
              </w:rPr>
              <w:t>Desviación</w:t>
            </w:r>
          </w:p>
        </w:tc>
        <w:tc>
          <w:tcPr>
            <w:tcW w:w="4072" w:type="dxa"/>
          </w:tcPr>
          <w:p w14:paraId="35B9952D" w14:textId="0A07D394" w:rsidR="007D5AA4" w:rsidRPr="0017739C" w:rsidRDefault="009F251B" w:rsidP="006530E6">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818</w:t>
            </w:r>
            <w:r w:rsidR="007D5AA4">
              <w:rPr>
                <w:rFonts w:ascii="Arial" w:hAnsi="Arial" w:cs="Arial"/>
              </w:rPr>
              <w:t>,</w:t>
            </w:r>
            <w:r>
              <w:rPr>
                <w:rFonts w:ascii="Arial" w:hAnsi="Arial" w:cs="Arial"/>
              </w:rPr>
              <w:t>59</w:t>
            </w:r>
          </w:p>
        </w:tc>
      </w:tr>
      <w:tr w:rsidR="007D5AA4" w:rsidRPr="0017739C" w14:paraId="02652264" w14:textId="77777777" w:rsidTr="0024199B">
        <w:trPr>
          <w:trHeight w:val="264"/>
        </w:trPr>
        <w:tc>
          <w:tcPr>
            <w:cnfStyle w:val="001000000000" w:firstRow="0" w:lastRow="0" w:firstColumn="1" w:lastColumn="0" w:oddVBand="0" w:evenVBand="0" w:oddHBand="0" w:evenHBand="0" w:firstRowFirstColumn="0" w:firstRowLastColumn="0" w:lastRowFirstColumn="0" w:lastRowLastColumn="0"/>
            <w:tcW w:w="4376" w:type="dxa"/>
          </w:tcPr>
          <w:p w14:paraId="336B5B49" w14:textId="77777777" w:rsidR="007D5AA4" w:rsidRPr="0017739C" w:rsidRDefault="007D5AA4" w:rsidP="006530E6">
            <w:pPr>
              <w:rPr>
                <w:rFonts w:ascii="Arial" w:hAnsi="Arial" w:cs="Arial"/>
                <w:b w:val="0"/>
                <w:bCs w:val="0"/>
              </w:rPr>
            </w:pPr>
            <w:r w:rsidRPr="0017739C">
              <w:rPr>
                <w:rFonts w:ascii="Arial" w:hAnsi="Arial" w:cs="Arial"/>
                <w:b w:val="0"/>
                <w:bCs w:val="0"/>
              </w:rPr>
              <w:t>Mínimo</w:t>
            </w:r>
          </w:p>
        </w:tc>
        <w:tc>
          <w:tcPr>
            <w:tcW w:w="4072" w:type="dxa"/>
          </w:tcPr>
          <w:p w14:paraId="3899E14D" w14:textId="61E869D4" w:rsidR="007D5AA4" w:rsidRPr="0017739C" w:rsidRDefault="009F251B" w:rsidP="006530E6">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51</w:t>
            </w:r>
          </w:p>
        </w:tc>
      </w:tr>
      <w:tr w:rsidR="007D5AA4" w:rsidRPr="0017739C" w14:paraId="747C0AFF" w14:textId="77777777" w:rsidTr="002419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4376" w:type="dxa"/>
          </w:tcPr>
          <w:p w14:paraId="7CE4FA84" w14:textId="77777777" w:rsidR="007D5AA4" w:rsidRPr="0017739C" w:rsidRDefault="007D5AA4" w:rsidP="006530E6">
            <w:pPr>
              <w:rPr>
                <w:rFonts w:ascii="Arial" w:hAnsi="Arial" w:cs="Arial"/>
                <w:b w:val="0"/>
                <w:bCs w:val="0"/>
              </w:rPr>
            </w:pPr>
            <w:r w:rsidRPr="0017739C">
              <w:rPr>
                <w:rFonts w:ascii="Arial" w:hAnsi="Arial" w:cs="Arial"/>
                <w:b w:val="0"/>
                <w:bCs w:val="0"/>
              </w:rPr>
              <w:t>Percentil 25%</w:t>
            </w:r>
          </w:p>
        </w:tc>
        <w:tc>
          <w:tcPr>
            <w:tcW w:w="4072" w:type="dxa"/>
          </w:tcPr>
          <w:p w14:paraId="776B8FE4" w14:textId="219627C9" w:rsidR="007D5AA4" w:rsidRPr="0017739C" w:rsidRDefault="009F251B" w:rsidP="006530E6">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120</w:t>
            </w:r>
          </w:p>
        </w:tc>
      </w:tr>
      <w:tr w:rsidR="007D5AA4" w:rsidRPr="0017739C" w14:paraId="5D39C803" w14:textId="77777777" w:rsidTr="0024199B">
        <w:trPr>
          <w:trHeight w:val="264"/>
        </w:trPr>
        <w:tc>
          <w:tcPr>
            <w:cnfStyle w:val="001000000000" w:firstRow="0" w:lastRow="0" w:firstColumn="1" w:lastColumn="0" w:oddVBand="0" w:evenVBand="0" w:oddHBand="0" w:evenHBand="0" w:firstRowFirstColumn="0" w:firstRowLastColumn="0" w:lastRowFirstColumn="0" w:lastRowLastColumn="0"/>
            <w:tcW w:w="4376" w:type="dxa"/>
          </w:tcPr>
          <w:p w14:paraId="55BECB80" w14:textId="77777777" w:rsidR="007D5AA4" w:rsidRPr="0017739C" w:rsidRDefault="007D5AA4" w:rsidP="006530E6">
            <w:pPr>
              <w:rPr>
                <w:rFonts w:ascii="Arial" w:hAnsi="Arial" w:cs="Arial"/>
                <w:b w:val="0"/>
                <w:bCs w:val="0"/>
              </w:rPr>
            </w:pPr>
            <w:r w:rsidRPr="0017739C">
              <w:rPr>
                <w:rFonts w:ascii="Arial" w:hAnsi="Arial" w:cs="Arial"/>
                <w:b w:val="0"/>
                <w:bCs w:val="0"/>
              </w:rPr>
              <w:t>Percentil 50%</w:t>
            </w:r>
          </w:p>
        </w:tc>
        <w:tc>
          <w:tcPr>
            <w:tcW w:w="4072" w:type="dxa"/>
          </w:tcPr>
          <w:p w14:paraId="1391D8E0" w14:textId="044F57B1" w:rsidR="007D5AA4" w:rsidRPr="0017739C" w:rsidRDefault="009F251B" w:rsidP="006530E6">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346</w:t>
            </w:r>
          </w:p>
        </w:tc>
      </w:tr>
      <w:tr w:rsidR="007D5AA4" w:rsidRPr="0017739C" w14:paraId="0EF0EA13" w14:textId="77777777" w:rsidTr="002419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4376" w:type="dxa"/>
          </w:tcPr>
          <w:p w14:paraId="0CBB159A" w14:textId="77777777" w:rsidR="007D5AA4" w:rsidRPr="0017739C" w:rsidRDefault="007D5AA4" w:rsidP="006530E6">
            <w:pPr>
              <w:rPr>
                <w:rFonts w:ascii="Arial" w:hAnsi="Arial" w:cs="Arial"/>
                <w:b w:val="0"/>
                <w:bCs w:val="0"/>
              </w:rPr>
            </w:pPr>
            <w:r w:rsidRPr="0017739C">
              <w:rPr>
                <w:rFonts w:ascii="Arial" w:hAnsi="Arial" w:cs="Arial"/>
                <w:b w:val="0"/>
                <w:bCs w:val="0"/>
              </w:rPr>
              <w:t>Percentil 75%</w:t>
            </w:r>
          </w:p>
        </w:tc>
        <w:tc>
          <w:tcPr>
            <w:tcW w:w="4072" w:type="dxa"/>
          </w:tcPr>
          <w:p w14:paraId="003867C0" w14:textId="22711077" w:rsidR="007D5AA4" w:rsidRPr="0017739C" w:rsidRDefault="009F251B" w:rsidP="006530E6">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931</w:t>
            </w:r>
          </w:p>
        </w:tc>
      </w:tr>
      <w:tr w:rsidR="007D5AA4" w:rsidRPr="0017739C" w14:paraId="2A649FC5" w14:textId="77777777" w:rsidTr="0024199B">
        <w:trPr>
          <w:trHeight w:val="246"/>
        </w:trPr>
        <w:tc>
          <w:tcPr>
            <w:cnfStyle w:val="001000000000" w:firstRow="0" w:lastRow="0" w:firstColumn="1" w:lastColumn="0" w:oddVBand="0" w:evenVBand="0" w:oddHBand="0" w:evenHBand="0" w:firstRowFirstColumn="0" w:firstRowLastColumn="0" w:lastRowFirstColumn="0" w:lastRowLastColumn="0"/>
            <w:tcW w:w="4376" w:type="dxa"/>
          </w:tcPr>
          <w:p w14:paraId="4B508CA8" w14:textId="77777777" w:rsidR="007D5AA4" w:rsidRPr="0017739C" w:rsidRDefault="007D5AA4" w:rsidP="006530E6">
            <w:pPr>
              <w:rPr>
                <w:rFonts w:ascii="Arial" w:hAnsi="Arial" w:cs="Arial"/>
                <w:b w:val="0"/>
                <w:bCs w:val="0"/>
              </w:rPr>
            </w:pPr>
            <w:r w:rsidRPr="0017739C">
              <w:rPr>
                <w:rFonts w:ascii="Arial" w:hAnsi="Arial" w:cs="Arial"/>
                <w:b w:val="0"/>
                <w:bCs w:val="0"/>
              </w:rPr>
              <w:t>Máximo</w:t>
            </w:r>
          </w:p>
        </w:tc>
        <w:tc>
          <w:tcPr>
            <w:tcW w:w="4072" w:type="dxa"/>
          </w:tcPr>
          <w:p w14:paraId="6C30E240" w14:textId="77777777" w:rsidR="007D5AA4" w:rsidRPr="0017739C" w:rsidRDefault="007D5AA4" w:rsidP="006530E6">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12.474</w:t>
            </w:r>
          </w:p>
        </w:tc>
      </w:tr>
    </w:tbl>
    <w:p w14:paraId="73BBDD33" w14:textId="77777777" w:rsidR="007D5AA4" w:rsidRPr="00C52010" w:rsidRDefault="007D5AA4" w:rsidP="007D5AA4">
      <w:pPr>
        <w:rPr>
          <w:rFonts w:ascii="Arial" w:hAnsi="Arial" w:cs="Arial"/>
          <w:sz w:val="20"/>
          <w:szCs w:val="20"/>
        </w:rPr>
      </w:pPr>
    </w:p>
    <w:p w14:paraId="3504B301" w14:textId="7E6C34E9" w:rsidR="009F251B" w:rsidRDefault="009F251B" w:rsidP="007D5AA4">
      <w:pPr>
        <w:jc w:val="both"/>
        <w:rPr>
          <w:rFonts w:ascii="Arial" w:hAnsi="Arial" w:cs="Arial"/>
        </w:rPr>
      </w:pPr>
      <w:r>
        <w:rPr>
          <w:rFonts w:ascii="Arial" w:hAnsi="Arial" w:cs="Arial"/>
        </w:rPr>
        <w:t>Podemos observar que el mínimo de palabras ha cambiado y por consecuencia la distribución de los percentiles.</w:t>
      </w:r>
    </w:p>
    <w:p w14:paraId="0EEDCD48" w14:textId="6CF2ADDC" w:rsidR="0093633D" w:rsidRDefault="007D5AA4" w:rsidP="007D5AA4">
      <w:pPr>
        <w:jc w:val="both"/>
        <w:rPr>
          <w:rFonts w:ascii="Arial" w:hAnsi="Arial" w:cs="Arial"/>
        </w:rPr>
      </w:pPr>
      <w:r>
        <w:rPr>
          <w:rFonts w:ascii="Arial" w:hAnsi="Arial" w:cs="Arial"/>
        </w:rPr>
        <w:t>Como conclusión a este filtro l</w:t>
      </w:r>
      <w:r w:rsidR="00A1742F">
        <w:rPr>
          <w:rFonts w:ascii="Arial" w:hAnsi="Arial" w:cs="Arial"/>
        </w:rPr>
        <w:t>os datos que nos quedan</w:t>
      </w:r>
      <w:r w:rsidR="0093633D">
        <w:rPr>
          <w:rFonts w:ascii="Arial" w:hAnsi="Arial" w:cs="Arial"/>
        </w:rPr>
        <w:t xml:space="preserve"> después de </w:t>
      </w:r>
      <w:r>
        <w:rPr>
          <w:rFonts w:ascii="Arial" w:hAnsi="Arial" w:cs="Arial"/>
        </w:rPr>
        <w:t>su aplicación son los siguientes</w:t>
      </w:r>
      <w:r w:rsidR="0093633D">
        <w:rPr>
          <w:rFonts w:ascii="Arial" w:hAnsi="Arial" w:cs="Arial"/>
        </w:rPr>
        <w:t xml:space="preserve">: </w:t>
      </w:r>
      <w:r w:rsidRPr="007D5AA4">
        <w:rPr>
          <w:rFonts w:ascii="Arial" w:hAnsi="Arial" w:cs="Arial"/>
          <w:b/>
          <w:bCs/>
        </w:rPr>
        <w:t>27.555</w:t>
      </w:r>
      <w:r w:rsidR="0093633D" w:rsidRPr="007D5AA4">
        <w:rPr>
          <w:rFonts w:ascii="Arial" w:hAnsi="Arial" w:cs="Arial"/>
          <w:b/>
          <w:bCs/>
        </w:rPr>
        <w:t xml:space="preserve"> documentos</w:t>
      </w:r>
      <w:r w:rsidR="0093633D">
        <w:rPr>
          <w:rFonts w:ascii="Arial" w:hAnsi="Arial" w:cs="Arial"/>
        </w:rPr>
        <w:t xml:space="preserve"> y </w:t>
      </w:r>
      <w:r w:rsidRPr="007D5AA4">
        <w:rPr>
          <w:rFonts w:ascii="Arial" w:hAnsi="Arial" w:cs="Arial"/>
          <w:b/>
          <w:bCs/>
        </w:rPr>
        <w:t>479</w:t>
      </w:r>
      <w:r w:rsidR="0093633D" w:rsidRPr="007D5AA4">
        <w:rPr>
          <w:rFonts w:ascii="Arial" w:hAnsi="Arial" w:cs="Arial"/>
          <w:b/>
          <w:bCs/>
        </w:rPr>
        <w:t xml:space="preserve"> etiquetas</w:t>
      </w:r>
      <w:r w:rsidR="0093633D">
        <w:rPr>
          <w:rFonts w:ascii="Arial" w:hAnsi="Arial" w:cs="Arial"/>
        </w:rPr>
        <w:t xml:space="preserve">. </w:t>
      </w:r>
    </w:p>
    <w:p w14:paraId="2A5EC121" w14:textId="77777777" w:rsidR="0093633D" w:rsidRDefault="0093633D" w:rsidP="00C52010">
      <w:pPr>
        <w:jc w:val="both"/>
        <w:rPr>
          <w:rFonts w:ascii="Arial" w:hAnsi="Arial" w:cs="Arial"/>
        </w:rPr>
      </w:pPr>
    </w:p>
    <w:p w14:paraId="3E924AF1" w14:textId="5478D68C" w:rsidR="009F251B" w:rsidRPr="009F251B" w:rsidRDefault="00C52010" w:rsidP="00C52010">
      <w:pPr>
        <w:jc w:val="both"/>
        <w:rPr>
          <w:rFonts w:ascii="Arial" w:hAnsi="Arial" w:cs="Arial"/>
          <w:u w:val="single"/>
        </w:rPr>
      </w:pPr>
      <w:r>
        <w:rPr>
          <w:rFonts w:ascii="Arial" w:hAnsi="Arial" w:cs="Arial"/>
        </w:rPr>
        <w:t xml:space="preserve">A continuación, vamos a realizar un conteo del número de documentos </w:t>
      </w:r>
      <w:r w:rsidR="007D5AA4">
        <w:rPr>
          <w:rFonts w:ascii="Arial" w:hAnsi="Arial" w:cs="Arial"/>
        </w:rPr>
        <w:t xml:space="preserve">que tiene asociada cada etiqueta. </w:t>
      </w:r>
      <w:r>
        <w:rPr>
          <w:rFonts w:ascii="Arial" w:hAnsi="Arial" w:cs="Arial"/>
        </w:rPr>
        <w:t xml:space="preserve">Con ello perseguimos eliminar casos absurdos de aprendizaje sobre etiquetas que no </w:t>
      </w:r>
      <w:r w:rsidR="007D5AA4">
        <w:rPr>
          <w:rFonts w:ascii="Arial" w:hAnsi="Arial" w:cs="Arial"/>
        </w:rPr>
        <w:t>presentan apenas muestras</w:t>
      </w:r>
      <w:r>
        <w:rPr>
          <w:rFonts w:ascii="Arial" w:hAnsi="Arial" w:cs="Arial"/>
        </w:rPr>
        <w:t xml:space="preserve">. </w:t>
      </w:r>
      <w:r w:rsidR="007D5AA4">
        <w:rPr>
          <w:rFonts w:ascii="Arial" w:hAnsi="Arial" w:cs="Arial"/>
        </w:rPr>
        <w:t>Empecemos con algunos datos estadísticos</w:t>
      </w:r>
      <w:r w:rsidR="009F251B">
        <w:rPr>
          <w:rFonts w:ascii="Arial" w:hAnsi="Arial" w:cs="Arial"/>
        </w:rPr>
        <w:t xml:space="preserve"> para el número de documentos por etiqueta</w:t>
      </w:r>
      <w:r w:rsidR="007D5AA4">
        <w:rPr>
          <w:rFonts w:ascii="Arial" w:hAnsi="Arial" w:cs="Arial"/>
        </w:rPr>
        <w:t>.</w:t>
      </w:r>
    </w:p>
    <w:tbl>
      <w:tblPr>
        <w:tblStyle w:val="Tablaconcuadrcula4-nfasis5"/>
        <w:tblW w:w="8500" w:type="dxa"/>
        <w:tblLook w:val="04A0" w:firstRow="1" w:lastRow="0" w:firstColumn="1" w:lastColumn="0" w:noHBand="0" w:noVBand="1"/>
      </w:tblPr>
      <w:tblGrid>
        <w:gridCol w:w="4390"/>
        <w:gridCol w:w="4110"/>
      </w:tblGrid>
      <w:tr w:rsidR="009F251B" w14:paraId="414C0F45" w14:textId="77777777" w:rsidTr="0024199B">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4390" w:type="dxa"/>
          </w:tcPr>
          <w:p w14:paraId="63D736AB" w14:textId="77777777" w:rsidR="009F251B" w:rsidRDefault="009F251B" w:rsidP="006530E6">
            <w:pPr>
              <w:rPr>
                <w:rFonts w:ascii="Arial" w:hAnsi="Arial" w:cs="Arial"/>
              </w:rPr>
            </w:pPr>
          </w:p>
        </w:tc>
        <w:tc>
          <w:tcPr>
            <w:tcW w:w="4110" w:type="dxa"/>
          </w:tcPr>
          <w:p w14:paraId="52592778" w14:textId="77777777" w:rsidR="009F251B" w:rsidRDefault="009F251B" w:rsidP="005F568F">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Valor</w:t>
            </w:r>
          </w:p>
        </w:tc>
      </w:tr>
      <w:tr w:rsidR="009F251B" w:rsidRPr="0017739C" w14:paraId="1982FDEB" w14:textId="77777777" w:rsidTr="0024199B">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4390" w:type="dxa"/>
          </w:tcPr>
          <w:p w14:paraId="1DF29A64" w14:textId="77777777" w:rsidR="009F251B" w:rsidRPr="0017739C" w:rsidRDefault="009F251B" w:rsidP="006530E6">
            <w:pPr>
              <w:rPr>
                <w:rFonts w:ascii="Arial" w:hAnsi="Arial" w:cs="Arial"/>
                <w:b w:val="0"/>
                <w:bCs w:val="0"/>
              </w:rPr>
            </w:pPr>
            <w:r w:rsidRPr="0017739C">
              <w:rPr>
                <w:rFonts w:ascii="Arial" w:hAnsi="Arial" w:cs="Arial"/>
                <w:b w:val="0"/>
                <w:bCs w:val="0"/>
              </w:rPr>
              <w:t>Conteo</w:t>
            </w:r>
          </w:p>
        </w:tc>
        <w:tc>
          <w:tcPr>
            <w:tcW w:w="4110" w:type="dxa"/>
          </w:tcPr>
          <w:p w14:paraId="7F19BD60" w14:textId="50F6981C" w:rsidR="009F251B" w:rsidRPr="0017739C" w:rsidRDefault="009F251B" w:rsidP="006530E6">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479</w:t>
            </w:r>
          </w:p>
        </w:tc>
      </w:tr>
      <w:tr w:rsidR="009F251B" w:rsidRPr="0017739C" w14:paraId="08DDB574" w14:textId="77777777" w:rsidTr="0024199B">
        <w:trPr>
          <w:trHeight w:val="259"/>
        </w:trPr>
        <w:tc>
          <w:tcPr>
            <w:cnfStyle w:val="001000000000" w:firstRow="0" w:lastRow="0" w:firstColumn="1" w:lastColumn="0" w:oddVBand="0" w:evenVBand="0" w:oddHBand="0" w:evenHBand="0" w:firstRowFirstColumn="0" w:firstRowLastColumn="0" w:lastRowFirstColumn="0" w:lastRowLastColumn="0"/>
            <w:tcW w:w="4390" w:type="dxa"/>
          </w:tcPr>
          <w:p w14:paraId="5153E587" w14:textId="77777777" w:rsidR="009F251B" w:rsidRPr="0017739C" w:rsidRDefault="009F251B" w:rsidP="006530E6">
            <w:pPr>
              <w:rPr>
                <w:rFonts w:ascii="Arial" w:hAnsi="Arial" w:cs="Arial"/>
                <w:b w:val="0"/>
                <w:bCs w:val="0"/>
              </w:rPr>
            </w:pPr>
            <w:r w:rsidRPr="0017739C">
              <w:rPr>
                <w:rFonts w:ascii="Arial" w:hAnsi="Arial" w:cs="Arial"/>
                <w:b w:val="0"/>
                <w:bCs w:val="0"/>
              </w:rPr>
              <w:t>Media</w:t>
            </w:r>
          </w:p>
        </w:tc>
        <w:tc>
          <w:tcPr>
            <w:tcW w:w="4110" w:type="dxa"/>
          </w:tcPr>
          <w:p w14:paraId="1A995EFC" w14:textId="4CB1C409" w:rsidR="009F251B" w:rsidRPr="0017739C" w:rsidRDefault="009F251B" w:rsidP="006530E6">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57,53</w:t>
            </w:r>
          </w:p>
        </w:tc>
      </w:tr>
      <w:tr w:rsidR="009F251B" w:rsidRPr="0017739C" w14:paraId="0C4E1ED3" w14:textId="77777777" w:rsidTr="0024199B">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4390" w:type="dxa"/>
          </w:tcPr>
          <w:p w14:paraId="3C86D6B1" w14:textId="77777777" w:rsidR="009F251B" w:rsidRPr="0017739C" w:rsidRDefault="009F251B" w:rsidP="006530E6">
            <w:pPr>
              <w:rPr>
                <w:rFonts w:ascii="Arial" w:hAnsi="Arial" w:cs="Arial"/>
                <w:b w:val="0"/>
                <w:bCs w:val="0"/>
              </w:rPr>
            </w:pPr>
            <w:r w:rsidRPr="0017739C">
              <w:rPr>
                <w:rFonts w:ascii="Arial" w:hAnsi="Arial" w:cs="Arial"/>
                <w:b w:val="0"/>
                <w:bCs w:val="0"/>
              </w:rPr>
              <w:t>Desviación</w:t>
            </w:r>
          </w:p>
        </w:tc>
        <w:tc>
          <w:tcPr>
            <w:tcW w:w="4110" w:type="dxa"/>
          </w:tcPr>
          <w:p w14:paraId="1BE71CF2" w14:textId="69C7C9F8" w:rsidR="009F251B" w:rsidRPr="0017739C" w:rsidRDefault="009F251B" w:rsidP="006530E6">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130,94</w:t>
            </w:r>
          </w:p>
        </w:tc>
      </w:tr>
      <w:tr w:rsidR="009F251B" w:rsidRPr="0017739C" w14:paraId="3196F030" w14:textId="77777777" w:rsidTr="0024199B">
        <w:trPr>
          <w:trHeight w:val="259"/>
        </w:trPr>
        <w:tc>
          <w:tcPr>
            <w:cnfStyle w:val="001000000000" w:firstRow="0" w:lastRow="0" w:firstColumn="1" w:lastColumn="0" w:oddVBand="0" w:evenVBand="0" w:oddHBand="0" w:evenHBand="0" w:firstRowFirstColumn="0" w:firstRowLastColumn="0" w:lastRowFirstColumn="0" w:lastRowLastColumn="0"/>
            <w:tcW w:w="4390" w:type="dxa"/>
          </w:tcPr>
          <w:p w14:paraId="2C012CE4" w14:textId="77777777" w:rsidR="009F251B" w:rsidRPr="0017739C" w:rsidRDefault="009F251B" w:rsidP="006530E6">
            <w:pPr>
              <w:rPr>
                <w:rFonts w:ascii="Arial" w:hAnsi="Arial" w:cs="Arial"/>
                <w:b w:val="0"/>
                <w:bCs w:val="0"/>
              </w:rPr>
            </w:pPr>
            <w:r w:rsidRPr="0017739C">
              <w:rPr>
                <w:rFonts w:ascii="Arial" w:hAnsi="Arial" w:cs="Arial"/>
                <w:b w:val="0"/>
                <w:bCs w:val="0"/>
              </w:rPr>
              <w:t>Mínimo</w:t>
            </w:r>
          </w:p>
        </w:tc>
        <w:tc>
          <w:tcPr>
            <w:tcW w:w="4110" w:type="dxa"/>
          </w:tcPr>
          <w:p w14:paraId="4423EF0F" w14:textId="72C0E8ED" w:rsidR="009F251B" w:rsidRPr="0017739C" w:rsidRDefault="009F251B" w:rsidP="006530E6">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r>
      <w:tr w:rsidR="009F251B" w:rsidRPr="0017739C" w14:paraId="1B37F398" w14:textId="77777777" w:rsidTr="0024199B">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4390" w:type="dxa"/>
          </w:tcPr>
          <w:p w14:paraId="06891DD5" w14:textId="77777777" w:rsidR="009F251B" w:rsidRPr="0017739C" w:rsidRDefault="009F251B" w:rsidP="006530E6">
            <w:pPr>
              <w:rPr>
                <w:rFonts w:ascii="Arial" w:hAnsi="Arial" w:cs="Arial"/>
                <w:b w:val="0"/>
                <w:bCs w:val="0"/>
              </w:rPr>
            </w:pPr>
            <w:r w:rsidRPr="0017739C">
              <w:rPr>
                <w:rFonts w:ascii="Arial" w:hAnsi="Arial" w:cs="Arial"/>
                <w:b w:val="0"/>
                <w:bCs w:val="0"/>
              </w:rPr>
              <w:lastRenderedPageBreak/>
              <w:t>Percentil 25%</w:t>
            </w:r>
          </w:p>
        </w:tc>
        <w:tc>
          <w:tcPr>
            <w:tcW w:w="4110" w:type="dxa"/>
          </w:tcPr>
          <w:p w14:paraId="554A374A" w14:textId="4953F712" w:rsidR="009F251B" w:rsidRPr="0017739C" w:rsidRDefault="009F251B" w:rsidP="006530E6">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r>
      <w:tr w:rsidR="009F251B" w:rsidRPr="0017739C" w14:paraId="5E354381" w14:textId="77777777" w:rsidTr="0024199B">
        <w:trPr>
          <w:trHeight w:val="259"/>
        </w:trPr>
        <w:tc>
          <w:tcPr>
            <w:cnfStyle w:val="001000000000" w:firstRow="0" w:lastRow="0" w:firstColumn="1" w:lastColumn="0" w:oddVBand="0" w:evenVBand="0" w:oddHBand="0" w:evenHBand="0" w:firstRowFirstColumn="0" w:firstRowLastColumn="0" w:lastRowFirstColumn="0" w:lastRowLastColumn="0"/>
            <w:tcW w:w="4390" w:type="dxa"/>
          </w:tcPr>
          <w:p w14:paraId="4C88BC4D" w14:textId="77777777" w:rsidR="009F251B" w:rsidRPr="0017739C" w:rsidRDefault="009F251B" w:rsidP="006530E6">
            <w:pPr>
              <w:rPr>
                <w:rFonts w:ascii="Arial" w:hAnsi="Arial" w:cs="Arial"/>
                <w:b w:val="0"/>
                <w:bCs w:val="0"/>
              </w:rPr>
            </w:pPr>
            <w:r w:rsidRPr="0017739C">
              <w:rPr>
                <w:rFonts w:ascii="Arial" w:hAnsi="Arial" w:cs="Arial"/>
                <w:b w:val="0"/>
                <w:bCs w:val="0"/>
              </w:rPr>
              <w:t>Percentil 50%</w:t>
            </w:r>
          </w:p>
        </w:tc>
        <w:tc>
          <w:tcPr>
            <w:tcW w:w="4110" w:type="dxa"/>
          </w:tcPr>
          <w:p w14:paraId="34ACA4A6" w14:textId="185B1FB5" w:rsidR="009F251B" w:rsidRPr="0017739C" w:rsidRDefault="009F251B" w:rsidP="006530E6">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r>
      <w:tr w:rsidR="009F251B" w:rsidRPr="0017739C" w14:paraId="226F2D88" w14:textId="77777777" w:rsidTr="0024199B">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4390" w:type="dxa"/>
          </w:tcPr>
          <w:p w14:paraId="3C6B857A" w14:textId="77777777" w:rsidR="009F251B" w:rsidRPr="0017739C" w:rsidRDefault="009F251B" w:rsidP="006530E6">
            <w:pPr>
              <w:rPr>
                <w:rFonts w:ascii="Arial" w:hAnsi="Arial" w:cs="Arial"/>
                <w:b w:val="0"/>
                <w:bCs w:val="0"/>
              </w:rPr>
            </w:pPr>
            <w:r w:rsidRPr="0017739C">
              <w:rPr>
                <w:rFonts w:ascii="Arial" w:hAnsi="Arial" w:cs="Arial"/>
                <w:b w:val="0"/>
                <w:bCs w:val="0"/>
              </w:rPr>
              <w:t>Percentil 75%</w:t>
            </w:r>
          </w:p>
        </w:tc>
        <w:tc>
          <w:tcPr>
            <w:tcW w:w="4110" w:type="dxa"/>
          </w:tcPr>
          <w:p w14:paraId="03EC7C74" w14:textId="7A68FD99" w:rsidR="009F251B" w:rsidRPr="0017739C" w:rsidRDefault="009F251B" w:rsidP="006530E6">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39</w:t>
            </w:r>
          </w:p>
        </w:tc>
      </w:tr>
      <w:tr w:rsidR="009F251B" w:rsidRPr="0017739C" w14:paraId="7E3C23EC" w14:textId="77777777" w:rsidTr="0024199B">
        <w:trPr>
          <w:trHeight w:val="241"/>
        </w:trPr>
        <w:tc>
          <w:tcPr>
            <w:cnfStyle w:val="001000000000" w:firstRow="0" w:lastRow="0" w:firstColumn="1" w:lastColumn="0" w:oddVBand="0" w:evenVBand="0" w:oddHBand="0" w:evenHBand="0" w:firstRowFirstColumn="0" w:firstRowLastColumn="0" w:lastRowFirstColumn="0" w:lastRowLastColumn="0"/>
            <w:tcW w:w="4390" w:type="dxa"/>
          </w:tcPr>
          <w:p w14:paraId="1E328783" w14:textId="77777777" w:rsidR="009F251B" w:rsidRPr="0017739C" w:rsidRDefault="009F251B" w:rsidP="006530E6">
            <w:pPr>
              <w:rPr>
                <w:rFonts w:ascii="Arial" w:hAnsi="Arial" w:cs="Arial"/>
                <w:b w:val="0"/>
                <w:bCs w:val="0"/>
              </w:rPr>
            </w:pPr>
            <w:r w:rsidRPr="0017739C">
              <w:rPr>
                <w:rFonts w:ascii="Arial" w:hAnsi="Arial" w:cs="Arial"/>
                <w:b w:val="0"/>
                <w:bCs w:val="0"/>
              </w:rPr>
              <w:t>Máximo</w:t>
            </w:r>
          </w:p>
        </w:tc>
        <w:tc>
          <w:tcPr>
            <w:tcW w:w="4110" w:type="dxa"/>
          </w:tcPr>
          <w:p w14:paraId="13855C8C" w14:textId="243DF0CB" w:rsidR="009F251B" w:rsidRPr="0017739C" w:rsidRDefault="009F251B" w:rsidP="006530E6">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1.583</w:t>
            </w:r>
          </w:p>
        </w:tc>
      </w:tr>
    </w:tbl>
    <w:p w14:paraId="0884F9C6" w14:textId="774B6ED7" w:rsidR="009F251B" w:rsidRDefault="009F251B" w:rsidP="00C52010">
      <w:pPr>
        <w:jc w:val="both"/>
        <w:rPr>
          <w:rFonts w:ascii="Arial" w:hAnsi="Arial" w:cs="Arial"/>
        </w:rPr>
      </w:pPr>
    </w:p>
    <w:p w14:paraId="23E818CE" w14:textId="0BDE3409" w:rsidR="009F251B" w:rsidRDefault="009F251B" w:rsidP="00C52010">
      <w:pPr>
        <w:jc w:val="both"/>
        <w:rPr>
          <w:rFonts w:ascii="Arial" w:hAnsi="Arial" w:cs="Arial"/>
        </w:rPr>
      </w:pPr>
      <w:r>
        <w:rPr>
          <w:rFonts w:ascii="Arial" w:hAnsi="Arial" w:cs="Arial"/>
        </w:rPr>
        <w:t xml:space="preserve">Estos resultados arrojan datos interesantes. Vemos que existen un altísimo porcentaje de etiquetas con 2 o menos documentos asociados. Es importante conocer esta realidad sobre conjunto de datos ya que se verá reflejada en según </w:t>
      </w:r>
      <w:proofErr w:type="spellStart"/>
      <w:r>
        <w:rPr>
          <w:rFonts w:ascii="Arial" w:hAnsi="Arial" w:cs="Arial"/>
        </w:rPr>
        <w:t>que</w:t>
      </w:r>
      <w:proofErr w:type="spellEnd"/>
      <w:r>
        <w:rPr>
          <w:rFonts w:ascii="Arial" w:hAnsi="Arial" w:cs="Arial"/>
        </w:rPr>
        <w:t xml:space="preserve"> puntuación definamos para el problema.</w:t>
      </w:r>
      <w:r w:rsidR="00B04CC0">
        <w:rPr>
          <w:rFonts w:ascii="Arial" w:hAnsi="Arial" w:cs="Arial"/>
        </w:rPr>
        <w:t xml:space="preserve"> Vemos una gráfica asignando numeración a las etiquetas que muestre el descenso ordenado documentos asociados:</w:t>
      </w:r>
    </w:p>
    <w:p w14:paraId="667F06C6" w14:textId="44A2BC01" w:rsidR="00B04CC0" w:rsidRDefault="00B04CC0" w:rsidP="00B04CC0">
      <w:pPr>
        <w:jc w:val="center"/>
        <w:rPr>
          <w:rFonts w:ascii="Arial" w:hAnsi="Arial" w:cs="Arial"/>
        </w:rPr>
      </w:pPr>
      <w:r>
        <w:rPr>
          <w:rFonts w:ascii="Arial" w:hAnsi="Arial" w:cs="Arial"/>
          <w:noProof/>
        </w:rPr>
        <w:drawing>
          <wp:inline distT="0" distB="0" distL="0" distR="0" wp14:anchorId="1499414A" wp14:editId="1DEA67F4">
            <wp:extent cx="5025390" cy="35306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25390" cy="3530600"/>
                    </a:xfrm>
                    <a:prstGeom prst="rect">
                      <a:avLst/>
                    </a:prstGeom>
                    <a:noFill/>
                    <a:ln>
                      <a:noFill/>
                    </a:ln>
                  </pic:spPr>
                </pic:pic>
              </a:graphicData>
            </a:graphic>
          </wp:inline>
        </w:drawing>
      </w:r>
    </w:p>
    <w:p w14:paraId="17DA32F7" w14:textId="017568C8" w:rsidR="00B04CC0" w:rsidRDefault="00B04CC0" w:rsidP="00B04CC0">
      <w:pPr>
        <w:jc w:val="both"/>
        <w:rPr>
          <w:rFonts w:ascii="Arial" w:hAnsi="Arial" w:cs="Arial"/>
        </w:rPr>
      </w:pPr>
      <w:r>
        <w:rPr>
          <w:rFonts w:ascii="Arial" w:hAnsi="Arial" w:cs="Arial"/>
        </w:rPr>
        <w:t xml:space="preserve">Del gráfico y la tabla estadística se puede concluir que existe un subconjunto mayoritario de etiquetas que exclusivamente aportarían ruido sobre la clasificación. Es por ello, que debemos aplicar un segundo filtro para eliminar aquellas etiquetas con una frecuencia baja. Observando los datos vemos que </w:t>
      </w:r>
      <w:r w:rsidR="005F568F">
        <w:rPr>
          <w:rFonts w:ascii="Arial" w:hAnsi="Arial" w:cs="Arial"/>
        </w:rPr>
        <w:t>424</w:t>
      </w:r>
      <w:r>
        <w:rPr>
          <w:rFonts w:ascii="Arial" w:hAnsi="Arial" w:cs="Arial"/>
        </w:rPr>
        <w:t xml:space="preserve"> de los </w:t>
      </w:r>
      <w:r w:rsidR="005F568F">
        <w:rPr>
          <w:rFonts w:ascii="Arial" w:hAnsi="Arial" w:cs="Arial"/>
        </w:rPr>
        <w:t>479</w:t>
      </w:r>
      <w:r>
        <w:rPr>
          <w:rFonts w:ascii="Arial" w:hAnsi="Arial" w:cs="Arial"/>
        </w:rPr>
        <w:t xml:space="preserve"> restantes tienen menos de 200 documentos. Por tanto, aplicamos el segundo filtro:</w:t>
      </w:r>
    </w:p>
    <w:p w14:paraId="28E1DFDC" w14:textId="77777777" w:rsidR="00B04CC0" w:rsidRDefault="00B04CC0" w:rsidP="00B04CC0">
      <w:pPr>
        <w:jc w:val="center"/>
        <w:rPr>
          <w:rFonts w:ascii="Arial" w:hAnsi="Arial" w:cs="Arial"/>
        </w:rPr>
      </w:pPr>
      <w:r>
        <w:rPr>
          <w:rFonts w:ascii="Arial" w:hAnsi="Arial" w:cs="Arial"/>
        </w:rPr>
        <w:t>“Se considerará etiqueta a partir de los 200 documentos etiquetados a la misma fuente.”</w:t>
      </w:r>
    </w:p>
    <w:p w14:paraId="48C5A495" w14:textId="25EC11E4" w:rsidR="00B04CC0" w:rsidRDefault="005F568F" w:rsidP="00B04CC0">
      <w:pPr>
        <w:jc w:val="both"/>
        <w:rPr>
          <w:rFonts w:ascii="Arial" w:hAnsi="Arial" w:cs="Arial"/>
        </w:rPr>
      </w:pPr>
      <w:r>
        <w:rPr>
          <w:rFonts w:ascii="Arial" w:hAnsi="Arial" w:cs="Arial"/>
        </w:rPr>
        <w:t xml:space="preserve">La tabla resultante de número de documentos asociados a </w:t>
      </w:r>
      <w:r w:rsidR="00452C9B">
        <w:rPr>
          <w:rFonts w:ascii="Arial" w:hAnsi="Arial" w:cs="Arial"/>
        </w:rPr>
        <w:t xml:space="preserve">las 55 </w:t>
      </w:r>
      <w:r>
        <w:rPr>
          <w:rFonts w:ascii="Arial" w:hAnsi="Arial" w:cs="Arial"/>
        </w:rPr>
        <w:t xml:space="preserve">etiquetas </w:t>
      </w:r>
      <w:r w:rsidR="00452C9B">
        <w:rPr>
          <w:rFonts w:ascii="Arial" w:hAnsi="Arial" w:cs="Arial"/>
        </w:rPr>
        <w:t>ordenados de mayor a meno</w:t>
      </w:r>
      <w:r w:rsidR="005F7E80">
        <w:rPr>
          <w:rFonts w:ascii="Arial" w:hAnsi="Arial" w:cs="Arial"/>
        </w:rPr>
        <w:t>r se encuentra en e</w:t>
      </w:r>
      <w:r w:rsidR="00EA43EA">
        <w:rPr>
          <w:rFonts w:ascii="Arial" w:hAnsi="Arial" w:cs="Arial"/>
        </w:rPr>
        <w:t xml:space="preserve">l </w:t>
      </w:r>
      <w:hyperlink w:anchor="_Apéndice" w:history="1">
        <w:r w:rsidR="00EA43EA">
          <w:rPr>
            <w:rStyle w:val="Hipervnculo"/>
            <w:rFonts w:ascii="Arial" w:hAnsi="Arial" w:cs="Arial"/>
            <w:color w:val="034990" w:themeColor="hyperlink" w:themeShade="BF"/>
          </w:rPr>
          <w:t>A</w:t>
        </w:r>
        <w:r w:rsidR="00EA43EA" w:rsidRPr="00EA43EA">
          <w:rPr>
            <w:rStyle w:val="Hipervnculo"/>
            <w:rFonts w:ascii="Arial" w:hAnsi="Arial" w:cs="Arial"/>
            <w:color w:val="034990" w:themeColor="hyperlink" w:themeShade="BF"/>
          </w:rPr>
          <w:t>péndice</w:t>
        </w:r>
      </w:hyperlink>
      <w:r w:rsidR="005F7E80">
        <w:rPr>
          <w:rFonts w:ascii="Arial" w:hAnsi="Arial" w:cs="Arial"/>
        </w:rPr>
        <w:t>.</w:t>
      </w:r>
    </w:p>
    <w:p w14:paraId="670F86BD" w14:textId="32B2DB0F" w:rsidR="00C52010" w:rsidRDefault="00C52010" w:rsidP="003713C5">
      <w:pPr>
        <w:rPr>
          <w:rFonts w:ascii="Arial" w:hAnsi="Arial" w:cs="Arial"/>
        </w:rPr>
      </w:pPr>
    </w:p>
    <w:p w14:paraId="50B0DAD2" w14:textId="74213A3E" w:rsidR="0017739C" w:rsidRDefault="006530E6" w:rsidP="006A77D5">
      <w:pPr>
        <w:jc w:val="both"/>
        <w:rPr>
          <w:rFonts w:ascii="Arial" w:hAnsi="Arial" w:cs="Arial"/>
        </w:rPr>
      </w:pPr>
      <w:r>
        <w:rPr>
          <w:rFonts w:ascii="Arial" w:hAnsi="Arial" w:cs="Arial"/>
        </w:rPr>
        <w:t>En resumen, a la aplicación de los dos filtros los datos restantes son los siguientes</w:t>
      </w:r>
      <w:r w:rsidR="006A77D5">
        <w:rPr>
          <w:rFonts w:ascii="Arial" w:hAnsi="Arial" w:cs="Arial"/>
        </w:rPr>
        <w:t xml:space="preserve">: </w:t>
      </w:r>
      <w:r w:rsidRPr="006530E6">
        <w:rPr>
          <w:rFonts w:ascii="Arial" w:hAnsi="Arial" w:cs="Arial"/>
          <w:b/>
          <w:bCs/>
        </w:rPr>
        <w:t>19</w:t>
      </w:r>
      <w:r w:rsidR="00A1742F" w:rsidRPr="006530E6">
        <w:rPr>
          <w:rFonts w:ascii="Arial" w:hAnsi="Arial" w:cs="Arial"/>
          <w:b/>
          <w:bCs/>
        </w:rPr>
        <w:t>.</w:t>
      </w:r>
      <w:r w:rsidRPr="006530E6">
        <w:rPr>
          <w:rFonts w:ascii="Arial" w:hAnsi="Arial" w:cs="Arial"/>
          <w:b/>
          <w:bCs/>
        </w:rPr>
        <w:t>113</w:t>
      </w:r>
      <w:r w:rsidR="006A77D5" w:rsidRPr="006530E6">
        <w:rPr>
          <w:rFonts w:ascii="Arial" w:hAnsi="Arial" w:cs="Arial"/>
          <w:b/>
          <w:bCs/>
        </w:rPr>
        <w:t xml:space="preserve"> documentos</w:t>
      </w:r>
      <w:r w:rsidR="006A77D5">
        <w:rPr>
          <w:rFonts w:ascii="Arial" w:hAnsi="Arial" w:cs="Arial"/>
        </w:rPr>
        <w:t xml:space="preserve"> y </w:t>
      </w:r>
      <w:r w:rsidRPr="006530E6">
        <w:rPr>
          <w:rFonts w:ascii="Arial" w:hAnsi="Arial" w:cs="Arial"/>
          <w:b/>
          <w:bCs/>
        </w:rPr>
        <w:t>55</w:t>
      </w:r>
      <w:r w:rsidR="006A77D5" w:rsidRPr="006530E6">
        <w:rPr>
          <w:rFonts w:ascii="Arial" w:hAnsi="Arial" w:cs="Arial"/>
          <w:b/>
          <w:bCs/>
        </w:rPr>
        <w:t xml:space="preserve"> etiquetas</w:t>
      </w:r>
      <w:r w:rsidR="006A77D5">
        <w:rPr>
          <w:rFonts w:ascii="Arial" w:hAnsi="Arial" w:cs="Arial"/>
        </w:rPr>
        <w:t>. A partir de este momento, cuando nos referimos al conjunto de datos daremos por sentado que se han aplicado estos dos filtros para la implementación y ajuste de los modelos.</w:t>
      </w:r>
    </w:p>
    <w:p w14:paraId="1B3C17FB" w14:textId="54FDA76C" w:rsidR="0017739C" w:rsidRDefault="003F341A" w:rsidP="006A77D5">
      <w:pPr>
        <w:jc w:val="both"/>
        <w:rPr>
          <w:rFonts w:ascii="Arial" w:hAnsi="Arial" w:cs="Arial"/>
        </w:rPr>
      </w:pPr>
      <w:r>
        <w:rPr>
          <w:rFonts w:ascii="Arial" w:hAnsi="Arial" w:cs="Arial"/>
        </w:rPr>
        <w:t>Los</w:t>
      </w:r>
      <w:r w:rsidR="0017739C">
        <w:rPr>
          <w:rFonts w:ascii="Arial" w:hAnsi="Arial" w:cs="Arial"/>
        </w:rPr>
        <w:t xml:space="preserve"> valores estadístico</w:t>
      </w:r>
      <w:r w:rsidR="002F448D">
        <w:rPr>
          <w:rFonts w:ascii="Arial" w:hAnsi="Arial" w:cs="Arial"/>
        </w:rPr>
        <w:t>s</w:t>
      </w:r>
      <w:r w:rsidR="0017739C">
        <w:rPr>
          <w:rFonts w:ascii="Arial" w:hAnsi="Arial" w:cs="Arial"/>
        </w:rPr>
        <w:t xml:space="preserve"> a nivel de número de palabras </w:t>
      </w:r>
      <w:r>
        <w:rPr>
          <w:rFonts w:ascii="Arial" w:hAnsi="Arial" w:cs="Arial"/>
        </w:rPr>
        <w:t>resultantes son</w:t>
      </w:r>
      <w:r w:rsidR="0017739C">
        <w:rPr>
          <w:rFonts w:ascii="Arial" w:hAnsi="Arial" w:cs="Arial"/>
        </w:rPr>
        <w:t xml:space="preserve"> </w:t>
      </w:r>
      <w:r>
        <w:rPr>
          <w:rFonts w:ascii="Arial" w:hAnsi="Arial" w:cs="Arial"/>
        </w:rPr>
        <w:t>los</w:t>
      </w:r>
      <w:r w:rsidR="0017739C">
        <w:rPr>
          <w:rFonts w:ascii="Arial" w:hAnsi="Arial" w:cs="Arial"/>
        </w:rPr>
        <w:t xml:space="preserve"> siguiente</w:t>
      </w:r>
      <w:r>
        <w:rPr>
          <w:rFonts w:ascii="Arial" w:hAnsi="Arial" w:cs="Arial"/>
        </w:rPr>
        <w:t>s</w:t>
      </w:r>
      <w:r w:rsidR="0017739C">
        <w:rPr>
          <w:rFonts w:ascii="Arial" w:hAnsi="Arial" w:cs="Arial"/>
        </w:rPr>
        <w:t>:</w:t>
      </w:r>
    </w:p>
    <w:tbl>
      <w:tblPr>
        <w:tblStyle w:val="Tablaconcuadrcula4-nfasis5"/>
        <w:tblW w:w="0" w:type="auto"/>
        <w:tblLook w:val="04A0" w:firstRow="1" w:lastRow="0" w:firstColumn="1" w:lastColumn="0" w:noHBand="0" w:noVBand="1"/>
      </w:tblPr>
      <w:tblGrid>
        <w:gridCol w:w="4390"/>
        <w:gridCol w:w="4082"/>
      </w:tblGrid>
      <w:tr w:rsidR="0017739C" w14:paraId="166DF8B7" w14:textId="77777777" w:rsidTr="00EA43EA">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390" w:type="dxa"/>
          </w:tcPr>
          <w:p w14:paraId="7ED44DDD" w14:textId="77777777" w:rsidR="0017739C" w:rsidRDefault="0017739C" w:rsidP="0017739C">
            <w:pPr>
              <w:rPr>
                <w:rFonts w:ascii="Arial" w:hAnsi="Arial" w:cs="Arial"/>
              </w:rPr>
            </w:pPr>
          </w:p>
        </w:tc>
        <w:tc>
          <w:tcPr>
            <w:tcW w:w="4082" w:type="dxa"/>
          </w:tcPr>
          <w:p w14:paraId="31BC0DE6" w14:textId="4AC86EC0" w:rsidR="0017739C" w:rsidRDefault="0017739C" w:rsidP="006A77D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Valor</w:t>
            </w:r>
          </w:p>
        </w:tc>
      </w:tr>
      <w:tr w:rsidR="0017739C" w14:paraId="015767B9" w14:textId="77777777" w:rsidTr="00EA43E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390" w:type="dxa"/>
          </w:tcPr>
          <w:p w14:paraId="13EB34E3" w14:textId="2BE5A984" w:rsidR="0017739C" w:rsidRPr="0017739C" w:rsidRDefault="0017739C" w:rsidP="003713C5">
            <w:pPr>
              <w:rPr>
                <w:rFonts w:ascii="Arial" w:hAnsi="Arial" w:cs="Arial"/>
                <w:b w:val="0"/>
                <w:bCs w:val="0"/>
              </w:rPr>
            </w:pPr>
            <w:r w:rsidRPr="0017739C">
              <w:rPr>
                <w:rFonts w:ascii="Arial" w:hAnsi="Arial" w:cs="Arial"/>
                <w:b w:val="0"/>
                <w:bCs w:val="0"/>
              </w:rPr>
              <w:t>Conteo</w:t>
            </w:r>
          </w:p>
        </w:tc>
        <w:tc>
          <w:tcPr>
            <w:tcW w:w="4082" w:type="dxa"/>
          </w:tcPr>
          <w:p w14:paraId="4158A8FA" w14:textId="38DC4462" w:rsidR="0017739C" w:rsidRPr="0017739C" w:rsidRDefault="006530E6" w:rsidP="0017739C">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19</w:t>
            </w:r>
            <w:r w:rsidR="0017739C" w:rsidRPr="0017739C">
              <w:rPr>
                <w:rFonts w:ascii="Arial" w:hAnsi="Arial" w:cs="Arial"/>
              </w:rPr>
              <w:t>.</w:t>
            </w:r>
            <w:r>
              <w:rPr>
                <w:rFonts w:ascii="Arial" w:hAnsi="Arial" w:cs="Arial"/>
              </w:rPr>
              <w:t>113</w:t>
            </w:r>
          </w:p>
        </w:tc>
      </w:tr>
      <w:tr w:rsidR="0017739C" w14:paraId="305C0329" w14:textId="77777777" w:rsidTr="00EA43EA">
        <w:trPr>
          <w:trHeight w:val="258"/>
        </w:trPr>
        <w:tc>
          <w:tcPr>
            <w:cnfStyle w:val="001000000000" w:firstRow="0" w:lastRow="0" w:firstColumn="1" w:lastColumn="0" w:oddVBand="0" w:evenVBand="0" w:oddHBand="0" w:evenHBand="0" w:firstRowFirstColumn="0" w:firstRowLastColumn="0" w:lastRowFirstColumn="0" w:lastRowLastColumn="0"/>
            <w:tcW w:w="4390" w:type="dxa"/>
          </w:tcPr>
          <w:p w14:paraId="1132E313" w14:textId="62E18F3E" w:rsidR="0017739C" w:rsidRPr="0017739C" w:rsidRDefault="0017739C" w:rsidP="003713C5">
            <w:pPr>
              <w:rPr>
                <w:rFonts w:ascii="Arial" w:hAnsi="Arial" w:cs="Arial"/>
                <w:b w:val="0"/>
                <w:bCs w:val="0"/>
              </w:rPr>
            </w:pPr>
            <w:r w:rsidRPr="0017739C">
              <w:rPr>
                <w:rFonts w:ascii="Arial" w:hAnsi="Arial" w:cs="Arial"/>
                <w:b w:val="0"/>
                <w:bCs w:val="0"/>
              </w:rPr>
              <w:t>Media</w:t>
            </w:r>
          </w:p>
        </w:tc>
        <w:tc>
          <w:tcPr>
            <w:tcW w:w="4082" w:type="dxa"/>
          </w:tcPr>
          <w:p w14:paraId="683E1296" w14:textId="6BEFE801" w:rsidR="0017739C" w:rsidRPr="0017739C" w:rsidRDefault="006530E6" w:rsidP="0017739C">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643</w:t>
            </w:r>
            <w:r w:rsidR="0017739C" w:rsidRPr="0017739C">
              <w:rPr>
                <w:rFonts w:ascii="Arial" w:hAnsi="Arial" w:cs="Arial"/>
              </w:rPr>
              <w:t>,</w:t>
            </w:r>
            <w:r>
              <w:rPr>
                <w:rFonts w:ascii="Arial" w:hAnsi="Arial" w:cs="Arial"/>
              </w:rPr>
              <w:t>18</w:t>
            </w:r>
          </w:p>
        </w:tc>
      </w:tr>
      <w:tr w:rsidR="0017739C" w14:paraId="15E12BDE" w14:textId="77777777" w:rsidTr="00EA43E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390" w:type="dxa"/>
          </w:tcPr>
          <w:p w14:paraId="54F20506" w14:textId="7793D63E" w:rsidR="0017739C" w:rsidRPr="0017739C" w:rsidRDefault="0017739C" w:rsidP="003713C5">
            <w:pPr>
              <w:rPr>
                <w:rFonts w:ascii="Arial" w:hAnsi="Arial" w:cs="Arial"/>
                <w:b w:val="0"/>
                <w:bCs w:val="0"/>
              </w:rPr>
            </w:pPr>
            <w:r w:rsidRPr="0017739C">
              <w:rPr>
                <w:rFonts w:ascii="Arial" w:hAnsi="Arial" w:cs="Arial"/>
                <w:b w:val="0"/>
                <w:bCs w:val="0"/>
              </w:rPr>
              <w:t>Desviación</w:t>
            </w:r>
          </w:p>
        </w:tc>
        <w:tc>
          <w:tcPr>
            <w:tcW w:w="4082" w:type="dxa"/>
          </w:tcPr>
          <w:p w14:paraId="63B79BCE" w14:textId="2A48E23E" w:rsidR="0017739C" w:rsidRPr="0017739C" w:rsidRDefault="006530E6" w:rsidP="0017739C">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818</w:t>
            </w:r>
            <w:r w:rsidR="0017739C" w:rsidRPr="0017739C">
              <w:rPr>
                <w:rFonts w:ascii="Arial" w:hAnsi="Arial" w:cs="Arial"/>
              </w:rPr>
              <w:t>,</w:t>
            </w:r>
            <w:r>
              <w:rPr>
                <w:rFonts w:ascii="Arial" w:hAnsi="Arial" w:cs="Arial"/>
              </w:rPr>
              <w:t>74</w:t>
            </w:r>
          </w:p>
        </w:tc>
      </w:tr>
      <w:tr w:rsidR="0017739C" w14:paraId="3A23DBEA" w14:textId="77777777" w:rsidTr="00EA43EA">
        <w:trPr>
          <w:trHeight w:val="258"/>
        </w:trPr>
        <w:tc>
          <w:tcPr>
            <w:cnfStyle w:val="001000000000" w:firstRow="0" w:lastRow="0" w:firstColumn="1" w:lastColumn="0" w:oddVBand="0" w:evenVBand="0" w:oddHBand="0" w:evenHBand="0" w:firstRowFirstColumn="0" w:firstRowLastColumn="0" w:lastRowFirstColumn="0" w:lastRowLastColumn="0"/>
            <w:tcW w:w="4390" w:type="dxa"/>
          </w:tcPr>
          <w:p w14:paraId="7A5CAB0D" w14:textId="6FA87A68" w:rsidR="0017739C" w:rsidRPr="0017739C" w:rsidRDefault="0017739C" w:rsidP="003713C5">
            <w:pPr>
              <w:rPr>
                <w:rFonts w:ascii="Arial" w:hAnsi="Arial" w:cs="Arial"/>
                <w:b w:val="0"/>
                <w:bCs w:val="0"/>
              </w:rPr>
            </w:pPr>
            <w:r w:rsidRPr="0017739C">
              <w:rPr>
                <w:rFonts w:ascii="Arial" w:hAnsi="Arial" w:cs="Arial"/>
                <w:b w:val="0"/>
                <w:bCs w:val="0"/>
              </w:rPr>
              <w:t>Mínimo</w:t>
            </w:r>
          </w:p>
        </w:tc>
        <w:tc>
          <w:tcPr>
            <w:tcW w:w="4082" w:type="dxa"/>
          </w:tcPr>
          <w:p w14:paraId="501B15E5" w14:textId="4499B10D" w:rsidR="0017739C" w:rsidRPr="0017739C" w:rsidRDefault="0017739C" w:rsidP="0017739C">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17739C">
              <w:rPr>
                <w:rFonts w:ascii="Arial" w:hAnsi="Arial" w:cs="Arial"/>
              </w:rPr>
              <w:t>51</w:t>
            </w:r>
          </w:p>
        </w:tc>
      </w:tr>
      <w:tr w:rsidR="0017739C" w14:paraId="3610E2BE" w14:textId="77777777" w:rsidTr="00EA43E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390" w:type="dxa"/>
          </w:tcPr>
          <w:p w14:paraId="0CB8852A" w14:textId="3AA1C514" w:rsidR="0017739C" w:rsidRPr="0017739C" w:rsidRDefault="0017739C" w:rsidP="003713C5">
            <w:pPr>
              <w:rPr>
                <w:rFonts w:ascii="Arial" w:hAnsi="Arial" w:cs="Arial"/>
                <w:b w:val="0"/>
                <w:bCs w:val="0"/>
              </w:rPr>
            </w:pPr>
            <w:r w:rsidRPr="0017739C">
              <w:rPr>
                <w:rFonts w:ascii="Arial" w:hAnsi="Arial" w:cs="Arial"/>
                <w:b w:val="0"/>
                <w:bCs w:val="0"/>
              </w:rPr>
              <w:t>Percentil 25%</w:t>
            </w:r>
          </w:p>
        </w:tc>
        <w:tc>
          <w:tcPr>
            <w:tcW w:w="4082" w:type="dxa"/>
          </w:tcPr>
          <w:p w14:paraId="1DD957FA" w14:textId="4431471A" w:rsidR="0017739C" w:rsidRPr="0017739C" w:rsidRDefault="006530E6" w:rsidP="0017739C">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111</w:t>
            </w:r>
          </w:p>
        </w:tc>
      </w:tr>
      <w:tr w:rsidR="0017739C" w14:paraId="3C6F95C6" w14:textId="77777777" w:rsidTr="00EA43EA">
        <w:trPr>
          <w:trHeight w:val="258"/>
        </w:trPr>
        <w:tc>
          <w:tcPr>
            <w:cnfStyle w:val="001000000000" w:firstRow="0" w:lastRow="0" w:firstColumn="1" w:lastColumn="0" w:oddVBand="0" w:evenVBand="0" w:oddHBand="0" w:evenHBand="0" w:firstRowFirstColumn="0" w:firstRowLastColumn="0" w:lastRowFirstColumn="0" w:lastRowLastColumn="0"/>
            <w:tcW w:w="4390" w:type="dxa"/>
          </w:tcPr>
          <w:p w14:paraId="40D77375" w14:textId="01635E8E" w:rsidR="0017739C" w:rsidRPr="0017739C" w:rsidRDefault="0017739C" w:rsidP="003713C5">
            <w:pPr>
              <w:rPr>
                <w:rFonts w:ascii="Arial" w:hAnsi="Arial" w:cs="Arial"/>
                <w:b w:val="0"/>
                <w:bCs w:val="0"/>
              </w:rPr>
            </w:pPr>
            <w:r w:rsidRPr="0017739C">
              <w:rPr>
                <w:rFonts w:ascii="Arial" w:hAnsi="Arial" w:cs="Arial"/>
                <w:b w:val="0"/>
                <w:bCs w:val="0"/>
              </w:rPr>
              <w:t>Percentil 50%</w:t>
            </w:r>
          </w:p>
        </w:tc>
        <w:tc>
          <w:tcPr>
            <w:tcW w:w="4082" w:type="dxa"/>
          </w:tcPr>
          <w:p w14:paraId="24752094" w14:textId="7E33B7DF" w:rsidR="0017739C" w:rsidRPr="0017739C" w:rsidRDefault="006530E6" w:rsidP="0017739C">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326</w:t>
            </w:r>
          </w:p>
        </w:tc>
      </w:tr>
      <w:tr w:rsidR="0017739C" w14:paraId="171B095F" w14:textId="77777777" w:rsidTr="00EA43E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390" w:type="dxa"/>
          </w:tcPr>
          <w:p w14:paraId="1FD195C3" w14:textId="2452413B" w:rsidR="0017739C" w:rsidRPr="0017739C" w:rsidRDefault="0017739C" w:rsidP="003713C5">
            <w:pPr>
              <w:rPr>
                <w:rFonts w:ascii="Arial" w:hAnsi="Arial" w:cs="Arial"/>
                <w:b w:val="0"/>
                <w:bCs w:val="0"/>
              </w:rPr>
            </w:pPr>
            <w:r w:rsidRPr="0017739C">
              <w:rPr>
                <w:rFonts w:ascii="Arial" w:hAnsi="Arial" w:cs="Arial"/>
                <w:b w:val="0"/>
                <w:bCs w:val="0"/>
              </w:rPr>
              <w:t>Percentil 75%</w:t>
            </w:r>
          </w:p>
        </w:tc>
        <w:tc>
          <w:tcPr>
            <w:tcW w:w="4082" w:type="dxa"/>
          </w:tcPr>
          <w:p w14:paraId="466B2298" w14:textId="26EEE3D4" w:rsidR="0017739C" w:rsidRPr="0017739C" w:rsidRDefault="006530E6" w:rsidP="0017739C">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867</w:t>
            </w:r>
          </w:p>
        </w:tc>
      </w:tr>
      <w:tr w:rsidR="0017739C" w14:paraId="6FF8E1C2" w14:textId="77777777" w:rsidTr="00EA43EA">
        <w:trPr>
          <w:trHeight w:val="240"/>
        </w:trPr>
        <w:tc>
          <w:tcPr>
            <w:cnfStyle w:val="001000000000" w:firstRow="0" w:lastRow="0" w:firstColumn="1" w:lastColumn="0" w:oddVBand="0" w:evenVBand="0" w:oddHBand="0" w:evenHBand="0" w:firstRowFirstColumn="0" w:firstRowLastColumn="0" w:lastRowFirstColumn="0" w:lastRowLastColumn="0"/>
            <w:tcW w:w="4390" w:type="dxa"/>
          </w:tcPr>
          <w:p w14:paraId="6D5208E8" w14:textId="36258B9F" w:rsidR="0017739C" w:rsidRPr="0017739C" w:rsidRDefault="0017739C" w:rsidP="003713C5">
            <w:pPr>
              <w:rPr>
                <w:rFonts w:ascii="Arial" w:hAnsi="Arial" w:cs="Arial"/>
                <w:b w:val="0"/>
                <w:bCs w:val="0"/>
              </w:rPr>
            </w:pPr>
            <w:r w:rsidRPr="0017739C">
              <w:rPr>
                <w:rFonts w:ascii="Arial" w:hAnsi="Arial" w:cs="Arial"/>
                <w:b w:val="0"/>
                <w:bCs w:val="0"/>
              </w:rPr>
              <w:t>Máximo</w:t>
            </w:r>
          </w:p>
        </w:tc>
        <w:tc>
          <w:tcPr>
            <w:tcW w:w="4082" w:type="dxa"/>
          </w:tcPr>
          <w:p w14:paraId="7F2CAD14" w14:textId="03D2C3C9" w:rsidR="0017739C" w:rsidRPr="0017739C" w:rsidRDefault="006530E6" w:rsidP="0017739C">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12.474</w:t>
            </w:r>
          </w:p>
        </w:tc>
      </w:tr>
    </w:tbl>
    <w:p w14:paraId="09F54574" w14:textId="77777777" w:rsidR="0017739C" w:rsidRDefault="0017739C" w:rsidP="006A77D5">
      <w:pPr>
        <w:jc w:val="both"/>
        <w:rPr>
          <w:rFonts w:ascii="Arial" w:hAnsi="Arial" w:cs="Arial"/>
        </w:rPr>
      </w:pPr>
    </w:p>
    <w:p w14:paraId="6A553570" w14:textId="4583E4DE" w:rsidR="006530E6" w:rsidRDefault="006530E6" w:rsidP="00C52010">
      <w:pPr>
        <w:jc w:val="both"/>
        <w:rPr>
          <w:rFonts w:ascii="Arial" w:hAnsi="Arial" w:cs="Arial"/>
        </w:rPr>
      </w:pPr>
      <w:r>
        <w:rPr>
          <w:rFonts w:ascii="Arial" w:hAnsi="Arial" w:cs="Arial"/>
        </w:rPr>
        <w:t xml:space="preserve">De esta tabla debemos resaltar la media que nos será </w:t>
      </w:r>
      <w:r w:rsidR="00F1379E">
        <w:rPr>
          <w:rFonts w:ascii="Arial" w:hAnsi="Arial" w:cs="Arial"/>
        </w:rPr>
        <w:t>muy útil para modelos que requieran un preprocesamiento basado en secuenciación.</w:t>
      </w:r>
    </w:p>
    <w:p w14:paraId="6FF00298" w14:textId="028CA655" w:rsidR="00AD5FAD" w:rsidRPr="00AD5FAD" w:rsidRDefault="00AD5FAD" w:rsidP="00C52010">
      <w:pPr>
        <w:jc w:val="both"/>
        <w:rPr>
          <w:rFonts w:ascii="Arial" w:hAnsi="Arial" w:cs="Arial"/>
        </w:rPr>
      </w:pPr>
      <w:r>
        <w:rPr>
          <w:rFonts w:ascii="Arial" w:hAnsi="Arial" w:cs="Arial"/>
        </w:rPr>
        <w:t xml:space="preserve">Todo este proceso realizado se encuentra desarrollado en un </w:t>
      </w:r>
      <w:r>
        <w:rPr>
          <w:rFonts w:ascii="Arial" w:hAnsi="Arial" w:cs="Arial"/>
          <w:i/>
          <w:iCs/>
        </w:rPr>
        <w:t>notebook</w:t>
      </w:r>
      <w:r>
        <w:rPr>
          <w:rFonts w:ascii="Arial" w:hAnsi="Arial" w:cs="Arial"/>
        </w:rPr>
        <w:t xml:space="preserve"> llamado </w:t>
      </w:r>
      <m:oMath>
        <m:r>
          <w:rPr>
            <w:rFonts w:ascii="Cambria Math" w:hAnsi="Cambria Math" w:cs="Arial"/>
          </w:rPr>
          <m:t>“desarrollo.ipynb”</m:t>
        </m:r>
      </m:oMath>
      <w:r>
        <w:rPr>
          <w:rFonts w:ascii="Arial" w:hAnsi="Arial" w:cs="Arial"/>
        </w:rPr>
        <w:t xml:space="preserve"> paso a paso para su verificación.</w:t>
      </w:r>
    </w:p>
    <w:p w14:paraId="4BB2F3A2" w14:textId="47AD9C62" w:rsidR="00C52010" w:rsidRDefault="00061CD2" w:rsidP="00C52010">
      <w:pPr>
        <w:jc w:val="both"/>
        <w:rPr>
          <w:rFonts w:ascii="Arial" w:hAnsi="Arial" w:cs="Arial"/>
        </w:rPr>
      </w:pPr>
      <w:r>
        <w:rPr>
          <w:rFonts w:ascii="Arial" w:hAnsi="Arial" w:cs="Arial"/>
        </w:rPr>
        <w:t xml:space="preserve">Con el objetivo de </w:t>
      </w:r>
      <w:r w:rsidR="002417D6">
        <w:rPr>
          <w:rFonts w:ascii="Arial" w:hAnsi="Arial" w:cs="Arial"/>
        </w:rPr>
        <w:t>realizar pruebas justas entre todos los modelos se ha fijado la semilla para la división entre entrenamiento y test. El tamaño de estos dos conjuntos se ha elegido siguiendo el estándar 80% entrenamiento y 20% test o validación. Resumiendo, quedan estos dos conjuntos:</w:t>
      </w:r>
    </w:p>
    <w:p w14:paraId="3F91976D" w14:textId="11ABF51A" w:rsidR="002417D6" w:rsidRDefault="002417D6" w:rsidP="00F56E06">
      <w:pPr>
        <w:pStyle w:val="Prrafodelista"/>
        <w:numPr>
          <w:ilvl w:val="0"/>
          <w:numId w:val="26"/>
        </w:numPr>
        <w:jc w:val="both"/>
        <w:rPr>
          <w:rFonts w:ascii="Arial" w:hAnsi="Arial" w:cs="Arial"/>
        </w:rPr>
      </w:pPr>
      <w:r>
        <w:rPr>
          <w:rFonts w:ascii="Arial" w:hAnsi="Arial" w:cs="Arial"/>
        </w:rPr>
        <w:t xml:space="preserve">Entrenamiento: </w:t>
      </w:r>
      <w:r w:rsidR="00AD5FAD">
        <w:rPr>
          <w:rFonts w:ascii="Arial" w:hAnsi="Arial" w:cs="Arial"/>
        </w:rPr>
        <w:t>15.290</w:t>
      </w:r>
      <w:r>
        <w:rPr>
          <w:rFonts w:ascii="Arial" w:hAnsi="Arial" w:cs="Arial"/>
        </w:rPr>
        <w:t xml:space="preserve"> entradas.</w:t>
      </w:r>
    </w:p>
    <w:p w14:paraId="4ECE8181" w14:textId="08D41685" w:rsidR="002417D6" w:rsidRPr="002417D6" w:rsidRDefault="002417D6" w:rsidP="00F56E06">
      <w:pPr>
        <w:pStyle w:val="Prrafodelista"/>
        <w:numPr>
          <w:ilvl w:val="0"/>
          <w:numId w:val="26"/>
        </w:numPr>
        <w:jc w:val="both"/>
        <w:rPr>
          <w:rFonts w:ascii="Arial" w:hAnsi="Arial" w:cs="Arial"/>
        </w:rPr>
      </w:pPr>
      <w:r>
        <w:rPr>
          <w:rFonts w:ascii="Arial" w:hAnsi="Arial" w:cs="Arial"/>
        </w:rPr>
        <w:t xml:space="preserve">Validación: </w:t>
      </w:r>
      <w:r w:rsidR="00AD5FAD">
        <w:rPr>
          <w:rFonts w:ascii="Arial" w:hAnsi="Arial" w:cs="Arial"/>
        </w:rPr>
        <w:t>3.823</w:t>
      </w:r>
      <w:r>
        <w:rPr>
          <w:rFonts w:ascii="Arial" w:hAnsi="Arial" w:cs="Arial"/>
        </w:rPr>
        <w:t xml:space="preserve"> entradas.</w:t>
      </w:r>
    </w:p>
    <w:p w14:paraId="67C49222" w14:textId="77777777" w:rsidR="002D3024" w:rsidRDefault="002D3024" w:rsidP="00C52010">
      <w:pPr>
        <w:jc w:val="both"/>
        <w:rPr>
          <w:rFonts w:ascii="Arial" w:hAnsi="Arial" w:cs="Arial"/>
        </w:rPr>
      </w:pPr>
    </w:p>
    <w:p w14:paraId="6FC274AE" w14:textId="3439F2A0" w:rsidR="00922692" w:rsidRDefault="003F341A" w:rsidP="00922692">
      <w:pPr>
        <w:pStyle w:val="Ttulo1"/>
        <w:rPr>
          <w:rFonts w:ascii="Arial" w:hAnsi="Arial" w:cs="Arial"/>
          <w:b/>
          <w:bCs/>
          <w:color w:val="auto"/>
        </w:rPr>
      </w:pPr>
      <w:bookmarkStart w:id="20" w:name="_Toc40468827"/>
      <w:r>
        <w:rPr>
          <w:rFonts w:ascii="Arial" w:hAnsi="Arial" w:cs="Arial"/>
          <w:b/>
          <w:bCs/>
          <w:color w:val="auto"/>
        </w:rPr>
        <w:t>Fundamentos teóricos</w:t>
      </w:r>
      <w:bookmarkEnd w:id="20"/>
    </w:p>
    <w:p w14:paraId="6C101268" w14:textId="51079785" w:rsidR="001E16C2" w:rsidRDefault="001E16C2" w:rsidP="001E16C2"/>
    <w:p w14:paraId="2B4CAC60" w14:textId="42C0A8C8" w:rsidR="007E3DCC" w:rsidRPr="007E3DCC" w:rsidRDefault="007E3DCC" w:rsidP="007E3DCC">
      <w:pPr>
        <w:pStyle w:val="Ttulo2"/>
        <w:rPr>
          <w:rFonts w:ascii="Arial" w:hAnsi="Arial" w:cs="Arial"/>
          <w:b/>
          <w:bCs/>
          <w:color w:val="auto"/>
        </w:rPr>
      </w:pPr>
      <w:bookmarkStart w:id="21" w:name="_Preprocesamiento"/>
      <w:bookmarkStart w:id="22" w:name="_Toc40468828"/>
      <w:bookmarkEnd w:id="21"/>
      <w:r w:rsidRPr="007E3DCC">
        <w:rPr>
          <w:rFonts w:ascii="Arial" w:hAnsi="Arial" w:cs="Arial"/>
          <w:b/>
          <w:bCs/>
          <w:color w:val="auto"/>
        </w:rPr>
        <w:t>Preprocesamiento</w:t>
      </w:r>
      <w:bookmarkEnd w:id="22"/>
    </w:p>
    <w:p w14:paraId="56F2FC2A" w14:textId="62EA465F" w:rsidR="007E3DCC" w:rsidRDefault="007E3DCC" w:rsidP="001E16C2"/>
    <w:p w14:paraId="1628D7D3" w14:textId="64089A13" w:rsidR="007E3DCC" w:rsidRDefault="007E3DCC" w:rsidP="007E3DCC">
      <w:pPr>
        <w:jc w:val="both"/>
        <w:rPr>
          <w:rFonts w:ascii="Arial" w:hAnsi="Arial" w:cs="Arial"/>
        </w:rPr>
      </w:pPr>
      <w:r>
        <w:rPr>
          <w:rFonts w:ascii="Arial" w:hAnsi="Arial" w:cs="Arial"/>
        </w:rPr>
        <w:t>El preprocesamiento en Aprendizaje Automático suele ser un apartado orientado a tareas de escalado, normalización, imputación, codificación entre otras muchas transformaciones aplicadas a las características. En nuestro caso, al tratarse de una sola en de forma texto tenemos un conjunto más limitado de operaciones.</w:t>
      </w:r>
    </w:p>
    <w:p w14:paraId="390BAD82" w14:textId="100C2F91" w:rsidR="007E3DCC" w:rsidRDefault="007E3DCC" w:rsidP="007E3DCC">
      <w:pPr>
        <w:jc w:val="both"/>
        <w:rPr>
          <w:rFonts w:ascii="Arial" w:hAnsi="Arial" w:cs="Arial"/>
        </w:rPr>
      </w:pPr>
    </w:p>
    <w:p w14:paraId="3E899143" w14:textId="05BB2922" w:rsidR="007E3DCC" w:rsidRPr="007E3DCC" w:rsidRDefault="007E3DCC" w:rsidP="007E3DCC">
      <w:pPr>
        <w:pStyle w:val="Ttulo3"/>
        <w:rPr>
          <w:rFonts w:ascii="Arial" w:hAnsi="Arial" w:cs="Arial"/>
          <w:b/>
          <w:bCs/>
          <w:color w:val="auto"/>
        </w:rPr>
      </w:pPr>
      <w:bookmarkStart w:id="23" w:name="_Toc40468829"/>
      <w:r w:rsidRPr="007E3DCC">
        <w:rPr>
          <w:rFonts w:ascii="Arial" w:hAnsi="Arial" w:cs="Arial"/>
          <w:b/>
          <w:bCs/>
          <w:color w:val="auto"/>
        </w:rPr>
        <w:t>Puntuación</w:t>
      </w:r>
      <w:bookmarkEnd w:id="23"/>
    </w:p>
    <w:p w14:paraId="5D3CEF74" w14:textId="255D3925" w:rsidR="007E3DCC" w:rsidRDefault="007E3DCC" w:rsidP="007E3DCC">
      <w:pPr>
        <w:jc w:val="both"/>
        <w:rPr>
          <w:rFonts w:ascii="Arial" w:hAnsi="Arial" w:cs="Arial"/>
        </w:rPr>
      </w:pPr>
    </w:p>
    <w:p w14:paraId="046618DC" w14:textId="0FE3069F" w:rsidR="007E3DCC" w:rsidRDefault="007E3DCC" w:rsidP="007E3DCC">
      <w:pPr>
        <w:jc w:val="both"/>
        <w:rPr>
          <w:rFonts w:ascii="Arial" w:hAnsi="Arial" w:cs="Arial"/>
        </w:rPr>
      </w:pPr>
      <w:r>
        <w:rPr>
          <w:rFonts w:ascii="Arial" w:hAnsi="Arial" w:cs="Arial"/>
        </w:rPr>
        <w:t>Un paso previo a la extracción de características sobre texto es la eliminación de los signos de puntuación. El conjunto de signos de puntuación para el castellano es el siguiente:</w:t>
      </w:r>
    </w:p>
    <w:p w14:paraId="1381A941" w14:textId="04C8A654" w:rsidR="007E3DCC" w:rsidRPr="007E3DCC" w:rsidRDefault="007E3DCC" w:rsidP="007E3DCC">
      <w:pPr>
        <w:jc w:val="both"/>
        <w:rPr>
          <w:rFonts w:ascii="Arial" w:eastAsiaTheme="minorEastAsia" w:hAnsi="Arial" w:cs="Arial"/>
        </w:rPr>
      </w:pPr>
      <m:oMathPara>
        <m:oMath>
          <m:r>
            <w:rPr>
              <w:rFonts w:ascii="Cambria Math" w:hAnsi="Cambria Math" w:cs="Arial"/>
            </w:rPr>
            <m:t>!"#$%&amp;'()*+,-./:;&lt;=&gt;?@[\]^_`{|}~</m:t>
          </m:r>
        </m:oMath>
      </m:oMathPara>
    </w:p>
    <w:p w14:paraId="20A1A807" w14:textId="0A5BB560" w:rsidR="007E3DCC" w:rsidRDefault="00731CBA" w:rsidP="007E3DCC">
      <w:pPr>
        <w:jc w:val="both"/>
        <w:rPr>
          <w:rFonts w:ascii="Arial" w:hAnsi="Arial" w:cs="Arial"/>
        </w:rPr>
      </w:pPr>
      <w:r>
        <w:rPr>
          <w:rFonts w:ascii="Arial" w:hAnsi="Arial" w:cs="Arial"/>
        </w:rPr>
        <w:t>Aplicar esta transformación no siempre asegura buenos resultados. Del mismo modo que en el lenguaje, la disposición de la puntuación en las frases aporta una comprensión diferente.</w:t>
      </w:r>
    </w:p>
    <w:p w14:paraId="7B49CB5C" w14:textId="590B7E0F" w:rsidR="00731CBA" w:rsidRDefault="00731CBA" w:rsidP="007E3DCC">
      <w:pPr>
        <w:jc w:val="both"/>
        <w:rPr>
          <w:rFonts w:ascii="Arial" w:hAnsi="Arial" w:cs="Arial"/>
        </w:rPr>
      </w:pPr>
    </w:p>
    <w:p w14:paraId="28EFE62F" w14:textId="03BA13F3" w:rsidR="00731CBA" w:rsidRPr="00731CBA" w:rsidRDefault="00731CBA" w:rsidP="00731CBA">
      <w:pPr>
        <w:pStyle w:val="Ttulo3"/>
        <w:rPr>
          <w:rFonts w:ascii="Arial" w:hAnsi="Arial" w:cs="Arial"/>
          <w:b/>
          <w:bCs/>
          <w:color w:val="auto"/>
        </w:rPr>
      </w:pPr>
      <w:bookmarkStart w:id="24" w:name="_Toc40468830"/>
      <w:r w:rsidRPr="00731CBA">
        <w:rPr>
          <w:rFonts w:ascii="Arial" w:hAnsi="Arial" w:cs="Arial"/>
          <w:b/>
          <w:bCs/>
          <w:color w:val="auto"/>
        </w:rPr>
        <w:lastRenderedPageBreak/>
        <w:t>StopWords</w:t>
      </w:r>
      <w:bookmarkEnd w:id="24"/>
    </w:p>
    <w:p w14:paraId="4D7B06A0" w14:textId="675D0E6F" w:rsidR="00731CBA" w:rsidRDefault="00731CBA" w:rsidP="007E3DCC">
      <w:pPr>
        <w:jc w:val="both"/>
        <w:rPr>
          <w:rFonts w:ascii="Arial" w:hAnsi="Arial" w:cs="Arial"/>
        </w:rPr>
      </w:pPr>
    </w:p>
    <w:p w14:paraId="082ABF51" w14:textId="1E3D7350" w:rsidR="00731CBA" w:rsidRPr="0031179A" w:rsidRDefault="00731CBA" w:rsidP="00731CBA">
      <w:pPr>
        <w:jc w:val="both"/>
        <w:rPr>
          <w:rFonts w:ascii="Arial" w:hAnsi="Arial" w:cs="Arial"/>
        </w:rPr>
      </w:pPr>
      <w:r>
        <w:rPr>
          <w:rFonts w:ascii="Arial" w:eastAsiaTheme="minorEastAsia" w:hAnsi="Arial" w:cs="Arial"/>
        </w:rPr>
        <w:t xml:space="preserve">Muchas de las </w:t>
      </w:r>
      <w:r w:rsidR="00EA43EA">
        <w:rPr>
          <w:rFonts w:ascii="Arial" w:eastAsiaTheme="minorEastAsia" w:hAnsi="Arial" w:cs="Arial"/>
        </w:rPr>
        <w:t>bibliotecas</w:t>
      </w:r>
      <w:r>
        <w:rPr>
          <w:rFonts w:ascii="Arial" w:eastAsiaTheme="minorEastAsia" w:hAnsi="Arial" w:cs="Arial"/>
        </w:rPr>
        <w:t xml:space="preserve"> de procesamiento del lenguaje natural ofrecen conjuntos de palabras por idioma llamados </w:t>
      </w:r>
      <w:r w:rsidRPr="00731CBA">
        <w:rPr>
          <w:rFonts w:ascii="Arial" w:eastAsiaTheme="minorEastAsia" w:hAnsi="Arial" w:cs="Arial"/>
        </w:rPr>
        <w:t>StopWords</w:t>
      </w:r>
      <w:r>
        <w:rPr>
          <w:rFonts w:ascii="Arial" w:eastAsiaTheme="minorEastAsia" w:hAnsi="Arial" w:cs="Arial"/>
        </w:rPr>
        <w:t>. Estos grupos recogen las palabras más frecuentes del lenguaje que sirven como nexo entre ideas o soporte de estructuras gramaticales más complejas. Por lo general, se sigue el criterio de que si se quitaran de una frase no se debería de ver mermada la información que se refleja. Dependiendo del conjunto de datos y problema, la eliminación de las StopWords puede aportar mejoras significativas en los resultados de la predicción al mismo tiempo que se reduce el tamaño del vocabulario.</w:t>
      </w:r>
    </w:p>
    <w:p w14:paraId="5445A035" w14:textId="2CACCE27" w:rsidR="00731CBA" w:rsidRDefault="00EA43EA" w:rsidP="007E3DCC">
      <w:pPr>
        <w:jc w:val="both"/>
        <w:rPr>
          <w:rFonts w:ascii="Arial" w:hAnsi="Arial" w:cs="Arial"/>
        </w:rPr>
      </w:pPr>
      <w:r>
        <w:rPr>
          <w:rFonts w:ascii="Arial" w:hAnsi="Arial" w:cs="Arial"/>
        </w:rPr>
        <w:t xml:space="preserve">El conjunto de palabras para el castellano propuesto se encuentra recogido en el </w:t>
      </w:r>
      <w:hyperlink w:anchor="_Apéndice" w:history="1">
        <w:r w:rsidRPr="00EA43EA">
          <w:rPr>
            <w:rStyle w:val="Hipervnculo"/>
            <w:rFonts w:ascii="Arial" w:hAnsi="Arial" w:cs="Arial"/>
          </w:rPr>
          <w:t>apéndice</w:t>
        </w:r>
      </w:hyperlink>
      <w:r>
        <w:rPr>
          <w:rFonts w:ascii="Arial" w:hAnsi="Arial" w:cs="Arial"/>
        </w:rPr>
        <w:t>.</w:t>
      </w:r>
    </w:p>
    <w:p w14:paraId="7C6D7C64" w14:textId="0F49FA72" w:rsidR="00FF1D79" w:rsidRDefault="00FF1D79" w:rsidP="007E3DCC">
      <w:pPr>
        <w:jc w:val="both"/>
        <w:rPr>
          <w:rFonts w:ascii="Arial" w:hAnsi="Arial" w:cs="Arial"/>
        </w:rPr>
      </w:pPr>
    </w:p>
    <w:p w14:paraId="2419B378" w14:textId="2149B385" w:rsidR="00FF1D79" w:rsidRPr="00FF1D79" w:rsidRDefault="00FF1D79" w:rsidP="00FF1D79">
      <w:pPr>
        <w:pStyle w:val="Ttulo3"/>
        <w:rPr>
          <w:rFonts w:ascii="Arial" w:hAnsi="Arial" w:cs="Arial"/>
          <w:b/>
          <w:bCs/>
          <w:color w:val="auto"/>
        </w:rPr>
      </w:pPr>
      <w:bookmarkStart w:id="25" w:name="_Toc40468831"/>
      <w:r w:rsidRPr="00FF1D79">
        <w:rPr>
          <w:rFonts w:ascii="Arial" w:hAnsi="Arial" w:cs="Arial"/>
          <w:b/>
          <w:bCs/>
          <w:color w:val="auto"/>
        </w:rPr>
        <w:t>Traducción</w:t>
      </w:r>
      <w:bookmarkEnd w:id="25"/>
    </w:p>
    <w:p w14:paraId="33AD7AB8" w14:textId="27126A37" w:rsidR="00FF1D79" w:rsidRDefault="00FF1D79" w:rsidP="007E3DCC">
      <w:pPr>
        <w:jc w:val="both"/>
        <w:rPr>
          <w:rFonts w:ascii="Arial" w:hAnsi="Arial" w:cs="Arial"/>
        </w:rPr>
      </w:pPr>
    </w:p>
    <w:p w14:paraId="08817D6D" w14:textId="77777777" w:rsidR="00FF1D79" w:rsidRPr="007E3DCC" w:rsidRDefault="00FF1D79" w:rsidP="007E3DCC">
      <w:pPr>
        <w:jc w:val="both"/>
        <w:rPr>
          <w:rFonts w:ascii="Arial" w:hAnsi="Arial" w:cs="Arial"/>
        </w:rPr>
      </w:pPr>
    </w:p>
    <w:p w14:paraId="1CA7161A" w14:textId="77777777" w:rsidR="007E3DCC" w:rsidRDefault="007E3DCC" w:rsidP="001E16C2"/>
    <w:p w14:paraId="54E8CBBF" w14:textId="5F4147FE" w:rsidR="001E16C2" w:rsidRPr="001E16C2" w:rsidRDefault="001E16C2" w:rsidP="001E16C2">
      <w:pPr>
        <w:pStyle w:val="Ttulo2"/>
        <w:rPr>
          <w:rFonts w:ascii="Arial" w:hAnsi="Arial" w:cs="Arial"/>
          <w:b/>
          <w:bCs/>
          <w:color w:val="auto"/>
        </w:rPr>
      </w:pPr>
      <w:bookmarkStart w:id="26" w:name="_Extracción_de_características"/>
      <w:bookmarkStart w:id="27" w:name="_Toc40468832"/>
      <w:bookmarkEnd w:id="26"/>
      <w:r w:rsidRPr="001E16C2">
        <w:rPr>
          <w:rFonts w:ascii="Arial" w:hAnsi="Arial" w:cs="Arial"/>
          <w:b/>
          <w:bCs/>
          <w:color w:val="auto"/>
        </w:rPr>
        <w:t>Extracción de características</w:t>
      </w:r>
      <w:bookmarkEnd w:id="27"/>
    </w:p>
    <w:p w14:paraId="19B11637" w14:textId="48C08F45" w:rsidR="001E16C2" w:rsidRDefault="001E16C2" w:rsidP="001E16C2"/>
    <w:p w14:paraId="1E452867" w14:textId="3E2623DB" w:rsidR="001E16C2" w:rsidRPr="001E16C2" w:rsidRDefault="001E16C2" w:rsidP="009A51B1">
      <w:pPr>
        <w:jc w:val="both"/>
        <w:rPr>
          <w:rFonts w:ascii="Arial" w:hAnsi="Arial" w:cs="Arial"/>
        </w:rPr>
      </w:pPr>
      <w:r>
        <w:rPr>
          <w:rFonts w:ascii="Arial" w:hAnsi="Arial" w:cs="Arial"/>
        </w:rPr>
        <w:t>La extracción de características</w:t>
      </w:r>
      <w:r w:rsidR="00A76F45">
        <w:rPr>
          <w:rFonts w:ascii="Arial" w:hAnsi="Arial" w:cs="Arial"/>
        </w:rPr>
        <w:t xml:space="preserve"> es</w:t>
      </w:r>
      <w:r>
        <w:rPr>
          <w:rFonts w:ascii="Arial" w:hAnsi="Arial" w:cs="Arial"/>
        </w:rPr>
        <w:t xml:space="preserve"> el proceso de transformación de datos arbitrarios como texto o imágenes en características numéricas.</w:t>
      </w:r>
      <w:r w:rsidR="00A76F45">
        <w:rPr>
          <w:rFonts w:ascii="Arial" w:hAnsi="Arial" w:cs="Arial"/>
        </w:rPr>
        <w:t xml:space="preserve"> La</w:t>
      </w:r>
      <w:r w:rsidR="00CA4145">
        <w:rPr>
          <w:rFonts w:ascii="Arial" w:hAnsi="Arial" w:cs="Arial"/>
        </w:rPr>
        <w:t>s</w:t>
      </w:r>
      <w:r w:rsidR="00A76F45">
        <w:rPr>
          <w:rFonts w:ascii="Arial" w:hAnsi="Arial" w:cs="Arial"/>
        </w:rPr>
        <w:t xml:space="preserve"> características resultantes serán combinación de una o más característica de la matriz de entrada.</w:t>
      </w:r>
    </w:p>
    <w:p w14:paraId="673EB3CF" w14:textId="77777777" w:rsidR="001E16C2" w:rsidRDefault="001E16C2" w:rsidP="001E16C2">
      <w:pPr>
        <w:pStyle w:val="Ttulo2"/>
        <w:numPr>
          <w:ilvl w:val="0"/>
          <w:numId w:val="0"/>
        </w:numPr>
        <w:rPr>
          <w:rFonts w:ascii="Arial" w:hAnsi="Arial" w:cs="Arial"/>
          <w:b/>
          <w:bCs/>
          <w:color w:val="000000" w:themeColor="text1"/>
        </w:rPr>
      </w:pPr>
    </w:p>
    <w:p w14:paraId="3C8465A4" w14:textId="26058EFD" w:rsidR="00922692" w:rsidRPr="001E16C2" w:rsidRDefault="00922692" w:rsidP="001E16C2">
      <w:pPr>
        <w:pStyle w:val="Ttulo3"/>
        <w:rPr>
          <w:rFonts w:ascii="Arial" w:hAnsi="Arial" w:cs="Arial"/>
          <w:b/>
          <w:bCs/>
          <w:color w:val="auto"/>
        </w:rPr>
      </w:pPr>
      <w:bookmarkStart w:id="28" w:name="_Bolsa_de_Palabras"/>
      <w:bookmarkStart w:id="29" w:name="_Toc40468833"/>
      <w:bookmarkEnd w:id="28"/>
      <w:r w:rsidRPr="001E16C2">
        <w:rPr>
          <w:rFonts w:ascii="Arial" w:hAnsi="Arial" w:cs="Arial"/>
          <w:b/>
          <w:bCs/>
          <w:color w:val="auto"/>
        </w:rPr>
        <w:t>Bolsa de Palabras</w:t>
      </w:r>
      <w:bookmarkEnd w:id="29"/>
    </w:p>
    <w:p w14:paraId="55F59EE6" w14:textId="77777777" w:rsidR="00922692" w:rsidRPr="007531AB" w:rsidRDefault="00922692" w:rsidP="00922692">
      <w:pPr>
        <w:jc w:val="both"/>
        <w:rPr>
          <w:rFonts w:ascii="Arial" w:hAnsi="Arial" w:cs="Arial"/>
          <w:b/>
          <w:sz w:val="24"/>
        </w:rPr>
      </w:pPr>
    </w:p>
    <w:p w14:paraId="272935C4" w14:textId="71E2CD65" w:rsidR="00922692" w:rsidRDefault="00922692" w:rsidP="00922692">
      <w:pPr>
        <w:jc w:val="both"/>
        <w:rPr>
          <w:rFonts w:ascii="Arial" w:hAnsi="Arial" w:cs="Arial"/>
        </w:rPr>
      </w:pPr>
      <w:r>
        <w:rPr>
          <w:rFonts w:ascii="Arial" w:hAnsi="Arial" w:cs="Arial"/>
        </w:rPr>
        <w:t xml:space="preserve">La estructura de datos o representación Bolsa de Palabras o en inglés </w:t>
      </w:r>
      <w:r w:rsidRPr="00DA5AF4">
        <w:rPr>
          <w:rFonts w:ascii="Arial" w:hAnsi="Arial" w:cs="Arial"/>
          <w:i/>
        </w:rPr>
        <w:t xml:space="preserve">Bag </w:t>
      </w:r>
      <w:proofErr w:type="spellStart"/>
      <w:r w:rsidRPr="00DA5AF4">
        <w:rPr>
          <w:rFonts w:ascii="Arial" w:hAnsi="Arial" w:cs="Arial"/>
          <w:i/>
        </w:rPr>
        <w:t>of</w:t>
      </w:r>
      <w:proofErr w:type="spellEnd"/>
      <w:r w:rsidRPr="00DA5AF4">
        <w:rPr>
          <w:rFonts w:ascii="Arial" w:hAnsi="Arial" w:cs="Arial"/>
          <w:i/>
        </w:rPr>
        <w:t xml:space="preserve"> </w:t>
      </w:r>
      <w:proofErr w:type="spellStart"/>
      <w:r w:rsidRPr="00DA5AF4">
        <w:rPr>
          <w:rFonts w:ascii="Arial" w:hAnsi="Arial" w:cs="Arial"/>
          <w:i/>
        </w:rPr>
        <w:t>Words</w:t>
      </w:r>
      <w:proofErr w:type="spellEnd"/>
      <w:r>
        <w:rPr>
          <w:rFonts w:ascii="Arial" w:hAnsi="Arial" w:cs="Arial"/>
        </w:rPr>
        <w:t xml:space="preserve"> simplifica de forma eficiente el uso de texto en Aprendizaje</w:t>
      </w:r>
      <w:r w:rsidR="00DA5AF4">
        <w:rPr>
          <w:rFonts w:ascii="Arial" w:hAnsi="Arial" w:cs="Arial"/>
        </w:rPr>
        <w:t xml:space="preserve"> Automático. Simplemente se basa</w:t>
      </w:r>
      <w:r>
        <w:rPr>
          <w:rFonts w:ascii="Arial" w:hAnsi="Arial" w:cs="Arial"/>
        </w:rPr>
        <w:t xml:space="preserve"> en realizar un conteo de las apariciones de una palabra a lo largo del corpus. Esto descarta gran parte de la complejidad que aportan las estructuras del lenguaje como capítulos o párrafos. Por lo tanto, llamaremos bolsa a la distribución de las frecuencias absolutas de las palabras en el corpus.</w:t>
      </w:r>
    </w:p>
    <w:p w14:paraId="73007372" w14:textId="77777777" w:rsidR="00922692" w:rsidRDefault="00922692" w:rsidP="00922692">
      <w:pPr>
        <w:jc w:val="center"/>
        <w:rPr>
          <w:rFonts w:ascii="Arial" w:hAnsi="Arial" w:cs="Arial"/>
        </w:rPr>
      </w:pP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c</m:t>
                </m:r>
              </m:e>
              <m:sub>
                <m:r>
                  <w:rPr>
                    <w:rFonts w:ascii="Cambria Math" w:hAnsi="Cambria Math" w:cs="Arial"/>
                  </w:rPr>
                  <m:t>1</m:t>
                </m:r>
              </m:sub>
            </m:sSub>
            <m:r>
              <w:rPr>
                <w:rFonts w:ascii="Cambria Math" w:hAnsi="Cambria Math" w:cs="Arial"/>
              </w:rPr>
              <m:t>:N</m:t>
            </m:r>
          </m:e>
        </m:d>
      </m:oMath>
      <w:r>
        <w:rPr>
          <w:rFonts w:ascii="Arial" w:eastAsiaTheme="minorEastAsia" w:hAnsi="Arial" w:cs="Arial"/>
        </w:rPr>
        <w:t xml:space="preserve"> probabilidad de la secuencia de </w:t>
      </w:r>
      <m:oMath>
        <m:r>
          <w:rPr>
            <w:rFonts w:ascii="Cambria Math" w:eastAsiaTheme="minorEastAsia" w:hAnsi="Cambria Math" w:cs="Arial"/>
          </w:rPr>
          <m:t>N</m:t>
        </m:r>
      </m:oMath>
      <w:r>
        <w:rPr>
          <w:rFonts w:ascii="Arial" w:eastAsiaTheme="minorEastAsia" w:hAnsi="Arial" w:cs="Arial"/>
        </w:rPr>
        <w:t xml:space="preserve"> caracteres en desde </w:t>
      </w:r>
      <m:oMath>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1</m:t>
            </m:r>
          </m:sub>
        </m:sSub>
      </m:oMath>
      <w:r>
        <w:rPr>
          <w:rFonts w:ascii="Arial" w:eastAsiaTheme="minorEastAsia" w:hAnsi="Arial" w:cs="Arial"/>
        </w:rPr>
        <w:t xml:space="preserve"> hasta </w:t>
      </w:r>
      <m:oMath>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N</m:t>
            </m:r>
          </m:sub>
        </m:sSub>
      </m:oMath>
    </w:p>
    <w:p w14:paraId="7359D50C" w14:textId="77777777" w:rsidR="00922692" w:rsidRDefault="00922692" w:rsidP="00922692">
      <w:pPr>
        <w:jc w:val="both"/>
        <w:rPr>
          <w:rFonts w:ascii="Arial" w:hAnsi="Arial" w:cs="Arial"/>
        </w:rPr>
      </w:pPr>
      <w:r>
        <w:rPr>
          <w:rFonts w:ascii="Arial" w:hAnsi="Arial" w:cs="Arial"/>
        </w:rPr>
        <w:t>Para computar la bolsa de palabras se siguen los siguientes pasos:</w:t>
      </w:r>
    </w:p>
    <w:p w14:paraId="584F1848" w14:textId="77777777" w:rsidR="00922692" w:rsidRDefault="00922692" w:rsidP="00F56E06">
      <w:pPr>
        <w:pStyle w:val="Prrafodelista"/>
        <w:numPr>
          <w:ilvl w:val="0"/>
          <w:numId w:val="9"/>
        </w:numPr>
        <w:jc w:val="both"/>
        <w:rPr>
          <w:rFonts w:ascii="Arial" w:hAnsi="Arial" w:cs="Arial"/>
        </w:rPr>
      </w:pPr>
      <w:r>
        <w:rPr>
          <w:rFonts w:ascii="Arial" w:hAnsi="Arial" w:cs="Arial"/>
        </w:rPr>
        <w:t>Token: definir la expresión que reconocerá una palabra para nuestro corpus. Ejemplo: una palabra es un conjunto de caracteres rodeados por espacios.</w:t>
      </w:r>
    </w:p>
    <w:p w14:paraId="6D6363C9" w14:textId="77777777" w:rsidR="00922692" w:rsidRDefault="00922692" w:rsidP="00F56E06">
      <w:pPr>
        <w:pStyle w:val="Prrafodelista"/>
        <w:numPr>
          <w:ilvl w:val="0"/>
          <w:numId w:val="9"/>
        </w:numPr>
        <w:jc w:val="both"/>
        <w:rPr>
          <w:rFonts w:ascii="Arial" w:hAnsi="Arial" w:cs="Arial"/>
        </w:rPr>
      </w:pPr>
      <w:proofErr w:type="spellStart"/>
      <w:r>
        <w:rPr>
          <w:rFonts w:ascii="Arial" w:hAnsi="Arial" w:cs="Arial"/>
        </w:rPr>
        <w:t>Tokenización</w:t>
      </w:r>
      <w:proofErr w:type="spellEnd"/>
      <w:r>
        <w:rPr>
          <w:rFonts w:ascii="Arial" w:hAnsi="Arial" w:cs="Arial"/>
        </w:rPr>
        <w:t>: dividir cada documento en función del criterio que se haya definido en el token.</w:t>
      </w:r>
    </w:p>
    <w:p w14:paraId="18F809DD" w14:textId="77777777" w:rsidR="00922692" w:rsidRDefault="00922692" w:rsidP="00F56E06">
      <w:pPr>
        <w:pStyle w:val="Prrafodelista"/>
        <w:numPr>
          <w:ilvl w:val="0"/>
          <w:numId w:val="9"/>
        </w:numPr>
        <w:jc w:val="both"/>
        <w:rPr>
          <w:rFonts w:ascii="Arial" w:hAnsi="Arial" w:cs="Arial"/>
        </w:rPr>
      </w:pPr>
      <w:r>
        <w:rPr>
          <w:rFonts w:ascii="Arial" w:hAnsi="Arial" w:cs="Arial"/>
        </w:rPr>
        <w:t xml:space="preserve">Construcción del vocabulario: realizar la unión algebraica de todos los conjuntos extraídos por la </w:t>
      </w:r>
      <w:proofErr w:type="spellStart"/>
      <w:r>
        <w:rPr>
          <w:rFonts w:ascii="Arial" w:hAnsi="Arial" w:cs="Arial"/>
        </w:rPr>
        <w:t>tokenización</w:t>
      </w:r>
      <w:proofErr w:type="spellEnd"/>
      <w:r>
        <w:rPr>
          <w:rFonts w:ascii="Arial" w:hAnsi="Arial" w:cs="Arial"/>
        </w:rPr>
        <w:t xml:space="preserve"> de cada documento.</w:t>
      </w:r>
    </w:p>
    <w:p w14:paraId="7E9F0FDD" w14:textId="77777777" w:rsidR="00922692" w:rsidRDefault="00922692" w:rsidP="00F56E06">
      <w:pPr>
        <w:pStyle w:val="Prrafodelista"/>
        <w:numPr>
          <w:ilvl w:val="0"/>
          <w:numId w:val="9"/>
        </w:numPr>
        <w:jc w:val="both"/>
        <w:rPr>
          <w:rFonts w:ascii="Arial" w:hAnsi="Arial" w:cs="Arial"/>
        </w:rPr>
      </w:pPr>
      <w:r>
        <w:rPr>
          <w:rFonts w:ascii="Arial" w:hAnsi="Arial" w:cs="Arial"/>
        </w:rPr>
        <w:t>Codificación: realizar el conteo de las apariciones de las palabras del vocabulario sobre los documentos.</w:t>
      </w:r>
    </w:p>
    <w:p w14:paraId="37309469" w14:textId="24EE8258" w:rsidR="00922692" w:rsidRDefault="00922692" w:rsidP="00922692">
      <w:pPr>
        <w:jc w:val="both"/>
        <w:rPr>
          <w:rFonts w:ascii="Arial" w:hAnsi="Arial" w:cs="Arial"/>
        </w:rPr>
      </w:pPr>
      <w:r>
        <w:rPr>
          <w:rFonts w:ascii="Arial" w:hAnsi="Arial" w:cs="Arial"/>
        </w:rPr>
        <w:lastRenderedPageBreak/>
        <w:t>Usualmente</w:t>
      </w:r>
      <w:r w:rsidR="00DA5AF4">
        <w:rPr>
          <w:rFonts w:ascii="Arial" w:hAnsi="Arial" w:cs="Arial"/>
        </w:rPr>
        <w:t>,</w:t>
      </w:r>
      <w:r>
        <w:rPr>
          <w:rFonts w:ascii="Arial" w:hAnsi="Arial" w:cs="Arial"/>
        </w:rPr>
        <w:t xml:space="preserve"> para aumentar la probabilidad de emparejamiento de palabras y reducir la bolsa de palabras se siguen algunas pautas:</w:t>
      </w:r>
    </w:p>
    <w:p w14:paraId="5DBA5530" w14:textId="77777777" w:rsidR="00922692" w:rsidRDefault="00922692" w:rsidP="00F56E06">
      <w:pPr>
        <w:pStyle w:val="Prrafodelista"/>
        <w:numPr>
          <w:ilvl w:val="0"/>
          <w:numId w:val="10"/>
        </w:numPr>
        <w:jc w:val="both"/>
        <w:rPr>
          <w:rFonts w:ascii="Arial" w:hAnsi="Arial" w:cs="Arial"/>
        </w:rPr>
      </w:pPr>
      <w:r>
        <w:rPr>
          <w:rFonts w:ascii="Arial" w:hAnsi="Arial" w:cs="Arial"/>
        </w:rPr>
        <w:t>Unificación de mayúsculas minúsculas: se realiza una transformación sobre los caracteres del corpus pasándolos todos a minúscula, por ejemplo. En algunos corpus en los que abunden muchos nombres propios o de organizaciones puede llevar a un encarecimiento de la información extraía. El apellido “Pino” y el árbol “pino” pasarían a ser el mismo token dentro de la bolsa.</w:t>
      </w:r>
    </w:p>
    <w:p w14:paraId="5062F27F" w14:textId="77777777" w:rsidR="00922692" w:rsidRDefault="00922692" w:rsidP="00F56E06">
      <w:pPr>
        <w:pStyle w:val="Prrafodelista"/>
        <w:numPr>
          <w:ilvl w:val="0"/>
          <w:numId w:val="10"/>
        </w:numPr>
        <w:jc w:val="both"/>
        <w:rPr>
          <w:rFonts w:ascii="Arial" w:hAnsi="Arial" w:cs="Arial"/>
        </w:rPr>
      </w:pPr>
      <w:proofErr w:type="spellStart"/>
      <w:r>
        <w:rPr>
          <w:rFonts w:ascii="Arial" w:hAnsi="Arial" w:cs="Arial"/>
        </w:rPr>
        <w:t>Lematizador</w:t>
      </w:r>
      <w:proofErr w:type="spellEnd"/>
      <w:r>
        <w:rPr>
          <w:rFonts w:ascii="Arial" w:hAnsi="Arial" w:cs="Arial"/>
        </w:rPr>
        <w:t xml:space="preserve">: mediante un algoritmo se extrae la palabra de la que deriva la original. Algoritmos como </w:t>
      </w:r>
      <w:proofErr w:type="spellStart"/>
      <w:r>
        <w:rPr>
          <w:rFonts w:ascii="Arial" w:hAnsi="Arial" w:cs="Arial"/>
          <w:i/>
        </w:rPr>
        <w:t>WordNetLematizer</w:t>
      </w:r>
      <w:proofErr w:type="spellEnd"/>
      <w:r>
        <w:rPr>
          <w:rFonts w:ascii="Arial" w:hAnsi="Arial" w:cs="Arial"/>
        </w:rPr>
        <w:t xml:space="preserve"> o </w:t>
      </w:r>
      <w:r>
        <w:rPr>
          <w:rFonts w:ascii="Arial" w:hAnsi="Arial" w:cs="Arial"/>
          <w:i/>
        </w:rPr>
        <w:t>Lancaster,</w:t>
      </w:r>
      <w:r>
        <w:rPr>
          <w:rFonts w:ascii="Arial" w:hAnsi="Arial" w:cs="Arial"/>
        </w:rPr>
        <w:t xml:space="preserve"> entre otros, nos ayudan a realizar esa función. Este tipo de algoritmos parten de la idea de que existen agrupaciones de palabras que describen grafos dirigidos con grandes sumideros. Aprovechar esos sumideros a costa de perder cierto grado de información puede ser interesante si aumenta el número de emparejamientos.</w:t>
      </w:r>
    </w:p>
    <w:p w14:paraId="7EFDC6BA" w14:textId="615A36F9" w:rsidR="00922692" w:rsidRDefault="00922692" w:rsidP="00F56E06">
      <w:pPr>
        <w:pStyle w:val="Prrafodelista"/>
        <w:numPr>
          <w:ilvl w:val="0"/>
          <w:numId w:val="10"/>
        </w:numPr>
        <w:jc w:val="both"/>
        <w:rPr>
          <w:rFonts w:ascii="Arial" w:hAnsi="Arial" w:cs="Arial"/>
        </w:rPr>
      </w:pPr>
      <w:r>
        <w:rPr>
          <w:rFonts w:ascii="Arial" w:hAnsi="Arial" w:cs="Arial"/>
        </w:rPr>
        <w:t xml:space="preserve">Derivación: es una operación con el mismo objetivo que el </w:t>
      </w:r>
      <w:proofErr w:type="spellStart"/>
      <w:r>
        <w:rPr>
          <w:rFonts w:ascii="Arial" w:hAnsi="Arial" w:cs="Arial"/>
        </w:rPr>
        <w:t>lemati</w:t>
      </w:r>
      <w:r w:rsidR="00DA5AF4">
        <w:rPr>
          <w:rFonts w:ascii="Arial" w:hAnsi="Arial" w:cs="Arial"/>
        </w:rPr>
        <w:t>zador</w:t>
      </w:r>
      <w:proofErr w:type="spellEnd"/>
      <w:r w:rsidR="00DA5AF4">
        <w:rPr>
          <w:rFonts w:ascii="Arial" w:hAnsi="Arial" w:cs="Arial"/>
        </w:rPr>
        <w:t xml:space="preserve">. La principal diferencia </w:t>
      </w:r>
      <w:r>
        <w:rPr>
          <w:rFonts w:ascii="Arial" w:hAnsi="Arial" w:cs="Arial"/>
        </w:rPr>
        <w:t>es que en este caso se realiza una extracción de la raíz.</w:t>
      </w:r>
    </w:p>
    <w:p w14:paraId="68BDD08B" w14:textId="77777777" w:rsidR="00922692" w:rsidRDefault="00922692" w:rsidP="00F56E06">
      <w:pPr>
        <w:pStyle w:val="Prrafodelista"/>
        <w:numPr>
          <w:ilvl w:val="0"/>
          <w:numId w:val="10"/>
        </w:numPr>
        <w:jc w:val="both"/>
        <w:rPr>
          <w:rFonts w:ascii="Arial" w:hAnsi="Arial" w:cs="Arial"/>
        </w:rPr>
      </w:pPr>
      <w:r>
        <w:rPr>
          <w:rFonts w:ascii="Arial" w:hAnsi="Arial" w:cs="Arial"/>
        </w:rPr>
        <w:t>Eliminar acentuación: es una práctica muy común en los idiomas que provienen del latín.</w:t>
      </w:r>
    </w:p>
    <w:p w14:paraId="54F651D1" w14:textId="77777777" w:rsidR="00922692" w:rsidRDefault="00922692" w:rsidP="00922692">
      <w:pPr>
        <w:jc w:val="both"/>
        <w:rPr>
          <w:rFonts w:ascii="Arial" w:hAnsi="Arial" w:cs="Arial"/>
        </w:rPr>
      </w:pPr>
      <w:r>
        <w:rPr>
          <w:rFonts w:ascii="Arial" w:hAnsi="Arial" w:cs="Arial"/>
        </w:rPr>
        <w:t>Con el objetivo de eliminar palabras extremadamente poco frecuentes y muy frecuentes se definen dos umbrales:</w:t>
      </w:r>
    </w:p>
    <w:p w14:paraId="08AD994B" w14:textId="77777777" w:rsidR="00922692" w:rsidRDefault="00922692" w:rsidP="00F56E06">
      <w:pPr>
        <w:pStyle w:val="Prrafodelista"/>
        <w:numPr>
          <w:ilvl w:val="0"/>
          <w:numId w:val="11"/>
        </w:numPr>
        <w:jc w:val="both"/>
        <w:rPr>
          <w:rFonts w:ascii="Arial" w:hAnsi="Arial" w:cs="Arial"/>
        </w:rPr>
      </w:pPr>
      <w:r>
        <w:rPr>
          <w:rFonts w:ascii="Arial" w:hAnsi="Arial" w:cs="Arial"/>
        </w:rPr>
        <w:t>Frecuencia de documento mínima: se trata de la frecuencia relativa mínima que admitimos para considerar una palabra dentro de la bolsa de palabras.</w:t>
      </w:r>
    </w:p>
    <w:p w14:paraId="06DE87F9" w14:textId="77777777" w:rsidR="00922692" w:rsidRDefault="00922692" w:rsidP="00F56E06">
      <w:pPr>
        <w:pStyle w:val="Prrafodelista"/>
        <w:numPr>
          <w:ilvl w:val="0"/>
          <w:numId w:val="11"/>
        </w:numPr>
        <w:jc w:val="both"/>
        <w:rPr>
          <w:rFonts w:ascii="Arial" w:hAnsi="Arial" w:cs="Arial"/>
        </w:rPr>
      </w:pPr>
      <w:r>
        <w:rPr>
          <w:rFonts w:ascii="Arial" w:hAnsi="Arial" w:cs="Arial"/>
        </w:rPr>
        <w:t>Frecuencia de documento máxima: se trata de la frecuencia relativa máxima que admitimos para considerar una palabra dentro de la bolsa de palabras.</w:t>
      </w:r>
    </w:p>
    <w:p w14:paraId="22131800" w14:textId="77777777" w:rsidR="00922692" w:rsidRDefault="00922692" w:rsidP="00922692">
      <w:pPr>
        <w:jc w:val="both"/>
        <w:rPr>
          <w:rFonts w:ascii="Arial" w:eastAsiaTheme="minorEastAsia" w:hAnsi="Arial" w:cs="Arial"/>
        </w:rPr>
      </w:pPr>
      <w:r>
        <w:rPr>
          <w:rFonts w:ascii="Arial" w:hAnsi="Arial" w:cs="Arial"/>
        </w:rPr>
        <w:t xml:space="preserve">Un tipo de umbral con el mismo propósito es el que limita el tamaño del vocabulario. Usualmente se seleccionan las </w:t>
      </w:r>
      <m:oMath>
        <m:r>
          <w:rPr>
            <w:rFonts w:ascii="Cambria Math" w:hAnsi="Cambria Math" w:cs="Arial"/>
          </w:rPr>
          <m:t>k</m:t>
        </m:r>
      </m:oMath>
      <w:r>
        <w:rPr>
          <w:rFonts w:ascii="Arial" w:eastAsiaTheme="minorEastAsia" w:hAnsi="Arial" w:cs="Arial"/>
        </w:rPr>
        <w:t xml:space="preserve"> tokens más frecuentes encontrados.</w:t>
      </w:r>
    </w:p>
    <w:p w14:paraId="518C88D9" w14:textId="77777777" w:rsidR="00922692" w:rsidRPr="0031179A" w:rsidRDefault="00922692" w:rsidP="00922692">
      <w:pPr>
        <w:jc w:val="both"/>
        <w:rPr>
          <w:rFonts w:ascii="Arial" w:hAnsi="Arial" w:cs="Arial"/>
        </w:rPr>
      </w:pPr>
      <w:r>
        <w:rPr>
          <w:rFonts w:ascii="Arial" w:eastAsiaTheme="minorEastAsia" w:hAnsi="Arial" w:cs="Arial"/>
        </w:rPr>
        <w:t xml:space="preserve">Muchas de las librerías de procesamiento del lenguaje natural ofrecen conjuntos de palabras por idioma llamados </w:t>
      </w:r>
      <w:proofErr w:type="spellStart"/>
      <w:r w:rsidRPr="0031179A">
        <w:rPr>
          <w:rFonts w:ascii="Arial" w:eastAsiaTheme="minorEastAsia" w:hAnsi="Arial" w:cs="Arial"/>
          <w:b/>
          <w:bCs/>
        </w:rPr>
        <w:t>stopwords</w:t>
      </w:r>
      <w:proofErr w:type="spellEnd"/>
      <w:r>
        <w:rPr>
          <w:rFonts w:ascii="Arial" w:eastAsiaTheme="minorEastAsia" w:hAnsi="Arial" w:cs="Arial"/>
        </w:rPr>
        <w:t xml:space="preserve">. Estos grupos recogen las palabras más frecuentes que sirven como nexos entre ideas. Por lo general se sigue el criterio de que si se quitaran de una frase no se debería de ver mermada la información que se refleja. Dependiendo del conjunto de datos y problema, la eliminación de las </w:t>
      </w:r>
      <w:proofErr w:type="spellStart"/>
      <w:r>
        <w:rPr>
          <w:rFonts w:ascii="Arial" w:eastAsiaTheme="minorEastAsia" w:hAnsi="Arial" w:cs="Arial"/>
        </w:rPr>
        <w:t>stopwords</w:t>
      </w:r>
      <w:proofErr w:type="spellEnd"/>
      <w:r>
        <w:rPr>
          <w:rFonts w:ascii="Arial" w:eastAsiaTheme="minorEastAsia" w:hAnsi="Arial" w:cs="Arial"/>
        </w:rPr>
        <w:t xml:space="preserve"> puede aportar mejoras significativas en los resultados de la predicción.</w:t>
      </w:r>
    </w:p>
    <w:p w14:paraId="176AC64D" w14:textId="77777777" w:rsidR="00922692" w:rsidRPr="00616521" w:rsidRDefault="00922692" w:rsidP="00922692">
      <w:pPr>
        <w:jc w:val="both"/>
        <w:rPr>
          <w:rFonts w:ascii="Arial" w:hAnsi="Arial" w:cs="Arial"/>
        </w:rPr>
      </w:pPr>
      <w:r>
        <w:rPr>
          <w:rFonts w:ascii="Arial" w:hAnsi="Arial" w:cs="Arial"/>
        </w:rPr>
        <w:t xml:space="preserve">Una de las principales desventajas que tiene esta estructura es que perdemos la información de la posición que tiene cada palabra con respecto al resto. Esta propiedad tiene una relación directa con el lenguaje, ya que puede no tener el mismo significado una palabra al principio de una frase, en medio o al final. Este significado dependiente de la posición debemos trasladárselo al modelo. Una de las formas más frecuente de hacerlo es partir del parámetro </w:t>
      </w:r>
      <w:r>
        <w:rPr>
          <w:rFonts w:ascii="Arial" w:hAnsi="Arial" w:cs="Arial"/>
          <w:i/>
        </w:rPr>
        <w:t>N-</w:t>
      </w:r>
      <w:proofErr w:type="spellStart"/>
      <w:r>
        <w:rPr>
          <w:rFonts w:ascii="Arial" w:hAnsi="Arial" w:cs="Arial"/>
          <w:i/>
        </w:rPr>
        <w:t>gram</w:t>
      </w:r>
      <w:proofErr w:type="spellEnd"/>
      <w:r>
        <w:rPr>
          <w:rFonts w:ascii="Arial" w:hAnsi="Arial" w:cs="Arial"/>
        </w:rPr>
        <w:t xml:space="preserve">. Consideras un conjunto de palabras extra que cumple las mismas propiedades anteriormente descritas pero que define su token como unión de dos o más palabras dependiendo del rango que fijemos. Los valores frecuentes para el rango de </w:t>
      </w:r>
      <w:r>
        <w:rPr>
          <w:rFonts w:ascii="Arial" w:hAnsi="Arial" w:cs="Arial"/>
          <w:i/>
        </w:rPr>
        <w:t>N-</w:t>
      </w:r>
      <w:proofErr w:type="spellStart"/>
      <w:r>
        <w:rPr>
          <w:rFonts w:ascii="Arial" w:hAnsi="Arial" w:cs="Arial"/>
          <w:i/>
        </w:rPr>
        <w:t>gram</w:t>
      </w:r>
      <w:proofErr w:type="spellEnd"/>
      <w:r>
        <w:rPr>
          <w:rFonts w:ascii="Arial" w:hAnsi="Arial" w:cs="Arial"/>
        </w:rPr>
        <w:t xml:space="preserve"> van desde </w:t>
      </w:r>
      <w:r>
        <w:rPr>
          <w:rFonts w:ascii="Arial" w:hAnsi="Arial" w:cs="Arial"/>
          <w:i/>
        </w:rPr>
        <w:t>1-gram</w:t>
      </w:r>
      <w:r>
        <w:rPr>
          <w:rFonts w:ascii="Arial" w:hAnsi="Arial" w:cs="Arial"/>
        </w:rPr>
        <w:t xml:space="preserve"> hasta </w:t>
      </w:r>
      <w:r>
        <w:rPr>
          <w:rFonts w:ascii="Arial" w:hAnsi="Arial" w:cs="Arial"/>
          <w:i/>
        </w:rPr>
        <w:t>3-gram</w:t>
      </w:r>
      <w:r>
        <w:rPr>
          <w:rFonts w:ascii="Arial" w:hAnsi="Arial" w:cs="Arial"/>
        </w:rPr>
        <w:t xml:space="preserve"> inclusive. Esto se debe a que se experimenta una fuerte disminución de la frecuencia cuando se usan valores mayores de tres.</w:t>
      </w:r>
    </w:p>
    <w:p w14:paraId="764626CD" w14:textId="77777777" w:rsidR="00922692" w:rsidRPr="00107B6A" w:rsidRDefault="00922692" w:rsidP="00922692">
      <w:pPr>
        <w:jc w:val="both"/>
        <w:rPr>
          <w:rFonts w:ascii="Arial" w:hAnsi="Arial" w:cs="Arial"/>
          <w:u w:val="single"/>
        </w:rPr>
      </w:pPr>
      <w:r>
        <w:rPr>
          <w:rFonts w:ascii="Arial" w:hAnsi="Arial" w:cs="Arial"/>
        </w:rPr>
        <w:t>Este último punto ha adquirido tal importancia que ha conformado un concepto de modelos dentro de la práctica.</w:t>
      </w:r>
    </w:p>
    <w:p w14:paraId="7C4B7477" w14:textId="26128CFC" w:rsidR="00922692" w:rsidRDefault="00922692" w:rsidP="00922692">
      <w:pPr>
        <w:jc w:val="both"/>
        <w:rPr>
          <w:rFonts w:ascii="Arial" w:hAnsi="Arial" w:cs="Arial"/>
        </w:rPr>
      </w:pPr>
    </w:p>
    <w:p w14:paraId="30B75772" w14:textId="77777777" w:rsidR="002D3024" w:rsidRDefault="002D3024" w:rsidP="00922692">
      <w:pPr>
        <w:jc w:val="both"/>
        <w:rPr>
          <w:rFonts w:ascii="Arial" w:hAnsi="Arial" w:cs="Arial"/>
        </w:rPr>
      </w:pPr>
    </w:p>
    <w:p w14:paraId="75BFEBF1" w14:textId="358A9D18" w:rsidR="00922692" w:rsidRPr="001E16C2" w:rsidRDefault="00922692" w:rsidP="001E16C2">
      <w:pPr>
        <w:pStyle w:val="Ttulo3"/>
        <w:rPr>
          <w:rFonts w:ascii="Arial" w:hAnsi="Arial" w:cs="Arial"/>
          <w:b/>
          <w:bCs/>
          <w:iCs/>
          <w:color w:val="auto"/>
        </w:rPr>
      </w:pPr>
      <w:bookmarkStart w:id="30" w:name="_Toc40468834"/>
      <w:r w:rsidRPr="001E16C2">
        <w:rPr>
          <w:rFonts w:ascii="Arial" w:hAnsi="Arial" w:cs="Arial"/>
          <w:b/>
          <w:bCs/>
          <w:color w:val="auto"/>
        </w:rPr>
        <w:t xml:space="preserve">Modelos </w:t>
      </w:r>
      <w:r w:rsidRPr="001E16C2">
        <w:rPr>
          <w:rFonts w:ascii="Arial" w:hAnsi="Arial" w:cs="Arial"/>
          <w:b/>
          <w:bCs/>
          <w:i/>
          <w:color w:val="auto"/>
        </w:rPr>
        <w:t>N-</w:t>
      </w:r>
      <w:proofErr w:type="spellStart"/>
      <w:r w:rsidRPr="001E16C2">
        <w:rPr>
          <w:rFonts w:ascii="Arial" w:hAnsi="Arial" w:cs="Arial"/>
          <w:b/>
          <w:bCs/>
          <w:i/>
          <w:color w:val="auto"/>
        </w:rPr>
        <w:t>gram</w:t>
      </w:r>
      <w:bookmarkEnd w:id="30"/>
      <w:proofErr w:type="spellEnd"/>
    </w:p>
    <w:p w14:paraId="482B3C4A" w14:textId="77777777" w:rsidR="002D3024" w:rsidRPr="002D3024" w:rsidRDefault="002D3024" w:rsidP="00922692">
      <w:pPr>
        <w:jc w:val="both"/>
        <w:rPr>
          <w:rFonts w:ascii="Arial" w:hAnsi="Arial" w:cs="Arial"/>
          <w:b/>
          <w:iCs/>
          <w:sz w:val="24"/>
        </w:rPr>
      </w:pPr>
    </w:p>
    <w:p w14:paraId="5ECB8059" w14:textId="36DB03FB" w:rsidR="00922692" w:rsidRPr="00783C94" w:rsidRDefault="00922692" w:rsidP="00922692">
      <w:pPr>
        <w:jc w:val="both"/>
        <w:rPr>
          <w:rFonts w:ascii="Arial" w:eastAsiaTheme="minorEastAsia" w:hAnsi="Arial" w:cs="Arial"/>
        </w:rPr>
      </w:pPr>
      <w:r>
        <w:rPr>
          <w:rFonts w:ascii="Arial" w:hAnsi="Arial" w:cs="Arial"/>
        </w:rPr>
        <w:t xml:space="preserve">Un </w:t>
      </w:r>
      <w:r>
        <w:rPr>
          <w:rFonts w:ascii="Arial" w:hAnsi="Arial" w:cs="Arial"/>
          <w:i/>
        </w:rPr>
        <w:t>N-</w:t>
      </w:r>
      <w:proofErr w:type="spellStart"/>
      <w:r>
        <w:rPr>
          <w:rFonts w:ascii="Arial" w:hAnsi="Arial" w:cs="Arial"/>
          <w:i/>
        </w:rPr>
        <w:t>gram</w:t>
      </w:r>
      <w:proofErr w:type="spellEnd"/>
      <w:r>
        <w:rPr>
          <w:rFonts w:ascii="Arial" w:hAnsi="Arial" w:cs="Arial"/>
        </w:rPr>
        <w:t xml:space="preserve"> se puede definir como una cadena de </w:t>
      </w:r>
      <w:proofErr w:type="spellStart"/>
      <w:r>
        <w:rPr>
          <w:rFonts w:ascii="Arial" w:hAnsi="Arial" w:cs="Arial"/>
        </w:rPr>
        <w:t>Markov</w:t>
      </w:r>
      <w:proofErr w:type="spellEnd"/>
      <w:r>
        <w:rPr>
          <w:rFonts w:ascii="Arial" w:hAnsi="Arial" w:cs="Arial"/>
        </w:rPr>
        <w:t xml:space="preserve"> de orden </w:t>
      </w:r>
      <m:oMath>
        <m:r>
          <w:rPr>
            <w:rFonts w:ascii="Cambria Math" w:hAnsi="Cambria Math" w:cs="Arial"/>
          </w:rPr>
          <m:t>n-1</m:t>
        </m:r>
      </m:oMath>
      <w:r>
        <w:rPr>
          <w:rFonts w:ascii="Arial" w:eastAsiaTheme="minorEastAsia" w:hAnsi="Arial" w:cs="Arial"/>
        </w:rPr>
        <w:t xml:space="preserve">, puesto que la probabilidad sobre el carácter </w:t>
      </w:r>
      <m:oMath>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i</m:t>
            </m:r>
          </m:sub>
        </m:sSub>
      </m:oMath>
      <w:r>
        <w:rPr>
          <w:rFonts w:ascii="Arial" w:eastAsiaTheme="minorEastAsia" w:hAnsi="Arial" w:cs="Arial"/>
        </w:rPr>
        <w:t xml:space="preserve"> depende exclusivamente de los caracteres que le preceden. Por lo tanto, para un </w:t>
      </w:r>
      <w:r>
        <w:rPr>
          <w:rFonts w:ascii="Arial" w:eastAsiaTheme="minorEastAsia" w:hAnsi="Arial" w:cs="Arial"/>
          <w:i/>
        </w:rPr>
        <w:t>3-gram</w:t>
      </w:r>
      <w:r>
        <w:rPr>
          <w:rFonts w:ascii="Arial" w:eastAsiaTheme="minorEastAsia" w:hAnsi="Arial" w:cs="Arial"/>
        </w:rPr>
        <w:t>:</w:t>
      </w:r>
    </w:p>
    <w:p w14:paraId="4007C3A7" w14:textId="77777777" w:rsidR="00922692" w:rsidRPr="00783C94" w:rsidRDefault="00922692" w:rsidP="00922692">
      <w:pPr>
        <w:rPr>
          <w:rFonts w:ascii="Arial" w:eastAsiaTheme="minorEastAsia" w:hAnsi="Arial" w:cs="Arial"/>
        </w:rPr>
      </w:pPr>
      <m:oMathPara>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c</m:t>
                  </m:r>
                </m:e>
                <m:sub>
                  <m:r>
                    <w:rPr>
                      <w:rFonts w:ascii="Cambria Math" w:hAnsi="Cambria Math" w:cs="Arial"/>
                    </w:rPr>
                    <m:t>i</m:t>
                  </m:r>
                </m:sub>
              </m:sSub>
            </m:e>
            <m:e>
              <m:sSub>
                <m:sSubPr>
                  <m:ctrlPr>
                    <w:rPr>
                      <w:rFonts w:ascii="Cambria Math" w:hAnsi="Cambria Math" w:cs="Arial"/>
                      <w:i/>
                    </w:rPr>
                  </m:ctrlPr>
                </m:sSubPr>
                <m:e>
                  <m:r>
                    <w:rPr>
                      <w:rFonts w:ascii="Cambria Math" w:hAnsi="Cambria Math" w:cs="Arial"/>
                    </w:rPr>
                    <m:t>c</m:t>
                  </m:r>
                </m:e>
                <m:sub>
                  <m:r>
                    <w:rPr>
                      <w:rFonts w:ascii="Cambria Math" w:hAnsi="Cambria Math" w:cs="Arial"/>
                    </w:rPr>
                    <m:t>1:i-1</m:t>
                  </m:r>
                </m:sub>
              </m:sSub>
            </m:e>
          </m:d>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c</m:t>
                  </m:r>
                </m:e>
                <m:sub>
                  <m:r>
                    <w:rPr>
                      <w:rFonts w:ascii="Cambria Math" w:hAnsi="Cambria Math" w:cs="Arial"/>
                    </w:rPr>
                    <m:t>i</m:t>
                  </m:r>
                </m:sub>
              </m:sSub>
            </m:e>
            <m:e>
              <m:sSub>
                <m:sSubPr>
                  <m:ctrlPr>
                    <w:rPr>
                      <w:rFonts w:ascii="Cambria Math" w:hAnsi="Cambria Math" w:cs="Arial"/>
                      <w:i/>
                    </w:rPr>
                  </m:ctrlPr>
                </m:sSubPr>
                <m:e>
                  <m:r>
                    <w:rPr>
                      <w:rFonts w:ascii="Cambria Math" w:hAnsi="Cambria Math" w:cs="Arial"/>
                    </w:rPr>
                    <m:t>c</m:t>
                  </m:r>
                </m:e>
                <m:sub>
                  <m:r>
                    <w:rPr>
                      <w:rFonts w:ascii="Cambria Math" w:hAnsi="Cambria Math" w:cs="Arial"/>
                    </w:rPr>
                    <m:t>i-2:i-1</m:t>
                  </m:r>
                </m:sub>
              </m:sSub>
            </m:e>
          </m:d>
        </m:oMath>
      </m:oMathPara>
    </w:p>
    <w:p w14:paraId="04E9B809" w14:textId="451114A4" w:rsidR="00922692" w:rsidRDefault="00922692" w:rsidP="00922692">
      <w:pPr>
        <w:jc w:val="both"/>
        <w:rPr>
          <w:rFonts w:ascii="Arial" w:eastAsiaTheme="minorEastAsia" w:hAnsi="Arial" w:cs="Arial"/>
        </w:rPr>
      </w:pPr>
      <w:r>
        <w:rPr>
          <w:rFonts w:ascii="Arial" w:eastAsiaTheme="minorEastAsia" w:hAnsi="Arial" w:cs="Arial"/>
        </w:rPr>
        <w:t xml:space="preserve">Los modelos </w:t>
      </w:r>
      <w:r>
        <w:rPr>
          <w:rFonts w:ascii="Arial" w:eastAsiaTheme="minorEastAsia" w:hAnsi="Arial" w:cs="Arial"/>
          <w:i/>
        </w:rPr>
        <w:t>N-</w:t>
      </w:r>
      <w:proofErr w:type="spellStart"/>
      <w:r>
        <w:rPr>
          <w:rFonts w:ascii="Arial" w:eastAsiaTheme="minorEastAsia" w:hAnsi="Arial" w:cs="Arial"/>
          <w:i/>
        </w:rPr>
        <w:t>gram</w:t>
      </w:r>
      <w:proofErr w:type="spellEnd"/>
      <w:r w:rsidR="00A571F2">
        <w:rPr>
          <w:rFonts w:ascii="Arial" w:eastAsiaTheme="minorEastAsia" w:hAnsi="Arial" w:cs="Arial"/>
        </w:rPr>
        <w:t xml:space="preserve"> son generalmente</w:t>
      </w:r>
      <w:r>
        <w:rPr>
          <w:rFonts w:ascii="Arial" w:eastAsiaTheme="minorEastAsia" w:hAnsi="Arial" w:cs="Arial"/>
        </w:rPr>
        <w:t xml:space="preserve"> aplicados de tres formas dependiendo la </w:t>
      </w:r>
      <w:proofErr w:type="spellStart"/>
      <w:r>
        <w:rPr>
          <w:rFonts w:ascii="Arial" w:eastAsiaTheme="minorEastAsia" w:hAnsi="Arial" w:cs="Arial"/>
        </w:rPr>
        <w:t>tokenización</w:t>
      </w:r>
      <w:proofErr w:type="spellEnd"/>
      <w:r>
        <w:rPr>
          <w:rFonts w:ascii="Arial" w:eastAsiaTheme="minorEastAsia" w:hAnsi="Arial" w:cs="Arial"/>
        </w:rPr>
        <w:t xml:space="preserve"> que se realice sobre el corpus:</w:t>
      </w:r>
    </w:p>
    <w:p w14:paraId="1545E6FF" w14:textId="3A06B4D9" w:rsidR="00922692" w:rsidRDefault="00922692" w:rsidP="00F56E06">
      <w:pPr>
        <w:pStyle w:val="Prrafodelista"/>
        <w:numPr>
          <w:ilvl w:val="0"/>
          <w:numId w:val="12"/>
        </w:numPr>
        <w:jc w:val="both"/>
        <w:rPr>
          <w:rFonts w:ascii="Arial" w:eastAsiaTheme="minorEastAsia" w:hAnsi="Arial" w:cs="Arial"/>
        </w:rPr>
      </w:pPr>
      <w:r>
        <w:rPr>
          <w:rFonts w:ascii="Arial" w:eastAsiaTheme="minorEastAsia" w:hAnsi="Arial" w:cs="Arial"/>
        </w:rPr>
        <w:t xml:space="preserve">Realizado a nivel de </w:t>
      </w:r>
      <w:r w:rsidRPr="007531AB">
        <w:rPr>
          <w:rFonts w:ascii="Arial" w:eastAsiaTheme="minorEastAsia" w:hAnsi="Arial" w:cs="Arial"/>
          <w:b/>
        </w:rPr>
        <w:t>palabras</w:t>
      </w:r>
      <w:r>
        <w:rPr>
          <w:rFonts w:ascii="Arial" w:eastAsiaTheme="minorEastAsia" w:hAnsi="Arial" w:cs="Arial"/>
        </w:rPr>
        <w:t xml:space="preserve"> que se dividen por espacios o signos de</w:t>
      </w:r>
      <w:r w:rsidR="00A571F2">
        <w:rPr>
          <w:rFonts w:ascii="Arial" w:eastAsiaTheme="minorEastAsia" w:hAnsi="Arial" w:cs="Arial"/>
        </w:rPr>
        <w:t xml:space="preserve"> puntuación. Los valores habituales</w:t>
      </w:r>
      <w:r>
        <w:rPr>
          <w:rFonts w:ascii="Arial" w:eastAsiaTheme="minorEastAsia" w:hAnsi="Arial" w:cs="Arial"/>
        </w:rPr>
        <w:t xml:space="preserve"> no sobrepasan </w:t>
      </w:r>
      <w:r>
        <w:rPr>
          <w:rFonts w:ascii="Arial" w:eastAsiaTheme="minorEastAsia" w:hAnsi="Arial" w:cs="Arial"/>
          <w:i/>
        </w:rPr>
        <w:t>3-gram</w:t>
      </w:r>
      <w:r>
        <w:rPr>
          <w:rFonts w:ascii="Arial" w:eastAsiaTheme="minorEastAsia" w:hAnsi="Arial" w:cs="Arial"/>
        </w:rPr>
        <w:t>.</w:t>
      </w:r>
    </w:p>
    <w:p w14:paraId="35BB812E" w14:textId="77777777" w:rsidR="00922692" w:rsidRDefault="00922692" w:rsidP="00F56E06">
      <w:pPr>
        <w:pStyle w:val="Prrafodelista"/>
        <w:numPr>
          <w:ilvl w:val="0"/>
          <w:numId w:val="12"/>
        </w:numPr>
        <w:jc w:val="both"/>
        <w:rPr>
          <w:rFonts w:ascii="Arial" w:eastAsiaTheme="minorEastAsia" w:hAnsi="Arial" w:cs="Arial"/>
        </w:rPr>
      </w:pPr>
      <w:r>
        <w:rPr>
          <w:rFonts w:ascii="Arial" w:eastAsiaTheme="minorEastAsia" w:hAnsi="Arial" w:cs="Arial"/>
        </w:rPr>
        <w:t xml:space="preserve">Realizado a nivel de </w:t>
      </w:r>
      <w:r w:rsidRPr="00602A10">
        <w:rPr>
          <w:rFonts w:ascii="Arial" w:eastAsiaTheme="minorEastAsia" w:hAnsi="Arial" w:cs="Arial"/>
          <w:b/>
          <w:bCs/>
        </w:rPr>
        <w:t>caracteres</w:t>
      </w:r>
      <w:r>
        <w:rPr>
          <w:rFonts w:ascii="Arial" w:eastAsiaTheme="minorEastAsia" w:hAnsi="Arial" w:cs="Arial"/>
        </w:rPr>
        <w:t>. En estos casos el rango está más abierto dependiendo de la aplicación que se le dé al modelo.</w:t>
      </w:r>
    </w:p>
    <w:p w14:paraId="7557928E" w14:textId="77777777" w:rsidR="00922692" w:rsidRDefault="00922692" w:rsidP="00F56E06">
      <w:pPr>
        <w:pStyle w:val="Prrafodelista"/>
        <w:numPr>
          <w:ilvl w:val="0"/>
          <w:numId w:val="12"/>
        </w:numPr>
        <w:jc w:val="both"/>
        <w:rPr>
          <w:rFonts w:ascii="Arial" w:eastAsiaTheme="minorEastAsia" w:hAnsi="Arial" w:cs="Arial"/>
        </w:rPr>
      </w:pPr>
      <w:r>
        <w:rPr>
          <w:rFonts w:ascii="Arial" w:eastAsiaTheme="minorEastAsia" w:hAnsi="Arial" w:cs="Arial"/>
        </w:rPr>
        <w:t xml:space="preserve">Realizado a nivel de </w:t>
      </w:r>
      <w:r w:rsidRPr="00602A10">
        <w:rPr>
          <w:rFonts w:ascii="Arial" w:eastAsiaTheme="minorEastAsia" w:hAnsi="Arial" w:cs="Arial"/>
          <w:b/>
          <w:bCs/>
        </w:rPr>
        <w:t>caracteres dentro de una misma palabra</w:t>
      </w:r>
      <w:r>
        <w:rPr>
          <w:rFonts w:ascii="Arial" w:eastAsiaTheme="minorEastAsia" w:hAnsi="Arial" w:cs="Arial"/>
        </w:rPr>
        <w:t>. Este caso es más frecuente y común que el anterior, ya que no suele tener mucho sentido que la cadena del vocabulario pertenezca a dos palabras diferentes de un texto.</w:t>
      </w:r>
    </w:p>
    <w:p w14:paraId="3B9E516A" w14:textId="45B93A9D" w:rsidR="00922692" w:rsidRDefault="00922692" w:rsidP="00922692">
      <w:pPr>
        <w:jc w:val="both"/>
        <w:rPr>
          <w:rFonts w:ascii="Arial" w:eastAsiaTheme="minorEastAsia" w:hAnsi="Arial" w:cs="Arial"/>
        </w:rPr>
      </w:pPr>
      <w:r>
        <w:rPr>
          <w:rFonts w:ascii="Arial" w:eastAsiaTheme="minorEastAsia" w:hAnsi="Arial" w:cs="Arial"/>
        </w:rPr>
        <w:t xml:space="preserve">Normalmente, dentro de estos modelos basados en bolsas de palabras si se da el caso de un </w:t>
      </w:r>
      <w:r>
        <w:rPr>
          <w:rFonts w:ascii="Arial" w:eastAsiaTheme="minorEastAsia" w:hAnsi="Arial" w:cs="Arial"/>
          <w:i/>
        </w:rPr>
        <w:t>N-</w:t>
      </w:r>
      <w:proofErr w:type="spellStart"/>
      <w:r>
        <w:rPr>
          <w:rFonts w:ascii="Arial" w:eastAsiaTheme="minorEastAsia" w:hAnsi="Arial" w:cs="Arial"/>
          <w:i/>
        </w:rPr>
        <w:t>gram</w:t>
      </w:r>
      <w:proofErr w:type="spellEnd"/>
      <w:r>
        <w:rPr>
          <w:rFonts w:ascii="Arial" w:eastAsiaTheme="minorEastAsia" w:hAnsi="Arial" w:cs="Arial"/>
        </w:rPr>
        <w:t xml:space="preserve">, los </w:t>
      </w:r>
      <w:r>
        <w:rPr>
          <w:rFonts w:ascii="Arial" w:eastAsiaTheme="minorEastAsia" w:hAnsi="Arial" w:cs="Arial"/>
          <w:i/>
        </w:rPr>
        <w:t>(N-i)-</w:t>
      </w:r>
      <w:proofErr w:type="spellStart"/>
      <w:r>
        <w:rPr>
          <w:rFonts w:ascii="Arial" w:eastAsiaTheme="minorEastAsia" w:hAnsi="Arial" w:cs="Arial"/>
          <w:i/>
        </w:rPr>
        <w:t>gram</w:t>
      </w:r>
      <w:proofErr w:type="spellEnd"/>
      <w:r>
        <w:rPr>
          <w:rFonts w:ascii="Arial" w:eastAsiaTheme="minorEastAsia" w:hAnsi="Arial" w:cs="Arial"/>
        </w:rPr>
        <w:t xml:space="preserve"> que lo contienen también forman parte del vocabulario, dando la posibilidad de detectar tokens concretos de forma separada, pero sabiendo que no se presentan juntos.</w:t>
      </w:r>
    </w:p>
    <w:p w14:paraId="6E0A7CB0" w14:textId="5518F350" w:rsidR="00450D5A" w:rsidRDefault="00450D5A" w:rsidP="00922692">
      <w:pPr>
        <w:jc w:val="both"/>
        <w:rPr>
          <w:rFonts w:ascii="Arial" w:eastAsiaTheme="minorEastAsia" w:hAnsi="Arial" w:cs="Arial"/>
        </w:rPr>
      </w:pPr>
      <w:r>
        <w:rPr>
          <w:rFonts w:ascii="Arial" w:eastAsiaTheme="minorEastAsia" w:hAnsi="Arial" w:cs="Arial"/>
        </w:rPr>
        <w:t xml:space="preserve">(Ampliar con ejemplo y aplicado a </w:t>
      </w:r>
      <w:proofErr w:type="spellStart"/>
      <w:r>
        <w:rPr>
          <w:rFonts w:ascii="Arial" w:eastAsiaTheme="minorEastAsia" w:hAnsi="Arial" w:cs="Arial"/>
        </w:rPr>
        <w:t>char</w:t>
      </w:r>
      <w:proofErr w:type="spellEnd"/>
      <w:r>
        <w:rPr>
          <w:rFonts w:ascii="Arial" w:eastAsiaTheme="minorEastAsia" w:hAnsi="Arial" w:cs="Arial"/>
        </w:rPr>
        <w:t xml:space="preserve"> y </w:t>
      </w:r>
      <w:proofErr w:type="spellStart"/>
      <w:r>
        <w:rPr>
          <w:rFonts w:ascii="Arial" w:eastAsiaTheme="minorEastAsia" w:hAnsi="Arial" w:cs="Arial"/>
        </w:rPr>
        <w:t>word</w:t>
      </w:r>
      <w:proofErr w:type="spellEnd"/>
      <w:r>
        <w:rPr>
          <w:rFonts w:ascii="Arial" w:eastAsiaTheme="minorEastAsia" w:hAnsi="Arial" w:cs="Arial"/>
        </w:rPr>
        <w:t>)</w:t>
      </w:r>
    </w:p>
    <w:p w14:paraId="57E094C3" w14:textId="4D76F8D7" w:rsidR="00922692" w:rsidRPr="002F448D" w:rsidRDefault="00730023" w:rsidP="00922692">
      <w:pPr>
        <w:jc w:val="both"/>
        <w:rPr>
          <w:rFonts w:ascii="Arial" w:eastAsiaTheme="minorEastAsia" w:hAnsi="Arial" w:cs="Arial"/>
          <w:u w:val="single"/>
          <w:lang w:val="en-US"/>
        </w:rPr>
      </w:pPr>
      <w:sdt>
        <w:sdtPr>
          <w:rPr>
            <w:rFonts w:ascii="Arial" w:eastAsiaTheme="minorEastAsia" w:hAnsi="Arial" w:cs="Arial"/>
            <w:u w:val="single"/>
            <w:lang w:val="en-US"/>
          </w:rPr>
          <w:id w:val="2065912714"/>
          <w:citation/>
        </w:sdtPr>
        <w:sdtContent>
          <w:r w:rsidR="002F448D">
            <w:rPr>
              <w:rFonts w:ascii="Arial" w:eastAsiaTheme="minorEastAsia" w:hAnsi="Arial" w:cs="Arial"/>
              <w:u w:val="single"/>
              <w:lang w:val="en-US"/>
            </w:rPr>
            <w:fldChar w:fldCharType="begin"/>
          </w:r>
          <w:r w:rsidR="002F448D" w:rsidRPr="002F448D">
            <w:rPr>
              <w:rFonts w:ascii="Arial" w:eastAsiaTheme="minorEastAsia" w:hAnsi="Arial" w:cs="Arial"/>
              <w:u w:val="single"/>
              <w:lang w:val="en-US"/>
            </w:rPr>
            <w:instrText xml:space="preserve"> CITATION Rus11 \l 3082 </w:instrText>
          </w:r>
          <w:r w:rsidR="002F448D">
            <w:rPr>
              <w:rFonts w:ascii="Arial" w:eastAsiaTheme="minorEastAsia" w:hAnsi="Arial" w:cs="Arial"/>
              <w:u w:val="single"/>
              <w:lang w:val="en-US"/>
            </w:rPr>
            <w:fldChar w:fldCharType="separate"/>
          </w:r>
          <w:r w:rsidR="001047AD" w:rsidRPr="001047AD">
            <w:rPr>
              <w:rFonts w:ascii="Arial" w:eastAsiaTheme="minorEastAsia" w:hAnsi="Arial" w:cs="Arial"/>
              <w:noProof/>
              <w:lang w:val="en-US"/>
            </w:rPr>
            <w:t>(Russell &amp; Norvig, N-gram character models, 2010)</w:t>
          </w:r>
          <w:r w:rsidR="002F448D">
            <w:rPr>
              <w:rFonts w:ascii="Arial" w:eastAsiaTheme="minorEastAsia" w:hAnsi="Arial" w:cs="Arial"/>
              <w:u w:val="single"/>
              <w:lang w:val="en-US"/>
            </w:rPr>
            <w:fldChar w:fldCharType="end"/>
          </w:r>
        </w:sdtContent>
      </w:sdt>
    </w:p>
    <w:p w14:paraId="2A44A249" w14:textId="77777777" w:rsidR="002D3024" w:rsidRPr="002F448D" w:rsidRDefault="002D3024" w:rsidP="00922692">
      <w:pPr>
        <w:jc w:val="both"/>
        <w:rPr>
          <w:rFonts w:ascii="Arial" w:eastAsiaTheme="minorEastAsia" w:hAnsi="Arial" w:cs="Arial"/>
          <w:lang w:val="en-US"/>
        </w:rPr>
      </w:pPr>
    </w:p>
    <w:p w14:paraId="5DB7E750" w14:textId="528459C0" w:rsidR="00922692" w:rsidRPr="001E16C2" w:rsidRDefault="00922692" w:rsidP="001E16C2">
      <w:pPr>
        <w:pStyle w:val="Ttulo3"/>
        <w:rPr>
          <w:rFonts w:ascii="Arial" w:eastAsiaTheme="minorEastAsia" w:hAnsi="Arial" w:cs="Arial"/>
          <w:b/>
          <w:bCs/>
          <w:color w:val="auto"/>
        </w:rPr>
      </w:pPr>
      <w:bookmarkStart w:id="31" w:name="_Toc40468835"/>
      <w:r w:rsidRPr="001E16C2">
        <w:rPr>
          <w:rFonts w:ascii="Arial" w:eastAsiaTheme="minorEastAsia" w:hAnsi="Arial" w:cs="Arial"/>
          <w:b/>
          <w:bCs/>
          <w:color w:val="auto"/>
        </w:rPr>
        <w:t>Vectorización de documentos</w:t>
      </w:r>
      <w:bookmarkEnd w:id="31"/>
    </w:p>
    <w:p w14:paraId="5836A070" w14:textId="77777777" w:rsidR="002D3024" w:rsidRPr="007531AB" w:rsidRDefault="002D3024" w:rsidP="00922692">
      <w:pPr>
        <w:jc w:val="both"/>
        <w:rPr>
          <w:rFonts w:ascii="Arial" w:eastAsiaTheme="minorEastAsia" w:hAnsi="Arial" w:cs="Arial"/>
          <w:b/>
          <w:sz w:val="24"/>
        </w:rPr>
      </w:pPr>
    </w:p>
    <w:p w14:paraId="7331C62B" w14:textId="77777777" w:rsidR="00922692" w:rsidRDefault="00922692" w:rsidP="00922692">
      <w:pPr>
        <w:jc w:val="both"/>
        <w:rPr>
          <w:rFonts w:ascii="Arial" w:hAnsi="Arial" w:cs="Arial"/>
        </w:rPr>
      </w:pPr>
      <w:r>
        <w:rPr>
          <w:rFonts w:ascii="Arial" w:hAnsi="Arial" w:cs="Arial"/>
        </w:rPr>
        <w:t>El proceso de vectorización de un conjunto de documentos se resume en los siguientes puntos:</w:t>
      </w:r>
    </w:p>
    <w:p w14:paraId="578C6538" w14:textId="77777777" w:rsidR="00922692" w:rsidRDefault="00922692" w:rsidP="00F56E06">
      <w:pPr>
        <w:pStyle w:val="Prrafodelista"/>
        <w:numPr>
          <w:ilvl w:val="0"/>
          <w:numId w:val="13"/>
        </w:numPr>
        <w:jc w:val="both"/>
        <w:rPr>
          <w:rFonts w:ascii="Arial" w:hAnsi="Arial" w:cs="Arial"/>
        </w:rPr>
      </w:pPr>
      <w:r>
        <w:rPr>
          <w:rFonts w:ascii="Arial" w:hAnsi="Arial" w:cs="Arial"/>
        </w:rPr>
        <w:t>C</w:t>
      </w:r>
      <w:r w:rsidRPr="007531AB">
        <w:rPr>
          <w:rFonts w:ascii="Arial" w:hAnsi="Arial" w:cs="Arial"/>
        </w:rPr>
        <w:t>onstrucción de un vocabulario a partir del corpus</w:t>
      </w:r>
      <w:r>
        <w:rPr>
          <w:rFonts w:ascii="Arial" w:hAnsi="Arial" w:cs="Arial"/>
        </w:rPr>
        <w:t>.</w:t>
      </w:r>
    </w:p>
    <w:p w14:paraId="4013EA17" w14:textId="78A38AFB" w:rsidR="00922692" w:rsidRDefault="00922692" w:rsidP="00F56E06">
      <w:pPr>
        <w:pStyle w:val="Prrafodelista"/>
        <w:numPr>
          <w:ilvl w:val="0"/>
          <w:numId w:val="13"/>
        </w:numPr>
        <w:jc w:val="both"/>
        <w:rPr>
          <w:rFonts w:ascii="Arial" w:hAnsi="Arial" w:cs="Arial"/>
        </w:rPr>
      </w:pPr>
      <w:r>
        <w:rPr>
          <w:rFonts w:ascii="Arial" w:hAnsi="Arial" w:cs="Arial"/>
        </w:rPr>
        <w:t xml:space="preserve">Siendo el número de componentes del vocabulario </w:t>
      </w:r>
      <m:oMath>
        <m:r>
          <w:rPr>
            <w:rFonts w:ascii="Cambria Math" w:hAnsi="Cambria Math" w:cs="Arial"/>
          </w:rPr>
          <m:t>N</m:t>
        </m:r>
      </m:oMath>
      <w:r>
        <w:rPr>
          <w:rFonts w:ascii="Arial" w:hAnsi="Arial" w:cs="Arial"/>
        </w:rPr>
        <w:t xml:space="preserve">, para cada documento </w:t>
      </w:r>
      <m:oMath>
        <m:sSub>
          <m:sSubPr>
            <m:ctrlPr>
              <w:rPr>
                <w:rFonts w:ascii="Cambria Math" w:hAnsi="Cambria Math" w:cs="Arial"/>
                <w:i/>
              </w:rPr>
            </m:ctrlPr>
          </m:sSubPr>
          <m:e>
            <m:r>
              <w:rPr>
                <w:rFonts w:ascii="Cambria Math" w:hAnsi="Cambria Math" w:cs="Arial"/>
              </w:rPr>
              <m:t>d</m:t>
            </m:r>
          </m:e>
          <m:sub>
            <m:r>
              <w:rPr>
                <w:rFonts w:ascii="Cambria Math" w:hAnsi="Cambria Math" w:cs="Arial"/>
              </w:rPr>
              <m:t>i</m:t>
            </m:r>
          </m:sub>
        </m:sSub>
      </m:oMath>
      <w:r>
        <w:rPr>
          <w:rFonts w:ascii="Arial" w:hAnsi="Arial" w:cs="Arial"/>
        </w:rPr>
        <w:t xml:space="preserve"> extraemos su vector correspondiente </w:t>
      </w:r>
      <m:oMath>
        <m:sSub>
          <m:sSubPr>
            <m:ctrlPr>
              <w:rPr>
                <w:rFonts w:ascii="Cambria Math" w:hAnsi="Cambria Math" w:cs="Arial"/>
                <w:i/>
              </w:rPr>
            </m:ctrlPr>
          </m:sSubPr>
          <m:e>
            <m:r>
              <w:rPr>
                <w:rFonts w:ascii="Cambria Math" w:hAnsi="Cambria Math" w:cs="Arial"/>
              </w:rPr>
              <m:t>v</m:t>
            </m:r>
          </m:e>
          <m:sub>
            <m:r>
              <w:rPr>
                <w:rFonts w:ascii="Cambria Math" w:hAnsi="Cambria Math" w:cs="Arial"/>
              </w:rPr>
              <m:t>i</m:t>
            </m:r>
          </m:sub>
        </m:sSub>
      </m:oMath>
      <w:r>
        <w:rPr>
          <w:rFonts w:ascii="Arial" w:eastAsiaTheme="minorEastAsia" w:hAnsi="Arial" w:cs="Arial"/>
        </w:rPr>
        <w:t xml:space="preserve"> </w:t>
      </w:r>
      <w:r>
        <w:rPr>
          <w:rFonts w:ascii="Arial" w:hAnsi="Arial" w:cs="Arial"/>
        </w:rPr>
        <w:t>que recoge las frecuencias de cada uno de los token</w:t>
      </w:r>
      <w:r w:rsidR="002D3024">
        <w:rPr>
          <w:rFonts w:ascii="Arial" w:hAnsi="Arial" w:cs="Arial"/>
        </w:rPr>
        <w:t>s</w:t>
      </w:r>
      <w:r>
        <w:rPr>
          <w:rFonts w:ascii="Arial" w:hAnsi="Arial" w:cs="Arial"/>
        </w:rPr>
        <w:t xml:space="preserve"> en dicho documento.</w:t>
      </w:r>
    </w:p>
    <w:p w14:paraId="5708388A" w14:textId="77777777" w:rsidR="00922692" w:rsidRDefault="00922692" w:rsidP="00922692">
      <w:pPr>
        <w:jc w:val="both"/>
        <w:rPr>
          <w:rFonts w:ascii="Arial" w:hAnsi="Arial" w:cs="Arial"/>
        </w:rPr>
      </w:pPr>
      <w:r>
        <w:rPr>
          <w:rFonts w:ascii="Arial" w:hAnsi="Arial" w:cs="Arial"/>
        </w:rPr>
        <w:t>Un ejemplo de aplicación de este proceso sobre la siguiente frase:</w:t>
      </w:r>
    </w:p>
    <w:p w14:paraId="716DEB35" w14:textId="77777777" w:rsidR="00922692" w:rsidRPr="007531AB" w:rsidRDefault="00730023" w:rsidP="00922692">
      <w:pPr>
        <w:jc w:val="both"/>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i</m:t>
              </m:r>
            </m:sub>
          </m:sSub>
          <m:r>
            <w:rPr>
              <w:rFonts w:ascii="Cambria Math" w:hAnsi="Cambria Math" w:cs="Arial"/>
            </w:rPr>
            <m:t>="que es lo que quieres"</m:t>
          </m:r>
        </m:oMath>
      </m:oMathPara>
    </w:p>
    <w:p w14:paraId="20E551BB" w14:textId="77777777" w:rsidR="00922692" w:rsidRDefault="00922692" w:rsidP="00922692">
      <w:pPr>
        <w:jc w:val="both"/>
        <w:rPr>
          <w:rFonts w:ascii="Arial" w:eastAsiaTheme="minorEastAsia" w:hAnsi="Arial" w:cs="Arial"/>
        </w:rPr>
      </w:pPr>
      <w:r>
        <w:rPr>
          <w:rFonts w:ascii="Arial" w:eastAsiaTheme="minorEastAsia" w:hAnsi="Arial" w:cs="Arial"/>
        </w:rPr>
        <w:t>Construcción del vocabulario:</w:t>
      </w:r>
    </w:p>
    <w:tbl>
      <w:tblPr>
        <w:tblStyle w:val="Tablaconcuadrcula4-nfasis1"/>
        <w:tblW w:w="0" w:type="auto"/>
        <w:tblLook w:val="04A0" w:firstRow="1" w:lastRow="0" w:firstColumn="1" w:lastColumn="0" w:noHBand="0" w:noVBand="1"/>
      </w:tblPr>
      <w:tblGrid>
        <w:gridCol w:w="4247"/>
        <w:gridCol w:w="4247"/>
      </w:tblGrid>
      <w:tr w:rsidR="00922692" w14:paraId="26038956" w14:textId="77777777" w:rsidTr="002D3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87D47FB" w14:textId="77777777" w:rsidR="00922692" w:rsidRDefault="00922692" w:rsidP="002D3024">
            <w:pPr>
              <w:jc w:val="center"/>
              <w:rPr>
                <w:rFonts w:ascii="Arial" w:hAnsi="Arial" w:cs="Arial"/>
              </w:rPr>
            </w:pPr>
            <w:r>
              <w:rPr>
                <w:rFonts w:ascii="Arial" w:hAnsi="Arial" w:cs="Arial"/>
              </w:rPr>
              <w:t>Palabra</w:t>
            </w:r>
          </w:p>
        </w:tc>
        <w:tc>
          <w:tcPr>
            <w:tcW w:w="4247" w:type="dxa"/>
          </w:tcPr>
          <w:p w14:paraId="193F21E2" w14:textId="77777777" w:rsidR="00922692" w:rsidRDefault="00922692" w:rsidP="002D302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Frecuencia</w:t>
            </w:r>
          </w:p>
        </w:tc>
      </w:tr>
      <w:tr w:rsidR="00922692" w14:paraId="68C0B65F"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0B85E7D" w14:textId="77777777" w:rsidR="00922692" w:rsidRPr="007531AB" w:rsidRDefault="00922692" w:rsidP="002D3024">
            <w:pPr>
              <w:jc w:val="right"/>
              <w:rPr>
                <w:rFonts w:ascii="Arial" w:hAnsi="Arial" w:cs="Arial"/>
                <w:b w:val="0"/>
                <w:i/>
              </w:rPr>
            </w:pPr>
            <w:r>
              <w:rPr>
                <w:rFonts w:ascii="Arial" w:hAnsi="Arial" w:cs="Arial"/>
                <w:b w:val="0"/>
                <w:i/>
              </w:rPr>
              <w:t>que</w:t>
            </w:r>
          </w:p>
        </w:tc>
        <w:tc>
          <w:tcPr>
            <w:tcW w:w="4247" w:type="dxa"/>
          </w:tcPr>
          <w:p w14:paraId="6C0DCEBA" w14:textId="77777777" w:rsidR="00922692" w:rsidRPr="007531AB" w:rsidRDefault="00922692" w:rsidP="002D302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r>
      <w:tr w:rsidR="00922692" w14:paraId="12CE63FC"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44213DA4" w14:textId="77777777" w:rsidR="00922692" w:rsidRPr="007531AB" w:rsidRDefault="00922692" w:rsidP="002D3024">
            <w:pPr>
              <w:jc w:val="right"/>
              <w:rPr>
                <w:rFonts w:ascii="Arial" w:hAnsi="Arial" w:cs="Arial"/>
                <w:b w:val="0"/>
                <w:i/>
              </w:rPr>
            </w:pPr>
            <w:r>
              <w:rPr>
                <w:rFonts w:ascii="Arial" w:hAnsi="Arial" w:cs="Arial"/>
                <w:b w:val="0"/>
                <w:i/>
              </w:rPr>
              <w:t>es</w:t>
            </w:r>
          </w:p>
        </w:tc>
        <w:tc>
          <w:tcPr>
            <w:tcW w:w="4247" w:type="dxa"/>
          </w:tcPr>
          <w:p w14:paraId="4A46A255" w14:textId="77777777" w:rsidR="00922692" w:rsidRPr="007531AB" w:rsidRDefault="00922692" w:rsidP="002D302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r>
      <w:tr w:rsidR="00922692" w14:paraId="533FECB9"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2DE6A81" w14:textId="77777777" w:rsidR="00922692" w:rsidRPr="007531AB" w:rsidRDefault="00922692" w:rsidP="002D3024">
            <w:pPr>
              <w:jc w:val="right"/>
              <w:rPr>
                <w:rFonts w:ascii="Arial" w:hAnsi="Arial" w:cs="Arial"/>
                <w:b w:val="0"/>
                <w:i/>
              </w:rPr>
            </w:pPr>
            <w:r>
              <w:rPr>
                <w:rFonts w:ascii="Arial" w:hAnsi="Arial" w:cs="Arial"/>
                <w:b w:val="0"/>
                <w:i/>
              </w:rPr>
              <w:t>lo</w:t>
            </w:r>
          </w:p>
        </w:tc>
        <w:tc>
          <w:tcPr>
            <w:tcW w:w="4247" w:type="dxa"/>
          </w:tcPr>
          <w:p w14:paraId="79A893ED" w14:textId="77777777" w:rsidR="00922692" w:rsidRPr="007531AB" w:rsidRDefault="00922692" w:rsidP="002D302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r>
      <w:tr w:rsidR="00922692" w14:paraId="0DEEC3BE"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56695856" w14:textId="77777777" w:rsidR="00922692" w:rsidRPr="007531AB" w:rsidRDefault="00922692" w:rsidP="002D3024">
            <w:pPr>
              <w:jc w:val="right"/>
              <w:rPr>
                <w:rFonts w:ascii="Arial" w:hAnsi="Arial" w:cs="Arial"/>
                <w:b w:val="0"/>
                <w:i/>
              </w:rPr>
            </w:pPr>
            <w:r>
              <w:rPr>
                <w:rFonts w:ascii="Arial" w:hAnsi="Arial" w:cs="Arial"/>
                <w:b w:val="0"/>
                <w:i/>
              </w:rPr>
              <w:t>quieres</w:t>
            </w:r>
          </w:p>
        </w:tc>
        <w:tc>
          <w:tcPr>
            <w:tcW w:w="4247" w:type="dxa"/>
          </w:tcPr>
          <w:p w14:paraId="226EC0FF" w14:textId="77777777" w:rsidR="00922692" w:rsidRPr="007531AB" w:rsidRDefault="00922692" w:rsidP="002D302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r>
    </w:tbl>
    <w:p w14:paraId="1BD7FFFB" w14:textId="77777777" w:rsidR="00922692" w:rsidRDefault="00922692" w:rsidP="00922692">
      <w:pPr>
        <w:jc w:val="both"/>
        <w:rPr>
          <w:rFonts w:ascii="Arial" w:hAnsi="Arial" w:cs="Arial"/>
        </w:rPr>
      </w:pPr>
    </w:p>
    <w:p w14:paraId="4883FD40" w14:textId="77777777" w:rsidR="00922692" w:rsidRDefault="00922692" w:rsidP="00922692">
      <w:pPr>
        <w:jc w:val="both"/>
        <w:rPr>
          <w:rFonts w:ascii="Arial" w:hAnsi="Arial" w:cs="Arial"/>
        </w:rPr>
      </w:pPr>
      <w:r>
        <w:rPr>
          <w:rFonts w:ascii="Arial" w:hAnsi="Arial" w:cs="Arial"/>
        </w:rPr>
        <w:lastRenderedPageBreak/>
        <w:t>Vectorización del documento:</w:t>
      </w:r>
    </w:p>
    <w:p w14:paraId="0A975B84" w14:textId="77777777" w:rsidR="00922692" w:rsidRPr="007531AB" w:rsidRDefault="00730023" w:rsidP="00922692">
      <w:pPr>
        <w:jc w:val="both"/>
        <w:rPr>
          <w:rFonts w:ascii="Arial"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1</m:t>
              </m:r>
            </m:sub>
          </m:sSub>
          <m:r>
            <w:rPr>
              <w:rFonts w:ascii="Cambria Math" w:eastAsiaTheme="minorEastAsia" w:hAnsi="Cambria Math" w:cs="Arial"/>
            </w:rPr>
            <m:t>=</m:t>
          </m:r>
          <m:r>
            <w:rPr>
              <w:rFonts w:ascii="Cambria Math" w:hAnsi="Cambria Math" w:cs="Arial"/>
            </w:rPr>
            <m:t>(2,1,1,1)</m:t>
          </m:r>
        </m:oMath>
      </m:oMathPara>
    </w:p>
    <w:p w14:paraId="6B9E9391" w14:textId="1CC1DDF8" w:rsidR="00922692" w:rsidRDefault="00922692" w:rsidP="00922692">
      <w:pPr>
        <w:jc w:val="both"/>
        <w:rPr>
          <w:rFonts w:ascii="Arial" w:eastAsiaTheme="minorEastAsia" w:hAnsi="Arial" w:cs="Arial"/>
        </w:rPr>
      </w:pPr>
      <w:r>
        <w:rPr>
          <w:rFonts w:ascii="Arial" w:hAnsi="Arial" w:cs="Arial"/>
        </w:rPr>
        <w:t xml:space="preserve">Cuando se realiza este proceso sobre un número ingente de documentos el vocabulario que se obtiene genera vectores individuales con una alta frecuencia de valores 0. </w:t>
      </w:r>
      <w:r w:rsidR="002D3024">
        <w:rPr>
          <w:rFonts w:ascii="Arial" w:hAnsi="Arial" w:cs="Arial"/>
        </w:rPr>
        <w:t>El conjunto de estos vectores se conforma</w:t>
      </w:r>
      <w:r>
        <w:rPr>
          <w:rFonts w:ascii="Arial" w:hAnsi="Arial" w:cs="Arial"/>
        </w:rPr>
        <w:t xml:space="preserve"> en una matriz </w:t>
      </w:r>
      <m:oMath>
        <m:sSub>
          <m:sSubPr>
            <m:ctrlPr>
              <w:rPr>
                <w:rFonts w:ascii="Cambria Math" w:hAnsi="Cambria Math" w:cs="Arial"/>
                <w:i/>
              </w:rPr>
            </m:ctrlPr>
          </m:sSubPr>
          <m:e>
            <m:r>
              <w:rPr>
                <w:rFonts w:ascii="Cambria Math" w:hAnsi="Cambria Math" w:cs="Arial"/>
              </w:rPr>
              <m:t>M</m:t>
            </m:r>
          </m:e>
          <m:sub>
            <m:r>
              <w:rPr>
                <w:rFonts w:ascii="Cambria Math" w:hAnsi="Cambria Math" w:cs="Arial"/>
              </w:rPr>
              <m:t>n x m</m:t>
            </m:r>
          </m:sub>
        </m:sSub>
      </m:oMath>
      <w:r>
        <w:rPr>
          <w:rFonts w:ascii="Arial" w:eastAsiaTheme="minorEastAsia" w:hAnsi="Arial" w:cs="Arial"/>
        </w:rPr>
        <w:t xml:space="preserve"> siendo </w:t>
      </w:r>
      <m:oMath>
        <m:r>
          <w:rPr>
            <w:rFonts w:ascii="Cambria Math" w:eastAsiaTheme="minorEastAsia" w:hAnsi="Cambria Math" w:cs="Arial"/>
          </w:rPr>
          <m:t>n</m:t>
        </m:r>
      </m:oMath>
      <w:r>
        <w:rPr>
          <w:rFonts w:ascii="Arial" w:eastAsiaTheme="minorEastAsia" w:hAnsi="Arial" w:cs="Arial"/>
        </w:rPr>
        <w:t xml:space="preserve"> el número de documentos y </w:t>
      </w:r>
      <m:oMath>
        <m:r>
          <w:rPr>
            <w:rFonts w:ascii="Cambria Math" w:eastAsiaTheme="minorEastAsia" w:hAnsi="Cambria Math" w:cs="Arial"/>
          </w:rPr>
          <m:t>m</m:t>
        </m:r>
      </m:oMath>
      <w:r>
        <w:rPr>
          <w:rFonts w:ascii="Arial" w:eastAsiaTheme="minorEastAsia" w:hAnsi="Arial" w:cs="Arial"/>
        </w:rPr>
        <w:t xml:space="preserve"> el tamaño del vocabulario. Esta matriz para ser almacenable en memoria requiere de una estructura de datos especial llamada </w:t>
      </w:r>
      <w:r w:rsidRPr="00193CB6">
        <w:rPr>
          <w:rFonts w:ascii="Arial" w:eastAsiaTheme="minorEastAsia" w:hAnsi="Arial" w:cs="Arial"/>
          <w:b/>
        </w:rPr>
        <w:t>matriz dispersa</w:t>
      </w:r>
      <w:r>
        <w:rPr>
          <w:rFonts w:ascii="Arial" w:eastAsiaTheme="minorEastAsia" w:hAnsi="Arial" w:cs="Arial"/>
        </w:rPr>
        <w:t xml:space="preserve">. Las matrices dispersas son un conjunto de ternas </w:t>
      </w:r>
      <m:oMath>
        <m:r>
          <w:rPr>
            <w:rFonts w:ascii="Cambria Math" w:eastAsiaTheme="minorEastAsia" w:hAnsi="Cambria Math" w:cs="Arial"/>
          </w:rPr>
          <m:t>(i,j,k)</m:t>
        </m:r>
      </m:oMath>
      <w:r>
        <w:rPr>
          <w:rFonts w:ascii="Arial" w:eastAsiaTheme="minorEastAsia" w:hAnsi="Arial" w:cs="Arial"/>
        </w:rPr>
        <w:t xml:space="preserve"> donde </w:t>
      </w:r>
      <m:oMath>
        <m:r>
          <w:rPr>
            <w:rFonts w:ascii="Cambria Math" w:eastAsiaTheme="minorEastAsia" w:hAnsi="Cambria Math" w:cs="Arial"/>
          </w:rPr>
          <m:t>i,j</m:t>
        </m:r>
      </m:oMath>
      <w:r>
        <w:rPr>
          <w:rFonts w:ascii="Arial" w:eastAsiaTheme="minorEastAsia" w:hAnsi="Arial" w:cs="Arial"/>
        </w:rPr>
        <w:t xml:space="preserve"> son los índices de posición de la matriz y </w:t>
      </w:r>
      <m:oMath>
        <m:r>
          <w:rPr>
            <w:rFonts w:ascii="Cambria Math" w:eastAsiaTheme="minorEastAsia" w:hAnsi="Cambria Math" w:cs="Arial"/>
          </w:rPr>
          <m:t>k</m:t>
        </m:r>
      </m:oMath>
      <w:r>
        <w:rPr>
          <w:rFonts w:ascii="Arial" w:eastAsiaTheme="minorEastAsia" w:hAnsi="Arial" w:cs="Arial"/>
        </w:rPr>
        <w:t xml:space="preserve"> el valor que toma esa posición.</w:t>
      </w:r>
      <w:r w:rsidRPr="00705AD5">
        <w:rPr>
          <w:rFonts w:ascii="Arial" w:eastAsiaTheme="minorEastAsia" w:hAnsi="Arial" w:cs="Arial"/>
        </w:rPr>
        <w:t xml:space="preserve"> El resto de combinac</w:t>
      </w:r>
      <w:r w:rsidR="00705AD5" w:rsidRPr="00705AD5">
        <w:rPr>
          <w:rFonts w:ascii="Arial" w:eastAsiaTheme="minorEastAsia" w:hAnsi="Arial" w:cs="Arial"/>
        </w:rPr>
        <w:t xml:space="preserve">ión de índices no recogida, </w:t>
      </w:r>
      <w:r w:rsidRPr="00705AD5">
        <w:rPr>
          <w:rFonts w:ascii="Arial" w:eastAsiaTheme="minorEastAsia" w:hAnsi="Arial" w:cs="Arial"/>
        </w:rPr>
        <w:t>se consideran 0.</w:t>
      </w:r>
    </w:p>
    <w:p w14:paraId="3D901FDB" w14:textId="77777777" w:rsidR="00922692" w:rsidRDefault="00922692" w:rsidP="00922692">
      <w:pPr>
        <w:jc w:val="both"/>
        <w:rPr>
          <w:rFonts w:ascii="Arial" w:eastAsiaTheme="minorEastAsia" w:hAnsi="Arial" w:cs="Arial"/>
        </w:rPr>
      </w:pPr>
      <w:r>
        <w:rPr>
          <w:rFonts w:ascii="Arial" w:eastAsiaTheme="minorEastAsia" w:hAnsi="Arial" w:cs="Arial"/>
        </w:rPr>
        <w:t>El uso de matrices dispersas tiene como ventajas:</w:t>
      </w:r>
    </w:p>
    <w:p w14:paraId="5D22E9E7" w14:textId="77777777" w:rsidR="00922692" w:rsidRDefault="00922692" w:rsidP="00F56E06">
      <w:pPr>
        <w:pStyle w:val="Prrafodelista"/>
        <w:numPr>
          <w:ilvl w:val="0"/>
          <w:numId w:val="14"/>
        </w:numPr>
        <w:jc w:val="both"/>
        <w:rPr>
          <w:rFonts w:ascii="Arial" w:hAnsi="Arial" w:cs="Arial"/>
        </w:rPr>
      </w:pPr>
      <w:r>
        <w:rPr>
          <w:rFonts w:ascii="Arial" w:hAnsi="Arial" w:cs="Arial"/>
        </w:rPr>
        <w:t>Disminución en el uso de memoria</w:t>
      </w:r>
    </w:p>
    <w:p w14:paraId="1F74187D" w14:textId="77777777" w:rsidR="00922692" w:rsidRDefault="00922692" w:rsidP="00F56E06">
      <w:pPr>
        <w:pStyle w:val="Prrafodelista"/>
        <w:numPr>
          <w:ilvl w:val="0"/>
          <w:numId w:val="14"/>
        </w:numPr>
        <w:jc w:val="both"/>
        <w:rPr>
          <w:rFonts w:ascii="Arial" w:hAnsi="Arial" w:cs="Arial"/>
        </w:rPr>
      </w:pPr>
      <w:r>
        <w:rPr>
          <w:rFonts w:ascii="Arial" w:hAnsi="Arial" w:cs="Arial"/>
        </w:rPr>
        <w:t>Disminución del tiempo consumido de cómputo para ciertas operaciones</w:t>
      </w:r>
    </w:p>
    <w:p w14:paraId="43DC3785" w14:textId="77777777" w:rsidR="00922692" w:rsidRDefault="00922692" w:rsidP="00922692">
      <w:pPr>
        <w:jc w:val="both"/>
        <w:rPr>
          <w:rFonts w:ascii="Arial" w:hAnsi="Arial" w:cs="Arial"/>
        </w:rPr>
      </w:pPr>
      <w:r>
        <w:rPr>
          <w:rFonts w:ascii="Arial" w:hAnsi="Arial" w:cs="Arial"/>
        </w:rPr>
        <w:t>Pero también presenta una desventaja notable:</w:t>
      </w:r>
    </w:p>
    <w:p w14:paraId="724AC76C" w14:textId="77777777" w:rsidR="00922692" w:rsidRDefault="00922692" w:rsidP="00F56E06">
      <w:pPr>
        <w:pStyle w:val="Prrafodelista"/>
        <w:numPr>
          <w:ilvl w:val="0"/>
          <w:numId w:val="15"/>
        </w:numPr>
        <w:jc w:val="both"/>
        <w:rPr>
          <w:rFonts w:ascii="Arial" w:hAnsi="Arial" w:cs="Arial"/>
        </w:rPr>
      </w:pPr>
      <w:r>
        <w:rPr>
          <w:rFonts w:ascii="Arial" w:hAnsi="Arial" w:cs="Arial"/>
        </w:rPr>
        <w:t>Muchos de los modelos de Aprendizaje Automático no aceptan representaciones dispersas de las características, obligándonos a realizar entrenamientos parciales o</w:t>
      </w:r>
      <w:r w:rsidRPr="00E9317A">
        <w:rPr>
          <w:rFonts w:ascii="Arial" w:hAnsi="Arial" w:cs="Arial"/>
        </w:rPr>
        <w:t xml:space="preserve"> incrementales </w:t>
      </w:r>
      <w:r>
        <w:rPr>
          <w:rFonts w:ascii="Arial" w:hAnsi="Arial" w:cs="Arial"/>
        </w:rPr>
        <w:t>tras una posterior transformación a matrices densas. Algunos modelos tampoco aceptan entrenamientos parciales.</w:t>
      </w:r>
    </w:p>
    <w:p w14:paraId="39D17FD5" w14:textId="38724879" w:rsidR="00922692" w:rsidRDefault="00922692" w:rsidP="00922692">
      <w:pPr>
        <w:jc w:val="both"/>
        <w:rPr>
          <w:rFonts w:ascii="Arial" w:hAnsi="Arial" w:cs="Arial"/>
        </w:rPr>
      </w:pPr>
    </w:p>
    <w:p w14:paraId="1353291E" w14:textId="77777777" w:rsidR="002D3024" w:rsidRDefault="002D3024" w:rsidP="00922692">
      <w:pPr>
        <w:jc w:val="both"/>
        <w:rPr>
          <w:rFonts w:ascii="Arial" w:hAnsi="Arial" w:cs="Arial"/>
        </w:rPr>
      </w:pPr>
    </w:p>
    <w:p w14:paraId="3521E320" w14:textId="1FC680A4" w:rsidR="00922692" w:rsidRPr="001E16C2" w:rsidRDefault="00922692" w:rsidP="001E16C2">
      <w:pPr>
        <w:pStyle w:val="Ttulo3"/>
        <w:rPr>
          <w:rFonts w:ascii="Arial" w:hAnsi="Arial" w:cs="Arial"/>
          <w:b/>
          <w:bCs/>
          <w:color w:val="auto"/>
        </w:rPr>
      </w:pPr>
      <w:bookmarkStart w:id="32" w:name="_Toc40468836"/>
      <w:r w:rsidRPr="001E16C2">
        <w:rPr>
          <w:rFonts w:ascii="Arial" w:hAnsi="Arial" w:cs="Arial"/>
          <w:b/>
          <w:bCs/>
          <w:color w:val="auto"/>
        </w:rPr>
        <w:t>TF-IDF</w:t>
      </w:r>
      <w:bookmarkEnd w:id="32"/>
    </w:p>
    <w:p w14:paraId="6C2CC02F" w14:textId="77777777" w:rsidR="002D3024" w:rsidRPr="0050298E" w:rsidRDefault="002D3024" w:rsidP="00922692">
      <w:pPr>
        <w:jc w:val="both"/>
        <w:rPr>
          <w:rFonts w:ascii="Arial" w:hAnsi="Arial" w:cs="Arial"/>
          <w:b/>
          <w:sz w:val="24"/>
        </w:rPr>
      </w:pPr>
    </w:p>
    <w:p w14:paraId="701306CF" w14:textId="77777777" w:rsidR="00922692" w:rsidRDefault="00922692" w:rsidP="00922692">
      <w:pPr>
        <w:jc w:val="both"/>
        <w:rPr>
          <w:rFonts w:ascii="Arial" w:hAnsi="Arial" w:cs="Arial"/>
        </w:rPr>
      </w:pPr>
      <w:r>
        <w:rPr>
          <w:rFonts w:ascii="Arial" w:hAnsi="Arial" w:cs="Arial"/>
        </w:rPr>
        <w:t>Es un uso más que extendido dentro del proceso de extracción de características sobre texto la aplicación de TF-IDF tras la vectorización de nuestro corpus.</w:t>
      </w:r>
    </w:p>
    <w:p w14:paraId="24F91848" w14:textId="77777777" w:rsidR="00922692" w:rsidRPr="006B5A03" w:rsidRDefault="00922692" w:rsidP="00922692">
      <w:pPr>
        <w:jc w:val="both"/>
        <w:rPr>
          <w:rFonts w:ascii="Arial" w:hAnsi="Arial" w:cs="Arial"/>
        </w:rPr>
      </w:pPr>
      <w:r>
        <w:rPr>
          <w:rFonts w:ascii="Arial" w:hAnsi="Arial" w:cs="Arial"/>
        </w:rPr>
        <w:t xml:space="preserve">TF hace alusión a la frecuencia de un término dentro del corpus mientas que IDF refleja la inversa de la frecuencia sobre el documento. Se trata de una función de puntuación llamada </w:t>
      </w:r>
      <w:r>
        <w:rPr>
          <w:rFonts w:ascii="Arial" w:hAnsi="Arial" w:cs="Arial"/>
          <w:b/>
          <w:bCs/>
        </w:rPr>
        <w:t>BM25</w:t>
      </w:r>
      <w:r>
        <w:rPr>
          <w:rFonts w:ascii="Arial" w:hAnsi="Arial" w:cs="Arial"/>
        </w:rPr>
        <w:t xml:space="preserve">. Fue propuesta por Stephen Robertson y Karen </w:t>
      </w:r>
      <w:proofErr w:type="spellStart"/>
      <w:r>
        <w:rPr>
          <w:rFonts w:ascii="Arial" w:hAnsi="Arial" w:cs="Arial"/>
        </w:rPr>
        <w:t>Sparck</w:t>
      </w:r>
      <w:proofErr w:type="spellEnd"/>
      <w:r>
        <w:rPr>
          <w:rFonts w:ascii="Arial" w:hAnsi="Arial" w:cs="Arial"/>
        </w:rPr>
        <w:t xml:space="preserve"> Jones.</w:t>
      </w:r>
    </w:p>
    <w:p w14:paraId="032536FC" w14:textId="77777777" w:rsidR="00922692" w:rsidRDefault="00922692" w:rsidP="00922692">
      <w:pPr>
        <w:jc w:val="both"/>
        <w:rPr>
          <w:rFonts w:ascii="Arial" w:hAnsi="Arial" w:cs="Arial"/>
        </w:rPr>
      </w:pPr>
      <w:r>
        <w:rPr>
          <w:rFonts w:ascii="Arial" w:hAnsi="Arial" w:cs="Arial"/>
        </w:rPr>
        <w:t>El objetivo TF-IDF es mezclar en una misma coordenada del documento la importancia del token sobre el corpus y sobre el documento. Hasta ahora el proceso de vectorización sólo recogía propiedades elegidas por el corpus con información exclusivamente del documento.</w:t>
      </w:r>
    </w:p>
    <w:p w14:paraId="45BB1732" w14:textId="77777777" w:rsidR="00922692" w:rsidRDefault="00922692" w:rsidP="00922692">
      <w:pPr>
        <w:jc w:val="both"/>
        <w:rPr>
          <w:rFonts w:ascii="Arial" w:hAnsi="Arial" w:cs="Arial"/>
        </w:rPr>
      </w:pPr>
      <w:r>
        <w:rPr>
          <w:rFonts w:ascii="Arial" w:hAnsi="Arial" w:cs="Arial"/>
        </w:rPr>
        <w:t>Definición de IDF:</w:t>
      </w:r>
    </w:p>
    <w:p w14:paraId="3575B51B" w14:textId="77777777" w:rsidR="00922692" w:rsidRPr="005B0E9A" w:rsidRDefault="00922692" w:rsidP="00922692">
      <w:pPr>
        <w:jc w:val="both"/>
        <w:rPr>
          <w:rFonts w:ascii="Arial" w:eastAsiaTheme="minorEastAsia" w:hAnsi="Arial" w:cs="Arial"/>
        </w:rPr>
      </w:pPr>
      <m:oMathPara>
        <m:oMath>
          <m:r>
            <w:rPr>
              <w:rFonts w:ascii="Cambria Math" w:hAnsi="Cambria Math" w:cs="Arial"/>
            </w:rPr>
            <m:t>IDF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q</m:t>
                  </m:r>
                </m:e>
                <m:sub>
                  <m:r>
                    <w:rPr>
                      <w:rFonts w:ascii="Cambria Math" w:hAnsi="Cambria Math" w:cs="Arial"/>
                    </w:rPr>
                    <m:t>i</m:t>
                  </m:r>
                </m:sub>
              </m:sSub>
            </m:e>
          </m:d>
          <m:r>
            <w:rPr>
              <w:rFonts w:ascii="Cambria Math" w:eastAsiaTheme="minorEastAsia" w:hAnsi="Cambria Math" w:cs="Arial"/>
            </w:rPr>
            <m:t>=</m:t>
          </m:r>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N-DF</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i</m:t>
                          </m:r>
                        </m:sub>
                      </m:sSub>
                    </m:e>
                  </m:d>
                  <m:r>
                    <w:rPr>
                      <w:rFonts w:ascii="Cambria Math" w:eastAsiaTheme="minorEastAsia" w:hAnsi="Cambria Math" w:cs="Arial"/>
                    </w:rPr>
                    <m:t>+0.5</m:t>
                  </m:r>
                </m:num>
                <m:den>
                  <m:r>
                    <w:rPr>
                      <w:rFonts w:ascii="Cambria Math" w:eastAsiaTheme="minorEastAsia" w:hAnsi="Cambria Math" w:cs="Arial"/>
                    </w:rPr>
                    <m:t>DF</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i</m:t>
                          </m:r>
                        </m:sub>
                      </m:sSub>
                    </m:e>
                  </m:d>
                  <m:r>
                    <w:rPr>
                      <w:rFonts w:ascii="Cambria Math" w:eastAsiaTheme="minorEastAsia" w:hAnsi="Cambria Math" w:cs="Arial"/>
                    </w:rPr>
                    <m:t>+0.5</m:t>
                  </m:r>
                </m:den>
              </m:f>
            </m:e>
          </m:func>
        </m:oMath>
      </m:oMathPara>
    </w:p>
    <w:p w14:paraId="7FB1926A" w14:textId="6D2F8FA8" w:rsidR="00922692" w:rsidRDefault="00922692" w:rsidP="00922692">
      <w:pPr>
        <w:jc w:val="both"/>
        <w:rPr>
          <w:rFonts w:ascii="Arial" w:eastAsiaTheme="minorEastAsia" w:hAnsi="Arial" w:cs="Arial"/>
          <w:lang w:val="es-ES_tradnl"/>
        </w:rPr>
      </w:pPr>
      <w:r>
        <w:rPr>
          <w:rFonts w:ascii="Arial" w:hAnsi="Arial" w:cs="Arial"/>
        </w:rPr>
        <w:t xml:space="preserve">Donde </w:t>
      </w:r>
      <m:oMath>
        <m:r>
          <w:rPr>
            <w:rFonts w:ascii="Cambria Math" w:hAnsi="Cambria Math" w:cs="Arial"/>
          </w:rPr>
          <m:t>N</m:t>
        </m:r>
      </m:oMath>
      <w:r>
        <w:rPr>
          <w:rFonts w:ascii="Arial" w:eastAsiaTheme="minorEastAsia" w:hAnsi="Arial" w:cs="Arial"/>
        </w:rPr>
        <w:t xml:space="preserve"> es el número de documentos en el corpus y </w:t>
      </w:r>
      <m:oMath>
        <m:r>
          <w:rPr>
            <w:rFonts w:ascii="Cambria Math" w:eastAsiaTheme="minorEastAsia" w:hAnsi="Cambria Math" w:cs="Arial"/>
            <w:lang w:val="es-ES_tradnl"/>
          </w:rPr>
          <m:t>DF(</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r>
          <w:rPr>
            <w:rFonts w:ascii="Cambria Math" w:eastAsiaTheme="minorEastAsia" w:hAnsi="Cambria Math" w:cs="Arial"/>
            <w:lang w:val="es-ES_tradnl"/>
          </w:rPr>
          <m:t>)</m:t>
        </m:r>
      </m:oMath>
      <w:r>
        <w:rPr>
          <w:rFonts w:ascii="Arial" w:eastAsiaTheme="minorEastAsia" w:hAnsi="Arial" w:cs="Arial"/>
          <w:lang w:val="es-ES_tradnl"/>
        </w:rPr>
        <w:t xml:space="preserve"> el número de documento</w:t>
      </w:r>
      <w:r w:rsidR="00C60C2B">
        <w:rPr>
          <w:rFonts w:ascii="Arial" w:eastAsiaTheme="minorEastAsia" w:hAnsi="Arial" w:cs="Arial"/>
          <w:lang w:val="es-ES_tradnl"/>
        </w:rPr>
        <w:t>s</w:t>
      </w:r>
      <w:r>
        <w:rPr>
          <w:rFonts w:ascii="Arial" w:eastAsiaTheme="minorEastAsia" w:hAnsi="Arial" w:cs="Arial"/>
          <w:lang w:val="es-ES_tradnl"/>
        </w:rPr>
        <w:t xml:space="preserve"> que contienen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oMath>
      <w:r>
        <w:rPr>
          <w:rFonts w:ascii="Arial" w:eastAsiaTheme="minorEastAsia" w:hAnsi="Arial" w:cs="Arial"/>
          <w:lang w:val="es-ES_tradnl"/>
        </w:rPr>
        <w:t xml:space="preserve">. Analicemos el comportamiento de esta función mediante la siguiente gráfica para un valor de </w:t>
      </w:r>
      <m:oMath>
        <m:r>
          <w:rPr>
            <w:rFonts w:ascii="Cambria Math" w:eastAsiaTheme="minorEastAsia" w:hAnsi="Cambria Math" w:cs="Arial"/>
            <w:lang w:val="es-ES_tradnl"/>
          </w:rPr>
          <m:t>N=100</m:t>
        </m:r>
      </m:oMath>
      <w:r>
        <w:rPr>
          <w:rFonts w:ascii="Arial" w:eastAsiaTheme="minorEastAsia" w:hAnsi="Arial" w:cs="Arial"/>
          <w:lang w:val="es-ES_tradnl"/>
        </w:rPr>
        <w:t>:</w:t>
      </w:r>
    </w:p>
    <w:p w14:paraId="5A4AE2E5" w14:textId="2A310F7F" w:rsidR="00922692" w:rsidRDefault="00922692" w:rsidP="00922692">
      <w:pPr>
        <w:jc w:val="both"/>
        <w:rPr>
          <w:rFonts w:ascii="Arial" w:eastAsiaTheme="minorEastAsia" w:hAnsi="Arial" w:cs="Arial"/>
          <w:lang w:val="es-ES_tradnl"/>
        </w:rPr>
      </w:pPr>
      <w:r>
        <w:rPr>
          <w:rFonts w:ascii="Arial" w:eastAsiaTheme="minorEastAsia" w:hAnsi="Arial" w:cs="Arial"/>
          <w:noProof/>
          <w:lang w:eastAsia="es-ES"/>
        </w:rPr>
        <w:lastRenderedPageBreak/>
        <w:drawing>
          <wp:inline distT="0" distB="0" distL="0" distR="0" wp14:anchorId="29887C40" wp14:editId="229E33AC">
            <wp:extent cx="5398770" cy="3235960"/>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3235960"/>
                    </a:xfrm>
                    <a:prstGeom prst="rect">
                      <a:avLst/>
                    </a:prstGeom>
                    <a:noFill/>
                    <a:ln>
                      <a:noFill/>
                    </a:ln>
                  </pic:spPr>
                </pic:pic>
              </a:graphicData>
            </a:graphic>
          </wp:inline>
        </w:drawing>
      </w:r>
    </w:p>
    <w:p w14:paraId="05EF44BC" w14:textId="77777777" w:rsidR="00922692" w:rsidRDefault="00922692" w:rsidP="00922692">
      <w:pPr>
        <w:jc w:val="both"/>
        <w:rPr>
          <w:rFonts w:ascii="Arial" w:eastAsiaTheme="minorEastAsia" w:hAnsi="Arial" w:cs="Arial"/>
          <w:lang w:val="es-ES_tradnl"/>
        </w:rPr>
      </w:pPr>
      <w:r>
        <w:rPr>
          <w:rFonts w:ascii="Arial" w:eastAsiaTheme="minorEastAsia" w:hAnsi="Arial" w:cs="Arial"/>
          <w:lang w:val="es-ES_tradnl"/>
        </w:rPr>
        <w:t xml:space="preserve">Es observable que conforme aumenta el número de documentos que contienen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oMath>
      <w:r>
        <w:rPr>
          <w:rFonts w:ascii="Arial" w:eastAsiaTheme="minorEastAsia" w:hAnsi="Arial" w:cs="Arial"/>
          <w:lang w:val="es-ES_tradnl"/>
        </w:rPr>
        <w:t xml:space="preserve"> el valor de IDF cae logarítmicamente decayendo su importancia.</w:t>
      </w:r>
    </w:p>
    <w:p w14:paraId="472C9618" w14:textId="77777777" w:rsidR="00922692" w:rsidRDefault="00922692" w:rsidP="00922692">
      <w:pPr>
        <w:jc w:val="both"/>
        <w:rPr>
          <w:rFonts w:ascii="Arial" w:eastAsiaTheme="minorEastAsia" w:hAnsi="Arial" w:cs="Arial"/>
          <w:lang w:val="es-ES_tradnl"/>
        </w:rPr>
      </w:pPr>
      <w:r>
        <w:rPr>
          <w:rFonts w:ascii="Arial" w:eastAsiaTheme="minorEastAsia" w:hAnsi="Arial" w:cs="Arial"/>
          <w:lang w:val="es-ES_tradnl"/>
        </w:rPr>
        <w:t xml:space="preserve">La función TF-IDF es una función en dos variables que se aplica sobre el documento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oMath>
      <w:r>
        <w:rPr>
          <w:rFonts w:ascii="Arial" w:eastAsiaTheme="minorEastAsia" w:hAnsi="Arial" w:cs="Arial"/>
          <w:lang w:val="es-ES_tradnl"/>
        </w:rPr>
        <w:t xml:space="preserve"> el token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oMath>
      <w:r>
        <w:rPr>
          <w:rFonts w:ascii="Arial" w:eastAsiaTheme="minorEastAsia" w:hAnsi="Arial" w:cs="Arial"/>
          <w:lang w:val="es-ES_tradnl"/>
        </w:rPr>
        <w:t xml:space="preserve"> y que tiene la siguiente expresión:</w:t>
      </w:r>
    </w:p>
    <w:p w14:paraId="14870098" w14:textId="77777777" w:rsidR="00922692" w:rsidRPr="00063200" w:rsidRDefault="00922692" w:rsidP="00922692">
      <w:pPr>
        <w:jc w:val="both"/>
        <w:rPr>
          <w:rFonts w:ascii="Arial" w:eastAsiaTheme="minorEastAsia" w:hAnsi="Arial" w:cs="Arial"/>
          <w:lang w:val="es-ES_tradnl"/>
        </w:rPr>
      </w:pPr>
      <m:oMathPara>
        <m:oMath>
          <m:r>
            <w:rPr>
              <w:rFonts w:ascii="Cambria Math" w:eastAsiaTheme="minorEastAsia" w:hAnsi="Cambria Math" w:cs="Arial"/>
              <w:lang w:val="es-ES_tradnl"/>
            </w:rPr>
            <m:t>TF-IDF</m:t>
          </m:r>
          <m:d>
            <m:dPr>
              <m:ctrlPr>
                <w:rPr>
                  <w:rFonts w:ascii="Cambria Math" w:eastAsiaTheme="minorEastAsia" w:hAnsi="Cambria Math" w:cs="Arial"/>
                  <w:i/>
                  <w:lang w:val="es-ES_tradnl"/>
                </w:rPr>
              </m:ctrlPr>
            </m:dPr>
            <m:e>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i</m:t>
                  </m:r>
                </m:sub>
              </m:sSub>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i:N</m:t>
                  </m:r>
                </m:sub>
              </m:sSub>
            </m:e>
          </m:d>
          <m:r>
            <w:rPr>
              <w:rFonts w:ascii="Cambria Math" w:eastAsiaTheme="minorEastAsia" w:hAnsi="Cambria Math" w:cs="Arial"/>
              <w:lang w:val="es-ES_tradnl"/>
            </w:rPr>
            <m:t>=</m:t>
          </m:r>
          <m:nary>
            <m:naryPr>
              <m:chr m:val="∑"/>
              <m:limLoc m:val="undOvr"/>
              <m:ctrlPr>
                <w:rPr>
                  <w:rFonts w:ascii="Cambria Math" w:eastAsiaTheme="minorEastAsia" w:hAnsi="Cambria Math" w:cs="Arial"/>
                  <w:i/>
                  <w:lang w:val="es-ES_tradnl"/>
                </w:rPr>
              </m:ctrlPr>
            </m:naryPr>
            <m:sub>
              <m:r>
                <w:rPr>
                  <w:rFonts w:ascii="Cambria Math" w:eastAsiaTheme="minorEastAsia" w:hAnsi="Cambria Math" w:cs="Arial"/>
                  <w:lang w:val="es-ES_tradnl"/>
                </w:rPr>
                <m:t>i=1</m:t>
              </m:r>
            </m:sub>
            <m:sup>
              <m:r>
                <w:rPr>
                  <w:rFonts w:ascii="Cambria Math" w:eastAsiaTheme="minorEastAsia" w:hAnsi="Cambria Math" w:cs="Arial"/>
                  <w:lang w:val="es-ES_tradnl"/>
                </w:rPr>
                <m:t>N</m:t>
              </m:r>
            </m:sup>
            <m:e>
              <m:r>
                <w:rPr>
                  <w:rFonts w:ascii="Cambria Math" w:eastAsiaTheme="minorEastAsia" w:hAnsi="Cambria Math" w:cs="Arial"/>
                  <w:lang w:val="es-ES_tradnl"/>
                </w:rPr>
                <m:t>IDF</m:t>
              </m:r>
              <m:d>
                <m:dPr>
                  <m:ctrlPr>
                    <w:rPr>
                      <w:rFonts w:ascii="Cambria Math" w:eastAsiaTheme="minorEastAsia" w:hAnsi="Cambria Math" w:cs="Arial"/>
                      <w:i/>
                      <w:lang w:val="es-ES_tradnl"/>
                    </w:rPr>
                  </m:ctrlPr>
                </m:dPr>
                <m:e>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e>
              </m:d>
            </m:e>
          </m:nary>
          <m:r>
            <w:rPr>
              <w:rFonts w:ascii="Cambria Math" w:eastAsiaTheme="minorEastAsia" w:hAnsi="Cambria Math" w:cs="Arial"/>
              <w:lang w:val="es-ES_tradnl"/>
            </w:rPr>
            <m:t>∙</m:t>
          </m:r>
          <m:f>
            <m:fPr>
              <m:ctrlPr>
                <w:rPr>
                  <w:rFonts w:ascii="Cambria Math" w:eastAsiaTheme="minorEastAsia" w:hAnsi="Cambria Math" w:cs="Arial"/>
                  <w:i/>
                  <w:lang w:val="es-ES_tradnl"/>
                </w:rPr>
              </m:ctrlPr>
            </m:fPr>
            <m:num>
              <m:r>
                <w:rPr>
                  <w:rFonts w:ascii="Cambria Math" w:eastAsiaTheme="minorEastAsia" w:hAnsi="Cambria Math" w:cs="Arial"/>
                  <w:lang w:val="es-ES_tradnl"/>
                </w:rPr>
                <m:t>TF(</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r>
                <w:rPr>
                  <w:rFonts w:ascii="Cambria Math" w:eastAsiaTheme="minorEastAsia" w:hAnsi="Cambria Math" w:cs="Arial"/>
                  <w:lang w:val="es-ES_tradnl"/>
                </w:rPr>
                <m:t>)∙(k+1)</m:t>
              </m:r>
            </m:num>
            <m:den>
              <m:r>
                <w:rPr>
                  <w:rFonts w:ascii="Cambria Math" w:eastAsiaTheme="minorEastAsia" w:hAnsi="Cambria Math" w:cs="Arial"/>
                  <w:lang w:val="es-ES_tradnl"/>
                </w:rPr>
                <m:t>TF</m:t>
              </m:r>
              <m:d>
                <m:dPr>
                  <m:ctrlPr>
                    <w:rPr>
                      <w:rFonts w:ascii="Cambria Math" w:eastAsiaTheme="minorEastAsia" w:hAnsi="Cambria Math" w:cs="Arial"/>
                      <w:i/>
                      <w:lang w:val="es-ES_tradnl"/>
                    </w:rPr>
                  </m:ctrlPr>
                </m:dPr>
                <m:e>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e>
              </m:d>
              <m:r>
                <w:rPr>
                  <w:rFonts w:ascii="Cambria Math" w:eastAsiaTheme="minorEastAsia" w:hAnsi="Cambria Math" w:cs="Arial"/>
                  <w:lang w:val="es-ES_tradnl"/>
                </w:rPr>
                <m:t>+k∙(1-b+b∙</m:t>
              </m:r>
              <m:f>
                <m:fPr>
                  <m:ctrlPr>
                    <w:rPr>
                      <w:rFonts w:ascii="Cambria Math" w:eastAsiaTheme="minorEastAsia" w:hAnsi="Cambria Math" w:cs="Arial"/>
                      <w:i/>
                      <w:lang w:val="es-ES_tradnl"/>
                    </w:rPr>
                  </m:ctrlPr>
                </m:fPr>
                <m:num>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r>
                    <w:rPr>
                      <w:rFonts w:ascii="Cambria Math" w:eastAsiaTheme="minorEastAsia" w:hAnsi="Cambria Math" w:cs="Arial"/>
                      <w:lang w:val="es-ES_tradnl"/>
                    </w:rPr>
                    <m:t>|</m:t>
                  </m:r>
                </m:num>
                <m:den>
                  <m:r>
                    <w:rPr>
                      <w:rFonts w:ascii="Cambria Math" w:eastAsiaTheme="minorEastAsia" w:hAnsi="Cambria Math" w:cs="Arial"/>
                      <w:lang w:val="es-ES_tradnl"/>
                    </w:rPr>
                    <m:t>L</m:t>
                  </m:r>
                </m:den>
              </m:f>
            </m:den>
          </m:f>
        </m:oMath>
      </m:oMathPara>
    </w:p>
    <w:p w14:paraId="1A2E93F3" w14:textId="77777777" w:rsidR="00922692" w:rsidRDefault="00922692" w:rsidP="00922692">
      <w:pPr>
        <w:jc w:val="both"/>
        <w:rPr>
          <w:rFonts w:ascii="Arial" w:eastAsiaTheme="minorEastAsia" w:hAnsi="Arial" w:cs="Arial"/>
          <w:lang w:val="es-ES_tradnl"/>
        </w:rPr>
      </w:pPr>
      <w:r>
        <w:rPr>
          <w:rFonts w:ascii="Arial" w:eastAsiaTheme="minorEastAsia" w:hAnsi="Arial" w:cs="Arial"/>
          <w:lang w:val="es-ES_tradnl"/>
        </w:rPr>
        <w:t xml:space="preserve">Donde </w:t>
      </w:r>
      <m:oMath>
        <m:r>
          <w:rPr>
            <w:rFonts w:ascii="Cambria Math" w:eastAsiaTheme="minorEastAsia" w:hAnsi="Cambria Math" w:cs="Arial"/>
            <w:lang w:val="es-ES_tradnl"/>
          </w:rPr>
          <m:t>TF(</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r>
          <w:rPr>
            <w:rFonts w:ascii="Cambria Math" w:eastAsiaTheme="minorEastAsia" w:hAnsi="Cambria Math" w:cs="Arial"/>
            <w:lang w:val="es-ES_tradnl"/>
          </w:rPr>
          <m:t>)</m:t>
        </m:r>
      </m:oMath>
      <w:r>
        <w:rPr>
          <w:rFonts w:ascii="Arial" w:eastAsiaTheme="minorEastAsia" w:hAnsi="Arial" w:cs="Arial"/>
          <w:lang w:val="es-ES_tradnl"/>
        </w:rPr>
        <w:t xml:space="preserve"> es el número de veces que aparece el token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oMath>
      <w:r>
        <w:rPr>
          <w:rFonts w:ascii="Arial" w:eastAsiaTheme="minorEastAsia" w:hAnsi="Arial" w:cs="Arial"/>
          <w:lang w:val="es-ES_tradnl"/>
        </w:rPr>
        <w:t xml:space="preserve"> en el documento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oMath>
      <w:r>
        <w:rPr>
          <w:rFonts w:ascii="Arial" w:eastAsiaTheme="minorEastAsia" w:hAnsi="Arial" w:cs="Arial"/>
          <w:lang w:val="es-ES_tradnl"/>
        </w:rPr>
        <w:t xml:space="preserve">, </w:t>
      </w:r>
      <m:oMath>
        <m:r>
          <w:rPr>
            <w:rFonts w:ascii="Cambria Math" w:eastAsiaTheme="minorEastAsia" w:hAnsi="Cambria Math" w:cs="Arial"/>
            <w:lang w:val="es-ES_tradnl"/>
          </w:rPr>
          <m:t>L</m:t>
        </m:r>
      </m:oMath>
      <w:r>
        <w:rPr>
          <w:rFonts w:ascii="Arial" w:eastAsiaTheme="minorEastAsia" w:hAnsi="Arial" w:cs="Arial"/>
          <w:lang w:val="es-ES_tradnl"/>
        </w:rPr>
        <w:t xml:space="preserve"> es la media de tokens que aparecen por documento, </w:t>
      </w:r>
      <m:oMath>
        <m:r>
          <w:rPr>
            <w:rFonts w:ascii="Cambria Math" w:eastAsiaTheme="minorEastAsia" w:hAnsi="Cambria Math" w:cs="Arial"/>
            <w:lang w:val="es-ES_tradnl"/>
          </w:rPr>
          <m:t>k=2.0</m:t>
        </m:r>
      </m:oMath>
      <w:r>
        <w:rPr>
          <w:rFonts w:ascii="Arial" w:eastAsiaTheme="minorEastAsia" w:hAnsi="Arial" w:cs="Arial"/>
          <w:lang w:val="es-ES_tradnl"/>
        </w:rPr>
        <w:t xml:space="preserve"> y </w:t>
      </w:r>
      <m:oMath>
        <m:r>
          <w:rPr>
            <w:rFonts w:ascii="Cambria Math" w:eastAsiaTheme="minorEastAsia" w:hAnsi="Cambria Math" w:cs="Arial"/>
            <w:lang w:val="es-ES_tradnl"/>
          </w:rPr>
          <m:t>b=0.75</m:t>
        </m:r>
      </m:oMath>
      <w:r>
        <w:rPr>
          <w:rFonts w:ascii="Arial" w:eastAsiaTheme="minorEastAsia" w:hAnsi="Arial" w:cs="Arial"/>
          <w:lang w:val="es-ES_tradnl"/>
        </w:rPr>
        <w:t xml:space="preserve"> usualmente.</w:t>
      </w:r>
    </w:p>
    <w:p w14:paraId="07EE84C2" w14:textId="77777777" w:rsidR="00922692" w:rsidRPr="00063200" w:rsidRDefault="00922692" w:rsidP="00922692">
      <w:pPr>
        <w:jc w:val="both"/>
        <w:rPr>
          <w:rFonts w:ascii="Arial" w:eastAsiaTheme="minorEastAsia" w:hAnsi="Arial" w:cs="Arial"/>
          <w:lang w:val="es-ES_tradnl"/>
        </w:rPr>
      </w:pPr>
      <w:r>
        <w:rPr>
          <w:rFonts w:ascii="Arial" w:eastAsiaTheme="minorEastAsia" w:hAnsi="Arial" w:cs="Arial"/>
          <w:lang w:val="es-ES_tradnl"/>
        </w:rPr>
        <w:t>Un punto interesante de esta función es asignar el valor 0 donde el proceso de vectorización asigne un 0. De otro modo, la eficiencia en memoria de la representación dispersa de la matriz se volvería en nuestra contra. Esto es fácilmente comprobable gracias a la multiplicación del numerador de la fracción.</w:t>
      </w:r>
    </w:p>
    <w:p w14:paraId="6467B1C9" w14:textId="41C169D5" w:rsidR="00922692" w:rsidRDefault="00922692" w:rsidP="00922692">
      <w:pPr>
        <w:jc w:val="both"/>
        <w:rPr>
          <w:rFonts w:ascii="Arial" w:hAnsi="Arial" w:cs="Arial"/>
        </w:rPr>
      </w:pPr>
    </w:p>
    <w:p w14:paraId="3405EB91" w14:textId="1DB7B154" w:rsidR="001E16C2" w:rsidRPr="001E16C2" w:rsidRDefault="001E16C2" w:rsidP="001E16C2">
      <w:pPr>
        <w:pStyle w:val="Ttulo2"/>
        <w:rPr>
          <w:rFonts w:ascii="Arial" w:hAnsi="Arial" w:cs="Arial"/>
          <w:b/>
          <w:bCs/>
          <w:color w:val="auto"/>
        </w:rPr>
      </w:pPr>
      <w:bookmarkStart w:id="33" w:name="_Selección_de_características"/>
      <w:bookmarkStart w:id="34" w:name="_Toc40468837"/>
      <w:bookmarkEnd w:id="33"/>
      <w:r w:rsidRPr="001E16C2">
        <w:rPr>
          <w:rFonts w:ascii="Arial" w:hAnsi="Arial" w:cs="Arial"/>
          <w:b/>
          <w:bCs/>
          <w:color w:val="auto"/>
        </w:rPr>
        <w:t>Selección de características</w:t>
      </w:r>
      <w:bookmarkEnd w:id="34"/>
    </w:p>
    <w:p w14:paraId="272D5EE3" w14:textId="031122CC" w:rsidR="001E16C2" w:rsidRDefault="001E16C2" w:rsidP="00922692">
      <w:pPr>
        <w:jc w:val="both"/>
        <w:rPr>
          <w:rFonts w:ascii="Arial" w:hAnsi="Arial" w:cs="Arial"/>
        </w:rPr>
      </w:pPr>
    </w:p>
    <w:p w14:paraId="43709193" w14:textId="20B64A76" w:rsidR="001E16C2" w:rsidRDefault="009A51B1" w:rsidP="00922692">
      <w:pPr>
        <w:jc w:val="both"/>
        <w:rPr>
          <w:rFonts w:ascii="Arial" w:hAnsi="Arial" w:cs="Arial"/>
        </w:rPr>
      </w:pPr>
      <w:r>
        <w:rPr>
          <w:rFonts w:ascii="Arial" w:hAnsi="Arial" w:cs="Arial"/>
        </w:rPr>
        <w:t>El proceso de selección de características es aquel que elige un subgrupo de las características existentes en función de un criterio definido con el objetivo de discernir que características son influyentes en el problema.</w:t>
      </w:r>
    </w:p>
    <w:p w14:paraId="0C535009" w14:textId="1830A70F" w:rsidR="00160B22" w:rsidRDefault="00160B22" w:rsidP="00922692">
      <w:pPr>
        <w:jc w:val="both"/>
        <w:rPr>
          <w:rFonts w:ascii="Arial" w:hAnsi="Arial" w:cs="Arial"/>
        </w:rPr>
      </w:pPr>
      <w:r>
        <w:rPr>
          <w:rFonts w:ascii="Arial" w:hAnsi="Arial" w:cs="Arial"/>
        </w:rPr>
        <w:t>Existe muchos algoritmos de selección de características. A continuación, mediante la siguiente tabla se resume la utilidad de algunos dependiendo de las características de entrada y del tipo de etiqueta.</w:t>
      </w:r>
    </w:p>
    <w:tbl>
      <w:tblPr>
        <w:tblStyle w:val="Tablaconcuadrcula5oscura-nfasis5"/>
        <w:tblW w:w="0" w:type="auto"/>
        <w:tblLook w:val="04A0" w:firstRow="1" w:lastRow="0" w:firstColumn="1" w:lastColumn="0" w:noHBand="0" w:noVBand="1"/>
      </w:tblPr>
      <w:tblGrid>
        <w:gridCol w:w="1838"/>
        <w:gridCol w:w="2835"/>
        <w:gridCol w:w="3821"/>
      </w:tblGrid>
      <w:tr w:rsidR="00160B22" w14:paraId="78A0D92D" w14:textId="77777777" w:rsidTr="00160B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B0C5FD3" w14:textId="2BFDBFE1" w:rsidR="00160B22" w:rsidRDefault="00160B22" w:rsidP="00922692">
            <w:pPr>
              <w:jc w:val="both"/>
              <w:rPr>
                <w:rFonts w:ascii="Arial" w:hAnsi="Arial" w:cs="Arial"/>
              </w:rPr>
            </w:pPr>
            <w:r>
              <w:rPr>
                <w:rFonts w:ascii="Arial" w:hAnsi="Arial" w:cs="Arial"/>
              </w:rPr>
              <w:t>Input \ Output</w:t>
            </w:r>
          </w:p>
        </w:tc>
        <w:tc>
          <w:tcPr>
            <w:tcW w:w="2835" w:type="dxa"/>
          </w:tcPr>
          <w:p w14:paraId="14C4E132" w14:textId="536EB76B" w:rsidR="00160B22" w:rsidRDefault="00160B22" w:rsidP="00922692">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Numérica</w:t>
            </w:r>
          </w:p>
        </w:tc>
        <w:tc>
          <w:tcPr>
            <w:tcW w:w="3821" w:type="dxa"/>
          </w:tcPr>
          <w:p w14:paraId="5FFFEFD6" w14:textId="2773C46D" w:rsidR="00160B22" w:rsidRDefault="00160B22" w:rsidP="00922692">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Categórica</w:t>
            </w:r>
          </w:p>
        </w:tc>
      </w:tr>
      <w:tr w:rsidR="00160B22" w14:paraId="7CAEEB39" w14:textId="77777777" w:rsidTr="00160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DB89DE4" w14:textId="2CF7A13D" w:rsidR="00160B22" w:rsidRDefault="00160B22" w:rsidP="00922692">
            <w:pPr>
              <w:jc w:val="both"/>
              <w:rPr>
                <w:rFonts w:ascii="Arial" w:hAnsi="Arial" w:cs="Arial"/>
              </w:rPr>
            </w:pPr>
            <w:r>
              <w:rPr>
                <w:rFonts w:ascii="Arial" w:hAnsi="Arial" w:cs="Arial"/>
              </w:rPr>
              <w:t>Numérica</w:t>
            </w:r>
          </w:p>
        </w:tc>
        <w:tc>
          <w:tcPr>
            <w:tcW w:w="2835" w:type="dxa"/>
          </w:tcPr>
          <w:p w14:paraId="3E8E081F" w14:textId="2860112C" w:rsidR="00160B22" w:rsidRDefault="00160B22" w:rsidP="0092269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Pearson’s</w:t>
            </w:r>
            <w:proofErr w:type="spellEnd"/>
            <w:r>
              <w:rPr>
                <w:rFonts w:ascii="Arial" w:hAnsi="Arial" w:cs="Arial"/>
              </w:rPr>
              <w:t xml:space="preserve">, </w:t>
            </w:r>
            <w:proofErr w:type="spellStart"/>
            <w:r>
              <w:rPr>
                <w:rFonts w:ascii="Arial" w:hAnsi="Arial" w:cs="Arial"/>
              </w:rPr>
              <w:t>Spearman’s</w:t>
            </w:r>
            <w:proofErr w:type="spellEnd"/>
          </w:p>
        </w:tc>
        <w:tc>
          <w:tcPr>
            <w:tcW w:w="3821" w:type="dxa"/>
          </w:tcPr>
          <w:p w14:paraId="69DA745C" w14:textId="75B6C6F2" w:rsidR="00160B22" w:rsidRDefault="00160B22" w:rsidP="0092269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ANOVA, </w:t>
            </w:r>
            <w:proofErr w:type="spellStart"/>
            <w:r>
              <w:rPr>
                <w:rFonts w:ascii="Arial" w:hAnsi="Arial" w:cs="Arial"/>
              </w:rPr>
              <w:t>Kendall’s</w:t>
            </w:r>
            <w:proofErr w:type="spellEnd"/>
          </w:p>
        </w:tc>
      </w:tr>
      <w:tr w:rsidR="00160B22" w14:paraId="5931964C" w14:textId="77777777" w:rsidTr="00160B22">
        <w:tc>
          <w:tcPr>
            <w:cnfStyle w:val="001000000000" w:firstRow="0" w:lastRow="0" w:firstColumn="1" w:lastColumn="0" w:oddVBand="0" w:evenVBand="0" w:oddHBand="0" w:evenHBand="0" w:firstRowFirstColumn="0" w:firstRowLastColumn="0" w:lastRowFirstColumn="0" w:lastRowLastColumn="0"/>
            <w:tcW w:w="1838" w:type="dxa"/>
          </w:tcPr>
          <w:p w14:paraId="5D82E8EF" w14:textId="419C2E9D" w:rsidR="00160B22" w:rsidRDefault="00160B22" w:rsidP="00922692">
            <w:pPr>
              <w:jc w:val="both"/>
              <w:rPr>
                <w:rFonts w:ascii="Arial" w:hAnsi="Arial" w:cs="Arial"/>
              </w:rPr>
            </w:pPr>
            <w:r>
              <w:rPr>
                <w:rFonts w:ascii="Arial" w:hAnsi="Arial" w:cs="Arial"/>
              </w:rPr>
              <w:t>Categórica</w:t>
            </w:r>
          </w:p>
        </w:tc>
        <w:tc>
          <w:tcPr>
            <w:tcW w:w="2835" w:type="dxa"/>
          </w:tcPr>
          <w:p w14:paraId="022F0327" w14:textId="518CDF78" w:rsidR="00160B22" w:rsidRDefault="00160B22" w:rsidP="0092269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ANOVA, </w:t>
            </w:r>
            <w:proofErr w:type="spellStart"/>
            <w:r>
              <w:rPr>
                <w:rFonts w:ascii="Arial" w:hAnsi="Arial" w:cs="Arial"/>
              </w:rPr>
              <w:t>Kendall’s</w:t>
            </w:r>
            <w:proofErr w:type="spellEnd"/>
          </w:p>
        </w:tc>
        <w:tc>
          <w:tcPr>
            <w:tcW w:w="3821" w:type="dxa"/>
          </w:tcPr>
          <w:p w14:paraId="609898FA" w14:textId="12A73670" w:rsidR="00160B22" w:rsidRDefault="00160B22" w:rsidP="0092269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Chi-</w:t>
            </w:r>
            <w:proofErr w:type="spellStart"/>
            <w:r>
              <w:rPr>
                <w:rFonts w:ascii="Arial" w:hAnsi="Arial" w:cs="Arial"/>
              </w:rPr>
              <w:t>Squared</w:t>
            </w:r>
            <w:proofErr w:type="spellEnd"/>
            <w:r>
              <w:rPr>
                <w:rFonts w:ascii="Arial" w:hAnsi="Arial" w:cs="Arial"/>
              </w:rPr>
              <w:t xml:space="preserve">, Mutual </w:t>
            </w:r>
            <w:proofErr w:type="spellStart"/>
            <w:r>
              <w:rPr>
                <w:rFonts w:ascii="Arial" w:hAnsi="Arial" w:cs="Arial"/>
              </w:rPr>
              <w:t>Information</w:t>
            </w:r>
            <w:proofErr w:type="spellEnd"/>
          </w:p>
        </w:tc>
      </w:tr>
    </w:tbl>
    <w:p w14:paraId="5FB04FA0" w14:textId="628EA3B9" w:rsidR="002D3024" w:rsidRDefault="002D3024" w:rsidP="00922692">
      <w:pPr>
        <w:jc w:val="both"/>
        <w:rPr>
          <w:rFonts w:ascii="Arial" w:hAnsi="Arial" w:cs="Arial"/>
        </w:rPr>
      </w:pPr>
    </w:p>
    <w:p w14:paraId="152BCB8C" w14:textId="3EF823E8" w:rsidR="00160B22" w:rsidRDefault="00160B22" w:rsidP="00922692">
      <w:pPr>
        <w:jc w:val="both"/>
        <w:rPr>
          <w:rFonts w:ascii="Arial" w:hAnsi="Arial" w:cs="Arial"/>
        </w:rPr>
      </w:pPr>
      <w:r>
        <w:rPr>
          <w:rFonts w:ascii="Arial" w:hAnsi="Arial" w:cs="Arial"/>
        </w:rPr>
        <w:lastRenderedPageBreak/>
        <w:t>En nuestro caso</w:t>
      </w:r>
      <w:r w:rsidR="00C26933">
        <w:rPr>
          <w:rFonts w:ascii="Arial" w:hAnsi="Arial" w:cs="Arial"/>
        </w:rPr>
        <w:t xml:space="preserve">, teniendo en cuenta que la salida de una extracción de características sobre texto siempre es numérica, como se ha mencionado en el apartado anterior, nos limitaremos a explicar ANOVA y </w:t>
      </w:r>
      <w:proofErr w:type="spellStart"/>
      <w:r w:rsidR="00C26933">
        <w:rPr>
          <w:rFonts w:ascii="Arial" w:hAnsi="Arial" w:cs="Arial"/>
        </w:rPr>
        <w:t>Kendall’s</w:t>
      </w:r>
      <w:proofErr w:type="spellEnd"/>
      <w:r w:rsidR="00C26933">
        <w:rPr>
          <w:rFonts w:ascii="Arial" w:hAnsi="Arial" w:cs="Arial"/>
        </w:rPr>
        <w:t>.</w:t>
      </w:r>
    </w:p>
    <w:p w14:paraId="736FE9DF" w14:textId="77777777" w:rsidR="00160B22" w:rsidRDefault="00160B22" w:rsidP="00922692">
      <w:pPr>
        <w:jc w:val="both"/>
        <w:rPr>
          <w:rFonts w:ascii="Arial" w:hAnsi="Arial" w:cs="Arial"/>
        </w:rPr>
      </w:pPr>
    </w:p>
    <w:p w14:paraId="2E742312" w14:textId="5570FCE8" w:rsidR="002D3024" w:rsidRPr="009A51B1" w:rsidRDefault="00922692" w:rsidP="009A51B1">
      <w:pPr>
        <w:pStyle w:val="Ttulo3"/>
        <w:rPr>
          <w:rFonts w:ascii="Arial" w:hAnsi="Arial" w:cs="Arial"/>
          <w:b/>
          <w:bCs/>
          <w:color w:val="auto"/>
        </w:rPr>
      </w:pPr>
      <w:bookmarkStart w:id="35" w:name="_Toc40468838"/>
      <w:r w:rsidRPr="009A51B1">
        <w:rPr>
          <w:rFonts w:ascii="Arial" w:hAnsi="Arial" w:cs="Arial"/>
          <w:b/>
          <w:bCs/>
          <w:color w:val="auto"/>
        </w:rPr>
        <w:t>ANOVA</w:t>
      </w:r>
      <w:bookmarkEnd w:id="35"/>
    </w:p>
    <w:p w14:paraId="0C5FA799" w14:textId="77777777" w:rsidR="002C2F45" w:rsidRPr="002C2F45" w:rsidRDefault="002C2F45" w:rsidP="002C2F45"/>
    <w:p w14:paraId="4C9F9B5F" w14:textId="77777777" w:rsidR="00922692" w:rsidRDefault="00922692" w:rsidP="00922692">
      <w:pPr>
        <w:jc w:val="both"/>
        <w:rPr>
          <w:rFonts w:ascii="Arial" w:eastAsiaTheme="minorEastAsia" w:hAnsi="Arial" w:cs="Arial"/>
        </w:rPr>
      </w:pPr>
      <w:r>
        <w:rPr>
          <w:rFonts w:ascii="Arial" w:hAnsi="Arial" w:cs="Arial"/>
        </w:rPr>
        <w:t xml:space="preserve">El test ANOVA tiene las siguientes asunciones que deben satisfacerse para poder computar un </w:t>
      </w:r>
      <m:oMath>
        <m:r>
          <w:rPr>
            <w:rFonts w:ascii="Cambria Math" w:hAnsi="Cambria Math" w:cs="Arial"/>
          </w:rPr>
          <m:t>p-value</m:t>
        </m:r>
      </m:oMath>
      <w:r>
        <w:rPr>
          <w:rFonts w:ascii="Arial" w:eastAsiaTheme="minorEastAsia" w:hAnsi="Arial" w:cs="Arial"/>
        </w:rPr>
        <w:t xml:space="preserve"> valido.</w:t>
      </w:r>
    </w:p>
    <w:p w14:paraId="22185744" w14:textId="77777777" w:rsidR="00922692" w:rsidRPr="009C2272" w:rsidRDefault="00922692" w:rsidP="00F56E06">
      <w:pPr>
        <w:pStyle w:val="Prrafodelista"/>
        <w:numPr>
          <w:ilvl w:val="0"/>
          <w:numId w:val="15"/>
        </w:numPr>
        <w:jc w:val="both"/>
        <w:rPr>
          <w:rFonts w:ascii="Arial" w:hAnsi="Arial" w:cs="Arial"/>
          <w:i/>
          <w:iCs/>
        </w:rPr>
      </w:pPr>
      <w:r>
        <w:rPr>
          <w:rFonts w:ascii="Arial" w:hAnsi="Arial" w:cs="Arial"/>
        </w:rPr>
        <w:t>Las muestras deben ser independientes</w:t>
      </w:r>
    </w:p>
    <w:p w14:paraId="1AD897AF" w14:textId="77777777" w:rsidR="00922692" w:rsidRPr="009C2272" w:rsidRDefault="00922692" w:rsidP="00F56E06">
      <w:pPr>
        <w:pStyle w:val="Prrafodelista"/>
        <w:numPr>
          <w:ilvl w:val="0"/>
          <w:numId w:val="15"/>
        </w:numPr>
        <w:jc w:val="both"/>
        <w:rPr>
          <w:rFonts w:ascii="Arial" w:hAnsi="Arial" w:cs="Arial"/>
          <w:i/>
          <w:iCs/>
        </w:rPr>
      </w:pPr>
      <w:r>
        <w:rPr>
          <w:rFonts w:ascii="Arial" w:hAnsi="Arial" w:cs="Arial"/>
        </w:rPr>
        <w:t>Cada muestra debe seguir una distribución normal</w:t>
      </w:r>
    </w:p>
    <w:p w14:paraId="023FCF19" w14:textId="77777777" w:rsidR="00922692" w:rsidRPr="009C2272" w:rsidRDefault="00922692" w:rsidP="00F56E06">
      <w:pPr>
        <w:pStyle w:val="Prrafodelista"/>
        <w:numPr>
          <w:ilvl w:val="0"/>
          <w:numId w:val="15"/>
        </w:numPr>
        <w:jc w:val="both"/>
        <w:rPr>
          <w:rFonts w:ascii="Arial" w:hAnsi="Arial" w:cs="Arial"/>
          <w:i/>
          <w:iCs/>
        </w:rPr>
      </w:pPr>
      <w:r>
        <w:rPr>
          <w:rFonts w:ascii="Arial" w:hAnsi="Arial" w:cs="Arial"/>
        </w:rPr>
        <w:t xml:space="preserve">La desviación estándar de la población de los grupos debe ser la misma. Esta es la propiedad conocida como </w:t>
      </w:r>
      <w:r w:rsidRPr="00D613C6">
        <w:rPr>
          <w:rFonts w:ascii="Arial" w:hAnsi="Arial" w:cs="Arial"/>
        </w:rPr>
        <w:t>homocedasticidad</w:t>
      </w:r>
      <w:r>
        <w:rPr>
          <w:rFonts w:ascii="Arial" w:hAnsi="Arial" w:cs="Arial"/>
        </w:rPr>
        <w:t>.</w:t>
      </w:r>
    </w:p>
    <w:p w14:paraId="64F8A03C" w14:textId="77777777" w:rsidR="00922692" w:rsidRDefault="00922692" w:rsidP="00922692">
      <w:pPr>
        <w:jc w:val="both"/>
        <w:rPr>
          <w:rFonts w:ascii="Arial" w:hAnsi="Arial" w:cs="Arial"/>
        </w:rPr>
      </w:pPr>
      <w:r>
        <w:rPr>
          <w:rFonts w:ascii="Arial" w:hAnsi="Arial" w:cs="Arial"/>
        </w:rPr>
        <w:t xml:space="preserve">Si dice que un modelo es </w:t>
      </w:r>
      <w:proofErr w:type="spellStart"/>
      <w:r>
        <w:rPr>
          <w:rFonts w:ascii="Arial" w:hAnsi="Arial" w:cs="Arial"/>
        </w:rPr>
        <w:t>homocedástico</w:t>
      </w:r>
      <w:proofErr w:type="spellEnd"/>
      <w:r>
        <w:rPr>
          <w:rFonts w:ascii="Arial" w:hAnsi="Arial" w:cs="Arial"/>
        </w:rPr>
        <w:t xml:space="preserve"> si en todos los grupos de datos de una observación, la</w:t>
      </w:r>
      <w:r w:rsidRPr="00C60C2B">
        <w:rPr>
          <w:rFonts w:ascii="Arial" w:hAnsi="Arial" w:cs="Arial"/>
        </w:rPr>
        <w:t xml:space="preserve"> varianza</w:t>
      </w:r>
      <w:r w:rsidRPr="00C60C2B">
        <w:rPr>
          <w:rFonts w:ascii="Arial" w:hAnsi="Arial" w:cs="Arial"/>
          <w:color w:val="FF0000"/>
        </w:rPr>
        <w:t xml:space="preserve"> </w:t>
      </w:r>
      <w:r>
        <w:rPr>
          <w:rFonts w:ascii="Arial" w:hAnsi="Arial" w:cs="Arial"/>
        </w:rPr>
        <w:t>del modelo respecto de las variables explicativas se mantiene constante.</w:t>
      </w:r>
    </w:p>
    <w:p w14:paraId="312819CF" w14:textId="77777777" w:rsidR="00922692" w:rsidRDefault="00922692" w:rsidP="00922692">
      <w:pPr>
        <w:jc w:val="both"/>
        <w:rPr>
          <w:rFonts w:ascii="Arial" w:hAnsi="Arial" w:cs="Arial"/>
        </w:rPr>
      </w:pPr>
      <w:r>
        <w:rPr>
          <w:rFonts w:ascii="Arial" w:hAnsi="Arial" w:cs="Arial"/>
        </w:rPr>
        <w:t>El computo del F-Valor viene dado por la siguiente expresión:</w:t>
      </w:r>
    </w:p>
    <w:p w14:paraId="6A72D5EA" w14:textId="77777777" w:rsidR="00922692" w:rsidRPr="00CC793A" w:rsidRDefault="00922692" w:rsidP="00922692">
      <w:pPr>
        <w:jc w:val="both"/>
        <w:rPr>
          <w:rFonts w:ascii="Arial" w:eastAsiaTheme="minorEastAsia" w:hAnsi="Arial" w:cs="Arial"/>
        </w:rPr>
      </w:pPr>
      <m:oMathPara>
        <m:oMath>
          <m:r>
            <w:rPr>
              <w:rFonts w:ascii="Cambria Math" w:hAnsi="Cambria Math" w:cs="Arial"/>
            </w:rPr>
            <m:t>F=</m:t>
          </m:r>
          <m:f>
            <m:fPr>
              <m:ctrlPr>
                <w:rPr>
                  <w:rFonts w:ascii="Cambria Math" w:hAnsi="Cambria Math" w:cs="Arial"/>
                  <w:i/>
                </w:rPr>
              </m:ctrlPr>
            </m:fPr>
            <m:num>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K</m:t>
                  </m:r>
                </m:sup>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i</m:t>
                          </m:r>
                        </m:sub>
                      </m:sSub>
                      <m:sSup>
                        <m:sSupPr>
                          <m:ctrlPr>
                            <w:rPr>
                              <w:rFonts w:ascii="Cambria Math" w:hAnsi="Cambria Math" w:cs="Arial"/>
                              <w:i/>
                            </w:rPr>
                          </m:ctrlPr>
                        </m:sSupPr>
                        <m:e>
                          <m:d>
                            <m:dPr>
                              <m:ctrlPr>
                                <w:rPr>
                                  <w:rFonts w:ascii="Cambria Math" w:hAnsi="Cambria Math" w:cs="Arial"/>
                                  <w:i/>
                                </w:rPr>
                              </m:ctrlPr>
                            </m:dPr>
                            <m:e>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acc>
                              <m:r>
                                <w:rPr>
                                  <w:rFonts w:ascii="Cambria Math" w:hAnsi="Cambria Math" w:cs="Arial"/>
                                </w:rPr>
                                <m:t>-</m:t>
                              </m:r>
                              <m:acc>
                                <m:accPr>
                                  <m:chr m:val="̅"/>
                                  <m:ctrlPr>
                                    <w:rPr>
                                      <w:rFonts w:ascii="Cambria Math" w:hAnsi="Cambria Math" w:cs="Arial"/>
                                      <w:i/>
                                    </w:rPr>
                                  </m:ctrlPr>
                                </m:accPr>
                                <m:e>
                                  <m:r>
                                    <w:rPr>
                                      <w:rFonts w:ascii="Cambria Math" w:hAnsi="Cambria Math" w:cs="Arial"/>
                                    </w:rPr>
                                    <m:t>Y</m:t>
                                  </m:r>
                                </m:e>
                              </m:acc>
                            </m:e>
                          </m:d>
                        </m:e>
                        <m:sup>
                          <m:r>
                            <w:rPr>
                              <w:rFonts w:ascii="Cambria Math" w:hAnsi="Cambria Math" w:cs="Arial"/>
                            </w:rPr>
                            <m:t>2</m:t>
                          </m:r>
                        </m:sup>
                      </m:sSup>
                    </m:num>
                    <m:den>
                      <m:r>
                        <w:rPr>
                          <w:rFonts w:ascii="Cambria Math" w:hAnsi="Cambria Math" w:cs="Arial"/>
                        </w:rPr>
                        <m:t>K-1</m:t>
                      </m:r>
                    </m:den>
                  </m:f>
                </m:e>
              </m:nary>
            </m:num>
            <m:den>
              <m:nary>
                <m:naryPr>
                  <m:chr m:val="∑"/>
                  <m:limLoc m:val="undOvr"/>
                  <m:ctrlPr>
                    <w:rPr>
                      <w:rFonts w:ascii="Cambria Math" w:hAnsi="Cambria Math" w:cs="Arial"/>
                      <w:i/>
                    </w:rPr>
                  </m:ctrlPr>
                </m:naryPr>
                <m:sub>
                  <m:r>
                    <w:rPr>
                      <w:rFonts w:ascii="Cambria Math" w:hAnsi="Cambria Math" w:cs="Arial"/>
                    </w:rPr>
                    <m:t>i=0</m:t>
                  </m:r>
                </m:sub>
                <m:sup>
                  <m:r>
                    <w:rPr>
                      <w:rFonts w:ascii="Cambria Math" w:hAnsi="Cambria Math" w:cs="Arial"/>
                    </w:rPr>
                    <m:t>K</m:t>
                  </m:r>
                </m:sup>
                <m:e>
                  <m:nary>
                    <m:naryPr>
                      <m:chr m:val="∑"/>
                      <m:limLoc m:val="undOvr"/>
                      <m:ctrlPr>
                        <w:rPr>
                          <w:rFonts w:ascii="Cambria Math" w:hAnsi="Cambria Math" w:cs="Arial"/>
                          <w:i/>
                        </w:rPr>
                      </m:ctrlPr>
                    </m:naryPr>
                    <m:sub>
                      <m:r>
                        <w:rPr>
                          <w:rFonts w:ascii="Cambria Math" w:hAnsi="Cambria Math" w:cs="Arial"/>
                        </w:rPr>
                        <m:t>j=1</m:t>
                      </m:r>
                    </m:sub>
                    <m:sup>
                      <m:sSub>
                        <m:sSubPr>
                          <m:ctrlPr>
                            <w:rPr>
                              <w:rFonts w:ascii="Cambria Math" w:hAnsi="Cambria Math" w:cs="Arial"/>
                              <w:i/>
                            </w:rPr>
                          </m:ctrlPr>
                        </m:sSubPr>
                        <m:e>
                          <m:r>
                            <w:rPr>
                              <w:rFonts w:ascii="Cambria Math" w:hAnsi="Cambria Math" w:cs="Arial"/>
                            </w:rPr>
                            <m:t>n</m:t>
                          </m:r>
                        </m:e>
                        <m:sub>
                          <m:r>
                            <w:rPr>
                              <w:rFonts w:ascii="Cambria Math" w:hAnsi="Cambria Math" w:cs="Arial"/>
                            </w:rPr>
                            <m:t>i</m:t>
                          </m:r>
                        </m:sub>
                      </m:sSub>
                    </m:sup>
                    <m:e>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Y</m:t>
                                      </m:r>
                                    </m:e>
                                  </m:acc>
                                </m:e>
                                <m:sub>
                                  <m:r>
                                    <w:rPr>
                                      <w:rFonts w:ascii="Cambria Math" w:hAnsi="Cambria Math" w:cs="Arial"/>
                                    </w:rPr>
                                    <m:t>i</m:t>
                                  </m:r>
                                </m:sub>
                              </m:sSub>
                            </m:e>
                          </m:d>
                        </m:e>
                        <m:sup>
                          <m:r>
                            <w:rPr>
                              <w:rFonts w:ascii="Cambria Math" w:hAnsi="Cambria Math" w:cs="Arial"/>
                            </w:rPr>
                            <m:t>2</m:t>
                          </m:r>
                        </m:sup>
                      </m:sSup>
                      <m:r>
                        <w:rPr>
                          <w:rFonts w:ascii="Cambria Math" w:hAnsi="Cambria Math" w:cs="Arial"/>
                        </w:rPr>
                        <m:t>/(N-K)</m:t>
                      </m:r>
                    </m:e>
                  </m:nary>
                </m:e>
              </m:nary>
            </m:den>
          </m:f>
        </m:oMath>
      </m:oMathPara>
    </w:p>
    <w:p w14:paraId="5285694B" w14:textId="6A22B795" w:rsidR="00922692" w:rsidRDefault="00922692" w:rsidP="00922692">
      <w:pPr>
        <w:jc w:val="both"/>
        <w:rPr>
          <w:rFonts w:ascii="Arial" w:hAnsi="Arial" w:cs="Arial"/>
        </w:rPr>
      </w:pPr>
      <w:r>
        <w:rPr>
          <w:rFonts w:ascii="Arial" w:eastAsiaTheme="minorEastAsia" w:hAnsi="Arial" w:cs="Arial"/>
        </w:rPr>
        <w:t xml:space="preserve">Donde </w:t>
      </w:r>
      <m:oMath>
        <m:r>
          <w:rPr>
            <w:rFonts w:ascii="Cambria Math" w:eastAsiaTheme="minorEastAsia" w:hAnsi="Cambria Math" w:cs="Arial"/>
          </w:rPr>
          <m:t>K</m:t>
        </m:r>
      </m:oMath>
      <w:r>
        <w:rPr>
          <w:rFonts w:ascii="Arial" w:eastAsiaTheme="minorEastAsia" w:hAnsi="Arial" w:cs="Arial"/>
        </w:rPr>
        <w:t xml:space="preserve"> </w:t>
      </w:r>
      <w:r w:rsidR="00C60C2B">
        <w:rPr>
          <w:rFonts w:ascii="Arial" w:eastAsiaTheme="minorEastAsia" w:hAnsi="Arial" w:cs="Arial"/>
        </w:rPr>
        <w:t>es el número de grupos;</w:t>
      </w:r>
      <w:r>
        <w:rPr>
          <w:rFonts w:ascii="Arial" w:eastAsiaTheme="minorEastAsia" w:hAnsi="Arial" w:cs="Arial"/>
        </w:rPr>
        <w:t xml:space="preserve"> </w:t>
      </w:r>
      <m:oMath>
        <m:sSub>
          <m:sSubPr>
            <m:ctrlPr>
              <w:rPr>
                <w:rFonts w:ascii="Cambria Math" w:eastAsiaTheme="minorEastAsia" w:hAnsi="Cambria Math" w:cs="Arial"/>
                <w:i/>
              </w:rPr>
            </m:ctrlPr>
          </m:sSubPr>
          <m:e>
            <m:acc>
              <m:accPr>
                <m:chr m:val="̅"/>
                <m:ctrlPr>
                  <w:rPr>
                    <w:rFonts w:ascii="Cambria Math" w:eastAsiaTheme="minorEastAsia" w:hAnsi="Cambria Math" w:cs="Arial"/>
                    <w:i/>
                  </w:rPr>
                </m:ctrlPr>
              </m:accPr>
              <m:e>
                <m:r>
                  <w:rPr>
                    <w:rFonts w:ascii="Cambria Math" w:eastAsiaTheme="minorEastAsia" w:hAnsi="Cambria Math" w:cs="Arial"/>
                  </w:rPr>
                  <m:t>Y</m:t>
                </m:r>
              </m:e>
            </m:acc>
          </m:e>
          <m:sub>
            <m:r>
              <w:rPr>
                <w:rFonts w:ascii="Cambria Math" w:eastAsiaTheme="minorEastAsia" w:hAnsi="Cambria Math" w:cs="Arial"/>
              </w:rPr>
              <m:t>i</m:t>
            </m:r>
          </m:sub>
        </m:sSub>
      </m:oMath>
      <w:r>
        <w:rPr>
          <w:rFonts w:ascii="Arial" w:eastAsiaTheme="minorEastAsia" w:hAnsi="Arial" w:cs="Arial"/>
        </w:rPr>
        <w:t xml:space="preserve"> es la media de la columna</w:t>
      </w:r>
      <w:r w:rsidR="00C60C2B">
        <w:rPr>
          <w:rFonts w:ascii="Arial" w:eastAsiaTheme="minorEastAsia" w:hAnsi="Arial" w:cs="Arial"/>
        </w:rPr>
        <w:t>,</w:t>
      </w:r>
      <w:r>
        <w:rPr>
          <w:rFonts w:ascii="Arial" w:eastAsiaTheme="minorEastAsia" w:hAnsi="Arial" w:cs="Arial"/>
        </w:rPr>
        <w:t xml:space="preserve"> y </w:t>
      </w: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i</m:t>
            </m:r>
          </m:sub>
        </m:sSub>
      </m:oMath>
      <w:r>
        <w:rPr>
          <w:rFonts w:ascii="Arial" w:eastAsiaTheme="minorEastAsia" w:hAnsi="Arial" w:cs="Arial"/>
        </w:rPr>
        <w:t xml:space="preserve"> el </w:t>
      </w:r>
      <w:r w:rsidR="002C2F45">
        <w:rPr>
          <w:rFonts w:ascii="Arial" w:eastAsiaTheme="minorEastAsia" w:hAnsi="Arial" w:cs="Arial"/>
        </w:rPr>
        <w:t>número</w:t>
      </w:r>
      <w:r>
        <w:rPr>
          <w:rFonts w:ascii="Arial" w:eastAsiaTheme="minorEastAsia" w:hAnsi="Arial" w:cs="Arial"/>
        </w:rPr>
        <w:t xml:space="preserve"> de elementos en la columna. </w:t>
      </w:r>
      <m:oMath>
        <m:r>
          <w:rPr>
            <w:rFonts w:ascii="Cambria Math" w:eastAsiaTheme="minorEastAsia" w:hAnsi="Cambria Math" w:cs="Arial"/>
          </w:rPr>
          <m:t>K-1</m:t>
        </m:r>
      </m:oMath>
      <w:r>
        <w:rPr>
          <w:rFonts w:ascii="Arial" w:eastAsiaTheme="minorEastAsia" w:hAnsi="Arial" w:cs="Arial"/>
        </w:rPr>
        <w:t xml:space="preserve">, </w:t>
      </w:r>
      <m:oMath>
        <m:r>
          <w:rPr>
            <w:rFonts w:ascii="Cambria Math" w:eastAsiaTheme="minorEastAsia" w:hAnsi="Cambria Math" w:cs="Arial"/>
          </w:rPr>
          <m:t>N-K</m:t>
        </m:r>
      </m:oMath>
      <w:r>
        <w:rPr>
          <w:rFonts w:ascii="Arial" w:eastAsiaTheme="minorEastAsia" w:hAnsi="Arial" w:cs="Arial"/>
        </w:rPr>
        <w:t xml:space="preserve"> se corresponde con los grados de liberta de la distribución de Fisher.</w:t>
      </w:r>
    </w:p>
    <w:p w14:paraId="632542AD" w14:textId="50E9C344" w:rsidR="00922692" w:rsidRDefault="00922692" w:rsidP="00922692">
      <w:pPr>
        <w:jc w:val="both"/>
        <w:rPr>
          <w:rFonts w:ascii="Arial" w:eastAsiaTheme="minorEastAsia" w:hAnsi="Arial" w:cs="Arial"/>
        </w:rPr>
      </w:pPr>
      <w:r>
        <w:rPr>
          <w:rFonts w:ascii="Arial" w:hAnsi="Arial" w:cs="Arial"/>
        </w:rPr>
        <w:t xml:space="preserve">Este test se realiza para cada una de las características extraídas por el modelo </w:t>
      </w:r>
      <w:r>
        <w:rPr>
          <w:rFonts w:ascii="Arial" w:hAnsi="Arial" w:cs="Arial"/>
          <w:i/>
        </w:rPr>
        <w:t>N-</w:t>
      </w:r>
      <w:proofErr w:type="spellStart"/>
      <w:r>
        <w:rPr>
          <w:rFonts w:ascii="Arial" w:hAnsi="Arial" w:cs="Arial"/>
          <w:i/>
        </w:rPr>
        <w:t>gram</w:t>
      </w:r>
      <w:proofErr w:type="spellEnd"/>
      <w:r>
        <w:rPr>
          <w:rFonts w:ascii="Arial" w:hAnsi="Arial" w:cs="Arial"/>
        </w:rPr>
        <w:t xml:space="preserve"> obteniendo las </w:t>
      </w:r>
      <m:oMath>
        <m:r>
          <w:rPr>
            <w:rFonts w:ascii="Cambria Math" w:hAnsi="Cambria Math" w:cs="Arial"/>
          </w:rPr>
          <m:t>k</m:t>
        </m:r>
      </m:oMath>
      <w:r>
        <w:rPr>
          <w:rFonts w:ascii="Arial" w:eastAsiaTheme="minorEastAsia" w:hAnsi="Arial" w:cs="Arial"/>
        </w:rPr>
        <w:t xml:space="preserve"> que presente</w:t>
      </w:r>
      <w:r w:rsidR="00C60C2B">
        <w:rPr>
          <w:rFonts w:ascii="Arial" w:eastAsiaTheme="minorEastAsia" w:hAnsi="Arial" w:cs="Arial"/>
        </w:rPr>
        <w:t>n</w:t>
      </w:r>
      <w:r>
        <w:rPr>
          <w:rFonts w:ascii="Arial" w:eastAsiaTheme="minorEastAsia" w:hAnsi="Arial" w:cs="Arial"/>
        </w:rPr>
        <w:t xml:space="preserve"> mejores resultados en el test.</w:t>
      </w:r>
    </w:p>
    <w:p w14:paraId="7B317326" w14:textId="07AFE7E5" w:rsidR="00C26933" w:rsidRDefault="004159EA" w:rsidP="00922692">
      <w:pPr>
        <w:jc w:val="both"/>
        <w:rPr>
          <w:rFonts w:ascii="Arial" w:eastAsiaTheme="minorEastAsia" w:hAnsi="Arial" w:cs="Arial"/>
        </w:rPr>
      </w:pPr>
      <w:r>
        <w:rPr>
          <w:rFonts w:ascii="Arial" w:eastAsiaTheme="minorEastAsia" w:hAnsi="Arial" w:cs="Arial"/>
        </w:rPr>
        <w:t>(Chi Cuadrado)</w:t>
      </w:r>
    </w:p>
    <w:p w14:paraId="3F8838DA" w14:textId="77777777" w:rsidR="00C26933" w:rsidRDefault="00C26933" w:rsidP="00922692">
      <w:pPr>
        <w:jc w:val="both"/>
        <w:rPr>
          <w:rFonts w:ascii="Arial" w:hAnsi="Arial" w:cs="Arial"/>
        </w:rPr>
      </w:pPr>
    </w:p>
    <w:p w14:paraId="277BDE49" w14:textId="79D232F2" w:rsidR="00922692" w:rsidRPr="00C26933" w:rsidRDefault="00C26933" w:rsidP="00C26933">
      <w:pPr>
        <w:pStyle w:val="Ttulo3"/>
        <w:rPr>
          <w:rFonts w:ascii="Arial" w:hAnsi="Arial" w:cs="Arial"/>
          <w:b/>
          <w:bCs/>
          <w:color w:val="auto"/>
        </w:rPr>
      </w:pPr>
      <w:bookmarkStart w:id="36" w:name="_Toc40468839"/>
      <w:proofErr w:type="spellStart"/>
      <w:r w:rsidRPr="00C26933">
        <w:rPr>
          <w:rFonts w:ascii="Arial" w:hAnsi="Arial" w:cs="Arial"/>
          <w:b/>
          <w:bCs/>
          <w:color w:val="auto"/>
        </w:rPr>
        <w:t>Kendall’s</w:t>
      </w:r>
      <w:bookmarkEnd w:id="36"/>
      <w:proofErr w:type="spellEnd"/>
    </w:p>
    <w:p w14:paraId="407D26D2" w14:textId="44AB36FD" w:rsidR="00C26933" w:rsidRDefault="00C26933" w:rsidP="00922692">
      <w:pPr>
        <w:jc w:val="both"/>
        <w:rPr>
          <w:rFonts w:ascii="Arial" w:hAnsi="Arial" w:cs="Arial"/>
        </w:rPr>
      </w:pPr>
    </w:p>
    <w:p w14:paraId="77696857" w14:textId="27A72442" w:rsidR="00C26933" w:rsidRDefault="00C26933" w:rsidP="00922692">
      <w:pPr>
        <w:jc w:val="both"/>
        <w:rPr>
          <w:rFonts w:ascii="Arial" w:hAnsi="Arial" w:cs="Arial"/>
        </w:rPr>
      </w:pPr>
      <w:r>
        <w:rPr>
          <w:rFonts w:ascii="Arial" w:hAnsi="Arial" w:cs="Arial"/>
        </w:rPr>
        <w:t>En estadística, el coeficiente de correlación de Kendall es usado para medir la asociación ordinaria entre 2 mediciones cuantitativas.</w:t>
      </w:r>
    </w:p>
    <w:p w14:paraId="5226BF28" w14:textId="753BFF76" w:rsidR="00C26933" w:rsidRDefault="00C26933" w:rsidP="00922692">
      <w:pPr>
        <w:jc w:val="both"/>
        <w:rPr>
          <w:rFonts w:ascii="Arial" w:hAnsi="Arial" w:cs="Arial"/>
        </w:rPr>
      </w:pPr>
      <w:r>
        <w:rPr>
          <w:rFonts w:ascii="Arial" w:hAnsi="Arial" w:cs="Arial"/>
        </w:rPr>
        <w:t>Este coeficiente se puede expresar mediante la siguiente fórmula:</w:t>
      </w:r>
    </w:p>
    <w:p w14:paraId="0388D5DB" w14:textId="23F50700" w:rsidR="00C26933" w:rsidRPr="00C26933" w:rsidRDefault="00C26933" w:rsidP="00C26933">
      <w:pPr>
        <w:jc w:val="center"/>
        <w:rPr>
          <w:rFonts w:ascii="Arial" w:eastAsiaTheme="minorEastAsia" w:hAnsi="Arial" w:cs="Arial"/>
        </w:rPr>
      </w:pPr>
      <m:oMathPara>
        <m:oMath>
          <m:r>
            <w:rPr>
              <w:rFonts w:ascii="Cambria Math" w:hAnsi="Cambria Math" w:cs="Arial"/>
            </w:rPr>
            <m:t>τ=</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c</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d</m:t>
                  </m:r>
                </m:sub>
              </m:sSub>
            </m:num>
            <m:den>
              <m:d>
                <m:dPr>
                  <m:ctrlPr>
                    <w:rPr>
                      <w:rFonts w:ascii="Cambria Math" w:hAnsi="Cambria Math" w:cs="Arial"/>
                      <w:i/>
                    </w:rPr>
                  </m:ctrlPr>
                </m:dPr>
                <m:e>
                  <m:f>
                    <m:fPr>
                      <m:type m:val="noBar"/>
                      <m:ctrlPr>
                        <w:rPr>
                          <w:rFonts w:ascii="Cambria Math" w:hAnsi="Cambria Math" w:cs="Arial"/>
                          <w:i/>
                        </w:rPr>
                      </m:ctrlPr>
                    </m:fPr>
                    <m:num>
                      <m:r>
                        <w:rPr>
                          <w:rFonts w:ascii="Cambria Math" w:hAnsi="Cambria Math" w:cs="Arial"/>
                        </w:rPr>
                        <m:t>n</m:t>
                      </m:r>
                    </m:num>
                    <m:den>
                      <m:r>
                        <w:rPr>
                          <w:rFonts w:ascii="Cambria Math" w:hAnsi="Cambria Math" w:cs="Arial"/>
                        </w:rPr>
                        <m:t>2</m:t>
                      </m:r>
                    </m:den>
                  </m:f>
                </m:e>
              </m:d>
            </m:den>
          </m:f>
        </m:oMath>
      </m:oMathPara>
    </w:p>
    <w:p w14:paraId="0A1A56E8" w14:textId="7A9C7F36" w:rsidR="00C26933" w:rsidRDefault="00C26933" w:rsidP="00C26933">
      <w:pPr>
        <w:jc w:val="both"/>
        <w:rPr>
          <w:rFonts w:ascii="Arial" w:eastAsiaTheme="minorEastAsia" w:hAnsi="Arial" w:cs="Arial"/>
        </w:rPr>
      </w:pPr>
      <w:r>
        <w:rPr>
          <w:rFonts w:ascii="Arial" w:eastAsiaTheme="minorEastAsia" w:hAnsi="Arial" w:cs="Arial"/>
        </w:rPr>
        <w:t xml:space="preserve">Donde </w:t>
      </w: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c</m:t>
            </m:r>
          </m:sub>
        </m:sSub>
      </m:oMath>
      <w:r w:rsidR="00C60C2B">
        <w:rPr>
          <w:rFonts w:ascii="Arial" w:eastAsiaTheme="minorEastAsia" w:hAnsi="Arial" w:cs="Arial"/>
        </w:rPr>
        <w:t xml:space="preserve"> es</w:t>
      </w:r>
      <w:r>
        <w:rPr>
          <w:rFonts w:ascii="Arial" w:eastAsiaTheme="minorEastAsia" w:hAnsi="Arial" w:cs="Arial"/>
        </w:rPr>
        <w:t xml:space="preserve"> el n</w:t>
      </w:r>
      <w:r w:rsidR="0065463E">
        <w:rPr>
          <w:rFonts w:ascii="Arial" w:eastAsiaTheme="minorEastAsia" w:hAnsi="Arial" w:cs="Arial"/>
        </w:rPr>
        <w:t>ú</w:t>
      </w:r>
      <w:r>
        <w:rPr>
          <w:rFonts w:ascii="Arial" w:eastAsiaTheme="minorEastAsia" w:hAnsi="Arial" w:cs="Arial"/>
        </w:rPr>
        <w:t>mero de pares de puntos sobre las dos muestras</w:t>
      </w:r>
      <w:r w:rsidR="0065463E">
        <w:rPr>
          <w:rFonts w:ascii="Arial" w:eastAsiaTheme="minorEastAsia" w:hAnsi="Arial" w:cs="Arial"/>
        </w:rPr>
        <w:t xml:space="preserve"> que son concordantes. Es decir, que son mayores o menores en sus dos coordenadas:</w:t>
      </w:r>
    </w:p>
    <w:p w14:paraId="09642C9C" w14:textId="3D3F7439" w:rsidR="0065463E" w:rsidRPr="0065463E" w:rsidRDefault="00730023" w:rsidP="00C26933">
      <w:pPr>
        <w:jc w:val="both"/>
        <w:rPr>
          <w:rFonts w:ascii="Arial" w:eastAsiaTheme="minorEastAsia" w:hAnsi="Arial" w:cs="Arial"/>
        </w:rPr>
      </w:pPr>
      <m:oMathPara>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d>
          <m:r>
            <w:rPr>
              <w:rFonts w:ascii="Cambria Math" w:hAnsi="Cambria Math" w:cs="Arial"/>
            </w:rPr>
            <m:t xml:space="preserve"> concuerda con </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j</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j</m:t>
                  </m:r>
                </m:sub>
              </m:sSub>
            </m:e>
          </m:d>
          <m:r>
            <w:rPr>
              <w:rFonts w:ascii="Cambria Math" w:hAnsi="Cambria Math" w:cs="Arial"/>
            </w:rPr>
            <m:t xml:space="preserve"> si (</m:t>
          </m:r>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&lt;</m:t>
          </m:r>
          <m:sSub>
            <m:sSubPr>
              <m:ctrlPr>
                <w:rPr>
                  <w:rFonts w:ascii="Cambria Math" w:hAnsi="Cambria Math" w:cs="Arial"/>
                  <w:i/>
                </w:rPr>
              </m:ctrlPr>
            </m:sSubPr>
            <m:e>
              <m:r>
                <w:rPr>
                  <w:rFonts w:ascii="Cambria Math" w:hAnsi="Cambria Math" w:cs="Arial"/>
                </w:rPr>
                <m:t>x</m:t>
              </m:r>
            </m:e>
            <m:sub>
              <m:r>
                <w:rPr>
                  <w:rFonts w:ascii="Cambria Math" w:hAnsi="Cambria Math" w:cs="Arial"/>
                </w:rPr>
                <m:t>j</m:t>
              </m:r>
            </m:sub>
          </m:sSub>
          <m:r>
            <w:rPr>
              <w:rFonts w:ascii="Cambria Math" w:hAnsi="Cambria Math" w:cs="Arial"/>
            </w:rPr>
            <m:t xml:space="preserve"> &amp; </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&lt;</m:t>
          </m:r>
          <m:sSub>
            <m:sSubPr>
              <m:ctrlPr>
                <w:rPr>
                  <w:rFonts w:ascii="Cambria Math" w:hAnsi="Cambria Math" w:cs="Arial"/>
                  <w:i/>
                </w:rPr>
              </m:ctrlPr>
            </m:sSubPr>
            <m:e>
              <m:r>
                <w:rPr>
                  <w:rFonts w:ascii="Cambria Math" w:hAnsi="Cambria Math" w:cs="Arial"/>
                </w:rPr>
                <m:t>y</m:t>
              </m:r>
            </m:e>
            <m:sub>
              <m:r>
                <w:rPr>
                  <w:rFonts w:ascii="Cambria Math" w:hAnsi="Cambria Math" w:cs="Arial"/>
                </w:rPr>
                <m:t>j</m:t>
              </m:r>
            </m:sub>
          </m:sSub>
          <m:r>
            <w:rPr>
              <w:rFonts w:ascii="Cambria Math" w:hAnsi="Cambria Math" w:cs="Arial"/>
            </w:rPr>
            <m:t>) | (</m:t>
          </m:r>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&gt;</m:t>
          </m:r>
          <m:sSub>
            <m:sSubPr>
              <m:ctrlPr>
                <w:rPr>
                  <w:rFonts w:ascii="Cambria Math" w:hAnsi="Cambria Math" w:cs="Arial"/>
                  <w:i/>
                </w:rPr>
              </m:ctrlPr>
            </m:sSubPr>
            <m:e>
              <m:r>
                <w:rPr>
                  <w:rFonts w:ascii="Cambria Math" w:hAnsi="Cambria Math" w:cs="Arial"/>
                </w:rPr>
                <m:t>x</m:t>
              </m:r>
            </m:e>
            <m:sub>
              <m:r>
                <w:rPr>
                  <w:rFonts w:ascii="Cambria Math" w:hAnsi="Cambria Math" w:cs="Arial"/>
                </w:rPr>
                <m:t>j</m:t>
              </m:r>
            </m:sub>
          </m:sSub>
          <m:r>
            <w:rPr>
              <w:rFonts w:ascii="Cambria Math" w:hAnsi="Cambria Math" w:cs="Arial"/>
            </w:rPr>
            <m:t xml:space="preserve"> &amp; </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&gt;</m:t>
          </m:r>
          <m:sSub>
            <m:sSubPr>
              <m:ctrlPr>
                <w:rPr>
                  <w:rFonts w:ascii="Cambria Math" w:hAnsi="Cambria Math" w:cs="Arial"/>
                  <w:i/>
                </w:rPr>
              </m:ctrlPr>
            </m:sSubPr>
            <m:e>
              <m:r>
                <w:rPr>
                  <w:rFonts w:ascii="Cambria Math" w:hAnsi="Cambria Math" w:cs="Arial"/>
                </w:rPr>
                <m:t>y</m:t>
              </m:r>
            </m:e>
            <m:sub>
              <m:r>
                <w:rPr>
                  <w:rFonts w:ascii="Cambria Math" w:hAnsi="Cambria Math" w:cs="Arial"/>
                </w:rPr>
                <m:t>j</m:t>
              </m:r>
            </m:sub>
          </m:sSub>
          <m:r>
            <w:rPr>
              <w:rFonts w:ascii="Cambria Math" w:hAnsi="Cambria Math" w:cs="Arial"/>
            </w:rPr>
            <m:t>)</m:t>
          </m:r>
        </m:oMath>
      </m:oMathPara>
    </w:p>
    <w:p w14:paraId="465A9117" w14:textId="239A53C3" w:rsidR="0065463E" w:rsidRDefault="0065463E" w:rsidP="00C26933">
      <w:pPr>
        <w:jc w:val="both"/>
        <w:rPr>
          <w:rFonts w:ascii="Arial" w:eastAsiaTheme="minorEastAsia" w:hAnsi="Arial" w:cs="Arial"/>
        </w:rPr>
      </w:pPr>
      <w:r>
        <w:rPr>
          <w:rFonts w:ascii="Arial" w:eastAsiaTheme="minorEastAsia" w:hAnsi="Arial" w:cs="Arial"/>
        </w:rPr>
        <w:t xml:space="preserve">Donde </w:t>
      </w: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d</m:t>
            </m:r>
          </m:sub>
        </m:sSub>
      </m:oMath>
      <w:r w:rsidR="00C60C2B">
        <w:rPr>
          <w:rFonts w:ascii="Arial" w:eastAsiaTheme="minorEastAsia" w:hAnsi="Arial" w:cs="Arial"/>
        </w:rPr>
        <w:t xml:space="preserve"> es</w:t>
      </w:r>
      <w:r>
        <w:rPr>
          <w:rFonts w:ascii="Arial" w:eastAsiaTheme="minorEastAsia" w:hAnsi="Arial" w:cs="Arial"/>
        </w:rPr>
        <w:t xml:space="preserve"> el número de pares de puntos sobre las dos muestras que con discordantes. Es decir, que son mayores en una coordenada y menores en otra.</w:t>
      </w:r>
    </w:p>
    <w:p w14:paraId="4ECF36DC" w14:textId="798EC6FE" w:rsidR="0065463E" w:rsidRDefault="0065463E" w:rsidP="00C26933">
      <w:pPr>
        <w:jc w:val="both"/>
        <w:rPr>
          <w:rFonts w:ascii="Arial" w:eastAsiaTheme="minorEastAsia" w:hAnsi="Arial" w:cs="Arial"/>
        </w:rPr>
      </w:pPr>
      <w:r>
        <w:rPr>
          <w:rFonts w:ascii="Arial" w:eastAsiaTheme="minorEastAsia" w:hAnsi="Arial" w:cs="Arial"/>
        </w:rPr>
        <w:lastRenderedPageBreak/>
        <w:t>Los puntos que son iguales en ambas coordenadas no se consideran ni concordantes ni discordantes.</w:t>
      </w:r>
    </w:p>
    <w:p w14:paraId="75750464" w14:textId="49F2360C" w:rsidR="0065463E" w:rsidRDefault="002F3639" w:rsidP="00C26933">
      <w:pPr>
        <w:jc w:val="both"/>
        <w:rPr>
          <w:rFonts w:ascii="Arial" w:eastAsiaTheme="minorEastAsia" w:hAnsi="Arial" w:cs="Arial"/>
        </w:rPr>
      </w:pPr>
      <w:r>
        <w:rPr>
          <w:rFonts w:ascii="Arial" w:eastAsiaTheme="minorEastAsia" w:hAnsi="Arial" w:cs="Arial"/>
        </w:rPr>
        <w:t xml:space="preserve">Donde </w:t>
      </w:r>
      <m:oMath>
        <m:d>
          <m:dPr>
            <m:ctrlPr>
              <w:rPr>
                <w:rFonts w:ascii="Cambria Math" w:hAnsi="Cambria Math" w:cs="Arial"/>
                <w:i/>
              </w:rPr>
            </m:ctrlPr>
          </m:dPr>
          <m:e>
            <m:f>
              <m:fPr>
                <m:type m:val="noBar"/>
                <m:ctrlPr>
                  <w:rPr>
                    <w:rFonts w:ascii="Cambria Math" w:hAnsi="Cambria Math" w:cs="Arial"/>
                    <w:i/>
                  </w:rPr>
                </m:ctrlPr>
              </m:fPr>
              <m:num>
                <m:r>
                  <w:rPr>
                    <w:rFonts w:ascii="Cambria Math" w:hAnsi="Cambria Math" w:cs="Arial"/>
                  </w:rPr>
                  <m:t>n</m:t>
                </m:r>
              </m:num>
              <m:den>
                <m:r>
                  <w:rPr>
                    <w:rFonts w:ascii="Cambria Math" w:hAnsi="Cambria Math" w:cs="Arial"/>
                  </w:rPr>
                  <m:t>2</m:t>
                </m:r>
              </m:den>
            </m:f>
          </m:e>
        </m:d>
      </m:oMath>
      <w:r>
        <w:rPr>
          <w:rFonts w:ascii="Arial" w:eastAsiaTheme="minorEastAsia" w:hAnsi="Arial" w:cs="Arial"/>
        </w:rPr>
        <w:t xml:space="preserve"> es el coeficiente binomial para l</w:t>
      </w:r>
      <w:r w:rsidR="00C60C2B">
        <w:rPr>
          <w:rFonts w:ascii="Arial" w:eastAsiaTheme="minorEastAsia" w:hAnsi="Arial" w:cs="Arial"/>
        </w:rPr>
        <w:t>a cantidad de</w:t>
      </w:r>
      <w:r w:rsidR="00C60C2B" w:rsidRPr="00E9317A">
        <w:rPr>
          <w:rFonts w:ascii="Arial" w:eastAsiaTheme="minorEastAsia" w:hAnsi="Arial" w:cs="Arial"/>
        </w:rPr>
        <w:t xml:space="preserve"> </w:t>
      </w:r>
      <w:r w:rsidR="00E9317A" w:rsidRPr="00E9317A">
        <w:rPr>
          <w:rFonts w:ascii="Arial" w:eastAsiaTheme="minorEastAsia" w:hAnsi="Arial" w:cs="Arial"/>
        </w:rPr>
        <w:t>formas</w:t>
      </w:r>
      <w:r w:rsidR="00C60C2B" w:rsidRPr="00E9317A">
        <w:rPr>
          <w:rFonts w:ascii="Arial" w:eastAsiaTheme="minorEastAsia" w:hAnsi="Arial" w:cs="Arial"/>
        </w:rPr>
        <w:t xml:space="preserve"> </w:t>
      </w:r>
      <w:r w:rsidR="00C60C2B">
        <w:rPr>
          <w:rFonts w:ascii="Arial" w:eastAsiaTheme="minorEastAsia" w:hAnsi="Arial" w:cs="Arial"/>
        </w:rPr>
        <w:t>de elegir dos</w:t>
      </w:r>
      <w:r w:rsidR="00E9317A">
        <w:rPr>
          <w:rFonts w:ascii="Arial" w:eastAsiaTheme="minorEastAsia" w:hAnsi="Arial" w:cs="Arial"/>
        </w:rPr>
        <w:t xml:space="preserve"> elementos de </w:t>
      </w:r>
      <m:oMath>
        <m:r>
          <w:rPr>
            <w:rFonts w:ascii="Cambria Math" w:eastAsiaTheme="minorEastAsia" w:hAnsi="Cambria Math" w:cs="Arial"/>
          </w:rPr>
          <m:t>n</m:t>
        </m:r>
      </m:oMath>
      <w:r>
        <w:rPr>
          <w:rFonts w:ascii="Arial" w:eastAsiaTheme="minorEastAsia" w:hAnsi="Arial" w:cs="Arial"/>
        </w:rPr>
        <w:t xml:space="preserve"> elementos.</w:t>
      </w:r>
    </w:p>
    <w:p w14:paraId="37613B2D" w14:textId="67C6FDFE" w:rsidR="002F3639" w:rsidRDefault="002F3639" w:rsidP="00C26933">
      <w:pPr>
        <w:jc w:val="both"/>
        <w:rPr>
          <w:rFonts w:ascii="Arial" w:eastAsiaTheme="minorEastAsia" w:hAnsi="Arial" w:cs="Arial"/>
        </w:rPr>
      </w:pPr>
      <w:r>
        <w:rPr>
          <w:rFonts w:ascii="Arial" w:eastAsiaTheme="minorEastAsia" w:hAnsi="Arial" w:cs="Arial"/>
        </w:rPr>
        <w:t>Definido el coeficiente de correlación se calcula la matriz de correlación de todas las características. Este proceso se suele aplicar de dos formas:</w:t>
      </w:r>
    </w:p>
    <w:p w14:paraId="580AE10C" w14:textId="4068FD38" w:rsidR="002F3639" w:rsidRDefault="002F3639" w:rsidP="00F56E06">
      <w:pPr>
        <w:pStyle w:val="Prrafodelista"/>
        <w:numPr>
          <w:ilvl w:val="0"/>
          <w:numId w:val="28"/>
        </w:numPr>
        <w:jc w:val="both"/>
        <w:rPr>
          <w:rFonts w:ascii="Arial" w:eastAsiaTheme="minorEastAsia" w:hAnsi="Arial" w:cs="Arial"/>
        </w:rPr>
      </w:pPr>
      <w:r>
        <w:rPr>
          <w:rFonts w:ascii="Arial" w:eastAsiaTheme="minorEastAsia" w:hAnsi="Arial" w:cs="Arial"/>
        </w:rPr>
        <w:t>Seleccionar aquellas características que no presenten correlación superior a un umbral con ninguna característica.</w:t>
      </w:r>
    </w:p>
    <w:p w14:paraId="16C7271C" w14:textId="47242F7D" w:rsidR="002F3639" w:rsidRPr="002F3639" w:rsidRDefault="002F3639" w:rsidP="00F56E06">
      <w:pPr>
        <w:pStyle w:val="Prrafodelista"/>
        <w:numPr>
          <w:ilvl w:val="0"/>
          <w:numId w:val="28"/>
        </w:numPr>
        <w:jc w:val="both"/>
        <w:rPr>
          <w:rFonts w:ascii="Arial" w:eastAsiaTheme="minorEastAsia" w:hAnsi="Arial" w:cs="Arial"/>
        </w:rPr>
      </w:pPr>
      <w:r>
        <w:rPr>
          <w:rFonts w:ascii="Arial" w:eastAsiaTheme="minorEastAsia" w:hAnsi="Arial" w:cs="Arial"/>
        </w:rPr>
        <w:t xml:space="preserve">Seleccionar las </w:t>
      </w:r>
      <m:oMath>
        <m:r>
          <w:rPr>
            <w:rFonts w:ascii="Cambria Math" w:eastAsiaTheme="minorEastAsia" w:hAnsi="Cambria Math" w:cs="Arial"/>
          </w:rPr>
          <m:t>n</m:t>
        </m:r>
      </m:oMath>
      <w:r>
        <w:rPr>
          <w:rFonts w:ascii="Arial" w:eastAsiaTheme="minorEastAsia" w:hAnsi="Arial" w:cs="Arial"/>
        </w:rPr>
        <w:t xml:space="preserve"> características que presente menor correlación con el conjunto.</w:t>
      </w:r>
    </w:p>
    <w:p w14:paraId="273B884F" w14:textId="523EBC1B" w:rsidR="009A51B1" w:rsidRDefault="009A51B1" w:rsidP="00922692">
      <w:pPr>
        <w:jc w:val="both"/>
        <w:rPr>
          <w:rFonts w:ascii="Arial" w:eastAsiaTheme="minorEastAsia" w:hAnsi="Arial" w:cs="Arial"/>
        </w:rPr>
      </w:pPr>
    </w:p>
    <w:p w14:paraId="4BC32EA6" w14:textId="77777777" w:rsidR="002F3639" w:rsidRDefault="002F3639" w:rsidP="00922692">
      <w:pPr>
        <w:jc w:val="both"/>
        <w:rPr>
          <w:rFonts w:ascii="Arial" w:hAnsi="Arial" w:cs="Arial"/>
        </w:rPr>
      </w:pPr>
    </w:p>
    <w:p w14:paraId="55CC9E66" w14:textId="1C4A1311" w:rsidR="009A51B1" w:rsidRPr="009A51B1" w:rsidRDefault="009A51B1" w:rsidP="009A51B1">
      <w:pPr>
        <w:pStyle w:val="Ttulo2"/>
        <w:rPr>
          <w:rFonts w:ascii="Arial" w:hAnsi="Arial" w:cs="Arial"/>
          <w:b/>
          <w:bCs/>
          <w:color w:val="auto"/>
        </w:rPr>
      </w:pPr>
      <w:bookmarkStart w:id="37" w:name="_Toc40468840"/>
      <w:r w:rsidRPr="009A51B1">
        <w:rPr>
          <w:rFonts w:ascii="Arial" w:hAnsi="Arial" w:cs="Arial"/>
          <w:b/>
          <w:bCs/>
          <w:color w:val="auto"/>
        </w:rPr>
        <w:t>Reducción de la dimensión</w:t>
      </w:r>
      <w:bookmarkEnd w:id="37"/>
    </w:p>
    <w:p w14:paraId="64AF7582" w14:textId="7955BC66" w:rsidR="009A51B1" w:rsidRDefault="009A51B1" w:rsidP="00922692">
      <w:pPr>
        <w:jc w:val="both"/>
        <w:rPr>
          <w:rFonts w:ascii="Arial" w:hAnsi="Arial" w:cs="Arial"/>
        </w:rPr>
      </w:pPr>
    </w:p>
    <w:p w14:paraId="69299E79" w14:textId="63809E79" w:rsidR="009A51B1" w:rsidRDefault="009A51B1" w:rsidP="00922692">
      <w:pPr>
        <w:jc w:val="both"/>
        <w:rPr>
          <w:rFonts w:ascii="Arial" w:hAnsi="Arial" w:cs="Arial"/>
        </w:rPr>
      </w:pPr>
      <w:r>
        <w:rPr>
          <w:rFonts w:ascii="Arial" w:hAnsi="Arial" w:cs="Arial"/>
        </w:rPr>
        <w:t xml:space="preserve">El proceso de reducción de la dimensión de un problema pretende realizar una simplificación de la matriz de características perdiendo la mínima información posible del problema. </w:t>
      </w:r>
      <w:r w:rsidR="00A76F45">
        <w:rPr>
          <w:rFonts w:ascii="Arial" w:hAnsi="Arial" w:cs="Arial"/>
        </w:rPr>
        <w:t>En algunas referencias este proceso se incluye en la extracción de características debido a su semejanza.</w:t>
      </w:r>
      <w:r w:rsidR="00410D43">
        <w:rPr>
          <w:rFonts w:ascii="Arial" w:hAnsi="Arial" w:cs="Arial"/>
        </w:rPr>
        <w:t xml:space="preserve"> Este proceso no se debe aplicar necesariamente cuando nos encontremos con problemas de alta dimensión, ya que existe modelos que tienen comportamientos aceptables en estos casos. La reducción de la dimensionalidad suele requerir en muchos casos un tiempo de c</w:t>
      </w:r>
      <w:r w:rsidR="002F448D">
        <w:rPr>
          <w:rFonts w:ascii="Arial" w:hAnsi="Arial" w:cs="Arial"/>
        </w:rPr>
        <w:t>ó</w:t>
      </w:r>
      <w:r w:rsidR="00410D43">
        <w:rPr>
          <w:rFonts w:ascii="Arial" w:hAnsi="Arial" w:cs="Arial"/>
        </w:rPr>
        <w:t xml:space="preserve">mputo demasiado grande. Es por esto que generalmente se han implementado métodos iterativos </w:t>
      </w:r>
      <w:r w:rsidR="00CF7C3C">
        <w:rPr>
          <w:rFonts w:ascii="Arial" w:hAnsi="Arial" w:cs="Arial"/>
        </w:rPr>
        <w:t>que aproximen a valores teóricos de publicaciones.</w:t>
      </w:r>
    </w:p>
    <w:p w14:paraId="7B978A94" w14:textId="7061A7D7" w:rsidR="002F3639" w:rsidRDefault="002F3639" w:rsidP="00922692">
      <w:pPr>
        <w:jc w:val="both"/>
        <w:rPr>
          <w:rFonts w:ascii="Arial" w:hAnsi="Arial" w:cs="Arial"/>
        </w:rPr>
      </w:pPr>
      <w:r>
        <w:rPr>
          <w:rFonts w:ascii="Arial" w:hAnsi="Arial" w:cs="Arial"/>
        </w:rPr>
        <w:t>Sin duda</w:t>
      </w:r>
      <w:r w:rsidR="00C60C2B">
        <w:rPr>
          <w:rFonts w:ascii="Arial" w:hAnsi="Arial" w:cs="Arial"/>
        </w:rPr>
        <w:t>,</w:t>
      </w:r>
      <w:r>
        <w:rPr>
          <w:rFonts w:ascii="Arial" w:hAnsi="Arial" w:cs="Arial"/>
        </w:rPr>
        <w:t xml:space="preserve"> el método más conocido dentro de esta área es el </w:t>
      </w:r>
      <w:r w:rsidR="00A9278D">
        <w:rPr>
          <w:rFonts w:ascii="Arial" w:hAnsi="Arial" w:cs="Arial"/>
        </w:rPr>
        <w:t>A</w:t>
      </w:r>
      <w:r>
        <w:rPr>
          <w:rFonts w:ascii="Arial" w:hAnsi="Arial" w:cs="Arial"/>
        </w:rPr>
        <w:t xml:space="preserve">nálisis de </w:t>
      </w:r>
      <w:r w:rsidR="00A9278D">
        <w:rPr>
          <w:rFonts w:ascii="Arial" w:hAnsi="Arial" w:cs="Arial"/>
        </w:rPr>
        <w:t>C</w:t>
      </w:r>
      <w:r>
        <w:rPr>
          <w:rFonts w:ascii="Arial" w:hAnsi="Arial" w:cs="Arial"/>
        </w:rPr>
        <w:t xml:space="preserve">omponentes </w:t>
      </w:r>
      <w:r w:rsidR="00A9278D">
        <w:rPr>
          <w:rFonts w:ascii="Arial" w:hAnsi="Arial" w:cs="Arial"/>
        </w:rPr>
        <w:t>P</w:t>
      </w:r>
      <w:r>
        <w:rPr>
          <w:rFonts w:ascii="Arial" w:hAnsi="Arial" w:cs="Arial"/>
        </w:rPr>
        <w:t>rincipales o por sus siglas en ingl</w:t>
      </w:r>
      <w:r w:rsidR="00410D43">
        <w:rPr>
          <w:rFonts w:ascii="Arial" w:hAnsi="Arial" w:cs="Arial"/>
        </w:rPr>
        <w:t>é</w:t>
      </w:r>
      <w:r>
        <w:rPr>
          <w:rFonts w:ascii="Arial" w:hAnsi="Arial" w:cs="Arial"/>
        </w:rPr>
        <w:t>s PCA. En este trabajo no se va a tratar</w:t>
      </w:r>
      <w:r w:rsidR="0080197E">
        <w:rPr>
          <w:rFonts w:ascii="Arial" w:hAnsi="Arial" w:cs="Arial"/>
        </w:rPr>
        <w:t xml:space="preserve"> é</w:t>
      </w:r>
      <w:r w:rsidR="00CF7C3C">
        <w:rPr>
          <w:rFonts w:ascii="Arial" w:hAnsi="Arial" w:cs="Arial"/>
        </w:rPr>
        <w:t>ste</w:t>
      </w:r>
      <w:r>
        <w:rPr>
          <w:rFonts w:ascii="Arial" w:hAnsi="Arial" w:cs="Arial"/>
        </w:rPr>
        <w:t xml:space="preserve"> debido a que no se puede aplicar sobre representaciones de datos dispersos.</w:t>
      </w:r>
      <w:r w:rsidR="00410D43">
        <w:rPr>
          <w:rFonts w:ascii="Arial" w:hAnsi="Arial" w:cs="Arial"/>
        </w:rPr>
        <w:t xml:space="preserve"> </w:t>
      </w:r>
      <w:r w:rsidR="00CF7C3C">
        <w:rPr>
          <w:rFonts w:ascii="Arial" w:hAnsi="Arial" w:cs="Arial"/>
        </w:rPr>
        <w:t xml:space="preserve">La representación de datos dispersa elimina la posibilidad de aplicar gran parte de los métodos disponibles como puede ser el </w:t>
      </w:r>
      <w:r w:rsidR="00A9278D">
        <w:rPr>
          <w:rFonts w:ascii="Arial" w:hAnsi="Arial" w:cs="Arial"/>
        </w:rPr>
        <w:t>A</w:t>
      </w:r>
      <w:r w:rsidR="00CF7C3C">
        <w:rPr>
          <w:rFonts w:ascii="Arial" w:hAnsi="Arial" w:cs="Arial"/>
        </w:rPr>
        <w:t xml:space="preserve">nálisis de </w:t>
      </w:r>
      <w:r w:rsidR="00A9278D">
        <w:rPr>
          <w:rFonts w:ascii="Arial" w:hAnsi="Arial" w:cs="Arial"/>
        </w:rPr>
        <w:t>I</w:t>
      </w:r>
      <w:r w:rsidR="00CF7C3C">
        <w:rPr>
          <w:rFonts w:ascii="Arial" w:hAnsi="Arial" w:cs="Arial"/>
        </w:rPr>
        <w:t xml:space="preserve">ndependiente de </w:t>
      </w:r>
      <w:r w:rsidR="00A9278D">
        <w:rPr>
          <w:rFonts w:ascii="Arial" w:hAnsi="Arial" w:cs="Arial"/>
        </w:rPr>
        <w:t>C</w:t>
      </w:r>
      <w:r w:rsidR="00CF7C3C">
        <w:rPr>
          <w:rFonts w:ascii="Arial" w:hAnsi="Arial" w:cs="Arial"/>
        </w:rPr>
        <w:t>omponentes o por sus siglas en inglés ICA. Los tres métodos más conocidos bajo estas restricciones son LDA, LSA y NMF. Nos centraremos en explicar estos dos últimos por sus buenos resultados.</w:t>
      </w:r>
    </w:p>
    <w:p w14:paraId="72606716" w14:textId="721BDB19" w:rsidR="00CF7C3C" w:rsidRDefault="00CF7C3C" w:rsidP="00922692">
      <w:pPr>
        <w:jc w:val="both"/>
        <w:rPr>
          <w:rFonts w:ascii="Arial" w:hAnsi="Arial" w:cs="Arial"/>
        </w:rPr>
      </w:pPr>
    </w:p>
    <w:p w14:paraId="31B14D3D" w14:textId="77777777" w:rsidR="00A9278D" w:rsidRDefault="00A9278D" w:rsidP="00922692">
      <w:pPr>
        <w:jc w:val="both"/>
        <w:rPr>
          <w:rFonts w:ascii="Arial" w:hAnsi="Arial" w:cs="Arial"/>
        </w:rPr>
      </w:pPr>
    </w:p>
    <w:p w14:paraId="675B5E5B" w14:textId="0B6697A8" w:rsidR="0017739C" w:rsidRPr="0017739C" w:rsidRDefault="0017739C" w:rsidP="0017739C">
      <w:pPr>
        <w:pStyle w:val="Ttulo3"/>
        <w:rPr>
          <w:rFonts w:ascii="Arial" w:hAnsi="Arial" w:cs="Arial"/>
          <w:b/>
          <w:bCs/>
          <w:color w:val="auto"/>
        </w:rPr>
      </w:pPr>
      <w:bookmarkStart w:id="38" w:name="_Toc40468841"/>
      <w:r w:rsidRPr="0017739C">
        <w:rPr>
          <w:rFonts w:ascii="Arial" w:hAnsi="Arial" w:cs="Arial"/>
          <w:b/>
          <w:bCs/>
          <w:color w:val="auto"/>
        </w:rPr>
        <w:t>LSA</w:t>
      </w:r>
      <w:bookmarkEnd w:id="38"/>
    </w:p>
    <w:p w14:paraId="3E7B11DA" w14:textId="14CD3ABE" w:rsidR="0017739C" w:rsidRDefault="0017739C" w:rsidP="00922692">
      <w:pPr>
        <w:jc w:val="both"/>
        <w:rPr>
          <w:rFonts w:ascii="Arial" w:hAnsi="Arial" w:cs="Arial"/>
          <w:b/>
          <w:bCs/>
        </w:rPr>
      </w:pPr>
    </w:p>
    <w:p w14:paraId="2053574D" w14:textId="3ABCF07F" w:rsidR="0017739C" w:rsidRDefault="00A9278D" w:rsidP="00922692">
      <w:pPr>
        <w:jc w:val="both"/>
        <w:rPr>
          <w:rFonts w:ascii="Arial" w:hAnsi="Arial" w:cs="Arial"/>
        </w:rPr>
      </w:pPr>
      <w:r>
        <w:rPr>
          <w:rFonts w:ascii="Arial" w:hAnsi="Arial" w:cs="Arial"/>
        </w:rPr>
        <w:t xml:space="preserve">El Análisis Semántico Latente es un proceso de reducción de la dimensionalidad estrechamente ligado a la extracción de características sobre texto. </w:t>
      </w:r>
      <w:r w:rsidR="001A1811">
        <w:rPr>
          <w:rFonts w:ascii="Arial" w:hAnsi="Arial" w:cs="Arial"/>
        </w:rPr>
        <w:t xml:space="preserve">LSA es una técnica de </w:t>
      </w:r>
      <w:r w:rsidR="000620CC">
        <w:rPr>
          <w:rFonts w:ascii="Arial" w:hAnsi="Arial" w:cs="Arial"/>
        </w:rPr>
        <w:t>P</w:t>
      </w:r>
      <w:r w:rsidR="001A1811">
        <w:rPr>
          <w:rFonts w:ascii="Arial" w:hAnsi="Arial" w:cs="Arial"/>
        </w:rPr>
        <w:t xml:space="preserve">rocesamiento de </w:t>
      </w:r>
      <w:r w:rsidR="000620CC">
        <w:rPr>
          <w:rFonts w:ascii="Arial" w:hAnsi="Arial" w:cs="Arial"/>
        </w:rPr>
        <w:t>L</w:t>
      </w:r>
      <w:r w:rsidR="001A1811">
        <w:rPr>
          <w:rFonts w:ascii="Arial" w:hAnsi="Arial" w:cs="Arial"/>
        </w:rPr>
        <w:t xml:space="preserve">enguaje </w:t>
      </w:r>
      <w:r w:rsidR="000620CC">
        <w:rPr>
          <w:rFonts w:ascii="Arial" w:hAnsi="Arial" w:cs="Arial"/>
        </w:rPr>
        <w:t>N</w:t>
      </w:r>
      <w:r w:rsidR="001A1811">
        <w:rPr>
          <w:rFonts w:ascii="Arial" w:hAnsi="Arial" w:cs="Arial"/>
        </w:rPr>
        <w:t xml:space="preserve">atural al mismo tiempo que una técnica del aprendizaje no supervisado. Por tanto, como su nombre indica, </w:t>
      </w:r>
      <w:r w:rsidR="00AA2DD0">
        <w:rPr>
          <w:rFonts w:ascii="Arial" w:hAnsi="Arial" w:cs="Arial"/>
        </w:rPr>
        <w:t>está</w:t>
      </w:r>
      <w:r w:rsidR="001A1811">
        <w:rPr>
          <w:rFonts w:ascii="Arial" w:hAnsi="Arial" w:cs="Arial"/>
        </w:rPr>
        <w:t xml:space="preserve"> buscando conocimiento latente o inherente en los datos de por s</w:t>
      </w:r>
      <w:r w:rsidR="00AA2DD0">
        <w:rPr>
          <w:rFonts w:ascii="Arial" w:hAnsi="Arial" w:cs="Arial"/>
        </w:rPr>
        <w:t>í</w:t>
      </w:r>
      <w:r w:rsidR="001A1811">
        <w:rPr>
          <w:rFonts w:ascii="Arial" w:hAnsi="Arial" w:cs="Arial"/>
        </w:rPr>
        <w:t xml:space="preserve"> solos</w:t>
      </w:r>
      <w:r w:rsidR="00AA2DD0">
        <w:rPr>
          <w:rFonts w:ascii="Arial" w:hAnsi="Arial" w:cs="Arial"/>
        </w:rPr>
        <w:t>,</w:t>
      </w:r>
      <w:r w:rsidR="001A1811">
        <w:rPr>
          <w:rFonts w:ascii="Arial" w:hAnsi="Arial" w:cs="Arial"/>
        </w:rPr>
        <w:t xml:space="preserve"> por medio de representaciones del texto en términos de temáticas y palabras clave. La aplicación de LSA suele ir después de la vectorización y la transformación TF-IDF de nuestro corpus.</w:t>
      </w:r>
    </w:p>
    <w:p w14:paraId="7BDB238F" w14:textId="6D70E122" w:rsidR="000620CC" w:rsidRDefault="000620CC" w:rsidP="00922692">
      <w:pPr>
        <w:jc w:val="both"/>
        <w:rPr>
          <w:rFonts w:ascii="Arial" w:hAnsi="Arial" w:cs="Arial"/>
        </w:rPr>
      </w:pPr>
      <w:r>
        <w:rPr>
          <w:rFonts w:ascii="Arial" w:hAnsi="Arial" w:cs="Arial"/>
        </w:rPr>
        <w:t xml:space="preserve">El primer paso para </w:t>
      </w:r>
      <w:r w:rsidR="0080197E">
        <w:rPr>
          <w:rFonts w:ascii="Arial" w:hAnsi="Arial" w:cs="Arial"/>
        </w:rPr>
        <w:t xml:space="preserve">el </w:t>
      </w:r>
      <w:r>
        <w:rPr>
          <w:rFonts w:ascii="Arial" w:hAnsi="Arial" w:cs="Arial"/>
        </w:rPr>
        <w:t>computo de LSA es la Descomposición en Valores Singulares</w:t>
      </w:r>
      <w:r w:rsidR="00AA2DD0">
        <w:rPr>
          <w:rFonts w:ascii="Arial" w:hAnsi="Arial" w:cs="Arial"/>
        </w:rPr>
        <w:t>,</w:t>
      </w:r>
      <w:r>
        <w:rPr>
          <w:rFonts w:ascii="Arial" w:hAnsi="Arial" w:cs="Arial"/>
        </w:rPr>
        <w:t xml:space="preserve"> o por sus siglas en inglés SVD</w:t>
      </w:r>
      <w:r w:rsidR="00AA2DD0">
        <w:rPr>
          <w:rFonts w:ascii="Arial" w:hAnsi="Arial" w:cs="Arial"/>
        </w:rPr>
        <w:t>,</w:t>
      </w:r>
      <w:r>
        <w:rPr>
          <w:rFonts w:ascii="Arial" w:hAnsi="Arial" w:cs="Arial"/>
        </w:rPr>
        <w:t xml:space="preserve"> de la matriz de características. Resumiendo brevemente este proceso, expresamos la matriz original a partir de tres matrices:</w:t>
      </w:r>
    </w:p>
    <w:p w14:paraId="1BE55CC1" w14:textId="18BF1609" w:rsidR="000620CC" w:rsidRPr="008C78B4" w:rsidRDefault="008C78B4" w:rsidP="000620CC">
      <w:pPr>
        <w:jc w:val="center"/>
        <w:rPr>
          <w:rFonts w:ascii="Arial" w:eastAsiaTheme="minorEastAsia" w:hAnsi="Arial" w:cs="Arial"/>
        </w:rPr>
      </w:pPr>
      <m:oMathPara>
        <m:oMath>
          <m:r>
            <m:rPr>
              <m:sty m:val="p"/>
            </m:rPr>
            <w:rPr>
              <w:rFonts w:ascii="Cambria Math" w:hAnsi="Cambria Math" w:cs="Arial"/>
            </w:rPr>
            <w:lastRenderedPageBreak/>
            <m:t>Μ=UΣ</m:t>
          </m:r>
          <m:sSup>
            <m:sSupPr>
              <m:ctrlPr>
                <w:rPr>
                  <w:rFonts w:ascii="Cambria Math" w:hAnsi="Cambria Math" w:cs="Arial"/>
                </w:rPr>
              </m:ctrlPr>
            </m:sSupPr>
            <m:e>
              <m:r>
                <m:rPr>
                  <m:sty m:val="p"/>
                </m:rPr>
                <w:rPr>
                  <w:rFonts w:ascii="Cambria Math" w:hAnsi="Cambria Math" w:cs="Arial"/>
                </w:rPr>
                <m:t>V</m:t>
              </m:r>
            </m:e>
            <m:sup>
              <m:r>
                <m:rPr>
                  <m:sty m:val="p"/>
                </m:rPr>
                <w:rPr>
                  <w:rFonts w:ascii="Cambria Math" w:hAnsi="Cambria Math" w:cs="Arial"/>
                </w:rPr>
                <m:t>*</m:t>
              </m:r>
            </m:sup>
          </m:sSup>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i=1</m:t>
              </m:r>
            </m:sub>
            <m:sup>
              <m:r>
                <w:rPr>
                  <w:rFonts w:ascii="Cambria Math" w:eastAsiaTheme="minorEastAsia" w:hAnsi="Cambria Math" w:cs="Arial"/>
                </w:rPr>
                <m:t>m</m:t>
              </m:r>
            </m:sup>
            <m:e>
              <m:sSub>
                <m:sSubPr>
                  <m:ctrlPr>
                    <w:rPr>
                      <w:rFonts w:ascii="Cambria Math" w:eastAsiaTheme="minorEastAsia" w:hAnsi="Cambria Math" w:cs="Arial"/>
                      <w:i/>
                    </w:rPr>
                  </m:ctrlPr>
                </m:sSubPr>
                <m:e>
                  <m:r>
                    <w:rPr>
                      <w:rFonts w:ascii="Cambria Math" w:eastAsiaTheme="minorEastAsia" w:hAnsi="Cambria Math" w:cs="Arial"/>
                    </w:rPr>
                    <m:t>σ</m:t>
                  </m:r>
                </m:e>
                <m:sub>
                  <m:r>
                    <w:rPr>
                      <w:rFonts w:ascii="Cambria Math" w:eastAsiaTheme="minorEastAsia" w:hAnsi="Cambria Math" w:cs="Arial"/>
                    </w:rPr>
                    <m:t>i</m:t>
                  </m:r>
                </m:sub>
              </m:sSub>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i</m:t>
                  </m:r>
                </m:sub>
              </m:sSub>
              <m:sSubSup>
                <m:sSubSupPr>
                  <m:ctrlPr>
                    <w:rPr>
                      <w:rFonts w:ascii="Cambria Math" w:eastAsiaTheme="minorEastAsia" w:hAnsi="Cambria Math" w:cs="Arial"/>
                      <w:i/>
                    </w:rPr>
                  </m:ctrlPr>
                </m:sSubSupPr>
                <m:e>
                  <m:r>
                    <w:rPr>
                      <w:rFonts w:ascii="Cambria Math" w:eastAsiaTheme="minorEastAsia" w:hAnsi="Cambria Math" w:cs="Arial"/>
                    </w:rPr>
                    <m:t>v</m:t>
                  </m:r>
                </m:e>
                <m:sub>
                  <m:r>
                    <w:rPr>
                      <w:rFonts w:ascii="Cambria Math" w:eastAsiaTheme="minorEastAsia" w:hAnsi="Cambria Math" w:cs="Arial"/>
                    </w:rPr>
                    <m:t>i</m:t>
                  </m:r>
                </m:sub>
                <m:sup>
                  <m:r>
                    <w:rPr>
                      <w:rFonts w:ascii="Cambria Math" w:eastAsiaTheme="minorEastAsia" w:hAnsi="Cambria Math" w:cs="Arial"/>
                    </w:rPr>
                    <m:t>*</m:t>
                  </m:r>
                </m:sup>
              </m:sSubSup>
            </m:e>
          </m:nary>
        </m:oMath>
      </m:oMathPara>
    </w:p>
    <w:p w14:paraId="6105E5C9" w14:textId="56CDD63B" w:rsidR="008C78B4" w:rsidRDefault="008C78B4" w:rsidP="004326E3">
      <w:pPr>
        <w:jc w:val="both"/>
        <w:rPr>
          <w:rFonts w:ascii="Arial" w:eastAsiaTheme="minorEastAsia" w:hAnsi="Arial" w:cs="Arial"/>
        </w:rPr>
      </w:pPr>
      <w:r>
        <w:rPr>
          <w:rFonts w:ascii="Arial" w:eastAsiaTheme="minorEastAsia" w:hAnsi="Arial" w:cs="Arial"/>
        </w:rPr>
        <w:t xml:space="preserve">Supongamos que </w:t>
      </w:r>
      <m:oMath>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n x m</m:t>
            </m:r>
          </m:sub>
        </m:sSub>
      </m:oMath>
      <w:r>
        <w:rPr>
          <w:rFonts w:ascii="Arial" w:eastAsiaTheme="minorEastAsia" w:hAnsi="Arial" w:cs="Arial"/>
        </w:rPr>
        <w:t xml:space="preserve"> tiene </w:t>
      </w:r>
      <m:oMath>
        <m:r>
          <w:rPr>
            <w:rFonts w:ascii="Cambria Math" w:eastAsiaTheme="minorEastAsia" w:hAnsi="Cambria Math" w:cs="Arial"/>
          </w:rPr>
          <m:t>n</m:t>
        </m:r>
      </m:oMath>
      <w:r>
        <w:rPr>
          <w:rFonts w:ascii="Arial" w:eastAsiaTheme="minorEastAsia" w:hAnsi="Arial" w:cs="Arial"/>
        </w:rPr>
        <w:t xml:space="preserve"> filas y </w:t>
      </w:r>
      <m:oMath>
        <m:r>
          <w:rPr>
            <w:rFonts w:ascii="Cambria Math" w:eastAsiaTheme="minorEastAsia" w:hAnsi="Cambria Math" w:cs="Arial"/>
          </w:rPr>
          <m:t>m</m:t>
        </m:r>
      </m:oMath>
      <w:r>
        <w:rPr>
          <w:rFonts w:ascii="Arial" w:eastAsiaTheme="minorEastAsia" w:hAnsi="Arial" w:cs="Arial"/>
        </w:rPr>
        <w:t xml:space="preserve"> columnas</w:t>
      </w:r>
      <w:r w:rsidR="004326E3">
        <w:rPr>
          <w:rFonts w:ascii="Arial" w:eastAsiaTheme="minorEastAsia" w:hAnsi="Arial" w:cs="Arial"/>
        </w:rPr>
        <w:t>,</w:t>
      </w:r>
      <w:r>
        <w:rPr>
          <w:rFonts w:ascii="Arial" w:eastAsiaTheme="minorEastAsia" w:hAnsi="Arial" w:cs="Arial"/>
        </w:rPr>
        <w:t xml:space="preserve"> entonces</w:t>
      </w:r>
      <w:r w:rsidR="004326E3">
        <w:rPr>
          <w:rFonts w:ascii="Arial" w:eastAsiaTheme="minorEastAsia" w:hAnsi="Arial" w:cs="Arial"/>
        </w:rPr>
        <w:t xml:space="preserve"> las matrices tendrán las siguientes dimensiones</w:t>
      </w:r>
      <w:r>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 x n</m:t>
            </m:r>
          </m:sub>
        </m:sSub>
        <m:r>
          <w:rPr>
            <w:rFonts w:ascii="Cambria Math" w:eastAsiaTheme="minorEastAsia" w:hAnsi="Cambria Math" w:cs="Arial"/>
          </w:rPr>
          <m:t>,</m:t>
        </m:r>
        <m:sSub>
          <m:sSubPr>
            <m:ctrlPr>
              <w:rPr>
                <w:rFonts w:ascii="Cambria Math" w:eastAsiaTheme="minorEastAsia" w:hAnsi="Cambria Math" w:cs="Arial"/>
                <w:i/>
              </w:rPr>
            </m:ctrlPr>
          </m:sSubPr>
          <m:e>
            <m:r>
              <m:rPr>
                <m:sty m:val="p"/>
              </m:rPr>
              <w:rPr>
                <w:rFonts w:ascii="Cambria Math" w:eastAsiaTheme="minorEastAsia" w:hAnsi="Cambria Math" w:cs="Arial"/>
              </w:rPr>
              <m:t>Σ</m:t>
            </m:r>
          </m:e>
          <m:sub>
            <m:r>
              <w:rPr>
                <w:rFonts w:ascii="Cambria Math" w:eastAsiaTheme="minorEastAsia" w:hAnsi="Cambria Math" w:cs="Arial"/>
              </w:rPr>
              <m:t>n x m</m:t>
            </m:r>
          </m:sub>
        </m:sSub>
        <m:sSubSup>
          <m:sSubSupPr>
            <m:ctrlPr>
              <w:rPr>
                <w:rFonts w:ascii="Cambria Math" w:eastAsiaTheme="minorEastAsia" w:hAnsi="Cambria Math" w:cs="Arial"/>
                <w:i/>
              </w:rPr>
            </m:ctrlPr>
          </m:sSubSupPr>
          <m:e>
            <m:r>
              <w:rPr>
                <w:rFonts w:ascii="Cambria Math" w:eastAsiaTheme="minorEastAsia" w:hAnsi="Cambria Math" w:cs="Arial"/>
              </w:rPr>
              <m:t>V</m:t>
            </m:r>
          </m:e>
          <m:sub>
            <m:r>
              <w:rPr>
                <w:rFonts w:ascii="Cambria Math" w:eastAsiaTheme="minorEastAsia" w:hAnsi="Cambria Math" w:cs="Arial"/>
              </w:rPr>
              <m:t>m x m</m:t>
            </m:r>
          </m:sub>
          <m:sup>
            <m:r>
              <w:rPr>
                <w:rFonts w:ascii="Cambria Math" w:eastAsiaTheme="minorEastAsia" w:hAnsi="Cambria Math" w:cs="Arial"/>
              </w:rPr>
              <m:t>*</m:t>
            </m:r>
          </m:sup>
        </m:sSubSup>
      </m:oMath>
      <w:r w:rsidR="004326E3">
        <w:rPr>
          <w:rFonts w:ascii="Arial" w:eastAsiaTheme="minorEastAsia" w:hAnsi="Arial" w:cs="Arial"/>
        </w:rPr>
        <w:t xml:space="preserve"> donde la diagonal de </w:t>
      </w:r>
      <m:oMath>
        <m:r>
          <m:rPr>
            <m:sty m:val="p"/>
          </m:rPr>
          <w:rPr>
            <w:rFonts w:ascii="Cambria Math" w:eastAsiaTheme="minorEastAsia" w:hAnsi="Cambria Math" w:cs="Arial"/>
          </w:rPr>
          <m:t>Σ</m:t>
        </m:r>
      </m:oMath>
      <w:r w:rsidR="004326E3">
        <w:rPr>
          <w:rFonts w:ascii="Arial" w:eastAsiaTheme="minorEastAsia" w:hAnsi="Arial" w:cs="Arial"/>
        </w:rPr>
        <w:t xml:space="preserve"> refleja los valores singulares de </w:t>
      </w:r>
      <m:oMath>
        <m:r>
          <m:rPr>
            <m:sty m:val="p"/>
          </m:rPr>
          <w:rPr>
            <w:rFonts w:ascii="Cambria Math" w:eastAsiaTheme="minorEastAsia" w:hAnsi="Cambria Math" w:cs="Arial"/>
          </w:rPr>
          <m:t>Μ</m:t>
        </m:r>
      </m:oMath>
      <w:r w:rsidR="004326E3">
        <w:rPr>
          <w:rFonts w:ascii="Arial" w:eastAsiaTheme="minorEastAsia" w:hAnsi="Arial" w:cs="Arial"/>
        </w:rPr>
        <w:t xml:space="preserve"> ordenados de mayor a menor</w:t>
      </w:r>
      <w:r w:rsidR="00AA2DD0">
        <w:rPr>
          <w:rFonts w:ascii="Arial" w:eastAsiaTheme="minorEastAsia" w:hAnsi="Arial" w:cs="Arial"/>
        </w:rPr>
        <w:t xml:space="preserve">. Aplicándolo a un problema de ML, </w:t>
      </w:r>
      <m:oMath>
        <m:r>
          <w:rPr>
            <w:rFonts w:ascii="Cambria Math" w:eastAsiaTheme="minorEastAsia" w:hAnsi="Cambria Math" w:cs="Arial"/>
          </w:rPr>
          <m:t>m</m:t>
        </m:r>
      </m:oMath>
      <w:r w:rsidR="00AA2DD0">
        <w:rPr>
          <w:rFonts w:ascii="Arial" w:eastAsiaTheme="minorEastAsia" w:hAnsi="Arial" w:cs="Arial"/>
        </w:rPr>
        <w:t xml:space="preserve"> representa el número de características y </w:t>
      </w:r>
      <m:oMath>
        <m:r>
          <w:rPr>
            <w:rFonts w:ascii="Cambria Math" w:eastAsiaTheme="minorEastAsia" w:hAnsi="Cambria Math" w:cs="Arial"/>
          </w:rPr>
          <m:t>n</m:t>
        </m:r>
      </m:oMath>
      <w:r w:rsidR="00AA2DD0">
        <w:rPr>
          <w:rFonts w:ascii="Arial" w:eastAsiaTheme="minorEastAsia" w:hAnsi="Arial" w:cs="Arial"/>
        </w:rPr>
        <w:t xml:space="preserve"> el número de datos.</w:t>
      </w:r>
    </w:p>
    <w:p w14:paraId="05A8ABF8" w14:textId="6DD75B5E" w:rsidR="00AA2DD0" w:rsidRDefault="00AA2DD0" w:rsidP="004326E3">
      <w:pPr>
        <w:jc w:val="both"/>
        <w:rPr>
          <w:rFonts w:ascii="Arial" w:eastAsiaTheme="minorEastAsia" w:hAnsi="Arial" w:cs="Arial"/>
        </w:rPr>
      </w:pPr>
      <w:r>
        <w:rPr>
          <w:rFonts w:ascii="Arial" w:eastAsiaTheme="minorEastAsia" w:hAnsi="Arial" w:cs="Arial"/>
        </w:rPr>
        <w:t xml:space="preserve">La forma más común de proceder es fijar un número máximo de compontes a calcular sustituyendo en la fórmula anterior </w:t>
      </w:r>
      <m:oMath>
        <m:r>
          <w:rPr>
            <w:rFonts w:ascii="Cambria Math" w:eastAsiaTheme="minorEastAsia" w:hAnsi="Cambria Math" w:cs="Arial"/>
          </w:rPr>
          <m:t>m</m:t>
        </m:r>
      </m:oMath>
      <w:r>
        <w:rPr>
          <w:rFonts w:ascii="Arial" w:eastAsiaTheme="minorEastAsia" w:hAnsi="Arial" w:cs="Arial"/>
        </w:rPr>
        <w:t xml:space="preserve"> por un </w:t>
      </w:r>
      <m:oMath>
        <m:r>
          <w:rPr>
            <w:rFonts w:ascii="Cambria Math" w:eastAsiaTheme="minorEastAsia" w:hAnsi="Cambria Math" w:cs="Arial"/>
          </w:rPr>
          <m:t>k</m:t>
        </m:r>
      </m:oMath>
      <w:r>
        <w:rPr>
          <w:rFonts w:ascii="Arial" w:eastAsiaTheme="minorEastAsia" w:hAnsi="Arial" w:cs="Arial"/>
        </w:rPr>
        <w:t>:</w:t>
      </w:r>
    </w:p>
    <w:p w14:paraId="6D8B0405" w14:textId="36D11057" w:rsidR="00AA2DD0" w:rsidRPr="00AA2DD0" w:rsidRDefault="00730023" w:rsidP="004326E3">
      <w:pPr>
        <w:jc w:val="both"/>
        <w:rPr>
          <w:rFonts w:ascii="Arial" w:eastAsiaTheme="minorEastAsia" w:hAnsi="Arial" w:cs="Arial"/>
        </w:rPr>
      </w:pPr>
      <m:oMathPara>
        <m:oMath>
          <m:sSub>
            <m:sSubPr>
              <m:ctrlPr>
                <w:rPr>
                  <w:rFonts w:ascii="Cambria Math" w:eastAsiaTheme="minorEastAsia" w:hAnsi="Cambria Math" w:cs="Arial"/>
                  <w:i/>
                </w:rPr>
              </m:ctrlPr>
            </m:sSubPr>
            <m:e>
              <m:r>
                <m:rPr>
                  <m:sty m:val="p"/>
                </m:rPr>
                <w:rPr>
                  <w:rFonts w:ascii="Cambria Math" w:eastAsiaTheme="minorEastAsia" w:hAnsi="Cambria Math" w:cs="Arial"/>
                </w:rPr>
                <m:t>Μ</m:t>
              </m:r>
              <m:ctrlPr>
                <w:rPr>
                  <w:rFonts w:ascii="Cambria Math" w:eastAsiaTheme="minorEastAsia" w:hAnsi="Cambria Math" w:cs="Arial"/>
                </w:rPr>
              </m:ctrlPr>
            </m:e>
            <m:sub>
              <m:r>
                <w:rPr>
                  <w:rFonts w:ascii="Cambria Math" w:eastAsiaTheme="minorEastAsia" w:hAnsi="Cambria Math" w:cs="Arial"/>
                </w:rPr>
                <m:t>k</m:t>
              </m:r>
            </m:sub>
          </m:sSub>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i=1</m:t>
              </m:r>
            </m:sub>
            <m:sup>
              <m:r>
                <w:rPr>
                  <w:rFonts w:ascii="Cambria Math" w:eastAsiaTheme="minorEastAsia" w:hAnsi="Cambria Math" w:cs="Arial"/>
                </w:rPr>
                <m:t>k</m:t>
              </m:r>
            </m:sup>
            <m:e>
              <m:sSub>
                <m:sSubPr>
                  <m:ctrlPr>
                    <w:rPr>
                      <w:rFonts w:ascii="Cambria Math" w:eastAsiaTheme="minorEastAsia" w:hAnsi="Cambria Math" w:cs="Arial"/>
                      <w:i/>
                    </w:rPr>
                  </m:ctrlPr>
                </m:sSubPr>
                <m:e>
                  <m:r>
                    <w:rPr>
                      <w:rFonts w:ascii="Cambria Math" w:eastAsiaTheme="minorEastAsia" w:hAnsi="Cambria Math" w:cs="Arial"/>
                    </w:rPr>
                    <m:t>σ</m:t>
                  </m:r>
                </m:e>
                <m:sub>
                  <m:r>
                    <w:rPr>
                      <w:rFonts w:ascii="Cambria Math" w:eastAsiaTheme="minorEastAsia" w:hAnsi="Cambria Math" w:cs="Arial"/>
                    </w:rPr>
                    <m:t>i</m:t>
                  </m:r>
                </m:sub>
              </m:sSub>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i</m:t>
                  </m:r>
                </m:sub>
              </m:sSub>
              <m:sSubSup>
                <m:sSubSupPr>
                  <m:ctrlPr>
                    <w:rPr>
                      <w:rFonts w:ascii="Cambria Math" w:eastAsiaTheme="minorEastAsia" w:hAnsi="Cambria Math" w:cs="Arial"/>
                      <w:i/>
                    </w:rPr>
                  </m:ctrlPr>
                </m:sSubSupPr>
                <m:e>
                  <m:r>
                    <w:rPr>
                      <w:rFonts w:ascii="Cambria Math" w:eastAsiaTheme="minorEastAsia" w:hAnsi="Cambria Math" w:cs="Arial"/>
                    </w:rPr>
                    <m:t>v</m:t>
                  </m:r>
                </m:e>
                <m:sub>
                  <m:r>
                    <w:rPr>
                      <w:rFonts w:ascii="Cambria Math" w:eastAsiaTheme="minorEastAsia" w:hAnsi="Cambria Math" w:cs="Arial"/>
                    </w:rPr>
                    <m:t>i</m:t>
                  </m:r>
                </m:sub>
                <m:sup>
                  <m:r>
                    <w:rPr>
                      <w:rFonts w:ascii="Cambria Math" w:eastAsiaTheme="minorEastAsia" w:hAnsi="Cambria Math" w:cs="Arial"/>
                    </w:rPr>
                    <m:t>*</m:t>
                  </m:r>
                </m:sup>
              </m:sSubSup>
            </m:e>
          </m:nary>
        </m:oMath>
      </m:oMathPara>
    </w:p>
    <w:p w14:paraId="0D6CB792" w14:textId="7DFBD7A8" w:rsidR="00AA2DD0" w:rsidRPr="00AA2DD0" w:rsidRDefault="00AA2DD0" w:rsidP="004326E3">
      <w:pPr>
        <w:jc w:val="both"/>
        <w:rPr>
          <w:rFonts w:ascii="Arial" w:eastAsiaTheme="minorEastAsia" w:hAnsi="Arial" w:cs="Arial"/>
        </w:rPr>
      </w:pPr>
      <w:r>
        <w:rPr>
          <w:rFonts w:ascii="Arial" w:eastAsiaTheme="minorEastAsia" w:hAnsi="Arial" w:cs="Arial"/>
        </w:rPr>
        <w:t>A est</w:t>
      </w:r>
      <w:r w:rsidR="002F448D">
        <w:rPr>
          <w:rFonts w:ascii="Arial" w:eastAsiaTheme="minorEastAsia" w:hAnsi="Arial" w:cs="Arial"/>
        </w:rPr>
        <w:t>e</w:t>
      </w:r>
      <w:r>
        <w:rPr>
          <w:rFonts w:ascii="Arial" w:eastAsiaTheme="minorEastAsia" w:hAnsi="Arial" w:cs="Arial"/>
        </w:rPr>
        <w:t xml:space="preserve"> cambio sobre el cálculo de la SVD se le conoce como </w:t>
      </w:r>
      <w:r w:rsidR="00E031E1">
        <w:rPr>
          <w:rFonts w:ascii="Arial" w:eastAsiaTheme="minorEastAsia" w:hAnsi="Arial" w:cs="Arial"/>
        </w:rPr>
        <w:t>SVD truncada.</w:t>
      </w:r>
    </w:p>
    <w:p w14:paraId="05AF4C27" w14:textId="7B4C0F73" w:rsidR="000620CC" w:rsidRDefault="00730023" w:rsidP="00922692">
      <w:pPr>
        <w:jc w:val="both"/>
        <w:rPr>
          <w:rFonts w:ascii="Arial" w:hAnsi="Arial" w:cs="Arial"/>
        </w:rPr>
      </w:pPr>
      <w:hyperlink r:id="rId18" w:history="1">
        <w:r w:rsidR="000620CC">
          <w:rPr>
            <w:rStyle w:val="Hipervnculo"/>
          </w:rPr>
          <w:t>https://math.mit.edu/classes/18.095/2016IAP/lec2/SVD_Notes.pdf</w:t>
        </w:r>
      </w:hyperlink>
    </w:p>
    <w:p w14:paraId="6EF45DA7" w14:textId="4A209845" w:rsidR="001A1811" w:rsidRPr="00A9278D" w:rsidRDefault="00730023" w:rsidP="00922692">
      <w:pPr>
        <w:jc w:val="both"/>
        <w:rPr>
          <w:rFonts w:ascii="Arial" w:hAnsi="Arial" w:cs="Arial"/>
        </w:rPr>
      </w:pPr>
      <w:hyperlink r:id="rId19" w:history="1">
        <w:r w:rsidR="000620CC">
          <w:rPr>
            <w:rStyle w:val="Hipervnculo"/>
          </w:rPr>
          <w:t>https://www.cs.cmu.edu/~venkatg/teaching/CStheory-infoage/book-chapter-4.pdf</w:t>
        </w:r>
      </w:hyperlink>
    </w:p>
    <w:p w14:paraId="62E0092E" w14:textId="77777777" w:rsidR="0017739C" w:rsidRPr="0017739C" w:rsidRDefault="0017739C" w:rsidP="00922692">
      <w:pPr>
        <w:jc w:val="both"/>
        <w:rPr>
          <w:rFonts w:ascii="Arial" w:hAnsi="Arial" w:cs="Arial"/>
          <w:b/>
          <w:bCs/>
        </w:rPr>
      </w:pPr>
    </w:p>
    <w:p w14:paraId="3FB40CEC" w14:textId="5ACDE5B5" w:rsidR="0017739C" w:rsidRPr="0017739C" w:rsidRDefault="0017739C" w:rsidP="0017739C">
      <w:pPr>
        <w:pStyle w:val="Ttulo3"/>
        <w:rPr>
          <w:rFonts w:ascii="Arial" w:hAnsi="Arial" w:cs="Arial"/>
          <w:b/>
          <w:bCs/>
          <w:color w:val="auto"/>
        </w:rPr>
      </w:pPr>
      <w:bookmarkStart w:id="39" w:name="_Toc40468842"/>
      <w:r w:rsidRPr="0017739C">
        <w:rPr>
          <w:rFonts w:ascii="Arial" w:hAnsi="Arial" w:cs="Arial"/>
          <w:b/>
          <w:bCs/>
          <w:color w:val="auto"/>
        </w:rPr>
        <w:t>NMF</w:t>
      </w:r>
      <w:bookmarkEnd w:id="39"/>
    </w:p>
    <w:p w14:paraId="4EA7B6C4" w14:textId="77777777" w:rsidR="0017739C" w:rsidRDefault="0017739C" w:rsidP="0017739C">
      <w:pPr>
        <w:pStyle w:val="Prrafodelista"/>
        <w:rPr>
          <w:rFonts w:ascii="Arial" w:hAnsi="Arial" w:cs="Arial"/>
        </w:rPr>
      </w:pPr>
    </w:p>
    <w:p w14:paraId="150AA540" w14:textId="1BE05892" w:rsidR="0017739C" w:rsidRPr="00E031E1" w:rsidRDefault="00BD73DB" w:rsidP="00E031E1">
      <w:pPr>
        <w:pStyle w:val="Ttulo2"/>
        <w:rPr>
          <w:rFonts w:ascii="Arial" w:hAnsi="Arial" w:cs="Arial"/>
          <w:b/>
          <w:bCs/>
          <w:color w:val="auto"/>
        </w:rPr>
      </w:pPr>
      <w:bookmarkStart w:id="40" w:name="_Aprendizaje"/>
      <w:bookmarkStart w:id="41" w:name="_Toc40468843"/>
      <w:bookmarkEnd w:id="40"/>
      <w:r>
        <w:rPr>
          <w:rFonts w:ascii="Arial" w:hAnsi="Arial" w:cs="Arial"/>
          <w:b/>
          <w:bCs/>
          <w:color w:val="auto"/>
        </w:rPr>
        <w:t>Aprendizaje</w:t>
      </w:r>
      <w:bookmarkEnd w:id="41"/>
      <w:r>
        <w:rPr>
          <w:rFonts w:ascii="Arial" w:hAnsi="Arial" w:cs="Arial"/>
          <w:b/>
          <w:bCs/>
          <w:color w:val="auto"/>
        </w:rPr>
        <w:t xml:space="preserve"> </w:t>
      </w:r>
    </w:p>
    <w:p w14:paraId="16871C29" w14:textId="77777777" w:rsidR="002C2F45" w:rsidRDefault="002C2F45" w:rsidP="00922692">
      <w:pPr>
        <w:jc w:val="both"/>
        <w:rPr>
          <w:rFonts w:ascii="Arial" w:hAnsi="Arial" w:cs="Arial"/>
        </w:rPr>
      </w:pPr>
    </w:p>
    <w:p w14:paraId="560B5E86" w14:textId="79A9F178" w:rsidR="00922692" w:rsidRPr="00E031E1" w:rsidRDefault="003F341A" w:rsidP="00E031E1">
      <w:pPr>
        <w:pStyle w:val="Ttulo3"/>
        <w:rPr>
          <w:rFonts w:ascii="Arial" w:hAnsi="Arial" w:cs="Arial"/>
          <w:b/>
          <w:bCs/>
          <w:color w:val="auto"/>
        </w:rPr>
      </w:pPr>
      <w:bookmarkStart w:id="42" w:name="_Toc40468844"/>
      <w:r>
        <w:rPr>
          <w:rFonts w:ascii="Arial" w:hAnsi="Arial" w:cs="Arial"/>
          <w:b/>
          <w:bCs/>
          <w:color w:val="auto"/>
        </w:rPr>
        <w:t>Red Neuronal</w:t>
      </w:r>
      <w:bookmarkEnd w:id="42"/>
    </w:p>
    <w:p w14:paraId="021AA805" w14:textId="77777777" w:rsidR="002C2F45" w:rsidRPr="0050298E" w:rsidRDefault="002C2F45" w:rsidP="00922692">
      <w:pPr>
        <w:jc w:val="both"/>
        <w:rPr>
          <w:rFonts w:ascii="Arial" w:hAnsi="Arial" w:cs="Arial"/>
          <w:b/>
          <w:sz w:val="24"/>
        </w:rPr>
      </w:pPr>
    </w:p>
    <w:p w14:paraId="0D3629E0" w14:textId="77777777" w:rsidR="00922692" w:rsidRDefault="00922692" w:rsidP="00922692">
      <w:pPr>
        <w:jc w:val="both"/>
        <w:rPr>
          <w:rFonts w:ascii="Arial" w:hAnsi="Arial" w:cs="Arial"/>
        </w:rPr>
      </w:pPr>
      <w:r>
        <w:rPr>
          <w:rFonts w:ascii="Arial" w:hAnsi="Arial" w:cs="Arial"/>
        </w:rPr>
        <w:t xml:space="preserve">Uno de los modelos más conocidos dentro de Aprendizaje Automático son las redes neuronales artificiales. Un modelo inspirado en el comportamiento del cerebro humano que pretenden simular el intercambio de información entre las </w:t>
      </w:r>
      <w:r w:rsidRPr="002A22AC">
        <w:rPr>
          <w:rFonts w:ascii="Arial" w:hAnsi="Arial" w:cs="Arial"/>
          <w:b/>
        </w:rPr>
        <w:t>neuronas</w:t>
      </w:r>
      <w:r>
        <w:rPr>
          <w:rFonts w:ascii="Arial" w:hAnsi="Arial" w:cs="Arial"/>
        </w:rPr>
        <w:t>.</w:t>
      </w:r>
    </w:p>
    <w:p w14:paraId="71F13F21" w14:textId="77777777" w:rsidR="00922692" w:rsidRDefault="00922692" w:rsidP="00922692">
      <w:pPr>
        <w:jc w:val="both"/>
        <w:rPr>
          <w:rFonts w:ascii="Arial" w:hAnsi="Arial" w:cs="Arial"/>
        </w:rPr>
      </w:pPr>
      <w:r>
        <w:rPr>
          <w:rFonts w:ascii="Arial" w:hAnsi="Arial" w:cs="Arial"/>
        </w:rPr>
        <w:t xml:space="preserve">Las redes neuronales se estructuran en capas que forman un grafo dirigido que parte desde los inputs de las características hasta los outputs del etiquetado. Las capas intermedias que no son ni inputs ni outputs se les llama capas ocultas. Las capas están formadas por neuronas. Cada capa puede tener un número deferente de neuronas. </w:t>
      </w:r>
    </w:p>
    <w:p w14:paraId="4F0FBD23" w14:textId="77777777" w:rsidR="00922692" w:rsidRDefault="00922692" w:rsidP="00922692">
      <w:pPr>
        <w:jc w:val="both"/>
        <w:rPr>
          <w:rFonts w:ascii="Arial" w:eastAsiaTheme="minorEastAsia" w:hAnsi="Arial" w:cs="Arial"/>
        </w:rPr>
      </w:pPr>
      <w:r>
        <w:rPr>
          <w:rFonts w:ascii="Arial" w:hAnsi="Arial" w:cs="Arial"/>
        </w:rPr>
        <w:t xml:space="preserve">Usualmente a los nodos del grafo se les llama unidades. Al enlace que une la unidad </w:t>
      </w:r>
      <m:oMath>
        <m:sSub>
          <m:sSubPr>
            <m:ctrlPr>
              <w:rPr>
                <w:rFonts w:ascii="Cambria Math" w:hAnsi="Cambria Math" w:cs="Arial"/>
                <w:i/>
              </w:rPr>
            </m:ctrlPr>
          </m:sSubPr>
          <m:e>
            <m:r>
              <w:rPr>
                <w:rFonts w:ascii="Cambria Math" w:hAnsi="Cambria Math" w:cs="Arial"/>
              </w:rPr>
              <m:t>u</m:t>
            </m:r>
          </m:e>
          <m:sub>
            <m:r>
              <w:rPr>
                <w:rFonts w:ascii="Cambria Math" w:hAnsi="Cambria Math" w:cs="Arial"/>
              </w:rPr>
              <m:t>i</m:t>
            </m:r>
          </m:sub>
        </m:sSub>
      </m:oMath>
      <w:r>
        <w:rPr>
          <w:rFonts w:ascii="Arial" w:eastAsiaTheme="minorEastAsia" w:hAnsi="Arial" w:cs="Arial"/>
        </w:rPr>
        <w:t xml:space="preserve"> con la unidad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j</m:t>
            </m:r>
          </m:sub>
        </m:sSub>
      </m:oMath>
      <w:r>
        <w:rPr>
          <w:rFonts w:ascii="Arial" w:eastAsiaTheme="minorEastAsia" w:hAnsi="Arial" w:cs="Arial"/>
        </w:rPr>
        <w:t xml:space="preserve"> se le asocia un peso </w:t>
      </w:r>
      <m:oMath>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ij</m:t>
            </m:r>
          </m:sub>
        </m:sSub>
      </m:oMath>
      <w:r>
        <w:rPr>
          <w:rFonts w:ascii="Arial" w:eastAsiaTheme="minorEastAsia" w:hAnsi="Arial" w:cs="Arial"/>
        </w:rPr>
        <w:t>.</w:t>
      </w:r>
    </w:p>
    <w:p w14:paraId="29D7D423" w14:textId="1E79C346" w:rsidR="00922692" w:rsidRDefault="00922692" w:rsidP="00922692">
      <w:pPr>
        <w:jc w:val="both"/>
        <w:rPr>
          <w:rFonts w:ascii="Arial" w:eastAsiaTheme="minorEastAsia" w:hAnsi="Arial" w:cs="Arial"/>
        </w:rPr>
      </w:pPr>
      <w:r>
        <w:rPr>
          <w:rFonts w:ascii="Arial" w:eastAsiaTheme="minorEastAsia" w:hAnsi="Arial" w:cs="Arial"/>
        </w:rPr>
        <w:t>Los modelos Multicapa Perceptrón son un subconjunto de los modelos basados en redes neuronales. Fueron los primero</w:t>
      </w:r>
      <w:r w:rsidR="0080197E">
        <w:rPr>
          <w:rFonts w:ascii="Arial" w:eastAsiaTheme="minorEastAsia" w:hAnsi="Arial" w:cs="Arial"/>
        </w:rPr>
        <w:t>s</w:t>
      </w:r>
      <w:r>
        <w:rPr>
          <w:rFonts w:ascii="Arial" w:eastAsiaTheme="minorEastAsia" w:hAnsi="Arial" w:cs="Arial"/>
        </w:rPr>
        <w:t xml:space="preserve"> en aparecer debido a la simplicidad de su arquitectura.</w:t>
      </w:r>
    </w:p>
    <w:p w14:paraId="57F2162F" w14:textId="77777777" w:rsidR="00922692" w:rsidRDefault="00922692" w:rsidP="00922692">
      <w:pPr>
        <w:jc w:val="both"/>
        <w:rPr>
          <w:rFonts w:ascii="Arial" w:eastAsiaTheme="minorEastAsia" w:hAnsi="Arial" w:cs="Arial"/>
        </w:rPr>
      </w:pPr>
      <w:r>
        <w:rPr>
          <w:rFonts w:ascii="Arial" w:eastAsiaTheme="minorEastAsia" w:hAnsi="Arial" w:cs="Arial"/>
        </w:rPr>
        <w:t>A continuación, se muestra la estructura que tendría una neurona o unidad dentro de estos modelos haciendo una comparativa bilógica:</w:t>
      </w:r>
    </w:p>
    <w:p w14:paraId="7D49F03F" w14:textId="77777777" w:rsidR="00922692" w:rsidRDefault="00922692" w:rsidP="00922692">
      <w:pPr>
        <w:jc w:val="both"/>
        <w:rPr>
          <w:rFonts w:ascii="Arial" w:hAnsi="Arial" w:cs="Arial"/>
        </w:rPr>
      </w:pPr>
      <w:r>
        <w:rPr>
          <w:noProof/>
          <w:lang w:eastAsia="es-ES"/>
        </w:rPr>
        <w:lastRenderedPageBreak/>
        <w:drawing>
          <wp:inline distT="0" distB="0" distL="0" distR="0" wp14:anchorId="6B998B9C" wp14:editId="7C8DC126">
            <wp:extent cx="5400040" cy="2964815"/>
            <wp:effectExtent l="0" t="0" r="0" b="6985"/>
            <wp:docPr id="9" name="Imagen 9" descr="Redes Neuronales: una visión superficial - Fernando Sancho Caparr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es Neuronales: una visión superficial - Fernando Sancho Caparrin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964815"/>
                    </a:xfrm>
                    <a:prstGeom prst="rect">
                      <a:avLst/>
                    </a:prstGeom>
                    <a:noFill/>
                    <a:ln>
                      <a:noFill/>
                    </a:ln>
                  </pic:spPr>
                </pic:pic>
              </a:graphicData>
            </a:graphic>
          </wp:inline>
        </w:drawing>
      </w:r>
    </w:p>
    <w:p w14:paraId="1892A5AA" w14:textId="77777777" w:rsidR="00922692" w:rsidRDefault="00922692" w:rsidP="00F56E06">
      <w:pPr>
        <w:pStyle w:val="Prrafodelista"/>
        <w:numPr>
          <w:ilvl w:val="0"/>
          <w:numId w:val="21"/>
        </w:numPr>
        <w:jc w:val="both"/>
        <w:rPr>
          <w:rFonts w:ascii="Arial" w:hAnsi="Arial" w:cs="Arial"/>
        </w:rPr>
      </w:pPr>
      <w:r>
        <w:rPr>
          <w:rFonts w:ascii="Arial" w:hAnsi="Arial" w:cs="Arial"/>
        </w:rPr>
        <w:t>Entradas: se corresponde con información exterior del modelo o de neuronas conectadas ella.</w:t>
      </w:r>
    </w:p>
    <w:p w14:paraId="4CEA1923" w14:textId="77777777" w:rsidR="00922692" w:rsidRDefault="00922692" w:rsidP="00F56E06">
      <w:pPr>
        <w:pStyle w:val="Prrafodelista"/>
        <w:numPr>
          <w:ilvl w:val="0"/>
          <w:numId w:val="21"/>
        </w:numPr>
        <w:jc w:val="both"/>
        <w:rPr>
          <w:rFonts w:ascii="Arial" w:hAnsi="Arial" w:cs="Arial"/>
        </w:rPr>
      </w:pPr>
      <w:r>
        <w:rPr>
          <w:rFonts w:ascii="Arial" w:hAnsi="Arial" w:cs="Arial"/>
        </w:rPr>
        <w:t>Pesos: como hemos descrito antes son los parámetros (usualmente números reales) que debe ajustar el modelo en su aprendizaje.</w:t>
      </w:r>
    </w:p>
    <w:p w14:paraId="4BD33E43" w14:textId="77777777" w:rsidR="00922692" w:rsidRPr="00103EDA" w:rsidRDefault="00922692" w:rsidP="00F56E06">
      <w:pPr>
        <w:pStyle w:val="Prrafodelista"/>
        <w:numPr>
          <w:ilvl w:val="0"/>
          <w:numId w:val="21"/>
        </w:numPr>
        <w:jc w:val="both"/>
        <w:rPr>
          <w:rFonts w:ascii="Arial" w:hAnsi="Arial" w:cs="Arial"/>
        </w:rPr>
      </w:pPr>
      <w:r>
        <w:rPr>
          <w:rFonts w:ascii="Arial" w:hAnsi="Arial" w:cs="Arial"/>
        </w:rPr>
        <w:t xml:space="preserve">Sumatorio: se produce tras multiplicar cada entrada por su peso. De esta forma pasamos de una entrada de dimensión </w:t>
      </w:r>
      <m:oMath>
        <m:r>
          <w:rPr>
            <w:rFonts w:ascii="Cambria Math" w:hAnsi="Cambria Math" w:cs="Arial"/>
          </w:rPr>
          <m:t>N</m:t>
        </m:r>
      </m:oMath>
      <w:r>
        <w:rPr>
          <w:rFonts w:ascii="Arial" w:eastAsiaTheme="minorEastAsia" w:hAnsi="Arial" w:cs="Arial"/>
        </w:rPr>
        <w:t xml:space="preserve"> a una entrada de dimensión 1.</w:t>
      </w:r>
    </w:p>
    <w:p w14:paraId="0208756C" w14:textId="77777777" w:rsidR="00922692" w:rsidRPr="00103EDA" w:rsidRDefault="00922692" w:rsidP="00F56E06">
      <w:pPr>
        <w:pStyle w:val="Prrafodelista"/>
        <w:numPr>
          <w:ilvl w:val="0"/>
          <w:numId w:val="21"/>
        </w:numPr>
        <w:jc w:val="both"/>
        <w:rPr>
          <w:rFonts w:ascii="Arial" w:hAnsi="Arial" w:cs="Arial"/>
        </w:rPr>
      </w:pPr>
      <w:r>
        <w:rPr>
          <w:rFonts w:ascii="Arial" w:eastAsiaTheme="minorEastAsia" w:hAnsi="Arial" w:cs="Arial"/>
        </w:rPr>
        <w:t>Función de activación: se aplica al resultado de la sumatoria cerrado el proceso de transformación de los datos.</w:t>
      </w:r>
    </w:p>
    <w:p w14:paraId="198D64FD" w14:textId="77777777" w:rsidR="00922692" w:rsidRPr="00103EDA" w:rsidRDefault="00922692" w:rsidP="00F56E06">
      <w:pPr>
        <w:pStyle w:val="Prrafodelista"/>
        <w:numPr>
          <w:ilvl w:val="0"/>
          <w:numId w:val="21"/>
        </w:numPr>
        <w:jc w:val="both"/>
        <w:rPr>
          <w:rFonts w:ascii="Arial" w:hAnsi="Arial" w:cs="Arial"/>
        </w:rPr>
      </w:pPr>
      <w:r>
        <w:rPr>
          <w:rFonts w:ascii="Arial" w:eastAsiaTheme="minorEastAsia" w:hAnsi="Arial" w:cs="Arial"/>
        </w:rPr>
        <w:t>Salida: puede ser tanto el resultado final del modelo o las posibles conexiones a otra capa de neuronas.</w:t>
      </w:r>
    </w:p>
    <w:p w14:paraId="6067EC97" w14:textId="77777777" w:rsidR="00922692" w:rsidRDefault="00922692" w:rsidP="00922692">
      <w:pPr>
        <w:jc w:val="both"/>
        <w:rPr>
          <w:rFonts w:ascii="Arial" w:hAnsi="Arial" w:cs="Arial"/>
        </w:rPr>
      </w:pPr>
      <w:r>
        <w:rPr>
          <w:rFonts w:ascii="Arial" w:hAnsi="Arial" w:cs="Arial"/>
        </w:rPr>
        <w:t>La expresión matemática que resume este proceso es la siguiente:</w:t>
      </w:r>
    </w:p>
    <w:p w14:paraId="0DEC53EB" w14:textId="77777777" w:rsidR="00922692" w:rsidRPr="00103EDA" w:rsidRDefault="00922692" w:rsidP="00922692">
      <w:pPr>
        <w:jc w:val="both"/>
        <w:rPr>
          <w:rFonts w:ascii="Arial" w:eastAsiaTheme="minorEastAsia" w:hAnsi="Arial" w:cs="Arial"/>
        </w:rPr>
      </w:pPr>
      <m:oMathPara>
        <m:oMath>
          <m:r>
            <w:rPr>
              <w:rFonts w:ascii="Cambria Math" w:hAnsi="Cambria Math" w:cs="Arial"/>
            </w:rPr>
            <m:t>f(</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K</m:t>
              </m:r>
            </m:sup>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W</m:t>
                  </m:r>
                </m:e>
                <m:sub>
                  <m:r>
                    <w:rPr>
                      <w:rFonts w:ascii="Cambria Math" w:hAnsi="Cambria Math" w:cs="Arial"/>
                    </w:rPr>
                    <m:t>i</m:t>
                  </m:r>
                </m:sub>
              </m:sSub>
            </m:e>
          </m:nary>
          <m:r>
            <w:rPr>
              <w:rFonts w:ascii="Cambria Math" w:hAnsi="Cambria Math" w:cs="Arial"/>
            </w:rPr>
            <m:t>+b)</m:t>
          </m:r>
        </m:oMath>
      </m:oMathPara>
    </w:p>
    <w:p w14:paraId="3E5C29E6" w14:textId="77777777" w:rsidR="00922692" w:rsidRDefault="00922692" w:rsidP="00922692">
      <w:pPr>
        <w:jc w:val="both"/>
        <w:rPr>
          <w:rFonts w:ascii="Arial" w:eastAsiaTheme="minorEastAsia" w:hAnsi="Arial" w:cs="Arial"/>
        </w:rPr>
      </w:pPr>
      <w:r>
        <w:rPr>
          <w:rFonts w:ascii="Arial" w:eastAsiaTheme="minorEastAsia" w:hAnsi="Arial" w:cs="Arial"/>
        </w:rPr>
        <w:t xml:space="preserve">Siendo </w:t>
      </w:r>
      <m:oMath>
        <m:r>
          <w:rPr>
            <w:rFonts w:ascii="Cambria Math" w:eastAsiaTheme="minorEastAsia" w:hAnsi="Cambria Math" w:cs="Arial"/>
          </w:rPr>
          <m:t>f</m:t>
        </m:r>
      </m:oMath>
      <w:r>
        <w:rPr>
          <w:rFonts w:ascii="Arial" w:eastAsiaTheme="minorEastAsia" w:hAnsi="Arial" w:cs="Arial"/>
        </w:rPr>
        <w:t xml:space="preserve"> la función de activación y </w:t>
      </w:r>
      <m:oMath>
        <m:r>
          <w:rPr>
            <w:rFonts w:ascii="Cambria Math" w:eastAsiaTheme="minorEastAsia" w:hAnsi="Cambria Math" w:cs="Arial"/>
          </w:rPr>
          <m:t>b</m:t>
        </m:r>
      </m:oMath>
      <w:r>
        <w:rPr>
          <w:rFonts w:ascii="Arial" w:eastAsiaTheme="minorEastAsia" w:hAnsi="Arial" w:cs="Arial"/>
        </w:rPr>
        <w:t xml:space="preserve"> usualmente llamada bias una constante de entrada a la neurona.</w:t>
      </w:r>
    </w:p>
    <w:p w14:paraId="70C039FD" w14:textId="2BA8E431" w:rsidR="00922692" w:rsidRDefault="00922692" w:rsidP="00922692">
      <w:pPr>
        <w:jc w:val="both"/>
        <w:rPr>
          <w:rFonts w:ascii="Arial" w:eastAsiaTheme="minorEastAsia" w:hAnsi="Arial" w:cs="Arial"/>
        </w:rPr>
      </w:pPr>
      <w:r>
        <w:rPr>
          <w:rFonts w:ascii="Arial" w:eastAsiaTheme="minorEastAsia" w:hAnsi="Arial" w:cs="Arial"/>
        </w:rPr>
        <w:t>Existen varias propuestas de funci</w:t>
      </w:r>
      <w:r w:rsidR="00E00F81">
        <w:rPr>
          <w:rFonts w:ascii="Arial" w:eastAsiaTheme="minorEastAsia" w:hAnsi="Arial" w:cs="Arial"/>
        </w:rPr>
        <w:t>ones</w:t>
      </w:r>
      <w:r>
        <w:rPr>
          <w:rFonts w:ascii="Arial" w:eastAsiaTheme="minorEastAsia" w:hAnsi="Arial" w:cs="Arial"/>
        </w:rPr>
        <w:t xml:space="preserve"> de activación. </w:t>
      </w:r>
      <w:r w:rsidR="00E00F81">
        <w:rPr>
          <w:rFonts w:ascii="Arial" w:eastAsiaTheme="minorEastAsia" w:hAnsi="Arial" w:cs="Arial"/>
        </w:rPr>
        <w:t>A continuación, se explican las tres más conocidas y sus casos de aplicación.</w:t>
      </w:r>
    </w:p>
    <w:p w14:paraId="197D8C29" w14:textId="474122B7" w:rsidR="00922692" w:rsidRPr="00E00F81" w:rsidRDefault="00E00F81" w:rsidP="00E00F81">
      <w:pPr>
        <w:jc w:val="center"/>
        <w:rPr>
          <w:rFonts w:ascii="Arial" w:eastAsiaTheme="minorEastAsia" w:hAnsi="Arial" w:cs="Arial"/>
          <w:u w:val="single"/>
        </w:rPr>
      </w:pPr>
      <w:r w:rsidRPr="00E00F81">
        <w:rPr>
          <w:rFonts w:ascii="Arial" w:eastAsiaTheme="minorEastAsia" w:hAnsi="Arial" w:cs="Arial"/>
          <w:u w:val="single"/>
        </w:rPr>
        <w:t xml:space="preserve">Función </w:t>
      </w:r>
      <w:r w:rsidR="00922692" w:rsidRPr="00E00F81">
        <w:rPr>
          <w:rFonts w:ascii="Arial" w:eastAsiaTheme="minorEastAsia" w:hAnsi="Arial" w:cs="Arial"/>
          <w:u w:val="single"/>
        </w:rPr>
        <w:t>Sigmoide</w:t>
      </w:r>
    </w:p>
    <w:p w14:paraId="0076AE15" w14:textId="457B5C4B" w:rsidR="00922692" w:rsidRDefault="00922692" w:rsidP="00922692">
      <w:pPr>
        <w:jc w:val="both"/>
        <w:rPr>
          <w:rFonts w:ascii="Arial" w:eastAsiaTheme="minorEastAsia" w:hAnsi="Arial" w:cs="Arial"/>
        </w:rPr>
      </w:pPr>
      <w:r>
        <w:rPr>
          <w:rFonts w:ascii="Arial" w:eastAsiaTheme="minorEastAsia" w:hAnsi="Arial" w:cs="Arial"/>
          <w:noProof/>
          <w:lang w:eastAsia="es-ES"/>
        </w:rPr>
        <w:drawing>
          <wp:anchor distT="0" distB="0" distL="114300" distR="114300" simplePos="0" relativeHeight="251660288" behindDoc="1" locked="0" layoutInCell="1" allowOverlap="1" wp14:anchorId="6537DB25" wp14:editId="2D54DC4E">
            <wp:simplePos x="0" y="0"/>
            <wp:positionH relativeFrom="column">
              <wp:posOffset>635</wp:posOffset>
            </wp:positionH>
            <wp:positionV relativeFrom="paragraph">
              <wp:posOffset>3810</wp:posOffset>
            </wp:positionV>
            <wp:extent cx="1756410" cy="1080770"/>
            <wp:effectExtent l="0" t="0" r="0" b="5080"/>
            <wp:wrapTight wrapText="bothSides">
              <wp:wrapPolygon edited="0">
                <wp:start x="0" y="0"/>
                <wp:lineTo x="0" y="21321"/>
                <wp:lineTo x="21319" y="21321"/>
                <wp:lineTo x="21319"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56410" cy="1080770"/>
                    </a:xfrm>
                    <a:prstGeom prst="rect">
                      <a:avLst/>
                    </a:prstGeom>
                    <a:noFill/>
                    <a:ln>
                      <a:noFill/>
                    </a:ln>
                  </pic:spPr>
                </pic:pic>
              </a:graphicData>
            </a:graphic>
            <wp14:sizeRelH relativeFrom="page">
              <wp14:pctWidth>0</wp14:pctWidth>
            </wp14:sizeRelH>
            <wp14:sizeRelV relativeFrom="page">
              <wp14:pctHeight>0</wp14:pctHeight>
            </wp14:sizeRelV>
          </wp:anchor>
        </w:drawing>
      </w:r>
      <w:r w:rsidR="00E00F81">
        <w:rPr>
          <w:rFonts w:ascii="Arial" w:eastAsiaTheme="minorEastAsia" w:hAnsi="Arial" w:cs="Arial"/>
        </w:rPr>
        <w:t>La característica principal de esta función es su recorrido (0,1). Usada en la capa de salida para problemas de clasificación binaria. La expresión matemática que la define es la siguiente:</w:t>
      </w:r>
    </w:p>
    <w:p w14:paraId="65B1D2B4" w14:textId="5BCB978E" w:rsidR="00E00F81" w:rsidRDefault="00E00F81" w:rsidP="00922692">
      <w:pPr>
        <w:jc w:val="both"/>
        <w:rPr>
          <w:rFonts w:ascii="Arial" w:eastAsiaTheme="minorEastAsia" w:hAnsi="Arial" w:cs="Arial"/>
        </w:rPr>
      </w:pPr>
      <m:oMathPara>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1+</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den>
          </m:f>
        </m:oMath>
      </m:oMathPara>
    </w:p>
    <w:p w14:paraId="318CC657" w14:textId="00A1B354" w:rsidR="00E00F81" w:rsidRDefault="00E00F81" w:rsidP="00922692">
      <w:pPr>
        <w:jc w:val="both"/>
        <w:rPr>
          <w:rFonts w:ascii="Arial" w:eastAsiaTheme="minorEastAsia" w:hAnsi="Arial" w:cs="Arial"/>
        </w:rPr>
      </w:pPr>
    </w:p>
    <w:p w14:paraId="14F88FA7" w14:textId="168D764A" w:rsidR="00922692" w:rsidRPr="00E00F81" w:rsidRDefault="00E00F81" w:rsidP="00E00F81">
      <w:pPr>
        <w:jc w:val="center"/>
        <w:rPr>
          <w:rFonts w:ascii="Arial" w:eastAsiaTheme="minorEastAsia" w:hAnsi="Arial" w:cs="Arial"/>
          <w:u w:val="single"/>
        </w:rPr>
      </w:pPr>
      <w:r w:rsidRPr="00E00F81">
        <w:rPr>
          <w:rFonts w:ascii="Arial" w:eastAsiaTheme="minorEastAsia" w:hAnsi="Arial" w:cs="Arial"/>
          <w:u w:val="single"/>
        </w:rPr>
        <w:t xml:space="preserve">Función </w:t>
      </w:r>
      <w:proofErr w:type="spellStart"/>
      <w:r w:rsidRPr="00E00F81">
        <w:rPr>
          <w:rFonts w:ascii="Arial" w:eastAsiaTheme="minorEastAsia" w:hAnsi="Arial" w:cs="Arial"/>
          <w:u w:val="single"/>
        </w:rPr>
        <w:t>Relu</w:t>
      </w:r>
      <w:proofErr w:type="spellEnd"/>
    </w:p>
    <w:p w14:paraId="1EABB3E4" w14:textId="54237799" w:rsidR="00922692" w:rsidRDefault="00E00F81" w:rsidP="00E00F81">
      <w:pPr>
        <w:jc w:val="both"/>
        <w:rPr>
          <w:rFonts w:ascii="Arial" w:eastAsiaTheme="minorEastAsia" w:hAnsi="Arial" w:cs="Arial"/>
        </w:rPr>
      </w:pPr>
      <w:r>
        <w:rPr>
          <w:rFonts w:ascii="Arial" w:eastAsiaTheme="minorEastAsia" w:hAnsi="Arial" w:cs="Arial"/>
          <w:noProof/>
          <w:lang w:eastAsia="es-ES"/>
        </w:rPr>
        <w:lastRenderedPageBreak/>
        <w:drawing>
          <wp:anchor distT="0" distB="0" distL="114300" distR="114300" simplePos="0" relativeHeight="251661312" behindDoc="1" locked="0" layoutInCell="1" allowOverlap="1" wp14:anchorId="2B30087E" wp14:editId="61DD36AE">
            <wp:simplePos x="0" y="0"/>
            <wp:positionH relativeFrom="column">
              <wp:posOffset>1242</wp:posOffset>
            </wp:positionH>
            <wp:positionV relativeFrom="paragraph">
              <wp:posOffset>-3838</wp:posOffset>
            </wp:positionV>
            <wp:extent cx="1756800" cy="1081521"/>
            <wp:effectExtent l="0" t="0" r="0" b="4445"/>
            <wp:wrapTight wrapText="bothSides">
              <wp:wrapPolygon edited="0">
                <wp:start x="0" y="0"/>
                <wp:lineTo x="0" y="21308"/>
                <wp:lineTo x="21319" y="21308"/>
                <wp:lineTo x="21319"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56800" cy="108152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heme="minorEastAsia" w:hAnsi="Arial" w:cs="Arial"/>
        </w:rPr>
        <w:t xml:space="preserve">Función que posibilitó las redes neuronales profundas. Propuesta por </w:t>
      </w:r>
      <w:proofErr w:type="spellStart"/>
      <w:r>
        <w:rPr>
          <w:rFonts w:ascii="Arial" w:eastAsiaTheme="minorEastAsia" w:hAnsi="Arial" w:cs="Arial"/>
        </w:rPr>
        <w:t>Hahnoloser</w:t>
      </w:r>
      <w:proofErr w:type="spellEnd"/>
      <w:r>
        <w:rPr>
          <w:rFonts w:ascii="Arial" w:eastAsiaTheme="minorEastAsia" w:hAnsi="Arial" w:cs="Arial"/>
        </w:rPr>
        <w:t>. Suele aplicarse en capas ocultas. La expresión matemática que la define es la siguiente:</w:t>
      </w:r>
    </w:p>
    <w:p w14:paraId="3124E0F0" w14:textId="253AD6A3" w:rsidR="00E00F81" w:rsidRDefault="00E00F81" w:rsidP="00922692">
      <w:pPr>
        <w:rPr>
          <w:rFonts w:ascii="Arial" w:eastAsiaTheme="minorEastAsia" w:hAnsi="Arial" w:cs="Arial"/>
        </w:rPr>
      </w:pPr>
      <m:oMathPara>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r>
            <m:rPr>
              <m:sty m:val="p"/>
            </m:rPr>
            <w:rPr>
              <w:rFonts w:ascii="Cambria Math" w:eastAsiaTheme="minorEastAsia" w:hAnsi="Cambria Math" w:cs="Arial"/>
            </w:rPr>
            <m:t>max⁡</m:t>
          </m:r>
          <m:r>
            <w:rPr>
              <w:rFonts w:ascii="Cambria Math" w:eastAsiaTheme="minorEastAsia" w:hAnsi="Cambria Math" w:cs="Arial"/>
            </w:rPr>
            <m:t>(0,x)</m:t>
          </m:r>
        </m:oMath>
      </m:oMathPara>
    </w:p>
    <w:p w14:paraId="0507C7ED" w14:textId="77777777" w:rsidR="00E00F81" w:rsidRDefault="00E00F81" w:rsidP="00922692">
      <w:pPr>
        <w:rPr>
          <w:rFonts w:ascii="Arial" w:eastAsiaTheme="minorEastAsia" w:hAnsi="Arial" w:cs="Arial"/>
        </w:rPr>
      </w:pPr>
    </w:p>
    <w:p w14:paraId="3C20EA79" w14:textId="1E65ACBB" w:rsidR="00922692" w:rsidRDefault="004B37FB" w:rsidP="004B37FB">
      <w:pPr>
        <w:jc w:val="center"/>
        <w:rPr>
          <w:rFonts w:ascii="Arial" w:eastAsiaTheme="minorEastAsia" w:hAnsi="Arial" w:cs="Arial"/>
          <w:u w:val="single"/>
        </w:rPr>
      </w:pPr>
      <w:r w:rsidRPr="004B37FB">
        <w:rPr>
          <w:rFonts w:ascii="Arial" w:eastAsiaTheme="minorEastAsia" w:hAnsi="Arial" w:cs="Arial"/>
          <w:u w:val="single"/>
        </w:rPr>
        <w:t xml:space="preserve">Función </w:t>
      </w:r>
      <w:proofErr w:type="spellStart"/>
      <w:r w:rsidR="00922692" w:rsidRPr="004B37FB">
        <w:rPr>
          <w:rFonts w:ascii="Arial" w:eastAsiaTheme="minorEastAsia" w:hAnsi="Arial" w:cs="Arial"/>
          <w:u w:val="single"/>
        </w:rPr>
        <w:t>SoftMax</w:t>
      </w:r>
      <w:proofErr w:type="spellEnd"/>
    </w:p>
    <w:p w14:paraId="55D00A15" w14:textId="42D4E008" w:rsidR="00922692" w:rsidRDefault="000008DB" w:rsidP="009837E0">
      <w:pPr>
        <w:jc w:val="both"/>
        <w:rPr>
          <w:rFonts w:ascii="Arial" w:eastAsiaTheme="minorEastAsia" w:hAnsi="Arial" w:cs="Arial"/>
        </w:rPr>
      </w:pPr>
      <w:r>
        <w:rPr>
          <w:rFonts w:ascii="Arial" w:eastAsiaTheme="minorEastAsia" w:hAnsi="Arial" w:cs="Arial"/>
        </w:rPr>
        <w:t>F</w:t>
      </w:r>
      <w:r w:rsidR="00922692">
        <w:rPr>
          <w:rFonts w:ascii="Arial" w:eastAsiaTheme="minorEastAsia" w:hAnsi="Arial" w:cs="Arial"/>
        </w:rPr>
        <w:t xml:space="preserve">unción </w:t>
      </w:r>
      <w:proofErr w:type="spellStart"/>
      <w:r w:rsidR="00922692">
        <w:rPr>
          <w:rFonts w:ascii="Arial" w:eastAsiaTheme="minorEastAsia" w:hAnsi="Arial" w:cs="Arial"/>
        </w:rPr>
        <w:t>Softmax</w:t>
      </w:r>
      <w:proofErr w:type="spellEnd"/>
      <w:r w:rsidR="00922692">
        <w:rPr>
          <w:rFonts w:ascii="Arial" w:eastAsiaTheme="minorEastAsia" w:hAnsi="Arial" w:cs="Arial"/>
        </w:rPr>
        <w:t xml:space="preserve"> </w:t>
      </w:r>
      <w:r w:rsidR="009837E0">
        <w:rPr>
          <w:rFonts w:ascii="Arial" w:eastAsiaTheme="minorEastAsia" w:hAnsi="Arial" w:cs="Arial"/>
        </w:rPr>
        <w:t xml:space="preserve">es </w:t>
      </w:r>
      <w:r>
        <w:rPr>
          <w:rFonts w:ascii="Arial" w:eastAsiaTheme="minorEastAsia" w:hAnsi="Arial" w:cs="Arial"/>
        </w:rPr>
        <w:t xml:space="preserve">comúnmente utilizada </w:t>
      </w:r>
      <w:r w:rsidR="009837E0">
        <w:rPr>
          <w:rFonts w:ascii="Arial" w:eastAsiaTheme="minorEastAsia" w:hAnsi="Arial" w:cs="Arial"/>
        </w:rPr>
        <w:t xml:space="preserve">para clasificación de problemas </w:t>
      </w:r>
      <w:proofErr w:type="spellStart"/>
      <w:r w:rsidR="009837E0">
        <w:rPr>
          <w:rFonts w:ascii="Arial" w:eastAsiaTheme="minorEastAsia" w:hAnsi="Arial" w:cs="Arial"/>
        </w:rPr>
        <w:t>multietiqueta</w:t>
      </w:r>
      <w:proofErr w:type="spellEnd"/>
      <w:r w:rsidR="009837E0">
        <w:rPr>
          <w:rFonts w:ascii="Arial" w:eastAsiaTheme="minorEastAsia" w:hAnsi="Arial" w:cs="Arial"/>
        </w:rPr>
        <w:t xml:space="preserve"> dentro de entrenamiento de redes neuronales. Solemos encontrarla en la última capa de la red. </w:t>
      </w:r>
      <w:r w:rsidR="00AC06CB">
        <w:rPr>
          <w:rFonts w:ascii="Arial" w:eastAsiaTheme="minorEastAsia" w:hAnsi="Arial" w:cs="Arial"/>
        </w:rPr>
        <w:t xml:space="preserve">La función devuelve un vector de </w:t>
      </w:r>
      <m:oMath>
        <m:r>
          <w:rPr>
            <w:rFonts w:ascii="Cambria Math" w:eastAsiaTheme="minorEastAsia" w:hAnsi="Cambria Math" w:cs="Arial"/>
          </w:rPr>
          <m:t>K</m:t>
        </m:r>
      </m:oMath>
      <w:r w:rsidR="00AC06CB">
        <w:rPr>
          <w:rFonts w:ascii="Arial" w:eastAsiaTheme="minorEastAsia" w:hAnsi="Arial" w:cs="Arial"/>
        </w:rPr>
        <w:t xml:space="preserve"> dimensiones, donde </w:t>
      </w:r>
      <m:oMath>
        <m:r>
          <w:rPr>
            <w:rFonts w:ascii="Cambria Math" w:eastAsiaTheme="minorEastAsia" w:hAnsi="Cambria Math" w:cs="Arial"/>
          </w:rPr>
          <m:t>K</m:t>
        </m:r>
      </m:oMath>
      <w:r w:rsidR="00AC06CB">
        <w:rPr>
          <w:rFonts w:ascii="Arial" w:eastAsiaTheme="minorEastAsia" w:hAnsi="Arial" w:cs="Arial"/>
        </w:rPr>
        <w:t xml:space="preserve"> es el número de clases de nuestro problema y cada competente la probabilidad de pertenencia a la clase.</w:t>
      </w:r>
    </w:p>
    <w:p w14:paraId="7BA378BB" w14:textId="1C56C094" w:rsidR="00AC06CB" w:rsidRDefault="00AC06CB" w:rsidP="009837E0">
      <w:pPr>
        <w:jc w:val="both"/>
        <w:rPr>
          <w:rFonts w:ascii="Arial" w:eastAsiaTheme="minorEastAsia" w:hAnsi="Arial" w:cs="Arial"/>
        </w:rPr>
      </w:pPr>
      <m:oMathPara>
        <m:oMath>
          <m:r>
            <w:rPr>
              <w:rFonts w:ascii="Cambria Math" w:eastAsiaTheme="minorEastAsia" w:hAnsi="Cambria Math" w:cs="Arial"/>
            </w:rPr>
            <m:t>f:</m:t>
          </m:r>
          <m:sSup>
            <m:sSupPr>
              <m:ctrlPr>
                <w:rPr>
                  <w:rFonts w:ascii="Cambria Math" w:eastAsiaTheme="minorEastAsia" w:hAnsi="Cambria Math" w:cs="Arial"/>
                  <w:i/>
                </w:rPr>
              </m:ctrlPr>
            </m:sSupPr>
            <m:e>
              <m:r>
                <m:rPr>
                  <m:scr m:val="double-struck"/>
                </m:rPr>
                <w:rPr>
                  <w:rFonts w:ascii="Cambria Math" w:eastAsiaTheme="minorEastAsia" w:hAnsi="Cambria Math" w:cs="Arial"/>
                </w:rPr>
                <m:t>R</m:t>
              </m:r>
            </m:e>
            <m:sup>
              <m:r>
                <w:rPr>
                  <w:rFonts w:ascii="Cambria Math" w:eastAsiaTheme="minorEastAsia" w:hAnsi="Cambria Math" w:cs="Arial"/>
                </w:rPr>
                <m:t>K</m:t>
              </m:r>
            </m:sup>
          </m:sSup>
          <m:r>
            <w:rPr>
              <w:rFonts w:ascii="Cambria Math" w:eastAsiaTheme="minorEastAsia" w:hAnsi="Cambria Math" w:cs="Arial"/>
            </w:rPr>
            <m:t>→</m:t>
          </m:r>
          <m:sSup>
            <m:sSupPr>
              <m:ctrlPr>
                <w:rPr>
                  <w:rFonts w:ascii="Cambria Math" w:eastAsiaTheme="minorEastAsia" w:hAnsi="Cambria Math" w:cs="Arial"/>
                  <w:i/>
                </w:rPr>
              </m:ctrlPr>
            </m:sSupPr>
            <m:e>
              <m:r>
                <m:rPr>
                  <m:scr m:val="double-struck"/>
                </m:rPr>
                <w:rPr>
                  <w:rFonts w:ascii="Cambria Math" w:eastAsiaTheme="minorEastAsia" w:hAnsi="Cambria Math" w:cs="Arial"/>
                </w:rPr>
                <m:t>R</m:t>
              </m:r>
            </m:e>
            <m:sup>
              <m:r>
                <w:rPr>
                  <w:rFonts w:ascii="Cambria Math" w:eastAsiaTheme="minorEastAsia" w:hAnsi="Cambria Math" w:cs="Arial"/>
                </w:rPr>
                <m:t>K</m:t>
              </m:r>
            </m:sup>
          </m:sSup>
        </m:oMath>
      </m:oMathPara>
    </w:p>
    <w:p w14:paraId="291FB793" w14:textId="021EA292" w:rsidR="00922692" w:rsidRDefault="00922692" w:rsidP="00922692">
      <w:pPr>
        <w:rPr>
          <w:rFonts w:ascii="Arial" w:eastAsiaTheme="minorEastAsia" w:hAnsi="Arial" w:cs="Arial"/>
        </w:rPr>
      </w:pPr>
      <m:oMathPara>
        <m:oMath>
          <m:r>
            <w:rPr>
              <w:rFonts w:ascii="Cambria Math" w:eastAsiaTheme="minorEastAsia" w:hAnsi="Cambria Math" w:cs="Arial"/>
            </w:rPr>
            <m:t>f</m:t>
          </m:r>
          <m:sSub>
            <m:sSubPr>
              <m:ctrlPr>
                <w:rPr>
                  <w:rFonts w:ascii="Cambria Math" w:eastAsiaTheme="minorEastAsia" w:hAnsi="Cambria Math" w:cs="Arial"/>
                  <w:i/>
                </w:rPr>
              </m:ctrlPr>
            </m:sSubPr>
            <m:e>
              <m:d>
                <m:dPr>
                  <m:ctrlPr>
                    <w:rPr>
                      <w:rFonts w:ascii="Cambria Math" w:eastAsiaTheme="minorEastAsia" w:hAnsi="Cambria Math" w:cs="Arial"/>
                      <w:i/>
                    </w:rPr>
                  </m:ctrlPr>
                </m:dPr>
                <m:e>
                  <m:r>
                    <w:rPr>
                      <w:rFonts w:ascii="Cambria Math" w:eastAsiaTheme="minorEastAsia" w:hAnsi="Cambria Math" w:cs="Arial"/>
                    </w:rPr>
                    <m:t>x</m:t>
                  </m:r>
                </m:e>
              </m:d>
            </m:e>
            <m:sub>
              <m:r>
                <w:rPr>
                  <w:rFonts w:ascii="Cambria Math" w:eastAsiaTheme="minorEastAsia" w:hAnsi="Cambria Math" w:cs="Arial"/>
                </w:rPr>
                <m:t>i</m:t>
              </m:r>
            </m:sub>
          </m:sSub>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e</m:t>
                  </m:r>
                </m:e>
                <m:sup>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i</m:t>
                      </m:r>
                    </m:sub>
                  </m:sSub>
                </m:sup>
              </m:sSup>
            </m:num>
            <m:den>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K</m:t>
                  </m:r>
                </m:sup>
                <m:e>
                  <m:sSup>
                    <m:sSupPr>
                      <m:ctrlPr>
                        <w:rPr>
                          <w:rFonts w:ascii="Cambria Math" w:eastAsiaTheme="minorEastAsia" w:hAnsi="Cambria Math" w:cs="Arial"/>
                          <w:i/>
                        </w:rPr>
                      </m:ctrlPr>
                    </m:sSupPr>
                    <m:e>
                      <m:r>
                        <w:rPr>
                          <w:rFonts w:ascii="Cambria Math" w:eastAsiaTheme="minorEastAsia" w:hAnsi="Cambria Math" w:cs="Arial"/>
                        </w:rPr>
                        <m:t>e</m:t>
                      </m:r>
                    </m:e>
                    <m:sup>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j</m:t>
                          </m:r>
                        </m:sub>
                      </m:sSub>
                    </m:sup>
                  </m:sSup>
                </m:e>
              </m:nary>
            </m:den>
          </m:f>
          <m:r>
            <w:rPr>
              <w:rFonts w:ascii="Cambria Math" w:eastAsiaTheme="minorEastAsia" w:hAnsi="Cambria Math" w:cs="Arial"/>
            </w:rPr>
            <m:t xml:space="preserve"> para i=1,…,K y x=(</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K</m:t>
              </m:r>
            </m:sub>
          </m:sSub>
          <m:r>
            <w:rPr>
              <w:rFonts w:ascii="Cambria Math" w:eastAsiaTheme="minorEastAsia" w:hAnsi="Cambria Math" w:cs="Arial"/>
            </w:rPr>
            <m:t>)∈</m:t>
          </m:r>
          <m:sSup>
            <m:sSupPr>
              <m:ctrlPr>
                <w:rPr>
                  <w:rFonts w:ascii="Cambria Math" w:eastAsiaTheme="minorEastAsia" w:hAnsi="Cambria Math" w:cs="Arial"/>
                  <w:i/>
                </w:rPr>
              </m:ctrlPr>
            </m:sSupPr>
            <m:e>
              <m:r>
                <m:rPr>
                  <m:scr m:val="double-struck"/>
                </m:rPr>
                <w:rPr>
                  <w:rFonts w:ascii="Cambria Math" w:eastAsiaTheme="minorEastAsia" w:hAnsi="Cambria Math" w:cs="Arial"/>
                </w:rPr>
                <m:t>R</m:t>
              </m:r>
            </m:e>
            <m:sup>
              <m:r>
                <w:rPr>
                  <w:rFonts w:ascii="Cambria Math" w:eastAsiaTheme="minorEastAsia" w:hAnsi="Cambria Math" w:cs="Arial"/>
                </w:rPr>
                <m:t>K</m:t>
              </m:r>
            </m:sup>
          </m:sSup>
        </m:oMath>
      </m:oMathPara>
    </w:p>
    <w:p w14:paraId="4EE83FB1" w14:textId="12F94FCB" w:rsidR="00EE7BC7" w:rsidRPr="00427E3F" w:rsidRDefault="00EE7BC7" w:rsidP="00922692">
      <w:pPr>
        <w:jc w:val="both"/>
        <w:rPr>
          <w:rFonts w:ascii="Arial" w:eastAsiaTheme="minorEastAsia" w:hAnsi="Arial" w:cs="Arial"/>
        </w:rPr>
      </w:pPr>
      <w:r>
        <w:rPr>
          <w:rFonts w:ascii="Arial" w:eastAsiaTheme="minorEastAsia" w:hAnsi="Arial" w:cs="Arial"/>
        </w:rPr>
        <w:t xml:space="preserve">Otras funciones derivadas o </w:t>
      </w:r>
      <w:r w:rsidR="0080197E">
        <w:rPr>
          <w:rFonts w:ascii="Arial" w:eastAsiaTheme="minorEastAsia" w:hAnsi="Arial" w:cs="Arial"/>
        </w:rPr>
        <w:t>con las mismas propiedades que é</w:t>
      </w:r>
      <w:r>
        <w:rPr>
          <w:rFonts w:ascii="Arial" w:eastAsiaTheme="minorEastAsia" w:hAnsi="Arial" w:cs="Arial"/>
        </w:rPr>
        <w:t xml:space="preserve">stas se han usado como pueden ser </w:t>
      </w:r>
      <w:proofErr w:type="spellStart"/>
      <w:r>
        <w:rPr>
          <w:rFonts w:ascii="Arial" w:eastAsiaTheme="minorEastAsia" w:hAnsi="Arial" w:cs="Arial"/>
        </w:rPr>
        <w:t>Selu</w:t>
      </w:r>
      <w:proofErr w:type="spellEnd"/>
      <w:r>
        <w:rPr>
          <w:rFonts w:ascii="Arial" w:eastAsiaTheme="minorEastAsia" w:hAnsi="Arial" w:cs="Arial"/>
        </w:rPr>
        <w:t xml:space="preserve">, </w:t>
      </w:r>
      <w:proofErr w:type="spellStart"/>
      <w:r>
        <w:rPr>
          <w:rFonts w:ascii="Arial" w:eastAsiaTheme="minorEastAsia" w:hAnsi="Arial" w:cs="Arial"/>
        </w:rPr>
        <w:t>Elu</w:t>
      </w:r>
      <w:proofErr w:type="spellEnd"/>
      <w:r>
        <w:rPr>
          <w:rFonts w:ascii="Arial" w:eastAsiaTheme="minorEastAsia" w:hAnsi="Arial" w:cs="Arial"/>
        </w:rPr>
        <w:t xml:space="preserve"> o tangente.</w:t>
      </w:r>
    </w:p>
    <w:p w14:paraId="5D8BF1D6" w14:textId="77777777" w:rsidR="00922692" w:rsidRDefault="00922692" w:rsidP="00922692">
      <w:pPr>
        <w:jc w:val="both"/>
        <w:rPr>
          <w:rFonts w:ascii="Arial" w:eastAsiaTheme="minorEastAsia" w:hAnsi="Arial" w:cs="Arial"/>
        </w:rPr>
      </w:pPr>
      <w:r>
        <w:rPr>
          <w:rFonts w:ascii="Arial" w:eastAsiaTheme="minorEastAsia" w:hAnsi="Arial" w:cs="Arial"/>
        </w:rPr>
        <w:t>Cuando muchas neuronas pertenecen a un mismo modelo formando capas forman estructuras visuales que comúnmente se representan mediante esquemas de grafos dirigidos:</w:t>
      </w:r>
    </w:p>
    <w:p w14:paraId="5CC98EC2" w14:textId="77777777" w:rsidR="00922692" w:rsidRDefault="00922692" w:rsidP="00826C4A">
      <w:pPr>
        <w:jc w:val="center"/>
        <w:rPr>
          <w:rFonts w:ascii="Arial" w:eastAsiaTheme="minorEastAsia" w:hAnsi="Arial" w:cs="Arial"/>
        </w:rPr>
      </w:pPr>
      <w:r>
        <w:rPr>
          <w:noProof/>
          <w:lang w:eastAsia="es-ES"/>
        </w:rPr>
        <w:drawing>
          <wp:inline distT="0" distB="0" distL="0" distR="0" wp14:anchorId="7D82B74F" wp14:editId="1ABF4012">
            <wp:extent cx="3981450" cy="2600325"/>
            <wp:effectExtent l="0" t="0" r="0" b="9525"/>
            <wp:docPr id="10" name="Imagen 10" descr="Estructura de un Perceptrón multicapa Este modelo se compone de l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tructura de un Perceptrón multicapa Este modelo se compone de la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81450" cy="2600325"/>
                    </a:xfrm>
                    <a:prstGeom prst="rect">
                      <a:avLst/>
                    </a:prstGeom>
                    <a:noFill/>
                    <a:ln>
                      <a:noFill/>
                    </a:ln>
                  </pic:spPr>
                </pic:pic>
              </a:graphicData>
            </a:graphic>
          </wp:inline>
        </w:drawing>
      </w:r>
    </w:p>
    <w:p w14:paraId="3B769785" w14:textId="77777777" w:rsidR="00922692" w:rsidRDefault="00922692" w:rsidP="00F56E06">
      <w:pPr>
        <w:pStyle w:val="Prrafodelista"/>
        <w:numPr>
          <w:ilvl w:val="0"/>
          <w:numId w:val="22"/>
        </w:numPr>
        <w:jc w:val="both"/>
        <w:rPr>
          <w:rFonts w:ascii="Arial" w:eastAsiaTheme="minorEastAsia" w:hAnsi="Arial" w:cs="Arial"/>
        </w:rPr>
      </w:pPr>
      <w:r>
        <w:rPr>
          <w:rFonts w:ascii="Arial" w:eastAsiaTheme="minorEastAsia" w:hAnsi="Arial" w:cs="Arial"/>
        </w:rPr>
        <w:t>Capa de entrada: se corresponde con los datos de entrada del problema.</w:t>
      </w:r>
    </w:p>
    <w:p w14:paraId="4F9FAA7F" w14:textId="46A803AA" w:rsidR="00922692" w:rsidRDefault="00922692" w:rsidP="00F56E06">
      <w:pPr>
        <w:pStyle w:val="Prrafodelista"/>
        <w:numPr>
          <w:ilvl w:val="0"/>
          <w:numId w:val="22"/>
        </w:numPr>
        <w:jc w:val="both"/>
        <w:rPr>
          <w:rFonts w:ascii="Arial" w:eastAsiaTheme="minorEastAsia" w:hAnsi="Arial" w:cs="Arial"/>
        </w:rPr>
      </w:pPr>
      <w:r>
        <w:rPr>
          <w:rFonts w:ascii="Arial" w:eastAsiaTheme="minorEastAsia" w:hAnsi="Arial" w:cs="Arial"/>
        </w:rPr>
        <w:t xml:space="preserve">Capas ocultas: capas que </w:t>
      </w:r>
      <w:r w:rsidR="0080197E">
        <w:rPr>
          <w:rFonts w:ascii="Arial" w:eastAsiaTheme="minorEastAsia" w:hAnsi="Arial" w:cs="Arial"/>
        </w:rPr>
        <w:t>reciben datos calculados por ca</w:t>
      </w:r>
      <w:r>
        <w:rPr>
          <w:rFonts w:ascii="Arial" w:eastAsiaTheme="minorEastAsia" w:hAnsi="Arial" w:cs="Arial"/>
        </w:rPr>
        <w:t>pas anteriores y conectan con capas posteriores.</w:t>
      </w:r>
    </w:p>
    <w:p w14:paraId="3B5CBA88" w14:textId="77777777" w:rsidR="00922692" w:rsidRDefault="00922692" w:rsidP="00F56E06">
      <w:pPr>
        <w:pStyle w:val="Prrafodelista"/>
        <w:numPr>
          <w:ilvl w:val="0"/>
          <w:numId w:val="22"/>
        </w:numPr>
        <w:jc w:val="both"/>
        <w:rPr>
          <w:rFonts w:ascii="Arial" w:eastAsiaTheme="minorEastAsia" w:hAnsi="Arial" w:cs="Arial"/>
        </w:rPr>
      </w:pPr>
      <w:r>
        <w:rPr>
          <w:rFonts w:ascii="Arial" w:eastAsiaTheme="minorEastAsia" w:hAnsi="Arial" w:cs="Arial"/>
        </w:rPr>
        <w:t>Capa de salida: se corresponde con la predicción del algoritmo.</w:t>
      </w:r>
    </w:p>
    <w:p w14:paraId="6F6CB890" w14:textId="77777777" w:rsidR="00922692" w:rsidRDefault="00922692" w:rsidP="00922692">
      <w:pPr>
        <w:jc w:val="both"/>
        <w:rPr>
          <w:rFonts w:ascii="Arial" w:eastAsiaTheme="minorEastAsia" w:hAnsi="Arial" w:cs="Arial"/>
        </w:rPr>
      </w:pPr>
      <w:r>
        <w:rPr>
          <w:rFonts w:ascii="Arial" w:eastAsiaTheme="minorEastAsia" w:hAnsi="Arial" w:cs="Arial"/>
        </w:rPr>
        <w:t xml:space="preserve">Para realizar el proceso de entrenamiento se emplea el algoritmo de Propagación Hacia Atrás o en inglés </w:t>
      </w:r>
      <w:r w:rsidRPr="00427E3F">
        <w:rPr>
          <w:rFonts w:ascii="Arial" w:eastAsiaTheme="minorEastAsia" w:hAnsi="Arial" w:cs="Arial"/>
          <w:b/>
          <w:bCs/>
        </w:rPr>
        <w:t xml:space="preserve">Back </w:t>
      </w:r>
      <w:proofErr w:type="spellStart"/>
      <w:r w:rsidRPr="00427E3F">
        <w:rPr>
          <w:rFonts w:ascii="Arial" w:eastAsiaTheme="minorEastAsia" w:hAnsi="Arial" w:cs="Arial"/>
          <w:b/>
          <w:bCs/>
        </w:rPr>
        <w:t>Propagation</w:t>
      </w:r>
      <w:proofErr w:type="spellEnd"/>
      <w:r>
        <w:rPr>
          <w:rFonts w:ascii="Arial" w:eastAsiaTheme="minorEastAsia" w:hAnsi="Arial" w:cs="Arial"/>
        </w:rPr>
        <w:t xml:space="preserve">, elaborado y popularizado por </w:t>
      </w:r>
      <w:proofErr w:type="spellStart"/>
      <w:r>
        <w:rPr>
          <w:rFonts w:ascii="Arial" w:eastAsiaTheme="minorEastAsia" w:hAnsi="Arial" w:cs="Arial"/>
        </w:rPr>
        <w:t>Rumelhart</w:t>
      </w:r>
      <w:proofErr w:type="spellEnd"/>
      <w:r>
        <w:rPr>
          <w:rFonts w:ascii="Arial" w:eastAsiaTheme="minorEastAsia" w:hAnsi="Arial" w:cs="Arial"/>
        </w:rPr>
        <w:t>, Hinton y Williams. Resumidamente el algoritmo computa el gradiente de la función de perdida para cada capa, iterando hacia atrás reutilizando los datos. Este esquema de reutilización es una estrategia de programación dinámica.</w:t>
      </w:r>
    </w:p>
    <w:p w14:paraId="38F15F41" w14:textId="2C7F6CBA" w:rsidR="00922692" w:rsidRDefault="00922692" w:rsidP="00922692">
      <w:pPr>
        <w:jc w:val="both"/>
        <w:rPr>
          <w:rFonts w:ascii="Arial" w:eastAsiaTheme="minorEastAsia" w:hAnsi="Arial" w:cs="Arial"/>
        </w:rPr>
      </w:pPr>
      <w:r>
        <w:rPr>
          <w:rFonts w:ascii="Arial" w:eastAsiaTheme="minorEastAsia" w:hAnsi="Arial" w:cs="Arial"/>
        </w:rPr>
        <w:lastRenderedPageBreak/>
        <w:t xml:space="preserve">Uno de los problemas más difíciles de resolver dentro de estos modelos es el sobreajuste o </w:t>
      </w:r>
      <w:proofErr w:type="spellStart"/>
      <w:r>
        <w:rPr>
          <w:rFonts w:ascii="Arial" w:eastAsiaTheme="minorEastAsia" w:hAnsi="Arial" w:cs="Arial"/>
        </w:rPr>
        <w:t>overfit</w:t>
      </w:r>
      <w:proofErr w:type="spellEnd"/>
      <w:r>
        <w:rPr>
          <w:rFonts w:ascii="Arial" w:eastAsiaTheme="minorEastAsia" w:hAnsi="Arial" w:cs="Arial"/>
        </w:rPr>
        <w:t xml:space="preserve">. Llamamos sobreajuste al efecto de sobreentrenar un modelo de tal forma que abandone su función de aprendizaje por la de memorizar. La técnica sin duda más usada es </w:t>
      </w:r>
      <w:proofErr w:type="spellStart"/>
      <w:r w:rsidRPr="00427E3F">
        <w:rPr>
          <w:rFonts w:ascii="Arial" w:eastAsiaTheme="minorEastAsia" w:hAnsi="Arial" w:cs="Arial"/>
          <w:b/>
          <w:bCs/>
        </w:rPr>
        <w:t>dropout</w:t>
      </w:r>
      <w:proofErr w:type="spellEnd"/>
      <w:r>
        <w:rPr>
          <w:rFonts w:ascii="Arial" w:eastAsiaTheme="minorEastAsia" w:hAnsi="Arial" w:cs="Arial"/>
        </w:rPr>
        <w:t>. Un método de regularización que elimina unidades tanto de capas ocultas como visibles. Al eliminarlas</w:t>
      </w:r>
      <w:r w:rsidR="00961173">
        <w:rPr>
          <w:rFonts w:ascii="Arial" w:eastAsiaTheme="minorEastAsia" w:hAnsi="Arial" w:cs="Arial"/>
        </w:rPr>
        <w:t>, un porcentaje de ellas</w:t>
      </w:r>
      <w:r>
        <w:rPr>
          <w:rFonts w:ascii="Arial" w:eastAsiaTheme="minorEastAsia" w:hAnsi="Arial" w:cs="Arial"/>
        </w:rPr>
        <w:t xml:space="preserve"> durante un proceso de entrenamiento</w:t>
      </w:r>
      <w:r w:rsidR="007E0E7E">
        <w:rPr>
          <w:rFonts w:ascii="Arial" w:eastAsiaTheme="minorEastAsia" w:hAnsi="Arial" w:cs="Arial"/>
        </w:rPr>
        <w:t>,</w:t>
      </w:r>
      <w:r>
        <w:rPr>
          <w:rFonts w:ascii="Arial" w:eastAsiaTheme="minorEastAsia" w:hAnsi="Arial" w:cs="Arial"/>
        </w:rPr>
        <w:t xml:space="preserve"> reducimos notablemente la complejidad</w:t>
      </w:r>
      <w:r w:rsidR="007E0E7E">
        <w:rPr>
          <w:rFonts w:ascii="Arial" w:eastAsiaTheme="minorEastAsia" w:hAnsi="Arial" w:cs="Arial"/>
        </w:rPr>
        <w:t>.</w:t>
      </w:r>
      <w:r>
        <w:rPr>
          <w:rFonts w:ascii="Arial" w:eastAsiaTheme="minorEastAsia" w:hAnsi="Arial" w:cs="Arial"/>
        </w:rPr>
        <w:t xml:space="preserve"> </w:t>
      </w:r>
    </w:p>
    <w:p w14:paraId="1EE00CAB" w14:textId="03E06171" w:rsidR="00922692" w:rsidRDefault="00922692" w:rsidP="00922692">
      <w:pPr>
        <w:jc w:val="both"/>
        <w:rPr>
          <w:rFonts w:ascii="Arial" w:eastAsiaTheme="minorEastAsia" w:hAnsi="Arial" w:cs="Arial"/>
        </w:rPr>
      </w:pPr>
      <w:r>
        <w:rPr>
          <w:rFonts w:ascii="Arial" w:eastAsiaTheme="minorEastAsia" w:hAnsi="Arial" w:cs="Arial"/>
        </w:rPr>
        <w:t xml:space="preserve">Para realizar la búsqueda del mejor modelo de MLP se han </w:t>
      </w:r>
      <w:r w:rsidR="00774D63">
        <w:rPr>
          <w:rFonts w:ascii="Arial" w:eastAsiaTheme="minorEastAsia" w:hAnsi="Arial" w:cs="Arial"/>
        </w:rPr>
        <w:t xml:space="preserve">simplificado los parámetros a cinco </w:t>
      </w:r>
      <w:r>
        <w:rPr>
          <w:rFonts w:ascii="Arial" w:eastAsiaTheme="minorEastAsia" w:hAnsi="Arial" w:cs="Arial"/>
        </w:rPr>
        <w:t>que se explican a continuación:</w:t>
      </w:r>
    </w:p>
    <w:p w14:paraId="1452BD9D" w14:textId="77777777" w:rsidR="00922692" w:rsidRDefault="00922692" w:rsidP="00F56E06">
      <w:pPr>
        <w:pStyle w:val="Prrafodelista"/>
        <w:numPr>
          <w:ilvl w:val="0"/>
          <w:numId w:val="24"/>
        </w:numPr>
        <w:jc w:val="both"/>
        <w:rPr>
          <w:rFonts w:ascii="Arial" w:eastAsiaTheme="minorEastAsia" w:hAnsi="Arial" w:cs="Arial"/>
        </w:rPr>
      </w:pPr>
      <w:r>
        <w:rPr>
          <w:rFonts w:ascii="Arial" w:eastAsiaTheme="minorEastAsia" w:hAnsi="Arial" w:cs="Arial"/>
        </w:rPr>
        <w:t>Número de capas ocultas: se corresponde con el número de capas internas con las que se genera el modelo.</w:t>
      </w:r>
    </w:p>
    <w:p w14:paraId="4540DA12" w14:textId="77777777" w:rsidR="00922692" w:rsidRDefault="00922692" w:rsidP="00F56E06">
      <w:pPr>
        <w:pStyle w:val="Prrafodelista"/>
        <w:numPr>
          <w:ilvl w:val="0"/>
          <w:numId w:val="24"/>
        </w:numPr>
        <w:jc w:val="both"/>
        <w:rPr>
          <w:rFonts w:ascii="Arial" w:eastAsiaTheme="minorEastAsia" w:hAnsi="Arial" w:cs="Arial"/>
        </w:rPr>
      </w:pPr>
      <w:r>
        <w:rPr>
          <w:rFonts w:ascii="Arial" w:eastAsiaTheme="minorEastAsia" w:hAnsi="Arial" w:cs="Arial"/>
        </w:rPr>
        <w:t>Número de unidades: se corresponde con el número de neuronas que tendrá cada capa interna.</w:t>
      </w:r>
    </w:p>
    <w:p w14:paraId="63FABA8E" w14:textId="67982E74" w:rsidR="00922692" w:rsidRDefault="00EA3206" w:rsidP="00F56E06">
      <w:pPr>
        <w:pStyle w:val="Prrafodelista"/>
        <w:numPr>
          <w:ilvl w:val="0"/>
          <w:numId w:val="24"/>
        </w:numPr>
        <w:jc w:val="both"/>
        <w:rPr>
          <w:rFonts w:ascii="Arial" w:eastAsiaTheme="minorEastAsia" w:hAnsi="Arial" w:cs="Arial"/>
        </w:rPr>
      </w:pPr>
      <w:r>
        <w:rPr>
          <w:rFonts w:ascii="Arial" w:eastAsiaTheme="minorEastAsia" w:hAnsi="Arial" w:cs="Arial"/>
        </w:rPr>
        <w:t xml:space="preserve">Tasa </w:t>
      </w:r>
      <w:proofErr w:type="spellStart"/>
      <w:r>
        <w:rPr>
          <w:rFonts w:ascii="Arial" w:eastAsiaTheme="minorEastAsia" w:hAnsi="Arial" w:cs="Arial"/>
        </w:rPr>
        <w:t>d</w:t>
      </w:r>
      <w:r w:rsidR="00961173">
        <w:rPr>
          <w:rFonts w:ascii="Arial" w:eastAsiaTheme="minorEastAsia" w:hAnsi="Arial" w:cs="Arial"/>
        </w:rPr>
        <w:t>ropou</w:t>
      </w:r>
      <w:r w:rsidR="00922692">
        <w:rPr>
          <w:rFonts w:ascii="Arial" w:eastAsiaTheme="minorEastAsia" w:hAnsi="Arial" w:cs="Arial"/>
        </w:rPr>
        <w:t>t</w:t>
      </w:r>
      <w:proofErr w:type="spellEnd"/>
      <w:r w:rsidR="00922692">
        <w:rPr>
          <w:rFonts w:ascii="Arial" w:eastAsiaTheme="minorEastAsia" w:hAnsi="Arial" w:cs="Arial"/>
        </w:rPr>
        <w:t>: es la tasa de enlaces entre dos capas que el algoritmo debe quitar.</w:t>
      </w:r>
    </w:p>
    <w:p w14:paraId="1E6B8443" w14:textId="485388D9" w:rsidR="000008DB" w:rsidRDefault="000008DB" w:rsidP="00F56E06">
      <w:pPr>
        <w:pStyle w:val="Prrafodelista"/>
        <w:numPr>
          <w:ilvl w:val="0"/>
          <w:numId w:val="24"/>
        </w:numPr>
        <w:jc w:val="both"/>
        <w:rPr>
          <w:rFonts w:ascii="Arial" w:eastAsiaTheme="minorEastAsia" w:hAnsi="Arial" w:cs="Arial"/>
        </w:rPr>
      </w:pPr>
      <w:r>
        <w:rPr>
          <w:rFonts w:ascii="Arial" w:eastAsiaTheme="minorEastAsia" w:hAnsi="Arial" w:cs="Arial"/>
        </w:rPr>
        <w:t>Dimensión input: dimensión de la primera capa.</w:t>
      </w:r>
    </w:p>
    <w:p w14:paraId="47B5C0D4" w14:textId="5D3D29CA" w:rsidR="000008DB" w:rsidRPr="00B40BD5" w:rsidRDefault="000008DB" w:rsidP="00F56E06">
      <w:pPr>
        <w:pStyle w:val="Prrafodelista"/>
        <w:numPr>
          <w:ilvl w:val="0"/>
          <w:numId w:val="24"/>
        </w:numPr>
        <w:jc w:val="both"/>
        <w:rPr>
          <w:rFonts w:ascii="Arial" w:eastAsiaTheme="minorEastAsia" w:hAnsi="Arial" w:cs="Arial"/>
        </w:rPr>
      </w:pPr>
      <w:r>
        <w:rPr>
          <w:rFonts w:ascii="Arial" w:eastAsiaTheme="minorEastAsia" w:hAnsi="Arial" w:cs="Arial"/>
        </w:rPr>
        <w:t xml:space="preserve">Dimensión output: dimensión de la </w:t>
      </w:r>
      <w:r w:rsidR="008A7DCD">
        <w:rPr>
          <w:rFonts w:ascii="Arial" w:eastAsiaTheme="minorEastAsia" w:hAnsi="Arial" w:cs="Arial"/>
        </w:rPr>
        <w:t>última</w:t>
      </w:r>
      <w:r>
        <w:rPr>
          <w:rFonts w:ascii="Arial" w:eastAsiaTheme="minorEastAsia" w:hAnsi="Arial" w:cs="Arial"/>
        </w:rPr>
        <w:t xml:space="preserve"> capa que debe concordar con el número de clases del problema.</w:t>
      </w:r>
    </w:p>
    <w:p w14:paraId="4F432185" w14:textId="77777777" w:rsidR="005A418D" w:rsidRPr="005A418D" w:rsidRDefault="005A418D" w:rsidP="005A418D">
      <w:pPr>
        <w:jc w:val="both"/>
        <w:rPr>
          <w:rFonts w:ascii="Arial" w:eastAsiaTheme="minorEastAsia" w:hAnsi="Arial" w:cs="Arial"/>
        </w:rPr>
      </w:pPr>
    </w:p>
    <w:p w14:paraId="5F1D704F" w14:textId="2C4B6399" w:rsidR="005A418D" w:rsidRPr="00410863" w:rsidRDefault="005A418D" w:rsidP="005A418D">
      <w:pPr>
        <w:pStyle w:val="Ttulo4"/>
        <w:rPr>
          <w:rFonts w:ascii="Arial" w:eastAsiaTheme="minorEastAsia" w:hAnsi="Arial" w:cs="Arial"/>
          <w:b/>
          <w:bCs/>
          <w:i w:val="0"/>
          <w:iCs w:val="0"/>
          <w:color w:val="auto"/>
        </w:rPr>
      </w:pPr>
      <w:r w:rsidRPr="00410863">
        <w:rPr>
          <w:rFonts w:ascii="Arial" w:eastAsiaTheme="minorEastAsia" w:hAnsi="Arial" w:cs="Arial"/>
          <w:b/>
          <w:bCs/>
          <w:i w:val="0"/>
          <w:iCs w:val="0"/>
          <w:color w:val="auto"/>
        </w:rPr>
        <w:t>Densa</w:t>
      </w:r>
    </w:p>
    <w:p w14:paraId="36A67E63" w14:textId="563C83D4" w:rsidR="005A418D" w:rsidRPr="00410863" w:rsidRDefault="005A418D" w:rsidP="005A418D">
      <w:pPr>
        <w:rPr>
          <w:rFonts w:ascii="Arial" w:hAnsi="Arial" w:cs="Arial"/>
          <w:b/>
          <w:bCs/>
        </w:rPr>
      </w:pPr>
    </w:p>
    <w:p w14:paraId="6A9A4523" w14:textId="1AEA518F" w:rsidR="005A418D" w:rsidRPr="00410863" w:rsidRDefault="005A418D" w:rsidP="005A418D">
      <w:pPr>
        <w:pStyle w:val="Ttulo4"/>
        <w:rPr>
          <w:rFonts w:ascii="Arial" w:hAnsi="Arial" w:cs="Arial"/>
          <w:b/>
          <w:bCs/>
          <w:i w:val="0"/>
          <w:iCs w:val="0"/>
          <w:color w:val="auto"/>
        </w:rPr>
      </w:pPr>
      <w:proofErr w:type="spellStart"/>
      <w:r w:rsidRPr="00410863">
        <w:rPr>
          <w:rFonts w:ascii="Arial" w:hAnsi="Arial" w:cs="Arial"/>
          <w:b/>
          <w:bCs/>
          <w:i w:val="0"/>
          <w:iCs w:val="0"/>
          <w:color w:val="auto"/>
        </w:rPr>
        <w:t>Dropout</w:t>
      </w:r>
      <w:proofErr w:type="spellEnd"/>
    </w:p>
    <w:p w14:paraId="2A479B64" w14:textId="182106E6" w:rsidR="005A418D" w:rsidRPr="00410863" w:rsidRDefault="005A418D" w:rsidP="005A418D">
      <w:pPr>
        <w:rPr>
          <w:rFonts w:ascii="Arial" w:hAnsi="Arial" w:cs="Arial"/>
          <w:b/>
          <w:bCs/>
        </w:rPr>
      </w:pPr>
    </w:p>
    <w:p w14:paraId="4612688A" w14:textId="7B28186E" w:rsidR="005A418D" w:rsidRPr="00410863" w:rsidRDefault="005A418D" w:rsidP="005A418D">
      <w:pPr>
        <w:pStyle w:val="Ttulo4"/>
        <w:rPr>
          <w:rFonts w:ascii="Arial" w:hAnsi="Arial" w:cs="Arial"/>
          <w:b/>
          <w:bCs/>
          <w:i w:val="0"/>
          <w:iCs w:val="0"/>
          <w:color w:val="auto"/>
        </w:rPr>
      </w:pPr>
      <w:proofErr w:type="spellStart"/>
      <w:r w:rsidRPr="00410863">
        <w:rPr>
          <w:rFonts w:ascii="Arial" w:hAnsi="Arial" w:cs="Arial"/>
          <w:b/>
          <w:bCs/>
          <w:i w:val="0"/>
          <w:iCs w:val="0"/>
          <w:color w:val="auto"/>
        </w:rPr>
        <w:t>Pooling</w:t>
      </w:r>
      <w:proofErr w:type="spellEnd"/>
    </w:p>
    <w:p w14:paraId="4C3E3643" w14:textId="09B47D63" w:rsidR="00410863" w:rsidRPr="00410863" w:rsidRDefault="00410863" w:rsidP="00410863">
      <w:pPr>
        <w:rPr>
          <w:rFonts w:ascii="Arial" w:hAnsi="Arial" w:cs="Arial"/>
          <w:b/>
          <w:bCs/>
        </w:rPr>
      </w:pPr>
    </w:p>
    <w:p w14:paraId="6C3AF8A8" w14:textId="6DB70342" w:rsidR="00410863" w:rsidRPr="00410863" w:rsidRDefault="00410863" w:rsidP="00410863">
      <w:pPr>
        <w:pStyle w:val="Ttulo4"/>
        <w:rPr>
          <w:rFonts w:ascii="Arial" w:hAnsi="Arial" w:cs="Arial"/>
          <w:b/>
          <w:bCs/>
          <w:i w:val="0"/>
          <w:iCs w:val="0"/>
          <w:color w:val="auto"/>
        </w:rPr>
      </w:pPr>
      <w:proofErr w:type="spellStart"/>
      <w:r w:rsidRPr="00410863">
        <w:rPr>
          <w:rFonts w:ascii="Arial" w:hAnsi="Arial" w:cs="Arial"/>
          <w:b/>
          <w:bCs/>
          <w:i w:val="0"/>
          <w:iCs w:val="0"/>
          <w:color w:val="auto"/>
        </w:rPr>
        <w:t>Embedding</w:t>
      </w:r>
      <w:proofErr w:type="spellEnd"/>
    </w:p>
    <w:p w14:paraId="29CFFBBE" w14:textId="2AF983F6" w:rsidR="00410863" w:rsidRPr="00410863" w:rsidRDefault="00410863" w:rsidP="00410863">
      <w:pPr>
        <w:rPr>
          <w:rFonts w:ascii="Arial" w:hAnsi="Arial" w:cs="Arial"/>
          <w:b/>
          <w:bCs/>
        </w:rPr>
      </w:pPr>
    </w:p>
    <w:p w14:paraId="41484956" w14:textId="25D4E6D5" w:rsidR="00410863" w:rsidRPr="00410863" w:rsidRDefault="00410863" w:rsidP="00410863">
      <w:pPr>
        <w:pStyle w:val="Ttulo4"/>
        <w:rPr>
          <w:rFonts w:ascii="Arial" w:hAnsi="Arial" w:cs="Arial"/>
          <w:b/>
          <w:bCs/>
          <w:i w:val="0"/>
          <w:iCs w:val="0"/>
          <w:color w:val="auto"/>
        </w:rPr>
      </w:pPr>
      <w:r w:rsidRPr="00410863">
        <w:rPr>
          <w:rFonts w:ascii="Arial" w:hAnsi="Arial" w:cs="Arial"/>
          <w:b/>
          <w:bCs/>
          <w:i w:val="0"/>
          <w:iCs w:val="0"/>
          <w:color w:val="auto"/>
        </w:rPr>
        <w:t>Convolucionales 1D</w:t>
      </w:r>
    </w:p>
    <w:p w14:paraId="3A15B4CC" w14:textId="77777777" w:rsidR="005A418D" w:rsidRPr="00410863" w:rsidRDefault="005A418D" w:rsidP="005A418D">
      <w:pPr>
        <w:rPr>
          <w:rFonts w:ascii="Arial" w:hAnsi="Arial" w:cs="Arial"/>
          <w:b/>
          <w:bCs/>
        </w:rPr>
      </w:pPr>
    </w:p>
    <w:p w14:paraId="32ACD66B" w14:textId="1ABF20BE" w:rsidR="005A418D" w:rsidRPr="00410863" w:rsidRDefault="005A418D" w:rsidP="005A418D">
      <w:pPr>
        <w:pStyle w:val="Ttulo4"/>
        <w:rPr>
          <w:rFonts w:ascii="Arial" w:hAnsi="Arial" w:cs="Arial"/>
          <w:b/>
          <w:bCs/>
          <w:i w:val="0"/>
          <w:iCs w:val="0"/>
          <w:color w:val="auto"/>
        </w:rPr>
      </w:pPr>
      <w:r w:rsidRPr="00410863">
        <w:rPr>
          <w:rFonts w:ascii="Arial" w:hAnsi="Arial" w:cs="Arial"/>
          <w:b/>
          <w:bCs/>
          <w:i w:val="0"/>
          <w:iCs w:val="0"/>
          <w:color w:val="auto"/>
        </w:rPr>
        <w:t>LSTM</w:t>
      </w:r>
    </w:p>
    <w:p w14:paraId="3CB3C6EC" w14:textId="77777777" w:rsidR="005A418D" w:rsidRPr="00410863" w:rsidRDefault="005A418D" w:rsidP="005A418D">
      <w:pPr>
        <w:pStyle w:val="Prrafodelista"/>
        <w:rPr>
          <w:rFonts w:ascii="Arial" w:hAnsi="Arial" w:cs="Arial"/>
          <w:b/>
          <w:bCs/>
        </w:rPr>
      </w:pPr>
    </w:p>
    <w:p w14:paraId="2FDF0B3E" w14:textId="0467E627" w:rsidR="005A418D" w:rsidRPr="00410863" w:rsidRDefault="00410863" w:rsidP="00410863">
      <w:pPr>
        <w:pStyle w:val="Ttulo4"/>
        <w:rPr>
          <w:rFonts w:ascii="Arial" w:hAnsi="Arial" w:cs="Arial"/>
          <w:b/>
          <w:bCs/>
          <w:i w:val="0"/>
          <w:iCs w:val="0"/>
          <w:color w:val="auto"/>
        </w:rPr>
      </w:pPr>
      <w:r w:rsidRPr="00410863">
        <w:rPr>
          <w:rFonts w:ascii="Arial" w:hAnsi="Arial" w:cs="Arial"/>
          <w:b/>
          <w:bCs/>
          <w:i w:val="0"/>
          <w:iCs w:val="0"/>
          <w:color w:val="auto"/>
        </w:rPr>
        <w:t>GRU</w:t>
      </w:r>
    </w:p>
    <w:p w14:paraId="3FC22E73" w14:textId="77777777" w:rsidR="00410863" w:rsidRDefault="00410863" w:rsidP="00410863">
      <w:pPr>
        <w:pStyle w:val="Prrafodelista"/>
      </w:pPr>
    </w:p>
    <w:p w14:paraId="102C0927" w14:textId="77777777" w:rsidR="00410863" w:rsidRPr="005A418D" w:rsidRDefault="00410863" w:rsidP="005A418D"/>
    <w:p w14:paraId="0EE028A5" w14:textId="77777777" w:rsidR="005A418D" w:rsidRPr="005A418D" w:rsidRDefault="005A418D" w:rsidP="005A418D">
      <w:pPr>
        <w:jc w:val="both"/>
        <w:rPr>
          <w:rFonts w:ascii="Arial" w:eastAsiaTheme="minorEastAsia" w:hAnsi="Arial" w:cs="Arial"/>
        </w:rPr>
      </w:pPr>
    </w:p>
    <w:p w14:paraId="6118420C" w14:textId="5CE3D1DE" w:rsidR="00F072A4" w:rsidRDefault="00F072A4" w:rsidP="00937CCA">
      <w:pPr>
        <w:rPr>
          <w:rFonts w:ascii="Arial" w:hAnsi="Arial" w:cs="Arial"/>
          <w:sz w:val="24"/>
        </w:rPr>
      </w:pPr>
    </w:p>
    <w:p w14:paraId="2AF71634" w14:textId="5175130A" w:rsidR="004B37FB" w:rsidRPr="005A418D" w:rsidRDefault="003F341A" w:rsidP="005A418D">
      <w:pPr>
        <w:pStyle w:val="Ttulo3"/>
        <w:rPr>
          <w:rFonts w:ascii="Arial" w:hAnsi="Arial" w:cs="Arial"/>
          <w:b/>
          <w:bCs/>
          <w:color w:val="auto"/>
        </w:rPr>
      </w:pPr>
      <w:bookmarkStart w:id="43" w:name="_Toc40468845"/>
      <w:r w:rsidRPr="005A418D">
        <w:rPr>
          <w:rFonts w:ascii="Arial" w:hAnsi="Arial" w:cs="Arial"/>
          <w:b/>
          <w:bCs/>
          <w:color w:val="auto"/>
        </w:rPr>
        <w:t>Máquina de Vectores Soporte</w:t>
      </w:r>
      <w:bookmarkEnd w:id="43"/>
    </w:p>
    <w:p w14:paraId="5696EC62" w14:textId="5A4AB14D" w:rsidR="004B37FB" w:rsidRDefault="004B37FB" w:rsidP="00937CCA">
      <w:pPr>
        <w:rPr>
          <w:rFonts w:ascii="Arial" w:hAnsi="Arial" w:cs="Arial"/>
          <w:color w:val="000000" w:themeColor="text1"/>
          <w:sz w:val="26"/>
          <w:szCs w:val="26"/>
        </w:rPr>
      </w:pPr>
    </w:p>
    <w:p w14:paraId="7E80C20B" w14:textId="5206EEBC" w:rsidR="00E3760E" w:rsidRDefault="00E3760E" w:rsidP="00E3760E">
      <w:pPr>
        <w:jc w:val="both"/>
        <w:rPr>
          <w:rFonts w:ascii="Arial" w:hAnsi="Arial" w:cs="Arial"/>
          <w:color w:val="000000" w:themeColor="text1"/>
          <w:sz w:val="24"/>
          <w:szCs w:val="24"/>
        </w:rPr>
      </w:pPr>
      <w:r w:rsidRPr="00E3760E">
        <w:rPr>
          <w:rFonts w:ascii="Arial" w:hAnsi="Arial" w:cs="Arial"/>
          <w:color w:val="000000" w:themeColor="text1"/>
          <w:sz w:val="24"/>
          <w:szCs w:val="24"/>
        </w:rPr>
        <w:t xml:space="preserve">La </w:t>
      </w:r>
      <w:r>
        <w:rPr>
          <w:rFonts w:ascii="Arial" w:hAnsi="Arial" w:cs="Arial"/>
          <w:color w:val="000000" w:themeColor="text1"/>
          <w:sz w:val="24"/>
          <w:szCs w:val="24"/>
        </w:rPr>
        <w:t>M</w:t>
      </w:r>
      <w:r w:rsidRPr="00E3760E">
        <w:rPr>
          <w:rFonts w:ascii="Arial" w:hAnsi="Arial" w:cs="Arial"/>
          <w:color w:val="000000" w:themeColor="text1"/>
          <w:sz w:val="24"/>
          <w:szCs w:val="24"/>
        </w:rPr>
        <w:t xml:space="preserve">áquina de </w:t>
      </w:r>
      <w:r>
        <w:rPr>
          <w:rFonts w:ascii="Arial" w:hAnsi="Arial" w:cs="Arial"/>
          <w:color w:val="000000" w:themeColor="text1"/>
          <w:sz w:val="24"/>
          <w:szCs w:val="24"/>
        </w:rPr>
        <w:t>V</w:t>
      </w:r>
      <w:r w:rsidRPr="00E3760E">
        <w:rPr>
          <w:rFonts w:ascii="Arial" w:hAnsi="Arial" w:cs="Arial"/>
          <w:color w:val="000000" w:themeColor="text1"/>
          <w:sz w:val="24"/>
          <w:szCs w:val="24"/>
        </w:rPr>
        <w:t xml:space="preserve">ectores </w:t>
      </w:r>
      <w:r>
        <w:rPr>
          <w:rFonts w:ascii="Arial" w:hAnsi="Arial" w:cs="Arial"/>
          <w:color w:val="000000" w:themeColor="text1"/>
          <w:sz w:val="24"/>
          <w:szCs w:val="24"/>
        </w:rPr>
        <w:t>S</w:t>
      </w:r>
      <w:r w:rsidRPr="00E3760E">
        <w:rPr>
          <w:rFonts w:ascii="Arial" w:hAnsi="Arial" w:cs="Arial"/>
          <w:color w:val="000000" w:themeColor="text1"/>
          <w:sz w:val="24"/>
          <w:szCs w:val="24"/>
        </w:rPr>
        <w:t>oport</w:t>
      </w:r>
      <w:r>
        <w:rPr>
          <w:rFonts w:ascii="Arial" w:hAnsi="Arial" w:cs="Arial"/>
          <w:color w:val="000000" w:themeColor="text1"/>
          <w:sz w:val="24"/>
          <w:szCs w:val="24"/>
        </w:rPr>
        <w:t xml:space="preserve">e es uno de los modelos más usados dentro del Aprendizaje Automático supervisado. Se puede encontrar implementado en la mayor parte </w:t>
      </w:r>
      <w:r w:rsidR="00774D63">
        <w:rPr>
          <w:rFonts w:ascii="Arial" w:hAnsi="Arial" w:cs="Arial"/>
          <w:color w:val="000000" w:themeColor="text1"/>
          <w:sz w:val="24"/>
          <w:szCs w:val="24"/>
        </w:rPr>
        <w:t xml:space="preserve">de </w:t>
      </w:r>
      <w:r>
        <w:rPr>
          <w:rFonts w:ascii="Arial" w:hAnsi="Arial" w:cs="Arial"/>
          <w:color w:val="000000" w:themeColor="text1"/>
          <w:sz w:val="24"/>
          <w:szCs w:val="24"/>
        </w:rPr>
        <w:t xml:space="preserve">bibliotecas genéricas de ML. Hay </w:t>
      </w:r>
      <w:r w:rsidR="002A34CA">
        <w:rPr>
          <w:rFonts w:ascii="Arial" w:hAnsi="Arial" w:cs="Arial"/>
          <w:color w:val="000000" w:themeColor="text1"/>
          <w:sz w:val="24"/>
          <w:szCs w:val="24"/>
        </w:rPr>
        <w:t>cinco</w:t>
      </w:r>
      <w:r>
        <w:rPr>
          <w:rFonts w:ascii="Arial" w:hAnsi="Arial" w:cs="Arial"/>
          <w:color w:val="000000" w:themeColor="text1"/>
          <w:sz w:val="24"/>
          <w:szCs w:val="24"/>
        </w:rPr>
        <w:t xml:space="preserve"> propiedades que lo hacen diferenciarse al resto de modelos</w:t>
      </w:r>
      <w:r w:rsidR="00C02088">
        <w:rPr>
          <w:rFonts w:ascii="Arial" w:hAnsi="Arial" w:cs="Arial"/>
          <w:color w:val="000000" w:themeColor="text1"/>
          <w:sz w:val="24"/>
          <w:szCs w:val="24"/>
        </w:rPr>
        <w:t>:</w:t>
      </w:r>
    </w:p>
    <w:p w14:paraId="36183057" w14:textId="5DA1B877" w:rsidR="00E3760E" w:rsidRDefault="00E3760E" w:rsidP="00F56E06">
      <w:pPr>
        <w:pStyle w:val="Prrafodelista"/>
        <w:numPr>
          <w:ilvl w:val="0"/>
          <w:numId w:val="25"/>
        </w:numPr>
        <w:jc w:val="both"/>
        <w:rPr>
          <w:rFonts w:ascii="Arial" w:hAnsi="Arial" w:cs="Arial"/>
          <w:color w:val="000000" w:themeColor="text1"/>
          <w:sz w:val="24"/>
          <w:szCs w:val="24"/>
        </w:rPr>
      </w:pPr>
      <w:r>
        <w:rPr>
          <w:rFonts w:ascii="Arial" w:hAnsi="Arial" w:cs="Arial"/>
          <w:color w:val="000000" w:themeColor="text1"/>
          <w:sz w:val="24"/>
          <w:szCs w:val="24"/>
        </w:rPr>
        <w:lastRenderedPageBreak/>
        <w:t xml:space="preserve">Pretende </w:t>
      </w:r>
      <w:r w:rsidRPr="0092141D">
        <w:rPr>
          <w:rFonts w:ascii="Arial" w:hAnsi="Arial" w:cs="Arial"/>
          <w:b/>
          <w:bCs/>
          <w:color w:val="000000" w:themeColor="text1"/>
          <w:sz w:val="24"/>
          <w:szCs w:val="24"/>
        </w:rPr>
        <w:t xml:space="preserve">maximizar </w:t>
      </w:r>
      <w:r w:rsidR="0092141D" w:rsidRPr="0092141D">
        <w:rPr>
          <w:rFonts w:ascii="Arial" w:hAnsi="Arial" w:cs="Arial"/>
          <w:b/>
          <w:bCs/>
          <w:color w:val="000000" w:themeColor="text1"/>
          <w:sz w:val="24"/>
          <w:szCs w:val="24"/>
        </w:rPr>
        <w:t xml:space="preserve">el margen </w:t>
      </w:r>
      <w:r w:rsidRPr="0092141D">
        <w:rPr>
          <w:rFonts w:ascii="Arial" w:hAnsi="Arial" w:cs="Arial"/>
          <w:b/>
          <w:bCs/>
          <w:color w:val="000000" w:themeColor="text1"/>
          <w:sz w:val="24"/>
          <w:szCs w:val="24"/>
        </w:rPr>
        <w:t>de separación</w:t>
      </w:r>
      <w:r>
        <w:rPr>
          <w:rFonts w:ascii="Arial" w:hAnsi="Arial" w:cs="Arial"/>
          <w:color w:val="000000" w:themeColor="text1"/>
          <w:sz w:val="24"/>
          <w:szCs w:val="24"/>
        </w:rPr>
        <w:t xml:space="preserve"> del conjunto de datos</w:t>
      </w:r>
      <w:r w:rsidR="0092141D">
        <w:rPr>
          <w:rFonts w:ascii="Arial" w:hAnsi="Arial" w:cs="Arial"/>
          <w:color w:val="000000" w:themeColor="text1"/>
          <w:sz w:val="24"/>
          <w:szCs w:val="24"/>
        </w:rPr>
        <w:t xml:space="preserve"> con el objetivo de tener un modelo más genérico y robusto.</w:t>
      </w:r>
    </w:p>
    <w:p w14:paraId="202EA7E4" w14:textId="6F019576" w:rsidR="0092141D" w:rsidRDefault="0092141D" w:rsidP="00F56E06">
      <w:pPr>
        <w:pStyle w:val="Prrafodelista"/>
        <w:numPr>
          <w:ilvl w:val="0"/>
          <w:numId w:val="25"/>
        </w:numPr>
        <w:jc w:val="both"/>
        <w:rPr>
          <w:rFonts w:ascii="Arial" w:hAnsi="Arial" w:cs="Arial"/>
          <w:color w:val="000000" w:themeColor="text1"/>
          <w:sz w:val="24"/>
          <w:szCs w:val="24"/>
        </w:rPr>
      </w:pPr>
      <w:r>
        <w:rPr>
          <w:rFonts w:ascii="Arial" w:hAnsi="Arial" w:cs="Arial"/>
          <w:color w:val="000000" w:themeColor="text1"/>
          <w:sz w:val="24"/>
          <w:szCs w:val="24"/>
        </w:rPr>
        <w:t>Originalmente</w:t>
      </w:r>
      <w:r w:rsidR="00774D63">
        <w:rPr>
          <w:rFonts w:ascii="Arial" w:hAnsi="Arial" w:cs="Arial"/>
          <w:color w:val="000000" w:themeColor="text1"/>
          <w:sz w:val="24"/>
          <w:szCs w:val="24"/>
        </w:rPr>
        <w:t>,</w:t>
      </w:r>
      <w:r>
        <w:rPr>
          <w:rFonts w:ascii="Arial" w:hAnsi="Arial" w:cs="Arial"/>
          <w:color w:val="000000" w:themeColor="text1"/>
          <w:sz w:val="24"/>
          <w:szCs w:val="24"/>
        </w:rPr>
        <w:t xml:space="preserve"> muchos problemas presentan datos que no son linealmente separables para las dimensiones originarles. SVM haciendo uso de </w:t>
      </w:r>
      <w:proofErr w:type="spellStart"/>
      <w:r w:rsidRPr="0092141D">
        <w:rPr>
          <w:rFonts w:ascii="Arial" w:hAnsi="Arial" w:cs="Arial"/>
          <w:b/>
          <w:bCs/>
          <w:color w:val="000000" w:themeColor="text1"/>
          <w:sz w:val="24"/>
          <w:szCs w:val="24"/>
        </w:rPr>
        <w:t>kernels</w:t>
      </w:r>
      <w:proofErr w:type="spellEnd"/>
      <w:r>
        <w:rPr>
          <w:rFonts w:ascii="Arial" w:hAnsi="Arial" w:cs="Arial"/>
          <w:color w:val="000000" w:themeColor="text1"/>
          <w:sz w:val="24"/>
          <w:szCs w:val="24"/>
        </w:rPr>
        <w:t xml:space="preserve"> aumenta las dimensiones del problema llevándolo a un espacio donde los datos son linealmente separables por un hiperplano.</w:t>
      </w:r>
    </w:p>
    <w:p w14:paraId="30A26569" w14:textId="6577A395" w:rsidR="0092141D" w:rsidRPr="002A34CA" w:rsidRDefault="0092141D" w:rsidP="00F56E06">
      <w:pPr>
        <w:pStyle w:val="Prrafodelista"/>
        <w:numPr>
          <w:ilvl w:val="0"/>
          <w:numId w:val="25"/>
        </w:numPr>
        <w:jc w:val="both"/>
        <w:rPr>
          <w:rFonts w:ascii="Arial" w:hAnsi="Arial" w:cs="Arial"/>
          <w:color w:val="000000" w:themeColor="text1"/>
          <w:sz w:val="24"/>
          <w:szCs w:val="24"/>
        </w:rPr>
      </w:pPr>
      <w:r>
        <w:rPr>
          <w:rFonts w:ascii="Arial" w:hAnsi="Arial" w:cs="Arial"/>
          <w:color w:val="000000" w:themeColor="text1"/>
          <w:sz w:val="24"/>
          <w:szCs w:val="24"/>
        </w:rPr>
        <w:t xml:space="preserve">SVM es un </w:t>
      </w:r>
      <w:r w:rsidRPr="009837E0">
        <w:rPr>
          <w:rFonts w:ascii="Arial" w:hAnsi="Arial" w:cs="Arial"/>
          <w:b/>
          <w:bCs/>
          <w:color w:val="000000" w:themeColor="text1"/>
          <w:sz w:val="24"/>
          <w:szCs w:val="24"/>
        </w:rPr>
        <w:t>modelo no paramétrico</w:t>
      </w:r>
      <w:r>
        <w:rPr>
          <w:rFonts w:ascii="Arial" w:hAnsi="Arial" w:cs="Arial"/>
          <w:color w:val="000000" w:themeColor="text1"/>
          <w:sz w:val="24"/>
          <w:szCs w:val="24"/>
        </w:rPr>
        <w:t xml:space="preserve">. Ser no paramétrico quiere decir que la complejidad de su espacio de hipótesis crece según lo hace el número de datos de entrada. Esto representa </w:t>
      </w:r>
      <w:r w:rsidR="001F2389">
        <w:rPr>
          <w:rFonts w:ascii="Arial" w:hAnsi="Arial" w:cs="Arial"/>
          <w:color w:val="000000" w:themeColor="text1"/>
          <w:sz w:val="24"/>
          <w:szCs w:val="24"/>
        </w:rPr>
        <w:t xml:space="preserve">una </w:t>
      </w:r>
      <w:r>
        <w:rPr>
          <w:rFonts w:ascii="Arial" w:hAnsi="Arial" w:cs="Arial"/>
          <w:color w:val="000000" w:themeColor="text1"/>
          <w:sz w:val="24"/>
          <w:szCs w:val="24"/>
        </w:rPr>
        <w:t>ventaja frente al sobreajuste y una desventaja frente a uso de los recursos</w:t>
      </w:r>
      <w:r w:rsidR="002A34CA">
        <w:rPr>
          <w:rFonts w:ascii="Arial" w:hAnsi="Arial" w:cs="Arial"/>
          <w:color w:val="000000" w:themeColor="text1"/>
          <w:sz w:val="24"/>
          <w:szCs w:val="24"/>
        </w:rPr>
        <w:t>. Está</w:t>
      </w:r>
      <w:r w:rsidR="002A34CA" w:rsidRPr="002A34CA">
        <w:rPr>
          <w:rFonts w:ascii="Arial" w:hAnsi="Arial" w:cs="Arial"/>
          <w:color w:val="000000" w:themeColor="text1"/>
          <w:sz w:val="24"/>
          <w:szCs w:val="24"/>
        </w:rPr>
        <w:t xml:space="preserve"> desaconsejado el uso de SVM para conjuntos de datos grandes.</w:t>
      </w:r>
    </w:p>
    <w:p w14:paraId="30EAD62A" w14:textId="39CB82F1" w:rsidR="002A34CA" w:rsidRDefault="002A34CA" w:rsidP="00F56E06">
      <w:pPr>
        <w:pStyle w:val="Prrafodelista"/>
        <w:numPr>
          <w:ilvl w:val="0"/>
          <w:numId w:val="25"/>
        </w:numPr>
        <w:jc w:val="both"/>
        <w:rPr>
          <w:rFonts w:ascii="Arial" w:hAnsi="Arial" w:cs="Arial"/>
          <w:color w:val="000000" w:themeColor="text1"/>
          <w:sz w:val="24"/>
          <w:szCs w:val="24"/>
        </w:rPr>
      </w:pPr>
      <w:r>
        <w:rPr>
          <w:rFonts w:ascii="Arial" w:hAnsi="Arial" w:cs="Arial"/>
          <w:color w:val="000000" w:themeColor="text1"/>
          <w:sz w:val="24"/>
          <w:szCs w:val="24"/>
        </w:rPr>
        <w:t>SVM permite realizar entrenamiento</w:t>
      </w:r>
      <w:r w:rsidR="001F2389">
        <w:rPr>
          <w:rFonts w:ascii="Arial" w:hAnsi="Arial" w:cs="Arial"/>
          <w:color w:val="000000" w:themeColor="text1"/>
          <w:sz w:val="24"/>
          <w:szCs w:val="24"/>
        </w:rPr>
        <w:t>s</w:t>
      </w:r>
      <w:r>
        <w:rPr>
          <w:rFonts w:ascii="Arial" w:hAnsi="Arial" w:cs="Arial"/>
          <w:color w:val="000000" w:themeColor="text1"/>
          <w:sz w:val="24"/>
          <w:szCs w:val="24"/>
        </w:rPr>
        <w:t xml:space="preserve"> con representaciones de datos dispersas, lo que lo hace un modelo ideal en combinación con una extracción de características sobre texto.</w:t>
      </w:r>
    </w:p>
    <w:p w14:paraId="1052F560" w14:textId="0D5E2F16" w:rsidR="002A34CA" w:rsidRDefault="002A34CA" w:rsidP="00F56E06">
      <w:pPr>
        <w:pStyle w:val="Prrafodelista"/>
        <w:numPr>
          <w:ilvl w:val="0"/>
          <w:numId w:val="25"/>
        </w:numPr>
        <w:jc w:val="both"/>
        <w:rPr>
          <w:rFonts w:ascii="Arial" w:hAnsi="Arial" w:cs="Arial"/>
          <w:color w:val="000000" w:themeColor="text1"/>
          <w:sz w:val="24"/>
          <w:szCs w:val="24"/>
        </w:rPr>
      </w:pPr>
      <w:r>
        <w:rPr>
          <w:rFonts w:ascii="Arial" w:hAnsi="Arial" w:cs="Arial"/>
          <w:color w:val="000000" w:themeColor="text1"/>
          <w:sz w:val="24"/>
          <w:szCs w:val="24"/>
        </w:rPr>
        <w:t xml:space="preserve">SVM debido a su característica no paramétrica </w:t>
      </w:r>
      <w:r w:rsidRPr="009837E0">
        <w:rPr>
          <w:rFonts w:ascii="Arial" w:hAnsi="Arial" w:cs="Arial"/>
          <w:b/>
          <w:bCs/>
          <w:color w:val="000000" w:themeColor="text1"/>
          <w:sz w:val="24"/>
          <w:szCs w:val="24"/>
        </w:rPr>
        <w:t>no</w:t>
      </w:r>
      <w:r>
        <w:rPr>
          <w:rFonts w:ascii="Arial" w:hAnsi="Arial" w:cs="Arial"/>
          <w:color w:val="000000" w:themeColor="text1"/>
          <w:sz w:val="24"/>
          <w:szCs w:val="24"/>
        </w:rPr>
        <w:t xml:space="preserve"> permite </w:t>
      </w:r>
      <w:r w:rsidR="009837E0">
        <w:rPr>
          <w:rFonts w:ascii="Arial" w:hAnsi="Arial" w:cs="Arial"/>
          <w:color w:val="000000" w:themeColor="text1"/>
          <w:sz w:val="24"/>
          <w:szCs w:val="24"/>
        </w:rPr>
        <w:t xml:space="preserve">realizar </w:t>
      </w:r>
      <w:r w:rsidR="009837E0" w:rsidRPr="009837E0">
        <w:rPr>
          <w:rFonts w:ascii="Arial" w:hAnsi="Arial" w:cs="Arial"/>
          <w:b/>
          <w:bCs/>
          <w:color w:val="000000" w:themeColor="text1"/>
          <w:sz w:val="24"/>
          <w:szCs w:val="24"/>
        </w:rPr>
        <w:t>entrenamientos parciales o incrementales</w:t>
      </w:r>
      <w:r w:rsidR="009837E0">
        <w:rPr>
          <w:rFonts w:ascii="Arial" w:hAnsi="Arial" w:cs="Arial"/>
          <w:color w:val="000000" w:themeColor="text1"/>
          <w:sz w:val="24"/>
          <w:szCs w:val="24"/>
        </w:rPr>
        <w:t>. El uso actual para conjuntos de datos que no son posibles alojar en memoria requiere usar plataformas de entrenamiento más sofisticadas.</w:t>
      </w:r>
      <w:r w:rsidR="00D93CB5">
        <w:rPr>
          <w:rFonts w:ascii="Arial" w:hAnsi="Arial" w:cs="Arial"/>
          <w:color w:val="000000" w:themeColor="text1"/>
          <w:sz w:val="24"/>
          <w:szCs w:val="24"/>
        </w:rPr>
        <w:t xml:space="preserve"> En la publicación científica</w:t>
      </w:r>
      <w:r w:rsidR="00D93CB5" w:rsidRPr="00774D63">
        <w:rPr>
          <w:rFonts w:ascii="Arial" w:hAnsi="Arial" w:cs="Arial"/>
          <w:i/>
          <w:color w:val="000000" w:themeColor="text1"/>
          <w:sz w:val="24"/>
          <w:szCs w:val="24"/>
        </w:rPr>
        <w:t xml:space="preserve"> </w:t>
      </w:r>
      <w:r w:rsidR="00774D63" w:rsidRPr="00774D63">
        <w:rPr>
          <w:rFonts w:ascii="Arial" w:hAnsi="Arial" w:cs="Arial"/>
          <w:i/>
          <w:color w:val="000000" w:themeColor="text1"/>
          <w:sz w:val="24"/>
          <w:szCs w:val="24"/>
        </w:rPr>
        <w:t>‘</w:t>
      </w:r>
      <w:r w:rsidR="00360769" w:rsidRPr="00774D63">
        <w:rPr>
          <w:rFonts w:ascii="Arial" w:hAnsi="Arial" w:cs="Arial"/>
          <w:i/>
          <w:color w:val="000000" w:themeColor="text1"/>
          <w:sz w:val="24"/>
          <w:szCs w:val="24"/>
        </w:rPr>
        <w:t xml:space="preserve">Incremental and </w:t>
      </w:r>
      <w:proofErr w:type="spellStart"/>
      <w:r w:rsidR="00360769" w:rsidRPr="00774D63">
        <w:rPr>
          <w:rFonts w:ascii="Arial" w:hAnsi="Arial" w:cs="Arial"/>
          <w:i/>
          <w:color w:val="000000" w:themeColor="text1"/>
          <w:sz w:val="24"/>
          <w:szCs w:val="24"/>
        </w:rPr>
        <w:t>Decremental</w:t>
      </w:r>
      <w:proofErr w:type="spellEnd"/>
      <w:r w:rsidR="00360769" w:rsidRPr="00774D63">
        <w:rPr>
          <w:rFonts w:ascii="Arial" w:hAnsi="Arial" w:cs="Arial"/>
          <w:i/>
          <w:color w:val="000000" w:themeColor="text1"/>
          <w:sz w:val="24"/>
          <w:szCs w:val="24"/>
        </w:rPr>
        <w:t xml:space="preserve"> </w:t>
      </w:r>
      <w:proofErr w:type="spellStart"/>
      <w:r w:rsidR="00774D63" w:rsidRPr="00774D63">
        <w:rPr>
          <w:rFonts w:ascii="Arial" w:hAnsi="Arial" w:cs="Arial"/>
          <w:i/>
          <w:color w:val="000000" w:themeColor="text1"/>
          <w:sz w:val="24"/>
          <w:szCs w:val="24"/>
        </w:rPr>
        <w:t>Support</w:t>
      </w:r>
      <w:proofErr w:type="spellEnd"/>
      <w:r w:rsidR="00774D63" w:rsidRPr="00774D63">
        <w:rPr>
          <w:rFonts w:ascii="Arial" w:hAnsi="Arial" w:cs="Arial"/>
          <w:i/>
          <w:color w:val="000000" w:themeColor="text1"/>
          <w:sz w:val="24"/>
          <w:szCs w:val="24"/>
        </w:rPr>
        <w:t xml:space="preserve"> Vector Machine </w:t>
      </w:r>
      <w:proofErr w:type="spellStart"/>
      <w:r w:rsidR="00774D63" w:rsidRPr="00774D63">
        <w:rPr>
          <w:rFonts w:ascii="Arial" w:hAnsi="Arial" w:cs="Arial"/>
          <w:i/>
          <w:color w:val="000000" w:themeColor="text1"/>
          <w:sz w:val="24"/>
          <w:szCs w:val="24"/>
        </w:rPr>
        <w:t>Learning</w:t>
      </w:r>
      <w:proofErr w:type="spellEnd"/>
      <w:r w:rsidR="00774D63" w:rsidRPr="00774D63">
        <w:rPr>
          <w:rFonts w:ascii="Arial" w:hAnsi="Arial" w:cs="Arial"/>
          <w:i/>
          <w:color w:val="000000" w:themeColor="text1"/>
          <w:sz w:val="24"/>
          <w:szCs w:val="24"/>
        </w:rPr>
        <w:t>’</w:t>
      </w:r>
      <w:r w:rsidR="00360769">
        <w:rPr>
          <w:rFonts w:ascii="Arial" w:hAnsi="Arial" w:cs="Arial"/>
          <w:color w:val="000000" w:themeColor="text1"/>
          <w:sz w:val="24"/>
          <w:szCs w:val="24"/>
        </w:rPr>
        <w:t xml:space="preserve"> apuntan una modificación del algoritmo que </w:t>
      </w:r>
      <w:r w:rsidR="001F2389">
        <w:rPr>
          <w:rFonts w:ascii="Arial" w:hAnsi="Arial" w:cs="Arial"/>
          <w:color w:val="000000" w:themeColor="text1"/>
          <w:sz w:val="24"/>
          <w:szCs w:val="24"/>
        </w:rPr>
        <w:t>permite el entrenamiento parcial</w:t>
      </w:r>
      <w:r w:rsidR="008F5FF9">
        <w:rPr>
          <w:rFonts w:ascii="Arial" w:hAnsi="Arial" w:cs="Arial"/>
          <w:color w:val="000000" w:themeColor="text1"/>
          <w:sz w:val="24"/>
          <w:szCs w:val="24"/>
        </w:rPr>
        <w:t>.</w:t>
      </w:r>
      <w:r w:rsidR="00360769">
        <w:rPr>
          <w:rFonts w:ascii="Arial" w:hAnsi="Arial" w:cs="Arial"/>
          <w:color w:val="000000" w:themeColor="text1"/>
          <w:sz w:val="24"/>
          <w:szCs w:val="24"/>
        </w:rPr>
        <w:t xml:space="preserve"> </w:t>
      </w:r>
      <w:r w:rsidR="008F5FF9">
        <w:rPr>
          <w:rFonts w:ascii="Arial" w:hAnsi="Arial" w:cs="Arial"/>
          <w:color w:val="000000" w:themeColor="text1"/>
          <w:sz w:val="24"/>
          <w:szCs w:val="24"/>
        </w:rPr>
        <w:t>P</w:t>
      </w:r>
      <w:r w:rsidR="00360769">
        <w:rPr>
          <w:rFonts w:ascii="Arial" w:hAnsi="Arial" w:cs="Arial"/>
          <w:color w:val="000000" w:themeColor="text1"/>
          <w:sz w:val="24"/>
          <w:szCs w:val="24"/>
        </w:rPr>
        <w:t>or otro lado, la mayor parte de las guías concluyen en cambiar de modelo si se produjera esta situación.</w:t>
      </w:r>
    </w:p>
    <w:p w14:paraId="20D7CC39" w14:textId="7CFB990A" w:rsidR="00C321B0" w:rsidRPr="00C321B0" w:rsidRDefault="00C321B0" w:rsidP="009837E0">
      <w:pPr>
        <w:jc w:val="both"/>
        <w:rPr>
          <w:rFonts w:ascii="Arial" w:hAnsi="Arial" w:cs="Arial"/>
          <w:b/>
          <w:bCs/>
          <w:color w:val="000000" w:themeColor="text1"/>
          <w:sz w:val="24"/>
          <w:szCs w:val="24"/>
        </w:rPr>
      </w:pPr>
      <w:r w:rsidRPr="00C321B0">
        <w:rPr>
          <w:rFonts w:ascii="Arial" w:hAnsi="Arial" w:cs="Arial"/>
          <w:b/>
          <w:bCs/>
          <w:color w:val="000000" w:themeColor="text1"/>
          <w:sz w:val="24"/>
          <w:szCs w:val="24"/>
        </w:rPr>
        <w:t>Margen</w:t>
      </w:r>
    </w:p>
    <w:p w14:paraId="391A34D1" w14:textId="0F4339DA" w:rsidR="00C02088" w:rsidRDefault="00C02088" w:rsidP="009837E0">
      <w:pPr>
        <w:jc w:val="both"/>
        <w:rPr>
          <w:rFonts w:ascii="Arial" w:hAnsi="Arial" w:cs="Arial"/>
          <w:color w:val="000000" w:themeColor="text1"/>
          <w:sz w:val="24"/>
          <w:szCs w:val="24"/>
        </w:rPr>
      </w:pPr>
      <w:r>
        <w:rPr>
          <w:rFonts w:ascii="Arial" w:hAnsi="Arial" w:cs="Arial"/>
          <w:color w:val="000000" w:themeColor="text1"/>
          <w:sz w:val="24"/>
          <w:szCs w:val="24"/>
        </w:rPr>
        <w:t>Imaginemos la aplicación de</w:t>
      </w:r>
      <w:r w:rsidR="001F2389">
        <w:rPr>
          <w:rFonts w:ascii="Arial" w:hAnsi="Arial" w:cs="Arial"/>
          <w:color w:val="000000" w:themeColor="text1"/>
          <w:sz w:val="24"/>
          <w:szCs w:val="24"/>
        </w:rPr>
        <w:t xml:space="preserve"> un modelo</w:t>
      </w:r>
      <w:r>
        <w:rPr>
          <w:rFonts w:ascii="Arial" w:hAnsi="Arial" w:cs="Arial"/>
          <w:color w:val="000000" w:themeColor="text1"/>
          <w:sz w:val="24"/>
          <w:szCs w:val="24"/>
        </w:rPr>
        <w:t xml:space="preserve"> SVM sobre un problema de clasificación binario linealmente separable, donde el número de hiperplanos </w:t>
      </w:r>
      <w:r w:rsidR="00F60D71">
        <w:rPr>
          <w:rFonts w:ascii="Arial" w:hAnsi="Arial" w:cs="Arial"/>
          <w:color w:val="000000" w:themeColor="text1"/>
          <w:sz w:val="24"/>
          <w:szCs w:val="24"/>
        </w:rPr>
        <w:t>posibles que</w:t>
      </w:r>
      <w:r>
        <w:rPr>
          <w:rFonts w:ascii="Arial" w:hAnsi="Arial" w:cs="Arial"/>
          <w:color w:val="000000" w:themeColor="text1"/>
          <w:sz w:val="24"/>
          <w:szCs w:val="24"/>
        </w:rPr>
        <w:t xml:space="preserve"> dividan el espacio de las etiquetas sea superior a 1. Por lo tanto, exist</w:t>
      </w:r>
      <w:r w:rsidR="00F60D71">
        <w:rPr>
          <w:rFonts w:ascii="Arial" w:hAnsi="Arial" w:cs="Arial"/>
          <w:color w:val="000000" w:themeColor="text1"/>
          <w:sz w:val="24"/>
          <w:szCs w:val="24"/>
        </w:rPr>
        <w:t>a</w:t>
      </w:r>
      <w:r>
        <w:rPr>
          <w:rFonts w:ascii="Arial" w:hAnsi="Arial" w:cs="Arial"/>
          <w:color w:val="000000" w:themeColor="text1"/>
          <w:sz w:val="24"/>
          <w:szCs w:val="24"/>
        </w:rPr>
        <w:t>n infinitos hiperplanos posibles que realicen la separación.</w:t>
      </w:r>
      <w:r w:rsidR="00F60D71">
        <w:rPr>
          <w:rFonts w:ascii="Arial" w:hAnsi="Arial" w:cs="Arial"/>
          <w:color w:val="000000" w:themeColor="text1"/>
          <w:sz w:val="24"/>
          <w:szCs w:val="24"/>
        </w:rPr>
        <w:t xml:space="preserve"> </w:t>
      </w:r>
    </w:p>
    <w:p w14:paraId="53BEB3F9" w14:textId="485437A1" w:rsidR="00C321B0" w:rsidRDefault="00C321B0" w:rsidP="009837E0">
      <w:pPr>
        <w:jc w:val="both"/>
        <w:rPr>
          <w:rFonts w:ascii="Arial" w:hAnsi="Arial" w:cs="Arial"/>
          <w:color w:val="000000" w:themeColor="text1"/>
          <w:sz w:val="24"/>
          <w:szCs w:val="24"/>
        </w:rPr>
      </w:pPr>
    </w:p>
    <w:p w14:paraId="61E6FB2C" w14:textId="18D486A8" w:rsidR="00F60D71" w:rsidRDefault="00F60D71" w:rsidP="00F60D71">
      <w:pPr>
        <w:jc w:val="center"/>
        <w:rPr>
          <w:rFonts w:ascii="Arial" w:hAnsi="Arial" w:cs="Arial"/>
          <w:color w:val="000000" w:themeColor="text1"/>
          <w:sz w:val="24"/>
          <w:szCs w:val="24"/>
        </w:rPr>
      </w:pPr>
      <w:r>
        <w:rPr>
          <w:rFonts w:ascii="Arial" w:hAnsi="Arial" w:cs="Arial"/>
          <w:noProof/>
          <w:color w:val="000000" w:themeColor="text1"/>
          <w:lang w:eastAsia="es-ES"/>
        </w:rPr>
        <w:drawing>
          <wp:inline distT="0" distB="0" distL="0" distR="0" wp14:anchorId="2CE631D9" wp14:editId="799DCD9D">
            <wp:extent cx="2326233" cy="1593948"/>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46778" cy="1676546"/>
                    </a:xfrm>
                    <a:prstGeom prst="rect">
                      <a:avLst/>
                    </a:prstGeom>
                    <a:noFill/>
                    <a:ln>
                      <a:noFill/>
                    </a:ln>
                  </pic:spPr>
                </pic:pic>
              </a:graphicData>
            </a:graphic>
          </wp:inline>
        </w:drawing>
      </w:r>
      <w:r>
        <w:rPr>
          <w:rFonts w:ascii="Arial" w:hAnsi="Arial" w:cs="Arial"/>
          <w:noProof/>
          <w:color w:val="000000" w:themeColor="text1"/>
          <w:lang w:eastAsia="es-ES"/>
        </w:rPr>
        <w:drawing>
          <wp:inline distT="0" distB="0" distL="0" distR="0" wp14:anchorId="6A9290D6" wp14:editId="501A75E7">
            <wp:extent cx="2333548" cy="1598960"/>
            <wp:effectExtent l="0" t="0" r="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27880" cy="1663597"/>
                    </a:xfrm>
                    <a:prstGeom prst="rect">
                      <a:avLst/>
                    </a:prstGeom>
                    <a:noFill/>
                    <a:ln>
                      <a:noFill/>
                    </a:ln>
                  </pic:spPr>
                </pic:pic>
              </a:graphicData>
            </a:graphic>
          </wp:inline>
        </w:drawing>
      </w:r>
    </w:p>
    <w:p w14:paraId="5986C9C2" w14:textId="76AFA63F" w:rsidR="001F2389" w:rsidRDefault="001F2389" w:rsidP="009837E0">
      <w:pPr>
        <w:jc w:val="both"/>
        <w:rPr>
          <w:rFonts w:ascii="Arial" w:hAnsi="Arial" w:cs="Arial"/>
          <w:color w:val="000000" w:themeColor="text1"/>
          <w:sz w:val="24"/>
          <w:szCs w:val="24"/>
        </w:rPr>
      </w:pPr>
      <w:r>
        <w:rPr>
          <w:rFonts w:ascii="Arial" w:hAnsi="Arial" w:cs="Arial"/>
          <w:color w:val="000000" w:themeColor="text1"/>
          <w:sz w:val="24"/>
          <w:szCs w:val="24"/>
        </w:rPr>
        <w:t xml:space="preserve">En términos relativos, podríamos definir una “seguridad” en la predicción realizada diciendo que puntos </w:t>
      </w:r>
      <w:r w:rsidR="002F448D">
        <w:rPr>
          <w:rFonts w:ascii="Arial" w:hAnsi="Arial" w:cs="Arial"/>
          <w:color w:val="000000" w:themeColor="text1"/>
          <w:sz w:val="24"/>
          <w:szCs w:val="24"/>
        </w:rPr>
        <w:t>más</w:t>
      </w:r>
      <w:r>
        <w:rPr>
          <w:rFonts w:ascii="Arial" w:hAnsi="Arial" w:cs="Arial"/>
          <w:color w:val="000000" w:themeColor="text1"/>
          <w:sz w:val="24"/>
          <w:szCs w:val="24"/>
        </w:rPr>
        <w:t xml:space="preserve"> alejados de la frontera de decisión representan una mayor seguridad sobre datos más cercanos. En la gráfica de la izquierda se puede observar que la coordenada </w:t>
      </w:r>
      <m:oMath>
        <m:r>
          <w:rPr>
            <w:rFonts w:ascii="Cambria Math" w:hAnsi="Cambria Math" w:cs="Arial"/>
            <w:color w:val="000000" w:themeColor="text1"/>
            <w:sz w:val="24"/>
            <w:szCs w:val="24"/>
          </w:rPr>
          <m:t>(7,9)</m:t>
        </m:r>
      </m:oMath>
      <w:r>
        <w:rPr>
          <w:rFonts w:ascii="Arial" w:eastAsiaTheme="minorEastAsia" w:hAnsi="Arial" w:cs="Arial"/>
          <w:color w:val="000000" w:themeColor="text1"/>
          <w:sz w:val="24"/>
          <w:szCs w:val="24"/>
        </w:rPr>
        <w:t xml:space="preserve"> se encuentra más lejana de la frontera de decisión que la </w:t>
      </w:r>
      <m:oMath>
        <m:r>
          <w:rPr>
            <w:rFonts w:ascii="Cambria Math" w:eastAsiaTheme="minorEastAsia" w:hAnsi="Cambria Math" w:cs="Arial"/>
            <w:color w:val="000000" w:themeColor="text1"/>
            <w:sz w:val="24"/>
            <w:szCs w:val="24"/>
          </w:rPr>
          <m:t>(7,5)</m:t>
        </m:r>
      </m:oMath>
      <w:r>
        <w:rPr>
          <w:rFonts w:ascii="Arial" w:eastAsiaTheme="minorEastAsia" w:hAnsi="Arial" w:cs="Arial"/>
          <w:color w:val="000000" w:themeColor="text1"/>
          <w:sz w:val="24"/>
          <w:szCs w:val="24"/>
        </w:rPr>
        <w:t>.</w:t>
      </w:r>
    </w:p>
    <w:p w14:paraId="7E6A734C" w14:textId="1FF6201E" w:rsidR="00F60D71" w:rsidRDefault="00D61F68" w:rsidP="009837E0">
      <w:pPr>
        <w:jc w:val="both"/>
        <w:rPr>
          <w:rFonts w:ascii="Arial" w:hAnsi="Arial" w:cs="Arial"/>
          <w:color w:val="000000" w:themeColor="text1"/>
          <w:sz w:val="24"/>
          <w:szCs w:val="24"/>
        </w:rPr>
      </w:pPr>
      <w:r>
        <w:rPr>
          <w:rFonts w:ascii="Arial" w:hAnsi="Arial" w:cs="Arial"/>
          <w:color w:val="000000" w:themeColor="text1"/>
          <w:sz w:val="24"/>
          <w:szCs w:val="24"/>
        </w:rPr>
        <w:t xml:space="preserve">Refiriéndonos a la </w:t>
      </w:r>
      <w:r w:rsidR="001F2389" w:rsidRPr="006B02DF">
        <w:rPr>
          <w:rFonts w:ascii="Arial" w:hAnsi="Arial" w:cs="Arial"/>
          <w:sz w:val="24"/>
          <w:szCs w:val="24"/>
        </w:rPr>
        <w:t>gráfica</w:t>
      </w:r>
      <w:r w:rsidRPr="006B02DF">
        <w:rPr>
          <w:rFonts w:ascii="Arial" w:hAnsi="Arial" w:cs="Arial"/>
          <w:sz w:val="24"/>
          <w:szCs w:val="24"/>
        </w:rPr>
        <w:t xml:space="preserve"> de la derecha</w:t>
      </w:r>
      <w:r w:rsidR="001F2389" w:rsidRPr="006B02DF">
        <w:rPr>
          <w:rFonts w:ascii="Arial" w:hAnsi="Arial" w:cs="Arial"/>
          <w:sz w:val="24"/>
          <w:szCs w:val="24"/>
        </w:rPr>
        <w:t xml:space="preserve">, </w:t>
      </w:r>
      <w:r w:rsidR="001F2389">
        <w:rPr>
          <w:rFonts w:ascii="Arial" w:hAnsi="Arial" w:cs="Arial"/>
          <w:color w:val="000000" w:themeColor="text1"/>
          <w:sz w:val="24"/>
          <w:szCs w:val="24"/>
        </w:rPr>
        <w:t>có</w:t>
      </w:r>
      <w:r w:rsidR="00F60D71">
        <w:rPr>
          <w:rFonts w:ascii="Arial" w:hAnsi="Arial" w:cs="Arial"/>
          <w:color w:val="000000" w:themeColor="text1"/>
          <w:sz w:val="24"/>
          <w:szCs w:val="24"/>
        </w:rPr>
        <w:t xml:space="preserve">mo podemos saber </w:t>
      </w:r>
      <w:r w:rsidR="00FF26EA">
        <w:rPr>
          <w:rFonts w:ascii="Arial" w:hAnsi="Arial" w:cs="Arial"/>
          <w:color w:val="000000" w:themeColor="text1"/>
          <w:sz w:val="24"/>
          <w:szCs w:val="24"/>
        </w:rPr>
        <w:t>cuál</w:t>
      </w:r>
      <w:r w:rsidR="00F60D71">
        <w:rPr>
          <w:rFonts w:ascii="Arial" w:hAnsi="Arial" w:cs="Arial"/>
          <w:color w:val="000000" w:themeColor="text1"/>
          <w:sz w:val="24"/>
          <w:szCs w:val="24"/>
        </w:rPr>
        <w:t xml:space="preserve"> de los hiperplanos</w:t>
      </w:r>
      <w:r w:rsidR="00FF26EA">
        <w:rPr>
          <w:rFonts w:ascii="Arial" w:hAnsi="Arial" w:cs="Arial"/>
          <w:color w:val="000000" w:themeColor="text1"/>
          <w:sz w:val="24"/>
          <w:szCs w:val="24"/>
        </w:rPr>
        <w:t xml:space="preserve"> o separadores</w:t>
      </w:r>
      <w:r w:rsidR="00F60D71">
        <w:rPr>
          <w:rFonts w:ascii="Arial" w:hAnsi="Arial" w:cs="Arial"/>
          <w:color w:val="000000" w:themeColor="text1"/>
          <w:sz w:val="24"/>
          <w:szCs w:val="24"/>
        </w:rPr>
        <w:t xml:space="preserve"> es el que mejor explica nuestro conjunto de datos:</w:t>
      </w:r>
    </w:p>
    <w:p w14:paraId="4B5E3EF9" w14:textId="51AEE818" w:rsidR="00F60D71" w:rsidRDefault="00F60D71" w:rsidP="00F56E06">
      <w:pPr>
        <w:pStyle w:val="Prrafodelista"/>
        <w:numPr>
          <w:ilvl w:val="0"/>
          <w:numId w:val="27"/>
        </w:numPr>
        <w:jc w:val="both"/>
        <w:rPr>
          <w:rFonts w:ascii="Arial" w:hAnsi="Arial" w:cs="Arial"/>
          <w:color w:val="000000" w:themeColor="text1"/>
          <w:sz w:val="24"/>
          <w:szCs w:val="24"/>
        </w:rPr>
      </w:pPr>
      <w:r>
        <w:rPr>
          <w:rFonts w:ascii="Arial" w:hAnsi="Arial" w:cs="Arial"/>
          <w:color w:val="000000" w:themeColor="text1"/>
          <w:sz w:val="24"/>
          <w:szCs w:val="24"/>
        </w:rPr>
        <w:lastRenderedPageBreak/>
        <w:t xml:space="preserve">¿El qué mayor número de </w:t>
      </w:r>
      <w:r w:rsidR="00FF26EA">
        <w:rPr>
          <w:rFonts w:ascii="Arial" w:hAnsi="Arial" w:cs="Arial"/>
          <w:color w:val="000000" w:themeColor="text1"/>
          <w:sz w:val="24"/>
          <w:szCs w:val="24"/>
        </w:rPr>
        <w:t>puntos clasifique?</w:t>
      </w:r>
    </w:p>
    <w:p w14:paraId="3E0AD17C" w14:textId="7CF60B4C" w:rsidR="00FF26EA" w:rsidRDefault="00774D63" w:rsidP="00F56E06">
      <w:pPr>
        <w:pStyle w:val="Prrafodelista"/>
        <w:numPr>
          <w:ilvl w:val="0"/>
          <w:numId w:val="27"/>
        </w:numPr>
        <w:jc w:val="both"/>
        <w:rPr>
          <w:rFonts w:ascii="Arial" w:hAnsi="Arial" w:cs="Arial"/>
          <w:color w:val="000000" w:themeColor="text1"/>
          <w:sz w:val="24"/>
          <w:szCs w:val="24"/>
        </w:rPr>
      </w:pPr>
      <w:r>
        <w:rPr>
          <w:rFonts w:ascii="Arial" w:hAnsi="Arial" w:cs="Arial"/>
          <w:color w:val="000000" w:themeColor="text1"/>
          <w:sz w:val="24"/>
          <w:szCs w:val="24"/>
        </w:rPr>
        <w:t>¿El que dej</w:t>
      </w:r>
      <w:r w:rsidR="00FF26EA">
        <w:rPr>
          <w:rFonts w:ascii="Arial" w:hAnsi="Arial" w:cs="Arial"/>
          <w:color w:val="000000" w:themeColor="text1"/>
          <w:sz w:val="24"/>
          <w:szCs w:val="24"/>
        </w:rPr>
        <w:t>e mayor distancia entre la frontera de decisión y el conjunto de puntos?</w:t>
      </w:r>
    </w:p>
    <w:p w14:paraId="0D169F8A" w14:textId="6B0324A2" w:rsidR="00FF26EA" w:rsidRDefault="00283B25" w:rsidP="00FF26EA">
      <w:pPr>
        <w:jc w:val="both"/>
        <w:rPr>
          <w:rFonts w:ascii="Arial" w:hAnsi="Arial" w:cs="Arial"/>
          <w:color w:val="000000" w:themeColor="text1"/>
          <w:sz w:val="24"/>
          <w:szCs w:val="24"/>
        </w:rPr>
      </w:pPr>
      <w:r>
        <w:rPr>
          <w:rFonts w:ascii="Arial" w:hAnsi="Arial" w:cs="Arial"/>
          <w:color w:val="000000" w:themeColor="text1"/>
          <w:sz w:val="24"/>
          <w:szCs w:val="24"/>
        </w:rPr>
        <w:t>Generalizar estas dos ideas para todos los posibles hiperplanos que separan un conjunto de datos requiere una notación previa.</w:t>
      </w:r>
    </w:p>
    <w:p w14:paraId="27D773CF" w14:textId="77777777" w:rsidR="00283B25" w:rsidRDefault="00283B25" w:rsidP="00FF26EA">
      <w:pPr>
        <w:jc w:val="both"/>
        <w:rPr>
          <w:rFonts w:ascii="Arial" w:hAnsi="Arial" w:cs="Arial"/>
          <w:color w:val="000000" w:themeColor="text1"/>
          <w:sz w:val="24"/>
          <w:szCs w:val="24"/>
        </w:rPr>
      </w:pPr>
    </w:p>
    <w:p w14:paraId="06A022F8" w14:textId="2A0867E2" w:rsidR="00FF26EA" w:rsidRPr="00FF26EA" w:rsidRDefault="00FF26EA" w:rsidP="00FF26EA">
      <w:pPr>
        <w:jc w:val="both"/>
        <w:rPr>
          <w:rFonts w:ascii="Arial" w:hAnsi="Arial" w:cs="Arial"/>
          <w:b/>
          <w:bCs/>
          <w:color w:val="000000" w:themeColor="text1"/>
          <w:sz w:val="24"/>
          <w:szCs w:val="24"/>
        </w:rPr>
      </w:pPr>
      <w:r w:rsidRPr="00FF26EA">
        <w:rPr>
          <w:rFonts w:ascii="Arial" w:hAnsi="Arial" w:cs="Arial"/>
          <w:b/>
          <w:bCs/>
          <w:color w:val="000000" w:themeColor="text1"/>
          <w:sz w:val="24"/>
          <w:szCs w:val="24"/>
        </w:rPr>
        <w:t>Notación</w:t>
      </w:r>
    </w:p>
    <w:p w14:paraId="75A73F03" w14:textId="648045B8" w:rsidR="00F60D71" w:rsidRDefault="00283B25" w:rsidP="009837E0">
      <w:pPr>
        <w:jc w:val="both"/>
        <w:rPr>
          <w:rFonts w:ascii="Arial" w:eastAsiaTheme="minorEastAsia" w:hAnsi="Arial" w:cs="Arial"/>
          <w:color w:val="000000" w:themeColor="text1"/>
          <w:sz w:val="24"/>
          <w:szCs w:val="24"/>
        </w:rPr>
      </w:pPr>
      <w:r>
        <w:rPr>
          <w:rFonts w:ascii="Arial" w:hAnsi="Arial" w:cs="Arial"/>
          <w:color w:val="000000" w:themeColor="text1"/>
          <w:sz w:val="24"/>
          <w:szCs w:val="24"/>
        </w:rPr>
        <w:t xml:space="preserve">Consideraremos </w:t>
      </w:r>
      <w:r w:rsidR="0082771B">
        <w:rPr>
          <w:rFonts w:ascii="Arial" w:hAnsi="Arial" w:cs="Arial"/>
          <w:color w:val="000000" w:themeColor="text1"/>
          <w:sz w:val="24"/>
          <w:szCs w:val="24"/>
        </w:rPr>
        <w:t xml:space="preserve">las etiquetas </w:t>
      </w:r>
      <m:oMath>
        <m:r>
          <w:rPr>
            <w:rFonts w:ascii="Cambria Math" w:hAnsi="Cambria Math" w:cs="Arial"/>
            <w:color w:val="000000" w:themeColor="text1"/>
            <w:sz w:val="24"/>
            <w:szCs w:val="24"/>
          </w:rPr>
          <m:t>y∈{-1,1}</m:t>
        </m:r>
      </m:oMath>
      <w:r w:rsidR="0082771B">
        <w:rPr>
          <w:rFonts w:ascii="Arial" w:eastAsiaTheme="minorEastAsia" w:hAnsi="Arial" w:cs="Arial"/>
          <w:color w:val="000000" w:themeColor="text1"/>
          <w:sz w:val="24"/>
          <w:szCs w:val="24"/>
        </w:rPr>
        <w:t xml:space="preserve"> en lugar de </w:t>
      </w:r>
      <m:oMath>
        <m:r>
          <w:rPr>
            <w:rFonts w:ascii="Cambria Math" w:eastAsiaTheme="minorEastAsia" w:hAnsi="Cambria Math" w:cs="Arial"/>
            <w:color w:val="000000" w:themeColor="text1"/>
            <w:sz w:val="24"/>
            <w:szCs w:val="24"/>
          </w:rPr>
          <m:t>{0,1}</m:t>
        </m:r>
      </m:oMath>
      <w:r w:rsidR="0082771B">
        <w:rPr>
          <w:rFonts w:ascii="Arial" w:eastAsiaTheme="minorEastAsia" w:hAnsi="Arial" w:cs="Arial"/>
          <w:color w:val="000000" w:themeColor="text1"/>
          <w:sz w:val="24"/>
          <w:szCs w:val="24"/>
        </w:rPr>
        <w:t>.</w:t>
      </w:r>
    </w:p>
    <w:p w14:paraId="26A0CFCC" w14:textId="50357F84" w:rsidR="0082771B" w:rsidRDefault="0082771B" w:rsidP="009837E0">
      <w:pPr>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El parámetro independiente del clasificador se demorará de la siguiente forma:</w:t>
      </w:r>
    </w:p>
    <w:p w14:paraId="3A429FD1" w14:textId="103A9625" w:rsidR="0082771B" w:rsidRPr="0082771B" w:rsidRDefault="00730023" w:rsidP="009837E0">
      <w:pPr>
        <w:jc w:val="both"/>
        <w:rPr>
          <w:rFonts w:ascii="Arial" w:eastAsiaTheme="minorEastAsia" w:hAnsi="Arial" w:cs="Arial"/>
          <w:color w:val="000000" w:themeColor="text1"/>
          <w:sz w:val="24"/>
          <w:szCs w:val="24"/>
        </w:rPr>
      </w:pPr>
      <m:oMathPara>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h</m:t>
              </m:r>
            </m:e>
            <m:sub>
              <m:r>
                <w:rPr>
                  <w:rFonts w:ascii="Cambria Math" w:hAnsi="Cambria Math" w:cs="Arial"/>
                  <w:color w:val="000000" w:themeColor="text1"/>
                  <w:sz w:val="24"/>
                  <w:szCs w:val="24"/>
                </w:rPr>
                <m:t>w,b</m:t>
              </m:r>
            </m:sub>
          </m:sSub>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x</m:t>
              </m:r>
            </m:e>
          </m:d>
          <m:r>
            <w:rPr>
              <w:rFonts w:ascii="Cambria Math" w:hAnsi="Cambria Math" w:cs="Arial"/>
              <w:color w:val="000000" w:themeColor="text1"/>
              <w:sz w:val="24"/>
              <w:szCs w:val="24"/>
            </w:rPr>
            <m:t>=g(</m:t>
          </m:r>
          <m:sSup>
            <m:sSupPr>
              <m:ctrlPr>
                <w:rPr>
                  <w:rFonts w:ascii="Cambria Math" w:hAnsi="Cambria Math" w:cs="Arial"/>
                  <w:i/>
                  <w:color w:val="000000" w:themeColor="text1"/>
                  <w:sz w:val="24"/>
                  <w:szCs w:val="24"/>
                </w:rPr>
              </m:ctrlPr>
            </m:sSupPr>
            <m:e>
              <m:r>
                <w:rPr>
                  <w:rFonts w:ascii="Cambria Math" w:hAnsi="Cambria Math" w:cs="Arial"/>
                  <w:color w:val="000000" w:themeColor="text1"/>
                  <w:sz w:val="24"/>
                  <w:szCs w:val="24"/>
                </w:rPr>
                <m:t>w</m:t>
              </m:r>
            </m:e>
            <m:sup>
              <m:r>
                <w:rPr>
                  <w:rFonts w:ascii="Cambria Math" w:hAnsi="Cambria Math" w:cs="Arial"/>
                  <w:color w:val="000000" w:themeColor="text1"/>
                  <w:sz w:val="24"/>
                  <w:szCs w:val="24"/>
                </w:rPr>
                <m:t>T</m:t>
              </m:r>
            </m:sup>
          </m:sSup>
          <m:r>
            <w:rPr>
              <w:rFonts w:ascii="Cambria Math" w:hAnsi="Cambria Math" w:cs="Arial"/>
              <w:color w:val="000000" w:themeColor="text1"/>
              <w:sz w:val="24"/>
              <w:szCs w:val="24"/>
            </w:rPr>
            <m:t>x+b)</m:t>
          </m:r>
        </m:oMath>
      </m:oMathPara>
    </w:p>
    <w:p w14:paraId="329EB966" w14:textId="2BDC29A0" w:rsidR="0082771B" w:rsidRDefault="0082771B" w:rsidP="009837E0">
      <w:pPr>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 xml:space="preserve">Donde </w:t>
      </w:r>
      <m:oMath>
        <m:r>
          <w:rPr>
            <w:rFonts w:ascii="Cambria Math" w:eastAsiaTheme="minorEastAsia" w:hAnsi="Cambria Math" w:cs="Arial"/>
            <w:color w:val="000000" w:themeColor="text1"/>
            <w:sz w:val="24"/>
            <w:szCs w:val="24"/>
          </w:rPr>
          <m:t>g</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z</m:t>
            </m:r>
          </m:e>
        </m:d>
        <m:r>
          <w:rPr>
            <w:rFonts w:ascii="Cambria Math" w:eastAsiaTheme="minorEastAsia" w:hAnsi="Cambria Math" w:cs="Arial"/>
            <w:color w:val="000000" w:themeColor="text1"/>
            <w:sz w:val="24"/>
            <w:szCs w:val="24"/>
          </w:rPr>
          <m:t>=1</m:t>
        </m:r>
      </m:oMath>
      <w:r>
        <w:rPr>
          <w:rFonts w:ascii="Arial" w:eastAsiaTheme="minorEastAsia" w:hAnsi="Arial" w:cs="Arial"/>
          <w:color w:val="000000" w:themeColor="text1"/>
          <w:sz w:val="24"/>
          <w:szCs w:val="24"/>
        </w:rPr>
        <w:t xml:space="preserve"> si </w:t>
      </w:r>
      <m:oMath>
        <m:r>
          <w:rPr>
            <w:rFonts w:ascii="Cambria Math" w:eastAsiaTheme="minorEastAsia" w:hAnsi="Cambria Math" w:cs="Arial"/>
            <w:color w:val="000000" w:themeColor="text1"/>
            <w:sz w:val="24"/>
            <w:szCs w:val="24"/>
          </w:rPr>
          <m:t>z≥0</m:t>
        </m:r>
      </m:oMath>
      <w:r>
        <w:rPr>
          <w:rFonts w:ascii="Arial" w:eastAsiaTheme="minorEastAsia" w:hAnsi="Arial" w:cs="Arial"/>
          <w:color w:val="000000" w:themeColor="text1"/>
          <w:sz w:val="24"/>
          <w:szCs w:val="24"/>
        </w:rPr>
        <w:t xml:space="preserve">, si no </w:t>
      </w:r>
      <m:oMath>
        <m:r>
          <w:rPr>
            <w:rFonts w:ascii="Cambria Math" w:eastAsiaTheme="minorEastAsia" w:hAnsi="Cambria Math" w:cs="Arial"/>
            <w:color w:val="000000" w:themeColor="text1"/>
            <w:sz w:val="24"/>
            <w:szCs w:val="24"/>
          </w:rPr>
          <m:t>g</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z</m:t>
            </m:r>
          </m:e>
        </m:d>
        <m:r>
          <w:rPr>
            <w:rFonts w:ascii="Cambria Math" w:eastAsiaTheme="minorEastAsia" w:hAnsi="Cambria Math" w:cs="Arial"/>
            <w:color w:val="000000" w:themeColor="text1"/>
            <w:sz w:val="24"/>
            <w:szCs w:val="24"/>
          </w:rPr>
          <m:t>=-1</m:t>
        </m:r>
      </m:oMath>
      <w:r>
        <w:rPr>
          <w:rFonts w:ascii="Arial" w:eastAsiaTheme="minorEastAsia" w:hAnsi="Arial" w:cs="Arial"/>
          <w:color w:val="000000" w:themeColor="text1"/>
          <w:sz w:val="24"/>
          <w:szCs w:val="24"/>
        </w:rPr>
        <w:t>.</w:t>
      </w:r>
    </w:p>
    <w:p w14:paraId="3835A303" w14:textId="7CBB734B" w:rsidR="009B12CB" w:rsidRDefault="009B12CB" w:rsidP="009837E0">
      <w:pPr>
        <w:jc w:val="both"/>
        <w:rPr>
          <w:rFonts w:ascii="Arial" w:eastAsiaTheme="minorEastAsia" w:hAnsi="Arial" w:cs="Arial"/>
          <w:color w:val="000000" w:themeColor="text1"/>
          <w:sz w:val="24"/>
          <w:szCs w:val="24"/>
        </w:rPr>
      </w:pPr>
    </w:p>
    <w:p w14:paraId="3E42EFD8" w14:textId="691A0947" w:rsidR="009B12CB" w:rsidRDefault="009B12CB" w:rsidP="009837E0">
      <w:pPr>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Problema de minimización</w:t>
      </w:r>
    </w:p>
    <w:p w14:paraId="26E2E8FF" w14:textId="6A11504E" w:rsidR="009B12CB" w:rsidRDefault="009B12CB" w:rsidP="009837E0">
      <w:pPr>
        <w:jc w:val="both"/>
        <w:rPr>
          <w:rFonts w:ascii="Arial" w:eastAsiaTheme="minorEastAsia" w:hAnsi="Arial" w:cs="Arial"/>
          <w:color w:val="000000" w:themeColor="text1"/>
          <w:sz w:val="24"/>
          <w:szCs w:val="24"/>
        </w:rPr>
      </w:pPr>
    </w:p>
    <w:p w14:paraId="3542C017" w14:textId="6D1A9B5D" w:rsidR="009B12CB" w:rsidRDefault="009B12CB" w:rsidP="009837E0">
      <w:pPr>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Resolución por Lagrange</w:t>
      </w:r>
    </w:p>
    <w:p w14:paraId="2A755185" w14:textId="53F30F27" w:rsidR="009B12CB" w:rsidRDefault="009B12CB" w:rsidP="009837E0">
      <w:pPr>
        <w:jc w:val="both"/>
        <w:rPr>
          <w:rFonts w:ascii="Arial" w:eastAsiaTheme="minorEastAsia" w:hAnsi="Arial" w:cs="Arial"/>
          <w:color w:val="000000" w:themeColor="text1"/>
          <w:sz w:val="24"/>
          <w:szCs w:val="24"/>
        </w:rPr>
      </w:pPr>
    </w:p>
    <w:p w14:paraId="2E992456" w14:textId="4AA616C9" w:rsidR="009B12CB" w:rsidRDefault="009B12CB" w:rsidP="009837E0">
      <w:pPr>
        <w:jc w:val="both"/>
        <w:rPr>
          <w:rFonts w:ascii="Arial" w:eastAsiaTheme="minorEastAsia" w:hAnsi="Arial" w:cs="Arial"/>
          <w:color w:val="000000" w:themeColor="text1"/>
          <w:sz w:val="24"/>
          <w:szCs w:val="24"/>
        </w:rPr>
      </w:pPr>
      <w:proofErr w:type="spellStart"/>
      <w:r>
        <w:rPr>
          <w:rFonts w:ascii="Arial" w:eastAsiaTheme="minorEastAsia" w:hAnsi="Arial" w:cs="Arial"/>
          <w:color w:val="000000" w:themeColor="text1"/>
          <w:sz w:val="24"/>
          <w:szCs w:val="24"/>
        </w:rPr>
        <w:t>Kernels</w:t>
      </w:r>
      <w:proofErr w:type="spellEnd"/>
    </w:p>
    <w:p w14:paraId="42695C6E" w14:textId="77777777" w:rsidR="009B12CB" w:rsidRDefault="009B12CB" w:rsidP="009837E0">
      <w:pPr>
        <w:jc w:val="both"/>
        <w:rPr>
          <w:rFonts w:ascii="Arial" w:eastAsiaTheme="minorEastAsia" w:hAnsi="Arial" w:cs="Arial"/>
          <w:color w:val="000000" w:themeColor="text1"/>
          <w:sz w:val="24"/>
          <w:szCs w:val="24"/>
        </w:rPr>
      </w:pPr>
    </w:p>
    <w:p w14:paraId="62EE4DF0" w14:textId="380932EA" w:rsidR="009B12CB" w:rsidRDefault="009B12CB" w:rsidP="009837E0">
      <w:pPr>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Regularización</w:t>
      </w:r>
    </w:p>
    <w:p w14:paraId="329143EE" w14:textId="77777777" w:rsidR="009B12CB" w:rsidRDefault="009B12CB" w:rsidP="009837E0">
      <w:pPr>
        <w:jc w:val="both"/>
        <w:rPr>
          <w:rFonts w:ascii="Arial" w:eastAsiaTheme="minorEastAsia" w:hAnsi="Arial" w:cs="Arial"/>
          <w:color w:val="000000" w:themeColor="text1"/>
          <w:sz w:val="24"/>
          <w:szCs w:val="24"/>
        </w:rPr>
      </w:pPr>
    </w:p>
    <w:p w14:paraId="05538C13" w14:textId="77777777" w:rsidR="0082771B" w:rsidRDefault="0082771B" w:rsidP="009837E0">
      <w:pPr>
        <w:jc w:val="both"/>
        <w:rPr>
          <w:rFonts w:ascii="Arial" w:hAnsi="Arial" w:cs="Arial"/>
          <w:color w:val="000000" w:themeColor="text1"/>
          <w:sz w:val="24"/>
          <w:szCs w:val="24"/>
        </w:rPr>
      </w:pPr>
    </w:p>
    <w:p w14:paraId="45AA31FB" w14:textId="77777777" w:rsidR="00F60D71" w:rsidRDefault="00F60D71" w:rsidP="009837E0">
      <w:pPr>
        <w:jc w:val="both"/>
        <w:rPr>
          <w:rFonts w:ascii="Arial" w:hAnsi="Arial" w:cs="Arial"/>
          <w:color w:val="000000" w:themeColor="text1"/>
          <w:sz w:val="24"/>
          <w:szCs w:val="24"/>
        </w:rPr>
      </w:pPr>
    </w:p>
    <w:p w14:paraId="5A587987" w14:textId="2C2940DD" w:rsidR="0020258F" w:rsidRDefault="0020258F" w:rsidP="009837E0">
      <w:pPr>
        <w:jc w:val="both"/>
        <w:rPr>
          <w:rFonts w:ascii="Arial" w:hAnsi="Arial" w:cs="Arial"/>
          <w:color w:val="000000" w:themeColor="text1"/>
          <w:sz w:val="24"/>
          <w:szCs w:val="24"/>
        </w:rPr>
      </w:pPr>
      <w:r>
        <w:rPr>
          <w:rFonts w:ascii="Arial" w:hAnsi="Arial" w:cs="Arial"/>
          <w:color w:val="000000" w:themeColor="text1"/>
          <w:sz w:val="24"/>
          <w:szCs w:val="24"/>
        </w:rPr>
        <w:t>Concepto de margen</w:t>
      </w:r>
    </w:p>
    <w:p w14:paraId="09F3C033" w14:textId="462449B0" w:rsidR="0020258F" w:rsidRDefault="00C321B0" w:rsidP="009837E0">
      <w:pPr>
        <w:jc w:val="both"/>
        <w:rPr>
          <w:rFonts w:ascii="Arial" w:hAnsi="Arial" w:cs="Arial"/>
          <w:color w:val="000000" w:themeColor="text1"/>
          <w:sz w:val="24"/>
          <w:szCs w:val="24"/>
        </w:rPr>
      </w:pPr>
      <w:r>
        <w:rPr>
          <w:rFonts w:ascii="Arial" w:hAnsi="Arial" w:cs="Arial"/>
          <w:color w:val="000000" w:themeColor="text1"/>
          <w:sz w:val="24"/>
          <w:szCs w:val="24"/>
        </w:rPr>
        <w:t>Definamos el siguiente problema de se</w:t>
      </w:r>
    </w:p>
    <w:p w14:paraId="69D113EC" w14:textId="77777777" w:rsidR="0020258F" w:rsidRDefault="0020258F" w:rsidP="009837E0">
      <w:pPr>
        <w:jc w:val="both"/>
        <w:rPr>
          <w:rFonts w:ascii="Arial" w:hAnsi="Arial" w:cs="Arial"/>
          <w:color w:val="000000" w:themeColor="text1"/>
          <w:sz w:val="24"/>
          <w:szCs w:val="24"/>
        </w:rPr>
      </w:pPr>
    </w:p>
    <w:p w14:paraId="6B460F44" w14:textId="51339EB1" w:rsidR="0020258F" w:rsidRPr="009837E0" w:rsidRDefault="0020258F" w:rsidP="009837E0">
      <w:pPr>
        <w:jc w:val="both"/>
        <w:rPr>
          <w:rFonts w:ascii="Arial" w:hAnsi="Arial" w:cs="Arial"/>
          <w:color w:val="000000" w:themeColor="text1"/>
          <w:sz w:val="24"/>
          <w:szCs w:val="24"/>
        </w:rPr>
      </w:pPr>
      <w:r>
        <w:rPr>
          <w:rFonts w:ascii="Arial" w:hAnsi="Arial" w:cs="Arial"/>
          <w:color w:val="000000" w:themeColor="text1"/>
          <w:sz w:val="24"/>
          <w:szCs w:val="24"/>
        </w:rPr>
        <w:t xml:space="preserve">Enlace: </w:t>
      </w:r>
      <w:hyperlink r:id="rId26" w:history="1">
        <w:r>
          <w:rPr>
            <w:rStyle w:val="Hipervnculo"/>
          </w:rPr>
          <w:t>http://cs229.stanford.edu/notes/cs229-notes3.pdf</w:t>
        </w:r>
      </w:hyperlink>
    </w:p>
    <w:p w14:paraId="77462D74" w14:textId="77777777" w:rsidR="00E3760E" w:rsidRPr="004B37FB" w:rsidRDefault="00E3760E" w:rsidP="00937CCA">
      <w:pPr>
        <w:rPr>
          <w:rFonts w:ascii="Arial" w:hAnsi="Arial" w:cs="Arial"/>
          <w:color w:val="000000" w:themeColor="text1"/>
          <w:sz w:val="26"/>
          <w:szCs w:val="26"/>
        </w:rPr>
      </w:pPr>
    </w:p>
    <w:p w14:paraId="118B3C26" w14:textId="77777777" w:rsidR="004B37FB" w:rsidRPr="004B37FB" w:rsidRDefault="004B37FB" w:rsidP="00937CCA">
      <w:pPr>
        <w:rPr>
          <w:rFonts w:ascii="Arial" w:hAnsi="Arial" w:cs="Arial"/>
          <w:sz w:val="26"/>
          <w:szCs w:val="26"/>
        </w:rPr>
      </w:pPr>
    </w:p>
    <w:p w14:paraId="78747012" w14:textId="01BB3212" w:rsidR="006E2FFE" w:rsidRDefault="006E2FFE" w:rsidP="006E2FFE">
      <w:pPr>
        <w:pStyle w:val="Ttulo1"/>
        <w:rPr>
          <w:rFonts w:ascii="Arial" w:hAnsi="Arial" w:cs="Arial"/>
          <w:color w:val="000000" w:themeColor="text1"/>
        </w:rPr>
      </w:pPr>
      <w:bookmarkStart w:id="44" w:name="_Metodología_de_experimentación"/>
      <w:bookmarkStart w:id="45" w:name="_Toc40468846"/>
      <w:bookmarkEnd w:id="44"/>
      <w:r w:rsidRPr="006E2FFE">
        <w:rPr>
          <w:rFonts w:ascii="Arial" w:hAnsi="Arial" w:cs="Arial"/>
          <w:color w:val="000000" w:themeColor="text1"/>
        </w:rPr>
        <w:t>M</w:t>
      </w:r>
      <w:r w:rsidR="007776AA">
        <w:rPr>
          <w:rFonts w:ascii="Arial" w:hAnsi="Arial" w:cs="Arial"/>
          <w:color w:val="000000" w:themeColor="text1"/>
        </w:rPr>
        <w:t>etodología de experimentación</w:t>
      </w:r>
      <w:bookmarkEnd w:id="45"/>
    </w:p>
    <w:p w14:paraId="5C1570CE" w14:textId="3D957291" w:rsidR="007776AA" w:rsidRDefault="007776AA" w:rsidP="007776AA"/>
    <w:p w14:paraId="2958F573" w14:textId="565057A5" w:rsidR="007776AA" w:rsidRDefault="007776AA" w:rsidP="007776AA">
      <w:r>
        <w:t>Métricas</w:t>
      </w:r>
    </w:p>
    <w:p w14:paraId="633F3A18" w14:textId="623C8235" w:rsidR="007776AA" w:rsidRPr="007776AA" w:rsidRDefault="007776AA" w:rsidP="007776AA">
      <w:r>
        <w:lastRenderedPageBreak/>
        <w:t xml:space="preserve"> Validación cruzada</w:t>
      </w:r>
    </w:p>
    <w:p w14:paraId="133CED6D" w14:textId="236D2ED0" w:rsidR="000957F0" w:rsidRDefault="000957F0" w:rsidP="000957F0"/>
    <w:p w14:paraId="2EA9AE97" w14:textId="50303C81" w:rsidR="000957F0" w:rsidRPr="008A7DCD" w:rsidRDefault="000957F0" w:rsidP="000957F0">
      <w:pPr>
        <w:pStyle w:val="Ttulo2"/>
        <w:rPr>
          <w:rFonts w:ascii="Arial" w:hAnsi="Arial" w:cs="Arial"/>
          <w:color w:val="000000" w:themeColor="text1"/>
        </w:rPr>
      </w:pPr>
      <w:bookmarkStart w:id="46" w:name="_Toc40468847"/>
      <w:r w:rsidRPr="008A7DCD">
        <w:rPr>
          <w:rFonts w:ascii="Arial" w:hAnsi="Arial" w:cs="Arial"/>
          <w:color w:val="000000" w:themeColor="text1"/>
        </w:rPr>
        <w:t xml:space="preserve">Exactitud o </w:t>
      </w:r>
      <w:proofErr w:type="spellStart"/>
      <w:r w:rsidRPr="00A813B5">
        <w:rPr>
          <w:rFonts w:ascii="Arial" w:hAnsi="Arial" w:cs="Arial"/>
          <w:i/>
          <w:iCs/>
          <w:color w:val="000000" w:themeColor="text1"/>
        </w:rPr>
        <w:t>accuracy</w:t>
      </w:r>
      <w:bookmarkEnd w:id="46"/>
      <w:proofErr w:type="spellEnd"/>
    </w:p>
    <w:p w14:paraId="3EDEF9E0" w14:textId="0DFC5973" w:rsidR="000957F0" w:rsidRPr="008A7DCD" w:rsidRDefault="000957F0" w:rsidP="000957F0">
      <w:pPr>
        <w:rPr>
          <w:rFonts w:ascii="Arial" w:hAnsi="Arial" w:cs="Arial"/>
          <w:color w:val="000000" w:themeColor="text1"/>
        </w:rPr>
      </w:pPr>
    </w:p>
    <w:p w14:paraId="25004E25" w14:textId="0ADED0F3" w:rsidR="000957F0" w:rsidRPr="008A7DCD" w:rsidRDefault="000957F0" w:rsidP="000957F0">
      <w:pPr>
        <w:pStyle w:val="Ttulo2"/>
        <w:rPr>
          <w:rFonts w:ascii="Arial" w:hAnsi="Arial" w:cs="Arial"/>
          <w:color w:val="000000" w:themeColor="text1"/>
        </w:rPr>
      </w:pPr>
      <w:bookmarkStart w:id="47" w:name="_Toc40468848"/>
      <w:r w:rsidRPr="008A7DCD">
        <w:rPr>
          <w:rFonts w:ascii="Arial" w:hAnsi="Arial" w:cs="Arial"/>
          <w:color w:val="000000" w:themeColor="text1"/>
        </w:rPr>
        <w:t>Precisión</w:t>
      </w:r>
      <w:bookmarkEnd w:id="47"/>
    </w:p>
    <w:p w14:paraId="774FA4E5" w14:textId="77777777" w:rsidR="000957F0" w:rsidRPr="008A7DCD" w:rsidRDefault="000957F0" w:rsidP="000957F0">
      <w:pPr>
        <w:pStyle w:val="Prrafodelista"/>
        <w:rPr>
          <w:rFonts w:ascii="Arial" w:hAnsi="Arial" w:cs="Arial"/>
          <w:color w:val="000000" w:themeColor="text1"/>
        </w:rPr>
      </w:pPr>
    </w:p>
    <w:p w14:paraId="1019853A" w14:textId="360B39B6" w:rsidR="000957F0" w:rsidRDefault="000957F0" w:rsidP="000957F0">
      <w:pPr>
        <w:pStyle w:val="Ttulo2"/>
        <w:rPr>
          <w:rFonts w:ascii="Arial" w:hAnsi="Arial" w:cs="Arial"/>
          <w:i/>
          <w:iCs/>
          <w:color w:val="000000" w:themeColor="text1"/>
        </w:rPr>
      </w:pPr>
      <w:bookmarkStart w:id="48" w:name="_Toc40468849"/>
      <w:r w:rsidRPr="008A7DCD">
        <w:rPr>
          <w:rFonts w:ascii="Arial" w:hAnsi="Arial" w:cs="Arial"/>
          <w:color w:val="000000" w:themeColor="text1"/>
        </w:rPr>
        <w:t xml:space="preserve">Exhaustividad o </w:t>
      </w:r>
      <w:proofErr w:type="spellStart"/>
      <w:r w:rsidRPr="00A813B5">
        <w:rPr>
          <w:rFonts w:ascii="Arial" w:hAnsi="Arial" w:cs="Arial"/>
          <w:i/>
          <w:iCs/>
          <w:color w:val="000000" w:themeColor="text1"/>
        </w:rPr>
        <w:t>recall</w:t>
      </w:r>
      <w:bookmarkEnd w:id="48"/>
      <w:proofErr w:type="spellEnd"/>
    </w:p>
    <w:p w14:paraId="1750E3A9" w14:textId="153A7E53" w:rsidR="00C67FE9" w:rsidRDefault="00C67FE9" w:rsidP="00C67FE9"/>
    <w:p w14:paraId="3002B054" w14:textId="2C4DC0B3" w:rsidR="00C67FE9" w:rsidRDefault="00C67FE9" w:rsidP="00C67FE9">
      <w:pPr>
        <w:pStyle w:val="Ttulo2"/>
        <w:rPr>
          <w:rFonts w:ascii="Arial" w:hAnsi="Arial" w:cs="Arial"/>
          <w:color w:val="auto"/>
        </w:rPr>
      </w:pPr>
      <w:bookmarkStart w:id="49" w:name="_Ajuste_de_hiperparámetros"/>
      <w:bookmarkStart w:id="50" w:name="_Toc40468850"/>
      <w:bookmarkEnd w:id="49"/>
      <w:r w:rsidRPr="00C67FE9">
        <w:rPr>
          <w:rFonts w:ascii="Arial" w:hAnsi="Arial" w:cs="Arial"/>
          <w:color w:val="auto"/>
        </w:rPr>
        <w:t>Ajuste de hiperparámetros</w:t>
      </w:r>
      <w:bookmarkEnd w:id="50"/>
    </w:p>
    <w:p w14:paraId="2A62AEBC" w14:textId="26D62476" w:rsidR="00C67FE9" w:rsidRDefault="00C67FE9" w:rsidP="00C67FE9"/>
    <w:p w14:paraId="00418542" w14:textId="07B50DBC" w:rsidR="00C67FE9" w:rsidRDefault="00C67FE9" w:rsidP="00C67FE9">
      <w:pPr>
        <w:rPr>
          <w:rFonts w:ascii="Arial" w:hAnsi="Arial" w:cs="Arial"/>
        </w:rPr>
      </w:pPr>
      <w:r w:rsidRPr="00C67FE9">
        <w:rPr>
          <w:rFonts w:ascii="Arial" w:hAnsi="Arial" w:cs="Arial"/>
        </w:rPr>
        <w:t>Búsqueda en rejilla</w:t>
      </w:r>
    </w:p>
    <w:p w14:paraId="47DC91E1" w14:textId="73D5417F" w:rsidR="00C67FE9" w:rsidRDefault="00C67FE9" w:rsidP="00C67FE9">
      <w:pPr>
        <w:rPr>
          <w:rFonts w:ascii="Arial" w:hAnsi="Arial" w:cs="Arial"/>
        </w:rPr>
      </w:pPr>
    </w:p>
    <w:p w14:paraId="573EA065" w14:textId="1097E73C" w:rsidR="00C67FE9" w:rsidRDefault="00C67FE9" w:rsidP="00C67FE9">
      <w:pPr>
        <w:rPr>
          <w:rFonts w:ascii="Arial" w:hAnsi="Arial" w:cs="Arial"/>
        </w:rPr>
      </w:pPr>
      <w:r>
        <w:rPr>
          <w:rFonts w:ascii="Arial" w:hAnsi="Arial" w:cs="Arial"/>
        </w:rPr>
        <w:t>Búsqueda aleatoria</w:t>
      </w:r>
    </w:p>
    <w:p w14:paraId="2E8E9754" w14:textId="65124B95" w:rsidR="00C67FE9" w:rsidRDefault="00C67FE9" w:rsidP="00C67FE9">
      <w:pPr>
        <w:rPr>
          <w:rFonts w:ascii="Arial" w:hAnsi="Arial" w:cs="Arial"/>
        </w:rPr>
      </w:pPr>
    </w:p>
    <w:p w14:paraId="09EA877F" w14:textId="744EE25C" w:rsidR="00C67FE9" w:rsidRPr="00C67FE9" w:rsidRDefault="00C67FE9" w:rsidP="00C67FE9">
      <w:pPr>
        <w:rPr>
          <w:rFonts w:ascii="Arial" w:hAnsi="Arial" w:cs="Arial"/>
        </w:rPr>
      </w:pPr>
      <w:r>
        <w:rPr>
          <w:rFonts w:ascii="Arial" w:hAnsi="Arial" w:cs="Arial"/>
        </w:rPr>
        <w:t>Búsqueda evolutiva</w:t>
      </w:r>
    </w:p>
    <w:p w14:paraId="4A269913" w14:textId="11C61578" w:rsidR="000957F0" w:rsidRPr="008A7DCD" w:rsidRDefault="000957F0" w:rsidP="000957F0">
      <w:pPr>
        <w:rPr>
          <w:rFonts w:ascii="Arial" w:hAnsi="Arial" w:cs="Arial"/>
          <w:color w:val="000000" w:themeColor="text1"/>
        </w:rPr>
      </w:pPr>
    </w:p>
    <w:p w14:paraId="773253E3" w14:textId="4E7981EB" w:rsidR="000957F0" w:rsidRPr="008A7DCD" w:rsidRDefault="000957F0" w:rsidP="000957F0">
      <w:pPr>
        <w:pStyle w:val="Ttulo2"/>
        <w:rPr>
          <w:rFonts w:ascii="Arial" w:hAnsi="Arial" w:cs="Arial"/>
          <w:color w:val="000000" w:themeColor="text1"/>
        </w:rPr>
      </w:pPr>
      <w:bookmarkStart w:id="51" w:name="_Validación_cruzada"/>
      <w:bookmarkStart w:id="52" w:name="_Toc40468851"/>
      <w:bookmarkEnd w:id="51"/>
      <w:r w:rsidRPr="008A7DCD">
        <w:rPr>
          <w:rFonts w:ascii="Arial" w:hAnsi="Arial" w:cs="Arial"/>
          <w:color w:val="000000" w:themeColor="text1"/>
        </w:rPr>
        <w:t>Validación cruzada</w:t>
      </w:r>
      <w:bookmarkEnd w:id="52"/>
    </w:p>
    <w:p w14:paraId="080839D9" w14:textId="77777777" w:rsidR="000957F0" w:rsidRPr="000957F0" w:rsidRDefault="000957F0" w:rsidP="000957F0"/>
    <w:p w14:paraId="5678C8E1" w14:textId="77777777" w:rsidR="006E2FFE" w:rsidRPr="006E2FFE" w:rsidRDefault="006E2FFE" w:rsidP="00937CCA">
      <w:pPr>
        <w:rPr>
          <w:rFonts w:ascii="Arial" w:hAnsi="Arial" w:cs="Arial"/>
          <w:sz w:val="32"/>
          <w:szCs w:val="32"/>
        </w:rPr>
      </w:pPr>
    </w:p>
    <w:p w14:paraId="7F159318" w14:textId="6DC6C137" w:rsidR="00D85B7F" w:rsidRPr="004B37FB" w:rsidRDefault="003F341A" w:rsidP="00937CCA">
      <w:pPr>
        <w:pStyle w:val="Ttulo1"/>
        <w:rPr>
          <w:rFonts w:ascii="Arial" w:hAnsi="Arial" w:cs="Arial"/>
          <w:b/>
          <w:bCs/>
          <w:color w:val="auto"/>
        </w:rPr>
      </w:pPr>
      <w:bookmarkStart w:id="53" w:name="_Experimentos"/>
      <w:bookmarkStart w:id="54" w:name="_Toc40468852"/>
      <w:bookmarkEnd w:id="53"/>
      <w:r>
        <w:rPr>
          <w:rFonts w:ascii="Arial" w:hAnsi="Arial" w:cs="Arial"/>
          <w:b/>
          <w:bCs/>
          <w:color w:val="auto"/>
        </w:rPr>
        <w:t>Experimentos</w:t>
      </w:r>
      <w:bookmarkEnd w:id="54"/>
    </w:p>
    <w:p w14:paraId="79B8E970" w14:textId="2ED4D57E" w:rsidR="009769B7" w:rsidRDefault="009769B7" w:rsidP="00937CCA">
      <w:pPr>
        <w:rPr>
          <w:rFonts w:ascii="Arial" w:hAnsi="Arial" w:cs="Arial"/>
        </w:rPr>
      </w:pPr>
    </w:p>
    <w:p w14:paraId="4CFD9680" w14:textId="053A08E1" w:rsidR="004B37FB" w:rsidRPr="004B37FB" w:rsidRDefault="004B37FB" w:rsidP="009C3F57">
      <w:pPr>
        <w:pStyle w:val="Ttulo2"/>
        <w:rPr>
          <w:rFonts w:ascii="Arial" w:hAnsi="Arial" w:cs="Arial"/>
          <w:b/>
          <w:bCs/>
          <w:color w:val="000000" w:themeColor="text1"/>
        </w:rPr>
      </w:pPr>
      <w:bookmarkStart w:id="55" w:name="_Toc40468853"/>
      <w:r w:rsidRPr="004B37FB">
        <w:rPr>
          <w:rFonts w:ascii="Arial" w:hAnsi="Arial" w:cs="Arial"/>
          <w:b/>
          <w:bCs/>
          <w:color w:val="000000" w:themeColor="text1"/>
        </w:rPr>
        <w:t>M</w:t>
      </w:r>
      <w:r w:rsidR="009C3F57" w:rsidRPr="004B37FB">
        <w:rPr>
          <w:rFonts w:ascii="Arial" w:hAnsi="Arial" w:cs="Arial"/>
          <w:b/>
          <w:bCs/>
          <w:color w:val="000000" w:themeColor="text1"/>
        </w:rPr>
        <w:t>odelo TF-IDF ANOVA MLP</w:t>
      </w:r>
      <w:bookmarkEnd w:id="55"/>
    </w:p>
    <w:p w14:paraId="4269C2DF" w14:textId="77777777" w:rsidR="009C3F57" w:rsidRDefault="009C3F57" w:rsidP="009C3F57">
      <w:pPr>
        <w:jc w:val="center"/>
        <w:rPr>
          <w:rFonts w:ascii="Arial" w:hAnsi="Arial" w:cs="Arial"/>
        </w:rPr>
      </w:pPr>
      <w:r>
        <w:rPr>
          <w:noProof/>
          <w:lang w:eastAsia="es-ES"/>
        </w:rPr>
        <w:drawing>
          <wp:inline distT="0" distB="0" distL="0" distR="0" wp14:anchorId="23902721" wp14:editId="6C39E7B0">
            <wp:extent cx="5124450" cy="9810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24450" cy="981075"/>
                    </a:xfrm>
                    <a:prstGeom prst="rect">
                      <a:avLst/>
                    </a:prstGeom>
                  </pic:spPr>
                </pic:pic>
              </a:graphicData>
            </a:graphic>
          </wp:inline>
        </w:drawing>
      </w:r>
    </w:p>
    <w:p w14:paraId="6E65C12C" w14:textId="77777777" w:rsidR="009C3F57" w:rsidRDefault="009C3F57" w:rsidP="009C3F57">
      <w:pPr>
        <w:rPr>
          <w:rFonts w:ascii="Arial" w:hAnsi="Arial" w:cs="Arial"/>
        </w:rPr>
      </w:pPr>
      <w:r>
        <w:rPr>
          <w:rFonts w:ascii="Arial" w:hAnsi="Arial" w:cs="Arial"/>
        </w:rPr>
        <w:t>Modelo compuesto de 4 componentes:</w:t>
      </w:r>
    </w:p>
    <w:p w14:paraId="50B09EDB" w14:textId="77777777" w:rsidR="009C3F57" w:rsidRDefault="009C3F57" w:rsidP="00F56E06">
      <w:pPr>
        <w:pStyle w:val="Prrafodelista"/>
        <w:numPr>
          <w:ilvl w:val="0"/>
          <w:numId w:val="17"/>
        </w:numPr>
        <w:rPr>
          <w:rFonts w:ascii="Arial" w:hAnsi="Arial" w:cs="Arial"/>
        </w:rPr>
      </w:pPr>
      <w:r>
        <w:rPr>
          <w:rFonts w:ascii="Arial" w:hAnsi="Arial" w:cs="Arial"/>
        </w:rPr>
        <w:t>Bolsa de palabras para realizar una extracción de características sobre texto.</w:t>
      </w:r>
    </w:p>
    <w:p w14:paraId="22CB2ABA" w14:textId="77777777" w:rsidR="009C3F57" w:rsidRDefault="009C3F57" w:rsidP="00F56E06">
      <w:pPr>
        <w:pStyle w:val="Prrafodelista"/>
        <w:numPr>
          <w:ilvl w:val="0"/>
          <w:numId w:val="17"/>
        </w:numPr>
        <w:rPr>
          <w:rFonts w:ascii="Arial" w:hAnsi="Arial" w:cs="Arial"/>
        </w:rPr>
      </w:pPr>
      <w:r>
        <w:rPr>
          <w:rFonts w:ascii="Arial" w:hAnsi="Arial" w:cs="Arial"/>
        </w:rPr>
        <w:t>TF-IDF transformación que mantiene las dimensiones del conjunto de características, pero aporta información extra.</w:t>
      </w:r>
    </w:p>
    <w:p w14:paraId="6732DC03" w14:textId="77777777" w:rsidR="009C3F57" w:rsidRDefault="009C3F57" w:rsidP="00F56E06">
      <w:pPr>
        <w:pStyle w:val="Prrafodelista"/>
        <w:numPr>
          <w:ilvl w:val="0"/>
          <w:numId w:val="17"/>
        </w:numPr>
        <w:rPr>
          <w:rFonts w:ascii="Arial" w:hAnsi="Arial" w:cs="Arial"/>
        </w:rPr>
      </w:pPr>
      <w:r>
        <w:rPr>
          <w:rFonts w:ascii="Arial" w:hAnsi="Arial" w:cs="Arial"/>
        </w:rPr>
        <w:t>Selección de las mejores características en función del test ANOVA.</w:t>
      </w:r>
    </w:p>
    <w:p w14:paraId="252F5302" w14:textId="77777777" w:rsidR="009C3F57" w:rsidRPr="00A853CC" w:rsidRDefault="009C3F57" w:rsidP="00F56E06">
      <w:pPr>
        <w:pStyle w:val="Prrafodelista"/>
        <w:numPr>
          <w:ilvl w:val="0"/>
          <w:numId w:val="17"/>
        </w:numPr>
        <w:rPr>
          <w:rFonts w:ascii="Arial" w:hAnsi="Arial" w:cs="Arial"/>
        </w:rPr>
      </w:pPr>
      <w:r>
        <w:rPr>
          <w:rFonts w:ascii="Arial" w:hAnsi="Arial" w:cs="Arial"/>
        </w:rPr>
        <w:t>Red neuronal multicapa perceptrón para la clasificación de las etiquetas a partir de las características extraídas y seleccionadas.</w:t>
      </w:r>
    </w:p>
    <w:p w14:paraId="6113AF2A" w14:textId="67998906" w:rsidR="0056258F" w:rsidRDefault="0056258F" w:rsidP="00937CCA">
      <w:pPr>
        <w:rPr>
          <w:rFonts w:ascii="Arial" w:hAnsi="Arial" w:cs="Arial"/>
        </w:rPr>
      </w:pPr>
    </w:p>
    <w:p w14:paraId="082A9069" w14:textId="477E48D6" w:rsidR="009C3F57" w:rsidRPr="009C3F57" w:rsidRDefault="009C3F57" w:rsidP="00937CCA">
      <w:pPr>
        <w:rPr>
          <w:rFonts w:ascii="Arial" w:hAnsi="Arial" w:cs="Arial"/>
          <w:u w:val="single"/>
        </w:rPr>
      </w:pPr>
      <w:r w:rsidRPr="009C3F57">
        <w:rPr>
          <w:rFonts w:ascii="Arial" w:hAnsi="Arial" w:cs="Arial"/>
          <w:u w:val="single"/>
        </w:rPr>
        <w:t>Bolsa de palabras</w:t>
      </w:r>
    </w:p>
    <w:p w14:paraId="48477444" w14:textId="3F02ACAF" w:rsidR="009C3F57" w:rsidRDefault="009C3F57" w:rsidP="009C3F57">
      <w:pPr>
        <w:jc w:val="both"/>
        <w:rPr>
          <w:rFonts w:ascii="Arial" w:hAnsi="Arial" w:cs="Arial"/>
        </w:rPr>
      </w:pPr>
      <w:r>
        <w:rPr>
          <w:rFonts w:ascii="Arial" w:hAnsi="Arial" w:cs="Arial"/>
        </w:rPr>
        <w:lastRenderedPageBreak/>
        <w:t xml:space="preserve">Para el conjunto de datos que nos atañe se ha seguido un análisis o </w:t>
      </w:r>
      <w:proofErr w:type="spellStart"/>
      <w:r>
        <w:rPr>
          <w:rFonts w:ascii="Arial" w:hAnsi="Arial" w:cs="Arial"/>
        </w:rPr>
        <w:t>tokenización</w:t>
      </w:r>
      <w:proofErr w:type="spellEnd"/>
      <w:r>
        <w:rPr>
          <w:rFonts w:ascii="Arial" w:hAnsi="Arial" w:cs="Arial"/>
        </w:rPr>
        <w:t xml:space="preserve"> a nivel de palabras. En la siguiente tabla se puede ver las 10 más frecuentes de todo el corpus:</w:t>
      </w:r>
    </w:p>
    <w:p w14:paraId="64A7806D" w14:textId="77777777" w:rsidR="004A0392" w:rsidRDefault="004A0392" w:rsidP="009C3F57">
      <w:pPr>
        <w:jc w:val="both"/>
        <w:rPr>
          <w:rFonts w:ascii="Arial" w:hAnsi="Arial" w:cs="Arial"/>
        </w:rPr>
      </w:pPr>
    </w:p>
    <w:tbl>
      <w:tblPr>
        <w:tblStyle w:val="Tablaconcuadrcula4-nfasis1"/>
        <w:tblW w:w="0" w:type="auto"/>
        <w:tblLook w:val="04A0" w:firstRow="1" w:lastRow="0" w:firstColumn="1" w:lastColumn="0" w:noHBand="0" w:noVBand="1"/>
      </w:tblPr>
      <w:tblGrid>
        <w:gridCol w:w="4247"/>
        <w:gridCol w:w="4247"/>
      </w:tblGrid>
      <w:tr w:rsidR="009C3F57" w14:paraId="120A476B" w14:textId="77777777" w:rsidTr="002D3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8443954" w14:textId="77777777" w:rsidR="009C3F57" w:rsidRDefault="009C3F57" w:rsidP="002D3024">
            <w:pPr>
              <w:jc w:val="center"/>
              <w:rPr>
                <w:rFonts w:ascii="Arial" w:hAnsi="Arial" w:cs="Arial"/>
              </w:rPr>
            </w:pPr>
            <w:r>
              <w:rPr>
                <w:rFonts w:ascii="Arial" w:hAnsi="Arial" w:cs="Arial"/>
              </w:rPr>
              <w:t>Palabra</w:t>
            </w:r>
          </w:p>
        </w:tc>
        <w:tc>
          <w:tcPr>
            <w:tcW w:w="4247" w:type="dxa"/>
          </w:tcPr>
          <w:p w14:paraId="6C58498B" w14:textId="77777777" w:rsidR="009C3F57" w:rsidRDefault="009C3F57" w:rsidP="002D302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Frecuencia absoluta</w:t>
            </w:r>
          </w:p>
        </w:tc>
      </w:tr>
      <w:tr w:rsidR="009C3F57" w14:paraId="6287CC83"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F629955" w14:textId="77777777" w:rsidR="009C3F57" w:rsidRPr="00C60C7F" w:rsidRDefault="009C3F57" w:rsidP="002D3024">
            <w:pPr>
              <w:jc w:val="right"/>
              <w:rPr>
                <w:rFonts w:ascii="Arial" w:hAnsi="Arial" w:cs="Arial"/>
                <w:b w:val="0"/>
                <w:i/>
              </w:rPr>
            </w:pPr>
            <w:r w:rsidRPr="00C60C7F">
              <w:rPr>
                <w:rFonts w:ascii="Arial" w:hAnsi="Arial" w:cs="Arial"/>
                <w:b w:val="0"/>
                <w:i/>
              </w:rPr>
              <w:t>de</w:t>
            </w:r>
          </w:p>
        </w:tc>
        <w:tc>
          <w:tcPr>
            <w:tcW w:w="4247" w:type="dxa"/>
          </w:tcPr>
          <w:p w14:paraId="74A113F6" w14:textId="77777777" w:rsidR="009C3F57" w:rsidRDefault="009C3F57" w:rsidP="002D302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700.842</w:t>
            </w:r>
          </w:p>
        </w:tc>
      </w:tr>
      <w:tr w:rsidR="009C3F57" w14:paraId="7C9BC1D5"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0EBD9915" w14:textId="77777777" w:rsidR="009C3F57" w:rsidRPr="00C60C7F" w:rsidRDefault="009C3F57" w:rsidP="002D3024">
            <w:pPr>
              <w:jc w:val="right"/>
              <w:rPr>
                <w:rFonts w:ascii="Arial" w:hAnsi="Arial" w:cs="Arial"/>
                <w:b w:val="0"/>
                <w:i/>
              </w:rPr>
            </w:pPr>
            <w:r w:rsidRPr="00C60C7F">
              <w:rPr>
                <w:rFonts w:ascii="Arial" w:hAnsi="Arial" w:cs="Arial"/>
                <w:b w:val="0"/>
                <w:i/>
              </w:rPr>
              <w:t>que</w:t>
            </w:r>
          </w:p>
        </w:tc>
        <w:tc>
          <w:tcPr>
            <w:tcW w:w="4247" w:type="dxa"/>
          </w:tcPr>
          <w:p w14:paraId="1AA665CA" w14:textId="77777777" w:rsidR="009C3F57" w:rsidRDefault="009C3F57" w:rsidP="002D302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518.938</w:t>
            </w:r>
          </w:p>
        </w:tc>
      </w:tr>
      <w:tr w:rsidR="009C3F57" w14:paraId="51A96D99"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E680535" w14:textId="77777777" w:rsidR="009C3F57" w:rsidRPr="00C60C7F" w:rsidRDefault="009C3F57" w:rsidP="002D3024">
            <w:pPr>
              <w:jc w:val="right"/>
              <w:rPr>
                <w:rFonts w:ascii="Arial" w:hAnsi="Arial" w:cs="Arial"/>
                <w:b w:val="0"/>
                <w:i/>
              </w:rPr>
            </w:pPr>
            <w:r w:rsidRPr="00C60C7F">
              <w:rPr>
                <w:rFonts w:ascii="Arial" w:hAnsi="Arial" w:cs="Arial"/>
                <w:b w:val="0"/>
                <w:i/>
              </w:rPr>
              <w:t>la</w:t>
            </w:r>
          </w:p>
        </w:tc>
        <w:tc>
          <w:tcPr>
            <w:tcW w:w="4247" w:type="dxa"/>
          </w:tcPr>
          <w:p w14:paraId="779CB3C4" w14:textId="77777777" w:rsidR="009C3F57" w:rsidRDefault="009C3F57" w:rsidP="002D302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389.484</w:t>
            </w:r>
          </w:p>
        </w:tc>
      </w:tr>
      <w:tr w:rsidR="009C3F57" w14:paraId="3919F923"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6BDE691C" w14:textId="77777777" w:rsidR="009C3F57" w:rsidRPr="00C60C7F" w:rsidRDefault="009C3F57" w:rsidP="002D3024">
            <w:pPr>
              <w:jc w:val="right"/>
              <w:rPr>
                <w:rFonts w:ascii="Arial" w:hAnsi="Arial" w:cs="Arial"/>
                <w:b w:val="0"/>
                <w:i/>
              </w:rPr>
            </w:pPr>
            <w:r w:rsidRPr="00C60C7F">
              <w:rPr>
                <w:rFonts w:ascii="Arial" w:hAnsi="Arial" w:cs="Arial"/>
                <w:b w:val="0"/>
                <w:i/>
              </w:rPr>
              <w:t>en</w:t>
            </w:r>
          </w:p>
        </w:tc>
        <w:tc>
          <w:tcPr>
            <w:tcW w:w="4247" w:type="dxa"/>
          </w:tcPr>
          <w:p w14:paraId="4E7351E7" w14:textId="77777777" w:rsidR="009C3F57" w:rsidRDefault="009C3F57" w:rsidP="002D302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321.489</w:t>
            </w:r>
          </w:p>
        </w:tc>
      </w:tr>
      <w:tr w:rsidR="009C3F57" w14:paraId="53617A8A"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47794F9" w14:textId="77777777" w:rsidR="009C3F57" w:rsidRPr="00C60C7F" w:rsidRDefault="009C3F57" w:rsidP="002D3024">
            <w:pPr>
              <w:jc w:val="right"/>
              <w:rPr>
                <w:rFonts w:ascii="Arial" w:hAnsi="Arial" w:cs="Arial"/>
                <w:b w:val="0"/>
                <w:i/>
              </w:rPr>
            </w:pPr>
            <w:r w:rsidRPr="00C60C7F">
              <w:rPr>
                <w:rFonts w:ascii="Arial" w:hAnsi="Arial" w:cs="Arial"/>
                <w:b w:val="0"/>
                <w:i/>
              </w:rPr>
              <w:t>el</w:t>
            </w:r>
          </w:p>
        </w:tc>
        <w:tc>
          <w:tcPr>
            <w:tcW w:w="4247" w:type="dxa"/>
          </w:tcPr>
          <w:p w14:paraId="6A9AE574" w14:textId="77777777" w:rsidR="009C3F57" w:rsidRDefault="009C3F57" w:rsidP="002D302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272.735</w:t>
            </w:r>
          </w:p>
        </w:tc>
      </w:tr>
      <w:tr w:rsidR="009C3F57" w14:paraId="000E2935"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5DA6F372" w14:textId="77777777" w:rsidR="009C3F57" w:rsidRPr="00C60C7F" w:rsidRDefault="009C3F57" w:rsidP="002D3024">
            <w:pPr>
              <w:jc w:val="right"/>
              <w:rPr>
                <w:rFonts w:ascii="Arial" w:hAnsi="Arial" w:cs="Arial"/>
                <w:b w:val="0"/>
                <w:i/>
              </w:rPr>
            </w:pPr>
            <w:r w:rsidRPr="00C60C7F">
              <w:rPr>
                <w:rFonts w:ascii="Arial" w:hAnsi="Arial" w:cs="Arial"/>
                <w:b w:val="0"/>
                <w:i/>
              </w:rPr>
              <w:t>se</w:t>
            </w:r>
          </w:p>
        </w:tc>
        <w:tc>
          <w:tcPr>
            <w:tcW w:w="4247" w:type="dxa"/>
          </w:tcPr>
          <w:p w14:paraId="68D64B28" w14:textId="77777777" w:rsidR="009C3F57" w:rsidRDefault="009C3F57" w:rsidP="002D302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223.706</w:t>
            </w:r>
          </w:p>
        </w:tc>
      </w:tr>
      <w:tr w:rsidR="009C3F57" w14:paraId="20F5865A"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A4F8A68" w14:textId="77777777" w:rsidR="009C3F57" w:rsidRPr="00C60C7F" w:rsidRDefault="009C3F57" w:rsidP="002D3024">
            <w:pPr>
              <w:jc w:val="right"/>
              <w:rPr>
                <w:rFonts w:ascii="Arial" w:hAnsi="Arial" w:cs="Arial"/>
                <w:b w:val="0"/>
                <w:i/>
              </w:rPr>
            </w:pPr>
            <w:r w:rsidRPr="00C60C7F">
              <w:rPr>
                <w:rFonts w:ascii="Arial" w:hAnsi="Arial" w:cs="Arial"/>
                <w:b w:val="0"/>
                <w:i/>
              </w:rPr>
              <w:t>los</w:t>
            </w:r>
          </w:p>
        </w:tc>
        <w:tc>
          <w:tcPr>
            <w:tcW w:w="4247" w:type="dxa"/>
          </w:tcPr>
          <w:p w14:paraId="187D7B72" w14:textId="77777777" w:rsidR="009C3F57" w:rsidRDefault="009C3F57" w:rsidP="002D302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158.813</w:t>
            </w:r>
          </w:p>
        </w:tc>
      </w:tr>
      <w:tr w:rsidR="009C3F57" w14:paraId="3E172A30"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062FFE8B" w14:textId="77777777" w:rsidR="009C3F57" w:rsidRPr="00C60C7F" w:rsidRDefault="009C3F57" w:rsidP="002D3024">
            <w:pPr>
              <w:jc w:val="right"/>
              <w:rPr>
                <w:rFonts w:ascii="Arial" w:hAnsi="Arial" w:cs="Arial"/>
                <w:b w:val="0"/>
                <w:i/>
              </w:rPr>
            </w:pPr>
            <w:r w:rsidRPr="00C60C7F">
              <w:rPr>
                <w:rFonts w:ascii="Arial" w:hAnsi="Arial" w:cs="Arial"/>
                <w:b w:val="0"/>
                <w:i/>
              </w:rPr>
              <w:t>no</w:t>
            </w:r>
          </w:p>
        </w:tc>
        <w:tc>
          <w:tcPr>
            <w:tcW w:w="4247" w:type="dxa"/>
          </w:tcPr>
          <w:p w14:paraId="7A44D7C9" w14:textId="77777777" w:rsidR="009C3F57" w:rsidRDefault="009C3F57" w:rsidP="002D302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141.399</w:t>
            </w:r>
          </w:p>
        </w:tc>
      </w:tr>
      <w:tr w:rsidR="009C3F57" w14:paraId="07944537"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9BA4A22" w14:textId="77777777" w:rsidR="009C3F57" w:rsidRPr="00C60C7F" w:rsidRDefault="009C3F57" w:rsidP="002D3024">
            <w:pPr>
              <w:jc w:val="right"/>
              <w:rPr>
                <w:rFonts w:ascii="Arial" w:hAnsi="Arial" w:cs="Arial"/>
                <w:b w:val="0"/>
                <w:i/>
              </w:rPr>
            </w:pPr>
            <w:r w:rsidRPr="00C60C7F">
              <w:rPr>
                <w:rFonts w:ascii="Arial" w:hAnsi="Arial" w:cs="Arial"/>
                <w:b w:val="0"/>
                <w:i/>
              </w:rPr>
              <w:t>es</w:t>
            </w:r>
          </w:p>
        </w:tc>
        <w:tc>
          <w:tcPr>
            <w:tcW w:w="4247" w:type="dxa"/>
          </w:tcPr>
          <w:p w14:paraId="1ABAB3E6" w14:textId="77777777" w:rsidR="009C3F57" w:rsidRDefault="009C3F57" w:rsidP="002D302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128.702</w:t>
            </w:r>
          </w:p>
        </w:tc>
      </w:tr>
      <w:tr w:rsidR="009C3F57" w14:paraId="2C10A9AB"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5E300D78" w14:textId="77777777" w:rsidR="009C3F57" w:rsidRPr="00C60C7F" w:rsidRDefault="009C3F57" w:rsidP="002D3024">
            <w:pPr>
              <w:jc w:val="right"/>
              <w:rPr>
                <w:rFonts w:ascii="Arial" w:hAnsi="Arial" w:cs="Arial"/>
                <w:b w:val="0"/>
                <w:i/>
              </w:rPr>
            </w:pPr>
            <w:r w:rsidRPr="00C60C7F">
              <w:rPr>
                <w:rFonts w:ascii="Arial" w:hAnsi="Arial" w:cs="Arial"/>
                <w:b w:val="0"/>
                <w:i/>
              </w:rPr>
              <w:t>del</w:t>
            </w:r>
          </w:p>
        </w:tc>
        <w:tc>
          <w:tcPr>
            <w:tcW w:w="4247" w:type="dxa"/>
          </w:tcPr>
          <w:p w14:paraId="7481A129" w14:textId="77777777" w:rsidR="009C3F57" w:rsidRDefault="009C3F57" w:rsidP="002D302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116.744</w:t>
            </w:r>
          </w:p>
        </w:tc>
      </w:tr>
    </w:tbl>
    <w:p w14:paraId="1649BDB2" w14:textId="77777777" w:rsidR="009C3F57" w:rsidRDefault="009C3F57" w:rsidP="009C3F57">
      <w:pPr>
        <w:jc w:val="both"/>
        <w:rPr>
          <w:rFonts w:ascii="Arial" w:hAnsi="Arial" w:cs="Arial"/>
        </w:rPr>
      </w:pPr>
    </w:p>
    <w:p w14:paraId="25FF0E76" w14:textId="77777777" w:rsidR="009C3F57" w:rsidRDefault="009C3F57" w:rsidP="009C3F57">
      <w:pPr>
        <w:jc w:val="both"/>
        <w:rPr>
          <w:rFonts w:ascii="Arial" w:hAnsi="Arial" w:cs="Arial"/>
        </w:rPr>
      </w:pPr>
      <w:r>
        <w:rPr>
          <w:rFonts w:ascii="Arial" w:hAnsi="Arial" w:cs="Arial"/>
        </w:rPr>
        <w:t xml:space="preserve">Para este análisis sólo se han eliminado los acentos y se han pasado todas las palabras a minúscula, dando un total de 64.259 palabras o características </w:t>
      </w:r>
      <w:r>
        <w:rPr>
          <w:rFonts w:ascii="Arial" w:hAnsi="Arial" w:cs="Arial"/>
          <w:i/>
        </w:rPr>
        <w:t>1-gram</w:t>
      </w:r>
      <w:r>
        <w:rPr>
          <w:rFonts w:ascii="Arial" w:hAnsi="Arial" w:cs="Arial"/>
        </w:rPr>
        <w:t>. Se puede ver a continuación un diagrama de barras de las 25 primeras ordenadas por frecuencia:</w:t>
      </w:r>
    </w:p>
    <w:p w14:paraId="44DA9291" w14:textId="77777777" w:rsidR="009C3F57" w:rsidRPr="00E657C6" w:rsidRDefault="009C3F57" w:rsidP="001A1811">
      <w:pPr>
        <w:jc w:val="center"/>
        <w:rPr>
          <w:rFonts w:ascii="Arial" w:hAnsi="Arial" w:cs="Arial"/>
        </w:rPr>
      </w:pPr>
      <w:r>
        <w:rPr>
          <w:rFonts w:ascii="Arial" w:hAnsi="Arial" w:cs="Arial"/>
          <w:noProof/>
          <w:lang w:eastAsia="es-ES"/>
        </w:rPr>
        <w:drawing>
          <wp:inline distT="0" distB="0" distL="0" distR="0" wp14:anchorId="1035AC61" wp14:editId="62698B61">
            <wp:extent cx="4500000" cy="339981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00000" cy="3399816"/>
                    </a:xfrm>
                    <a:prstGeom prst="rect">
                      <a:avLst/>
                    </a:prstGeom>
                    <a:noFill/>
                    <a:ln>
                      <a:noFill/>
                    </a:ln>
                  </pic:spPr>
                </pic:pic>
              </a:graphicData>
            </a:graphic>
          </wp:inline>
        </w:drawing>
      </w:r>
    </w:p>
    <w:p w14:paraId="42B1D4CB" w14:textId="77777777" w:rsidR="009C3F57" w:rsidRDefault="009C3F57" w:rsidP="009C3F57">
      <w:pPr>
        <w:jc w:val="both"/>
        <w:rPr>
          <w:rFonts w:ascii="Arial" w:eastAsiaTheme="minorEastAsia" w:hAnsi="Arial" w:cs="Arial"/>
        </w:rPr>
      </w:pPr>
      <w:r>
        <w:rPr>
          <w:rFonts w:ascii="Arial" w:eastAsiaTheme="minorEastAsia" w:hAnsi="Arial" w:cs="Arial"/>
        </w:rPr>
        <w:t xml:space="preserve">Sobre nuestro conjunto de datos obtenemos las siguientes características para valores de </w:t>
      </w:r>
      <w:r>
        <w:rPr>
          <w:rFonts w:ascii="Arial" w:eastAsiaTheme="minorEastAsia" w:hAnsi="Arial" w:cs="Arial"/>
          <w:i/>
          <w:iCs/>
        </w:rPr>
        <w:t>N-</w:t>
      </w:r>
      <w:proofErr w:type="spellStart"/>
      <w:r>
        <w:rPr>
          <w:rFonts w:ascii="Arial" w:eastAsiaTheme="minorEastAsia" w:hAnsi="Arial" w:cs="Arial"/>
          <w:i/>
          <w:iCs/>
        </w:rPr>
        <w:t>gram</w:t>
      </w:r>
      <w:proofErr w:type="spellEnd"/>
      <w:r>
        <w:rPr>
          <w:rFonts w:ascii="Arial" w:eastAsiaTheme="minorEastAsia" w:hAnsi="Arial" w:cs="Arial"/>
        </w:rPr>
        <w:t>:</w:t>
      </w:r>
    </w:p>
    <w:tbl>
      <w:tblPr>
        <w:tblStyle w:val="Tablaconcuadrcula4-nfasis1"/>
        <w:tblW w:w="0" w:type="auto"/>
        <w:tblLook w:val="04A0" w:firstRow="1" w:lastRow="0" w:firstColumn="1" w:lastColumn="0" w:noHBand="0" w:noVBand="1"/>
      </w:tblPr>
      <w:tblGrid>
        <w:gridCol w:w="4247"/>
        <w:gridCol w:w="4247"/>
      </w:tblGrid>
      <w:tr w:rsidR="009C3F57" w14:paraId="189D2572" w14:textId="77777777" w:rsidTr="002D3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B3D459D" w14:textId="77777777" w:rsidR="009C3F57" w:rsidRPr="00A853CC" w:rsidRDefault="009C3F57" w:rsidP="002D3024">
            <w:pPr>
              <w:jc w:val="center"/>
              <w:rPr>
                <w:rFonts w:ascii="Arial" w:eastAsiaTheme="minorEastAsia" w:hAnsi="Arial" w:cs="Arial"/>
                <w:i/>
                <w:iCs/>
              </w:rPr>
            </w:pPr>
            <w:r>
              <w:rPr>
                <w:rFonts w:ascii="Arial" w:eastAsiaTheme="minorEastAsia" w:hAnsi="Arial" w:cs="Arial"/>
                <w:i/>
                <w:iCs/>
              </w:rPr>
              <w:t>N-</w:t>
            </w:r>
            <w:proofErr w:type="spellStart"/>
            <w:r>
              <w:rPr>
                <w:rFonts w:ascii="Arial" w:eastAsiaTheme="minorEastAsia" w:hAnsi="Arial" w:cs="Arial"/>
                <w:i/>
                <w:iCs/>
              </w:rPr>
              <w:t>gram</w:t>
            </w:r>
            <w:proofErr w:type="spellEnd"/>
          </w:p>
        </w:tc>
        <w:tc>
          <w:tcPr>
            <w:tcW w:w="4247" w:type="dxa"/>
          </w:tcPr>
          <w:p w14:paraId="38A47805" w14:textId="77777777" w:rsidR="009C3F57" w:rsidRDefault="009C3F57" w:rsidP="002D3024">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Número de características</w:t>
            </w:r>
          </w:p>
        </w:tc>
      </w:tr>
      <w:tr w:rsidR="009C3F57" w14:paraId="53EB62D4"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FB240C8" w14:textId="77777777" w:rsidR="009C3F57" w:rsidRPr="00A853CC" w:rsidRDefault="009C3F57" w:rsidP="002D3024">
            <w:pPr>
              <w:jc w:val="right"/>
              <w:rPr>
                <w:rFonts w:ascii="Arial" w:eastAsiaTheme="minorEastAsia" w:hAnsi="Arial" w:cs="Arial"/>
                <w:b w:val="0"/>
                <w:bCs w:val="0"/>
              </w:rPr>
            </w:pPr>
            <w:r>
              <w:rPr>
                <w:rFonts w:ascii="Arial" w:eastAsiaTheme="minorEastAsia" w:hAnsi="Arial" w:cs="Arial"/>
                <w:b w:val="0"/>
                <w:bCs w:val="0"/>
              </w:rPr>
              <w:t>(1,1)</w:t>
            </w:r>
          </w:p>
        </w:tc>
        <w:tc>
          <w:tcPr>
            <w:tcW w:w="4247" w:type="dxa"/>
          </w:tcPr>
          <w:p w14:paraId="546C259A" w14:textId="77777777" w:rsidR="009C3F57" w:rsidRPr="00A853CC" w:rsidRDefault="009C3F57" w:rsidP="002D3024">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64.259</w:t>
            </w:r>
          </w:p>
        </w:tc>
      </w:tr>
      <w:tr w:rsidR="009C3F57" w14:paraId="1997087A"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083B4FB6" w14:textId="77777777" w:rsidR="009C3F57" w:rsidRPr="00A853CC" w:rsidRDefault="009C3F57" w:rsidP="002D3024">
            <w:pPr>
              <w:jc w:val="right"/>
              <w:rPr>
                <w:rFonts w:ascii="Arial" w:eastAsiaTheme="minorEastAsia" w:hAnsi="Arial" w:cs="Arial"/>
                <w:b w:val="0"/>
                <w:bCs w:val="0"/>
              </w:rPr>
            </w:pPr>
            <w:r>
              <w:rPr>
                <w:rFonts w:ascii="Arial" w:eastAsiaTheme="minorEastAsia" w:hAnsi="Arial" w:cs="Arial"/>
                <w:b w:val="0"/>
                <w:bCs w:val="0"/>
              </w:rPr>
              <w:t>(2.2)</w:t>
            </w:r>
          </w:p>
        </w:tc>
        <w:tc>
          <w:tcPr>
            <w:tcW w:w="4247" w:type="dxa"/>
          </w:tcPr>
          <w:p w14:paraId="666DB3C9" w14:textId="77777777" w:rsidR="009C3F57" w:rsidRPr="00A853CC" w:rsidRDefault="009C3F57" w:rsidP="002D3024">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1.360.480</w:t>
            </w:r>
          </w:p>
        </w:tc>
      </w:tr>
      <w:tr w:rsidR="009C3F57" w14:paraId="7BA02236"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22CFDB8" w14:textId="77777777" w:rsidR="009C3F57" w:rsidRPr="00A853CC" w:rsidRDefault="009C3F57" w:rsidP="002D3024">
            <w:pPr>
              <w:jc w:val="right"/>
              <w:rPr>
                <w:rFonts w:ascii="Arial" w:eastAsiaTheme="minorEastAsia" w:hAnsi="Arial" w:cs="Arial"/>
                <w:b w:val="0"/>
                <w:bCs w:val="0"/>
              </w:rPr>
            </w:pPr>
            <w:r>
              <w:rPr>
                <w:rFonts w:ascii="Arial" w:eastAsiaTheme="minorEastAsia" w:hAnsi="Arial" w:cs="Arial"/>
                <w:b w:val="0"/>
                <w:bCs w:val="0"/>
              </w:rPr>
              <w:t>(3,3)</w:t>
            </w:r>
          </w:p>
        </w:tc>
        <w:tc>
          <w:tcPr>
            <w:tcW w:w="4247" w:type="dxa"/>
          </w:tcPr>
          <w:p w14:paraId="230E6E09" w14:textId="77777777" w:rsidR="009C3F57" w:rsidRPr="00A853CC" w:rsidRDefault="009C3F57" w:rsidP="002D3024">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4.451.936</w:t>
            </w:r>
          </w:p>
        </w:tc>
      </w:tr>
    </w:tbl>
    <w:p w14:paraId="494D74BE" w14:textId="77777777" w:rsidR="009C3F57" w:rsidRDefault="009C3F57" w:rsidP="009C3F57">
      <w:pPr>
        <w:jc w:val="both"/>
        <w:rPr>
          <w:rFonts w:ascii="Arial" w:eastAsiaTheme="minorEastAsia" w:hAnsi="Arial" w:cs="Arial"/>
        </w:rPr>
      </w:pPr>
    </w:p>
    <w:p w14:paraId="3B847211" w14:textId="77777777" w:rsidR="009C3F57" w:rsidRDefault="009C3F57" w:rsidP="009C3F57">
      <w:pPr>
        <w:jc w:val="both"/>
        <w:rPr>
          <w:rFonts w:ascii="Arial" w:eastAsiaTheme="minorEastAsia" w:hAnsi="Arial" w:cs="Arial"/>
        </w:rPr>
      </w:pPr>
      <w:r>
        <w:rPr>
          <w:rFonts w:ascii="Arial" w:eastAsiaTheme="minorEastAsia" w:hAnsi="Arial" w:cs="Arial"/>
        </w:rPr>
        <w:t xml:space="preserve">Para la extracción de características de este modelo se ha usado el rango de </w:t>
      </w:r>
      <w:r>
        <w:rPr>
          <w:rFonts w:ascii="Arial" w:eastAsiaTheme="minorEastAsia" w:hAnsi="Arial" w:cs="Arial"/>
          <w:i/>
          <w:iCs/>
        </w:rPr>
        <w:t>N-</w:t>
      </w:r>
      <w:proofErr w:type="spellStart"/>
      <w:r>
        <w:rPr>
          <w:rFonts w:ascii="Arial" w:eastAsiaTheme="minorEastAsia" w:hAnsi="Arial" w:cs="Arial"/>
          <w:i/>
          <w:iCs/>
        </w:rPr>
        <w:t>gram</w:t>
      </w:r>
      <w:proofErr w:type="spellEnd"/>
      <w:r>
        <w:rPr>
          <w:rFonts w:ascii="Arial" w:eastAsiaTheme="minorEastAsia" w:hAnsi="Arial" w:cs="Arial"/>
        </w:rPr>
        <w:t xml:space="preserve"> (1,2) teniendo un total de 1.424.739 características. Ha este resultado se le ha aplicado tres filtros sobre la frecuencia:</w:t>
      </w:r>
    </w:p>
    <w:p w14:paraId="6318D63B" w14:textId="77777777" w:rsidR="009C3F57" w:rsidRDefault="009C3F57" w:rsidP="00F56E06">
      <w:pPr>
        <w:pStyle w:val="Prrafodelista"/>
        <w:numPr>
          <w:ilvl w:val="0"/>
          <w:numId w:val="18"/>
        </w:numPr>
        <w:jc w:val="both"/>
        <w:rPr>
          <w:rFonts w:ascii="Arial" w:eastAsiaTheme="minorEastAsia" w:hAnsi="Arial" w:cs="Arial"/>
        </w:rPr>
      </w:pPr>
      <w:r>
        <w:rPr>
          <w:rFonts w:ascii="Arial" w:eastAsiaTheme="minorEastAsia" w:hAnsi="Arial" w:cs="Arial"/>
        </w:rPr>
        <w:lastRenderedPageBreak/>
        <w:t xml:space="preserve">Frecuencia relativa mínima del documento: </w:t>
      </w:r>
      <m:oMath>
        <m:f>
          <m:fPr>
            <m:ctrlPr>
              <w:rPr>
                <w:rFonts w:ascii="Cambria Math" w:eastAsiaTheme="minorEastAsia" w:hAnsi="Cambria Math" w:cs="Arial"/>
                <w:i/>
              </w:rPr>
            </m:ctrlPr>
          </m:fPr>
          <m:num>
            <m:r>
              <w:rPr>
                <w:rFonts w:ascii="Cambria Math" w:eastAsiaTheme="minorEastAsia" w:hAnsi="Cambria Math" w:cs="Arial"/>
              </w:rPr>
              <m:t>1.0</m:t>
            </m:r>
          </m:num>
          <m:den>
            <m:r>
              <w:rPr>
                <w:rFonts w:ascii="Cambria Math" w:eastAsiaTheme="minorEastAsia" w:hAnsi="Cambria Math" w:cs="Arial"/>
              </w:rPr>
              <m:t>1000.0</m:t>
            </m:r>
          </m:den>
        </m:f>
      </m:oMath>
      <w:r>
        <w:rPr>
          <w:rFonts w:ascii="Arial" w:eastAsiaTheme="minorEastAsia" w:hAnsi="Arial" w:cs="Arial"/>
        </w:rPr>
        <w:t>.</w:t>
      </w:r>
    </w:p>
    <w:p w14:paraId="4ADF9064" w14:textId="77777777" w:rsidR="009C3F57" w:rsidRDefault="009C3F57" w:rsidP="00F56E06">
      <w:pPr>
        <w:pStyle w:val="Prrafodelista"/>
        <w:numPr>
          <w:ilvl w:val="0"/>
          <w:numId w:val="18"/>
        </w:numPr>
        <w:jc w:val="both"/>
        <w:rPr>
          <w:rFonts w:ascii="Arial" w:eastAsiaTheme="minorEastAsia" w:hAnsi="Arial" w:cs="Arial"/>
        </w:rPr>
      </w:pPr>
      <w:r>
        <w:rPr>
          <w:rFonts w:ascii="Arial" w:eastAsiaTheme="minorEastAsia" w:hAnsi="Arial" w:cs="Arial"/>
        </w:rPr>
        <w:t xml:space="preserve">Frecuencia relativa máxima del documento: </w:t>
      </w:r>
      <m:oMath>
        <m:f>
          <m:fPr>
            <m:ctrlPr>
              <w:rPr>
                <w:rFonts w:ascii="Cambria Math" w:eastAsiaTheme="minorEastAsia" w:hAnsi="Cambria Math" w:cs="Arial"/>
                <w:i/>
              </w:rPr>
            </m:ctrlPr>
          </m:fPr>
          <m:num>
            <m:r>
              <w:rPr>
                <w:rFonts w:ascii="Cambria Math" w:eastAsiaTheme="minorEastAsia" w:hAnsi="Cambria Math" w:cs="Arial"/>
              </w:rPr>
              <m:t>999.0</m:t>
            </m:r>
          </m:num>
          <m:den>
            <m:r>
              <w:rPr>
                <w:rFonts w:ascii="Cambria Math" w:eastAsiaTheme="minorEastAsia" w:hAnsi="Cambria Math" w:cs="Arial"/>
              </w:rPr>
              <m:t>1000.0</m:t>
            </m:r>
          </m:den>
        </m:f>
      </m:oMath>
      <w:r>
        <w:rPr>
          <w:rFonts w:ascii="Arial" w:eastAsiaTheme="minorEastAsia" w:hAnsi="Arial" w:cs="Arial"/>
        </w:rPr>
        <w:t>.</w:t>
      </w:r>
    </w:p>
    <w:p w14:paraId="7DB328F0" w14:textId="77777777" w:rsidR="009C3F57" w:rsidRDefault="009C3F57" w:rsidP="00F56E06">
      <w:pPr>
        <w:pStyle w:val="Prrafodelista"/>
        <w:numPr>
          <w:ilvl w:val="0"/>
          <w:numId w:val="18"/>
        </w:numPr>
        <w:jc w:val="both"/>
        <w:rPr>
          <w:rFonts w:ascii="Arial" w:eastAsiaTheme="minorEastAsia" w:hAnsi="Arial" w:cs="Arial"/>
        </w:rPr>
      </w:pPr>
      <w:r>
        <w:rPr>
          <w:rFonts w:ascii="Arial" w:eastAsiaTheme="minorEastAsia" w:hAnsi="Arial" w:cs="Arial"/>
        </w:rPr>
        <w:t>Número máximo de características: 100.000.</w:t>
      </w:r>
    </w:p>
    <w:p w14:paraId="5D366C82" w14:textId="77777777" w:rsidR="009C3F57" w:rsidRDefault="009C3F57" w:rsidP="009C3F57">
      <w:pPr>
        <w:jc w:val="both"/>
        <w:rPr>
          <w:rFonts w:ascii="Arial" w:eastAsiaTheme="minorEastAsia" w:hAnsi="Arial" w:cs="Arial"/>
        </w:rPr>
      </w:pPr>
      <w:r>
        <w:rPr>
          <w:rFonts w:ascii="Arial" w:eastAsiaTheme="minorEastAsia" w:hAnsi="Arial" w:cs="Arial"/>
        </w:rPr>
        <w:t>Tras la aplicación de estos tres filtros, el conjunto de características se reduce a 63.475.</w:t>
      </w:r>
    </w:p>
    <w:p w14:paraId="0BED91AB" w14:textId="668D86DF" w:rsidR="009C3F57" w:rsidRDefault="009C3F57" w:rsidP="009C3F57">
      <w:pPr>
        <w:jc w:val="both"/>
        <w:rPr>
          <w:rFonts w:ascii="Arial" w:eastAsiaTheme="minorEastAsia" w:hAnsi="Arial" w:cs="Arial"/>
        </w:rPr>
      </w:pPr>
      <w:r>
        <w:rPr>
          <w:rFonts w:ascii="Arial" w:eastAsiaTheme="minorEastAsia" w:hAnsi="Arial" w:cs="Arial"/>
        </w:rPr>
        <w:t xml:space="preserve">Un último filtro </w:t>
      </w:r>
      <w:r w:rsidR="0031179A">
        <w:rPr>
          <w:rFonts w:ascii="Arial" w:eastAsiaTheme="minorEastAsia" w:hAnsi="Arial" w:cs="Arial"/>
        </w:rPr>
        <w:t>mencionado en el apartado de bolsa de palabras es el conjunto de</w:t>
      </w:r>
      <w:r>
        <w:rPr>
          <w:rFonts w:ascii="Arial" w:eastAsiaTheme="minorEastAsia" w:hAnsi="Arial" w:cs="Arial"/>
        </w:rPr>
        <w:t xml:space="preserve"> </w:t>
      </w:r>
      <w:proofErr w:type="spellStart"/>
      <w:r w:rsidRPr="00602A10">
        <w:rPr>
          <w:rFonts w:ascii="Arial" w:eastAsiaTheme="minorEastAsia" w:hAnsi="Arial" w:cs="Arial"/>
          <w:b/>
          <w:bCs/>
          <w:i/>
          <w:iCs/>
        </w:rPr>
        <w:t>stopwords</w:t>
      </w:r>
      <w:proofErr w:type="spellEnd"/>
      <w:r>
        <w:rPr>
          <w:rFonts w:ascii="Arial" w:eastAsiaTheme="minorEastAsia" w:hAnsi="Arial" w:cs="Arial"/>
        </w:rPr>
        <w:t>. Un conjunto predefinido de tokens para los cuales sabemos que no suelen aportar inform</w:t>
      </w:r>
      <w:r w:rsidR="00D705AE">
        <w:rPr>
          <w:rFonts w:ascii="Arial" w:eastAsiaTheme="minorEastAsia" w:hAnsi="Arial" w:cs="Arial"/>
        </w:rPr>
        <w:t>ación útil al modelo. Normalmente</w:t>
      </w:r>
      <w:r>
        <w:rPr>
          <w:rFonts w:ascii="Arial" w:eastAsiaTheme="minorEastAsia" w:hAnsi="Arial" w:cs="Arial"/>
        </w:rPr>
        <w:t xml:space="preserve"> se suele incluir dos conjuntos:</w:t>
      </w:r>
    </w:p>
    <w:p w14:paraId="33FA09D0" w14:textId="77777777" w:rsidR="009C3F57" w:rsidRDefault="009C3F57" w:rsidP="00F56E06">
      <w:pPr>
        <w:pStyle w:val="Prrafodelista"/>
        <w:numPr>
          <w:ilvl w:val="0"/>
          <w:numId w:val="19"/>
        </w:numPr>
        <w:jc w:val="both"/>
        <w:rPr>
          <w:rFonts w:ascii="Arial" w:eastAsiaTheme="minorEastAsia" w:hAnsi="Arial" w:cs="Arial"/>
        </w:rPr>
      </w:pPr>
      <w:r>
        <w:rPr>
          <w:rFonts w:ascii="Arial" w:eastAsiaTheme="minorEastAsia" w:hAnsi="Arial" w:cs="Arial"/>
        </w:rPr>
        <w:t>Signos de puntuación.</w:t>
      </w:r>
    </w:p>
    <w:p w14:paraId="1A574F59" w14:textId="77777777" w:rsidR="009C3F57" w:rsidRDefault="009C3F57" w:rsidP="00F56E06">
      <w:pPr>
        <w:pStyle w:val="Prrafodelista"/>
        <w:numPr>
          <w:ilvl w:val="0"/>
          <w:numId w:val="19"/>
        </w:numPr>
        <w:jc w:val="both"/>
        <w:rPr>
          <w:rFonts w:ascii="Arial" w:eastAsiaTheme="minorEastAsia" w:hAnsi="Arial" w:cs="Arial"/>
        </w:rPr>
      </w:pPr>
      <w:r>
        <w:rPr>
          <w:rFonts w:ascii="Arial" w:eastAsiaTheme="minorEastAsia" w:hAnsi="Arial" w:cs="Arial"/>
        </w:rPr>
        <w:t>Palabras comunes del lenguaje usado en el corpus.</w:t>
      </w:r>
    </w:p>
    <w:p w14:paraId="228BDA8E" w14:textId="77777777" w:rsidR="009C3F57" w:rsidRDefault="009C3F57" w:rsidP="009C3F57">
      <w:pPr>
        <w:jc w:val="both"/>
        <w:rPr>
          <w:rFonts w:ascii="Arial" w:eastAsiaTheme="minorEastAsia" w:hAnsi="Arial" w:cs="Arial"/>
        </w:rPr>
      </w:pPr>
      <w:r>
        <w:rPr>
          <w:rFonts w:ascii="Arial" w:eastAsiaTheme="minorEastAsia" w:hAnsi="Arial" w:cs="Arial"/>
        </w:rPr>
        <w:t>Estas palabras se eliminan como posibles características del modelo reduciendo el ruido que provocan en la clasificación. En este caso hemos utilizado 345 de las cuales 32 son de puntuación y 313 comunes del lenguaje (castellano). Algunos ejemplos de palabras comunes son:</w:t>
      </w:r>
    </w:p>
    <w:p w14:paraId="6A4C4F87" w14:textId="77777777" w:rsidR="009C3F57" w:rsidRDefault="009C3F57" w:rsidP="00F56E06">
      <w:pPr>
        <w:pStyle w:val="Prrafodelista"/>
        <w:numPr>
          <w:ilvl w:val="0"/>
          <w:numId w:val="20"/>
        </w:numPr>
        <w:jc w:val="both"/>
        <w:rPr>
          <w:rFonts w:ascii="Arial" w:eastAsiaTheme="minorEastAsia" w:hAnsi="Arial" w:cs="Arial"/>
        </w:rPr>
      </w:pPr>
      <w:r>
        <w:rPr>
          <w:rFonts w:ascii="Arial" w:eastAsiaTheme="minorEastAsia" w:hAnsi="Arial" w:cs="Arial"/>
        </w:rPr>
        <w:t>Preposiciones: por, con, para…</w:t>
      </w:r>
    </w:p>
    <w:p w14:paraId="0C93D4FF" w14:textId="77777777" w:rsidR="009C3F57" w:rsidRDefault="009C3F57" w:rsidP="00F56E06">
      <w:pPr>
        <w:pStyle w:val="Prrafodelista"/>
        <w:numPr>
          <w:ilvl w:val="0"/>
          <w:numId w:val="20"/>
        </w:numPr>
        <w:jc w:val="both"/>
        <w:rPr>
          <w:rFonts w:ascii="Arial" w:eastAsiaTheme="minorEastAsia" w:hAnsi="Arial" w:cs="Arial"/>
        </w:rPr>
      </w:pPr>
      <w:r>
        <w:rPr>
          <w:rFonts w:ascii="Arial" w:eastAsiaTheme="minorEastAsia" w:hAnsi="Arial" w:cs="Arial"/>
        </w:rPr>
        <w:t>Determinantes: la, el…</w:t>
      </w:r>
    </w:p>
    <w:p w14:paraId="1E5F0425" w14:textId="77777777" w:rsidR="009C3F57" w:rsidRDefault="009C3F57" w:rsidP="00F56E06">
      <w:pPr>
        <w:pStyle w:val="Prrafodelista"/>
        <w:numPr>
          <w:ilvl w:val="0"/>
          <w:numId w:val="20"/>
        </w:numPr>
        <w:jc w:val="both"/>
        <w:rPr>
          <w:rFonts w:ascii="Arial" w:eastAsiaTheme="minorEastAsia" w:hAnsi="Arial" w:cs="Arial"/>
        </w:rPr>
      </w:pPr>
      <w:r>
        <w:rPr>
          <w:rFonts w:ascii="Arial" w:eastAsiaTheme="minorEastAsia" w:hAnsi="Arial" w:cs="Arial"/>
        </w:rPr>
        <w:t>Conjunciones: y, o, ni…</w:t>
      </w:r>
    </w:p>
    <w:p w14:paraId="3E2EBA30" w14:textId="77777777" w:rsidR="009C3F57" w:rsidRDefault="009C3F57" w:rsidP="00F56E06">
      <w:pPr>
        <w:pStyle w:val="Prrafodelista"/>
        <w:numPr>
          <w:ilvl w:val="0"/>
          <w:numId w:val="20"/>
        </w:numPr>
        <w:jc w:val="both"/>
        <w:rPr>
          <w:rFonts w:ascii="Arial" w:eastAsiaTheme="minorEastAsia" w:hAnsi="Arial" w:cs="Arial"/>
        </w:rPr>
      </w:pPr>
      <w:r>
        <w:rPr>
          <w:rFonts w:ascii="Arial" w:eastAsiaTheme="minorEastAsia" w:hAnsi="Arial" w:cs="Arial"/>
        </w:rPr>
        <w:t>Formas verbales: estoy, está, habrán, tuviera…</w:t>
      </w:r>
    </w:p>
    <w:p w14:paraId="21A98680" w14:textId="77777777" w:rsidR="009C3F57" w:rsidRPr="007275C6" w:rsidRDefault="009C3F57" w:rsidP="009C3F57">
      <w:pPr>
        <w:jc w:val="both"/>
        <w:rPr>
          <w:rFonts w:ascii="Arial" w:eastAsiaTheme="minorEastAsia" w:hAnsi="Arial" w:cs="Arial"/>
        </w:rPr>
      </w:pPr>
      <w:r>
        <w:rPr>
          <w:rFonts w:ascii="Arial" w:eastAsiaTheme="minorEastAsia" w:hAnsi="Arial" w:cs="Arial"/>
        </w:rPr>
        <w:t xml:space="preserve">Tras la aplicación del filtro por </w:t>
      </w:r>
      <w:proofErr w:type="spellStart"/>
      <w:r>
        <w:rPr>
          <w:rFonts w:ascii="Arial" w:eastAsiaTheme="minorEastAsia" w:hAnsi="Arial" w:cs="Arial"/>
          <w:i/>
          <w:iCs/>
        </w:rPr>
        <w:t>stopwords</w:t>
      </w:r>
      <w:proofErr w:type="spellEnd"/>
      <w:r>
        <w:rPr>
          <w:rFonts w:ascii="Arial" w:eastAsiaTheme="minorEastAsia" w:hAnsi="Arial" w:cs="Arial"/>
        </w:rPr>
        <w:t xml:space="preserve"> reducimos el conjunto de características a 34.344. Si no tuviéramos una representación en memoria dispersa nos sería imposible trabajar con ese volumen de datos.</w:t>
      </w:r>
    </w:p>
    <w:p w14:paraId="401754A9" w14:textId="49F9C376" w:rsidR="0031179A" w:rsidRDefault="0031179A" w:rsidP="00937CCA">
      <w:pPr>
        <w:rPr>
          <w:rFonts w:ascii="Arial" w:hAnsi="Arial" w:cs="Arial"/>
        </w:rPr>
      </w:pPr>
    </w:p>
    <w:p w14:paraId="0670B050" w14:textId="3FF61134" w:rsidR="0031179A" w:rsidRDefault="0031179A" w:rsidP="0031179A">
      <w:pPr>
        <w:jc w:val="both"/>
        <w:rPr>
          <w:rFonts w:ascii="Arial" w:hAnsi="Arial" w:cs="Arial"/>
        </w:rPr>
      </w:pPr>
      <w:r>
        <w:rPr>
          <w:rFonts w:ascii="Arial" w:hAnsi="Arial" w:cs="Arial"/>
        </w:rPr>
        <w:t>Para la aplicación de la vectorización, uno de los valores de referencia para la comparación de procesos de extracción de características sobre texto es la dispersión de los datos sobre la matriz vectorizada del corpus. En nuestro caso ese valor es el siguiente:</w:t>
      </w:r>
    </w:p>
    <w:p w14:paraId="2C28B226" w14:textId="77777777" w:rsidR="0031179A" w:rsidRPr="001E3BED" w:rsidRDefault="0031179A" w:rsidP="0031179A">
      <w:pPr>
        <w:jc w:val="both"/>
        <w:rPr>
          <w:rFonts w:ascii="Arial" w:eastAsiaTheme="minorEastAsia" w:hAnsi="Arial" w:cs="Arial"/>
        </w:rPr>
      </w:pPr>
      <m:oMathPara>
        <m:oMath>
          <m:r>
            <w:rPr>
              <w:rFonts w:ascii="Cambria Math" w:eastAsiaTheme="minorEastAsia" w:hAnsi="Cambria Math" w:cs="Arial"/>
            </w:rPr>
            <m:t>dispersión=</m:t>
          </m:r>
          <m:r>
            <w:rPr>
              <w:rFonts w:ascii="Cambria Math" w:hAnsi="Cambria Math" w:cs="Arial"/>
            </w:rPr>
            <m:t>0,64%</m:t>
          </m:r>
        </m:oMath>
      </m:oMathPara>
    </w:p>
    <w:p w14:paraId="3047216A" w14:textId="4CA8EBE7" w:rsidR="0031179A" w:rsidRDefault="0031179A" w:rsidP="0031179A">
      <w:pPr>
        <w:jc w:val="both"/>
        <w:rPr>
          <w:rFonts w:ascii="Arial" w:hAnsi="Arial" w:cs="Arial"/>
        </w:rPr>
      </w:pPr>
      <w:r>
        <w:rPr>
          <w:rFonts w:ascii="Arial" w:hAnsi="Arial" w:cs="Arial"/>
        </w:rPr>
        <w:t>El valor se puede calcular fácilmente dividiendo el número de ternas de la matriz dispersa entre la multiplicación de las dimensiones de la matriz. La interpretación de estos datos es que el 0.64% de los valores de la matriz es distinto de 0. Esto no debe sorprendernos y debe ser interpretado positivamente. Los documentos no comparten un gran número de características, pero tampoco un número muy pequeño como para que no podamos sacar ningún patrón común.</w:t>
      </w:r>
      <w:r w:rsidR="004D690A">
        <w:rPr>
          <w:rFonts w:ascii="Arial" w:hAnsi="Arial" w:cs="Arial"/>
        </w:rPr>
        <w:t xml:space="preserve"> </w:t>
      </w:r>
      <w:r>
        <w:rPr>
          <w:rFonts w:ascii="Arial" w:hAnsi="Arial" w:cs="Arial"/>
        </w:rPr>
        <w:t>Algunas publicaci</w:t>
      </w:r>
      <w:r w:rsidR="004D690A">
        <w:rPr>
          <w:rFonts w:ascii="Arial" w:hAnsi="Arial" w:cs="Arial"/>
        </w:rPr>
        <w:t>o</w:t>
      </w:r>
      <w:r>
        <w:rPr>
          <w:rFonts w:ascii="Arial" w:hAnsi="Arial" w:cs="Arial"/>
        </w:rPr>
        <w:t>n</w:t>
      </w:r>
      <w:r w:rsidR="004D690A">
        <w:rPr>
          <w:rFonts w:ascii="Arial" w:hAnsi="Arial" w:cs="Arial"/>
        </w:rPr>
        <w:t>es</w:t>
      </w:r>
      <w:r>
        <w:rPr>
          <w:rFonts w:ascii="Arial" w:hAnsi="Arial" w:cs="Arial"/>
        </w:rPr>
        <w:t xml:space="preserve"> apuntan que sobrepasar el 1% de dispersión en este tipo de extracción de características se consideraría una mala extracción.</w:t>
      </w:r>
    </w:p>
    <w:p w14:paraId="076EDF01" w14:textId="5E7C1671" w:rsidR="00BE5AE5" w:rsidRDefault="00BE5AE5" w:rsidP="0031179A">
      <w:pPr>
        <w:jc w:val="both"/>
        <w:rPr>
          <w:rFonts w:ascii="Arial" w:hAnsi="Arial" w:cs="Arial"/>
        </w:rPr>
      </w:pPr>
      <w:r>
        <w:rPr>
          <w:rFonts w:ascii="Arial" w:hAnsi="Arial" w:cs="Arial"/>
        </w:rPr>
        <w:t>Para finalizar este apartado</w:t>
      </w:r>
      <w:r w:rsidR="00D705AE">
        <w:rPr>
          <w:rFonts w:ascii="Arial" w:hAnsi="Arial" w:cs="Arial"/>
        </w:rPr>
        <w:t>,</w:t>
      </w:r>
      <w:r>
        <w:rPr>
          <w:rFonts w:ascii="Arial" w:hAnsi="Arial" w:cs="Arial"/>
        </w:rPr>
        <w:t xml:space="preserve"> una de las representaciones gráficas más comunes de las bolsas de palabras es la nube de palabras. El tamaño de la palabra refleja su frecuencia en el texto.</w:t>
      </w:r>
    </w:p>
    <w:p w14:paraId="6767E52A" w14:textId="216C32DD" w:rsidR="00BE5AE5" w:rsidRDefault="00BE5AE5" w:rsidP="0031179A">
      <w:pPr>
        <w:jc w:val="both"/>
        <w:rPr>
          <w:rFonts w:ascii="Arial" w:hAnsi="Arial" w:cs="Arial"/>
        </w:rPr>
      </w:pPr>
      <w:r>
        <w:rPr>
          <w:rFonts w:ascii="Arial" w:hAnsi="Arial" w:cs="Arial"/>
          <w:noProof/>
          <w:lang w:eastAsia="es-ES"/>
        </w:rPr>
        <w:lastRenderedPageBreak/>
        <w:drawing>
          <wp:inline distT="0" distB="0" distL="0" distR="0" wp14:anchorId="2C69A355" wp14:editId="4EE80A72">
            <wp:extent cx="5398770" cy="26955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8770" cy="2695575"/>
                    </a:xfrm>
                    <a:prstGeom prst="rect">
                      <a:avLst/>
                    </a:prstGeom>
                    <a:noFill/>
                    <a:ln>
                      <a:noFill/>
                    </a:ln>
                  </pic:spPr>
                </pic:pic>
              </a:graphicData>
            </a:graphic>
          </wp:inline>
        </w:drawing>
      </w:r>
    </w:p>
    <w:p w14:paraId="1E8599F9" w14:textId="77777777" w:rsidR="0031179A" w:rsidRDefault="0031179A" w:rsidP="00937CCA">
      <w:pPr>
        <w:rPr>
          <w:rFonts w:ascii="Arial" w:hAnsi="Arial" w:cs="Arial"/>
        </w:rPr>
      </w:pPr>
    </w:p>
    <w:p w14:paraId="4CD56EEA" w14:textId="36A7D2D1" w:rsidR="0031179A" w:rsidRPr="0046702E" w:rsidRDefault="0031179A" w:rsidP="00937CCA">
      <w:pPr>
        <w:rPr>
          <w:rFonts w:ascii="Arial" w:hAnsi="Arial" w:cs="Arial"/>
          <w:u w:val="single"/>
        </w:rPr>
      </w:pPr>
      <w:r w:rsidRPr="0046702E">
        <w:rPr>
          <w:rFonts w:ascii="Arial" w:hAnsi="Arial" w:cs="Arial"/>
          <w:u w:val="single"/>
        </w:rPr>
        <w:t>TF-IDF</w:t>
      </w:r>
    </w:p>
    <w:p w14:paraId="58EBC87F" w14:textId="28571774" w:rsidR="0031179A" w:rsidRPr="0046702E" w:rsidRDefault="0031179A" w:rsidP="0046702E">
      <w:pPr>
        <w:jc w:val="both"/>
        <w:rPr>
          <w:rFonts w:ascii="Arial" w:hAnsi="Arial" w:cs="Arial"/>
        </w:rPr>
      </w:pPr>
      <w:r w:rsidRPr="0046702E">
        <w:rPr>
          <w:rFonts w:ascii="Arial" w:hAnsi="Arial" w:cs="Arial"/>
        </w:rPr>
        <w:t xml:space="preserve">Aplicamos la transformación </w:t>
      </w:r>
      <w:r w:rsidR="0046702E" w:rsidRPr="0046702E">
        <w:rPr>
          <w:rFonts w:ascii="Arial" w:hAnsi="Arial" w:cs="Arial"/>
        </w:rPr>
        <w:t>TF-IDF sobre los datos ponderando como hemos apuntado antes a la baja a palabras muy comunes dentro del conjunto de datos. Esta transformación no altera la dimensión de nuestra matriz de características.</w:t>
      </w:r>
    </w:p>
    <w:p w14:paraId="4D2A1716" w14:textId="62C48AB8" w:rsidR="0046702E" w:rsidRDefault="0046702E" w:rsidP="0046702E">
      <w:pPr>
        <w:jc w:val="both"/>
      </w:pPr>
    </w:p>
    <w:p w14:paraId="290AABFB" w14:textId="32D89812" w:rsidR="0046702E" w:rsidRPr="0046702E" w:rsidRDefault="0046702E" w:rsidP="0046702E">
      <w:pPr>
        <w:jc w:val="both"/>
        <w:rPr>
          <w:rFonts w:ascii="Arial" w:hAnsi="Arial" w:cs="Arial"/>
          <w:u w:val="single"/>
        </w:rPr>
      </w:pPr>
      <w:proofErr w:type="spellStart"/>
      <w:r w:rsidRPr="0046702E">
        <w:rPr>
          <w:rFonts w:ascii="Arial" w:hAnsi="Arial" w:cs="Arial"/>
          <w:u w:val="single"/>
        </w:rPr>
        <w:t>SelectKBest</w:t>
      </w:r>
      <w:proofErr w:type="spellEnd"/>
      <w:r w:rsidRPr="0046702E">
        <w:rPr>
          <w:rFonts w:ascii="Arial" w:hAnsi="Arial" w:cs="Arial"/>
          <w:u w:val="single"/>
        </w:rPr>
        <w:t xml:space="preserve"> ANOVA</w:t>
      </w:r>
    </w:p>
    <w:p w14:paraId="3CEE44FF" w14:textId="16BDA61B" w:rsidR="0046702E" w:rsidRDefault="0046702E" w:rsidP="0046702E">
      <w:pPr>
        <w:jc w:val="both"/>
        <w:rPr>
          <w:rFonts w:ascii="Arial" w:hAnsi="Arial" w:cs="Arial"/>
        </w:rPr>
      </w:pPr>
      <w:r w:rsidRPr="0046702E">
        <w:rPr>
          <w:rFonts w:ascii="Arial" w:hAnsi="Arial" w:cs="Arial"/>
        </w:rPr>
        <w:t xml:space="preserve">Llamamos al proceso de selección de características. Es de sobra conocido que, en la extracción de características </w:t>
      </w:r>
      <w:r>
        <w:rPr>
          <w:rFonts w:ascii="Arial" w:hAnsi="Arial" w:cs="Arial"/>
        </w:rPr>
        <w:t>sobre</w:t>
      </w:r>
      <w:r w:rsidRPr="0046702E">
        <w:rPr>
          <w:rFonts w:ascii="Arial" w:hAnsi="Arial" w:cs="Arial"/>
        </w:rPr>
        <w:t xml:space="preserve"> texto</w:t>
      </w:r>
      <w:r>
        <w:rPr>
          <w:rFonts w:ascii="Arial" w:hAnsi="Arial" w:cs="Arial"/>
        </w:rPr>
        <w:t>,</w:t>
      </w:r>
      <w:r w:rsidRPr="0046702E">
        <w:rPr>
          <w:rFonts w:ascii="Arial" w:hAnsi="Arial" w:cs="Arial"/>
        </w:rPr>
        <w:t xml:space="preserve"> al tener un gran </w:t>
      </w:r>
      <w:r w:rsidR="00625F46" w:rsidRPr="0046702E">
        <w:rPr>
          <w:rFonts w:ascii="Arial" w:hAnsi="Arial" w:cs="Arial"/>
        </w:rPr>
        <w:t>número</w:t>
      </w:r>
      <w:r w:rsidRPr="0046702E">
        <w:rPr>
          <w:rFonts w:ascii="Arial" w:hAnsi="Arial" w:cs="Arial"/>
        </w:rPr>
        <w:t xml:space="preserve"> de columnas, en nuestro caso </w:t>
      </w:r>
      <w:r>
        <w:rPr>
          <w:rFonts w:ascii="Arial" w:hAnsi="Arial" w:cs="Arial"/>
        </w:rPr>
        <w:t>34.344, muchas de ellas solo aporten ruido y confusión al proble</w:t>
      </w:r>
      <w:r w:rsidR="00D705AE">
        <w:rPr>
          <w:rFonts w:ascii="Arial" w:hAnsi="Arial" w:cs="Arial"/>
        </w:rPr>
        <w:t>ma. Para ello se han seleccionado</w:t>
      </w:r>
      <w:r>
        <w:rPr>
          <w:rFonts w:ascii="Arial" w:hAnsi="Arial" w:cs="Arial"/>
        </w:rPr>
        <w:t xml:space="preserve"> las 20.000 mejores.</w:t>
      </w:r>
      <w:r w:rsidR="004E5690">
        <w:rPr>
          <w:rFonts w:ascii="Arial" w:hAnsi="Arial" w:cs="Arial"/>
        </w:rPr>
        <w:t xml:space="preserve"> El criterio de este número es el siguiente:</w:t>
      </w:r>
    </w:p>
    <w:p w14:paraId="235DC70D" w14:textId="418E7379" w:rsidR="004E5690" w:rsidRDefault="004E5690" w:rsidP="00F56E06">
      <w:pPr>
        <w:pStyle w:val="Prrafodelista"/>
        <w:numPr>
          <w:ilvl w:val="0"/>
          <w:numId w:val="23"/>
        </w:numPr>
        <w:jc w:val="both"/>
        <w:rPr>
          <w:rFonts w:ascii="Arial" w:hAnsi="Arial" w:cs="Arial"/>
        </w:rPr>
      </w:pPr>
      <w:r>
        <w:rPr>
          <w:rFonts w:ascii="Arial" w:hAnsi="Arial" w:cs="Arial"/>
        </w:rPr>
        <w:t>Recomendación de la guía de implementación de este modelo.</w:t>
      </w:r>
    </w:p>
    <w:p w14:paraId="0EB5670E" w14:textId="0401E4D2" w:rsidR="004E5690" w:rsidRPr="004E5690" w:rsidRDefault="004E5690" w:rsidP="00F56E06">
      <w:pPr>
        <w:pStyle w:val="Prrafodelista"/>
        <w:numPr>
          <w:ilvl w:val="0"/>
          <w:numId w:val="23"/>
        </w:numPr>
        <w:jc w:val="both"/>
        <w:rPr>
          <w:rFonts w:ascii="Arial" w:hAnsi="Arial" w:cs="Arial"/>
        </w:rPr>
      </w:pPr>
      <w:r>
        <w:rPr>
          <w:rFonts w:ascii="Arial" w:hAnsi="Arial" w:cs="Arial"/>
        </w:rPr>
        <w:t xml:space="preserve">Pruebas realizadas con otros valores de </w:t>
      </w:r>
      <m:oMath>
        <m:r>
          <w:rPr>
            <w:rFonts w:ascii="Cambria Math" w:hAnsi="Cambria Math" w:cs="Arial"/>
          </w:rPr>
          <m:t>K</m:t>
        </m:r>
      </m:oMath>
      <w:r>
        <w:rPr>
          <w:rFonts w:ascii="Arial" w:eastAsiaTheme="minorEastAsia" w:hAnsi="Arial" w:cs="Arial"/>
        </w:rPr>
        <w:t>.</w:t>
      </w:r>
    </w:p>
    <w:p w14:paraId="5B6D46B3" w14:textId="726F1188" w:rsidR="004E5690" w:rsidRDefault="004E5690" w:rsidP="004E5690">
      <w:pPr>
        <w:jc w:val="both"/>
        <w:rPr>
          <w:rFonts w:ascii="Arial" w:hAnsi="Arial" w:cs="Arial"/>
        </w:rPr>
      </w:pPr>
    </w:p>
    <w:p w14:paraId="14230700" w14:textId="0C9A9999" w:rsidR="00F52ED8" w:rsidRPr="00F52ED8" w:rsidRDefault="00F52ED8" w:rsidP="004E5690">
      <w:pPr>
        <w:jc w:val="both"/>
        <w:rPr>
          <w:rFonts w:ascii="Arial" w:hAnsi="Arial" w:cs="Arial"/>
          <w:u w:val="single"/>
        </w:rPr>
      </w:pPr>
      <w:r w:rsidRPr="00F52ED8">
        <w:rPr>
          <w:rFonts w:ascii="Arial" w:hAnsi="Arial" w:cs="Arial"/>
          <w:u w:val="single"/>
        </w:rPr>
        <w:t>MLP</w:t>
      </w:r>
    </w:p>
    <w:p w14:paraId="4FDB4C4B" w14:textId="591275BF" w:rsidR="00603644" w:rsidRDefault="00EA3206" w:rsidP="004E5690">
      <w:pPr>
        <w:jc w:val="both"/>
        <w:rPr>
          <w:rFonts w:ascii="Arial" w:eastAsiaTheme="minorEastAsia" w:hAnsi="Arial" w:cs="Arial"/>
        </w:rPr>
      </w:pPr>
      <w:r>
        <w:rPr>
          <w:rFonts w:ascii="Arial" w:hAnsi="Arial" w:cs="Arial"/>
        </w:rPr>
        <w:t>Los modelos MLP por defecto no admiten entrenamientos con matrices dispersas</w:t>
      </w:r>
      <w:r w:rsidR="00E60002">
        <w:rPr>
          <w:rFonts w:ascii="Arial" w:hAnsi="Arial" w:cs="Arial"/>
        </w:rPr>
        <w:t xml:space="preserve">. Para resolver esta problemática se usa otra propiedad que, sí que tiene MLP, el entrenamiento parcial o incremental. Es tipo de entrenamiento permite pasar en lotes nuestro conjunto de datos por el modelo. El parámetro que define el tamaño del lote se llama </w:t>
      </w:r>
      <m:oMath>
        <m:r>
          <w:rPr>
            <w:rFonts w:ascii="Cambria Math" w:hAnsi="Cambria Math" w:cs="Arial"/>
          </w:rPr>
          <m:t>batch_size</m:t>
        </m:r>
      </m:oMath>
      <w:r w:rsidR="00E60002">
        <w:rPr>
          <w:rFonts w:ascii="Arial" w:eastAsiaTheme="minorEastAsia" w:hAnsi="Arial" w:cs="Arial"/>
        </w:rPr>
        <w:t xml:space="preserve"> y en nuestro caso toma el valor 1024.</w:t>
      </w:r>
    </w:p>
    <w:p w14:paraId="714E145B" w14:textId="343C18A6" w:rsidR="00603644" w:rsidRDefault="00237AFC" w:rsidP="004E5690">
      <w:pPr>
        <w:jc w:val="both"/>
        <w:rPr>
          <w:rFonts w:ascii="Arial" w:eastAsiaTheme="minorEastAsia" w:hAnsi="Arial" w:cs="Arial"/>
        </w:rPr>
      </w:pPr>
      <w:r>
        <w:rPr>
          <w:rFonts w:ascii="Arial" w:eastAsiaTheme="minorEastAsia" w:hAnsi="Arial" w:cs="Arial"/>
          <w:noProof/>
          <w:lang w:eastAsia="es-ES"/>
        </w:rPr>
        <w:lastRenderedPageBreak/>
        <w:drawing>
          <wp:anchor distT="0" distB="0" distL="114300" distR="114300" simplePos="0" relativeHeight="251665408" behindDoc="1" locked="0" layoutInCell="1" allowOverlap="1" wp14:anchorId="5F5FD3ED" wp14:editId="4EDD7AB7">
            <wp:simplePos x="0" y="0"/>
            <wp:positionH relativeFrom="margin">
              <wp:posOffset>23357</wp:posOffset>
            </wp:positionH>
            <wp:positionV relativeFrom="paragraph">
              <wp:posOffset>118303</wp:posOffset>
            </wp:positionV>
            <wp:extent cx="2526030" cy="1741170"/>
            <wp:effectExtent l="0" t="0" r="7620" b="0"/>
            <wp:wrapTight wrapText="bothSides">
              <wp:wrapPolygon edited="0">
                <wp:start x="7493" y="0"/>
                <wp:lineTo x="977" y="2127"/>
                <wp:lineTo x="814" y="4018"/>
                <wp:lineTo x="2932" y="4254"/>
                <wp:lineTo x="1140" y="5199"/>
                <wp:lineTo x="0" y="6853"/>
                <wp:lineTo x="0" y="13234"/>
                <wp:lineTo x="814" y="17724"/>
                <wp:lineTo x="1955" y="19379"/>
                <wp:lineTo x="3258" y="19851"/>
                <wp:lineTo x="7982" y="20796"/>
                <wp:lineTo x="9611" y="21269"/>
                <wp:lineTo x="14824" y="21269"/>
                <wp:lineTo x="16615" y="20796"/>
                <wp:lineTo x="21339" y="19851"/>
                <wp:lineTo x="21502" y="17488"/>
                <wp:lineTo x="21502" y="1654"/>
                <wp:lineTo x="21176" y="1418"/>
                <wp:lineTo x="16941" y="0"/>
                <wp:lineTo x="7493"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26030" cy="174117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aconcuadrcula4-nfasis5"/>
        <w:tblW w:w="0" w:type="auto"/>
        <w:tblLook w:val="04A0" w:firstRow="1" w:lastRow="0" w:firstColumn="1" w:lastColumn="0" w:noHBand="0" w:noVBand="1"/>
      </w:tblPr>
      <w:tblGrid>
        <w:gridCol w:w="1963"/>
        <w:gridCol w:w="1963"/>
      </w:tblGrid>
      <w:tr w:rsidR="00603644" w14:paraId="51AAE391" w14:textId="77777777" w:rsidTr="00603644">
        <w:trPr>
          <w:cnfStyle w:val="100000000000" w:firstRow="1" w:lastRow="0" w:firstColumn="0" w:lastColumn="0" w:oddVBand="0" w:evenVBand="0" w:oddHBand="0"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tcPr>
          <w:p w14:paraId="6432CF7F" w14:textId="15363209" w:rsidR="00603644" w:rsidRDefault="00603644" w:rsidP="004E5690">
            <w:pPr>
              <w:jc w:val="both"/>
              <w:rPr>
                <w:rFonts w:ascii="Arial" w:eastAsiaTheme="minorEastAsia" w:hAnsi="Arial" w:cs="Arial"/>
              </w:rPr>
            </w:pPr>
            <w:r>
              <w:rPr>
                <w:rFonts w:ascii="Arial" w:eastAsiaTheme="minorEastAsia" w:hAnsi="Arial" w:cs="Arial"/>
              </w:rPr>
              <w:t>Valor</w:t>
            </w:r>
          </w:p>
        </w:tc>
        <w:tc>
          <w:tcPr>
            <w:tcW w:w="1963" w:type="dxa"/>
          </w:tcPr>
          <w:p w14:paraId="0C4F1A26" w14:textId="23B9BDE9" w:rsidR="00603644" w:rsidRDefault="00603644" w:rsidP="004E5690">
            <w:pPr>
              <w:jc w:val="both"/>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Puntuación</w:t>
            </w:r>
          </w:p>
        </w:tc>
      </w:tr>
      <w:tr w:rsidR="00603644" w14:paraId="53EF1142" w14:textId="77777777" w:rsidTr="00603644">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tcPr>
          <w:p w14:paraId="23E9219F" w14:textId="6BCE7795" w:rsidR="00603644" w:rsidRPr="00603644" w:rsidRDefault="00603644" w:rsidP="00603644">
            <w:pPr>
              <w:jc w:val="right"/>
              <w:rPr>
                <w:rFonts w:ascii="Arial" w:eastAsiaTheme="minorEastAsia" w:hAnsi="Arial" w:cs="Arial"/>
                <w:b w:val="0"/>
                <w:bCs w:val="0"/>
              </w:rPr>
            </w:pPr>
            <w:r>
              <w:rPr>
                <w:rFonts w:ascii="Arial" w:eastAsiaTheme="minorEastAsia" w:hAnsi="Arial" w:cs="Arial"/>
                <w:b w:val="0"/>
                <w:bCs w:val="0"/>
              </w:rPr>
              <w:t>0,0</w:t>
            </w:r>
          </w:p>
        </w:tc>
        <w:tc>
          <w:tcPr>
            <w:tcW w:w="1963" w:type="dxa"/>
          </w:tcPr>
          <w:p w14:paraId="41BB9279" w14:textId="146F7473" w:rsidR="00603644" w:rsidRPr="00603644" w:rsidRDefault="00603644" w:rsidP="00603644">
            <w:pPr>
              <w:jc w:val="righ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0,</w:t>
            </w:r>
            <w:r w:rsidR="00237AFC">
              <w:rPr>
                <w:rFonts w:ascii="Arial" w:eastAsiaTheme="minorEastAsia" w:hAnsi="Arial" w:cs="Arial"/>
              </w:rPr>
              <w:t>85</w:t>
            </w:r>
          </w:p>
        </w:tc>
      </w:tr>
      <w:tr w:rsidR="00603644" w14:paraId="061FA79D" w14:textId="77777777" w:rsidTr="00237AFC">
        <w:trPr>
          <w:trHeight w:val="356"/>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hemeFill="background1"/>
          </w:tcPr>
          <w:p w14:paraId="157600FF" w14:textId="11D07C75" w:rsidR="00603644" w:rsidRPr="00603644" w:rsidRDefault="00603644" w:rsidP="00603644">
            <w:pPr>
              <w:jc w:val="right"/>
              <w:rPr>
                <w:rFonts w:ascii="Arial" w:eastAsiaTheme="minorEastAsia" w:hAnsi="Arial" w:cs="Arial"/>
                <w:b w:val="0"/>
                <w:bCs w:val="0"/>
              </w:rPr>
            </w:pPr>
            <w:r>
              <w:rPr>
                <w:rFonts w:ascii="Arial" w:eastAsiaTheme="minorEastAsia" w:hAnsi="Arial" w:cs="Arial"/>
                <w:b w:val="0"/>
                <w:bCs w:val="0"/>
              </w:rPr>
              <w:t>0,1</w:t>
            </w:r>
          </w:p>
        </w:tc>
        <w:tc>
          <w:tcPr>
            <w:tcW w:w="1963" w:type="dxa"/>
            <w:shd w:val="clear" w:color="auto" w:fill="FFFFFF" w:themeFill="background1"/>
          </w:tcPr>
          <w:p w14:paraId="6B10FF51" w14:textId="6DC5AAAE" w:rsidR="00603644" w:rsidRPr="00603644" w:rsidRDefault="00603644" w:rsidP="00603644">
            <w:pPr>
              <w:jc w:val="righ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0,</w:t>
            </w:r>
            <w:r w:rsidR="00237AFC">
              <w:rPr>
                <w:rFonts w:ascii="Arial" w:eastAsiaTheme="minorEastAsia" w:hAnsi="Arial" w:cs="Arial"/>
              </w:rPr>
              <w:t>85</w:t>
            </w:r>
          </w:p>
        </w:tc>
      </w:tr>
      <w:tr w:rsidR="00603644" w14:paraId="23899AB1" w14:textId="77777777" w:rsidTr="00603644">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tcPr>
          <w:p w14:paraId="076DD5C8" w14:textId="605092F2" w:rsidR="00603644" w:rsidRPr="00603644" w:rsidRDefault="00603644" w:rsidP="00603644">
            <w:pPr>
              <w:jc w:val="right"/>
              <w:rPr>
                <w:rFonts w:ascii="Arial" w:eastAsiaTheme="minorEastAsia" w:hAnsi="Arial" w:cs="Arial"/>
                <w:b w:val="0"/>
                <w:bCs w:val="0"/>
              </w:rPr>
            </w:pPr>
            <w:r>
              <w:rPr>
                <w:rFonts w:ascii="Arial" w:eastAsiaTheme="minorEastAsia" w:hAnsi="Arial" w:cs="Arial"/>
                <w:b w:val="0"/>
                <w:bCs w:val="0"/>
              </w:rPr>
              <w:t>0,2</w:t>
            </w:r>
          </w:p>
        </w:tc>
        <w:tc>
          <w:tcPr>
            <w:tcW w:w="1963" w:type="dxa"/>
          </w:tcPr>
          <w:p w14:paraId="1BAEFF6C" w14:textId="09F1DE22" w:rsidR="00603644" w:rsidRPr="00603644" w:rsidRDefault="00603644" w:rsidP="00603644">
            <w:pPr>
              <w:jc w:val="righ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0,</w:t>
            </w:r>
            <w:r w:rsidR="00237AFC">
              <w:rPr>
                <w:rFonts w:ascii="Arial" w:eastAsiaTheme="minorEastAsia" w:hAnsi="Arial" w:cs="Arial"/>
              </w:rPr>
              <w:t>85</w:t>
            </w:r>
          </w:p>
        </w:tc>
      </w:tr>
      <w:tr w:rsidR="00603644" w14:paraId="50CCC101" w14:textId="77777777" w:rsidTr="00237AFC">
        <w:trPr>
          <w:trHeight w:val="356"/>
        </w:trPr>
        <w:tc>
          <w:tcPr>
            <w:cnfStyle w:val="001000000000" w:firstRow="0" w:lastRow="0" w:firstColumn="1" w:lastColumn="0" w:oddVBand="0" w:evenVBand="0" w:oddHBand="0" w:evenHBand="0" w:firstRowFirstColumn="0" w:firstRowLastColumn="0" w:lastRowFirstColumn="0" w:lastRowLastColumn="0"/>
            <w:tcW w:w="1963" w:type="dxa"/>
            <w:shd w:val="clear" w:color="auto" w:fill="70AD47" w:themeFill="accent6"/>
          </w:tcPr>
          <w:p w14:paraId="71004493" w14:textId="3EC2D831" w:rsidR="00603644" w:rsidRPr="00603644" w:rsidRDefault="00603644" w:rsidP="00603644">
            <w:pPr>
              <w:jc w:val="right"/>
              <w:rPr>
                <w:rFonts w:ascii="Arial" w:eastAsiaTheme="minorEastAsia" w:hAnsi="Arial" w:cs="Arial"/>
                <w:b w:val="0"/>
                <w:bCs w:val="0"/>
              </w:rPr>
            </w:pPr>
            <w:r>
              <w:rPr>
                <w:rFonts w:ascii="Arial" w:eastAsiaTheme="minorEastAsia" w:hAnsi="Arial" w:cs="Arial"/>
                <w:b w:val="0"/>
                <w:bCs w:val="0"/>
              </w:rPr>
              <w:t>0,3</w:t>
            </w:r>
          </w:p>
        </w:tc>
        <w:tc>
          <w:tcPr>
            <w:tcW w:w="1963" w:type="dxa"/>
            <w:shd w:val="clear" w:color="auto" w:fill="70AD47" w:themeFill="accent6"/>
          </w:tcPr>
          <w:p w14:paraId="3253B829" w14:textId="333B0A2E" w:rsidR="00603644" w:rsidRPr="00603644" w:rsidRDefault="00603644" w:rsidP="00603644">
            <w:pPr>
              <w:jc w:val="righ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0,</w:t>
            </w:r>
            <w:r w:rsidR="00237AFC">
              <w:rPr>
                <w:rFonts w:ascii="Arial" w:eastAsiaTheme="minorEastAsia" w:hAnsi="Arial" w:cs="Arial"/>
              </w:rPr>
              <w:t>86</w:t>
            </w:r>
          </w:p>
        </w:tc>
      </w:tr>
    </w:tbl>
    <w:p w14:paraId="1B239537" w14:textId="7DC0B33B" w:rsidR="00603644" w:rsidRDefault="00603644" w:rsidP="004E5690">
      <w:pPr>
        <w:jc w:val="both"/>
        <w:rPr>
          <w:rFonts w:ascii="Arial" w:eastAsiaTheme="minorEastAsia" w:hAnsi="Arial" w:cs="Arial"/>
        </w:rPr>
      </w:pPr>
    </w:p>
    <w:p w14:paraId="28682529" w14:textId="77FE1B51" w:rsidR="00603644" w:rsidRDefault="002D5546" w:rsidP="004E5690">
      <w:pPr>
        <w:jc w:val="both"/>
        <w:rPr>
          <w:rFonts w:ascii="Arial" w:eastAsiaTheme="minorEastAsia" w:hAnsi="Arial" w:cs="Arial"/>
        </w:rPr>
      </w:pPr>
      <w:r>
        <w:rPr>
          <w:rFonts w:ascii="Arial" w:eastAsiaTheme="minorEastAsia" w:hAnsi="Arial" w:cs="Arial"/>
          <w:noProof/>
          <w:lang w:eastAsia="es-ES"/>
        </w:rPr>
        <w:drawing>
          <wp:anchor distT="0" distB="0" distL="114300" distR="114300" simplePos="0" relativeHeight="251663360" behindDoc="1" locked="0" layoutInCell="1" allowOverlap="1" wp14:anchorId="63B5972B" wp14:editId="2D4DF84A">
            <wp:simplePos x="0" y="0"/>
            <wp:positionH relativeFrom="column">
              <wp:posOffset>28271</wp:posOffset>
            </wp:positionH>
            <wp:positionV relativeFrom="paragraph">
              <wp:posOffset>53340</wp:posOffset>
            </wp:positionV>
            <wp:extent cx="2536466" cy="1799049"/>
            <wp:effectExtent l="0" t="0" r="0" b="0"/>
            <wp:wrapTight wrapText="bothSides">
              <wp:wrapPolygon edited="0">
                <wp:start x="6490" y="0"/>
                <wp:lineTo x="973" y="1830"/>
                <wp:lineTo x="811" y="2745"/>
                <wp:lineTo x="2434" y="4117"/>
                <wp:lineTo x="1298" y="4346"/>
                <wp:lineTo x="0" y="6405"/>
                <wp:lineTo x="0" y="13267"/>
                <wp:lineTo x="811" y="17841"/>
                <wp:lineTo x="1298" y="18756"/>
                <wp:lineTo x="2758" y="19900"/>
                <wp:lineTo x="10384" y="21272"/>
                <wp:lineTo x="13466" y="21272"/>
                <wp:lineTo x="16062" y="20815"/>
                <wp:lineTo x="19469" y="19671"/>
                <wp:lineTo x="19145" y="18756"/>
                <wp:lineTo x="21254" y="18756"/>
                <wp:lineTo x="21416" y="18527"/>
                <wp:lineTo x="21416" y="1601"/>
                <wp:lineTo x="21092" y="1372"/>
                <wp:lineTo x="16549" y="0"/>
                <wp:lineTo x="649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36466" cy="1799049"/>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aconcuadrcula4-nfasis5"/>
        <w:tblW w:w="0" w:type="auto"/>
        <w:tblLook w:val="04A0" w:firstRow="1" w:lastRow="0" w:firstColumn="1" w:lastColumn="0" w:noHBand="0" w:noVBand="1"/>
      </w:tblPr>
      <w:tblGrid>
        <w:gridCol w:w="1963"/>
        <w:gridCol w:w="1963"/>
      </w:tblGrid>
      <w:tr w:rsidR="002D5546" w14:paraId="4BED7F62" w14:textId="77777777" w:rsidTr="00C5030E">
        <w:trPr>
          <w:cnfStyle w:val="100000000000" w:firstRow="1" w:lastRow="0" w:firstColumn="0" w:lastColumn="0" w:oddVBand="0" w:evenVBand="0" w:oddHBand="0"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tcPr>
          <w:p w14:paraId="1B711565" w14:textId="77777777" w:rsidR="002D5546" w:rsidRDefault="002D5546" w:rsidP="00C5030E">
            <w:pPr>
              <w:jc w:val="both"/>
              <w:rPr>
                <w:rFonts w:ascii="Arial" w:eastAsiaTheme="minorEastAsia" w:hAnsi="Arial" w:cs="Arial"/>
              </w:rPr>
            </w:pPr>
            <w:r>
              <w:rPr>
                <w:rFonts w:ascii="Arial" w:eastAsiaTheme="minorEastAsia" w:hAnsi="Arial" w:cs="Arial"/>
              </w:rPr>
              <w:t>Valor</w:t>
            </w:r>
          </w:p>
        </w:tc>
        <w:tc>
          <w:tcPr>
            <w:tcW w:w="1963" w:type="dxa"/>
          </w:tcPr>
          <w:p w14:paraId="5C4E8913" w14:textId="77777777" w:rsidR="002D5546" w:rsidRDefault="002D5546" w:rsidP="00C5030E">
            <w:pPr>
              <w:jc w:val="both"/>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Puntuación</w:t>
            </w:r>
          </w:p>
        </w:tc>
      </w:tr>
      <w:tr w:rsidR="002D5546" w:rsidRPr="00603644" w14:paraId="415EF712" w14:textId="77777777" w:rsidTr="00C5030E">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tcPr>
          <w:p w14:paraId="713CB880" w14:textId="23F00DDE" w:rsidR="002D5546" w:rsidRPr="00603644" w:rsidRDefault="002D5546" w:rsidP="00C5030E">
            <w:pPr>
              <w:jc w:val="right"/>
              <w:rPr>
                <w:rFonts w:ascii="Arial" w:eastAsiaTheme="minorEastAsia" w:hAnsi="Arial" w:cs="Arial"/>
                <w:b w:val="0"/>
                <w:bCs w:val="0"/>
              </w:rPr>
            </w:pPr>
            <w:r>
              <w:rPr>
                <w:rFonts w:ascii="Arial" w:eastAsiaTheme="minorEastAsia" w:hAnsi="Arial" w:cs="Arial"/>
                <w:b w:val="0"/>
                <w:bCs w:val="0"/>
              </w:rPr>
              <w:t>32</w:t>
            </w:r>
          </w:p>
        </w:tc>
        <w:tc>
          <w:tcPr>
            <w:tcW w:w="1963" w:type="dxa"/>
          </w:tcPr>
          <w:p w14:paraId="417F07E7" w14:textId="64183802" w:rsidR="002D5546" w:rsidRPr="00603644" w:rsidRDefault="002D5546" w:rsidP="00C5030E">
            <w:pPr>
              <w:jc w:val="righ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0,7</w:t>
            </w:r>
            <w:r w:rsidR="0004786A">
              <w:rPr>
                <w:rFonts w:ascii="Arial" w:eastAsiaTheme="minorEastAsia" w:hAnsi="Arial" w:cs="Arial"/>
              </w:rPr>
              <w:t>9</w:t>
            </w:r>
          </w:p>
        </w:tc>
      </w:tr>
      <w:tr w:rsidR="002D5546" w:rsidRPr="00603644" w14:paraId="3294F9D5" w14:textId="77777777" w:rsidTr="002D5546">
        <w:trPr>
          <w:trHeight w:val="356"/>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hemeFill="background1"/>
          </w:tcPr>
          <w:p w14:paraId="73393252" w14:textId="7FB65DA7" w:rsidR="002D5546" w:rsidRPr="00603644" w:rsidRDefault="002D5546" w:rsidP="00C5030E">
            <w:pPr>
              <w:jc w:val="right"/>
              <w:rPr>
                <w:rFonts w:ascii="Arial" w:eastAsiaTheme="minorEastAsia" w:hAnsi="Arial" w:cs="Arial"/>
                <w:b w:val="0"/>
                <w:bCs w:val="0"/>
              </w:rPr>
            </w:pPr>
            <w:r>
              <w:rPr>
                <w:rFonts w:ascii="Arial" w:eastAsiaTheme="minorEastAsia" w:hAnsi="Arial" w:cs="Arial"/>
                <w:b w:val="0"/>
                <w:bCs w:val="0"/>
              </w:rPr>
              <w:t>64</w:t>
            </w:r>
          </w:p>
        </w:tc>
        <w:tc>
          <w:tcPr>
            <w:tcW w:w="1963" w:type="dxa"/>
            <w:shd w:val="clear" w:color="auto" w:fill="FFFFFF" w:themeFill="background1"/>
          </w:tcPr>
          <w:p w14:paraId="744C6A3F" w14:textId="439FDCE5" w:rsidR="002D5546" w:rsidRPr="00603644" w:rsidRDefault="002D5546" w:rsidP="00C5030E">
            <w:pPr>
              <w:jc w:val="righ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0,</w:t>
            </w:r>
            <w:r w:rsidR="0004786A">
              <w:rPr>
                <w:rFonts w:ascii="Arial" w:eastAsiaTheme="minorEastAsia" w:hAnsi="Arial" w:cs="Arial"/>
              </w:rPr>
              <w:t>84</w:t>
            </w:r>
          </w:p>
        </w:tc>
      </w:tr>
      <w:tr w:rsidR="002D5546" w:rsidRPr="00603644" w14:paraId="380F8F31" w14:textId="77777777" w:rsidTr="002D5546">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shd w:val="clear" w:color="auto" w:fill="70AD47" w:themeFill="accent6"/>
          </w:tcPr>
          <w:p w14:paraId="18413F77" w14:textId="369067FE" w:rsidR="002D5546" w:rsidRPr="00603644" w:rsidRDefault="002D5546" w:rsidP="002D5546">
            <w:pPr>
              <w:jc w:val="right"/>
              <w:rPr>
                <w:rFonts w:ascii="Arial" w:eastAsiaTheme="minorEastAsia" w:hAnsi="Arial" w:cs="Arial"/>
                <w:b w:val="0"/>
                <w:bCs w:val="0"/>
              </w:rPr>
            </w:pPr>
            <w:r>
              <w:rPr>
                <w:rFonts w:ascii="Arial" w:eastAsiaTheme="minorEastAsia" w:hAnsi="Arial" w:cs="Arial"/>
                <w:b w:val="0"/>
                <w:bCs w:val="0"/>
              </w:rPr>
              <w:t>96</w:t>
            </w:r>
          </w:p>
        </w:tc>
        <w:tc>
          <w:tcPr>
            <w:tcW w:w="1963" w:type="dxa"/>
            <w:shd w:val="clear" w:color="auto" w:fill="70AD47" w:themeFill="accent6"/>
          </w:tcPr>
          <w:p w14:paraId="1A2C7EF7" w14:textId="3BBF13E2" w:rsidR="002D5546" w:rsidRPr="00603644" w:rsidRDefault="002D5546" w:rsidP="00C5030E">
            <w:pPr>
              <w:jc w:val="righ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0,8</w:t>
            </w:r>
            <w:r w:rsidR="0004786A">
              <w:rPr>
                <w:rFonts w:ascii="Arial" w:eastAsiaTheme="minorEastAsia" w:hAnsi="Arial" w:cs="Arial"/>
              </w:rPr>
              <w:t>6</w:t>
            </w:r>
          </w:p>
        </w:tc>
      </w:tr>
    </w:tbl>
    <w:p w14:paraId="74A55F11" w14:textId="57C9DE23" w:rsidR="00603644" w:rsidRDefault="00603644" w:rsidP="004E5690">
      <w:pPr>
        <w:jc w:val="both"/>
        <w:rPr>
          <w:rFonts w:ascii="Arial" w:eastAsiaTheme="minorEastAsia" w:hAnsi="Arial" w:cs="Arial"/>
        </w:rPr>
      </w:pPr>
    </w:p>
    <w:p w14:paraId="4D6CA36F" w14:textId="73462120" w:rsidR="00603644" w:rsidRDefault="00603644" w:rsidP="004E5690">
      <w:pPr>
        <w:jc w:val="both"/>
        <w:rPr>
          <w:rFonts w:ascii="Arial" w:eastAsiaTheme="minorEastAsia" w:hAnsi="Arial" w:cs="Arial"/>
        </w:rPr>
      </w:pPr>
    </w:p>
    <w:p w14:paraId="7D49AC9A" w14:textId="11D1BFC0" w:rsidR="00603644" w:rsidRDefault="00925F13" w:rsidP="004E5690">
      <w:pPr>
        <w:jc w:val="both"/>
        <w:rPr>
          <w:rFonts w:ascii="Arial" w:eastAsiaTheme="minorEastAsia" w:hAnsi="Arial" w:cs="Arial"/>
        </w:rPr>
      </w:pPr>
      <w:r>
        <w:rPr>
          <w:rFonts w:ascii="Arial" w:eastAsiaTheme="minorEastAsia" w:hAnsi="Arial" w:cs="Arial"/>
          <w:noProof/>
          <w:lang w:eastAsia="es-ES"/>
        </w:rPr>
        <w:drawing>
          <wp:anchor distT="0" distB="0" distL="114300" distR="114300" simplePos="0" relativeHeight="251664384" behindDoc="1" locked="0" layoutInCell="1" allowOverlap="1" wp14:anchorId="1986A464" wp14:editId="279D1430">
            <wp:simplePos x="0" y="0"/>
            <wp:positionH relativeFrom="column">
              <wp:posOffset>32081</wp:posOffset>
            </wp:positionH>
            <wp:positionV relativeFrom="paragraph">
              <wp:posOffset>21590</wp:posOffset>
            </wp:positionV>
            <wp:extent cx="2537460" cy="1807845"/>
            <wp:effectExtent l="0" t="0" r="0" b="1905"/>
            <wp:wrapTight wrapText="bothSides">
              <wp:wrapPolygon edited="0">
                <wp:start x="7135" y="0"/>
                <wp:lineTo x="973" y="1821"/>
                <wp:lineTo x="811" y="2731"/>
                <wp:lineTo x="2432" y="4097"/>
                <wp:lineTo x="1135" y="5007"/>
                <wp:lineTo x="0" y="6828"/>
                <wp:lineTo x="0" y="13429"/>
                <wp:lineTo x="811" y="17526"/>
                <wp:lineTo x="1297" y="18664"/>
                <wp:lineTo x="2432" y="18664"/>
                <wp:lineTo x="2432" y="19802"/>
                <wp:lineTo x="6324" y="20940"/>
                <wp:lineTo x="9730" y="21395"/>
                <wp:lineTo x="14595" y="21395"/>
                <wp:lineTo x="17676" y="20940"/>
                <wp:lineTo x="21405" y="19802"/>
                <wp:lineTo x="21405" y="1366"/>
                <wp:lineTo x="20432" y="910"/>
                <wp:lineTo x="15243" y="0"/>
                <wp:lineTo x="7135"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37460" cy="180784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aconcuadrcula4-nfasis5"/>
        <w:tblW w:w="0" w:type="auto"/>
        <w:tblLook w:val="04A0" w:firstRow="1" w:lastRow="0" w:firstColumn="1" w:lastColumn="0" w:noHBand="0" w:noVBand="1"/>
      </w:tblPr>
      <w:tblGrid>
        <w:gridCol w:w="1963"/>
        <w:gridCol w:w="1963"/>
      </w:tblGrid>
      <w:tr w:rsidR="00925F13" w14:paraId="20C3E1D8" w14:textId="77777777" w:rsidTr="00C5030E">
        <w:trPr>
          <w:cnfStyle w:val="100000000000" w:firstRow="1" w:lastRow="0" w:firstColumn="0" w:lastColumn="0" w:oddVBand="0" w:evenVBand="0" w:oddHBand="0"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tcPr>
          <w:p w14:paraId="2E238BA1" w14:textId="77777777" w:rsidR="00925F13" w:rsidRDefault="00925F13" w:rsidP="00C5030E">
            <w:pPr>
              <w:jc w:val="both"/>
              <w:rPr>
                <w:rFonts w:ascii="Arial" w:eastAsiaTheme="minorEastAsia" w:hAnsi="Arial" w:cs="Arial"/>
              </w:rPr>
            </w:pPr>
            <w:r>
              <w:rPr>
                <w:rFonts w:ascii="Arial" w:eastAsiaTheme="minorEastAsia" w:hAnsi="Arial" w:cs="Arial"/>
              </w:rPr>
              <w:t>Valor</w:t>
            </w:r>
          </w:p>
        </w:tc>
        <w:tc>
          <w:tcPr>
            <w:tcW w:w="1963" w:type="dxa"/>
          </w:tcPr>
          <w:p w14:paraId="24B076A2" w14:textId="77777777" w:rsidR="00925F13" w:rsidRDefault="00925F13" w:rsidP="00C5030E">
            <w:pPr>
              <w:jc w:val="both"/>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Puntuación</w:t>
            </w:r>
          </w:p>
        </w:tc>
      </w:tr>
      <w:tr w:rsidR="00925F13" w:rsidRPr="00603644" w14:paraId="5B19DEFE" w14:textId="77777777" w:rsidTr="00925F13">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shd w:val="clear" w:color="auto" w:fill="70AD47" w:themeFill="accent6"/>
          </w:tcPr>
          <w:p w14:paraId="15BBEFC4" w14:textId="0A67334B" w:rsidR="00925F13" w:rsidRPr="00603644" w:rsidRDefault="00925F13" w:rsidP="00C5030E">
            <w:pPr>
              <w:jc w:val="right"/>
              <w:rPr>
                <w:rFonts w:ascii="Arial" w:eastAsiaTheme="minorEastAsia" w:hAnsi="Arial" w:cs="Arial"/>
                <w:b w:val="0"/>
                <w:bCs w:val="0"/>
              </w:rPr>
            </w:pPr>
            <w:r>
              <w:rPr>
                <w:rFonts w:ascii="Arial" w:eastAsiaTheme="minorEastAsia" w:hAnsi="Arial" w:cs="Arial"/>
                <w:b w:val="0"/>
                <w:bCs w:val="0"/>
              </w:rPr>
              <w:t>1</w:t>
            </w:r>
          </w:p>
        </w:tc>
        <w:tc>
          <w:tcPr>
            <w:tcW w:w="1963" w:type="dxa"/>
            <w:shd w:val="clear" w:color="auto" w:fill="70AD47" w:themeFill="accent6"/>
          </w:tcPr>
          <w:p w14:paraId="65E9F2F0" w14:textId="20037E8F" w:rsidR="00925F13" w:rsidRPr="00603644" w:rsidRDefault="00925F13" w:rsidP="00C5030E">
            <w:pPr>
              <w:jc w:val="righ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0,85</w:t>
            </w:r>
          </w:p>
        </w:tc>
      </w:tr>
      <w:tr w:rsidR="00925F13" w:rsidRPr="00603644" w14:paraId="61A6BC10" w14:textId="77777777" w:rsidTr="00C5030E">
        <w:trPr>
          <w:trHeight w:val="356"/>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hemeFill="background1"/>
          </w:tcPr>
          <w:p w14:paraId="0A8C8F24" w14:textId="12F27134" w:rsidR="00925F13" w:rsidRPr="00603644" w:rsidRDefault="00925F13" w:rsidP="00C5030E">
            <w:pPr>
              <w:jc w:val="right"/>
              <w:rPr>
                <w:rFonts w:ascii="Arial" w:eastAsiaTheme="minorEastAsia" w:hAnsi="Arial" w:cs="Arial"/>
                <w:b w:val="0"/>
                <w:bCs w:val="0"/>
              </w:rPr>
            </w:pPr>
            <w:r>
              <w:rPr>
                <w:rFonts w:ascii="Arial" w:eastAsiaTheme="minorEastAsia" w:hAnsi="Arial" w:cs="Arial"/>
                <w:b w:val="0"/>
                <w:bCs w:val="0"/>
              </w:rPr>
              <w:t>2</w:t>
            </w:r>
          </w:p>
        </w:tc>
        <w:tc>
          <w:tcPr>
            <w:tcW w:w="1963" w:type="dxa"/>
            <w:shd w:val="clear" w:color="auto" w:fill="FFFFFF" w:themeFill="background1"/>
          </w:tcPr>
          <w:p w14:paraId="4D5C1BE3" w14:textId="7A8C7828" w:rsidR="00925F13" w:rsidRPr="00603644" w:rsidRDefault="00925F13" w:rsidP="00C5030E">
            <w:pPr>
              <w:jc w:val="righ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0,81</w:t>
            </w:r>
          </w:p>
        </w:tc>
      </w:tr>
      <w:tr w:rsidR="00925F13" w:rsidRPr="00603644" w14:paraId="7ED74611" w14:textId="77777777" w:rsidTr="00925F13">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shd w:val="clear" w:color="auto" w:fill="B4C6E7" w:themeFill="accent5" w:themeFillTint="66"/>
          </w:tcPr>
          <w:p w14:paraId="5489A188" w14:textId="63E9A7D5" w:rsidR="00925F13" w:rsidRPr="00603644" w:rsidRDefault="00925F13" w:rsidP="00C5030E">
            <w:pPr>
              <w:jc w:val="right"/>
              <w:rPr>
                <w:rFonts w:ascii="Arial" w:eastAsiaTheme="minorEastAsia" w:hAnsi="Arial" w:cs="Arial"/>
                <w:b w:val="0"/>
                <w:bCs w:val="0"/>
              </w:rPr>
            </w:pPr>
            <w:r>
              <w:rPr>
                <w:rFonts w:ascii="Arial" w:eastAsiaTheme="minorEastAsia" w:hAnsi="Arial" w:cs="Arial"/>
                <w:b w:val="0"/>
                <w:bCs w:val="0"/>
              </w:rPr>
              <w:t>3</w:t>
            </w:r>
          </w:p>
        </w:tc>
        <w:tc>
          <w:tcPr>
            <w:tcW w:w="1963" w:type="dxa"/>
            <w:shd w:val="clear" w:color="auto" w:fill="B4C6E7" w:themeFill="accent5" w:themeFillTint="66"/>
          </w:tcPr>
          <w:p w14:paraId="3F06B194" w14:textId="791D3314" w:rsidR="00925F13" w:rsidRPr="00603644" w:rsidRDefault="00925F13" w:rsidP="00C5030E">
            <w:pPr>
              <w:jc w:val="righ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0,73</w:t>
            </w:r>
          </w:p>
        </w:tc>
      </w:tr>
    </w:tbl>
    <w:p w14:paraId="3F97E6F1" w14:textId="38CC6C53" w:rsidR="002D5546" w:rsidRDefault="002D5546" w:rsidP="004E5690">
      <w:pPr>
        <w:jc w:val="both"/>
        <w:rPr>
          <w:rFonts w:ascii="Arial" w:eastAsiaTheme="minorEastAsia" w:hAnsi="Arial" w:cs="Arial"/>
        </w:rPr>
      </w:pPr>
    </w:p>
    <w:p w14:paraId="15647729" w14:textId="77A85227" w:rsidR="00925F13" w:rsidRDefault="00925F13" w:rsidP="004E5690">
      <w:pPr>
        <w:jc w:val="both"/>
        <w:rPr>
          <w:rFonts w:ascii="Arial" w:eastAsiaTheme="minorEastAsia" w:hAnsi="Arial" w:cs="Arial"/>
        </w:rPr>
      </w:pPr>
    </w:p>
    <w:p w14:paraId="0F64896C" w14:textId="77777777" w:rsidR="00925F13" w:rsidRDefault="00925F13" w:rsidP="004E5690">
      <w:pPr>
        <w:jc w:val="both"/>
        <w:rPr>
          <w:rFonts w:ascii="Arial" w:eastAsiaTheme="minorEastAsia" w:hAnsi="Arial" w:cs="Arial"/>
        </w:rPr>
      </w:pPr>
    </w:p>
    <w:p w14:paraId="6DBAFDD5" w14:textId="639420FD" w:rsidR="002D5546" w:rsidRDefault="002D5546" w:rsidP="004E5690">
      <w:pPr>
        <w:jc w:val="both"/>
        <w:rPr>
          <w:rFonts w:ascii="Arial" w:eastAsiaTheme="minorEastAsia" w:hAnsi="Arial" w:cs="Arial"/>
        </w:rPr>
      </w:pPr>
    </w:p>
    <w:p w14:paraId="682DBCA8" w14:textId="1BD33CD7" w:rsidR="00603644" w:rsidRPr="00E60002" w:rsidRDefault="00603644" w:rsidP="004E5690">
      <w:pPr>
        <w:jc w:val="both"/>
        <w:rPr>
          <w:rFonts w:ascii="Arial" w:hAnsi="Arial" w:cs="Arial"/>
          <w:i/>
          <w:iCs/>
        </w:rPr>
      </w:pPr>
    </w:p>
    <w:p w14:paraId="1424C37E" w14:textId="3A35D326" w:rsidR="00E7296C" w:rsidRPr="00E7296C" w:rsidRDefault="00E7296C" w:rsidP="00E7296C">
      <w:pPr>
        <w:pStyle w:val="Ttulo3"/>
        <w:rPr>
          <w:rFonts w:ascii="Arial" w:hAnsi="Arial" w:cs="Arial"/>
          <w:b/>
          <w:bCs/>
          <w:color w:val="000000" w:themeColor="text1"/>
        </w:rPr>
      </w:pPr>
      <w:bookmarkStart w:id="56" w:name="_Toc40468854"/>
      <w:r w:rsidRPr="00E7296C">
        <w:rPr>
          <w:rFonts w:ascii="Arial" w:hAnsi="Arial" w:cs="Arial"/>
          <w:b/>
          <w:bCs/>
          <w:color w:val="000000" w:themeColor="text1"/>
        </w:rPr>
        <w:t>Parámetros</w:t>
      </w:r>
      <w:bookmarkEnd w:id="56"/>
    </w:p>
    <w:p w14:paraId="381C16C7" w14:textId="77777777" w:rsidR="00E7296C" w:rsidRDefault="00E7296C" w:rsidP="004E5690">
      <w:pPr>
        <w:jc w:val="both"/>
        <w:rPr>
          <w:rFonts w:ascii="Arial" w:hAnsi="Arial" w:cs="Arial"/>
        </w:rPr>
      </w:pPr>
    </w:p>
    <w:tbl>
      <w:tblPr>
        <w:tblStyle w:val="Tablaconcuadrcula4-nfasis5"/>
        <w:tblW w:w="0" w:type="auto"/>
        <w:tblLook w:val="04A0" w:firstRow="1" w:lastRow="0" w:firstColumn="1" w:lastColumn="0" w:noHBand="0" w:noVBand="1"/>
      </w:tblPr>
      <w:tblGrid>
        <w:gridCol w:w="2122"/>
        <w:gridCol w:w="4252"/>
        <w:gridCol w:w="2120"/>
      </w:tblGrid>
      <w:tr w:rsidR="00DA77E0" w14:paraId="2C4EA117" w14:textId="77777777" w:rsidTr="00DA7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DEF7198" w14:textId="1A3A76A6" w:rsidR="00DA77E0" w:rsidRDefault="00DA77E0" w:rsidP="004E5690">
            <w:pPr>
              <w:jc w:val="both"/>
              <w:rPr>
                <w:rFonts w:ascii="Arial" w:hAnsi="Arial" w:cs="Arial"/>
              </w:rPr>
            </w:pPr>
            <w:r>
              <w:rPr>
                <w:rFonts w:ascii="Arial" w:hAnsi="Arial" w:cs="Arial"/>
              </w:rPr>
              <w:t>Componente</w:t>
            </w:r>
          </w:p>
        </w:tc>
        <w:tc>
          <w:tcPr>
            <w:tcW w:w="4252" w:type="dxa"/>
          </w:tcPr>
          <w:p w14:paraId="6BDE7852" w14:textId="300D0116" w:rsidR="00DA77E0" w:rsidRDefault="00DA77E0" w:rsidP="004E5690">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Parámetro</w:t>
            </w:r>
          </w:p>
        </w:tc>
        <w:tc>
          <w:tcPr>
            <w:tcW w:w="2120" w:type="dxa"/>
          </w:tcPr>
          <w:p w14:paraId="50BAE0CB" w14:textId="59D76A16" w:rsidR="00DA77E0" w:rsidRDefault="00DA77E0" w:rsidP="004E5690">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Valor</w:t>
            </w:r>
          </w:p>
        </w:tc>
      </w:tr>
      <w:tr w:rsidR="00DA77E0" w14:paraId="0CACF7AD" w14:textId="77777777" w:rsidTr="00DA7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DFEE0DE" w14:textId="77777777" w:rsidR="00DA77E0" w:rsidRDefault="00DA77E0" w:rsidP="00DA77E0">
            <w:pPr>
              <w:rPr>
                <w:rFonts w:ascii="Arial" w:hAnsi="Arial" w:cs="Arial"/>
              </w:rPr>
            </w:pPr>
          </w:p>
          <w:p w14:paraId="15913B1F" w14:textId="77777777" w:rsidR="00DA77E0" w:rsidRDefault="00DA77E0" w:rsidP="00DA77E0">
            <w:pPr>
              <w:rPr>
                <w:rFonts w:ascii="Arial" w:hAnsi="Arial" w:cs="Arial"/>
              </w:rPr>
            </w:pPr>
          </w:p>
          <w:p w14:paraId="3D216443" w14:textId="060554C2" w:rsidR="00DA77E0" w:rsidRDefault="00DA77E0" w:rsidP="00DA77E0">
            <w:pPr>
              <w:rPr>
                <w:rFonts w:ascii="Arial" w:hAnsi="Arial" w:cs="Arial"/>
                <w:b w:val="0"/>
                <w:bCs w:val="0"/>
              </w:rPr>
            </w:pPr>
            <w:r>
              <w:rPr>
                <w:rFonts w:ascii="Arial" w:hAnsi="Arial" w:cs="Arial"/>
                <w:b w:val="0"/>
                <w:bCs w:val="0"/>
              </w:rPr>
              <w:t>Bolsa de palabras</w:t>
            </w:r>
          </w:p>
        </w:tc>
        <w:tc>
          <w:tcPr>
            <w:tcW w:w="4252" w:type="dxa"/>
          </w:tcPr>
          <w:p w14:paraId="771C2DEC" w14:textId="65E5D4CB" w:rsidR="00DA77E0" w:rsidRPr="00751A90" w:rsidRDefault="00DA77E0" w:rsidP="00DA77E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51A90">
              <w:rPr>
                <w:rFonts w:ascii="Arial" w:hAnsi="Arial" w:cs="Arial"/>
              </w:rPr>
              <w:t>Frecuencia relativa mínima</w:t>
            </w:r>
          </w:p>
        </w:tc>
        <w:tc>
          <w:tcPr>
            <w:tcW w:w="2120" w:type="dxa"/>
          </w:tcPr>
          <w:p w14:paraId="0F1AA808" w14:textId="590C4250" w:rsidR="00DA77E0" w:rsidRDefault="00DA77E0" w:rsidP="00E60002">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0,001</w:t>
            </w:r>
          </w:p>
        </w:tc>
      </w:tr>
      <w:tr w:rsidR="00DA77E0" w14:paraId="176B4027" w14:textId="77777777" w:rsidTr="00DA77E0">
        <w:tc>
          <w:tcPr>
            <w:cnfStyle w:val="001000000000" w:firstRow="0" w:lastRow="0" w:firstColumn="1" w:lastColumn="0" w:oddVBand="0" w:evenVBand="0" w:oddHBand="0" w:evenHBand="0" w:firstRowFirstColumn="0" w:firstRowLastColumn="0" w:lastRowFirstColumn="0" w:lastRowLastColumn="0"/>
            <w:tcW w:w="2122" w:type="dxa"/>
            <w:vMerge/>
          </w:tcPr>
          <w:p w14:paraId="172052BA" w14:textId="77777777" w:rsidR="00DA77E0" w:rsidRDefault="00DA77E0" w:rsidP="00DA77E0">
            <w:pPr>
              <w:rPr>
                <w:rFonts w:ascii="Arial" w:hAnsi="Arial" w:cs="Arial"/>
                <w:b w:val="0"/>
                <w:bCs w:val="0"/>
              </w:rPr>
            </w:pPr>
          </w:p>
        </w:tc>
        <w:tc>
          <w:tcPr>
            <w:tcW w:w="4252" w:type="dxa"/>
          </w:tcPr>
          <w:p w14:paraId="449AD698" w14:textId="45102320" w:rsidR="00DA77E0" w:rsidRPr="00751A90" w:rsidRDefault="00DA77E0" w:rsidP="00DA77E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51A90">
              <w:rPr>
                <w:rFonts w:ascii="Arial" w:hAnsi="Arial" w:cs="Arial"/>
              </w:rPr>
              <w:t>Frecuencia relativa máxima</w:t>
            </w:r>
          </w:p>
        </w:tc>
        <w:tc>
          <w:tcPr>
            <w:tcW w:w="2120" w:type="dxa"/>
          </w:tcPr>
          <w:p w14:paraId="03275818" w14:textId="5B275F00" w:rsidR="00DA77E0" w:rsidRDefault="00DA77E0" w:rsidP="00E60002">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0,999</w:t>
            </w:r>
          </w:p>
        </w:tc>
      </w:tr>
      <w:tr w:rsidR="00DA77E0" w14:paraId="7ABE4B04" w14:textId="77777777" w:rsidTr="00DA7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2883B86" w14:textId="77777777" w:rsidR="00DA77E0" w:rsidRDefault="00DA77E0" w:rsidP="00DA77E0">
            <w:pPr>
              <w:rPr>
                <w:rFonts w:ascii="Arial" w:hAnsi="Arial" w:cs="Arial"/>
                <w:b w:val="0"/>
                <w:bCs w:val="0"/>
              </w:rPr>
            </w:pPr>
          </w:p>
        </w:tc>
        <w:tc>
          <w:tcPr>
            <w:tcW w:w="4252" w:type="dxa"/>
          </w:tcPr>
          <w:p w14:paraId="37071DB4" w14:textId="4E1263B7" w:rsidR="00DA77E0" w:rsidRPr="00751A90" w:rsidRDefault="00DA77E0" w:rsidP="00DA77E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51A90">
              <w:rPr>
                <w:rFonts w:ascii="Arial" w:hAnsi="Arial" w:cs="Arial"/>
              </w:rPr>
              <w:t>Máximo de características</w:t>
            </w:r>
          </w:p>
        </w:tc>
        <w:tc>
          <w:tcPr>
            <w:tcW w:w="2120" w:type="dxa"/>
          </w:tcPr>
          <w:p w14:paraId="270B6213" w14:textId="1FAADB49" w:rsidR="00DA77E0" w:rsidRDefault="00DA77E0" w:rsidP="00E60002">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100.000</w:t>
            </w:r>
          </w:p>
        </w:tc>
      </w:tr>
      <w:tr w:rsidR="00DA77E0" w14:paraId="7BDE11C7" w14:textId="77777777" w:rsidTr="00DA77E0">
        <w:tc>
          <w:tcPr>
            <w:cnfStyle w:val="001000000000" w:firstRow="0" w:lastRow="0" w:firstColumn="1" w:lastColumn="0" w:oddVBand="0" w:evenVBand="0" w:oddHBand="0" w:evenHBand="0" w:firstRowFirstColumn="0" w:firstRowLastColumn="0" w:lastRowFirstColumn="0" w:lastRowLastColumn="0"/>
            <w:tcW w:w="2122" w:type="dxa"/>
            <w:vMerge/>
          </w:tcPr>
          <w:p w14:paraId="1BA64EE2" w14:textId="77777777" w:rsidR="00DA77E0" w:rsidRDefault="00DA77E0" w:rsidP="00DA77E0">
            <w:pPr>
              <w:rPr>
                <w:rFonts w:ascii="Arial" w:hAnsi="Arial" w:cs="Arial"/>
                <w:b w:val="0"/>
                <w:bCs w:val="0"/>
              </w:rPr>
            </w:pPr>
          </w:p>
        </w:tc>
        <w:tc>
          <w:tcPr>
            <w:tcW w:w="4252" w:type="dxa"/>
          </w:tcPr>
          <w:p w14:paraId="3886EC1A" w14:textId="2F604791" w:rsidR="00DA77E0" w:rsidRPr="00751A90" w:rsidRDefault="00DA77E0" w:rsidP="00DA77E0">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751A90">
              <w:rPr>
                <w:rFonts w:ascii="Arial" w:hAnsi="Arial" w:cs="Arial"/>
              </w:rPr>
              <w:t>Stopwords</w:t>
            </w:r>
            <w:proofErr w:type="spellEnd"/>
          </w:p>
        </w:tc>
        <w:tc>
          <w:tcPr>
            <w:tcW w:w="2120" w:type="dxa"/>
          </w:tcPr>
          <w:p w14:paraId="2B1C6867" w14:textId="18D646EC" w:rsidR="00DA77E0" w:rsidRDefault="00DA77E0" w:rsidP="00E60002">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Spain+Puntuación</w:t>
            </w:r>
            <w:proofErr w:type="spellEnd"/>
          </w:p>
        </w:tc>
      </w:tr>
      <w:tr w:rsidR="00DA77E0" w14:paraId="799E220F" w14:textId="77777777" w:rsidTr="00DA7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16662BCA" w14:textId="77777777" w:rsidR="00DA77E0" w:rsidRPr="00E7296C" w:rsidRDefault="00DA77E0" w:rsidP="00DA77E0">
            <w:pPr>
              <w:rPr>
                <w:rFonts w:ascii="Arial" w:hAnsi="Arial" w:cs="Arial"/>
                <w:b w:val="0"/>
                <w:bCs w:val="0"/>
              </w:rPr>
            </w:pPr>
          </w:p>
        </w:tc>
        <w:tc>
          <w:tcPr>
            <w:tcW w:w="4252" w:type="dxa"/>
          </w:tcPr>
          <w:p w14:paraId="2CE7C018" w14:textId="562CF956" w:rsidR="00DA77E0" w:rsidRPr="00751A90" w:rsidRDefault="00DA77E0" w:rsidP="00DA77E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51A90">
              <w:rPr>
                <w:rFonts w:ascii="Arial" w:hAnsi="Arial" w:cs="Arial"/>
              </w:rPr>
              <w:t>N-Gram</w:t>
            </w:r>
          </w:p>
        </w:tc>
        <w:tc>
          <w:tcPr>
            <w:tcW w:w="2120" w:type="dxa"/>
          </w:tcPr>
          <w:p w14:paraId="51C12465" w14:textId="460FDC21" w:rsidR="00DA77E0" w:rsidRDefault="00DA77E0" w:rsidP="00E60002">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(1,2)</w:t>
            </w:r>
          </w:p>
        </w:tc>
      </w:tr>
      <w:tr w:rsidR="00DA77E0" w14:paraId="2EDC7004" w14:textId="77777777" w:rsidTr="00DA77E0">
        <w:tc>
          <w:tcPr>
            <w:cnfStyle w:val="001000000000" w:firstRow="0" w:lastRow="0" w:firstColumn="1" w:lastColumn="0" w:oddVBand="0" w:evenVBand="0" w:oddHBand="0" w:evenHBand="0" w:firstRowFirstColumn="0" w:firstRowLastColumn="0" w:lastRowFirstColumn="0" w:lastRowLastColumn="0"/>
            <w:tcW w:w="2122" w:type="dxa"/>
          </w:tcPr>
          <w:p w14:paraId="769BA18B" w14:textId="27637044" w:rsidR="00DA77E0" w:rsidRPr="00E7296C" w:rsidRDefault="00DA77E0" w:rsidP="00DA77E0">
            <w:pPr>
              <w:rPr>
                <w:rFonts w:ascii="Arial" w:hAnsi="Arial" w:cs="Arial"/>
                <w:b w:val="0"/>
                <w:bCs w:val="0"/>
              </w:rPr>
            </w:pPr>
            <w:proofErr w:type="spellStart"/>
            <w:r>
              <w:rPr>
                <w:rFonts w:ascii="Arial" w:hAnsi="Arial" w:cs="Arial"/>
                <w:b w:val="0"/>
                <w:bCs w:val="0"/>
              </w:rPr>
              <w:t>BestKBest</w:t>
            </w:r>
            <w:proofErr w:type="spellEnd"/>
            <w:r>
              <w:rPr>
                <w:rFonts w:ascii="Arial" w:hAnsi="Arial" w:cs="Arial"/>
                <w:b w:val="0"/>
                <w:bCs w:val="0"/>
              </w:rPr>
              <w:t xml:space="preserve"> ANOVA</w:t>
            </w:r>
          </w:p>
        </w:tc>
        <w:tc>
          <w:tcPr>
            <w:tcW w:w="4252" w:type="dxa"/>
          </w:tcPr>
          <w:p w14:paraId="3DE1B0C1" w14:textId="68AAAC29" w:rsidR="00DA77E0" w:rsidRPr="00751A90" w:rsidRDefault="00DA77E0" w:rsidP="00DA77E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51A90">
              <w:rPr>
                <w:rFonts w:ascii="Arial" w:hAnsi="Arial" w:cs="Arial"/>
              </w:rPr>
              <w:t>K</w:t>
            </w:r>
          </w:p>
        </w:tc>
        <w:tc>
          <w:tcPr>
            <w:tcW w:w="2120" w:type="dxa"/>
          </w:tcPr>
          <w:p w14:paraId="1646A2B3" w14:textId="4AE455A0" w:rsidR="00DA77E0" w:rsidRDefault="00DA77E0" w:rsidP="00E60002">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20.000</w:t>
            </w:r>
          </w:p>
        </w:tc>
      </w:tr>
      <w:tr w:rsidR="00DA77E0" w14:paraId="61D2DB5D" w14:textId="77777777" w:rsidTr="00DA7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1E58583A" w14:textId="77777777" w:rsidR="00DA77E0" w:rsidRDefault="00DA77E0" w:rsidP="00DA77E0">
            <w:pPr>
              <w:rPr>
                <w:rFonts w:ascii="Arial" w:hAnsi="Arial" w:cs="Arial"/>
              </w:rPr>
            </w:pPr>
          </w:p>
          <w:p w14:paraId="530E78CA" w14:textId="77777777" w:rsidR="00DA77E0" w:rsidRDefault="00DA77E0" w:rsidP="00DA77E0">
            <w:pPr>
              <w:rPr>
                <w:rFonts w:ascii="Arial" w:hAnsi="Arial" w:cs="Arial"/>
              </w:rPr>
            </w:pPr>
          </w:p>
          <w:p w14:paraId="2042F9D9" w14:textId="0AE78269" w:rsidR="00DA77E0" w:rsidRPr="00E7296C" w:rsidRDefault="00DA77E0" w:rsidP="00DA77E0">
            <w:pPr>
              <w:rPr>
                <w:rFonts w:ascii="Arial" w:hAnsi="Arial" w:cs="Arial"/>
                <w:b w:val="0"/>
                <w:bCs w:val="0"/>
              </w:rPr>
            </w:pPr>
            <w:r>
              <w:rPr>
                <w:rFonts w:ascii="Arial" w:hAnsi="Arial" w:cs="Arial"/>
                <w:b w:val="0"/>
                <w:bCs w:val="0"/>
              </w:rPr>
              <w:t>MLP</w:t>
            </w:r>
          </w:p>
        </w:tc>
        <w:tc>
          <w:tcPr>
            <w:tcW w:w="4252" w:type="dxa"/>
          </w:tcPr>
          <w:p w14:paraId="5F86C4EC" w14:textId="4B914CFA" w:rsidR="00DA77E0" w:rsidRPr="00751A90" w:rsidRDefault="00DA77E0" w:rsidP="00DA77E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51A90">
              <w:rPr>
                <w:rFonts w:ascii="Arial" w:hAnsi="Arial" w:cs="Arial"/>
              </w:rPr>
              <w:t>Número de capas ocultas</w:t>
            </w:r>
          </w:p>
        </w:tc>
        <w:tc>
          <w:tcPr>
            <w:tcW w:w="2120" w:type="dxa"/>
          </w:tcPr>
          <w:p w14:paraId="503D7C35" w14:textId="01B29F69" w:rsidR="00DA77E0" w:rsidRDefault="00925F13" w:rsidP="00E60002">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r>
      <w:tr w:rsidR="00DA77E0" w14:paraId="1C1C0AC7" w14:textId="77777777" w:rsidTr="00DA77E0">
        <w:tc>
          <w:tcPr>
            <w:cnfStyle w:val="001000000000" w:firstRow="0" w:lastRow="0" w:firstColumn="1" w:lastColumn="0" w:oddVBand="0" w:evenVBand="0" w:oddHBand="0" w:evenHBand="0" w:firstRowFirstColumn="0" w:firstRowLastColumn="0" w:lastRowFirstColumn="0" w:lastRowLastColumn="0"/>
            <w:tcW w:w="2122" w:type="dxa"/>
            <w:vMerge/>
          </w:tcPr>
          <w:p w14:paraId="4298EF52" w14:textId="77777777" w:rsidR="00DA77E0" w:rsidRPr="00E7296C" w:rsidRDefault="00DA77E0" w:rsidP="004E5690">
            <w:pPr>
              <w:jc w:val="both"/>
              <w:rPr>
                <w:rFonts w:ascii="Arial" w:hAnsi="Arial" w:cs="Arial"/>
                <w:b w:val="0"/>
                <w:bCs w:val="0"/>
              </w:rPr>
            </w:pPr>
          </w:p>
        </w:tc>
        <w:tc>
          <w:tcPr>
            <w:tcW w:w="4252" w:type="dxa"/>
          </w:tcPr>
          <w:p w14:paraId="71365E04" w14:textId="4477CA4E" w:rsidR="00DA77E0" w:rsidRPr="00751A90" w:rsidRDefault="00DA77E0" w:rsidP="00DA77E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51A90">
              <w:rPr>
                <w:rFonts w:ascii="Arial" w:hAnsi="Arial" w:cs="Arial"/>
              </w:rPr>
              <w:t>Número de unidades por capa</w:t>
            </w:r>
          </w:p>
        </w:tc>
        <w:tc>
          <w:tcPr>
            <w:tcW w:w="2120" w:type="dxa"/>
          </w:tcPr>
          <w:p w14:paraId="4DC1BA7C" w14:textId="0EDD1868" w:rsidR="00DA77E0" w:rsidRDefault="002D5546" w:rsidP="00E60002">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96</w:t>
            </w:r>
          </w:p>
        </w:tc>
      </w:tr>
      <w:tr w:rsidR="00DA77E0" w14:paraId="55DCF2DF" w14:textId="77777777" w:rsidTr="00DA7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463949D" w14:textId="77777777" w:rsidR="00DA77E0" w:rsidRPr="00E7296C" w:rsidRDefault="00DA77E0" w:rsidP="004E5690">
            <w:pPr>
              <w:jc w:val="both"/>
              <w:rPr>
                <w:rFonts w:ascii="Arial" w:hAnsi="Arial" w:cs="Arial"/>
                <w:b w:val="0"/>
                <w:bCs w:val="0"/>
              </w:rPr>
            </w:pPr>
          </w:p>
        </w:tc>
        <w:tc>
          <w:tcPr>
            <w:tcW w:w="4252" w:type="dxa"/>
          </w:tcPr>
          <w:p w14:paraId="7AD64510" w14:textId="00220698" w:rsidR="00DA77E0" w:rsidRPr="00751A90" w:rsidRDefault="00DA77E0" w:rsidP="00DA77E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51A90">
              <w:rPr>
                <w:rFonts w:ascii="Arial" w:hAnsi="Arial" w:cs="Arial"/>
              </w:rPr>
              <w:t xml:space="preserve">Tasa </w:t>
            </w:r>
            <w:proofErr w:type="spellStart"/>
            <w:r w:rsidRPr="00751A90">
              <w:rPr>
                <w:rFonts w:ascii="Arial" w:hAnsi="Arial" w:cs="Arial"/>
              </w:rPr>
              <w:t>dropout</w:t>
            </w:r>
            <w:proofErr w:type="spellEnd"/>
          </w:p>
        </w:tc>
        <w:tc>
          <w:tcPr>
            <w:tcW w:w="2120" w:type="dxa"/>
          </w:tcPr>
          <w:p w14:paraId="09246FAD" w14:textId="194608AD" w:rsidR="00DA77E0" w:rsidRDefault="00DA77E0" w:rsidP="00E60002">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237AFC">
              <w:rPr>
                <w:rFonts w:ascii="Arial" w:hAnsi="Arial" w:cs="Arial"/>
              </w:rPr>
              <w:t>3</w:t>
            </w:r>
          </w:p>
        </w:tc>
      </w:tr>
      <w:tr w:rsidR="00DA77E0" w14:paraId="7F35F300" w14:textId="77777777" w:rsidTr="00DA77E0">
        <w:tc>
          <w:tcPr>
            <w:cnfStyle w:val="001000000000" w:firstRow="0" w:lastRow="0" w:firstColumn="1" w:lastColumn="0" w:oddVBand="0" w:evenVBand="0" w:oddHBand="0" w:evenHBand="0" w:firstRowFirstColumn="0" w:firstRowLastColumn="0" w:lastRowFirstColumn="0" w:lastRowLastColumn="0"/>
            <w:tcW w:w="2122" w:type="dxa"/>
            <w:vMerge/>
          </w:tcPr>
          <w:p w14:paraId="70B69E51" w14:textId="77777777" w:rsidR="00DA77E0" w:rsidRPr="00E7296C" w:rsidRDefault="00DA77E0" w:rsidP="004E5690">
            <w:pPr>
              <w:jc w:val="both"/>
              <w:rPr>
                <w:rFonts w:ascii="Arial" w:hAnsi="Arial" w:cs="Arial"/>
                <w:b w:val="0"/>
                <w:bCs w:val="0"/>
              </w:rPr>
            </w:pPr>
          </w:p>
        </w:tc>
        <w:tc>
          <w:tcPr>
            <w:tcW w:w="4252" w:type="dxa"/>
          </w:tcPr>
          <w:p w14:paraId="185E499A" w14:textId="6B4928FF" w:rsidR="00DA77E0" w:rsidRPr="00751A90" w:rsidRDefault="00DA77E0" w:rsidP="00DA77E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51A90">
              <w:rPr>
                <w:rFonts w:ascii="Arial" w:hAnsi="Arial" w:cs="Arial"/>
              </w:rPr>
              <w:t>Dimensión input</w:t>
            </w:r>
          </w:p>
        </w:tc>
        <w:tc>
          <w:tcPr>
            <w:tcW w:w="2120" w:type="dxa"/>
          </w:tcPr>
          <w:p w14:paraId="743A64B2" w14:textId="21DA4F20" w:rsidR="00DA77E0" w:rsidRDefault="00DA77E0" w:rsidP="00E60002">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20.000</w:t>
            </w:r>
          </w:p>
        </w:tc>
      </w:tr>
      <w:tr w:rsidR="00DA77E0" w14:paraId="4C28F4F6" w14:textId="77777777" w:rsidTr="00DA7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2417A14" w14:textId="77777777" w:rsidR="00DA77E0" w:rsidRPr="00E7296C" w:rsidRDefault="00DA77E0" w:rsidP="004E5690">
            <w:pPr>
              <w:jc w:val="both"/>
              <w:rPr>
                <w:rFonts w:ascii="Arial" w:hAnsi="Arial" w:cs="Arial"/>
                <w:b w:val="0"/>
                <w:bCs w:val="0"/>
              </w:rPr>
            </w:pPr>
          </w:p>
        </w:tc>
        <w:tc>
          <w:tcPr>
            <w:tcW w:w="4252" w:type="dxa"/>
          </w:tcPr>
          <w:p w14:paraId="0A5BEA3E" w14:textId="28E487FB" w:rsidR="00DA77E0" w:rsidRPr="00751A90" w:rsidRDefault="00DA77E0" w:rsidP="00DA77E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51A90">
              <w:rPr>
                <w:rFonts w:ascii="Arial" w:hAnsi="Arial" w:cs="Arial"/>
              </w:rPr>
              <w:t>Dimensión output</w:t>
            </w:r>
          </w:p>
        </w:tc>
        <w:tc>
          <w:tcPr>
            <w:tcW w:w="2120" w:type="dxa"/>
          </w:tcPr>
          <w:p w14:paraId="033610A3" w14:textId="21B944F5" w:rsidR="00DA77E0" w:rsidRDefault="00DA77E0" w:rsidP="00E60002">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60</w:t>
            </w:r>
          </w:p>
        </w:tc>
      </w:tr>
    </w:tbl>
    <w:p w14:paraId="1E5625CE" w14:textId="77777777" w:rsidR="00EA3206" w:rsidRDefault="00EA3206" w:rsidP="004E5690">
      <w:pPr>
        <w:jc w:val="both"/>
        <w:rPr>
          <w:rFonts w:ascii="Arial" w:hAnsi="Arial" w:cs="Arial"/>
        </w:rPr>
      </w:pPr>
    </w:p>
    <w:p w14:paraId="4B33D7A4" w14:textId="055219C9" w:rsidR="00A97B5C" w:rsidRPr="00102A62" w:rsidRDefault="00E60002" w:rsidP="00E60002">
      <w:pPr>
        <w:pStyle w:val="Ttulo3"/>
        <w:rPr>
          <w:rFonts w:ascii="Arial" w:hAnsi="Arial" w:cs="Arial"/>
          <w:b/>
          <w:bCs/>
          <w:color w:val="000000" w:themeColor="text1"/>
        </w:rPr>
      </w:pPr>
      <w:bookmarkStart w:id="57" w:name="_Toc40468855"/>
      <w:r w:rsidRPr="00102A62">
        <w:rPr>
          <w:rFonts w:ascii="Arial" w:hAnsi="Arial" w:cs="Arial"/>
          <w:b/>
          <w:bCs/>
          <w:color w:val="000000" w:themeColor="text1"/>
        </w:rPr>
        <w:lastRenderedPageBreak/>
        <w:t>Resultados</w:t>
      </w:r>
      <w:bookmarkEnd w:id="57"/>
    </w:p>
    <w:p w14:paraId="3ECA885D" w14:textId="46FACE6C" w:rsidR="00E60002" w:rsidRDefault="00E60002" w:rsidP="00937CCA">
      <w:pPr>
        <w:rPr>
          <w:rFonts w:ascii="Arial" w:hAnsi="Arial" w:cs="Arial"/>
        </w:rPr>
      </w:pPr>
    </w:p>
    <w:tbl>
      <w:tblPr>
        <w:tblStyle w:val="Tablaconcuadrcula5oscura-nfasis5"/>
        <w:tblW w:w="0" w:type="auto"/>
        <w:tblLook w:val="04A0" w:firstRow="1" w:lastRow="0" w:firstColumn="1" w:lastColumn="0" w:noHBand="0" w:noVBand="1"/>
      </w:tblPr>
      <w:tblGrid>
        <w:gridCol w:w="1415"/>
        <w:gridCol w:w="936"/>
        <w:gridCol w:w="938"/>
        <w:gridCol w:w="938"/>
        <w:gridCol w:w="938"/>
        <w:gridCol w:w="938"/>
        <w:gridCol w:w="1013"/>
        <w:gridCol w:w="1378"/>
      </w:tblGrid>
      <w:tr w:rsidR="002D5546" w14:paraId="6D9889C8" w14:textId="793C4292" w:rsidTr="000744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14:paraId="73794FCC" w14:textId="31395F2A" w:rsidR="000744F4" w:rsidRDefault="000744F4" w:rsidP="00937CCA">
            <w:pPr>
              <w:rPr>
                <w:rFonts w:ascii="Arial" w:hAnsi="Arial" w:cs="Arial"/>
              </w:rPr>
            </w:pPr>
            <w:r>
              <w:rPr>
                <w:rFonts w:ascii="Arial" w:hAnsi="Arial" w:cs="Arial"/>
              </w:rPr>
              <w:t>División</w:t>
            </w:r>
          </w:p>
        </w:tc>
        <w:tc>
          <w:tcPr>
            <w:tcW w:w="1025" w:type="dxa"/>
          </w:tcPr>
          <w:p w14:paraId="0FF72D43" w14:textId="5D55510D" w:rsidR="000744F4" w:rsidRDefault="000744F4"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1026" w:type="dxa"/>
          </w:tcPr>
          <w:p w14:paraId="18902967" w14:textId="54DE4B7E" w:rsidR="000744F4" w:rsidRDefault="000744F4"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026" w:type="dxa"/>
          </w:tcPr>
          <w:p w14:paraId="6D910186" w14:textId="6F030F24" w:rsidR="000744F4" w:rsidRDefault="000744F4"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1026" w:type="dxa"/>
          </w:tcPr>
          <w:p w14:paraId="6EF458DA" w14:textId="6368C745" w:rsidR="000744F4" w:rsidRDefault="000744F4"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1026" w:type="dxa"/>
          </w:tcPr>
          <w:p w14:paraId="2F01A80B" w14:textId="45B1912F" w:rsidR="000744F4" w:rsidRDefault="000744F4"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p>
        </w:tc>
        <w:tc>
          <w:tcPr>
            <w:tcW w:w="1065" w:type="dxa"/>
          </w:tcPr>
          <w:p w14:paraId="291B8626" w14:textId="436194D4" w:rsidR="000744F4" w:rsidRDefault="000744F4"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Media</w:t>
            </w:r>
          </w:p>
        </w:tc>
        <w:tc>
          <w:tcPr>
            <w:tcW w:w="884" w:type="dxa"/>
          </w:tcPr>
          <w:p w14:paraId="17D2C524" w14:textId="2C367A05" w:rsidR="000744F4" w:rsidRDefault="000744F4"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Desviación</w:t>
            </w:r>
          </w:p>
        </w:tc>
      </w:tr>
      <w:tr w:rsidR="002D5546" w14:paraId="283C55DB" w14:textId="0BE1B15A" w:rsidTr="00074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14:paraId="0FEAAB0E" w14:textId="4092DDD7" w:rsidR="000744F4" w:rsidRDefault="000744F4" w:rsidP="00937CCA">
            <w:pPr>
              <w:rPr>
                <w:rFonts w:ascii="Arial" w:hAnsi="Arial" w:cs="Arial"/>
              </w:rPr>
            </w:pPr>
            <w:r>
              <w:rPr>
                <w:rFonts w:ascii="Arial" w:hAnsi="Arial" w:cs="Arial"/>
              </w:rPr>
              <w:t>Puntuación</w:t>
            </w:r>
          </w:p>
        </w:tc>
        <w:tc>
          <w:tcPr>
            <w:tcW w:w="1025" w:type="dxa"/>
          </w:tcPr>
          <w:p w14:paraId="38B0F30E" w14:textId="3B747F68" w:rsidR="000744F4"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603644">
              <w:rPr>
                <w:rFonts w:ascii="Arial" w:hAnsi="Arial" w:cs="Arial"/>
              </w:rPr>
              <w:t>8</w:t>
            </w:r>
            <w:r w:rsidR="00237AFC">
              <w:rPr>
                <w:rFonts w:ascii="Arial" w:hAnsi="Arial" w:cs="Arial"/>
              </w:rPr>
              <w:t>5</w:t>
            </w:r>
          </w:p>
        </w:tc>
        <w:tc>
          <w:tcPr>
            <w:tcW w:w="1026" w:type="dxa"/>
          </w:tcPr>
          <w:p w14:paraId="7769380C" w14:textId="469EAB40" w:rsidR="000744F4"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2D5546">
              <w:rPr>
                <w:rFonts w:ascii="Arial" w:hAnsi="Arial" w:cs="Arial"/>
              </w:rPr>
              <w:t>8</w:t>
            </w:r>
            <w:r w:rsidR="00925F13">
              <w:rPr>
                <w:rFonts w:ascii="Arial" w:hAnsi="Arial" w:cs="Arial"/>
              </w:rPr>
              <w:t>5</w:t>
            </w:r>
          </w:p>
        </w:tc>
        <w:tc>
          <w:tcPr>
            <w:tcW w:w="1026" w:type="dxa"/>
          </w:tcPr>
          <w:p w14:paraId="1A982E01" w14:textId="7357ADF2" w:rsidR="000744F4"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2D5546">
              <w:rPr>
                <w:rFonts w:ascii="Arial" w:hAnsi="Arial" w:cs="Arial"/>
              </w:rPr>
              <w:t>8</w:t>
            </w:r>
            <w:r w:rsidR="00925F13">
              <w:rPr>
                <w:rFonts w:ascii="Arial" w:hAnsi="Arial" w:cs="Arial"/>
              </w:rPr>
              <w:t>6</w:t>
            </w:r>
          </w:p>
        </w:tc>
        <w:tc>
          <w:tcPr>
            <w:tcW w:w="1026" w:type="dxa"/>
          </w:tcPr>
          <w:p w14:paraId="5B29A9C3" w14:textId="1CC37FBB" w:rsidR="000744F4"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2D5546">
              <w:rPr>
                <w:rFonts w:ascii="Arial" w:hAnsi="Arial" w:cs="Arial"/>
              </w:rPr>
              <w:t>8</w:t>
            </w:r>
            <w:r w:rsidR="00237AFC">
              <w:rPr>
                <w:rFonts w:ascii="Arial" w:hAnsi="Arial" w:cs="Arial"/>
              </w:rPr>
              <w:t>6</w:t>
            </w:r>
          </w:p>
        </w:tc>
        <w:tc>
          <w:tcPr>
            <w:tcW w:w="1026" w:type="dxa"/>
          </w:tcPr>
          <w:p w14:paraId="68629007" w14:textId="32A1D728" w:rsidR="000744F4"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2D5546">
              <w:rPr>
                <w:rFonts w:ascii="Arial" w:hAnsi="Arial" w:cs="Arial"/>
              </w:rPr>
              <w:t>8</w:t>
            </w:r>
            <w:r w:rsidR="00237AFC">
              <w:rPr>
                <w:rFonts w:ascii="Arial" w:hAnsi="Arial" w:cs="Arial"/>
              </w:rPr>
              <w:t>6</w:t>
            </w:r>
          </w:p>
        </w:tc>
        <w:tc>
          <w:tcPr>
            <w:tcW w:w="1065" w:type="dxa"/>
          </w:tcPr>
          <w:p w14:paraId="3F935437" w14:textId="63F587FE" w:rsidR="000744F4"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603644">
              <w:rPr>
                <w:rFonts w:ascii="Arial" w:hAnsi="Arial" w:cs="Arial"/>
              </w:rPr>
              <w:t>8</w:t>
            </w:r>
            <w:r w:rsidR="00237AFC">
              <w:rPr>
                <w:rFonts w:ascii="Arial" w:hAnsi="Arial" w:cs="Arial"/>
              </w:rPr>
              <w:t>6</w:t>
            </w:r>
          </w:p>
        </w:tc>
        <w:tc>
          <w:tcPr>
            <w:tcW w:w="884" w:type="dxa"/>
          </w:tcPr>
          <w:p w14:paraId="6C5D70CE" w14:textId="7082B068" w:rsidR="000744F4"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0,00</w:t>
            </w:r>
            <w:r w:rsidR="00237AFC">
              <w:rPr>
                <w:rFonts w:ascii="Arial" w:hAnsi="Arial" w:cs="Arial"/>
              </w:rPr>
              <w:t>25</w:t>
            </w:r>
          </w:p>
        </w:tc>
      </w:tr>
    </w:tbl>
    <w:p w14:paraId="1ECDE020" w14:textId="481BA039" w:rsidR="007121FB" w:rsidRDefault="007121FB" w:rsidP="00937CCA">
      <w:pPr>
        <w:rPr>
          <w:rFonts w:ascii="Arial" w:hAnsi="Arial" w:cs="Arial"/>
        </w:rPr>
      </w:pPr>
    </w:p>
    <w:tbl>
      <w:tblPr>
        <w:tblStyle w:val="Tablaconcuadrcula5oscura-nfasis5"/>
        <w:tblW w:w="0" w:type="auto"/>
        <w:tblLook w:val="04A0" w:firstRow="1" w:lastRow="0" w:firstColumn="1" w:lastColumn="0" w:noHBand="0" w:noVBand="1"/>
      </w:tblPr>
      <w:tblGrid>
        <w:gridCol w:w="2831"/>
        <w:gridCol w:w="2831"/>
        <w:gridCol w:w="2832"/>
      </w:tblGrid>
      <w:tr w:rsidR="007121FB" w14:paraId="01EDB2E7" w14:textId="77777777" w:rsidTr="00712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16C9B0" w14:textId="77777777" w:rsidR="007121FB" w:rsidRDefault="007121FB" w:rsidP="00937CCA">
            <w:pPr>
              <w:rPr>
                <w:rFonts w:ascii="Arial" w:hAnsi="Arial" w:cs="Arial"/>
              </w:rPr>
            </w:pPr>
          </w:p>
        </w:tc>
        <w:tc>
          <w:tcPr>
            <w:tcW w:w="2831" w:type="dxa"/>
          </w:tcPr>
          <w:p w14:paraId="4D445B06" w14:textId="5A91E4A6" w:rsidR="007121FB" w:rsidRDefault="007121FB"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Entrenamiento</w:t>
            </w:r>
          </w:p>
        </w:tc>
        <w:tc>
          <w:tcPr>
            <w:tcW w:w="2832" w:type="dxa"/>
          </w:tcPr>
          <w:p w14:paraId="5264D935" w14:textId="23A7F353" w:rsidR="007121FB" w:rsidRDefault="007121FB"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Validación</w:t>
            </w:r>
          </w:p>
        </w:tc>
      </w:tr>
      <w:tr w:rsidR="007121FB" w14:paraId="20E34C35" w14:textId="77777777" w:rsidTr="00712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6F509EF" w14:textId="0F37743A" w:rsidR="007121FB" w:rsidRDefault="007121FB" w:rsidP="00937CCA">
            <w:pPr>
              <w:rPr>
                <w:rFonts w:ascii="Arial" w:hAnsi="Arial" w:cs="Arial"/>
              </w:rPr>
            </w:pPr>
            <w:r>
              <w:rPr>
                <w:rFonts w:ascii="Arial" w:hAnsi="Arial" w:cs="Arial"/>
              </w:rPr>
              <w:t>Puntuación</w:t>
            </w:r>
          </w:p>
        </w:tc>
        <w:tc>
          <w:tcPr>
            <w:tcW w:w="2831" w:type="dxa"/>
          </w:tcPr>
          <w:p w14:paraId="518ACA47" w14:textId="134205EB" w:rsidR="007121FB"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1,00</w:t>
            </w:r>
          </w:p>
        </w:tc>
        <w:tc>
          <w:tcPr>
            <w:tcW w:w="2832" w:type="dxa"/>
          </w:tcPr>
          <w:p w14:paraId="547ED5F7" w14:textId="294F7980" w:rsidR="007121FB"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w:t>
            </w:r>
            <w:r w:rsidR="00237AFC">
              <w:rPr>
                <w:rFonts w:ascii="Arial" w:hAnsi="Arial" w:cs="Arial"/>
              </w:rPr>
              <w:t>7</w:t>
            </w:r>
          </w:p>
        </w:tc>
      </w:tr>
    </w:tbl>
    <w:p w14:paraId="66DE96FA" w14:textId="77777777" w:rsidR="007121FB" w:rsidRDefault="007121FB" w:rsidP="00937CCA">
      <w:pPr>
        <w:rPr>
          <w:rFonts w:ascii="Arial" w:hAnsi="Arial" w:cs="Arial"/>
        </w:rPr>
      </w:pPr>
    </w:p>
    <w:p w14:paraId="208AEF6A" w14:textId="60A9BCE1" w:rsidR="00E60002" w:rsidRDefault="000744F4" w:rsidP="00937CCA">
      <w:pPr>
        <w:rPr>
          <w:rFonts w:ascii="Arial" w:hAnsi="Arial" w:cs="Arial"/>
        </w:rPr>
      </w:pPr>
      <w:r>
        <w:rPr>
          <w:rFonts w:ascii="Arial" w:hAnsi="Arial" w:cs="Arial"/>
        </w:rPr>
        <w:t>Tiempo total de entrenamiento 1,3 minutos.</w:t>
      </w:r>
    </w:p>
    <w:p w14:paraId="512E12B2" w14:textId="77777777" w:rsidR="00EA3206" w:rsidRDefault="00EA3206" w:rsidP="00937CCA">
      <w:pPr>
        <w:rPr>
          <w:rFonts w:ascii="Arial" w:hAnsi="Arial" w:cs="Arial"/>
        </w:rPr>
      </w:pPr>
    </w:p>
    <w:p w14:paraId="1EE4924F" w14:textId="322F895D" w:rsidR="006A6EAF" w:rsidRPr="004B37FB" w:rsidRDefault="006A6EAF" w:rsidP="004B37FB">
      <w:pPr>
        <w:pStyle w:val="Ttulo2"/>
        <w:rPr>
          <w:rFonts w:ascii="Arial" w:hAnsi="Arial" w:cs="Arial"/>
          <w:color w:val="000000" w:themeColor="text1"/>
        </w:rPr>
      </w:pPr>
      <w:bookmarkStart w:id="58" w:name="_Toc40468856"/>
      <w:r w:rsidRPr="004B37FB">
        <w:rPr>
          <w:rFonts w:ascii="Arial" w:hAnsi="Arial" w:cs="Arial"/>
          <w:color w:val="000000" w:themeColor="text1"/>
        </w:rPr>
        <w:t xml:space="preserve">Modelo </w:t>
      </w:r>
      <w:r w:rsidR="001E546A" w:rsidRPr="004B37FB">
        <w:rPr>
          <w:rFonts w:ascii="Arial" w:hAnsi="Arial" w:cs="Arial"/>
          <w:color w:val="000000" w:themeColor="text1"/>
        </w:rPr>
        <w:t xml:space="preserve">TF-IDF ANOVA </w:t>
      </w:r>
      <w:r w:rsidRPr="004B37FB">
        <w:rPr>
          <w:rFonts w:ascii="Arial" w:hAnsi="Arial" w:cs="Arial"/>
          <w:color w:val="000000" w:themeColor="text1"/>
        </w:rPr>
        <w:t>SVM</w:t>
      </w:r>
      <w:r w:rsidR="004B37FB">
        <w:rPr>
          <w:rFonts w:ascii="Arial" w:hAnsi="Arial" w:cs="Arial"/>
          <w:color w:val="000000" w:themeColor="text1"/>
        </w:rPr>
        <w:t xml:space="preserve"> Lineal</w:t>
      </w:r>
      <w:bookmarkEnd w:id="58"/>
    </w:p>
    <w:p w14:paraId="19A1C4FA" w14:textId="634834F8" w:rsidR="004B37FB" w:rsidRDefault="004B37FB" w:rsidP="00937CCA">
      <w:pPr>
        <w:rPr>
          <w:rFonts w:ascii="Arial" w:hAnsi="Arial" w:cs="Arial"/>
          <w:color w:val="000000" w:themeColor="text1"/>
          <w:sz w:val="24"/>
        </w:rPr>
      </w:pPr>
    </w:p>
    <w:p w14:paraId="6425083A" w14:textId="31F970C1" w:rsidR="00F255F2" w:rsidRDefault="00F255F2" w:rsidP="00F255F2">
      <w:pPr>
        <w:jc w:val="center"/>
        <w:rPr>
          <w:rFonts w:ascii="Arial" w:hAnsi="Arial" w:cs="Arial"/>
          <w:color w:val="000000" w:themeColor="text1"/>
          <w:sz w:val="24"/>
        </w:rPr>
      </w:pPr>
      <w:r>
        <w:rPr>
          <w:noProof/>
          <w:lang w:eastAsia="es-ES"/>
        </w:rPr>
        <w:drawing>
          <wp:inline distT="0" distB="0" distL="0" distR="0" wp14:anchorId="7E6BBD46" wp14:editId="417E482C">
            <wp:extent cx="4866198" cy="76254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1431" t="8963" r="1266" b="19293"/>
                    <a:stretch/>
                  </pic:blipFill>
                  <pic:spPr bwMode="auto">
                    <a:xfrm>
                      <a:off x="0" y="0"/>
                      <a:ext cx="4899854" cy="767820"/>
                    </a:xfrm>
                    <a:prstGeom prst="rect">
                      <a:avLst/>
                    </a:prstGeom>
                    <a:ln>
                      <a:noFill/>
                    </a:ln>
                    <a:extLst>
                      <a:ext uri="{53640926-AAD7-44D8-BBD7-CCE9431645EC}">
                        <a14:shadowObscured xmlns:a14="http://schemas.microsoft.com/office/drawing/2010/main"/>
                      </a:ext>
                    </a:extLst>
                  </pic:spPr>
                </pic:pic>
              </a:graphicData>
            </a:graphic>
          </wp:inline>
        </w:drawing>
      </w:r>
    </w:p>
    <w:p w14:paraId="4967763E" w14:textId="6DE2D574" w:rsidR="008A7DCD" w:rsidRPr="00102A62" w:rsidRDefault="008A7DCD" w:rsidP="008A7DCD">
      <w:pPr>
        <w:pStyle w:val="Ttulo3"/>
        <w:rPr>
          <w:rFonts w:ascii="Arial" w:hAnsi="Arial" w:cs="Arial"/>
          <w:b/>
          <w:bCs/>
          <w:color w:val="000000" w:themeColor="text1"/>
        </w:rPr>
      </w:pPr>
      <w:bookmarkStart w:id="59" w:name="_Toc40468857"/>
      <w:r w:rsidRPr="00102A62">
        <w:rPr>
          <w:rFonts w:ascii="Arial" w:hAnsi="Arial" w:cs="Arial"/>
          <w:b/>
          <w:bCs/>
          <w:color w:val="000000" w:themeColor="text1"/>
        </w:rPr>
        <w:t>Parámetros</w:t>
      </w:r>
      <w:bookmarkEnd w:id="59"/>
    </w:p>
    <w:p w14:paraId="141B095F" w14:textId="4B3F73EC" w:rsidR="008A7DCD" w:rsidRDefault="008A7DCD" w:rsidP="008A7DCD">
      <w:pPr>
        <w:rPr>
          <w:rFonts w:ascii="Arial" w:hAnsi="Arial" w:cs="Arial"/>
          <w:color w:val="000000" w:themeColor="text1"/>
          <w:sz w:val="24"/>
        </w:rPr>
      </w:pPr>
    </w:p>
    <w:tbl>
      <w:tblPr>
        <w:tblStyle w:val="Tablaconcuadrcula4-nfasis5"/>
        <w:tblW w:w="0" w:type="auto"/>
        <w:tblLook w:val="04A0" w:firstRow="1" w:lastRow="0" w:firstColumn="1" w:lastColumn="0" w:noHBand="0" w:noVBand="1"/>
      </w:tblPr>
      <w:tblGrid>
        <w:gridCol w:w="2122"/>
        <w:gridCol w:w="4252"/>
        <w:gridCol w:w="2120"/>
      </w:tblGrid>
      <w:tr w:rsidR="006E0178" w14:paraId="12B3C6FA" w14:textId="77777777" w:rsidTr="00C503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7BA82F" w14:textId="77777777" w:rsidR="006E0178" w:rsidRDefault="006E0178" w:rsidP="00C5030E">
            <w:pPr>
              <w:jc w:val="both"/>
              <w:rPr>
                <w:rFonts w:ascii="Arial" w:hAnsi="Arial" w:cs="Arial"/>
              </w:rPr>
            </w:pPr>
            <w:r>
              <w:rPr>
                <w:rFonts w:ascii="Arial" w:hAnsi="Arial" w:cs="Arial"/>
              </w:rPr>
              <w:t>Componente</w:t>
            </w:r>
          </w:p>
        </w:tc>
        <w:tc>
          <w:tcPr>
            <w:tcW w:w="4252" w:type="dxa"/>
          </w:tcPr>
          <w:p w14:paraId="1DEFE9EB" w14:textId="77777777" w:rsidR="006E0178" w:rsidRDefault="006E0178" w:rsidP="00C5030E">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Parámetro</w:t>
            </w:r>
          </w:p>
        </w:tc>
        <w:tc>
          <w:tcPr>
            <w:tcW w:w="2120" w:type="dxa"/>
          </w:tcPr>
          <w:p w14:paraId="17EDA3DB" w14:textId="77777777" w:rsidR="006E0178" w:rsidRDefault="006E0178" w:rsidP="00C5030E">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Valor</w:t>
            </w:r>
          </w:p>
        </w:tc>
      </w:tr>
      <w:tr w:rsidR="006E0178" w14:paraId="16AA4BAE" w14:textId="77777777" w:rsidTr="00C5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15E52410" w14:textId="77777777" w:rsidR="006E0178" w:rsidRDefault="006E0178" w:rsidP="00C5030E">
            <w:pPr>
              <w:rPr>
                <w:rFonts w:ascii="Arial" w:hAnsi="Arial" w:cs="Arial"/>
              </w:rPr>
            </w:pPr>
          </w:p>
          <w:p w14:paraId="12A538FB" w14:textId="77777777" w:rsidR="006E0178" w:rsidRDefault="006E0178" w:rsidP="00C5030E">
            <w:pPr>
              <w:rPr>
                <w:rFonts w:ascii="Arial" w:hAnsi="Arial" w:cs="Arial"/>
              </w:rPr>
            </w:pPr>
          </w:p>
          <w:p w14:paraId="6787AD61" w14:textId="77777777" w:rsidR="006E0178" w:rsidRDefault="006E0178" w:rsidP="00C5030E">
            <w:pPr>
              <w:rPr>
                <w:rFonts w:ascii="Arial" w:hAnsi="Arial" w:cs="Arial"/>
                <w:b w:val="0"/>
                <w:bCs w:val="0"/>
              </w:rPr>
            </w:pPr>
            <w:r>
              <w:rPr>
                <w:rFonts w:ascii="Arial" w:hAnsi="Arial" w:cs="Arial"/>
                <w:b w:val="0"/>
                <w:bCs w:val="0"/>
              </w:rPr>
              <w:t>Bolsa de palabras</w:t>
            </w:r>
          </w:p>
        </w:tc>
        <w:tc>
          <w:tcPr>
            <w:tcW w:w="4252" w:type="dxa"/>
          </w:tcPr>
          <w:p w14:paraId="5B1344EB" w14:textId="77777777" w:rsidR="006E0178" w:rsidRPr="00E7296C" w:rsidRDefault="006E0178" w:rsidP="00C5030E">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b/>
                <w:bCs/>
              </w:rPr>
              <w:t>Frecuencia relativa mínima</w:t>
            </w:r>
          </w:p>
        </w:tc>
        <w:tc>
          <w:tcPr>
            <w:tcW w:w="2120" w:type="dxa"/>
          </w:tcPr>
          <w:p w14:paraId="0D47CDAE"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0,001</w:t>
            </w:r>
          </w:p>
        </w:tc>
      </w:tr>
      <w:tr w:rsidR="006E0178" w14:paraId="1378B86D" w14:textId="77777777" w:rsidTr="00C5030E">
        <w:tc>
          <w:tcPr>
            <w:cnfStyle w:val="001000000000" w:firstRow="0" w:lastRow="0" w:firstColumn="1" w:lastColumn="0" w:oddVBand="0" w:evenVBand="0" w:oddHBand="0" w:evenHBand="0" w:firstRowFirstColumn="0" w:firstRowLastColumn="0" w:lastRowFirstColumn="0" w:lastRowLastColumn="0"/>
            <w:tcW w:w="2122" w:type="dxa"/>
            <w:vMerge/>
          </w:tcPr>
          <w:p w14:paraId="1E25FFEB" w14:textId="77777777" w:rsidR="006E0178" w:rsidRDefault="006E0178" w:rsidP="00C5030E">
            <w:pPr>
              <w:rPr>
                <w:rFonts w:ascii="Arial" w:hAnsi="Arial" w:cs="Arial"/>
                <w:b w:val="0"/>
                <w:bCs w:val="0"/>
              </w:rPr>
            </w:pPr>
          </w:p>
        </w:tc>
        <w:tc>
          <w:tcPr>
            <w:tcW w:w="4252" w:type="dxa"/>
          </w:tcPr>
          <w:p w14:paraId="32D7AC92" w14:textId="77777777" w:rsidR="006E0178" w:rsidRPr="00E7296C" w:rsidRDefault="006E0178" w:rsidP="00C5030E">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Pr>
                <w:rFonts w:ascii="Arial" w:hAnsi="Arial" w:cs="Arial"/>
                <w:b/>
                <w:bCs/>
              </w:rPr>
              <w:t>Frecuencia relativa máxima</w:t>
            </w:r>
          </w:p>
        </w:tc>
        <w:tc>
          <w:tcPr>
            <w:tcW w:w="2120" w:type="dxa"/>
          </w:tcPr>
          <w:p w14:paraId="17041A7C" w14:textId="77777777" w:rsidR="006E0178" w:rsidRDefault="006E0178" w:rsidP="00C5030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0,999</w:t>
            </w:r>
          </w:p>
        </w:tc>
      </w:tr>
      <w:tr w:rsidR="006E0178" w14:paraId="0318F1C5" w14:textId="77777777" w:rsidTr="00C5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1947FBFA" w14:textId="77777777" w:rsidR="006E0178" w:rsidRDefault="006E0178" w:rsidP="00C5030E">
            <w:pPr>
              <w:rPr>
                <w:rFonts w:ascii="Arial" w:hAnsi="Arial" w:cs="Arial"/>
                <w:b w:val="0"/>
                <w:bCs w:val="0"/>
              </w:rPr>
            </w:pPr>
          </w:p>
        </w:tc>
        <w:tc>
          <w:tcPr>
            <w:tcW w:w="4252" w:type="dxa"/>
          </w:tcPr>
          <w:p w14:paraId="799A5925" w14:textId="77777777" w:rsidR="006E0178" w:rsidRPr="00E7296C" w:rsidRDefault="006E0178" w:rsidP="00C5030E">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b/>
                <w:bCs/>
              </w:rPr>
              <w:t>Máximo de características</w:t>
            </w:r>
          </w:p>
        </w:tc>
        <w:tc>
          <w:tcPr>
            <w:tcW w:w="2120" w:type="dxa"/>
          </w:tcPr>
          <w:p w14:paraId="315ACA8B"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100.000</w:t>
            </w:r>
          </w:p>
        </w:tc>
      </w:tr>
      <w:tr w:rsidR="006E0178" w14:paraId="763878A7" w14:textId="77777777" w:rsidTr="00C5030E">
        <w:tc>
          <w:tcPr>
            <w:cnfStyle w:val="001000000000" w:firstRow="0" w:lastRow="0" w:firstColumn="1" w:lastColumn="0" w:oddVBand="0" w:evenVBand="0" w:oddHBand="0" w:evenHBand="0" w:firstRowFirstColumn="0" w:firstRowLastColumn="0" w:lastRowFirstColumn="0" w:lastRowLastColumn="0"/>
            <w:tcW w:w="2122" w:type="dxa"/>
            <w:vMerge/>
          </w:tcPr>
          <w:p w14:paraId="6EFFB9AD" w14:textId="77777777" w:rsidR="006E0178" w:rsidRDefault="006E0178" w:rsidP="00C5030E">
            <w:pPr>
              <w:rPr>
                <w:rFonts w:ascii="Arial" w:hAnsi="Arial" w:cs="Arial"/>
                <w:b w:val="0"/>
                <w:bCs w:val="0"/>
              </w:rPr>
            </w:pPr>
          </w:p>
        </w:tc>
        <w:tc>
          <w:tcPr>
            <w:tcW w:w="4252" w:type="dxa"/>
          </w:tcPr>
          <w:p w14:paraId="63831B02" w14:textId="77777777" w:rsidR="006E0178" w:rsidRDefault="006E0178" w:rsidP="00C5030E">
            <w:pPr>
              <w:cnfStyle w:val="000000000000" w:firstRow="0" w:lastRow="0" w:firstColumn="0" w:lastColumn="0" w:oddVBand="0" w:evenVBand="0" w:oddHBand="0" w:evenHBand="0" w:firstRowFirstColumn="0" w:firstRowLastColumn="0" w:lastRowFirstColumn="0" w:lastRowLastColumn="0"/>
              <w:rPr>
                <w:rFonts w:ascii="Arial" w:hAnsi="Arial" w:cs="Arial"/>
                <w:b/>
                <w:bCs/>
              </w:rPr>
            </w:pPr>
            <w:proofErr w:type="spellStart"/>
            <w:r>
              <w:rPr>
                <w:rFonts w:ascii="Arial" w:hAnsi="Arial" w:cs="Arial"/>
                <w:b/>
                <w:bCs/>
              </w:rPr>
              <w:t>Stopwords</w:t>
            </w:r>
            <w:proofErr w:type="spellEnd"/>
          </w:p>
        </w:tc>
        <w:tc>
          <w:tcPr>
            <w:tcW w:w="2120" w:type="dxa"/>
          </w:tcPr>
          <w:p w14:paraId="37B0018E" w14:textId="77777777" w:rsidR="006E0178" w:rsidRDefault="006E0178" w:rsidP="00C5030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Spain+Puntuación</w:t>
            </w:r>
            <w:proofErr w:type="spellEnd"/>
          </w:p>
        </w:tc>
      </w:tr>
      <w:tr w:rsidR="006E0178" w14:paraId="0B59E30A" w14:textId="77777777" w:rsidTr="00C5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F79973A" w14:textId="77777777" w:rsidR="006E0178" w:rsidRPr="00E7296C" w:rsidRDefault="006E0178" w:rsidP="00C5030E">
            <w:pPr>
              <w:rPr>
                <w:rFonts w:ascii="Arial" w:hAnsi="Arial" w:cs="Arial"/>
                <w:b w:val="0"/>
                <w:bCs w:val="0"/>
              </w:rPr>
            </w:pPr>
          </w:p>
        </w:tc>
        <w:tc>
          <w:tcPr>
            <w:tcW w:w="4252" w:type="dxa"/>
          </w:tcPr>
          <w:p w14:paraId="26AB6FF4" w14:textId="77777777" w:rsidR="006E0178" w:rsidRPr="00E7296C" w:rsidRDefault="006E0178" w:rsidP="00C5030E">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E7296C">
              <w:rPr>
                <w:rFonts w:ascii="Arial" w:hAnsi="Arial" w:cs="Arial"/>
                <w:b/>
                <w:bCs/>
              </w:rPr>
              <w:t>N-Gram</w:t>
            </w:r>
          </w:p>
        </w:tc>
        <w:tc>
          <w:tcPr>
            <w:tcW w:w="2120" w:type="dxa"/>
          </w:tcPr>
          <w:p w14:paraId="19F29C10"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(1,2)</w:t>
            </w:r>
          </w:p>
        </w:tc>
      </w:tr>
      <w:tr w:rsidR="006E0178" w14:paraId="08AD239B" w14:textId="77777777" w:rsidTr="00C5030E">
        <w:tc>
          <w:tcPr>
            <w:cnfStyle w:val="001000000000" w:firstRow="0" w:lastRow="0" w:firstColumn="1" w:lastColumn="0" w:oddVBand="0" w:evenVBand="0" w:oddHBand="0" w:evenHBand="0" w:firstRowFirstColumn="0" w:firstRowLastColumn="0" w:lastRowFirstColumn="0" w:lastRowLastColumn="0"/>
            <w:tcW w:w="2122" w:type="dxa"/>
          </w:tcPr>
          <w:p w14:paraId="1267A637" w14:textId="77777777" w:rsidR="006E0178" w:rsidRPr="00E7296C" w:rsidRDefault="006E0178" w:rsidP="00C5030E">
            <w:pPr>
              <w:rPr>
                <w:rFonts w:ascii="Arial" w:hAnsi="Arial" w:cs="Arial"/>
                <w:b w:val="0"/>
                <w:bCs w:val="0"/>
              </w:rPr>
            </w:pPr>
            <w:proofErr w:type="spellStart"/>
            <w:r>
              <w:rPr>
                <w:rFonts w:ascii="Arial" w:hAnsi="Arial" w:cs="Arial"/>
                <w:b w:val="0"/>
                <w:bCs w:val="0"/>
              </w:rPr>
              <w:t>BestKBest</w:t>
            </w:r>
            <w:proofErr w:type="spellEnd"/>
            <w:r>
              <w:rPr>
                <w:rFonts w:ascii="Arial" w:hAnsi="Arial" w:cs="Arial"/>
                <w:b w:val="0"/>
                <w:bCs w:val="0"/>
              </w:rPr>
              <w:t xml:space="preserve"> ANOVA</w:t>
            </w:r>
          </w:p>
        </w:tc>
        <w:tc>
          <w:tcPr>
            <w:tcW w:w="4252" w:type="dxa"/>
          </w:tcPr>
          <w:p w14:paraId="2D604C92" w14:textId="77777777" w:rsidR="006E0178" w:rsidRPr="00E7296C" w:rsidRDefault="006E0178" w:rsidP="00C5030E">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E7296C">
              <w:rPr>
                <w:rFonts w:ascii="Arial" w:hAnsi="Arial" w:cs="Arial"/>
                <w:b/>
                <w:bCs/>
              </w:rPr>
              <w:t>K</w:t>
            </w:r>
          </w:p>
        </w:tc>
        <w:tc>
          <w:tcPr>
            <w:tcW w:w="2120" w:type="dxa"/>
          </w:tcPr>
          <w:p w14:paraId="6266468B" w14:textId="77777777" w:rsidR="006E0178" w:rsidRDefault="006E0178" w:rsidP="00C5030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20.000</w:t>
            </w:r>
          </w:p>
        </w:tc>
      </w:tr>
      <w:tr w:rsidR="006E0178" w14:paraId="15E41C09" w14:textId="77777777" w:rsidTr="00C5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27E5D19" w14:textId="7E2574C3" w:rsidR="006E0178" w:rsidRPr="00751A90" w:rsidRDefault="00751A90" w:rsidP="00C5030E">
            <w:pPr>
              <w:rPr>
                <w:rFonts w:ascii="Arial" w:hAnsi="Arial" w:cs="Arial"/>
                <w:b w:val="0"/>
                <w:bCs w:val="0"/>
              </w:rPr>
            </w:pPr>
            <w:r>
              <w:rPr>
                <w:rFonts w:ascii="Arial" w:hAnsi="Arial" w:cs="Arial"/>
                <w:b w:val="0"/>
                <w:bCs w:val="0"/>
              </w:rPr>
              <w:t>SVM</w:t>
            </w:r>
          </w:p>
        </w:tc>
        <w:tc>
          <w:tcPr>
            <w:tcW w:w="4252" w:type="dxa"/>
          </w:tcPr>
          <w:p w14:paraId="24C66572" w14:textId="15B92E3A" w:rsidR="006E0178" w:rsidRPr="00E7296C" w:rsidRDefault="006E0178" w:rsidP="00C5030E">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b/>
                <w:bCs/>
              </w:rPr>
              <w:t>C</w:t>
            </w:r>
          </w:p>
        </w:tc>
        <w:tc>
          <w:tcPr>
            <w:tcW w:w="2120" w:type="dxa"/>
          </w:tcPr>
          <w:p w14:paraId="6A2E8653"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r>
    </w:tbl>
    <w:p w14:paraId="5C4F08E9" w14:textId="58E74874" w:rsidR="006E0178" w:rsidRDefault="006E0178" w:rsidP="008A7DCD">
      <w:pPr>
        <w:rPr>
          <w:rFonts w:ascii="Arial" w:hAnsi="Arial" w:cs="Arial"/>
          <w:color w:val="000000" w:themeColor="text1"/>
          <w:sz w:val="24"/>
        </w:rPr>
      </w:pPr>
    </w:p>
    <w:p w14:paraId="3BD362A2" w14:textId="77777777" w:rsidR="006E0178" w:rsidRDefault="006E0178" w:rsidP="008A7DCD">
      <w:pPr>
        <w:rPr>
          <w:rFonts w:ascii="Arial" w:hAnsi="Arial" w:cs="Arial"/>
          <w:color w:val="000000" w:themeColor="text1"/>
          <w:sz w:val="24"/>
        </w:rPr>
      </w:pPr>
    </w:p>
    <w:p w14:paraId="4D121F16" w14:textId="77777777" w:rsidR="006E0178" w:rsidRPr="008A7DCD" w:rsidRDefault="006E0178" w:rsidP="008A7DCD">
      <w:pPr>
        <w:rPr>
          <w:rFonts w:ascii="Arial" w:hAnsi="Arial" w:cs="Arial"/>
          <w:color w:val="000000" w:themeColor="text1"/>
          <w:sz w:val="24"/>
        </w:rPr>
      </w:pPr>
    </w:p>
    <w:p w14:paraId="6597866E" w14:textId="3EA3FF8E" w:rsidR="008A7DCD" w:rsidRPr="00102A62" w:rsidRDefault="008A7DCD" w:rsidP="008A7DCD">
      <w:pPr>
        <w:pStyle w:val="Ttulo3"/>
        <w:rPr>
          <w:rFonts w:ascii="Arial" w:hAnsi="Arial" w:cs="Arial"/>
          <w:b/>
          <w:bCs/>
          <w:color w:val="000000" w:themeColor="text1"/>
        </w:rPr>
      </w:pPr>
      <w:bookmarkStart w:id="60" w:name="_Toc40468858"/>
      <w:r w:rsidRPr="00102A62">
        <w:rPr>
          <w:rFonts w:ascii="Arial" w:hAnsi="Arial" w:cs="Arial"/>
          <w:b/>
          <w:bCs/>
          <w:color w:val="000000" w:themeColor="text1"/>
        </w:rPr>
        <w:t>Resultados</w:t>
      </w:r>
      <w:bookmarkEnd w:id="60"/>
    </w:p>
    <w:p w14:paraId="0ACFD418" w14:textId="6BA07932" w:rsidR="001E546A" w:rsidRDefault="001E546A" w:rsidP="00937CCA">
      <w:pPr>
        <w:rPr>
          <w:rFonts w:ascii="Arial" w:hAnsi="Arial" w:cs="Arial"/>
          <w:color w:val="000000" w:themeColor="text1"/>
          <w:sz w:val="24"/>
        </w:rPr>
      </w:pPr>
    </w:p>
    <w:tbl>
      <w:tblPr>
        <w:tblStyle w:val="Tablaconcuadrcula5oscura-nfasis5"/>
        <w:tblW w:w="0" w:type="auto"/>
        <w:tblLook w:val="04A0" w:firstRow="1" w:lastRow="0" w:firstColumn="1" w:lastColumn="0" w:noHBand="0" w:noVBand="1"/>
      </w:tblPr>
      <w:tblGrid>
        <w:gridCol w:w="1415"/>
        <w:gridCol w:w="936"/>
        <w:gridCol w:w="938"/>
        <w:gridCol w:w="938"/>
        <w:gridCol w:w="938"/>
        <w:gridCol w:w="938"/>
        <w:gridCol w:w="1013"/>
        <w:gridCol w:w="1378"/>
      </w:tblGrid>
      <w:tr w:rsidR="006E0178" w14:paraId="055E887B" w14:textId="77777777" w:rsidTr="00C503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14:paraId="1EFF0F39" w14:textId="77777777" w:rsidR="006E0178" w:rsidRDefault="006E0178" w:rsidP="00C5030E">
            <w:pPr>
              <w:rPr>
                <w:rFonts w:ascii="Arial" w:hAnsi="Arial" w:cs="Arial"/>
              </w:rPr>
            </w:pPr>
            <w:r>
              <w:rPr>
                <w:rFonts w:ascii="Arial" w:hAnsi="Arial" w:cs="Arial"/>
              </w:rPr>
              <w:t>División</w:t>
            </w:r>
          </w:p>
        </w:tc>
        <w:tc>
          <w:tcPr>
            <w:tcW w:w="1025" w:type="dxa"/>
          </w:tcPr>
          <w:p w14:paraId="39F7B53B"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1026" w:type="dxa"/>
          </w:tcPr>
          <w:p w14:paraId="6EF062C3"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026" w:type="dxa"/>
          </w:tcPr>
          <w:p w14:paraId="1709B3E0"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1026" w:type="dxa"/>
          </w:tcPr>
          <w:p w14:paraId="6A46548A"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1026" w:type="dxa"/>
          </w:tcPr>
          <w:p w14:paraId="27262CDE"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p>
        </w:tc>
        <w:tc>
          <w:tcPr>
            <w:tcW w:w="1065" w:type="dxa"/>
          </w:tcPr>
          <w:p w14:paraId="7E94085A"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Media</w:t>
            </w:r>
          </w:p>
        </w:tc>
        <w:tc>
          <w:tcPr>
            <w:tcW w:w="884" w:type="dxa"/>
          </w:tcPr>
          <w:p w14:paraId="10115E62"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Desviación</w:t>
            </w:r>
          </w:p>
        </w:tc>
      </w:tr>
      <w:tr w:rsidR="006E0178" w14:paraId="76A8BFA3" w14:textId="77777777" w:rsidTr="00C5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14:paraId="16A696FA" w14:textId="77777777" w:rsidR="006E0178" w:rsidRDefault="006E0178" w:rsidP="00C5030E">
            <w:pPr>
              <w:rPr>
                <w:rFonts w:ascii="Arial" w:hAnsi="Arial" w:cs="Arial"/>
              </w:rPr>
            </w:pPr>
            <w:r>
              <w:rPr>
                <w:rFonts w:ascii="Arial" w:hAnsi="Arial" w:cs="Arial"/>
              </w:rPr>
              <w:t>Puntuación</w:t>
            </w:r>
          </w:p>
        </w:tc>
        <w:tc>
          <w:tcPr>
            <w:tcW w:w="1025" w:type="dxa"/>
          </w:tcPr>
          <w:p w14:paraId="0FFAA274"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0,85</w:t>
            </w:r>
          </w:p>
        </w:tc>
        <w:tc>
          <w:tcPr>
            <w:tcW w:w="1026" w:type="dxa"/>
          </w:tcPr>
          <w:p w14:paraId="1D37075F"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0,85</w:t>
            </w:r>
          </w:p>
        </w:tc>
        <w:tc>
          <w:tcPr>
            <w:tcW w:w="1026" w:type="dxa"/>
          </w:tcPr>
          <w:p w14:paraId="63228912"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0,86</w:t>
            </w:r>
          </w:p>
        </w:tc>
        <w:tc>
          <w:tcPr>
            <w:tcW w:w="1026" w:type="dxa"/>
          </w:tcPr>
          <w:p w14:paraId="3EF17545"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0,86</w:t>
            </w:r>
          </w:p>
        </w:tc>
        <w:tc>
          <w:tcPr>
            <w:tcW w:w="1026" w:type="dxa"/>
          </w:tcPr>
          <w:p w14:paraId="502CA9F6"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0,86</w:t>
            </w:r>
          </w:p>
        </w:tc>
        <w:tc>
          <w:tcPr>
            <w:tcW w:w="1065" w:type="dxa"/>
          </w:tcPr>
          <w:p w14:paraId="5C8130A9"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0,86</w:t>
            </w:r>
          </w:p>
        </w:tc>
        <w:tc>
          <w:tcPr>
            <w:tcW w:w="884" w:type="dxa"/>
          </w:tcPr>
          <w:p w14:paraId="6334AB9E"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0,0025</w:t>
            </w:r>
          </w:p>
        </w:tc>
      </w:tr>
    </w:tbl>
    <w:p w14:paraId="42CCB7FE" w14:textId="77777777" w:rsidR="006E0178" w:rsidRDefault="006E0178" w:rsidP="006E0178">
      <w:pPr>
        <w:rPr>
          <w:rFonts w:ascii="Arial" w:hAnsi="Arial" w:cs="Arial"/>
        </w:rPr>
      </w:pPr>
    </w:p>
    <w:tbl>
      <w:tblPr>
        <w:tblStyle w:val="Tablaconcuadrcula5oscura-nfasis5"/>
        <w:tblW w:w="0" w:type="auto"/>
        <w:tblLook w:val="04A0" w:firstRow="1" w:lastRow="0" w:firstColumn="1" w:lastColumn="0" w:noHBand="0" w:noVBand="1"/>
      </w:tblPr>
      <w:tblGrid>
        <w:gridCol w:w="2831"/>
        <w:gridCol w:w="2831"/>
        <w:gridCol w:w="2832"/>
      </w:tblGrid>
      <w:tr w:rsidR="006E0178" w14:paraId="6EBF90F6" w14:textId="77777777" w:rsidTr="00C503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2BB54C7" w14:textId="77777777" w:rsidR="006E0178" w:rsidRDefault="006E0178" w:rsidP="00C5030E">
            <w:pPr>
              <w:rPr>
                <w:rFonts w:ascii="Arial" w:hAnsi="Arial" w:cs="Arial"/>
              </w:rPr>
            </w:pPr>
          </w:p>
        </w:tc>
        <w:tc>
          <w:tcPr>
            <w:tcW w:w="2831" w:type="dxa"/>
          </w:tcPr>
          <w:p w14:paraId="27B03767"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Entrenamiento</w:t>
            </w:r>
          </w:p>
        </w:tc>
        <w:tc>
          <w:tcPr>
            <w:tcW w:w="2832" w:type="dxa"/>
          </w:tcPr>
          <w:p w14:paraId="2E4A2D7B"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Validación</w:t>
            </w:r>
          </w:p>
        </w:tc>
      </w:tr>
      <w:tr w:rsidR="006E0178" w14:paraId="5DF09470" w14:textId="77777777" w:rsidTr="00C5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6291FEF" w14:textId="77777777" w:rsidR="006E0178" w:rsidRDefault="006E0178" w:rsidP="00C5030E">
            <w:pPr>
              <w:rPr>
                <w:rFonts w:ascii="Arial" w:hAnsi="Arial" w:cs="Arial"/>
              </w:rPr>
            </w:pPr>
            <w:r>
              <w:rPr>
                <w:rFonts w:ascii="Arial" w:hAnsi="Arial" w:cs="Arial"/>
              </w:rPr>
              <w:t>Puntuación</w:t>
            </w:r>
          </w:p>
        </w:tc>
        <w:tc>
          <w:tcPr>
            <w:tcW w:w="2831" w:type="dxa"/>
          </w:tcPr>
          <w:p w14:paraId="32BAE353"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1,00</w:t>
            </w:r>
          </w:p>
        </w:tc>
        <w:tc>
          <w:tcPr>
            <w:tcW w:w="2832" w:type="dxa"/>
          </w:tcPr>
          <w:p w14:paraId="46AFB647" w14:textId="281BA391"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0,89</w:t>
            </w:r>
          </w:p>
        </w:tc>
      </w:tr>
    </w:tbl>
    <w:p w14:paraId="065662A9" w14:textId="77777777" w:rsidR="006E0178" w:rsidRDefault="006E0178" w:rsidP="00937CCA">
      <w:pPr>
        <w:rPr>
          <w:rFonts w:ascii="Arial" w:hAnsi="Arial" w:cs="Arial"/>
          <w:color w:val="000000" w:themeColor="text1"/>
          <w:sz w:val="24"/>
        </w:rPr>
      </w:pPr>
    </w:p>
    <w:p w14:paraId="4908A4A0" w14:textId="77777777" w:rsidR="006E0178" w:rsidRPr="004B37FB" w:rsidRDefault="006E0178" w:rsidP="00937CCA">
      <w:pPr>
        <w:rPr>
          <w:rFonts w:ascii="Arial" w:hAnsi="Arial" w:cs="Arial"/>
          <w:color w:val="000000" w:themeColor="text1"/>
          <w:sz w:val="24"/>
        </w:rPr>
      </w:pPr>
    </w:p>
    <w:p w14:paraId="74DF557D" w14:textId="54C441A8" w:rsidR="001E546A" w:rsidRPr="004B37FB" w:rsidRDefault="001E546A" w:rsidP="004B37FB">
      <w:pPr>
        <w:pStyle w:val="Ttulo2"/>
        <w:rPr>
          <w:rFonts w:ascii="Arial" w:hAnsi="Arial" w:cs="Arial"/>
          <w:color w:val="000000" w:themeColor="text1"/>
        </w:rPr>
      </w:pPr>
      <w:bookmarkStart w:id="61" w:name="_Toc40468859"/>
      <w:r w:rsidRPr="004B37FB">
        <w:rPr>
          <w:rFonts w:ascii="Arial" w:hAnsi="Arial" w:cs="Arial"/>
          <w:color w:val="000000" w:themeColor="text1"/>
        </w:rPr>
        <w:lastRenderedPageBreak/>
        <w:t>Modelo TF-IDF LSA MLP</w:t>
      </w:r>
      <w:bookmarkEnd w:id="61"/>
    </w:p>
    <w:p w14:paraId="655F7EB1" w14:textId="423B585D" w:rsidR="004B37FB" w:rsidRPr="004B37FB" w:rsidRDefault="00F255F2" w:rsidP="00F255F2">
      <w:pPr>
        <w:jc w:val="center"/>
        <w:rPr>
          <w:rFonts w:ascii="Arial" w:hAnsi="Arial" w:cs="Arial"/>
          <w:color w:val="000000" w:themeColor="text1"/>
          <w:sz w:val="24"/>
        </w:rPr>
      </w:pPr>
      <w:r>
        <w:rPr>
          <w:noProof/>
          <w:lang w:eastAsia="es-ES"/>
        </w:rPr>
        <w:drawing>
          <wp:inline distT="0" distB="0" distL="0" distR="0" wp14:anchorId="79B9B9C1" wp14:editId="17379801">
            <wp:extent cx="4932992" cy="747423"/>
            <wp:effectExtent l="0" t="0" r="127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26678" cy="761618"/>
                    </a:xfrm>
                    <a:prstGeom prst="rect">
                      <a:avLst/>
                    </a:prstGeom>
                  </pic:spPr>
                </pic:pic>
              </a:graphicData>
            </a:graphic>
          </wp:inline>
        </w:drawing>
      </w:r>
    </w:p>
    <w:p w14:paraId="54918287" w14:textId="163C0404" w:rsidR="001E546A" w:rsidRPr="008A7DCD" w:rsidRDefault="008A7DCD" w:rsidP="008A7DCD">
      <w:pPr>
        <w:pStyle w:val="Ttulo3"/>
        <w:rPr>
          <w:rFonts w:ascii="Arial" w:hAnsi="Arial" w:cs="Arial"/>
          <w:color w:val="000000" w:themeColor="text1"/>
        </w:rPr>
      </w:pPr>
      <w:bookmarkStart w:id="62" w:name="_Toc40468860"/>
      <w:r w:rsidRPr="008A7DCD">
        <w:rPr>
          <w:rFonts w:ascii="Arial" w:hAnsi="Arial" w:cs="Arial"/>
          <w:color w:val="000000" w:themeColor="text1"/>
        </w:rPr>
        <w:t>Parámetros</w:t>
      </w:r>
      <w:bookmarkEnd w:id="62"/>
    </w:p>
    <w:p w14:paraId="7F97FE0B" w14:textId="693969E5" w:rsidR="008A7DCD" w:rsidRPr="008A7DCD" w:rsidRDefault="008A7DCD" w:rsidP="00937CCA">
      <w:pPr>
        <w:rPr>
          <w:rFonts w:ascii="Arial" w:hAnsi="Arial" w:cs="Arial"/>
          <w:color w:val="000000" w:themeColor="text1"/>
          <w:sz w:val="24"/>
        </w:rPr>
      </w:pPr>
    </w:p>
    <w:p w14:paraId="5AA05978" w14:textId="53DE5AEE" w:rsidR="008A7DCD" w:rsidRPr="008A7DCD" w:rsidRDefault="008A7DCD" w:rsidP="008A7DCD">
      <w:pPr>
        <w:pStyle w:val="Ttulo3"/>
        <w:rPr>
          <w:rFonts w:ascii="Arial" w:hAnsi="Arial" w:cs="Arial"/>
          <w:color w:val="000000" w:themeColor="text1"/>
        </w:rPr>
      </w:pPr>
      <w:bookmarkStart w:id="63" w:name="_Toc40468861"/>
      <w:r w:rsidRPr="008A7DCD">
        <w:rPr>
          <w:rFonts w:ascii="Arial" w:hAnsi="Arial" w:cs="Arial"/>
          <w:color w:val="000000" w:themeColor="text1"/>
        </w:rPr>
        <w:t>Resultados</w:t>
      </w:r>
      <w:bookmarkEnd w:id="63"/>
    </w:p>
    <w:p w14:paraId="359FA752" w14:textId="77777777" w:rsidR="008A7DCD" w:rsidRDefault="008A7DCD" w:rsidP="008A7DCD">
      <w:pPr>
        <w:pStyle w:val="Prrafodelista"/>
        <w:rPr>
          <w:rFonts w:ascii="Arial" w:hAnsi="Arial" w:cs="Arial"/>
          <w:color w:val="000000" w:themeColor="text1"/>
          <w:sz w:val="24"/>
        </w:rPr>
      </w:pPr>
    </w:p>
    <w:p w14:paraId="2EDB8DD1" w14:textId="77777777" w:rsidR="008A7DCD" w:rsidRPr="004B37FB" w:rsidRDefault="008A7DCD" w:rsidP="00937CCA">
      <w:pPr>
        <w:rPr>
          <w:rFonts w:ascii="Arial" w:hAnsi="Arial" w:cs="Arial"/>
          <w:color w:val="000000" w:themeColor="text1"/>
          <w:sz w:val="24"/>
        </w:rPr>
      </w:pPr>
    </w:p>
    <w:p w14:paraId="3069C584" w14:textId="3B5E8CBA" w:rsidR="001E546A" w:rsidRPr="004B37FB" w:rsidRDefault="001E546A" w:rsidP="004B37FB">
      <w:pPr>
        <w:pStyle w:val="Ttulo2"/>
        <w:rPr>
          <w:rFonts w:ascii="Arial" w:hAnsi="Arial" w:cs="Arial"/>
          <w:color w:val="000000" w:themeColor="text1"/>
        </w:rPr>
      </w:pPr>
      <w:bookmarkStart w:id="64" w:name="_Toc40468862"/>
      <w:r w:rsidRPr="004B37FB">
        <w:rPr>
          <w:rFonts w:ascii="Arial" w:hAnsi="Arial" w:cs="Arial"/>
          <w:color w:val="000000" w:themeColor="text1"/>
        </w:rPr>
        <w:t>Modelo TF-IDF NMF MLP</w:t>
      </w:r>
      <w:bookmarkEnd w:id="64"/>
    </w:p>
    <w:p w14:paraId="78C2A74C" w14:textId="70B1DD05" w:rsidR="004B37FB" w:rsidRPr="004B37FB" w:rsidRDefault="00F255F2" w:rsidP="00F255F2">
      <w:pPr>
        <w:jc w:val="center"/>
        <w:rPr>
          <w:rFonts w:ascii="Arial" w:hAnsi="Arial" w:cs="Arial"/>
          <w:color w:val="000000" w:themeColor="text1"/>
          <w:sz w:val="24"/>
        </w:rPr>
      </w:pPr>
      <w:r>
        <w:rPr>
          <w:noProof/>
          <w:lang w:eastAsia="es-ES"/>
        </w:rPr>
        <w:drawing>
          <wp:inline distT="0" distB="0" distL="0" distR="0" wp14:anchorId="7278F0D0" wp14:editId="24A333C6">
            <wp:extent cx="4944491" cy="747423"/>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63791" cy="750341"/>
                    </a:xfrm>
                    <a:prstGeom prst="rect">
                      <a:avLst/>
                    </a:prstGeom>
                  </pic:spPr>
                </pic:pic>
              </a:graphicData>
            </a:graphic>
          </wp:inline>
        </w:drawing>
      </w:r>
    </w:p>
    <w:p w14:paraId="39BA578A" w14:textId="6F9F51B6" w:rsidR="001E546A" w:rsidRPr="008A7DCD" w:rsidRDefault="008A7DCD" w:rsidP="008A7DCD">
      <w:pPr>
        <w:pStyle w:val="Ttulo3"/>
        <w:rPr>
          <w:rFonts w:ascii="Arial" w:hAnsi="Arial" w:cs="Arial"/>
          <w:color w:val="000000" w:themeColor="text1"/>
        </w:rPr>
      </w:pPr>
      <w:bookmarkStart w:id="65" w:name="_Toc40468863"/>
      <w:r w:rsidRPr="008A7DCD">
        <w:rPr>
          <w:rFonts w:ascii="Arial" w:hAnsi="Arial" w:cs="Arial"/>
          <w:color w:val="000000" w:themeColor="text1"/>
        </w:rPr>
        <w:t>Parámetros</w:t>
      </w:r>
      <w:bookmarkEnd w:id="65"/>
    </w:p>
    <w:p w14:paraId="4685EF3A" w14:textId="77777777" w:rsidR="008A7DCD" w:rsidRPr="008A7DCD" w:rsidRDefault="008A7DCD" w:rsidP="008A7DCD">
      <w:pPr>
        <w:rPr>
          <w:rFonts w:ascii="Arial" w:hAnsi="Arial" w:cs="Arial"/>
          <w:color w:val="000000" w:themeColor="text1"/>
        </w:rPr>
      </w:pPr>
    </w:p>
    <w:p w14:paraId="2ADE87EE" w14:textId="621CCE4A" w:rsidR="008A7DCD" w:rsidRPr="008A7DCD" w:rsidRDefault="008A7DCD" w:rsidP="008A7DCD">
      <w:pPr>
        <w:pStyle w:val="Ttulo3"/>
        <w:rPr>
          <w:rFonts w:ascii="Arial" w:hAnsi="Arial" w:cs="Arial"/>
          <w:color w:val="000000" w:themeColor="text1"/>
        </w:rPr>
      </w:pPr>
      <w:bookmarkStart w:id="66" w:name="_Toc40468864"/>
      <w:r w:rsidRPr="008A7DCD">
        <w:rPr>
          <w:rFonts w:ascii="Arial" w:hAnsi="Arial" w:cs="Arial"/>
          <w:color w:val="000000" w:themeColor="text1"/>
        </w:rPr>
        <w:t>Resultados</w:t>
      </w:r>
      <w:bookmarkEnd w:id="66"/>
    </w:p>
    <w:p w14:paraId="00E68B7C" w14:textId="77777777" w:rsidR="008A7DCD" w:rsidRPr="004B37FB" w:rsidRDefault="008A7DCD" w:rsidP="00937CCA">
      <w:pPr>
        <w:rPr>
          <w:rFonts w:ascii="Arial" w:hAnsi="Arial" w:cs="Arial"/>
          <w:color w:val="000000" w:themeColor="text1"/>
          <w:sz w:val="24"/>
        </w:rPr>
      </w:pPr>
    </w:p>
    <w:p w14:paraId="3BE87F2D" w14:textId="4B7F1AD3" w:rsidR="001E546A" w:rsidRPr="004B37FB" w:rsidRDefault="001E546A" w:rsidP="004B37FB">
      <w:pPr>
        <w:pStyle w:val="Ttulo2"/>
        <w:rPr>
          <w:rFonts w:ascii="Arial" w:hAnsi="Arial" w:cs="Arial"/>
          <w:color w:val="000000" w:themeColor="text1"/>
        </w:rPr>
      </w:pPr>
      <w:bookmarkStart w:id="67" w:name="_Toc40468865"/>
      <w:r w:rsidRPr="004B37FB">
        <w:rPr>
          <w:rFonts w:ascii="Arial" w:hAnsi="Arial" w:cs="Arial"/>
          <w:color w:val="000000" w:themeColor="text1"/>
        </w:rPr>
        <w:t xml:space="preserve">Modelo </w:t>
      </w:r>
      <w:proofErr w:type="spellStart"/>
      <w:r w:rsidRPr="004B37FB">
        <w:rPr>
          <w:rFonts w:ascii="Arial" w:hAnsi="Arial" w:cs="Arial"/>
          <w:color w:val="000000" w:themeColor="text1"/>
        </w:rPr>
        <w:t>Embeddings</w:t>
      </w:r>
      <w:proofErr w:type="spellEnd"/>
      <w:r w:rsidR="00A853CC" w:rsidRPr="004B37FB">
        <w:rPr>
          <w:rFonts w:ascii="Arial" w:hAnsi="Arial" w:cs="Arial"/>
          <w:color w:val="000000" w:themeColor="text1"/>
        </w:rPr>
        <w:t xml:space="preserve"> LSTM</w:t>
      </w:r>
      <w:bookmarkEnd w:id="67"/>
    </w:p>
    <w:p w14:paraId="7F61E2E2" w14:textId="787AD158" w:rsidR="004B37FB" w:rsidRDefault="004B37FB" w:rsidP="00937CCA">
      <w:pPr>
        <w:rPr>
          <w:rFonts w:ascii="Arial" w:hAnsi="Arial" w:cs="Arial"/>
          <w:color w:val="000000" w:themeColor="text1"/>
          <w:sz w:val="24"/>
        </w:rPr>
      </w:pPr>
    </w:p>
    <w:p w14:paraId="1ABE2497" w14:textId="2D2BD510" w:rsidR="008A7DCD" w:rsidRPr="008A7DCD" w:rsidRDefault="008A7DCD" w:rsidP="008A7DCD">
      <w:pPr>
        <w:pStyle w:val="Ttulo3"/>
        <w:rPr>
          <w:rFonts w:ascii="Arial" w:hAnsi="Arial" w:cs="Arial"/>
          <w:color w:val="000000" w:themeColor="text1"/>
        </w:rPr>
      </w:pPr>
      <w:bookmarkStart w:id="68" w:name="_Toc40468866"/>
      <w:r w:rsidRPr="008A7DCD">
        <w:rPr>
          <w:rFonts w:ascii="Arial" w:hAnsi="Arial" w:cs="Arial"/>
          <w:color w:val="000000" w:themeColor="text1"/>
        </w:rPr>
        <w:t>Parámetros</w:t>
      </w:r>
      <w:bookmarkEnd w:id="68"/>
    </w:p>
    <w:p w14:paraId="53DEEF87" w14:textId="47DAD5A8" w:rsidR="008A7DCD" w:rsidRPr="008A7DCD" w:rsidRDefault="008A7DCD" w:rsidP="00937CCA">
      <w:pPr>
        <w:rPr>
          <w:rFonts w:ascii="Arial" w:hAnsi="Arial" w:cs="Arial"/>
          <w:color w:val="000000" w:themeColor="text1"/>
          <w:sz w:val="24"/>
        </w:rPr>
      </w:pPr>
    </w:p>
    <w:p w14:paraId="31436ACB" w14:textId="577EBA45" w:rsidR="008A7DCD" w:rsidRPr="008A7DCD" w:rsidRDefault="008A7DCD" w:rsidP="008A7DCD">
      <w:pPr>
        <w:pStyle w:val="Ttulo3"/>
        <w:rPr>
          <w:rFonts w:ascii="Arial" w:hAnsi="Arial" w:cs="Arial"/>
          <w:color w:val="000000" w:themeColor="text1"/>
        </w:rPr>
      </w:pPr>
      <w:bookmarkStart w:id="69" w:name="_Toc40468867"/>
      <w:r w:rsidRPr="008A7DCD">
        <w:rPr>
          <w:rFonts w:ascii="Arial" w:hAnsi="Arial" w:cs="Arial"/>
          <w:color w:val="000000" w:themeColor="text1"/>
        </w:rPr>
        <w:t>Resultados</w:t>
      </w:r>
      <w:bookmarkEnd w:id="69"/>
    </w:p>
    <w:p w14:paraId="13FE2D74" w14:textId="19226F38" w:rsidR="00A853CC" w:rsidRPr="004B37FB" w:rsidRDefault="00A853CC" w:rsidP="00937CCA">
      <w:pPr>
        <w:rPr>
          <w:rFonts w:ascii="Arial" w:hAnsi="Arial" w:cs="Arial"/>
          <w:color w:val="000000" w:themeColor="text1"/>
          <w:sz w:val="24"/>
        </w:rPr>
      </w:pPr>
    </w:p>
    <w:p w14:paraId="59117409" w14:textId="4AA8E624" w:rsidR="00A853CC" w:rsidRPr="004B37FB" w:rsidRDefault="00A853CC" w:rsidP="004B37FB">
      <w:pPr>
        <w:pStyle w:val="Ttulo2"/>
        <w:rPr>
          <w:rFonts w:ascii="Arial" w:hAnsi="Arial" w:cs="Arial"/>
          <w:color w:val="000000" w:themeColor="text1"/>
        </w:rPr>
      </w:pPr>
      <w:bookmarkStart w:id="70" w:name="_Toc40468868"/>
      <w:r w:rsidRPr="004B37FB">
        <w:rPr>
          <w:rFonts w:ascii="Arial" w:hAnsi="Arial" w:cs="Arial"/>
          <w:color w:val="000000" w:themeColor="text1"/>
        </w:rPr>
        <w:t xml:space="preserve">Modelo </w:t>
      </w:r>
      <w:proofErr w:type="spellStart"/>
      <w:r w:rsidRPr="004B37FB">
        <w:rPr>
          <w:rFonts w:ascii="Arial" w:hAnsi="Arial" w:cs="Arial"/>
          <w:color w:val="000000" w:themeColor="text1"/>
        </w:rPr>
        <w:t>Embeddings</w:t>
      </w:r>
      <w:proofErr w:type="spellEnd"/>
      <w:r w:rsidRPr="004B37FB">
        <w:rPr>
          <w:rFonts w:ascii="Arial" w:hAnsi="Arial" w:cs="Arial"/>
          <w:color w:val="000000" w:themeColor="text1"/>
        </w:rPr>
        <w:t xml:space="preserve"> </w:t>
      </w:r>
      <w:proofErr w:type="spellStart"/>
      <w:r w:rsidRPr="004B37FB">
        <w:rPr>
          <w:rFonts w:ascii="Arial" w:hAnsi="Arial" w:cs="Arial"/>
          <w:color w:val="000000" w:themeColor="text1"/>
        </w:rPr>
        <w:t>sepCNN</w:t>
      </w:r>
      <w:bookmarkEnd w:id="70"/>
      <w:proofErr w:type="spellEnd"/>
    </w:p>
    <w:p w14:paraId="79455F15" w14:textId="40963CB1" w:rsidR="006A6EAF" w:rsidRDefault="006A6EAF" w:rsidP="00937CCA">
      <w:pPr>
        <w:rPr>
          <w:rFonts w:ascii="Arial" w:hAnsi="Arial" w:cs="Arial"/>
          <w:b/>
        </w:rPr>
      </w:pPr>
    </w:p>
    <w:p w14:paraId="5EA33115" w14:textId="7987F423" w:rsidR="008A7DCD" w:rsidRPr="00AB57AC" w:rsidRDefault="00AB57AC" w:rsidP="00AB57AC">
      <w:pPr>
        <w:pStyle w:val="Ttulo3"/>
        <w:rPr>
          <w:rFonts w:ascii="Arial" w:hAnsi="Arial" w:cs="Arial"/>
          <w:color w:val="000000" w:themeColor="text1"/>
        </w:rPr>
      </w:pPr>
      <w:bookmarkStart w:id="71" w:name="_Toc40468869"/>
      <w:r w:rsidRPr="00AB57AC">
        <w:rPr>
          <w:rFonts w:ascii="Arial" w:hAnsi="Arial" w:cs="Arial"/>
          <w:color w:val="000000" w:themeColor="text1"/>
        </w:rPr>
        <w:t>Parámetros</w:t>
      </w:r>
      <w:bookmarkEnd w:id="71"/>
    </w:p>
    <w:p w14:paraId="4DD39C09" w14:textId="43EBC313" w:rsidR="00AB57AC" w:rsidRPr="00AB57AC" w:rsidRDefault="00AB57AC" w:rsidP="00937CCA">
      <w:pPr>
        <w:rPr>
          <w:rFonts w:ascii="Arial" w:hAnsi="Arial" w:cs="Arial"/>
          <w:b/>
          <w:color w:val="000000" w:themeColor="text1"/>
        </w:rPr>
      </w:pPr>
    </w:p>
    <w:p w14:paraId="46A77908" w14:textId="1EE97496" w:rsidR="00AB57AC" w:rsidRPr="00AB57AC" w:rsidRDefault="00AB57AC" w:rsidP="00AB57AC">
      <w:pPr>
        <w:pStyle w:val="Ttulo3"/>
        <w:rPr>
          <w:rFonts w:ascii="Arial" w:hAnsi="Arial" w:cs="Arial"/>
          <w:color w:val="000000" w:themeColor="text1"/>
        </w:rPr>
      </w:pPr>
      <w:bookmarkStart w:id="72" w:name="_Toc40468870"/>
      <w:r w:rsidRPr="00AB57AC">
        <w:rPr>
          <w:rFonts w:ascii="Arial" w:hAnsi="Arial" w:cs="Arial"/>
          <w:color w:val="000000" w:themeColor="text1"/>
        </w:rPr>
        <w:t>Resultados</w:t>
      </w:r>
      <w:bookmarkEnd w:id="72"/>
    </w:p>
    <w:p w14:paraId="415C48B8" w14:textId="77777777" w:rsidR="00AB57AC" w:rsidRPr="006A6EAF" w:rsidRDefault="00AB57AC" w:rsidP="00937CCA">
      <w:pPr>
        <w:rPr>
          <w:rFonts w:ascii="Arial" w:hAnsi="Arial" w:cs="Arial"/>
          <w:b/>
        </w:rPr>
      </w:pPr>
    </w:p>
    <w:p w14:paraId="213CD3B9" w14:textId="5BDC1732" w:rsidR="00D85B7F" w:rsidRPr="003B72E5" w:rsidRDefault="00D85B7F" w:rsidP="00937CCA">
      <w:pPr>
        <w:pStyle w:val="Ttulo1"/>
        <w:rPr>
          <w:rFonts w:ascii="Arial" w:hAnsi="Arial" w:cs="Arial"/>
          <w:color w:val="auto"/>
        </w:rPr>
      </w:pPr>
      <w:bookmarkStart w:id="73" w:name="_Toc40468871"/>
      <w:r w:rsidRPr="003B72E5">
        <w:rPr>
          <w:rFonts w:ascii="Arial" w:hAnsi="Arial" w:cs="Arial"/>
          <w:color w:val="auto"/>
        </w:rPr>
        <w:t>Comparativa</w:t>
      </w:r>
      <w:bookmarkEnd w:id="73"/>
    </w:p>
    <w:p w14:paraId="35931B40" w14:textId="77777777" w:rsidR="00937CCA" w:rsidRDefault="00937CCA" w:rsidP="00937CCA">
      <w:pPr>
        <w:rPr>
          <w:rFonts w:ascii="Arial" w:hAnsi="Arial" w:cs="Arial"/>
        </w:rPr>
      </w:pPr>
    </w:p>
    <w:p w14:paraId="182FFB3C" w14:textId="77777777" w:rsidR="009769B7" w:rsidRDefault="009769B7" w:rsidP="00937CCA">
      <w:pPr>
        <w:rPr>
          <w:rFonts w:ascii="Arial" w:hAnsi="Arial" w:cs="Arial"/>
        </w:rPr>
      </w:pPr>
      <w:r>
        <w:rPr>
          <w:rFonts w:ascii="Arial" w:hAnsi="Arial" w:cs="Arial"/>
        </w:rPr>
        <w:t>Balanceados y no balanceado</w:t>
      </w:r>
    </w:p>
    <w:p w14:paraId="03C5FA80" w14:textId="77777777" w:rsidR="009769B7" w:rsidRDefault="009769B7" w:rsidP="00937CCA">
      <w:pPr>
        <w:rPr>
          <w:rFonts w:ascii="Arial" w:hAnsi="Arial" w:cs="Arial"/>
        </w:rPr>
      </w:pPr>
      <w:r>
        <w:rPr>
          <w:rFonts w:ascii="Arial" w:hAnsi="Arial" w:cs="Arial"/>
        </w:rPr>
        <w:t xml:space="preserve">Ajuste de </w:t>
      </w:r>
      <w:proofErr w:type="spellStart"/>
      <w:r>
        <w:rPr>
          <w:rFonts w:ascii="Arial" w:hAnsi="Arial" w:cs="Arial"/>
        </w:rPr>
        <w:t>hiperparamentros</w:t>
      </w:r>
      <w:proofErr w:type="spellEnd"/>
      <w:r>
        <w:rPr>
          <w:rFonts w:ascii="Arial" w:hAnsi="Arial" w:cs="Arial"/>
        </w:rPr>
        <w:t xml:space="preserve"> </w:t>
      </w:r>
    </w:p>
    <w:p w14:paraId="5D27C1D6" w14:textId="05CFDE08" w:rsidR="009769B7" w:rsidRDefault="009769B7" w:rsidP="00937CCA">
      <w:pPr>
        <w:rPr>
          <w:rFonts w:ascii="Arial" w:hAnsi="Arial" w:cs="Arial"/>
        </w:rPr>
      </w:pPr>
      <w:r>
        <w:rPr>
          <w:rFonts w:ascii="Arial" w:hAnsi="Arial" w:cs="Arial"/>
        </w:rPr>
        <w:t xml:space="preserve">Graficas sobre </w:t>
      </w:r>
      <w:proofErr w:type="spellStart"/>
      <w:r>
        <w:rPr>
          <w:rFonts w:ascii="Arial" w:hAnsi="Arial" w:cs="Arial"/>
        </w:rPr>
        <w:t>hiperparametros</w:t>
      </w:r>
      <w:proofErr w:type="spellEnd"/>
    </w:p>
    <w:p w14:paraId="128593CE" w14:textId="2983F079" w:rsidR="00AB57AC" w:rsidRDefault="00AB57AC" w:rsidP="00937CCA">
      <w:pPr>
        <w:rPr>
          <w:rFonts w:ascii="Arial" w:hAnsi="Arial" w:cs="Arial"/>
        </w:rPr>
      </w:pPr>
    </w:p>
    <w:p w14:paraId="45AD12FF" w14:textId="77E754F3" w:rsidR="00AB57AC" w:rsidRPr="00AB57AC" w:rsidRDefault="00AB57AC" w:rsidP="00AB57AC">
      <w:pPr>
        <w:pStyle w:val="Ttulo1"/>
        <w:rPr>
          <w:rFonts w:ascii="Arial" w:hAnsi="Arial" w:cs="Arial"/>
          <w:color w:val="000000" w:themeColor="text1"/>
        </w:rPr>
      </w:pPr>
      <w:bookmarkStart w:id="74" w:name="_Toc40468872"/>
      <w:r w:rsidRPr="00AB57AC">
        <w:rPr>
          <w:rFonts w:ascii="Arial" w:hAnsi="Arial" w:cs="Arial"/>
          <w:color w:val="000000" w:themeColor="text1"/>
        </w:rPr>
        <w:lastRenderedPageBreak/>
        <w:t>Tecnología</w:t>
      </w:r>
      <w:bookmarkEnd w:id="74"/>
    </w:p>
    <w:p w14:paraId="70B56814" w14:textId="7DAA67B9" w:rsidR="00AB57AC" w:rsidRDefault="00AB57AC" w:rsidP="00937CCA">
      <w:pPr>
        <w:rPr>
          <w:rFonts w:ascii="Arial" w:hAnsi="Arial" w:cs="Arial"/>
        </w:rPr>
      </w:pPr>
    </w:p>
    <w:p w14:paraId="7254DE0D" w14:textId="58C41068" w:rsidR="004E4923" w:rsidRDefault="00325253" w:rsidP="00325253">
      <w:pPr>
        <w:jc w:val="both"/>
        <w:rPr>
          <w:rFonts w:ascii="Arial" w:hAnsi="Arial" w:cs="Arial"/>
        </w:rPr>
      </w:pPr>
      <w:r>
        <w:rPr>
          <w:rFonts w:ascii="Arial" w:hAnsi="Arial" w:cs="Arial"/>
        </w:rPr>
        <w:t xml:space="preserve">Los lenguajes de programación más usados en 2019 dentro del ámbito del Aprendizaje Automático son Python, C++, JavaScript y Java. </w:t>
      </w:r>
    </w:p>
    <w:p w14:paraId="7A5CCD70" w14:textId="31C7C545" w:rsidR="00325253" w:rsidRPr="00325253" w:rsidRDefault="00730023" w:rsidP="00325253">
      <w:pPr>
        <w:jc w:val="both"/>
        <w:rPr>
          <w:rFonts w:ascii="Arial" w:hAnsi="Arial" w:cs="Arial"/>
        </w:rPr>
      </w:pPr>
      <w:sdt>
        <w:sdtPr>
          <w:rPr>
            <w:rFonts w:ascii="Arial" w:hAnsi="Arial" w:cs="Arial"/>
          </w:rPr>
          <w:id w:val="391087973"/>
          <w:citation/>
        </w:sdtPr>
        <w:sdtContent>
          <w:r w:rsidR="00325253">
            <w:rPr>
              <w:rFonts w:ascii="Arial" w:hAnsi="Arial" w:cs="Arial"/>
            </w:rPr>
            <w:fldChar w:fldCharType="begin"/>
          </w:r>
          <w:r w:rsidR="00325253">
            <w:rPr>
              <w:rFonts w:ascii="Arial" w:hAnsi="Arial" w:cs="Arial"/>
            </w:rPr>
            <w:instrText xml:space="preserve"> CITATION Tho19 \l 3082 </w:instrText>
          </w:r>
          <w:r w:rsidR="00325253">
            <w:rPr>
              <w:rFonts w:ascii="Arial" w:hAnsi="Arial" w:cs="Arial"/>
            </w:rPr>
            <w:fldChar w:fldCharType="separate"/>
          </w:r>
          <w:r w:rsidR="001047AD" w:rsidRPr="001047AD">
            <w:rPr>
              <w:rFonts w:ascii="Arial" w:hAnsi="Arial" w:cs="Arial"/>
              <w:noProof/>
            </w:rPr>
            <w:t>(Elliott, 2019)</w:t>
          </w:r>
          <w:r w:rsidR="00325253">
            <w:rPr>
              <w:rFonts w:ascii="Arial" w:hAnsi="Arial" w:cs="Arial"/>
            </w:rPr>
            <w:fldChar w:fldCharType="end"/>
          </w:r>
        </w:sdtContent>
      </w:sdt>
    </w:p>
    <w:p w14:paraId="03A054C5" w14:textId="3CBA26CB" w:rsidR="004E4923" w:rsidRDefault="004E4923" w:rsidP="004E4923">
      <w:pPr>
        <w:jc w:val="both"/>
        <w:rPr>
          <w:rFonts w:ascii="Arial" w:hAnsi="Arial" w:cs="Arial"/>
        </w:rPr>
      </w:pPr>
      <w:r>
        <w:rPr>
          <w:rFonts w:ascii="Arial" w:hAnsi="Arial" w:cs="Arial"/>
        </w:rPr>
        <w:t xml:space="preserve">En este grupo se puede diferenciar 2 categorías: los que diseñan algoritmos de ML como C++ y Java, y los que implementan arquitecturas como Python y JavaScript. La realidad actual es que la mayor parte de científicos de datos usan entornos de desarrollo productivos, que permitan crear arquitecturas rápidas en conjunto con otras herramientas y por ende el segundo grupo mencionado. El lenguaje de programación que se ha usado para la implementación del proyecto ha sido </w:t>
      </w:r>
      <w:r w:rsidRPr="00325253">
        <w:rPr>
          <w:rFonts w:ascii="Arial" w:hAnsi="Arial" w:cs="Arial"/>
          <w:b/>
          <w:bCs/>
        </w:rPr>
        <w:t>Python</w:t>
      </w:r>
      <w:r>
        <w:rPr>
          <w:rFonts w:ascii="Arial" w:hAnsi="Arial" w:cs="Arial"/>
        </w:rPr>
        <w:t xml:space="preserve"> en su versión 3.7 ya que no se requería el desarrollo de ningún modelo desde 0. En este caso la elección ha sido sencilla y se ha basado en criterios:</w:t>
      </w:r>
    </w:p>
    <w:p w14:paraId="08740625" w14:textId="0AE32A39" w:rsidR="00325253" w:rsidRDefault="004E4923" w:rsidP="00F56E06">
      <w:pPr>
        <w:pStyle w:val="Prrafodelista"/>
        <w:numPr>
          <w:ilvl w:val="0"/>
          <w:numId w:val="30"/>
        </w:numPr>
        <w:rPr>
          <w:rFonts w:ascii="Arial" w:hAnsi="Arial" w:cs="Arial"/>
        </w:rPr>
      </w:pPr>
      <w:r>
        <w:rPr>
          <w:rFonts w:ascii="Arial" w:hAnsi="Arial" w:cs="Arial"/>
        </w:rPr>
        <w:t>Conocimientos previos: un fuerte bagaje de implementación de otros modelos y herramientas.</w:t>
      </w:r>
    </w:p>
    <w:p w14:paraId="635DD196" w14:textId="14B095D7" w:rsidR="004E4923" w:rsidRDefault="004E4923" w:rsidP="00F56E06">
      <w:pPr>
        <w:pStyle w:val="Prrafodelista"/>
        <w:numPr>
          <w:ilvl w:val="0"/>
          <w:numId w:val="30"/>
        </w:numPr>
        <w:rPr>
          <w:rFonts w:ascii="Arial" w:hAnsi="Arial" w:cs="Arial"/>
        </w:rPr>
      </w:pPr>
      <w:r>
        <w:rPr>
          <w:rFonts w:ascii="Arial" w:hAnsi="Arial" w:cs="Arial"/>
        </w:rPr>
        <w:t>Recursos disponibles: a día de hoy Python está consolidado como el lenguaje con mayor oferta de bibliotecas ML respaldadas por una gran comunidad de desarrolladores.</w:t>
      </w:r>
    </w:p>
    <w:p w14:paraId="557109F5" w14:textId="5641ADCB" w:rsidR="004E4923" w:rsidRDefault="004E4923" w:rsidP="004E4923">
      <w:pPr>
        <w:rPr>
          <w:rFonts w:ascii="Arial" w:hAnsi="Arial" w:cs="Arial"/>
        </w:rPr>
      </w:pPr>
    </w:p>
    <w:p w14:paraId="30B53B0F" w14:textId="1BFCB77B" w:rsidR="004E4923" w:rsidRPr="00A66B5E" w:rsidRDefault="00A66B5E" w:rsidP="00A66B5E">
      <w:pPr>
        <w:pStyle w:val="Ttulo2"/>
        <w:rPr>
          <w:rFonts w:ascii="Arial" w:hAnsi="Arial" w:cs="Arial"/>
          <w:b/>
          <w:bCs/>
          <w:color w:val="auto"/>
        </w:rPr>
      </w:pPr>
      <w:bookmarkStart w:id="75" w:name="_Toc40468873"/>
      <w:r w:rsidRPr="00A66B5E">
        <w:rPr>
          <w:rFonts w:ascii="Arial" w:hAnsi="Arial" w:cs="Arial"/>
          <w:b/>
          <w:bCs/>
          <w:color w:val="auto"/>
        </w:rPr>
        <w:t>Python</w:t>
      </w:r>
      <w:bookmarkEnd w:id="75"/>
    </w:p>
    <w:p w14:paraId="3BB4A3CD" w14:textId="77777777" w:rsidR="00A66B5E" w:rsidRPr="004E4923" w:rsidRDefault="00A66B5E" w:rsidP="004E4923">
      <w:pPr>
        <w:rPr>
          <w:rFonts w:ascii="Arial" w:hAnsi="Arial" w:cs="Arial"/>
        </w:rPr>
      </w:pPr>
    </w:p>
    <w:p w14:paraId="6B443485" w14:textId="5B85E547" w:rsidR="003A5863" w:rsidRDefault="00A66B5E" w:rsidP="003A5863">
      <w:pPr>
        <w:jc w:val="both"/>
        <w:rPr>
          <w:rFonts w:ascii="Arial" w:hAnsi="Arial" w:cs="Arial"/>
        </w:rPr>
      </w:pPr>
      <w:r>
        <w:rPr>
          <w:rFonts w:ascii="Arial" w:hAnsi="Arial" w:cs="Arial"/>
        </w:rPr>
        <w:t>Python es un lenguaje de programación interpretado programado en C y C++</w:t>
      </w:r>
      <w:r w:rsidR="003A5863">
        <w:rPr>
          <w:rFonts w:ascii="Arial" w:hAnsi="Arial" w:cs="Arial"/>
        </w:rPr>
        <w:t>. La filosofía del mismo gira entorno a la legibilidad del código. Se trata de un lenguaje multiparadigma que soporta orientación a objetos. Según las estadísticas de GitHub en 2020 Python ocupa el tercer lugar en el ranking de lenguaje más usados por los desarrolladores. A continuación, mostraremos algunas de las bibliotecas más usadas durante la implementación de los modelos de este proyecto.</w:t>
      </w:r>
    </w:p>
    <w:p w14:paraId="5DFB0FF7" w14:textId="2B01486D" w:rsidR="004E4923" w:rsidRDefault="003A5863" w:rsidP="003A5863">
      <w:pPr>
        <w:jc w:val="both"/>
        <w:rPr>
          <w:rFonts w:ascii="Arial" w:hAnsi="Arial" w:cs="Arial"/>
        </w:rPr>
      </w:pPr>
      <w:r>
        <w:rPr>
          <w:rFonts w:ascii="Arial" w:hAnsi="Arial" w:cs="Arial"/>
        </w:rPr>
        <w:t xml:space="preserve"> </w:t>
      </w:r>
    </w:p>
    <w:p w14:paraId="0FA81E36" w14:textId="5002B92E" w:rsidR="003A5863" w:rsidRPr="003A5863" w:rsidRDefault="003A5863" w:rsidP="003A5863">
      <w:pPr>
        <w:pStyle w:val="Ttulo3"/>
        <w:rPr>
          <w:rFonts w:ascii="Arial" w:hAnsi="Arial" w:cs="Arial"/>
          <w:b/>
          <w:bCs/>
          <w:color w:val="auto"/>
        </w:rPr>
      </w:pPr>
      <w:bookmarkStart w:id="76" w:name="_Toc40468874"/>
      <w:r w:rsidRPr="003A5863">
        <w:rPr>
          <w:rFonts w:ascii="Arial" w:hAnsi="Arial" w:cs="Arial"/>
          <w:b/>
          <w:bCs/>
          <w:color w:val="auto"/>
        </w:rPr>
        <w:t>Pandas</w:t>
      </w:r>
      <w:bookmarkEnd w:id="76"/>
    </w:p>
    <w:p w14:paraId="382DCC48" w14:textId="329FB1A0" w:rsidR="003A5863" w:rsidRDefault="003A5863" w:rsidP="003A5863">
      <w:pPr>
        <w:jc w:val="both"/>
        <w:rPr>
          <w:rFonts w:ascii="Arial" w:hAnsi="Arial" w:cs="Arial"/>
        </w:rPr>
      </w:pPr>
    </w:p>
    <w:p w14:paraId="336E22C3" w14:textId="4D1CE5A8" w:rsidR="003A5863" w:rsidRDefault="003A5863" w:rsidP="003A5863">
      <w:pPr>
        <w:jc w:val="both"/>
        <w:rPr>
          <w:rFonts w:ascii="Arial" w:hAnsi="Arial" w:cs="Arial"/>
        </w:rPr>
      </w:pPr>
      <w:r>
        <w:rPr>
          <w:rFonts w:ascii="Arial" w:hAnsi="Arial" w:cs="Arial"/>
        </w:rPr>
        <w:t xml:space="preserve">Es conjunto de con </w:t>
      </w:r>
      <w:proofErr w:type="spellStart"/>
      <w:r>
        <w:rPr>
          <w:rFonts w:ascii="Arial" w:hAnsi="Arial" w:cs="Arial"/>
        </w:rPr>
        <w:t>Spark</w:t>
      </w:r>
      <w:proofErr w:type="spellEnd"/>
      <w:r>
        <w:rPr>
          <w:rFonts w:ascii="Arial" w:hAnsi="Arial" w:cs="Arial"/>
        </w:rPr>
        <w:t xml:space="preserve"> es la biblioteca de Ciencia de Datos más usada en Python. Presenta dos estructuras de memoria principales:</w:t>
      </w:r>
    </w:p>
    <w:p w14:paraId="68A3298F" w14:textId="55887A38" w:rsidR="003A5863" w:rsidRDefault="003A5863" w:rsidP="00F56E06">
      <w:pPr>
        <w:pStyle w:val="Prrafodelista"/>
        <w:numPr>
          <w:ilvl w:val="0"/>
          <w:numId w:val="33"/>
        </w:numPr>
        <w:jc w:val="both"/>
        <w:rPr>
          <w:rFonts w:ascii="Arial" w:hAnsi="Arial" w:cs="Arial"/>
        </w:rPr>
      </w:pPr>
      <w:r>
        <w:rPr>
          <w:rFonts w:ascii="Arial" w:hAnsi="Arial" w:cs="Arial"/>
        </w:rPr>
        <w:t>Series: Desde el punto de vista del Aprendizaje Automático suele hacer referencia a una característica. Desde el punto de vista matemático representan un vector indexado.</w:t>
      </w:r>
    </w:p>
    <w:p w14:paraId="6FC5A8D5" w14:textId="50705550" w:rsidR="003A5863" w:rsidRDefault="003A5863" w:rsidP="00F56E06">
      <w:pPr>
        <w:pStyle w:val="Prrafodelista"/>
        <w:numPr>
          <w:ilvl w:val="0"/>
          <w:numId w:val="33"/>
        </w:numPr>
        <w:jc w:val="both"/>
        <w:rPr>
          <w:rFonts w:ascii="Arial" w:hAnsi="Arial" w:cs="Arial"/>
        </w:rPr>
      </w:pPr>
      <w:proofErr w:type="spellStart"/>
      <w:r>
        <w:rPr>
          <w:rFonts w:ascii="Arial" w:hAnsi="Arial" w:cs="Arial"/>
        </w:rPr>
        <w:t>DataFrame</w:t>
      </w:r>
      <w:proofErr w:type="spellEnd"/>
      <w:r>
        <w:rPr>
          <w:rFonts w:ascii="Arial" w:hAnsi="Arial" w:cs="Arial"/>
        </w:rPr>
        <w:t xml:space="preserve">: Desde el punto de vista del Aprendizaje Automático suele hacer referencia a la matriz de características. Permite </w:t>
      </w:r>
      <w:proofErr w:type="spellStart"/>
      <w:r>
        <w:rPr>
          <w:rFonts w:ascii="Arial" w:hAnsi="Arial" w:cs="Arial"/>
        </w:rPr>
        <w:t>multiindexación</w:t>
      </w:r>
      <w:proofErr w:type="spellEnd"/>
      <w:r>
        <w:rPr>
          <w:rFonts w:ascii="Arial" w:hAnsi="Arial" w:cs="Arial"/>
        </w:rPr>
        <w:t>, columnas con nombre y un</w:t>
      </w:r>
      <w:r w:rsidR="005F35D6">
        <w:rPr>
          <w:rFonts w:ascii="Arial" w:hAnsi="Arial" w:cs="Arial"/>
        </w:rPr>
        <w:t xml:space="preserve"> rico conjunto de formas de acceder a los datos.</w:t>
      </w:r>
    </w:p>
    <w:p w14:paraId="0085B655" w14:textId="69DF3E49" w:rsidR="005F35D6" w:rsidRDefault="005F35D6" w:rsidP="005F35D6">
      <w:pPr>
        <w:jc w:val="both"/>
        <w:rPr>
          <w:rFonts w:ascii="Arial" w:hAnsi="Arial" w:cs="Arial"/>
        </w:rPr>
      </w:pPr>
      <w:r>
        <w:rPr>
          <w:rFonts w:ascii="Arial" w:hAnsi="Arial" w:cs="Arial"/>
        </w:rPr>
        <w:t>La principal característica de Pandas es que permite un nivel de abstracción a la programación que le ha abierto un sitio de estudio en gran parte de las ramas de ingenierías y ciencias puras.</w:t>
      </w:r>
    </w:p>
    <w:p w14:paraId="3872EECA" w14:textId="1CC8E2E9" w:rsidR="005F35D6" w:rsidRPr="005F35D6" w:rsidRDefault="005F35D6" w:rsidP="005F35D6">
      <w:pPr>
        <w:jc w:val="both"/>
        <w:rPr>
          <w:rFonts w:ascii="Arial" w:hAnsi="Arial" w:cs="Arial"/>
        </w:rPr>
      </w:pPr>
    </w:p>
    <w:p w14:paraId="5DF0D6EA" w14:textId="7B71B6EE" w:rsidR="003A5863" w:rsidRDefault="003A5863" w:rsidP="003A5863">
      <w:pPr>
        <w:jc w:val="both"/>
        <w:rPr>
          <w:rFonts w:ascii="Arial" w:hAnsi="Arial" w:cs="Arial"/>
        </w:rPr>
      </w:pPr>
    </w:p>
    <w:p w14:paraId="5483C631" w14:textId="77777777" w:rsidR="003A5863" w:rsidRDefault="003A5863" w:rsidP="003A5863">
      <w:pPr>
        <w:jc w:val="both"/>
        <w:rPr>
          <w:rFonts w:ascii="Arial" w:hAnsi="Arial" w:cs="Arial"/>
        </w:rPr>
      </w:pPr>
    </w:p>
    <w:p w14:paraId="053995BE" w14:textId="77777777" w:rsidR="003A5863" w:rsidRDefault="003A5863" w:rsidP="003A5863">
      <w:pPr>
        <w:jc w:val="both"/>
        <w:rPr>
          <w:rFonts w:ascii="Arial" w:hAnsi="Arial" w:cs="Arial"/>
        </w:rPr>
      </w:pPr>
    </w:p>
    <w:p w14:paraId="15E1833F" w14:textId="4169EF19" w:rsidR="00AB57AC" w:rsidRPr="003A5863" w:rsidRDefault="00AB57AC" w:rsidP="003A5863">
      <w:pPr>
        <w:pStyle w:val="Ttulo3"/>
        <w:rPr>
          <w:rFonts w:ascii="Arial" w:hAnsi="Arial" w:cs="Arial"/>
          <w:b/>
          <w:bCs/>
          <w:color w:val="auto"/>
        </w:rPr>
      </w:pPr>
      <w:bookmarkStart w:id="77" w:name="_Toc40468875"/>
      <w:proofErr w:type="spellStart"/>
      <w:r w:rsidRPr="003A5863">
        <w:rPr>
          <w:rFonts w:ascii="Arial" w:hAnsi="Arial" w:cs="Arial"/>
          <w:b/>
          <w:bCs/>
          <w:color w:val="auto"/>
        </w:rPr>
        <w:t>Sklear</w:t>
      </w:r>
      <w:r w:rsidR="00A66B5E" w:rsidRPr="003A5863">
        <w:rPr>
          <w:rFonts w:ascii="Arial" w:hAnsi="Arial" w:cs="Arial"/>
          <w:b/>
          <w:bCs/>
          <w:color w:val="auto"/>
        </w:rPr>
        <w:t>n</w:t>
      </w:r>
      <w:bookmarkEnd w:id="77"/>
      <w:proofErr w:type="spellEnd"/>
    </w:p>
    <w:p w14:paraId="1F09435C" w14:textId="77777777" w:rsidR="003A5863" w:rsidRPr="003A5863" w:rsidRDefault="003A5863" w:rsidP="003A5863">
      <w:pPr>
        <w:jc w:val="both"/>
        <w:rPr>
          <w:rFonts w:ascii="Arial" w:hAnsi="Arial" w:cs="Arial"/>
        </w:rPr>
      </w:pPr>
    </w:p>
    <w:p w14:paraId="50446D03" w14:textId="42906566" w:rsidR="00AB57AC" w:rsidRDefault="005F35D6" w:rsidP="00937CCA">
      <w:pPr>
        <w:rPr>
          <w:rFonts w:ascii="Arial" w:hAnsi="Arial" w:cs="Arial"/>
        </w:rPr>
      </w:pPr>
      <w:proofErr w:type="spellStart"/>
      <w:r>
        <w:rPr>
          <w:rFonts w:ascii="Arial" w:hAnsi="Arial" w:cs="Arial"/>
        </w:rPr>
        <w:t>Sklearn</w:t>
      </w:r>
      <w:proofErr w:type="spellEnd"/>
      <w:r>
        <w:rPr>
          <w:rFonts w:ascii="Arial" w:hAnsi="Arial" w:cs="Arial"/>
        </w:rPr>
        <w:t xml:space="preserve"> es una biblioteca </w:t>
      </w:r>
    </w:p>
    <w:p w14:paraId="2FBCD498" w14:textId="77777777" w:rsidR="005F35D6" w:rsidRPr="003A5863" w:rsidRDefault="005F35D6" w:rsidP="00937CCA">
      <w:pPr>
        <w:rPr>
          <w:rFonts w:ascii="Arial" w:hAnsi="Arial" w:cs="Arial"/>
        </w:rPr>
      </w:pPr>
    </w:p>
    <w:p w14:paraId="4512720C" w14:textId="04D96108" w:rsidR="00AB57AC" w:rsidRPr="0095122E" w:rsidRDefault="00AB57AC" w:rsidP="00937CCA">
      <w:pPr>
        <w:rPr>
          <w:rFonts w:ascii="Arial" w:hAnsi="Arial" w:cs="Arial"/>
          <w:lang w:val="en-US"/>
        </w:rPr>
      </w:pPr>
      <w:proofErr w:type="spellStart"/>
      <w:r w:rsidRPr="0095122E">
        <w:rPr>
          <w:rFonts w:ascii="Arial" w:hAnsi="Arial" w:cs="Arial"/>
          <w:lang w:val="en-US"/>
        </w:rPr>
        <w:t>Tensorflow</w:t>
      </w:r>
      <w:proofErr w:type="spellEnd"/>
    </w:p>
    <w:p w14:paraId="226C1FA3" w14:textId="29067EBE" w:rsidR="00A74D4B" w:rsidRPr="0095122E" w:rsidRDefault="00A74D4B" w:rsidP="00937CCA">
      <w:pPr>
        <w:rPr>
          <w:rFonts w:ascii="Arial" w:hAnsi="Arial" w:cs="Arial"/>
          <w:lang w:val="en-US"/>
        </w:rPr>
      </w:pPr>
    </w:p>
    <w:p w14:paraId="79390048" w14:textId="318B68E0" w:rsidR="00A74D4B" w:rsidRPr="0095122E" w:rsidRDefault="00A74D4B" w:rsidP="00937CCA">
      <w:pPr>
        <w:rPr>
          <w:rFonts w:ascii="Arial" w:hAnsi="Arial" w:cs="Arial"/>
          <w:lang w:val="en-US"/>
        </w:rPr>
      </w:pPr>
      <w:proofErr w:type="spellStart"/>
      <w:r w:rsidRPr="0095122E">
        <w:rPr>
          <w:rFonts w:ascii="Arial" w:hAnsi="Arial" w:cs="Arial"/>
          <w:lang w:val="en-US"/>
        </w:rPr>
        <w:t>Cuda</w:t>
      </w:r>
      <w:proofErr w:type="spellEnd"/>
    </w:p>
    <w:p w14:paraId="0CFF12E7" w14:textId="3084DB3F" w:rsidR="00AB57AC" w:rsidRPr="0095122E" w:rsidRDefault="00AB57AC" w:rsidP="00937CCA">
      <w:pPr>
        <w:rPr>
          <w:rFonts w:ascii="Arial" w:hAnsi="Arial" w:cs="Arial"/>
          <w:lang w:val="en-US"/>
        </w:rPr>
      </w:pPr>
    </w:p>
    <w:p w14:paraId="73DBC39E" w14:textId="5303212C" w:rsidR="00AB57AC" w:rsidRPr="0095122E" w:rsidRDefault="00AB57AC" w:rsidP="00937CCA">
      <w:pPr>
        <w:rPr>
          <w:rFonts w:ascii="Arial" w:hAnsi="Arial" w:cs="Arial"/>
          <w:lang w:val="en-US"/>
        </w:rPr>
      </w:pPr>
      <w:r w:rsidRPr="0095122E">
        <w:rPr>
          <w:rFonts w:ascii="Arial" w:hAnsi="Arial" w:cs="Arial"/>
          <w:lang w:val="en-US"/>
        </w:rPr>
        <w:t>Pandas</w:t>
      </w:r>
    </w:p>
    <w:p w14:paraId="3A1C7B1D" w14:textId="71ABD11D" w:rsidR="00AB57AC" w:rsidRPr="0095122E" w:rsidRDefault="00AB57AC" w:rsidP="00937CCA">
      <w:pPr>
        <w:rPr>
          <w:rFonts w:ascii="Arial" w:hAnsi="Arial" w:cs="Arial"/>
          <w:lang w:val="en-US"/>
        </w:rPr>
      </w:pPr>
    </w:p>
    <w:p w14:paraId="67822D9C" w14:textId="1EA9C75B" w:rsidR="00AB57AC" w:rsidRPr="0095122E" w:rsidRDefault="00AB57AC" w:rsidP="00937CCA">
      <w:pPr>
        <w:rPr>
          <w:rFonts w:ascii="Arial" w:hAnsi="Arial" w:cs="Arial"/>
          <w:lang w:val="en-US"/>
        </w:rPr>
      </w:pPr>
      <w:r w:rsidRPr="0095122E">
        <w:rPr>
          <w:rFonts w:ascii="Arial" w:hAnsi="Arial" w:cs="Arial"/>
          <w:lang w:val="en-US"/>
        </w:rPr>
        <w:t>Matplotlib</w:t>
      </w:r>
    </w:p>
    <w:p w14:paraId="7251C2CD" w14:textId="45AB1D05" w:rsidR="007776AA" w:rsidRPr="0095122E" w:rsidRDefault="007776AA" w:rsidP="00937CCA">
      <w:pPr>
        <w:rPr>
          <w:rFonts w:ascii="Arial" w:hAnsi="Arial" w:cs="Arial"/>
          <w:lang w:val="en-US"/>
        </w:rPr>
      </w:pPr>
    </w:p>
    <w:p w14:paraId="50852E0B" w14:textId="51A1C7B3" w:rsidR="007776AA" w:rsidRPr="0095122E" w:rsidRDefault="007776AA" w:rsidP="00937CCA">
      <w:pPr>
        <w:rPr>
          <w:rFonts w:ascii="Arial" w:hAnsi="Arial" w:cs="Arial"/>
          <w:lang w:val="en-US"/>
        </w:rPr>
      </w:pPr>
      <w:r w:rsidRPr="0095122E">
        <w:rPr>
          <w:rFonts w:ascii="Arial" w:hAnsi="Arial" w:cs="Arial"/>
          <w:lang w:val="en-US"/>
        </w:rPr>
        <w:t>Git</w:t>
      </w:r>
    </w:p>
    <w:p w14:paraId="5C5CD782" w14:textId="77777777" w:rsidR="00AB57AC" w:rsidRPr="0095122E" w:rsidRDefault="00AB57AC" w:rsidP="00937CCA">
      <w:pPr>
        <w:rPr>
          <w:rFonts w:ascii="Arial" w:hAnsi="Arial" w:cs="Arial"/>
          <w:lang w:val="en-US"/>
        </w:rPr>
      </w:pPr>
    </w:p>
    <w:p w14:paraId="59441791" w14:textId="3C348E1C" w:rsidR="00D85B7F" w:rsidRPr="00BF069D" w:rsidRDefault="00D85B7F" w:rsidP="00731CBA">
      <w:pPr>
        <w:pStyle w:val="Ttulo1"/>
        <w:numPr>
          <w:ilvl w:val="0"/>
          <w:numId w:val="0"/>
        </w:numPr>
        <w:rPr>
          <w:rFonts w:ascii="Arial" w:hAnsi="Arial" w:cs="Arial"/>
          <w:color w:val="auto"/>
          <w:lang w:val="en-US"/>
        </w:rPr>
      </w:pPr>
    </w:p>
    <w:p w14:paraId="2448F3F0" w14:textId="77777777" w:rsidR="00937CCA" w:rsidRPr="00BF069D" w:rsidRDefault="00937CCA" w:rsidP="00937CCA">
      <w:pPr>
        <w:rPr>
          <w:rFonts w:ascii="Arial" w:hAnsi="Arial" w:cs="Arial"/>
          <w:lang w:val="en-US"/>
        </w:rPr>
      </w:pPr>
    </w:p>
    <w:p w14:paraId="1DC304FF" w14:textId="473C962C" w:rsidR="00D85B7F" w:rsidRDefault="00D85B7F" w:rsidP="00937CCA">
      <w:pPr>
        <w:pStyle w:val="Ttulo1"/>
        <w:rPr>
          <w:rFonts w:ascii="Arial" w:hAnsi="Arial" w:cs="Arial"/>
          <w:color w:val="auto"/>
        </w:rPr>
      </w:pPr>
      <w:bookmarkStart w:id="78" w:name="_Toc40468876"/>
      <w:r w:rsidRPr="003B72E5">
        <w:rPr>
          <w:rFonts w:ascii="Arial" w:hAnsi="Arial" w:cs="Arial"/>
          <w:color w:val="auto"/>
        </w:rPr>
        <w:t>Conclusión</w:t>
      </w:r>
      <w:bookmarkEnd w:id="78"/>
    </w:p>
    <w:p w14:paraId="7A59F331" w14:textId="67D39D81" w:rsidR="00731CBA" w:rsidRDefault="00731CBA" w:rsidP="00731CBA"/>
    <w:p w14:paraId="3C4E3DB2" w14:textId="59401451" w:rsidR="00731CBA" w:rsidRPr="00731CBA" w:rsidRDefault="00731CBA" w:rsidP="00731CBA">
      <w:pPr>
        <w:pStyle w:val="Ttulo1"/>
        <w:rPr>
          <w:rFonts w:ascii="Arial" w:hAnsi="Arial" w:cs="Arial"/>
          <w:b/>
          <w:bCs/>
          <w:color w:val="auto"/>
        </w:rPr>
      </w:pPr>
      <w:bookmarkStart w:id="79" w:name="_Apéndice"/>
      <w:bookmarkStart w:id="80" w:name="_Ref40458891"/>
      <w:bookmarkStart w:id="81" w:name="_Toc40468877"/>
      <w:bookmarkEnd w:id="79"/>
      <w:r w:rsidRPr="00731CBA">
        <w:rPr>
          <w:rFonts w:ascii="Arial" w:hAnsi="Arial" w:cs="Arial"/>
          <w:b/>
          <w:bCs/>
          <w:color w:val="auto"/>
        </w:rPr>
        <w:t>Apéndice</w:t>
      </w:r>
      <w:bookmarkEnd w:id="80"/>
      <w:bookmarkEnd w:id="81"/>
    </w:p>
    <w:p w14:paraId="0496210B" w14:textId="03069A44" w:rsidR="003713C5" w:rsidRDefault="003713C5" w:rsidP="003713C5"/>
    <w:p w14:paraId="434C16A2" w14:textId="00211F8E" w:rsidR="00705EF7" w:rsidRPr="00705EF7" w:rsidRDefault="00705EF7" w:rsidP="00705EF7">
      <w:pPr>
        <w:jc w:val="both"/>
        <w:rPr>
          <w:rFonts w:ascii="Arial" w:hAnsi="Arial" w:cs="Arial"/>
        </w:rPr>
      </w:pPr>
      <w:r w:rsidRPr="00705EF7">
        <w:rPr>
          <w:rFonts w:ascii="Arial" w:hAnsi="Arial" w:cs="Arial"/>
        </w:rPr>
        <w:t>Distribución de los documentos sobre las etiquitas después aplicar los filtros al conjunto de datos:</w:t>
      </w:r>
    </w:p>
    <w:tbl>
      <w:tblPr>
        <w:tblStyle w:val="Tablaconcuadrcula4-nfasis5"/>
        <w:tblW w:w="0" w:type="auto"/>
        <w:tblLook w:val="04A0" w:firstRow="1" w:lastRow="0" w:firstColumn="1" w:lastColumn="0" w:noHBand="0" w:noVBand="1"/>
      </w:tblPr>
      <w:tblGrid>
        <w:gridCol w:w="4247"/>
        <w:gridCol w:w="4247"/>
      </w:tblGrid>
      <w:tr w:rsidR="003713C5" w14:paraId="186C789D" w14:textId="77777777" w:rsidTr="00BF0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3B77E45" w14:textId="77777777" w:rsidR="003713C5" w:rsidRDefault="003713C5" w:rsidP="00BF069D">
            <w:pPr>
              <w:jc w:val="both"/>
              <w:rPr>
                <w:rFonts w:ascii="Arial" w:hAnsi="Arial" w:cs="Arial"/>
              </w:rPr>
            </w:pPr>
            <w:r>
              <w:rPr>
                <w:rFonts w:ascii="Arial" w:hAnsi="Arial" w:cs="Arial"/>
              </w:rPr>
              <w:t>Etiqueta</w:t>
            </w:r>
          </w:p>
        </w:tc>
        <w:tc>
          <w:tcPr>
            <w:tcW w:w="4247" w:type="dxa"/>
          </w:tcPr>
          <w:p w14:paraId="4173F435" w14:textId="77777777" w:rsidR="003713C5" w:rsidRDefault="003713C5" w:rsidP="00BF069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Número de documentos</w:t>
            </w:r>
          </w:p>
        </w:tc>
      </w:tr>
      <w:tr w:rsidR="003713C5" w14:paraId="5AB9F0D2"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45BCCF8" w14:textId="77777777" w:rsidR="003713C5" w:rsidRDefault="003713C5" w:rsidP="00BF069D">
            <w:pPr>
              <w:jc w:val="both"/>
              <w:rPr>
                <w:rFonts w:ascii="Arial" w:hAnsi="Arial" w:cs="Arial"/>
              </w:rPr>
            </w:pPr>
            <w:r w:rsidRPr="003546BF">
              <w:rPr>
                <w:color w:val="000000"/>
                <w:sz w:val="21"/>
                <w:szCs w:val="21"/>
              </w:rPr>
              <w:t>COVES BOTELLA</w:t>
            </w:r>
          </w:p>
        </w:tc>
        <w:tc>
          <w:tcPr>
            <w:tcW w:w="4247" w:type="dxa"/>
          </w:tcPr>
          <w:p w14:paraId="20D306D6" w14:textId="77777777" w:rsidR="003713C5" w:rsidRDefault="003713C5" w:rsidP="00BF069D">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165251">
              <w:rPr>
                <w:color w:val="000000"/>
                <w:sz w:val="21"/>
                <w:szCs w:val="21"/>
              </w:rPr>
              <w:t>1583</w:t>
            </w:r>
          </w:p>
        </w:tc>
      </w:tr>
      <w:tr w:rsidR="003713C5" w14:paraId="0F70B535"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2A588128" w14:textId="77777777" w:rsidR="003713C5" w:rsidRDefault="003713C5" w:rsidP="00BF069D">
            <w:pPr>
              <w:jc w:val="both"/>
              <w:rPr>
                <w:rFonts w:ascii="Arial" w:hAnsi="Arial" w:cs="Arial"/>
              </w:rPr>
            </w:pPr>
            <w:r w:rsidRPr="003546BF">
              <w:rPr>
                <w:color w:val="000000"/>
                <w:sz w:val="21"/>
                <w:szCs w:val="21"/>
              </w:rPr>
              <w:t>GARCÍA RODRÍGUEZ</w:t>
            </w:r>
          </w:p>
        </w:tc>
        <w:tc>
          <w:tcPr>
            <w:tcW w:w="4247" w:type="dxa"/>
          </w:tcPr>
          <w:p w14:paraId="205F9F58" w14:textId="77777777" w:rsidR="003713C5" w:rsidRDefault="003713C5" w:rsidP="00BF069D">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165251">
              <w:rPr>
                <w:color w:val="000000"/>
                <w:sz w:val="21"/>
                <w:szCs w:val="21"/>
              </w:rPr>
              <w:t>779</w:t>
            </w:r>
          </w:p>
        </w:tc>
      </w:tr>
      <w:tr w:rsidR="003713C5" w14:paraId="371943EC"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1E47B9B" w14:textId="77777777" w:rsidR="003713C5" w:rsidRDefault="003713C5" w:rsidP="00BF069D">
            <w:pPr>
              <w:jc w:val="both"/>
              <w:rPr>
                <w:rFonts w:ascii="Arial" w:hAnsi="Arial" w:cs="Arial"/>
              </w:rPr>
            </w:pPr>
            <w:r w:rsidRPr="003546BF">
              <w:rPr>
                <w:color w:val="000000"/>
                <w:sz w:val="21"/>
                <w:szCs w:val="21"/>
              </w:rPr>
              <w:t>SÁNCHEZ GORDILLO</w:t>
            </w:r>
          </w:p>
        </w:tc>
        <w:tc>
          <w:tcPr>
            <w:tcW w:w="4247" w:type="dxa"/>
          </w:tcPr>
          <w:p w14:paraId="6566E2D7" w14:textId="77777777" w:rsidR="003713C5" w:rsidRDefault="003713C5" w:rsidP="00BF069D">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165251">
              <w:rPr>
                <w:color w:val="000000"/>
                <w:sz w:val="21"/>
                <w:szCs w:val="21"/>
              </w:rPr>
              <w:t>625</w:t>
            </w:r>
          </w:p>
        </w:tc>
      </w:tr>
      <w:tr w:rsidR="003713C5" w14:paraId="43DA6836"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5F4F8B33" w14:textId="77777777" w:rsidR="003713C5" w:rsidRDefault="003713C5" w:rsidP="00BF069D">
            <w:pPr>
              <w:jc w:val="both"/>
              <w:rPr>
                <w:rFonts w:ascii="Arial" w:hAnsi="Arial" w:cs="Arial"/>
              </w:rPr>
            </w:pPr>
            <w:r w:rsidRPr="003546BF">
              <w:rPr>
                <w:color w:val="000000"/>
                <w:sz w:val="21"/>
                <w:szCs w:val="21"/>
              </w:rPr>
              <w:t>VAQUERO DEL POZO</w:t>
            </w:r>
          </w:p>
        </w:tc>
        <w:tc>
          <w:tcPr>
            <w:tcW w:w="4247" w:type="dxa"/>
          </w:tcPr>
          <w:p w14:paraId="099C14E6" w14:textId="77777777" w:rsidR="003713C5" w:rsidRDefault="003713C5" w:rsidP="00BF069D">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165251">
              <w:rPr>
                <w:color w:val="000000"/>
                <w:sz w:val="21"/>
                <w:szCs w:val="21"/>
              </w:rPr>
              <w:t>601</w:t>
            </w:r>
          </w:p>
        </w:tc>
      </w:tr>
      <w:tr w:rsidR="003713C5" w14:paraId="07A7244F"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CDCC359" w14:textId="77777777" w:rsidR="003713C5" w:rsidRDefault="003713C5" w:rsidP="00BF069D">
            <w:pPr>
              <w:jc w:val="both"/>
              <w:rPr>
                <w:rFonts w:ascii="Arial" w:hAnsi="Arial" w:cs="Arial"/>
              </w:rPr>
            </w:pPr>
            <w:r w:rsidRPr="003546BF">
              <w:rPr>
                <w:color w:val="000000"/>
                <w:sz w:val="21"/>
                <w:szCs w:val="21"/>
              </w:rPr>
              <w:t>VALDERAS SOSA</w:t>
            </w:r>
          </w:p>
        </w:tc>
        <w:tc>
          <w:tcPr>
            <w:tcW w:w="4247" w:type="dxa"/>
          </w:tcPr>
          <w:p w14:paraId="2C3EFE1B" w14:textId="77777777" w:rsidR="003713C5" w:rsidRDefault="003713C5" w:rsidP="00BF069D">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165251">
              <w:rPr>
                <w:color w:val="000000"/>
                <w:sz w:val="21"/>
                <w:szCs w:val="21"/>
              </w:rPr>
              <w:t>534</w:t>
            </w:r>
          </w:p>
        </w:tc>
      </w:tr>
      <w:tr w:rsidR="003713C5" w14:paraId="152611F9"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32289DA7" w14:textId="77777777" w:rsidR="003713C5" w:rsidRDefault="003713C5" w:rsidP="00BF069D">
            <w:pPr>
              <w:jc w:val="both"/>
              <w:rPr>
                <w:rFonts w:ascii="Arial" w:hAnsi="Arial" w:cs="Arial"/>
              </w:rPr>
            </w:pPr>
            <w:r w:rsidRPr="003546BF">
              <w:rPr>
                <w:color w:val="000000"/>
                <w:sz w:val="21"/>
                <w:szCs w:val="21"/>
              </w:rPr>
              <w:t>CASTILLO JIMÉNEZ</w:t>
            </w:r>
          </w:p>
        </w:tc>
        <w:tc>
          <w:tcPr>
            <w:tcW w:w="4247" w:type="dxa"/>
          </w:tcPr>
          <w:p w14:paraId="5B34D6EC" w14:textId="77777777" w:rsidR="003713C5" w:rsidRDefault="003713C5" w:rsidP="00BF069D">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165251">
              <w:rPr>
                <w:color w:val="000000"/>
                <w:sz w:val="21"/>
                <w:szCs w:val="21"/>
              </w:rPr>
              <w:t>476</w:t>
            </w:r>
          </w:p>
        </w:tc>
      </w:tr>
      <w:tr w:rsidR="003713C5" w14:paraId="15E99C53"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08C490F" w14:textId="77777777" w:rsidR="003713C5" w:rsidRDefault="003713C5" w:rsidP="00BF069D">
            <w:pPr>
              <w:jc w:val="both"/>
              <w:rPr>
                <w:rFonts w:ascii="Arial" w:hAnsi="Arial" w:cs="Arial"/>
              </w:rPr>
            </w:pPr>
            <w:r w:rsidRPr="003546BF">
              <w:rPr>
                <w:color w:val="000000"/>
                <w:sz w:val="21"/>
                <w:szCs w:val="21"/>
              </w:rPr>
              <w:t>MONTERO CUADRADO</w:t>
            </w:r>
          </w:p>
        </w:tc>
        <w:tc>
          <w:tcPr>
            <w:tcW w:w="4247" w:type="dxa"/>
          </w:tcPr>
          <w:p w14:paraId="50DBA8DA" w14:textId="77777777" w:rsidR="003713C5" w:rsidRDefault="003713C5" w:rsidP="00BF069D">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165251">
              <w:rPr>
                <w:color w:val="000000"/>
                <w:sz w:val="21"/>
                <w:szCs w:val="21"/>
              </w:rPr>
              <w:t>435</w:t>
            </w:r>
          </w:p>
        </w:tc>
      </w:tr>
      <w:tr w:rsidR="003713C5" w14:paraId="0526EE25"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3E1EC98F" w14:textId="77777777" w:rsidR="003713C5" w:rsidRDefault="003713C5" w:rsidP="00BF069D">
            <w:pPr>
              <w:jc w:val="both"/>
              <w:rPr>
                <w:rFonts w:ascii="Arial" w:hAnsi="Arial" w:cs="Arial"/>
              </w:rPr>
            </w:pPr>
            <w:r w:rsidRPr="003546BF">
              <w:rPr>
                <w:color w:val="000000"/>
                <w:sz w:val="21"/>
                <w:szCs w:val="21"/>
              </w:rPr>
              <w:t>NAVARRO GARZÓN</w:t>
            </w:r>
          </w:p>
        </w:tc>
        <w:tc>
          <w:tcPr>
            <w:tcW w:w="4247" w:type="dxa"/>
          </w:tcPr>
          <w:p w14:paraId="3E274FA3" w14:textId="77777777" w:rsidR="003713C5" w:rsidRDefault="003713C5" w:rsidP="00BF069D">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165251">
              <w:rPr>
                <w:color w:val="000000"/>
                <w:sz w:val="21"/>
                <w:szCs w:val="21"/>
              </w:rPr>
              <w:t>420</w:t>
            </w:r>
          </w:p>
        </w:tc>
      </w:tr>
      <w:tr w:rsidR="003713C5" w14:paraId="186F3DA3"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18AB152" w14:textId="77777777" w:rsidR="003713C5" w:rsidRDefault="003713C5" w:rsidP="00BF069D">
            <w:pPr>
              <w:jc w:val="both"/>
              <w:rPr>
                <w:rFonts w:ascii="Arial" w:hAnsi="Arial" w:cs="Arial"/>
              </w:rPr>
            </w:pPr>
            <w:r w:rsidRPr="003546BF">
              <w:rPr>
                <w:color w:val="000000"/>
                <w:sz w:val="21"/>
                <w:szCs w:val="21"/>
              </w:rPr>
              <w:t>CASTRO ROMÁN</w:t>
            </w:r>
          </w:p>
        </w:tc>
        <w:tc>
          <w:tcPr>
            <w:tcW w:w="4247" w:type="dxa"/>
          </w:tcPr>
          <w:p w14:paraId="00C17341" w14:textId="77777777" w:rsidR="003713C5" w:rsidRDefault="003713C5" w:rsidP="00BF069D">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165251">
              <w:rPr>
                <w:color w:val="000000"/>
                <w:sz w:val="21"/>
                <w:szCs w:val="21"/>
              </w:rPr>
              <w:t>420</w:t>
            </w:r>
          </w:p>
        </w:tc>
      </w:tr>
      <w:tr w:rsidR="003713C5" w14:paraId="78E8B750"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7E9C5274" w14:textId="77777777" w:rsidR="003713C5" w:rsidRDefault="003713C5" w:rsidP="00BF069D">
            <w:pPr>
              <w:jc w:val="both"/>
              <w:rPr>
                <w:rFonts w:ascii="Arial" w:hAnsi="Arial" w:cs="Arial"/>
              </w:rPr>
            </w:pPr>
            <w:r w:rsidRPr="003546BF">
              <w:rPr>
                <w:color w:val="000000"/>
                <w:sz w:val="21"/>
                <w:szCs w:val="21"/>
              </w:rPr>
              <w:t>ARENAL CATENA</w:t>
            </w:r>
          </w:p>
        </w:tc>
        <w:tc>
          <w:tcPr>
            <w:tcW w:w="4247" w:type="dxa"/>
          </w:tcPr>
          <w:p w14:paraId="4E143958" w14:textId="77777777" w:rsidR="003713C5" w:rsidRDefault="003713C5" w:rsidP="00BF069D">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165251">
              <w:rPr>
                <w:color w:val="000000"/>
                <w:sz w:val="21"/>
                <w:szCs w:val="21"/>
              </w:rPr>
              <w:t>411</w:t>
            </w:r>
          </w:p>
        </w:tc>
      </w:tr>
      <w:tr w:rsidR="003713C5" w14:paraId="369E191C"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2CD69CF" w14:textId="77777777" w:rsidR="003713C5" w:rsidRDefault="003713C5" w:rsidP="00BF069D">
            <w:pPr>
              <w:jc w:val="both"/>
              <w:rPr>
                <w:rFonts w:ascii="Arial" w:hAnsi="Arial" w:cs="Arial"/>
              </w:rPr>
            </w:pPr>
            <w:r w:rsidRPr="003546BF">
              <w:rPr>
                <w:color w:val="000000"/>
                <w:sz w:val="21"/>
                <w:szCs w:val="21"/>
              </w:rPr>
              <w:t>MARTÍNEZ AGUAYO</w:t>
            </w:r>
          </w:p>
        </w:tc>
        <w:tc>
          <w:tcPr>
            <w:tcW w:w="4247" w:type="dxa"/>
          </w:tcPr>
          <w:p w14:paraId="6D60D37B" w14:textId="77777777" w:rsidR="003713C5" w:rsidRDefault="003713C5" w:rsidP="00BF069D">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165251">
              <w:rPr>
                <w:color w:val="000000"/>
                <w:sz w:val="21"/>
                <w:szCs w:val="21"/>
              </w:rPr>
              <w:t>397</w:t>
            </w:r>
          </w:p>
        </w:tc>
      </w:tr>
      <w:tr w:rsidR="003713C5" w14:paraId="00D44D8A"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6A3611B9" w14:textId="77777777" w:rsidR="003713C5" w:rsidRDefault="003713C5" w:rsidP="00BF069D">
            <w:pPr>
              <w:jc w:val="both"/>
              <w:rPr>
                <w:rFonts w:ascii="Arial" w:hAnsi="Arial" w:cs="Arial"/>
              </w:rPr>
            </w:pPr>
            <w:r w:rsidRPr="003546BF">
              <w:rPr>
                <w:color w:val="000000"/>
                <w:sz w:val="21"/>
                <w:szCs w:val="21"/>
              </w:rPr>
              <w:lastRenderedPageBreak/>
              <w:t>RODRÍGUEZ DOMÍNGUEZ</w:t>
            </w:r>
          </w:p>
        </w:tc>
        <w:tc>
          <w:tcPr>
            <w:tcW w:w="4247" w:type="dxa"/>
          </w:tcPr>
          <w:p w14:paraId="3752DC25" w14:textId="77777777" w:rsidR="003713C5" w:rsidRDefault="003713C5" w:rsidP="00BF069D">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165251">
              <w:rPr>
                <w:color w:val="000000"/>
                <w:sz w:val="21"/>
                <w:szCs w:val="21"/>
              </w:rPr>
              <w:t>391</w:t>
            </w:r>
          </w:p>
        </w:tc>
      </w:tr>
      <w:tr w:rsidR="003713C5" w14:paraId="7343737B"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BAF4F4B" w14:textId="77777777" w:rsidR="003713C5" w:rsidRDefault="003713C5" w:rsidP="00BF069D">
            <w:pPr>
              <w:jc w:val="both"/>
              <w:rPr>
                <w:rFonts w:ascii="Arial" w:hAnsi="Arial" w:cs="Arial"/>
              </w:rPr>
            </w:pPr>
            <w:r w:rsidRPr="003546BF">
              <w:rPr>
                <w:color w:val="000000"/>
                <w:sz w:val="21"/>
                <w:szCs w:val="21"/>
              </w:rPr>
              <w:t>MARTÍNEZ VIDAL</w:t>
            </w:r>
          </w:p>
        </w:tc>
        <w:tc>
          <w:tcPr>
            <w:tcW w:w="4247" w:type="dxa"/>
          </w:tcPr>
          <w:p w14:paraId="3F81D7E0" w14:textId="77777777" w:rsidR="003713C5" w:rsidRDefault="003713C5" w:rsidP="00BF069D">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165251">
              <w:rPr>
                <w:color w:val="000000"/>
                <w:sz w:val="21"/>
                <w:szCs w:val="21"/>
              </w:rPr>
              <w:t>385</w:t>
            </w:r>
          </w:p>
        </w:tc>
      </w:tr>
      <w:tr w:rsidR="003713C5" w14:paraId="5228800F"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7DB21DFB" w14:textId="77777777" w:rsidR="003713C5" w:rsidRDefault="003713C5" w:rsidP="00BF069D">
            <w:pPr>
              <w:jc w:val="both"/>
              <w:rPr>
                <w:rFonts w:ascii="Arial" w:hAnsi="Arial" w:cs="Arial"/>
              </w:rPr>
            </w:pPr>
            <w:r w:rsidRPr="003546BF">
              <w:rPr>
                <w:color w:val="000000"/>
                <w:sz w:val="21"/>
                <w:szCs w:val="21"/>
              </w:rPr>
              <w:t>ÁVILA CANO</w:t>
            </w:r>
          </w:p>
        </w:tc>
        <w:tc>
          <w:tcPr>
            <w:tcW w:w="4247" w:type="dxa"/>
          </w:tcPr>
          <w:p w14:paraId="35352065" w14:textId="77777777" w:rsidR="003713C5" w:rsidRDefault="003713C5" w:rsidP="00BF069D">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165251">
              <w:rPr>
                <w:color w:val="000000"/>
                <w:sz w:val="21"/>
                <w:szCs w:val="21"/>
              </w:rPr>
              <w:t>363</w:t>
            </w:r>
          </w:p>
        </w:tc>
      </w:tr>
      <w:tr w:rsidR="003713C5" w:rsidRPr="001D6077" w14:paraId="2A137D48"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6C59038" w14:textId="77777777" w:rsidR="003713C5" w:rsidRPr="00670905" w:rsidRDefault="003713C5" w:rsidP="00BF069D">
            <w:pPr>
              <w:jc w:val="both"/>
              <w:rPr>
                <w:color w:val="000000"/>
                <w:sz w:val="21"/>
                <w:szCs w:val="21"/>
              </w:rPr>
            </w:pPr>
            <w:r w:rsidRPr="003546BF">
              <w:rPr>
                <w:color w:val="000000"/>
                <w:sz w:val="21"/>
                <w:szCs w:val="21"/>
              </w:rPr>
              <w:t>CEBRIÁN PASTOR</w:t>
            </w:r>
          </w:p>
        </w:tc>
        <w:tc>
          <w:tcPr>
            <w:tcW w:w="4247" w:type="dxa"/>
          </w:tcPr>
          <w:p w14:paraId="143AAD35"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361</w:t>
            </w:r>
          </w:p>
        </w:tc>
      </w:tr>
      <w:tr w:rsidR="003713C5" w:rsidRPr="001D6077" w14:paraId="341FE709"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48BA0162" w14:textId="77777777" w:rsidR="003713C5" w:rsidRPr="00670905" w:rsidRDefault="003713C5" w:rsidP="00BF069D">
            <w:pPr>
              <w:jc w:val="both"/>
              <w:rPr>
                <w:color w:val="000000"/>
                <w:sz w:val="21"/>
                <w:szCs w:val="21"/>
              </w:rPr>
            </w:pPr>
            <w:r w:rsidRPr="003546BF">
              <w:rPr>
                <w:color w:val="000000"/>
                <w:sz w:val="21"/>
                <w:szCs w:val="21"/>
              </w:rPr>
              <w:t>ÁLVAREZ DE LA CHICA</w:t>
            </w:r>
          </w:p>
        </w:tc>
        <w:tc>
          <w:tcPr>
            <w:tcW w:w="4247" w:type="dxa"/>
          </w:tcPr>
          <w:p w14:paraId="22D3D85B"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357</w:t>
            </w:r>
          </w:p>
        </w:tc>
      </w:tr>
      <w:tr w:rsidR="003713C5" w:rsidRPr="001D6077" w14:paraId="118CBE95"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6EF2527" w14:textId="77777777" w:rsidR="003713C5" w:rsidRPr="00670905" w:rsidRDefault="003713C5" w:rsidP="00BF069D">
            <w:pPr>
              <w:jc w:val="both"/>
              <w:rPr>
                <w:color w:val="000000"/>
                <w:sz w:val="21"/>
                <w:szCs w:val="21"/>
              </w:rPr>
            </w:pPr>
            <w:r w:rsidRPr="003546BF">
              <w:rPr>
                <w:color w:val="000000"/>
                <w:sz w:val="21"/>
                <w:szCs w:val="21"/>
              </w:rPr>
              <w:t>AGUILERA GARCÍA</w:t>
            </w:r>
          </w:p>
        </w:tc>
        <w:tc>
          <w:tcPr>
            <w:tcW w:w="4247" w:type="dxa"/>
          </w:tcPr>
          <w:p w14:paraId="5F711DAF"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356</w:t>
            </w:r>
          </w:p>
        </w:tc>
      </w:tr>
      <w:tr w:rsidR="003713C5" w:rsidRPr="001D6077" w14:paraId="4B6BF622"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5F782535" w14:textId="77777777" w:rsidR="003713C5" w:rsidRPr="00670905" w:rsidRDefault="003713C5" w:rsidP="00BF069D">
            <w:pPr>
              <w:jc w:val="both"/>
              <w:rPr>
                <w:color w:val="000000"/>
                <w:sz w:val="21"/>
                <w:szCs w:val="21"/>
              </w:rPr>
            </w:pPr>
            <w:r w:rsidRPr="003546BF">
              <w:rPr>
                <w:color w:val="000000"/>
                <w:sz w:val="21"/>
                <w:szCs w:val="21"/>
              </w:rPr>
              <w:t>FUENTES LOPERA</w:t>
            </w:r>
          </w:p>
        </w:tc>
        <w:tc>
          <w:tcPr>
            <w:tcW w:w="4247" w:type="dxa"/>
          </w:tcPr>
          <w:p w14:paraId="1F383C3F"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355</w:t>
            </w:r>
          </w:p>
        </w:tc>
      </w:tr>
      <w:tr w:rsidR="003713C5" w:rsidRPr="001D6077" w14:paraId="19ACB508"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7CE4781" w14:textId="77777777" w:rsidR="003713C5" w:rsidRPr="00670905" w:rsidRDefault="003713C5" w:rsidP="00BF069D">
            <w:pPr>
              <w:jc w:val="both"/>
              <w:rPr>
                <w:color w:val="000000"/>
                <w:sz w:val="21"/>
                <w:szCs w:val="21"/>
              </w:rPr>
            </w:pPr>
            <w:r w:rsidRPr="003546BF">
              <w:rPr>
                <w:color w:val="000000"/>
                <w:sz w:val="21"/>
                <w:szCs w:val="21"/>
              </w:rPr>
              <w:t>GRIÑÁN MARTÍNEZ</w:t>
            </w:r>
          </w:p>
        </w:tc>
        <w:tc>
          <w:tcPr>
            <w:tcW w:w="4247" w:type="dxa"/>
          </w:tcPr>
          <w:p w14:paraId="0F99C87A"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353</w:t>
            </w:r>
          </w:p>
        </w:tc>
      </w:tr>
      <w:tr w:rsidR="003713C5" w:rsidRPr="001D6077" w14:paraId="3E37DD39"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11A9BD0A" w14:textId="77777777" w:rsidR="003713C5" w:rsidRPr="00670905" w:rsidRDefault="003713C5" w:rsidP="00BF069D">
            <w:pPr>
              <w:jc w:val="both"/>
              <w:rPr>
                <w:color w:val="000000"/>
                <w:sz w:val="21"/>
                <w:szCs w:val="21"/>
              </w:rPr>
            </w:pPr>
            <w:r w:rsidRPr="003546BF">
              <w:rPr>
                <w:color w:val="000000"/>
                <w:sz w:val="21"/>
                <w:szCs w:val="21"/>
              </w:rPr>
              <w:t>NIETO BALLESTEROS</w:t>
            </w:r>
          </w:p>
        </w:tc>
        <w:tc>
          <w:tcPr>
            <w:tcW w:w="4247" w:type="dxa"/>
          </w:tcPr>
          <w:p w14:paraId="37C5E6E6"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328</w:t>
            </w:r>
          </w:p>
        </w:tc>
      </w:tr>
      <w:tr w:rsidR="003713C5" w:rsidRPr="001D6077" w14:paraId="30656AB2"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02E9B1E" w14:textId="77777777" w:rsidR="003713C5" w:rsidRPr="00670905" w:rsidRDefault="003713C5" w:rsidP="00BF069D">
            <w:pPr>
              <w:jc w:val="both"/>
              <w:rPr>
                <w:color w:val="000000"/>
                <w:sz w:val="21"/>
                <w:szCs w:val="21"/>
              </w:rPr>
            </w:pPr>
            <w:r w:rsidRPr="003546BF">
              <w:rPr>
                <w:color w:val="000000"/>
                <w:sz w:val="21"/>
                <w:szCs w:val="21"/>
              </w:rPr>
              <w:t>ESPADAS CEJAS</w:t>
            </w:r>
          </w:p>
        </w:tc>
        <w:tc>
          <w:tcPr>
            <w:tcW w:w="4247" w:type="dxa"/>
          </w:tcPr>
          <w:p w14:paraId="17018559"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327</w:t>
            </w:r>
          </w:p>
        </w:tc>
      </w:tr>
      <w:tr w:rsidR="003713C5" w:rsidRPr="001D6077" w14:paraId="5827AD21"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3DBAFBD2" w14:textId="77777777" w:rsidR="003713C5" w:rsidRPr="00670905" w:rsidRDefault="003713C5" w:rsidP="00BF069D">
            <w:pPr>
              <w:jc w:val="both"/>
              <w:rPr>
                <w:color w:val="000000"/>
                <w:sz w:val="21"/>
                <w:szCs w:val="21"/>
              </w:rPr>
            </w:pPr>
            <w:r w:rsidRPr="003546BF">
              <w:rPr>
                <w:color w:val="000000"/>
                <w:sz w:val="21"/>
                <w:szCs w:val="21"/>
              </w:rPr>
              <w:t>SANZ CABELLO</w:t>
            </w:r>
          </w:p>
        </w:tc>
        <w:tc>
          <w:tcPr>
            <w:tcW w:w="4247" w:type="dxa"/>
          </w:tcPr>
          <w:p w14:paraId="495B8C71"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323</w:t>
            </w:r>
          </w:p>
        </w:tc>
      </w:tr>
      <w:tr w:rsidR="003713C5" w:rsidRPr="001D6077" w14:paraId="0A7C0A5C"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529C247" w14:textId="77777777" w:rsidR="003713C5" w:rsidRPr="00670905" w:rsidRDefault="003713C5" w:rsidP="00BF069D">
            <w:pPr>
              <w:jc w:val="both"/>
              <w:rPr>
                <w:color w:val="000000"/>
                <w:sz w:val="21"/>
                <w:szCs w:val="21"/>
              </w:rPr>
            </w:pPr>
            <w:r w:rsidRPr="003546BF">
              <w:rPr>
                <w:color w:val="000000"/>
                <w:sz w:val="21"/>
                <w:szCs w:val="21"/>
              </w:rPr>
              <w:t>NÚÑEZ ROLDÁN</w:t>
            </w:r>
          </w:p>
        </w:tc>
        <w:tc>
          <w:tcPr>
            <w:tcW w:w="4247" w:type="dxa"/>
          </w:tcPr>
          <w:p w14:paraId="2E0ED7DD"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315</w:t>
            </w:r>
          </w:p>
        </w:tc>
      </w:tr>
      <w:tr w:rsidR="003713C5" w:rsidRPr="001D6077" w14:paraId="3B09F381"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53A6336D" w14:textId="77777777" w:rsidR="003713C5" w:rsidRPr="00670905" w:rsidRDefault="003713C5" w:rsidP="00BF069D">
            <w:pPr>
              <w:jc w:val="both"/>
              <w:rPr>
                <w:color w:val="000000"/>
                <w:sz w:val="21"/>
                <w:szCs w:val="21"/>
              </w:rPr>
            </w:pPr>
            <w:r w:rsidRPr="003546BF">
              <w:rPr>
                <w:color w:val="000000"/>
                <w:sz w:val="21"/>
                <w:szCs w:val="21"/>
              </w:rPr>
              <w:t>SOLER MÁRQUEZ</w:t>
            </w:r>
          </w:p>
        </w:tc>
        <w:tc>
          <w:tcPr>
            <w:tcW w:w="4247" w:type="dxa"/>
          </w:tcPr>
          <w:p w14:paraId="2A0FCBCB"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312</w:t>
            </w:r>
          </w:p>
        </w:tc>
      </w:tr>
      <w:tr w:rsidR="003713C5" w:rsidRPr="001D6077" w14:paraId="309F144D"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7CF5DA7" w14:textId="77777777" w:rsidR="003713C5" w:rsidRPr="00670905" w:rsidRDefault="003713C5" w:rsidP="00BF069D">
            <w:pPr>
              <w:jc w:val="both"/>
              <w:rPr>
                <w:color w:val="000000"/>
                <w:sz w:val="21"/>
                <w:szCs w:val="21"/>
              </w:rPr>
            </w:pPr>
            <w:r w:rsidRPr="003546BF">
              <w:rPr>
                <w:color w:val="000000"/>
                <w:sz w:val="21"/>
                <w:szCs w:val="21"/>
              </w:rPr>
              <w:t>GONZÁLEZ VIGO</w:t>
            </w:r>
          </w:p>
        </w:tc>
        <w:tc>
          <w:tcPr>
            <w:tcW w:w="4247" w:type="dxa"/>
          </w:tcPr>
          <w:p w14:paraId="39489594"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307</w:t>
            </w:r>
          </w:p>
        </w:tc>
      </w:tr>
      <w:tr w:rsidR="003713C5" w:rsidRPr="001D6077" w14:paraId="5EFA37AD"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61DA9707" w14:textId="77777777" w:rsidR="003713C5" w:rsidRPr="00670905" w:rsidRDefault="003713C5" w:rsidP="00BF069D">
            <w:pPr>
              <w:jc w:val="both"/>
              <w:rPr>
                <w:color w:val="000000"/>
                <w:sz w:val="21"/>
                <w:szCs w:val="21"/>
              </w:rPr>
            </w:pPr>
            <w:r w:rsidRPr="003546BF">
              <w:rPr>
                <w:color w:val="000000"/>
                <w:sz w:val="21"/>
                <w:szCs w:val="21"/>
              </w:rPr>
              <w:t>RAYNAUD SOTO</w:t>
            </w:r>
          </w:p>
        </w:tc>
        <w:tc>
          <w:tcPr>
            <w:tcW w:w="4247" w:type="dxa"/>
          </w:tcPr>
          <w:p w14:paraId="19E0C535"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304</w:t>
            </w:r>
          </w:p>
        </w:tc>
      </w:tr>
      <w:tr w:rsidR="003713C5" w:rsidRPr="001D6077" w14:paraId="0DEB8587"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036D53E" w14:textId="77777777" w:rsidR="003713C5" w:rsidRPr="00670905" w:rsidRDefault="003713C5" w:rsidP="00BF069D">
            <w:pPr>
              <w:jc w:val="both"/>
              <w:rPr>
                <w:color w:val="000000"/>
                <w:sz w:val="21"/>
                <w:szCs w:val="21"/>
              </w:rPr>
            </w:pPr>
            <w:r w:rsidRPr="003546BF">
              <w:rPr>
                <w:color w:val="000000"/>
                <w:sz w:val="21"/>
                <w:szCs w:val="21"/>
              </w:rPr>
              <w:t>MORENO RUIZ</w:t>
            </w:r>
          </w:p>
        </w:tc>
        <w:tc>
          <w:tcPr>
            <w:tcW w:w="4247" w:type="dxa"/>
          </w:tcPr>
          <w:p w14:paraId="129F8CDC"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303</w:t>
            </w:r>
          </w:p>
        </w:tc>
      </w:tr>
      <w:tr w:rsidR="003713C5" w:rsidRPr="001D6077" w14:paraId="2C2CBB86"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1F6E48F6" w14:textId="77777777" w:rsidR="003713C5" w:rsidRPr="00670905" w:rsidRDefault="003713C5" w:rsidP="00BF069D">
            <w:pPr>
              <w:jc w:val="both"/>
              <w:rPr>
                <w:color w:val="000000"/>
                <w:sz w:val="21"/>
                <w:szCs w:val="21"/>
              </w:rPr>
            </w:pPr>
            <w:r w:rsidRPr="003546BF">
              <w:rPr>
                <w:color w:val="000000"/>
                <w:sz w:val="21"/>
                <w:szCs w:val="21"/>
              </w:rPr>
              <w:t>DÍAZ TRILLO</w:t>
            </w:r>
          </w:p>
        </w:tc>
        <w:tc>
          <w:tcPr>
            <w:tcW w:w="4247" w:type="dxa"/>
          </w:tcPr>
          <w:p w14:paraId="64F1D2B1"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303</w:t>
            </w:r>
          </w:p>
        </w:tc>
      </w:tr>
      <w:tr w:rsidR="003713C5" w:rsidRPr="001D6077" w14:paraId="00CD5D59"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B22DABF" w14:textId="77777777" w:rsidR="003713C5" w:rsidRPr="00670905" w:rsidRDefault="003713C5" w:rsidP="00BF069D">
            <w:pPr>
              <w:jc w:val="both"/>
              <w:rPr>
                <w:color w:val="000000"/>
                <w:sz w:val="21"/>
                <w:szCs w:val="21"/>
              </w:rPr>
            </w:pPr>
            <w:r w:rsidRPr="003546BF">
              <w:rPr>
                <w:color w:val="000000"/>
                <w:sz w:val="21"/>
                <w:szCs w:val="21"/>
              </w:rPr>
              <w:t>RECIO MENÉNDEZ</w:t>
            </w:r>
          </w:p>
        </w:tc>
        <w:tc>
          <w:tcPr>
            <w:tcW w:w="4247" w:type="dxa"/>
          </w:tcPr>
          <w:p w14:paraId="132EADC7"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299</w:t>
            </w:r>
          </w:p>
        </w:tc>
      </w:tr>
      <w:tr w:rsidR="003713C5" w:rsidRPr="001D6077" w14:paraId="65EF150F"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6182DFB2" w14:textId="77777777" w:rsidR="003713C5" w:rsidRPr="00670905" w:rsidRDefault="003713C5" w:rsidP="00BF069D">
            <w:pPr>
              <w:jc w:val="both"/>
              <w:rPr>
                <w:color w:val="000000"/>
                <w:sz w:val="21"/>
                <w:szCs w:val="21"/>
              </w:rPr>
            </w:pPr>
            <w:r w:rsidRPr="003546BF">
              <w:rPr>
                <w:color w:val="000000"/>
                <w:sz w:val="21"/>
                <w:szCs w:val="21"/>
              </w:rPr>
              <w:t>FERNÁNDEZ GARCÍA</w:t>
            </w:r>
          </w:p>
        </w:tc>
        <w:tc>
          <w:tcPr>
            <w:tcW w:w="4247" w:type="dxa"/>
          </w:tcPr>
          <w:p w14:paraId="74CC8AA0"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291</w:t>
            </w:r>
          </w:p>
        </w:tc>
      </w:tr>
      <w:tr w:rsidR="003713C5" w:rsidRPr="001D6077" w14:paraId="07D8D95C"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007C0E2" w14:textId="77777777" w:rsidR="003713C5" w:rsidRPr="00670905" w:rsidRDefault="003713C5" w:rsidP="00BF069D">
            <w:pPr>
              <w:jc w:val="both"/>
              <w:rPr>
                <w:color w:val="000000"/>
                <w:sz w:val="21"/>
                <w:szCs w:val="21"/>
              </w:rPr>
            </w:pPr>
            <w:r w:rsidRPr="003546BF">
              <w:rPr>
                <w:color w:val="000000"/>
                <w:sz w:val="21"/>
                <w:szCs w:val="21"/>
              </w:rPr>
              <w:t>RAMOS AZNAR</w:t>
            </w:r>
          </w:p>
        </w:tc>
        <w:tc>
          <w:tcPr>
            <w:tcW w:w="4247" w:type="dxa"/>
          </w:tcPr>
          <w:p w14:paraId="647F6F2C"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290</w:t>
            </w:r>
          </w:p>
        </w:tc>
      </w:tr>
      <w:tr w:rsidR="003713C5" w:rsidRPr="001D6077" w14:paraId="7CC4C347"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251740E4" w14:textId="77777777" w:rsidR="003713C5" w:rsidRPr="00670905" w:rsidRDefault="003713C5" w:rsidP="00BF069D">
            <w:pPr>
              <w:jc w:val="both"/>
              <w:rPr>
                <w:color w:val="000000"/>
                <w:sz w:val="21"/>
                <w:szCs w:val="21"/>
              </w:rPr>
            </w:pPr>
            <w:r w:rsidRPr="003546BF">
              <w:rPr>
                <w:color w:val="000000"/>
                <w:sz w:val="21"/>
                <w:szCs w:val="21"/>
              </w:rPr>
              <w:t>MARISCAL CIFUENTES</w:t>
            </w:r>
          </w:p>
        </w:tc>
        <w:tc>
          <w:tcPr>
            <w:tcW w:w="4247" w:type="dxa"/>
          </w:tcPr>
          <w:p w14:paraId="08213396"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284</w:t>
            </w:r>
          </w:p>
        </w:tc>
      </w:tr>
      <w:tr w:rsidR="003713C5" w:rsidRPr="001D6077" w14:paraId="31C13B0B"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3846711" w14:textId="77777777" w:rsidR="003713C5" w:rsidRPr="00670905" w:rsidRDefault="003713C5" w:rsidP="00BF069D">
            <w:pPr>
              <w:jc w:val="both"/>
              <w:rPr>
                <w:color w:val="000000"/>
                <w:sz w:val="21"/>
                <w:szCs w:val="21"/>
              </w:rPr>
            </w:pPr>
            <w:r w:rsidRPr="003546BF">
              <w:rPr>
                <w:color w:val="000000"/>
                <w:sz w:val="21"/>
                <w:szCs w:val="21"/>
              </w:rPr>
              <w:t>JIMÉNEZ VÍLCHEZ</w:t>
            </w:r>
          </w:p>
        </w:tc>
        <w:tc>
          <w:tcPr>
            <w:tcW w:w="4247" w:type="dxa"/>
          </w:tcPr>
          <w:p w14:paraId="2972BCC9"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281</w:t>
            </w:r>
          </w:p>
        </w:tc>
      </w:tr>
      <w:tr w:rsidR="003713C5" w:rsidRPr="001D6077" w14:paraId="2E066956"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5D02EE89" w14:textId="77777777" w:rsidR="003713C5" w:rsidRPr="00670905" w:rsidRDefault="003713C5" w:rsidP="00BF069D">
            <w:pPr>
              <w:jc w:val="both"/>
              <w:rPr>
                <w:color w:val="000000"/>
                <w:sz w:val="21"/>
                <w:szCs w:val="21"/>
              </w:rPr>
            </w:pPr>
            <w:r w:rsidRPr="003546BF">
              <w:rPr>
                <w:color w:val="000000"/>
                <w:sz w:val="21"/>
                <w:szCs w:val="21"/>
              </w:rPr>
              <w:t>MESA CIRIZA</w:t>
            </w:r>
          </w:p>
        </w:tc>
        <w:tc>
          <w:tcPr>
            <w:tcW w:w="4247" w:type="dxa"/>
          </w:tcPr>
          <w:p w14:paraId="5485D9EE"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278</w:t>
            </w:r>
          </w:p>
        </w:tc>
      </w:tr>
      <w:tr w:rsidR="003713C5" w:rsidRPr="001D6077" w14:paraId="2A532D7F"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703D4F8" w14:textId="77777777" w:rsidR="003713C5" w:rsidRPr="00670905" w:rsidRDefault="003713C5" w:rsidP="00BF069D">
            <w:pPr>
              <w:jc w:val="both"/>
              <w:rPr>
                <w:color w:val="000000"/>
                <w:sz w:val="21"/>
                <w:szCs w:val="21"/>
              </w:rPr>
            </w:pPr>
            <w:r w:rsidRPr="003546BF">
              <w:rPr>
                <w:color w:val="000000"/>
                <w:sz w:val="21"/>
                <w:szCs w:val="21"/>
              </w:rPr>
              <w:t>CÓZAR ANDRADES</w:t>
            </w:r>
          </w:p>
        </w:tc>
        <w:tc>
          <w:tcPr>
            <w:tcW w:w="4247" w:type="dxa"/>
          </w:tcPr>
          <w:p w14:paraId="790E07EE"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277</w:t>
            </w:r>
          </w:p>
        </w:tc>
      </w:tr>
      <w:tr w:rsidR="003713C5" w:rsidRPr="001D6077" w14:paraId="53E6C599"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54053AAD" w14:textId="77777777" w:rsidR="003713C5" w:rsidRPr="00670905" w:rsidRDefault="003713C5" w:rsidP="00BF069D">
            <w:pPr>
              <w:jc w:val="both"/>
              <w:rPr>
                <w:color w:val="000000"/>
                <w:sz w:val="21"/>
                <w:szCs w:val="21"/>
              </w:rPr>
            </w:pPr>
            <w:r w:rsidRPr="003546BF">
              <w:rPr>
                <w:color w:val="000000"/>
                <w:sz w:val="21"/>
                <w:szCs w:val="21"/>
              </w:rPr>
              <w:t>ALONSO ALONSO</w:t>
            </w:r>
          </w:p>
        </w:tc>
        <w:tc>
          <w:tcPr>
            <w:tcW w:w="4247" w:type="dxa"/>
          </w:tcPr>
          <w:p w14:paraId="67A8DB02"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268</w:t>
            </w:r>
          </w:p>
        </w:tc>
      </w:tr>
      <w:tr w:rsidR="003713C5" w:rsidRPr="001D6077" w14:paraId="6BD61AD2"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73771AC" w14:textId="77777777" w:rsidR="003713C5" w:rsidRPr="00670905" w:rsidRDefault="003713C5" w:rsidP="00BF069D">
            <w:pPr>
              <w:jc w:val="both"/>
              <w:rPr>
                <w:color w:val="000000"/>
                <w:sz w:val="21"/>
                <w:szCs w:val="21"/>
              </w:rPr>
            </w:pPr>
            <w:r w:rsidRPr="003546BF">
              <w:rPr>
                <w:color w:val="000000"/>
                <w:sz w:val="21"/>
                <w:szCs w:val="21"/>
              </w:rPr>
              <w:t>OÑA SEVILLA</w:t>
            </w:r>
          </w:p>
        </w:tc>
        <w:tc>
          <w:tcPr>
            <w:tcW w:w="4247" w:type="dxa"/>
          </w:tcPr>
          <w:p w14:paraId="0510AD54"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264</w:t>
            </w:r>
          </w:p>
        </w:tc>
      </w:tr>
      <w:tr w:rsidR="003713C5" w:rsidRPr="001D6077" w14:paraId="14911455"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0FCFEA0C" w14:textId="77777777" w:rsidR="003713C5" w:rsidRPr="00670905" w:rsidRDefault="003713C5" w:rsidP="00BF069D">
            <w:pPr>
              <w:jc w:val="both"/>
              <w:rPr>
                <w:color w:val="000000"/>
                <w:sz w:val="21"/>
                <w:szCs w:val="21"/>
              </w:rPr>
            </w:pPr>
            <w:r w:rsidRPr="003546BF">
              <w:rPr>
                <w:color w:val="000000"/>
                <w:sz w:val="21"/>
                <w:szCs w:val="21"/>
              </w:rPr>
              <w:t>BOTELLA SERRANO</w:t>
            </w:r>
          </w:p>
        </w:tc>
        <w:tc>
          <w:tcPr>
            <w:tcW w:w="4247" w:type="dxa"/>
          </w:tcPr>
          <w:p w14:paraId="3652764C"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263</w:t>
            </w:r>
          </w:p>
        </w:tc>
      </w:tr>
      <w:tr w:rsidR="003713C5" w:rsidRPr="001D6077" w14:paraId="64EBD995"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CC5C8BD" w14:textId="77777777" w:rsidR="003713C5" w:rsidRPr="00670905" w:rsidRDefault="003713C5" w:rsidP="00BF069D">
            <w:pPr>
              <w:jc w:val="both"/>
              <w:rPr>
                <w:color w:val="000000"/>
                <w:sz w:val="21"/>
                <w:szCs w:val="21"/>
              </w:rPr>
            </w:pPr>
            <w:r w:rsidRPr="003546BF">
              <w:rPr>
                <w:color w:val="000000"/>
                <w:sz w:val="21"/>
                <w:szCs w:val="21"/>
              </w:rPr>
              <w:t>GARCÍA GIRALTE</w:t>
            </w:r>
          </w:p>
        </w:tc>
        <w:tc>
          <w:tcPr>
            <w:tcW w:w="4247" w:type="dxa"/>
          </w:tcPr>
          <w:p w14:paraId="6AB2B58D"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261</w:t>
            </w:r>
          </w:p>
        </w:tc>
      </w:tr>
      <w:tr w:rsidR="003713C5" w:rsidRPr="001D6077" w14:paraId="4E57D7CD"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47071088" w14:textId="77777777" w:rsidR="003713C5" w:rsidRPr="00670905" w:rsidRDefault="003713C5" w:rsidP="00BF069D">
            <w:pPr>
              <w:jc w:val="both"/>
              <w:rPr>
                <w:color w:val="000000"/>
                <w:sz w:val="21"/>
                <w:szCs w:val="21"/>
              </w:rPr>
            </w:pPr>
            <w:r w:rsidRPr="003546BF">
              <w:rPr>
                <w:color w:val="000000"/>
                <w:sz w:val="21"/>
                <w:szCs w:val="21"/>
              </w:rPr>
              <w:t>CABALLOS MOJEDA</w:t>
            </w:r>
          </w:p>
        </w:tc>
        <w:tc>
          <w:tcPr>
            <w:tcW w:w="4247" w:type="dxa"/>
          </w:tcPr>
          <w:p w14:paraId="7511FE5B"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255</w:t>
            </w:r>
          </w:p>
        </w:tc>
      </w:tr>
      <w:tr w:rsidR="003713C5" w:rsidRPr="001D6077" w14:paraId="4E71F672"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AFEBF4C" w14:textId="77777777" w:rsidR="003713C5" w:rsidRPr="00670905" w:rsidRDefault="003713C5" w:rsidP="00BF069D">
            <w:pPr>
              <w:jc w:val="both"/>
              <w:rPr>
                <w:color w:val="000000"/>
                <w:sz w:val="21"/>
                <w:szCs w:val="21"/>
              </w:rPr>
            </w:pPr>
            <w:r w:rsidRPr="003546BF">
              <w:rPr>
                <w:color w:val="000000"/>
                <w:sz w:val="21"/>
                <w:szCs w:val="21"/>
              </w:rPr>
              <w:t>PLATA CÁNOVAS</w:t>
            </w:r>
          </w:p>
        </w:tc>
        <w:tc>
          <w:tcPr>
            <w:tcW w:w="4247" w:type="dxa"/>
          </w:tcPr>
          <w:p w14:paraId="39FD88B2"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248</w:t>
            </w:r>
          </w:p>
        </w:tc>
      </w:tr>
      <w:tr w:rsidR="003713C5" w:rsidRPr="001D6077" w14:paraId="5EA7E19D"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05084ED5" w14:textId="77777777" w:rsidR="003713C5" w:rsidRPr="00670905" w:rsidRDefault="003713C5" w:rsidP="00BF069D">
            <w:pPr>
              <w:jc w:val="both"/>
              <w:rPr>
                <w:color w:val="000000"/>
                <w:sz w:val="21"/>
                <w:szCs w:val="21"/>
              </w:rPr>
            </w:pPr>
            <w:r w:rsidRPr="003546BF">
              <w:rPr>
                <w:color w:val="000000"/>
                <w:sz w:val="21"/>
                <w:szCs w:val="21"/>
              </w:rPr>
              <w:t>CARRASCO GARCÍA</w:t>
            </w:r>
          </w:p>
        </w:tc>
        <w:tc>
          <w:tcPr>
            <w:tcW w:w="4247" w:type="dxa"/>
          </w:tcPr>
          <w:p w14:paraId="2AC4E592"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245</w:t>
            </w:r>
          </w:p>
        </w:tc>
      </w:tr>
      <w:tr w:rsidR="003713C5" w:rsidRPr="001D6077" w14:paraId="1258B338"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9871A20" w14:textId="77777777" w:rsidR="003713C5" w:rsidRPr="00670905" w:rsidRDefault="003713C5" w:rsidP="00BF069D">
            <w:pPr>
              <w:jc w:val="both"/>
              <w:rPr>
                <w:color w:val="000000"/>
                <w:sz w:val="21"/>
                <w:szCs w:val="21"/>
              </w:rPr>
            </w:pPr>
            <w:r w:rsidRPr="003546BF">
              <w:rPr>
                <w:color w:val="000000"/>
                <w:sz w:val="21"/>
                <w:szCs w:val="21"/>
              </w:rPr>
              <w:t>TORRES RUIZ</w:t>
            </w:r>
          </w:p>
        </w:tc>
        <w:tc>
          <w:tcPr>
            <w:tcW w:w="4247" w:type="dxa"/>
          </w:tcPr>
          <w:p w14:paraId="7F023282"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242</w:t>
            </w:r>
          </w:p>
        </w:tc>
      </w:tr>
      <w:tr w:rsidR="003713C5" w:rsidRPr="001D6077" w14:paraId="41F07619"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6FE026E9" w14:textId="77777777" w:rsidR="003713C5" w:rsidRPr="00670905" w:rsidRDefault="003713C5" w:rsidP="00BF069D">
            <w:pPr>
              <w:jc w:val="both"/>
              <w:rPr>
                <w:color w:val="000000"/>
                <w:sz w:val="21"/>
                <w:szCs w:val="21"/>
              </w:rPr>
            </w:pPr>
            <w:r w:rsidRPr="003546BF">
              <w:rPr>
                <w:color w:val="000000"/>
                <w:sz w:val="21"/>
                <w:szCs w:val="21"/>
              </w:rPr>
              <w:t>GALLEGO MORALES</w:t>
            </w:r>
          </w:p>
        </w:tc>
        <w:tc>
          <w:tcPr>
            <w:tcW w:w="4247" w:type="dxa"/>
          </w:tcPr>
          <w:p w14:paraId="0541A1FF"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237</w:t>
            </w:r>
          </w:p>
        </w:tc>
      </w:tr>
      <w:tr w:rsidR="003713C5" w:rsidRPr="001D6077" w14:paraId="5CF38FB8"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0EF7B58" w14:textId="77777777" w:rsidR="003713C5" w:rsidRPr="00670905" w:rsidRDefault="003713C5" w:rsidP="00BF069D">
            <w:pPr>
              <w:jc w:val="both"/>
              <w:rPr>
                <w:color w:val="000000"/>
                <w:sz w:val="21"/>
                <w:szCs w:val="21"/>
              </w:rPr>
            </w:pPr>
            <w:r w:rsidRPr="003546BF">
              <w:rPr>
                <w:color w:val="000000"/>
                <w:sz w:val="21"/>
                <w:szCs w:val="21"/>
              </w:rPr>
              <w:t>CUENCA CABEZA</w:t>
            </w:r>
          </w:p>
        </w:tc>
        <w:tc>
          <w:tcPr>
            <w:tcW w:w="4247" w:type="dxa"/>
          </w:tcPr>
          <w:p w14:paraId="3E5BA5C7"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233</w:t>
            </w:r>
          </w:p>
        </w:tc>
      </w:tr>
      <w:tr w:rsidR="003713C5" w:rsidRPr="001D6077" w14:paraId="465BC8F8"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06DD6A2D" w14:textId="77777777" w:rsidR="003713C5" w:rsidRPr="00670905" w:rsidRDefault="003713C5" w:rsidP="00BF069D">
            <w:pPr>
              <w:jc w:val="both"/>
              <w:rPr>
                <w:color w:val="000000"/>
                <w:sz w:val="21"/>
                <w:szCs w:val="21"/>
              </w:rPr>
            </w:pPr>
            <w:r w:rsidRPr="003546BF">
              <w:rPr>
                <w:color w:val="000000"/>
                <w:sz w:val="21"/>
                <w:szCs w:val="21"/>
              </w:rPr>
              <w:t>NAVARRO RODRÍGUEZ</w:t>
            </w:r>
          </w:p>
        </w:tc>
        <w:tc>
          <w:tcPr>
            <w:tcW w:w="4247" w:type="dxa"/>
          </w:tcPr>
          <w:p w14:paraId="773EFC23"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231</w:t>
            </w:r>
          </w:p>
        </w:tc>
      </w:tr>
      <w:tr w:rsidR="003713C5" w:rsidRPr="001D6077" w14:paraId="48B70ECF"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A39AE7B" w14:textId="77777777" w:rsidR="003713C5" w:rsidRPr="00670905" w:rsidRDefault="003713C5" w:rsidP="00BF069D">
            <w:pPr>
              <w:jc w:val="both"/>
              <w:rPr>
                <w:color w:val="000000"/>
                <w:sz w:val="21"/>
                <w:szCs w:val="21"/>
              </w:rPr>
            </w:pPr>
            <w:r w:rsidRPr="003546BF">
              <w:rPr>
                <w:color w:val="000000"/>
                <w:sz w:val="21"/>
                <w:szCs w:val="21"/>
              </w:rPr>
              <w:t>MARTÍNEZ MARTÍN</w:t>
            </w:r>
          </w:p>
        </w:tc>
        <w:tc>
          <w:tcPr>
            <w:tcW w:w="4247" w:type="dxa"/>
          </w:tcPr>
          <w:p w14:paraId="21E77D1A"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230</w:t>
            </w:r>
          </w:p>
        </w:tc>
      </w:tr>
      <w:tr w:rsidR="003713C5" w:rsidRPr="001D6077" w14:paraId="180A8817"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31BFF62A" w14:textId="77777777" w:rsidR="003713C5" w:rsidRPr="00670905" w:rsidRDefault="003713C5" w:rsidP="00BF069D">
            <w:pPr>
              <w:jc w:val="both"/>
              <w:rPr>
                <w:color w:val="000000"/>
                <w:sz w:val="21"/>
                <w:szCs w:val="21"/>
              </w:rPr>
            </w:pPr>
            <w:r w:rsidRPr="003546BF">
              <w:rPr>
                <w:color w:val="000000"/>
                <w:sz w:val="21"/>
                <w:szCs w:val="21"/>
              </w:rPr>
              <w:t>ARENAS BOCANEGRA</w:t>
            </w:r>
          </w:p>
        </w:tc>
        <w:tc>
          <w:tcPr>
            <w:tcW w:w="4247" w:type="dxa"/>
          </w:tcPr>
          <w:p w14:paraId="2C53705E"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229</w:t>
            </w:r>
          </w:p>
        </w:tc>
      </w:tr>
      <w:tr w:rsidR="003713C5" w:rsidRPr="001D6077" w14:paraId="38CF12DC"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71387D6" w14:textId="77777777" w:rsidR="003713C5" w:rsidRPr="00670905" w:rsidRDefault="003713C5" w:rsidP="00BF069D">
            <w:pPr>
              <w:jc w:val="both"/>
              <w:rPr>
                <w:color w:val="000000"/>
                <w:sz w:val="21"/>
                <w:szCs w:val="21"/>
              </w:rPr>
            </w:pPr>
            <w:r w:rsidRPr="003546BF">
              <w:rPr>
                <w:color w:val="000000"/>
                <w:sz w:val="21"/>
                <w:szCs w:val="21"/>
              </w:rPr>
              <w:t>GRACIA NAVARRO</w:t>
            </w:r>
          </w:p>
        </w:tc>
        <w:tc>
          <w:tcPr>
            <w:tcW w:w="4247" w:type="dxa"/>
          </w:tcPr>
          <w:p w14:paraId="734F0065"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222</w:t>
            </w:r>
          </w:p>
        </w:tc>
      </w:tr>
      <w:tr w:rsidR="003713C5" w:rsidRPr="001D6077" w14:paraId="70B63092"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7B13589C" w14:textId="77777777" w:rsidR="003713C5" w:rsidRPr="00670905" w:rsidRDefault="003713C5" w:rsidP="00BF069D">
            <w:pPr>
              <w:jc w:val="both"/>
              <w:rPr>
                <w:color w:val="000000"/>
                <w:sz w:val="21"/>
                <w:szCs w:val="21"/>
              </w:rPr>
            </w:pPr>
            <w:r w:rsidRPr="003546BF">
              <w:rPr>
                <w:color w:val="000000"/>
                <w:sz w:val="21"/>
                <w:szCs w:val="21"/>
              </w:rPr>
              <w:t>PIZARRO MEDINA</w:t>
            </w:r>
          </w:p>
        </w:tc>
        <w:tc>
          <w:tcPr>
            <w:tcW w:w="4247" w:type="dxa"/>
          </w:tcPr>
          <w:p w14:paraId="303B5EF2"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221</w:t>
            </w:r>
          </w:p>
        </w:tc>
      </w:tr>
      <w:tr w:rsidR="003713C5" w:rsidRPr="001D6077" w14:paraId="0673E235"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87235E5" w14:textId="77777777" w:rsidR="003713C5" w:rsidRPr="00670905" w:rsidRDefault="003713C5" w:rsidP="00BF069D">
            <w:pPr>
              <w:jc w:val="both"/>
              <w:rPr>
                <w:color w:val="000000"/>
                <w:sz w:val="21"/>
                <w:szCs w:val="21"/>
              </w:rPr>
            </w:pPr>
            <w:r w:rsidRPr="003546BF">
              <w:rPr>
                <w:color w:val="000000"/>
                <w:sz w:val="21"/>
                <w:szCs w:val="21"/>
              </w:rPr>
              <w:t>MORO CÁRDENO</w:t>
            </w:r>
          </w:p>
        </w:tc>
        <w:tc>
          <w:tcPr>
            <w:tcW w:w="4247" w:type="dxa"/>
          </w:tcPr>
          <w:p w14:paraId="708A588C"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219</w:t>
            </w:r>
          </w:p>
        </w:tc>
      </w:tr>
      <w:tr w:rsidR="003713C5" w:rsidRPr="001D6077" w14:paraId="18FFD113"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26B9BBBC" w14:textId="77777777" w:rsidR="003713C5" w:rsidRPr="00670905" w:rsidRDefault="003713C5" w:rsidP="00BF069D">
            <w:pPr>
              <w:jc w:val="both"/>
              <w:rPr>
                <w:color w:val="000000"/>
                <w:sz w:val="21"/>
                <w:szCs w:val="21"/>
              </w:rPr>
            </w:pPr>
            <w:r w:rsidRPr="003546BF">
              <w:rPr>
                <w:color w:val="000000"/>
                <w:sz w:val="21"/>
                <w:szCs w:val="21"/>
              </w:rPr>
              <w:t>NARANJO MÁRQUEZ</w:t>
            </w:r>
          </w:p>
        </w:tc>
        <w:tc>
          <w:tcPr>
            <w:tcW w:w="4247" w:type="dxa"/>
          </w:tcPr>
          <w:p w14:paraId="3E63E2C7"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209</w:t>
            </w:r>
          </w:p>
        </w:tc>
      </w:tr>
      <w:tr w:rsidR="003713C5" w:rsidRPr="001D6077" w14:paraId="6D8267DE"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9048525" w14:textId="77777777" w:rsidR="003713C5" w:rsidRPr="00670905" w:rsidRDefault="003713C5" w:rsidP="00BF069D">
            <w:pPr>
              <w:jc w:val="both"/>
              <w:rPr>
                <w:color w:val="000000"/>
                <w:sz w:val="21"/>
                <w:szCs w:val="21"/>
              </w:rPr>
            </w:pPr>
            <w:r w:rsidRPr="003546BF">
              <w:rPr>
                <w:color w:val="000000"/>
                <w:sz w:val="21"/>
                <w:szCs w:val="21"/>
              </w:rPr>
              <w:t>ZOIDO ÁLVAREZ</w:t>
            </w:r>
          </w:p>
        </w:tc>
        <w:tc>
          <w:tcPr>
            <w:tcW w:w="4247" w:type="dxa"/>
          </w:tcPr>
          <w:p w14:paraId="2D749B9B"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208</w:t>
            </w:r>
          </w:p>
        </w:tc>
      </w:tr>
      <w:tr w:rsidR="003713C5" w:rsidRPr="001D6077" w14:paraId="274B77FD" w14:textId="77777777" w:rsidTr="00BF069D">
        <w:tc>
          <w:tcPr>
            <w:cnfStyle w:val="001000000000" w:firstRow="0" w:lastRow="0" w:firstColumn="1" w:lastColumn="0" w:oddVBand="0" w:evenVBand="0" w:oddHBand="0" w:evenHBand="0" w:firstRowFirstColumn="0" w:firstRowLastColumn="0" w:lastRowFirstColumn="0" w:lastRowLastColumn="0"/>
            <w:tcW w:w="4247" w:type="dxa"/>
          </w:tcPr>
          <w:p w14:paraId="3ED79254" w14:textId="77777777" w:rsidR="003713C5" w:rsidRPr="00670905" w:rsidRDefault="003713C5" w:rsidP="00BF069D">
            <w:pPr>
              <w:jc w:val="both"/>
              <w:rPr>
                <w:color w:val="000000"/>
                <w:sz w:val="21"/>
                <w:szCs w:val="21"/>
              </w:rPr>
            </w:pPr>
            <w:r w:rsidRPr="003546BF">
              <w:rPr>
                <w:color w:val="000000"/>
                <w:sz w:val="21"/>
                <w:szCs w:val="21"/>
              </w:rPr>
              <w:t>VÁZQUEZ BERMÚDEZ</w:t>
            </w:r>
          </w:p>
        </w:tc>
        <w:tc>
          <w:tcPr>
            <w:tcW w:w="4247" w:type="dxa"/>
          </w:tcPr>
          <w:p w14:paraId="6F1582E5" w14:textId="77777777" w:rsidR="003713C5" w:rsidRPr="001D6077" w:rsidRDefault="003713C5" w:rsidP="00BF069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165251">
              <w:rPr>
                <w:color w:val="000000"/>
                <w:sz w:val="21"/>
                <w:szCs w:val="21"/>
              </w:rPr>
              <w:t>202</w:t>
            </w:r>
          </w:p>
        </w:tc>
      </w:tr>
      <w:tr w:rsidR="003713C5" w:rsidRPr="001D6077" w14:paraId="6997B80E" w14:textId="77777777" w:rsidTr="00BF0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546F4DD" w14:textId="77777777" w:rsidR="003713C5" w:rsidRPr="003546BF" w:rsidRDefault="003713C5" w:rsidP="00BF069D">
            <w:pPr>
              <w:jc w:val="both"/>
              <w:rPr>
                <w:color w:val="000000"/>
                <w:sz w:val="21"/>
                <w:szCs w:val="21"/>
              </w:rPr>
            </w:pPr>
            <w:r>
              <w:rPr>
                <w:color w:val="000000"/>
                <w:sz w:val="21"/>
                <w:szCs w:val="21"/>
              </w:rPr>
              <w:t>RUIZ-SILLERO BERNAL</w:t>
            </w:r>
          </w:p>
        </w:tc>
        <w:tc>
          <w:tcPr>
            <w:tcW w:w="4247" w:type="dxa"/>
          </w:tcPr>
          <w:p w14:paraId="5E2C6E7E" w14:textId="77777777" w:rsidR="003713C5" w:rsidRPr="001D6077" w:rsidRDefault="003713C5" w:rsidP="00BF069D">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165251">
              <w:rPr>
                <w:color w:val="000000"/>
                <w:sz w:val="21"/>
                <w:szCs w:val="21"/>
              </w:rPr>
              <w:t>202</w:t>
            </w:r>
          </w:p>
        </w:tc>
      </w:tr>
    </w:tbl>
    <w:p w14:paraId="784063C2" w14:textId="77777777" w:rsidR="00731CBA" w:rsidRPr="00731CBA" w:rsidRDefault="00731CBA" w:rsidP="00731CBA"/>
    <w:p w14:paraId="5DA37710" w14:textId="118BE29C" w:rsidR="00937CCA" w:rsidRDefault="00705EF7" w:rsidP="00705EF7">
      <w:pPr>
        <w:jc w:val="both"/>
        <w:rPr>
          <w:rFonts w:ascii="Arial" w:hAnsi="Arial" w:cs="Arial"/>
        </w:rPr>
      </w:pPr>
      <w:r>
        <w:rPr>
          <w:rFonts w:ascii="Arial" w:hAnsi="Arial" w:cs="Arial"/>
        </w:rPr>
        <w:t>Conjunto de StopWords propuesto para el lenguaje castellano:</w:t>
      </w:r>
    </w:p>
    <w:p w14:paraId="467C236D" w14:textId="2CD8FD68" w:rsidR="00194078" w:rsidRDefault="00194078" w:rsidP="00705EF7">
      <w:pPr>
        <w:jc w:val="both"/>
        <w:rPr>
          <w:rFonts w:ascii="Arial" w:hAnsi="Arial" w:cs="Arial"/>
        </w:rPr>
      </w:pPr>
      <w:r>
        <w:rPr>
          <w:rFonts w:ascii="Arial" w:hAnsi="Arial" w:cs="Arial"/>
          <w:noProof/>
        </w:rPr>
        <w:lastRenderedPageBreak/>
        <mc:AlternateContent>
          <mc:Choice Requires="wps">
            <w:drawing>
              <wp:inline distT="0" distB="0" distL="0" distR="0" wp14:anchorId="1B7E4BA9" wp14:editId="646B3F4A">
                <wp:extent cx="5390985" cy="5142586"/>
                <wp:effectExtent l="0" t="0" r="19685" b="20320"/>
                <wp:docPr id="29" name="Cuadro de texto 29"/>
                <wp:cNvGraphicFramePr/>
                <a:graphic xmlns:a="http://schemas.openxmlformats.org/drawingml/2006/main">
                  <a:graphicData uri="http://schemas.microsoft.com/office/word/2010/wordprocessingShape">
                    <wps:wsp>
                      <wps:cNvSpPr txBox="1"/>
                      <wps:spPr>
                        <a:xfrm>
                          <a:off x="0" y="0"/>
                          <a:ext cx="5390985" cy="5142586"/>
                        </a:xfrm>
                        <a:prstGeom prst="rect">
                          <a:avLst/>
                        </a:prstGeom>
                        <a:solidFill>
                          <a:schemeClr val="tx2">
                            <a:lumMod val="20000"/>
                            <a:lumOff val="80000"/>
                          </a:schemeClr>
                        </a:solidFill>
                        <a:ln w="6350">
                          <a:solidFill>
                            <a:prstClr val="black"/>
                          </a:solidFill>
                        </a:ln>
                      </wps:spPr>
                      <wps:txbx>
                        <w:txbxContent>
                          <w:p w14:paraId="0F732696" w14:textId="0167F6F1" w:rsidR="00730023" w:rsidRPr="00194078" w:rsidRDefault="00730023" w:rsidP="00194078">
                            <w:pPr>
                              <w:jc w:val="both"/>
                              <w:rPr>
                                <w:rFonts w:ascii="Arial" w:hAnsi="Arial" w:cs="Arial"/>
                              </w:rPr>
                            </w:pPr>
                            <w:r w:rsidRPr="00194078">
                              <w:rPr>
                                <w:rFonts w:ascii="Arial" w:hAnsi="Arial" w:cs="Arial"/>
                              </w:rPr>
                              <w:t>de, la, que, el, en, y, a, los, del, se, las, por, un, para, con, no, una, su, al, lo, como, más, pero, sus, le, ya, o, este, sí, porque, esta, entre, cuando, muy, sin, sobre, también, me, hasta, hay, donde, quien, desde, todo, nos, durante, todos, uno, les, ni, contra, otros, ese, eso, ante, ellos, e, esto, mí, antes, algunos, qué, unos, yo, otro, otras, otra, él, tanto, esa, estos, mucho, quienes, nada, muchos, cual, poco, ella, estar, estas, algunas, algo, nosotros, mi, mis, tú, te, ti, tu, tus, ellas, nosotras, vosotros, vosotras, os, mío, mía, míos, mías, tuyo, tuya, tuyos, tuyas, suyo, suya, suyos, suyas, nuestro, nuestra, nuestros, nuestras, vuestro, vuestra, vuestros, vuestras, esos, esas, estoy, estás, está, estamos, estáis, están, esté, estés, estemos, estéis, estén, estaré, estarás, estará, estaremos, estaréis, estarán, estaría, estarías, estaríamos, estaríais, estarían, estaba, estabas, estábamos, estabais, estaban, estuve, estuviste, estuvo, estuvimos, estuvisteis, estuvieron, estuviera, estuvieras, estuviéramos, estuvierais, estuvieran, estuviese, estuvieses, estuviésemos, estuvieseis, estuviesen, estando, estado, estada, estados, estadas, estad, he, has, ha, hemos, habéis, han, haya, hayas, hayamos, hayáis, hayan, habré, habrás, habrá, habremos, habréis, habrán, habría, habrías, habríamos, habríais, habrían, había, habías, habíamos, habíais, habían, hube, hubiste, hubo, hubimos, hubisteis, hubieron, hubiera, hubieras, hubiéramos, hubierais, hubieran, hubiese, hubieses, hubiésemos, hubieseis, hubiesen, habiendo, habido, habida, habidos, habidas, soy, eres, es, somos, sois, son, sea, seas, seamos, seáis, sean, seré, serás, será, seremos, seréis, serán, sería, serías, seríamos, seríais, serían, era, eras, éramos, erais, eran, fui, fuiste, fue, fuimos, fuisteis, fueron, fuera, fueras, fuéramos, fuerais, fueran, fuese, fueses, fuésemos, fueseis, fuesen, sintiendo, sentido, sentida, sentidos, sentidas, siente, sentid, tengo, tienes, tiene, tenemos, tenéis, tienen, tenga, tengas, tengamos, tengáis, tengan, tendré, tendrás, tendrá, tendremos, tendréis, tendrán, tendría, tendrías, tendríamos, tendríais, tendrían, tenía, tenías, teníamos, teníais, tenían, tuve, tuviste, tuvo, tuvimos, tuvisteis, tuvieron, tuviera, tuvieras, tuviéramos, tuvierais, tuvieran, tuviese, tuvieses, tuviésemos, tuvieseis, tuviesen, teniendo, tenido, tenida, tenidos, tenidas, tened</w:t>
                            </w:r>
                            <w:r>
                              <w:rPr>
                                <w:rFonts w:ascii="Arial" w:hAnsi="Arial" w:cs="Arial"/>
                              </w:rPr>
                              <w:t>.</w:t>
                            </w:r>
                          </w:p>
                          <w:p w14:paraId="4F9BF37E" w14:textId="77777777" w:rsidR="00730023" w:rsidRDefault="00730023" w:rsidP="001940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B7E4BA9" id="Cuadro de texto 29" o:spid="_x0000_s1027" type="#_x0000_t202" style="width:424.5pt;height:40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HcEcQIAAO0EAAAOAAAAZHJzL2Uyb0RvYy54bWysVMFu2zAMvQ/YPwi6r3bSpEuCOkWWosOA&#10;ri3QDj0rstwYk0VNUhJ3X98n2UnTbqdhF0Ui6Ufy8THnF22j2VY5X5Mp+OAk50wZSWVtngr+4+Hq&#10;04QzH4QphSajCv6sPL+Yf/xwvrMzNaQ16VI5BhDjZztb8HUIdpZlXq5VI/wJWWXgrMg1IuDpnrLS&#10;iR3QG50N8/ws25ErrSOpvIf1snPyecKvKiXDbVV5FZguOGoL6XTpXMUzm5+L2ZMTdl3LvgzxD1U0&#10;ojZIeoC6FEGwjav/gGpq6chTFU4kNRlVVS1V6gHdDPJ33dyvhVWpF5Dj7YEm//9g5c32zrG6LPhw&#10;ypkRDWa03IjSESsVC6oNxOABTTvrZ4i+t4gP7RdqMe693cMYu28r18Rf9MXgB+HPB5IBxSSM49Np&#10;Pp2MOZPwjQej4XhyFnGy18+t8+GroobFS8EdppjIFdtrH7rQfUjM5knX5VWtdXpE5aildmwrMPPQ&#10;DtOnetN8p7KzQTd5P3mYoY/OPNmbUUnSX0RJdb1JoA3bFfzsdJwn4De+WNUh9UoL+bPv7CgK6NoA&#10;NvLZ8RZvoV21aQwHTldUPoNqR51mvZVXNeCvhQ93wkGkYBeLF25xVJpQE/U3ztbkfv/NHuOhHXg5&#10;20H0Bfe/NsIpzvQ3A1VNB6NR3JL0GI0/D/Fwx57VscdsmiWB4wFW3Mp0jfFB76+Vo+YR+7mIWeES&#10;RiI3hrK/LkO3ithvqRaLFIS9sCJcm3srI3ScaaT1oX0UzvaKiLq8of16iNk7YXSx8UtDi02gqk6q&#10;iTx3rPb0Y6fSfPv9j0t7/E5Rr/9S8xcAAAD//wMAUEsDBBQABgAIAAAAIQBcwDIx2gAAAAUBAAAP&#10;AAAAZHJzL2Rvd25yZXYueG1sTI/NTsMwEITvSH0Hayv1Ru0CQk2IU5WKckP07wHceJtExOsodtL0&#10;7Vm4wGW1o1nNfpOtRteIAbtQe9KwmCsQSIW3NZUaTsft/RJEiIasaTyhhhsGWOWTu8yk1l9pj8Mh&#10;loJDKKRGQxVjm0oZigqdCXPfIrF38Z0zkWVXStuZK4e7Rj4o9SydqYk/VKbFTYXF16F3GuSuj5tT&#10;8vq47he4Hd7V5aN++9R6Nh3XLyAijvHvGH7wGR1yZjr7nmwQjQYuEn8ne8unhOWZF5UkIPNM/qfP&#10;vwEAAP//AwBQSwECLQAUAAYACAAAACEAtoM4kv4AAADhAQAAEwAAAAAAAAAAAAAAAAAAAAAAW0Nv&#10;bnRlbnRfVHlwZXNdLnhtbFBLAQItABQABgAIAAAAIQA4/SH/1gAAAJQBAAALAAAAAAAAAAAAAAAA&#10;AC8BAABfcmVscy8ucmVsc1BLAQItABQABgAIAAAAIQDnWHcEcQIAAO0EAAAOAAAAAAAAAAAAAAAA&#10;AC4CAABkcnMvZTJvRG9jLnhtbFBLAQItABQABgAIAAAAIQBcwDIx2gAAAAUBAAAPAAAAAAAAAAAA&#10;AAAAAMsEAABkcnMvZG93bnJldi54bWxQSwUGAAAAAAQABADzAAAA0gUAAAAA&#10;" fillcolor="#d5dce4 [671]" strokeweight=".5pt">
                <v:textbox>
                  <w:txbxContent>
                    <w:p w14:paraId="0F732696" w14:textId="0167F6F1" w:rsidR="00730023" w:rsidRPr="00194078" w:rsidRDefault="00730023" w:rsidP="00194078">
                      <w:pPr>
                        <w:jc w:val="both"/>
                        <w:rPr>
                          <w:rFonts w:ascii="Arial" w:hAnsi="Arial" w:cs="Arial"/>
                        </w:rPr>
                      </w:pPr>
                      <w:r w:rsidRPr="00194078">
                        <w:rPr>
                          <w:rFonts w:ascii="Arial" w:hAnsi="Arial" w:cs="Arial"/>
                        </w:rPr>
                        <w:t>de, la, que, el, en, y, a, los, del, se, las, por, un, para, con, no, una, su, al, lo, como, más, pero, sus, le, ya, o, este, sí, porque, esta, entre, cuando, muy, sin, sobre, también, me, hasta, hay, donde, quien, desde, todo, nos, durante, todos, uno, les, ni, contra, otros, ese, eso, ante, ellos, e, esto, mí, antes, algunos, qué, unos, yo, otro, otras, otra, él, tanto, esa, estos, mucho, quienes, nada, muchos, cual, poco, ella, estar, estas, algunas, algo, nosotros, mi, mis, tú, te, ti, tu, tus, ellas, nosotras, vosotros, vosotras, os, mío, mía, míos, mías, tuyo, tuya, tuyos, tuyas, suyo, suya, suyos, suyas, nuestro, nuestra, nuestros, nuestras, vuestro, vuestra, vuestros, vuestras, esos, esas, estoy, estás, está, estamos, estáis, están, esté, estés, estemos, estéis, estén, estaré, estarás, estará, estaremos, estaréis, estarán, estaría, estarías, estaríamos, estaríais, estarían, estaba, estabas, estábamos, estabais, estaban, estuve, estuviste, estuvo, estuvimos, estuvisteis, estuvieron, estuviera, estuvieras, estuviéramos, estuvierais, estuvieran, estuviese, estuvieses, estuviésemos, estuvieseis, estuviesen, estando, estado, estada, estados, estadas, estad, he, has, ha, hemos, habéis, han, haya, hayas, hayamos, hayáis, hayan, habré, habrás, habrá, habremos, habréis, habrán, habría, habrías, habríamos, habríais, habrían, había, habías, habíamos, habíais, habían, hube, hubiste, hubo, hubimos, hubisteis, hubieron, hubiera, hubieras, hubiéramos, hubierais, hubieran, hubiese, hubieses, hubiésemos, hubieseis, hubiesen, habiendo, habido, habida, habidos, habidas, soy, eres, es, somos, sois, son, sea, seas, seamos, seáis, sean, seré, serás, será, seremos, seréis, serán, sería, serías, seríamos, seríais, serían, era, eras, éramos, erais, eran, fui, fuiste, fue, fuimos, fuisteis, fueron, fuera, fueras, fuéramos, fuerais, fueran, fuese, fueses, fuésemos, fueseis, fuesen, sintiendo, sentido, sentida, sentidos, sentidas, siente, sentid, tengo, tienes, tiene, tenemos, tenéis, tienen, tenga, tengas, tengamos, tengáis, tengan, tendré, tendrás, tendrá, tendremos, tendréis, tendrán, tendría, tendrías, tendríamos, tendríais, tendrían, tenía, tenías, teníamos, teníais, tenían, tuve, tuviste, tuvo, tuvimos, tuvisteis, tuvieron, tuviera, tuvieras, tuviéramos, tuvierais, tuvieran, tuviese, tuvieses, tuviésemos, tuvieseis, tuviesen, teniendo, tenido, tenida, tenidos, tenidas, tened</w:t>
                      </w:r>
                      <w:r>
                        <w:rPr>
                          <w:rFonts w:ascii="Arial" w:hAnsi="Arial" w:cs="Arial"/>
                        </w:rPr>
                        <w:t>.</w:t>
                      </w:r>
                    </w:p>
                    <w:p w14:paraId="4F9BF37E" w14:textId="77777777" w:rsidR="00730023" w:rsidRDefault="00730023" w:rsidP="00194078"/>
                  </w:txbxContent>
                </v:textbox>
                <w10:anchorlock/>
              </v:shape>
            </w:pict>
          </mc:Fallback>
        </mc:AlternateContent>
      </w:r>
    </w:p>
    <w:p w14:paraId="698920FD" w14:textId="77777777" w:rsidR="00705EF7" w:rsidRDefault="00705EF7" w:rsidP="00937CCA">
      <w:pPr>
        <w:rPr>
          <w:rFonts w:ascii="Arial" w:hAnsi="Arial" w:cs="Arial"/>
        </w:rPr>
      </w:pPr>
    </w:p>
    <w:p w14:paraId="672563E6" w14:textId="77777777" w:rsidR="002F448D" w:rsidRPr="003B72E5" w:rsidRDefault="002F448D" w:rsidP="00937CCA">
      <w:pPr>
        <w:rPr>
          <w:rFonts w:ascii="Arial" w:hAnsi="Arial" w:cs="Arial"/>
        </w:rPr>
      </w:pPr>
    </w:p>
    <w:bookmarkStart w:id="82" w:name="_Toc40468878" w:displacedByCustomXml="next"/>
    <w:sdt>
      <w:sdtPr>
        <w:rPr>
          <w:rFonts w:asciiTheme="minorHAnsi" w:eastAsiaTheme="minorHAnsi" w:hAnsiTheme="minorHAnsi" w:cstheme="minorBidi"/>
          <w:color w:val="auto"/>
          <w:sz w:val="22"/>
          <w:szCs w:val="22"/>
        </w:rPr>
        <w:id w:val="1779303706"/>
        <w:docPartObj>
          <w:docPartGallery w:val="Bibliographies"/>
          <w:docPartUnique/>
        </w:docPartObj>
      </w:sdtPr>
      <w:sdtContent>
        <w:p w14:paraId="75F1456A" w14:textId="75A3897F" w:rsidR="00396487" w:rsidRDefault="00396487">
          <w:pPr>
            <w:pStyle w:val="Ttulo1"/>
            <w:rPr>
              <w:rFonts w:ascii="Arial" w:hAnsi="Arial" w:cs="Arial"/>
              <w:b/>
              <w:bCs/>
              <w:color w:val="auto"/>
            </w:rPr>
          </w:pPr>
          <w:r w:rsidRPr="00396487">
            <w:rPr>
              <w:rFonts w:ascii="Arial" w:hAnsi="Arial" w:cs="Arial"/>
              <w:b/>
              <w:bCs/>
              <w:color w:val="auto"/>
            </w:rPr>
            <w:t>Bibliografía</w:t>
          </w:r>
          <w:bookmarkEnd w:id="82"/>
        </w:p>
        <w:p w14:paraId="1DDED5F5" w14:textId="77777777" w:rsidR="00102A62" w:rsidRPr="00102A62" w:rsidRDefault="00102A62" w:rsidP="00102A62"/>
        <w:sdt>
          <w:sdtPr>
            <w:id w:val="111145805"/>
            <w:bibliography/>
          </w:sdtPr>
          <w:sdtContent>
            <w:p w14:paraId="6D24F2A2" w14:textId="77777777" w:rsidR="001047AD" w:rsidRPr="001047AD" w:rsidRDefault="00396487" w:rsidP="001047AD">
              <w:pPr>
                <w:pStyle w:val="Bibliografa"/>
                <w:ind w:left="720" w:hanging="720"/>
                <w:rPr>
                  <w:noProof/>
                  <w:sz w:val="24"/>
                  <w:szCs w:val="24"/>
                  <w:lang w:val="en-US"/>
                </w:rPr>
              </w:pPr>
              <w:r>
                <w:fldChar w:fldCharType="begin"/>
              </w:r>
              <w:r w:rsidRPr="00C840A4">
                <w:instrText>BIBLIOGRAPHY</w:instrText>
              </w:r>
              <w:r>
                <w:fldChar w:fldCharType="separate"/>
              </w:r>
              <w:r w:rsidR="001047AD">
                <w:rPr>
                  <w:noProof/>
                </w:rPr>
                <w:t xml:space="preserve">C. Müller, A., &amp; Guido, S. (2016). </w:t>
              </w:r>
              <w:r w:rsidR="001047AD" w:rsidRPr="001047AD">
                <w:rPr>
                  <w:i/>
                  <w:iCs/>
                  <w:noProof/>
                  <w:lang w:val="en-US"/>
                </w:rPr>
                <w:t>Introduction to Machine Learning with Python.</w:t>
              </w:r>
              <w:r w:rsidR="001047AD" w:rsidRPr="001047AD">
                <w:rPr>
                  <w:noProof/>
                  <w:lang w:val="en-US"/>
                </w:rPr>
                <w:t xml:space="preserve"> Sebastopol: O'REILLY.</w:t>
              </w:r>
            </w:p>
            <w:p w14:paraId="3D7D10AF" w14:textId="77777777" w:rsidR="001047AD" w:rsidRPr="001047AD" w:rsidRDefault="001047AD" w:rsidP="001047AD">
              <w:pPr>
                <w:pStyle w:val="Bibliografa"/>
                <w:ind w:left="720" w:hanging="720"/>
                <w:rPr>
                  <w:noProof/>
                  <w:lang w:val="en-US"/>
                </w:rPr>
              </w:pPr>
              <w:r w:rsidRPr="001047AD">
                <w:rPr>
                  <w:noProof/>
                  <w:lang w:val="en-US"/>
                </w:rPr>
                <w:t xml:space="preserve">Elliott, T. (24 de Enero de 2019). </w:t>
              </w:r>
              <w:r w:rsidRPr="001047AD">
                <w:rPr>
                  <w:i/>
                  <w:iCs/>
                  <w:noProof/>
                  <w:lang w:val="en-US"/>
                </w:rPr>
                <w:t>Github</w:t>
              </w:r>
              <w:r w:rsidRPr="001047AD">
                <w:rPr>
                  <w:noProof/>
                  <w:lang w:val="en-US"/>
                </w:rPr>
                <w:t>. Obtenido de The State of the Octoverse: machine learning: https://github.blog/2019-01-24-the-state-of-the-octoverse-machine-learning/</w:t>
              </w:r>
            </w:p>
            <w:p w14:paraId="01F5EFB5" w14:textId="77777777" w:rsidR="001047AD" w:rsidRDefault="001047AD" w:rsidP="001047AD">
              <w:pPr>
                <w:pStyle w:val="Bibliografa"/>
                <w:ind w:left="720" w:hanging="720"/>
                <w:rPr>
                  <w:noProof/>
                </w:rPr>
              </w:pPr>
              <w:r>
                <w:rPr>
                  <w:i/>
                  <w:iCs/>
                  <w:noProof/>
                </w:rPr>
                <w:t>Real Academia Española</w:t>
              </w:r>
              <w:r>
                <w:rPr>
                  <w:noProof/>
                </w:rPr>
                <w:t>. (13 de Mayo de 2020). Obtenido de https://dle.rae.es</w:t>
              </w:r>
            </w:p>
            <w:p w14:paraId="52F995F8" w14:textId="77777777" w:rsidR="001047AD" w:rsidRPr="001047AD" w:rsidRDefault="001047AD" w:rsidP="001047AD">
              <w:pPr>
                <w:pStyle w:val="Bibliografa"/>
                <w:ind w:left="720" w:hanging="720"/>
                <w:rPr>
                  <w:noProof/>
                  <w:lang w:val="en-US"/>
                </w:rPr>
              </w:pPr>
              <w:r w:rsidRPr="001047AD">
                <w:rPr>
                  <w:noProof/>
                  <w:lang w:val="en-US"/>
                </w:rPr>
                <w:t xml:space="preserve">Russell, S., &amp; Norvig, P. (2010). Artificial Neural Networks. En S. Russell, &amp; P. Norvig, </w:t>
              </w:r>
              <w:r w:rsidRPr="001047AD">
                <w:rPr>
                  <w:i/>
                  <w:iCs/>
                  <w:noProof/>
                  <w:lang w:val="en-US"/>
                </w:rPr>
                <w:t>Artificial Intelligence A Modern Approach</w:t>
              </w:r>
              <w:r w:rsidRPr="001047AD">
                <w:rPr>
                  <w:noProof/>
                  <w:lang w:val="en-US"/>
                </w:rPr>
                <w:t xml:space="preserve"> (págs. 727-736). Harlow: PEARSON.</w:t>
              </w:r>
            </w:p>
            <w:p w14:paraId="4BFB332C" w14:textId="77777777" w:rsidR="001047AD" w:rsidRDefault="001047AD" w:rsidP="001047AD">
              <w:pPr>
                <w:pStyle w:val="Bibliografa"/>
                <w:ind w:left="720" w:hanging="720"/>
                <w:rPr>
                  <w:noProof/>
                  <w:lang w:val="en-US"/>
                </w:rPr>
              </w:pPr>
              <w:r>
                <w:rPr>
                  <w:noProof/>
                  <w:lang w:val="en-US"/>
                </w:rPr>
                <w:t xml:space="preserve">Russell, S., &amp; Norvig, P. (2010). N-gram character models. In S. Russell, &amp; P. Norvig, </w:t>
              </w:r>
              <w:r>
                <w:rPr>
                  <w:i/>
                  <w:iCs/>
                  <w:noProof/>
                  <w:lang w:val="en-US"/>
                </w:rPr>
                <w:t>Artificial Intelligence A Modern Approach</w:t>
              </w:r>
              <w:r>
                <w:rPr>
                  <w:noProof/>
                  <w:lang w:val="en-US"/>
                </w:rPr>
                <w:t xml:space="preserve"> (pp. 861-862). Harlow: PEARSON.</w:t>
              </w:r>
            </w:p>
            <w:p w14:paraId="7EE6F4EC" w14:textId="77777777" w:rsidR="001047AD" w:rsidRPr="001047AD" w:rsidRDefault="001047AD" w:rsidP="001047AD">
              <w:pPr>
                <w:pStyle w:val="Bibliografa"/>
                <w:ind w:left="720" w:hanging="720"/>
                <w:rPr>
                  <w:noProof/>
                  <w:lang w:val="en-US"/>
                </w:rPr>
              </w:pPr>
              <w:r w:rsidRPr="001047AD">
                <w:rPr>
                  <w:noProof/>
                  <w:lang w:val="en-US"/>
                </w:rPr>
                <w:lastRenderedPageBreak/>
                <w:t xml:space="preserve">Russell, S., &amp; Norvig, P. (2010). Support Vector Machines. En S. Russell, &amp; P. Norvig, </w:t>
              </w:r>
              <w:r w:rsidRPr="001047AD">
                <w:rPr>
                  <w:i/>
                  <w:iCs/>
                  <w:noProof/>
                  <w:lang w:val="en-US"/>
                </w:rPr>
                <w:t>Artificial Intelligence A Modern Approach</w:t>
              </w:r>
              <w:r w:rsidRPr="001047AD">
                <w:rPr>
                  <w:noProof/>
                  <w:lang w:val="en-US"/>
                </w:rPr>
                <w:t xml:space="preserve"> (págs. 744-747). Harlow: PEARSON.</w:t>
              </w:r>
            </w:p>
            <w:p w14:paraId="7D4F0F0C" w14:textId="77777777" w:rsidR="001047AD" w:rsidRPr="001047AD" w:rsidRDefault="001047AD" w:rsidP="001047AD">
              <w:pPr>
                <w:pStyle w:val="Bibliografa"/>
                <w:ind w:left="720" w:hanging="720"/>
                <w:rPr>
                  <w:noProof/>
                  <w:lang w:val="en-US"/>
                </w:rPr>
              </w:pPr>
              <w:r w:rsidRPr="001047AD">
                <w:rPr>
                  <w:noProof/>
                  <w:lang w:val="en-US"/>
                </w:rPr>
                <w:t xml:space="preserve">Singh, P., &amp; Manure, A. (2020). </w:t>
              </w:r>
              <w:r w:rsidRPr="001047AD">
                <w:rPr>
                  <w:i/>
                  <w:iCs/>
                  <w:noProof/>
                  <w:lang w:val="en-US"/>
                </w:rPr>
                <w:t>Learn TensorFlow 2.0.</w:t>
              </w:r>
              <w:r w:rsidRPr="001047AD">
                <w:rPr>
                  <w:noProof/>
                  <w:lang w:val="en-US"/>
                </w:rPr>
                <w:t xml:space="preserve"> Bangalore: APRESS.</w:t>
              </w:r>
            </w:p>
            <w:p w14:paraId="24F8CB5A" w14:textId="58ACBBBE" w:rsidR="0000113F" w:rsidRPr="006B02DF" w:rsidRDefault="00396487" w:rsidP="001047AD">
              <w:r>
                <w:rPr>
                  <w:b/>
                  <w:bCs/>
                </w:rPr>
                <w:fldChar w:fldCharType="end"/>
              </w:r>
            </w:p>
          </w:sdtContent>
        </w:sdt>
      </w:sdtContent>
    </w:sdt>
    <w:p w14:paraId="779E0A24" w14:textId="77777777" w:rsidR="00D1210C" w:rsidRPr="003B72E5" w:rsidRDefault="00D66827" w:rsidP="0000113F">
      <w:pPr>
        <w:spacing w:line="600" w:lineRule="auto"/>
        <w:jc w:val="both"/>
        <w:rPr>
          <w:rFonts w:ascii="Arial" w:hAnsi="Arial" w:cs="Arial"/>
          <w:b/>
          <w:sz w:val="40"/>
        </w:rPr>
      </w:pPr>
      <w:r w:rsidRPr="003B72E5">
        <w:rPr>
          <w:rFonts w:ascii="Arial" w:hAnsi="Arial" w:cs="Arial"/>
          <w:b/>
          <w:sz w:val="40"/>
        </w:rPr>
        <w:fldChar w:fldCharType="begin"/>
      </w:r>
      <w:r w:rsidRPr="003B72E5">
        <w:rPr>
          <w:rFonts w:ascii="Arial" w:hAnsi="Arial" w:cs="Arial"/>
          <w:b/>
          <w:sz w:val="40"/>
        </w:rPr>
        <w:instrText xml:space="preserve"> XE "Introducción" </w:instrText>
      </w:r>
      <w:r w:rsidRPr="003B72E5">
        <w:rPr>
          <w:rFonts w:ascii="Arial" w:hAnsi="Arial" w:cs="Arial"/>
          <w:b/>
          <w:sz w:val="40"/>
        </w:rPr>
        <w:fldChar w:fldCharType="end"/>
      </w:r>
      <w:r w:rsidRPr="003B72E5">
        <w:rPr>
          <w:rFonts w:ascii="Arial" w:hAnsi="Arial" w:cs="Arial"/>
          <w:b/>
          <w:sz w:val="40"/>
        </w:rPr>
        <w:fldChar w:fldCharType="begin"/>
      </w:r>
      <w:r w:rsidRPr="003B72E5">
        <w:rPr>
          <w:rFonts w:ascii="Arial" w:hAnsi="Arial" w:cs="Arial"/>
          <w:b/>
          <w:sz w:val="40"/>
        </w:rPr>
        <w:instrText xml:space="preserve"> XE "Profundiar sobre el tema"</w:instrText>
      </w:r>
      <w:r w:rsidRPr="003B72E5">
        <w:rPr>
          <w:rFonts w:ascii="Arial" w:hAnsi="Arial" w:cs="Arial"/>
          <w:b/>
          <w:sz w:val="40"/>
        </w:rPr>
        <w:fldChar w:fldCharType="begin"/>
      </w:r>
      <w:r w:rsidRPr="003B72E5">
        <w:rPr>
          <w:rFonts w:ascii="Arial" w:hAnsi="Arial" w:cs="Arial"/>
          <w:b/>
          <w:sz w:val="40"/>
        </w:rPr>
        <w:instrText xml:space="preserve"> INDEX \e "</w:instrText>
      </w:r>
      <w:r w:rsidRPr="003B72E5">
        <w:rPr>
          <w:rFonts w:ascii="Arial" w:hAnsi="Arial" w:cs="Arial"/>
          <w:b/>
          <w:sz w:val="40"/>
        </w:rPr>
        <w:tab/>
        <w:instrText xml:space="preserve">" \h "A" \c "2" \z "3082" </w:instrText>
      </w:r>
      <w:r w:rsidRPr="003B72E5">
        <w:rPr>
          <w:rFonts w:ascii="Arial" w:hAnsi="Arial" w:cs="Arial"/>
          <w:b/>
          <w:sz w:val="40"/>
        </w:rPr>
        <w:fldChar w:fldCharType="separate"/>
      </w:r>
    </w:p>
    <w:p w14:paraId="04F80E1A" w14:textId="77777777" w:rsidR="00D1210C" w:rsidRPr="003B72E5" w:rsidRDefault="00D1210C" w:rsidP="00D85B7F">
      <w:pPr>
        <w:spacing w:line="600" w:lineRule="auto"/>
        <w:rPr>
          <w:rFonts w:ascii="Arial" w:hAnsi="Arial" w:cs="Arial"/>
          <w:b/>
          <w:sz w:val="40"/>
        </w:rPr>
        <w:sectPr w:rsidR="00D1210C" w:rsidRPr="003B72E5" w:rsidSect="00D1210C">
          <w:footerReference w:type="default" r:id="rId36"/>
          <w:pgSz w:w="11906" w:h="16838"/>
          <w:pgMar w:top="1417" w:right="1701" w:bottom="1417" w:left="1701" w:header="708" w:footer="708" w:gutter="0"/>
          <w:pgNumType w:start="0"/>
          <w:cols w:space="708"/>
          <w:titlePg/>
          <w:docGrid w:linePitch="360"/>
        </w:sectPr>
      </w:pPr>
    </w:p>
    <w:p w14:paraId="3B41BB36" w14:textId="77777777" w:rsidR="00D1210C" w:rsidRPr="003B72E5" w:rsidRDefault="00D1210C" w:rsidP="00D85B7F">
      <w:pPr>
        <w:pStyle w:val="Ttulodendice"/>
        <w:keepNext/>
        <w:tabs>
          <w:tab w:val="right" w:leader="dot" w:pos="3882"/>
        </w:tabs>
        <w:spacing w:line="600" w:lineRule="auto"/>
        <w:rPr>
          <w:rFonts w:ascii="Arial" w:hAnsi="Arial" w:cs="Arial"/>
          <w:bCs w:val="0"/>
          <w:i w:val="0"/>
          <w:iCs w:val="0"/>
          <w:sz w:val="40"/>
          <w:szCs w:val="22"/>
        </w:rPr>
      </w:pPr>
      <w:r w:rsidRPr="003B72E5">
        <w:rPr>
          <w:rFonts w:ascii="Arial" w:hAnsi="Arial" w:cs="Arial"/>
          <w:bCs w:val="0"/>
          <w:i w:val="0"/>
          <w:iCs w:val="0"/>
          <w:sz w:val="40"/>
          <w:szCs w:val="22"/>
        </w:rPr>
        <w:instrText>I</w:instrText>
      </w:r>
    </w:p>
    <w:p w14:paraId="63B7D032" w14:textId="77777777" w:rsidR="00D1210C" w:rsidRPr="003B72E5" w:rsidRDefault="00D1210C" w:rsidP="00D85B7F">
      <w:pPr>
        <w:pStyle w:val="ndice1"/>
        <w:tabs>
          <w:tab w:val="right" w:leader="dot" w:pos="3882"/>
        </w:tabs>
        <w:spacing w:line="600" w:lineRule="auto"/>
        <w:rPr>
          <w:rFonts w:ascii="Arial" w:hAnsi="Arial" w:cs="Arial"/>
          <w:b/>
          <w:sz w:val="40"/>
          <w:szCs w:val="22"/>
        </w:rPr>
      </w:pPr>
      <w:r w:rsidRPr="003B72E5">
        <w:rPr>
          <w:rFonts w:ascii="Arial" w:hAnsi="Arial" w:cs="Arial"/>
          <w:b/>
          <w:sz w:val="40"/>
          <w:szCs w:val="22"/>
        </w:rPr>
        <w:instrText>Introducción</w:instrText>
      </w:r>
      <w:r w:rsidRPr="003B72E5">
        <w:rPr>
          <w:rFonts w:ascii="Arial" w:hAnsi="Arial" w:cs="Arial"/>
          <w:b/>
          <w:sz w:val="40"/>
          <w:szCs w:val="22"/>
        </w:rPr>
        <w:tab/>
        <w:instrText>1</w:instrText>
      </w:r>
    </w:p>
    <w:p w14:paraId="1DBAF63E" w14:textId="77777777" w:rsidR="00D1210C" w:rsidRPr="003B72E5" w:rsidRDefault="00D1210C" w:rsidP="00D85B7F">
      <w:pPr>
        <w:pStyle w:val="Ttulodendice"/>
        <w:keepNext/>
        <w:tabs>
          <w:tab w:val="right" w:leader="dot" w:pos="3882"/>
        </w:tabs>
        <w:spacing w:line="600" w:lineRule="auto"/>
        <w:rPr>
          <w:rFonts w:ascii="Arial" w:hAnsi="Arial" w:cs="Arial"/>
          <w:bCs w:val="0"/>
          <w:i w:val="0"/>
          <w:iCs w:val="0"/>
          <w:sz w:val="40"/>
          <w:szCs w:val="22"/>
        </w:rPr>
      </w:pPr>
      <w:r w:rsidRPr="003B72E5">
        <w:rPr>
          <w:rFonts w:ascii="Arial" w:hAnsi="Arial" w:cs="Arial"/>
          <w:bCs w:val="0"/>
          <w:i w:val="0"/>
          <w:iCs w:val="0"/>
          <w:sz w:val="40"/>
          <w:szCs w:val="22"/>
        </w:rPr>
        <w:instrText>P</w:instrText>
      </w:r>
    </w:p>
    <w:p w14:paraId="28856777" w14:textId="77777777" w:rsidR="00D1210C" w:rsidRPr="003B72E5" w:rsidRDefault="00D1210C" w:rsidP="00D85B7F">
      <w:pPr>
        <w:pStyle w:val="ndice1"/>
        <w:tabs>
          <w:tab w:val="right" w:leader="dot" w:pos="3882"/>
        </w:tabs>
        <w:spacing w:line="600" w:lineRule="auto"/>
        <w:rPr>
          <w:rFonts w:ascii="Arial" w:hAnsi="Arial" w:cs="Arial"/>
          <w:b/>
          <w:sz w:val="40"/>
          <w:szCs w:val="22"/>
        </w:rPr>
      </w:pPr>
      <w:r w:rsidRPr="003B72E5">
        <w:rPr>
          <w:rFonts w:ascii="Arial" w:hAnsi="Arial" w:cs="Arial"/>
          <w:b/>
          <w:sz w:val="40"/>
          <w:szCs w:val="22"/>
        </w:rPr>
        <w:instrText>Profundiar sobre el tema</w:instrText>
      </w:r>
      <w:r w:rsidRPr="003B72E5">
        <w:rPr>
          <w:rFonts w:ascii="Arial" w:hAnsi="Arial" w:cs="Arial"/>
          <w:b/>
          <w:sz w:val="40"/>
          <w:szCs w:val="22"/>
        </w:rPr>
        <w:tab/>
        <w:instrText>1</w:instrText>
      </w:r>
    </w:p>
    <w:p w14:paraId="20DF09E3" w14:textId="77777777" w:rsidR="00D1210C" w:rsidRPr="003B72E5" w:rsidRDefault="00D1210C" w:rsidP="00D85B7F">
      <w:pPr>
        <w:spacing w:line="600" w:lineRule="auto"/>
        <w:rPr>
          <w:rFonts w:ascii="Arial" w:hAnsi="Arial" w:cs="Arial"/>
          <w:b/>
          <w:sz w:val="40"/>
        </w:rPr>
        <w:sectPr w:rsidR="00D1210C" w:rsidRPr="003B72E5" w:rsidSect="00D1210C">
          <w:type w:val="continuous"/>
          <w:pgSz w:w="11906" w:h="16838"/>
          <w:pgMar w:top="1417" w:right="1701" w:bottom="1417" w:left="1701" w:header="708" w:footer="708" w:gutter="0"/>
          <w:cols w:num="2" w:space="720"/>
          <w:titlePg/>
          <w:docGrid w:linePitch="360"/>
        </w:sectPr>
      </w:pPr>
    </w:p>
    <w:p w14:paraId="278B1226" w14:textId="77777777" w:rsidR="00D66827" w:rsidRPr="003B72E5" w:rsidRDefault="00D66827">
      <w:pPr>
        <w:rPr>
          <w:rFonts w:ascii="Arial" w:hAnsi="Arial" w:cs="Arial"/>
          <w:b/>
        </w:rPr>
      </w:pPr>
      <w:r w:rsidRPr="003B72E5">
        <w:rPr>
          <w:rFonts w:ascii="Arial" w:hAnsi="Arial" w:cs="Arial"/>
          <w:b/>
          <w:sz w:val="40"/>
        </w:rPr>
        <w:fldChar w:fldCharType="end"/>
      </w:r>
      <w:r w:rsidRPr="003B72E5">
        <w:rPr>
          <w:rFonts w:ascii="Arial" w:hAnsi="Arial" w:cs="Arial"/>
          <w:b/>
          <w:sz w:val="40"/>
        </w:rPr>
        <w:instrText xml:space="preserve"> </w:instrText>
      </w:r>
      <w:r w:rsidRPr="003B72E5">
        <w:rPr>
          <w:rFonts w:ascii="Arial" w:hAnsi="Arial" w:cs="Arial"/>
          <w:b/>
          <w:sz w:val="40"/>
        </w:rPr>
        <w:fldChar w:fldCharType="end"/>
      </w:r>
    </w:p>
    <w:sectPr w:rsidR="00D66827" w:rsidRPr="003B72E5" w:rsidSect="00D1210C">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605B49" w14:textId="77777777" w:rsidR="00C62DDF" w:rsidRDefault="00C62DDF" w:rsidP="00D66827">
      <w:pPr>
        <w:spacing w:after="0" w:line="240" w:lineRule="auto"/>
      </w:pPr>
      <w:r>
        <w:separator/>
      </w:r>
    </w:p>
  </w:endnote>
  <w:endnote w:type="continuationSeparator" w:id="0">
    <w:p w14:paraId="519F7894" w14:textId="77777777" w:rsidR="00C62DDF" w:rsidRDefault="00C62DDF" w:rsidP="00D66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8013126"/>
      <w:docPartObj>
        <w:docPartGallery w:val="Page Numbers (Bottom of Page)"/>
        <w:docPartUnique/>
      </w:docPartObj>
    </w:sdtPr>
    <w:sdtEndPr>
      <w:rPr>
        <w:color w:val="7F7F7F" w:themeColor="background1" w:themeShade="7F"/>
        <w:spacing w:val="60"/>
      </w:rPr>
    </w:sdtEndPr>
    <w:sdtContent>
      <w:p w14:paraId="2EBC7579" w14:textId="77777777" w:rsidR="00730023" w:rsidRDefault="00730023">
        <w:pPr>
          <w:pStyle w:val="Piedepgina"/>
          <w:pBdr>
            <w:top w:val="single" w:sz="4" w:space="1" w:color="D9D9D9" w:themeColor="background1" w:themeShade="D9"/>
          </w:pBdr>
          <w:jc w:val="right"/>
        </w:pPr>
        <w:r>
          <w:fldChar w:fldCharType="begin"/>
        </w:r>
        <w:r>
          <w:instrText>PAGE   \* MERGEFORMAT</w:instrText>
        </w:r>
        <w:r>
          <w:fldChar w:fldCharType="separate"/>
        </w:r>
        <w:r>
          <w:rPr>
            <w:noProof/>
          </w:rPr>
          <w:t>33</w:t>
        </w:r>
        <w:r>
          <w:fldChar w:fldCharType="end"/>
        </w:r>
        <w:r>
          <w:t xml:space="preserve"> | </w:t>
        </w:r>
        <w:r>
          <w:rPr>
            <w:color w:val="7F7F7F" w:themeColor="background1" w:themeShade="7F"/>
            <w:spacing w:val="60"/>
          </w:rPr>
          <w:t>Página</w:t>
        </w:r>
      </w:p>
    </w:sdtContent>
  </w:sdt>
  <w:p w14:paraId="0EF37E5F" w14:textId="77777777" w:rsidR="00730023" w:rsidRDefault="007300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C64112" w14:textId="77777777" w:rsidR="00C62DDF" w:rsidRDefault="00C62DDF" w:rsidP="00D66827">
      <w:pPr>
        <w:spacing w:after="0" w:line="240" w:lineRule="auto"/>
      </w:pPr>
      <w:r>
        <w:separator/>
      </w:r>
    </w:p>
  </w:footnote>
  <w:footnote w:type="continuationSeparator" w:id="0">
    <w:p w14:paraId="787821BC" w14:textId="77777777" w:rsidR="00C62DDF" w:rsidRDefault="00C62DDF" w:rsidP="00D668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96DB3"/>
    <w:multiLevelType w:val="hybridMultilevel"/>
    <w:tmpl w:val="5504CE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333416"/>
    <w:multiLevelType w:val="hybridMultilevel"/>
    <w:tmpl w:val="D2C466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37A59D5"/>
    <w:multiLevelType w:val="hybridMultilevel"/>
    <w:tmpl w:val="E3EEE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C675239"/>
    <w:multiLevelType w:val="hybridMultilevel"/>
    <w:tmpl w:val="54DAA0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E043D77"/>
    <w:multiLevelType w:val="hybridMultilevel"/>
    <w:tmpl w:val="65D06CF2"/>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E710D79"/>
    <w:multiLevelType w:val="hybridMultilevel"/>
    <w:tmpl w:val="40265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03F3C6F"/>
    <w:multiLevelType w:val="hybridMultilevel"/>
    <w:tmpl w:val="5614B4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27B0549"/>
    <w:multiLevelType w:val="hybridMultilevel"/>
    <w:tmpl w:val="FE2A5F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3D02AB2"/>
    <w:multiLevelType w:val="hybridMultilevel"/>
    <w:tmpl w:val="60BEDEA6"/>
    <w:lvl w:ilvl="0" w:tplc="0C0A0003">
      <w:start w:val="1"/>
      <w:numFmt w:val="bullet"/>
      <w:lvlText w:val="o"/>
      <w:lvlJc w:val="left"/>
      <w:pPr>
        <w:ind w:left="2016" w:hanging="360"/>
      </w:pPr>
      <w:rPr>
        <w:rFonts w:ascii="Courier New" w:hAnsi="Courier New" w:cs="Courier New"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9" w15:restartNumberingAfterBreak="0">
    <w:nsid w:val="24F20B95"/>
    <w:multiLevelType w:val="multilevel"/>
    <w:tmpl w:val="B9CAEA26"/>
    <w:lvl w:ilvl="0">
      <w:start w:val="1"/>
      <w:numFmt w:val="decimal"/>
      <w:pStyle w:val="Ttulo1"/>
      <w:lvlText w:val="%1"/>
      <w:lvlJc w:val="left"/>
      <w:pPr>
        <w:ind w:left="432" w:hanging="432"/>
      </w:pPr>
      <w:rPr>
        <w:rFonts w:ascii="Arial" w:hAnsi="Arial" w:cs="Arial" w:hint="default"/>
        <w:color w:val="auto"/>
      </w:rPr>
    </w:lvl>
    <w:lvl w:ilvl="1">
      <w:start w:val="1"/>
      <w:numFmt w:val="decimal"/>
      <w:pStyle w:val="Ttulo2"/>
      <w:lvlText w:val="%1.%2"/>
      <w:lvlJc w:val="left"/>
      <w:pPr>
        <w:ind w:left="576" w:hanging="576"/>
      </w:pPr>
      <w:rPr>
        <w:rFonts w:ascii="Arial" w:hAnsi="Arial" w:cs="Arial" w:hint="default"/>
        <w:color w:val="auto"/>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2B657BF1"/>
    <w:multiLevelType w:val="hybridMultilevel"/>
    <w:tmpl w:val="2E561C7A"/>
    <w:lvl w:ilvl="0" w:tplc="0C0A0003">
      <w:start w:val="1"/>
      <w:numFmt w:val="bullet"/>
      <w:lvlText w:val="o"/>
      <w:lvlJc w:val="left"/>
      <w:pPr>
        <w:ind w:left="2016" w:hanging="360"/>
      </w:pPr>
      <w:rPr>
        <w:rFonts w:ascii="Courier New" w:hAnsi="Courier New" w:cs="Courier New"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11" w15:restartNumberingAfterBreak="0">
    <w:nsid w:val="2D7937D5"/>
    <w:multiLevelType w:val="hybridMultilevel"/>
    <w:tmpl w:val="5B30953C"/>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2" w15:restartNumberingAfterBreak="0">
    <w:nsid w:val="346826FC"/>
    <w:multiLevelType w:val="hybridMultilevel"/>
    <w:tmpl w:val="8B54AE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8554B84"/>
    <w:multiLevelType w:val="hybridMultilevel"/>
    <w:tmpl w:val="9C8658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8E02084"/>
    <w:multiLevelType w:val="hybridMultilevel"/>
    <w:tmpl w:val="40902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AE5351A"/>
    <w:multiLevelType w:val="hybridMultilevel"/>
    <w:tmpl w:val="E33E5340"/>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CC93E5B"/>
    <w:multiLevelType w:val="hybridMultilevel"/>
    <w:tmpl w:val="BF824E10"/>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EFE615B"/>
    <w:multiLevelType w:val="hybridMultilevel"/>
    <w:tmpl w:val="655E5566"/>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3F235633"/>
    <w:multiLevelType w:val="hybridMultilevel"/>
    <w:tmpl w:val="00368CB0"/>
    <w:lvl w:ilvl="0" w:tplc="0C0A0003">
      <w:start w:val="1"/>
      <w:numFmt w:val="bullet"/>
      <w:lvlText w:val="o"/>
      <w:lvlJc w:val="left"/>
      <w:pPr>
        <w:ind w:left="2016" w:hanging="360"/>
      </w:pPr>
      <w:rPr>
        <w:rFonts w:ascii="Courier New" w:hAnsi="Courier New" w:cs="Courier New"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19" w15:restartNumberingAfterBreak="0">
    <w:nsid w:val="47CC2A0B"/>
    <w:multiLevelType w:val="hybridMultilevel"/>
    <w:tmpl w:val="4DA4FF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82214B2"/>
    <w:multiLevelType w:val="hybridMultilevel"/>
    <w:tmpl w:val="459AA9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E1A0640"/>
    <w:multiLevelType w:val="hybridMultilevel"/>
    <w:tmpl w:val="E5A20C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F716A44"/>
    <w:multiLevelType w:val="hybridMultilevel"/>
    <w:tmpl w:val="123289D4"/>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55B0769F"/>
    <w:multiLevelType w:val="hybridMultilevel"/>
    <w:tmpl w:val="0214234E"/>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67D4212"/>
    <w:multiLevelType w:val="hybridMultilevel"/>
    <w:tmpl w:val="DFBE34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9026E8A"/>
    <w:multiLevelType w:val="hybridMultilevel"/>
    <w:tmpl w:val="E64810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951386B"/>
    <w:multiLevelType w:val="hybridMultilevel"/>
    <w:tmpl w:val="D33E91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A9D7058"/>
    <w:multiLevelType w:val="hybridMultilevel"/>
    <w:tmpl w:val="3B5A61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FA916F2"/>
    <w:multiLevelType w:val="hybridMultilevel"/>
    <w:tmpl w:val="F9527212"/>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612472E0"/>
    <w:multiLevelType w:val="hybridMultilevel"/>
    <w:tmpl w:val="E5FEE8E2"/>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9A16FF2"/>
    <w:multiLevelType w:val="hybridMultilevel"/>
    <w:tmpl w:val="D3BA38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A4F7DAE"/>
    <w:multiLevelType w:val="hybridMultilevel"/>
    <w:tmpl w:val="A0DA76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DDD6042"/>
    <w:multiLevelType w:val="hybridMultilevel"/>
    <w:tmpl w:val="41A6D404"/>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num w:numId="1">
    <w:abstractNumId w:val="9"/>
  </w:num>
  <w:num w:numId="2">
    <w:abstractNumId w:val="11"/>
  </w:num>
  <w:num w:numId="3">
    <w:abstractNumId w:val="18"/>
  </w:num>
  <w:num w:numId="4">
    <w:abstractNumId w:val="10"/>
  </w:num>
  <w:num w:numId="5">
    <w:abstractNumId w:val="8"/>
  </w:num>
  <w:num w:numId="6">
    <w:abstractNumId w:val="26"/>
  </w:num>
  <w:num w:numId="7">
    <w:abstractNumId w:val="0"/>
  </w:num>
  <w:num w:numId="8">
    <w:abstractNumId w:val="27"/>
  </w:num>
  <w:num w:numId="9">
    <w:abstractNumId w:val="13"/>
  </w:num>
  <w:num w:numId="10">
    <w:abstractNumId w:val="2"/>
  </w:num>
  <w:num w:numId="11">
    <w:abstractNumId w:val="6"/>
  </w:num>
  <w:num w:numId="12">
    <w:abstractNumId w:val="21"/>
  </w:num>
  <w:num w:numId="13">
    <w:abstractNumId w:val="7"/>
  </w:num>
  <w:num w:numId="14">
    <w:abstractNumId w:val="20"/>
  </w:num>
  <w:num w:numId="15">
    <w:abstractNumId w:val="29"/>
  </w:num>
  <w:num w:numId="16">
    <w:abstractNumId w:val="15"/>
  </w:num>
  <w:num w:numId="17">
    <w:abstractNumId w:val="1"/>
  </w:num>
  <w:num w:numId="18">
    <w:abstractNumId w:val="32"/>
  </w:num>
  <w:num w:numId="19">
    <w:abstractNumId w:val="22"/>
  </w:num>
  <w:num w:numId="20">
    <w:abstractNumId w:val="23"/>
  </w:num>
  <w:num w:numId="21">
    <w:abstractNumId w:val="17"/>
  </w:num>
  <w:num w:numId="22">
    <w:abstractNumId w:val="4"/>
  </w:num>
  <w:num w:numId="23">
    <w:abstractNumId w:val="28"/>
  </w:num>
  <w:num w:numId="24">
    <w:abstractNumId w:val="16"/>
  </w:num>
  <w:num w:numId="25">
    <w:abstractNumId w:val="25"/>
  </w:num>
  <w:num w:numId="26">
    <w:abstractNumId w:val="5"/>
  </w:num>
  <w:num w:numId="27">
    <w:abstractNumId w:val="30"/>
  </w:num>
  <w:num w:numId="28">
    <w:abstractNumId w:val="12"/>
  </w:num>
  <w:num w:numId="29">
    <w:abstractNumId w:val="31"/>
  </w:num>
  <w:num w:numId="30">
    <w:abstractNumId w:val="14"/>
  </w:num>
  <w:num w:numId="31">
    <w:abstractNumId w:val="19"/>
  </w:num>
  <w:num w:numId="32">
    <w:abstractNumId w:val="3"/>
  </w:num>
  <w:num w:numId="33">
    <w:abstractNumId w:val="2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es-ES" w:vendorID="64" w:dllVersion="6" w:nlCheck="1" w:checkStyle="1"/>
  <w:activeWritingStyle w:appName="MSWord" w:lang="en-GB" w:vendorID="64" w:dllVersion="6" w:nlCheck="1" w:checkStyle="1"/>
  <w:activeWritingStyle w:appName="MSWord" w:lang="es-ES_tradnl" w:vendorID="64" w:dllVersion="6" w:nlCheck="1" w:checkStyle="1"/>
  <w:activeWritingStyle w:appName="MSWord" w:lang="es-ES" w:vendorID="64" w:dllVersion="4096" w:nlCheck="1" w:checkStyle="0"/>
  <w:activeWritingStyle w:appName="MSWord" w:lang="en-GB" w:vendorID="64" w:dllVersion="4096" w:nlCheck="1" w:checkStyle="0"/>
  <w:activeWritingStyle w:appName="MSWord" w:lang="es-ES_tradnl"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493"/>
    <w:rsid w:val="000008DB"/>
    <w:rsid w:val="0000113F"/>
    <w:rsid w:val="00007ADB"/>
    <w:rsid w:val="00011C2F"/>
    <w:rsid w:val="000307F1"/>
    <w:rsid w:val="00037BBF"/>
    <w:rsid w:val="0004129D"/>
    <w:rsid w:val="0004786A"/>
    <w:rsid w:val="00061CD2"/>
    <w:rsid w:val="000620CC"/>
    <w:rsid w:val="00063200"/>
    <w:rsid w:val="000744F4"/>
    <w:rsid w:val="000770C9"/>
    <w:rsid w:val="000846E2"/>
    <w:rsid w:val="000929C1"/>
    <w:rsid w:val="000957F0"/>
    <w:rsid w:val="000A0D0D"/>
    <w:rsid w:val="000A4691"/>
    <w:rsid w:val="000C3067"/>
    <w:rsid w:val="000D7D1D"/>
    <w:rsid w:val="000E613B"/>
    <w:rsid w:val="000F2B91"/>
    <w:rsid w:val="00100EDB"/>
    <w:rsid w:val="00102727"/>
    <w:rsid w:val="00102A62"/>
    <w:rsid w:val="00103EDA"/>
    <w:rsid w:val="001047AD"/>
    <w:rsid w:val="001066CD"/>
    <w:rsid w:val="00107B6A"/>
    <w:rsid w:val="00113193"/>
    <w:rsid w:val="00134797"/>
    <w:rsid w:val="00143C80"/>
    <w:rsid w:val="0014723E"/>
    <w:rsid w:val="00160B22"/>
    <w:rsid w:val="001625B6"/>
    <w:rsid w:val="001632AD"/>
    <w:rsid w:val="00163C71"/>
    <w:rsid w:val="00175DDB"/>
    <w:rsid w:val="0017739C"/>
    <w:rsid w:val="00190B9A"/>
    <w:rsid w:val="00192544"/>
    <w:rsid w:val="00193CB6"/>
    <w:rsid w:val="00194078"/>
    <w:rsid w:val="001A1811"/>
    <w:rsid w:val="001A74D7"/>
    <w:rsid w:val="001A7673"/>
    <w:rsid w:val="001B1A8F"/>
    <w:rsid w:val="001B5632"/>
    <w:rsid w:val="001C44FC"/>
    <w:rsid w:val="001D5DA7"/>
    <w:rsid w:val="001D7624"/>
    <w:rsid w:val="001E16C2"/>
    <w:rsid w:val="001E3BED"/>
    <w:rsid w:val="001E546A"/>
    <w:rsid w:val="001F2389"/>
    <w:rsid w:val="001F791E"/>
    <w:rsid w:val="002011C6"/>
    <w:rsid w:val="0020258F"/>
    <w:rsid w:val="00211A4C"/>
    <w:rsid w:val="002226E7"/>
    <w:rsid w:val="00230FC4"/>
    <w:rsid w:val="00237AFC"/>
    <w:rsid w:val="002417D6"/>
    <w:rsid w:val="0024199B"/>
    <w:rsid w:val="00247766"/>
    <w:rsid w:val="002625E5"/>
    <w:rsid w:val="00282830"/>
    <w:rsid w:val="00283B25"/>
    <w:rsid w:val="002909C1"/>
    <w:rsid w:val="00291F4A"/>
    <w:rsid w:val="0029398A"/>
    <w:rsid w:val="002A22AC"/>
    <w:rsid w:val="002A34CA"/>
    <w:rsid w:val="002C2F45"/>
    <w:rsid w:val="002D1BD2"/>
    <w:rsid w:val="002D3024"/>
    <w:rsid w:val="002D5546"/>
    <w:rsid w:val="002F3639"/>
    <w:rsid w:val="002F448D"/>
    <w:rsid w:val="0031179A"/>
    <w:rsid w:val="00325253"/>
    <w:rsid w:val="003547BB"/>
    <w:rsid w:val="003556BD"/>
    <w:rsid w:val="00360769"/>
    <w:rsid w:val="003713C5"/>
    <w:rsid w:val="003958B9"/>
    <w:rsid w:val="00396487"/>
    <w:rsid w:val="003A1B3E"/>
    <w:rsid w:val="003A5863"/>
    <w:rsid w:val="003B0548"/>
    <w:rsid w:val="003B1B8C"/>
    <w:rsid w:val="003B527B"/>
    <w:rsid w:val="003B72E5"/>
    <w:rsid w:val="003D5A56"/>
    <w:rsid w:val="003F341A"/>
    <w:rsid w:val="003F3E55"/>
    <w:rsid w:val="003F3EEB"/>
    <w:rsid w:val="003F59FE"/>
    <w:rsid w:val="00410863"/>
    <w:rsid w:val="00410D43"/>
    <w:rsid w:val="004129DE"/>
    <w:rsid w:val="004159EA"/>
    <w:rsid w:val="00420404"/>
    <w:rsid w:val="00427E3F"/>
    <w:rsid w:val="004326E3"/>
    <w:rsid w:val="00445015"/>
    <w:rsid w:val="00450D5A"/>
    <w:rsid w:val="00452C9B"/>
    <w:rsid w:val="00456073"/>
    <w:rsid w:val="0046543F"/>
    <w:rsid w:val="0046702E"/>
    <w:rsid w:val="00472CBD"/>
    <w:rsid w:val="00484912"/>
    <w:rsid w:val="004A0392"/>
    <w:rsid w:val="004A32FB"/>
    <w:rsid w:val="004B326E"/>
    <w:rsid w:val="004B37FB"/>
    <w:rsid w:val="004D690A"/>
    <w:rsid w:val="004E4923"/>
    <w:rsid w:val="004E5690"/>
    <w:rsid w:val="004E6DA9"/>
    <w:rsid w:val="004F352D"/>
    <w:rsid w:val="004F5BFE"/>
    <w:rsid w:val="004F7C8F"/>
    <w:rsid w:val="0050298E"/>
    <w:rsid w:val="005121F6"/>
    <w:rsid w:val="00551F01"/>
    <w:rsid w:val="0056258F"/>
    <w:rsid w:val="00570382"/>
    <w:rsid w:val="0059699F"/>
    <w:rsid w:val="005A418D"/>
    <w:rsid w:val="005B0E9A"/>
    <w:rsid w:val="005B1F77"/>
    <w:rsid w:val="005B2BF0"/>
    <w:rsid w:val="005B4D99"/>
    <w:rsid w:val="005C3883"/>
    <w:rsid w:val="005C7290"/>
    <w:rsid w:val="005D19A0"/>
    <w:rsid w:val="005D1FE5"/>
    <w:rsid w:val="005E0685"/>
    <w:rsid w:val="005E2733"/>
    <w:rsid w:val="005E48BE"/>
    <w:rsid w:val="005E5039"/>
    <w:rsid w:val="005F35D6"/>
    <w:rsid w:val="005F568F"/>
    <w:rsid w:val="005F6B3A"/>
    <w:rsid w:val="005F7E80"/>
    <w:rsid w:val="00602A10"/>
    <w:rsid w:val="00602A55"/>
    <w:rsid w:val="00603644"/>
    <w:rsid w:val="00607BC4"/>
    <w:rsid w:val="00616521"/>
    <w:rsid w:val="00625F46"/>
    <w:rsid w:val="00631773"/>
    <w:rsid w:val="00636BEB"/>
    <w:rsid w:val="00642CC1"/>
    <w:rsid w:val="00642D01"/>
    <w:rsid w:val="006530E6"/>
    <w:rsid w:val="0065463E"/>
    <w:rsid w:val="0066247D"/>
    <w:rsid w:val="00670932"/>
    <w:rsid w:val="00674563"/>
    <w:rsid w:val="006862BC"/>
    <w:rsid w:val="00690138"/>
    <w:rsid w:val="00692085"/>
    <w:rsid w:val="0069477F"/>
    <w:rsid w:val="006951A9"/>
    <w:rsid w:val="006A50A8"/>
    <w:rsid w:val="006A6EAF"/>
    <w:rsid w:val="006A77D5"/>
    <w:rsid w:val="006B02DF"/>
    <w:rsid w:val="006B0F49"/>
    <w:rsid w:val="006B5A03"/>
    <w:rsid w:val="006E0178"/>
    <w:rsid w:val="006E2FFE"/>
    <w:rsid w:val="006E5337"/>
    <w:rsid w:val="006F1F43"/>
    <w:rsid w:val="00705AD5"/>
    <w:rsid w:val="00705EF7"/>
    <w:rsid w:val="007121FB"/>
    <w:rsid w:val="0071525F"/>
    <w:rsid w:val="007275C6"/>
    <w:rsid w:val="00730023"/>
    <w:rsid w:val="00730C23"/>
    <w:rsid w:val="00731CBA"/>
    <w:rsid w:val="007339A4"/>
    <w:rsid w:val="007454BA"/>
    <w:rsid w:val="007501D9"/>
    <w:rsid w:val="00751A90"/>
    <w:rsid w:val="007531AB"/>
    <w:rsid w:val="007643B8"/>
    <w:rsid w:val="00774D63"/>
    <w:rsid w:val="007776AA"/>
    <w:rsid w:val="00783C94"/>
    <w:rsid w:val="00794826"/>
    <w:rsid w:val="00797172"/>
    <w:rsid w:val="007C4FCF"/>
    <w:rsid w:val="007D0FCE"/>
    <w:rsid w:val="007D5AA4"/>
    <w:rsid w:val="007E0E7E"/>
    <w:rsid w:val="007E2DF0"/>
    <w:rsid w:val="007E3DCC"/>
    <w:rsid w:val="0080197E"/>
    <w:rsid w:val="0080612F"/>
    <w:rsid w:val="0082109F"/>
    <w:rsid w:val="00821B0D"/>
    <w:rsid w:val="00821E58"/>
    <w:rsid w:val="00826C4A"/>
    <w:rsid w:val="0082771B"/>
    <w:rsid w:val="008478C6"/>
    <w:rsid w:val="00897441"/>
    <w:rsid w:val="008A0D52"/>
    <w:rsid w:val="008A10CD"/>
    <w:rsid w:val="008A2D35"/>
    <w:rsid w:val="008A2F1A"/>
    <w:rsid w:val="008A40BD"/>
    <w:rsid w:val="008A7D25"/>
    <w:rsid w:val="008A7DCD"/>
    <w:rsid w:val="008B0105"/>
    <w:rsid w:val="008C08B6"/>
    <w:rsid w:val="008C78B4"/>
    <w:rsid w:val="008D1819"/>
    <w:rsid w:val="008D3743"/>
    <w:rsid w:val="008E1AFA"/>
    <w:rsid w:val="008E7068"/>
    <w:rsid w:val="008F5FF9"/>
    <w:rsid w:val="009141F4"/>
    <w:rsid w:val="009200DE"/>
    <w:rsid w:val="0092141D"/>
    <w:rsid w:val="00922692"/>
    <w:rsid w:val="00923348"/>
    <w:rsid w:val="00925F13"/>
    <w:rsid w:val="0092692C"/>
    <w:rsid w:val="009326E0"/>
    <w:rsid w:val="0093633D"/>
    <w:rsid w:val="00937BE8"/>
    <w:rsid w:val="00937CCA"/>
    <w:rsid w:val="0095122E"/>
    <w:rsid w:val="00961173"/>
    <w:rsid w:val="0096282F"/>
    <w:rsid w:val="00966DAB"/>
    <w:rsid w:val="009725FE"/>
    <w:rsid w:val="009769B7"/>
    <w:rsid w:val="009837E0"/>
    <w:rsid w:val="009862FC"/>
    <w:rsid w:val="009A460B"/>
    <w:rsid w:val="009A51B1"/>
    <w:rsid w:val="009A6711"/>
    <w:rsid w:val="009B06E8"/>
    <w:rsid w:val="009B12CB"/>
    <w:rsid w:val="009B130F"/>
    <w:rsid w:val="009B780E"/>
    <w:rsid w:val="009C1331"/>
    <w:rsid w:val="009C2272"/>
    <w:rsid w:val="009C3F57"/>
    <w:rsid w:val="009D145A"/>
    <w:rsid w:val="009D2DA6"/>
    <w:rsid w:val="009E63DE"/>
    <w:rsid w:val="009F251B"/>
    <w:rsid w:val="00A013AC"/>
    <w:rsid w:val="00A1742F"/>
    <w:rsid w:val="00A23CBD"/>
    <w:rsid w:val="00A55655"/>
    <w:rsid w:val="00A571F2"/>
    <w:rsid w:val="00A66B5E"/>
    <w:rsid w:val="00A74D4B"/>
    <w:rsid w:val="00A76F45"/>
    <w:rsid w:val="00A813B5"/>
    <w:rsid w:val="00A853CC"/>
    <w:rsid w:val="00A9278D"/>
    <w:rsid w:val="00A94EB6"/>
    <w:rsid w:val="00A97B5C"/>
    <w:rsid w:val="00AA2DD0"/>
    <w:rsid w:val="00AB57AC"/>
    <w:rsid w:val="00AC06CB"/>
    <w:rsid w:val="00AC2A77"/>
    <w:rsid w:val="00AC67EE"/>
    <w:rsid w:val="00AD5FAD"/>
    <w:rsid w:val="00AF4AF7"/>
    <w:rsid w:val="00AF5484"/>
    <w:rsid w:val="00B04CC0"/>
    <w:rsid w:val="00B20EED"/>
    <w:rsid w:val="00B40BD5"/>
    <w:rsid w:val="00B513D7"/>
    <w:rsid w:val="00B5353C"/>
    <w:rsid w:val="00B57DC1"/>
    <w:rsid w:val="00B827E4"/>
    <w:rsid w:val="00B92BCE"/>
    <w:rsid w:val="00B93F13"/>
    <w:rsid w:val="00B961DD"/>
    <w:rsid w:val="00B97936"/>
    <w:rsid w:val="00BB4E9B"/>
    <w:rsid w:val="00BC19F3"/>
    <w:rsid w:val="00BC2A63"/>
    <w:rsid w:val="00BC469F"/>
    <w:rsid w:val="00BD55F1"/>
    <w:rsid w:val="00BD73DB"/>
    <w:rsid w:val="00BE5AE5"/>
    <w:rsid w:val="00BF069D"/>
    <w:rsid w:val="00BF1762"/>
    <w:rsid w:val="00BF611A"/>
    <w:rsid w:val="00C02088"/>
    <w:rsid w:val="00C14EEA"/>
    <w:rsid w:val="00C15578"/>
    <w:rsid w:val="00C24881"/>
    <w:rsid w:val="00C26933"/>
    <w:rsid w:val="00C30B4C"/>
    <w:rsid w:val="00C321B0"/>
    <w:rsid w:val="00C36253"/>
    <w:rsid w:val="00C47A3A"/>
    <w:rsid w:val="00C5030E"/>
    <w:rsid w:val="00C52010"/>
    <w:rsid w:val="00C60C2B"/>
    <w:rsid w:val="00C60C7F"/>
    <w:rsid w:val="00C62DDF"/>
    <w:rsid w:val="00C67FE9"/>
    <w:rsid w:val="00C840A4"/>
    <w:rsid w:val="00C85493"/>
    <w:rsid w:val="00CA09E6"/>
    <w:rsid w:val="00CA4145"/>
    <w:rsid w:val="00CA6F6B"/>
    <w:rsid w:val="00CC793A"/>
    <w:rsid w:val="00CD00A4"/>
    <w:rsid w:val="00CD26AD"/>
    <w:rsid w:val="00CD49F8"/>
    <w:rsid w:val="00CE1AE9"/>
    <w:rsid w:val="00CF14B8"/>
    <w:rsid w:val="00CF2D08"/>
    <w:rsid w:val="00CF7C3C"/>
    <w:rsid w:val="00D021A1"/>
    <w:rsid w:val="00D11E8A"/>
    <w:rsid w:val="00D1210C"/>
    <w:rsid w:val="00D16342"/>
    <w:rsid w:val="00D43239"/>
    <w:rsid w:val="00D613C6"/>
    <w:rsid w:val="00D61F68"/>
    <w:rsid w:val="00D66827"/>
    <w:rsid w:val="00D705AE"/>
    <w:rsid w:val="00D74630"/>
    <w:rsid w:val="00D85496"/>
    <w:rsid w:val="00D85B7F"/>
    <w:rsid w:val="00D93CB5"/>
    <w:rsid w:val="00DA5AF4"/>
    <w:rsid w:val="00DA77E0"/>
    <w:rsid w:val="00DB1AFB"/>
    <w:rsid w:val="00DB2F3B"/>
    <w:rsid w:val="00DE2DCE"/>
    <w:rsid w:val="00DF2512"/>
    <w:rsid w:val="00DF56C8"/>
    <w:rsid w:val="00E00F81"/>
    <w:rsid w:val="00E031E1"/>
    <w:rsid w:val="00E056D5"/>
    <w:rsid w:val="00E05CD6"/>
    <w:rsid w:val="00E07077"/>
    <w:rsid w:val="00E11D67"/>
    <w:rsid w:val="00E325BE"/>
    <w:rsid w:val="00E32B73"/>
    <w:rsid w:val="00E3760E"/>
    <w:rsid w:val="00E42496"/>
    <w:rsid w:val="00E45D00"/>
    <w:rsid w:val="00E54B89"/>
    <w:rsid w:val="00E565E6"/>
    <w:rsid w:val="00E60002"/>
    <w:rsid w:val="00E657C6"/>
    <w:rsid w:val="00E7296C"/>
    <w:rsid w:val="00E91504"/>
    <w:rsid w:val="00E9317A"/>
    <w:rsid w:val="00EA3206"/>
    <w:rsid w:val="00EA43EA"/>
    <w:rsid w:val="00EC52E5"/>
    <w:rsid w:val="00EC61D7"/>
    <w:rsid w:val="00ED0285"/>
    <w:rsid w:val="00EE3011"/>
    <w:rsid w:val="00EE7BC7"/>
    <w:rsid w:val="00EE7D09"/>
    <w:rsid w:val="00F072A4"/>
    <w:rsid w:val="00F1379E"/>
    <w:rsid w:val="00F1632A"/>
    <w:rsid w:val="00F21FEB"/>
    <w:rsid w:val="00F253B4"/>
    <w:rsid w:val="00F255F2"/>
    <w:rsid w:val="00F27927"/>
    <w:rsid w:val="00F52ED8"/>
    <w:rsid w:val="00F53777"/>
    <w:rsid w:val="00F56E06"/>
    <w:rsid w:val="00F60D71"/>
    <w:rsid w:val="00F6700C"/>
    <w:rsid w:val="00F703A7"/>
    <w:rsid w:val="00F902B7"/>
    <w:rsid w:val="00F949E6"/>
    <w:rsid w:val="00F97065"/>
    <w:rsid w:val="00FB794B"/>
    <w:rsid w:val="00FD21E4"/>
    <w:rsid w:val="00FD500A"/>
    <w:rsid w:val="00FD59FC"/>
    <w:rsid w:val="00FD7D14"/>
    <w:rsid w:val="00FE24AE"/>
    <w:rsid w:val="00FF1D79"/>
    <w:rsid w:val="00FF26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D6D40"/>
  <w15:chartTrackingRefBased/>
  <w15:docId w15:val="{83002364-EFFB-413F-91DE-ADA648958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113F"/>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B72E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B72E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B72E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3B72E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3B72E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3B72E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3B72E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B72E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8549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85493"/>
    <w:rPr>
      <w:rFonts w:eastAsiaTheme="minorEastAsia"/>
      <w:lang w:eastAsia="es-ES"/>
    </w:rPr>
  </w:style>
  <w:style w:type="paragraph" w:styleId="Encabezado">
    <w:name w:val="header"/>
    <w:basedOn w:val="Normal"/>
    <w:link w:val="EncabezadoCar"/>
    <w:uiPriority w:val="99"/>
    <w:unhideWhenUsed/>
    <w:rsid w:val="00D668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6827"/>
  </w:style>
  <w:style w:type="paragraph" w:styleId="Piedepgina">
    <w:name w:val="footer"/>
    <w:basedOn w:val="Normal"/>
    <w:link w:val="PiedepginaCar"/>
    <w:uiPriority w:val="99"/>
    <w:unhideWhenUsed/>
    <w:rsid w:val="00D668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6827"/>
  </w:style>
  <w:style w:type="paragraph" w:styleId="ndice1">
    <w:name w:val="index 1"/>
    <w:basedOn w:val="Normal"/>
    <w:next w:val="Normal"/>
    <w:autoRedefine/>
    <w:uiPriority w:val="99"/>
    <w:unhideWhenUsed/>
    <w:rsid w:val="00D66827"/>
    <w:pPr>
      <w:spacing w:after="0"/>
      <w:ind w:left="220" w:hanging="220"/>
    </w:pPr>
    <w:rPr>
      <w:rFonts w:cstheme="minorHAnsi"/>
      <w:sz w:val="20"/>
      <w:szCs w:val="20"/>
    </w:rPr>
  </w:style>
  <w:style w:type="paragraph" w:styleId="ndice2">
    <w:name w:val="index 2"/>
    <w:basedOn w:val="Normal"/>
    <w:next w:val="Normal"/>
    <w:autoRedefine/>
    <w:uiPriority w:val="99"/>
    <w:unhideWhenUsed/>
    <w:rsid w:val="00D66827"/>
    <w:pPr>
      <w:spacing w:after="0"/>
      <w:ind w:left="440" w:hanging="220"/>
    </w:pPr>
    <w:rPr>
      <w:rFonts w:cstheme="minorHAnsi"/>
      <w:sz w:val="20"/>
      <w:szCs w:val="20"/>
    </w:rPr>
  </w:style>
  <w:style w:type="paragraph" w:styleId="ndice3">
    <w:name w:val="index 3"/>
    <w:basedOn w:val="Normal"/>
    <w:next w:val="Normal"/>
    <w:autoRedefine/>
    <w:uiPriority w:val="99"/>
    <w:unhideWhenUsed/>
    <w:rsid w:val="00D66827"/>
    <w:pPr>
      <w:spacing w:after="0"/>
      <w:ind w:left="660" w:hanging="220"/>
    </w:pPr>
    <w:rPr>
      <w:rFonts w:cstheme="minorHAnsi"/>
      <w:sz w:val="20"/>
      <w:szCs w:val="20"/>
    </w:rPr>
  </w:style>
  <w:style w:type="paragraph" w:styleId="ndice4">
    <w:name w:val="index 4"/>
    <w:basedOn w:val="Normal"/>
    <w:next w:val="Normal"/>
    <w:autoRedefine/>
    <w:uiPriority w:val="99"/>
    <w:unhideWhenUsed/>
    <w:rsid w:val="00D66827"/>
    <w:pPr>
      <w:spacing w:after="0"/>
      <w:ind w:left="880" w:hanging="220"/>
    </w:pPr>
    <w:rPr>
      <w:rFonts w:cstheme="minorHAnsi"/>
      <w:sz w:val="20"/>
      <w:szCs w:val="20"/>
    </w:rPr>
  </w:style>
  <w:style w:type="paragraph" w:styleId="ndice5">
    <w:name w:val="index 5"/>
    <w:basedOn w:val="Normal"/>
    <w:next w:val="Normal"/>
    <w:autoRedefine/>
    <w:uiPriority w:val="99"/>
    <w:unhideWhenUsed/>
    <w:rsid w:val="00D66827"/>
    <w:pPr>
      <w:spacing w:after="0"/>
      <w:ind w:left="1100" w:hanging="220"/>
    </w:pPr>
    <w:rPr>
      <w:rFonts w:cstheme="minorHAnsi"/>
      <w:sz w:val="20"/>
      <w:szCs w:val="20"/>
    </w:rPr>
  </w:style>
  <w:style w:type="paragraph" w:styleId="ndice6">
    <w:name w:val="index 6"/>
    <w:basedOn w:val="Normal"/>
    <w:next w:val="Normal"/>
    <w:autoRedefine/>
    <w:uiPriority w:val="99"/>
    <w:unhideWhenUsed/>
    <w:rsid w:val="00D66827"/>
    <w:pPr>
      <w:spacing w:after="0"/>
      <w:ind w:left="1320" w:hanging="220"/>
    </w:pPr>
    <w:rPr>
      <w:rFonts w:cstheme="minorHAnsi"/>
      <w:sz w:val="20"/>
      <w:szCs w:val="20"/>
    </w:rPr>
  </w:style>
  <w:style w:type="paragraph" w:styleId="ndice7">
    <w:name w:val="index 7"/>
    <w:basedOn w:val="Normal"/>
    <w:next w:val="Normal"/>
    <w:autoRedefine/>
    <w:uiPriority w:val="99"/>
    <w:unhideWhenUsed/>
    <w:rsid w:val="00D66827"/>
    <w:pPr>
      <w:spacing w:after="0"/>
      <w:ind w:left="1540" w:hanging="220"/>
    </w:pPr>
    <w:rPr>
      <w:rFonts w:cstheme="minorHAnsi"/>
      <w:sz w:val="20"/>
      <w:szCs w:val="20"/>
    </w:rPr>
  </w:style>
  <w:style w:type="paragraph" w:styleId="ndice8">
    <w:name w:val="index 8"/>
    <w:basedOn w:val="Normal"/>
    <w:next w:val="Normal"/>
    <w:autoRedefine/>
    <w:uiPriority w:val="99"/>
    <w:unhideWhenUsed/>
    <w:rsid w:val="00D66827"/>
    <w:pPr>
      <w:spacing w:after="0"/>
      <w:ind w:left="1760" w:hanging="220"/>
    </w:pPr>
    <w:rPr>
      <w:rFonts w:cstheme="minorHAnsi"/>
      <w:sz w:val="20"/>
      <w:szCs w:val="20"/>
    </w:rPr>
  </w:style>
  <w:style w:type="paragraph" w:styleId="ndice9">
    <w:name w:val="index 9"/>
    <w:basedOn w:val="Normal"/>
    <w:next w:val="Normal"/>
    <w:autoRedefine/>
    <w:uiPriority w:val="99"/>
    <w:unhideWhenUsed/>
    <w:rsid w:val="00D66827"/>
    <w:pPr>
      <w:spacing w:after="0"/>
      <w:ind w:left="1980" w:hanging="220"/>
    </w:pPr>
    <w:rPr>
      <w:rFonts w:cstheme="minorHAnsi"/>
      <w:sz w:val="20"/>
      <w:szCs w:val="20"/>
    </w:rPr>
  </w:style>
  <w:style w:type="paragraph" w:styleId="Ttulodendice">
    <w:name w:val="index heading"/>
    <w:basedOn w:val="Normal"/>
    <w:next w:val="ndice1"/>
    <w:uiPriority w:val="99"/>
    <w:unhideWhenUsed/>
    <w:rsid w:val="00D66827"/>
    <w:pPr>
      <w:spacing w:before="120" w:after="120"/>
    </w:pPr>
    <w:rPr>
      <w:rFonts w:cstheme="minorHAnsi"/>
      <w:b/>
      <w:bCs/>
      <w:i/>
      <w:iCs/>
      <w:sz w:val="20"/>
      <w:szCs w:val="20"/>
    </w:rPr>
  </w:style>
  <w:style w:type="paragraph" w:styleId="Prrafodelista">
    <w:name w:val="List Paragraph"/>
    <w:basedOn w:val="Normal"/>
    <w:uiPriority w:val="34"/>
    <w:qFormat/>
    <w:rsid w:val="00D1210C"/>
    <w:pPr>
      <w:ind w:left="720"/>
      <w:contextualSpacing/>
    </w:pPr>
  </w:style>
  <w:style w:type="character" w:customStyle="1" w:styleId="Ttulo1Car">
    <w:name w:val="Título 1 Car"/>
    <w:basedOn w:val="Fuentedeprrafopredeter"/>
    <w:link w:val="Ttulo1"/>
    <w:uiPriority w:val="9"/>
    <w:rsid w:val="0000113F"/>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0113F"/>
    <w:pPr>
      <w:outlineLvl w:val="9"/>
    </w:pPr>
    <w:rPr>
      <w:lang w:eastAsia="es-ES"/>
    </w:rPr>
  </w:style>
  <w:style w:type="paragraph" w:styleId="Ttulo">
    <w:name w:val="Title"/>
    <w:basedOn w:val="Normal"/>
    <w:next w:val="Normal"/>
    <w:link w:val="TtuloCar"/>
    <w:uiPriority w:val="10"/>
    <w:qFormat/>
    <w:rsid w:val="00937C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7CCA"/>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14723E"/>
    <w:pPr>
      <w:spacing w:before="360" w:after="0"/>
    </w:pPr>
    <w:rPr>
      <w:rFonts w:ascii="Arial" w:hAnsi="Arial" w:cstheme="majorHAnsi"/>
      <w:b/>
      <w:bCs/>
      <w:caps/>
      <w:szCs w:val="24"/>
    </w:rPr>
  </w:style>
  <w:style w:type="character" w:styleId="Hipervnculo">
    <w:name w:val="Hyperlink"/>
    <w:basedOn w:val="Fuentedeprrafopredeter"/>
    <w:uiPriority w:val="99"/>
    <w:unhideWhenUsed/>
    <w:rsid w:val="00937CCA"/>
    <w:rPr>
      <w:color w:val="0563C1" w:themeColor="hyperlink"/>
      <w:u w:val="single"/>
    </w:rPr>
  </w:style>
  <w:style w:type="character" w:customStyle="1" w:styleId="Ttulo2Car">
    <w:name w:val="Título 2 Car"/>
    <w:basedOn w:val="Fuentedeprrafopredeter"/>
    <w:link w:val="Ttulo2"/>
    <w:uiPriority w:val="9"/>
    <w:rsid w:val="003B72E5"/>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4723E"/>
    <w:pPr>
      <w:spacing w:before="240" w:after="0"/>
    </w:pPr>
    <w:rPr>
      <w:rFonts w:ascii="Arial" w:hAnsi="Arial" w:cstheme="minorHAnsi"/>
      <w:b/>
      <w:bCs/>
      <w:sz w:val="18"/>
      <w:szCs w:val="20"/>
    </w:rPr>
  </w:style>
  <w:style w:type="character" w:customStyle="1" w:styleId="Ttulo3Car">
    <w:name w:val="Título 3 Car"/>
    <w:basedOn w:val="Fuentedeprrafopredeter"/>
    <w:link w:val="Ttulo3"/>
    <w:uiPriority w:val="9"/>
    <w:rsid w:val="003B72E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3B72E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3B72E5"/>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3B72E5"/>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3B72E5"/>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3B72E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B72E5"/>
    <w:rPr>
      <w:rFonts w:asciiTheme="majorHAnsi" w:eastAsiaTheme="majorEastAsia" w:hAnsiTheme="majorHAnsi" w:cstheme="majorBidi"/>
      <w:i/>
      <w:iCs/>
      <w:color w:val="272727" w:themeColor="text1" w:themeTint="D8"/>
      <w:sz w:val="21"/>
      <w:szCs w:val="21"/>
    </w:rPr>
  </w:style>
  <w:style w:type="character" w:styleId="Hipervnculovisitado">
    <w:name w:val="FollowedHyperlink"/>
    <w:basedOn w:val="Fuentedeprrafopredeter"/>
    <w:uiPriority w:val="99"/>
    <w:semiHidden/>
    <w:unhideWhenUsed/>
    <w:rsid w:val="00F072A4"/>
    <w:rPr>
      <w:color w:val="954F72" w:themeColor="followedHyperlink"/>
      <w:u w:val="single"/>
    </w:rPr>
  </w:style>
  <w:style w:type="character" w:styleId="Textodelmarcadordeposicin">
    <w:name w:val="Placeholder Text"/>
    <w:basedOn w:val="Fuentedeprrafopredeter"/>
    <w:uiPriority w:val="99"/>
    <w:semiHidden/>
    <w:rsid w:val="009769B7"/>
    <w:rPr>
      <w:color w:val="808080"/>
    </w:rPr>
  </w:style>
  <w:style w:type="character" w:customStyle="1" w:styleId="cs1-lock-free">
    <w:name w:val="cs1-lock-free"/>
    <w:basedOn w:val="Fuentedeprrafopredeter"/>
    <w:rsid w:val="008A10CD"/>
  </w:style>
  <w:style w:type="table" w:styleId="Tablaconcuadrcula">
    <w:name w:val="Table Grid"/>
    <w:basedOn w:val="Tablanormal"/>
    <w:uiPriority w:val="39"/>
    <w:rsid w:val="007531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7531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4">
    <w:name w:val="Grid Table 4"/>
    <w:basedOn w:val="Tablanormal"/>
    <w:uiPriority w:val="49"/>
    <w:rsid w:val="007531A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7531A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5">
    <w:name w:val="Grid Table 4 Accent 5"/>
    <w:basedOn w:val="Tablanormal"/>
    <w:uiPriority w:val="49"/>
    <w:rsid w:val="00EA320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DC3">
    <w:name w:val="toc 3"/>
    <w:basedOn w:val="Normal"/>
    <w:next w:val="Normal"/>
    <w:autoRedefine/>
    <w:uiPriority w:val="39"/>
    <w:unhideWhenUsed/>
    <w:rsid w:val="0014723E"/>
    <w:pPr>
      <w:spacing w:after="0"/>
      <w:ind w:left="220"/>
    </w:pPr>
    <w:rPr>
      <w:rFonts w:ascii="Arial" w:hAnsi="Arial" w:cstheme="minorHAnsi"/>
      <w:b/>
      <w:sz w:val="16"/>
      <w:szCs w:val="20"/>
    </w:rPr>
  </w:style>
  <w:style w:type="table" w:styleId="Tablaconcuadrcula5oscura-nfasis5">
    <w:name w:val="Grid Table 5 Dark Accent 5"/>
    <w:basedOn w:val="Tablanormal"/>
    <w:uiPriority w:val="50"/>
    <w:rsid w:val="007121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Bibliografa">
    <w:name w:val="Bibliography"/>
    <w:basedOn w:val="Normal"/>
    <w:next w:val="Normal"/>
    <w:uiPriority w:val="37"/>
    <w:unhideWhenUsed/>
    <w:rsid w:val="00396487"/>
  </w:style>
  <w:style w:type="paragraph" w:styleId="TDC4">
    <w:name w:val="toc 4"/>
    <w:basedOn w:val="Normal"/>
    <w:next w:val="Normal"/>
    <w:autoRedefine/>
    <w:uiPriority w:val="39"/>
    <w:unhideWhenUsed/>
    <w:rsid w:val="0014723E"/>
    <w:pPr>
      <w:spacing w:after="0"/>
      <w:ind w:left="440"/>
    </w:pPr>
    <w:rPr>
      <w:rFonts w:ascii="Arial" w:hAnsi="Arial" w:cstheme="minorHAnsi"/>
      <w:b/>
      <w:sz w:val="16"/>
      <w:szCs w:val="20"/>
    </w:rPr>
  </w:style>
  <w:style w:type="paragraph" w:styleId="TDC5">
    <w:name w:val="toc 5"/>
    <w:basedOn w:val="Normal"/>
    <w:next w:val="Normal"/>
    <w:autoRedefine/>
    <w:uiPriority w:val="39"/>
    <w:unhideWhenUsed/>
    <w:rsid w:val="009862FC"/>
    <w:pPr>
      <w:spacing w:after="0"/>
      <w:ind w:left="660"/>
    </w:pPr>
    <w:rPr>
      <w:rFonts w:cstheme="minorHAnsi"/>
      <w:sz w:val="20"/>
      <w:szCs w:val="20"/>
    </w:rPr>
  </w:style>
  <w:style w:type="paragraph" w:styleId="TDC6">
    <w:name w:val="toc 6"/>
    <w:basedOn w:val="Normal"/>
    <w:next w:val="Normal"/>
    <w:autoRedefine/>
    <w:uiPriority w:val="39"/>
    <w:unhideWhenUsed/>
    <w:rsid w:val="009862FC"/>
    <w:pPr>
      <w:spacing w:after="0"/>
      <w:ind w:left="880"/>
    </w:pPr>
    <w:rPr>
      <w:rFonts w:cstheme="minorHAnsi"/>
      <w:sz w:val="20"/>
      <w:szCs w:val="20"/>
    </w:rPr>
  </w:style>
  <w:style w:type="paragraph" w:styleId="TDC7">
    <w:name w:val="toc 7"/>
    <w:basedOn w:val="Normal"/>
    <w:next w:val="Normal"/>
    <w:autoRedefine/>
    <w:uiPriority w:val="39"/>
    <w:unhideWhenUsed/>
    <w:rsid w:val="009862FC"/>
    <w:pPr>
      <w:spacing w:after="0"/>
      <w:ind w:left="1100"/>
    </w:pPr>
    <w:rPr>
      <w:rFonts w:cstheme="minorHAnsi"/>
      <w:sz w:val="20"/>
      <w:szCs w:val="20"/>
    </w:rPr>
  </w:style>
  <w:style w:type="paragraph" w:styleId="TDC8">
    <w:name w:val="toc 8"/>
    <w:basedOn w:val="Normal"/>
    <w:next w:val="Normal"/>
    <w:autoRedefine/>
    <w:uiPriority w:val="39"/>
    <w:unhideWhenUsed/>
    <w:rsid w:val="009862FC"/>
    <w:pPr>
      <w:spacing w:after="0"/>
      <w:ind w:left="1320"/>
    </w:pPr>
    <w:rPr>
      <w:rFonts w:cstheme="minorHAnsi"/>
      <w:sz w:val="20"/>
      <w:szCs w:val="20"/>
    </w:rPr>
  </w:style>
  <w:style w:type="paragraph" w:styleId="TDC9">
    <w:name w:val="toc 9"/>
    <w:basedOn w:val="Normal"/>
    <w:next w:val="Normal"/>
    <w:autoRedefine/>
    <w:uiPriority w:val="39"/>
    <w:unhideWhenUsed/>
    <w:rsid w:val="009862FC"/>
    <w:pPr>
      <w:spacing w:after="0"/>
      <w:ind w:left="1540"/>
    </w:pPr>
    <w:rPr>
      <w:rFonts w:cstheme="minorHAnsi"/>
      <w:sz w:val="20"/>
      <w:szCs w:val="20"/>
    </w:rPr>
  </w:style>
  <w:style w:type="character" w:styleId="Mencinsinresolver">
    <w:name w:val="Unresolved Mention"/>
    <w:basedOn w:val="Fuentedeprrafopredeter"/>
    <w:uiPriority w:val="99"/>
    <w:semiHidden/>
    <w:unhideWhenUsed/>
    <w:rsid w:val="00ED0285"/>
    <w:rPr>
      <w:color w:val="605E5C"/>
      <w:shd w:val="clear" w:color="auto" w:fill="E1DFDD"/>
    </w:rPr>
  </w:style>
  <w:style w:type="character" w:styleId="Refdecomentario">
    <w:name w:val="annotation reference"/>
    <w:basedOn w:val="Fuentedeprrafopredeter"/>
    <w:uiPriority w:val="99"/>
    <w:semiHidden/>
    <w:unhideWhenUsed/>
    <w:rsid w:val="001632AD"/>
    <w:rPr>
      <w:sz w:val="16"/>
      <w:szCs w:val="16"/>
    </w:rPr>
  </w:style>
  <w:style w:type="paragraph" w:styleId="Textocomentario">
    <w:name w:val="annotation text"/>
    <w:basedOn w:val="Normal"/>
    <w:link w:val="TextocomentarioCar"/>
    <w:uiPriority w:val="99"/>
    <w:semiHidden/>
    <w:unhideWhenUsed/>
    <w:rsid w:val="001632A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632AD"/>
    <w:rPr>
      <w:sz w:val="20"/>
      <w:szCs w:val="20"/>
    </w:rPr>
  </w:style>
  <w:style w:type="paragraph" w:styleId="Asuntodelcomentario">
    <w:name w:val="annotation subject"/>
    <w:basedOn w:val="Textocomentario"/>
    <w:next w:val="Textocomentario"/>
    <w:link w:val="AsuntodelcomentarioCar"/>
    <w:uiPriority w:val="99"/>
    <w:semiHidden/>
    <w:unhideWhenUsed/>
    <w:rsid w:val="001632AD"/>
    <w:rPr>
      <w:b/>
      <w:bCs/>
    </w:rPr>
  </w:style>
  <w:style w:type="character" w:customStyle="1" w:styleId="AsuntodelcomentarioCar">
    <w:name w:val="Asunto del comentario Car"/>
    <w:basedOn w:val="TextocomentarioCar"/>
    <w:link w:val="Asuntodelcomentario"/>
    <w:uiPriority w:val="99"/>
    <w:semiHidden/>
    <w:rsid w:val="001632AD"/>
    <w:rPr>
      <w:b/>
      <w:bCs/>
      <w:sz w:val="20"/>
      <w:szCs w:val="20"/>
    </w:rPr>
  </w:style>
  <w:style w:type="paragraph" w:styleId="Textodeglobo">
    <w:name w:val="Balloon Text"/>
    <w:basedOn w:val="Normal"/>
    <w:link w:val="TextodegloboCar"/>
    <w:uiPriority w:val="99"/>
    <w:semiHidden/>
    <w:unhideWhenUsed/>
    <w:rsid w:val="001632A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632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37388">
      <w:bodyDiv w:val="1"/>
      <w:marLeft w:val="0"/>
      <w:marRight w:val="0"/>
      <w:marTop w:val="0"/>
      <w:marBottom w:val="0"/>
      <w:divBdr>
        <w:top w:val="none" w:sz="0" w:space="0" w:color="auto"/>
        <w:left w:val="none" w:sz="0" w:space="0" w:color="auto"/>
        <w:bottom w:val="none" w:sz="0" w:space="0" w:color="auto"/>
        <w:right w:val="none" w:sz="0" w:space="0" w:color="auto"/>
      </w:divBdr>
    </w:div>
    <w:div w:id="89010662">
      <w:bodyDiv w:val="1"/>
      <w:marLeft w:val="0"/>
      <w:marRight w:val="0"/>
      <w:marTop w:val="0"/>
      <w:marBottom w:val="0"/>
      <w:divBdr>
        <w:top w:val="none" w:sz="0" w:space="0" w:color="auto"/>
        <w:left w:val="none" w:sz="0" w:space="0" w:color="auto"/>
        <w:bottom w:val="none" w:sz="0" w:space="0" w:color="auto"/>
        <w:right w:val="none" w:sz="0" w:space="0" w:color="auto"/>
      </w:divBdr>
    </w:div>
    <w:div w:id="137846173">
      <w:bodyDiv w:val="1"/>
      <w:marLeft w:val="0"/>
      <w:marRight w:val="0"/>
      <w:marTop w:val="0"/>
      <w:marBottom w:val="0"/>
      <w:divBdr>
        <w:top w:val="none" w:sz="0" w:space="0" w:color="auto"/>
        <w:left w:val="none" w:sz="0" w:space="0" w:color="auto"/>
        <w:bottom w:val="none" w:sz="0" w:space="0" w:color="auto"/>
        <w:right w:val="none" w:sz="0" w:space="0" w:color="auto"/>
      </w:divBdr>
    </w:div>
    <w:div w:id="234555301">
      <w:bodyDiv w:val="1"/>
      <w:marLeft w:val="0"/>
      <w:marRight w:val="0"/>
      <w:marTop w:val="0"/>
      <w:marBottom w:val="0"/>
      <w:divBdr>
        <w:top w:val="none" w:sz="0" w:space="0" w:color="auto"/>
        <w:left w:val="none" w:sz="0" w:space="0" w:color="auto"/>
        <w:bottom w:val="none" w:sz="0" w:space="0" w:color="auto"/>
        <w:right w:val="none" w:sz="0" w:space="0" w:color="auto"/>
      </w:divBdr>
    </w:div>
    <w:div w:id="253976696">
      <w:bodyDiv w:val="1"/>
      <w:marLeft w:val="0"/>
      <w:marRight w:val="0"/>
      <w:marTop w:val="0"/>
      <w:marBottom w:val="0"/>
      <w:divBdr>
        <w:top w:val="none" w:sz="0" w:space="0" w:color="auto"/>
        <w:left w:val="none" w:sz="0" w:space="0" w:color="auto"/>
        <w:bottom w:val="none" w:sz="0" w:space="0" w:color="auto"/>
        <w:right w:val="none" w:sz="0" w:space="0" w:color="auto"/>
      </w:divBdr>
    </w:div>
    <w:div w:id="257107230">
      <w:bodyDiv w:val="1"/>
      <w:marLeft w:val="0"/>
      <w:marRight w:val="0"/>
      <w:marTop w:val="0"/>
      <w:marBottom w:val="0"/>
      <w:divBdr>
        <w:top w:val="none" w:sz="0" w:space="0" w:color="auto"/>
        <w:left w:val="none" w:sz="0" w:space="0" w:color="auto"/>
        <w:bottom w:val="none" w:sz="0" w:space="0" w:color="auto"/>
        <w:right w:val="none" w:sz="0" w:space="0" w:color="auto"/>
      </w:divBdr>
    </w:div>
    <w:div w:id="270284039">
      <w:bodyDiv w:val="1"/>
      <w:marLeft w:val="0"/>
      <w:marRight w:val="0"/>
      <w:marTop w:val="0"/>
      <w:marBottom w:val="0"/>
      <w:divBdr>
        <w:top w:val="none" w:sz="0" w:space="0" w:color="auto"/>
        <w:left w:val="none" w:sz="0" w:space="0" w:color="auto"/>
        <w:bottom w:val="none" w:sz="0" w:space="0" w:color="auto"/>
        <w:right w:val="none" w:sz="0" w:space="0" w:color="auto"/>
      </w:divBdr>
    </w:div>
    <w:div w:id="322314303">
      <w:bodyDiv w:val="1"/>
      <w:marLeft w:val="0"/>
      <w:marRight w:val="0"/>
      <w:marTop w:val="0"/>
      <w:marBottom w:val="0"/>
      <w:divBdr>
        <w:top w:val="none" w:sz="0" w:space="0" w:color="auto"/>
        <w:left w:val="none" w:sz="0" w:space="0" w:color="auto"/>
        <w:bottom w:val="none" w:sz="0" w:space="0" w:color="auto"/>
        <w:right w:val="none" w:sz="0" w:space="0" w:color="auto"/>
      </w:divBdr>
    </w:div>
    <w:div w:id="335423937">
      <w:bodyDiv w:val="1"/>
      <w:marLeft w:val="0"/>
      <w:marRight w:val="0"/>
      <w:marTop w:val="0"/>
      <w:marBottom w:val="0"/>
      <w:divBdr>
        <w:top w:val="none" w:sz="0" w:space="0" w:color="auto"/>
        <w:left w:val="none" w:sz="0" w:space="0" w:color="auto"/>
        <w:bottom w:val="none" w:sz="0" w:space="0" w:color="auto"/>
        <w:right w:val="none" w:sz="0" w:space="0" w:color="auto"/>
      </w:divBdr>
    </w:div>
    <w:div w:id="378626299">
      <w:bodyDiv w:val="1"/>
      <w:marLeft w:val="0"/>
      <w:marRight w:val="0"/>
      <w:marTop w:val="0"/>
      <w:marBottom w:val="0"/>
      <w:divBdr>
        <w:top w:val="none" w:sz="0" w:space="0" w:color="auto"/>
        <w:left w:val="none" w:sz="0" w:space="0" w:color="auto"/>
        <w:bottom w:val="none" w:sz="0" w:space="0" w:color="auto"/>
        <w:right w:val="none" w:sz="0" w:space="0" w:color="auto"/>
      </w:divBdr>
    </w:div>
    <w:div w:id="430468029">
      <w:bodyDiv w:val="1"/>
      <w:marLeft w:val="0"/>
      <w:marRight w:val="0"/>
      <w:marTop w:val="0"/>
      <w:marBottom w:val="0"/>
      <w:divBdr>
        <w:top w:val="none" w:sz="0" w:space="0" w:color="auto"/>
        <w:left w:val="none" w:sz="0" w:space="0" w:color="auto"/>
        <w:bottom w:val="none" w:sz="0" w:space="0" w:color="auto"/>
        <w:right w:val="none" w:sz="0" w:space="0" w:color="auto"/>
      </w:divBdr>
    </w:div>
    <w:div w:id="454057446">
      <w:bodyDiv w:val="1"/>
      <w:marLeft w:val="0"/>
      <w:marRight w:val="0"/>
      <w:marTop w:val="0"/>
      <w:marBottom w:val="0"/>
      <w:divBdr>
        <w:top w:val="none" w:sz="0" w:space="0" w:color="auto"/>
        <w:left w:val="none" w:sz="0" w:space="0" w:color="auto"/>
        <w:bottom w:val="none" w:sz="0" w:space="0" w:color="auto"/>
        <w:right w:val="none" w:sz="0" w:space="0" w:color="auto"/>
      </w:divBdr>
    </w:div>
    <w:div w:id="470513214">
      <w:bodyDiv w:val="1"/>
      <w:marLeft w:val="0"/>
      <w:marRight w:val="0"/>
      <w:marTop w:val="0"/>
      <w:marBottom w:val="0"/>
      <w:divBdr>
        <w:top w:val="none" w:sz="0" w:space="0" w:color="auto"/>
        <w:left w:val="none" w:sz="0" w:space="0" w:color="auto"/>
        <w:bottom w:val="none" w:sz="0" w:space="0" w:color="auto"/>
        <w:right w:val="none" w:sz="0" w:space="0" w:color="auto"/>
      </w:divBdr>
    </w:div>
    <w:div w:id="481432598">
      <w:bodyDiv w:val="1"/>
      <w:marLeft w:val="0"/>
      <w:marRight w:val="0"/>
      <w:marTop w:val="0"/>
      <w:marBottom w:val="0"/>
      <w:divBdr>
        <w:top w:val="none" w:sz="0" w:space="0" w:color="auto"/>
        <w:left w:val="none" w:sz="0" w:space="0" w:color="auto"/>
        <w:bottom w:val="none" w:sz="0" w:space="0" w:color="auto"/>
        <w:right w:val="none" w:sz="0" w:space="0" w:color="auto"/>
      </w:divBdr>
    </w:div>
    <w:div w:id="562641105">
      <w:bodyDiv w:val="1"/>
      <w:marLeft w:val="0"/>
      <w:marRight w:val="0"/>
      <w:marTop w:val="0"/>
      <w:marBottom w:val="0"/>
      <w:divBdr>
        <w:top w:val="none" w:sz="0" w:space="0" w:color="auto"/>
        <w:left w:val="none" w:sz="0" w:space="0" w:color="auto"/>
        <w:bottom w:val="none" w:sz="0" w:space="0" w:color="auto"/>
        <w:right w:val="none" w:sz="0" w:space="0" w:color="auto"/>
      </w:divBdr>
    </w:div>
    <w:div w:id="621301343">
      <w:bodyDiv w:val="1"/>
      <w:marLeft w:val="0"/>
      <w:marRight w:val="0"/>
      <w:marTop w:val="0"/>
      <w:marBottom w:val="0"/>
      <w:divBdr>
        <w:top w:val="none" w:sz="0" w:space="0" w:color="auto"/>
        <w:left w:val="none" w:sz="0" w:space="0" w:color="auto"/>
        <w:bottom w:val="none" w:sz="0" w:space="0" w:color="auto"/>
        <w:right w:val="none" w:sz="0" w:space="0" w:color="auto"/>
      </w:divBdr>
    </w:div>
    <w:div w:id="666906527">
      <w:bodyDiv w:val="1"/>
      <w:marLeft w:val="0"/>
      <w:marRight w:val="0"/>
      <w:marTop w:val="0"/>
      <w:marBottom w:val="0"/>
      <w:divBdr>
        <w:top w:val="none" w:sz="0" w:space="0" w:color="auto"/>
        <w:left w:val="none" w:sz="0" w:space="0" w:color="auto"/>
        <w:bottom w:val="none" w:sz="0" w:space="0" w:color="auto"/>
        <w:right w:val="none" w:sz="0" w:space="0" w:color="auto"/>
      </w:divBdr>
    </w:div>
    <w:div w:id="669941378">
      <w:bodyDiv w:val="1"/>
      <w:marLeft w:val="0"/>
      <w:marRight w:val="0"/>
      <w:marTop w:val="0"/>
      <w:marBottom w:val="0"/>
      <w:divBdr>
        <w:top w:val="none" w:sz="0" w:space="0" w:color="auto"/>
        <w:left w:val="none" w:sz="0" w:space="0" w:color="auto"/>
        <w:bottom w:val="none" w:sz="0" w:space="0" w:color="auto"/>
        <w:right w:val="none" w:sz="0" w:space="0" w:color="auto"/>
      </w:divBdr>
    </w:div>
    <w:div w:id="673187724">
      <w:bodyDiv w:val="1"/>
      <w:marLeft w:val="0"/>
      <w:marRight w:val="0"/>
      <w:marTop w:val="0"/>
      <w:marBottom w:val="0"/>
      <w:divBdr>
        <w:top w:val="none" w:sz="0" w:space="0" w:color="auto"/>
        <w:left w:val="none" w:sz="0" w:space="0" w:color="auto"/>
        <w:bottom w:val="none" w:sz="0" w:space="0" w:color="auto"/>
        <w:right w:val="none" w:sz="0" w:space="0" w:color="auto"/>
      </w:divBdr>
    </w:div>
    <w:div w:id="675305670">
      <w:bodyDiv w:val="1"/>
      <w:marLeft w:val="0"/>
      <w:marRight w:val="0"/>
      <w:marTop w:val="0"/>
      <w:marBottom w:val="0"/>
      <w:divBdr>
        <w:top w:val="none" w:sz="0" w:space="0" w:color="auto"/>
        <w:left w:val="none" w:sz="0" w:space="0" w:color="auto"/>
        <w:bottom w:val="none" w:sz="0" w:space="0" w:color="auto"/>
        <w:right w:val="none" w:sz="0" w:space="0" w:color="auto"/>
      </w:divBdr>
    </w:div>
    <w:div w:id="679742795">
      <w:bodyDiv w:val="1"/>
      <w:marLeft w:val="0"/>
      <w:marRight w:val="0"/>
      <w:marTop w:val="0"/>
      <w:marBottom w:val="0"/>
      <w:divBdr>
        <w:top w:val="none" w:sz="0" w:space="0" w:color="auto"/>
        <w:left w:val="none" w:sz="0" w:space="0" w:color="auto"/>
        <w:bottom w:val="none" w:sz="0" w:space="0" w:color="auto"/>
        <w:right w:val="none" w:sz="0" w:space="0" w:color="auto"/>
      </w:divBdr>
    </w:div>
    <w:div w:id="702902232">
      <w:bodyDiv w:val="1"/>
      <w:marLeft w:val="0"/>
      <w:marRight w:val="0"/>
      <w:marTop w:val="0"/>
      <w:marBottom w:val="0"/>
      <w:divBdr>
        <w:top w:val="none" w:sz="0" w:space="0" w:color="auto"/>
        <w:left w:val="none" w:sz="0" w:space="0" w:color="auto"/>
        <w:bottom w:val="none" w:sz="0" w:space="0" w:color="auto"/>
        <w:right w:val="none" w:sz="0" w:space="0" w:color="auto"/>
      </w:divBdr>
    </w:div>
    <w:div w:id="753550179">
      <w:bodyDiv w:val="1"/>
      <w:marLeft w:val="0"/>
      <w:marRight w:val="0"/>
      <w:marTop w:val="0"/>
      <w:marBottom w:val="0"/>
      <w:divBdr>
        <w:top w:val="none" w:sz="0" w:space="0" w:color="auto"/>
        <w:left w:val="none" w:sz="0" w:space="0" w:color="auto"/>
        <w:bottom w:val="none" w:sz="0" w:space="0" w:color="auto"/>
        <w:right w:val="none" w:sz="0" w:space="0" w:color="auto"/>
      </w:divBdr>
    </w:div>
    <w:div w:id="766117397">
      <w:bodyDiv w:val="1"/>
      <w:marLeft w:val="0"/>
      <w:marRight w:val="0"/>
      <w:marTop w:val="0"/>
      <w:marBottom w:val="0"/>
      <w:divBdr>
        <w:top w:val="none" w:sz="0" w:space="0" w:color="auto"/>
        <w:left w:val="none" w:sz="0" w:space="0" w:color="auto"/>
        <w:bottom w:val="none" w:sz="0" w:space="0" w:color="auto"/>
        <w:right w:val="none" w:sz="0" w:space="0" w:color="auto"/>
      </w:divBdr>
    </w:div>
    <w:div w:id="790439743">
      <w:bodyDiv w:val="1"/>
      <w:marLeft w:val="0"/>
      <w:marRight w:val="0"/>
      <w:marTop w:val="0"/>
      <w:marBottom w:val="0"/>
      <w:divBdr>
        <w:top w:val="none" w:sz="0" w:space="0" w:color="auto"/>
        <w:left w:val="none" w:sz="0" w:space="0" w:color="auto"/>
        <w:bottom w:val="none" w:sz="0" w:space="0" w:color="auto"/>
        <w:right w:val="none" w:sz="0" w:space="0" w:color="auto"/>
      </w:divBdr>
    </w:div>
    <w:div w:id="798916232">
      <w:bodyDiv w:val="1"/>
      <w:marLeft w:val="0"/>
      <w:marRight w:val="0"/>
      <w:marTop w:val="0"/>
      <w:marBottom w:val="0"/>
      <w:divBdr>
        <w:top w:val="none" w:sz="0" w:space="0" w:color="auto"/>
        <w:left w:val="none" w:sz="0" w:space="0" w:color="auto"/>
        <w:bottom w:val="none" w:sz="0" w:space="0" w:color="auto"/>
        <w:right w:val="none" w:sz="0" w:space="0" w:color="auto"/>
      </w:divBdr>
    </w:div>
    <w:div w:id="818887533">
      <w:bodyDiv w:val="1"/>
      <w:marLeft w:val="0"/>
      <w:marRight w:val="0"/>
      <w:marTop w:val="0"/>
      <w:marBottom w:val="0"/>
      <w:divBdr>
        <w:top w:val="none" w:sz="0" w:space="0" w:color="auto"/>
        <w:left w:val="none" w:sz="0" w:space="0" w:color="auto"/>
        <w:bottom w:val="none" w:sz="0" w:space="0" w:color="auto"/>
        <w:right w:val="none" w:sz="0" w:space="0" w:color="auto"/>
      </w:divBdr>
    </w:div>
    <w:div w:id="854342298">
      <w:bodyDiv w:val="1"/>
      <w:marLeft w:val="0"/>
      <w:marRight w:val="0"/>
      <w:marTop w:val="0"/>
      <w:marBottom w:val="0"/>
      <w:divBdr>
        <w:top w:val="none" w:sz="0" w:space="0" w:color="auto"/>
        <w:left w:val="none" w:sz="0" w:space="0" w:color="auto"/>
        <w:bottom w:val="none" w:sz="0" w:space="0" w:color="auto"/>
        <w:right w:val="none" w:sz="0" w:space="0" w:color="auto"/>
      </w:divBdr>
    </w:div>
    <w:div w:id="865941819">
      <w:bodyDiv w:val="1"/>
      <w:marLeft w:val="0"/>
      <w:marRight w:val="0"/>
      <w:marTop w:val="0"/>
      <w:marBottom w:val="0"/>
      <w:divBdr>
        <w:top w:val="none" w:sz="0" w:space="0" w:color="auto"/>
        <w:left w:val="none" w:sz="0" w:space="0" w:color="auto"/>
        <w:bottom w:val="none" w:sz="0" w:space="0" w:color="auto"/>
        <w:right w:val="none" w:sz="0" w:space="0" w:color="auto"/>
      </w:divBdr>
    </w:div>
    <w:div w:id="899025931">
      <w:bodyDiv w:val="1"/>
      <w:marLeft w:val="0"/>
      <w:marRight w:val="0"/>
      <w:marTop w:val="0"/>
      <w:marBottom w:val="0"/>
      <w:divBdr>
        <w:top w:val="none" w:sz="0" w:space="0" w:color="auto"/>
        <w:left w:val="none" w:sz="0" w:space="0" w:color="auto"/>
        <w:bottom w:val="none" w:sz="0" w:space="0" w:color="auto"/>
        <w:right w:val="none" w:sz="0" w:space="0" w:color="auto"/>
      </w:divBdr>
    </w:div>
    <w:div w:id="939920245">
      <w:bodyDiv w:val="1"/>
      <w:marLeft w:val="0"/>
      <w:marRight w:val="0"/>
      <w:marTop w:val="0"/>
      <w:marBottom w:val="0"/>
      <w:divBdr>
        <w:top w:val="none" w:sz="0" w:space="0" w:color="auto"/>
        <w:left w:val="none" w:sz="0" w:space="0" w:color="auto"/>
        <w:bottom w:val="none" w:sz="0" w:space="0" w:color="auto"/>
        <w:right w:val="none" w:sz="0" w:space="0" w:color="auto"/>
      </w:divBdr>
    </w:div>
    <w:div w:id="940916647">
      <w:bodyDiv w:val="1"/>
      <w:marLeft w:val="0"/>
      <w:marRight w:val="0"/>
      <w:marTop w:val="0"/>
      <w:marBottom w:val="0"/>
      <w:divBdr>
        <w:top w:val="none" w:sz="0" w:space="0" w:color="auto"/>
        <w:left w:val="none" w:sz="0" w:space="0" w:color="auto"/>
        <w:bottom w:val="none" w:sz="0" w:space="0" w:color="auto"/>
        <w:right w:val="none" w:sz="0" w:space="0" w:color="auto"/>
      </w:divBdr>
    </w:div>
    <w:div w:id="960652389">
      <w:bodyDiv w:val="1"/>
      <w:marLeft w:val="0"/>
      <w:marRight w:val="0"/>
      <w:marTop w:val="0"/>
      <w:marBottom w:val="0"/>
      <w:divBdr>
        <w:top w:val="none" w:sz="0" w:space="0" w:color="auto"/>
        <w:left w:val="none" w:sz="0" w:space="0" w:color="auto"/>
        <w:bottom w:val="none" w:sz="0" w:space="0" w:color="auto"/>
        <w:right w:val="none" w:sz="0" w:space="0" w:color="auto"/>
      </w:divBdr>
    </w:div>
    <w:div w:id="1071120389">
      <w:bodyDiv w:val="1"/>
      <w:marLeft w:val="0"/>
      <w:marRight w:val="0"/>
      <w:marTop w:val="0"/>
      <w:marBottom w:val="0"/>
      <w:divBdr>
        <w:top w:val="none" w:sz="0" w:space="0" w:color="auto"/>
        <w:left w:val="none" w:sz="0" w:space="0" w:color="auto"/>
        <w:bottom w:val="none" w:sz="0" w:space="0" w:color="auto"/>
        <w:right w:val="none" w:sz="0" w:space="0" w:color="auto"/>
      </w:divBdr>
    </w:div>
    <w:div w:id="1086533972">
      <w:bodyDiv w:val="1"/>
      <w:marLeft w:val="0"/>
      <w:marRight w:val="0"/>
      <w:marTop w:val="0"/>
      <w:marBottom w:val="0"/>
      <w:divBdr>
        <w:top w:val="none" w:sz="0" w:space="0" w:color="auto"/>
        <w:left w:val="none" w:sz="0" w:space="0" w:color="auto"/>
        <w:bottom w:val="none" w:sz="0" w:space="0" w:color="auto"/>
        <w:right w:val="none" w:sz="0" w:space="0" w:color="auto"/>
      </w:divBdr>
    </w:div>
    <w:div w:id="1102647380">
      <w:bodyDiv w:val="1"/>
      <w:marLeft w:val="0"/>
      <w:marRight w:val="0"/>
      <w:marTop w:val="0"/>
      <w:marBottom w:val="0"/>
      <w:divBdr>
        <w:top w:val="none" w:sz="0" w:space="0" w:color="auto"/>
        <w:left w:val="none" w:sz="0" w:space="0" w:color="auto"/>
        <w:bottom w:val="none" w:sz="0" w:space="0" w:color="auto"/>
        <w:right w:val="none" w:sz="0" w:space="0" w:color="auto"/>
      </w:divBdr>
    </w:div>
    <w:div w:id="1139571363">
      <w:bodyDiv w:val="1"/>
      <w:marLeft w:val="0"/>
      <w:marRight w:val="0"/>
      <w:marTop w:val="0"/>
      <w:marBottom w:val="0"/>
      <w:divBdr>
        <w:top w:val="none" w:sz="0" w:space="0" w:color="auto"/>
        <w:left w:val="none" w:sz="0" w:space="0" w:color="auto"/>
        <w:bottom w:val="none" w:sz="0" w:space="0" w:color="auto"/>
        <w:right w:val="none" w:sz="0" w:space="0" w:color="auto"/>
      </w:divBdr>
    </w:div>
    <w:div w:id="1142967599">
      <w:bodyDiv w:val="1"/>
      <w:marLeft w:val="0"/>
      <w:marRight w:val="0"/>
      <w:marTop w:val="0"/>
      <w:marBottom w:val="0"/>
      <w:divBdr>
        <w:top w:val="none" w:sz="0" w:space="0" w:color="auto"/>
        <w:left w:val="none" w:sz="0" w:space="0" w:color="auto"/>
        <w:bottom w:val="none" w:sz="0" w:space="0" w:color="auto"/>
        <w:right w:val="none" w:sz="0" w:space="0" w:color="auto"/>
      </w:divBdr>
    </w:div>
    <w:div w:id="1176961347">
      <w:bodyDiv w:val="1"/>
      <w:marLeft w:val="0"/>
      <w:marRight w:val="0"/>
      <w:marTop w:val="0"/>
      <w:marBottom w:val="0"/>
      <w:divBdr>
        <w:top w:val="none" w:sz="0" w:space="0" w:color="auto"/>
        <w:left w:val="none" w:sz="0" w:space="0" w:color="auto"/>
        <w:bottom w:val="none" w:sz="0" w:space="0" w:color="auto"/>
        <w:right w:val="none" w:sz="0" w:space="0" w:color="auto"/>
      </w:divBdr>
    </w:div>
    <w:div w:id="1228877756">
      <w:bodyDiv w:val="1"/>
      <w:marLeft w:val="0"/>
      <w:marRight w:val="0"/>
      <w:marTop w:val="0"/>
      <w:marBottom w:val="0"/>
      <w:divBdr>
        <w:top w:val="none" w:sz="0" w:space="0" w:color="auto"/>
        <w:left w:val="none" w:sz="0" w:space="0" w:color="auto"/>
        <w:bottom w:val="none" w:sz="0" w:space="0" w:color="auto"/>
        <w:right w:val="none" w:sz="0" w:space="0" w:color="auto"/>
      </w:divBdr>
    </w:div>
    <w:div w:id="1269239112">
      <w:bodyDiv w:val="1"/>
      <w:marLeft w:val="0"/>
      <w:marRight w:val="0"/>
      <w:marTop w:val="0"/>
      <w:marBottom w:val="0"/>
      <w:divBdr>
        <w:top w:val="none" w:sz="0" w:space="0" w:color="auto"/>
        <w:left w:val="none" w:sz="0" w:space="0" w:color="auto"/>
        <w:bottom w:val="none" w:sz="0" w:space="0" w:color="auto"/>
        <w:right w:val="none" w:sz="0" w:space="0" w:color="auto"/>
      </w:divBdr>
    </w:div>
    <w:div w:id="1274628240">
      <w:bodyDiv w:val="1"/>
      <w:marLeft w:val="0"/>
      <w:marRight w:val="0"/>
      <w:marTop w:val="0"/>
      <w:marBottom w:val="0"/>
      <w:divBdr>
        <w:top w:val="none" w:sz="0" w:space="0" w:color="auto"/>
        <w:left w:val="none" w:sz="0" w:space="0" w:color="auto"/>
        <w:bottom w:val="none" w:sz="0" w:space="0" w:color="auto"/>
        <w:right w:val="none" w:sz="0" w:space="0" w:color="auto"/>
      </w:divBdr>
    </w:div>
    <w:div w:id="1355107747">
      <w:bodyDiv w:val="1"/>
      <w:marLeft w:val="0"/>
      <w:marRight w:val="0"/>
      <w:marTop w:val="0"/>
      <w:marBottom w:val="0"/>
      <w:divBdr>
        <w:top w:val="none" w:sz="0" w:space="0" w:color="auto"/>
        <w:left w:val="none" w:sz="0" w:space="0" w:color="auto"/>
        <w:bottom w:val="none" w:sz="0" w:space="0" w:color="auto"/>
        <w:right w:val="none" w:sz="0" w:space="0" w:color="auto"/>
      </w:divBdr>
    </w:div>
    <w:div w:id="1702702873">
      <w:bodyDiv w:val="1"/>
      <w:marLeft w:val="0"/>
      <w:marRight w:val="0"/>
      <w:marTop w:val="0"/>
      <w:marBottom w:val="0"/>
      <w:divBdr>
        <w:top w:val="none" w:sz="0" w:space="0" w:color="auto"/>
        <w:left w:val="none" w:sz="0" w:space="0" w:color="auto"/>
        <w:bottom w:val="none" w:sz="0" w:space="0" w:color="auto"/>
        <w:right w:val="none" w:sz="0" w:space="0" w:color="auto"/>
      </w:divBdr>
    </w:div>
    <w:div w:id="1888252243">
      <w:bodyDiv w:val="1"/>
      <w:marLeft w:val="0"/>
      <w:marRight w:val="0"/>
      <w:marTop w:val="0"/>
      <w:marBottom w:val="0"/>
      <w:divBdr>
        <w:top w:val="none" w:sz="0" w:space="0" w:color="auto"/>
        <w:left w:val="none" w:sz="0" w:space="0" w:color="auto"/>
        <w:bottom w:val="none" w:sz="0" w:space="0" w:color="auto"/>
        <w:right w:val="none" w:sz="0" w:space="0" w:color="auto"/>
      </w:divBdr>
    </w:div>
    <w:div w:id="1896771454">
      <w:bodyDiv w:val="1"/>
      <w:marLeft w:val="0"/>
      <w:marRight w:val="0"/>
      <w:marTop w:val="0"/>
      <w:marBottom w:val="0"/>
      <w:divBdr>
        <w:top w:val="none" w:sz="0" w:space="0" w:color="auto"/>
        <w:left w:val="none" w:sz="0" w:space="0" w:color="auto"/>
        <w:bottom w:val="none" w:sz="0" w:space="0" w:color="auto"/>
        <w:right w:val="none" w:sz="0" w:space="0" w:color="auto"/>
      </w:divBdr>
    </w:div>
    <w:div w:id="1915121757">
      <w:bodyDiv w:val="1"/>
      <w:marLeft w:val="0"/>
      <w:marRight w:val="0"/>
      <w:marTop w:val="0"/>
      <w:marBottom w:val="0"/>
      <w:divBdr>
        <w:top w:val="none" w:sz="0" w:space="0" w:color="auto"/>
        <w:left w:val="none" w:sz="0" w:space="0" w:color="auto"/>
        <w:bottom w:val="none" w:sz="0" w:space="0" w:color="auto"/>
        <w:right w:val="none" w:sz="0" w:space="0" w:color="auto"/>
      </w:divBdr>
    </w:div>
    <w:div w:id="1927688251">
      <w:bodyDiv w:val="1"/>
      <w:marLeft w:val="0"/>
      <w:marRight w:val="0"/>
      <w:marTop w:val="0"/>
      <w:marBottom w:val="0"/>
      <w:divBdr>
        <w:top w:val="none" w:sz="0" w:space="0" w:color="auto"/>
        <w:left w:val="none" w:sz="0" w:space="0" w:color="auto"/>
        <w:bottom w:val="none" w:sz="0" w:space="0" w:color="auto"/>
        <w:right w:val="none" w:sz="0" w:space="0" w:color="auto"/>
      </w:divBdr>
    </w:div>
    <w:div w:id="1947274218">
      <w:bodyDiv w:val="1"/>
      <w:marLeft w:val="0"/>
      <w:marRight w:val="0"/>
      <w:marTop w:val="0"/>
      <w:marBottom w:val="0"/>
      <w:divBdr>
        <w:top w:val="none" w:sz="0" w:space="0" w:color="auto"/>
        <w:left w:val="none" w:sz="0" w:space="0" w:color="auto"/>
        <w:bottom w:val="none" w:sz="0" w:space="0" w:color="auto"/>
        <w:right w:val="none" w:sz="0" w:space="0" w:color="auto"/>
      </w:divBdr>
    </w:div>
    <w:div w:id="2060349985">
      <w:bodyDiv w:val="1"/>
      <w:marLeft w:val="0"/>
      <w:marRight w:val="0"/>
      <w:marTop w:val="0"/>
      <w:marBottom w:val="0"/>
      <w:divBdr>
        <w:top w:val="none" w:sz="0" w:space="0" w:color="auto"/>
        <w:left w:val="none" w:sz="0" w:space="0" w:color="auto"/>
        <w:bottom w:val="none" w:sz="0" w:space="0" w:color="auto"/>
        <w:right w:val="none" w:sz="0" w:space="0" w:color="auto"/>
      </w:divBdr>
    </w:div>
    <w:div w:id="2066709180">
      <w:bodyDiv w:val="1"/>
      <w:marLeft w:val="0"/>
      <w:marRight w:val="0"/>
      <w:marTop w:val="0"/>
      <w:marBottom w:val="0"/>
      <w:divBdr>
        <w:top w:val="none" w:sz="0" w:space="0" w:color="auto"/>
        <w:left w:val="none" w:sz="0" w:space="0" w:color="auto"/>
        <w:bottom w:val="none" w:sz="0" w:space="0" w:color="auto"/>
        <w:right w:val="none" w:sz="0" w:space="0" w:color="auto"/>
      </w:divBdr>
    </w:div>
    <w:div w:id="2089305527">
      <w:bodyDiv w:val="1"/>
      <w:marLeft w:val="0"/>
      <w:marRight w:val="0"/>
      <w:marTop w:val="0"/>
      <w:marBottom w:val="0"/>
      <w:divBdr>
        <w:top w:val="none" w:sz="0" w:space="0" w:color="auto"/>
        <w:left w:val="none" w:sz="0" w:space="0" w:color="auto"/>
        <w:bottom w:val="none" w:sz="0" w:space="0" w:color="auto"/>
        <w:right w:val="none" w:sz="0" w:space="0" w:color="auto"/>
      </w:divBdr>
    </w:div>
    <w:div w:id="2108961052">
      <w:bodyDiv w:val="1"/>
      <w:marLeft w:val="0"/>
      <w:marRight w:val="0"/>
      <w:marTop w:val="0"/>
      <w:marBottom w:val="0"/>
      <w:divBdr>
        <w:top w:val="none" w:sz="0" w:space="0" w:color="auto"/>
        <w:left w:val="none" w:sz="0" w:space="0" w:color="auto"/>
        <w:bottom w:val="none" w:sz="0" w:space="0" w:color="auto"/>
        <w:right w:val="none" w:sz="0" w:space="0" w:color="auto"/>
      </w:divBdr>
    </w:div>
    <w:div w:id="2128087766">
      <w:bodyDiv w:val="1"/>
      <w:marLeft w:val="0"/>
      <w:marRight w:val="0"/>
      <w:marTop w:val="0"/>
      <w:marBottom w:val="0"/>
      <w:divBdr>
        <w:top w:val="none" w:sz="0" w:space="0" w:color="auto"/>
        <w:left w:val="none" w:sz="0" w:space="0" w:color="auto"/>
        <w:bottom w:val="none" w:sz="0" w:space="0" w:color="auto"/>
        <w:right w:val="none" w:sz="0" w:space="0" w:color="auto"/>
      </w:divBdr>
    </w:div>
    <w:div w:id="213995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math.mit.edu/classes/18.095/2016IAP/lec2/SVD_Notes.pdf" TargetMode="External"/><Relationship Id="rId26" Type="http://schemas.openxmlformats.org/officeDocument/2006/relationships/hyperlink" Target="http://cs229.stanford.edu/notes/cs229-notes3.pdf" TargetMode="External"/><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0.gif"/><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cs.cmu.edu/~venkatg/teaching/CStheory-infoage/book-chapter-4.pdf" TargetMode="External"/><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EB65B3EEED04E769BC19F236FD2ACE2"/>
        <w:category>
          <w:name w:val="General"/>
          <w:gallery w:val="placeholder"/>
        </w:category>
        <w:types>
          <w:type w:val="bbPlcHdr"/>
        </w:types>
        <w:behaviors>
          <w:behavior w:val="content"/>
        </w:behaviors>
        <w:guid w:val="{8C0D2DA5-1FC4-41C5-91F5-BBC41B020842}"/>
      </w:docPartPr>
      <w:docPartBody>
        <w:p w:rsidR="001F48E6" w:rsidRDefault="00F24E3F" w:rsidP="00F24E3F">
          <w:pPr>
            <w:pStyle w:val="7EB65B3EEED04E769BC19F236FD2ACE2"/>
          </w:pPr>
          <w:r>
            <w:rPr>
              <w:rFonts w:asciiTheme="majorHAnsi" w:eastAsiaTheme="majorEastAsia" w:hAnsiTheme="majorHAnsi" w:cstheme="majorBidi"/>
              <w:caps/>
              <w:color w:val="4472C4" w:themeColor="accent1"/>
              <w:sz w:val="80"/>
              <w:szCs w:val="80"/>
            </w:rPr>
            <w:t>[Título del documento]</w:t>
          </w:r>
        </w:p>
      </w:docPartBody>
    </w:docPart>
    <w:docPart>
      <w:docPartPr>
        <w:name w:val="D45F2B6B9D394B34BF70FFF2323BADA2"/>
        <w:category>
          <w:name w:val="General"/>
          <w:gallery w:val="placeholder"/>
        </w:category>
        <w:types>
          <w:type w:val="bbPlcHdr"/>
        </w:types>
        <w:behaviors>
          <w:behavior w:val="content"/>
        </w:behaviors>
        <w:guid w:val="{AFB039EE-F092-4DC6-9878-7DBE6FBE08AA}"/>
      </w:docPartPr>
      <w:docPartBody>
        <w:p w:rsidR="001F48E6" w:rsidRDefault="00F24E3F" w:rsidP="00F24E3F">
          <w:pPr>
            <w:pStyle w:val="D45F2B6B9D394B34BF70FFF2323BADA2"/>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E3F"/>
    <w:rsid w:val="0006069E"/>
    <w:rsid w:val="000D7E01"/>
    <w:rsid w:val="000F55E2"/>
    <w:rsid w:val="000F6CF2"/>
    <w:rsid w:val="0014741E"/>
    <w:rsid w:val="00181400"/>
    <w:rsid w:val="001C3DEE"/>
    <w:rsid w:val="001F48E6"/>
    <w:rsid w:val="00237970"/>
    <w:rsid w:val="00481EA8"/>
    <w:rsid w:val="00500B3C"/>
    <w:rsid w:val="00572A22"/>
    <w:rsid w:val="0062342F"/>
    <w:rsid w:val="006529A1"/>
    <w:rsid w:val="007C3792"/>
    <w:rsid w:val="008B4CEF"/>
    <w:rsid w:val="008C7E5A"/>
    <w:rsid w:val="008F5DC5"/>
    <w:rsid w:val="009C6503"/>
    <w:rsid w:val="00AD530A"/>
    <w:rsid w:val="00C05819"/>
    <w:rsid w:val="00C3226E"/>
    <w:rsid w:val="00D623DE"/>
    <w:rsid w:val="00DF4EAA"/>
    <w:rsid w:val="00E118CC"/>
    <w:rsid w:val="00ED1E43"/>
    <w:rsid w:val="00F24E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EB65B3EEED04E769BC19F236FD2ACE2">
    <w:name w:val="7EB65B3EEED04E769BC19F236FD2ACE2"/>
    <w:rsid w:val="00F24E3F"/>
  </w:style>
  <w:style w:type="paragraph" w:customStyle="1" w:styleId="D45F2B6B9D394B34BF70FFF2323BADA2">
    <w:name w:val="D45F2B6B9D394B34BF70FFF2323BADA2"/>
    <w:rsid w:val="00F24E3F"/>
  </w:style>
  <w:style w:type="character" w:styleId="Textodelmarcadordeposicin">
    <w:name w:val="Placeholder Text"/>
    <w:basedOn w:val="Fuentedeprrafopredeter"/>
    <w:uiPriority w:val="99"/>
    <w:semiHidden/>
    <w:rsid w:val="008C7E5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2019-03-12T00:00:00</PublishDate>
  <Abstract/>
  <CompanyAddress>Tutores: Luis de Campos Ibáñez y Juan F. Miguel Huete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Rus11</b:Tag>
    <b:SourceType>BookSection</b:SourceType>
    <b:Guid>{5DCCD150-3694-4F11-931F-9D9667544E85}</b:Guid>
    <b:LCID>en-US</b:LCID>
    <b:Author>
      <b:Author>
        <b:NameList>
          <b:Person>
            <b:Last>Russell</b:Last>
            <b:First>Stuart</b:First>
          </b:Person>
          <b:Person>
            <b:Last>Norvig</b:Last>
            <b:First>Peter</b:First>
          </b:Person>
        </b:NameList>
      </b:Author>
      <b:BookAuthor>
        <b:NameList>
          <b:Person>
            <b:Last>Russell</b:Last>
            <b:First>Stuart</b:First>
          </b:Person>
          <b:Person>
            <b:Last>Norvig</b:Last>
            <b:First>Peter</b:First>
          </b:Person>
        </b:NameList>
      </b:BookAuthor>
    </b:Author>
    <b:Title>N-gram character models</b:Title>
    <b:BookTitle>Artificial Intelligence A Modern Approach</b:BookTitle>
    <b:Year>2010</b:Year>
    <b:Pages>861-862</b:Pages>
    <b:City>Harlow</b:City>
    <b:Publisher>PEARSON</b:Publisher>
    <b:RefOrder>3</b:RefOrder>
  </b:Source>
  <b:Source>
    <b:Tag>Rus10</b:Tag>
    <b:SourceType>BookSection</b:SourceType>
    <b:Guid>{8D86F3ED-96CC-4556-9557-D5F039DB88B7}</b:Guid>
    <b:Title>Support Vector Machines</b:Title>
    <b:Year>2010</b:Year>
    <b:City>Harlow</b:City>
    <b:Publisher>PEARSON</b:Publisher>
    <b:Author>
      <b:Author>
        <b:NameList>
          <b:Person>
            <b:Last>Russell</b:Last>
            <b:First>Stuart</b:First>
          </b:Person>
          <b:Person>
            <b:Last>Norvig</b:Last>
            <b:First>Peter</b:First>
          </b:Person>
        </b:NameList>
      </b:Author>
      <b:BookAuthor>
        <b:NameList>
          <b:Person>
            <b:Last>Russell</b:Last>
            <b:First>Stuart</b:First>
          </b:Person>
          <b:Person>
            <b:Last>Norvig</b:Last>
            <b:First>Peter</b:First>
          </b:Person>
        </b:NameList>
      </b:BookAuthor>
    </b:Author>
    <b:BookTitle>Artificial Intelligence A Modern Approach</b:BookTitle>
    <b:Pages>744-747</b:Pages>
    <b:RefOrder>5</b:RefOrder>
  </b:Source>
  <b:Source>
    <b:Tag>CMü16</b:Tag>
    <b:SourceType>Book</b:SourceType>
    <b:Guid>{80EB7398-3F47-4FCB-AD83-D1A3F1C1991F}</b:Guid>
    <b:Title>Introduction to Machine Learning with Python</b:Title>
    <b:Year>2016</b:Year>
    <b:City>Sebastopol</b:City>
    <b:Publisher>O'REILLY</b:Publisher>
    <b:Author>
      <b:Author>
        <b:NameList>
          <b:Person>
            <b:Last>C. Müller</b:Last>
            <b:First>Andreas</b:First>
          </b:Person>
          <b:Person>
            <b:Last>Guido</b:Last>
            <b:First>Sarah</b:First>
          </b:Person>
        </b:NameList>
      </b:Author>
    </b:Author>
    <b:RefOrder>6</b:RefOrder>
  </b:Source>
  <b:Source>
    <b:Tag>Sin20</b:Tag>
    <b:SourceType>Book</b:SourceType>
    <b:Guid>{BCF50411-3AA8-413E-98B0-E8993D8B7A55}</b:Guid>
    <b:Title>Learn TensorFlow 2.0</b:Title>
    <b:Year>2020</b:Year>
    <b:City>Bangalore</b:City>
    <b:Publisher>APRESS</b:Publisher>
    <b:Author>
      <b:Author>
        <b:NameList>
          <b:Person>
            <b:Last>Singh</b:Last>
            <b:First>Pramod</b:First>
          </b:Person>
          <b:Person>
            <b:Last>Manure</b:Last>
            <b:First>Avinash</b:First>
          </b:Person>
        </b:NameList>
      </b:Author>
    </b:Author>
    <b:RefOrder>7</b:RefOrder>
  </b:Source>
  <b:Source>
    <b:Tag>Rus101</b:Tag>
    <b:SourceType>BookSection</b:SourceType>
    <b:Guid>{F44CD007-F7BD-4C93-A343-846D3B6F48FB}</b:Guid>
    <b:Title>Artificial Neural Networks</b:Title>
    <b:Year>2010</b:Year>
    <b:City>Harlow</b:City>
    <b:Publisher>PEARSON</b:Publisher>
    <b:BookTitle>Artificial Intelligence A Modern Approach</b:BookTitle>
    <b:Pages>727-736</b:Pages>
    <b:Author>
      <b:Author>
        <b:NameList>
          <b:Person>
            <b:Last>Russell</b:Last>
            <b:First>Stuart</b:First>
          </b:Person>
          <b:Person>
            <b:Last>Norvig</b:Last>
            <b:First>Peter</b:First>
          </b:Person>
        </b:NameList>
      </b:Author>
      <b:BookAuthor>
        <b:NameList>
          <b:Person>
            <b:Last>Russell</b:Last>
            <b:First>Stuart</b:First>
          </b:Person>
          <b:Person>
            <b:Last>Norvig</b:Last>
            <b:First>Peter</b:First>
          </b:Person>
        </b:NameList>
      </b:BookAuthor>
    </b:Author>
    <b:RefOrder>8</b:RefOrder>
  </b:Source>
  <b:Source>
    <b:Tag>Rea20</b:Tag>
    <b:SourceType>InternetSite</b:SourceType>
    <b:Guid>{D0768669-BFB0-475E-96BB-84D7783A5777}</b:Guid>
    <b:Title>Real Academia Española</b:Title>
    <b:Year>2020</b:Year>
    <b:Month>Mayo</b:Month>
    <b:Day>13</b:Day>
    <b:URL>https://dle.rae.es</b:URL>
    <b:RefOrder>1</b:RefOrder>
  </b:Source>
  <b:Source>
    <b:Tag>Tho19</b:Tag>
    <b:SourceType>InternetSite</b:SourceType>
    <b:Guid>{B717DEBA-8606-47CF-A773-8AE1B334FBED}</b:Guid>
    <b:Author>
      <b:Author>
        <b:NameList>
          <b:Person>
            <b:Last>Elliott</b:Last>
            <b:First>Thomas</b:First>
          </b:Person>
        </b:NameList>
      </b:Author>
    </b:Author>
    <b:Title>Github</b:Title>
    <b:InternetSiteTitle>The State of the Octoverse: machine learning</b:InternetSiteTitle>
    <b:Year>2019</b:Year>
    <b:Month>Enero</b:Month>
    <b:Day>24</b:Day>
    <b:URL>https://github.blog/2019-01-24-the-state-of-the-octoverse-machine-learning/</b:URL>
    <b:RefOrder>4</b:RefOrder>
  </b:Source>
  <b:Source>
    <b:Tag>Rea201</b:Tag>
    <b:SourceType>InternetSite</b:SourceType>
    <b:Guid>{DA579795-52B3-4D4E-AE78-36026D26F588}</b:Guid>
    <b:Title>Real Academía Española</b:Title>
    <b:Year>2020</b:Year>
    <b:URL>https://dle.rae.es/corpus</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A48544-BE53-4863-AF8C-922FB5289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2557</TotalTime>
  <Pages>1</Pages>
  <Words>11392</Words>
  <Characters>62661</Characters>
  <Application>Microsoft Office Word</Application>
  <DocSecurity>0</DocSecurity>
  <Lines>522</Lines>
  <Paragraphs>147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Estudio de identificación de autoría</vt:lpstr>
      <vt:lpstr>Estudio de identificación de autoría</vt:lpstr>
    </vt:vector>
  </TitlesOfParts>
  <Company>Escuela Técnica Superior de Ingenierías Informática y de Telecomunicación</Company>
  <LinksUpToDate>false</LinksUpToDate>
  <CharactersWithSpaces>73906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identificación de autoría</dc:title>
  <dc:subject>Ciencias de la Computación e Inteligencia Artificial</dc:subject>
  <dc:creator>Ernesto Martínez del Pino</dc:creator>
  <cp:keywords/>
  <dc:description/>
  <cp:lastModifiedBy>Ernesto Martínez del Pino</cp:lastModifiedBy>
  <cp:revision>57</cp:revision>
  <cp:lastPrinted>2020-05-16T12:34:00Z</cp:lastPrinted>
  <dcterms:created xsi:type="dcterms:W3CDTF">2020-05-10T18:32:00Z</dcterms:created>
  <dcterms:modified xsi:type="dcterms:W3CDTF">2020-05-17T01:12:00Z</dcterms:modified>
</cp:coreProperties>
</file>