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bqiw5wkjfjx" w:id="0"/>
      <w:bookmarkEnd w:id="0"/>
      <w:r w:rsidDel="00000000" w:rsidR="00000000" w:rsidRPr="00000000">
        <w:rPr>
          <w:rtl w:val="0"/>
        </w:rPr>
        <w:t xml:space="preserve">Bases de dados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ka7khl61vng" w:id="1"/>
      <w:bookmarkEnd w:id="1"/>
      <w:r w:rsidDel="00000000" w:rsidR="00000000" w:rsidRPr="00000000">
        <w:rPr>
          <w:rtl w:val="0"/>
        </w:rPr>
        <w:t xml:space="preserve">Filmes.csv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m3plr3cqkfdt" w:id="2"/>
      <w:bookmarkEnd w:id="2"/>
      <w:r w:rsidDel="00000000" w:rsidR="00000000" w:rsidRPr="00000000">
        <w:rPr>
          <w:rtl w:val="0"/>
        </w:rPr>
        <w:t xml:space="preserve">Descrição: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 de extensão do tipo CSV que possui colunas com as informações de produção dos top 1000 filmes de acordo com o IMDB.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xr9akvcz7b1" w:id="3"/>
      <w:bookmarkEnd w:id="3"/>
      <w:r w:rsidDel="00000000" w:rsidR="00000000" w:rsidRPr="00000000">
        <w:rPr>
          <w:rtl w:val="0"/>
        </w:rPr>
        <w:t xml:space="preserve">Colunas: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Id_Title - Id do filme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Series_Title - Nome do filme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Released_Year - Ano em que o filme foi lançado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Certificate - Classificação obtido por esse filme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Runtime - Tempo de execução total do filme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Genre - Gênero do filme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IMDB_Rating - Classificação do filme no site do IMDB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Overview - mini-história/resumo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Meta_score - Pontuação obtida pelo filme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Director - Nome do Diretor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Star1,Star2,Star3,Star4 - Nome das Estrelas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of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votes - Número total de votos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Gross - Dinheiro ganho por esse filme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sz w:val="20"/>
          <w:szCs w:val="20"/>
          <w:highlight w:val="white"/>
        </w:rPr>
      </w:pPr>
      <w:bookmarkStart w:colFirst="0" w:colLast="0" w:name="_dtsalurwer04" w:id="4"/>
      <w:bookmarkEnd w:id="4"/>
      <w:r w:rsidDel="00000000" w:rsidR="00000000" w:rsidRPr="00000000">
        <w:rPr>
          <w:rtl w:val="0"/>
        </w:rPr>
        <w:t xml:space="preserve">Posters.csv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fbbgav41n15i" w:id="5"/>
      <w:bookmarkEnd w:id="5"/>
      <w:r w:rsidDel="00000000" w:rsidR="00000000" w:rsidRPr="00000000">
        <w:rPr>
          <w:rtl w:val="0"/>
        </w:rPr>
        <w:t xml:space="preserve">Descrição: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Arquivo de extensão do tipo CSV que possui  informações sobre o código e URL das imagens de cada filme. 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x5dcn3ywo76b" w:id="6"/>
      <w:bookmarkEnd w:id="6"/>
      <w:r w:rsidDel="00000000" w:rsidR="00000000" w:rsidRPr="00000000">
        <w:rPr>
          <w:rtl w:val="0"/>
        </w:rPr>
        <w:t xml:space="preserve">Colunas: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Id_Title - Id do filme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Poster_Link - Link do pôster que o imdb está usando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