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IT Project Manager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IT Project Manager adept in managing multiple projects, while collaborating to achieve company goals . Skilled in working to define project deliverables and guide complex projects.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IT Project Manager at Electrix, New York</w:t>
                  </w:r>
                </w:p>
                <w:p>
                  <w:pPr>
                    <w:pStyle w:val="Date"/>
                  </w:pPr>
                  <w:r>
                    <w:t xml:space="preserve">June 2017 — March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Managed project deliverables within approved timelines and budget guidelines.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to recognize patterns and bring forth real solutions.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Effectively managed multiple projects at once.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Collaborated cross-functionally to lead project teams.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Lead review meetings with other project managers.</w:t>
                  </w:r>
                </w:p>
                <w:p>
                  <w:pPr>
                    <w:pStyle w:val="Heading2"/>
                  </w:pPr>
                  <w:r>
                    <w:t xml:space="preserve">IT Project Manager at Venture Lion, New York</w:t>
                  </w:r>
                </w:p>
                <w:p>
                  <w:pPr>
                    <w:pStyle w:val="Date"/>
                  </w:pPr>
                  <w:r>
                    <w:t xml:space="preserve">September 2014 — April 2017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Worked to deliver technological advances that drive business.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Work closely with the Project Manager and project team to develop and manage project schedules for all assigned projects.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Worked closely with the Controller, providing reports on project progress and cash-flow.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Effectively guided stakeholders and team members through the project life cycle.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Computer Science , Hunter College , New York</w:t>
                  </w:r>
                </w:p>
                <w:p>
                  <w:pPr>
                    <w:pStyle w:val="Date"/>
                  </w:pPr>
                  <w:r>
                    <w:t xml:space="preserve">September 2010 — August 2014</w:t>
                  </w:r>
                </w:p>
                <w:p>
                  <w:pPr>
                    <w:pStyle w:val="Heading2"/>
                  </w:pPr>
                  <w:r>
                    <w:t xml:space="preserve">High School Diploma , Pelham Memorial High School, Pelham</w:t>
                  </w:r>
                </w:p>
                <w:p>
                  <w:pPr>
                    <w:pStyle w:val="Date"/>
                  </w:pPr>
                  <w:r>
                    <w:t xml:space="preserve">September 2006 — June 2010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Richard Dolan from Venture Lion</w:t>
                  </w:r>
                </w:p>
                <w:p>
                  <w:hyperlink w:history="1" r:id="rId57012">
                    <w:r>
                      <w:rPr>
                        <w:rStyle w:val="Hyperlink"/>
                      </w:rPr>
                      <w:t xml:space="preserve">dolan_ri34@venturelion.com</w:t>
                    </w:r>
                  </w:hyperlink>
                  <w:r>
                    <w:t xml:space="preserve">  ·  </w:t>
                  </w:r>
                  <w:r>
                    <w:t xml:space="preserve">212-456-4355</w:t>
                  </w:r>
                </w:p>
                <w:p>
                  <w:pPr>
                    <w:pStyle w:val="Heading2"/>
                  </w:pPr>
                  <w:r>
                    <w:t xml:space="preserve">Samantha Leco from Electrix</w:t>
                  </w:r>
                </w:p>
                <w:p>
                  <w:hyperlink w:history="1" r:id="rId12615">
                    <w:r>
                      <w:rPr>
                        <w:rStyle w:val="Hyperlink"/>
                      </w:rPr>
                      <w:t xml:space="preserve">lec_osama@electrixnyc.com</w:t>
                    </w:r>
                  </w:hyperlink>
                  <w:r>
                    <w:t xml:space="preserve">  ·  </w:t>
                  </w:r>
                  <w:r>
                    <w:t xml:space="preserve">917-435-5656</w:t>
                  </w:r>
                </w:p>
                <w:p>
                  <w:pPr>
                    <w:pStyle w:val="Heading2"/>
                  </w:pPr>
                  <w:r>
                    <w:t xml:space="preserve">Daven Guttierez from Electrix</w:t>
                  </w:r>
                </w:p>
                <w:p>
                  <w:hyperlink w:history="1" r:id="rId25687">
                    <w:r>
                      <w:rPr>
                        <w:rStyle w:val="Hyperlink"/>
                      </w:rPr>
                      <w:t xml:space="preserve">guttierez_da@electrixnyc.com</w:t>
                    </w:r>
                  </w:hyperlink>
                  <w:r>
                    <w:t xml:space="preserve">  ·  </w:t>
                  </w:r>
                  <w:r>
                    <w:t xml:space="preserve">718-546-7899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Effective Time Management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Adaptability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Communication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Leadership and Teamwork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Agile Methodologies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Business Analysis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IT Project Management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7012" Type="http://schemas.openxmlformats.org/officeDocument/2006/relationships/hyperlink" Target="mailto:dolan_ri34@venturelion.com" TargetMode="External"/><Relationship Id="rId12615" Type="http://schemas.openxmlformats.org/officeDocument/2006/relationships/hyperlink" Target="mailto:lec_osama@electrixnyc.com" TargetMode="External"/><Relationship Id="rId25687" Type="http://schemas.openxmlformats.org/officeDocument/2006/relationships/hyperlink" Target="mailto:guttierez_da@electrixnyc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803isstx66emmbnjsqj9rc.png"/><Relationship Id="rId11" Type="http://schemas.openxmlformats.org/officeDocument/2006/relationships/image" Target="media/auwa5g13sjn95i7s7bfqei.png"/><Relationship Id="rId12" Type="http://schemas.openxmlformats.org/officeDocument/2006/relationships/image" Target="media/hx7vtp8sshazprishj9mw.png"/><Relationship Id="rId13" Type="http://schemas.openxmlformats.org/officeDocument/2006/relationships/image" Target="media/047ngbbstpsgv2jh3visa2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2022-02-25T03:10:54Z</dcterms:created>
  <dcterms:modified xsi:type="dcterms:W3CDTF">2022-02-25T03:10:54Z</dcterms:modified>
</cp:coreProperties>
</file>