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EE5" w:rsidRPr="00EC7C28" w:rsidRDefault="00771EE5" w:rsidP="00EC7C28">
      <w:pPr>
        <w:spacing w:line="480" w:lineRule="auto"/>
        <w:jc w:val="center"/>
        <w:rPr>
          <w:rFonts w:ascii="Times New Roman" w:hAnsi="Times New Roman" w:cs="Times New Roman"/>
          <w:sz w:val="24"/>
          <w:szCs w:val="24"/>
        </w:rPr>
      </w:pPr>
    </w:p>
    <w:p w:rsidR="00771EE5" w:rsidRPr="00EC7C28" w:rsidRDefault="00771EE5" w:rsidP="00EC7C28">
      <w:pPr>
        <w:spacing w:line="480" w:lineRule="auto"/>
        <w:jc w:val="center"/>
        <w:rPr>
          <w:rFonts w:ascii="Times New Roman" w:hAnsi="Times New Roman" w:cs="Times New Roman"/>
          <w:sz w:val="24"/>
          <w:szCs w:val="24"/>
        </w:rPr>
      </w:pPr>
    </w:p>
    <w:p w:rsidR="00771EE5" w:rsidRPr="00EC7C28" w:rsidRDefault="00771EE5" w:rsidP="00EC7C28">
      <w:pPr>
        <w:spacing w:line="480" w:lineRule="auto"/>
        <w:jc w:val="center"/>
        <w:rPr>
          <w:rFonts w:ascii="Times New Roman" w:hAnsi="Times New Roman" w:cs="Times New Roman"/>
          <w:sz w:val="24"/>
          <w:szCs w:val="24"/>
        </w:rPr>
      </w:pPr>
    </w:p>
    <w:p w:rsidR="00771EE5" w:rsidRPr="00EC7C28" w:rsidRDefault="00771EE5" w:rsidP="00EC7C28">
      <w:pPr>
        <w:spacing w:line="480" w:lineRule="auto"/>
        <w:jc w:val="center"/>
        <w:rPr>
          <w:rFonts w:ascii="Times New Roman" w:hAnsi="Times New Roman" w:cs="Times New Roman"/>
          <w:sz w:val="24"/>
          <w:szCs w:val="24"/>
        </w:rPr>
      </w:pPr>
    </w:p>
    <w:p w:rsidR="00771EE5" w:rsidRPr="00EC7C28" w:rsidRDefault="00771EE5" w:rsidP="00EC7C28">
      <w:pPr>
        <w:spacing w:line="480" w:lineRule="auto"/>
        <w:jc w:val="center"/>
        <w:rPr>
          <w:rFonts w:ascii="Times New Roman" w:hAnsi="Times New Roman" w:cs="Times New Roman"/>
          <w:sz w:val="24"/>
          <w:szCs w:val="24"/>
        </w:rPr>
      </w:pPr>
    </w:p>
    <w:p w:rsidR="00771EE5" w:rsidRPr="00EC7C28" w:rsidRDefault="00771EE5" w:rsidP="00EC7C28">
      <w:pPr>
        <w:spacing w:line="480" w:lineRule="auto"/>
        <w:jc w:val="center"/>
        <w:rPr>
          <w:rFonts w:ascii="Times New Roman" w:hAnsi="Times New Roman" w:cs="Times New Roman"/>
          <w:sz w:val="24"/>
          <w:szCs w:val="24"/>
        </w:rPr>
      </w:pPr>
    </w:p>
    <w:p w:rsidR="00771EE5" w:rsidRPr="00EC7C28" w:rsidRDefault="00771EE5" w:rsidP="00EC7C28">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IT-650 1-2 Scenario Activity</w:t>
      </w:r>
    </w:p>
    <w:p w:rsidR="00771EE5" w:rsidRPr="00EC7C28" w:rsidRDefault="00771EE5" w:rsidP="00EC7C28">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 xml:space="preserve">Choose a Scenario </w:t>
      </w:r>
    </w:p>
    <w:p w:rsidR="00771EE5" w:rsidRPr="00EC7C28" w:rsidRDefault="00771EE5" w:rsidP="00EC7C28">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Southern New Hampshire University (IT-650)</w:t>
      </w:r>
    </w:p>
    <w:p w:rsidR="00771EE5" w:rsidRPr="00EC7C28" w:rsidRDefault="00771EE5" w:rsidP="00EC7C28">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Ronald E Miller</w:t>
      </w:r>
    </w:p>
    <w:p w:rsidR="00771EE5" w:rsidRPr="00EC7C28" w:rsidRDefault="00771EE5" w:rsidP="00EC7C28">
      <w:pPr>
        <w:spacing w:line="480" w:lineRule="auto"/>
        <w:jc w:val="center"/>
        <w:rPr>
          <w:rFonts w:ascii="Times New Roman" w:hAnsi="Times New Roman" w:cs="Times New Roman"/>
          <w:sz w:val="24"/>
          <w:szCs w:val="24"/>
        </w:rPr>
      </w:pPr>
      <w:r w:rsidRPr="00EC7C28">
        <w:rPr>
          <w:rFonts w:ascii="Times New Roman" w:hAnsi="Times New Roman" w:cs="Times New Roman"/>
          <w:sz w:val="24"/>
          <w:szCs w:val="24"/>
        </w:rPr>
        <w:t>April 8, 2020</w:t>
      </w:r>
    </w:p>
    <w:p w:rsidR="00771EE5" w:rsidRPr="00EC7C28" w:rsidRDefault="00771EE5" w:rsidP="00EC7C28">
      <w:pPr>
        <w:spacing w:line="480" w:lineRule="auto"/>
        <w:rPr>
          <w:rFonts w:ascii="Times New Roman" w:eastAsiaTheme="majorEastAsia" w:hAnsi="Times New Roman" w:cs="Times New Roman"/>
          <w:b/>
          <w:sz w:val="24"/>
          <w:szCs w:val="24"/>
        </w:rPr>
      </w:pPr>
      <w:r w:rsidRPr="00EC7C28">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492475878"/>
        <w:docPartObj>
          <w:docPartGallery w:val="Table of Contents"/>
          <w:docPartUnique/>
        </w:docPartObj>
      </w:sdtPr>
      <w:sdtContent>
        <w:p w:rsidR="00771EE5" w:rsidRPr="00EC7C28" w:rsidRDefault="00771EE5" w:rsidP="00EC7C28">
          <w:pPr>
            <w:pStyle w:val="TOCHeading"/>
            <w:spacing w:line="480" w:lineRule="auto"/>
            <w:rPr>
              <w:rFonts w:ascii="Times New Roman" w:hAnsi="Times New Roman" w:cs="Times New Roman"/>
              <w:sz w:val="24"/>
              <w:szCs w:val="24"/>
            </w:rPr>
          </w:pPr>
          <w:r w:rsidRPr="00EC7C28">
            <w:rPr>
              <w:rFonts w:ascii="Times New Roman" w:hAnsi="Times New Roman" w:cs="Times New Roman"/>
              <w:sz w:val="24"/>
              <w:szCs w:val="24"/>
            </w:rPr>
            <w:t>Contents</w:t>
          </w:r>
        </w:p>
        <w:p w:rsidR="00771EE5" w:rsidRPr="00EC7C28" w:rsidRDefault="00771EE5" w:rsidP="00EC7C28">
          <w:pPr>
            <w:pStyle w:val="TOC1"/>
            <w:tabs>
              <w:tab w:val="right" w:leader="dot" w:pos="9350"/>
            </w:tabs>
            <w:spacing w:line="480" w:lineRule="auto"/>
            <w:rPr>
              <w:rFonts w:ascii="Times New Roman" w:hAnsi="Times New Roman" w:cs="Times New Roman"/>
              <w:noProof/>
              <w:sz w:val="24"/>
              <w:szCs w:val="24"/>
            </w:rPr>
          </w:pPr>
          <w:r w:rsidRPr="00EC7C28">
            <w:rPr>
              <w:rFonts w:ascii="Times New Roman" w:hAnsi="Times New Roman" w:cs="Times New Roman"/>
              <w:sz w:val="24"/>
              <w:szCs w:val="24"/>
            </w:rPr>
            <w:fldChar w:fldCharType="begin"/>
          </w:r>
          <w:r w:rsidRPr="00EC7C28">
            <w:rPr>
              <w:rFonts w:ascii="Times New Roman" w:hAnsi="Times New Roman" w:cs="Times New Roman"/>
              <w:sz w:val="24"/>
              <w:szCs w:val="24"/>
            </w:rPr>
            <w:instrText xml:space="preserve"> TOC \o "1-3" \h \z \u </w:instrText>
          </w:r>
          <w:r w:rsidRPr="00EC7C28">
            <w:rPr>
              <w:rFonts w:ascii="Times New Roman" w:hAnsi="Times New Roman" w:cs="Times New Roman"/>
              <w:sz w:val="24"/>
              <w:szCs w:val="24"/>
            </w:rPr>
            <w:fldChar w:fldCharType="separate"/>
          </w:r>
          <w:hyperlink r:id="rId8" w:anchor="_Toc37252016" w:history="1">
            <w:r w:rsidRPr="00EC7C28">
              <w:rPr>
                <w:rStyle w:val="Hyperlink"/>
                <w:rFonts w:ascii="Times New Roman" w:hAnsi="Times New Roman" w:cs="Times New Roman"/>
                <w:noProof/>
                <w:sz w:val="24"/>
                <w:szCs w:val="24"/>
              </w:rPr>
              <w:t>Major Topics</w:t>
            </w:r>
            <w:r w:rsidRPr="00EC7C28">
              <w:rPr>
                <w:rStyle w:val="Hyperlink"/>
                <w:rFonts w:ascii="Times New Roman" w:hAnsi="Times New Roman" w:cs="Times New Roman"/>
                <w:noProof/>
                <w:webHidden/>
                <w:sz w:val="24"/>
                <w:szCs w:val="24"/>
              </w:rPr>
              <w:tab/>
            </w:r>
            <w:r w:rsidRPr="00EC7C28">
              <w:rPr>
                <w:rStyle w:val="Hyperlink"/>
                <w:rFonts w:ascii="Times New Roman" w:hAnsi="Times New Roman" w:cs="Times New Roman"/>
                <w:noProof/>
                <w:webHidden/>
                <w:sz w:val="24"/>
                <w:szCs w:val="24"/>
              </w:rPr>
              <w:fldChar w:fldCharType="begin"/>
            </w:r>
            <w:r w:rsidRPr="00EC7C28">
              <w:rPr>
                <w:rStyle w:val="Hyperlink"/>
                <w:rFonts w:ascii="Times New Roman" w:hAnsi="Times New Roman" w:cs="Times New Roman"/>
                <w:noProof/>
                <w:webHidden/>
                <w:sz w:val="24"/>
                <w:szCs w:val="24"/>
              </w:rPr>
              <w:instrText xml:space="preserve"> PAGEREF _Toc37252016 \h </w:instrText>
            </w:r>
            <w:r w:rsidRPr="00EC7C28">
              <w:rPr>
                <w:rStyle w:val="Hyperlink"/>
                <w:rFonts w:ascii="Times New Roman" w:hAnsi="Times New Roman" w:cs="Times New Roman"/>
                <w:noProof/>
                <w:webHidden/>
                <w:sz w:val="24"/>
                <w:szCs w:val="24"/>
              </w:rPr>
            </w:r>
            <w:r w:rsidRPr="00EC7C28">
              <w:rPr>
                <w:rStyle w:val="Hyperlink"/>
                <w:rFonts w:ascii="Times New Roman" w:hAnsi="Times New Roman" w:cs="Times New Roman"/>
                <w:noProof/>
                <w:webHidden/>
                <w:sz w:val="24"/>
                <w:szCs w:val="24"/>
              </w:rPr>
              <w:fldChar w:fldCharType="separate"/>
            </w:r>
            <w:r w:rsidRPr="00EC7C28">
              <w:rPr>
                <w:rStyle w:val="Hyperlink"/>
                <w:rFonts w:ascii="Times New Roman" w:hAnsi="Times New Roman" w:cs="Times New Roman"/>
                <w:noProof/>
                <w:webHidden/>
                <w:sz w:val="24"/>
                <w:szCs w:val="24"/>
              </w:rPr>
              <w:t>3</w:t>
            </w:r>
            <w:r w:rsidRPr="00EC7C28">
              <w:rPr>
                <w:rStyle w:val="Hyperlink"/>
                <w:rFonts w:ascii="Times New Roman" w:hAnsi="Times New Roman" w:cs="Times New Roman"/>
                <w:noProof/>
                <w:webHidden/>
                <w:sz w:val="24"/>
                <w:szCs w:val="24"/>
              </w:rPr>
              <w:fldChar w:fldCharType="end"/>
            </w:r>
          </w:hyperlink>
        </w:p>
        <w:p w:rsidR="00771EE5" w:rsidRPr="00EC7C28" w:rsidRDefault="00771EE5" w:rsidP="00EC7C28">
          <w:pPr>
            <w:pStyle w:val="TOC1"/>
            <w:tabs>
              <w:tab w:val="right" w:leader="dot" w:pos="9350"/>
            </w:tabs>
            <w:spacing w:line="480" w:lineRule="auto"/>
            <w:rPr>
              <w:rFonts w:ascii="Times New Roman" w:hAnsi="Times New Roman" w:cs="Times New Roman"/>
              <w:noProof/>
              <w:sz w:val="24"/>
              <w:szCs w:val="24"/>
            </w:rPr>
          </w:pPr>
          <w:hyperlink r:id="rId9" w:anchor="_Toc37252017" w:history="1">
            <w:r w:rsidRPr="00EC7C28">
              <w:rPr>
                <w:rStyle w:val="Hyperlink"/>
                <w:rFonts w:ascii="Times New Roman" w:hAnsi="Times New Roman" w:cs="Times New Roman"/>
                <w:noProof/>
                <w:sz w:val="24"/>
                <w:szCs w:val="24"/>
              </w:rPr>
              <w:t>Statement of Work</w:t>
            </w:r>
            <w:r w:rsidRPr="00EC7C28">
              <w:rPr>
                <w:rStyle w:val="Hyperlink"/>
                <w:rFonts w:ascii="Times New Roman" w:hAnsi="Times New Roman" w:cs="Times New Roman"/>
                <w:noProof/>
                <w:webHidden/>
                <w:sz w:val="24"/>
                <w:szCs w:val="24"/>
              </w:rPr>
              <w:tab/>
            </w:r>
            <w:r w:rsidRPr="00EC7C28">
              <w:rPr>
                <w:rStyle w:val="Hyperlink"/>
                <w:rFonts w:ascii="Times New Roman" w:hAnsi="Times New Roman" w:cs="Times New Roman"/>
                <w:noProof/>
                <w:webHidden/>
                <w:sz w:val="24"/>
                <w:szCs w:val="24"/>
              </w:rPr>
              <w:fldChar w:fldCharType="begin"/>
            </w:r>
            <w:r w:rsidRPr="00EC7C28">
              <w:rPr>
                <w:rStyle w:val="Hyperlink"/>
                <w:rFonts w:ascii="Times New Roman" w:hAnsi="Times New Roman" w:cs="Times New Roman"/>
                <w:noProof/>
                <w:webHidden/>
                <w:sz w:val="24"/>
                <w:szCs w:val="24"/>
              </w:rPr>
              <w:instrText xml:space="preserve"> PAGEREF _Toc37252017 \h </w:instrText>
            </w:r>
            <w:r w:rsidRPr="00EC7C28">
              <w:rPr>
                <w:rStyle w:val="Hyperlink"/>
                <w:rFonts w:ascii="Times New Roman" w:hAnsi="Times New Roman" w:cs="Times New Roman"/>
                <w:noProof/>
                <w:webHidden/>
                <w:sz w:val="24"/>
                <w:szCs w:val="24"/>
              </w:rPr>
            </w:r>
            <w:r w:rsidRPr="00EC7C28">
              <w:rPr>
                <w:rStyle w:val="Hyperlink"/>
                <w:rFonts w:ascii="Times New Roman" w:hAnsi="Times New Roman" w:cs="Times New Roman"/>
                <w:noProof/>
                <w:webHidden/>
                <w:sz w:val="24"/>
                <w:szCs w:val="24"/>
              </w:rPr>
              <w:fldChar w:fldCharType="separate"/>
            </w:r>
            <w:r w:rsidRPr="00EC7C28">
              <w:rPr>
                <w:rStyle w:val="Hyperlink"/>
                <w:rFonts w:ascii="Times New Roman" w:hAnsi="Times New Roman" w:cs="Times New Roman"/>
                <w:noProof/>
                <w:webHidden/>
                <w:sz w:val="24"/>
                <w:szCs w:val="24"/>
              </w:rPr>
              <w:t>3</w:t>
            </w:r>
            <w:r w:rsidRPr="00EC7C28">
              <w:rPr>
                <w:rStyle w:val="Hyperlink"/>
                <w:rFonts w:ascii="Times New Roman" w:hAnsi="Times New Roman" w:cs="Times New Roman"/>
                <w:noProof/>
                <w:webHidden/>
                <w:sz w:val="24"/>
                <w:szCs w:val="24"/>
              </w:rPr>
              <w:fldChar w:fldCharType="end"/>
            </w:r>
          </w:hyperlink>
        </w:p>
        <w:p w:rsidR="00771EE5" w:rsidRPr="00EC7C28" w:rsidRDefault="00771EE5" w:rsidP="00EC7C28">
          <w:pPr>
            <w:pStyle w:val="TOC2"/>
            <w:tabs>
              <w:tab w:val="right" w:leader="dot" w:pos="9350"/>
            </w:tabs>
            <w:spacing w:line="480" w:lineRule="auto"/>
            <w:rPr>
              <w:rFonts w:ascii="Times New Roman" w:hAnsi="Times New Roman" w:cs="Times New Roman"/>
              <w:noProof/>
              <w:sz w:val="24"/>
              <w:szCs w:val="24"/>
            </w:rPr>
          </w:pPr>
          <w:hyperlink r:id="rId10" w:anchor="_Toc37252018" w:history="1">
            <w:r w:rsidRPr="00EC7C28">
              <w:rPr>
                <w:rStyle w:val="Hyperlink"/>
                <w:rFonts w:ascii="Times New Roman" w:hAnsi="Times New Roman" w:cs="Times New Roman"/>
                <w:noProof/>
                <w:sz w:val="24"/>
                <w:szCs w:val="24"/>
              </w:rPr>
              <w:t>History</w:t>
            </w:r>
            <w:r w:rsidRPr="00EC7C28">
              <w:rPr>
                <w:rStyle w:val="Hyperlink"/>
                <w:rFonts w:ascii="Times New Roman" w:hAnsi="Times New Roman" w:cs="Times New Roman"/>
                <w:noProof/>
                <w:webHidden/>
                <w:sz w:val="24"/>
                <w:szCs w:val="24"/>
              </w:rPr>
              <w:tab/>
            </w:r>
            <w:r w:rsidRPr="00EC7C28">
              <w:rPr>
                <w:rStyle w:val="Hyperlink"/>
                <w:rFonts w:ascii="Times New Roman" w:hAnsi="Times New Roman" w:cs="Times New Roman"/>
                <w:noProof/>
                <w:webHidden/>
                <w:sz w:val="24"/>
                <w:szCs w:val="24"/>
              </w:rPr>
              <w:fldChar w:fldCharType="begin"/>
            </w:r>
            <w:r w:rsidRPr="00EC7C28">
              <w:rPr>
                <w:rStyle w:val="Hyperlink"/>
                <w:rFonts w:ascii="Times New Roman" w:hAnsi="Times New Roman" w:cs="Times New Roman"/>
                <w:noProof/>
                <w:webHidden/>
                <w:sz w:val="24"/>
                <w:szCs w:val="24"/>
              </w:rPr>
              <w:instrText xml:space="preserve"> PAGEREF _Toc37252018 \h </w:instrText>
            </w:r>
            <w:r w:rsidRPr="00EC7C28">
              <w:rPr>
                <w:rStyle w:val="Hyperlink"/>
                <w:rFonts w:ascii="Times New Roman" w:hAnsi="Times New Roman" w:cs="Times New Roman"/>
                <w:noProof/>
                <w:webHidden/>
                <w:sz w:val="24"/>
                <w:szCs w:val="24"/>
              </w:rPr>
            </w:r>
            <w:r w:rsidRPr="00EC7C28">
              <w:rPr>
                <w:rStyle w:val="Hyperlink"/>
                <w:rFonts w:ascii="Times New Roman" w:hAnsi="Times New Roman" w:cs="Times New Roman"/>
                <w:noProof/>
                <w:webHidden/>
                <w:sz w:val="24"/>
                <w:szCs w:val="24"/>
              </w:rPr>
              <w:fldChar w:fldCharType="separate"/>
            </w:r>
            <w:r w:rsidRPr="00EC7C28">
              <w:rPr>
                <w:rStyle w:val="Hyperlink"/>
                <w:rFonts w:ascii="Times New Roman" w:hAnsi="Times New Roman" w:cs="Times New Roman"/>
                <w:noProof/>
                <w:webHidden/>
                <w:sz w:val="24"/>
                <w:szCs w:val="24"/>
              </w:rPr>
              <w:t>3</w:t>
            </w:r>
            <w:r w:rsidRPr="00EC7C28">
              <w:rPr>
                <w:rStyle w:val="Hyperlink"/>
                <w:rFonts w:ascii="Times New Roman" w:hAnsi="Times New Roman" w:cs="Times New Roman"/>
                <w:noProof/>
                <w:webHidden/>
                <w:sz w:val="24"/>
                <w:szCs w:val="24"/>
              </w:rPr>
              <w:fldChar w:fldCharType="end"/>
            </w:r>
          </w:hyperlink>
        </w:p>
        <w:p w:rsidR="00771EE5" w:rsidRPr="00EC7C28" w:rsidRDefault="00771EE5" w:rsidP="00EC7C28">
          <w:pPr>
            <w:pStyle w:val="TOC2"/>
            <w:tabs>
              <w:tab w:val="right" w:leader="dot" w:pos="9350"/>
            </w:tabs>
            <w:spacing w:line="480" w:lineRule="auto"/>
            <w:rPr>
              <w:rFonts w:ascii="Times New Roman" w:hAnsi="Times New Roman" w:cs="Times New Roman"/>
              <w:noProof/>
              <w:sz w:val="24"/>
              <w:szCs w:val="24"/>
            </w:rPr>
          </w:pPr>
          <w:hyperlink r:id="rId11" w:anchor="_Toc37252019" w:history="1">
            <w:r w:rsidRPr="00EC7C28">
              <w:rPr>
                <w:rStyle w:val="Hyperlink"/>
                <w:rFonts w:ascii="Times New Roman" w:hAnsi="Times New Roman" w:cs="Times New Roman"/>
                <w:noProof/>
                <w:sz w:val="24"/>
                <w:szCs w:val="24"/>
              </w:rPr>
              <w:t>Statement of Scope</w:t>
            </w:r>
            <w:r w:rsidRPr="00EC7C28">
              <w:rPr>
                <w:rStyle w:val="Hyperlink"/>
                <w:rFonts w:ascii="Times New Roman" w:hAnsi="Times New Roman" w:cs="Times New Roman"/>
                <w:noProof/>
                <w:webHidden/>
                <w:sz w:val="24"/>
                <w:szCs w:val="24"/>
              </w:rPr>
              <w:tab/>
            </w:r>
            <w:r w:rsidRPr="00EC7C28">
              <w:rPr>
                <w:rStyle w:val="Hyperlink"/>
                <w:rFonts w:ascii="Times New Roman" w:hAnsi="Times New Roman" w:cs="Times New Roman"/>
                <w:noProof/>
                <w:webHidden/>
                <w:sz w:val="24"/>
                <w:szCs w:val="24"/>
              </w:rPr>
              <w:fldChar w:fldCharType="begin"/>
            </w:r>
            <w:r w:rsidRPr="00EC7C28">
              <w:rPr>
                <w:rStyle w:val="Hyperlink"/>
                <w:rFonts w:ascii="Times New Roman" w:hAnsi="Times New Roman" w:cs="Times New Roman"/>
                <w:noProof/>
                <w:webHidden/>
                <w:sz w:val="24"/>
                <w:szCs w:val="24"/>
              </w:rPr>
              <w:instrText xml:space="preserve"> PAGEREF _Toc37252019 \h </w:instrText>
            </w:r>
            <w:r w:rsidRPr="00EC7C28">
              <w:rPr>
                <w:rStyle w:val="Hyperlink"/>
                <w:rFonts w:ascii="Times New Roman" w:hAnsi="Times New Roman" w:cs="Times New Roman"/>
                <w:noProof/>
                <w:webHidden/>
                <w:sz w:val="24"/>
                <w:szCs w:val="24"/>
              </w:rPr>
            </w:r>
            <w:r w:rsidRPr="00EC7C28">
              <w:rPr>
                <w:rStyle w:val="Hyperlink"/>
                <w:rFonts w:ascii="Times New Roman" w:hAnsi="Times New Roman" w:cs="Times New Roman"/>
                <w:noProof/>
                <w:webHidden/>
                <w:sz w:val="24"/>
                <w:szCs w:val="24"/>
              </w:rPr>
              <w:fldChar w:fldCharType="separate"/>
            </w:r>
            <w:r w:rsidRPr="00EC7C28">
              <w:rPr>
                <w:rStyle w:val="Hyperlink"/>
                <w:rFonts w:ascii="Times New Roman" w:hAnsi="Times New Roman" w:cs="Times New Roman"/>
                <w:noProof/>
                <w:webHidden/>
                <w:sz w:val="24"/>
                <w:szCs w:val="24"/>
              </w:rPr>
              <w:t>3</w:t>
            </w:r>
            <w:r w:rsidRPr="00EC7C28">
              <w:rPr>
                <w:rStyle w:val="Hyperlink"/>
                <w:rFonts w:ascii="Times New Roman" w:hAnsi="Times New Roman" w:cs="Times New Roman"/>
                <w:noProof/>
                <w:webHidden/>
                <w:sz w:val="24"/>
                <w:szCs w:val="24"/>
              </w:rPr>
              <w:fldChar w:fldCharType="end"/>
            </w:r>
          </w:hyperlink>
        </w:p>
        <w:p w:rsidR="00771EE5" w:rsidRPr="00EC7C28" w:rsidRDefault="00771EE5" w:rsidP="00EC7C28">
          <w:pPr>
            <w:pStyle w:val="TOC2"/>
            <w:tabs>
              <w:tab w:val="right" w:leader="dot" w:pos="9350"/>
            </w:tabs>
            <w:spacing w:line="480" w:lineRule="auto"/>
            <w:rPr>
              <w:rFonts w:ascii="Times New Roman" w:hAnsi="Times New Roman" w:cs="Times New Roman"/>
              <w:noProof/>
              <w:sz w:val="24"/>
              <w:szCs w:val="24"/>
            </w:rPr>
          </w:pPr>
          <w:hyperlink r:id="rId12" w:anchor="_Toc37252020" w:history="1">
            <w:r w:rsidRPr="00EC7C28">
              <w:rPr>
                <w:rStyle w:val="Hyperlink"/>
                <w:rFonts w:ascii="Times New Roman" w:hAnsi="Times New Roman" w:cs="Times New Roman"/>
                <w:noProof/>
                <w:sz w:val="24"/>
                <w:szCs w:val="24"/>
              </w:rPr>
              <w:t>Objectives</w:t>
            </w:r>
            <w:r w:rsidRPr="00EC7C28">
              <w:rPr>
                <w:rStyle w:val="Hyperlink"/>
                <w:rFonts w:ascii="Times New Roman" w:hAnsi="Times New Roman" w:cs="Times New Roman"/>
                <w:noProof/>
                <w:webHidden/>
                <w:sz w:val="24"/>
                <w:szCs w:val="24"/>
              </w:rPr>
              <w:tab/>
            </w:r>
            <w:r w:rsidRPr="00EC7C28">
              <w:rPr>
                <w:rStyle w:val="Hyperlink"/>
                <w:rFonts w:ascii="Times New Roman" w:hAnsi="Times New Roman" w:cs="Times New Roman"/>
                <w:noProof/>
                <w:webHidden/>
                <w:sz w:val="24"/>
                <w:szCs w:val="24"/>
              </w:rPr>
              <w:fldChar w:fldCharType="begin"/>
            </w:r>
            <w:r w:rsidRPr="00EC7C28">
              <w:rPr>
                <w:rStyle w:val="Hyperlink"/>
                <w:rFonts w:ascii="Times New Roman" w:hAnsi="Times New Roman" w:cs="Times New Roman"/>
                <w:noProof/>
                <w:webHidden/>
                <w:sz w:val="24"/>
                <w:szCs w:val="24"/>
              </w:rPr>
              <w:instrText xml:space="preserve"> PAGEREF _Toc37252020 \h </w:instrText>
            </w:r>
            <w:r w:rsidRPr="00EC7C28">
              <w:rPr>
                <w:rStyle w:val="Hyperlink"/>
                <w:rFonts w:ascii="Times New Roman" w:hAnsi="Times New Roman" w:cs="Times New Roman"/>
                <w:noProof/>
                <w:webHidden/>
                <w:sz w:val="24"/>
                <w:szCs w:val="24"/>
              </w:rPr>
            </w:r>
            <w:r w:rsidRPr="00EC7C28">
              <w:rPr>
                <w:rStyle w:val="Hyperlink"/>
                <w:rFonts w:ascii="Times New Roman" w:hAnsi="Times New Roman" w:cs="Times New Roman"/>
                <w:noProof/>
                <w:webHidden/>
                <w:sz w:val="24"/>
                <w:szCs w:val="24"/>
              </w:rPr>
              <w:fldChar w:fldCharType="separate"/>
            </w:r>
            <w:r w:rsidRPr="00EC7C28">
              <w:rPr>
                <w:rStyle w:val="Hyperlink"/>
                <w:rFonts w:ascii="Times New Roman" w:hAnsi="Times New Roman" w:cs="Times New Roman"/>
                <w:noProof/>
                <w:webHidden/>
                <w:sz w:val="24"/>
                <w:szCs w:val="24"/>
              </w:rPr>
              <w:t>3</w:t>
            </w:r>
            <w:r w:rsidRPr="00EC7C28">
              <w:rPr>
                <w:rStyle w:val="Hyperlink"/>
                <w:rFonts w:ascii="Times New Roman" w:hAnsi="Times New Roman" w:cs="Times New Roman"/>
                <w:noProof/>
                <w:webHidden/>
                <w:sz w:val="24"/>
                <w:szCs w:val="24"/>
              </w:rPr>
              <w:fldChar w:fldCharType="end"/>
            </w:r>
          </w:hyperlink>
        </w:p>
        <w:p w:rsidR="00771EE5" w:rsidRPr="00EC7C28" w:rsidRDefault="00771EE5" w:rsidP="00EC7C28">
          <w:pPr>
            <w:pStyle w:val="TOC2"/>
            <w:tabs>
              <w:tab w:val="right" w:leader="dot" w:pos="9350"/>
            </w:tabs>
            <w:spacing w:line="480" w:lineRule="auto"/>
            <w:rPr>
              <w:rFonts w:ascii="Times New Roman" w:hAnsi="Times New Roman" w:cs="Times New Roman"/>
              <w:noProof/>
              <w:sz w:val="24"/>
              <w:szCs w:val="24"/>
            </w:rPr>
          </w:pPr>
          <w:hyperlink r:id="rId13" w:anchor="_Toc37252021" w:history="1">
            <w:r w:rsidRPr="00EC7C28">
              <w:rPr>
                <w:rStyle w:val="Hyperlink"/>
                <w:rFonts w:ascii="Times New Roman" w:hAnsi="Times New Roman" w:cs="Times New Roman"/>
                <w:noProof/>
                <w:sz w:val="24"/>
                <w:szCs w:val="24"/>
              </w:rPr>
              <w:t>Preliminary Timeline</w:t>
            </w:r>
            <w:r w:rsidRPr="00EC7C28">
              <w:rPr>
                <w:rStyle w:val="Hyperlink"/>
                <w:rFonts w:ascii="Times New Roman" w:hAnsi="Times New Roman" w:cs="Times New Roman"/>
                <w:noProof/>
                <w:webHidden/>
                <w:sz w:val="24"/>
                <w:szCs w:val="24"/>
              </w:rPr>
              <w:tab/>
            </w:r>
            <w:r w:rsidRPr="00EC7C28">
              <w:rPr>
                <w:rStyle w:val="Hyperlink"/>
                <w:rFonts w:ascii="Times New Roman" w:hAnsi="Times New Roman" w:cs="Times New Roman"/>
                <w:noProof/>
                <w:webHidden/>
                <w:sz w:val="24"/>
                <w:szCs w:val="24"/>
              </w:rPr>
              <w:fldChar w:fldCharType="begin"/>
            </w:r>
            <w:r w:rsidRPr="00EC7C28">
              <w:rPr>
                <w:rStyle w:val="Hyperlink"/>
                <w:rFonts w:ascii="Times New Roman" w:hAnsi="Times New Roman" w:cs="Times New Roman"/>
                <w:noProof/>
                <w:webHidden/>
                <w:sz w:val="24"/>
                <w:szCs w:val="24"/>
              </w:rPr>
              <w:instrText xml:space="preserve"> PAGEREF _Toc37252021 \h </w:instrText>
            </w:r>
            <w:r w:rsidRPr="00EC7C28">
              <w:rPr>
                <w:rStyle w:val="Hyperlink"/>
                <w:rFonts w:ascii="Times New Roman" w:hAnsi="Times New Roman" w:cs="Times New Roman"/>
                <w:noProof/>
                <w:webHidden/>
                <w:sz w:val="24"/>
                <w:szCs w:val="24"/>
              </w:rPr>
            </w:r>
            <w:r w:rsidRPr="00EC7C28">
              <w:rPr>
                <w:rStyle w:val="Hyperlink"/>
                <w:rFonts w:ascii="Times New Roman" w:hAnsi="Times New Roman" w:cs="Times New Roman"/>
                <w:noProof/>
                <w:webHidden/>
                <w:sz w:val="24"/>
                <w:szCs w:val="24"/>
              </w:rPr>
              <w:fldChar w:fldCharType="separate"/>
            </w:r>
            <w:r w:rsidRPr="00EC7C28">
              <w:rPr>
                <w:rStyle w:val="Hyperlink"/>
                <w:rFonts w:ascii="Times New Roman" w:hAnsi="Times New Roman" w:cs="Times New Roman"/>
                <w:noProof/>
                <w:webHidden/>
                <w:sz w:val="24"/>
                <w:szCs w:val="24"/>
              </w:rPr>
              <w:t>4</w:t>
            </w:r>
            <w:r w:rsidRPr="00EC7C28">
              <w:rPr>
                <w:rStyle w:val="Hyperlink"/>
                <w:rFonts w:ascii="Times New Roman" w:hAnsi="Times New Roman" w:cs="Times New Roman"/>
                <w:noProof/>
                <w:webHidden/>
                <w:sz w:val="24"/>
                <w:szCs w:val="24"/>
              </w:rPr>
              <w:fldChar w:fldCharType="end"/>
            </w:r>
          </w:hyperlink>
        </w:p>
        <w:p w:rsidR="00771EE5" w:rsidRPr="00EC7C28" w:rsidRDefault="00771EE5" w:rsidP="00EC7C28">
          <w:pPr>
            <w:pStyle w:val="TOC1"/>
            <w:tabs>
              <w:tab w:val="right" w:leader="dot" w:pos="9350"/>
            </w:tabs>
            <w:spacing w:line="480" w:lineRule="auto"/>
            <w:rPr>
              <w:rFonts w:ascii="Times New Roman" w:hAnsi="Times New Roman" w:cs="Times New Roman"/>
              <w:noProof/>
              <w:sz w:val="24"/>
              <w:szCs w:val="24"/>
            </w:rPr>
          </w:pPr>
          <w:hyperlink r:id="rId14" w:anchor="_Toc37252022" w:history="1">
            <w:r w:rsidRPr="00EC7C28">
              <w:rPr>
                <w:rStyle w:val="Hyperlink"/>
                <w:rFonts w:ascii="Times New Roman" w:hAnsi="Times New Roman" w:cs="Times New Roman"/>
                <w:noProof/>
                <w:sz w:val="24"/>
                <w:szCs w:val="24"/>
              </w:rPr>
              <w:t>Notebook</w:t>
            </w:r>
            <w:r w:rsidRPr="00EC7C28">
              <w:rPr>
                <w:rStyle w:val="Hyperlink"/>
                <w:rFonts w:ascii="Times New Roman" w:hAnsi="Times New Roman" w:cs="Times New Roman"/>
                <w:noProof/>
                <w:webHidden/>
                <w:sz w:val="24"/>
                <w:szCs w:val="24"/>
              </w:rPr>
              <w:tab/>
            </w:r>
            <w:r w:rsidRPr="00EC7C28">
              <w:rPr>
                <w:rStyle w:val="Hyperlink"/>
                <w:rFonts w:ascii="Times New Roman" w:hAnsi="Times New Roman" w:cs="Times New Roman"/>
                <w:noProof/>
                <w:webHidden/>
                <w:sz w:val="24"/>
                <w:szCs w:val="24"/>
              </w:rPr>
              <w:fldChar w:fldCharType="begin"/>
            </w:r>
            <w:r w:rsidRPr="00EC7C28">
              <w:rPr>
                <w:rStyle w:val="Hyperlink"/>
                <w:rFonts w:ascii="Times New Roman" w:hAnsi="Times New Roman" w:cs="Times New Roman"/>
                <w:noProof/>
                <w:webHidden/>
                <w:sz w:val="24"/>
                <w:szCs w:val="24"/>
              </w:rPr>
              <w:instrText xml:space="preserve"> PAGEREF _Toc37252022 \h </w:instrText>
            </w:r>
            <w:r w:rsidRPr="00EC7C28">
              <w:rPr>
                <w:rStyle w:val="Hyperlink"/>
                <w:rFonts w:ascii="Times New Roman" w:hAnsi="Times New Roman" w:cs="Times New Roman"/>
                <w:noProof/>
                <w:webHidden/>
                <w:sz w:val="24"/>
                <w:szCs w:val="24"/>
              </w:rPr>
            </w:r>
            <w:r w:rsidRPr="00EC7C28">
              <w:rPr>
                <w:rStyle w:val="Hyperlink"/>
                <w:rFonts w:ascii="Times New Roman" w:hAnsi="Times New Roman" w:cs="Times New Roman"/>
                <w:noProof/>
                <w:webHidden/>
                <w:sz w:val="24"/>
                <w:szCs w:val="24"/>
              </w:rPr>
              <w:fldChar w:fldCharType="separate"/>
            </w:r>
            <w:r w:rsidRPr="00EC7C28">
              <w:rPr>
                <w:rStyle w:val="Hyperlink"/>
                <w:rFonts w:ascii="Times New Roman" w:hAnsi="Times New Roman" w:cs="Times New Roman"/>
                <w:noProof/>
                <w:webHidden/>
                <w:sz w:val="24"/>
                <w:szCs w:val="24"/>
              </w:rPr>
              <w:t>5</w:t>
            </w:r>
            <w:r w:rsidRPr="00EC7C28">
              <w:rPr>
                <w:rStyle w:val="Hyperlink"/>
                <w:rFonts w:ascii="Times New Roman" w:hAnsi="Times New Roman" w:cs="Times New Roman"/>
                <w:noProof/>
                <w:webHidden/>
                <w:sz w:val="24"/>
                <w:szCs w:val="24"/>
              </w:rPr>
              <w:fldChar w:fldCharType="end"/>
            </w:r>
          </w:hyperlink>
        </w:p>
        <w:p w:rsidR="00771EE5" w:rsidRPr="00EC7C28" w:rsidRDefault="00771EE5" w:rsidP="00EC7C28">
          <w:pPr>
            <w:pStyle w:val="TOC1"/>
            <w:tabs>
              <w:tab w:val="right" w:leader="dot" w:pos="9350"/>
            </w:tabs>
            <w:spacing w:line="480" w:lineRule="auto"/>
            <w:rPr>
              <w:rFonts w:ascii="Times New Roman" w:hAnsi="Times New Roman" w:cs="Times New Roman"/>
              <w:noProof/>
              <w:sz w:val="24"/>
              <w:szCs w:val="24"/>
            </w:rPr>
          </w:pPr>
          <w:hyperlink r:id="rId15" w:anchor="_Toc37252023" w:history="1">
            <w:r w:rsidRPr="00EC7C28">
              <w:rPr>
                <w:rStyle w:val="Hyperlink"/>
                <w:rFonts w:ascii="Times New Roman" w:hAnsi="Times New Roman" w:cs="Times New Roman"/>
                <w:noProof/>
                <w:sz w:val="24"/>
                <w:szCs w:val="24"/>
              </w:rPr>
              <w:t>References</w:t>
            </w:r>
            <w:r w:rsidRPr="00EC7C28">
              <w:rPr>
                <w:rStyle w:val="Hyperlink"/>
                <w:rFonts w:ascii="Times New Roman" w:hAnsi="Times New Roman" w:cs="Times New Roman"/>
                <w:noProof/>
                <w:webHidden/>
                <w:sz w:val="24"/>
                <w:szCs w:val="24"/>
              </w:rPr>
              <w:tab/>
            </w:r>
            <w:r w:rsidRPr="00EC7C28">
              <w:rPr>
                <w:rStyle w:val="Hyperlink"/>
                <w:rFonts w:ascii="Times New Roman" w:hAnsi="Times New Roman" w:cs="Times New Roman"/>
                <w:noProof/>
                <w:webHidden/>
                <w:sz w:val="24"/>
                <w:szCs w:val="24"/>
              </w:rPr>
              <w:fldChar w:fldCharType="begin"/>
            </w:r>
            <w:r w:rsidRPr="00EC7C28">
              <w:rPr>
                <w:rStyle w:val="Hyperlink"/>
                <w:rFonts w:ascii="Times New Roman" w:hAnsi="Times New Roman" w:cs="Times New Roman"/>
                <w:noProof/>
                <w:webHidden/>
                <w:sz w:val="24"/>
                <w:szCs w:val="24"/>
              </w:rPr>
              <w:instrText xml:space="preserve"> PAGEREF _Toc37252023 \h </w:instrText>
            </w:r>
            <w:r w:rsidRPr="00EC7C28">
              <w:rPr>
                <w:rStyle w:val="Hyperlink"/>
                <w:rFonts w:ascii="Times New Roman" w:hAnsi="Times New Roman" w:cs="Times New Roman"/>
                <w:noProof/>
                <w:webHidden/>
                <w:sz w:val="24"/>
                <w:szCs w:val="24"/>
              </w:rPr>
            </w:r>
            <w:r w:rsidRPr="00EC7C28">
              <w:rPr>
                <w:rStyle w:val="Hyperlink"/>
                <w:rFonts w:ascii="Times New Roman" w:hAnsi="Times New Roman" w:cs="Times New Roman"/>
                <w:noProof/>
                <w:webHidden/>
                <w:sz w:val="24"/>
                <w:szCs w:val="24"/>
              </w:rPr>
              <w:fldChar w:fldCharType="separate"/>
            </w:r>
            <w:r w:rsidRPr="00EC7C28">
              <w:rPr>
                <w:rStyle w:val="Hyperlink"/>
                <w:rFonts w:ascii="Times New Roman" w:hAnsi="Times New Roman" w:cs="Times New Roman"/>
                <w:noProof/>
                <w:webHidden/>
                <w:sz w:val="24"/>
                <w:szCs w:val="24"/>
              </w:rPr>
              <w:t>6</w:t>
            </w:r>
            <w:r w:rsidRPr="00EC7C28">
              <w:rPr>
                <w:rStyle w:val="Hyperlink"/>
                <w:rFonts w:ascii="Times New Roman" w:hAnsi="Times New Roman" w:cs="Times New Roman"/>
                <w:noProof/>
                <w:webHidden/>
                <w:sz w:val="24"/>
                <w:szCs w:val="24"/>
              </w:rPr>
              <w:fldChar w:fldCharType="end"/>
            </w:r>
          </w:hyperlink>
        </w:p>
        <w:p w:rsidR="00771EE5" w:rsidRPr="00EC7C28" w:rsidRDefault="00771EE5" w:rsidP="00EC7C28">
          <w:pPr>
            <w:spacing w:line="480" w:lineRule="auto"/>
            <w:rPr>
              <w:rFonts w:ascii="Times New Roman" w:hAnsi="Times New Roman" w:cs="Times New Roman"/>
              <w:sz w:val="24"/>
              <w:szCs w:val="24"/>
            </w:rPr>
          </w:pPr>
          <w:r w:rsidRPr="00EC7C28">
            <w:rPr>
              <w:rFonts w:ascii="Times New Roman" w:hAnsi="Times New Roman" w:cs="Times New Roman"/>
              <w:b/>
              <w:bCs/>
              <w:noProof/>
              <w:sz w:val="24"/>
              <w:szCs w:val="24"/>
            </w:rPr>
            <w:fldChar w:fldCharType="end"/>
          </w:r>
        </w:p>
      </w:sdtContent>
    </w:sdt>
    <w:p w:rsidR="00771EE5" w:rsidRPr="00EC7C28" w:rsidRDefault="00771EE5" w:rsidP="00EC7C28">
      <w:pPr>
        <w:spacing w:line="480" w:lineRule="auto"/>
        <w:rPr>
          <w:rFonts w:ascii="Times New Roman" w:eastAsiaTheme="majorEastAsia" w:hAnsi="Times New Roman" w:cs="Times New Roman"/>
          <w:b/>
          <w:sz w:val="24"/>
          <w:szCs w:val="24"/>
        </w:rPr>
      </w:pPr>
      <w:r w:rsidRPr="00EC7C28">
        <w:rPr>
          <w:rFonts w:ascii="Times New Roman" w:hAnsi="Times New Roman" w:cs="Times New Roman"/>
          <w:sz w:val="24"/>
          <w:szCs w:val="24"/>
        </w:rPr>
        <w:br w:type="page"/>
      </w:r>
    </w:p>
    <w:p w:rsidR="00771EE5" w:rsidRPr="00EC7C28" w:rsidRDefault="00771EE5" w:rsidP="00EC7C28">
      <w:pPr>
        <w:pStyle w:val="Heading1"/>
        <w:spacing w:line="480" w:lineRule="auto"/>
        <w:rPr>
          <w:rFonts w:cs="Times New Roman"/>
          <w:szCs w:val="24"/>
        </w:rPr>
      </w:pPr>
      <w:bookmarkStart w:id="0" w:name="_Toc37252016"/>
      <w:r w:rsidRPr="00EC7C28">
        <w:rPr>
          <w:rFonts w:cs="Times New Roman"/>
          <w:szCs w:val="24"/>
        </w:rPr>
        <w:lastRenderedPageBreak/>
        <w:t>Major Topics</w:t>
      </w:r>
      <w:bookmarkEnd w:id="0"/>
    </w:p>
    <w:p w:rsidR="00771EE5" w:rsidRPr="00EC7C28" w:rsidRDefault="00771EE5" w:rsidP="00EC7C28">
      <w:pPr>
        <w:spacing w:line="480" w:lineRule="auto"/>
        <w:ind w:firstLine="720"/>
        <w:rPr>
          <w:rFonts w:ascii="Times New Roman" w:hAnsi="Times New Roman" w:cs="Times New Roman"/>
          <w:sz w:val="24"/>
          <w:szCs w:val="24"/>
        </w:rPr>
      </w:pPr>
      <w:r w:rsidRPr="00EC7C28">
        <w:rPr>
          <w:rFonts w:ascii="Times New Roman" w:hAnsi="Times New Roman" w:cs="Times New Roman"/>
          <w:sz w:val="24"/>
          <w:szCs w:val="24"/>
        </w:rPr>
        <w:t xml:space="preserve">A good database focuses on a single topic. Defining the major topics of a database helps “provide a clearer sense of just what the database is about” and is “the first step toward identifying the entities that will be used in the database design” </w:t>
      </w:r>
      <w:sdt>
        <w:sdtPr>
          <w:rPr>
            <w:rFonts w:ascii="Times New Roman" w:hAnsi="Times New Roman" w:cs="Times New Roman"/>
            <w:sz w:val="24"/>
            <w:szCs w:val="24"/>
          </w:rPr>
          <w:id w:val="-1821578075"/>
          <w:citation/>
        </w:sdtPr>
        <w:sdtContent>
          <w:r w:rsidRPr="00EC7C28">
            <w:rPr>
              <w:rFonts w:ascii="Times New Roman" w:hAnsi="Times New Roman" w:cs="Times New Roman"/>
              <w:sz w:val="24"/>
              <w:szCs w:val="24"/>
            </w:rPr>
            <w:fldChar w:fldCharType="begin"/>
          </w:r>
          <w:r w:rsidRPr="00EC7C28">
            <w:rPr>
              <w:rFonts w:ascii="Times New Roman" w:hAnsi="Times New Roman" w:cs="Times New Roman"/>
              <w:sz w:val="24"/>
              <w:szCs w:val="24"/>
            </w:rPr>
            <w:instrText xml:space="preserve">CITATION Con14 \p 11 \l 1033 </w:instrText>
          </w:r>
          <w:r w:rsidRPr="00EC7C28">
            <w:rPr>
              <w:rFonts w:ascii="Times New Roman" w:hAnsi="Times New Roman" w:cs="Times New Roman"/>
              <w:sz w:val="24"/>
              <w:szCs w:val="24"/>
            </w:rPr>
            <w:fldChar w:fldCharType="separate"/>
          </w:r>
          <w:r w:rsidRPr="00EC7C28">
            <w:rPr>
              <w:rFonts w:ascii="Times New Roman" w:hAnsi="Times New Roman" w:cs="Times New Roman"/>
              <w:noProof/>
              <w:sz w:val="24"/>
              <w:szCs w:val="24"/>
            </w:rPr>
            <w:t>(Conger, 2014, p. 11)</w:t>
          </w:r>
          <w:r w:rsidRPr="00EC7C28">
            <w:rPr>
              <w:rFonts w:ascii="Times New Roman" w:hAnsi="Times New Roman" w:cs="Times New Roman"/>
              <w:sz w:val="24"/>
              <w:szCs w:val="24"/>
            </w:rPr>
            <w:fldChar w:fldCharType="end"/>
          </w:r>
        </w:sdtContent>
      </w:sdt>
      <w:r w:rsidRPr="00EC7C28">
        <w:rPr>
          <w:rFonts w:ascii="Times New Roman" w:hAnsi="Times New Roman" w:cs="Times New Roman"/>
          <w:sz w:val="24"/>
          <w:szCs w:val="24"/>
        </w:rPr>
        <w:t xml:space="preserve">. The major topic for the database is a Double-Blind Test; the following are the major topics to include in the database: </w:t>
      </w:r>
    </w:p>
    <w:p w:rsidR="00771EE5" w:rsidRPr="00EC7C28" w:rsidRDefault="00771EE5" w:rsidP="00EC7C28">
      <w:pPr>
        <w:pStyle w:val="ListParagraph"/>
        <w:numPr>
          <w:ilvl w:val="0"/>
          <w:numId w:val="5"/>
        </w:numPr>
        <w:spacing w:line="480" w:lineRule="auto"/>
        <w:rPr>
          <w:rFonts w:ascii="Times New Roman" w:hAnsi="Times New Roman" w:cs="Times New Roman"/>
          <w:sz w:val="24"/>
          <w:szCs w:val="24"/>
        </w:rPr>
      </w:pPr>
      <w:r w:rsidRPr="00EC7C28">
        <w:rPr>
          <w:rFonts w:ascii="Times New Roman" w:hAnsi="Times New Roman" w:cs="Times New Roman"/>
          <w:sz w:val="24"/>
          <w:szCs w:val="24"/>
        </w:rPr>
        <w:t>Doctors</w:t>
      </w:r>
    </w:p>
    <w:p w:rsidR="00771EE5" w:rsidRPr="00EC7C28" w:rsidRDefault="00771EE5" w:rsidP="00EC7C28">
      <w:pPr>
        <w:pStyle w:val="ListParagraph"/>
        <w:numPr>
          <w:ilvl w:val="0"/>
          <w:numId w:val="5"/>
        </w:numPr>
        <w:spacing w:line="480" w:lineRule="auto"/>
        <w:rPr>
          <w:rFonts w:ascii="Times New Roman" w:hAnsi="Times New Roman" w:cs="Times New Roman"/>
          <w:sz w:val="24"/>
          <w:szCs w:val="24"/>
        </w:rPr>
      </w:pPr>
      <w:r w:rsidRPr="00EC7C28">
        <w:rPr>
          <w:rFonts w:ascii="Times New Roman" w:hAnsi="Times New Roman" w:cs="Times New Roman"/>
          <w:sz w:val="24"/>
          <w:szCs w:val="24"/>
        </w:rPr>
        <w:t>Patients</w:t>
      </w:r>
    </w:p>
    <w:p w:rsidR="00771EE5" w:rsidRPr="00EC7C28" w:rsidRDefault="00771EE5" w:rsidP="00EC7C28">
      <w:pPr>
        <w:pStyle w:val="ListParagraph"/>
        <w:numPr>
          <w:ilvl w:val="0"/>
          <w:numId w:val="5"/>
        </w:numPr>
        <w:spacing w:line="480" w:lineRule="auto"/>
        <w:rPr>
          <w:rFonts w:ascii="Times New Roman" w:hAnsi="Times New Roman" w:cs="Times New Roman"/>
          <w:sz w:val="24"/>
          <w:szCs w:val="24"/>
        </w:rPr>
      </w:pPr>
      <w:r w:rsidRPr="00EC7C28">
        <w:rPr>
          <w:rFonts w:ascii="Times New Roman" w:hAnsi="Times New Roman" w:cs="Times New Roman"/>
          <w:sz w:val="24"/>
          <w:szCs w:val="24"/>
        </w:rPr>
        <w:t>Test Supervisors</w:t>
      </w:r>
    </w:p>
    <w:p w:rsidR="00771EE5" w:rsidRPr="00EC7C28" w:rsidRDefault="00771EE5" w:rsidP="00EC7C28">
      <w:pPr>
        <w:pStyle w:val="ListParagraph"/>
        <w:numPr>
          <w:ilvl w:val="0"/>
          <w:numId w:val="5"/>
        </w:numPr>
        <w:spacing w:line="480" w:lineRule="auto"/>
        <w:rPr>
          <w:rFonts w:ascii="Times New Roman" w:hAnsi="Times New Roman" w:cs="Times New Roman"/>
          <w:sz w:val="24"/>
          <w:szCs w:val="24"/>
        </w:rPr>
      </w:pPr>
      <w:r w:rsidRPr="00EC7C28">
        <w:rPr>
          <w:rFonts w:ascii="Times New Roman" w:hAnsi="Times New Roman" w:cs="Times New Roman"/>
          <w:sz w:val="24"/>
          <w:szCs w:val="24"/>
        </w:rPr>
        <w:t>Appointment Schedule</w:t>
      </w:r>
    </w:p>
    <w:p w:rsidR="00771EE5" w:rsidRPr="00EC7C28" w:rsidRDefault="00771EE5" w:rsidP="00EC7C28">
      <w:pPr>
        <w:pStyle w:val="ListParagraph"/>
        <w:numPr>
          <w:ilvl w:val="0"/>
          <w:numId w:val="5"/>
        </w:numPr>
        <w:spacing w:line="480" w:lineRule="auto"/>
        <w:rPr>
          <w:rFonts w:ascii="Times New Roman" w:hAnsi="Times New Roman" w:cs="Times New Roman"/>
          <w:sz w:val="24"/>
          <w:szCs w:val="24"/>
        </w:rPr>
      </w:pPr>
      <w:r w:rsidRPr="00EC7C28">
        <w:rPr>
          <w:rFonts w:ascii="Times New Roman" w:hAnsi="Times New Roman" w:cs="Times New Roman"/>
          <w:sz w:val="24"/>
          <w:szCs w:val="24"/>
        </w:rPr>
        <w:t>Appointment Details</w:t>
      </w:r>
    </w:p>
    <w:p w:rsidR="00771EE5" w:rsidRPr="00EC7C28" w:rsidRDefault="00771EE5" w:rsidP="00EC7C28">
      <w:pPr>
        <w:pStyle w:val="ListParagraph"/>
        <w:numPr>
          <w:ilvl w:val="0"/>
          <w:numId w:val="5"/>
        </w:numPr>
        <w:spacing w:line="480" w:lineRule="auto"/>
        <w:rPr>
          <w:rFonts w:ascii="Times New Roman" w:hAnsi="Times New Roman" w:cs="Times New Roman"/>
          <w:sz w:val="24"/>
          <w:szCs w:val="24"/>
        </w:rPr>
      </w:pPr>
      <w:r w:rsidRPr="00EC7C28">
        <w:rPr>
          <w:rFonts w:ascii="Times New Roman" w:hAnsi="Times New Roman" w:cs="Times New Roman"/>
          <w:sz w:val="24"/>
          <w:szCs w:val="24"/>
        </w:rPr>
        <w:t>Drug Type</w:t>
      </w:r>
    </w:p>
    <w:p w:rsidR="00771EE5" w:rsidRPr="00EC7C28" w:rsidRDefault="00771EE5" w:rsidP="00EC7C28">
      <w:pPr>
        <w:pStyle w:val="Heading1"/>
        <w:spacing w:line="480" w:lineRule="auto"/>
        <w:rPr>
          <w:rFonts w:cs="Times New Roman"/>
          <w:szCs w:val="24"/>
        </w:rPr>
      </w:pPr>
      <w:bookmarkStart w:id="1" w:name="_Toc37252017"/>
      <w:r w:rsidRPr="00EC7C28">
        <w:rPr>
          <w:rFonts w:cs="Times New Roman"/>
          <w:szCs w:val="24"/>
        </w:rPr>
        <w:t>Statement of Work</w:t>
      </w:r>
      <w:bookmarkEnd w:id="1"/>
    </w:p>
    <w:p w:rsidR="00771EE5" w:rsidRPr="00EC7C28" w:rsidRDefault="00771EE5" w:rsidP="00EC7C28">
      <w:pPr>
        <w:pStyle w:val="Heading2"/>
        <w:spacing w:line="480" w:lineRule="auto"/>
        <w:rPr>
          <w:rFonts w:cs="Times New Roman"/>
          <w:szCs w:val="24"/>
        </w:rPr>
      </w:pPr>
      <w:bookmarkStart w:id="2" w:name="_Toc37252018"/>
      <w:r w:rsidRPr="00EC7C28">
        <w:rPr>
          <w:rFonts w:cs="Times New Roman"/>
          <w:szCs w:val="24"/>
        </w:rPr>
        <w:t>History</w:t>
      </w:r>
      <w:bookmarkEnd w:id="2"/>
    </w:p>
    <w:p w:rsidR="00771EE5" w:rsidRPr="00EC7C28" w:rsidRDefault="00771EE5" w:rsidP="00EC7C28">
      <w:pPr>
        <w:spacing w:line="480" w:lineRule="auto"/>
        <w:ind w:firstLine="720"/>
        <w:rPr>
          <w:rFonts w:ascii="Times New Roman" w:hAnsi="Times New Roman" w:cs="Times New Roman"/>
          <w:sz w:val="24"/>
          <w:szCs w:val="24"/>
        </w:rPr>
      </w:pPr>
      <w:r w:rsidRPr="00EC7C28">
        <w:rPr>
          <w:rFonts w:ascii="Times New Roman" w:hAnsi="Times New Roman" w:cs="Times New Roman"/>
          <w:sz w:val="24"/>
          <w:szCs w:val="24"/>
        </w:rPr>
        <w:t xml:space="preserve">The goal of the new database is to provide a way for the hospital to track data associated with the double-blind test of a new depression drug. The hospital does not currently have a system in place to track this information. The database will be used for the duration of the test expected to conclude after eighteen (18) months. The database will store sensitive information and will need to be secured to ensure user permissions are restricted, and the system is hardened against external intrusion threats. </w:t>
      </w:r>
    </w:p>
    <w:p w:rsidR="00771EE5" w:rsidRPr="00EC7C28" w:rsidRDefault="00771EE5" w:rsidP="00EC7C28">
      <w:pPr>
        <w:pStyle w:val="Heading2"/>
        <w:spacing w:line="480" w:lineRule="auto"/>
        <w:rPr>
          <w:rFonts w:cs="Times New Roman"/>
          <w:szCs w:val="24"/>
        </w:rPr>
      </w:pPr>
      <w:bookmarkStart w:id="3" w:name="_Toc37252019"/>
      <w:r w:rsidRPr="00EC7C28">
        <w:rPr>
          <w:rFonts w:cs="Times New Roman"/>
          <w:szCs w:val="24"/>
        </w:rPr>
        <w:lastRenderedPageBreak/>
        <w:t>Statement of Scope</w:t>
      </w:r>
      <w:bookmarkEnd w:id="3"/>
    </w:p>
    <w:p w:rsidR="00771EE5" w:rsidRPr="00EC7C28" w:rsidRDefault="00771EE5" w:rsidP="00EC7C28">
      <w:pPr>
        <w:spacing w:line="480" w:lineRule="auto"/>
        <w:ind w:firstLine="720"/>
        <w:rPr>
          <w:rFonts w:ascii="Times New Roman" w:hAnsi="Times New Roman" w:cs="Times New Roman"/>
          <w:sz w:val="24"/>
          <w:szCs w:val="24"/>
        </w:rPr>
      </w:pPr>
      <w:r w:rsidRPr="00EC7C28">
        <w:rPr>
          <w:rFonts w:ascii="Times New Roman" w:hAnsi="Times New Roman" w:cs="Times New Roman"/>
          <w:sz w:val="24"/>
          <w:szCs w:val="24"/>
        </w:rPr>
        <w:t>The Double-Blind Test database will be used to track critical information associated with the test of two (2) drugs used to treat depression. The database will need to handle data associated with four-hundred (400) patients handled by twenty (20) doctors and overseen by two (2) supervisors.  The database will need to have strict permission requirements ensuring that doctors and Patients can only see specific data required for them to conduct their work while hiding critical data like the specific drugs each patient is provided. The database will be used to store the drug type, data from doctor's bi-weekly interviews with patients, doctor and patient profiles, and user data. Given the sensitive nature of the study, special attention needs to be given to the security of the database to ensure protection from external intrusions.</w:t>
      </w:r>
    </w:p>
    <w:p w:rsidR="00771EE5" w:rsidRPr="00EC7C28" w:rsidRDefault="00771EE5" w:rsidP="00EC7C28">
      <w:pPr>
        <w:pStyle w:val="Heading2"/>
        <w:spacing w:line="480" w:lineRule="auto"/>
        <w:rPr>
          <w:rFonts w:cs="Times New Roman"/>
          <w:szCs w:val="24"/>
        </w:rPr>
      </w:pPr>
      <w:bookmarkStart w:id="4" w:name="_Toc37252020"/>
      <w:r w:rsidRPr="00EC7C28">
        <w:rPr>
          <w:rFonts w:cs="Times New Roman"/>
          <w:szCs w:val="24"/>
        </w:rPr>
        <w:t>Objectives</w:t>
      </w:r>
      <w:bookmarkEnd w:id="4"/>
    </w:p>
    <w:p w:rsidR="00771EE5" w:rsidRPr="00EC7C28" w:rsidRDefault="00771EE5" w:rsidP="00EC7C28">
      <w:pPr>
        <w:spacing w:line="480" w:lineRule="auto"/>
        <w:ind w:firstLine="720"/>
        <w:rPr>
          <w:rFonts w:ascii="Times New Roman" w:hAnsi="Times New Roman" w:cs="Times New Roman"/>
          <w:sz w:val="24"/>
          <w:szCs w:val="24"/>
        </w:rPr>
      </w:pPr>
      <w:r w:rsidRPr="00EC7C28">
        <w:rPr>
          <w:rFonts w:ascii="Times New Roman" w:hAnsi="Times New Roman" w:cs="Times New Roman"/>
          <w:sz w:val="24"/>
          <w:szCs w:val="24"/>
        </w:rPr>
        <w:t>The goal of the Double-Blind Test database is to store data specific to the new drug to allow for evaluation of the new drug after the study. The database will be used as a means to organize the data so that external tools can reference the data and provide information relating to the drug's effectiveness at treating depression. Given that the unauthorized disclosure of the data could result in the failure of the study, a major objective of the database is to ensure critical data is not visible to the patients and doctors. The following are the key objectives of the database:</w:t>
      </w:r>
    </w:p>
    <w:p w:rsidR="00771EE5" w:rsidRPr="00EC7C28" w:rsidRDefault="00771EE5" w:rsidP="00EC7C28">
      <w:pPr>
        <w:pStyle w:val="ListParagraph"/>
        <w:numPr>
          <w:ilvl w:val="0"/>
          <w:numId w:val="6"/>
        </w:numPr>
        <w:spacing w:line="480" w:lineRule="auto"/>
        <w:rPr>
          <w:rFonts w:ascii="Times New Roman" w:hAnsi="Times New Roman" w:cs="Times New Roman"/>
          <w:sz w:val="24"/>
          <w:szCs w:val="24"/>
        </w:rPr>
      </w:pPr>
      <w:r w:rsidRPr="00EC7C28">
        <w:rPr>
          <w:rFonts w:ascii="Times New Roman" w:hAnsi="Times New Roman" w:cs="Times New Roman"/>
          <w:sz w:val="24"/>
          <w:szCs w:val="24"/>
        </w:rPr>
        <w:t>Store data associated the drug type, patient interviews, and patient heath for review of the study at the conclusion of said study</w:t>
      </w:r>
    </w:p>
    <w:p w:rsidR="00771EE5" w:rsidRPr="00EC7C28" w:rsidRDefault="00771EE5" w:rsidP="00EC7C28">
      <w:pPr>
        <w:pStyle w:val="ListParagraph"/>
        <w:numPr>
          <w:ilvl w:val="0"/>
          <w:numId w:val="6"/>
        </w:numPr>
        <w:spacing w:line="480" w:lineRule="auto"/>
        <w:rPr>
          <w:rFonts w:ascii="Times New Roman" w:hAnsi="Times New Roman" w:cs="Times New Roman"/>
          <w:sz w:val="24"/>
          <w:szCs w:val="24"/>
        </w:rPr>
      </w:pPr>
      <w:r w:rsidRPr="00EC7C28">
        <w:rPr>
          <w:rFonts w:ascii="Times New Roman" w:hAnsi="Times New Roman" w:cs="Times New Roman"/>
          <w:sz w:val="24"/>
          <w:szCs w:val="24"/>
        </w:rPr>
        <w:t xml:space="preserve">Track patient reactions to the new drug </w:t>
      </w:r>
    </w:p>
    <w:p w:rsidR="00771EE5" w:rsidRPr="00EC7C28" w:rsidRDefault="00771EE5" w:rsidP="00EC7C28">
      <w:pPr>
        <w:pStyle w:val="ListParagraph"/>
        <w:numPr>
          <w:ilvl w:val="0"/>
          <w:numId w:val="6"/>
        </w:numPr>
        <w:spacing w:line="480" w:lineRule="auto"/>
        <w:rPr>
          <w:rFonts w:ascii="Times New Roman" w:hAnsi="Times New Roman" w:cs="Times New Roman"/>
          <w:sz w:val="24"/>
          <w:szCs w:val="24"/>
        </w:rPr>
      </w:pPr>
      <w:r w:rsidRPr="00EC7C28">
        <w:rPr>
          <w:rFonts w:ascii="Times New Roman" w:hAnsi="Times New Roman" w:cs="Times New Roman"/>
          <w:sz w:val="24"/>
          <w:szCs w:val="24"/>
        </w:rPr>
        <w:t>Improve the efficiency of data entry and organization of the data associated with the study</w:t>
      </w:r>
    </w:p>
    <w:p w:rsidR="00771EE5" w:rsidRPr="00EC7C28" w:rsidRDefault="00771EE5" w:rsidP="00EC7C28">
      <w:pPr>
        <w:pStyle w:val="ListParagraph"/>
        <w:numPr>
          <w:ilvl w:val="0"/>
          <w:numId w:val="6"/>
        </w:numPr>
        <w:spacing w:line="480" w:lineRule="auto"/>
        <w:rPr>
          <w:rFonts w:ascii="Times New Roman" w:hAnsi="Times New Roman" w:cs="Times New Roman"/>
          <w:sz w:val="24"/>
          <w:szCs w:val="24"/>
        </w:rPr>
      </w:pPr>
      <w:r w:rsidRPr="00EC7C28">
        <w:rPr>
          <w:rFonts w:ascii="Times New Roman" w:hAnsi="Times New Roman" w:cs="Times New Roman"/>
          <w:sz w:val="24"/>
          <w:szCs w:val="24"/>
        </w:rPr>
        <w:lastRenderedPageBreak/>
        <w:t xml:space="preserve">Prevent unauthorized disclosure of critical elements associated with the study while allowing the information to be stored for later reference.  </w:t>
      </w:r>
    </w:p>
    <w:p w:rsidR="00771EE5" w:rsidRPr="00EC7C28" w:rsidRDefault="00771EE5" w:rsidP="00EC7C28">
      <w:pPr>
        <w:pStyle w:val="Heading2"/>
        <w:spacing w:line="480" w:lineRule="auto"/>
        <w:rPr>
          <w:rFonts w:cs="Times New Roman"/>
          <w:szCs w:val="24"/>
        </w:rPr>
      </w:pPr>
      <w:bookmarkStart w:id="5" w:name="_Toc37252021"/>
      <w:r w:rsidRPr="00EC7C28">
        <w:rPr>
          <w:rFonts w:cs="Times New Roman"/>
          <w:szCs w:val="24"/>
        </w:rPr>
        <w:t>Preliminary Timeline</w:t>
      </w:r>
      <w:bookmarkEnd w:id="5"/>
    </w:p>
    <w:p w:rsidR="00771EE5" w:rsidRPr="00EC7C28" w:rsidRDefault="00771EE5" w:rsidP="00EC7C28">
      <w:pPr>
        <w:pStyle w:val="ListParagraph"/>
        <w:numPr>
          <w:ilvl w:val="0"/>
          <w:numId w:val="7"/>
        </w:numPr>
        <w:spacing w:line="480" w:lineRule="auto"/>
        <w:rPr>
          <w:rFonts w:ascii="Times New Roman" w:hAnsi="Times New Roman" w:cs="Times New Roman"/>
          <w:b/>
          <w:sz w:val="24"/>
          <w:szCs w:val="24"/>
        </w:rPr>
      </w:pPr>
      <w:r w:rsidRPr="00EC7C28">
        <w:rPr>
          <w:rFonts w:ascii="Times New Roman" w:hAnsi="Times New Roman" w:cs="Times New Roman"/>
          <w:b/>
          <w:sz w:val="24"/>
          <w:szCs w:val="24"/>
        </w:rPr>
        <w:t>Identify Specific Entities</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Description</w:t>
      </w:r>
      <w:r w:rsidRPr="00EC7C28">
        <w:rPr>
          <w:rFonts w:ascii="Times New Roman" w:hAnsi="Times New Roman" w:cs="Times New Roman"/>
          <w:sz w:val="24"/>
          <w:szCs w:val="24"/>
        </w:rPr>
        <w:t>: This task will review each of the major topics, identified earlier in the document, and identify the specific elements needing to be stored associated with each of the topics.</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Time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Allocated</w:t>
      </w:r>
      <w:r w:rsidRPr="00EC7C28">
        <w:rPr>
          <w:rFonts w:ascii="Times New Roman" w:hAnsi="Times New Roman" w:cs="Times New Roman"/>
          <w:sz w:val="24"/>
          <w:szCs w:val="24"/>
        </w:rPr>
        <w:t>: 3 Day’s</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Deliverable</w:t>
      </w:r>
      <w:r w:rsidRPr="00EC7C28">
        <w:rPr>
          <w:rFonts w:ascii="Times New Roman" w:hAnsi="Times New Roman" w:cs="Times New Roman"/>
          <w:sz w:val="24"/>
          <w:szCs w:val="24"/>
        </w:rPr>
        <w:t>: A document containing a complete breakdown of each of the major topics listing all of the specific entities.</w:t>
      </w:r>
    </w:p>
    <w:p w:rsidR="00771EE5" w:rsidRPr="00EC7C28" w:rsidRDefault="00771EE5" w:rsidP="00EC7C28">
      <w:pPr>
        <w:pStyle w:val="ListParagraph"/>
        <w:numPr>
          <w:ilvl w:val="0"/>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Identify</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Permissions</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Description</w:t>
      </w:r>
      <w:r w:rsidRPr="00EC7C28">
        <w:rPr>
          <w:rFonts w:ascii="Times New Roman" w:hAnsi="Times New Roman" w:cs="Times New Roman"/>
          <w:sz w:val="24"/>
          <w:szCs w:val="24"/>
        </w:rPr>
        <w:t>: This task will identify the permission groups required for the database users based on the requirements outlined in the scope.</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Time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Allocated</w:t>
      </w:r>
      <w:r w:rsidRPr="00EC7C28">
        <w:rPr>
          <w:rFonts w:ascii="Times New Roman" w:hAnsi="Times New Roman" w:cs="Times New Roman"/>
          <w:sz w:val="24"/>
          <w:szCs w:val="24"/>
        </w:rPr>
        <w:t>: 1 Day</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Deliverable</w:t>
      </w:r>
      <w:r w:rsidRPr="00EC7C28">
        <w:rPr>
          <w:rFonts w:ascii="Times New Roman" w:hAnsi="Times New Roman" w:cs="Times New Roman"/>
          <w:sz w:val="24"/>
          <w:szCs w:val="24"/>
        </w:rPr>
        <w:t>: A document containing a breakdown of each of the permission groups required for the database. The document will identify types of users in each group, permission level of each group, and the access the group will have to each of the tables.</w:t>
      </w:r>
    </w:p>
    <w:p w:rsidR="00771EE5" w:rsidRPr="00EC7C28" w:rsidRDefault="00771EE5" w:rsidP="00EC7C28">
      <w:pPr>
        <w:pStyle w:val="ListParagraph"/>
        <w:numPr>
          <w:ilvl w:val="0"/>
          <w:numId w:val="7"/>
        </w:numPr>
        <w:spacing w:line="480" w:lineRule="auto"/>
        <w:rPr>
          <w:rFonts w:ascii="Times New Roman" w:hAnsi="Times New Roman" w:cs="Times New Roman"/>
          <w:b/>
          <w:sz w:val="24"/>
          <w:szCs w:val="24"/>
        </w:rPr>
      </w:pPr>
      <w:r w:rsidRPr="00EC7C28">
        <w:rPr>
          <w:rFonts w:ascii="Times New Roman" w:hAnsi="Times New Roman" w:cs="Times New Roman"/>
          <w:b/>
          <w:sz w:val="24"/>
          <w:szCs w:val="24"/>
        </w:rPr>
        <w:t>Normalization</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Description</w:t>
      </w:r>
      <w:r w:rsidRPr="00EC7C28">
        <w:rPr>
          <w:rFonts w:ascii="Times New Roman" w:hAnsi="Times New Roman" w:cs="Times New Roman"/>
          <w:sz w:val="24"/>
          <w:szCs w:val="24"/>
        </w:rPr>
        <w:t xml:space="preserve">: This task will generate a data model normalized to the third normal form. </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Time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Allocated</w:t>
      </w:r>
      <w:r w:rsidRPr="00EC7C28">
        <w:rPr>
          <w:rFonts w:ascii="Times New Roman" w:hAnsi="Times New Roman" w:cs="Times New Roman"/>
          <w:sz w:val="24"/>
          <w:szCs w:val="24"/>
        </w:rPr>
        <w:t>: 3 Days</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lastRenderedPageBreak/>
        <w:t>Deliverable</w:t>
      </w:r>
      <w:r w:rsidRPr="00EC7C28">
        <w:rPr>
          <w:rFonts w:ascii="Times New Roman" w:hAnsi="Times New Roman" w:cs="Times New Roman"/>
          <w:sz w:val="24"/>
          <w:szCs w:val="24"/>
        </w:rPr>
        <w:t>: An entity-relationship diagram showing the normalized database and the relationships between tables.</w:t>
      </w:r>
    </w:p>
    <w:p w:rsidR="00771EE5" w:rsidRPr="00EC7C28" w:rsidRDefault="00771EE5" w:rsidP="00EC7C28">
      <w:pPr>
        <w:pStyle w:val="ListParagraph"/>
        <w:numPr>
          <w:ilvl w:val="0"/>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Building</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the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Database</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Description</w:t>
      </w:r>
      <w:r w:rsidRPr="00EC7C28">
        <w:rPr>
          <w:rFonts w:ascii="Times New Roman" w:hAnsi="Times New Roman" w:cs="Times New Roman"/>
          <w:sz w:val="24"/>
          <w:szCs w:val="24"/>
        </w:rPr>
        <w:t>: This task will translate the normalized database entity relationship diagram in the relational database management system (RDBMS). The table, columns with defined data types, relationships, and constraints, will be created.</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Time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Allocated</w:t>
      </w:r>
      <w:r w:rsidRPr="00EC7C28">
        <w:rPr>
          <w:rFonts w:ascii="Times New Roman" w:hAnsi="Times New Roman" w:cs="Times New Roman"/>
          <w:sz w:val="24"/>
          <w:szCs w:val="24"/>
        </w:rPr>
        <w:t>: 4 Days</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Deliverable</w:t>
      </w:r>
      <w:r w:rsidRPr="00EC7C28">
        <w:rPr>
          <w:rFonts w:ascii="Times New Roman" w:hAnsi="Times New Roman" w:cs="Times New Roman"/>
          <w:sz w:val="24"/>
          <w:szCs w:val="24"/>
        </w:rPr>
        <w:t>: A database schema for the completed database.</w:t>
      </w:r>
    </w:p>
    <w:p w:rsidR="00771EE5" w:rsidRPr="00EC7C28" w:rsidRDefault="00771EE5" w:rsidP="00EC7C28">
      <w:pPr>
        <w:pStyle w:val="ListParagraph"/>
        <w:numPr>
          <w:ilvl w:val="0"/>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Database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Testing</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Description</w:t>
      </w:r>
      <w:r w:rsidRPr="00EC7C28">
        <w:rPr>
          <w:rFonts w:ascii="Times New Roman" w:hAnsi="Times New Roman" w:cs="Times New Roman"/>
          <w:sz w:val="24"/>
          <w:szCs w:val="24"/>
        </w:rPr>
        <w:t xml:space="preserve">: This task will test the various permission levels, CRUD capabilities, business requirements, and general security of the database. </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Time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Allocated</w:t>
      </w:r>
      <w:r w:rsidRPr="00EC7C28">
        <w:rPr>
          <w:rFonts w:ascii="Times New Roman" w:hAnsi="Times New Roman" w:cs="Times New Roman"/>
          <w:sz w:val="24"/>
          <w:szCs w:val="24"/>
        </w:rPr>
        <w:t>: 3 Days</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Deliverable</w:t>
      </w:r>
      <w:r w:rsidRPr="00EC7C28">
        <w:rPr>
          <w:rFonts w:ascii="Times New Roman" w:hAnsi="Times New Roman" w:cs="Times New Roman"/>
          <w:sz w:val="24"/>
          <w:szCs w:val="24"/>
        </w:rPr>
        <w:t>: Database test document defining the tests performed and the results of said tests.</w:t>
      </w:r>
    </w:p>
    <w:p w:rsidR="00771EE5" w:rsidRPr="00EC7C28" w:rsidRDefault="00771EE5" w:rsidP="00EC7C28">
      <w:pPr>
        <w:pStyle w:val="ListParagraph"/>
        <w:numPr>
          <w:ilvl w:val="0"/>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Database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Completion</w:t>
      </w:r>
      <w:r w:rsidRPr="00EC7C28">
        <w:rPr>
          <w:rFonts w:ascii="Times New Roman" w:hAnsi="Times New Roman" w:cs="Times New Roman"/>
          <w:sz w:val="24"/>
          <w:szCs w:val="24"/>
        </w:rPr>
        <w:t xml:space="preserve"> </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Description</w:t>
      </w:r>
      <w:r w:rsidRPr="00EC7C28">
        <w:rPr>
          <w:rFonts w:ascii="Times New Roman" w:hAnsi="Times New Roman" w:cs="Times New Roman"/>
          <w:sz w:val="24"/>
          <w:szCs w:val="24"/>
        </w:rPr>
        <w:t xml:space="preserve">: This task will fix any of the problems discovered during testing, remove any data created during testing, and ensure connections to the database are functioning. </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Time</w:t>
      </w:r>
      <w:r w:rsidRPr="00EC7C28">
        <w:rPr>
          <w:rFonts w:ascii="Times New Roman" w:hAnsi="Times New Roman" w:cs="Times New Roman"/>
          <w:sz w:val="24"/>
          <w:szCs w:val="24"/>
        </w:rPr>
        <w:t xml:space="preserve"> </w:t>
      </w:r>
      <w:r w:rsidRPr="00EC7C28">
        <w:rPr>
          <w:rFonts w:ascii="Times New Roman" w:hAnsi="Times New Roman" w:cs="Times New Roman"/>
          <w:b/>
          <w:sz w:val="24"/>
          <w:szCs w:val="24"/>
        </w:rPr>
        <w:t>Allocated</w:t>
      </w:r>
      <w:r w:rsidRPr="00EC7C28">
        <w:rPr>
          <w:rFonts w:ascii="Times New Roman" w:hAnsi="Times New Roman" w:cs="Times New Roman"/>
          <w:sz w:val="24"/>
          <w:szCs w:val="24"/>
        </w:rPr>
        <w:t>: 3 Days</w:t>
      </w:r>
    </w:p>
    <w:p w:rsidR="00771EE5" w:rsidRPr="00EC7C28" w:rsidRDefault="00771EE5" w:rsidP="00EC7C28">
      <w:pPr>
        <w:pStyle w:val="ListParagraph"/>
        <w:numPr>
          <w:ilvl w:val="1"/>
          <w:numId w:val="7"/>
        </w:numPr>
        <w:spacing w:line="480" w:lineRule="auto"/>
        <w:rPr>
          <w:rFonts w:ascii="Times New Roman" w:hAnsi="Times New Roman" w:cs="Times New Roman"/>
          <w:sz w:val="24"/>
          <w:szCs w:val="24"/>
        </w:rPr>
      </w:pPr>
      <w:r w:rsidRPr="00EC7C28">
        <w:rPr>
          <w:rFonts w:ascii="Times New Roman" w:hAnsi="Times New Roman" w:cs="Times New Roman"/>
          <w:b/>
          <w:sz w:val="24"/>
          <w:szCs w:val="24"/>
        </w:rPr>
        <w:t>Deliverable</w:t>
      </w:r>
      <w:r w:rsidRPr="00EC7C28">
        <w:rPr>
          <w:rFonts w:ascii="Times New Roman" w:hAnsi="Times New Roman" w:cs="Times New Roman"/>
          <w:sz w:val="24"/>
          <w:szCs w:val="24"/>
        </w:rPr>
        <w:t>: Completed, working database.</w:t>
      </w:r>
    </w:p>
    <w:p w:rsidR="00771EE5" w:rsidRPr="00EC7C28" w:rsidRDefault="00771EE5" w:rsidP="00EC7C28">
      <w:pPr>
        <w:pStyle w:val="Heading1"/>
        <w:spacing w:line="480" w:lineRule="auto"/>
        <w:rPr>
          <w:rFonts w:cs="Times New Roman"/>
          <w:szCs w:val="24"/>
        </w:rPr>
      </w:pPr>
      <w:bookmarkStart w:id="6" w:name="_Toc37252022"/>
      <w:r w:rsidRPr="00EC7C28">
        <w:rPr>
          <w:rFonts w:cs="Times New Roman"/>
          <w:szCs w:val="24"/>
        </w:rPr>
        <w:t>Notebook</w:t>
      </w:r>
      <w:bookmarkEnd w:id="6"/>
    </w:p>
    <w:p w:rsidR="00771EE5" w:rsidRPr="00EC7C28" w:rsidRDefault="00771EE5" w:rsidP="00EC7C28">
      <w:pPr>
        <w:spacing w:line="480" w:lineRule="auto"/>
        <w:ind w:firstLine="720"/>
        <w:rPr>
          <w:rFonts w:ascii="Times New Roman" w:hAnsi="Times New Roman" w:cs="Times New Roman"/>
          <w:sz w:val="24"/>
          <w:szCs w:val="24"/>
        </w:rPr>
      </w:pPr>
      <w:r w:rsidRPr="00EC7C28">
        <w:rPr>
          <w:rFonts w:ascii="Times New Roman" w:hAnsi="Times New Roman" w:cs="Times New Roman"/>
          <w:sz w:val="24"/>
          <w:szCs w:val="24"/>
        </w:rPr>
        <w:t xml:space="preserve">The project notebook is an electronic notebook stored in GitHub. The notebook will be used to record the progress of the scenario database, store documents associated with the </w:t>
      </w:r>
      <w:r w:rsidRPr="00EC7C28">
        <w:rPr>
          <w:rFonts w:ascii="Times New Roman" w:hAnsi="Times New Roman" w:cs="Times New Roman"/>
          <w:sz w:val="24"/>
          <w:szCs w:val="24"/>
        </w:rPr>
        <w:lastRenderedPageBreak/>
        <w:t>scenario database, and store any notes created regarding the scenario database. The following is a link to the notebook on GitHub:</w:t>
      </w:r>
    </w:p>
    <w:p w:rsidR="00771EE5" w:rsidRPr="00EC7C28" w:rsidRDefault="00771EE5" w:rsidP="00EC7C28">
      <w:pPr>
        <w:pStyle w:val="ListParagraph"/>
        <w:numPr>
          <w:ilvl w:val="0"/>
          <w:numId w:val="8"/>
        </w:numPr>
        <w:spacing w:line="480" w:lineRule="auto"/>
        <w:rPr>
          <w:rFonts w:ascii="Times New Roman" w:hAnsi="Times New Roman" w:cs="Times New Roman"/>
          <w:sz w:val="24"/>
          <w:szCs w:val="24"/>
        </w:rPr>
      </w:pPr>
      <w:hyperlink r:id="rId16" w:history="1">
        <w:r w:rsidRPr="00EC7C28">
          <w:rPr>
            <w:rStyle w:val="Hyperlink"/>
            <w:rFonts w:ascii="Times New Roman" w:hAnsi="Times New Roman" w:cs="Times New Roman"/>
            <w:sz w:val="24"/>
            <w:szCs w:val="24"/>
          </w:rPr>
          <w:t>https://github.com/ronmiller947/IT_650_Project_Notebook/tree/master</w:t>
        </w:r>
      </w:hyperlink>
    </w:p>
    <w:p w:rsidR="00771EE5" w:rsidRPr="00EC7C28" w:rsidRDefault="00771EE5" w:rsidP="00EC7C28">
      <w:pPr>
        <w:spacing w:line="480" w:lineRule="auto"/>
        <w:rPr>
          <w:rFonts w:ascii="Times New Roman" w:hAnsi="Times New Roman" w:cs="Times New Roman"/>
          <w:sz w:val="24"/>
          <w:szCs w:val="24"/>
        </w:rPr>
      </w:pPr>
      <w:r w:rsidRPr="00EC7C28">
        <w:rPr>
          <w:rFonts w:ascii="Times New Roman" w:hAnsi="Times New Roman" w:cs="Times New Roman"/>
          <w:sz w:val="24"/>
          <w:szCs w:val="24"/>
        </w:rPr>
        <w:br w:type="page"/>
      </w:r>
    </w:p>
    <w:bookmarkStart w:id="7" w:name="_Toc37252023" w:displacedByCustomXml="next"/>
    <w:sdt>
      <w:sdtPr>
        <w:rPr>
          <w:rFonts w:eastAsiaTheme="minorHAnsi" w:cs="Times New Roman"/>
          <w:b w:val="0"/>
          <w:szCs w:val="24"/>
        </w:rPr>
        <w:id w:val="-309332316"/>
        <w:docPartObj>
          <w:docPartGallery w:val="Bibliographies"/>
          <w:docPartUnique/>
        </w:docPartObj>
      </w:sdtPr>
      <w:sdtContent>
        <w:p w:rsidR="00771EE5" w:rsidRPr="00EC7C28" w:rsidRDefault="00771EE5" w:rsidP="00EC7C28">
          <w:pPr>
            <w:pStyle w:val="Heading1"/>
            <w:spacing w:line="480" w:lineRule="auto"/>
            <w:rPr>
              <w:rFonts w:cs="Times New Roman"/>
              <w:szCs w:val="24"/>
            </w:rPr>
          </w:pPr>
          <w:r w:rsidRPr="00EC7C28">
            <w:rPr>
              <w:rFonts w:cs="Times New Roman"/>
              <w:szCs w:val="24"/>
            </w:rPr>
            <w:t>References</w:t>
          </w:r>
          <w:bookmarkEnd w:id="7"/>
        </w:p>
        <w:bookmarkStart w:id="8" w:name="_GoBack" w:displacedByCustomXml="next"/>
        <w:sdt>
          <w:sdtPr>
            <w:rPr>
              <w:rFonts w:ascii="Times New Roman" w:hAnsi="Times New Roman" w:cs="Times New Roman"/>
              <w:sz w:val="24"/>
              <w:szCs w:val="24"/>
            </w:rPr>
            <w:id w:val="-573587230"/>
            <w:bibliography/>
          </w:sdtPr>
          <w:sdtContent>
            <w:p w:rsidR="00771EE5" w:rsidRPr="00EC7C28" w:rsidRDefault="00771EE5" w:rsidP="00EC7C28">
              <w:pPr>
                <w:pStyle w:val="Bibliography"/>
                <w:spacing w:line="480" w:lineRule="auto"/>
                <w:ind w:left="720" w:hanging="720"/>
                <w:rPr>
                  <w:rFonts w:ascii="Times New Roman" w:hAnsi="Times New Roman" w:cs="Times New Roman"/>
                  <w:noProof/>
                  <w:sz w:val="24"/>
                  <w:szCs w:val="24"/>
                </w:rPr>
              </w:pPr>
              <w:r w:rsidRPr="00EC7C28">
                <w:rPr>
                  <w:rFonts w:ascii="Times New Roman" w:hAnsi="Times New Roman" w:cs="Times New Roman"/>
                  <w:sz w:val="24"/>
                  <w:szCs w:val="24"/>
                </w:rPr>
                <w:fldChar w:fldCharType="begin"/>
              </w:r>
              <w:r w:rsidRPr="00EC7C28">
                <w:rPr>
                  <w:rFonts w:ascii="Times New Roman" w:hAnsi="Times New Roman" w:cs="Times New Roman"/>
                  <w:sz w:val="24"/>
                  <w:szCs w:val="24"/>
                </w:rPr>
                <w:instrText xml:space="preserve"> BIBLIOGRAPHY </w:instrText>
              </w:r>
              <w:r w:rsidRPr="00EC7C28">
                <w:rPr>
                  <w:rFonts w:ascii="Times New Roman" w:hAnsi="Times New Roman" w:cs="Times New Roman"/>
                  <w:sz w:val="24"/>
                  <w:szCs w:val="24"/>
                </w:rPr>
                <w:fldChar w:fldCharType="separate"/>
              </w:r>
              <w:r w:rsidRPr="00EC7C28">
                <w:rPr>
                  <w:rFonts w:ascii="Times New Roman" w:hAnsi="Times New Roman" w:cs="Times New Roman"/>
                  <w:noProof/>
                  <w:sz w:val="24"/>
                  <w:szCs w:val="24"/>
                </w:rPr>
                <w:t xml:space="preserve">Conger, S. (2014). </w:t>
              </w:r>
              <w:r w:rsidRPr="00EC7C28">
                <w:rPr>
                  <w:rFonts w:ascii="Times New Roman" w:hAnsi="Times New Roman" w:cs="Times New Roman"/>
                  <w:i/>
                  <w:iCs/>
                  <w:noProof/>
                  <w:sz w:val="24"/>
                  <w:szCs w:val="24"/>
                </w:rPr>
                <w:t>Hands-on Database</w:t>
              </w:r>
              <w:r w:rsidRPr="00EC7C28">
                <w:rPr>
                  <w:rFonts w:ascii="Times New Roman" w:hAnsi="Times New Roman" w:cs="Times New Roman"/>
                  <w:noProof/>
                  <w:sz w:val="24"/>
                  <w:szCs w:val="24"/>
                </w:rPr>
                <w:t xml:space="preserve"> (Second ed.). Upper Saddle River, New Jersey, United States: Pearson Education, Inc. Retrieved April 08, 2020</w:t>
              </w:r>
            </w:p>
            <w:p w:rsidR="00771EE5" w:rsidRPr="00EC7C28" w:rsidRDefault="00771EE5" w:rsidP="00EC7C28">
              <w:pPr>
                <w:spacing w:line="480" w:lineRule="auto"/>
                <w:rPr>
                  <w:rFonts w:ascii="Times New Roman" w:hAnsi="Times New Roman" w:cs="Times New Roman"/>
                  <w:sz w:val="24"/>
                  <w:szCs w:val="24"/>
                </w:rPr>
              </w:pPr>
              <w:r w:rsidRPr="00EC7C28">
                <w:rPr>
                  <w:rFonts w:ascii="Times New Roman" w:hAnsi="Times New Roman" w:cs="Times New Roman"/>
                  <w:b/>
                  <w:bCs/>
                  <w:noProof/>
                  <w:sz w:val="24"/>
                  <w:szCs w:val="24"/>
                </w:rPr>
                <w:fldChar w:fldCharType="end"/>
              </w:r>
            </w:p>
          </w:sdtContent>
        </w:sdt>
      </w:sdtContent>
    </w:sdt>
    <w:bookmarkEnd w:id="8"/>
    <w:p w:rsidR="00711B65" w:rsidRPr="00EC7C28" w:rsidRDefault="00711B65" w:rsidP="00EC7C28">
      <w:pPr>
        <w:spacing w:line="480" w:lineRule="auto"/>
        <w:rPr>
          <w:rFonts w:ascii="Times New Roman" w:hAnsi="Times New Roman" w:cs="Times New Roman"/>
          <w:sz w:val="24"/>
          <w:szCs w:val="24"/>
        </w:rPr>
      </w:pPr>
    </w:p>
    <w:sectPr w:rsidR="00711B65" w:rsidRPr="00EC7C28" w:rsidSect="00B2181E">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6E9" w:rsidRDefault="00F546E9" w:rsidP="00B2181E">
      <w:pPr>
        <w:spacing w:after="0" w:line="240" w:lineRule="auto"/>
      </w:pPr>
      <w:r>
        <w:separator/>
      </w:r>
    </w:p>
  </w:endnote>
  <w:endnote w:type="continuationSeparator" w:id="0">
    <w:p w:rsidR="00F546E9" w:rsidRDefault="00F546E9" w:rsidP="00B21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6E9" w:rsidRDefault="00F546E9" w:rsidP="00B2181E">
      <w:pPr>
        <w:spacing w:after="0" w:line="240" w:lineRule="auto"/>
      </w:pPr>
      <w:r>
        <w:separator/>
      </w:r>
    </w:p>
  </w:footnote>
  <w:footnote w:type="continuationSeparator" w:id="0">
    <w:p w:rsidR="00F546E9" w:rsidRDefault="00F546E9" w:rsidP="00B21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1E" w:rsidRPr="00B2181E" w:rsidRDefault="00B2181E" w:rsidP="00B2181E">
    <w:pPr>
      <w:spacing w:line="480" w:lineRule="auto"/>
      <w:rPr>
        <w:rFonts w:ascii="Times New Roman" w:hAnsi="Times New Roman" w:cs="Times New Roman"/>
        <w:sz w:val="24"/>
        <w:szCs w:val="24"/>
      </w:rPr>
    </w:pPr>
    <w:r>
      <w:rPr>
        <w:rFonts w:ascii="Times New Roman" w:hAnsi="Times New Roman" w:cs="Times New Roman"/>
        <w:sz w:val="24"/>
        <w:szCs w:val="24"/>
      </w:rPr>
      <w:t>IT-65</w:t>
    </w:r>
    <w:r w:rsidRPr="006A7B0C">
      <w:rPr>
        <w:rFonts w:ascii="Times New Roman" w:hAnsi="Times New Roman" w:cs="Times New Roman"/>
        <w:sz w:val="24"/>
        <w:szCs w:val="24"/>
      </w:rPr>
      <w:t xml:space="preserve">0 </w:t>
    </w:r>
    <w:r>
      <w:rPr>
        <w:rFonts w:ascii="Times New Roman" w:hAnsi="Times New Roman" w:cs="Times New Roman"/>
        <w:sz w:val="24"/>
        <w:szCs w:val="24"/>
      </w:rPr>
      <w:t xml:space="preserve">1-2 Scenario Activity: </w:t>
    </w:r>
    <w:r w:rsidRPr="000A417D">
      <w:rPr>
        <w:rFonts w:ascii="Times New Roman" w:hAnsi="Times New Roman" w:cs="Times New Roman"/>
        <w:sz w:val="24"/>
        <w:szCs w:val="24"/>
      </w:rPr>
      <w:t>Choose a Scenario</w:t>
    </w:r>
    <w:sdt>
      <w:sdtPr>
        <w:id w:val="938805118"/>
        <w:docPartObj>
          <w:docPartGallery w:val="Page Numbers (Top of Page)"/>
          <w:docPartUnique/>
        </w:docPartObj>
      </w:sdtPr>
      <w:sdtEndPr>
        <w:rPr>
          <w:noProof/>
        </w:rPr>
      </w:sdtEndPr>
      <w:sdtContent>
        <w:r>
          <w:t xml:space="preserve"> </w:t>
        </w:r>
        <w:r>
          <w:tab/>
        </w:r>
        <w:r>
          <w:tab/>
        </w:r>
        <w:r>
          <w:tab/>
        </w:r>
        <w:r>
          <w:tab/>
        </w:r>
        <w:r>
          <w:tab/>
        </w:r>
        <w:r>
          <w:tab/>
          <w:t xml:space="preserve">            </w:t>
        </w:r>
        <w:r>
          <w:fldChar w:fldCharType="begin"/>
        </w:r>
        <w:r>
          <w:instrText xml:space="preserve"> PAGE   \* MERGEFORMAT </w:instrText>
        </w:r>
        <w:r>
          <w:fldChar w:fldCharType="separate"/>
        </w:r>
        <w:r w:rsidR="00EC7C28">
          <w:rPr>
            <w:noProof/>
          </w:rPr>
          <w:t>2</w:t>
        </w:r>
        <w:r>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81E" w:rsidRPr="00B2181E" w:rsidRDefault="00B2181E" w:rsidP="00B2181E">
    <w:pPr>
      <w:spacing w:line="480" w:lineRule="auto"/>
      <w:rPr>
        <w:rFonts w:ascii="Times New Roman" w:hAnsi="Times New Roman" w:cs="Times New Roman"/>
        <w:sz w:val="24"/>
        <w:szCs w:val="24"/>
      </w:rPr>
    </w:pPr>
    <w:r>
      <w:rPr>
        <w:rFonts w:ascii="Times New Roman" w:hAnsi="Times New Roman" w:cs="Times New Roman"/>
        <w:sz w:val="24"/>
        <w:szCs w:val="24"/>
      </w:rPr>
      <w:t xml:space="preserve">Running Head: </w:t>
    </w:r>
    <w:r>
      <w:rPr>
        <w:rFonts w:ascii="Times New Roman" w:hAnsi="Times New Roman" w:cs="Times New Roman"/>
        <w:sz w:val="24"/>
        <w:szCs w:val="24"/>
      </w:rPr>
      <w:t>IT-65</w:t>
    </w:r>
    <w:r w:rsidRPr="006A7B0C">
      <w:rPr>
        <w:rFonts w:ascii="Times New Roman" w:hAnsi="Times New Roman" w:cs="Times New Roman"/>
        <w:sz w:val="24"/>
        <w:szCs w:val="24"/>
      </w:rPr>
      <w:t xml:space="preserve">0 </w:t>
    </w:r>
    <w:r>
      <w:rPr>
        <w:rFonts w:ascii="Times New Roman" w:hAnsi="Times New Roman" w:cs="Times New Roman"/>
        <w:sz w:val="24"/>
        <w:szCs w:val="24"/>
      </w:rPr>
      <w:t xml:space="preserve">1-2 Scenario Activity: </w:t>
    </w:r>
    <w:r w:rsidRPr="000A417D">
      <w:rPr>
        <w:rFonts w:ascii="Times New Roman" w:hAnsi="Times New Roman" w:cs="Times New Roman"/>
        <w:sz w:val="24"/>
        <w:szCs w:val="24"/>
      </w:rPr>
      <w:t>Choose a Scenario</w:t>
    </w:r>
    <w:sdt>
      <w:sdtPr>
        <w:id w:val="1779287642"/>
        <w:docPartObj>
          <w:docPartGallery w:val="Page Numbers (Top of Page)"/>
          <w:docPartUnique/>
        </w:docPartObj>
      </w:sdtPr>
      <w:sdtEndPr>
        <w:rPr>
          <w:noProof/>
        </w:rPr>
      </w:sdtEndPr>
      <w:sdtContent>
        <w:r>
          <w:t xml:space="preserve"> </w:t>
        </w:r>
        <w:r>
          <w:tab/>
        </w:r>
        <w:r>
          <w:tab/>
        </w:r>
        <w:r>
          <w:tab/>
        </w:r>
        <w:r>
          <w:tab/>
          <w:t xml:space="preserve">            </w:t>
        </w:r>
        <w:r>
          <w:fldChar w:fldCharType="begin"/>
        </w:r>
        <w:r>
          <w:instrText xml:space="preserve"> PAGE   \* MERGEFORMAT </w:instrText>
        </w:r>
        <w:r>
          <w:fldChar w:fldCharType="separate"/>
        </w:r>
        <w:r w:rsidR="00EC7C28">
          <w:rPr>
            <w:noProof/>
          </w:rPr>
          <w:t>1</w:t>
        </w:r>
        <w:r>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F25D4"/>
    <w:multiLevelType w:val="hybridMultilevel"/>
    <w:tmpl w:val="FDA41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E12A7"/>
    <w:multiLevelType w:val="hybridMultilevel"/>
    <w:tmpl w:val="8D74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95BEC"/>
    <w:multiLevelType w:val="hybridMultilevel"/>
    <w:tmpl w:val="72C2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43105"/>
    <w:multiLevelType w:val="hybridMultilevel"/>
    <w:tmpl w:val="AA308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2"/>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1"/>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776"/>
    <w:rsid w:val="000A417D"/>
    <w:rsid w:val="00115718"/>
    <w:rsid w:val="001227E2"/>
    <w:rsid w:val="002D0563"/>
    <w:rsid w:val="002D37A6"/>
    <w:rsid w:val="003A425A"/>
    <w:rsid w:val="003D0BDD"/>
    <w:rsid w:val="006153F0"/>
    <w:rsid w:val="00711B65"/>
    <w:rsid w:val="00771EE5"/>
    <w:rsid w:val="009F4776"/>
    <w:rsid w:val="00A45B85"/>
    <w:rsid w:val="00AC2D55"/>
    <w:rsid w:val="00B2181E"/>
    <w:rsid w:val="00EC7C28"/>
    <w:rsid w:val="00F532F6"/>
    <w:rsid w:val="00F546E9"/>
    <w:rsid w:val="00FD2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11335"/>
  <w15:chartTrackingRefBased/>
  <w15:docId w15:val="{579E96E5-5A01-40C5-BB73-2346D73D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417D"/>
    <w:pPr>
      <w:keepNext/>
      <w:keepLines/>
      <w:spacing w:before="240" w:after="12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A417D"/>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BDD"/>
    <w:pPr>
      <w:ind w:left="720"/>
      <w:contextualSpacing/>
    </w:pPr>
  </w:style>
  <w:style w:type="character" w:customStyle="1" w:styleId="Heading1Char">
    <w:name w:val="Heading 1 Char"/>
    <w:basedOn w:val="DefaultParagraphFont"/>
    <w:link w:val="Heading1"/>
    <w:uiPriority w:val="9"/>
    <w:rsid w:val="000A417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A417D"/>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0A417D"/>
    <w:rPr>
      <w:color w:val="0563C1" w:themeColor="hyperlink"/>
      <w:u w:val="single"/>
    </w:rPr>
  </w:style>
  <w:style w:type="paragraph" w:styleId="Bibliography">
    <w:name w:val="Bibliography"/>
    <w:basedOn w:val="Normal"/>
    <w:next w:val="Normal"/>
    <w:uiPriority w:val="37"/>
    <w:unhideWhenUsed/>
    <w:rsid w:val="000A417D"/>
  </w:style>
  <w:style w:type="paragraph" w:styleId="TOCHeading">
    <w:name w:val="TOC Heading"/>
    <w:basedOn w:val="Heading1"/>
    <w:next w:val="Normal"/>
    <w:uiPriority w:val="39"/>
    <w:unhideWhenUsed/>
    <w:qFormat/>
    <w:rsid w:val="000A417D"/>
    <w:pPr>
      <w:spacing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A417D"/>
    <w:pPr>
      <w:spacing w:after="100"/>
    </w:pPr>
  </w:style>
  <w:style w:type="paragraph" w:styleId="TOC2">
    <w:name w:val="toc 2"/>
    <w:basedOn w:val="Normal"/>
    <w:next w:val="Normal"/>
    <w:autoRedefine/>
    <w:uiPriority w:val="39"/>
    <w:unhideWhenUsed/>
    <w:rsid w:val="000A417D"/>
    <w:pPr>
      <w:spacing w:after="100"/>
      <w:ind w:left="220"/>
    </w:pPr>
  </w:style>
  <w:style w:type="paragraph" w:styleId="Header">
    <w:name w:val="header"/>
    <w:basedOn w:val="Normal"/>
    <w:link w:val="HeaderChar"/>
    <w:uiPriority w:val="99"/>
    <w:unhideWhenUsed/>
    <w:rsid w:val="00B218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81E"/>
  </w:style>
  <w:style w:type="paragraph" w:styleId="Footer">
    <w:name w:val="footer"/>
    <w:basedOn w:val="Normal"/>
    <w:link w:val="FooterChar"/>
    <w:uiPriority w:val="99"/>
    <w:unhideWhenUsed/>
    <w:rsid w:val="00B218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001530">
      <w:bodyDiv w:val="1"/>
      <w:marLeft w:val="0"/>
      <w:marRight w:val="0"/>
      <w:marTop w:val="0"/>
      <w:marBottom w:val="0"/>
      <w:divBdr>
        <w:top w:val="none" w:sz="0" w:space="0" w:color="auto"/>
        <w:left w:val="none" w:sz="0" w:space="0" w:color="auto"/>
        <w:bottom w:val="none" w:sz="0" w:space="0" w:color="auto"/>
        <w:right w:val="none" w:sz="0" w:space="0" w:color="auto"/>
      </w:divBdr>
    </w:div>
    <w:div w:id="1607693658">
      <w:bodyDiv w:val="1"/>
      <w:marLeft w:val="0"/>
      <w:marRight w:val="0"/>
      <w:marTop w:val="0"/>
      <w:marBottom w:val="0"/>
      <w:divBdr>
        <w:top w:val="none" w:sz="0" w:space="0" w:color="auto"/>
        <w:left w:val="none" w:sz="0" w:space="0" w:color="auto"/>
        <w:bottom w:val="none" w:sz="0" w:space="0" w:color="auto"/>
        <w:right w:val="none" w:sz="0" w:space="0" w:color="auto"/>
      </w:divBdr>
    </w:div>
    <w:div w:id="1823963043">
      <w:bodyDiv w:val="1"/>
      <w:marLeft w:val="0"/>
      <w:marRight w:val="0"/>
      <w:marTop w:val="0"/>
      <w:marBottom w:val="0"/>
      <w:divBdr>
        <w:top w:val="none" w:sz="0" w:space="0" w:color="auto"/>
        <w:left w:val="none" w:sz="0" w:space="0" w:color="auto"/>
        <w:bottom w:val="none" w:sz="0" w:space="0" w:color="auto"/>
        <w:right w:val="none" w:sz="0" w:space="0" w:color="auto"/>
      </w:divBdr>
    </w:div>
    <w:div w:id="1965115133">
      <w:bodyDiv w:val="1"/>
      <w:marLeft w:val="0"/>
      <w:marRight w:val="0"/>
      <w:marTop w:val="0"/>
      <w:marBottom w:val="0"/>
      <w:divBdr>
        <w:top w:val="none" w:sz="0" w:space="0" w:color="auto"/>
        <w:left w:val="none" w:sz="0" w:space="0" w:color="auto"/>
        <w:bottom w:val="none" w:sz="0" w:space="0" w:color="auto"/>
        <w:right w:val="none" w:sz="0" w:space="0" w:color="auto"/>
      </w:divBdr>
    </w:div>
    <w:div w:id="21301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nald.miller\Desktop\IT650_wk1_Scenario_Activity.edited.docx" TargetMode="External"/><Relationship Id="rId13" Type="http://schemas.openxmlformats.org/officeDocument/2006/relationships/hyperlink" Target="file:///C:\Users\ronald.miller\Desktop\IT650_wk1_Scenario_Activity.edited.docx"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ronald.miller\Desktop\IT650_wk1_Scenario_Activity.edited.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ronmiller947/IT_650_Project_Notebook/tree/mast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onald.miller\Desktop\IT650_wk1_Scenario_Activity.edited.docx" TargetMode="External"/><Relationship Id="rId5" Type="http://schemas.openxmlformats.org/officeDocument/2006/relationships/webSettings" Target="webSettings.xml"/><Relationship Id="rId15" Type="http://schemas.openxmlformats.org/officeDocument/2006/relationships/hyperlink" Target="file:///C:\Users\ronald.miller\Desktop\IT650_wk1_Scenario_Activity.edited.docx" TargetMode="External"/><Relationship Id="rId10" Type="http://schemas.openxmlformats.org/officeDocument/2006/relationships/hyperlink" Target="file:///C:\Users\ronald.miller\Desktop\IT650_wk1_Scenario_Activity.edited.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ronald.miller\Desktop\IT650_wk1_Scenario_Activity.edited.docx" TargetMode="External"/><Relationship Id="rId14" Type="http://schemas.openxmlformats.org/officeDocument/2006/relationships/hyperlink" Target="file:///C:\Users\ronald.miller\Desktop\IT650_wk1_Scenario_Activity.edite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Con14</b:Tag>
    <b:SourceType>Book</b:SourceType>
    <b:Guid>{E439C253-9FC3-4E6B-9F36-4852597097A3}</b:Guid>
    <b:Title>Hands-on Database</b:Title>
    <b:Year>2014</b:Year>
    <b:Author>
      <b:Author>
        <b:NameList>
          <b:Person>
            <b:Last>Conger</b:Last>
            <b:First>Steve </b:First>
          </b:Person>
        </b:NameList>
      </b:Author>
    </b:Author>
    <b:City>Upper Saddle River</b:City>
    <b:Publisher>Pearson Education, Inc.</b:Publisher>
    <b:StateProvince>New Jersey</b:StateProvince>
    <b:CountryRegion>United States</b:CountryRegion>
    <b:Edition>Second</b:Edition>
    <b:YearAccessed>2020</b:YearAccessed>
    <b:MonthAccessed>April</b:MonthAccessed>
    <b:DayAccessed>08</b:DayAccessed>
    <b:RefOrder>1</b:RefOrder>
  </b:Source>
</b:Sources>
</file>

<file path=customXml/itemProps1.xml><?xml version="1.0" encoding="utf-8"?>
<ds:datastoreItem xmlns:ds="http://schemas.openxmlformats.org/officeDocument/2006/customXml" ds:itemID="{AAF7C6D7-CC64-4051-8443-A6D487F5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8</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Miller</dc:creator>
  <cp:keywords/>
  <dc:description/>
  <cp:lastModifiedBy>Ronald Miller</cp:lastModifiedBy>
  <cp:revision>2</cp:revision>
  <dcterms:created xsi:type="dcterms:W3CDTF">2020-04-08T16:39:00Z</dcterms:created>
  <dcterms:modified xsi:type="dcterms:W3CDTF">2020-04-08T19:40:00Z</dcterms:modified>
</cp:coreProperties>
</file>