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803" w:rsidRPr="00FB19B2" w:rsidRDefault="00CB3803" w:rsidP="00FB19B2">
      <w:pPr>
        <w:adjustRightInd w:val="0"/>
        <w:spacing w:line="460" w:lineRule="exact"/>
        <w:ind w:left="1627" w:rightChars="127" w:right="422" w:hangingChars="489" w:hanging="1627"/>
        <w:rPr>
          <w:rFonts w:ascii="標楷體" w:hAnsi="標楷體"/>
          <w:b/>
          <w:bCs/>
          <w:szCs w:val="32"/>
        </w:rPr>
      </w:pPr>
      <w:bookmarkStart w:id="0" w:name="_GoBack"/>
      <w:bookmarkEnd w:id="0"/>
      <w:r w:rsidRPr="00FB19B2">
        <w:rPr>
          <w:rFonts w:ascii="標楷體" w:hAnsi="標楷體" w:hint="eastAsia"/>
          <w:b/>
          <w:bCs/>
          <w:szCs w:val="32"/>
        </w:rPr>
        <w:t>立法院第8屆第6會期經濟委員會第13次全體委員會議議事錄</w:t>
      </w:r>
    </w:p>
    <w:p w:rsidR="005E5328" w:rsidRPr="00EA3999" w:rsidRDefault="00CB3803" w:rsidP="00EA3999">
      <w:pPr>
        <w:adjustRightInd w:val="0"/>
        <w:spacing w:line="460" w:lineRule="exact"/>
        <w:ind w:left="1678" w:rightChars="127" w:right="422" w:hangingChars="505" w:hanging="1678"/>
        <w:rPr>
          <w:rFonts w:ascii="標楷體" w:hAnsi="標楷體"/>
          <w:szCs w:val="32"/>
        </w:rPr>
      </w:pPr>
      <w:r w:rsidRPr="00EA3999">
        <w:rPr>
          <w:rFonts w:ascii="標楷體" w:hAnsi="標楷體" w:hint="eastAsia"/>
          <w:szCs w:val="32"/>
        </w:rPr>
        <w:t>時</w:t>
      </w:r>
      <w:r w:rsidR="00EA3999" w:rsidRPr="00EA3999">
        <w:rPr>
          <w:rFonts w:ascii="標楷體" w:hAnsi="標楷體" w:hint="eastAsia"/>
          <w:szCs w:val="32"/>
        </w:rPr>
        <w:t xml:space="preserve">    </w:t>
      </w:r>
      <w:r w:rsidRPr="00EA3999">
        <w:rPr>
          <w:rFonts w:ascii="標楷體" w:hAnsi="標楷體" w:hint="eastAsia"/>
          <w:szCs w:val="32"/>
        </w:rPr>
        <w:t>間：103年12月4日(星期四)上午9時</w:t>
      </w:r>
      <w:r w:rsidR="00535401" w:rsidRPr="00EA3999">
        <w:rPr>
          <w:rFonts w:ascii="標楷體" w:hAnsi="標楷體" w:hint="eastAsia"/>
          <w:szCs w:val="32"/>
        </w:rPr>
        <w:t>14</w:t>
      </w:r>
      <w:r w:rsidRPr="00EA3999">
        <w:rPr>
          <w:rFonts w:ascii="標楷體" w:hAnsi="標楷體" w:hint="eastAsia"/>
          <w:szCs w:val="32"/>
        </w:rPr>
        <w:t>分至</w:t>
      </w:r>
      <w:r w:rsidR="003711E4" w:rsidRPr="00EA3999">
        <w:rPr>
          <w:rFonts w:ascii="標楷體" w:hAnsi="標楷體" w:hint="eastAsia"/>
          <w:szCs w:val="32"/>
        </w:rPr>
        <w:t>11</w:t>
      </w:r>
      <w:r w:rsidRPr="00EA3999">
        <w:rPr>
          <w:rFonts w:ascii="標楷體" w:hAnsi="標楷體" w:hint="eastAsia"/>
          <w:szCs w:val="32"/>
        </w:rPr>
        <w:t>時</w:t>
      </w:r>
      <w:r w:rsidR="003711E4" w:rsidRPr="00EA3999">
        <w:rPr>
          <w:rFonts w:ascii="標楷體" w:hAnsi="標楷體" w:hint="eastAsia"/>
          <w:szCs w:val="32"/>
        </w:rPr>
        <w:t>32</w:t>
      </w:r>
      <w:r w:rsidRPr="00EA3999">
        <w:rPr>
          <w:rFonts w:ascii="標楷體" w:hAnsi="標楷體" w:hint="eastAsia"/>
          <w:szCs w:val="32"/>
        </w:rPr>
        <w:t>分</w:t>
      </w:r>
    </w:p>
    <w:p w:rsidR="0014671E" w:rsidRPr="00F52C30" w:rsidRDefault="0014671E" w:rsidP="0041621E">
      <w:pPr>
        <w:tabs>
          <w:tab w:val="left" w:pos="6308"/>
        </w:tabs>
        <w:spacing w:line="480" w:lineRule="exact"/>
        <w:rPr>
          <w:rFonts w:ascii="標楷體" w:hAnsi="標楷體"/>
        </w:rPr>
      </w:pPr>
      <w:r w:rsidRPr="00EA3999">
        <w:rPr>
          <w:rFonts w:ascii="標楷體" w:hAnsi="標楷體"/>
          <w:szCs w:val="32"/>
        </w:rPr>
        <w:t>地</w:t>
      </w:r>
      <w:r w:rsidR="00EA3999" w:rsidRPr="00EA3999">
        <w:rPr>
          <w:rFonts w:ascii="標楷體" w:hAnsi="標楷體" w:hint="eastAsia"/>
          <w:szCs w:val="32"/>
        </w:rPr>
        <w:t xml:space="preserve">    </w:t>
      </w:r>
      <w:r w:rsidRPr="00EA3999">
        <w:rPr>
          <w:rFonts w:ascii="標楷體" w:hAnsi="標楷體"/>
          <w:szCs w:val="32"/>
        </w:rPr>
        <w:t>點：</w:t>
      </w:r>
      <w:r w:rsidRPr="00F52C30">
        <w:rPr>
          <w:rFonts w:ascii="標楷體" w:hAnsi="標楷體"/>
        </w:rPr>
        <w:t>紅樓101會議室</w:t>
      </w:r>
    </w:p>
    <w:p w:rsidR="00553894" w:rsidRPr="00F52C30" w:rsidRDefault="00553894" w:rsidP="001E15CE">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szCs w:val="32"/>
        </w:rPr>
      </w:pPr>
      <w:r w:rsidRPr="00F52C30">
        <w:rPr>
          <w:rFonts w:ascii="標楷體" w:hAnsi="標楷體"/>
          <w:szCs w:val="32"/>
        </w:rPr>
        <w:t>出席委員：</w:t>
      </w:r>
      <w:r w:rsidR="00CC149E" w:rsidRPr="00F52C30">
        <w:rPr>
          <w:rFonts w:ascii="標楷體" w:hAnsi="標楷體" w:hint="eastAsia"/>
          <w:szCs w:val="32"/>
        </w:rPr>
        <w:t>廖國棟</w:t>
      </w:r>
      <w:r w:rsidR="00C17D61" w:rsidRPr="00C17D61">
        <w:rPr>
          <w:rFonts w:ascii="標楷體" w:hAnsi="標楷體"/>
          <w:szCs w:val="32"/>
        </w:rPr>
        <w:tab/>
      </w:r>
      <w:r w:rsidR="00CE348C" w:rsidRPr="00F52C30">
        <w:rPr>
          <w:rFonts w:ascii="標楷體" w:hAnsi="標楷體" w:hint="eastAsia"/>
          <w:szCs w:val="32"/>
        </w:rPr>
        <w:t>黃偉哲</w:t>
      </w:r>
      <w:r w:rsidR="00C17D61" w:rsidRPr="00C17D61">
        <w:rPr>
          <w:rFonts w:ascii="標楷體" w:hAnsi="標楷體"/>
          <w:szCs w:val="32"/>
        </w:rPr>
        <w:tab/>
      </w:r>
      <w:r w:rsidR="00CE348C" w:rsidRPr="00F52C30">
        <w:rPr>
          <w:rFonts w:ascii="標楷體" w:hAnsi="標楷體" w:hint="eastAsia"/>
          <w:szCs w:val="32"/>
        </w:rPr>
        <w:t>黃昭順</w:t>
      </w:r>
      <w:r w:rsidR="00CC149E" w:rsidRPr="00F52C30">
        <w:rPr>
          <w:rFonts w:ascii="標楷體" w:hAnsi="標楷體" w:hint="eastAsia"/>
          <w:szCs w:val="32"/>
        </w:rPr>
        <w:tab/>
        <w:t>楊瓊瓔</w:t>
      </w:r>
      <w:r w:rsidR="001026D5" w:rsidRPr="00F52C30">
        <w:rPr>
          <w:rFonts w:ascii="標楷體" w:hAnsi="標楷體" w:hint="eastAsia"/>
          <w:szCs w:val="32"/>
        </w:rPr>
        <w:tab/>
      </w:r>
      <w:r w:rsidR="00DD40C3" w:rsidRPr="00F52C30">
        <w:rPr>
          <w:rFonts w:ascii="標楷體" w:hAnsi="標楷體" w:hint="eastAsia"/>
          <w:szCs w:val="32"/>
        </w:rPr>
        <w:t>王惠美</w:t>
      </w:r>
      <w:r w:rsidR="00DD40C3" w:rsidRPr="00F52C30">
        <w:rPr>
          <w:rFonts w:ascii="標楷體" w:hAnsi="標楷體" w:hint="eastAsia"/>
          <w:szCs w:val="32"/>
        </w:rPr>
        <w:tab/>
        <w:t>丁守中</w:t>
      </w:r>
      <w:r w:rsidR="00DD40C3">
        <w:rPr>
          <w:rFonts w:ascii="標楷體" w:hAnsi="標楷體"/>
          <w:szCs w:val="32"/>
        </w:rPr>
        <w:br/>
      </w:r>
      <w:r w:rsidR="00D23580" w:rsidRPr="00F52C30">
        <w:rPr>
          <w:rFonts w:ascii="標楷體" w:hAnsi="標楷體" w:hint="eastAsia"/>
          <w:szCs w:val="32"/>
        </w:rPr>
        <w:t>蘇震清</w:t>
      </w:r>
      <w:r w:rsidR="00D23580" w:rsidRPr="00F52C30">
        <w:rPr>
          <w:rFonts w:ascii="標楷體" w:hAnsi="標楷體" w:hint="eastAsia"/>
          <w:szCs w:val="32"/>
        </w:rPr>
        <w:tab/>
      </w:r>
      <w:r w:rsidR="00965C17" w:rsidRPr="00F52C30">
        <w:rPr>
          <w:rFonts w:ascii="標楷體" w:hAnsi="標楷體" w:hint="eastAsia"/>
          <w:szCs w:val="32"/>
        </w:rPr>
        <w:t>葉津鈴</w:t>
      </w:r>
      <w:r w:rsidR="00C17D61" w:rsidRPr="00F52C30">
        <w:rPr>
          <w:rFonts w:ascii="標楷體" w:hAnsi="標楷體" w:hint="eastAsia"/>
          <w:szCs w:val="32"/>
        </w:rPr>
        <w:tab/>
        <w:t>李慶華</w:t>
      </w:r>
      <w:r w:rsidR="0001160D">
        <w:rPr>
          <w:rFonts w:ascii="標楷體" w:hAnsi="標楷體" w:hint="eastAsia"/>
          <w:szCs w:val="32"/>
        </w:rPr>
        <w:tab/>
        <w:t>陳怡潔</w:t>
      </w:r>
    </w:p>
    <w:p w:rsidR="00553894" w:rsidRPr="00F52C30" w:rsidRDefault="00553894" w:rsidP="00DE7EFA">
      <w:pPr>
        <w:tabs>
          <w:tab w:val="left" w:pos="6972"/>
          <w:tab w:val="left" w:pos="8300"/>
        </w:tabs>
        <w:overflowPunct w:val="0"/>
        <w:autoSpaceDN w:val="0"/>
        <w:spacing w:line="480" w:lineRule="exact"/>
        <w:ind w:leftChars="489" w:left="3288" w:hangingChars="500" w:hanging="1663"/>
        <w:rPr>
          <w:rFonts w:ascii="標楷體" w:hAnsi="標楷體"/>
          <w:b/>
          <w:szCs w:val="32"/>
        </w:rPr>
      </w:pPr>
      <w:r w:rsidRPr="00F52C30">
        <w:rPr>
          <w:rFonts w:ascii="標楷體" w:hAnsi="標楷體"/>
          <w:b/>
          <w:szCs w:val="32"/>
        </w:rPr>
        <w:t>委員出席</w:t>
      </w:r>
      <w:r w:rsidR="0001160D">
        <w:rPr>
          <w:rFonts w:ascii="標楷體" w:hAnsi="標楷體" w:hint="eastAsia"/>
          <w:b/>
          <w:szCs w:val="32"/>
        </w:rPr>
        <w:t>10</w:t>
      </w:r>
      <w:r w:rsidRPr="00F52C30">
        <w:rPr>
          <w:rFonts w:ascii="標楷體" w:hAnsi="標楷體"/>
          <w:b/>
          <w:szCs w:val="32"/>
        </w:rPr>
        <w:t>人</w:t>
      </w:r>
    </w:p>
    <w:p w:rsidR="00601129" w:rsidRPr="00033FBD" w:rsidRDefault="00601129" w:rsidP="00DE1890">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color w:val="000000" w:themeColor="text1"/>
          <w:szCs w:val="32"/>
        </w:rPr>
      </w:pPr>
      <w:r w:rsidRPr="00033FBD">
        <w:rPr>
          <w:rFonts w:ascii="標楷體" w:hAnsi="標楷體" w:hint="eastAsia"/>
          <w:color w:val="000000" w:themeColor="text1"/>
          <w:szCs w:val="32"/>
        </w:rPr>
        <w:t>請假</w:t>
      </w:r>
      <w:r w:rsidRPr="00033FBD">
        <w:rPr>
          <w:rFonts w:ascii="標楷體" w:hAnsi="標楷體"/>
          <w:color w:val="000000" w:themeColor="text1"/>
          <w:szCs w:val="32"/>
        </w:rPr>
        <w:t>委員：</w:t>
      </w:r>
      <w:r w:rsidRPr="00033FBD">
        <w:rPr>
          <w:rFonts w:ascii="標楷體" w:hAnsi="標楷體" w:hint="eastAsia"/>
          <w:color w:val="000000" w:themeColor="text1"/>
          <w:szCs w:val="32"/>
        </w:rPr>
        <w:t>張嘉郡</w:t>
      </w:r>
      <w:r w:rsidR="00282539">
        <w:rPr>
          <w:rFonts w:ascii="標楷體" w:hAnsi="標楷體" w:hint="eastAsia"/>
          <w:color w:val="000000" w:themeColor="text1"/>
          <w:szCs w:val="32"/>
        </w:rPr>
        <w:tab/>
        <w:t>林岱樺</w:t>
      </w:r>
    </w:p>
    <w:p w:rsidR="00FC4FFE" w:rsidRPr="00F52C30" w:rsidRDefault="00553894" w:rsidP="00DE1890">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szCs w:val="32"/>
        </w:rPr>
      </w:pPr>
      <w:r w:rsidRPr="00F52C30">
        <w:rPr>
          <w:rFonts w:ascii="標楷體" w:hAnsi="標楷體"/>
          <w:szCs w:val="32"/>
        </w:rPr>
        <w:t>列席委員：</w:t>
      </w:r>
      <w:r w:rsidR="00520D23">
        <w:rPr>
          <w:rFonts w:ascii="標楷體" w:hAnsi="標楷體" w:hint="eastAsia"/>
          <w:szCs w:val="32"/>
        </w:rPr>
        <w:t>段宜康</w:t>
      </w:r>
      <w:r w:rsidR="00520D23" w:rsidRPr="00F52C30">
        <w:rPr>
          <w:rFonts w:ascii="標楷體" w:hAnsi="標楷體" w:hint="eastAsia"/>
          <w:szCs w:val="32"/>
        </w:rPr>
        <w:tab/>
        <w:t>許添財</w:t>
      </w:r>
      <w:r w:rsidR="00520D23" w:rsidRPr="00F52C30">
        <w:rPr>
          <w:rFonts w:ascii="標楷體" w:hAnsi="標楷體" w:hint="eastAsia"/>
          <w:szCs w:val="32"/>
        </w:rPr>
        <w:tab/>
        <w:t>林德福</w:t>
      </w:r>
      <w:r w:rsidR="00E153B5" w:rsidRPr="00E153B5">
        <w:rPr>
          <w:rFonts w:ascii="標楷體" w:hAnsi="標楷體"/>
          <w:szCs w:val="32"/>
        </w:rPr>
        <w:tab/>
      </w:r>
      <w:r w:rsidR="00520D23">
        <w:rPr>
          <w:rFonts w:ascii="標楷體" w:hAnsi="標楷體" w:hint="eastAsia"/>
          <w:szCs w:val="32"/>
        </w:rPr>
        <w:t>李桐豪</w:t>
      </w:r>
      <w:r w:rsidR="00E153B5" w:rsidRPr="00E153B5">
        <w:rPr>
          <w:rFonts w:ascii="標楷體" w:hAnsi="標楷體"/>
          <w:szCs w:val="32"/>
        </w:rPr>
        <w:tab/>
      </w:r>
      <w:r w:rsidR="001026D5" w:rsidRPr="00F52C30">
        <w:rPr>
          <w:rFonts w:ascii="標楷體" w:hAnsi="標楷體" w:hint="eastAsia"/>
          <w:szCs w:val="32"/>
        </w:rPr>
        <w:t>陳</w:t>
      </w:r>
      <w:r w:rsidR="00520D23">
        <w:rPr>
          <w:rFonts w:ascii="標楷體" w:hAnsi="標楷體" w:hint="eastAsia"/>
          <w:szCs w:val="32"/>
        </w:rPr>
        <w:t>歐珀</w:t>
      </w:r>
      <w:r w:rsidR="00E153B5" w:rsidRPr="00E153B5">
        <w:rPr>
          <w:rFonts w:ascii="標楷體" w:hAnsi="標楷體"/>
          <w:szCs w:val="32"/>
        </w:rPr>
        <w:tab/>
      </w:r>
      <w:r w:rsidR="00520D23">
        <w:rPr>
          <w:rFonts w:ascii="標楷體" w:hAnsi="標楷體" w:hint="eastAsia"/>
          <w:szCs w:val="32"/>
        </w:rPr>
        <w:t>江啓臣</w:t>
      </w:r>
      <w:r w:rsidR="00A053C4">
        <w:rPr>
          <w:rFonts w:ascii="標楷體" w:hAnsi="標楷體"/>
          <w:szCs w:val="32"/>
        </w:rPr>
        <w:br/>
      </w:r>
      <w:r w:rsidR="00A053C4" w:rsidRPr="00F52C30">
        <w:rPr>
          <w:rFonts w:ascii="標楷體" w:hAnsi="標楷體" w:hint="eastAsia"/>
          <w:szCs w:val="32"/>
        </w:rPr>
        <w:t>邱文彥</w:t>
      </w:r>
      <w:r w:rsidR="00E153B5" w:rsidRPr="00E153B5">
        <w:rPr>
          <w:rFonts w:ascii="標楷體" w:hAnsi="標楷體"/>
          <w:szCs w:val="32"/>
        </w:rPr>
        <w:tab/>
      </w:r>
      <w:r w:rsidR="00A053C4" w:rsidRPr="00F52C30">
        <w:rPr>
          <w:rFonts w:ascii="標楷體" w:hAnsi="標楷體" w:hint="eastAsia"/>
          <w:szCs w:val="32"/>
        </w:rPr>
        <w:t>賴振昌</w:t>
      </w:r>
      <w:r w:rsidR="001026D5" w:rsidRPr="00F52C30">
        <w:rPr>
          <w:rFonts w:ascii="標楷體" w:hAnsi="標楷體" w:hint="eastAsia"/>
          <w:szCs w:val="32"/>
        </w:rPr>
        <w:tab/>
      </w:r>
      <w:r w:rsidR="007119E8" w:rsidRPr="007119E8">
        <w:rPr>
          <w:rFonts w:ascii="標楷體" w:hAnsi="標楷體" w:hint="eastAsia"/>
          <w:color w:val="000000" w:themeColor="text1"/>
          <w:szCs w:val="32"/>
        </w:rPr>
        <w:t>蔡錦隆</w:t>
      </w:r>
      <w:r w:rsidR="007119E8" w:rsidRPr="00F52C30">
        <w:rPr>
          <w:rFonts w:ascii="標楷體" w:hAnsi="標楷體" w:hint="eastAsia"/>
          <w:szCs w:val="32"/>
        </w:rPr>
        <w:tab/>
        <w:t>蘇清泉</w:t>
      </w:r>
      <w:r w:rsidR="001026D5" w:rsidRPr="00F52C30">
        <w:rPr>
          <w:rFonts w:ascii="標楷體" w:hAnsi="標楷體" w:hint="eastAsia"/>
          <w:szCs w:val="32"/>
        </w:rPr>
        <w:tab/>
      </w:r>
      <w:r w:rsidR="007119E8">
        <w:rPr>
          <w:rFonts w:ascii="標楷體" w:hAnsi="標楷體" w:hint="eastAsia"/>
          <w:szCs w:val="32"/>
        </w:rPr>
        <w:t>簡東明</w:t>
      </w:r>
      <w:r w:rsidR="00E153B5" w:rsidRPr="00E153B5">
        <w:rPr>
          <w:rFonts w:ascii="標楷體" w:hAnsi="標楷體"/>
          <w:szCs w:val="32"/>
        </w:rPr>
        <w:tab/>
      </w:r>
      <w:r w:rsidR="007119E8" w:rsidRPr="00F52C30">
        <w:rPr>
          <w:rFonts w:ascii="標楷體" w:hAnsi="標楷體" w:hint="eastAsia"/>
          <w:szCs w:val="32"/>
        </w:rPr>
        <w:t>羅明才</w:t>
      </w:r>
      <w:r w:rsidR="00A053C4">
        <w:rPr>
          <w:rFonts w:ascii="標楷體" w:hAnsi="標楷體"/>
          <w:szCs w:val="32"/>
        </w:rPr>
        <w:br/>
      </w:r>
      <w:r w:rsidR="00F47AB7" w:rsidRPr="00F52C30">
        <w:rPr>
          <w:rFonts w:ascii="標楷體" w:hAnsi="標楷體" w:hint="eastAsia"/>
          <w:szCs w:val="32"/>
        </w:rPr>
        <w:t>徐欣瑩</w:t>
      </w:r>
      <w:r w:rsidR="00A053C4" w:rsidRPr="00F52C30">
        <w:rPr>
          <w:rFonts w:ascii="標楷體" w:hAnsi="標楷體" w:hint="eastAsia"/>
          <w:szCs w:val="32"/>
        </w:rPr>
        <w:tab/>
      </w:r>
      <w:r w:rsidR="00F47AB7" w:rsidRPr="00F52C30">
        <w:rPr>
          <w:rFonts w:ascii="標楷體" w:hAnsi="標楷體" w:hint="eastAsia"/>
          <w:szCs w:val="32"/>
        </w:rPr>
        <w:t>呂玉玲</w:t>
      </w:r>
    </w:p>
    <w:p w:rsidR="00553894" w:rsidRPr="00F52C30" w:rsidRDefault="002D288B" w:rsidP="005A1E76">
      <w:pPr>
        <w:tabs>
          <w:tab w:val="left" w:pos="2977"/>
          <w:tab w:val="left" w:pos="4298"/>
          <w:tab w:val="left" w:pos="5670"/>
          <w:tab w:val="left" w:pos="6946"/>
          <w:tab w:val="left" w:pos="8222"/>
        </w:tabs>
        <w:overflowPunct w:val="0"/>
        <w:autoSpaceDN w:val="0"/>
        <w:spacing w:line="480" w:lineRule="exact"/>
        <w:ind w:left="1625" w:rightChars="100" w:right="332" w:hangingChars="489" w:hanging="1625"/>
        <w:rPr>
          <w:rFonts w:ascii="標楷體" w:hAnsi="標楷體"/>
          <w:b/>
          <w:szCs w:val="32"/>
        </w:rPr>
      </w:pPr>
      <w:r w:rsidRPr="00F52C30">
        <w:rPr>
          <w:rFonts w:ascii="標楷體" w:hAnsi="標楷體" w:hint="eastAsia"/>
          <w:szCs w:val="32"/>
        </w:rPr>
        <w:tab/>
      </w:r>
      <w:r w:rsidR="00553894" w:rsidRPr="00F52C30">
        <w:rPr>
          <w:rFonts w:ascii="標楷體" w:hAnsi="標楷體"/>
          <w:b/>
          <w:szCs w:val="32"/>
        </w:rPr>
        <w:t>委員列席</w:t>
      </w:r>
      <w:r w:rsidR="00F47AB7">
        <w:rPr>
          <w:rFonts w:ascii="標楷體" w:hAnsi="標楷體" w:hint="eastAsia"/>
          <w:b/>
          <w:szCs w:val="32"/>
        </w:rPr>
        <w:t>1</w:t>
      </w:r>
      <w:r w:rsidR="00601129" w:rsidRPr="00F52C30">
        <w:rPr>
          <w:rFonts w:ascii="標楷體" w:hAnsi="標楷體" w:hint="eastAsia"/>
          <w:b/>
          <w:szCs w:val="32"/>
        </w:rPr>
        <w:t>4</w:t>
      </w:r>
      <w:r w:rsidR="00553894" w:rsidRPr="00F52C30">
        <w:rPr>
          <w:rFonts w:ascii="標楷體" w:hAnsi="標楷體"/>
          <w:b/>
          <w:szCs w:val="32"/>
        </w:rPr>
        <w:t>人</w:t>
      </w:r>
    </w:p>
    <w:p w:rsidR="00F9554A" w:rsidRPr="00F9554A" w:rsidRDefault="0014671E" w:rsidP="00F258C6">
      <w:pPr>
        <w:tabs>
          <w:tab w:val="left" w:pos="2552"/>
          <w:tab w:val="left" w:pos="2835"/>
          <w:tab w:val="left" w:pos="2988"/>
          <w:tab w:val="left" w:pos="4316"/>
          <w:tab w:val="left" w:pos="8789"/>
        </w:tabs>
        <w:spacing w:line="480" w:lineRule="exact"/>
        <w:ind w:left="1662" w:hangingChars="500" w:hanging="1662"/>
        <w:rPr>
          <w:rFonts w:ascii="標楷體" w:hAnsi="標楷體"/>
        </w:rPr>
      </w:pPr>
      <w:r w:rsidRPr="00F52C30">
        <w:rPr>
          <w:rFonts w:ascii="標楷體" w:hAnsi="標楷體"/>
        </w:rPr>
        <w:t>列席人員：</w:t>
      </w:r>
      <w:r w:rsidR="00F9554A" w:rsidRPr="00F9554A">
        <w:rPr>
          <w:rFonts w:ascii="標楷體" w:hAnsi="標楷體" w:hint="eastAsia"/>
        </w:rPr>
        <w:t>經濟部</w:t>
      </w:r>
      <w:r w:rsidR="00A7283A" w:rsidRPr="00A7283A">
        <w:rPr>
          <w:rFonts w:ascii="標楷體" w:hAnsi="標楷體" w:hint="eastAsia"/>
        </w:rPr>
        <w:t>主任秘書</w:t>
      </w:r>
      <w:r w:rsidR="00F9554A" w:rsidRPr="00F9554A">
        <w:rPr>
          <w:rFonts w:ascii="標楷體" w:hAnsi="標楷體" w:hint="eastAsia"/>
        </w:rPr>
        <w:tab/>
      </w:r>
      <w:r w:rsidR="00F9554A" w:rsidRPr="00F9554A">
        <w:rPr>
          <w:rFonts w:ascii="標楷體" w:hAnsi="標楷體" w:hint="eastAsia"/>
        </w:rPr>
        <w:tab/>
      </w:r>
      <w:r w:rsidR="00A7283A" w:rsidRPr="00A7283A">
        <w:rPr>
          <w:rFonts w:ascii="標楷體" w:hAnsi="標楷體" w:hint="eastAsia"/>
        </w:rPr>
        <w:t>陳怡鈴</w:t>
      </w:r>
    </w:p>
    <w:p w:rsidR="005B1E0C" w:rsidRDefault="005B1E0C" w:rsidP="00F258C6">
      <w:pPr>
        <w:tabs>
          <w:tab w:val="left" w:pos="2552"/>
          <w:tab w:val="left" w:pos="2835"/>
          <w:tab w:val="left" w:pos="2988"/>
          <w:tab w:val="left" w:pos="4316"/>
          <w:tab w:val="left" w:pos="8789"/>
        </w:tabs>
        <w:spacing w:line="480" w:lineRule="exact"/>
        <w:ind w:leftChars="500" w:left="1662" w:firstLineChars="287" w:firstLine="954"/>
        <w:rPr>
          <w:rFonts w:ascii="標楷體" w:hAnsi="標楷體"/>
        </w:rPr>
      </w:pPr>
      <w:r w:rsidRPr="005B1E0C">
        <w:rPr>
          <w:rFonts w:ascii="標楷體" w:hAnsi="標楷體" w:hint="eastAsia"/>
        </w:rPr>
        <w:t>會計</w:t>
      </w:r>
      <w:proofErr w:type="gramStart"/>
      <w:r w:rsidRPr="005B1E0C">
        <w:rPr>
          <w:rFonts w:ascii="標楷體" w:hAnsi="標楷體" w:hint="eastAsia"/>
        </w:rPr>
        <w:t>處</w:t>
      </w:r>
      <w:proofErr w:type="gramEnd"/>
      <w:r w:rsidRPr="005B1E0C">
        <w:rPr>
          <w:rFonts w:ascii="標楷體" w:hAnsi="標楷體" w:hint="eastAsia"/>
        </w:rPr>
        <w:t>處長</w:t>
      </w:r>
      <w:r w:rsidRPr="005B1E0C">
        <w:rPr>
          <w:rFonts w:ascii="標楷體" w:hAnsi="標楷體" w:hint="eastAsia"/>
        </w:rPr>
        <w:tab/>
      </w:r>
      <w:r w:rsidRPr="005B1E0C">
        <w:rPr>
          <w:rFonts w:ascii="標楷體" w:hAnsi="標楷體" w:hint="eastAsia"/>
        </w:rPr>
        <w:tab/>
        <w:t>張信一</w:t>
      </w:r>
    </w:p>
    <w:p w:rsidR="005B1E0C" w:rsidRPr="005B1E0C" w:rsidRDefault="005B1E0C" w:rsidP="00F258C6">
      <w:pPr>
        <w:tabs>
          <w:tab w:val="left" w:pos="2552"/>
          <w:tab w:val="left" w:pos="2835"/>
          <w:tab w:val="left" w:pos="2988"/>
          <w:tab w:val="left" w:pos="4316"/>
          <w:tab w:val="left" w:pos="8789"/>
        </w:tabs>
        <w:spacing w:line="480" w:lineRule="exact"/>
        <w:ind w:leftChars="500" w:left="1662" w:rightChars="-171" w:right="-568" w:firstLineChars="287" w:firstLine="954"/>
        <w:rPr>
          <w:rFonts w:ascii="標楷體" w:hAnsi="標楷體"/>
        </w:rPr>
      </w:pPr>
      <w:r w:rsidRPr="005B1E0C">
        <w:rPr>
          <w:rFonts w:ascii="標楷體" w:hAnsi="標楷體" w:hint="eastAsia"/>
        </w:rPr>
        <w:t>人事處專門委員</w:t>
      </w:r>
      <w:r w:rsidRPr="005B1E0C">
        <w:rPr>
          <w:rFonts w:ascii="標楷體" w:hAnsi="標楷體" w:hint="eastAsia"/>
        </w:rPr>
        <w:tab/>
        <w:t>吳黎明</w:t>
      </w:r>
    </w:p>
    <w:p w:rsidR="00F258C6" w:rsidRPr="00F258C6" w:rsidRDefault="00F258C6" w:rsidP="00F258C6">
      <w:pPr>
        <w:tabs>
          <w:tab w:val="left" w:pos="4228"/>
          <w:tab w:val="left" w:pos="8789"/>
        </w:tabs>
        <w:autoSpaceDE w:val="0"/>
        <w:autoSpaceDN w:val="0"/>
        <w:adjustRightInd w:val="0"/>
        <w:spacing w:line="480" w:lineRule="exact"/>
        <w:ind w:leftChars="686" w:left="5959" w:hangingChars="1107" w:hanging="3679"/>
        <w:jc w:val="both"/>
        <w:rPr>
          <w:rFonts w:ascii="標楷體" w:hAnsi="標楷體"/>
        </w:rPr>
      </w:pPr>
      <w:r w:rsidRPr="00F258C6">
        <w:rPr>
          <w:rFonts w:ascii="標楷體" w:hAnsi="標楷體" w:hint="eastAsia"/>
        </w:rPr>
        <w:t>能源局</w:t>
      </w:r>
      <w:r w:rsidR="007612DD">
        <w:rPr>
          <w:rFonts w:ascii="標楷體" w:hAnsi="標楷體" w:hint="eastAsia"/>
        </w:rPr>
        <w:t>組</w:t>
      </w:r>
      <w:r w:rsidRPr="00F258C6">
        <w:rPr>
          <w:rFonts w:ascii="標楷體" w:hAnsi="標楷體" w:hint="eastAsia"/>
        </w:rPr>
        <w:t>長</w:t>
      </w:r>
      <w:r w:rsidRPr="00F258C6">
        <w:rPr>
          <w:rFonts w:ascii="標楷體" w:hAnsi="標楷體" w:hint="eastAsia"/>
        </w:rPr>
        <w:tab/>
      </w:r>
      <w:r w:rsidR="00681CEA">
        <w:rPr>
          <w:rFonts w:ascii="標楷體" w:hAnsi="標楷體" w:hint="eastAsia"/>
        </w:rPr>
        <w:tab/>
      </w:r>
      <w:r w:rsidR="00681CEA">
        <w:rPr>
          <w:rFonts w:ascii="標楷體" w:hAnsi="標楷體" w:hint="eastAsia"/>
        </w:rPr>
        <w:tab/>
      </w:r>
      <w:r w:rsidR="007612DD">
        <w:rPr>
          <w:rFonts w:ascii="標楷體" w:hAnsi="標楷體" w:hint="eastAsia"/>
        </w:rPr>
        <w:t>李君禮</w:t>
      </w:r>
    </w:p>
    <w:p w:rsidR="00F258C6" w:rsidRPr="00F258C6" w:rsidRDefault="00F258C6" w:rsidP="00F258C6">
      <w:pPr>
        <w:tabs>
          <w:tab w:val="left" w:pos="4228"/>
          <w:tab w:val="left" w:pos="8789"/>
        </w:tabs>
        <w:autoSpaceDE w:val="0"/>
        <w:autoSpaceDN w:val="0"/>
        <w:adjustRightInd w:val="0"/>
        <w:spacing w:line="480" w:lineRule="exact"/>
        <w:ind w:leftChars="686" w:left="5959" w:hangingChars="1107" w:hanging="3679"/>
        <w:jc w:val="both"/>
        <w:rPr>
          <w:rFonts w:ascii="標楷體" w:hAnsi="標楷體"/>
        </w:rPr>
      </w:pPr>
      <w:r w:rsidRPr="00F258C6">
        <w:rPr>
          <w:rFonts w:ascii="標楷體" w:hAnsi="標楷體" w:hint="eastAsia"/>
        </w:rPr>
        <w:t>國營事業委員會副主任委員</w:t>
      </w:r>
      <w:r w:rsidRPr="00F258C6">
        <w:rPr>
          <w:rFonts w:ascii="標楷體" w:hAnsi="標楷體" w:hint="eastAsia"/>
        </w:rPr>
        <w:tab/>
        <w:t>吳豐盛</w:t>
      </w:r>
    </w:p>
    <w:p w:rsidR="00F258C6" w:rsidRPr="00F258C6" w:rsidRDefault="00F258C6" w:rsidP="00F258C6">
      <w:pPr>
        <w:tabs>
          <w:tab w:val="left" w:pos="4228"/>
          <w:tab w:val="left" w:pos="8789"/>
        </w:tabs>
        <w:autoSpaceDE w:val="0"/>
        <w:autoSpaceDN w:val="0"/>
        <w:adjustRightInd w:val="0"/>
        <w:spacing w:line="480" w:lineRule="exact"/>
        <w:ind w:leftChars="686" w:left="5959" w:hangingChars="1107" w:hanging="3679"/>
        <w:jc w:val="both"/>
        <w:rPr>
          <w:rFonts w:ascii="標楷體" w:hAnsi="標楷體"/>
        </w:rPr>
      </w:pPr>
      <w:r w:rsidRPr="00F258C6">
        <w:rPr>
          <w:rFonts w:ascii="標楷體" w:hAnsi="標楷體" w:hint="eastAsia"/>
        </w:rPr>
        <w:t>台灣電力股份有限公司董事長</w:t>
      </w:r>
      <w:r w:rsidRPr="00F258C6">
        <w:rPr>
          <w:rFonts w:ascii="標楷體" w:hAnsi="標楷體" w:hint="eastAsia"/>
        </w:rPr>
        <w:tab/>
        <w:t>黃重球</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總經理</w:t>
      </w:r>
      <w:r w:rsidRPr="00F258C6">
        <w:rPr>
          <w:rFonts w:ascii="標楷體" w:hAnsi="標楷體" w:hint="eastAsia"/>
        </w:rPr>
        <w:tab/>
      </w:r>
      <w:r w:rsidR="00F32152">
        <w:rPr>
          <w:rFonts w:ascii="標楷體" w:hAnsi="標楷體" w:hint="eastAsia"/>
        </w:rPr>
        <w:tab/>
      </w:r>
      <w:r w:rsidRPr="00F258C6">
        <w:rPr>
          <w:rFonts w:ascii="標楷體" w:hAnsi="標楷體" w:hint="eastAsia"/>
        </w:rPr>
        <w:t>朱文成</w:t>
      </w:r>
    </w:p>
    <w:p w:rsid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副總經理</w:t>
      </w:r>
      <w:r w:rsidRPr="00F258C6">
        <w:rPr>
          <w:rFonts w:ascii="標楷體" w:hAnsi="標楷體" w:hint="eastAsia"/>
        </w:rPr>
        <w:tab/>
      </w:r>
      <w:r w:rsidR="00A34C22" w:rsidRPr="00A34C22">
        <w:rPr>
          <w:rFonts w:ascii="標楷體" w:hAnsi="標楷體" w:hint="eastAsia"/>
        </w:rPr>
        <w:t>林宏遠</w:t>
      </w:r>
    </w:p>
    <w:p w:rsidR="00A34C22" w:rsidRPr="00F258C6" w:rsidRDefault="00A34C22"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副總經理</w:t>
      </w:r>
      <w:r w:rsidRPr="00F258C6">
        <w:rPr>
          <w:rFonts w:ascii="標楷體" w:hAnsi="標楷體" w:hint="eastAsia"/>
        </w:rPr>
        <w:tab/>
        <w:t>莊光明</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副總經理</w:t>
      </w:r>
      <w:r w:rsidRPr="00F258C6">
        <w:rPr>
          <w:rFonts w:ascii="標楷體" w:hAnsi="標楷體" w:hint="eastAsia"/>
        </w:rPr>
        <w:tab/>
      </w:r>
      <w:r w:rsidR="00A34C22" w:rsidRPr="00F258C6">
        <w:rPr>
          <w:rFonts w:ascii="標楷體" w:hAnsi="標楷體" w:hint="eastAsia"/>
        </w:rPr>
        <w:t>徐永華</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副總經理</w:t>
      </w:r>
      <w:r w:rsidRPr="00F258C6">
        <w:rPr>
          <w:rFonts w:ascii="標楷體" w:hAnsi="標楷體" w:hint="eastAsia"/>
        </w:rPr>
        <w:tab/>
      </w:r>
      <w:r w:rsidR="00A34C22" w:rsidRPr="00F258C6">
        <w:rPr>
          <w:rFonts w:ascii="標楷體" w:hAnsi="標楷體" w:hint="eastAsia"/>
        </w:rPr>
        <w:t>鍾炳利</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副總經理</w:t>
      </w:r>
      <w:r w:rsidRPr="00F258C6">
        <w:rPr>
          <w:rFonts w:ascii="標楷體" w:hAnsi="標楷體" w:hint="eastAsia"/>
        </w:rPr>
        <w:tab/>
      </w:r>
      <w:r w:rsidR="00A34C22" w:rsidRPr="00F258C6">
        <w:rPr>
          <w:rFonts w:ascii="標楷體" w:hAnsi="標楷體" w:hint="eastAsia"/>
        </w:rPr>
        <w:t>李鴻洲</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副總經理</w:t>
      </w:r>
      <w:r w:rsidRPr="00F258C6">
        <w:rPr>
          <w:rFonts w:ascii="標楷體" w:hAnsi="標楷體" w:hint="eastAsia"/>
        </w:rPr>
        <w:tab/>
      </w:r>
      <w:r w:rsidR="00A34C22" w:rsidRPr="00F258C6">
        <w:rPr>
          <w:rFonts w:ascii="標楷體" w:hAnsi="標楷體" w:hint="eastAsia"/>
        </w:rPr>
        <w:t>黃鴻麟</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企劃</w:t>
      </w:r>
      <w:proofErr w:type="gramStart"/>
      <w:r w:rsidRPr="00F258C6">
        <w:rPr>
          <w:rFonts w:ascii="標楷體" w:hAnsi="標楷體" w:hint="eastAsia"/>
        </w:rPr>
        <w:t>處</w:t>
      </w:r>
      <w:proofErr w:type="gramEnd"/>
      <w:r w:rsidRPr="00F258C6">
        <w:rPr>
          <w:rFonts w:ascii="標楷體" w:hAnsi="標楷體" w:hint="eastAsia"/>
        </w:rPr>
        <w:t>處長</w:t>
      </w:r>
      <w:r w:rsidRPr="00F258C6">
        <w:rPr>
          <w:rFonts w:ascii="標楷體" w:hAnsi="標楷體" w:hint="eastAsia"/>
        </w:rPr>
        <w:tab/>
        <w:t>林正義</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人力資源</w:t>
      </w:r>
      <w:proofErr w:type="gramStart"/>
      <w:r w:rsidRPr="00F258C6">
        <w:rPr>
          <w:rFonts w:ascii="標楷體" w:hAnsi="標楷體" w:hint="eastAsia"/>
        </w:rPr>
        <w:t>處</w:t>
      </w:r>
      <w:proofErr w:type="gramEnd"/>
      <w:r w:rsidRPr="00F258C6">
        <w:rPr>
          <w:rFonts w:ascii="標楷體" w:hAnsi="標楷體" w:hint="eastAsia"/>
        </w:rPr>
        <w:t>處長</w:t>
      </w:r>
      <w:r w:rsidRPr="00F258C6">
        <w:rPr>
          <w:rFonts w:ascii="標楷體" w:hAnsi="標楷體" w:hint="eastAsia"/>
        </w:rPr>
        <w:tab/>
        <w:t>許泛舟</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公眾服務處處長</w:t>
      </w:r>
      <w:r w:rsidRPr="00F258C6">
        <w:rPr>
          <w:rFonts w:ascii="標楷體" w:hAnsi="標楷體" w:hint="eastAsia"/>
        </w:rPr>
        <w:tab/>
        <w:t>蕭金益</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會計</w:t>
      </w:r>
      <w:proofErr w:type="gramStart"/>
      <w:r w:rsidRPr="00F258C6">
        <w:rPr>
          <w:rFonts w:ascii="標楷體" w:hAnsi="標楷體" w:hint="eastAsia"/>
        </w:rPr>
        <w:t>處</w:t>
      </w:r>
      <w:proofErr w:type="gramEnd"/>
      <w:r w:rsidRPr="00F258C6">
        <w:rPr>
          <w:rFonts w:ascii="標楷體" w:hAnsi="標楷體" w:hint="eastAsia"/>
        </w:rPr>
        <w:t>處長</w:t>
      </w:r>
      <w:r w:rsidRPr="00F258C6">
        <w:rPr>
          <w:rFonts w:ascii="標楷體" w:hAnsi="標楷體" w:hint="eastAsia"/>
        </w:rPr>
        <w:tab/>
        <w:t>張明杰</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財務</w:t>
      </w:r>
      <w:proofErr w:type="gramStart"/>
      <w:r w:rsidRPr="00F258C6">
        <w:rPr>
          <w:rFonts w:ascii="標楷體" w:hAnsi="標楷體" w:hint="eastAsia"/>
        </w:rPr>
        <w:t>處</w:t>
      </w:r>
      <w:proofErr w:type="gramEnd"/>
      <w:r w:rsidRPr="00F258C6">
        <w:rPr>
          <w:rFonts w:ascii="標楷體" w:hAnsi="標楷體" w:hint="eastAsia"/>
        </w:rPr>
        <w:t>處長</w:t>
      </w:r>
      <w:r w:rsidRPr="00F258C6">
        <w:rPr>
          <w:rFonts w:ascii="標楷體" w:hAnsi="標楷體" w:hint="eastAsia"/>
        </w:rPr>
        <w:tab/>
        <w:t>潘清水</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燃料</w:t>
      </w:r>
      <w:proofErr w:type="gramStart"/>
      <w:r w:rsidRPr="00F258C6">
        <w:rPr>
          <w:rFonts w:ascii="標楷體" w:hAnsi="標楷體" w:hint="eastAsia"/>
        </w:rPr>
        <w:t>處</w:t>
      </w:r>
      <w:proofErr w:type="gramEnd"/>
      <w:r w:rsidRPr="00F258C6">
        <w:rPr>
          <w:rFonts w:ascii="標楷體" w:hAnsi="標楷體" w:hint="eastAsia"/>
        </w:rPr>
        <w:t>處長</w:t>
      </w:r>
      <w:r w:rsidRPr="00F258C6">
        <w:rPr>
          <w:rFonts w:ascii="標楷體" w:hAnsi="標楷體" w:hint="eastAsia"/>
        </w:rPr>
        <w:tab/>
        <w:t>徐振湖</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lastRenderedPageBreak/>
        <w:t>業務</w:t>
      </w:r>
      <w:proofErr w:type="gramStart"/>
      <w:r w:rsidRPr="00F258C6">
        <w:rPr>
          <w:rFonts w:ascii="標楷體" w:hAnsi="標楷體" w:hint="eastAsia"/>
        </w:rPr>
        <w:t>處</w:t>
      </w:r>
      <w:proofErr w:type="gramEnd"/>
      <w:r w:rsidRPr="00F258C6">
        <w:rPr>
          <w:rFonts w:ascii="標楷體" w:hAnsi="標楷體" w:hint="eastAsia"/>
        </w:rPr>
        <w:t>處長</w:t>
      </w:r>
      <w:r w:rsidRPr="00F258C6">
        <w:rPr>
          <w:rFonts w:ascii="標楷體" w:hAnsi="標楷體" w:hint="eastAsia"/>
        </w:rPr>
        <w:tab/>
        <w:t>蔡芳燦</w:t>
      </w:r>
    </w:p>
    <w:p w:rsidR="00F258C6" w:rsidRPr="008A2B2F" w:rsidRDefault="00F258C6" w:rsidP="008A2B2F">
      <w:pPr>
        <w:tabs>
          <w:tab w:val="left" w:pos="8791"/>
        </w:tabs>
        <w:ind w:leftChars="1665" w:left="5533"/>
      </w:pPr>
      <w:r w:rsidRPr="008A2B2F">
        <w:rPr>
          <w:rFonts w:hint="eastAsia"/>
          <w:spacing w:val="-12"/>
        </w:rPr>
        <w:t>促進電力發展營運協助</w:t>
      </w:r>
      <w:r w:rsidR="008A2B2F">
        <w:rPr>
          <w:spacing w:val="-12"/>
        </w:rPr>
        <w:br/>
      </w:r>
      <w:r w:rsidRPr="008A2B2F">
        <w:rPr>
          <w:rFonts w:hint="eastAsia"/>
          <w:spacing w:val="-12"/>
        </w:rPr>
        <w:t>金審議委員會執行秘書</w:t>
      </w:r>
      <w:r w:rsidRPr="008A2B2F">
        <w:rPr>
          <w:rFonts w:hint="eastAsia"/>
        </w:rPr>
        <w:tab/>
      </w:r>
      <w:r w:rsidRPr="008A2B2F">
        <w:rPr>
          <w:rFonts w:hint="eastAsia"/>
        </w:rPr>
        <w:t>劉聰偉</w:t>
      </w:r>
    </w:p>
    <w:p w:rsidR="00F258C6" w:rsidRDefault="00F258C6" w:rsidP="008A2B2F">
      <w:pPr>
        <w:tabs>
          <w:tab w:val="left" w:pos="4228"/>
          <w:tab w:val="left" w:pos="8789"/>
        </w:tabs>
        <w:autoSpaceDE w:val="0"/>
        <w:autoSpaceDN w:val="0"/>
        <w:adjustRightInd w:val="0"/>
        <w:spacing w:line="480" w:lineRule="exact"/>
        <w:ind w:leftChars="1673" w:left="8579" w:hangingChars="979" w:hanging="3019"/>
        <w:jc w:val="both"/>
        <w:rPr>
          <w:rFonts w:ascii="標楷體" w:hAnsi="標楷體"/>
        </w:rPr>
      </w:pPr>
      <w:r w:rsidRPr="008A2B2F">
        <w:rPr>
          <w:rFonts w:ascii="標楷體" w:hAnsi="標楷體" w:hint="eastAsia"/>
          <w:spacing w:val="-12"/>
        </w:rPr>
        <w:t>環境保護處</w:t>
      </w:r>
      <w:r w:rsidR="0043409E" w:rsidRPr="008A2B2F">
        <w:rPr>
          <w:rFonts w:ascii="標楷體" w:hAnsi="標楷體" w:hint="eastAsia"/>
          <w:spacing w:val="-12"/>
        </w:rPr>
        <w:t>專業工程師</w:t>
      </w:r>
      <w:r w:rsidR="008A2B2F">
        <w:rPr>
          <w:rFonts w:ascii="標楷體" w:hAnsi="標楷體" w:hint="eastAsia"/>
        </w:rPr>
        <w:tab/>
      </w:r>
      <w:r w:rsidR="0043409E">
        <w:rPr>
          <w:rFonts w:ascii="標楷體" w:hAnsi="標楷體" w:hint="eastAsia"/>
        </w:rPr>
        <w:t>溫桓正</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電源開發</w:t>
      </w:r>
      <w:proofErr w:type="gramStart"/>
      <w:r w:rsidRPr="00F258C6">
        <w:rPr>
          <w:rFonts w:ascii="標楷體" w:hAnsi="標楷體" w:hint="eastAsia"/>
        </w:rPr>
        <w:t>處</w:t>
      </w:r>
      <w:proofErr w:type="gramEnd"/>
      <w:r w:rsidRPr="00F258C6">
        <w:rPr>
          <w:rFonts w:ascii="標楷體" w:hAnsi="標楷體" w:hint="eastAsia"/>
        </w:rPr>
        <w:t>處長</w:t>
      </w:r>
      <w:r w:rsidRPr="00F258C6">
        <w:rPr>
          <w:rFonts w:ascii="標楷體" w:hAnsi="標楷體" w:hint="eastAsia"/>
        </w:rPr>
        <w:tab/>
        <w:t>王振勇</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輸變電工程處</w:t>
      </w:r>
      <w:r w:rsidR="00606346">
        <w:rPr>
          <w:rFonts w:ascii="標楷體" w:hAnsi="標楷體" w:hint="eastAsia"/>
        </w:rPr>
        <w:t>副</w:t>
      </w:r>
      <w:r w:rsidRPr="00F258C6">
        <w:rPr>
          <w:rFonts w:ascii="標楷體" w:hAnsi="標楷體" w:hint="eastAsia"/>
        </w:rPr>
        <w:t>處長</w:t>
      </w:r>
      <w:r w:rsidRPr="00F258C6">
        <w:rPr>
          <w:rFonts w:ascii="標楷體" w:hAnsi="標楷體" w:hint="eastAsia"/>
        </w:rPr>
        <w:tab/>
      </w:r>
      <w:r w:rsidR="005F435C">
        <w:rPr>
          <w:rFonts w:ascii="標楷體" w:hAnsi="標楷體" w:hint="eastAsia"/>
        </w:rPr>
        <w:t>蔡其蜂</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再生能源</w:t>
      </w:r>
      <w:proofErr w:type="gramStart"/>
      <w:r w:rsidRPr="00F258C6">
        <w:rPr>
          <w:rFonts w:ascii="標楷體" w:hAnsi="標楷體" w:hint="eastAsia"/>
        </w:rPr>
        <w:t>處</w:t>
      </w:r>
      <w:proofErr w:type="gramEnd"/>
      <w:r w:rsidRPr="00F258C6">
        <w:rPr>
          <w:rFonts w:ascii="標楷體" w:hAnsi="標楷體" w:hint="eastAsia"/>
        </w:rPr>
        <w:t>處長</w:t>
      </w:r>
      <w:r w:rsidRPr="00F258C6">
        <w:rPr>
          <w:rFonts w:ascii="標楷體" w:hAnsi="標楷體" w:hint="eastAsia"/>
        </w:rPr>
        <w:tab/>
        <w:t>陳一成</w:t>
      </w:r>
    </w:p>
    <w:p w:rsidR="001C304D" w:rsidRPr="008A2B2F" w:rsidRDefault="001C304D" w:rsidP="001C304D">
      <w:pPr>
        <w:tabs>
          <w:tab w:val="left" w:pos="8791"/>
        </w:tabs>
        <w:ind w:leftChars="1665" w:left="5533"/>
      </w:pPr>
      <w:r w:rsidRPr="001C304D">
        <w:rPr>
          <w:rFonts w:ascii="標楷體" w:hAnsi="標楷體" w:hint="eastAsia"/>
        </w:rPr>
        <w:t>核能火力發電工程處</w:t>
      </w:r>
      <w:r w:rsidRPr="001C304D">
        <w:rPr>
          <w:rFonts w:ascii="標楷體" w:hAnsi="標楷體"/>
        </w:rPr>
        <w:br/>
      </w:r>
      <w:r w:rsidRPr="001C304D">
        <w:rPr>
          <w:rFonts w:ascii="標楷體" w:hAnsi="標楷體" w:hint="eastAsia"/>
          <w:spacing w:val="-12"/>
        </w:rPr>
        <w:t>處長</w:t>
      </w:r>
      <w:r w:rsidRPr="001C304D">
        <w:rPr>
          <w:rFonts w:ascii="標楷體" w:hAnsi="標楷體" w:hint="eastAsia"/>
          <w:spacing w:val="-12"/>
        </w:rPr>
        <w:tab/>
        <w:t>陳</w:t>
      </w:r>
      <w:proofErr w:type="gramStart"/>
      <w:r w:rsidRPr="001C304D">
        <w:rPr>
          <w:rFonts w:ascii="標楷體" w:hAnsi="標楷體" w:hint="eastAsia"/>
          <w:spacing w:val="-12"/>
        </w:rPr>
        <w:t>慰</w:t>
      </w:r>
      <w:proofErr w:type="gramEnd"/>
      <w:r w:rsidRPr="001C304D">
        <w:rPr>
          <w:rFonts w:ascii="標楷體" w:hAnsi="標楷體" w:hint="eastAsia"/>
          <w:spacing w:val="-12"/>
        </w:rPr>
        <w:t>慈</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核能發電處</w:t>
      </w:r>
      <w:r w:rsidR="008163FE">
        <w:rPr>
          <w:rFonts w:ascii="標楷體" w:hAnsi="標楷體" w:hint="eastAsia"/>
        </w:rPr>
        <w:t>副</w:t>
      </w:r>
      <w:r w:rsidRPr="00F258C6">
        <w:rPr>
          <w:rFonts w:ascii="標楷體" w:hAnsi="標楷體" w:hint="eastAsia"/>
        </w:rPr>
        <w:t>處長</w:t>
      </w:r>
      <w:r w:rsidRPr="00F258C6">
        <w:rPr>
          <w:rFonts w:ascii="標楷體" w:hAnsi="標楷體" w:hint="eastAsia"/>
        </w:rPr>
        <w:tab/>
      </w:r>
      <w:r w:rsidR="008163FE">
        <w:rPr>
          <w:rFonts w:ascii="標楷體" w:hAnsi="標楷體" w:hint="eastAsia"/>
        </w:rPr>
        <w:t>梁天瑞</w:t>
      </w:r>
    </w:p>
    <w:p w:rsidR="00F258C6" w:rsidRP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核後端</w:t>
      </w:r>
      <w:proofErr w:type="gramStart"/>
      <w:r w:rsidRPr="00F258C6">
        <w:rPr>
          <w:rFonts w:ascii="標楷體" w:hAnsi="標楷體" w:hint="eastAsia"/>
        </w:rPr>
        <w:t>營運處</w:t>
      </w:r>
      <w:r w:rsidR="00243DC3">
        <w:rPr>
          <w:rFonts w:ascii="標楷體" w:hAnsi="標楷體" w:hint="eastAsia"/>
        </w:rPr>
        <w:t>兼</w:t>
      </w:r>
      <w:r w:rsidRPr="00F258C6">
        <w:rPr>
          <w:rFonts w:ascii="標楷體" w:hAnsi="標楷體" w:hint="eastAsia"/>
        </w:rPr>
        <w:t>處長</w:t>
      </w:r>
      <w:proofErr w:type="gramEnd"/>
      <w:r w:rsidRPr="00F258C6">
        <w:rPr>
          <w:rFonts w:ascii="標楷體" w:hAnsi="標楷體" w:hint="eastAsia"/>
        </w:rPr>
        <w:tab/>
        <w:t>林德福</w:t>
      </w:r>
    </w:p>
    <w:p w:rsidR="00F258C6" w:rsidRDefault="00F258C6" w:rsidP="008A2B2F">
      <w:pPr>
        <w:tabs>
          <w:tab w:val="left" w:pos="4228"/>
          <w:tab w:val="left" w:pos="8789"/>
        </w:tabs>
        <w:autoSpaceDE w:val="0"/>
        <w:autoSpaceDN w:val="0"/>
        <w:adjustRightInd w:val="0"/>
        <w:spacing w:line="480" w:lineRule="exact"/>
        <w:ind w:leftChars="1673" w:left="8814" w:hangingChars="979" w:hanging="3254"/>
        <w:jc w:val="both"/>
        <w:rPr>
          <w:rFonts w:ascii="標楷體" w:hAnsi="標楷體"/>
        </w:rPr>
      </w:pPr>
      <w:r w:rsidRPr="00F258C6">
        <w:rPr>
          <w:rFonts w:ascii="標楷體" w:hAnsi="標楷體" w:hint="eastAsia"/>
        </w:rPr>
        <w:t>核能溝通小組主任</w:t>
      </w:r>
      <w:r w:rsidRPr="00F258C6">
        <w:rPr>
          <w:rFonts w:ascii="標楷體" w:hAnsi="標楷體" w:hint="eastAsia"/>
        </w:rPr>
        <w:tab/>
        <w:t>李忠正</w:t>
      </w:r>
    </w:p>
    <w:p w:rsidR="00490653" w:rsidRPr="00F52C30" w:rsidRDefault="00490653" w:rsidP="00F258C6">
      <w:pPr>
        <w:tabs>
          <w:tab w:val="left" w:pos="4228"/>
          <w:tab w:val="left" w:pos="8789"/>
        </w:tabs>
        <w:autoSpaceDE w:val="0"/>
        <w:autoSpaceDN w:val="0"/>
        <w:adjustRightInd w:val="0"/>
        <w:spacing w:line="480" w:lineRule="exact"/>
        <w:ind w:leftChars="493" w:left="1638" w:firstLineChars="4" w:firstLine="13"/>
        <w:jc w:val="both"/>
        <w:rPr>
          <w:rFonts w:ascii="標楷體" w:hAnsi="標楷體"/>
          <w:kern w:val="20"/>
        </w:rPr>
      </w:pPr>
      <w:r w:rsidRPr="00F52C30">
        <w:rPr>
          <w:rFonts w:ascii="標楷體" w:hAnsi="標楷體" w:hint="eastAsia"/>
          <w:kern w:val="20"/>
        </w:rPr>
        <w:t>行政院主計總處基金預算處科長</w:t>
      </w:r>
      <w:r w:rsidRPr="00F52C30">
        <w:rPr>
          <w:rFonts w:ascii="標楷體" w:hAnsi="標楷體" w:hint="eastAsia"/>
          <w:kern w:val="20"/>
        </w:rPr>
        <w:tab/>
        <w:t>林秀燕</w:t>
      </w:r>
    </w:p>
    <w:p w:rsidR="009C699A" w:rsidRPr="00F52C30" w:rsidRDefault="0014671E" w:rsidP="0041621E">
      <w:pPr>
        <w:spacing w:line="480" w:lineRule="exact"/>
        <w:ind w:left="1662" w:hangingChars="500" w:hanging="1662"/>
        <w:rPr>
          <w:rFonts w:ascii="標楷體" w:hAnsi="標楷體"/>
          <w:szCs w:val="32"/>
        </w:rPr>
      </w:pPr>
      <w:r w:rsidRPr="00F52C30">
        <w:rPr>
          <w:rFonts w:ascii="標楷體" w:hAnsi="標楷體"/>
          <w:szCs w:val="32"/>
        </w:rPr>
        <w:t>主</w:t>
      </w:r>
      <w:r w:rsidR="00F2700A" w:rsidRPr="00F52C30">
        <w:rPr>
          <w:rFonts w:ascii="標楷體" w:hAnsi="標楷體"/>
          <w:bCs/>
          <w:szCs w:val="32"/>
        </w:rPr>
        <w:t xml:space="preserve">　　</w:t>
      </w:r>
      <w:r w:rsidRPr="00F52C30">
        <w:rPr>
          <w:rFonts w:ascii="標楷體" w:hAnsi="標楷體"/>
          <w:szCs w:val="32"/>
        </w:rPr>
        <w:t>席：</w:t>
      </w:r>
      <w:r w:rsidR="0093539E">
        <w:rPr>
          <w:rFonts w:ascii="標楷體" w:hAnsi="標楷體" w:hint="eastAsia"/>
          <w:szCs w:val="32"/>
        </w:rPr>
        <w:t>楊</w:t>
      </w:r>
      <w:r w:rsidR="00A4508B" w:rsidRPr="00F52C30">
        <w:rPr>
          <w:rFonts w:ascii="標楷體" w:hAnsi="標楷體"/>
          <w:szCs w:val="32"/>
        </w:rPr>
        <w:t>召集委員</w:t>
      </w:r>
      <w:r w:rsidR="0093539E">
        <w:rPr>
          <w:rFonts w:ascii="標楷體" w:hAnsi="標楷體" w:hint="eastAsia"/>
          <w:szCs w:val="32"/>
        </w:rPr>
        <w:t>瓊</w:t>
      </w:r>
      <w:proofErr w:type="gramStart"/>
      <w:r w:rsidR="0093539E">
        <w:rPr>
          <w:rFonts w:ascii="標楷體" w:hAnsi="標楷體" w:hint="eastAsia"/>
          <w:szCs w:val="32"/>
        </w:rPr>
        <w:t>瓔</w:t>
      </w:r>
      <w:proofErr w:type="gramEnd"/>
    </w:p>
    <w:p w:rsidR="0014671E" w:rsidRPr="00F52C30" w:rsidRDefault="0014671E" w:rsidP="0041621E">
      <w:pPr>
        <w:spacing w:line="480" w:lineRule="exact"/>
        <w:rPr>
          <w:rFonts w:ascii="標楷體" w:hAnsi="標楷體"/>
          <w:szCs w:val="32"/>
        </w:rPr>
      </w:pPr>
      <w:r w:rsidRPr="00F52C30">
        <w:rPr>
          <w:rFonts w:ascii="標楷體" w:hAnsi="標楷體"/>
          <w:szCs w:val="32"/>
        </w:rPr>
        <w:t>專門委員：黃素惠</w:t>
      </w:r>
    </w:p>
    <w:p w:rsidR="0014671E" w:rsidRPr="00F52C30" w:rsidRDefault="0014671E" w:rsidP="000A3C5D">
      <w:pPr>
        <w:spacing w:line="480" w:lineRule="exact"/>
        <w:ind w:rightChars="85" w:right="282"/>
        <w:rPr>
          <w:rFonts w:ascii="標楷體" w:hAnsi="標楷體"/>
          <w:bCs/>
          <w:szCs w:val="32"/>
        </w:rPr>
      </w:pPr>
      <w:r w:rsidRPr="00F52C30">
        <w:rPr>
          <w:rFonts w:ascii="標楷體" w:hAnsi="標楷體"/>
          <w:szCs w:val="32"/>
        </w:rPr>
        <w:t>主任秘書：</w:t>
      </w:r>
      <w:r w:rsidR="00CC2820" w:rsidRPr="00F52C30">
        <w:rPr>
          <w:rFonts w:ascii="標楷體" w:hAnsi="標楷體" w:hint="eastAsia"/>
          <w:szCs w:val="32"/>
        </w:rPr>
        <w:t>李水足</w:t>
      </w:r>
    </w:p>
    <w:p w:rsidR="00CC2820" w:rsidRPr="00F52C30" w:rsidRDefault="0014671E" w:rsidP="000A3C5D">
      <w:pPr>
        <w:spacing w:line="480" w:lineRule="exact"/>
        <w:ind w:left="1662" w:rightChars="-42" w:right="-140" w:hangingChars="500" w:hanging="1662"/>
        <w:jc w:val="both"/>
        <w:rPr>
          <w:rFonts w:ascii="標楷體" w:hAnsi="標楷體"/>
          <w:bCs/>
          <w:szCs w:val="32"/>
        </w:rPr>
      </w:pPr>
      <w:r w:rsidRPr="00F52C30">
        <w:rPr>
          <w:rFonts w:ascii="標楷體" w:hAnsi="標楷體"/>
          <w:bCs/>
          <w:szCs w:val="32"/>
        </w:rPr>
        <w:t>紀　　錄：簡任</w:t>
      </w:r>
      <w:r w:rsidR="008257A8" w:rsidRPr="00F52C30">
        <w:rPr>
          <w:rFonts w:ascii="標楷體" w:hAnsi="標楷體"/>
          <w:bCs/>
          <w:szCs w:val="32"/>
        </w:rPr>
        <w:t>秘書</w:t>
      </w:r>
      <w:r w:rsidR="007A170F" w:rsidRPr="00F52C30">
        <w:rPr>
          <w:rFonts w:ascii="標楷體" w:hAnsi="標楷體" w:hint="eastAsia"/>
          <w:bCs/>
          <w:szCs w:val="32"/>
        </w:rPr>
        <w:t xml:space="preserve"> </w:t>
      </w:r>
      <w:r w:rsidR="004349FD" w:rsidRPr="00F52C30">
        <w:rPr>
          <w:rFonts w:ascii="標楷體" w:hAnsi="標楷體" w:hint="eastAsia"/>
          <w:bCs/>
          <w:szCs w:val="32"/>
        </w:rPr>
        <w:t>葉義生</w:t>
      </w:r>
      <w:r w:rsidR="00EB5E63" w:rsidRPr="00F52C30">
        <w:rPr>
          <w:rFonts w:ascii="標楷體" w:hAnsi="標楷體" w:hint="eastAsia"/>
          <w:bCs/>
          <w:szCs w:val="32"/>
        </w:rPr>
        <w:t xml:space="preserve"> </w:t>
      </w:r>
      <w:r w:rsidR="00601129" w:rsidRPr="00F52C30">
        <w:rPr>
          <w:rFonts w:ascii="標楷體" w:hAnsi="標楷體" w:hint="eastAsia"/>
          <w:bCs/>
          <w:szCs w:val="32"/>
        </w:rPr>
        <w:t xml:space="preserve"> </w:t>
      </w:r>
      <w:r w:rsidR="00CC2820" w:rsidRPr="00F52C30">
        <w:rPr>
          <w:rFonts w:ascii="標楷體" w:hAnsi="標楷體" w:hint="eastAsia"/>
          <w:bCs/>
          <w:szCs w:val="32"/>
        </w:rPr>
        <w:t xml:space="preserve">簡任編審 </w:t>
      </w:r>
      <w:proofErr w:type="gramStart"/>
      <w:r w:rsidR="00CC2820" w:rsidRPr="00F52C30">
        <w:rPr>
          <w:rFonts w:ascii="標楷體" w:hAnsi="標楷體" w:hint="eastAsia"/>
          <w:bCs/>
          <w:szCs w:val="32"/>
        </w:rPr>
        <w:t>黃殿偉</w:t>
      </w:r>
      <w:proofErr w:type="gramEnd"/>
      <w:r w:rsidR="00601129" w:rsidRPr="00F52C30">
        <w:rPr>
          <w:rFonts w:ascii="標楷體" w:hAnsi="標楷體" w:hint="eastAsia"/>
          <w:bCs/>
          <w:szCs w:val="32"/>
        </w:rPr>
        <w:t xml:space="preserve">  </w:t>
      </w:r>
      <w:r w:rsidR="00EA356D" w:rsidRPr="00F52C30">
        <w:rPr>
          <w:rFonts w:ascii="標楷體" w:hAnsi="標楷體" w:hint="eastAsia"/>
          <w:bCs/>
          <w:szCs w:val="32"/>
        </w:rPr>
        <w:t>科    長 朱莉華</w:t>
      </w:r>
    </w:p>
    <w:p w:rsidR="00F56806" w:rsidRPr="00F52C30" w:rsidRDefault="002A4DCB" w:rsidP="0041621E">
      <w:pPr>
        <w:spacing w:line="480" w:lineRule="exact"/>
        <w:ind w:leftChars="500" w:left="3324" w:hangingChars="500" w:hanging="1662"/>
        <w:rPr>
          <w:rFonts w:ascii="標楷體" w:hAnsi="標楷體"/>
          <w:bCs/>
          <w:szCs w:val="32"/>
        </w:rPr>
      </w:pPr>
      <w:r w:rsidRPr="00F52C30">
        <w:rPr>
          <w:rFonts w:ascii="標楷體" w:hAnsi="標楷體" w:hint="eastAsia"/>
          <w:bCs/>
          <w:szCs w:val="32"/>
        </w:rPr>
        <w:t>專</w:t>
      </w:r>
      <w:r w:rsidR="00601129" w:rsidRPr="00F52C30">
        <w:rPr>
          <w:rFonts w:ascii="標楷體" w:hAnsi="標楷體" w:hint="eastAsia"/>
          <w:bCs/>
          <w:szCs w:val="32"/>
        </w:rPr>
        <w:t xml:space="preserve">    </w:t>
      </w:r>
      <w:r w:rsidRPr="00F52C30">
        <w:rPr>
          <w:rFonts w:ascii="標楷體" w:hAnsi="標楷體" w:hint="eastAsia"/>
          <w:bCs/>
          <w:szCs w:val="32"/>
        </w:rPr>
        <w:t>員</w:t>
      </w:r>
      <w:r w:rsidR="00E313AE">
        <w:rPr>
          <w:rFonts w:ascii="標楷體" w:hAnsi="標楷體" w:hint="eastAsia"/>
          <w:bCs/>
          <w:szCs w:val="32"/>
        </w:rPr>
        <w:t xml:space="preserve"> </w:t>
      </w:r>
      <w:r w:rsidR="00E313AE" w:rsidRPr="00F52C30">
        <w:rPr>
          <w:rFonts w:ascii="標楷體" w:hAnsi="標楷體" w:hint="eastAsia"/>
          <w:bCs/>
          <w:szCs w:val="32"/>
        </w:rPr>
        <w:t>曾淑梅</w:t>
      </w:r>
      <w:r w:rsidR="00601129" w:rsidRPr="00F52C30">
        <w:rPr>
          <w:rFonts w:ascii="標楷體" w:hAnsi="標楷體" w:hint="eastAsia"/>
          <w:bCs/>
          <w:szCs w:val="32"/>
        </w:rPr>
        <w:t xml:space="preserve">  </w:t>
      </w:r>
      <w:r w:rsidR="00601129" w:rsidRPr="00E267F8">
        <w:rPr>
          <w:rFonts w:ascii="標楷體" w:hAnsi="標楷體" w:hint="eastAsia"/>
          <w:bCs/>
          <w:color w:val="000000" w:themeColor="text1"/>
          <w:szCs w:val="32"/>
        </w:rPr>
        <w:t xml:space="preserve">專    員 </w:t>
      </w:r>
      <w:r w:rsidR="00E313AE" w:rsidRPr="00E267F8">
        <w:rPr>
          <w:rFonts w:ascii="標楷體" w:hAnsi="標楷體" w:hint="eastAsia"/>
          <w:bCs/>
          <w:color w:val="000000" w:themeColor="text1"/>
          <w:szCs w:val="32"/>
        </w:rPr>
        <w:t>楊雅如</w:t>
      </w:r>
    </w:p>
    <w:p w:rsidR="0014671E" w:rsidRPr="00F52C30" w:rsidRDefault="0014671E" w:rsidP="0041621E">
      <w:pPr>
        <w:snapToGrid w:val="0"/>
        <w:spacing w:line="480" w:lineRule="exact"/>
        <w:rPr>
          <w:rFonts w:ascii="標楷體" w:hAnsi="標楷體"/>
          <w:bCs/>
          <w:szCs w:val="32"/>
        </w:rPr>
      </w:pPr>
      <w:r w:rsidRPr="00F52C30">
        <w:rPr>
          <w:rFonts w:ascii="標楷體" w:hAnsi="標楷體"/>
          <w:szCs w:val="32"/>
        </w:rPr>
        <w:t>速</w:t>
      </w:r>
      <w:r w:rsidR="00F2700A" w:rsidRPr="00F52C30">
        <w:rPr>
          <w:rFonts w:ascii="標楷體" w:hAnsi="標楷體"/>
          <w:bCs/>
          <w:szCs w:val="32"/>
        </w:rPr>
        <w:t xml:space="preserve">　　</w:t>
      </w:r>
      <w:r w:rsidRPr="00F52C30">
        <w:rPr>
          <w:rFonts w:ascii="標楷體" w:hAnsi="標楷體"/>
          <w:szCs w:val="32"/>
        </w:rPr>
        <w:t>記：公報處記錄人員</w:t>
      </w:r>
    </w:p>
    <w:p w:rsidR="00BC2CB9" w:rsidRPr="00F52C30" w:rsidRDefault="00BC2CB9" w:rsidP="00BA444D">
      <w:pPr>
        <w:snapToGrid w:val="0"/>
        <w:spacing w:beforeLines="50" w:before="244" w:line="520" w:lineRule="exact"/>
        <w:ind w:firstLineChars="450" w:firstLine="1497"/>
        <w:rPr>
          <w:rFonts w:ascii="標楷體" w:hAnsi="標楷體"/>
          <w:b/>
          <w:szCs w:val="32"/>
        </w:rPr>
      </w:pPr>
      <w:r w:rsidRPr="00F52C30">
        <w:rPr>
          <w:rFonts w:ascii="標楷體" w:hAnsi="標楷體"/>
          <w:b/>
          <w:szCs w:val="32"/>
        </w:rPr>
        <w:t>報  告  事  項</w:t>
      </w:r>
    </w:p>
    <w:p w:rsidR="00BC37A0" w:rsidRPr="00F52C30" w:rsidRDefault="00BC37A0" w:rsidP="00BA444D">
      <w:pPr>
        <w:pStyle w:val="a"/>
        <w:numPr>
          <w:ilvl w:val="0"/>
          <w:numId w:val="0"/>
        </w:numPr>
        <w:spacing w:line="520" w:lineRule="exact"/>
        <w:rPr>
          <w:rFonts w:ascii="標楷體" w:hAnsi="標楷體"/>
        </w:rPr>
      </w:pPr>
      <w:r w:rsidRPr="00F52C30">
        <w:rPr>
          <w:rFonts w:ascii="標楷體" w:hAnsi="標楷體"/>
        </w:rPr>
        <w:t>宣讀上次會議議事錄。</w:t>
      </w:r>
    </w:p>
    <w:p w:rsidR="00BC37A0" w:rsidRPr="00F52C30" w:rsidRDefault="00BC37A0" w:rsidP="00BA444D">
      <w:pPr>
        <w:pStyle w:val="a"/>
        <w:numPr>
          <w:ilvl w:val="0"/>
          <w:numId w:val="0"/>
        </w:numPr>
        <w:spacing w:line="520" w:lineRule="exact"/>
        <w:rPr>
          <w:rFonts w:ascii="標楷體" w:hAnsi="標楷體"/>
        </w:rPr>
      </w:pPr>
      <w:r w:rsidRPr="00F52C30">
        <w:rPr>
          <w:rFonts w:ascii="標楷體" w:hAnsi="標楷體"/>
          <w:b/>
        </w:rPr>
        <w:t>決定：</w:t>
      </w:r>
      <w:r w:rsidR="00BC3F6B" w:rsidRPr="00F52C30">
        <w:rPr>
          <w:rFonts w:ascii="標楷體" w:hAnsi="標楷體"/>
        </w:rPr>
        <w:t>議事錄</w:t>
      </w:r>
      <w:r w:rsidRPr="00F52C30">
        <w:rPr>
          <w:rFonts w:ascii="標楷體" w:hAnsi="標楷體"/>
        </w:rPr>
        <w:t>確定。</w:t>
      </w:r>
    </w:p>
    <w:p w:rsidR="002645A1" w:rsidRPr="00F52C30" w:rsidRDefault="002645A1" w:rsidP="005607BA">
      <w:pPr>
        <w:snapToGrid w:val="0"/>
        <w:spacing w:beforeLines="50" w:before="244" w:line="520" w:lineRule="exact"/>
        <w:ind w:firstLineChars="450" w:firstLine="1497"/>
        <w:rPr>
          <w:rFonts w:ascii="標楷體" w:hAnsi="標楷體"/>
          <w:b/>
          <w:szCs w:val="32"/>
        </w:rPr>
      </w:pPr>
      <w:r w:rsidRPr="00F52C30">
        <w:rPr>
          <w:rFonts w:ascii="標楷體" w:hAnsi="標楷體" w:hint="eastAsia"/>
          <w:b/>
          <w:szCs w:val="32"/>
        </w:rPr>
        <w:t>討</w:t>
      </w:r>
      <w:r w:rsidRPr="00F52C30">
        <w:rPr>
          <w:rFonts w:ascii="標楷體" w:hAnsi="標楷體"/>
          <w:b/>
          <w:szCs w:val="32"/>
        </w:rPr>
        <w:t xml:space="preserve">  </w:t>
      </w:r>
      <w:r w:rsidRPr="00F52C30">
        <w:rPr>
          <w:rFonts w:ascii="標楷體" w:hAnsi="標楷體" w:hint="eastAsia"/>
          <w:b/>
          <w:szCs w:val="32"/>
        </w:rPr>
        <w:t>論</w:t>
      </w:r>
      <w:r w:rsidRPr="00F52C30">
        <w:rPr>
          <w:rFonts w:ascii="標楷體" w:hAnsi="標楷體"/>
          <w:b/>
          <w:szCs w:val="32"/>
        </w:rPr>
        <w:t xml:space="preserve">  事  項</w:t>
      </w:r>
    </w:p>
    <w:p w:rsidR="00726474" w:rsidRDefault="00CE348C" w:rsidP="001E24AC">
      <w:pPr>
        <w:pStyle w:val="a5"/>
        <w:spacing w:line="520" w:lineRule="exact"/>
        <w:jc w:val="both"/>
        <w:rPr>
          <w:rFonts w:ascii="標楷體" w:hAnsi="標楷體"/>
          <w:b w:val="0"/>
        </w:rPr>
      </w:pPr>
      <w:r w:rsidRPr="00F52C30">
        <w:rPr>
          <w:rFonts w:ascii="標楷體" w:hAnsi="標楷體" w:hint="eastAsia"/>
          <w:b w:val="0"/>
        </w:rPr>
        <w:t>繼續審查</w:t>
      </w:r>
      <w:proofErr w:type="gramStart"/>
      <w:r w:rsidRPr="00F52C30">
        <w:rPr>
          <w:rFonts w:ascii="標楷體" w:hAnsi="標楷體" w:hint="eastAsia"/>
          <w:b w:val="0"/>
        </w:rPr>
        <w:t>103</w:t>
      </w:r>
      <w:proofErr w:type="gramEnd"/>
      <w:r w:rsidRPr="00F52C30">
        <w:rPr>
          <w:rFonts w:ascii="標楷體" w:hAnsi="標楷體" w:hint="eastAsia"/>
          <w:b w:val="0"/>
        </w:rPr>
        <w:t>年度中央政府總預算案附屬單位預算營業部分關於經濟部主管：台灣</w:t>
      </w:r>
      <w:r w:rsidR="00F9554A">
        <w:rPr>
          <w:rFonts w:ascii="標楷體" w:hAnsi="標楷體" w:hint="eastAsia"/>
          <w:b w:val="0"/>
        </w:rPr>
        <w:t>電力</w:t>
      </w:r>
      <w:r w:rsidRPr="00F52C30">
        <w:rPr>
          <w:rFonts w:ascii="標楷體" w:hAnsi="標楷體" w:hint="eastAsia"/>
          <w:b w:val="0"/>
        </w:rPr>
        <w:t>股份有限公司。</w:t>
      </w:r>
      <w:r w:rsidR="00DF32F6" w:rsidRPr="00F52C30">
        <w:rPr>
          <w:rFonts w:ascii="標楷體" w:hAnsi="標楷體" w:hint="eastAsia"/>
          <w:b w:val="0"/>
        </w:rPr>
        <w:t>(處理)</w:t>
      </w:r>
    </w:p>
    <w:p w:rsidR="00CE348C" w:rsidRPr="00F52C30" w:rsidRDefault="00CE348C" w:rsidP="001E24AC">
      <w:pPr>
        <w:pStyle w:val="a5"/>
        <w:spacing w:line="520" w:lineRule="exact"/>
        <w:ind w:left="998" w:hangingChars="300" w:hanging="998"/>
        <w:jc w:val="both"/>
        <w:rPr>
          <w:rFonts w:ascii="標楷體" w:hAnsi="標楷體"/>
        </w:rPr>
      </w:pPr>
      <w:r w:rsidRPr="00F52C30">
        <w:rPr>
          <w:rFonts w:ascii="標楷體" w:hAnsi="標楷體" w:hint="eastAsia"/>
        </w:rPr>
        <w:t>決議：</w:t>
      </w:r>
      <w:proofErr w:type="gramStart"/>
      <w:r w:rsidR="00FA1438" w:rsidRPr="002829C3">
        <w:rPr>
          <w:rFonts w:ascii="標楷體" w:hAnsi="標楷體" w:hint="eastAsia"/>
          <w:b w:val="0"/>
        </w:rPr>
        <w:t>103</w:t>
      </w:r>
      <w:proofErr w:type="gramEnd"/>
      <w:r w:rsidR="00FA1438" w:rsidRPr="002829C3">
        <w:rPr>
          <w:rFonts w:ascii="標楷體" w:hAnsi="標楷體" w:hint="eastAsia"/>
          <w:b w:val="0"/>
        </w:rPr>
        <w:t>年度中央政府總預算案附屬單位預算營業部分關於經濟部主管台灣</w:t>
      </w:r>
      <w:r w:rsidR="00F9554A" w:rsidRPr="002829C3">
        <w:rPr>
          <w:rFonts w:ascii="標楷體" w:hAnsi="標楷體" w:hint="eastAsia"/>
          <w:b w:val="0"/>
        </w:rPr>
        <w:t>電力</w:t>
      </w:r>
      <w:r w:rsidR="00FA1438" w:rsidRPr="002829C3">
        <w:rPr>
          <w:rFonts w:ascii="標楷體" w:hAnsi="標楷體" w:hint="eastAsia"/>
          <w:b w:val="0"/>
        </w:rPr>
        <w:t>股份有限公司部分，審查完竣，審查結果如下：</w:t>
      </w:r>
    </w:p>
    <w:p w:rsidR="00CE348C" w:rsidRPr="00F8718B" w:rsidRDefault="00CE348C" w:rsidP="005607BA">
      <w:pPr>
        <w:pStyle w:val="a5"/>
        <w:spacing w:line="520" w:lineRule="exact"/>
        <w:ind w:left="665" w:hangingChars="200" w:hanging="665"/>
        <w:jc w:val="both"/>
      </w:pPr>
      <w:r w:rsidRPr="00F8718B">
        <w:rPr>
          <w:rFonts w:hint="eastAsia"/>
        </w:rPr>
        <w:t>甲、經濟部主管</w:t>
      </w:r>
    </w:p>
    <w:p w:rsidR="00CE348C" w:rsidRPr="00F8718B" w:rsidRDefault="00CE348C" w:rsidP="00E81ED9">
      <w:pPr>
        <w:pStyle w:val="a5"/>
        <w:spacing w:line="520" w:lineRule="exact"/>
        <w:ind w:leftChars="100" w:left="631" w:hangingChars="90" w:hanging="299"/>
        <w:jc w:val="both"/>
        <w:rPr>
          <w:b w:val="0"/>
        </w:rPr>
      </w:pPr>
      <w:r w:rsidRPr="00F8718B">
        <w:rPr>
          <w:rFonts w:hint="eastAsia"/>
          <w:b w:val="0"/>
        </w:rPr>
        <w:lastRenderedPageBreak/>
        <w:t>通過決議</w:t>
      </w:r>
      <w:r w:rsidR="00DA1C77" w:rsidRPr="00F8718B">
        <w:rPr>
          <w:rFonts w:hint="eastAsia"/>
          <w:b w:val="0"/>
          <w:color w:val="000000" w:themeColor="text1"/>
        </w:rPr>
        <w:t>3</w:t>
      </w:r>
      <w:r w:rsidRPr="00F8718B">
        <w:rPr>
          <w:rFonts w:hint="eastAsia"/>
          <w:b w:val="0"/>
        </w:rPr>
        <w:t>項：</w:t>
      </w:r>
    </w:p>
    <w:p w:rsidR="00F52854" w:rsidRPr="00F8718B" w:rsidRDefault="00CE348C" w:rsidP="00610357">
      <w:pPr>
        <w:pStyle w:val="a5"/>
        <w:kinsoku w:val="0"/>
        <w:overflowPunct w:val="0"/>
        <w:autoSpaceDE w:val="0"/>
        <w:autoSpaceDN w:val="0"/>
        <w:spacing w:line="520" w:lineRule="exact"/>
        <w:ind w:leftChars="99" w:left="588" w:hangingChars="78" w:hanging="259"/>
        <w:jc w:val="both"/>
        <w:rPr>
          <w:b w:val="0"/>
        </w:rPr>
      </w:pPr>
      <w:r w:rsidRPr="00F8718B">
        <w:rPr>
          <w:rFonts w:hint="eastAsia"/>
          <w:b w:val="0"/>
        </w:rPr>
        <w:t>1.</w:t>
      </w:r>
      <w:r w:rsidR="004102A0" w:rsidRPr="00F8718B">
        <w:rPr>
          <w:rFonts w:hint="eastAsia"/>
          <w:b w:val="0"/>
        </w:rPr>
        <w:t>針對台灣電力股份有限公司發電燃料成本深受國際燃料價格影響，為求台灣電力股份有限公司各項電價合理透明，對於燃料成本與電價關係應明確表露，</w:t>
      </w:r>
      <w:proofErr w:type="gramStart"/>
      <w:r w:rsidR="004102A0" w:rsidRPr="00F8718B">
        <w:rPr>
          <w:rFonts w:hint="eastAsia"/>
          <w:b w:val="0"/>
        </w:rPr>
        <w:t>爰</w:t>
      </w:r>
      <w:proofErr w:type="gramEnd"/>
      <w:r w:rsidR="004102A0" w:rsidRPr="00F8718B">
        <w:rPr>
          <w:rFonts w:hint="eastAsia"/>
          <w:b w:val="0"/>
        </w:rPr>
        <w:t>要求經濟部對於</w:t>
      </w:r>
      <w:r w:rsidR="00F343CC" w:rsidRPr="00F8718B">
        <w:rPr>
          <w:rFonts w:hint="eastAsia"/>
          <w:b w:val="0"/>
        </w:rPr>
        <w:t>電價計價公式進行確實檢討，精確燃料成本連動，訂定合理電價</w:t>
      </w:r>
      <w:r w:rsidR="00F52854" w:rsidRPr="00F8718B">
        <w:rPr>
          <w:rFonts w:hint="eastAsia"/>
          <w:b w:val="0"/>
        </w:rPr>
        <w:t>。</w:t>
      </w:r>
    </w:p>
    <w:p w:rsidR="00CE348C" w:rsidRPr="00F8718B" w:rsidRDefault="006D4C75" w:rsidP="005607BA">
      <w:pPr>
        <w:pStyle w:val="af5"/>
        <w:spacing w:line="520" w:lineRule="exact"/>
        <w:ind w:rightChars="300" w:right="997"/>
        <w:rPr>
          <w:color w:val="auto"/>
        </w:rPr>
      </w:pPr>
      <w:r w:rsidRPr="00F8718B">
        <w:rPr>
          <w:rFonts w:hint="eastAsia"/>
          <w:color w:val="auto"/>
        </w:rPr>
        <w:t>提</w:t>
      </w:r>
      <w:r w:rsidR="00F52854" w:rsidRPr="00F8718B">
        <w:rPr>
          <w:rFonts w:hint="eastAsia"/>
          <w:color w:val="auto"/>
        </w:rPr>
        <w:t>案人：</w:t>
      </w:r>
      <w:r w:rsidR="00F343CC" w:rsidRPr="00F8718B">
        <w:rPr>
          <w:rFonts w:hint="eastAsia"/>
          <w:color w:val="auto"/>
        </w:rPr>
        <w:t>楊瓊瓔</w:t>
      </w:r>
      <w:r w:rsidR="00F343CC" w:rsidRPr="00F8718B">
        <w:rPr>
          <w:rFonts w:hint="eastAsia"/>
          <w:color w:val="auto"/>
        </w:rPr>
        <w:t xml:space="preserve">  </w:t>
      </w:r>
      <w:r w:rsidR="00F52854" w:rsidRPr="00F8718B">
        <w:rPr>
          <w:rFonts w:hint="eastAsia"/>
          <w:color w:val="auto"/>
        </w:rPr>
        <w:t>王惠美</w:t>
      </w:r>
      <w:r w:rsidR="00F343CC" w:rsidRPr="00F8718B">
        <w:rPr>
          <w:rFonts w:hint="eastAsia"/>
          <w:color w:val="auto"/>
        </w:rPr>
        <w:t xml:space="preserve">  </w:t>
      </w:r>
    </w:p>
    <w:p w:rsidR="000F5B08" w:rsidRPr="00F8718B" w:rsidRDefault="000F5B08" w:rsidP="005607BA">
      <w:pPr>
        <w:pStyle w:val="af5"/>
        <w:spacing w:line="520" w:lineRule="exact"/>
        <w:ind w:rightChars="300" w:right="997"/>
        <w:rPr>
          <w:color w:val="auto"/>
        </w:rPr>
      </w:pPr>
      <w:r w:rsidRPr="00F8718B">
        <w:rPr>
          <w:rFonts w:hint="eastAsia"/>
          <w:color w:val="auto"/>
        </w:rPr>
        <w:t>連署人：廖國棟</w:t>
      </w:r>
    </w:p>
    <w:p w:rsidR="00CE348C" w:rsidRPr="00F8718B" w:rsidRDefault="00CE348C" w:rsidP="00165EFE">
      <w:pPr>
        <w:pStyle w:val="a5"/>
        <w:spacing w:line="520" w:lineRule="exact"/>
        <w:ind w:leftChars="99" w:left="588" w:hangingChars="78" w:hanging="259"/>
        <w:jc w:val="both"/>
        <w:rPr>
          <w:b w:val="0"/>
        </w:rPr>
      </w:pPr>
      <w:r w:rsidRPr="00F8718B">
        <w:rPr>
          <w:rFonts w:hint="eastAsia"/>
          <w:b w:val="0"/>
        </w:rPr>
        <w:t>2.</w:t>
      </w:r>
      <w:r w:rsidR="00132A0F" w:rsidRPr="00F8718B">
        <w:rPr>
          <w:rFonts w:hint="eastAsia"/>
          <w:b w:val="0"/>
        </w:rPr>
        <w:t>102</w:t>
      </w:r>
      <w:r w:rsidR="00132A0F" w:rsidRPr="00F8718B">
        <w:rPr>
          <w:rFonts w:hint="eastAsia"/>
          <w:b w:val="0"/>
        </w:rPr>
        <w:t>年</w:t>
      </w:r>
      <w:r w:rsidR="00132A0F" w:rsidRPr="00F8718B">
        <w:rPr>
          <w:rFonts w:hint="eastAsia"/>
          <w:b w:val="0"/>
        </w:rPr>
        <w:t>9</w:t>
      </w:r>
      <w:r w:rsidR="00132A0F" w:rsidRPr="00F8718B">
        <w:rPr>
          <w:rFonts w:hint="eastAsia"/>
          <w:b w:val="0"/>
        </w:rPr>
        <w:t>月行政院函送經濟部函報所屬</w:t>
      </w:r>
      <w:r w:rsidR="0088327F" w:rsidRPr="00F8718B">
        <w:rPr>
          <w:rFonts w:hint="eastAsia"/>
          <w:b w:val="0"/>
        </w:rPr>
        <w:t>台灣電力股份有限公司</w:t>
      </w:r>
      <w:r w:rsidR="00132A0F" w:rsidRPr="00F8718B">
        <w:rPr>
          <w:rFonts w:hint="eastAsia"/>
          <w:b w:val="0"/>
        </w:rPr>
        <w:t>電價費率計算公式之修正擬議，</w:t>
      </w:r>
      <w:proofErr w:type="gramStart"/>
      <w:r w:rsidR="00132A0F" w:rsidRPr="00F8718B">
        <w:rPr>
          <w:rFonts w:hint="eastAsia"/>
          <w:b w:val="0"/>
        </w:rPr>
        <w:t>惟查該</w:t>
      </w:r>
      <w:proofErr w:type="gramEnd"/>
      <w:r w:rsidR="00132A0F" w:rsidRPr="00F8718B">
        <w:rPr>
          <w:rFonts w:hint="eastAsia"/>
          <w:b w:val="0"/>
        </w:rPr>
        <w:t>擬議之修正公式存在下列疑義：（</w:t>
      </w:r>
      <w:r w:rsidR="00770A7E">
        <w:rPr>
          <w:rFonts w:hint="eastAsia"/>
          <w:b w:val="0"/>
        </w:rPr>
        <w:t>1</w:t>
      </w:r>
      <w:r w:rsidR="00132A0F" w:rsidRPr="00F8718B">
        <w:rPr>
          <w:rFonts w:hint="eastAsia"/>
          <w:b w:val="0"/>
        </w:rPr>
        <w:t>）欠缺成本控制誘因與</w:t>
      </w:r>
      <w:proofErr w:type="gramStart"/>
      <w:r w:rsidR="00132A0F" w:rsidRPr="00F8718B">
        <w:rPr>
          <w:rFonts w:hint="eastAsia"/>
          <w:b w:val="0"/>
        </w:rPr>
        <w:t>有效抑減</w:t>
      </w:r>
      <w:proofErr w:type="gramEnd"/>
      <w:r w:rsidR="00132A0F" w:rsidRPr="00F8718B">
        <w:rPr>
          <w:rFonts w:hint="eastAsia"/>
          <w:b w:val="0"/>
        </w:rPr>
        <w:t>成本之機制；（</w:t>
      </w:r>
      <w:r w:rsidR="00770A7E">
        <w:rPr>
          <w:rFonts w:hint="eastAsia"/>
          <w:b w:val="0"/>
        </w:rPr>
        <w:t>2</w:t>
      </w:r>
      <w:r w:rsidR="00132A0F" w:rsidRPr="00F8718B">
        <w:rPr>
          <w:rFonts w:hint="eastAsia"/>
          <w:b w:val="0"/>
        </w:rPr>
        <w:t>）擬議之修正公式中「</w:t>
      </w:r>
      <w:proofErr w:type="gramStart"/>
      <w:r w:rsidR="00132A0F" w:rsidRPr="00F8718B">
        <w:rPr>
          <w:rFonts w:hint="eastAsia"/>
          <w:b w:val="0"/>
        </w:rPr>
        <w:t>最</w:t>
      </w:r>
      <w:proofErr w:type="gramEnd"/>
      <w:r w:rsidR="00132A0F" w:rsidRPr="00F8718B">
        <w:rPr>
          <w:rFonts w:hint="eastAsia"/>
          <w:b w:val="0"/>
        </w:rPr>
        <w:t>適自有資金」未明確定義，影響「合理利潤」之計算；（</w:t>
      </w:r>
      <w:r w:rsidR="00770A7E">
        <w:rPr>
          <w:rFonts w:hint="eastAsia"/>
          <w:b w:val="0"/>
        </w:rPr>
        <w:t>3</w:t>
      </w:r>
      <w:r w:rsidR="00132A0F" w:rsidRPr="00F8718B">
        <w:rPr>
          <w:rFonts w:hint="eastAsia"/>
          <w:b w:val="0"/>
        </w:rPr>
        <w:t>）全數以長期資金成本為投資報酬率之估算基礎，有高估合理利潤，進而高估電價之虞；（</w:t>
      </w:r>
      <w:r w:rsidR="00770A7E">
        <w:rPr>
          <w:rFonts w:hint="eastAsia"/>
          <w:b w:val="0"/>
        </w:rPr>
        <w:t>4</w:t>
      </w:r>
      <w:r w:rsidR="00132A0F" w:rsidRPr="00F8718B">
        <w:rPr>
          <w:rFonts w:hint="eastAsia"/>
          <w:b w:val="0"/>
        </w:rPr>
        <w:t>）風險貼水未訂定上下限範圍，有空白授權之疑義；（</w:t>
      </w:r>
      <w:r w:rsidR="00770A7E">
        <w:rPr>
          <w:rFonts w:hint="eastAsia"/>
          <w:b w:val="0"/>
        </w:rPr>
        <w:t>5</w:t>
      </w:r>
      <w:r w:rsidR="00132A0F" w:rsidRPr="00F8718B">
        <w:rPr>
          <w:rFonts w:hint="eastAsia"/>
          <w:b w:val="0"/>
        </w:rPr>
        <w:t>）購電費用占</w:t>
      </w:r>
      <w:r w:rsidR="0088327F" w:rsidRPr="00F8718B">
        <w:rPr>
          <w:rFonts w:hint="eastAsia"/>
          <w:b w:val="0"/>
        </w:rPr>
        <w:t>台灣電力股份有限公司</w:t>
      </w:r>
      <w:r w:rsidR="00132A0F" w:rsidRPr="00F8718B">
        <w:rPr>
          <w:rFonts w:hint="eastAsia"/>
          <w:b w:val="0"/>
        </w:rPr>
        <w:t>銷售成本比率高達</w:t>
      </w:r>
      <w:r w:rsidR="00132A0F" w:rsidRPr="00F8718B">
        <w:rPr>
          <w:rFonts w:hint="eastAsia"/>
          <w:b w:val="0"/>
        </w:rPr>
        <w:t>24</w:t>
      </w:r>
      <w:r w:rsidR="008A5230" w:rsidRPr="00F8718B">
        <w:rPr>
          <w:rFonts w:hint="eastAsia"/>
          <w:b w:val="0"/>
        </w:rPr>
        <w:t>%</w:t>
      </w:r>
      <w:r w:rsidR="00132A0F" w:rsidRPr="00F8718B">
        <w:rPr>
          <w:rFonts w:hint="eastAsia"/>
          <w:b w:val="0"/>
        </w:rPr>
        <w:t>，卻將購電費用併入「燃料」項目，未單獨列示，易致失真；（</w:t>
      </w:r>
      <w:r w:rsidR="00770A7E">
        <w:rPr>
          <w:rFonts w:hint="eastAsia"/>
          <w:b w:val="0"/>
        </w:rPr>
        <w:t>6</w:t>
      </w:r>
      <w:r w:rsidR="00132A0F" w:rsidRPr="00F8718B">
        <w:rPr>
          <w:rFonts w:hint="eastAsia"/>
          <w:b w:val="0"/>
        </w:rPr>
        <w:t>）以「重建成本」名目將全部累積虧損轉嫁由全民負擔，極為不公。經濟部應就以上疑點，廣邀學者專家、民間團體等各界人士，聽取建言，重新修訂，再送立法院審議。</w:t>
      </w:r>
    </w:p>
    <w:p w:rsidR="00F52854" w:rsidRPr="00F8718B" w:rsidRDefault="006D4C75" w:rsidP="005607BA">
      <w:pPr>
        <w:pStyle w:val="af5"/>
        <w:spacing w:line="520" w:lineRule="exact"/>
        <w:ind w:rightChars="300" w:right="997"/>
        <w:rPr>
          <w:color w:val="auto"/>
        </w:rPr>
      </w:pPr>
      <w:r w:rsidRPr="00F8718B">
        <w:rPr>
          <w:rFonts w:hint="eastAsia"/>
          <w:color w:val="auto"/>
        </w:rPr>
        <w:t>提</w:t>
      </w:r>
      <w:r w:rsidR="00F52854" w:rsidRPr="00F8718B">
        <w:rPr>
          <w:rFonts w:hint="eastAsia"/>
          <w:color w:val="auto"/>
        </w:rPr>
        <w:t>案人：</w:t>
      </w:r>
      <w:r w:rsidR="003339A1" w:rsidRPr="00F8718B">
        <w:rPr>
          <w:rFonts w:hint="eastAsia"/>
          <w:color w:val="auto"/>
        </w:rPr>
        <w:t>潘孟安</w:t>
      </w:r>
      <w:r w:rsidR="003339A1" w:rsidRPr="00F8718B">
        <w:rPr>
          <w:rFonts w:hint="eastAsia"/>
          <w:color w:val="auto"/>
        </w:rPr>
        <w:t xml:space="preserve">  </w:t>
      </w:r>
      <w:r w:rsidR="003339A1" w:rsidRPr="00F8718B">
        <w:rPr>
          <w:rFonts w:hint="eastAsia"/>
          <w:color w:val="auto"/>
        </w:rPr>
        <w:t>黃偉哲</w:t>
      </w:r>
      <w:r w:rsidR="003339A1" w:rsidRPr="00F8718B">
        <w:rPr>
          <w:rFonts w:hint="eastAsia"/>
          <w:color w:val="auto"/>
        </w:rPr>
        <w:t xml:space="preserve">  </w:t>
      </w:r>
      <w:r w:rsidR="003339A1" w:rsidRPr="00F8718B">
        <w:rPr>
          <w:rFonts w:hint="eastAsia"/>
          <w:color w:val="auto"/>
        </w:rPr>
        <w:t>葉津鈴</w:t>
      </w:r>
      <w:r w:rsidR="00F52854" w:rsidRPr="00F8718B">
        <w:rPr>
          <w:rFonts w:hint="eastAsia"/>
          <w:color w:val="auto"/>
        </w:rPr>
        <w:t xml:space="preserve"> </w:t>
      </w:r>
    </w:p>
    <w:p w:rsidR="003339A1" w:rsidRPr="00F8718B" w:rsidRDefault="003339A1" w:rsidP="005607BA">
      <w:pPr>
        <w:pStyle w:val="af5"/>
        <w:spacing w:line="520" w:lineRule="exact"/>
        <w:ind w:rightChars="300" w:right="997"/>
        <w:rPr>
          <w:color w:val="auto"/>
        </w:rPr>
      </w:pPr>
      <w:r w:rsidRPr="00F8718B">
        <w:rPr>
          <w:rFonts w:hint="eastAsia"/>
          <w:color w:val="auto"/>
        </w:rPr>
        <w:t>連署人：陳明文</w:t>
      </w:r>
      <w:r w:rsidRPr="00F8718B">
        <w:rPr>
          <w:rFonts w:hint="eastAsia"/>
          <w:color w:val="auto"/>
        </w:rPr>
        <w:t xml:space="preserve">  </w:t>
      </w:r>
      <w:r w:rsidRPr="00F8718B">
        <w:rPr>
          <w:rFonts w:hint="eastAsia"/>
          <w:color w:val="auto"/>
        </w:rPr>
        <w:t>蘇震清</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王惠美</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r w:rsidRPr="00F8718B">
        <w:rPr>
          <w:rFonts w:hint="eastAsia"/>
          <w:color w:val="auto"/>
        </w:rPr>
        <w:t>廖國棟</w:t>
      </w:r>
      <w:r w:rsidRPr="00F8718B">
        <w:rPr>
          <w:rFonts w:hint="eastAsia"/>
          <w:color w:val="auto"/>
        </w:rPr>
        <w:t xml:space="preserve">  </w:t>
      </w:r>
      <w:r w:rsidRPr="00F8718B">
        <w:rPr>
          <w:rFonts w:hint="eastAsia"/>
          <w:color w:val="auto"/>
        </w:rPr>
        <w:t>李慶華</w:t>
      </w:r>
    </w:p>
    <w:p w:rsidR="00F52854" w:rsidRPr="00F8718B" w:rsidRDefault="00F52854" w:rsidP="00165EFE">
      <w:pPr>
        <w:pStyle w:val="a5"/>
        <w:spacing w:line="520" w:lineRule="exact"/>
        <w:ind w:leftChars="99" w:left="588" w:hangingChars="78" w:hanging="259"/>
        <w:jc w:val="both"/>
        <w:rPr>
          <w:b w:val="0"/>
        </w:rPr>
      </w:pPr>
      <w:r w:rsidRPr="00F8718B">
        <w:rPr>
          <w:rFonts w:hint="eastAsia"/>
          <w:b w:val="0"/>
        </w:rPr>
        <w:t>3.</w:t>
      </w:r>
      <w:r w:rsidR="0088327F" w:rsidRPr="00F8718B">
        <w:rPr>
          <w:rFonts w:hint="eastAsia"/>
          <w:b w:val="0"/>
        </w:rPr>
        <w:t>台灣電力股份有限公司打破「八年虧損」魔咒，</w:t>
      </w:r>
      <w:r w:rsidR="0088327F" w:rsidRPr="00F8718B">
        <w:rPr>
          <w:rFonts w:hint="eastAsia"/>
          <w:b w:val="0"/>
        </w:rPr>
        <w:t>103</w:t>
      </w:r>
      <w:r w:rsidR="0088327F" w:rsidRPr="00F8718B">
        <w:rPr>
          <w:rFonts w:hint="eastAsia"/>
          <w:b w:val="0"/>
        </w:rPr>
        <w:t>年底</w:t>
      </w:r>
      <w:r w:rsidR="003565DB" w:rsidRPr="00F8718B">
        <w:rPr>
          <w:rFonts w:hint="eastAsia"/>
          <w:b w:val="0"/>
        </w:rPr>
        <w:t>預估</w:t>
      </w:r>
      <w:r w:rsidR="0088327F" w:rsidRPr="00F8718B">
        <w:rPr>
          <w:rFonts w:hint="eastAsia"/>
          <w:b w:val="0"/>
        </w:rPr>
        <w:t>可望大賺</w:t>
      </w:r>
      <w:r w:rsidR="0088327F" w:rsidRPr="00F8718B">
        <w:rPr>
          <w:rFonts w:hint="eastAsia"/>
          <w:b w:val="0"/>
        </w:rPr>
        <w:t>200</w:t>
      </w:r>
      <w:r w:rsidR="0088327F" w:rsidRPr="00F8718B">
        <w:rPr>
          <w:rFonts w:hint="eastAsia"/>
          <w:b w:val="0"/>
        </w:rPr>
        <w:t>億元，而近期國際燃煤與國際原油價格大跌，與油價連動的天然氣價</w:t>
      </w:r>
      <w:r w:rsidR="008B3A47">
        <w:rPr>
          <w:rFonts w:hint="eastAsia"/>
          <w:b w:val="0"/>
        </w:rPr>
        <w:t>格</w:t>
      </w:r>
      <w:r w:rsidR="0088327F" w:rsidRPr="00F8718B">
        <w:rPr>
          <w:rFonts w:hint="eastAsia"/>
          <w:b w:val="0"/>
        </w:rPr>
        <w:t>，</w:t>
      </w:r>
      <w:r w:rsidR="004D512F" w:rsidRPr="00F8718B">
        <w:rPr>
          <w:rFonts w:hint="eastAsia"/>
          <w:b w:val="0"/>
        </w:rPr>
        <w:t>台灣中油股份有限公司</w:t>
      </w:r>
      <w:r w:rsidR="0088327F" w:rsidRPr="00F8718B">
        <w:rPr>
          <w:rFonts w:hint="eastAsia"/>
          <w:b w:val="0"/>
        </w:rPr>
        <w:t>也開始調降。以天然氣價格為例，已調降價格</w:t>
      </w:r>
      <w:r w:rsidR="0088327F" w:rsidRPr="00F8718B">
        <w:rPr>
          <w:rFonts w:hint="eastAsia"/>
          <w:b w:val="0"/>
        </w:rPr>
        <w:t>8.33%</w:t>
      </w:r>
      <w:r w:rsidR="0088327F" w:rsidRPr="00F8718B">
        <w:rPr>
          <w:rFonts w:hint="eastAsia"/>
          <w:b w:val="0"/>
        </w:rPr>
        <w:t>，預估</w:t>
      </w:r>
      <w:r w:rsidR="00647967" w:rsidRPr="00F8718B">
        <w:rPr>
          <w:rFonts w:hint="eastAsia"/>
          <w:b w:val="0"/>
        </w:rPr>
        <w:t>103</w:t>
      </w:r>
      <w:r w:rsidR="00647967" w:rsidRPr="00F8718B">
        <w:rPr>
          <w:rFonts w:hint="eastAsia"/>
          <w:b w:val="0"/>
        </w:rPr>
        <w:t>年</w:t>
      </w:r>
      <w:r w:rsidR="00647967" w:rsidRPr="00F8718B">
        <w:rPr>
          <w:rFonts w:hint="eastAsia"/>
          <w:b w:val="0"/>
        </w:rPr>
        <w:t>12</w:t>
      </w:r>
      <w:r w:rsidR="0088327F" w:rsidRPr="00F8718B">
        <w:rPr>
          <w:rFonts w:hint="eastAsia"/>
          <w:b w:val="0"/>
        </w:rPr>
        <w:t>月</w:t>
      </w:r>
      <w:r w:rsidR="004D512F" w:rsidRPr="00F8718B">
        <w:rPr>
          <w:rFonts w:hint="eastAsia"/>
          <w:b w:val="0"/>
        </w:rPr>
        <w:t>台灣電力股份有限公司</w:t>
      </w:r>
      <w:proofErr w:type="gramStart"/>
      <w:r w:rsidR="0088327F" w:rsidRPr="00F8718B">
        <w:rPr>
          <w:rFonts w:hint="eastAsia"/>
          <w:b w:val="0"/>
        </w:rPr>
        <w:t>的購氣成本</w:t>
      </w:r>
      <w:proofErr w:type="gramEnd"/>
      <w:r w:rsidR="0088327F" w:rsidRPr="00F8718B">
        <w:rPr>
          <w:rFonts w:hint="eastAsia"/>
          <w:b w:val="0"/>
        </w:rPr>
        <w:t>可減少</w:t>
      </w:r>
      <w:r w:rsidR="0088327F" w:rsidRPr="00F8718B">
        <w:rPr>
          <w:rFonts w:hint="eastAsia"/>
          <w:b w:val="0"/>
        </w:rPr>
        <w:t>10</w:t>
      </w:r>
      <w:r w:rsidR="0088327F" w:rsidRPr="00F8718B">
        <w:rPr>
          <w:rFonts w:hint="eastAsia"/>
          <w:b w:val="0"/>
        </w:rPr>
        <w:t>億元。若以最新天然氣價估算，</w:t>
      </w:r>
      <w:r w:rsidR="0088327F" w:rsidRPr="00F8718B">
        <w:rPr>
          <w:rFonts w:hint="eastAsia"/>
          <w:b w:val="0"/>
        </w:rPr>
        <w:t>104</w:t>
      </w:r>
      <w:r w:rsidR="0088327F" w:rsidRPr="00F8718B">
        <w:rPr>
          <w:rFonts w:hint="eastAsia"/>
          <w:b w:val="0"/>
        </w:rPr>
        <w:t>年</w:t>
      </w:r>
      <w:proofErr w:type="gramStart"/>
      <w:r w:rsidR="0088327F" w:rsidRPr="00F8718B">
        <w:rPr>
          <w:rFonts w:hint="eastAsia"/>
          <w:b w:val="0"/>
        </w:rPr>
        <w:t>全年購氣成本</w:t>
      </w:r>
      <w:proofErr w:type="gramEnd"/>
      <w:r w:rsidR="0088327F" w:rsidRPr="00F8718B">
        <w:rPr>
          <w:rFonts w:hint="eastAsia"/>
          <w:b w:val="0"/>
        </w:rPr>
        <w:t>，應能再節省</w:t>
      </w:r>
      <w:r w:rsidR="0088327F" w:rsidRPr="00F8718B">
        <w:rPr>
          <w:rFonts w:hint="eastAsia"/>
          <w:b w:val="0"/>
        </w:rPr>
        <w:t>170</w:t>
      </w:r>
      <w:r w:rsidR="0088327F" w:rsidRPr="00F8718B">
        <w:rPr>
          <w:rFonts w:hint="eastAsia"/>
          <w:b w:val="0"/>
        </w:rPr>
        <w:t>億元。有鑑於此，</w:t>
      </w:r>
      <w:r w:rsidR="004D42A5" w:rsidRPr="00F8718B">
        <w:rPr>
          <w:rFonts w:hint="eastAsia"/>
          <w:b w:val="0"/>
        </w:rPr>
        <w:t>建請</w:t>
      </w:r>
      <w:r w:rsidR="0088327F" w:rsidRPr="00F8718B">
        <w:rPr>
          <w:rFonts w:hint="eastAsia"/>
          <w:b w:val="0"/>
        </w:rPr>
        <w:t>經濟部</w:t>
      </w:r>
      <w:r w:rsidR="0088327F" w:rsidRPr="00F8718B">
        <w:rPr>
          <w:rFonts w:hint="eastAsia"/>
          <w:b w:val="0"/>
        </w:rPr>
        <w:lastRenderedPageBreak/>
        <w:t>與</w:t>
      </w:r>
      <w:r w:rsidR="004F73A9" w:rsidRPr="00F8718B">
        <w:rPr>
          <w:rFonts w:hint="eastAsia"/>
          <w:b w:val="0"/>
        </w:rPr>
        <w:t>台灣電力股份有限公司</w:t>
      </w:r>
      <w:r w:rsidR="0088327F" w:rsidRPr="00F8718B">
        <w:rPr>
          <w:rFonts w:hint="eastAsia"/>
          <w:b w:val="0"/>
        </w:rPr>
        <w:t>應速反映市場機制，調降電價以嘉惠全民</w:t>
      </w:r>
      <w:r w:rsidR="00145859" w:rsidRPr="00F8718B">
        <w:rPr>
          <w:rFonts w:hint="eastAsia"/>
          <w:b w:val="0"/>
        </w:rPr>
        <w:t>。</w:t>
      </w:r>
    </w:p>
    <w:p w:rsidR="00CE348C" w:rsidRPr="00F8718B" w:rsidRDefault="006D4C75" w:rsidP="005607BA">
      <w:pPr>
        <w:pStyle w:val="af5"/>
        <w:spacing w:line="520" w:lineRule="exact"/>
        <w:ind w:rightChars="300" w:right="997"/>
        <w:rPr>
          <w:color w:val="auto"/>
        </w:rPr>
      </w:pPr>
      <w:r w:rsidRPr="00F8718B">
        <w:rPr>
          <w:rFonts w:hint="eastAsia"/>
          <w:color w:val="auto"/>
        </w:rPr>
        <w:t>提</w:t>
      </w:r>
      <w:r w:rsidR="00F52854" w:rsidRPr="00F8718B">
        <w:rPr>
          <w:rFonts w:hint="eastAsia"/>
          <w:color w:val="auto"/>
        </w:rPr>
        <w:t>案人：</w:t>
      </w:r>
      <w:r w:rsidR="003E656B" w:rsidRPr="00F8718B">
        <w:rPr>
          <w:rFonts w:hint="eastAsia"/>
          <w:color w:val="auto"/>
        </w:rPr>
        <w:t>丁守中</w:t>
      </w:r>
      <w:r w:rsidR="003E656B" w:rsidRPr="00F8718B">
        <w:rPr>
          <w:rFonts w:hint="eastAsia"/>
          <w:color w:val="auto"/>
        </w:rPr>
        <w:t xml:space="preserve">  </w:t>
      </w:r>
      <w:r w:rsidR="00F52854" w:rsidRPr="00F8718B">
        <w:rPr>
          <w:rFonts w:hint="eastAsia"/>
          <w:color w:val="auto"/>
        </w:rPr>
        <w:t>王惠美</w:t>
      </w:r>
      <w:r w:rsidR="00F52854" w:rsidRPr="00F8718B">
        <w:rPr>
          <w:rFonts w:hint="eastAsia"/>
          <w:color w:val="auto"/>
        </w:rPr>
        <w:t xml:space="preserve">  </w:t>
      </w:r>
      <w:r w:rsidR="00F52854" w:rsidRPr="00F8718B">
        <w:rPr>
          <w:rFonts w:hint="eastAsia"/>
          <w:color w:val="auto"/>
        </w:rPr>
        <w:t>黃</w:t>
      </w:r>
      <w:r w:rsidR="003E656B" w:rsidRPr="00F8718B">
        <w:rPr>
          <w:rFonts w:hint="eastAsia"/>
          <w:color w:val="auto"/>
        </w:rPr>
        <w:t>偉哲</w:t>
      </w:r>
      <w:r w:rsidR="00F52854" w:rsidRPr="00F8718B">
        <w:rPr>
          <w:rFonts w:hint="eastAsia"/>
          <w:color w:val="auto"/>
        </w:rPr>
        <w:t xml:space="preserve">  </w:t>
      </w:r>
      <w:r w:rsidR="003E656B" w:rsidRPr="00F8718B">
        <w:rPr>
          <w:rFonts w:hint="eastAsia"/>
          <w:color w:val="auto"/>
        </w:rPr>
        <w:t>葉津鈴</w:t>
      </w:r>
      <w:r w:rsidR="00F52854" w:rsidRPr="00F8718B">
        <w:rPr>
          <w:rFonts w:hint="eastAsia"/>
          <w:color w:val="auto"/>
        </w:rPr>
        <w:t>楊瓊瓔</w:t>
      </w:r>
      <w:r w:rsidR="003E656B" w:rsidRPr="00F8718B">
        <w:rPr>
          <w:rFonts w:hint="eastAsia"/>
          <w:color w:val="auto"/>
        </w:rPr>
        <w:t xml:space="preserve">  </w:t>
      </w:r>
      <w:r w:rsidR="003E656B" w:rsidRPr="00F8718B">
        <w:rPr>
          <w:rFonts w:hint="eastAsia"/>
          <w:color w:val="auto"/>
        </w:rPr>
        <w:t>廖國棟</w:t>
      </w:r>
      <w:r w:rsidR="003E656B" w:rsidRPr="00F8718B">
        <w:rPr>
          <w:rFonts w:hint="eastAsia"/>
          <w:color w:val="auto"/>
        </w:rPr>
        <w:t xml:space="preserve">  </w:t>
      </w:r>
      <w:r w:rsidR="003E656B" w:rsidRPr="00F8718B">
        <w:rPr>
          <w:rFonts w:hint="eastAsia"/>
          <w:color w:val="auto"/>
        </w:rPr>
        <w:t>李慶華</w:t>
      </w:r>
    </w:p>
    <w:p w:rsidR="00CE348C" w:rsidRPr="00F8718B" w:rsidRDefault="00CE348C" w:rsidP="00C94B28">
      <w:pPr>
        <w:pStyle w:val="a5"/>
        <w:spacing w:line="520" w:lineRule="exact"/>
        <w:ind w:leftChars="100" w:left="631" w:hangingChars="90" w:hanging="299"/>
        <w:jc w:val="both"/>
        <w:rPr>
          <w:b w:val="0"/>
        </w:rPr>
      </w:pPr>
      <w:r w:rsidRPr="00F8718B">
        <w:rPr>
          <w:rFonts w:hint="eastAsia"/>
          <w:b w:val="0"/>
        </w:rPr>
        <w:t>一、台灣</w:t>
      </w:r>
      <w:r w:rsidR="00823862" w:rsidRPr="00F8718B">
        <w:rPr>
          <w:rFonts w:hint="eastAsia"/>
          <w:b w:val="0"/>
        </w:rPr>
        <w:t>電力</w:t>
      </w:r>
      <w:r w:rsidRPr="00F8718B">
        <w:rPr>
          <w:rFonts w:hint="eastAsia"/>
          <w:b w:val="0"/>
        </w:rPr>
        <w:t>股份有限公司</w:t>
      </w:r>
    </w:p>
    <w:p w:rsidR="0013012C" w:rsidRPr="00F8718B" w:rsidRDefault="0013012C" w:rsidP="005607BA">
      <w:pPr>
        <w:pStyle w:val="a5"/>
        <w:spacing w:line="520" w:lineRule="exact"/>
        <w:ind w:leftChars="300" w:left="1662" w:hangingChars="200" w:hanging="665"/>
        <w:jc w:val="both"/>
        <w:rPr>
          <w:b w:val="0"/>
        </w:rPr>
      </w:pPr>
      <w:r w:rsidRPr="00F8718B">
        <w:rPr>
          <w:rFonts w:hint="eastAsia"/>
          <w:b w:val="0"/>
        </w:rPr>
        <w:t>(</w:t>
      </w:r>
      <w:proofErr w:type="gramStart"/>
      <w:r w:rsidRPr="00F8718B">
        <w:rPr>
          <w:rFonts w:hint="eastAsia"/>
          <w:b w:val="0"/>
        </w:rPr>
        <w:t>一</w:t>
      </w:r>
      <w:proofErr w:type="gramEnd"/>
      <w:r w:rsidRPr="00F8718B">
        <w:rPr>
          <w:rFonts w:hint="eastAsia"/>
          <w:b w:val="0"/>
        </w:rPr>
        <w:t>)</w:t>
      </w:r>
      <w:r w:rsidRPr="00F8718B">
        <w:rPr>
          <w:rFonts w:hint="eastAsia"/>
          <w:b w:val="0"/>
        </w:rPr>
        <w:t>業務計畫部分：</w:t>
      </w:r>
      <w:r w:rsidR="00EA7157" w:rsidRPr="00F8718B">
        <w:rPr>
          <w:rFonts w:hint="eastAsia"/>
          <w:b w:val="0"/>
        </w:rPr>
        <w:t>應依據營業收支、生產成本、轉投資、重大之建設事業及資金運用等項之審查結果，隨同調整</w:t>
      </w:r>
      <w:r w:rsidRPr="00F8718B">
        <w:rPr>
          <w:rFonts w:hint="eastAsia"/>
          <w:b w:val="0"/>
        </w:rPr>
        <w:t>。</w:t>
      </w:r>
    </w:p>
    <w:p w:rsidR="0013012C" w:rsidRPr="00F8718B" w:rsidRDefault="0013012C" w:rsidP="005607BA">
      <w:pPr>
        <w:pStyle w:val="a5"/>
        <w:spacing w:line="520" w:lineRule="exact"/>
        <w:ind w:leftChars="300" w:left="1662" w:hangingChars="200" w:hanging="665"/>
        <w:jc w:val="both"/>
        <w:rPr>
          <w:b w:val="0"/>
        </w:rPr>
      </w:pPr>
      <w:r w:rsidRPr="00F8718B">
        <w:rPr>
          <w:rFonts w:hint="eastAsia"/>
          <w:b w:val="0"/>
        </w:rPr>
        <w:t>(</w:t>
      </w:r>
      <w:r w:rsidRPr="00F8718B">
        <w:rPr>
          <w:rFonts w:hint="eastAsia"/>
          <w:b w:val="0"/>
        </w:rPr>
        <w:t>二</w:t>
      </w:r>
      <w:r w:rsidRPr="00F8718B">
        <w:rPr>
          <w:rFonts w:hint="eastAsia"/>
          <w:b w:val="0"/>
        </w:rPr>
        <w:t>)</w:t>
      </w:r>
      <w:r w:rsidRPr="00F8718B">
        <w:rPr>
          <w:rFonts w:hint="eastAsia"/>
          <w:b w:val="0"/>
        </w:rPr>
        <w:t>營業收支部分：</w:t>
      </w:r>
    </w:p>
    <w:p w:rsidR="0013012C" w:rsidRPr="00F8718B" w:rsidRDefault="0013012C" w:rsidP="002A33B3">
      <w:pPr>
        <w:pStyle w:val="a5"/>
        <w:spacing w:line="520" w:lineRule="exact"/>
        <w:ind w:leftChars="500" w:left="1911" w:hangingChars="75" w:hanging="249"/>
        <w:jc w:val="both"/>
        <w:rPr>
          <w:b w:val="0"/>
        </w:rPr>
      </w:pPr>
      <w:r w:rsidRPr="00F8718B">
        <w:rPr>
          <w:rFonts w:hint="eastAsia"/>
          <w:b w:val="0"/>
        </w:rPr>
        <w:t>1.</w:t>
      </w:r>
      <w:r w:rsidRPr="00F8718B">
        <w:rPr>
          <w:rFonts w:hint="eastAsia"/>
          <w:b w:val="0"/>
        </w:rPr>
        <w:t>營業總收入：</w:t>
      </w:r>
      <w:r w:rsidR="00171578" w:rsidRPr="00F8718B">
        <w:rPr>
          <w:rFonts w:hint="eastAsia"/>
          <w:b w:val="0"/>
        </w:rPr>
        <w:t>6,665</w:t>
      </w:r>
      <w:r w:rsidR="00171578" w:rsidRPr="00F8718B">
        <w:rPr>
          <w:rFonts w:hint="eastAsia"/>
          <w:b w:val="0"/>
        </w:rPr>
        <w:t>億</w:t>
      </w:r>
      <w:r w:rsidR="00171578" w:rsidRPr="00F8718B">
        <w:rPr>
          <w:rFonts w:hint="eastAsia"/>
          <w:b w:val="0"/>
        </w:rPr>
        <w:t>8,859</w:t>
      </w:r>
      <w:r w:rsidR="00171578" w:rsidRPr="00F8718B">
        <w:rPr>
          <w:rFonts w:hint="eastAsia"/>
          <w:b w:val="0"/>
        </w:rPr>
        <w:t>萬</w:t>
      </w:r>
      <w:r w:rsidR="00171578" w:rsidRPr="00F8718B">
        <w:rPr>
          <w:rFonts w:hint="eastAsia"/>
          <w:b w:val="0"/>
        </w:rPr>
        <w:t>1,000</w:t>
      </w:r>
      <w:r w:rsidR="00171578" w:rsidRPr="00F8718B">
        <w:rPr>
          <w:rFonts w:hint="eastAsia"/>
          <w:b w:val="0"/>
        </w:rPr>
        <w:t>元，</w:t>
      </w:r>
      <w:proofErr w:type="gramStart"/>
      <w:r w:rsidR="00171578" w:rsidRPr="00F8718B">
        <w:rPr>
          <w:rFonts w:hint="eastAsia"/>
          <w:b w:val="0"/>
        </w:rPr>
        <w:t>照列</w:t>
      </w:r>
      <w:proofErr w:type="gramEnd"/>
      <w:r w:rsidR="00171578" w:rsidRPr="00F8718B">
        <w:rPr>
          <w:rFonts w:hint="eastAsia"/>
          <w:b w:val="0"/>
        </w:rPr>
        <w:t>。</w:t>
      </w:r>
    </w:p>
    <w:p w:rsidR="00171578" w:rsidRPr="00F8718B" w:rsidRDefault="00171578" w:rsidP="00171578">
      <w:pPr>
        <w:pStyle w:val="a5"/>
        <w:spacing w:line="520" w:lineRule="exact"/>
        <w:ind w:leftChars="500" w:left="1911" w:hangingChars="75" w:hanging="249"/>
        <w:jc w:val="both"/>
        <w:rPr>
          <w:b w:val="0"/>
        </w:rPr>
      </w:pPr>
      <w:r w:rsidRPr="00F8718B">
        <w:rPr>
          <w:rFonts w:hint="eastAsia"/>
          <w:b w:val="0"/>
        </w:rPr>
        <w:t>2.</w:t>
      </w:r>
      <w:r w:rsidRPr="00F8718B">
        <w:rPr>
          <w:rFonts w:hint="eastAsia"/>
          <w:b w:val="0"/>
        </w:rPr>
        <w:t>營業總支出（不含所得稅費用）：原列</w:t>
      </w:r>
      <w:r w:rsidRPr="00F8718B">
        <w:rPr>
          <w:rFonts w:hint="eastAsia"/>
          <w:b w:val="0"/>
        </w:rPr>
        <w:t>6,947</w:t>
      </w:r>
      <w:r w:rsidRPr="00F8718B">
        <w:rPr>
          <w:rFonts w:hint="eastAsia"/>
          <w:b w:val="0"/>
        </w:rPr>
        <w:t>億</w:t>
      </w:r>
      <w:r w:rsidRPr="00F8718B">
        <w:rPr>
          <w:rFonts w:hint="eastAsia"/>
          <w:b w:val="0"/>
        </w:rPr>
        <w:t>2,235</w:t>
      </w:r>
      <w:r w:rsidRPr="00F8718B">
        <w:rPr>
          <w:rFonts w:hint="eastAsia"/>
          <w:b w:val="0"/>
        </w:rPr>
        <w:t>萬</w:t>
      </w:r>
      <w:r w:rsidRPr="00F8718B">
        <w:rPr>
          <w:rFonts w:hint="eastAsia"/>
          <w:b w:val="0"/>
        </w:rPr>
        <w:t>5,000</w:t>
      </w:r>
      <w:r w:rsidRPr="00F8718B">
        <w:rPr>
          <w:rFonts w:hint="eastAsia"/>
          <w:b w:val="0"/>
        </w:rPr>
        <w:t>元，減列「用人費用」項下「津貼</w:t>
      </w:r>
      <w:r w:rsidR="00E0281A" w:rsidRPr="00F8718B">
        <w:rPr>
          <w:rFonts w:hint="eastAsia"/>
          <w:color w:val="000000" w:themeColor="text1"/>
        </w:rPr>
        <w:t>－</w:t>
      </w:r>
      <w:r w:rsidRPr="00F8718B">
        <w:rPr>
          <w:rFonts w:hint="eastAsia"/>
          <w:b w:val="0"/>
        </w:rPr>
        <w:t>其他津貼」</w:t>
      </w:r>
      <w:r w:rsidR="007F1AA7">
        <w:rPr>
          <w:rFonts w:hint="eastAsia"/>
          <w:b w:val="0"/>
        </w:rPr>
        <w:t>之</w:t>
      </w:r>
      <w:r w:rsidR="007F1AA7" w:rsidRPr="007F1AA7">
        <w:rPr>
          <w:rFonts w:hint="eastAsia"/>
          <w:b w:val="0"/>
        </w:rPr>
        <w:t>兼任公務車駕駛加給</w:t>
      </w:r>
      <w:r w:rsidRPr="00F8718B">
        <w:rPr>
          <w:rFonts w:hint="eastAsia"/>
          <w:b w:val="0"/>
        </w:rPr>
        <w:t>1,400</w:t>
      </w:r>
      <w:r w:rsidRPr="00F8718B">
        <w:rPr>
          <w:rFonts w:hint="eastAsia"/>
          <w:b w:val="0"/>
        </w:rPr>
        <w:t>萬元、「服務費用」</w:t>
      </w:r>
      <w:r w:rsidRPr="00F8718B">
        <w:rPr>
          <w:rFonts w:hint="eastAsia"/>
          <w:b w:val="0"/>
        </w:rPr>
        <w:t>3,300</w:t>
      </w:r>
      <w:r w:rsidRPr="00F8718B">
        <w:rPr>
          <w:rFonts w:hint="eastAsia"/>
          <w:b w:val="0"/>
        </w:rPr>
        <w:t>萬元（含「郵電費」</w:t>
      </w:r>
      <w:r w:rsidRPr="00F8718B">
        <w:rPr>
          <w:rFonts w:hint="eastAsia"/>
          <w:b w:val="0"/>
        </w:rPr>
        <w:t>500</w:t>
      </w:r>
      <w:r w:rsidRPr="00F8718B">
        <w:rPr>
          <w:rFonts w:hint="eastAsia"/>
          <w:b w:val="0"/>
        </w:rPr>
        <w:t>萬元、「旅運費」</w:t>
      </w:r>
      <w:r w:rsidRPr="00F8718B">
        <w:rPr>
          <w:rFonts w:hint="eastAsia"/>
          <w:b w:val="0"/>
        </w:rPr>
        <w:t>800</w:t>
      </w:r>
      <w:r w:rsidRPr="00F8718B">
        <w:rPr>
          <w:rFonts w:hint="eastAsia"/>
          <w:b w:val="0"/>
        </w:rPr>
        <w:t>萬元、「印刷裝訂與廣告費」</w:t>
      </w:r>
      <w:r w:rsidRPr="00F8718B">
        <w:rPr>
          <w:rFonts w:hint="eastAsia"/>
          <w:b w:val="0"/>
        </w:rPr>
        <w:t>2,000</w:t>
      </w:r>
      <w:r w:rsidRPr="00F8718B">
        <w:rPr>
          <w:rFonts w:hint="eastAsia"/>
          <w:b w:val="0"/>
        </w:rPr>
        <w:t>萬元）、「水力發電費用」</w:t>
      </w:r>
      <w:r w:rsidRPr="00F8718B">
        <w:rPr>
          <w:rFonts w:hint="eastAsia"/>
          <w:b w:val="0"/>
        </w:rPr>
        <w:t>1</w:t>
      </w:r>
      <w:r w:rsidRPr="00F8718B">
        <w:rPr>
          <w:rFonts w:hint="eastAsia"/>
          <w:b w:val="0"/>
        </w:rPr>
        <w:t>億元</w:t>
      </w:r>
      <w:r w:rsidR="00FB4F0D" w:rsidRPr="00F8718B">
        <w:rPr>
          <w:rFonts w:hint="eastAsia"/>
          <w:b w:val="0"/>
        </w:rPr>
        <w:t>、</w:t>
      </w:r>
      <w:r w:rsidRPr="00F8718B">
        <w:rPr>
          <w:rFonts w:hint="eastAsia"/>
          <w:b w:val="0"/>
        </w:rPr>
        <w:t>「火力發電費用」</w:t>
      </w:r>
      <w:r w:rsidRPr="00F8718B">
        <w:rPr>
          <w:rFonts w:hint="eastAsia"/>
          <w:b w:val="0"/>
        </w:rPr>
        <w:t>250</w:t>
      </w:r>
      <w:r w:rsidRPr="00F8718B">
        <w:rPr>
          <w:rFonts w:hint="eastAsia"/>
          <w:b w:val="0"/>
        </w:rPr>
        <w:t>億元、「核能發電費用」</w:t>
      </w:r>
      <w:r w:rsidRPr="00F8718B">
        <w:rPr>
          <w:rFonts w:hint="eastAsia"/>
          <w:b w:val="0"/>
        </w:rPr>
        <w:t>3</w:t>
      </w:r>
      <w:r w:rsidRPr="00F8718B">
        <w:rPr>
          <w:rFonts w:hint="eastAsia"/>
          <w:b w:val="0"/>
        </w:rPr>
        <w:t>億元、「購入電力」</w:t>
      </w:r>
      <w:r w:rsidRPr="00F8718B">
        <w:rPr>
          <w:rFonts w:hint="eastAsia"/>
          <w:b w:val="0"/>
        </w:rPr>
        <w:t>25</w:t>
      </w:r>
      <w:r w:rsidRPr="00F8718B">
        <w:rPr>
          <w:rFonts w:hint="eastAsia"/>
          <w:b w:val="0"/>
        </w:rPr>
        <w:t>億元、「輸電費用」</w:t>
      </w:r>
      <w:r w:rsidRPr="00F8718B">
        <w:rPr>
          <w:rFonts w:hint="eastAsia"/>
          <w:b w:val="0"/>
        </w:rPr>
        <w:t>1</w:t>
      </w:r>
      <w:r w:rsidRPr="00F8718B">
        <w:rPr>
          <w:rFonts w:hint="eastAsia"/>
          <w:b w:val="0"/>
        </w:rPr>
        <w:t>億元、「配電費用」</w:t>
      </w:r>
      <w:r w:rsidRPr="00F8718B">
        <w:rPr>
          <w:rFonts w:hint="eastAsia"/>
          <w:b w:val="0"/>
        </w:rPr>
        <w:t>1</w:t>
      </w:r>
      <w:r w:rsidRPr="00F8718B">
        <w:rPr>
          <w:rFonts w:hint="eastAsia"/>
          <w:b w:val="0"/>
        </w:rPr>
        <w:t>億元、「行銷費用」</w:t>
      </w:r>
      <w:r w:rsidRPr="00F8718B">
        <w:rPr>
          <w:rFonts w:hint="eastAsia"/>
          <w:b w:val="0"/>
        </w:rPr>
        <w:t>2</w:t>
      </w:r>
      <w:r w:rsidRPr="00F8718B">
        <w:rPr>
          <w:rFonts w:hint="eastAsia"/>
          <w:b w:val="0"/>
        </w:rPr>
        <w:t>億</w:t>
      </w:r>
      <w:r w:rsidRPr="00F8718B">
        <w:rPr>
          <w:rFonts w:hint="eastAsia"/>
          <w:b w:val="0"/>
        </w:rPr>
        <w:t>5,000</w:t>
      </w:r>
      <w:r w:rsidRPr="00F8718B">
        <w:rPr>
          <w:rFonts w:hint="eastAsia"/>
          <w:b w:val="0"/>
        </w:rPr>
        <w:t>萬元、「管理費用」</w:t>
      </w:r>
      <w:r w:rsidRPr="00F8718B">
        <w:rPr>
          <w:rFonts w:hint="eastAsia"/>
          <w:b w:val="0"/>
        </w:rPr>
        <w:t>2,000</w:t>
      </w:r>
      <w:r w:rsidRPr="00F8718B">
        <w:rPr>
          <w:rFonts w:hint="eastAsia"/>
          <w:b w:val="0"/>
        </w:rPr>
        <w:t>萬元、「研究發展費用」</w:t>
      </w:r>
      <w:r w:rsidRPr="00F8718B">
        <w:rPr>
          <w:rFonts w:hint="eastAsia"/>
          <w:b w:val="0"/>
        </w:rPr>
        <w:t>1</w:t>
      </w:r>
      <w:r w:rsidRPr="00F8718B">
        <w:rPr>
          <w:rFonts w:hint="eastAsia"/>
          <w:b w:val="0"/>
        </w:rPr>
        <w:t>億元、「</w:t>
      </w:r>
      <w:r w:rsidR="007F1AA7">
        <w:rPr>
          <w:rFonts w:hint="eastAsia"/>
          <w:b w:val="0"/>
        </w:rPr>
        <w:t>其他</w:t>
      </w:r>
      <w:r w:rsidRPr="00F8718B">
        <w:rPr>
          <w:rFonts w:hint="eastAsia"/>
          <w:b w:val="0"/>
        </w:rPr>
        <w:t>營業外費用」</w:t>
      </w:r>
      <w:r w:rsidRPr="00F8718B">
        <w:rPr>
          <w:rFonts w:hint="eastAsia"/>
          <w:b w:val="0"/>
        </w:rPr>
        <w:t>2</w:t>
      </w:r>
      <w:r w:rsidRPr="00F8718B">
        <w:rPr>
          <w:rFonts w:hint="eastAsia"/>
          <w:b w:val="0"/>
        </w:rPr>
        <w:t>億</w:t>
      </w:r>
      <w:r w:rsidRPr="00F8718B">
        <w:rPr>
          <w:rFonts w:hint="eastAsia"/>
          <w:b w:val="0"/>
        </w:rPr>
        <w:t>0,700</w:t>
      </w:r>
      <w:r w:rsidRPr="00F8718B">
        <w:rPr>
          <w:rFonts w:hint="eastAsia"/>
          <w:b w:val="0"/>
        </w:rPr>
        <w:t>萬元（含「資產報廢損失」</w:t>
      </w:r>
      <w:r w:rsidRPr="00F8718B">
        <w:rPr>
          <w:rFonts w:hint="eastAsia"/>
          <w:b w:val="0"/>
        </w:rPr>
        <w:t>2</w:t>
      </w:r>
      <w:r w:rsidRPr="00F8718B">
        <w:rPr>
          <w:rFonts w:hint="eastAsia"/>
          <w:b w:val="0"/>
        </w:rPr>
        <w:t>億元</w:t>
      </w:r>
      <w:r w:rsidR="007F1AA7">
        <w:rPr>
          <w:rFonts w:hint="eastAsia"/>
          <w:b w:val="0"/>
        </w:rPr>
        <w:t>、</w:t>
      </w:r>
      <w:r w:rsidRPr="00F8718B">
        <w:rPr>
          <w:rFonts w:hint="eastAsia"/>
          <w:b w:val="0"/>
        </w:rPr>
        <w:t>「什項費用</w:t>
      </w:r>
      <w:r w:rsidR="007F1AA7" w:rsidRPr="00F8718B">
        <w:rPr>
          <w:rFonts w:hint="eastAsia"/>
          <w:b w:val="0"/>
        </w:rPr>
        <w:t>」</w:t>
      </w:r>
      <w:r w:rsidR="007F1AA7">
        <w:rPr>
          <w:rFonts w:hint="eastAsia"/>
          <w:b w:val="0"/>
        </w:rPr>
        <w:t>項下</w:t>
      </w:r>
      <w:r w:rsidR="007F1AA7" w:rsidRPr="00F8718B">
        <w:rPr>
          <w:rFonts w:hint="eastAsia"/>
          <w:b w:val="0"/>
        </w:rPr>
        <w:t>「</w:t>
      </w:r>
      <w:r w:rsidR="007F1AA7">
        <w:rPr>
          <w:rFonts w:hint="eastAsia"/>
          <w:b w:val="0"/>
        </w:rPr>
        <w:t>材料及用品費</w:t>
      </w:r>
      <w:r w:rsidR="00E0281A" w:rsidRPr="00F8718B">
        <w:rPr>
          <w:rFonts w:hint="eastAsia"/>
          <w:color w:val="000000" w:themeColor="text1"/>
        </w:rPr>
        <w:t>－</w:t>
      </w:r>
      <w:r w:rsidRPr="00F8718B">
        <w:rPr>
          <w:rFonts w:hint="eastAsia"/>
          <w:b w:val="0"/>
        </w:rPr>
        <w:t>用品消耗」</w:t>
      </w:r>
      <w:r w:rsidRPr="00F8718B">
        <w:rPr>
          <w:rFonts w:hint="eastAsia"/>
          <w:b w:val="0"/>
        </w:rPr>
        <w:t>700</w:t>
      </w:r>
      <w:r w:rsidRPr="00F8718B">
        <w:rPr>
          <w:rFonts w:hint="eastAsia"/>
          <w:b w:val="0"/>
        </w:rPr>
        <w:t>萬元），共計減列</w:t>
      </w:r>
      <w:r w:rsidRPr="00F8718B">
        <w:rPr>
          <w:rFonts w:hint="eastAsia"/>
          <w:b w:val="0"/>
        </w:rPr>
        <w:t>287</w:t>
      </w:r>
      <w:r w:rsidRPr="00F8718B">
        <w:rPr>
          <w:rFonts w:hint="eastAsia"/>
          <w:b w:val="0"/>
        </w:rPr>
        <w:t>億</w:t>
      </w:r>
      <w:r w:rsidRPr="00F8718B">
        <w:rPr>
          <w:rFonts w:hint="eastAsia"/>
          <w:b w:val="0"/>
        </w:rPr>
        <w:t>2,400</w:t>
      </w:r>
      <w:r w:rsidRPr="00F8718B">
        <w:rPr>
          <w:rFonts w:hint="eastAsia"/>
          <w:b w:val="0"/>
        </w:rPr>
        <w:t>萬元，其餘均</w:t>
      </w:r>
      <w:proofErr w:type="gramStart"/>
      <w:r w:rsidRPr="00F8718B">
        <w:rPr>
          <w:rFonts w:hint="eastAsia"/>
          <w:b w:val="0"/>
        </w:rPr>
        <w:t>照列</w:t>
      </w:r>
      <w:proofErr w:type="gramEnd"/>
      <w:r w:rsidRPr="00F8718B">
        <w:rPr>
          <w:rFonts w:hint="eastAsia"/>
          <w:b w:val="0"/>
        </w:rPr>
        <w:t>，改列為</w:t>
      </w:r>
      <w:r w:rsidRPr="00F8718B">
        <w:rPr>
          <w:rFonts w:hint="eastAsia"/>
          <w:b w:val="0"/>
        </w:rPr>
        <w:t>6,659</w:t>
      </w:r>
      <w:r w:rsidRPr="00F8718B">
        <w:rPr>
          <w:rFonts w:hint="eastAsia"/>
          <w:b w:val="0"/>
        </w:rPr>
        <w:t>億</w:t>
      </w:r>
      <w:r w:rsidRPr="00F8718B">
        <w:rPr>
          <w:rFonts w:hint="eastAsia"/>
          <w:b w:val="0"/>
        </w:rPr>
        <w:t>9,835</w:t>
      </w:r>
      <w:r w:rsidRPr="00F8718B">
        <w:rPr>
          <w:rFonts w:hint="eastAsia"/>
          <w:b w:val="0"/>
        </w:rPr>
        <w:t>萬</w:t>
      </w:r>
      <w:r w:rsidRPr="00F8718B">
        <w:rPr>
          <w:rFonts w:hint="eastAsia"/>
          <w:b w:val="0"/>
        </w:rPr>
        <w:t>5,000</w:t>
      </w:r>
      <w:r w:rsidRPr="00F8718B">
        <w:rPr>
          <w:rFonts w:hint="eastAsia"/>
          <w:b w:val="0"/>
        </w:rPr>
        <w:t>元。</w:t>
      </w:r>
    </w:p>
    <w:p w:rsidR="0013012C" w:rsidRPr="00F8718B" w:rsidRDefault="00171578" w:rsidP="00171578">
      <w:pPr>
        <w:pStyle w:val="a5"/>
        <w:spacing w:line="520" w:lineRule="exact"/>
        <w:ind w:leftChars="500" w:left="1911" w:hangingChars="75" w:hanging="249"/>
        <w:jc w:val="both"/>
        <w:rPr>
          <w:b w:val="0"/>
        </w:rPr>
      </w:pPr>
      <w:r w:rsidRPr="00F8718B">
        <w:rPr>
          <w:rFonts w:hint="eastAsia"/>
          <w:b w:val="0"/>
        </w:rPr>
        <w:t>3.</w:t>
      </w:r>
      <w:r w:rsidRPr="00F8718B">
        <w:rPr>
          <w:rFonts w:hint="eastAsia"/>
          <w:b w:val="0"/>
        </w:rPr>
        <w:t>稅前淨</w:t>
      </w:r>
      <w:r w:rsidR="007F1AA7">
        <w:rPr>
          <w:rFonts w:hint="eastAsia"/>
          <w:b w:val="0"/>
        </w:rPr>
        <w:t>損</w:t>
      </w:r>
      <w:r w:rsidRPr="00F8718B">
        <w:rPr>
          <w:rFonts w:hint="eastAsia"/>
          <w:b w:val="0"/>
        </w:rPr>
        <w:t>：原列</w:t>
      </w:r>
      <w:r w:rsidRPr="00F8718B">
        <w:rPr>
          <w:rFonts w:hint="eastAsia"/>
          <w:b w:val="0"/>
        </w:rPr>
        <w:t>281</w:t>
      </w:r>
      <w:r w:rsidRPr="00F8718B">
        <w:rPr>
          <w:rFonts w:hint="eastAsia"/>
          <w:b w:val="0"/>
        </w:rPr>
        <w:t>億</w:t>
      </w:r>
      <w:r w:rsidRPr="00F8718B">
        <w:rPr>
          <w:rFonts w:hint="eastAsia"/>
          <w:b w:val="0"/>
        </w:rPr>
        <w:t>3,376</w:t>
      </w:r>
      <w:r w:rsidRPr="00F8718B">
        <w:rPr>
          <w:rFonts w:hint="eastAsia"/>
          <w:b w:val="0"/>
        </w:rPr>
        <w:t>萬</w:t>
      </w:r>
      <w:r w:rsidRPr="00F8718B">
        <w:rPr>
          <w:rFonts w:hint="eastAsia"/>
          <w:b w:val="0"/>
        </w:rPr>
        <w:t>4,000</w:t>
      </w:r>
      <w:r w:rsidRPr="00F8718B">
        <w:rPr>
          <w:rFonts w:hint="eastAsia"/>
          <w:b w:val="0"/>
        </w:rPr>
        <w:t>元，</w:t>
      </w:r>
      <w:r w:rsidR="007F1AA7">
        <w:rPr>
          <w:rFonts w:hint="eastAsia"/>
          <w:b w:val="0"/>
        </w:rPr>
        <w:t>減</w:t>
      </w:r>
      <w:r w:rsidRPr="00F8718B">
        <w:rPr>
          <w:rFonts w:hint="eastAsia"/>
          <w:b w:val="0"/>
        </w:rPr>
        <w:t>列</w:t>
      </w:r>
      <w:r w:rsidRPr="00F8718B">
        <w:rPr>
          <w:rFonts w:hint="eastAsia"/>
          <w:b w:val="0"/>
        </w:rPr>
        <w:t>287</w:t>
      </w:r>
      <w:r w:rsidRPr="00F8718B">
        <w:rPr>
          <w:rFonts w:hint="eastAsia"/>
          <w:b w:val="0"/>
        </w:rPr>
        <w:t>億</w:t>
      </w:r>
      <w:r w:rsidRPr="00F8718B">
        <w:rPr>
          <w:rFonts w:hint="eastAsia"/>
          <w:b w:val="0"/>
        </w:rPr>
        <w:t>2,400</w:t>
      </w:r>
      <w:r w:rsidRPr="00F8718B">
        <w:rPr>
          <w:rFonts w:hint="eastAsia"/>
          <w:b w:val="0"/>
        </w:rPr>
        <w:t>萬元，改列為</w:t>
      </w:r>
      <w:r w:rsidR="007F1AA7" w:rsidRPr="00F8718B">
        <w:rPr>
          <w:rFonts w:hint="eastAsia"/>
          <w:b w:val="0"/>
        </w:rPr>
        <w:t>稅前淨</w:t>
      </w:r>
      <w:r w:rsidR="007F1AA7">
        <w:rPr>
          <w:rFonts w:hint="eastAsia"/>
          <w:b w:val="0"/>
        </w:rPr>
        <w:t>利</w:t>
      </w:r>
      <w:r w:rsidRPr="00F8718B">
        <w:rPr>
          <w:rFonts w:hint="eastAsia"/>
          <w:b w:val="0"/>
        </w:rPr>
        <w:t>5</w:t>
      </w:r>
      <w:r w:rsidRPr="00F8718B">
        <w:rPr>
          <w:rFonts w:hint="eastAsia"/>
          <w:b w:val="0"/>
        </w:rPr>
        <w:t>億</w:t>
      </w:r>
      <w:r w:rsidRPr="00F8718B">
        <w:rPr>
          <w:rFonts w:hint="eastAsia"/>
          <w:b w:val="0"/>
        </w:rPr>
        <w:t>9,023</w:t>
      </w:r>
      <w:r w:rsidRPr="00F8718B">
        <w:rPr>
          <w:rFonts w:hint="eastAsia"/>
          <w:b w:val="0"/>
        </w:rPr>
        <w:t>萬</w:t>
      </w:r>
      <w:r w:rsidRPr="00F8718B">
        <w:rPr>
          <w:rFonts w:hint="eastAsia"/>
          <w:b w:val="0"/>
        </w:rPr>
        <w:t>6,000</w:t>
      </w:r>
      <w:r w:rsidRPr="00F8718B">
        <w:rPr>
          <w:rFonts w:hint="eastAsia"/>
          <w:b w:val="0"/>
        </w:rPr>
        <w:t>元。</w:t>
      </w:r>
    </w:p>
    <w:p w:rsidR="0013012C" w:rsidRPr="00F8718B" w:rsidRDefault="0013012C" w:rsidP="003425FD">
      <w:pPr>
        <w:pStyle w:val="a5"/>
        <w:spacing w:line="520" w:lineRule="exact"/>
        <w:ind w:leftChars="300" w:left="1662" w:hangingChars="200" w:hanging="665"/>
        <w:jc w:val="both"/>
        <w:rPr>
          <w:b w:val="0"/>
        </w:rPr>
      </w:pPr>
      <w:r w:rsidRPr="00F8718B">
        <w:rPr>
          <w:rFonts w:hint="eastAsia"/>
          <w:b w:val="0"/>
        </w:rPr>
        <w:t>(</w:t>
      </w:r>
      <w:r w:rsidRPr="00F8718B">
        <w:rPr>
          <w:rFonts w:hint="eastAsia"/>
          <w:b w:val="0"/>
        </w:rPr>
        <w:t>三</w:t>
      </w:r>
      <w:r w:rsidRPr="00F8718B">
        <w:rPr>
          <w:rFonts w:hint="eastAsia"/>
          <w:b w:val="0"/>
        </w:rPr>
        <w:t>)</w:t>
      </w:r>
      <w:r w:rsidRPr="00F8718B">
        <w:rPr>
          <w:rFonts w:hint="eastAsia"/>
          <w:b w:val="0"/>
        </w:rPr>
        <w:t>生產成本部分：隨同營業總支出審查結果調整。</w:t>
      </w:r>
    </w:p>
    <w:p w:rsidR="0013012C" w:rsidRPr="00F8718B" w:rsidRDefault="0013012C" w:rsidP="005607BA">
      <w:pPr>
        <w:pStyle w:val="a5"/>
        <w:spacing w:line="520" w:lineRule="exact"/>
        <w:ind w:leftChars="300" w:left="1662" w:hangingChars="200" w:hanging="665"/>
        <w:jc w:val="both"/>
        <w:rPr>
          <w:b w:val="0"/>
        </w:rPr>
      </w:pPr>
      <w:r w:rsidRPr="00F8718B">
        <w:rPr>
          <w:rFonts w:hint="eastAsia"/>
          <w:b w:val="0"/>
        </w:rPr>
        <w:t>(</w:t>
      </w:r>
      <w:r w:rsidRPr="00F8718B">
        <w:rPr>
          <w:rFonts w:hint="eastAsia"/>
          <w:b w:val="0"/>
        </w:rPr>
        <w:t>四</w:t>
      </w:r>
      <w:r w:rsidRPr="00F8718B">
        <w:rPr>
          <w:rFonts w:hint="eastAsia"/>
          <w:b w:val="0"/>
        </w:rPr>
        <w:t>)</w:t>
      </w:r>
      <w:r w:rsidRPr="00F8718B">
        <w:rPr>
          <w:rFonts w:hint="eastAsia"/>
          <w:b w:val="0"/>
        </w:rPr>
        <w:t>轉投資計畫部分：</w:t>
      </w:r>
      <w:proofErr w:type="gramStart"/>
      <w:r w:rsidR="008475D7" w:rsidRPr="00F8718B">
        <w:rPr>
          <w:rFonts w:hint="eastAsia"/>
          <w:b w:val="0"/>
        </w:rPr>
        <w:t>無列數</w:t>
      </w:r>
      <w:proofErr w:type="gramEnd"/>
      <w:r w:rsidRPr="00F8718B">
        <w:rPr>
          <w:rFonts w:hint="eastAsia"/>
          <w:b w:val="0"/>
        </w:rPr>
        <w:t>。</w:t>
      </w:r>
    </w:p>
    <w:p w:rsidR="0013012C" w:rsidRPr="00F8718B" w:rsidRDefault="0013012C" w:rsidP="00DA1D17">
      <w:pPr>
        <w:pStyle w:val="a5"/>
        <w:spacing w:line="520" w:lineRule="exact"/>
        <w:ind w:leftChars="299" w:left="1549" w:hangingChars="167" w:hanging="555"/>
        <w:jc w:val="both"/>
        <w:rPr>
          <w:b w:val="0"/>
        </w:rPr>
      </w:pPr>
      <w:r w:rsidRPr="00F8718B">
        <w:rPr>
          <w:rFonts w:hint="eastAsia"/>
          <w:b w:val="0"/>
        </w:rPr>
        <w:t>(</w:t>
      </w:r>
      <w:r w:rsidRPr="00F8718B">
        <w:rPr>
          <w:rFonts w:hint="eastAsia"/>
          <w:b w:val="0"/>
        </w:rPr>
        <w:t>五</w:t>
      </w:r>
      <w:r w:rsidRPr="00F8718B">
        <w:rPr>
          <w:rFonts w:hint="eastAsia"/>
          <w:b w:val="0"/>
        </w:rPr>
        <w:t>)</w:t>
      </w:r>
      <w:r w:rsidRPr="00F8718B">
        <w:rPr>
          <w:rFonts w:hint="eastAsia"/>
          <w:b w:val="0"/>
        </w:rPr>
        <w:t>重大之建設事業部分：</w:t>
      </w:r>
      <w:r w:rsidR="00DA1D17" w:rsidRPr="00F8718B">
        <w:rPr>
          <w:rFonts w:hint="eastAsia"/>
          <w:b w:val="0"/>
        </w:rPr>
        <w:t>原列</w:t>
      </w:r>
      <w:r w:rsidR="00DA1D17" w:rsidRPr="00F8718B">
        <w:rPr>
          <w:rFonts w:hint="eastAsia"/>
          <w:b w:val="0"/>
        </w:rPr>
        <w:t>1,319</w:t>
      </w:r>
      <w:r w:rsidR="00DA1D17" w:rsidRPr="00F8718B">
        <w:rPr>
          <w:rFonts w:hint="eastAsia"/>
          <w:b w:val="0"/>
        </w:rPr>
        <w:t>億</w:t>
      </w:r>
      <w:r w:rsidR="00DA1D17" w:rsidRPr="00F8718B">
        <w:rPr>
          <w:rFonts w:hint="eastAsia"/>
          <w:b w:val="0"/>
        </w:rPr>
        <w:t>9,682</w:t>
      </w:r>
      <w:r w:rsidR="00DA1D17" w:rsidRPr="00F8718B">
        <w:rPr>
          <w:rFonts w:hint="eastAsia"/>
          <w:b w:val="0"/>
        </w:rPr>
        <w:t>萬</w:t>
      </w:r>
      <w:r w:rsidR="00DA1D17" w:rsidRPr="00F8718B">
        <w:rPr>
          <w:rFonts w:hint="eastAsia"/>
          <w:b w:val="0"/>
        </w:rPr>
        <w:t>5,000</w:t>
      </w:r>
      <w:r w:rsidR="00DA1D17" w:rsidRPr="00F8718B">
        <w:rPr>
          <w:rFonts w:hint="eastAsia"/>
          <w:b w:val="0"/>
        </w:rPr>
        <w:t>元，減</w:t>
      </w:r>
      <w:r w:rsidR="00DA1D17" w:rsidRPr="00F8718B">
        <w:rPr>
          <w:rFonts w:hint="eastAsia"/>
          <w:b w:val="0"/>
        </w:rPr>
        <w:lastRenderedPageBreak/>
        <w:t>列</w:t>
      </w:r>
      <w:r w:rsidR="007F1AA7">
        <w:rPr>
          <w:rFonts w:hint="eastAsia"/>
          <w:b w:val="0"/>
        </w:rPr>
        <w:t>繼續計畫項下</w:t>
      </w:r>
      <w:r w:rsidR="00DA1D17" w:rsidRPr="00F8718B">
        <w:rPr>
          <w:rFonts w:hint="eastAsia"/>
          <w:b w:val="0"/>
        </w:rPr>
        <w:t>「深澳電廠更新擴建計畫」</w:t>
      </w:r>
      <w:r w:rsidR="00DA1D17" w:rsidRPr="00F8718B">
        <w:rPr>
          <w:rFonts w:hint="eastAsia"/>
          <w:b w:val="0"/>
        </w:rPr>
        <w:t>500</w:t>
      </w:r>
      <w:r w:rsidR="00DA1D17" w:rsidRPr="00F8718B">
        <w:rPr>
          <w:rFonts w:hint="eastAsia"/>
          <w:b w:val="0"/>
        </w:rPr>
        <w:t>萬元、「大林電廠更新改建計畫」</w:t>
      </w:r>
      <w:r w:rsidR="00DA1D17" w:rsidRPr="00F8718B">
        <w:rPr>
          <w:rFonts w:hint="eastAsia"/>
          <w:b w:val="0"/>
        </w:rPr>
        <w:t>6</w:t>
      </w:r>
      <w:r w:rsidR="00DA1D17" w:rsidRPr="00F8718B">
        <w:rPr>
          <w:rFonts w:hint="eastAsia"/>
          <w:b w:val="0"/>
        </w:rPr>
        <w:t>億元、「通霄電廠更新擴建計畫」</w:t>
      </w:r>
      <w:r w:rsidR="00DA1D17" w:rsidRPr="00F8718B">
        <w:rPr>
          <w:rFonts w:hint="eastAsia"/>
          <w:b w:val="0"/>
        </w:rPr>
        <w:t>8</w:t>
      </w:r>
      <w:r w:rsidR="00DA1D17" w:rsidRPr="00F8718B">
        <w:rPr>
          <w:rFonts w:hint="eastAsia"/>
          <w:b w:val="0"/>
        </w:rPr>
        <w:t>億元、「風力發電第四期計畫</w:t>
      </w:r>
      <w:r w:rsidR="007F1AA7" w:rsidRPr="00F8718B">
        <w:rPr>
          <w:rFonts w:hint="eastAsia"/>
          <w:b w:val="0"/>
        </w:rPr>
        <w:t>」</w:t>
      </w:r>
      <w:r w:rsidR="00DA1D17" w:rsidRPr="00F8718B">
        <w:rPr>
          <w:rFonts w:hint="eastAsia"/>
          <w:b w:val="0"/>
        </w:rPr>
        <w:t>、</w:t>
      </w:r>
      <w:r w:rsidR="007F1AA7" w:rsidRPr="00F8718B">
        <w:rPr>
          <w:rFonts w:hint="eastAsia"/>
          <w:b w:val="0"/>
        </w:rPr>
        <w:t>「</w:t>
      </w:r>
      <w:r w:rsidR="00DA1D17" w:rsidRPr="00F8718B">
        <w:rPr>
          <w:rFonts w:hint="eastAsia"/>
          <w:b w:val="0"/>
        </w:rPr>
        <w:t>澎湖</w:t>
      </w:r>
      <w:proofErr w:type="gramStart"/>
      <w:r w:rsidR="00DA1D17" w:rsidRPr="00F8718B">
        <w:rPr>
          <w:rFonts w:hint="eastAsia"/>
          <w:b w:val="0"/>
        </w:rPr>
        <w:t>低碳島風力發電</w:t>
      </w:r>
      <w:proofErr w:type="gramEnd"/>
      <w:r w:rsidR="00DA1D17" w:rsidRPr="00F8718B">
        <w:rPr>
          <w:rFonts w:hint="eastAsia"/>
          <w:b w:val="0"/>
        </w:rPr>
        <w:t>計畫</w:t>
      </w:r>
      <w:r w:rsidR="007F1AA7" w:rsidRPr="00F8718B">
        <w:rPr>
          <w:rFonts w:hint="eastAsia"/>
          <w:b w:val="0"/>
        </w:rPr>
        <w:t>」</w:t>
      </w:r>
      <w:r w:rsidR="00DA1D17" w:rsidRPr="00F8718B">
        <w:rPr>
          <w:rFonts w:hint="eastAsia"/>
          <w:b w:val="0"/>
        </w:rPr>
        <w:t>及</w:t>
      </w:r>
      <w:r w:rsidR="007F1AA7" w:rsidRPr="00F8718B">
        <w:rPr>
          <w:rFonts w:hint="eastAsia"/>
          <w:b w:val="0"/>
        </w:rPr>
        <w:t>「</w:t>
      </w:r>
      <w:r w:rsidR="00DA1D17" w:rsidRPr="00F8718B">
        <w:rPr>
          <w:rFonts w:hint="eastAsia"/>
          <w:b w:val="0"/>
        </w:rPr>
        <w:t>太陽光電第一期計畫」</w:t>
      </w:r>
      <w:r w:rsidR="007F1AA7">
        <w:rPr>
          <w:rFonts w:hint="eastAsia"/>
          <w:b w:val="0"/>
        </w:rPr>
        <w:t>共</w:t>
      </w:r>
      <w:r w:rsidR="00DA1D17" w:rsidRPr="00F8718B">
        <w:rPr>
          <w:rFonts w:hint="eastAsia"/>
          <w:b w:val="0"/>
        </w:rPr>
        <w:t>7</w:t>
      </w:r>
      <w:r w:rsidR="00DA1D17" w:rsidRPr="00F8718B">
        <w:rPr>
          <w:rFonts w:hint="eastAsia"/>
          <w:b w:val="0"/>
        </w:rPr>
        <w:t>億元、「第七輸變電計畫」</w:t>
      </w:r>
      <w:r w:rsidR="00DA1D17" w:rsidRPr="00F8718B">
        <w:rPr>
          <w:rFonts w:hint="eastAsia"/>
          <w:b w:val="0"/>
        </w:rPr>
        <w:t>10</w:t>
      </w:r>
      <w:r w:rsidR="00DA1D17" w:rsidRPr="00F8718B">
        <w:rPr>
          <w:rFonts w:hint="eastAsia"/>
          <w:b w:val="0"/>
        </w:rPr>
        <w:t>億元，共計減列</w:t>
      </w:r>
      <w:r w:rsidR="00DA1D17" w:rsidRPr="00F8718B">
        <w:rPr>
          <w:rFonts w:hint="eastAsia"/>
          <w:b w:val="0"/>
        </w:rPr>
        <w:t>31</w:t>
      </w:r>
      <w:r w:rsidR="00DA1D17" w:rsidRPr="00F8718B">
        <w:rPr>
          <w:rFonts w:hint="eastAsia"/>
          <w:b w:val="0"/>
        </w:rPr>
        <w:t>億</w:t>
      </w:r>
      <w:r w:rsidR="00DA1D17" w:rsidRPr="00F8718B">
        <w:rPr>
          <w:rFonts w:hint="eastAsia"/>
          <w:b w:val="0"/>
        </w:rPr>
        <w:t>0,500</w:t>
      </w:r>
      <w:r w:rsidR="00DA1D17" w:rsidRPr="00F8718B">
        <w:rPr>
          <w:rFonts w:hint="eastAsia"/>
          <w:b w:val="0"/>
        </w:rPr>
        <w:t>萬元，其餘均</w:t>
      </w:r>
      <w:proofErr w:type="gramStart"/>
      <w:r w:rsidR="00DA1D17" w:rsidRPr="00F8718B">
        <w:rPr>
          <w:rFonts w:hint="eastAsia"/>
          <w:b w:val="0"/>
        </w:rPr>
        <w:t>照列</w:t>
      </w:r>
      <w:proofErr w:type="gramEnd"/>
      <w:r w:rsidR="00DA1D17" w:rsidRPr="00F8718B">
        <w:rPr>
          <w:rFonts w:hint="eastAsia"/>
          <w:b w:val="0"/>
        </w:rPr>
        <w:t>，改列為</w:t>
      </w:r>
      <w:r w:rsidR="00DA1D17" w:rsidRPr="00F8718B">
        <w:rPr>
          <w:rFonts w:hint="eastAsia"/>
          <w:b w:val="0"/>
        </w:rPr>
        <w:t>1,288</w:t>
      </w:r>
      <w:r w:rsidR="00DA1D17" w:rsidRPr="00F8718B">
        <w:rPr>
          <w:rFonts w:hint="eastAsia"/>
          <w:b w:val="0"/>
        </w:rPr>
        <w:t>億</w:t>
      </w:r>
      <w:r w:rsidR="00DA1D17" w:rsidRPr="00F8718B">
        <w:rPr>
          <w:rFonts w:hint="eastAsia"/>
          <w:b w:val="0"/>
        </w:rPr>
        <w:t>9,182</w:t>
      </w:r>
      <w:r w:rsidR="00DA1D17" w:rsidRPr="00F8718B">
        <w:rPr>
          <w:rFonts w:hint="eastAsia"/>
          <w:b w:val="0"/>
        </w:rPr>
        <w:t>萬</w:t>
      </w:r>
      <w:r w:rsidR="00DA1D17" w:rsidRPr="00F8718B">
        <w:rPr>
          <w:rFonts w:hint="eastAsia"/>
          <w:b w:val="0"/>
        </w:rPr>
        <w:t>5,000</w:t>
      </w:r>
      <w:r w:rsidR="00DA1D17" w:rsidRPr="00F8718B">
        <w:rPr>
          <w:rFonts w:hint="eastAsia"/>
          <w:b w:val="0"/>
        </w:rPr>
        <w:t>元。</w:t>
      </w:r>
    </w:p>
    <w:p w:rsidR="00236DAE" w:rsidRPr="00F8718B" w:rsidRDefault="00236DAE" w:rsidP="003425FD">
      <w:pPr>
        <w:pStyle w:val="a5"/>
        <w:spacing w:line="520" w:lineRule="exact"/>
        <w:ind w:leftChars="460" w:left="1529"/>
        <w:jc w:val="both"/>
        <w:rPr>
          <w:b w:val="0"/>
        </w:rPr>
      </w:pPr>
      <w:r w:rsidRPr="00F8718B">
        <w:rPr>
          <w:rFonts w:hint="eastAsia"/>
          <w:b w:val="0"/>
        </w:rPr>
        <w:t>本項通過決議</w:t>
      </w:r>
      <w:r w:rsidR="003425FD" w:rsidRPr="00F8718B">
        <w:rPr>
          <w:rFonts w:hint="eastAsia"/>
          <w:b w:val="0"/>
        </w:rPr>
        <w:t>1</w:t>
      </w:r>
      <w:r w:rsidRPr="00F8718B">
        <w:rPr>
          <w:rFonts w:hint="eastAsia"/>
          <w:b w:val="0"/>
        </w:rPr>
        <w:t>項：</w:t>
      </w:r>
      <w:r w:rsidRPr="00F8718B">
        <w:rPr>
          <w:b w:val="0"/>
        </w:rPr>
        <w:t xml:space="preserve"> </w:t>
      </w:r>
    </w:p>
    <w:p w:rsidR="00236DAE" w:rsidRPr="00F8718B" w:rsidRDefault="00236DAE" w:rsidP="003425FD">
      <w:pPr>
        <w:pStyle w:val="a5"/>
        <w:spacing w:line="520" w:lineRule="exact"/>
        <w:ind w:leftChars="460" w:left="1778" w:hangingChars="75" w:hanging="249"/>
        <w:jc w:val="both"/>
        <w:rPr>
          <w:b w:val="0"/>
        </w:rPr>
      </w:pPr>
      <w:r w:rsidRPr="00F8718B">
        <w:rPr>
          <w:rFonts w:hint="eastAsia"/>
          <w:b w:val="0"/>
        </w:rPr>
        <w:t>1</w:t>
      </w:r>
      <w:r w:rsidR="003425FD" w:rsidRPr="00F8718B">
        <w:rPr>
          <w:rFonts w:hint="eastAsia"/>
          <w:b w:val="0"/>
        </w:rPr>
        <w:t>.</w:t>
      </w:r>
      <w:r w:rsidR="00A350E4" w:rsidRPr="00F8718B">
        <w:rPr>
          <w:rFonts w:hint="eastAsia"/>
          <w:b w:val="0"/>
        </w:rPr>
        <w:t>查危險</w:t>
      </w:r>
      <w:r w:rsidR="005F39FA" w:rsidRPr="00F8718B">
        <w:rPr>
          <w:rFonts w:hint="eastAsia"/>
          <w:b w:val="0"/>
        </w:rPr>
        <w:t>核能四廠</w:t>
      </w:r>
      <w:r w:rsidR="00A350E4" w:rsidRPr="00F8718B">
        <w:rPr>
          <w:rFonts w:hint="eastAsia"/>
          <w:b w:val="0"/>
        </w:rPr>
        <w:t>雖暫時停工、封存，但後續若再啟封必將耗費巨資，並引發社會重大爭議；另查</w:t>
      </w:r>
      <w:r w:rsidR="007E4625" w:rsidRPr="00F8718B">
        <w:rPr>
          <w:rFonts w:hint="eastAsia"/>
          <w:b w:val="0"/>
        </w:rPr>
        <w:t>台灣電力股份有限公司</w:t>
      </w:r>
      <w:r w:rsidR="00A350E4" w:rsidRPr="00F8718B">
        <w:rPr>
          <w:rFonts w:hint="eastAsia"/>
          <w:b w:val="0"/>
        </w:rPr>
        <w:t>提出之封存經費，第</w:t>
      </w:r>
      <w:r w:rsidR="00A350E4" w:rsidRPr="00F8718B">
        <w:rPr>
          <w:rFonts w:hint="eastAsia"/>
          <w:b w:val="0"/>
        </w:rPr>
        <w:t>1</w:t>
      </w:r>
      <w:r w:rsidR="00A350E4" w:rsidRPr="00F8718B">
        <w:rPr>
          <w:rFonts w:hint="eastAsia"/>
          <w:b w:val="0"/>
        </w:rPr>
        <w:t>個年度即需</w:t>
      </w:r>
      <w:r w:rsidR="00A350E4" w:rsidRPr="00F8718B">
        <w:rPr>
          <w:rFonts w:hint="eastAsia"/>
          <w:b w:val="0"/>
        </w:rPr>
        <w:t>96.16</w:t>
      </w:r>
      <w:r w:rsidR="00A350E4" w:rsidRPr="00F8718B">
        <w:rPr>
          <w:rFonts w:hint="eastAsia"/>
          <w:b w:val="0"/>
        </w:rPr>
        <w:t>億元</w:t>
      </w:r>
      <w:r w:rsidR="00A350E4" w:rsidRPr="00F8718B">
        <w:rPr>
          <w:rFonts w:hint="eastAsia"/>
          <w:b w:val="0"/>
        </w:rPr>
        <w:t>(</w:t>
      </w:r>
      <w:r w:rsidR="00A350E4" w:rsidRPr="00F8718B">
        <w:rPr>
          <w:rFonts w:hint="eastAsia"/>
          <w:b w:val="0"/>
        </w:rPr>
        <w:t>含封存影響數</w:t>
      </w:r>
      <w:r w:rsidR="00A350E4" w:rsidRPr="00F8718B">
        <w:rPr>
          <w:rFonts w:hint="eastAsia"/>
          <w:b w:val="0"/>
        </w:rPr>
        <w:t>40.09</w:t>
      </w:r>
      <w:r w:rsidR="00A350E4" w:rsidRPr="00F8718B">
        <w:rPr>
          <w:rFonts w:hint="eastAsia"/>
          <w:b w:val="0"/>
        </w:rPr>
        <w:t>億元、封存用人費</w:t>
      </w:r>
      <w:r w:rsidR="00A350E4" w:rsidRPr="00F8718B">
        <w:rPr>
          <w:rFonts w:hint="eastAsia"/>
          <w:b w:val="0"/>
        </w:rPr>
        <w:t>7.82</w:t>
      </w:r>
      <w:r w:rsidR="00A350E4" w:rsidRPr="00F8718B">
        <w:rPr>
          <w:rFonts w:hint="eastAsia"/>
          <w:b w:val="0"/>
        </w:rPr>
        <w:t>億元、</w:t>
      </w:r>
      <w:r w:rsidR="005F39FA" w:rsidRPr="00F8718B">
        <w:rPr>
          <w:rFonts w:hint="eastAsia"/>
          <w:b w:val="0"/>
        </w:rPr>
        <w:t>核能四廠</w:t>
      </w:r>
      <w:r w:rsidR="00A350E4" w:rsidRPr="00F8718B">
        <w:rPr>
          <w:rFonts w:hint="eastAsia"/>
          <w:b w:val="0"/>
        </w:rPr>
        <w:t>建廠資金成本</w:t>
      </w:r>
      <w:r w:rsidR="00A350E4" w:rsidRPr="00F8718B">
        <w:rPr>
          <w:rFonts w:hint="eastAsia"/>
          <w:b w:val="0"/>
        </w:rPr>
        <w:t>48.25</w:t>
      </w:r>
      <w:r w:rsidR="00A350E4" w:rsidRPr="00F8718B">
        <w:rPr>
          <w:rFonts w:hint="eastAsia"/>
          <w:b w:val="0"/>
        </w:rPr>
        <w:t>億元</w:t>
      </w:r>
      <w:r w:rsidR="00A350E4" w:rsidRPr="00F8718B">
        <w:rPr>
          <w:rFonts w:hint="eastAsia"/>
          <w:b w:val="0"/>
        </w:rPr>
        <w:t>)</w:t>
      </w:r>
      <w:r w:rsidR="00A350E4" w:rsidRPr="00F8718B">
        <w:rPr>
          <w:rFonts w:hint="eastAsia"/>
          <w:b w:val="0"/>
        </w:rPr>
        <w:t>，封存</w:t>
      </w:r>
      <w:r w:rsidR="005F39FA" w:rsidRPr="00F8718B">
        <w:rPr>
          <w:rFonts w:hint="eastAsia"/>
          <w:b w:val="0"/>
        </w:rPr>
        <w:t>核能四廠</w:t>
      </w:r>
      <w:r w:rsidR="00A350E4" w:rsidRPr="00F8718B">
        <w:rPr>
          <w:rFonts w:hint="eastAsia"/>
          <w:b w:val="0"/>
        </w:rPr>
        <w:t>第</w:t>
      </w:r>
      <w:r w:rsidR="00A350E4" w:rsidRPr="00F8718B">
        <w:rPr>
          <w:rFonts w:hint="eastAsia"/>
          <w:b w:val="0"/>
        </w:rPr>
        <w:t>1</w:t>
      </w:r>
      <w:r w:rsidR="00A350E4" w:rsidRPr="00F8718B">
        <w:rPr>
          <w:rFonts w:hint="eastAsia"/>
          <w:b w:val="0"/>
        </w:rPr>
        <w:t>個年度居然就要近百億元，且實際封存計畫進行後，不知還會有多少預算黑洞；危險</w:t>
      </w:r>
      <w:r w:rsidR="005F39FA" w:rsidRPr="00F8718B">
        <w:rPr>
          <w:rFonts w:hint="eastAsia"/>
          <w:b w:val="0"/>
        </w:rPr>
        <w:t>核能四廠</w:t>
      </w:r>
      <w:r w:rsidR="00A350E4" w:rsidRPr="00F8718B">
        <w:rPr>
          <w:rFonts w:hint="eastAsia"/>
          <w:b w:val="0"/>
        </w:rPr>
        <w:t>自設計伊始至停工封存，外在的斷層、海底火山威脅依舊，且</w:t>
      </w:r>
      <w:r w:rsidR="005F39FA" w:rsidRPr="00F8718B">
        <w:rPr>
          <w:rFonts w:hint="eastAsia"/>
          <w:b w:val="0"/>
        </w:rPr>
        <w:t>核能四廠</w:t>
      </w:r>
      <w:r w:rsidR="00A350E4" w:rsidRPr="00F8718B">
        <w:rPr>
          <w:rFonts w:hint="eastAsia"/>
          <w:b w:val="0"/>
        </w:rPr>
        <w:t>之設計、施工、品保、安檢等，更是問題重重、積弊難解，</w:t>
      </w:r>
      <w:proofErr w:type="gramStart"/>
      <w:r w:rsidR="00A350E4" w:rsidRPr="00F8718B">
        <w:rPr>
          <w:rFonts w:hint="eastAsia"/>
          <w:b w:val="0"/>
        </w:rPr>
        <w:t>爰</w:t>
      </w:r>
      <w:proofErr w:type="gramEnd"/>
      <w:r w:rsidR="00A350E4" w:rsidRPr="00F8718B">
        <w:rPr>
          <w:rFonts w:hint="eastAsia"/>
          <w:b w:val="0"/>
        </w:rPr>
        <w:t>針對固定資產之建設改良擴充</w:t>
      </w:r>
      <w:r w:rsidR="00E57108" w:rsidRPr="00F8718B">
        <w:rPr>
          <w:rFonts w:hint="eastAsia"/>
          <w:color w:val="000000" w:themeColor="text1"/>
        </w:rPr>
        <w:t>－</w:t>
      </w:r>
      <w:r w:rsidR="00A350E4" w:rsidRPr="00F8718B">
        <w:rPr>
          <w:rFonts w:hint="eastAsia"/>
          <w:b w:val="0"/>
        </w:rPr>
        <w:t>繼續計畫</w:t>
      </w:r>
      <w:r w:rsidR="00E57108" w:rsidRPr="00F8718B">
        <w:rPr>
          <w:rFonts w:hint="eastAsia"/>
          <w:color w:val="000000" w:themeColor="text1"/>
        </w:rPr>
        <w:t>－</w:t>
      </w:r>
      <w:r w:rsidR="00A350E4" w:rsidRPr="00F8718B">
        <w:rPr>
          <w:rFonts w:hint="eastAsia"/>
          <w:b w:val="0"/>
        </w:rPr>
        <w:t>核能四廠第一、二號機發電工程計畫</w:t>
      </w:r>
      <w:proofErr w:type="gramStart"/>
      <w:r w:rsidR="00A350E4" w:rsidRPr="00F8718B">
        <w:rPr>
          <w:rFonts w:hint="eastAsia"/>
          <w:b w:val="0"/>
        </w:rPr>
        <w:t>103</w:t>
      </w:r>
      <w:proofErr w:type="gramEnd"/>
      <w:r w:rsidR="00A350E4" w:rsidRPr="00F8718B">
        <w:rPr>
          <w:rFonts w:hint="eastAsia"/>
          <w:b w:val="0"/>
        </w:rPr>
        <w:t>年度</w:t>
      </w:r>
      <w:r w:rsidR="00522F6C">
        <w:rPr>
          <w:rFonts w:hint="eastAsia"/>
          <w:b w:val="0"/>
        </w:rPr>
        <w:t>預算</w:t>
      </w:r>
      <w:r w:rsidR="00A350E4" w:rsidRPr="00F8718B">
        <w:rPr>
          <w:rFonts w:hint="eastAsia"/>
          <w:b w:val="0"/>
        </w:rPr>
        <w:t>編列</w:t>
      </w:r>
      <w:r w:rsidR="00A350E4" w:rsidRPr="00F8718B">
        <w:rPr>
          <w:rFonts w:hint="eastAsia"/>
          <w:b w:val="0"/>
        </w:rPr>
        <w:t>81</w:t>
      </w:r>
      <w:r w:rsidR="00A350E4" w:rsidRPr="00F8718B">
        <w:rPr>
          <w:rFonts w:hint="eastAsia"/>
          <w:b w:val="0"/>
        </w:rPr>
        <w:t>億</w:t>
      </w:r>
      <w:r w:rsidR="00A350E4" w:rsidRPr="00F8718B">
        <w:rPr>
          <w:rFonts w:hint="eastAsia"/>
          <w:b w:val="0"/>
        </w:rPr>
        <w:t>2</w:t>
      </w:r>
      <w:r w:rsidR="007454D8" w:rsidRPr="00F8718B">
        <w:rPr>
          <w:rFonts w:hint="eastAsia"/>
          <w:b w:val="0"/>
        </w:rPr>
        <w:t>,</w:t>
      </w:r>
      <w:r w:rsidR="00A350E4" w:rsidRPr="00F8718B">
        <w:rPr>
          <w:rFonts w:hint="eastAsia"/>
          <w:b w:val="0"/>
        </w:rPr>
        <w:t>327</w:t>
      </w:r>
      <w:r w:rsidR="00A350E4" w:rsidRPr="00F8718B">
        <w:rPr>
          <w:rFonts w:hint="eastAsia"/>
          <w:b w:val="0"/>
        </w:rPr>
        <w:t>萬</w:t>
      </w:r>
      <w:r w:rsidR="00A350E4" w:rsidRPr="00F8718B">
        <w:rPr>
          <w:rFonts w:hint="eastAsia"/>
          <w:b w:val="0"/>
        </w:rPr>
        <w:t>9</w:t>
      </w:r>
      <w:r w:rsidR="007454D8" w:rsidRPr="00F8718B">
        <w:rPr>
          <w:rFonts w:hint="eastAsia"/>
          <w:b w:val="0"/>
        </w:rPr>
        <w:t>,000</w:t>
      </w:r>
      <w:r w:rsidR="00A350E4" w:rsidRPr="00F8718B">
        <w:rPr>
          <w:rFonts w:hint="eastAsia"/>
          <w:b w:val="0"/>
        </w:rPr>
        <w:t>元，除為因應安全檢測已動支、已發生權責者外，其餘全數刪除，並要求經濟部及</w:t>
      </w:r>
      <w:r w:rsidR="006C13A8" w:rsidRPr="00F8718B">
        <w:rPr>
          <w:rFonts w:hint="eastAsia"/>
          <w:b w:val="0"/>
        </w:rPr>
        <w:t>台灣電力股份有限公司</w:t>
      </w:r>
      <w:r w:rsidR="00A350E4" w:rsidRPr="00F8718B">
        <w:rPr>
          <w:rFonts w:hint="eastAsia"/>
          <w:b w:val="0"/>
        </w:rPr>
        <w:t>於未來年度於台灣電力股份有限公司附屬單位預算「業務計畫」項下不得繼續列有「核能四廠第一、二號機發電工程計畫」，</w:t>
      </w:r>
      <w:r w:rsidR="007454D8" w:rsidRPr="00F8718B">
        <w:rPr>
          <w:rFonts w:hint="eastAsia"/>
          <w:b w:val="0"/>
        </w:rPr>
        <w:t>建請評估</w:t>
      </w:r>
      <w:r w:rsidR="00A350E4" w:rsidRPr="00F8718B">
        <w:rPr>
          <w:rFonts w:hint="eastAsia"/>
          <w:b w:val="0"/>
        </w:rPr>
        <w:t>將</w:t>
      </w:r>
      <w:r w:rsidR="005F39FA" w:rsidRPr="00F8718B">
        <w:rPr>
          <w:rFonts w:hint="eastAsia"/>
          <w:b w:val="0"/>
        </w:rPr>
        <w:t>核能四廠</w:t>
      </w:r>
      <w:r w:rsidR="00A350E4" w:rsidRPr="00F8718B">
        <w:rPr>
          <w:rFonts w:hint="eastAsia"/>
          <w:b w:val="0"/>
        </w:rPr>
        <w:t>轉變為非核能發電之</w:t>
      </w:r>
      <w:r w:rsidR="007454D8" w:rsidRPr="00F8718B">
        <w:rPr>
          <w:rFonts w:hint="eastAsia"/>
          <w:b w:val="0"/>
        </w:rPr>
        <w:t>可行性</w:t>
      </w:r>
      <w:r w:rsidRPr="00F8718B">
        <w:rPr>
          <w:rFonts w:hint="eastAsia"/>
          <w:b w:val="0"/>
        </w:rPr>
        <w:t>。</w:t>
      </w:r>
    </w:p>
    <w:p w:rsidR="00236DAE" w:rsidRPr="00F8718B" w:rsidRDefault="00236DAE" w:rsidP="00236DAE">
      <w:pPr>
        <w:pStyle w:val="af5"/>
        <w:spacing w:line="520" w:lineRule="exact"/>
        <w:ind w:rightChars="300" w:right="997"/>
        <w:rPr>
          <w:color w:val="auto"/>
        </w:rPr>
      </w:pPr>
      <w:r w:rsidRPr="00F8718B">
        <w:rPr>
          <w:color w:val="auto"/>
        </w:rPr>
        <w:t>提案人：</w:t>
      </w:r>
      <w:r w:rsidR="007454D8" w:rsidRPr="00F8718B">
        <w:rPr>
          <w:rFonts w:hint="eastAsia"/>
          <w:color w:val="auto"/>
        </w:rPr>
        <w:t>蘇震清</w:t>
      </w:r>
      <w:r w:rsidRPr="00F8718B">
        <w:rPr>
          <w:rFonts w:hint="eastAsia"/>
          <w:color w:val="auto"/>
        </w:rPr>
        <w:t xml:space="preserve"> </w:t>
      </w:r>
    </w:p>
    <w:p w:rsidR="007454D8" w:rsidRPr="00F8718B" w:rsidRDefault="007454D8" w:rsidP="00236DAE">
      <w:pPr>
        <w:pStyle w:val="af5"/>
        <w:spacing w:line="520" w:lineRule="exact"/>
        <w:ind w:rightChars="300" w:right="997"/>
        <w:rPr>
          <w:color w:val="auto"/>
        </w:rPr>
      </w:pPr>
      <w:r w:rsidRPr="00F8718B">
        <w:rPr>
          <w:rFonts w:hint="eastAsia"/>
          <w:color w:val="auto"/>
        </w:rPr>
        <w:t>連署人：黃偉哲</w:t>
      </w:r>
      <w:r w:rsidRPr="00F8718B">
        <w:rPr>
          <w:rFonts w:hint="eastAsia"/>
          <w:color w:val="auto"/>
        </w:rPr>
        <w:t xml:space="preserve">  </w:t>
      </w:r>
      <w:r w:rsidRPr="00F8718B">
        <w:rPr>
          <w:rFonts w:hint="eastAsia"/>
          <w:color w:val="auto"/>
        </w:rPr>
        <w:t>陳明文</w:t>
      </w:r>
    </w:p>
    <w:p w:rsidR="0013012C" w:rsidRPr="00F8718B" w:rsidRDefault="0013012C" w:rsidP="006C25AC">
      <w:pPr>
        <w:pStyle w:val="a5"/>
        <w:spacing w:line="520" w:lineRule="exact"/>
        <w:ind w:leftChars="299" w:left="1562" w:hangingChars="171" w:hanging="568"/>
        <w:jc w:val="both"/>
        <w:rPr>
          <w:b w:val="0"/>
        </w:rPr>
      </w:pPr>
      <w:r w:rsidRPr="00F8718B">
        <w:rPr>
          <w:rFonts w:hint="eastAsia"/>
          <w:b w:val="0"/>
        </w:rPr>
        <w:t>(</w:t>
      </w:r>
      <w:r w:rsidRPr="00F8718B">
        <w:rPr>
          <w:rFonts w:hint="eastAsia"/>
          <w:b w:val="0"/>
        </w:rPr>
        <w:t>六</w:t>
      </w:r>
      <w:r w:rsidRPr="00F8718B">
        <w:rPr>
          <w:rFonts w:hint="eastAsia"/>
          <w:b w:val="0"/>
        </w:rPr>
        <w:t>)</w:t>
      </w:r>
      <w:r w:rsidRPr="00F8718B">
        <w:rPr>
          <w:rFonts w:hint="eastAsia"/>
          <w:b w:val="0"/>
        </w:rPr>
        <w:t>資金運用部分：</w:t>
      </w:r>
      <w:r w:rsidR="008475D7" w:rsidRPr="00F8718B">
        <w:rPr>
          <w:rFonts w:hint="eastAsia"/>
          <w:b w:val="0"/>
        </w:rPr>
        <w:t>應依據營業收支、生產成本、盈虧撥補、轉投資及重大之建設事業等項之審查結果，隨同調整</w:t>
      </w:r>
      <w:r w:rsidRPr="00F8718B">
        <w:rPr>
          <w:rFonts w:hint="eastAsia"/>
          <w:b w:val="0"/>
        </w:rPr>
        <w:t>。</w:t>
      </w:r>
    </w:p>
    <w:p w:rsidR="0013012C" w:rsidRPr="00F8718B" w:rsidRDefault="0013012C" w:rsidP="005607BA">
      <w:pPr>
        <w:pStyle w:val="a5"/>
        <w:spacing w:line="520" w:lineRule="exact"/>
        <w:ind w:leftChars="300" w:left="1662" w:hangingChars="200" w:hanging="665"/>
        <w:jc w:val="both"/>
        <w:rPr>
          <w:b w:val="0"/>
        </w:rPr>
      </w:pPr>
      <w:r w:rsidRPr="00F8718B">
        <w:rPr>
          <w:rFonts w:hint="eastAsia"/>
          <w:b w:val="0"/>
        </w:rPr>
        <w:lastRenderedPageBreak/>
        <w:t>(</w:t>
      </w:r>
      <w:r w:rsidRPr="00F8718B">
        <w:rPr>
          <w:rFonts w:hint="eastAsia"/>
          <w:b w:val="0"/>
        </w:rPr>
        <w:t>七</w:t>
      </w:r>
      <w:r w:rsidRPr="00F8718B">
        <w:rPr>
          <w:rFonts w:hint="eastAsia"/>
          <w:b w:val="0"/>
        </w:rPr>
        <w:t>)</w:t>
      </w:r>
      <w:r w:rsidRPr="00F8718B">
        <w:rPr>
          <w:rFonts w:hint="eastAsia"/>
          <w:b w:val="0"/>
        </w:rPr>
        <w:t>補辦預算部分：</w:t>
      </w:r>
      <w:proofErr w:type="gramStart"/>
      <w:r w:rsidR="008475D7" w:rsidRPr="00F8718B">
        <w:rPr>
          <w:rFonts w:hint="eastAsia"/>
          <w:b w:val="0"/>
        </w:rPr>
        <w:t>無列數</w:t>
      </w:r>
      <w:proofErr w:type="gramEnd"/>
      <w:r w:rsidRPr="00F8718B">
        <w:rPr>
          <w:rFonts w:hint="eastAsia"/>
          <w:b w:val="0"/>
        </w:rPr>
        <w:t>。</w:t>
      </w:r>
    </w:p>
    <w:p w:rsidR="00CE348C" w:rsidRPr="00F8718B" w:rsidRDefault="00CE348C" w:rsidP="005607BA">
      <w:pPr>
        <w:pStyle w:val="a5"/>
        <w:spacing w:line="520" w:lineRule="exact"/>
        <w:ind w:leftChars="300" w:left="1662" w:hangingChars="200" w:hanging="665"/>
        <w:jc w:val="both"/>
        <w:rPr>
          <w:b w:val="0"/>
        </w:rPr>
      </w:pPr>
      <w:r w:rsidRPr="00F8718B">
        <w:rPr>
          <w:rFonts w:hint="eastAsia"/>
          <w:b w:val="0"/>
        </w:rPr>
        <w:t>(</w:t>
      </w:r>
      <w:r w:rsidRPr="00F8718B">
        <w:rPr>
          <w:rFonts w:hint="eastAsia"/>
          <w:b w:val="0"/>
        </w:rPr>
        <w:t>八</w:t>
      </w:r>
      <w:r w:rsidRPr="00F8718B">
        <w:rPr>
          <w:rFonts w:hint="eastAsia"/>
          <w:b w:val="0"/>
        </w:rPr>
        <w:t>)</w:t>
      </w:r>
      <w:r w:rsidRPr="00F8718B">
        <w:rPr>
          <w:rFonts w:hint="eastAsia"/>
          <w:b w:val="0"/>
        </w:rPr>
        <w:t>通過決議</w:t>
      </w:r>
      <w:r w:rsidR="00DF5BBF" w:rsidRPr="00F8718B">
        <w:rPr>
          <w:rFonts w:hint="eastAsia"/>
          <w:b w:val="0"/>
        </w:rPr>
        <w:t>3</w:t>
      </w:r>
      <w:r w:rsidR="00A96422" w:rsidRPr="00F8718B">
        <w:rPr>
          <w:rFonts w:hint="eastAsia"/>
          <w:b w:val="0"/>
        </w:rPr>
        <w:t>1</w:t>
      </w:r>
      <w:r w:rsidRPr="00F8718B">
        <w:rPr>
          <w:rFonts w:hint="eastAsia"/>
          <w:b w:val="0"/>
        </w:rPr>
        <w:t>項：</w:t>
      </w:r>
    </w:p>
    <w:p w:rsidR="00CE348C" w:rsidRPr="00F8718B" w:rsidRDefault="00CE348C" w:rsidP="00443680">
      <w:pPr>
        <w:pStyle w:val="a5"/>
        <w:kinsoku w:val="0"/>
        <w:overflowPunct w:val="0"/>
        <w:autoSpaceDE w:val="0"/>
        <w:autoSpaceDN w:val="0"/>
        <w:spacing w:line="520" w:lineRule="exact"/>
        <w:ind w:leftChars="463" w:left="1792" w:hangingChars="76" w:hanging="253"/>
        <w:jc w:val="both"/>
        <w:rPr>
          <w:b w:val="0"/>
        </w:rPr>
      </w:pPr>
      <w:r w:rsidRPr="00F8718B">
        <w:rPr>
          <w:rFonts w:hint="eastAsia"/>
          <w:b w:val="0"/>
        </w:rPr>
        <w:t>1.</w:t>
      </w:r>
      <w:r w:rsidR="00F25FE0" w:rsidRPr="00F8718B">
        <w:rPr>
          <w:rFonts w:hint="eastAsia"/>
          <w:b w:val="0"/>
        </w:rPr>
        <w:t>請</w:t>
      </w:r>
      <w:r w:rsidR="005E0DAE" w:rsidRPr="00F8718B">
        <w:rPr>
          <w:rFonts w:hint="eastAsia"/>
          <w:b w:val="0"/>
        </w:rPr>
        <w:t>台灣電力股份有限公司</w:t>
      </w:r>
      <w:r w:rsidR="00F25FE0" w:rsidRPr="00F8718B">
        <w:rPr>
          <w:rFonts w:hint="eastAsia"/>
          <w:b w:val="0"/>
        </w:rPr>
        <w:t>於</w:t>
      </w:r>
      <w:r w:rsidR="00F25FE0" w:rsidRPr="00F8718B">
        <w:rPr>
          <w:rFonts w:hint="eastAsia"/>
          <w:b w:val="0"/>
        </w:rPr>
        <w:t>103</w:t>
      </w:r>
      <w:r w:rsidR="00F25FE0" w:rsidRPr="00F8718B">
        <w:rPr>
          <w:rFonts w:hint="eastAsia"/>
          <w:b w:val="0"/>
        </w:rPr>
        <w:t>年</w:t>
      </w:r>
      <w:r w:rsidR="00F25FE0" w:rsidRPr="00F8718B">
        <w:rPr>
          <w:rFonts w:hint="eastAsia"/>
          <w:b w:val="0"/>
        </w:rPr>
        <w:t>12</w:t>
      </w:r>
      <w:r w:rsidR="00F25FE0" w:rsidRPr="00F8718B">
        <w:rPr>
          <w:rFonts w:hint="eastAsia"/>
          <w:b w:val="0"/>
        </w:rPr>
        <w:t>月底將</w:t>
      </w:r>
      <w:proofErr w:type="gramStart"/>
      <w:r w:rsidR="00F25FE0" w:rsidRPr="00F8718B">
        <w:rPr>
          <w:rFonts w:hint="eastAsia"/>
          <w:b w:val="0"/>
        </w:rPr>
        <w:t>104</w:t>
      </w:r>
      <w:proofErr w:type="gramEnd"/>
      <w:r w:rsidR="00F25FE0" w:rsidRPr="00F8718B">
        <w:rPr>
          <w:rFonts w:hint="eastAsia"/>
          <w:b w:val="0"/>
        </w:rPr>
        <w:t>年度民營電廠購電計畫及相關預算資料送</w:t>
      </w:r>
      <w:r w:rsidR="00E373EF" w:rsidRPr="00F8718B">
        <w:rPr>
          <w:rFonts w:hint="eastAsia"/>
          <w:b w:val="0"/>
        </w:rPr>
        <w:t>立法院</w:t>
      </w:r>
      <w:r w:rsidR="00FA7833" w:rsidRPr="00F8718B">
        <w:rPr>
          <w:rFonts w:hint="eastAsia"/>
          <w:b w:val="0"/>
        </w:rPr>
        <w:t>經濟委員會</w:t>
      </w:r>
      <w:r w:rsidR="00947DB1" w:rsidRPr="00F8718B">
        <w:rPr>
          <w:rFonts w:hint="eastAsia"/>
          <w:b w:val="0"/>
        </w:rPr>
        <w:t>。</w:t>
      </w:r>
    </w:p>
    <w:p w:rsidR="007D5975" w:rsidRPr="00F8718B" w:rsidRDefault="006D4C75" w:rsidP="005607BA">
      <w:pPr>
        <w:pStyle w:val="af5"/>
        <w:spacing w:line="520" w:lineRule="exact"/>
        <w:ind w:rightChars="300" w:right="997"/>
        <w:rPr>
          <w:color w:val="auto"/>
        </w:rPr>
      </w:pPr>
      <w:r w:rsidRPr="00F8718B">
        <w:rPr>
          <w:color w:val="auto"/>
        </w:rPr>
        <w:t>提</w:t>
      </w:r>
      <w:r w:rsidR="00CE348C" w:rsidRPr="00F8718B">
        <w:rPr>
          <w:color w:val="auto"/>
        </w:rPr>
        <w:t>案人：</w:t>
      </w:r>
      <w:r w:rsidR="007D5975" w:rsidRPr="00F8718B">
        <w:rPr>
          <w:rFonts w:hint="eastAsia"/>
          <w:color w:val="auto"/>
        </w:rPr>
        <w:t>楊瓊瓔</w:t>
      </w:r>
      <w:r w:rsidR="007D5975" w:rsidRPr="00F8718B">
        <w:rPr>
          <w:rFonts w:hint="eastAsia"/>
          <w:color w:val="auto"/>
        </w:rPr>
        <w:t xml:space="preserve">  </w:t>
      </w:r>
      <w:r w:rsidR="00947DB1" w:rsidRPr="00F8718B">
        <w:rPr>
          <w:rFonts w:hint="eastAsia"/>
          <w:color w:val="auto"/>
        </w:rPr>
        <w:t>黃偉哲</w:t>
      </w:r>
      <w:r w:rsidR="00947DB1" w:rsidRPr="00F8718B">
        <w:rPr>
          <w:rFonts w:hint="eastAsia"/>
          <w:color w:val="auto"/>
        </w:rPr>
        <w:t xml:space="preserve"> </w:t>
      </w:r>
    </w:p>
    <w:p w:rsidR="00CE348C" w:rsidRPr="00F8718B" w:rsidRDefault="007D5975" w:rsidP="005607BA">
      <w:pPr>
        <w:pStyle w:val="af5"/>
        <w:spacing w:line="520" w:lineRule="exact"/>
        <w:ind w:rightChars="300" w:right="997"/>
        <w:rPr>
          <w:color w:val="auto"/>
        </w:rPr>
      </w:pPr>
      <w:r w:rsidRPr="00F8718B">
        <w:rPr>
          <w:rFonts w:hint="eastAsia"/>
          <w:color w:val="auto"/>
        </w:rPr>
        <w:t>連署人：廖國棟</w:t>
      </w:r>
      <w:r w:rsidRPr="00F8718B">
        <w:rPr>
          <w:rFonts w:hint="eastAsia"/>
          <w:color w:val="auto"/>
        </w:rPr>
        <w:t xml:space="preserve">  </w:t>
      </w:r>
      <w:r w:rsidRPr="00F8718B">
        <w:rPr>
          <w:rFonts w:hint="eastAsia"/>
          <w:color w:val="auto"/>
        </w:rPr>
        <w:t>王惠美</w:t>
      </w:r>
      <w:r w:rsidRPr="00F8718B">
        <w:rPr>
          <w:rFonts w:hint="eastAsia"/>
          <w:color w:val="auto"/>
        </w:rPr>
        <w:t xml:space="preserve">  </w:t>
      </w:r>
      <w:r w:rsidRPr="00F8718B">
        <w:rPr>
          <w:rFonts w:hint="eastAsia"/>
          <w:color w:val="auto"/>
        </w:rPr>
        <w:t>葉津鈴</w:t>
      </w:r>
      <w:r w:rsidRPr="00F8718B">
        <w:rPr>
          <w:rFonts w:hint="eastAsia"/>
          <w:color w:val="auto"/>
        </w:rPr>
        <w:t xml:space="preserve">  </w:t>
      </w:r>
      <w:r w:rsidRPr="00F8718B">
        <w:rPr>
          <w:rFonts w:hint="eastAsia"/>
          <w:color w:val="auto"/>
        </w:rPr>
        <w:t>蘇震清</w:t>
      </w:r>
    </w:p>
    <w:p w:rsidR="00CE348C" w:rsidRPr="00F8718B" w:rsidRDefault="00CE348C" w:rsidP="001C6B00">
      <w:pPr>
        <w:pStyle w:val="a5"/>
        <w:kinsoku w:val="0"/>
        <w:overflowPunct w:val="0"/>
        <w:autoSpaceDE w:val="0"/>
        <w:autoSpaceDN w:val="0"/>
        <w:spacing w:line="520" w:lineRule="exact"/>
        <w:ind w:leftChars="463" w:left="1792" w:hangingChars="76" w:hanging="253"/>
        <w:jc w:val="both"/>
        <w:rPr>
          <w:b w:val="0"/>
        </w:rPr>
      </w:pPr>
      <w:r w:rsidRPr="00F8718B">
        <w:rPr>
          <w:rFonts w:hint="eastAsia"/>
          <w:b w:val="0"/>
        </w:rPr>
        <w:t>2.</w:t>
      </w:r>
      <w:r w:rsidR="00C514D7" w:rsidRPr="00F8718B">
        <w:rPr>
          <w:rFonts w:hint="eastAsia"/>
          <w:b w:val="0"/>
        </w:rPr>
        <w:t>查台灣電力股份有限公司睦鄰經費之目的係為加強與周邊地區之關係，增進發電、輸電及變電設施周邊地區之居民福祉，提</w:t>
      </w:r>
      <w:r w:rsidR="007E5143" w:rsidRPr="00F8718B">
        <w:rPr>
          <w:rFonts w:hint="eastAsia"/>
          <w:b w:val="0"/>
        </w:rPr>
        <w:t>升</w:t>
      </w:r>
      <w:r w:rsidR="00C514D7" w:rsidRPr="00F8718B">
        <w:rPr>
          <w:rFonts w:hint="eastAsia"/>
          <w:b w:val="0"/>
        </w:rPr>
        <w:t>公司企業形象，以促進電力開發順利進行，惟該公司部分電源開發建設計畫頻遭阻力，甚至暫停緩辦，顯示睦鄰支出對於推動電源開發計畫之助益相當有限，為此，要求台灣電力股份有限公司檢討其睦鄰經費補捐助之實際效益，並於</w:t>
      </w:r>
      <w:r w:rsidR="00C514D7" w:rsidRPr="00F8718B">
        <w:rPr>
          <w:rFonts w:hint="eastAsia"/>
          <w:b w:val="0"/>
        </w:rPr>
        <w:t>1</w:t>
      </w:r>
      <w:r w:rsidR="00C514D7" w:rsidRPr="00F8718B">
        <w:rPr>
          <w:rFonts w:hint="eastAsia"/>
          <w:b w:val="0"/>
        </w:rPr>
        <w:t>個月內提出專案報告送立法院經濟委員會。</w:t>
      </w:r>
    </w:p>
    <w:p w:rsidR="00C514D7" w:rsidRPr="00F8718B" w:rsidRDefault="00C514D7" w:rsidP="00C514D7">
      <w:pPr>
        <w:pStyle w:val="af5"/>
        <w:spacing w:line="520" w:lineRule="exact"/>
        <w:ind w:rightChars="300" w:right="997"/>
        <w:rPr>
          <w:color w:val="auto"/>
        </w:rPr>
      </w:pPr>
      <w:r w:rsidRPr="00F8718B">
        <w:rPr>
          <w:color w:val="auto"/>
        </w:rPr>
        <w:t>提案人：</w:t>
      </w:r>
      <w:r w:rsidRPr="00F8718B">
        <w:rPr>
          <w:rFonts w:hint="eastAsia"/>
          <w:color w:val="auto"/>
        </w:rPr>
        <w:t>黃偉哲</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p>
    <w:p w:rsidR="00C514D7" w:rsidRPr="00F8718B" w:rsidRDefault="00C514D7" w:rsidP="00C514D7">
      <w:pPr>
        <w:pStyle w:val="af5"/>
        <w:spacing w:line="520" w:lineRule="exact"/>
        <w:ind w:rightChars="300" w:right="997"/>
        <w:rPr>
          <w:color w:val="auto"/>
        </w:rPr>
      </w:pPr>
      <w:r w:rsidRPr="00F8718B">
        <w:rPr>
          <w:rFonts w:hint="eastAsia"/>
          <w:color w:val="auto"/>
        </w:rPr>
        <w:t>連署人：蘇震清</w:t>
      </w:r>
      <w:r w:rsidRPr="00F8718B">
        <w:rPr>
          <w:rFonts w:hint="eastAsia"/>
          <w:color w:val="auto"/>
        </w:rPr>
        <w:t xml:space="preserve">  </w:t>
      </w:r>
      <w:r w:rsidRPr="00F8718B">
        <w:rPr>
          <w:rFonts w:hint="eastAsia"/>
          <w:color w:val="auto"/>
        </w:rPr>
        <w:t>葉津鈴</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王惠美</w:t>
      </w:r>
      <w:r w:rsidRPr="00F8718B">
        <w:rPr>
          <w:rFonts w:hint="eastAsia"/>
          <w:color w:val="auto"/>
        </w:rPr>
        <w:t xml:space="preserve">  </w:t>
      </w:r>
      <w:r w:rsidRPr="00F8718B">
        <w:rPr>
          <w:rFonts w:hint="eastAsia"/>
          <w:color w:val="auto"/>
        </w:rPr>
        <w:t>廖國棟</w:t>
      </w:r>
      <w:r w:rsidRPr="00F8718B">
        <w:rPr>
          <w:rFonts w:hint="eastAsia"/>
          <w:color w:val="auto"/>
        </w:rPr>
        <w:t xml:space="preserve">  </w:t>
      </w:r>
    </w:p>
    <w:p w:rsidR="00087800" w:rsidRPr="00F8718B" w:rsidRDefault="00CE348C" w:rsidP="001C6B00">
      <w:pPr>
        <w:pStyle w:val="a5"/>
        <w:kinsoku w:val="0"/>
        <w:overflowPunct w:val="0"/>
        <w:autoSpaceDE w:val="0"/>
        <w:autoSpaceDN w:val="0"/>
        <w:spacing w:line="520" w:lineRule="exact"/>
        <w:ind w:leftChars="463" w:left="1792" w:hangingChars="76" w:hanging="253"/>
        <w:jc w:val="both"/>
        <w:rPr>
          <w:b w:val="0"/>
        </w:rPr>
      </w:pPr>
      <w:r w:rsidRPr="00F8718B">
        <w:rPr>
          <w:rFonts w:hint="eastAsia"/>
          <w:b w:val="0"/>
        </w:rPr>
        <w:t>3.</w:t>
      </w:r>
      <w:r w:rsidR="00E73888" w:rsidRPr="00F8718B">
        <w:rPr>
          <w:rFonts w:hint="eastAsia"/>
          <w:b w:val="0"/>
        </w:rPr>
        <w:t>行政院所訂公務人員借調相關規定：依行政院限制所屬公務人員借調及兼職要點第</w:t>
      </w:r>
      <w:r w:rsidR="00E73888" w:rsidRPr="00F8718B">
        <w:rPr>
          <w:rFonts w:hint="eastAsia"/>
          <w:b w:val="0"/>
        </w:rPr>
        <w:t>4</w:t>
      </w:r>
      <w:r w:rsidR="00E73888" w:rsidRPr="00F8718B">
        <w:rPr>
          <w:rFonts w:hint="eastAsia"/>
          <w:b w:val="0"/>
        </w:rPr>
        <w:t>點第</w:t>
      </w:r>
      <w:r w:rsidR="00E73888" w:rsidRPr="00F8718B">
        <w:rPr>
          <w:rFonts w:hint="eastAsia"/>
          <w:b w:val="0"/>
        </w:rPr>
        <w:t>1</w:t>
      </w:r>
      <w:r w:rsidR="00E73888" w:rsidRPr="00F8718B">
        <w:rPr>
          <w:rFonts w:hint="eastAsia"/>
          <w:b w:val="0"/>
        </w:rPr>
        <w:t>項規定：「各</w:t>
      </w:r>
      <w:proofErr w:type="gramStart"/>
      <w:r w:rsidR="00E73888" w:rsidRPr="00F8718B">
        <w:rPr>
          <w:rFonts w:hint="eastAsia"/>
          <w:b w:val="0"/>
        </w:rPr>
        <w:t>機關均應</w:t>
      </w:r>
      <w:proofErr w:type="gramEnd"/>
      <w:r w:rsidR="00E73888" w:rsidRPr="00F8718B">
        <w:rPr>
          <w:rFonts w:hint="eastAsia"/>
          <w:b w:val="0"/>
        </w:rPr>
        <w:t>一人一職，除法令另有規定外，須合於左列情形之</w:t>
      </w:r>
      <w:proofErr w:type="gramStart"/>
      <w:r w:rsidR="00E73888" w:rsidRPr="00F8718B">
        <w:rPr>
          <w:rFonts w:hint="eastAsia"/>
          <w:b w:val="0"/>
        </w:rPr>
        <w:t>一</w:t>
      </w:r>
      <w:proofErr w:type="gramEnd"/>
      <w:r w:rsidR="00E73888" w:rsidRPr="00F8718B">
        <w:rPr>
          <w:rFonts w:hint="eastAsia"/>
          <w:b w:val="0"/>
        </w:rPr>
        <w:t>者，始得借調或兼職：專業性、科技性、稀少性職務，本機關無適當人員可資充任，而外補亦有困難者。辦理有關機關委託或委辦之定期事務者。辦理季節性或臨時性之工作者。因援外或對外工作所需者。…。」；查</w:t>
      </w:r>
      <w:r w:rsidR="005E0DAE" w:rsidRPr="00F8718B">
        <w:rPr>
          <w:rFonts w:hint="eastAsia"/>
          <w:b w:val="0"/>
        </w:rPr>
        <w:t>台灣電力股份有限公司</w:t>
      </w:r>
      <w:r w:rsidR="00E73888" w:rsidRPr="00F8718B">
        <w:rPr>
          <w:rFonts w:hint="eastAsia"/>
          <w:b w:val="0"/>
        </w:rPr>
        <w:t>目前計有</w:t>
      </w:r>
      <w:r w:rsidR="00E73888" w:rsidRPr="00F8718B">
        <w:rPr>
          <w:rFonts w:hint="eastAsia"/>
          <w:b w:val="0"/>
        </w:rPr>
        <w:t>9</w:t>
      </w:r>
      <w:r w:rsidR="00E73888" w:rsidRPr="00F8718B">
        <w:rPr>
          <w:rFonts w:hint="eastAsia"/>
          <w:b w:val="0"/>
        </w:rPr>
        <w:t>名員工借調予經濟部採購稽核小組、政風處及國營事業委員會，且行之有年；又前開人員相關人事費用約</w:t>
      </w:r>
      <w:r w:rsidR="00E73888" w:rsidRPr="00F8718B">
        <w:rPr>
          <w:rFonts w:hint="eastAsia"/>
          <w:b w:val="0"/>
        </w:rPr>
        <w:t>830</w:t>
      </w:r>
      <w:r w:rsidR="00E73888" w:rsidRPr="00F8718B">
        <w:rPr>
          <w:rFonts w:hint="eastAsia"/>
          <w:b w:val="0"/>
        </w:rPr>
        <w:t>萬餘元，實為不當增加</w:t>
      </w:r>
      <w:r w:rsidR="005E0DAE" w:rsidRPr="00F8718B">
        <w:rPr>
          <w:rFonts w:hint="eastAsia"/>
          <w:b w:val="0"/>
        </w:rPr>
        <w:t>台灣電力股份</w:t>
      </w:r>
      <w:r w:rsidR="005E0DAE" w:rsidRPr="00F8718B">
        <w:rPr>
          <w:rFonts w:hint="eastAsia"/>
          <w:b w:val="0"/>
        </w:rPr>
        <w:lastRenderedPageBreak/>
        <w:t>有限公司</w:t>
      </w:r>
      <w:r w:rsidR="00E73888" w:rsidRPr="00F8718B">
        <w:rPr>
          <w:rFonts w:hint="eastAsia"/>
          <w:b w:val="0"/>
        </w:rPr>
        <w:t>用人成本，</w:t>
      </w:r>
      <w:proofErr w:type="gramStart"/>
      <w:r w:rsidR="00E73888" w:rsidRPr="00F8718B">
        <w:rPr>
          <w:rFonts w:hint="eastAsia"/>
          <w:b w:val="0"/>
        </w:rPr>
        <w:t>爰</w:t>
      </w:r>
      <w:proofErr w:type="gramEnd"/>
      <w:r w:rsidR="00E73888" w:rsidRPr="00F8718B">
        <w:rPr>
          <w:rFonts w:hint="eastAsia"/>
          <w:b w:val="0"/>
        </w:rPr>
        <w:t>要求</w:t>
      </w:r>
      <w:r w:rsidR="005E0DAE" w:rsidRPr="00F8718B">
        <w:rPr>
          <w:rFonts w:hint="eastAsia"/>
          <w:b w:val="0"/>
        </w:rPr>
        <w:t>台灣電力股份有限公司</w:t>
      </w:r>
      <w:r w:rsidR="00E73888" w:rsidRPr="00F8718B">
        <w:rPr>
          <w:rFonts w:hint="eastAsia"/>
          <w:b w:val="0"/>
        </w:rPr>
        <w:t>於</w:t>
      </w:r>
      <w:r w:rsidR="00E73888" w:rsidRPr="00F8718B">
        <w:rPr>
          <w:rFonts w:hint="eastAsia"/>
          <w:b w:val="0"/>
        </w:rPr>
        <w:t>1</w:t>
      </w:r>
      <w:r w:rsidR="00E73888" w:rsidRPr="00F8718B">
        <w:rPr>
          <w:rFonts w:hint="eastAsia"/>
          <w:b w:val="0"/>
        </w:rPr>
        <w:t>個月內檢討清查現有借調人員，如有不合規定或無繼續借調之必要者應儘速歸建。</w:t>
      </w:r>
    </w:p>
    <w:p w:rsidR="003E08F2" w:rsidRPr="00F8718B" w:rsidRDefault="003E08F2" w:rsidP="003E08F2">
      <w:pPr>
        <w:pStyle w:val="af5"/>
        <w:spacing w:line="520" w:lineRule="exact"/>
        <w:ind w:rightChars="300" w:right="997"/>
        <w:rPr>
          <w:color w:val="auto"/>
        </w:rPr>
      </w:pPr>
      <w:r w:rsidRPr="00F8718B">
        <w:rPr>
          <w:color w:val="auto"/>
        </w:rPr>
        <w:t>提案人：</w:t>
      </w:r>
      <w:r w:rsidRPr="00F8718B">
        <w:rPr>
          <w:rFonts w:hint="eastAsia"/>
          <w:color w:val="auto"/>
        </w:rPr>
        <w:t>王惠美</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r w:rsidRPr="00F8718B">
        <w:rPr>
          <w:rFonts w:hint="eastAsia"/>
          <w:color w:val="auto"/>
        </w:rPr>
        <w:t>李慶華</w:t>
      </w:r>
    </w:p>
    <w:p w:rsidR="00CE348C" w:rsidRPr="00F8718B" w:rsidRDefault="003E08F2" w:rsidP="003E08F2">
      <w:pPr>
        <w:pStyle w:val="af5"/>
        <w:spacing w:line="520" w:lineRule="exact"/>
        <w:ind w:rightChars="300" w:right="997"/>
        <w:rPr>
          <w:color w:val="auto"/>
        </w:rPr>
      </w:pPr>
      <w:r w:rsidRPr="00F8718B">
        <w:rPr>
          <w:rFonts w:hint="eastAsia"/>
          <w:color w:val="auto"/>
        </w:rPr>
        <w:t>連署人：黃偉哲</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廖國棟</w:t>
      </w:r>
    </w:p>
    <w:p w:rsidR="00087800" w:rsidRPr="00F8718B" w:rsidRDefault="00087800" w:rsidP="001C6B00">
      <w:pPr>
        <w:pStyle w:val="a5"/>
        <w:kinsoku w:val="0"/>
        <w:overflowPunct w:val="0"/>
        <w:autoSpaceDE w:val="0"/>
        <w:autoSpaceDN w:val="0"/>
        <w:spacing w:line="520" w:lineRule="exact"/>
        <w:ind w:leftChars="463" w:left="1792" w:hangingChars="76" w:hanging="253"/>
        <w:jc w:val="both"/>
        <w:rPr>
          <w:b w:val="0"/>
        </w:rPr>
      </w:pPr>
      <w:r w:rsidRPr="00F8718B">
        <w:rPr>
          <w:rFonts w:hint="eastAsia"/>
          <w:b w:val="0"/>
        </w:rPr>
        <w:t>4.</w:t>
      </w:r>
      <w:r w:rsidR="005E0DAE" w:rsidRPr="00F8718B">
        <w:rPr>
          <w:rFonts w:hint="eastAsia"/>
          <w:b w:val="0"/>
        </w:rPr>
        <w:t>台灣電力股份有限公司</w:t>
      </w:r>
      <w:proofErr w:type="gramStart"/>
      <w:r w:rsidR="00302622" w:rsidRPr="00F8718B">
        <w:rPr>
          <w:rFonts w:hint="eastAsia"/>
          <w:b w:val="0"/>
        </w:rPr>
        <w:t>103</w:t>
      </w:r>
      <w:proofErr w:type="gramEnd"/>
      <w:r w:rsidR="00302622" w:rsidRPr="00F8718B">
        <w:rPr>
          <w:rFonts w:hint="eastAsia"/>
          <w:b w:val="0"/>
        </w:rPr>
        <w:t>年度預算案編列兼任司機加給</w:t>
      </w:r>
      <w:r w:rsidR="00302622" w:rsidRPr="00F8718B">
        <w:rPr>
          <w:rFonts w:hint="eastAsia"/>
          <w:b w:val="0"/>
        </w:rPr>
        <w:t>1</w:t>
      </w:r>
      <w:r w:rsidR="00302622" w:rsidRPr="00F8718B">
        <w:rPr>
          <w:rFonts w:hint="eastAsia"/>
          <w:b w:val="0"/>
        </w:rPr>
        <w:t>億</w:t>
      </w:r>
      <w:r w:rsidR="00302622" w:rsidRPr="00F8718B">
        <w:rPr>
          <w:rFonts w:hint="eastAsia"/>
          <w:b w:val="0"/>
        </w:rPr>
        <w:t>2,963</w:t>
      </w:r>
      <w:r w:rsidR="00302622" w:rsidRPr="00F8718B">
        <w:rPr>
          <w:rFonts w:hint="eastAsia"/>
          <w:b w:val="0"/>
        </w:rPr>
        <w:t>萬</w:t>
      </w:r>
      <w:r w:rsidR="00302622" w:rsidRPr="00F8718B">
        <w:rPr>
          <w:rFonts w:hint="eastAsia"/>
          <w:b w:val="0"/>
        </w:rPr>
        <w:t>4</w:t>
      </w:r>
      <w:r w:rsidR="008A5230" w:rsidRPr="00F8718B">
        <w:rPr>
          <w:rFonts w:hint="eastAsia"/>
          <w:b w:val="0"/>
        </w:rPr>
        <w:t>,000</w:t>
      </w:r>
      <w:r w:rsidR="008A5230" w:rsidRPr="00F8718B">
        <w:rPr>
          <w:rFonts w:hint="eastAsia"/>
          <w:b w:val="0"/>
        </w:rPr>
        <w:t>元</w:t>
      </w:r>
      <w:r w:rsidR="00302622" w:rsidRPr="00F8718B">
        <w:rPr>
          <w:rFonts w:hint="eastAsia"/>
          <w:b w:val="0"/>
        </w:rPr>
        <w:t>，較</w:t>
      </w:r>
      <w:proofErr w:type="gramStart"/>
      <w:r w:rsidR="00302622" w:rsidRPr="00F8718B">
        <w:rPr>
          <w:rFonts w:hint="eastAsia"/>
          <w:b w:val="0"/>
        </w:rPr>
        <w:t>101</w:t>
      </w:r>
      <w:proofErr w:type="gramEnd"/>
      <w:r w:rsidR="00302622" w:rsidRPr="00F8718B">
        <w:rPr>
          <w:rFonts w:hint="eastAsia"/>
          <w:b w:val="0"/>
        </w:rPr>
        <w:t>年度決算數為高；另公務車輛僅</w:t>
      </w:r>
      <w:r w:rsidR="00302622" w:rsidRPr="00F8718B">
        <w:rPr>
          <w:rFonts w:hint="eastAsia"/>
          <w:b w:val="0"/>
        </w:rPr>
        <w:t>2,532</w:t>
      </w:r>
      <w:r w:rsidR="00344D34" w:rsidRPr="00F8718B">
        <w:rPr>
          <w:rFonts w:hint="eastAsia"/>
          <w:b w:val="0"/>
        </w:rPr>
        <w:t>輛</w:t>
      </w:r>
      <w:r w:rsidR="00302622" w:rsidRPr="00F8718B">
        <w:rPr>
          <w:rFonts w:hint="eastAsia"/>
          <w:b w:val="0"/>
        </w:rPr>
        <w:t>，支領本項加給人數卻達</w:t>
      </w:r>
      <w:r w:rsidR="00302622" w:rsidRPr="00F8718B">
        <w:rPr>
          <w:rFonts w:hint="eastAsia"/>
          <w:b w:val="0"/>
        </w:rPr>
        <w:t>3,000</w:t>
      </w:r>
      <w:r w:rsidR="00302622" w:rsidRPr="00F8718B">
        <w:rPr>
          <w:rFonts w:hint="eastAsia"/>
          <w:b w:val="0"/>
        </w:rPr>
        <w:t>人，恐有指派浮濫變相支領加給之嫌，為此，要求</w:t>
      </w:r>
      <w:r w:rsidR="005E0DAE" w:rsidRPr="00F8718B">
        <w:rPr>
          <w:rFonts w:hint="eastAsia"/>
          <w:b w:val="0"/>
        </w:rPr>
        <w:t>台灣電力股份有限公司</w:t>
      </w:r>
      <w:r w:rsidR="00302622" w:rsidRPr="00F8718B">
        <w:rPr>
          <w:rFonts w:hint="eastAsia"/>
          <w:b w:val="0"/>
        </w:rPr>
        <w:t>檢討該項加給之必要性及合理性，並於</w:t>
      </w:r>
      <w:r w:rsidR="00302622" w:rsidRPr="00F8718B">
        <w:rPr>
          <w:rFonts w:hint="eastAsia"/>
          <w:b w:val="0"/>
        </w:rPr>
        <w:t>1</w:t>
      </w:r>
      <w:r w:rsidR="00302622" w:rsidRPr="00F8718B">
        <w:rPr>
          <w:rFonts w:hint="eastAsia"/>
          <w:b w:val="0"/>
        </w:rPr>
        <w:t>個月內提出專案報告送立法院經濟委員會。</w:t>
      </w:r>
    </w:p>
    <w:p w:rsidR="00E4367E" w:rsidRPr="00F8718B" w:rsidRDefault="00E4367E" w:rsidP="00E4367E">
      <w:pPr>
        <w:pStyle w:val="af5"/>
        <w:spacing w:line="520" w:lineRule="exact"/>
        <w:ind w:rightChars="300" w:right="997"/>
        <w:rPr>
          <w:color w:val="auto"/>
        </w:rPr>
      </w:pPr>
      <w:r w:rsidRPr="00F8718B">
        <w:rPr>
          <w:color w:val="auto"/>
        </w:rPr>
        <w:t>提案人：</w:t>
      </w:r>
      <w:r w:rsidRPr="00F8718B">
        <w:rPr>
          <w:rFonts w:hint="eastAsia"/>
          <w:color w:val="auto"/>
        </w:rPr>
        <w:t>黃偉哲</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p>
    <w:p w:rsidR="00087800" w:rsidRPr="00F8718B" w:rsidRDefault="00E4367E" w:rsidP="00E4367E">
      <w:pPr>
        <w:pStyle w:val="af5"/>
        <w:spacing w:line="520" w:lineRule="exact"/>
        <w:ind w:rightChars="300" w:right="997"/>
        <w:rPr>
          <w:color w:val="auto"/>
        </w:rPr>
      </w:pPr>
      <w:r w:rsidRPr="00F8718B">
        <w:rPr>
          <w:rFonts w:hint="eastAsia"/>
          <w:color w:val="auto"/>
        </w:rPr>
        <w:t>連署人：蘇震清</w:t>
      </w:r>
      <w:r w:rsidRPr="00F8718B">
        <w:rPr>
          <w:rFonts w:hint="eastAsia"/>
          <w:color w:val="auto"/>
        </w:rPr>
        <w:t xml:space="preserve">  </w:t>
      </w:r>
      <w:r w:rsidRPr="00F8718B">
        <w:rPr>
          <w:rFonts w:hint="eastAsia"/>
          <w:color w:val="auto"/>
        </w:rPr>
        <w:t>葉津鈴</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王惠美</w:t>
      </w:r>
      <w:r w:rsidRPr="00F8718B">
        <w:rPr>
          <w:rFonts w:hint="eastAsia"/>
          <w:color w:val="auto"/>
        </w:rPr>
        <w:t xml:space="preserve">  </w:t>
      </w:r>
      <w:r w:rsidRPr="00F8718B">
        <w:rPr>
          <w:rFonts w:hint="eastAsia"/>
          <w:color w:val="auto"/>
        </w:rPr>
        <w:t>廖國棟</w:t>
      </w:r>
      <w:r w:rsidRPr="00F8718B">
        <w:rPr>
          <w:rFonts w:hint="eastAsia"/>
          <w:color w:val="auto"/>
        </w:rPr>
        <w:t xml:space="preserve">  </w:t>
      </w:r>
    </w:p>
    <w:p w:rsidR="001C236F" w:rsidRPr="00F8718B" w:rsidRDefault="00087800" w:rsidP="001C6B00">
      <w:pPr>
        <w:pStyle w:val="a5"/>
        <w:kinsoku w:val="0"/>
        <w:overflowPunct w:val="0"/>
        <w:autoSpaceDE w:val="0"/>
        <w:autoSpaceDN w:val="0"/>
        <w:spacing w:line="520" w:lineRule="exact"/>
        <w:ind w:leftChars="463" w:left="1792" w:hangingChars="76" w:hanging="253"/>
        <w:jc w:val="both"/>
        <w:rPr>
          <w:b w:val="0"/>
        </w:rPr>
      </w:pPr>
      <w:r w:rsidRPr="00F8718B">
        <w:rPr>
          <w:rFonts w:hint="eastAsia"/>
          <w:b w:val="0"/>
        </w:rPr>
        <w:t>5.</w:t>
      </w:r>
      <w:r w:rsidR="005E0DAE" w:rsidRPr="00F8718B">
        <w:rPr>
          <w:rFonts w:hint="eastAsia"/>
          <w:b w:val="0"/>
        </w:rPr>
        <w:t>台灣電力股份有限公司</w:t>
      </w:r>
      <w:r w:rsidR="0076074B" w:rsidRPr="00F8718B">
        <w:rPr>
          <w:rFonts w:hint="eastAsia"/>
          <w:b w:val="0"/>
        </w:rPr>
        <w:t>目前借調予經濟部之</w:t>
      </w:r>
      <w:r w:rsidR="0076074B" w:rsidRPr="00F8718B">
        <w:rPr>
          <w:rFonts w:hint="eastAsia"/>
          <w:b w:val="0"/>
        </w:rPr>
        <w:t>9</w:t>
      </w:r>
      <w:r w:rsidR="0076074B" w:rsidRPr="00F8718B">
        <w:rPr>
          <w:rFonts w:hint="eastAsia"/>
          <w:b w:val="0"/>
        </w:rPr>
        <w:t>名人員，主要係辦理採購稽核、政風及</w:t>
      </w:r>
      <w:r w:rsidR="00344D34" w:rsidRPr="00F8718B">
        <w:rPr>
          <w:rFonts w:hint="eastAsia"/>
          <w:b w:val="0"/>
        </w:rPr>
        <w:t>國營事業委員會</w:t>
      </w:r>
      <w:r w:rsidR="0076074B" w:rsidRPr="00F8718B">
        <w:rPr>
          <w:rFonts w:hint="eastAsia"/>
          <w:b w:val="0"/>
        </w:rPr>
        <w:t>等業務，除不符規定外，在</w:t>
      </w:r>
      <w:r w:rsidR="005E0DAE" w:rsidRPr="00F8718B">
        <w:rPr>
          <w:rFonts w:hint="eastAsia"/>
          <w:b w:val="0"/>
        </w:rPr>
        <w:t>台灣電力股份有限公司</w:t>
      </w:r>
      <w:r w:rsidR="0076074B" w:rsidRPr="00F8718B">
        <w:rPr>
          <w:rFonts w:hint="eastAsia"/>
          <w:b w:val="0"/>
        </w:rPr>
        <w:t>之鉅額虧損之際，無異增加其營運負擔，為此，要求</w:t>
      </w:r>
      <w:r w:rsidR="005E0DAE" w:rsidRPr="00F8718B">
        <w:rPr>
          <w:rFonts w:hint="eastAsia"/>
          <w:b w:val="0"/>
        </w:rPr>
        <w:t>台灣電力股份有限公司</w:t>
      </w:r>
      <w:r w:rsidR="0076074B" w:rsidRPr="00F8718B">
        <w:rPr>
          <w:rFonts w:hint="eastAsia"/>
          <w:b w:val="0"/>
        </w:rPr>
        <w:t>檢討並考量其借調情況，並於</w:t>
      </w:r>
      <w:r w:rsidR="0076074B" w:rsidRPr="00F8718B">
        <w:rPr>
          <w:rFonts w:hint="eastAsia"/>
          <w:b w:val="0"/>
        </w:rPr>
        <w:t>1</w:t>
      </w:r>
      <w:r w:rsidR="0076074B" w:rsidRPr="00F8718B">
        <w:rPr>
          <w:rFonts w:hint="eastAsia"/>
          <w:b w:val="0"/>
        </w:rPr>
        <w:t>個月內提出專案報告送立法院經濟委員會</w:t>
      </w:r>
      <w:r w:rsidR="001C236F" w:rsidRPr="00F8718B">
        <w:rPr>
          <w:rFonts w:hint="eastAsia"/>
          <w:b w:val="0"/>
        </w:rPr>
        <w:t>。</w:t>
      </w:r>
    </w:p>
    <w:p w:rsidR="000A3AB0" w:rsidRPr="00F8718B" w:rsidRDefault="000A3AB0" w:rsidP="000A3AB0">
      <w:pPr>
        <w:pStyle w:val="af5"/>
        <w:spacing w:line="520" w:lineRule="exact"/>
        <w:ind w:rightChars="300" w:right="997"/>
        <w:rPr>
          <w:color w:val="auto"/>
        </w:rPr>
      </w:pPr>
      <w:r w:rsidRPr="00F8718B">
        <w:rPr>
          <w:color w:val="auto"/>
        </w:rPr>
        <w:t>提案人：</w:t>
      </w:r>
      <w:r w:rsidRPr="00F8718B">
        <w:rPr>
          <w:rFonts w:hint="eastAsia"/>
          <w:color w:val="auto"/>
        </w:rPr>
        <w:t>黃偉哲</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p>
    <w:p w:rsidR="00087800" w:rsidRPr="00F8718B" w:rsidRDefault="000A3AB0" w:rsidP="000A3AB0">
      <w:pPr>
        <w:pStyle w:val="af5"/>
        <w:spacing w:line="520" w:lineRule="exact"/>
        <w:ind w:rightChars="300" w:right="997"/>
        <w:rPr>
          <w:color w:val="auto"/>
        </w:rPr>
      </w:pPr>
      <w:r w:rsidRPr="00F8718B">
        <w:rPr>
          <w:rFonts w:hint="eastAsia"/>
          <w:color w:val="auto"/>
        </w:rPr>
        <w:t>連署人：蘇震清</w:t>
      </w:r>
      <w:r w:rsidRPr="00F8718B">
        <w:rPr>
          <w:rFonts w:hint="eastAsia"/>
          <w:color w:val="auto"/>
        </w:rPr>
        <w:t xml:space="preserve">  </w:t>
      </w:r>
      <w:r w:rsidRPr="00F8718B">
        <w:rPr>
          <w:rFonts w:hint="eastAsia"/>
          <w:color w:val="auto"/>
        </w:rPr>
        <w:t>葉津鈴</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王惠美</w:t>
      </w:r>
      <w:r w:rsidRPr="00F8718B">
        <w:rPr>
          <w:rFonts w:hint="eastAsia"/>
          <w:color w:val="auto"/>
        </w:rPr>
        <w:t xml:space="preserve">  </w:t>
      </w:r>
      <w:r w:rsidRPr="00F8718B">
        <w:rPr>
          <w:rFonts w:hint="eastAsia"/>
          <w:color w:val="auto"/>
        </w:rPr>
        <w:t>廖國棟</w:t>
      </w:r>
    </w:p>
    <w:p w:rsidR="001C236F" w:rsidRPr="00F8718B" w:rsidRDefault="001C236F" w:rsidP="001C6B00">
      <w:pPr>
        <w:pStyle w:val="a5"/>
        <w:kinsoku w:val="0"/>
        <w:overflowPunct w:val="0"/>
        <w:autoSpaceDE w:val="0"/>
        <w:autoSpaceDN w:val="0"/>
        <w:spacing w:line="520" w:lineRule="exact"/>
        <w:ind w:leftChars="463" w:left="1792" w:hangingChars="76" w:hanging="253"/>
        <w:jc w:val="both"/>
        <w:rPr>
          <w:b w:val="0"/>
        </w:rPr>
      </w:pPr>
      <w:r w:rsidRPr="00F8718B">
        <w:rPr>
          <w:rFonts w:hint="eastAsia"/>
          <w:b w:val="0"/>
        </w:rPr>
        <w:t>6.</w:t>
      </w:r>
      <w:r w:rsidR="00594492" w:rsidRPr="00F8718B">
        <w:rPr>
          <w:rFonts w:hint="eastAsia"/>
          <w:b w:val="0"/>
        </w:rPr>
        <w:t>查</w:t>
      </w:r>
      <w:r w:rsidR="005E0DAE" w:rsidRPr="00F8718B">
        <w:rPr>
          <w:rFonts w:hint="eastAsia"/>
          <w:b w:val="0"/>
        </w:rPr>
        <w:t>台灣電力股份有限公司</w:t>
      </w:r>
      <w:proofErr w:type="gramStart"/>
      <w:r w:rsidR="00594492" w:rsidRPr="00F8718B">
        <w:rPr>
          <w:rFonts w:hint="eastAsia"/>
          <w:b w:val="0"/>
        </w:rPr>
        <w:t>103</w:t>
      </w:r>
      <w:proofErr w:type="gramEnd"/>
      <w:r w:rsidR="00594492" w:rsidRPr="00F8718B">
        <w:rPr>
          <w:rFonts w:hint="eastAsia"/>
          <w:b w:val="0"/>
        </w:rPr>
        <w:t>年度預算案用人費用項下編列兼任公務車駕駛加給津貼計</w:t>
      </w:r>
      <w:r w:rsidR="00594492" w:rsidRPr="00F8718B">
        <w:rPr>
          <w:rFonts w:hint="eastAsia"/>
          <w:b w:val="0"/>
        </w:rPr>
        <w:t>1</w:t>
      </w:r>
      <w:r w:rsidR="00594492" w:rsidRPr="00F8718B">
        <w:rPr>
          <w:rFonts w:hint="eastAsia"/>
          <w:b w:val="0"/>
        </w:rPr>
        <w:t>億</w:t>
      </w:r>
      <w:r w:rsidR="00594492" w:rsidRPr="00F8718B">
        <w:rPr>
          <w:rFonts w:hint="eastAsia"/>
          <w:b w:val="0"/>
        </w:rPr>
        <w:t>2,963</w:t>
      </w:r>
      <w:r w:rsidR="00594492" w:rsidRPr="00F8718B">
        <w:rPr>
          <w:rFonts w:hint="eastAsia"/>
          <w:b w:val="0"/>
        </w:rPr>
        <w:t>萬</w:t>
      </w:r>
      <w:r w:rsidR="00594492" w:rsidRPr="00F8718B">
        <w:rPr>
          <w:rFonts w:hint="eastAsia"/>
          <w:b w:val="0"/>
        </w:rPr>
        <w:t>4,000</w:t>
      </w:r>
      <w:r w:rsidR="00594492" w:rsidRPr="00F8718B">
        <w:rPr>
          <w:rFonts w:hint="eastAsia"/>
          <w:b w:val="0"/>
        </w:rPr>
        <w:t>元，本項加給之支給緣由，係</w:t>
      </w:r>
      <w:r w:rsidR="005E0DAE" w:rsidRPr="00F8718B">
        <w:rPr>
          <w:rFonts w:hint="eastAsia"/>
          <w:b w:val="0"/>
        </w:rPr>
        <w:t>台灣電力股份有限公司</w:t>
      </w:r>
      <w:r w:rsidR="00534756" w:rsidRPr="00F8718B">
        <w:rPr>
          <w:rFonts w:hint="eastAsia"/>
          <w:b w:val="0"/>
        </w:rPr>
        <w:t>以</w:t>
      </w:r>
      <w:proofErr w:type="gramStart"/>
      <w:r w:rsidR="00534756" w:rsidRPr="00F8718B">
        <w:rPr>
          <w:rFonts w:hint="eastAsia"/>
          <w:b w:val="0"/>
        </w:rPr>
        <w:t>撙</w:t>
      </w:r>
      <w:proofErr w:type="gramEnd"/>
      <w:r w:rsidR="00534756" w:rsidRPr="00F8718B">
        <w:rPr>
          <w:rFonts w:hint="eastAsia"/>
          <w:b w:val="0"/>
        </w:rPr>
        <w:t>節用人為由，訂定「台灣電力股份有限公司兼任司機加給支給要點</w:t>
      </w:r>
      <w:r w:rsidR="00594492" w:rsidRPr="00F8718B">
        <w:rPr>
          <w:rFonts w:hint="eastAsia"/>
          <w:b w:val="0"/>
        </w:rPr>
        <w:t>」</w:t>
      </w:r>
      <w:r w:rsidR="00594492" w:rsidRPr="00F8718B">
        <w:rPr>
          <w:rFonts w:hint="eastAsia"/>
          <w:b w:val="0"/>
        </w:rPr>
        <w:lastRenderedPageBreak/>
        <w:t>，規定凡工作人員兼任公務車駕駛人員者，發給兼任公務車駕駛加給，並經經濟部經（</w:t>
      </w:r>
      <w:r w:rsidR="00594492" w:rsidRPr="00F8718B">
        <w:rPr>
          <w:rFonts w:hint="eastAsia"/>
          <w:b w:val="0"/>
        </w:rPr>
        <w:t>78</w:t>
      </w:r>
      <w:r w:rsidR="00594492" w:rsidRPr="00F8718B">
        <w:rPr>
          <w:rFonts w:hint="eastAsia"/>
          <w:b w:val="0"/>
        </w:rPr>
        <w:t>）人字第</w:t>
      </w:r>
      <w:r w:rsidR="00594492" w:rsidRPr="00F8718B">
        <w:rPr>
          <w:rFonts w:hint="eastAsia"/>
          <w:b w:val="0"/>
        </w:rPr>
        <w:t>064669</w:t>
      </w:r>
      <w:r w:rsidR="00594492" w:rsidRPr="00F8718B">
        <w:rPr>
          <w:rFonts w:hint="eastAsia"/>
          <w:b w:val="0"/>
        </w:rPr>
        <w:t>號函核准。</w:t>
      </w:r>
      <w:proofErr w:type="gramStart"/>
      <w:r w:rsidR="00594492" w:rsidRPr="00F8718B">
        <w:rPr>
          <w:rFonts w:hint="eastAsia"/>
          <w:b w:val="0"/>
        </w:rPr>
        <w:t>惟</w:t>
      </w:r>
      <w:proofErr w:type="gramEnd"/>
      <w:r w:rsidR="00594492" w:rsidRPr="00F8718B">
        <w:rPr>
          <w:rFonts w:hint="eastAsia"/>
          <w:b w:val="0"/>
        </w:rPr>
        <w:t>一般行政機關駕駛人員之待遇並無危險加給，復以本項加給訂定之時間為</w:t>
      </w:r>
      <w:r w:rsidR="00594492" w:rsidRPr="00F8718B">
        <w:rPr>
          <w:rFonts w:hint="eastAsia"/>
          <w:b w:val="0"/>
        </w:rPr>
        <w:t>78</w:t>
      </w:r>
      <w:r w:rsidR="00594492" w:rsidRPr="00F8718B">
        <w:rPr>
          <w:rFonts w:hint="eastAsia"/>
          <w:b w:val="0"/>
        </w:rPr>
        <w:t>年，</w:t>
      </w:r>
      <w:proofErr w:type="gramStart"/>
      <w:r w:rsidR="00594492" w:rsidRPr="00F8718B">
        <w:rPr>
          <w:rFonts w:hint="eastAsia"/>
          <w:b w:val="0"/>
        </w:rPr>
        <w:t>迄今相隔</w:t>
      </w:r>
      <w:r w:rsidR="003E663F" w:rsidRPr="00F8718B">
        <w:rPr>
          <w:rFonts w:hint="eastAsia"/>
          <w:b w:val="0"/>
        </w:rPr>
        <w:t>二十</w:t>
      </w:r>
      <w:proofErr w:type="gramEnd"/>
      <w:r w:rsidR="00594492" w:rsidRPr="00F8718B">
        <w:rPr>
          <w:rFonts w:hint="eastAsia"/>
          <w:b w:val="0"/>
        </w:rPr>
        <w:t>餘年，時空背景已然</w:t>
      </w:r>
      <w:proofErr w:type="gramStart"/>
      <w:r w:rsidR="00594492" w:rsidRPr="00F8718B">
        <w:rPr>
          <w:rFonts w:hint="eastAsia"/>
          <w:b w:val="0"/>
        </w:rPr>
        <w:t>迥</w:t>
      </w:r>
      <w:proofErr w:type="gramEnd"/>
      <w:r w:rsidR="00594492" w:rsidRPr="00F8718B">
        <w:rPr>
          <w:rFonts w:hint="eastAsia"/>
          <w:b w:val="0"/>
        </w:rPr>
        <w:t>異，現今擁有駕駛執照者頗為普遍，且該公司工作人員兼任駕駛之情況，係為前往現場辦理本職業務所需。</w:t>
      </w:r>
      <w:proofErr w:type="gramStart"/>
      <w:r w:rsidR="00594492" w:rsidRPr="00F8718B">
        <w:rPr>
          <w:rFonts w:hint="eastAsia"/>
          <w:b w:val="0"/>
        </w:rPr>
        <w:t>爰</w:t>
      </w:r>
      <w:proofErr w:type="gramEnd"/>
      <w:r w:rsidR="00594492" w:rsidRPr="00F8718B">
        <w:rPr>
          <w:rFonts w:hint="eastAsia"/>
          <w:b w:val="0"/>
        </w:rPr>
        <w:t>此，兼任駕駛職務實難謂符合「地區、職務危險性及稀少性」之要件，本項加給之必要性與合理性，實有重新檢討之必要性，</w:t>
      </w:r>
      <w:proofErr w:type="gramStart"/>
      <w:r w:rsidR="00594492" w:rsidRPr="00F8718B">
        <w:rPr>
          <w:rFonts w:hint="eastAsia"/>
          <w:b w:val="0"/>
        </w:rPr>
        <w:t>爰</w:t>
      </w:r>
      <w:proofErr w:type="gramEnd"/>
      <w:r w:rsidR="00594492" w:rsidRPr="00F8718B">
        <w:rPr>
          <w:rFonts w:hint="eastAsia"/>
          <w:b w:val="0"/>
        </w:rPr>
        <w:t>要求</w:t>
      </w:r>
      <w:r w:rsidR="005E0DAE" w:rsidRPr="00F8718B">
        <w:rPr>
          <w:rFonts w:hint="eastAsia"/>
          <w:b w:val="0"/>
        </w:rPr>
        <w:t>台灣電力股份有限公司</w:t>
      </w:r>
      <w:r w:rsidR="00594492" w:rsidRPr="00F8718B">
        <w:rPr>
          <w:rFonts w:hint="eastAsia"/>
          <w:b w:val="0"/>
        </w:rPr>
        <w:t>依行政院訂頒之「車輛管理手冊」第</w:t>
      </w:r>
      <w:r w:rsidR="00594492" w:rsidRPr="00F8718B">
        <w:rPr>
          <w:rFonts w:hint="eastAsia"/>
          <w:b w:val="0"/>
        </w:rPr>
        <w:t>44</w:t>
      </w:r>
      <w:r w:rsidR="00594492" w:rsidRPr="00F8718B">
        <w:rPr>
          <w:rFonts w:hint="eastAsia"/>
          <w:b w:val="0"/>
        </w:rPr>
        <w:t>條第</w:t>
      </w:r>
      <w:r w:rsidR="00594492" w:rsidRPr="00F8718B">
        <w:rPr>
          <w:rFonts w:hint="eastAsia"/>
          <w:b w:val="0"/>
        </w:rPr>
        <w:t>2</w:t>
      </w:r>
      <w:r w:rsidR="00594492" w:rsidRPr="00F8718B">
        <w:rPr>
          <w:rFonts w:hint="eastAsia"/>
          <w:b w:val="0"/>
        </w:rPr>
        <w:t>項規定，檢視</w:t>
      </w:r>
      <w:proofErr w:type="gramStart"/>
      <w:r w:rsidR="00594492" w:rsidRPr="00F8718B">
        <w:rPr>
          <w:rFonts w:hint="eastAsia"/>
          <w:b w:val="0"/>
        </w:rPr>
        <w:t>核撥本項</w:t>
      </w:r>
      <w:proofErr w:type="gramEnd"/>
      <w:r w:rsidR="00594492" w:rsidRPr="00F8718B">
        <w:rPr>
          <w:rFonts w:hint="eastAsia"/>
          <w:b w:val="0"/>
        </w:rPr>
        <w:t>加給之妥適性。</w:t>
      </w:r>
    </w:p>
    <w:p w:rsidR="00A25C0D" w:rsidRPr="00F8718B" w:rsidRDefault="00A25C0D" w:rsidP="00A25C0D">
      <w:pPr>
        <w:pStyle w:val="af5"/>
        <w:spacing w:line="520" w:lineRule="exact"/>
        <w:ind w:rightChars="300" w:right="997"/>
        <w:rPr>
          <w:color w:val="auto"/>
        </w:rPr>
      </w:pPr>
      <w:r w:rsidRPr="00F8718B">
        <w:rPr>
          <w:color w:val="auto"/>
        </w:rPr>
        <w:t>提案人：</w:t>
      </w:r>
      <w:r w:rsidRPr="00F8718B">
        <w:rPr>
          <w:rFonts w:hint="eastAsia"/>
          <w:color w:val="auto"/>
        </w:rPr>
        <w:t>王惠美</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r w:rsidRPr="00F8718B">
        <w:rPr>
          <w:rFonts w:hint="eastAsia"/>
          <w:color w:val="auto"/>
        </w:rPr>
        <w:t>李慶華</w:t>
      </w:r>
    </w:p>
    <w:p w:rsidR="00CE348C" w:rsidRPr="00F8718B" w:rsidRDefault="00A25C0D" w:rsidP="00A25C0D">
      <w:pPr>
        <w:pStyle w:val="af5"/>
        <w:spacing w:line="520" w:lineRule="exact"/>
        <w:ind w:rightChars="300" w:right="997"/>
        <w:rPr>
          <w:color w:val="auto"/>
        </w:rPr>
      </w:pPr>
      <w:r w:rsidRPr="00F8718B">
        <w:rPr>
          <w:rFonts w:hint="eastAsia"/>
          <w:color w:val="auto"/>
        </w:rPr>
        <w:t>連署人：黃偉哲</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廖國棟</w:t>
      </w:r>
    </w:p>
    <w:p w:rsidR="00CE348C" w:rsidRPr="00F8718B" w:rsidRDefault="000F68F9" w:rsidP="001C6B00">
      <w:pPr>
        <w:pStyle w:val="a5"/>
        <w:kinsoku w:val="0"/>
        <w:overflowPunct w:val="0"/>
        <w:autoSpaceDE w:val="0"/>
        <w:autoSpaceDN w:val="0"/>
        <w:spacing w:line="520" w:lineRule="exact"/>
        <w:ind w:leftChars="463" w:left="1792" w:hangingChars="76" w:hanging="253"/>
        <w:jc w:val="both"/>
        <w:rPr>
          <w:b w:val="0"/>
        </w:rPr>
      </w:pPr>
      <w:r w:rsidRPr="00F8718B">
        <w:rPr>
          <w:rFonts w:hint="eastAsia"/>
          <w:b w:val="0"/>
        </w:rPr>
        <w:t>7.</w:t>
      </w:r>
      <w:r w:rsidR="005E0DAE" w:rsidRPr="00F8718B">
        <w:rPr>
          <w:rFonts w:hint="eastAsia"/>
          <w:b w:val="0"/>
        </w:rPr>
        <w:t>台灣電力股份有限公司</w:t>
      </w:r>
      <w:r w:rsidR="00F02A29" w:rsidRPr="00F8718B">
        <w:rPr>
          <w:rFonts w:hint="eastAsia"/>
          <w:b w:val="0"/>
        </w:rPr>
        <w:t>預計</w:t>
      </w:r>
      <w:r w:rsidR="00F02A29" w:rsidRPr="00F8718B">
        <w:rPr>
          <w:rFonts w:hint="eastAsia"/>
          <w:b w:val="0"/>
        </w:rPr>
        <w:t>103</w:t>
      </w:r>
      <w:r w:rsidR="00F02A29" w:rsidRPr="00F8718B">
        <w:rPr>
          <w:rFonts w:hint="eastAsia"/>
          <w:b w:val="0"/>
        </w:rPr>
        <w:t>年底物料存貨為</w:t>
      </w:r>
      <w:r w:rsidR="00F02A29" w:rsidRPr="00F8718B">
        <w:rPr>
          <w:rFonts w:hint="eastAsia"/>
          <w:b w:val="0"/>
        </w:rPr>
        <w:t>111</w:t>
      </w:r>
      <w:r w:rsidR="00F02A29" w:rsidRPr="00F8718B">
        <w:rPr>
          <w:rFonts w:hint="eastAsia"/>
          <w:b w:val="0"/>
        </w:rPr>
        <w:t>億</w:t>
      </w:r>
      <w:r w:rsidR="00F02A29" w:rsidRPr="00F8718B">
        <w:rPr>
          <w:rFonts w:hint="eastAsia"/>
          <w:b w:val="0"/>
        </w:rPr>
        <w:t>3,747</w:t>
      </w:r>
      <w:r w:rsidR="00F02A29" w:rsidRPr="00F8718B">
        <w:rPr>
          <w:rFonts w:hint="eastAsia"/>
          <w:b w:val="0"/>
        </w:rPr>
        <w:t>萬</w:t>
      </w:r>
      <w:r w:rsidR="00F02A29" w:rsidRPr="00F8718B">
        <w:rPr>
          <w:rFonts w:hint="eastAsia"/>
          <w:b w:val="0"/>
        </w:rPr>
        <w:t>4,000</w:t>
      </w:r>
      <w:r w:rsidR="00F02A29" w:rsidRPr="00F8718B">
        <w:rPr>
          <w:rFonts w:hint="eastAsia"/>
          <w:b w:val="0"/>
        </w:rPr>
        <w:t>元，物料存貨金額頗</w:t>
      </w:r>
      <w:proofErr w:type="gramStart"/>
      <w:r w:rsidR="00F02A29" w:rsidRPr="00F8718B">
        <w:rPr>
          <w:rFonts w:hint="eastAsia"/>
          <w:b w:val="0"/>
        </w:rPr>
        <w:t>鉅</w:t>
      </w:r>
      <w:proofErr w:type="gramEnd"/>
      <w:r w:rsidR="00F02A29" w:rsidRPr="00F8718B">
        <w:rPr>
          <w:rFonts w:hint="eastAsia"/>
          <w:b w:val="0"/>
        </w:rPr>
        <w:t>。經查，許多</w:t>
      </w:r>
      <w:proofErr w:type="gramStart"/>
      <w:r w:rsidR="00F02A29" w:rsidRPr="00F8718B">
        <w:rPr>
          <w:rFonts w:hint="eastAsia"/>
          <w:b w:val="0"/>
        </w:rPr>
        <w:t>物料購入</w:t>
      </w:r>
      <w:proofErr w:type="gramEnd"/>
      <w:r w:rsidR="00F02A29" w:rsidRPr="00F8718B">
        <w:rPr>
          <w:rFonts w:hint="eastAsia"/>
          <w:b w:val="0"/>
        </w:rPr>
        <w:t>時間已超過</w:t>
      </w:r>
      <w:r w:rsidR="00F02A29" w:rsidRPr="00F8718B">
        <w:rPr>
          <w:rFonts w:hint="eastAsia"/>
          <w:b w:val="0"/>
        </w:rPr>
        <w:t>10</w:t>
      </w:r>
      <w:r w:rsidR="00F02A29" w:rsidRPr="00F8718B">
        <w:rPr>
          <w:rFonts w:hint="eastAsia"/>
          <w:b w:val="0"/>
        </w:rPr>
        <w:t>年以上，恐已無法使用或已成無利用價值之呆廢料。</w:t>
      </w:r>
      <w:proofErr w:type="gramStart"/>
      <w:r w:rsidR="00F02A29" w:rsidRPr="00F8718B">
        <w:rPr>
          <w:rFonts w:hint="eastAsia"/>
          <w:b w:val="0"/>
        </w:rPr>
        <w:t>此外，</w:t>
      </w:r>
      <w:proofErr w:type="gramEnd"/>
      <w:r w:rsidR="00F02A29" w:rsidRPr="00F8718B">
        <w:rPr>
          <w:rFonts w:hint="eastAsia"/>
          <w:b w:val="0"/>
        </w:rPr>
        <w:t>大量物料存貨不僅需儲存空間，亦需耗費人力管理，且須承擔損耗等管理風險，無異增加營運管理負擔；</w:t>
      </w:r>
      <w:r w:rsidR="005E0DAE" w:rsidRPr="00F8718B">
        <w:rPr>
          <w:rFonts w:hint="eastAsia"/>
          <w:b w:val="0"/>
        </w:rPr>
        <w:t>台灣電力股份有限公司</w:t>
      </w:r>
      <w:r w:rsidR="00F02A29" w:rsidRPr="00F8718B">
        <w:rPr>
          <w:rFonts w:hint="eastAsia"/>
          <w:b w:val="0"/>
        </w:rPr>
        <w:t>近年來連續鉅額虧損，已呈現營運資金嚴重不足之窘況，財務週轉需仰賴融資調度，積存鉅額物料存貨，無異積壓資金，徒增營運資金需求與財務負擔，亦恐衍生品質劣化與不堪使用而須報廢之浪費情事，</w:t>
      </w:r>
      <w:proofErr w:type="gramStart"/>
      <w:r w:rsidR="00F02A29" w:rsidRPr="00F8718B">
        <w:rPr>
          <w:rFonts w:hint="eastAsia"/>
          <w:b w:val="0"/>
        </w:rPr>
        <w:t>爰</w:t>
      </w:r>
      <w:proofErr w:type="gramEnd"/>
      <w:r w:rsidR="00F02A29" w:rsidRPr="00F8718B">
        <w:rPr>
          <w:rFonts w:hint="eastAsia"/>
          <w:b w:val="0"/>
        </w:rPr>
        <w:t>要求</w:t>
      </w:r>
      <w:r w:rsidR="005E0DAE" w:rsidRPr="00F8718B">
        <w:rPr>
          <w:rFonts w:hint="eastAsia"/>
          <w:b w:val="0"/>
        </w:rPr>
        <w:t>台灣電力股份有限公司</w:t>
      </w:r>
      <w:r w:rsidR="00F02A29" w:rsidRPr="00F8718B">
        <w:rPr>
          <w:rFonts w:hint="eastAsia"/>
          <w:b w:val="0"/>
        </w:rPr>
        <w:t>於</w:t>
      </w:r>
      <w:r w:rsidR="00F02A29" w:rsidRPr="00F8718B">
        <w:rPr>
          <w:rFonts w:hint="eastAsia"/>
          <w:b w:val="0"/>
        </w:rPr>
        <w:t>3</w:t>
      </w:r>
      <w:r w:rsidR="00F02A29" w:rsidRPr="00F8718B">
        <w:rPr>
          <w:rFonts w:hint="eastAsia"/>
          <w:b w:val="0"/>
        </w:rPr>
        <w:t>個月內檢討其物料存量之合理性及必要性。</w:t>
      </w:r>
    </w:p>
    <w:p w:rsidR="00AC0DE4" w:rsidRPr="00F8718B" w:rsidRDefault="00AC0DE4" w:rsidP="00AC0DE4">
      <w:pPr>
        <w:pStyle w:val="af5"/>
        <w:spacing w:line="520" w:lineRule="exact"/>
        <w:ind w:rightChars="300" w:right="997"/>
        <w:rPr>
          <w:color w:val="auto"/>
        </w:rPr>
      </w:pPr>
      <w:r w:rsidRPr="00F8718B">
        <w:rPr>
          <w:color w:val="auto"/>
        </w:rPr>
        <w:t>提案人：</w:t>
      </w:r>
      <w:r w:rsidRPr="00F8718B">
        <w:rPr>
          <w:rFonts w:hint="eastAsia"/>
          <w:color w:val="auto"/>
        </w:rPr>
        <w:t>王惠美</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r w:rsidRPr="00F8718B">
        <w:rPr>
          <w:rFonts w:hint="eastAsia"/>
          <w:color w:val="auto"/>
        </w:rPr>
        <w:t>李慶華</w:t>
      </w:r>
    </w:p>
    <w:p w:rsidR="000F68F9" w:rsidRPr="00F8718B" w:rsidRDefault="00AC0DE4" w:rsidP="00AC0DE4">
      <w:pPr>
        <w:pStyle w:val="af5"/>
        <w:spacing w:line="520" w:lineRule="exact"/>
        <w:ind w:rightChars="300" w:right="997"/>
        <w:rPr>
          <w:color w:val="auto"/>
        </w:rPr>
      </w:pPr>
      <w:r w:rsidRPr="00F8718B">
        <w:rPr>
          <w:rFonts w:hint="eastAsia"/>
          <w:color w:val="auto"/>
        </w:rPr>
        <w:t>連署人：黃偉哲</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廖國棟</w:t>
      </w:r>
    </w:p>
    <w:p w:rsidR="0013012C" w:rsidRPr="00F8718B" w:rsidRDefault="0013012C" w:rsidP="001C6B00">
      <w:pPr>
        <w:pStyle w:val="a5"/>
        <w:kinsoku w:val="0"/>
        <w:overflowPunct w:val="0"/>
        <w:autoSpaceDE w:val="0"/>
        <w:autoSpaceDN w:val="0"/>
        <w:spacing w:line="520" w:lineRule="exact"/>
        <w:ind w:leftChars="463" w:left="1792" w:hangingChars="76" w:hanging="253"/>
        <w:jc w:val="both"/>
        <w:rPr>
          <w:b w:val="0"/>
        </w:rPr>
      </w:pPr>
      <w:r w:rsidRPr="00F8718B">
        <w:rPr>
          <w:rFonts w:hint="eastAsia"/>
          <w:b w:val="0"/>
        </w:rPr>
        <w:t>8.</w:t>
      </w:r>
      <w:r w:rsidR="005E0DAE" w:rsidRPr="00F8718B">
        <w:rPr>
          <w:rFonts w:hint="eastAsia"/>
          <w:b w:val="0"/>
        </w:rPr>
        <w:t>台灣電力股份有限公司</w:t>
      </w:r>
      <w:r w:rsidR="00AC0DE4" w:rsidRPr="00F8718B">
        <w:rPr>
          <w:rFonts w:hint="eastAsia"/>
          <w:b w:val="0"/>
        </w:rPr>
        <w:t>部分發電用燃料存量偏高，造成資</w:t>
      </w:r>
      <w:r w:rsidR="00AC0DE4" w:rsidRPr="00F8718B">
        <w:rPr>
          <w:rFonts w:hint="eastAsia"/>
          <w:b w:val="0"/>
        </w:rPr>
        <w:lastRenderedPageBreak/>
        <w:t>金不當積壓，甚曾有超過</w:t>
      </w:r>
      <w:r w:rsidR="00AC0DE4" w:rsidRPr="00F8718B">
        <w:rPr>
          <w:rFonts w:hint="eastAsia"/>
          <w:b w:val="0"/>
        </w:rPr>
        <w:t>3</w:t>
      </w:r>
      <w:r w:rsidR="00AC0DE4" w:rsidRPr="00F8718B">
        <w:rPr>
          <w:rFonts w:hint="eastAsia"/>
          <w:b w:val="0"/>
        </w:rPr>
        <w:t>年用量之情事，為此，要求</w:t>
      </w:r>
      <w:r w:rsidR="005E0DAE" w:rsidRPr="00F8718B">
        <w:rPr>
          <w:rFonts w:hint="eastAsia"/>
          <w:b w:val="0"/>
        </w:rPr>
        <w:t>台灣電力股份有限公司</w:t>
      </w:r>
      <w:r w:rsidR="00AC0DE4" w:rsidRPr="00F8718B">
        <w:rPr>
          <w:rFonts w:hint="eastAsia"/>
          <w:b w:val="0"/>
        </w:rPr>
        <w:t>檢討各種燃料存量之妥適性與合理性，並於</w:t>
      </w:r>
      <w:r w:rsidR="00AC0DE4" w:rsidRPr="00F8718B">
        <w:rPr>
          <w:rFonts w:hint="eastAsia"/>
          <w:b w:val="0"/>
        </w:rPr>
        <w:t>1</w:t>
      </w:r>
      <w:r w:rsidR="00AC0DE4" w:rsidRPr="00F8718B">
        <w:rPr>
          <w:rFonts w:hint="eastAsia"/>
          <w:b w:val="0"/>
        </w:rPr>
        <w:t>個月內提出專案報告送立法院經濟委員會</w:t>
      </w:r>
      <w:r w:rsidR="00DA1C77" w:rsidRPr="00F8718B">
        <w:rPr>
          <w:rFonts w:hint="eastAsia"/>
          <w:b w:val="0"/>
        </w:rPr>
        <w:t>。</w:t>
      </w:r>
    </w:p>
    <w:p w:rsidR="00A133B7" w:rsidRPr="00F8718B" w:rsidRDefault="00A133B7" w:rsidP="00A133B7">
      <w:pPr>
        <w:pStyle w:val="af5"/>
        <w:spacing w:line="520" w:lineRule="exact"/>
        <w:ind w:rightChars="300" w:right="997"/>
        <w:rPr>
          <w:color w:val="auto"/>
        </w:rPr>
      </w:pPr>
      <w:r w:rsidRPr="00F8718B">
        <w:rPr>
          <w:color w:val="auto"/>
        </w:rPr>
        <w:t>提案人：</w:t>
      </w:r>
      <w:r w:rsidRPr="00F8718B">
        <w:rPr>
          <w:rFonts w:hint="eastAsia"/>
          <w:color w:val="auto"/>
        </w:rPr>
        <w:t>黃偉哲</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p>
    <w:p w:rsidR="0013012C" w:rsidRPr="00F8718B" w:rsidRDefault="00A133B7" w:rsidP="00A133B7">
      <w:pPr>
        <w:pStyle w:val="af5"/>
        <w:spacing w:line="520" w:lineRule="exact"/>
        <w:ind w:rightChars="300" w:right="997"/>
        <w:rPr>
          <w:color w:val="auto"/>
        </w:rPr>
      </w:pPr>
      <w:r w:rsidRPr="00F8718B">
        <w:rPr>
          <w:rFonts w:hint="eastAsia"/>
          <w:color w:val="auto"/>
        </w:rPr>
        <w:t>連署人：蘇震清</w:t>
      </w:r>
      <w:r w:rsidRPr="00F8718B">
        <w:rPr>
          <w:rFonts w:hint="eastAsia"/>
          <w:color w:val="auto"/>
        </w:rPr>
        <w:t xml:space="preserve">  </w:t>
      </w:r>
      <w:r w:rsidRPr="00F8718B">
        <w:rPr>
          <w:rFonts w:hint="eastAsia"/>
          <w:color w:val="auto"/>
        </w:rPr>
        <w:t>葉津鈴</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王惠美</w:t>
      </w:r>
      <w:r w:rsidRPr="00F8718B">
        <w:rPr>
          <w:rFonts w:hint="eastAsia"/>
          <w:color w:val="auto"/>
        </w:rPr>
        <w:t xml:space="preserve">  </w:t>
      </w:r>
      <w:r w:rsidRPr="00F8718B">
        <w:rPr>
          <w:rFonts w:hint="eastAsia"/>
          <w:color w:val="auto"/>
        </w:rPr>
        <w:t>廖國棟</w:t>
      </w:r>
    </w:p>
    <w:p w:rsidR="0013012C" w:rsidRPr="00F8718B" w:rsidRDefault="0013012C" w:rsidP="00443680">
      <w:pPr>
        <w:pStyle w:val="a5"/>
        <w:kinsoku w:val="0"/>
        <w:overflowPunct w:val="0"/>
        <w:autoSpaceDE w:val="0"/>
        <w:autoSpaceDN w:val="0"/>
        <w:spacing w:line="520" w:lineRule="exact"/>
        <w:ind w:leftChars="463" w:left="1792" w:hangingChars="76" w:hanging="253"/>
        <w:jc w:val="both"/>
        <w:rPr>
          <w:b w:val="0"/>
        </w:rPr>
      </w:pPr>
      <w:r w:rsidRPr="00F8718B">
        <w:rPr>
          <w:rFonts w:hint="eastAsia"/>
          <w:b w:val="0"/>
        </w:rPr>
        <w:t>9.</w:t>
      </w:r>
      <w:r w:rsidR="00125755" w:rsidRPr="00F8718B">
        <w:rPr>
          <w:rFonts w:hint="eastAsia"/>
          <w:b w:val="0"/>
        </w:rPr>
        <w:t>根據</w:t>
      </w:r>
      <w:r w:rsidR="005E0DAE" w:rsidRPr="00F8718B">
        <w:rPr>
          <w:rFonts w:hint="eastAsia"/>
          <w:b w:val="0"/>
        </w:rPr>
        <w:t>台灣電力股份有限公司</w:t>
      </w:r>
      <w:r w:rsidR="00125755" w:rsidRPr="00F8718B">
        <w:rPr>
          <w:rFonts w:hint="eastAsia"/>
          <w:b w:val="0"/>
        </w:rPr>
        <w:t>提供資料，截</w:t>
      </w:r>
      <w:r w:rsidR="003E663F" w:rsidRPr="00F8718B">
        <w:rPr>
          <w:rFonts w:hint="eastAsia"/>
          <w:b w:val="0"/>
        </w:rPr>
        <w:t>至</w:t>
      </w:r>
      <w:r w:rsidR="00125755" w:rsidRPr="00F8718B">
        <w:rPr>
          <w:rFonts w:hint="eastAsia"/>
          <w:b w:val="0"/>
        </w:rPr>
        <w:t>102</w:t>
      </w:r>
      <w:r w:rsidR="00125755" w:rsidRPr="00F8718B">
        <w:rPr>
          <w:rFonts w:hint="eastAsia"/>
          <w:b w:val="0"/>
        </w:rPr>
        <w:t>年度物料存貨</w:t>
      </w:r>
      <w:r w:rsidR="00125755" w:rsidRPr="00F8718B">
        <w:rPr>
          <w:rFonts w:hint="eastAsia"/>
          <w:b w:val="0"/>
        </w:rPr>
        <w:t>104.48</w:t>
      </w:r>
      <w:r w:rsidR="00125755" w:rsidRPr="00F8718B">
        <w:rPr>
          <w:rFonts w:hint="eastAsia"/>
          <w:b w:val="0"/>
        </w:rPr>
        <w:t>億餘元，其中</w:t>
      </w:r>
      <w:r w:rsidR="00125755" w:rsidRPr="00F8718B">
        <w:rPr>
          <w:rFonts w:hint="eastAsia"/>
          <w:b w:val="0"/>
        </w:rPr>
        <w:t>9.29</w:t>
      </w:r>
      <w:r w:rsidR="00125755" w:rsidRPr="00F8718B">
        <w:rPr>
          <w:rFonts w:hint="eastAsia"/>
          <w:b w:val="0"/>
        </w:rPr>
        <w:t>億餘元之物料購入時間已超過</w:t>
      </w:r>
      <w:r w:rsidR="00125755" w:rsidRPr="00F8718B">
        <w:rPr>
          <w:rFonts w:hint="eastAsia"/>
          <w:b w:val="0"/>
        </w:rPr>
        <w:t>10</w:t>
      </w:r>
      <w:r w:rsidR="00125755" w:rsidRPr="00F8718B">
        <w:rPr>
          <w:rFonts w:hint="eastAsia"/>
          <w:b w:val="0"/>
        </w:rPr>
        <w:t>年以上，未達</w:t>
      </w:r>
      <w:r w:rsidR="00125755" w:rsidRPr="00F8718B">
        <w:rPr>
          <w:rFonts w:hint="eastAsia"/>
          <w:b w:val="0"/>
        </w:rPr>
        <w:t>10</w:t>
      </w:r>
      <w:r w:rsidR="00125755" w:rsidRPr="00F8718B">
        <w:rPr>
          <w:rFonts w:hint="eastAsia"/>
          <w:b w:val="0"/>
        </w:rPr>
        <w:t>年但超過</w:t>
      </w:r>
      <w:r w:rsidR="00125755" w:rsidRPr="00F8718B">
        <w:rPr>
          <w:rFonts w:hint="eastAsia"/>
          <w:b w:val="0"/>
        </w:rPr>
        <w:t>5</w:t>
      </w:r>
      <w:r w:rsidR="00125755" w:rsidRPr="00F8718B">
        <w:rPr>
          <w:rFonts w:hint="eastAsia"/>
          <w:b w:val="0"/>
        </w:rPr>
        <w:t>年以上部分亦達</w:t>
      </w:r>
      <w:r w:rsidR="00125755" w:rsidRPr="00F8718B">
        <w:rPr>
          <w:rFonts w:hint="eastAsia"/>
          <w:b w:val="0"/>
        </w:rPr>
        <w:t>8.66</w:t>
      </w:r>
      <w:r w:rsidR="00125755" w:rsidRPr="00F8718B">
        <w:rPr>
          <w:rFonts w:hint="eastAsia"/>
          <w:b w:val="0"/>
        </w:rPr>
        <w:t>億餘元，另依據預算書所列</w:t>
      </w:r>
      <w:r w:rsidR="00656997" w:rsidRPr="00F8718B">
        <w:rPr>
          <w:rFonts w:hint="eastAsia"/>
          <w:b w:val="0"/>
        </w:rPr>
        <w:t>「</w:t>
      </w:r>
      <w:r w:rsidR="00125755" w:rsidRPr="00F8718B">
        <w:rPr>
          <w:rFonts w:hint="eastAsia"/>
          <w:b w:val="0"/>
        </w:rPr>
        <w:t>存貨</w:t>
      </w:r>
      <w:r w:rsidR="00180EA2" w:rsidRPr="00F8718B">
        <w:rPr>
          <w:rFonts w:hint="eastAsia"/>
          <w:color w:val="000000" w:themeColor="text1"/>
        </w:rPr>
        <w:t>－</w:t>
      </w:r>
      <w:r w:rsidR="00125755" w:rsidRPr="00F8718B">
        <w:rPr>
          <w:rFonts w:hint="eastAsia"/>
          <w:b w:val="0"/>
        </w:rPr>
        <w:t>物料</w:t>
      </w:r>
      <w:r w:rsidR="00656997" w:rsidRPr="00F8718B">
        <w:rPr>
          <w:rFonts w:hint="eastAsia"/>
          <w:b w:val="0"/>
        </w:rPr>
        <w:t>」</w:t>
      </w:r>
      <w:r w:rsidR="00125755" w:rsidRPr="00F8718B">
        <w:rPr>
          <w:rFonts w:hint="eastAsia"/>
          <w:b w:val="0"/>
        </w:rPr>
        <w:t>，至</w:t>
      </w:r>
      <w:r w:rsidR="00125755" w:rsidRPr="00F8718B">
        <w:rPr>
          <w:rFonts w:hint="eastAsia"/>
          <w:b w:val="0"/>
        </w:rPr>
        <w:t>103</w:t>
      </w:r>
      <w:r w:rsidR="00125755" w:rsidRPr="00F8718B">
        <w:rPr>
          <w:rFonts w:hint="eastAsia"/>
          <w:b w:val="0"/>
        </w:rPr>
        <w:t>年</w:t>
      </w:r>
      <w:r w:rsidR="00125755" w:rsidRPr="00F8718B">
        <w:rPr>
          <w:rFonts w:hint="eastAsia"/>
          <w:b w:val="0"/>
        </w:rPr>
        <w:t>12</w:t>
      </w:r>
      <w:r w:rsidR="00125755" w:rsidRPr="00F8718B">
        <w:rPr>
          <w:rFonts w:hint="eastAsia"/>
          <w:b w:val="0"/>
        </w:rPr>
        <w:t>月</w:t>
      </w:r>
      <w:r w:rsidR="00125755" w:rsidRPr="00F8718B">
        <w:rPr>
          <w:rFonts w:hint="eastAsia"/>
          <w:b w:val="0"/>
        </w:rPr>
        <w:t>31</w:t>
      </w:r>
      <w:r w:rsidR="00125755" w:rsidRPr="00F8718B">
        <w:rPr>
          <w:rFonts w:hint="eastAsia"/>
          <w:b w:val="0"/>
        </w:rPr>
        <w:t>日之預計數為</w:t>
      </w:r>
      <w:r w:rsidR="00125755" w:rsidRPr="00F8718B">
        <w:rPr>
          <w:rFonts w:hint="eastAsia"/>
          <w:b w:val="0"/>
        </w:rPr>
        <w:t>111</w:t>
      </w:r>
      <w:r w:rsidR="00125755" w:rsidRPr="00F8718B">
        <w:rPr>
          <w:rFonts w:hint="eastAsia"/>
          <w:b w:val="0"/>
        </w:rPr>
        <w:t>億</w:t>
      </w:r>
      <w:r w:rsidR="00125755" w:rsidRPr="00F8718B">
        <w:rPr>
          <w:rFonts w:hint="eastAsia"/>
          <w:b w:val="0"/>
        </w:rPr>
        <w:t>3</w:t>
      </w:r>
      <w:r w:rsidR="00180EA2" w:rsidRPr="00F8718B">
        <w:rPr>
          <w:rFonts w:hint="eastAsia"/>
          <w:b w:val="0"/>
        </w:rPr>
        <w:t>,</w:t>
      </w:r>
      <w:r w:rsidR="00125755" w:rsidRPr="00F8718B">
        <w:rPr>
          <w:rFonts w:hint="eastAsia"/>
          <w:b w:val="0"/>
        </w:rPr>
        <w:t>747</w:t>
      </w:r>
      <w:r w:rsidR="00125755" w:rsidRPr="00F8718B">
        <w:rPr>
          <w:rFonts w:hint="eastAsia"/>
          <w:b w:val="0"/>
        </w:rPr>
        <w:t>萬</w:t>
      </w:r>
      <w:r w:rsidR="00125755" w:rsidRPr="00F8718B">
        <w:rPr>
          <w:rFonts w:hint="eastAsia"/>
          <w:b w:val="0"/>
        </w:rPr>
        <w:t>4</w:t>
      </w:r>
      <w:r w:rsidR="00180EA2" w:rsidRPr="00F8718B">
        <w:rPr>
          <w:rFonts w:hint="eastAsia"/>
          <w:b w:val="0"/>
        </w:rPr>
        <w:t>,000</w:t>
      </w:r>
      <w:r w:rsidR="00125755" w:rsidRPr="00F8718B">
        <w:rPr>
          <w:rFonts w:hint="eastAsia"/>
          <w:b w:val="0"/>
        </w:rPr>
        <w:t>元，高達百億元之物料存貨，定會對</w:t>
      </w:r>
      <w:r w:rsidR="005E0DAE" w:rsidRPr="00F8718B">
        <w:rPr>
          <w:rFonts w:hint="eastAsia"/>
          <w:b w:val="0"/>
        </w:rPr>
        <w:t>台灣電力股份有限公司</w:t>
      </w:r>
      <w:r w:rsidR="00125755" w:rsidRPr="00F8718B">
        <w:rPr>
          <w:rFonts w:hint="eastAsia"/>
          <w:b w:val="0"/>
        </w:rPr>
        <w:t>資金運用造成不利，亦增加管理負擔與風險，為此，要求</w:t>
      </w:r>
      <w:r w:rsidR="005E0DAE" w:rsidRPr="00F8718B">
        <w:rPr>
          <w:rFonts w:hint="eastAsia"/>
          <w:b w:val="0"/>
        </w:rPr>
        <w:t>台灣電力股份有限公司</w:t>
      </w:r>
      <w:r w:rsidR="00125755" w:rsidRPr="00F8718B">
        <w:rPr>
          <w:rFonts w:hint="eastAsia"/>
          <w:b w:val="0"/>
        </w:rPr>
        <w:t>檢討其鉅額存貨，並於</w:t>
      </w:r>
      <w:r w:rsidR="00180EA2" w:rsidRPr="00F8718B">
        <w:rPr>
          <w:rFonts w:hint="eastAsia"/>
          <w:b w:val="0"/>
        </w:rPr>
        <w:t>1</w:t>
      </w:r>
      <w:r w:rsidR="00125755" w:rsidRPr="00F8718B">
        <w:rPr>
          <w:rFonts w:hint="eastAsia"/>
          <w:b w:val="0"/>
        </w:rPr>
        <w:t>個月內提出專案報告送立法院經濟委員會</w:t>
      </w:r>
      <w:r w:rsidR="002B0F87" w:rsidRPr="00F8718B">
        <w:rPr>
          <w:rFonts w:hint="eastAsia"/>
          <w:b w:val="0"/>
        </w:rPr>
        <w:t>。</w:t>
      </w:r>
    </w:p>
    <w:p w:rsidR="00A80F1E" w:rsidRPr="00F8718B" w:rsidRDefault="00A80F1E" w:rsidP="00A80F1E">
      <w:pPr>
        <w:pStyle w:val="af5"/>
        <w:spacing w:line="520" w:lineRule="exact"/>
        <w:ind w:rightChars="300" w:right="997"/>
        <w:rPr>
          <w:color w:val="auto"/>
        </w:rPr>
      </w:pPr>
      <w:r w:rsidRPr="00F8718B">
        <w:rPr>
          <w:color w:val="auto"/>
        </w:rPr>
        <w:t>提案人：</w:t>
      </w:r>
      <w:r w:rsidRPr="00F8718B">
        <w:rPr>
          <w:rFonts w:hint="eastAsia"/>
          <w:color w:val="auto"/>
        </w:rPr>
        <w:t>黃偉哲</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p>
    <w:p w:rsidR="002B0F87" w:rsidRPr="00F8718B" w:rsidRDefault="00A80F1E" w:rsidP="00A80F1E">
      <w:pPr>
        <w:pStyle w:val="af5"/>
        <w:spacing w:line="520" w:lineRule="exact"/>
        <w:ind w:rightChars="300" w:right="997"/>
        <w:rPr>
          <w:color w:val="auto"/>
        </w:rPr>
      </w:pPr>
      <w:r w:rsidRPr="00F8718B">
        <w:rPr>
          <w:rFonts w:hint="eastAsia"/>
          <w:color w:val="auto"/>
        </w:rPr>
        <w:t>連署人：蘇震清</w:t>
      </w:r>
      <w:r w:rsidRPr="00F8718B">
        <w:rPr>
          <w:rFonts w:hint="eastAsia"/>
          <w:color w:val="auto"/>
        </w:rPr>
        <w:t xml:space="preserve">  </w:t>
      </w:r>
      <w:r w:rsidRPr="00F8718B">
        <w:rPr>
          <w:rFonts w:hint="eastAsia"/>
          <w:color w:val="auto"/>
        </w:rPr>
        <w:t>葉津鈴</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王惠美</w:t>
      </w:r>
      <w:r w:rsidRPr="00F8718B">
        <w:rPr>
          <w:rFonts w:hint="eastAsia"/>
          <w:color w:val="auto"/>
        </w:rPr>
        <w:t xml:space="preserve">  </w:t>
      </w:r>
      <w:r w:rsidRPr="00F8718B">
        <w:rPr>
          <w:rFonts w:hint="eastAsia"/>
          <w:color w:val="auto"/>
        </w:rPr>
        <w:t>廖國棟</w:t>
      </w:r>
    </w:p>
    <w:p w:rsidR="0013012C" w:rsidRPr="00F8718B" w:rsidRDefault="0013012C" w:rsidP="00443680">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10.</w:t>
      </w:r>
      <w:r w:rsidR="005E0DAE" w:rsidRPr="00F8718B">
        <w:rPr>
          <w:rFonts w:hint="eastAsia"/>
          <w:b w:val="0"/>
        </w:rPr>
        <w:t>台灣電力股份有限公司</w:t>
      </w:r>
      <w:r w:rsidR="00F5300C" w:rsidRPr="00F8718B">
        <w:rPr>
          <w:rFonts w:hint="eastAsia"/>
          <w:b w:val="0"/>
        </w:rPr>
        <w:t>自</w:t>
      </w:r>
      <w:r w:rsidR="00F5300C" w:rsidRPr="00F8718B">
        <w:rPr>
          <w:rFonts w:hint="eastAsia"/>
          <w:b w:val="0"/>
        </w:rPr>
        <w:t>95</w:t>
      </w:r>
      <w:r w:rsidR="00F5300C" w:rsidRPr="00F8718B">
        <w:rPr>
          <w:rFonts w:hint="eastAsia"/>
          <w:b w:val="0"/>
        </w:rPr>
        <w:t>年度至</w:t>
      </w:r>
      <w:proofErr w:type="gramStart"/>
      <w:r w:rsidR="00F5300C" w:rsidRPr="00F8718B">
        <w:rPr>
          <w:rFonts w:hint="eastAsia"/>
          <w:b w:val="0"/>
        </w:rPr>
        <w:t>101</w:t>
      </w:r>
      <w:proofErr w:type="gramEnd"/>
      <w:r w:rsidR="00F5300C" w:rsidRPr="00F8718B">
        <w:rPr>
          <w:rFonts w:hint="eastAsia"/>
          <w:b w:val="0"/>
        </w:rPr>
        <w:t>年度，連續</w:t>
      </w:r>
      <w:r w:rsidR="00F5300C" w:rsidRPr="00F8718B">
        <w:rPr>
          <w:rFonts w:hint="eastAsia"/>
          <w:b w:val="0"/>
        </w:rPr>
        <w:t>7</w:t>
      </w:r>
      <w:r w:rsidR="00F5300C" w:rsidRPr="00F8718B">
        <w:rPr>
          <w:rFonts w:hint="eastAsia"/>
          <w:b w:val="0"/>
        </w:rPr>
        <w:t>個年度營運虧損，</w:t>
      </w:r>
      <w:proofErr w:type="gramStart"/>
      <w:r w:rsidR="00F5300C" w:rsidRPr="00F8718B">
        <w:rPr>
          <w:rFonts w:hint="eastAsia"/>
          <w:b w:val="0"/>
        </w:rPr>
        <w:t>102</w:t>
      </w:r>
      <w:proofErr w:type="gramEnd"/>
      <w:r w:rsidR="00F5300C" w:rsidRPr="00F8718B">
        <w:rPr>
          <w:rFonts w:hint="eastAsia"/>
          <w:b w:val="0"/>
        </w:rPr>
        <w:t>年度預計虧損</w:t>
      </w:r>
      <w:r w:rsidR="00F5300C" w:rsidRPr="00F8718B">
        <w:rPr>
          <w:rFonts w:hint="eastAsia"/>
          <w:b w:val="0"/>
        </w:rPr>
        <w:t>230.22</w:t>
      </w:r>
      <w:r w:rsidR="00F5300C" w:rsidRPr="00F8718B">
        <w:rPr>
          <w:rFonts w:hint="eastAsia"/>
          <w:b w:val="0"/>
        </w:rPr>
        <w:t>億餘元，截至</w:t>
      </w:r>
      <w:r w:rsidR="00F5300C" w:rsidRPr="00F8718B">
        <w:rPr>
          <w:rFonts w:hint="eastAsia"/>
          <w:b w:val="0"/>
        </w:rPr>
        <w:t>102</w:t>
      </w:r>
      <w:r w:rsidR="00F5300C" w:rsidRPr="00F8718B">
        <w:rPr>
          <w:rFonts w:hint="eastAsia"/>
          <w:b w:val="0"/>
        </w:rPr>
        <w:t>年</w:t>
      </w:r>
      <w:r w:rsidR="00F5300C" w:rsidRPr="00F8718B">
        <w:rPr>
          <w:rFonts w:hint="eastAsia"/>
          <w:b w:val="0"/>
        </w:rPr>
        <w:t>9</w:t>
      </w:r>
      <w:r w:rsidR="00F5300C" w:rsidRPr="00F8718B">
        <w:rPr>
          <w:rFonts w:hint="eastAsia"/>
          <w:b w:val="0"/>
        </w:rPr>
        <w:t>月底止已虧損</w:t>
      </w:r>
      <w:r w:rsidR="00F5300C" w:rsidRPr="00F8718B">
        <w:rPr>
          <w:rFonts w:hint="eastAsia"/>
          <w:b w:val="0"/>
        </w:rPr>
        <w:t>216.46</w:t>
      </w:r>
      <w:r w:rsidR="00F5300C" w:rsidRPr="00F8718B">
        <w:rPr>
          <w:rFonts w:hint="eastAsia"/>
          <w:b w:val="0"/>
        </w:rPr>
        <w:t>億元，</w:t>
      </w:r>
      <w:proofErr w:type="gramStart"/>
      <w:r w:rsidR="00F5300C" w:rsidRPr="00F8718B">
        <w:rPr>
          <w:rFonts w:hint="eastAsia"/>
          <w:b w:val="0"/>
        </w:rPr>
        <w:t>103</w:t>
      </w:r>
      <w:proofErr w:type="gramEnd"/>
      <w:r w:rsidR="00F5300C" w:rsidRPr="00F8718B">
        <w:rPr>
          <w:rFonts w:hint="eastAsia"/>
          <w:b w:val="0"/>
        </w:rPr>
        <w:t>年度預計虧損</w:t>
      </w:r>
      <w:r w:rsidR="00F5300C" w:rsidRPr="00F8718B">
        <w:rPr>
          <w:rFonts w:hint="eastAsia"/>
          <w:b w:val="0"/>
        </w:rPr>
        <w:t>281.33</w:t>
      </w:r>
      <w:r w:rsidR="00F5300C" w:rsidRPr="00F8718B">
        <w:rPr>
          <w:rFonts w:hint="eastAsia"/>
          <w:b w:val="0"/>
        </w:rPr>
        <w:t>億餘元，顯示該公司營運績效</w:t>
      </w:r>
      <w:proofErr w:type="gramStart"/>
      <w:r w:rsidR="00F5300C" w:rsidRPr="00F8718B">
        <w:rPr>
          <w:rFonts w:hint="eastAsia"/>
          <w:b w:val="0"/>
        </w:rPr>
        <w:t>不</w:t>
      </w:r>
      <w:proofErr w:type="gramEnd"/>
      <w:r w:rsidR="00F5300C" w:rsidRPr="00F8718B">
        <w:rPr>
          <w:rFonts w:hint="eastAsia"/>
          <w:b w:val="0"/>
        </w:rPr>
        <w:t>彰，為此，要求</w:t>
      </w:r>
      <w:r w:rsidR="005E0DAE" w:rsidRPr="00F8718B">
        <w:rPr>
          <w:rFonts w:hint="eastAsia"/>
          <w:b w:val="0"/>
        </w:rPr>
        <w:t>台灣電力股份有限公司</w:t>
      </w:r>
      <w:r w:rsidR="00F5300C" w:rsidRPr="00F8718B">
        <w:rPr>
          <w:rFonts w:hint="eastAsia"/>
          <w:b w:val="0"/>
        </w:rPr>
        <w:t>應即</w:t>
      </w:r>
      <w:proofErr w:type="gramStart"/>
      <w:r w:rsidR="00F5300C" w:rsidRPr="00F8718B">
        <w:rPr>
          <w:rFonts w:hint="eastAsia"/>
          <w:b w:val="0"/>
        </w:rPr>
        <w:t>研</w:t>
      </w:r>
      <w:proofErr w:type="gramEnd"/>
      <w:r w:rsidR="00F5300C" w:rsidRPr="00F8718B">
        <w:rPr>
          <w:rFonts w:hint="eastAsia"/>
          <w:b w:val="0"/>
        </w:rPr>
        <w:t>謀有效降低成本、具體的節流措施，以改善該公司之財務，並請於</w:t>
      </w:r>
      <w:r w:rsidR="00F5300C" w:rsidRPr="00F8718B">
        <w:rPr>
          <w:rFonts w:hint="eastAsia"/>
          <w:b w:val="0"/>
        </w:rPr>
        <w:t>1</w:t>
      </w:r>
      <w:r w:rsidR="00F5300C" w:rsidRPr="00F8718B">
        <w:rPr>
          <w:rFonts w:hint="eastAsia"/>
          <w:b w:val="0"/>
        </w:rPr>
        <w:t>個月內提出具體計畫送立法院經濟委員會。</w:t>
      </w:r>
    </w:p>
    <w:p w:rsidR="000C22A9" w:rsidRPr="00F8718B" w:rsidRDefault="000C22A9" w:rsidP="000C22A9">
      <w:pPr>
        <w:pStyle w:val="af5"/>
        <w:spacing w:line="520" w:lineRule="exact"/>
        <w:ind w:rightChars="300" w:right="997"/>
        <w:rPr>
          <w:color w:val="auto"/>
        </w:rPr>
      </w:pPr>
      <w:r w:rsidRPr="00F8718B">
        <w:rPr>
          <w:color w:val="auto"/>
        </w:rPr>
        <w:t>提案人：</w:t>
      </w:r>
      <w:r w:rsidRPr="00F8718B">
        <w:rPr>
          <w:rFonts w:hint="eastAsia"/>
          <w:color w:val="auto"/>
        </w:rPr>
        <w:t>黃偉哲</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r w:rsidRPr="00F8718B">
        <w:rPr>
          <w:rFonts w:hint="eastAsia"/>
          <w:color w:val="auto"/>
        </w:rPr>
        <w:t>李慶華</w:t>
      </w:r>
    </w:p>
    <w:p w:rsidR="002B0F87" w:rsidRPr="00F8718B" w:rsidRDefault="000C22A9" w:rsidP="000C22A9">
      <w:pPr>
        <w:pStyle w:val="af5"/>
        <w:spacing w:line="520" w:lineRule="exact"/>
        <w:ind w:rightChars="300" w:right="997"/>
        <w:rPr>
          <w:color w:val="auto"/>
        </w:rPr>
      </w:pPr>
      <w:r w:rsidRPr="00F8718B">
        <w:rPr>
          <w:rFonts w:hint="eastAsia"/>
          <w:color w:val="auto"/>
        </w:rPr>
        <w:lastRenderedPageBreak/>
        <w:t>連署人：蘇震清</w:t>
      </w:r>
      <w:r w:rsidRPr="00F8718B">
        <w:rPr>
          <w:rFonts w:hint="eastAsia"/>
          <w:color w:val="auto"/>
        </w:rPr>
        <w:t xml:space="preserve">  </w:t>
      </w:r>
      <w:r w:rsidRPr="00F8718B">
        <w:rPr>
          <w:rFonts w:hint="eastAsia"/>
          <w:color w:val="auto"/>
        </w:rPr>
        <w:t>葉津鈴</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王惠美</w:t>
      </w:r>
      <w:r w:rsidRPr="00F8718B">
        <w:rPr>
          <w:rFonts w:hint="eastAsia"/>
          <w:color w:val="auto"/>
        </w:rPr>
        <w:t xml:space="preserve">  </w:t>
      </w:r>
      <w:r w:rsidRPr="00F8718B">
        <w:rPr>
          <w:rFonts w:hint="eastAsia"/>
          <w:color w:val="auto"/>
        </w:rPr>
        <w:t>廖國棟</w:t>
      </w:r>
    </w:p>
    <w:p w:rsidR="002B0F87" w:rsidRPr="00F8718B" w:rsidRDefault="002B0F87" w:rsidP="0097361F">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11.</w:t>
      </w:r>
      <w:r w:rsidR="003B760E" w:rsidRPr="00F8718B">
        <w:rPr>
          <w:rFonts w:hint="eastAsia"/>
          <w:b w:val="0"/>
        </w:rPr>
        <w:t>行政院環境保護署指出，</w:t>
      </w:r>
      <w:r w:rsidR="003B760E" w:rsidRPr="00F8718B">
        <w:rPr>
          <w:rFonts w:hint="eastAsia"/>
          <w:b w:val="0"/>
        </w:rPr>
        <w:t>10</w:t>
      </w:r>
      <w:r w:rsidR="003B760E" w:rsidRPr="00F8718B">
        <w:rPr>
          <w:rFonts w:hint="eastAsia"/>
          <w:b w:val="0"/>
        </w:rPr>
        <w:t>年以上老舊家電，由於長時間使用效能</w:t>
      </w:r>
      <w:proofErr w:type="gramStart"/>
      <w:r w:rsidR="003B760E" w:rsidRPr="00F8718B">
        <w:rPr>
          <w:rFonts w:hint="eastAsia"/>
          <w:b w:val="0"/>
        </w:rPr>
        <w:t>變差外</w:t>
      </w:r>
      <w:proofErr w:type="gramEnd"/>
      <w:r w:rsidR="003B760E" w:rsidRPr="00F8718B">
        <w:rPr>
          <w:rFonts w:hint="eastAsia"/>
          <w:b w:val="0"/>
        </w:rPr>
        <w:t>，加上零件老化，相同使用時間耗電量平均是新產品之</w:t>
      </w:r>
      <w:r w:rsidR="003B760E" w:rsidRPr="00F8718B">
        <w:rPr>
          <w:rFonts w:hint="eastAsia"/>
          <w:b w:val="0"/>
        </w:rPr>
        <w:t>2</w:t>
      </w:r>
      <w:r w:rsidR="003B760E" w:rsidRPr="00F8718B">
        <w:rPr>
          <w:rFonts w:hint="eastAsia"/>
          <w:b w:val="0"/>
        </w:rPr>
        <w:t>倍。</w:t>
      </w:r>
      <w:r w:rsidR="005E0DAE" w:rsidRPr="00F8718B">
        <w:rPr>
          <w:rFonts w:hint="eastAsia"/>
          <w:b w:val="0"/>
        </w:rPr>
        <w:t>台灣電力股份有限公司</w:t>
      </w:r>
      <w:r w:rsidR="003B760E" w:rsidRPr="00F8718B">
        <w:rPr>
          <w:rFonts w:hint="eastAsia"/>
          <w:b w:val="0"/>
        </w:rPr>
        <w:t>之營業處所用電設施如</w:t>
      </w:r>
      <w:r w:rsidR="003B760E" w:rsidRPr="00F8718B">
        <w:rPr>
          <w:rFonts w:hint="eastAsia"/>
          <w:b w:val="0"/>
        </w:rPr>
        <w:t>:</w:t>
      </w:r>
      <w:r w:rsidR="003B760E" w:rsidRPr="00F8718B">
        <w:rPr>
          <w:rFonts w:hint="eastAsia"/>
          <w:b w:val="0"/>
        </w:rPr>
        <w:t>冷氣機，多已過於老舊，礙於營業虧損，多年來未進行汰舊換新，與政府積極提倡</w:t>
      </w:r>
      <w:proofErr w:type="gramStart"/>
      <w:r w:rsidR="003B760E" w:rsidRPr="00F8718B">
        <w:rPr>
          <w:rFonts w:hint="eastAsia"/>
          <w:b w:val="0"/>
        </w:rPr>
        <w:t>節能減碳目標</w:t>
      </w:r>
      <w:proofErr w:type="gramEnd"/>
      <w:r w:rsidR="003B760E" w:rsidRPr="00F8718B">
        <w:rPr>
          <w:rFonts w:hint="eastAsia"/>
          <w:b w:val="0"/>
        </w:rPr>
        <w:t>相悖，為能落實政府節能政策，減緩溫室效益，降低</w:t>
      </w:r>
      <w:r w:rsidR="005E0DAE" w:rsidRPr="00F8718B">
        <w:rPr>
          <w:rFonts w:hint="eastAsia"/>
          <w:b w:val="0"/>
        </w:rPr>
        <w:t>台灣電力股份有限公司</w:t>
      </w:r>
      <w:r w:rsidR="003B760E" w:rsidRPr="00F8718B">
        <w:rPr>
          <w:rFonts w:hint="eastAsia"/>
          <w:b w:val="0"/>
        </w:rPr>
        <w:t>用電支出，</w:t>
      </w:r>
      <w:proofErr w:type="gramStart"/>
      <w:r w:rsidR="003B760E" w:rsidRPr="00F8718B">
        <w:rPr>
          <w:rFonts w:hint="eastAsia"/>
          <w:b w:val="0"/>
        </w:rPr>
        <w:t>爰</w:t>
      </w:r>
      <w:proofErr w:type="gramEnd"/>
      <w:r w:rsidR="003B760E" w:rsidRPr="00F8718B">
        <w:rPr>
          <w:rFonts w:hint="eastAsia"/>
          <w:b w:val="0"/>
        </w:rPr>
        <w:t>要求</w:t>
      </w:r>
      <w:r w:rsidR="005E0DAE" w:rsidRPr="00F8718B">
        <w:rPr>
          <w:rFonts w:hint="eastAsia"/>
          <w:b w:val="0"/>
        </w:rPr>
        <w:t>台灣電力股份有限公司</w:t>
      </w:r>
      <w:r w:rsidR="003B760E" w:rsidRPr="00F8718B">
        <w:rPr>
          <w:rFonts w:hint="eastAsia"/>
          <w:b w:val="0"/>
        </w:rPr>
        <w:t>於</w:t>
      </w:r>
      <w:r w:rsidR="003B760E" w:rsidRPr="00F8718B">
        <w:rPr>
          <w:rFonts w:hint="eastAsia"/>
          <w:b w:val="0"/>
        </w:rPr>
        <w:t>1</w:t>
      </w:r>
      <w:r w:rsidR="003B760E" w:rsidRPr="00F8718B">
        <w:rPr>
          <w:rFonts w:hint="eastAsia"/>
          <w:b w:val="0"/>
        </w:rPr>
        <w:t>個月內，清查所屬營業處所</w:t>
      </w:r>
      <w:proofErr w:type="gramStart"/>
      <w:r w:rsidR="003B760E" w:rsidRPr="00F8718B">
        <w:rPr>
          <w:rFonts w:hint="eastAsia"/>
          <w:b w:val="0"/>
        </w:rPr>
        <w:t>老舊用電</w:t>
      </w:r>
      <w:proofErr w:type="gramEnd"/>
      <w:r w:rsidR="003B760E" w:rsidRPr="00F8718B">
        <w:rPr>
          <w:rFonts w:hint="eastAsia"/>
          <w:b w:val="0"/>
        </w:rPr>
        <w:t>設施，並逐年編列預算汰舊換新</w:t>
      </w:r>
      <w:r w:rsidR="00FB72FE" w:rsidRPr="00F8718B">
        <w:rPr>
          <w:rFonts w:hint="eastAsia"/>
          <w:b w:val="0"/>
        </w:rPr>
        <w:t>。</w:t>
      </w:r>
    </w:p>
    <w:p w:rsidR="003B760E" w:rsidRPr="00F8718B" w:rsidRDefault="003B760E" w:rsidP="003B760E">
      <w:pPr>
        <w:pStyle w:val="af5"/>
        <w:spacing w:line="520" w:lineRule="exact"/>
        <w:ind w:rightChars="300" w:right="997"/>
        <w:rPr>
          <w:color w:val="auto"/>
        </w:rPr>
      </w:pPr>
      <w:r w:rsidRPr="00F8718B">
        <w:rPr>
          <w:color w:val="auto"/>
        </w:rPr>
        <w:t>提案人：</w:t>
      </w:r>
      <w:r w:rsidRPr="00F8718B">
        <w:rPr>
          <w:rFonts w:hint="eastAsia"/>
          <w:color w:val="auto"/>
        </w:rPr>
        <w:t>王惠美</w:t>
      </w:r>
      <w:r w:rsidRPr="00F8718B">
        <w:rPr>
          <w:rFonts w:hint="eastAsia"/>
          <w:color w:val="auto"/>
        </w:rPr>
        <w:t xml:space="preserve">  </w:t>
      </w:r>
      <w:r w:rsidRPr="00F8718B">
        <w:rPr>
          <w:rFonts w:hint="eastAsia"/>
          <w:color w:val="auto"/>
        </w:rPr>
        <w:t>李慶華</w:t>
      </w:r>
    </w:p>
    <w:p w:rsidR="002B0F87" w:rsidRPr="00F8718B" w:rsidRDefault="003B760E" w:rsidP="003B760E">
      <w:pPr>
        <w:pStyle w:val="af5"/>
        <w:spacing w:line="520" w:lineRule="exact"/>
        <w:ind w:rightChars="300" w:right="997"/>
        <w:rPr>
          <w:color w:val="auto"/>
        </w:rPr>
      </w:pPr>
      <w:r w:rsidRPr="00F8718B">
        <w:rPr>
          <w:rFonts w:hint="eastAsia"/>
          <w:color w:val="auto"/>
        </w:rPr>
        <w:t>連署人：黃偉哲</w:t>
      </w:r>
      <w:r w:rsidR="00E549DC" w:rsidRPr="00F8718B">
        <w:rPr>
          <w:rFonts w:hint="eastAsia"/>
          <w:color w:val="auto"/>
        </w:rPr>
        <w:t xml:space="preserve">  </w:t>
      </w:r>
      <w:r w:rsidR="00E549DC" w:rsidRPr="00F8718B">
        <w:rPr>
          <w:rFonts w:hint="eastAsia"/>
          <w:color w:val="auto"/>
        </w:rPr>
        <w:t>楊瓊瓔</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廖國棟</w:t>
      </w:r>
    </w:p>
    <w:p w:rsidR="002B0F87" w:rsidRPr="00F8718B" w:rsidRDefault="002B0F87" w:rsidP="0097361F">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12.</w:t>
      </w:r>
      <w:r w:rsidR="005E0DAE" w:rsidRPr="00F8718B">
        <w:rPr>
          <w:rFonts w:hint="eastAsia"/>
          <w:b w:val="0"/>
        </w:rPr>
        <w:t>台灣電力股份有限公司</w:t>
      </w:r>
      <w:proofErr w:type="gramStart"/>
      <w:r w:rsidR="0030383A" w:rsidRPr="00F8718B">
        <w:rPr>
          <w:rFonts w:hint="eastAsia"/>
          <w:b w:val="0"/>
        </w:rPr>
        <w:t>103</w:t>
      </w:r>
      <w:proofErr w:type="gramEnd"/>
      <w:r w:rsidR="0030383A" w:rsidRPr="00F8718B">
        <w:rPr>
          <w:rFonts w:hint="eastAsia"/>
          <w:b w:val="0"/>
        </w:rPr>
        <w:t>年度預算案編列發電機組等生產設備修理保養與</w:t>
      </w:r>
      <w:proofErr w:type="gramStart"/>
      <w:r w:rsidR="0030383A" w:rsidRPr="00F8718B">
        <w:rPr>
          <w:rFonts w:hint="eastAsia"/>
          <w:b w:val="0"/>
        </w:rPr>
        <w:t>保固費</w:t>
      </w:r>
      <w:r w:rsidR="0030383A" w:rsidRPr="00F8718B">
        <w:rPr>
          <w:rFonts w:hint="eastAsia"/>
          <w:b w:val="0"/>
        </w:rPr>
        <w:t>163</w:t>
      </w:r>
      <w:r w:rsidR="0030383A" w:rsidRPr="00F8718B">
        <w:rPr>
          <w:rFonts w:hint="eastAsia"/>
          <w:b w:val="0"/>
        </w:rPr>
        <w:t>億</w:t>
      </w:r>
      <w:proofErr w:type="gramEnd"/>
      <w:r w:rsidR="0030383A" w:rsidRPr="00F8718B">
        <w:rPr>
          <w:rFonts w:hint="eastAsia"/>
          <w:b w:val="0"/>
        </w:rPr>
        <w:t>1,725</w:t>
      </w:r>
      <w:r w:rsidR="0030383A" w:rsidRPr="00F8718B">
        <w:rPr>
          <w:rFonts w:hint="eastAsia"/>
          <w:b w:val="0"/>
        </w:rPr>
        <w:t>萬</w:t>
      </w:r>
      <w:r w:rsidR="0030383A" w:rsidRPr="00F8718B">
        <w:rPr>
          <w:rFonts w:hint="eastAsia"/>
          <w:b w:val="0"/>
        </w:rPr>
        <w:t>4,000</w:t>
      </w:r>
      <w:r w:rsidR="0030383A" w:rsidRPr="00F8718B">
        <w:rPr>
          <w:rFonts w:hint="eastAsia"/>
          <w:b w:val="0"/>
        </w:rPr>
        <w:t>元，按</w:t>
      </w:r>
      <w:r w:rsidR="005E0DAE" w:rsidRPr="00F8718B">
        <w:rPr>
          <w:rFonts w:hint="eastAsia"/>
          <w:b w:val="0"/>
        </w:rPr>
        <w:t>台灣電力股份有限公司</w:t>
      </w:r>
      <w:r w:rsidR="0030383A" w:rsidRPr="00F8718B">
        <w:rPr>
          <w:rFonts w:hint="eastAsia"/>
          <w:b w:val="0"/>
        </w:rPr>
        <w:t>98</w:t>
      </w:r>
      <w:r w:rsidR="0030383A" w:rsidRPr="00F8718B">
        <w:rPr>
          <w:rFonts w:hint="eastAsia"/>
          <w:b w:val="0"/>
        </w:rPr>
        <w:t>年度至</w:t>
      </w:r>
      <w:proofErr w:type="gramStart"/>
      <w:r w:rsidR="0030383A" w:rsidRPr="00F8718B">
        <w:rPr>
          <w:rFonts w:hint="eastAsia"/>
          <w:b w:val="0"/>
        </w:rPr>
        <w:t>103</w:t>
      </w:r>
      <w:proofErr w:type="gramEnd"/>
      <w:r w:rsidR="0030383A" w:rsidRPr="00F8718B">
        <w:rPr>
          <w:rFonts w:hint="eastAsia"/>
          <w:b w:val="0"/>
        </w:rPr>
        <w:t>年度預算書所列大修機組明細，發現部分</w:t>
      </w:r>
      <w:proofErr w:type="gramStart"/>
      <w:r w:rsidR="0030383A" w:rsidRPr="00F8718B">
        <w:rPr>
          <w:rFonts w:hint="eastAsia"/>
          <w:b w:val="0"/>
        </w:rPr>
        <w:t>機組如核</w:t>
      </w:r>
      <w:proofErr w:type="gramEnd"/>
      <w:r w:rsidR="0030383A" w:rsidRPr="00F8718B">
        <w:rPr>
          <w:rFonts w:hint="eastAsia"/>
          <w:b w:val="0"/>
        </w:rPr>
        <w:t>一、核二、核三、協和、台中、</w:t>
      </w:r>
      <w:proofErr w:type="gramStart"/>
      <w:r w:rsidR="0030383A" w:rsidRPr="00F8718B">
        <w:rPr>
          <w:rFonts w:hint="eastAsia"/>
          <w:b w:val="0"/>
        </w:rPr>
        <w:t>南部、</w:t>
      </w:r>
      <w:proofErr w:type="gramEnd"/>
      <w:r w:rsidR="0030383A" w:rsidRPr="00F8718B">
        <w:rPr>
          <w:rFonts w:hint="eastAsia"/>
          <w:b w:val="0"/>
        </w:rPr>
        <w:t>大潭等電廠，已連續</w:t>
      </w:r>
      <w:r w:rsidR="0030383A" w:rsidRPr="00F8718B">
        <w:rPr>
          <w:rFonts w:hint="eastAsia"/>
          <w:b w:val="0"/>
        </w:rPr>
        <w:t>3</w:t>
      </w:r>
      <w:r w:rsidR="0030383A" w:rsidRPr="00F8718B">
        <w:rPr>
          <w:rFonts w:hint="eastAsia"/>
          <w:b w:val="0"/>
        </w:rPr>
        <w:t>年以上排入大修名單，與該公司所定之各種發電機組大修週期不符，容或有預算編列欠</w:t>
      </w:r>
      <w:proofErr w:type="gramStart"/>
      <w:r w:rsidR="0030383A" w:rsidRPr="00F8718B">
        <w:rPr>
          <w:rFonts w:hint="eastAsia"/>
          <w:b w:val="0"/>
        </w:rPr>
        <w:t>覈</w:t>
      </w:r>
      <w:proofErr w:type="gramEnd"/>
      <w:r w:rsidR="0030383A" w:rsidRPr="00F8718B">
        <w:rPr>
          <w:rFonts w:hint="eastAsia"/>
          <w:b w:val="0"/>
        </w:rPr>
        <w:t>實，或維修未確實之虞，</w:t>
      </w:r>
      <w:r w:rsidR="005E0DAE" w:rsidRPr="00F8718B">
        <w:rPr>
          <w:rFonts w:hint="eastAsia"/>
          <w:b w:val="0"/>
        </w:rPr>
        <w:t>台灣電力股份有限公司</w:t>
      </w:r>
      <w:r w:rsidR="0030383A" w:rsidRPr="00F8718B">
        <w:rPr>
          <w:rFonts w:hint="eastAsia"/>
          <w:b w:val="0"/>
        </w:rPr>
        <w:t>應就發電機組等生產設備修理保養與保固情形，向立法院經濟委員會提出書面報告</w:t>
      </w:r>
      <w:r w:rsidRPr="00F8718B">
        <w:rPr>
          <w:rFonts w:hint="eastAsia"/>
          <w:b w:val="0"/>
        </w:rPr>
        <w:t>。</w:t>
      </w:r>
    </w:p>
    <w:p w:rsidR="0030383A" w:rsidRPr="00F8718B" w:rsidRDefault="0030383A" w:rsidP="0030383A">
      <w:pPr>
        <w:pStyle w:val="af5"/>
        <w:spacing w:line="520" w:lineRule="exact"/>
        <w:ind w:rightChars="300" w:right="997"/>
        <w:rPr>
          <w:color w:val="auto"/>
        </w:rPr>
      </w:pPr>
      <w:r w:rsidRPr="00F8718B">
        <w:rPr>
          <w:color w:val="auto"/>
        </w:rPr>
        <w:t>提案人：</w:t>
      </w:r>
      <w:r w:rsidRPr="00F8718B">
        <w:rPr>
          <w:rFonts w:hint="eastAsia"/>
          <w:color w:val="auto"/>
        </w:rPr>
        <w:t>潘孟安</w:t>
      </w:r>
      <w:r w:rsidRPr="00F8718B">
        <w:rPr>
          <w:rFonts w:hint="eastAsia"/>
          <w:color w:val="auto"/>
        </w:rPr>
        <w:t xml:space="preserve">  </w:t>
      </w:r>
      <w:r w:rsidRPr="00F8718B">
        <w:rPr>
          <w:rFonts w:hint="eastAsia"/>
          <w:color w:val="auto"/>
        </w:rPr>
        <w:t>黃偉哲</w:t>
      </w:r>
      <w:r w:rsidRPr="00F8718B">
        <w:rPr>
          <w:rFonts w:hint="eastAsia"/>
          <w:color w:val="auto"/>
        </w:rPr>
        <w:t xml:space="preserve">  </w:t>
      </w:r>
      <w:r w:rsidRPr="00F8718B">
        <w:rPr>
          <w:rFonts w:hint="eastAsia"/>
          <w:color w:val="auto"/>
        </w:rPr>
        <w:t>葉津鈴</w:t>
      </w:r>
    </w:p>
    <w:p w:rsidR="002B0F87" w:rsidRPr="00F8718B" w:rsidRDefault="0030383A" w:rsidP="0030383A">
      <w:pPr>
        <w:pStyle w:val="af5"/>
        <w:spacing w:line="520" w:lineRule="exact"/>
        <w:ind w:rightChars="300" w:right="997"/>
        <w:rPr>
          <w:color w:val="auto"/>
        </w:rPr>
      </w:pPr>
      <w:r w:rsidRPr="00F8718B">
        <w:rPr>
          <w:rFonts w:hint="eastAsia"/>
          <w:color w:val="auto"/>
        </w:rPr>
        <w:t>連署人：陳明文</w:t>
      </w:r>
      <w:r w:rsidRPr="00F8718B">
        <w:rPr>
          <w:rFonts w:hint="eastAsia"/>
          <w:color w:val="auto"/>
        </w:rPr>
        <w:t xml:space="preserve">  </w:t>
      </w:r>
      <w:r w:rsidRPr="00F8718B">
        <w:rPr>
          <w:rFonts w:hint="eastAsia"/>
          <w:color w:val="auto"/>
        </w:rPr>
        <w:t>蘇震清</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王惠美</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r w:rsidRPr="00F8718B">
        <w:rPr>
          <w:rFonts w:hint="eastAsia"/>
          <w:color w:val="auto"/>
        </w:rPr>
        <w:t>廖國棟</w:t>
      </w:r>
    </w:p>
    <w:p w:rsidR="002B0F87" w:rsidRPr="00F8718B" w:rsidRDefault="002B0F87" w:rsidP="00670CDF">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13.</w:t>
      </w:r>
      <w:r w:rsidR="005E0DAE" w:rsidRPr="00F8718B">
        <w:rPr>
          <w:rFonts w:hint="eastAsia"/>
          <w:b w:val="0"/>
        </w:rPr>
        <w:t>台灣電力股份有限公司</w:t>
      </w:r>
      <w:r w:rsidR="00194C08" w:rsidRPr="00F8718B">
        <w:rPr>
          <w:rFonts w:hint="eastAsia"/>
          <w:b w:val="0"/>
        </w:rPr>
        <w:t>近年物料存貨快速激增，截至</w:t>
      </w:r>
      <w:r w:rsidR="00194C08" w:rsidRPr="00F8718B">
        <w:rPr>
          <w:rFonts w:hint="eastAsia"/>
          <w:b w:val="0"/>
        </w:rPr>
        <w:t>102</w:t>
      </w:r>
      <w:r w:rsidR="00194C08" w:rsidRPr="00F8718B">
        <w:rPr>
          <w:rFonts w:hint="eastAsia"/>
          <w:b w:val="0"/>
        </w:rPr>
        <w:t>年</w:t>
      </w:r>
      <w:r w:rsidR="00194C08" w:rsidRPr="00F8718B">
        <w:rPr>
          <w:rFonts w:hint="eastAsia"/>
          <w:b w:val="0"/>
        </w:rPr>
        <w:t>9</w:t>
      </w:r>
      <w:r w:rsidR="00194C08" w:rsidRPr="00F8718B">
        <w:rPr>
          <w:rFonts w:hint="eastAsia"/>
          <w:b w:val="0"/>
        </w:rPr>
        <w:t>月底已由</w:t>
      </w:r>
      <w:r w:rsidR="00194C08" w:rsidRPr="00F8718B">
        <w:rPr>
          <w:rFonts w:hint="eastAsia"/>
          <w:b w:val="0"/>
        </w:rPr>
        <w:t>96</w:t>
      </w:r>
      <w:r w:rsidR="00194C08" w:rsidRPr="00F8718B">
        <w:rPr>
          <w:rFonts w:hint="eastAsia"/>
          <w:b w:val="0"/>
        </w:rPr>
        <w:t>年底</w:t>
      </w:r>
      <w:r w:rsidR="00194C08" w:rsidRPr="00F8718B">
        <w:rPr>
          <w:rFonts w:hint="eastAsia"/>
          <w:b w:val="0"/>
        </w:rPr>
        <w:t>56.24</w:t>
      </w:r>
      <w:r w:rsidR="00194C08" w:rsidRPr="00F8718B">
        <w:rPr>
          <w:rFonts w:hint="eastAsia"/>
          <w:b w:val="0"/>
        </w:rPr>
        <w:t>億元</w:t>
      </w:r>
      <w:proofErr w:type="gramStart"/>
      <w:r w:rsidR="00194C08" w:rsidRPr="00F8718B">
        <w:rPr>
          <w:rFonts w:hint="eastAsia"/>
          <w:b w:val="0"/>
        </w:rPr>
        <w:t>遽</w:t>
      </w:r>
      <w:proofErr w:type="gramEnd"/>
      <w:r w:rsidR="00194C08" w:rsidRPr="00F8718B">
        <w:rPr>
          <w:rFonts w:hint="eastAsia"/>
          <w:b w:val="0"/>
        </w:rPr>
        <w:t>增至</w:t>
      </w:r>
      <w:r w:rsidR="00194C08" w:rsidRPr="00F8718B">
        <w:rPr>
          <w:rFonts w:hint="eastAsia"/>
          <w:b w:val="0"/>
        </w:rPr>
        <w:t>104.48</w:t>
      </w:r>
      <w:r w:rsidR="00194C08" w:rsidRPr="00F8718B">
        <w:rPr>
          <w:rFonts w:hint="eastAsia"/>
          <w:b w:val="0"/>
        </w:rPr>
        <w:t>億元，</w:t>
      </w:r>
      <w:r w:rsidR="00194C08" w:rsidRPr="00F8718B">
        <w:rPr>
          <w:rFonts w:hint="eastAsia"/>
          <w:b w:val="0"/>
        </w:rPr>
        <w:t>7</w:t>
      </w:r>
      <w:r w:rsidR="00194C08" w:rsidRPr="00F8718B">
        <w:rPr>
          <w:rFonts w:hint="eastAsia"/>
          <w:b w:val="0"/>
        </w:rPr>
        <w:t>年間</w:t>
      </w:r>
      <w:r w:rsidR="00194C08" w:rsidRPr="00F8718B">
        <w:rPr>
          <w:rFonts w:hint="eastAsia"/>
          <w:b w:val="0"/>
        </w:rPr>
        <w:lastRenderedPageBreak/>
        <w:t>增幅達</w:t>
      </w:r>
      <w:r w:rsidR="00194C08" w:rsidRPr="00F8718B">
        <w:rPr>
          <w:rFonts w:hint="eastAsia"/>
          <w:b w:val="0"/>
        </w:rPr>
        <w:t>85.78</w:t>
      </w:r>
      <w:r w:rsidR="008A5230" w:rsidRPr="00F8718B">
        <w:rPr>
          <w:rFonts w:hint="eastAsia"/>
          <w:b w:val="0"/>
        </w:rPr>
        <w:t>%</w:t>
      </w:r>
      <w:r w:rsidR="00194C08" w:rsidRPr="00F8718B">
        <w:rPr>
          <w:rFonts w:hint="eastAsia"/>
          <w:b w:val="0"/>
        </w:rPr>
        <w:t>，</w:t>
      </w:r>
      <w:r w:rsidR="00194C08" w:rsidRPr="00F8718B">
        <w:rPr>
          <w:rFonts w:hint="eastAsia"/>
          <w:b w:val="0"/>
        </w:rPr>
        <w:t>103</w:t>
      </w:r>
      <w:r w:rsidR="00194C08" w:rsidRPr="00F8718B">
        <w:rPr>
          <w:rFonts w:hint="eastAsia"/>
          <w:b w:val="0"/>
        </w:rPr>
        <w:t>年底預估物料存貨更高達</w:t>
      </w:r>
      <w:r w:rsidR="00194C08" w:rsidRPr="00F8718B">
        <w:rPr>
          <w:rFonts w:hint="eastAsia"/>
          <w:b w:val="0"/>
        </w:rPr>
        <w:t>111</w:t>
      </w:r>
      <w:r w:rsidR="00194C08" w:rsidRPr="00F8718B">
        <w:rPr>
          <w:rFonts w:hint="eastAsia"/>
          <w:b w:val="0"/>
        </w:rPr>
        <w:t>億</w:t>
      </w:r>
      <w:r w:rsidR="00194C08" w:rsidRPr="00F8718B">
        <w:rPr>
          <w:rFonts w:hint="eastAsia"/>
          <w:b w:val="0"/>
        </w:rPr>
        <w:t>3,747</w:t>
      </w:r>
      <w:r w:rsidR="00194C08" w:rsidRPr="00F8718B">
        <w:rPr>
          <w:rFonts w:hint="eastAsia"/>
          <w:b w:val="0"/>
        </w:rPr>
        <w:t>萬</w:t>
      </w:r>
      <w:r w:rsidR="00194C08" w:rsidRPr="00F8718B">
        <w:rPr>
          <w:rFonts w:hint="eastAsia"/>
          <w:b w:val="0"/>
        </w:rPr>
        <w:t>4</w:t>
      </w:r>
      <w:r w:rsidR="008A5230" w:rsidRPr="00F8718B">
        <w:rPr>
          <w:rFonts w:hint="eastAsia"/>
          <w:b w:val="0"/>
        </w:rPr>
        <w:t>,000</w:t>
      </w:r>
      <w:r w:rsidR="008A5230" w:rsidRPr="00F8718B">
        <w:rPr>
          <w:rFonts w:hint="eastAsia"/>
          <w:b w:val="0"/>
        </w:rPr>
        <w:t>元</w:t>
      </w:r>
      <w:r w:rsidR="00194C08" w:rsidRPr="00F8718B">
        <w:rPr>
          <w:rFonts w:hint="eastAsia"/>
          <w:b w:val="0"/>
        </w:rPr>
        <w:t>。據統計，物料存貨約百億餘元，其中</w:t>
      </w:r>
      <w:r w:rsidR="00194C08" w:rsidRPr="00F8718B">
        <w:rPr>
          <w:rFonts w:hint="eastAsia"/>
          <w:b w:val="0"/>
        </w:rPr>
        <w:t>9.29</w:t>
      </w:r>
      <w:r w:rsidR="00194C08" w:rsidRPr="00F8718B">
        <w:rPr>
          <w:rFonts w:hint="eastAsia"/>
          <w:b w:val="0"/>
        </w:rPr>
        <w:t>億餘元之</w:t>
      </w:r>
      <w:proofErr w:type="gramStart"/>
      <w:r w:rsidR="00194C08" w:rsidRPr="00F8718B">
        <w:rPr>
          <w:rFonts w:hint="eastAsia"/>
          <w:b w:val="0"/>
        </w:rPr>
        <w:t>物料購入</w:t>
      </w:r>
      <w:proofErr w:type="gramEnd"/>
      <w:r w:rsidR="00194C08" w:rsidRPr="00F8718B">
        <w:rPr>
          <w:rFonts w:hint="eastAsia"/>
          <w:b w:val="0"/>
        </w:rPr>
        <w:t>時間已超過</w:t>
      </w:r>
      <w:r w:rsidR="00194C08" w:rsidRPr="00F8718B">
        <w:rPr>
          <w:rFonts w:hint="eastAsia"/>
          <w:b w:val="0"/>
        </w:rPr>
        <w:t>10</w:t>
      </w:r>
      <w:r w:rsidR="00194C08" w:rsidRPr="00F8718B">
        <w:rPr>
          <w:rFonts w:hint="eastAsia"/>
          <w:b w:val="0"/>
        </w:rPr>
        <w:t>年以上，未達</w:t>
      </w:r>
      <w:r w:rsidR="00194C08" w:rsidRPr="00F8718B">
        <w:rPr>
          <w:rFonts w:hint="eastAsia"/>
          <w:b w:val="0"/>
        </w:rPr>
        <w:t>10</w:t>
      </w:r>
      <w:r w:rsidR="00194C08" w:rsidRPr="00F8718B">
        <w:rPr>
          <w:rFonts w:hint="eastAsia"/>
          <w:b w:val="0"/>
        </w:rPr>
        <w:t>年但超過</w:t>
      </w:r>
      <w:r w:rsidR="00194C08" w:rsidRPr="00F8718B">
        <w:rPr>
          <w:rFonts w:hint="eastAsia"/>
          <w:b w:val="0"/>
        </w:rPr>
        <w:t>5</w:t>
      </w:r>
      <w:r w:rsidR="00194C08" w:rsidRPr="00F8718B">
        <w:rPr>
          <w:rFonts w:hint="eastAsia"/>
          <w:b w:val="0"/>
        </w:rPr>
        <w:t>年以上部分亦達</w:t>
      </w:r>
      <w:r w:rsidR="00194C08" w:rsidRPr="00F8718B">
        <w:rPr>
          <w:rFonts w:hint="eastAsia"/>
          <w:b w:val="0"/>
        </w:rPr>
        <w:t>8.66</w:t>
      </w:r>
      <w:r w:rsidR="00194C08" w:rsidRPr="00F8718B">
        <w:rPr>
          <w:rFonts w:hint="eastAsia"/>
          <w:b w:val="0"/>
        </w:rPr>
        <w:t>億餘元，無法使用或無利用價值之呆廢料</w:t>
      </w:r>
      <w:r w:rsidR="00194C08" w:rsidRPr="00F8718B">
        <w:rPr>
          <w:rFonts w:hint="eastAsia"/>
          <w:b w:val="0"/>
        </w:rPr>
        <w:t>1.08</w:t>
      </w:r>
      <w:r w:rsidR="00194C08" w:rsidRPr="00F8718B">
        <w:rPr>
          <w:rFonts w:hint="eastAsia"/>
          <w:b w:val="0"/>
        </w:rPr>
        <w:t>億元。零配件久存或逾期限，將衍生品質劣化，耗費儲存空間及管理人力，影響使用安全度及可靠度，積壓營運資金，甚或報廢之浪費情事。</w:t>
      </w:r>
      <w:r w:rsidR="005E0DAE" w:rsidRPr="00F8718B">
        <w:rPr>
          <w:rFonts w:hint="eastAsia"/>
          <w:b w:val="0"/>
        </w:rPr>
        <w:t>台灣電力股份有限公司</w:t>
      </w:r>
      <w:proofErr w:type="gramStart"/>
      <w:r w:rsidR="00194C08" w:rsidRPr="00F8718B">
        <w:rPr>
          <w:rFonts w:hint="eastAsia"/>
          <w:b w:val="0"/>
        </w:rPr>
        <w:t>應就物料</w:t>
      </w:r>
      <w:proofErr w:type="gramEnd"/>
      <w:r w:rsidR="00194C08" w:rsidRPr="00F8718B">
        <w:rPr>
          <w:rFonts w:hint="eastAsia"/>
          <w:b w:val="0"/>
        </w:rPr>
        <w:t>存貨採購過剩之原因、責任歸屬及去化規劃等，向立法院經濟委員會提出</w:t>
      </w:r>
      <w:r w:rsidR="00194C08" w:rsidRPr="00F8718B">
        <w:rPr>
          <w:rFonts w:hint="eastAsia"/>
          <w:b w:val="0"/>
          <w:spacing w:val="-12"/>
        </w:rPr>
        <w:t>專案檢討報告</w:t>
      </w:r>
      <w:r w:rsidR="00FC2DD9" w:rsidRPr="00F8718B">
        <w:rPr>
          <w:rFonts w:hint="eastAsia"/>
          <w:b w:val="0"/>
          <w:spacing w:val="-12"/>
        </w:rPr>
        <w:t>。</w:t>
      </w:r>
    </w:p>
    <w:p w:rsidR="00846CD1" w:rsidRPr="00F8718B" w:rsidRDefault="00846CD1" w:rsidP="00846CD1">
      <w:pPr>
        <w:pStyle w:val="af5"/>
        <w:spacing w:line="520" w:lineRule="exact"/>
        <w:ind w:rightChars="300" w:right="997"/>
        <w:rPr>
          <w:color w:val="auto"/>
        </w:rPr>
      </w:pPr>
      <w:r w:rsidRPr="00F8718B">
        <w:rPr>
          <w:color w:val="auto"/>
        </w:rPr>
        <w:t>提案人：</w:t>
      </w:r>
      <w:r w:rsidRPr="00F8718B">
        <w:rPr>
          <w:rFonts w:hint="eastAsia"/>
          <w:color w:val="auto"/>
        </w:rPr>
        <w:t>潘孟安</w:t>
      </w:r>
      <w:r w:rsidRPr="00F8718B">
        <w:rPr>
          <w:rFonts w:hint="eastAsia"/>
          <w:color w:val="auto"/>
        </w:rPr>
        <w:t xml:space="preserve">  </w:t>
      </w:r>
      <w:r w:rsidRPr="00F8718B">
        <w:rPr>
          <w:rFonts w:hint="eastAsia"/>
          <w:color w:val="auto"/>
        </w:rPr>
        <w:t>黃偉哲</w:t>
      </w:r>
      <w:r w:rsidRPr="00F8718B">
        <w:rPr>
          <w:rFonts w:hint="eastAsia"/>
          <w:color w:val="auto"/>
        </w:rPr>
        <w:t xml:space="preserve">  </w:t>
      </w:r>
      <w:r w:rsidRPr="00F8718B">
        <w:rPr>
          <w:rFonts w:hint="eastAsia"/>
          <w:color w:val="auto"/>
        </w:rPr>
        <w:t>葉津鈴</w:t>
      </w:r>
    </w:p>
    <w:p w:rsidR="002B0F87" w:rsidRPr="00F8718B" w:rsidRDefault="00846CD1" w:rsidP="00846CD1">
      <w:pPr>
        <w:pStyle w:val="af5"/>
        <w:spacing w:line="520" w:lineRule="exact"/>
        <w:ind w:rightChars="300" w:right="997"/>
        <w:rPr>
          <w:color w:val="auto"/>
        </w:rPr>
      </w:pPr>
      <w:r w:rsidRPr="00F8718B">
        <w:rPr>
          <w:rFonts w:hint="eastAsia"/>
          <w:color w:val="auto"/>
        </w:rPr>
        <w:t>連署人：陳明文</w:t>
      </w:r>
      <w:r w:rsidRPr="00F8718B">
        <w:rPr>
          <w:rFonts w:hint="eastAsia"/>
          <w:color w:val="auto"/>
        </w:rPr>
        <w:t xml:space="preserve">  </w:t>
      </w:r>
      <w:r w:rsidRPr="00F8718B">
        <w:rPr>
          <w:rFonts w:hint="eastAsia"/>
          <w:color w:val="auto"/>
        </w:rPr>
        <w:t>蘇震清</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王惠美</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r w:rsidRPr="00F8718B">
        <w:rPr>
          <w:rFonts w:hint="eastAsia"/>
          <w:color w:val="auto"/>
        </w:rPr>
        <w:t>廖國棟</w:t>
      </w:r>
    </w:p>
    <w:p w:rsidR="002B0F87" w:rsidRPr="00F8718B" w:rsidRDefault="002B0F87" w:rsidP="0097361F">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14.</w:t>
      </w:r>
      <w:r w:rsidR="005E0DAE" w:rsidRPr="00F8718B">
        <w:rPr>
          <w:rFonts w:hint="eastAsia"/>
          <w:b w:val="0"/>
        </w:rPr>
        <w:t>台灣電力股份有限公司</w:t>
      </w:r>
      <w:r w:rsidR="00CC5719" w:rsidRPr="00F8718B">
        <w:rPr>
          <w:rFonts w:hint="eastAsia"/>
          <w:b w:val="0"/>
        </w:rPr>
        <w:t>雖於</w:t>
      </w:r>
      <w:r w:rsidR="00CC5719" w:rsidRPr="00F8718B">
        <w:rPr>
          <w:rFonts w:hint="eastAsia"/>
          <w:b w:val="0"/>
        </w:rPr>
        <w:t>101</w:t>
      </w:r>
      <w:r w:rsidR="00CC5719" w:rsidRPr="00F8718B">
        <w:rPr>
          <w:rFonts w:hint="eastAsia"/>
          <w:b w:val="0"/>
        </w:rPr>
        <w:t>年</w:t>
      </w:r>
      <w:r w:rsidR="00CC5719" w:rsidRPr="00F8718B">
        <w:rPr>
          <w:rFonts w:hint="eastAsia"/>
          <w:b w:val="0"/>
        </w:rPr>
        <w:t>5</w:t>
      </w:r>
      <w:r w:rsidR="00CC5719" w:rsidRPr="00F8718B">
        <w:rPr>
          <w:rFonts w:hint="eastAsia"/>
          <w:b w:val="0"/>
        </w:rPr>
        <w:t>月</w:t>
      </w:r>
      <w:r w:rsidR="00CC5719" w:rsidRPr="00F8718B">
        <w:rPr>
          <w:rFonts w:hint="eastAsia"/>
          <w:b w:val="0"/>
        </w:rPr>
        <w:t>1</w:t>
      </w:r>
      <w:r w:rsidR="00CC5719" w:rsidRPr="00F8718B">
        <w:rPr>
          <w:rFonts w:hint="eastAsia"/>
          <w:b w:val="0"/>
        </w:rPr>
        <w:t>日起取消員工優惠電價措施，惟</w:t>
      </w:r>
      <w:r w:rsidR="00E7060B">
        <w:rPr>
          <w:rFonts w:hint="eastAsia"/>
          <w:b w:val="0"/>
        </w:rPr>
        <w:t>偏</w:t>
      </w:r>
      <w:r w:rsidR="00CC5719" w:rsidRPr="00F8718B">
        <w:rPr>
          <w:rFonts w:hint="eastAsia"/>
          <w:b w:val="0"/>
        </w:rPr>
        <w:t>僻地區有</w:t>
      </w:r>
      <w:proofErr w:type="gramStart"/>
      <w:r w:rsidR="00CC5719" w:rsidRPr="00F8718B">
        <w:rPr>
          <w:rFonts w:hint="eastAsia"/>
          <w:b w:val="0"/>
        </w:rPr>
        <w:t>眷</w:t>
      </w:r>
      <w:proofErr w:type="gramEnd"/>
      <w:r w:rsidR="00CC5719" w:rsidRPr="00F8718B">
        <w:rPr>
          <w:rFonts w:hint="eastAsia"/>
          <w:b w:val="0"/>
        </w:rPr>
        <w:t>備勤房屋由公司分擔基本電費、單身備勤宿舍由公司負擔</w:t>
      </w:r>
      <w:r w:rsidR="00CC5719" w:rsidRPr="00F8718B">
        <w:rPr>
          <w:rFonts w:hint="eastAsia"/>
          <w:b w:val="0"/>
        </w:rPr>
        <w:t>20</w:t>
      </w:r>
      <w:r w:rsidR="00CC5719" w:rsidRPr="00F8718B">
        <w:rPr>
          <w:rFonts w:hint="eastAsia"/>
          <w:b w:val="0"/>
        </w:rPr>
        <w:t>度電費，無疑變相給予入住宿舍之員工用電優惠，顯未符合使用者付費原則，</w:t>
      </w:r>
      <w:proofErr w:type="gramStart"/>
      <w:r w:rsidR="00CC5719" w:rsidRPr="00F8718B">
        <w:rPr>
          <w:rFonts w:hint="eastAsia"/>
          <w:b w:val="0"/>
        </w:rPr>
        <w:t>爰</w:t>
      </w:r>
      <w:proofErr w:type="gramEnd"/>
      <w:r w:rsidR="00CC5719" w:rsidRPr="00F8718B">
        <w:rPr>
          <w:rFonts w:hint="eastAsia"/>
          <w:b w:val="0"/>
        </w:rPr>
        <w:t>要求</w:t>
      </w:r>
      <w:r w:rsidR="005E0DAE" w:rsidRPr="00F8718B">
        <w:rPr>
          <w:rFonts w:hint="eastAsia"/>
          <w:b w:val="0"/>
        </w:rPr>
        <w:t>台灣電力股份有限公司</w:t>
      </w:r>
      <w:r w:rsidR="00CC5719" w:rsidRPr="00F8718B">
        <w:rPr>
          <w:rFonts w:hint="eastAsia"/>
          <w:b w:val="0"/>
        </w:rPr>
        <w:t>於</w:t>
      </w:r>
      <w:r w:rsidR="00CC5719" w:rsidRPr="00F8718B">
        <w:rPr>
          <w:rFonts w:hint="eastAsia"/>
          <w:b w:val="0"/>
        </w:rPr>
        <w:t>3</w:t>
      </w:r>
      <w:r w:rsidR="00CC5719" w:rsidRPr="00F8718B">
        <w:rPr>
          <w:rFonts w:hint="eastAsia"/>
          <w:b w:val="0"/>
        </w:rPr>
        <w:t>個月內檢討其妥適性，並向立法院經濟委員會提出檢討及改善報告</w:t>
      </w:r>
      <w:r w:rsidR="00FC2DD9" w:rsidRPr="00F8718B">
        <w:rPr>
          <w:rFonts w:hint="eastAsia"/>
          <w:b w:val="0"/>
        </w:rPr>
        <w:t>。</w:t>
      </w:r>
    </w:p>
    <w:p w:rsidR="00F423FF" w:rsidRPr="00F8718B" w:rsidRDefault="00F423FF" w:rsidP="00F423FF">
      <w:pPr>
        <w:pStyle w:val="af5"/>
        <w:spacing w:line="520" w:lineRule="exact"/>
        <w:ind w:rightChars="300" w:right="997"/>
        <w:rPr>
          <w:color w:val="auto"/>
        </w:rPr>
      </w:pPr>
      <w:r w:rsidRPr="00F8718B">
        <w:rPr>
          <w:color w:val="auto"/>
        </w:rPr>
        <w:t>提案人：</w:t>
      </w:r>
      <w:r w:rsidRPr="00F8718B">
        <w:rPr>
          <w:rFonts w:hint="eastAsia"/>
          <w:color w:val="auto"/>
        </w:rPr>
        <w:t>王惠美</w:t>
      </w:r>
      <w:r w:rsidRPr="00F8718B">
        <w:rPr>
          <w:rFonts w:hint="eastAsia"/>
          <w:color w:val="auto"/>
        </w:rPr>
        <w:t xml:space="preserve">  </w:t>
      </w:r>
      <w:r w:rsidRPr="00F8718B">
        <w:rPr>
          <w:rFonts w:hint="eastAsia"/>
          <w:color w:val="auto"/>
        </w:rPr>
        <w:t>李慶華</w:t>
      </w:r>
    </w:p>
    <w:p w:rsidR="002B0F87" w:rsidRPr="00F8718B" w:rsidRDefault="00F423FF" w:rsidP="00F423FF">
      <w:pPr>
        <w:pStyle w:val="af5"/>
        <w:spacing w:line="520" w:lineRule="exact"/>
        <w:ind w:rightChars="300" w:right="997"/>
        <w:rPr>
          <w:color w:val="auto"/>
        </w:rPr>
      </w:pPr>
      <w:r w:rsidRPr="00F8718B">
        <w:rPr>
          <w:rFonts w:hint="eastAsia"/>
          <w:color w:val="auto"/>
        </w:rPr>
        <w:t>連署人：黃偉哲</w:t>
      </w:r>
      <w:r w:rsidRPr="00F8718B">
        <w:rPr>
          <w:rFonts w:hint="eastAsia"/>
          <w:color w:val="auto"/>
        </w:rPr>
        <w:t xml:space="preserve">  </w:t>
      </w:r>
      <w:r w:rsidRPr="00F8718B">
        <w:rPr>
          <w:rFonts w:hint="eastAsia"/>
          <w:color w:val="auto"/>
        </w:rPr>
        <w:t>楊瓊瓔</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廖國棟</w:t>
      </w:r>
    </w:p>
    <w:p w:rsidR="002B0F87" w:rsidRPr="00F8718B" w:rsidRDefault="002B0F87" w:rsidP="0097361F">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15.</w:t>
      </w:r>
      <w:r w:rsidR="00F14E6A" w:rsidRPr="00F8718B">
        <w:rPr>
          <w:rFonts w:hint="eastAsia"/>
          <w:b w:val="0"/>
        </w:rPr>
        <w:t>查</w:t>
      </w:r>
      <w:r w:rsidR="005E0DAE" w:rsidRPr="00F8718B">
        <w:rPr>
          <w:rFonts w:hint="eastAsia"/>
          <w:b w:val="0"/>
        </w:rPr>
        <w:t>台灣電力股份有限公司</w:t>
      </w:r>
      <w:r w:rsidR="00F14E6A" w:rsidRPr="00F8718B">
        <w:rPr>
          <w:rFonts w:hint="eastAsia"/>
          <w:b w:val="0"/>
        </w:rPr>
        <w:t>網站現所公開的發電量占比，</w:t>
      </w:r>
      <w:r w:rsidR="00F14E6A" w:rsidRPr="00F8718B">
        <w:rPr>
          <w:rFonts w:hint="eastAsia"/>
          <w:b w:val="0"/>
        </w:rPr>
        <w:t>102</w:t>
      </w:r>
      <w:r w:rsidR="00F14E6A" w:rsidRPr="00F8718B">
        <w:rPr>
          <w:rFonts w:hint="eastAsia"/>
          <w:b w:val="0"/>
        </w:rPr>
        <w:t>年火力發電量占比達</w:t>
      </w:r>
      <w:r w:rsidR="00F14E6A" w:rsidRPr="00F8718B">
        <w:rPr>
          <w:rFonts w:hint="eastAsia"/>
          <w:b w:val="0"/>
        </w:rPr>
        <w:t>75.2%</w:t>
      </w:r>
      <w:r w:rsidR="00F14E6A" w:rsidRPr="00F8718B">
        <w:rPr>
          <w:rFonts w:hint="eastAsia"/>
          <w:b w:val="0"/>
        </w:rPr>
        <w:t>，即國內火力發電裝置容量占我國電能系統裝置容量之比</w:t>
      </w:r>
      <w:r w:rsidR="003D0727" w:rsidRPr="00F8718B">
        <w:rPr>
          <w:rFonts w:hint="eastAsia"/>
          <w:b w:val="0"/>
        </w:rPr>
        <w:t>例</w:t>
      </w:r>
      <w:r w:rsidR="00F14E6A" w:rsidRPr="00F8718B">
        <w:rPr>
          <w:rFonts w:hint="eastAsia"/>
          <w:b w:val="0"/>
        </w:rPr>
        <w:t>達七成多，顯示我國電源配比偏重火力發電，然我國火力發電之化石燃料均仰賴進口，電力供應成本恐受國際化</w:t>
      </w:r>
      <w:r w:rsidR="002E088D" w:rsidRPr="00F8718B">
        <w:rPr>
          <w:rFonts w:hint="eastAsia"/>
          <w:b w:val="0"/>
        </w:rPr>
        <w:t>石</w:t>
      </w:r>
      <w:r w:rsidR="00F14E6A" w:rsidRPr="00F8718B">
        <w:rPr>
          <w:rFonts w:hint="eastAsia"/>
          <w:b w:val="0"/>
        </w:rPr>
        <w:t>原物料行情牽動，為此，要求</w:t>
      </w:r>
      <w:r w:rsidR="005E0DAE" w:rsidRPr="00F8718B">
        <w:rPr>
          <w:rFonts w:hint="eastAsia"/>
          <w:b w:val="0"/>
        </w:rPr>
        <w:t>台灣電力股份有限公司</w:t>
      </w:r>
      <w:r w:rsidR="00F14E6A" w:rsidRPr="00F8718B">
        <w:rPr>
          <w:rFonts w:hint="eastAsia"/>
          <w:b w:val="0"/>
        </w:rPr>
        <w:t>妥適規劃電源系統配比、加強推動再生能源，以符合能源安全原則</w:t>
      </w:r>
      <w:proofErr w:type="gramStart"/>
      <w:r w:rsidR="00F14E6A" w:rsidRPr="00F8718B">
        <w:rPr>
          <w:rFonts w:hint="eastAsia"/>
          <w:b w:val="0"/>
        </w:rPr>
        <w:t>及減碳</w:t>
      </w:r>
      <w:r w:rsidR="00F14E6A" w:rsidRPr="00F8718B">
        <w:rPr>
          <w:rFonts w:hint="eastAsia"/>
          <w:b w:val="0"/>
        </w:rPr>
        <w:lastRenderedPageBreak/>
        <w:t>政策</w:t>
      </w:r>
      <w:proofErr w:type="gramEnd"/>
      <w:r w:rsidR="00F14E6A" w:rsidRPr="00F8718B">
        <w:rPr>
          <w:rFonts w:hint="eastAsia"/>
          <w:b w:val="0"/>
        </w:rPr>
        <w:t>，並於</w:t>
      </w:r>
      <w:r w:rsidR="00F14E6A" w:rsidRPr="00F8718B">
        <w:rPr>
          <w:rFonts w:hint="eastAsia"/>
          <w:b w:val="0"/>
        </w:rPr>
        <w:t>1</w:t>
      </w:r>
      <w:r w:rsidR="00F14E6A" w:rsidRPr="00F8718B">
        <w:rPr>
          <w:rFonts w:hint="eastAsia"/>
          <w:b w:val="0"/>
        </w:rPr>
        <w:t>個月內提出專案報告送立法院經濟委員會</w:t>
      </w:r>
      <w:r w:rsidR="00AE4625" w:rsidRPr="00F8718B">
        <w:rPr>
          <w:rFonts w:hint="eastAsia"/>
          <w:b w:val="0"/>
        </w:rPr>
        <w:t>。</w:t>
      </w:r>
    </w:p>
    <w:p w:rsidR="0029000A" w:rsidRPr="00F8718B" w:rsidRDefault="0029000A" w:rsidP="0029000A">
      <w:pPr>
        <w:pStyle w:val="af5"/>
        <w:spacing w:line="520" w:lineRule="exact"/>
        <w:ind w:rightChars="300" w:right="997"/>
        <w:rPr>
          <w:color w:val="auto"/>
        </w:rPr>
      </w:pPr>
      <w:r w:rsidRPr="00F8718B">
        <w:rPr>
          <w:color w:val="auto"/>
        </w:rPr>
        <w:t>提案人：</w:t>
      </w:r>
      <w:r w:rsidRPr="00F8718B">
        <w:rPr>
          <w:rFonts w:hint="eastAsia"/>
          <w:color w:val="auto"/>
        </w:rPr>
        <w:t>黃偉哲</w:t>
      </w:r>
      <w:r w:rsidRPr="00F8718B">
        <w:rPr>
          <w:rFonts w:hint="eastAsia"/>
          <w:color w:val="auto"/>
        </w:rPr>
        <w:t xml:space="preserve">  </w:t>
      </w:r>
      <w:r w:rsidRPr="00F8718B">
        <w:rPr>
          <w:rFonts w:hint="eastAsia"/>
          <w:color w:val="auto"/>
        </w:rPr>
        <w:t>楊瓊瓔</w:t>
      </w:r>
    </w:p>
    <w:p w:rsidR="0029000A" w:rsidRPr="00F8718B" w:rsidRDefault="0029000A" w:rsidP="0029000A">
      <w:pPr>
        <w:pStyle w:val="af5"/>
        <w:spacing w:line="520" w:lineRule="exact"/>
        <w:ind w:rightChars="300" w:right="997"/>
        <w:rPr>
          <w:color w:val="auto"/>
        </w:rPr>
      </w:pPr>
      <w:r w:rsidRPr="00F8718B">
        <w:rPr>
          <w:rFonts w:hint="eastAsia"/>
          <w:color w:val="auto"/>
        </w:rPr>
        <w:t>連署人：蘇震清</w:t>
      </w:r>
      <w:r w:rsidRPr="00F8718B">
        <w:rPr>
          <w:rFonts w:hint="eastAsia"/>
          <w:color w:val="auto"/>
        </w:rPr>
        <w:t xml:space="preserve">  </w:t>
      </w:r>
      <w:r w:rsidRPr="00F8718B">
        <w:rPr>
          <w:rFonts w:hint="eastAsia"/>
          <w:color w:val="auto"/>
        </w:rPr>
        <w:t>葉津鈴</w:t>
      </w:r>
      <w:r w:rsidRPr="00F8718B">
        <w:rPr>
          <w:rFonts w:hint="eastAsia"/>
          <w:color w:val="auto"/>
        </w:rPr>
        <w:t xml:space="preserve">  </w:t>
      </w:r>
      <w:r w:rsidRPr="00F8718B">
        <w:rPr>
          <w:rFonts w:hint="eastAsia"/>
          <w:color w:val="auto"/>
        </w:rPr>
        <w:t>丁守中</w:t>
      </w:r>
      <w:r w:rsidRPr="00F8718B">
        <w:rPr>
          <w:rFonts w:hint="eastAsia"/>
          <w:color w:val="auto"/>
        </w:rPr>
        <w:t xml:space="preserve">  </w:t>
      </w:r>
      <w:r w:rsidRPr="00F8718B">
        <w:rPr>
          <w:rFonts w:hint="eastAsia"/>
          <w:color w:val="auto"/>
        </w:rPr>
        <w:t>王惠美</w:t>
      </w:r>
      <w:r w:rsidRPr="00F8718B">
        <w:rPr>
          <w:rFonts w:hint="eastAsia"/>
          <w:color w:val="auto"/>
        </w:rPr>
        <w:t xml:space="preserve">  </w:t>
      </w:r>
      <w:r w:rsidRPr="00F8718B">
        <w:rPr>
          <w:rFonts w:hint="eastAsia"/>
          <w:color w:val="auto"/>
        </w:rPr>
        <w:t>廖國棟</w:t>
      </w:r>
    </w:p>
    <w:p w:rsidR="00394E7E" w:rsidRPr="00F8718B" w:rsidRDefault="002B0F87" w:rsidP="00394E7E">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16.</w:t>
      </w:r>
      <w:r w:rsidR="00394E7E" w:rsidRPr="00F8718B">
        <w:rPr>
          <w:rFonts w:hint="eastAsia"/>
          <w:b w:val="0"/>
        </w:rPr>
        <w:t>根據台灣電力股份有限公司提供資料，</w:t>
      </w:r>
      <w:r w:rsidR="00394E7E" w:rsidRPr="00F8718B">
        <w:rPr>
          <w:rFonts w:hint="eastAsia"/>
          <w:b w:val="0"/>
        </w:rPr>
        <w:t>101</w:t>
      </w:r>
      <w:r w:rsidR="00394E7E" w:rsidRPr="00F8718B">
        <w:rPr>
          <w:rFonts w:hint="eastAsia"/>
          <w:b w:val="0"/>
        </w:rPr>
        <w:t>年度決算有關備勤房屋管理維護費用合計達</w:t>
      </w:r>
      <w:r w:rsidR="00394E7E" w:rsidRPr="00F8718B">
        <w:rPr>
          <w:rFonts w:hint="eastAsia"/>
          <w:b w:val="0"/>
        </w:rPr>
        <w:t>8</w:t>
      </w:r>
      <w:r w:rsidR="00394E7E" w:rsidRPr="00F8718B">
        <w:rPr>
          <w:rFonts w:hint="eastAsia"/>
          <w:b w:val="0"/>
        </w:rPr>
        <w:t>億</w:t>
      </w:r>
      <w:r w:rsidR="00394E7E" w:rsidRPr="00F8718B">
        <w:rPr>
          <w:rFonts w:hint="eastAsia"/>
          <w:b w:val="0"/>
        </w:rPr>
        <w:t>6,827</w:t>
      </w:r>
      <w:r w:rsidR="00394E7E" w:rsidRPr="00F8718B">
        <w:rPr>
          <w:rFonts w:hint="eastAsia"/>
          <w:b w:val="0"/>
        </w:rPr>
        <w:t>萬</w:t>
      </w:r>
      <w:r w:rsidR="00394E7E" w:rsidRPr="00F8718B">
        <w:rPr>
          <w:rFonts w:hint="eastAsia"/>
          <w:b w:val="0"/>
        </w:rPr>
        <w:t>4,000</w:t>
      </w:r>
      <w:r w:rsidR="00394E7E" w:rsidRPr="00F8718B">
        <w:rPr>
          <w:rFonts w:hint="eastAsia"/>
          <w:b w:val="0"/>
        </w:rPr>
        <w:t>元，其中水電費支出占</w:t>
      </w:r>
      <w:r w:rsidR="00394E7E" w:rsidRPr="00F8718B">
        <w:rPr>
          <w:rFonts w:hint="eastAsia"/>
          <w:b w:val="0"/>
        </w:rPr>
        <w:t>1</w:t>
      </w:r>
      <w:r w:rsidR="00394E7E" w:rsidRPr="00F8718B">
        <w:rPr>
          <w:rFonts w:hint="eastAsia"/>
          <w:b w:val="0"/>
        </w:rPr>
        <w:t>億</w:t>
      </w:r>
      <w:r w:rsidR="00394E7E" w:rsidRPr="00F8718B">
        <w:rPr>
          <w:rFonts w:hint="eastAsia"/>
          <w:b w:val="0"/>
        </w:rPr>
        <w:t>1,865</w:t>
      </w:r>
      <w:r w:rsidR="00394E7E" w:rsidRPr="00F8718B">
        <w:rPr>
          <w:rFonts w:hint="eastAsia"/>
          <w:b w:val="0"/>
        </w:rPr>
        <w:t>萬</w:t>
      </w:r>
      <w:r w:rsidR="00394E7E" w:rsidRPr="00F8718B">
        <w:rPr>
          <w:rFonts w:hint="eastAsia"/>
          <w:b w:val="0"/>
        </w:rPr>
        <w:t>3,000</w:t>
      </w:r>
      <w:r w:rsidR="00394E7E" w:rsidRPr="00F8718B">
        <w:rPr>
          <w:rFonts w:hint="eastAsia"/>
          <w:b w:val="0"/>
        </w:rPr>
        <w:t>元，惟同期間有關備勤房屋（或公共宿舍）收入總數僅</w:t>
      </w:r>
      <w:r w:rsidR="00394E7E" w:rsidRPr="00F8718B">
        <w:rPr>
          <w:rFonts w:hint="eastAsia"/>
          <w:b w:val="0"/>
        </w:rPr>
        <w:t>4,512</w:t>
      </w:r>
      <w:r w:rsidR="00394E7E" w:rsidRPr="00F8718B">
        <w:rPr>
          <w:rFonts w:hint="eastAsia"/>
          <w:b w:val="0"/>
        </w:rPr>
        <w:t>萬</w:t>
      </w:r>
      <w:r w:rsidR="00394E7E" w:rsidRPr="00F8718B">
        <w:rPr>
          <w:rFonts w:hint="eastAsia"/>
          <w:b w:val="0"/>
        </w:rPr>
        <w:t>8,000</w:t>
      </w:r>
      <w:r w:rsidR="00394E7E" w:rsidRPr="00F8718B">
        <w:rPr>
          <w:rFonts w:hint="eastAsia"/>
          <w:b w:val="0"/>
        </w:rPr>
        <w:t>元，顯示入不敷出情況甚鉅，為此，要求台灣電力股份有限公司檢討並合理調整宿舍使用收費原則，並於</w:t>
      </w:r>
      <w:r w:rsidR="00394E7E" w:rsidRPr="00F8718B">
        <w:rPr>
          <w:rFonts w:hint="eastAsia"/>
          <w:b w:val="0"/>
        </w:rPr>
        <w:t>1</w:t>
      </w:r>
      <w:r w:rsidR="00394E7E" w:rsidRPr="00F8718B">
        <w:rPr>
          <w:rFonts w:hint="eastAsia"/>
          <w:b w:val="0"/>
        </w:rPr>
        <w:t>個月內提出專案報告送立法院經濟委員會。</w:t>
      </w:r>
    </w:p>
    <w:p w:rsidR="00394E7E" w:rsidRPr="00F8718B" w:rsidRDefault="00394E7E" w:rsidP="00394E7E">
      <w:pPr>
        <w:pStyle w:val="af5"/>
        <w:spacing w:line="520" w:lineRule="exact"/>
        <w:ind w:rightChars="300" w:right="997"/>
        <w:rPr>
          <w:color w:val="auto"/>
        </w:rPr>
      </w:pPr>
      <w:r w:rsidRPr="00F8718B">
        <w:rPr>
          <w:rFonts w:hint="eastAsia"/>
          <w:color w:val="auto"/>
        </w:rPr>
        <w:t>提案人：黃偉哲　丁守中　楊瓊瓔</w:t>
      </w:r>
    </w:p>
    <w:p w:rsidR="002B0F87" w:rsidRPr="00F8718B" w:rsidRDefault="00394E7E" w:rsidP="00394E7E">
      <w:pPr>
        <w:pStyle w:val="af5"/>
        <w:spacing w:line="520" w:lineRule="exact"/>
        <w:ind w:rightChars="300" w:right="997"/>
        <w:rPr>
          <w:color w:val="auto"/>
        </w:rPr>
      </w:pPr>
      <w:r w:rsidRPr="00F8718B">
        <w:rPr>
          <w:rFonts w:hint="eastAsia"/>
          <w:color w:val="auto"/>
        </w:rPr>
        <w:t>連署人：蘇震清　葉津鈴　廖國棟　王惠美</w:t>
      </w:r>
    </w:p>
    <w:p w:rsidR="002C3EA1" w:rsidRPr="00F8718B" w:rsidRDefault="005656BD" w:rsidP="002C3EA1">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17.</w:t>
      </w:r>
      <w:r w:rsidR="002C3EA1" w:rsidRPr="00F8718B">
        <w:rPr>
          <w:rFonts w:hint="eastAsia"/>
          <w:b w:val="0"/>
        </w:rPr>
        <w:t>台灣電力股份有限公司累積鉅額虧損，部分為經營無效率、不當投資或費用與獎金福利</w:t>
      </w:r>
      <w:proofErr w:type="gramStart"/>
      <w:r w:rsidR="002C3EA1" w:rsidRPr="00F8718B">
        <w:rPr>
          <w:rFonts w:hint="eastAsia"/>
          <w:b w:val="0"/>
        </w:rPr>
        <w:t>浮濫所造成</w:t>
      </w:r>
      <w:proofErr w:type="gramEnd"/>
      <w:r w:rsidR="002C3EA1" w:rsidRPr="00F8718B">
        <w:rPr>
          <w:rFonts w:hint="eastAsia"/>
          <w:b w:val="0"/>
        </w:rPr>
        <w:t>，為此</w:t>
      </w:r>
      <w:r w:rsidR="00780236" w:rsidRPr="00F8718B">
        <w:rPr>
          <w:rFonts w:hint="eastAsia"/>
          <w:b w:val="0"/>
        </w:rPr>
        <w:t>，</w:t>
      </w:r>
      <w:r w:rsidR="002C3EA1" w:rsidRPr="00F8718B">
        <w:rPr>
          <w:rFonts w:hint="eastAsia"/>
          <w:b w:val="0"/>
        </w:rPr>
        <w:t>要求台灣電力股份有限公司</w:t>
      </w:r>
      <w:proofErr w:type="gramStart"/>
      <w:r w:rsidR="002C3EA1" w:rsidRPr="00F8718B">
        <w:rPr>
          <w:rFonts w:hint="eastAsia"/>
          <w:b w:val="0"/>
        </w:rPr>
        <w:t>釐</w:t>
      </w:r>
      <w:proofErr w:type="gramEnd"/>
      <w:r w:rsidR="002C3EA1" w:rsidRPr="00F8718B">
        <w:rPr>
          <w:rFonts w:hint="eastAsia"/>
          <w:b w:val="0"/>
        </w:rPr>
        <w:t>清虧損之原因與責任歸屬，並於</w:t>
      </w:r>
      <w:r w:rsidR="002C3EA1" w:rsidRPr="00F8718B">
        <w:rPr>
          <w:rFonts w:hint="eastAsia"/>
          <w:b w:val="0"/>
        </w:rPr>
        <w:t>1</w:t>
      </w:r>
      <w:r w:rsidR="002C3EA1" w:rsidRPr="00F8718B">
        <w:rPr>
          <w:rFonts w:hint="eastAsia"/>
          <w:b w:val="0"/>
        </w:rPr>
        <w:t>個月內提出專案報告送立法院經濟委員會。</w:t>
      </w:r>
    </w:p>
    <w:p w:rsidR="002C3EA1" w:rsidRPr="00F8718B" w:rsidRDefault="002C3EA1" w:rsidP="002C3EA1">
      <w:pPr>
        <w:pStyle w:val="af5"/>
        <w:spacing w:line="520" w:lineRule="exact"/>
        <w:ind w:rightChars="300" w:right="997"/>
        <w:rPr>
          <w:color w:val="auto"/>
        </w:rPr>
      </w:pPr>
      <w:r w:rsidRPr="00F8718B">
        <w:rPr>
          <w:rFonts w:hint="eastAsia"/>
          <w:color w:val="auto"/>
        </w:rPr>
        <w:t>提案人：黃偉哲　楊瓊瓔　李慶華</w:t>
      </w:r>
    </w:p>
    <w:p w:rsidR="002C00C2" w:rsidRPr="00F8718B" w:rsidRDefault="002C3EA1" w:rsidP="005607BA">
      <w:pPr>
        <w:pStyle w:val="af5"/>
        <w:spacing w:line="520" w:lineRule="exact"/>
        <w:ind w:rightChars="300" w:right="997"/>
        <w:rPr>
          <w:color w:val="auto"/>
        </w:rPr>
      </w:pPr>
      <w:r w:rsidRPr="00F8718B">
        <w:rPr>
          <w:rFonts w:hint="eastAsia"/>
          <w:color w:val="auto"/>
        </w:rPr>
        <w:t>連署人：蘇震清　葉津鈴　丁守中　廖國棟　王惠美</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18.</w:t>
      </w:r>
      <w:r w:rsidRPr="00F8718B">
        <w:rPr>
          <w:rFonts w:hint="eastAsia"/>
          <w:b w:val="0"/>
        </w:rPr>
        <w:t>台灣電力股份有限公司有關購電之價格、數量及合約</w:t>
      </w:r>
      <w:proofErr w:type="gramStart"/>
      <w:r w:rsidRPr="00F8718B">
        <w:rPr>
          <w:rFonts w:hint="eastAsia"/>
          <w:b w:val="0"/>
        </w:rPr>
        <w:t>期限等頻遭</w:t>
      </w:r>
      <w:proofErr w:type="gramEnd"/>
      <w:r w:rsidRPr="00F8718B">
        <w:rPr>
          <w:rFonts w:hint="eastAsia"/>
          <w:b w:val="0"/>
        </w:rPr>
        <w:t>監察院糾正在案，</w:t>
      </w:r>
      <w:proofErr w:type="gramStart"/>
      <w:r w:rsidRPr="00F8718B">
        <w:rPr>
          <w:rFonts w:hint="eastAsia"/>
          <w:b w:val="0"/>
        </w:rPr>
        <w:t>103</w:t>
      </w:r>
      <w:proofErr w:type="gramEnd"/>
      <w:r w:rsidRPr="00F8718B">
        <w:rPr>
          <w:rFonts w:hint="eastAsia"/>
          <w:b w:val="0"/>
        </w:rPr>
        <w:t>年度購電量約</w:t>
      </w:r>
      <w:r w:rsidRPr="00F8718B">
        <w:rPr>
          <w:rFonts w:hint="eastAsia"/>
          <w:b w:val="0"/>
        </w:rPr>
        <w:t>22%</w:t>
      </w:r>
      <w:r w:rsidRPr="00F8718B">
        <w:rPr>
          <w:rFonts w:hint="eastAsia"/>
          <w:b w:val="0"/>
        </w:rPr>
        <w:t>，購電費用占台灣電力股份有限公司銷售成本比率高達</w:t>
      </w:r>
      <w:r w:rsidRPr="00F8718B">
        <w:rPr>
          <w:rFonts w:hint="eastAsia"/>
          <w:b w:val="0"/>
        </w:rPr>
        <w:t>24%</w:t>
      </w:r>
      <w:r w:rsidRPr="00F8718B">
        <w:rPr>
          <w:rFonts w:hint="eastAsia"/>
          <w:b w:val="0"/>
        </w:rPr>
        <w:t>，顯見購電費用占整體供電成本比重甚高，為此，要求台灣電力股份有限公司公開透明其相關資訊，並於</w:t>
      </w:r>
      <w:r w:rsidRPr="00F8718B">
        <w:rPr>
          <w:rFonts w:hint="eastAsia"/>
          <w:b w:val="0"/>
        </w:rPr>
        <w:t>1</w:t>
      </w:r>
      <w:r w:rsidRPr="00F8718B">
        <w:rPr>
          <w:rFonts w:hint="eastAsia"/>
          <w:b w:val="0"/>
        </w:rPr>
        <w:t>個月內提出專案報告送立法院經濟委員會。</w:t>
      </w:r>
    </w:p>
    <w:p w:rsidR="002C00C2" w:rsidRPr="00F8718B" w:rsidRDefault="002C00C2" w:rsidP="00D12B1E">
      <w:pPr>
        <w:pStyle w:val="af5"/>
        <w:spacing w:line="520" w:lineRule="exact"/>
        <w:ind w:rightChars="300" w:right="997"/>
        <w:rPr>
          <w:color w:val="auto"/>
        </w:rPr>
      </w:pPr>
      <w:r w:rsidRPr="00F8718B">
        <w:rPr>
          <w:rFonts w:hint="eastAsia"/>
          <w:color w:val="auto"/>
        </w:rPr>
        <w:t>提案人：黃偉哲　楊瓊瓔</w:t>
      </w:r>
    </w:p>
    <w:p w:rsidR="002C00C2" w:rsidRPr="00F8718B" w:rsidRDefault="002C00C2" w:rsidP="00D12B1E">
      <w:pPr>
        <w:pStyle w:val="af5"/>
        <w:spacing w:line="520" w:lineRule="exact"/>
        <w:ind w:rightChars="300" w:right="997"/>
        <w:rPr>
          <w:color w:val="auto"/>
        </w:rPr>
      </w:pPr>
      <w:r w:rsidRPr="00F8718B">
        <w:rPr>
          <w:rFonts w:hint="eastAsia"/>
          <w:color w:val="auto"/>
        </w:rPr>
        <w:lastRenderedPageBreak/>
        <w:t>連署人：蘇震清　葉津鈴　丁守中　廖國棟　王惠美</w:t>
      </w:r>
    </w:p>
    <w:p w:rsidR="002C00C2" w:rsidRPr="00F8718B" w:rsidRDefault="002C00C2" w:rsidP="00633D25">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19.</w:t>
      </w:r>
      <w:r w:rsidRPr="00F8718B">
        <w:rPr>
          <w:rFonts w:hint="eastAsia"/>
          <w:b w:val="0"/>
        </w:rPr>
        <w:t>台灣電力股份有限公司位於新北市蘆洲區三民路辦公室旁之變電所用地已荒廢多年，顧及當地民眾需求及環境保護原則，</w:t>
      </w:r>
      <w:proofErr w:type="gramStart"/>
      <w:r w:rsidRPr="00F8718B">
        <w:rPr>
          <w:rFonts w:hint="eastAsia"/>
          <w:b w:val="0"/>
        </w:rPr>
        <w:t>爰</w:t>
      </w:r>
      <w:proofErr w:type="gramEnd"/>
      <w:r w:rsidRPr="00F8718B">
        <w:rPr>
          <w:rFonts w:hint="eastAsia"/>
          <w:b w:val="0"/>
        </w:rPr>
        <w:t>要求台灣電力股份有限公司</w:t>
      </w:r>
      <w:proofErr w:type="gramStart"/>
      <w:r w:rsidRPr="00F8718B">
        <w:rPr>
          <w:rFonts w:hint="eastAsia"/>
          <w:b w:val="0"/>
        </w:rPr>
        <w:t>研</w:t>
      </w:r>
      <w:proofErr w:type="gramEnd"/>
      <w:r w:rsidRPr="00F8718B">
        <w:rPr>
          <w:rFonts w:hint="eastAsia"/>
          <w:b w:val="0"/>
        </w:rPr>
        <w:t>擬將部分空間開放予民眾休憩使用之可行性，</w:t>
      </w:r>
      <w:r w:rsidRPr="00F45A39">
        <w:rPr>
          <w:rFonts w:hint="eastAsia"/>
          <w:b w:val="0"/>
          <w:spacing w:val="-12"/>
        </w:rPr>
        <w:t>並保留用地內之樹木。</w:t>
      </w:r>
    </w:p>
    <w:p w:rsidR="002C00C2" w:rsidRPr="00F8718B" w:rsidRDefault="002C00C2" w:rsidP="00D12B1E">
      <w:pPr>
        <w:pStyle w:val="af5"/>
        <w:spacing w:line="520" w:lineRule="exact"/>
        <w:ind w:rightChars="300" w:right="997"/>
        <w:rPr>
          <w:color w:val="auto"/>
        </w:rPr>
      </w:pPr>
      <w:r w:rsidRPr="00F8718B">
        <w:rPr>
          <w:rFonts w:hint="eastAsia"/>
          <w:color w:val="auto"/>
        </w:rPr>
        <w:t>提案人：陳明文　葉津鈴　楊瓊瓔</w:t>
      </w:r>
    </w:p>
    <w:p w:rsidR="002C00C2" w:rsidRPr="00F8718B" w:rsidRDefault="002C00C2" w:rsidP="00D12B1E">
      <w:pPr>
        <w:pStyle w:val="af5"/>
        <w:spacing w:line="520" w:lineRule="exact"/>
        <w:ind w:rightChars="300" w:right="997"/>
        <w:rPr>
          <w:color w:val="auto"/>
        </w:rPr>
      </w:pPr>
      <w:r w:rsidRPr="00F8718B">
        <w:rPr>
          <w:rFonts w:hint="eastAsia"/>
          <w:color w:val="auto"/>
        </w:rPr>
        <w:t>連署人：黃偉哲　丁守中　廖國棟　王惠美</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20.</w:t>
      </w:r>
      <w:r w:rsidRPr="00F8718B">
        <w:rPr>
          <w:rFonts w:hint="eastAsia"/>
          <w:b w:val="0"/>
        </w:rPr>
        <w:t>台灣電力股份有限公司辦理「通霄電廠更新擴建計畫」及「風力發電第四期計畫」，分別因特種建築物許可之核發時程延宕、地方管制及籌設許可、施工許可等因素影響執行進度，致預算執行率偏低，顯見台灣電力股份有限公司在規劃、管理等均有問題，為此，要求台灣電力股份有限公司應於</w:t>
      </w:r>
      <w:r w:rsidRPr="00F8718B">
        <w:rPr>
          <w:rFonts w:hint="eastAsia"/>
          <w:b w:val="0"/>
        </w:rPr>
        <w:t>1</w:t>
      </w:r>
      <w:r w:rsidRPr="00F8718B">
        <w:rPr>
          <w:rFonts w:hint="eastAsia"/>
          <w:b w:val="0"/>
        </w:rPr>
        <w:t>個月內提出專案檢討報告送立法院經濟委員會。</w:t>
      </w:r>
    </w:p>
    <w:p w:rsidR="002C00C2" w:rsidRPr="00F8718B" w:rsidRDefault="002C00C2" w:rsidP="00D12B1E">
      <w:pPr>
        <w:pStyle w:val="af5"/>
        <w:spacing w:line="520" w:lineRule="exact"/>
        <w:ind w:rightChars="300" w:right="997"/>
        <w:rPr>
          <w:color w:val="auto"/>
        </w:rPr>
      </w:pPr>
      <w:r w:rsidRPr="00F8718B">
        <w:rPr>
          <w:rFonts w:hint="eastAsia"/>
          <w:color w:val="auto"/>
        </w:rPr>
        <w:t>提案人：黃偉哲　楊瓊瓔</w:t>
      </w:r>
    </w:p>
    <w:p w:rsidR="002C00C2" w:rsidRPr="00F8718B" w:rsidRDefault="002C00C2" w:rsidP="00D12B1E">
      <w:pPr>
        <w:pStyle w:val="af5"/>
        <w:spacing w:line="520" w:lineRule="exact"/>
        <w:ind w:rightChars="300" w:right="997"/>
        <w:rPr>
          <w:color w:val="auto"/>
        </w:rPr>
      </w:pPr>
      <w:r w:rsidRPr="00F8718B">
        <w:rPr>
          <w:rFonts w:hint="eastAsia"/>
          <w:color w:val="auto"/>
        </w:rPr>
        <w:t>連署人：蘇震清　葉津鈴　丁守中　廖國棟　王惠美</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21.</w:t>
      </w:r>
      <w:r w:rsidRPr="00F8718B">
        <w:rPr>
          <w:rFonts w:hint="eastAsia"/>
          <w:b w:val="0"/>
        </w:rPr>
        <w:t>台灣電力股份有限公司辦理「深澳電廠更新擴建計畫」，預計</w:t>
      </w:r>
      <w:r w:rsidRPr="00F8718B">
        <w:rPr>
          <w:rFonts w:hint="eastAsia"/>
          <w:b w:val="0"/>
        </w:rPr>
        <w:t>103</w:t>
      </w:r>
      <w:r w:rsidRPr="00F8718B">
        <w:rPr>
          <w:rFonts w:hint="eastAsia"/>
          <w:b w:val="0"/>
        </w:rPr>
        <w:t>年</w:t>
      </w:r>
      <w:r w:rsidRPr="00F8718B">
        <w:rPr>
          <w:rFonts w:hint="eastAsia"/>
          <w:b w:val="0"/>
        </w:rPr>
        <w:t>12</w:t>
      </w:r>
      <w:r w:rsidRPr="00F8718B">
        <w:rPr>
          <w:rFonts w:hint="eastAsia"/>
          <w:b w:val="0"/>
        </w:rPr>
        <w:t>月完工，但遭地方民意強烈反對，迄今主體工程無法推動，為此，要求台灣電力股份有限公司重新檢討該計畫之必要性及合理性，並於</w:t>
      </w:r>
      <w:r w:rsidRPr="00F8718B">
        <w:rPr>
          <w:rFonts w:hint="eastAsia"/>
          <w:b w:val="0"/>
        </w:rPr>
        <w:t>1</w:t>
      </w:r>
      <w:r w:rsidRPr="00F8718B">
        <w:rPr>
          <w:rFonts w:hint="eastAsia"/>
          <w:b w:val="0"/>
        </w:rPr>
        <w:t>個月內提出專案報告送立法院經濟委員會。</w:t>
      </w:r>
    </w:p>
    <w:p w:rsidR="002C00C2" w:rsidRPr="00F8718B" w:rsidRDefault="002C00C2" w:rsidP="00D12B1E">
      <w:pPr>
        <w:pStyle w:val="af5"/>
        <w:spacing w:line="520" w:lineRule="exact"/>
        <w:ind w:rightChars="300" w:right="997"/>
        <w:rPr>
          <w:color w:val="auto"/>
        </w:rPr>
      </w:pPr>
      <w:r w:rsidRPr="00F8718B">
        <w:rPr>
          <w:rFonts w:hint="eastAsia"/>
          <w:color w:val="auto"/>
        </w:rPr>
        <w:t>提案人：黃偉哲　楊瓊瓔</w:t>
      </w:r>
    </w:p>
    <w:p w:rsidR="002C00C2" w:rsidRPr="00F8718B" w:rsidRDefault="002C00C2" w:rsidP="00D12B1E">
      <w:pPr>
        <w:pStyle w:val="af5"/>
        <w:spacing w:line="520" w:lineRule="exact"/>
        <w:ind w:rightChars="300" w:right="997"/>
        <w:rPr>
          <w:color w:val="auto"/>
        </w:rPr>
      </w:pPr>
      <w:r w:rsidRPr="00F8718B">
        <w:rPr>
          <w:rFonts w:hint="eastAsia"/>
          <w:color w:val="auto"/>
        </w:rPr>
        <w:t>連署人：蘇震清　葉津鈴　王惠美　廖國棟</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22.</w:t>
      </w:r>
      <w:r w:rsidRPr="00F8718B">
        <w:rPr>
          <w:rFonts w:hint="eastAsia"/>
          <w:b w:val="0"/>
        </w:rPr>
        <w:t>台灣電力股份有限公司辦理「</w:t>
      </w:r>
      <w:proofErr w:type="gramStart"/>
      <w:r w:rsidRPr="00F8718B">
        <w:rPr>
          <w:rFonts w:hint="eastAsia"/>
          <w:b w:val="0"/>
        </w:rPr>
        <w:t>彰工火力</w:t>
      </w:r>
      <w:proofErr w:type="gramEnd"/>
      <w:r w:rsidRPr="00F8718B">
        <w:rPr>
          <w:rFonts w:hint="eastAsia"/>
          <w:b w:val="0"/>
        </w:rPr>
        <w:t>第一、二號機發電計畫」及「台中發電廠第</w:t>
      </w:r>
      <w:r w:rsidRPr="00F8718B">
        <w:rPr>
          <w:rFonts w:hint="eastAsia"/>
          <w:b w:val="0"/>
        </w:rPr>
        <w:t>2</w:t>
      </w:r>
      <w:r w:rsidRPr="00F8718B">
        <w:rPr>
          <w:rFonts w:hint="eastAsia"/>
          <w:b w:val="0"/>
        </w:rPr>
        <w:t>階段煤灰填海工程計畫」等</w:t>
      </w:r>
      <w:r w:rsidRPr="00F8718B">
        <w:rPr>
          <w:rFonts w:hint="eastAsia"/>
          <w:b w:val="0"/>
        </w:rPr>
        <w:lastRenderedPageBreak/>
        <w:t>2</w:t>
      </w:r>
      <w:r w:rsidRPr="00F8718B">
        <w:rPr>
          <w:rFonts w:hint="eastAsia"/>
          <w:b w:val="0"/>
        </w:rPr>
        <w:t>項專案計畫，分別因環評因素以及地質鑽探結果與可行性評估有相當差異</w:t>
      </w:r>
      <w:proofErr w:type="gramStart"/>
      <w:r w:rsidRPr="00F8718B">
        <w:rPr>
          <w:rFonts w:hint="eastAsia"/>
          <w:b w:val="0"/>
        </w:rPr>
        <w:t>遭致緩辦</w:t>
      </w:r>
      <w:proofErr w:type="gramEnd"/>
      <w:r w:rsidRPr="00F8718B">
        <w:rPr>
          <w:rFonts w:hint="eastAsia"/>
          <w:b w:val="0"/>
        </w:rPr>
        <w:t>，然該專案計畫以舉債支應，緩辦期間仍須負擔利息費用，恐不利該公司營運，為此，要求台灣電力股份有限公司對計畫事前評估嚴謹辦理，並於</w:t>
      </w:r>
      <w:r w:rsidRPr="00F8718B">
        <w:rPr>
          <w:rFonts w:hint="eastAsia"/>
          <w:b w:val="0"/>
        </w:rPr>
        <w:t>1</w:t>
      </w:r>
      <w:r w:rsidRPr="00F8718B">
        <w:rPr>
          <w:rFonts w:hint="eastAsia"/>
          <w:b w:val="0"/>
        </w:rPr>
        <w:t>個月內提出專案報告送立法院經濟委員會。</w:t>
      </w:r>
    </w:p>
    <w:p w:rsidR="002C00C2" w:rsidRPr="00F8718B" w:rsidRDefault="002C00C2" w:rsidP="00D12B1E">
      <w:pPr>
        <w:pStyle w:val="af5"/>
        <w:spacing w:line="520" w:lineRule="exact"/>
        <w:ind w:rightChars="300" w:right="997"/>
        <w:rPr>
          <w:color w:val="auto"/>
        </w:rPr>
      </w:pPr>
      <w:r w:rsidRPr="00F8718B">
        <w:rPr>
          <w:rFonts w:hint="eastAsia"/>
          <w:color w:val="auto"/>
        </w:rPr>
        <w:t>提案人：黃偉哲　楊瓊瓔</w:t>
      </w:r>
    </w:p>
    <w:p w:rsidR="002C00C2" w:rsidRPr="00F8718B" w:rsidRDefault="002C00C2" w:rsidP="00D12B1E">
      <w:pPr>
        <w:pStyle w:val="af5"/>
        <w:spacing w:line="520" w:lineRule="exact"/>
        <w:ind w:rightChars="300" w:right="997"/>
        <w:rPr>
          <w:color w:val="auto"/>
        </w:rPr>
      </w:pPr>
      <w:r w:rsidRPr="00F8718B">
        <w:rPr>
          <w:rFonts w:hint="eastAsia"/>
          <w:color w:val="auto"/>
        </w:rPr>
        <w:t>連署人：蘇震清　葉津鈴　廖國棟　王惠美</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23.</w:t>
      </w:r>
      <w:r w:rsidRPr="00F8718B">
        <w:rPr>
          <w:rFonts w:hint="eastAsia"/>
          <w:b w:val="0"/>
        </w:rPr>
        <w:t>根據台灣電力股份有限公司</w:t>
      </w:r>
      <w:r w:rsidRPr="00F8718B">
        <w:rPr>
          <w:rFonts w:hint="eastAsia"/>
          <w:b w:val="0"/>
        </w:rPr>
        <w:t>98</w:t>
      </w:r>
      <w:r w:rsidRPr="00F8718B">
        <w:rPr>
          <w:rFonts w:hint="eastAsia"/>
          <w:b w:val="0"/>
        </w:rPr>
        <w:t>年度至</w:t>
      </w:r>
      <w:r w:rsidRPr="00F8718B">
        <w:rPr>
          <w:rFonts w:hint="eastAsia"/>
          <w:b w:val="0"/>
        </w:rPr>
        <w:t>103</w:t>
      </w:r>
      <w:r w:rsidRPr="00F8718B">
        <w:rPr>
          <w:rFonts w:hint="eastAsia"/>
          <w:b w:val="0"/>
        </w:rPr>
        <w:t>年度預算書所列大修機組明細，部分機組已連續</w:t>
      </w:r>
      <w:r w:rsidRPr="00F8718B">
        <w:rPr>
          <w:rFonts w:hint="eastAsia"/>
          <w:b w:val="0"/>
        </w:rPr>
        <w:t>3</w:t>
      </w:r>
      <w:r w:rsidRPr="00F8718B">
        <w:rPr>
          <w:rFonts w:hint="eastAsia"/>
          <w:b w:val="0"/>
        </w:rPr>
        <w:t>年以上排入大修名單，與該公司核電各發電機大修週期不符，為此，要求台灣電力股份有限公司確實維護檢討改進，並於</w:t>
      </w:r>
      <w:r w:rsidRPr="00F8718B">
        <w:rPr>
          <w:rFonts w:hint="eastAsia"/>
          <w:b w:val="0"/>
        </w:rPr>
        <w:t>1</w:t>
      </w:r>
      <w:r w:rsidRPr="00F8718B">
        <w:rPr>
          <w:rFonts w:hint="eastAsia"/>
          <w:b w:val="0"/>
        </w:rPr>
        <w:t>個月內提出專案報告送立法院經濟委員會。</w:t>
      </w:r>
    </w:p>
    <w:p w:rsidR="002C00C2" w:rsidRPr="00F8718B" w:rsidRDefault="002C00C2" w:rsidP="00D12B1E">
      <w:pPr>
        <w:pStyle w:val="af5"/>
        <w:spacing w:line="520" w:lineRule="exact"/>
        <w:ind w:rightChars="300" w:right="997"/>
        <w:rPr>
          <w:color w:val="auto"/>
        </w:rPr>
      </w:pPr>
      <w:r w:rsidRPr="00F8718B">
        <w:rPr>
          <w:rFonts w:hint="eastAsia"/>
          <w:color w:val="auto"/>
        </w:rPr>
        <w:t>提案人：黃偉哲　楊瓊瓔</w:t>
      </w:r>
    </w:p>
    <w:p w:rsidR="002C00C2" w:rsidRPr="00F8718B" w:rsidRDefault="002C00C2" w:rsidP="00D12B1E">
      <w:pPr>
        <w:pStyle w:val="af5"/>
        <w:spacing w:line="520" w:lineRule="exact"/>
        <w:ind w:rightChars="300" w:right="997"/>
        <w:rPr>
          <w:color w:val="auto"/>
        </w:rPr>
      </w:pPr>
      <w:r w:rsidRPr="00F8718B">
        <w:rPr>
          <w:rFonts w:hint="eastAsia"/>
          <w:color w:val="auto"/>
        </w:rPr>
        <w:t>連署人：蘇震清　葉津鈴　丁守中　廖國棟　王惠美</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24.</w:t>
      </w:r>
      <w:r w:rsidRPr="00F8718B">
        <w:rPr>
          <w:rFonts w:hint="eastAsia"/>
          <w:b w:val="0"/>
        </w:rPr>
        <w:t>台灣電力股份有限公司之用戶未繳納電費或其他營業有關款項之呆帳損失多達億元之規模，然而台灣電力股份有限公司逾期帳款多以註銷債權方式處理，加上連年虧損，對該公司營運</w:t>
      </w:r>
      <w:proofErr w:type="gramStart"/>
      <w:r w:rsidRPr="00F8718B">
        <w:rPr>
          <w:rFonts w:hint="eastAsia"/>
          <w:b w:val="0"/>
        </w:rPr>
        <w:t>恐</w:t>
      </w:r>
      <w:proofErr w:type="gramEnd"/>
      <w:r w:rsidRPr="00F8718B">
        <w:rPr>
          <w:rFonts w:hint="eastAsia"/>
          <w:b w:val="0"/>
        </w:rPr>
        <w:t>不利，為此，要求台灣電力股份有限公司加強逾期電費催繳作業</w:t>
      </w:r>
      <w:r w:rsidR="00780236" w:rsidRPr="00F8718B">
        <w:rPr>
          <w:rFonts w:hint="eastAsia"/>
          <w:b w:val="0"/>
        </w:rPr>
        <w:t>，</w:t>
      </w:r>
      <w:r w:rsidRPr="00F8718B">
        <w:rPr>
          <w:rFonts w:hint="eastAsia"/>
          <w:b w:val="0"/>
        </w:rPr>
        <w:t>以維護公司權益，並於</w:t>
      </w:r>
      <w:r w:rsidRPr="00F8718B">
        <w:rPr>
          <w:rFonts w:hint="eastAsia"/>
          <w:b w:val="0"/>
        </w:rPr>
        <w:t>1</w:t>
      </w:r>
      <w:r w:rsidRPr="00F8718B">
        <w:rPr>
          <w:rFonts w:hint="eastAsia"/>
          <w:b w:val="0"/>
        </w:rPr>
        <w:t>個月內提出專案報告送立法院經濟委員會。</w:t>
      </w:r>
    </w:p>
    <w:p w:rsidR="002C00C2" w:rsidRPr="00F8718B" w:rsidRDefault="002C00C2" w:rsidP="00D12B1E">
      <w:pPr>
        <w:pStyle w:val="af5"/>
        <w:spacing w:line="520" w:lineRule="exact"/>
        <w:ind w:rightChars="300" w:right="997"/>
        <w:rPr>
          <w:color w:val="auto"/>
        </w:rPr>
      </w:pPr>
      <w:r w:rsidRPr="00F8718B">
        <w:rPr>
          <w:rFonts w:hint="eastAsia"/>
          <w:color w:val="auto"/>
        </w:rPr>
        <w:t>提案人：黃偉哲　楊瓊瓔</w:t>
      </w:r>
    </w:p>
    <w:p w:rsidR="002C00C2" w:rsidRPr="00F8718B" w:rsidRDefault="002C00C2" w:rsidP="00D12B1E">
      <w:pPr>
        <w:pStyle w:val="af5"/>
        <w:spacing w:line="520" w:lineRule="exact"/>
        <w:ind w:rightChars="300" w:right="997"/>
        <w:rPr>
          <w:color w:val="auto"/>
        </w:rPr>
      </w:pPr>
      <w:r w:rsidRPr="00F8718B">
        <w:rPr>
          <w:rFonts w:hint="eastAsia"/>
          <w:color w:val="auto"/>
        </w:rPr>
        <w:t>連署人：蘇震清　葉津鈴　丁守中　廖國棟　王惠美</w:t>
      </w:r>
    </w:p>
    <w:p w:rsidR="002C00C2" w:rsidRPr="00454461" w:rsidRDefault="002C00C2" w:rsidP="003B411A">
      <w:pPr>
        <w:pStyle w:val="a5"/>
        <w:kinsoku w:val="0"/>
        <w:overflowPunct w:val="0"/>
        <w:autoSpaceDE w:val="0"/>
        <w:autoSpaceDN w:val="0"/>
        <w:spacing w:line="520" w:lineRule="exact"/>
        <w:ind w:leftChars="463" w:left="1954" w:hangingChars="125" w:hanging="415"/>
        <w:jc w:val="both"/>
        <w:rPr>
          <w:b w:val="0"/>
          <w:spacing w:val="-12"/>
        </w:rPr>
      </w:pPr>
      <w:r w:rsidRPr="00F8718B">
        <w:rPr>
          <w:rFonts w:hint="eastAsia"/>
          <w:b w:val="0"/>
        </w:rPr>
        <w:t>25.</w:t>
      </w:r>
      <w:r w:rsidRPr="00F8718B">
        <w:rPr>
          <w:rFonts w:hint="eastAsia"/>
          <w:b w:val="0"/>
        </w:rPr>
        <w:t>台灣電力股份有限公司長期虧損外，資產報廢損失亦有逐年增加趨勢，顯見該公司對於計畫擬定欠缺長遠規劃，以致須提前報廢或拆除以前計畫所購置之資產設備，</w:t>
      </w:r>
      <w:r w:rsidRPr="00F8718B">
        <w:rPr>
          <w:rFonts w:hint="eastAsia"/>
          <w:b w:val="0"/>
        </w:rPr>
        <w:lastRenderedPageBreak/>
        <w:t>為此，要求台灣電力股份有限公司檢討規劃降低資產報</w:t>
      </w:r>
      <w:r w:rsidR="00E86BE4" w:rsidRPr="00454461">
        <w:rPr>
          <w:rFonts w:hint="eastAsia"/>
          <w:b w:val="0"/>
          <w:spacing w:val="-8"/>
        </w:rPr>
        <w:t>廢</w:t>
      </w:r>
      <w:r w:rsidRPr="00454461">
        <w:rPr>
          <w:rFonts w:hint="eastAsia"/>
          <w:b w:val="0"/>
          <w:spacing w:val="-8"/>
        </w:rPr>
        <w:t>損失，並於</w:t>
      </w:r>
      <w:r w:rsidRPr="00454461">
        <w:rPr>
          <w:rFonts w:hint="eastAsia"/>
          <w:b w:val="0"/>
          <w:spacing w:val="-8"/>
        </w:rPr>
        <w:t>1</w:t>
      </w:r>
      <w:r w:rsidRPr="00454461">
        <w:rPr>
          <w:rFonts w:hint="eastAsia"/>
          <w:b w:val="0"/>
          <w:spacing w:val="-8"/>
        </w:rPr>
        <w:t>個月內提出專案報告送立法院經濟委員會。</w:t>
      </w:r>
    </w:p>
    <w:p w:rsidR="002C00C2" w:rsidRPr="00F8718B" w:rsidRDefault="002C00C2" w:rsidP="00D12B1E">
      <w:pPr>
        <w:pStyle w:val="af5"/>
        <w:spacing w:line="520" w:lineRule="exact"/>
        <w:ind w:rightChars="300" w:right="997"/>
        <w:rPr>
          <w:color w:val="auto"/>
        </w:rPr>
      </w:pPr>
      <w:r w:rsidRPr="00F8718B">
        <w:rPr>
          <w:rFonts w:hint="eastAsia"/>
          <w:color w:val="auto"/>
        </w:rPr>
        <w:t>提案人：黃偉哲　楊瓊瓔</w:t>
      </w:r>
    </w:p>
    <w:p w:rsidR="002C00C2" w:rsidRPr="00F8718B" w:rsidRDefault="002C00C2" w:rsidP="00D12B1E">
      <w:pPr>
        <w:pStyle w:val="af5"/>
        <w:spacing w:line="520" w:lineRule="exact"/>
        <w:ind w:rightChars="300" w:right="997"/>
        <w:rPr>
          <w:color w:val="auto"/>
        </w:rPr>
      </w:pPr>
      <w:r w:rsidRPr="00F8718B">
        <w:rPr>
          <w:rFonts w:hint="eastAsia"/>
          <w:color w:val="auto"/>
        </w:rPr>
        <w:t>連署人：蘇震清　葉津鈴　丁守中　廖國棟　王惠美</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26.</w:t>
      </w:r>
      <w:r w:rsidRPr="00F8718B">
        <w:rPr>
          <w:rFonts w:hint="eastAsia"/>
          <w:b w:val="0"/>
        </w:rPr>
        <w:t>我國因自產能源匱乏，進口能源依存度逾</w:t>
      </w:r>
      <w:r w:rsidRPr="00F8718B">
        <w:rPr>
          <w:rFonts w:hint="eastAsia"/>
          <w:b w:val="0"/>
        </w:rPr>
        <w:t>97%</w:t>
      </w:r>
      <w:r w:rsidRPr="00F8718B">
        <w:rPr>
          <w:rFonts w:hint="eastAsia"/>
          <w:b w:val="0"/>
        </w:rPr>
        <w:t>，近年來政府為求能源安全，以能源多元化為主要目標，但以至</w:t>
      </w:r>
      <w:r w:rsidRPr="00F8718B">
        <w:rPr>
          <w:rFonts w:hint="eastAsia"/>
          <w:b w:val="0"/>
        </w:rPr>
        <w:t>102</w:t>
      </w:r>
      <w:r w:rsidRPr="00F8718B">
        <w:rPr>
          <w:rFonts w:hint="eastAsia"/>
          <w:b w:val="0"/>
        </w:rPr>
        <w:t>年</w:t>
      </w:r>
      <w:r w:rsidRPr="00F8718B">
        <w:rPr>
          <w:rFonts w:hint="eastAsia"/>
          <w:b w:val="0"/>
        </w:rPr>
        <w:t>9</w:t>
      </w:r>
      <w:r w:rsidRPr="00F8718B">
        <w:rPr>
          <w:rFonts w:hint="eastAsia"/>
          <w:b w:val="0"/>
        </w:rPr>
        <w:t>月</w:t>
      </w:r>
      <w:proofErr w:type="gramStart"/>
      <w:r w:rsidRPr="00F8718B">
        <w:rPr>
          <w:rFonts w:hint="eastAsia"/>
          <w:b w:val="0"/>
        </w:rPr>
        <w:t>底數據觀之</w:t>
      </w:r>
      <w:proofErr w:type="gramEnd"/>
      <w:r w:rsidRPr="00F8718B">
        <w:rPr>
          <w:rFonts w:hint="eastAsia"/>
          <w:b w:val="0"/>
        </w:rPr>
        <w:t>，火力發電裝置容量占我國電能系統裝置容量比例高達七成以上，我國電源</w:t>
      </w:r>
      <w:proofErr w:type="gramStart"/>
      <w:r w:rsidRPr="00F8718B">
        <w:rPr>
          <w:rFonts w:hint="eastAsia"/>
          <w:b w:val="0"/>
        </w:rPr>
        <w:t>配比顯過於</w:t>
      </w:r>
      <w:proofErr w:type="gramEnd"/>
      <w:r w:rsidRPr="00F8718B">
        <w:rPr>
          <w:rFonts w:hint="eastAsia"/>
          <w:b w:val="0"/>
        </w:rPr>
        <w:t>偏重火力發電，其中因火力發電之化石燃料主要仰賴進口，電源配比中火力發電比重越高，我國發電成本受國際能源價格波動程度越高，與政府預期目標顯有落差，</w:t>
      </w:r>
      <w:proofErr w:type="gramStart"/>
      <w:r w:rsidRPr="00F8718B">
        <w:rPr>
          <w:rFonts w:hint="eastAsia"/>
          <w:b w:val="0"/>
        </w:rPr>
        <w:t>爰</w:t>
      </w:r>
      <w:proofErr w:type="gramEnd"/>
      <w:r w:rsidRPr="00F8718B">
        <w:rPr>
          <w:rFonts w:hint="eastAsia"/>
          <w:b w:val="0"/>
        </w:rPr>
        <w:t>建請台灣電力股份有限公司應於</w:t>
      </w:r>
      <w:r w:rsidRPr="00F8718B">
        <w:rPr>
          <w:rFonts w:hint="eastAsia"/>
          <w:b w:val="0"/>
        </w:rPr>
        <w:t>1</w:t>
      </w:r>
      <w:r w:rsidRPr="00F8718B">
        <w:rPr>
          <w:rFonts w:hint="eastAsia"/>
          <w:b w:val="0"/>
        </w:rPr>
        <w:t>個月內，就電源配比規劃及長期能源開發提出相關檢討報告，以期確保我國能源安全，降低政府受危害之風險。</w:t>
      </w:r>
    </w:p>
    <w:p w:rsidR="002C00C2" w:rsidRPr="00F8718B" w:rsidRDefault="002C00C2" w:rsidP="00D12B1E">
      <w:pPr>
        <w:pStyle w:val="af5"/>
        <w:spacing w:line="520" w:lineRule="exact"/>
        <w:ind w:rightChars="300" w:right="997"/>
        <w:rPr>
          <w:color w:val="auto"/>
        </w:rPr>
      </w:pPr>
      <w:r w:rsidRPr="00F8718B">
        <w:rPr>
          <w:rFonts w:hint="eastAsia"/>
          <w:color w:val="auto"/>
        </w:rPr>
        <w:t>提案人：張嘉郡　楊瓊瓔　李慶華</w:t>
      </w:r>
    </w:p>
    <w:p w:rsidR="002C00C2" w:rsidRPr="00F8718B" w:rsidRDefault="002C00C2" w:rsidP="00D12B1E">
      <w:pPr>
        <w:pStyle w:val="af5"/>
        <w:spacing w:line="520" w:lineRule="exact"/>
        <w:ind w:rightChars="300" w:right="997"/>
        <w:rPr>
          <w:color w:val="auto"/>
        </w:rPr>
      </w:pPr>
      <w:r w:rsidRPr="00F8718B">
        <w:rPr>
          <w:rFonts w:hint="eastAsia"/>
          <w:color w:val="auto"/>
        </w:rPr>
        <w:t>連署人：黃偉哲　丁守中　廖國棟　王惠美</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27.</w:t>
      </w:r>
      <w:r w:rsidRPr="00F8718B">
        <w:rPr>
          <w:rFonts w:hint="eastAsia"/>
          <w:b w:val="0"/>
        </w:rPr>
        <w:t>針對國際油價跌到腰斬，我國電價卻文風不動，尤其台灣電力股份有限公司</w:t>
      </w:r>
      <w:r w:rsidRPr="00F8718B">
        <w:rPr>
          <w:rFonts w:hint="eastAsia"/>
          <w:b w:val="0"/>
        </w:rPr>
        <w:t>103</w:t>
      </w:r>
      <w:r w:rsidRPr="00F8718B">
        <w:rPr>
          <w:rFonts w:hint="eastAsia"/>
          <w:b w:val="0"/>
        </w:rPr>
        <w:t>年可望大賺</w:t>
      </w:r>
      <w:r w:rsidRPr="00F8718B">
        <w:rPr>
          <w:rFonts w:hint="eastAsia"/>
          <w:b w:val="0"/>
        </w:rPr>
        <w:t>200</w:t>
      </w:r>
      <w:r w:rsidRPr="00F8718B">
        <w:rPr>
          <w:rFonts w:hint="eastAsia"/>
          <w:b w:val="0"/>
        </w:rPr>
        <w:t>億元，引發國人</w:t>
      </w:r>
      <w:proofErr w:type="gramStart"/>
      <w:r w:rsidRPr="00F8718B">
        <w:rPr>
          <w:rFonts w:hint="eastAsia"/>
          <w:b w:val="0"/>
        </w:rPr>
        <w:t>不滿，</w:t>
      </w:r>
      <w:proofErr w:type="gramEnd"/>
      <w:r w:rsidRPr="00F8718B">
        <w:rPr>
          <w:rFonts w:hint="eastAsia"/>
          <w:b w:val="0"/>
        </w:rPr>
        <w:t>台灣電力股份有限公司應當誠實反映原物料價格。建請台灣電力股份有限公司應調降電價或提出相關優惠措施，落實政府照顧民生之美意。</w:t>
      </w:r>
    </w:p>
    <w:p w:rsidR="002C00C2" w:rsidRPr="00F8718B" w:rsidRDefault="002C00C2" w:rsidP="00D12B1E">
      <w:pPr>
        <w:pStyle w:val="af5"/>
        <w:spacing w:line="520" w:lineRule="exact"/>
        <w:ind w:rightChars="300" w:right="997"/>
        <w:rPr>
          <w:color w:val="auto"/>
        </w:rPr>
      </w:pPr>
      <w:r w:rsidRPr="00F8718B">
        <w:rPr>
          <w:rFonts w:hint="eastAsia"/>
          <w:color w:val="auto"/>
        </w:rPr>
        <w:t>提案人：黃昭順　王惠美　黃偉哲　丁守中　葉津鈴</w:t>
      </w:r>
    </w:p>
    <w:p w:rsidR="002C00C2" w:rsidRPr="00F8718B" w:rsidRDefault="002C00C2" w:rsidP="00D12B1E">
      <w:pPr>
        <w:pStyle w:val="af5"/>
        <w:spacing w:line="520" w:lineRule="exact"/>
        <w:ind w:rightChars="300" w:right="997"/>
        <w:rPr>
          <w:color w:val="auto"/>
        </w:rPr>
      </w:pPr>
      <w:r w:rsidRPr="00F8718B">
        <w:rPr>
          <w:rFonts w:hint="eastAsia"/>
          <w:color w:val="auto"/>
        </w:rPr>
        <w:t>連署人：楊瓊瓔　廖國棟　李慶華</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28.</w:t>
      </w:r>
      <w:r w:rsidRPr="00F8718B">
        <w:rPr>
          <w:rFonts w:hint="eastAsia"/>
          <w:b w:val="0"/>
        </w:rPr>
        <w:t>政府多年來一直極力推展發電來源多元化政策，不僅發展核能，近年來更逐步增加風力、太陽能發電等再生能</w:t>
      </w:r>
      <w:r w:rsidRPr="00F8718B">
        <w:rPr>
          <w:rFonts w:hint="eastAsia"/>
          <w:b w:val="0"/>
        </w:rPr>
        <w:lastRenderedPageBreak/>
        <w:t>源電源供給，但截至</w:t>
      </w:r>
      <w:r w:rsidRPr="00F8718B">
        <w:rPr>
          <w:rFonts w:hint="eastAsia"/>
          <w:b w:val="0"/>
        </w:rPr>
        <w:t>102</w:t>
      </w:r>
      <w:r w:rsidRPr="00F8718B">
        <w:rPr>
          <w:rFonts w:hint="eastAsia"/>
          <w:b w:val="0"/>
        </w:rPr>
        <w:t>年</w:t>
      </w:r>
      <w:r w:rsidRPr="00F8718B">
        <w:rPr>
          <w:rFonts w:hint="eastAsia"/>
          <w:b w:val="0"/>
        </w:rPr>
        <w:t>9</w:t>
      </w:r>
      <w:r w:rsidRPr="00F8718B">
        <w:rPr>
          <w:rFonts w:hint="eastAsia"/>
          <w:b w:val="0"/>
        </w:rPr>
        <w:t>月底</w:t>
      </w:r>
      <w:proofErr w:type="gramStart"/>
      <w:r w:rsidRPr="00F8718B">
        <w:rPr>
          <w:rFonts w:hint="eastAsia"/>
          <w:b w:val="0"/>
        </w:rPr>
        <w:t>止</w:t>
      </w:r>
      <w:proofErr w:type="gramEnd"/>
      <w:r w:rsidRPr="00F8718B">
        <w:rPr>
          <w:rFonts w:hint="eastAsia"/>
          <w:b w:val="0"/>
        </w:rPr>
        <w:t>火力發電裝置容量占我國電能系統裝置容量之比率為</w:t>
      </w:r>
      <w:r w:rsidRPr="00F8718B">
        <w:rPr>
          <w:rFonts w:hint="eastAsia"/>
          <w:b w:val="0"/>
        </w:rPr>
        <w:t>72.55%</w:t>
      </w:r>
      <w:r w:rsidRPr="00F8718B">
        <w:rPr>
          <w:rFonts w:hint="eastAsia"/>
          <w:b w:val="0"/>
        </w:rPr>
        <w:t>（含民營火力），顯示迄今我國之電源配比仍偏重火力發電。就相關研究指出，目前台灣電力股份有限公司經營成本中，燃料成本占總營運成本比例約三分之一，占發電成本比重則超過七成以上。而我國火力發電之化石燃料均仰賴進口，火力發電之比重越高，則我國發電成本受國際能源價格波動之影響程度也越高，電力供應成本將受國際化石原物料行情牽動。如今核能四廠停工封存，未來核能一、二、三廠接續停役之下，台灣的主要發電將以火力發電為主，未來國際化石燃料價格波動而影響台灣電價情況將比現今更嚴重。為降低我國火力發電之比重，使台灣電價不致因國際化石燃料價格波動產生劇烈震盪，維持民生經濟之穩定，</w:t>
      </w:r>
      <w:proofErr w:type="gramStart"/>
      <w:r w:rsidRPr="00F8718B">
        <w:rPr>
          <w:rFonts w:hint="eastAsia"/>
          <w:b w:val="0"/>
        </w:rPr>
        <w:t>爰</w:t>
      </w:r>
      <w:proofErr w:type="gramEnd"/>
      <w:r w:rsidRPr="00F8718B">
        <w:rPr>
          <w:rFonts w:hint="eastAsia"/>
          <w:b w:val="0"/>
        </w:rPr>
        <w:t>建請台灣電力股份有限公司</w:t>
      </w:r>
      <w:proofErr w:type="gramStart"/>
      <w:r w:rsidRPr="00F8718B">
        <w:rPr>
          <w:rFonts w:hint="eastAsia"/>
          <w:b w:val="0"/>
        </w:rPr>
        <w:t>研</w:t>
      </w:r>
      <w:proofErr w:type="gramEnd"/>
      <w:r w:rsidRPr="00F8718B">
        <w:rPr>
          <w:rFonts w:hint="eastAsia"/>
          <w:b w:val="0"/>
        </w:rPr>
        <w:t>擬相關措施，逐步增加再生能源發電比例，降低火力發電比重，以維持我國電價平穩。</w:t>
      </w:r>
    </w:p>
    <w:p w:rsidR="002C00C2" w:rsidRPr="00F8718B" w:rsidRDefault="002C00C2" w:rsidP="00D12B1E">
      <w:pPr>
        <w:pStyle w:val="af5"/>
        <w:spacing w:line="520" w:lineRule="exact"/>
        <w:ind w:rightChars="300" w:right="997"/>
        <w:rPr>
          <w:color w:val="auto"/>
        </w:rPr>
      </w:pPr>
      <w:r w:rsidRPr="00F8718B">
        <w:rPr>
          <w:rFonts w:hint="eastAsia"/>
          <w:color w:val="auto"/>
        </w:rPr>
        <w:t>提案人：廖國棟　王惠美　丁守中　楊瓊瓔　葉津鈴　黃偉哲　李慶華</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29.</w:t>
      </w:r>
      <w:r w:rsidRPr="00F8718B">
        <w:rPr>
          <w:rFonts w:hint="eastAsia"/>
          <w:b w:val="0"/>
        </w:rPr>
        <w:t>台灣電力股份有限公司</w:t>
      </w:r>
      <w:r w:rsidRPr="00F8718B">
        <w:rPr>
          <w:rFonts w:hint="eastAsia"/>
          <w:b w:val="0"/>
        </w:rPr>
        <w:t>103</w:t>
      </w:r>
      <w:r w:rsidRPr="00F8718B">
        <w:rPr>
          <w:rFonts w:hint="eastAsia"/>
          <w:b w:val="0"/>
        </w:rPr>
        <w:t>年前</w:t>
      </w:r>
      <w:r w:rsidRPr="00F8718B">
        <w:rPr>
          <w:rFonts w:hint="eastAsia"/>
          <w:b w:val="0"/>
        </w:rPr>
        <w:t>10</w:t>
      </w:r>
      <w:r w:rsidRPr="00F8718B">
        <w:rPr>
          <w:rFonts w:hint="eastAsia"/>
          <w:b w:val="0"/>
        </w:rPr>
        <w:t>個月共賺了</w:t>
      </w:r>
      <w:r w:rsidRPr="00F8718B">
        <w:rPr>
          <w:rFonts w:hint="eastAsia"/>
          <w:b w:val="0"/>
        </w:rPr>
        <w:t>181</w:t>
      </w:r>
      <w:r w:rsidRPr="00F8718B">
        <w:rPr>
          <w:rFonts w:hint="eastAsia"/>
          <w:b w:val="0"/>
        </w:rPr>
        <w:t>億元，而全年獲利預估更上看</w:t>
      </w:r>
      <w:r w:rsidRPr="00F8718B">
        <w:rPr>
          <w:rFonts w:hint="eastAsia"/>
          <w:b w:val="0"/>
        </w:rPr>
        <w:t>200</w:t>
      </w:r>
      <w:r w:rsidRPr="00F8718B">
        <w:rPr>
          <w:rFonts w:hint="eastAsia"/>
          <w:b w:val="0"/>
        </w:rPr>
        <w:t>億元，是台灣電力股份有限公司自</w:t>
      </w:r>
      <w:r w:rsidRPr="00F8718B">
        <w:rPr>
          <w:rFonts w:hint="eastAsia"/>
          <w:b w:val="0"/>
        </w:rPr>
        <w:t>2006</w:t>
      </w:r>
      <w:r w:rsidRPr="00F8718B">
        <w:rPr>
          <w:rFonts w:hint="eastAsia"/>
          <w:b w:val="0"/>
        </w:rPr>
        <w:t>年以來首度轉虧為盈。然在國際燃煤與國際原油價格均下跌的情況時，台灣中油股份有限公司也開始逐步調降油價與天然氣價格，令外界期待，作為全台最大受益者的台灣電力股份有限公司應有調降電價空間，但台灣電力股份有限公司卻以過去累積虧損超過</w:t>
      </w:r>
      <w:r w:rsidRPr="00F8718B">
        <w:rPr>
          <w:rFonts w:hint="eastAsia"/>
          <w:b w:val="0"/>
        </w:rPr>
        <w:t>2,000</w:t>
      </w:r>
      <w:r w:rsidRPr="00F8718B">
        <w:rPr>
          <w:rFonts w:hint="eastAsia"/>
          <w:b w:val="0"/>
        </w:rPr>
        <w:t>億元，所賺來的錢要拿來補之前虧損，無法調降電價回饋民眾。台灣電力股份有限公司為國營企業，應戮力維</w:t>
      </w:r>
      <w:r w:rsidRPr="00F8718B">
        <w:rPr>
          <w:rFonts w:hint="eastAsia"/>
          <w:b w:val="0"/>
        </w:rPr>
        <w:lastRenderedPageBreak/>
        <w:t>持台灣民生合理電價，力求物價之穩定，然當台灣中油股份有限公司逐步調降油價時台灣電力股份有限公司卻未與之同步，反讓民眾認為台灣電力股份有限公司只是</w:t>
      </w:r>
      <w:proofErr w:type="gramStart"/>
      <w:r w:rsidRPr="00F8718B">
        <w:rPr>
          <w:rFonts w:hint="eastAsia"/>
          <w:b w:val="0"/>
        </w:rPr>
        <w:t>一昧</w:t>
      </w:r>
      <w:proofErr w:type="gramEnd"/>
      <w:r w:rsidRPr="00F8718B">
        <w:rPr>
          <w:rFonts w:hint="eastAsia"/>
          <w:b w:val="0"/>
        </w:rPr>
        <w:t>爭利而</w:t>
      </w:r>
      <w:proofErr w:type="gramStart"/>
      <w:r w:rsidRPr="00F8718B">
        <w:rPr>
          <w:rFonts w:hint="eastAsia"/>
          <w:b w:val="0"/>
        </w:rPr>
        <w:t>罔</w:t>
      </w:r>
      <w:proofErr w:type="gramEnd"/>
      <w:r w:rsidRPr="00F8718B">
        <w:rPr>
          <w:rFonts w:hint="eastAsia"/>
          <w:b w:val="0"/>
        </w:rPr>
        <w:t>顧維持民生物價平穩之責，</w:t>
      </w:r>
      <w:proofErr w:type="gramStart"/>
      <w:r w:rsidRPr="00F8718B">
        <w:rPr>
          <w:rFonts w:hint="eastAsia"/>
          <w:b w:val="0"/>
        </w:rPr>
        <w:t>爰</w:t>
      </w:r>
      <w:proofErr w:type="gramEnd"/>
      <w:r w:rsidRPr="00F8718B">
        <w:rPr>
          <w:rFonts w:hint="eastAsia"/>
          <w:b w:val="0"/>
        </w:rPr>
        <w:t>建請台灣電力股份有限公司於</w:t>
      </w:r>
      <w:r w:rsidRPr="00F8718B">
        <w:rPr>
          <w:rFonts w:hint="eastAsia"/>
          <w:b w:val="0"/>
        </w:rPr>
        <w:t>103</w:t>
      </w:r>
      <w:r w:rsidRPr="00F8718B">
        <w:rPr>
          <w:rFonts w:hint="eastAsia"/>
          <w:b w:val="0"/>
        </w:rPr>
        <w:t>年底前</w:t>
      </w:r>
      <w:proofErr w:type="gramStart"/>
      <w:r w:rsidRPr="00F8718B">
        <w:rPr>
          <w:rFonts w:hint="eastAsia"/>
          <w:b w:val="0"/>
        </w:rPr>
        <w:t>研</w:t>
      </w:r>
      <w:proofErr w:type="gramEnd"/>
      <w:r w:rsidRPr="00F8718B">
        <w:rPr>
          <w:rFonts w:hint="eastAsia"/>
          <w:b w:val="0"/>
        </w:rPr>
        <w:t>擬電價調降之措施並於</w:t>
      </w:r>
      <w:r w:rsidRPr="00F8718B">
        <w:rPr>
          <w:rFonts w:hint="eastAsia"/>
          <w:b w:val="0"/>
        </w:rPr>
        <w:t>104</w:t>
      </w:r>
      <w:r w:rsidRPr="00F8718B">
        <w:rPr>
          <w:rFonts w:hint="eastAsia"/>
          <w:b w:val="0"/>
        </w:rPr>
        <w:t>年</w:t>
      </w:r>
      <w:r w:rsidRPr="00F8718B">
        <w:rPr>
          <w:rFonts w:hint="eastAsia"/>
          <w:b w:val="0"/>
        </w:rPr>
        <w:t>1</w:t>
      </w:r>
      <w:r w:rsidRPr="00F8718B">
        <w:rPr>
          <w:rFonts w:hint="eastAsia"/>
          <w:b w:val="0"/>
        </w:rPr>
        <w:t>月</w:t>
      </w:r>
      <w:r w:rsidRPr="00F8718B">
        <w:rPr>
          <w:rFonts w:hint="eastAsia"/>
          <w:b w:val="0"/>
        </w:rPr>
        <w:t>1</w:t>
      </w:r>
      <w:r w:rsidRPr="00F8718B">
        <w:rPr>
          <w:rFonts w:hint="eastAsia"/>
          <w:b w:val="0"/>
        </w:rPr>
        <w:t>日起調降電價，以合乎社會大眾之期待。</w:t>
      </w:r>
    </w:p>
    <w:p w:rsidR="002C00C2" w:rsidRPr="00F8718B" w:rsidRDefault="002C00C2" w:rsidP="00D12B1E">
      <w:pPr>
        <w:pStyle w:val="af5"/>
        <w:spacing w:line="520" w:lineRule="exact"/>
        <w:ind w:rightChars="300" w:right="997"/>
        <w:rPr>
          <w:color w:val="auto"/>
        </w:rPr>
      </w:pPr>
      <w:r w:rsidRPr="00F8718B">
        <w:rPr>
          <w:rFonts w:hint="eastAsia"/>
          <w:color w:val="auto"/>
        </w:rPr>
        <w:t>提案人：廖國棟　王惠美　丁守中　楊瓊瓔　葉津鈴　黃偉哲　李慶華</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30.</w:t>
      </w:r>
      <w:r w:rsidRPr="00F8718B">
        <w:rPr>
          <w:rFonts w:hint="eastAsia"/>
          <w:b w:val="0"/>
        </w:rPr>
        <w:t>針對國際原油價格近</w:t>
      </w:r>
      <w:r w:rsidRPr="00F8718B">
        <w:rPr>
          <w:rFonts w:hint="eastAsia"/>
          <w:b w:val="0"/>
        </w:rPr>
        <w:t>5</w:t>
      </w:r>
      <w:r w:rsidRPr="00F8718B">
        <w:rPr>
          <w:rFonts w:hint="eastAsia"/>
          <w:b w:val="0"/>
        </w:rPr>
        <w:t>個月來跌幅達三成多，國內油品供應</w:t>
      </w:r>
      <w:proofErr w:type="gramStart"/>
      <w:r w:rsidRPr="00F8718B">
        <w:rPr>
          <w:rFonts w:hint="eastAsia"/>
          <w:b w:val="0"/>
        </w:rPr>
        <w:t>採</w:t>
      </w:r>
      <w:proofErr w:type="gramEnd"/>
      <w:r w:rsidRPr="00F8718B">
        <w:rPr>
          <w:rFonts w:hint="eastAsia"/>
          <w:b w:val="0"/>
        </w:rPr>
        <w:t>浮動機制，民眾已明顯感受油價下跌，紛紛要求各項相關民生物資亦應反應油價跌幅於價格做出適當調降措施，對於國營事業的台灣電力股份有限公司</w:t>
      </w:r>
      <w:proofErr w:type="gramStart"/>
      <w:r w:rsidRPr="00F8718B">
        <w:rPr>
          <w:rFonts w:hint="eastAsia"/>
          <w:b w:val="0"/>
        </w:rPr>
        <w:t>攸</w:t>
      </w:r>
      <w:proofErr w:type="gramEnd"/>
      <w:r w:rsidRPr="00F8718B">
        <w:rPr>
          <w:rFonts w:hint="eastAsia"/>
          <w:b w:val="0"/>
        </w:rPr>
        <w:t>關民生的電價亦應做為降價調整的啟動示範，引導相關物價隨同</w:t>
      </w:r>
      <w:proofErr w:type="gramStart"/>
      <w:r w:rsidRPr="00F8718B">
        <w:rPr>
          <w:rFonts w:hint="eastAsia"/>
          <w:b w:val="0"/>
        </w:rPr>
        <w:t>原物料漲跌</w:t>
      </w:r>
      <w:proofErr w:type="gramEnd"/>
      <w:r w:rsidRPr="00F8718B">
        <w:rPr>
          <w:rFonts w:hint="eastAsia"/>
          <w:b w:val="0"/>
        </w:rPr>
        <w:t>調整，以符民眾期望。</w:t>
      </w:r>
      <w:proofErr w:type="gramStart"/>
      <w:r w:rsidRPr="00F8718B">
        <w:rPr>
          <w:rFonts w:hint="eastAsia"/>
          <w:b w:val="0"/>
        </w:rPr>
        <w:t>爰</w:t>
      </w:r>
      <w:proofErr w:type="gramEnd"/>
      <w:r w:rsidRPr="00F8718B">
        <w:rPr>
          <w:rFonts w:hint="eastAsia"/>
          <w:b w:val="0"/>
        </w:rPr>
        <w:t>建請台灣電力股份有限公司民生用電價格應於</w:t>
      </w:r>
      <w:r w:rsidRPr="00F8718B">
        <w:rPr>
          <w:rFonts w:hint="eastAsia"/>
          <w:b w:val="0"/>
        </w:rPr>
        <w:t>3</w:t>
      </w:r>
      <w:proofErr w:type="gramStart"/>
      <w:r w:rsidRPr="00F8718B">
        <w:rPr>
          <w:rFonts w:hint="eastAsia"/>
          <w:b w:val="0"/>
        </w:rPr>
        <w:t>週</w:t>
      </w:r>
      <w:proofErr w:type="gramEnd"/>
      <w:r w:rsidRPr="00F8718B">
        <w:rPr>
          <w:rFonts w:hint="eastAsia"/>
          <w:b w:val="0"/>
        </w:rPr>
        <w:t>內提出價格調降措施。</w:t>
      </w:r>
    </w:p>
    <w:p w:rsidR="002C00C2" w:rsidRPr="00F8718B" w:rsidRDefault="002C00C2" w:rsidP="00D12B1E">
      <w:pPr>
        <w:pStyle w:val="af5"/>
        <w:spacing w:line="520" w:lineRule="exact"/>
        <w:ind w:rightChars="300" w:right="997"/>
        <w:rPr>
          <w:color w:val="auto"/>
        </w:rPr>
      </w:pPr>
      <w:r w:rsidRPr="00F8718B">
        <w:rPr>
          <w:rFonts w:hint="eastAsia"/>
          <w:color w:val="auto"/>
        </w:rPr>
        <w:t>提案人：王惠美　楊瓊瓔　葉津鈴</w:t>
      </w:r>
    </w:p>
    <w:p w:rsidR="002C00C2" w:rsidRPr="00F8718B" w:rsidRDefault="002C00C2" w:rsidP="00D12B1E">
      <w:pPr>
        <w:pStyle w:val="af5"/>
        <w:spacing w:line="520" w:lineRule="exact"/>
        <w:ind w:rightChars="300" w:right="997"/>
        <w:rPr>
          <w:color w:val="auto"/>
        </w:rPr>
      </w:pPr>
      <w:r w:rsidRPr="00F8718B">
        <w:rPr>
          <w:rFonts w:hint="eastAsia"/>
          <w:color w:val="auto"/>
        </w:rPr>
        <w:t>連署人：黃偉哲　丁守中　廖國棟　李慶華</w:t>
      </w:r>
    </w:p>
    <w:p w:rsidR="002C00C2" w:rsidRPr="00F8718B" w:rsidRDefault="002C00C2" w:rsidP="003B411A">
      <w:pPr>
        <w:pStyle w:val="a5"/>
        <w:kinsoku w:val="0"/>
        <w:overflowPunct w:val="0"/>
        <w:autoSpaceDE w:val="0"/>
        <w:autoSpaceDN w:val="0"/>
        <w:spacing w:line="520" w:lineRule="exact"/>
        <w:ind w:leftChars="463" w:left="1954" w:hangingChars="125" w:hanging="415"/>
        <w:jc w:val="both"/>
        <w:rPr>
          <w:b w:val="0"/>
        </w:rPr>
      </w:pPr>
      <w:r w:rsidRPr="00F8718B">
        <w:rPr>
          <w:rFonts w:hint="eastAsia"/>
          <w:b w:val="0"/>
        </w:rPr>
        <w:t>31.</w:t>
      </w:r>
      <w:r w:rsidRPr="00F8718B">
        <w:rPr>
          <w:rFonts w:hint="eastAsia"/>
          <w:b w:val="0"/>
        </w:rPr>
        <w:t>台灣電力股份有限公司</w:t>
      </w:r>
      <w:r w:rsidRPr="00F8718B">
        <w:rPr>
          <w:rFonts w:hint="eastAsia"/>
          <w:b w:val="0"/>
        </w:rPr>
        <w:t>101</w:t>
      </w:r>
      <w:r w:rsidRPr="00F8718B">
        <w:rPr>
          <w:rFonts w:hint="eastAsia"/>
          <w:b w:val="0"/>
        </w:rPr>
        <w:t>年</w:t>
      </w:r>
      <w:r w:rsidRPr="00F8718B">
        <w:rPr>
          <w:rFonts w:hint="eastAsia"/>
          <w:b w:val="0"/>
        </w:rPr>
        <w:t>4</w:t>
      </w:r>
      <w:r w:rsidRPr="00F8718B">
        <w:rPr>
          <w:rFonts w:hint="eastAsia"/>
          <w:b w:val="0"/>
        </w:rPr>
        <w:t>月電價調漲方案，原定</w:t>
      </w:r>
      <w:r w:rsidRPr="00F8718B">
        <w:rPr>
          <w:rFonts w:hint="eastAsia"/>
          <w:b w:val="0"/>
        </w:rPr>
        <w:t>1</w:t>
      </w:r>
      <w:r w:rsidRPr="00F8718B">
        <w:rPr>
          <w:rFonts w:hint="eastAsia"/>
          <w:b w:val="0"/>
        </w:rPr>
        <w:t>次漲足兩成到兩成五，後改為</w:t>
      </w:r>
      <w:r w:rsidRPr="00F8718B">
        <w:rPr>
          <w:rFonts w:hint="eastAsia"/>
          <w:b w:val="0"/>
        </w:rPr>
        <w:t>3</w:t>
      </w:r>
      <w:r w:rsidRPr="00F8718B">
        <w:rPr>
          <w:rFonts w:hint="eastAsia"/>
          <w:b w:val="0"/>
        </w:rPr>
        <w:t>階段實施；第一階段於</w:t>
      </w:r>
      <w:r w:rsidRPr="00F8718B">
        <w:rPr>
          <w:rFonts w:hint="eastAsia"/>
          <w:b w:val="0"/>
        </w:rPr>
        <w:t>101</w:t>
      </w:r>
      <w:r w:rsidRPr="00F8718B">
        <w:rPr>
          <w:rFonts w:hint="eastAsia"/>
          <w:b w:val="0"/>
        </w:rPr>
        <w:t>年</w:t>
      </w:r>
      <w:r w:rsidRPr="00F8718B">
        <w:rPr>
          <w:rFonts w:hint="eastAsia"/>
          <w:b w:val="0"/>
        </w:rPr>
        <w:t>6</w:t>
      </w:r>
      <w:r w:rsidRPr="00F8718B">
        <w:rPr>
          <w:rFonts w:hint="eastAsia"/>
          <w:b w:val="0"/>
        </w:rPr>
        <w:t>月</w:t>
      </w:r>
      <w:r w:rsidRPr="00F8718B">
        <w:rPr>
          <w:rFonts w:hint="eastAsia"/>
          <w:b w:val="0"/>
        </w:rPr>
        <w:t>10</w:t>
      </w:r>
      <w:r w:rsidRPr="00F8718B">
        <w:rPr>
          <w:rFonts w:hint="eastAsia"/>
          <w:b w:val="0"/>
        </w:rPr>
        <w:t>日實施，第二階段原訂在</w:t>
      </w:r>
      <w:r w:rsidRPr="00F8718B">
        <w:rPr>
          <w:rFonts w:hint="eastAsia"/>
          <w:b w:val="0"/>
        </w:rPr>
        <w:t>101</w:t>
      </w:r>
      <w:r w:rsidRPr="00F8718B">
        <w:rPr>
          <w:rFonts w:hint="eastAsia"/>
          <w:b w:val="0"/>
        </w:rPr>
        <w:t>年</w:t>
      </w:r>
      <w:r w:rsidRPr="00F8718B">
        <w:rPr>
          <w:rFonts w:hint="eastAsia"/>
          <w:b w:val="0"/>
        </w:rPr>
        <w:t>12</w:t>
      </w:r>
      <w:r w:rsidRPr="00F8718B">
        <w:rPr>
          <w:rFonts w:hint="eastAsia"/>
          <w:b w:val="0"/>
        </w:rPr>
        <w:t>月</w:t>
      </w:r>
      <w:r w:rsidRPr="00F8718B">
        <w:rPr>
          <w:rFonts w:hint="eastAsia"/>
          <w:b w:val="0"/>
        </w:rPr>
        <w:t>10</w:t>
      </w:r>
      <w:r w:rsidRPr="00F8718B">
        <w:rPr>
          <w:rFonts w:hint="eastAsia"/>
          <w:b w:val="0"/>
        </w:rPr>
        <w:t>日，而延至</w:t>
      </w:r>
      <w:r w:rsidRPr="00F8718B">
        <w:rPr>
          <w:rFonts w:hint="eastAsia"/>
          <w:b w:val="0"/>
        </w:rPr>
        <w:t>102</w:t>
      </w:r>
      <w:r w:rsidRPr="00F8718B">
        <w:rPr>
          <w:rFonts w:hint="eastAsia"/>
          <w:b w:val="0"/>
        </w:rPr>
        <w:t>年</w:t>
      </w:r>
      <w:r w:rsidRPr="00F8718B">
        <w:rPr>
          <w:rFonts w:hint="eastAsia"/>
          <w:b w:val="0"/>
        </w:rPr>
        <w:t>10</w:t>
      </w:r>
      <w:r w:rsidRPr="00F8718B">
        <w:rPr>
          <w:rFonts w:hint="eastAsia"/>
          <w:b w:val="0"/>
        </w:rPr>
        <w:t>月</w:t>
      </w:r>
      <w:r w:rsidRPr="00F8718B">
        <w:rPr>
          <w:rFonts w:hint="eastAsia"/>
          <w:b w:val="0"/>
        </w:rPr>
        <w:t>1</w:t>
      </w:r>
      <w:r w:rsidRPr="00F8718B">
        <w:rPr>
          <w:rFonts w:hint="eastAsia"/>
          <w:b w:val="0"/>
        </w:rPr>
        <w:t>日實施，第三階段調漲已經喊停，改由台灣電力股份有限公司以改善經營績效，自行吸收。然依據實施的電價調整方案，台灣電力股份有限公司認為仍有虧損之虞，</w:t>
      </w:r>
      <w:proofErr w:type="gramStart"/>
      <w:r w:rsidRPr="00F8718B">
        <w:rPr>
          <w:rFonts w:hint="eastAsia"/>
          <w:b w:val="0"/>
        </w:rPr>
        <w:t>103</w:t>
      </w:r>
      <w:proofErr w:type="gramEnd"/>
      <w:r w:rsidRPr="00F8718B">
        <w:rPr>
          <w:rFonts w:hint="eastAsia"/>
          <w:b w:val="0"/>
        </w:rPr>
        <w:t>年</w:t>
      </w:r>
      <w:r w:rsidR="00E7060B">
        <w:rPr>
          <w:rFonts w:hint="eastAsia"/>
          <w:b w:val="0"/>
        </w:rPr>
        <w:t>度</w:t>
      </w:r>
      <w:r w:rsidRPr="00F8718B">
        <w:rPr>
          <w:rFonts w:hint="eastAsia"/>
          <w:b w:val="0"/>
        </w:rPr>
        <w:t>預算編列虧損</w:t>
      </w:r>
      <w:r w:rsidRPr="00F8718B">
        <w:rPr>
          <w:rFonts w:hint="eastAsia"/>
          <w:b w:val="0"/>
        </w:rPr>
        <w:t>281</w:t>
      </w:r>
      <w:r w:rsidRPr="00F8718B">
        <w:rPr>
          <w:rFonts w:hint="eastAsia"/>
          <w:b w:val="0"/>
        </w:rPr>
        <w:t>億元，然而，在國際油價及煤價大跌情況下，台灣電力股份有限公司支出成本大減，估計盈餘超過</w:t>
      </w:r>
      <w:r w:rsidRPr="00F8718B">
        <w:rPr>
          <w:rFonts w:hint="eastAsia"/>
          <w:b w:val="0"/>
        </w:rPr>
        <w:t>200</w:t>
      </w:r>
      <w:r w:rsidRPr="00F8718B">
        <w:rPr>
          <w:rFonts w:hint="eastAsia"/>
          <w:b w:val="0"/>
        </w:rPr>
        <w:t>億元，差距近</w:t>
      </w:r>
      <w:r w:rsidRPr="00F8718B">
        <w:rPr>
          <w:rFonts w:hint="eastAsia"/>
          <w:b w:val="0"/>
        </w:rPr>
        <w:t>500</w:t>
      </w:r>
      <w:r w:rsidRPr="00F8718B">
        <w:rPr>
          <w:rFonts w:hint="eastAsia"/>
          <w:b w:val="0"/>
        </w:rPr>
        <w:t>億元。因此，</w:t>
      </w:r>
      <w:r w:rsidR="00243B53" w:rsidRPr="00243B53">
        <w:rPr>
          <w:rFonts w:hint="eastAsia"/>
          <w:b w:val="0"/>
        </w:rPr>
        <w:t>建請</w:t>
      </w:r>
      <w:r w:rsidRPr="00F8718B">
        <w:rPr>
          <w:rFonts w:hint="eastAsia"/>
          <w:b w:val="0"/>
        </w:rPr>
        <w:t>台灣電力股份有限公司</w:t>
      </w:r>
      <w:r w:rsidRPr="00F8718B">
        <w:rPr>
          <w:rFonts w:hint="eastAsia"/>
          <w:b w:val="0"/>
        </w:rPr>
        <w:t>1</w:t>
      </w:r>
      <w:r w:rsidRPr="00F8718B">
        <w:rPr>
          <w:rFonts w:hint="eastAsia"/>
          <w:b w:val="0"/>
        </w:rPr>
        <w:t>個月內提出電價調降</w:t>
      </w:r>
      <w:r w:rsidRPr="00F8718B">
        <w:rPr>
          <w:rFonts w:hint="eastAsia"/>
          <w:b w:val="0"/>
        </w:rPr>
        <w:lastRenderedPageBreak/>
        <w:t>方案。</w:t>
      </w:r>
    </w:p>
    <w:p w:rsidR="00845156" w:rsidRPr="00F8718B" w:rsidRDefault="002C00C2" w:rsidP="00D12B1E">
      <w:pPr>
        <w:pStyle w:val="af5"/>
        <w:spacing w:line="520" w:lineRule="exact"/>
        <w:ind w:rightChars="300" w:right="997"/>
        <w:rPr>
          <w:color w:val="auto"/>
        </w:rPr>
      </w:pPr>
      <w:r w:rsidRPr="00F8718B">
        <w:rPr>
          <w:rFonts w:hint="eastAsia"/>
          <w:color w:val="auto"/>
        </w:rPr>
        <w:t>提案人：葉津鈴　黃偉哲　丁守中　蘇震清　楊瓊瓔　王惠美　廖國棟　李慶華</w:t>
      </w:r>
    </w:p>
    <w:p w:rsidR="00314463" w:rsidRDefault="00E7060B" w:rsidP="00324CC1">
      <w:pPr>
        <w:pStyle w:val="af5"/>
        <w:spacing w:line="520" w:lineRule="exact"/>
        <w:ind w:leftChars="100" w:left="963" w:rightChars="7" w:right="23" w:hangingChars="190" w:hanging="631"/>
        <w:jc w:val="both"/>
        <w:rPr>
          <w:rFonts w:ascii="標楷體" w:hAnsi="標楷體"/>
        </w:rPr>
      </w:pPr>
      <w:r w:rsidRPr="00F8718B">
        <w:rPr>
          <w:rFonts w:hint="eastAsia"/>
        </w:rPr>
        <w:t>二</w:t>
      </w:r>
      <w:r w:rsidR="00314463" w:rsidRPr="00F8718B">
        <w:rPr>
          <w:rFonts w:hint="eastAsia"/>
        </w:rPr>
        <w:t>、</w:t>
      </w:r>
      <w:proofErr w:type="gramStart"/>
      <w:r w:rsidR="00314463" w:rsidRPr="00F8718B">
        <w:rPr>
          <w:rFonts w:hint="eastAsia"/>
        </w:rPr>
        <w:t>10</w:t>
      </w:r>
      <w:r w:rsidR="00C36397" w:rsidRPr="00F8718B">
        <w:rPr>
          <w:rFonts w:hint="eastAsia"/>
        </w:rPr>
        <w:t>3</w:t>
      </w:r>
      <w:proofErr w:type="gramEnd"/>
      <w:r w:rsidR="00314463" w:rsidRPr="00F8718B">
        <w:rPr>
          <w:rFonts w:hint="eastAsia"/>
        </w:rPr>
        <w:t>年度中央政府總預算案附屬單位預算營業部分，本會負責審查部分，全部審查完竣，擬具審查報告，函復財政委員會彙總提報院會討論</w:t>
      </w:r>
      <w:r w:rsidR="00C36397" w:rsidRPr="00F8718B">
        <w:rPr>
          <w:rFonts w:hint="eastAsia"/>
        </w:rPr>
        <w:t>。</w:t>
      </w:r>
      <w:r w:rsidR="00314463" w:rsidRPr="00F8718B">
        <w:rPr>
          <w:rFonts w:hint="eastAsia"/>
        </w:rPr>
        <w:t>經濟委員會審查結果須交由黨團協商，院會討論時，由經濟委員會</w:t>
      </w:r>
      <w:r w:rsidR="00C36397" w:rsidRPr="00F8718B">
        <w:rPr>
          <w:rFonts w:hint="eastAsia"/>
        </w:rPr>
        <w:t>楊召集委員瓊</w:t>
      </w:r>
      <w:proofErr w:type="gramStart"/>
      <w:r w:rsidR="00C36397" w:rsidRPr="00F8718B">
        <w:rPr>
          <w:rFonts w:hint="eastAsia"/>
        </w:rPr>
        <w:t>瓔</w:t>
      </w:r>
      <w:proofErr w:type="gramEnd"/>
      <w:r w:rsidR="00314463" w:rsidRPr="00F8718B">
        <w:rPr>
          <w:rFonts w:hint="eastAsia"/>
        </w:rPr>
        <w:t>出席說明。</w:t>
      </w:r>
    </w:p>
    <w:p w:rsidR="00015FCD" w:rsidRPr="00710820" w:rsidRDefault="00015FCD" w:rsidP="005607BA">
      <w:pPr>
        <w:tabs>
          <w:tab w:val="left" w:pos="1328"/>
        </w:tabs>
        <w:snapToGrid w:val="0"/>
        <w:spacing w:beforeLines="30" w:before="146" w:line="520" w:lineRule="exact"/>
        <w:ind w:leftChars="-299" w:left="-994" w:firstLine="992"/>
        <w:rPr>
          <w:rFonts w:ascii="標楷體" w:hAnsi="標楷體"/>
          <w:b/>
          <w:color w:val="000000" w:themeColor="text1"/>
          <w:szCs w:val="32"/>
        </w:rPr>
      </w:pPr>
      <w:r w:rsidRPr="00710820">
        <w:rPr>
          <w:rFonts w:ascii="標楷體" w:hAnsi="標楷體"/>
          <w:b/>
          <w:color w:val="000000" w:themeColor="text1"/>
          <w:szCs w:val="32"/>
        </w:rPr>
        <w:t>散會</w:t>
      </w:r>
    </w:p>
    <w:sectPr w:rsidR="00015FCD" w:rsidRPr="00710820" w:rsidSect="00E21559">
      <w:footerReference w:type="even" r:id="rId9"/>
      <w:footerReference w:type="default" r:id="rId10"/>
      <w:footerReference w:type="first" r:id="rId11"/>
      <w:type w:val="continuous"/>
      <w:pgSz w:w="11906" w:h="16838" w:code="9"/>
      <w:pgMar w:top="1134" w:right="851" w:bottom="851" w:left="992"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2DE" w:rsidRDefault="00E332DE">
      <w:r>
        <w:separator/>
      </w:r>
    </w:p>
  </w:endnote>
  <w:endnote w:type="continuationSeparator" w:id="0">
    <w:p w:rsidR="00E332DE" w:rsidRDefault="00E3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1E2" w:rsidRDefault="003A5320">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9F61E2" w:rsidRDefault="00E332DE">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144878"/>
      <w:docPartObj>
        <w:docPartGallery w:val="Page Numbers (Bottom of Page)"/>
        <w:docPartUnique/>
      </w:docPartObj>
    </w:sdtPr>
    <w:sdtEndPr/>
    <w:sdtContent>
      <w:p w:rsidR="00FA5D83" w:rsidRDefault="00FA5D83">
        <w:pPr>
          <w:pStyle w:val="a7"/>
          <w:jc w:val="center"/>
        </w:pPr>
        <w:r w:rsidRPr="00FA5D83">
          <w:rPr>
            <w:sz w:val="24"/>
          </w:rPr>
          <w:fldChar w:fldCharType="begin"/>
        </w:r>
        <w:r w:rsidRPr="00FA5D83">
          <w:rPr>
            <w:sz w:val="24"/>
          </w:rPr>
          <w:instrText>PAGE   \* MERGEFORMAT</w:instrText>
        </w:r>
        <w:r w:rsidRPr="00FA5D83">
          <w:rPr>
            <w:sz w:val="24"/>
          </w:rPr>
          <w:fldChar w:fldCharType="separate"/>
        </w:r>
        <w:r w:rsidR="00B52C92" w:rsidRPr="00B52C92">
          <w:rPr>
            <w:noProof/>
            <w:sz w:val="24"/>
            <w:lang w:val="zh-TW"/>
          </w:rPr>
          <w:t>18</w:t>
        </w:r>
        <w:r w:rsidRPr="00FA5D83">
          <w:rPr>
            <w:sz w:val="24"/>
          </w:rPr>
          <w:fldChar w:fldCharType="end"/>
        </w:r>
      </w:p>
    </w:sdtContent>
  </w:sdt>
  <w:p w:rsidR="00374EC3" w:rsidRDefault="00374EC3">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559" w:rsidRPr="00FA5D83" w:rsidRDefault="00E40B63" w:rsidP="00E40B63">
    <w:pPr>
      <w:pStyle w:val="a7"/>
      <w:jc w:val="center"/>
      <w:rPr>
        <w:sz w:val="24"/>
        <w:szCs w:val="24"/>
      </w:rPr>
    </w:pPr>
    <w:r w:rsidRPr="00FA5D83">
      <w:rPr>
        <w:rFonts w:hint="eastAsia"/>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2DE" w:rsidRDefault="00E332DE">
      <w:r>
        <w:separator/>
      </w:r>
    </w:p>
  </w:footnote>
  <w:footnote w:type="continuationSeparator" w:id="0">
    <w:p w:rsidR="00E332DE" w:rsidRDefault="00E332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1">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2">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4">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5">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6">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7">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8">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3E52333"/>
    <w:multiLevelType w:val="hybridMultilevel"/>
    <w:tmpl w:val="65EC7340"/>
    <w:lvl w:ilvl="0" w:tplc="EF6C991C">
      <w:start w:val="1"/>
      <w:numFmt w:val="ideograph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2">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6">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9">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0">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2">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4">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28">
    <w:nsid w:val="78EF3175"/>
    <w:multiLevelType w:val="hybridMultilevel"/>
    <w:tmpl w:val="3D28AC56"/>
    <w:lvl w:ilvl="0" w:tplc="C7A823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8"/>
  </w:num>
  <w:num w:numId="2">
    <w:abstractNumId w:val="2"/>
  </w:num>
  <w:num w:numId="3">
    <w:abstractNumId w:val="17"/>
  </w:num>
  <w:num w:numId="4">
    <w:abstractNumId w:val="16"/>
  </w:num>
  <w:num w:numId="5">
    <w:abstractNumId w:val="22"/>
  </w:num>
  <w:num w:numId="6">
    <w:abstractNumId w:val="29"/>
  </w:num>
  <w:num w:numId="7">
    <w:abstractNumId w:val="15"/>
  </w:num>
  <w:num w:numId="8">
    <w:abstractNumId w:val="25"/>
  </w:num>
  <w:num w:numId="9">
    <w:abstractNumId w:val="11"/>
  </w:num>
  <w:num w:numId="10">
    <w:abstractNumId w:val="12"/>
  </w:num>
  <w:num w:numId="11">
    <w:abstractNumId w:val="4"/>
  </w:num>
  <w:num w:numId="12">
    <w:abstractNumId w:val="5"/>
  </w:num>
  <w:num w:numId="13">
    <w:abstractNumId w:val="23"/>
  </w:num>
  <w:num w:numId="14">
    <w:abstractNumId w:val="6"/>
  </w:num>
  <w:num w:numId="15">
    <w:abstractNumId w:val="7"/>
  </w:num>
  <w:num w:numId="16">
    <w:abstractNumId w:val="21"/>
  </w:num>
  <w:num w:numId="17">
    <w:abstractNumId w:val="27"/>
  </w:num>
  <w:num w:numId="18">
    <w:abstractNumId w:val="0"/>
  </w:num>
  <w:num w:numId="19">
    <w:abstractNumId w:val="1"/>
  </w:num>
  <w:num w:numId="20">
    <w:abstractNumId w:val="3"/>
  </w:num>
  <w:num w:numId="21">
    <w:abstractNumId w:val="13"/>
  </w:num>
  <w:num w:numId="22">
    <w:abstractNumId w:val="14"/>
  </w:num>
  <w:num w:numId="23">
    <w:abstractNumId w:val="26"/>
  </w:num>
  <w:num w:numId="24">
    <w:abstractNumId w:val="10"/>
  </w:num>
  <w:num w:numId="25">
    <w:abstractNumId w:val="19"/>
  </w:num>
  <w:num w:numId="26">
    <w:abstractNumId w:val="24"/>
  </w:num>
  <w:num w:numId="27">
    <w:abstractNumId w:val="20"/>
  </w:num>
  <w:num w:numId="28">
    <w:abstractNumId w:val="20"/>
  </w:num>
  <w:num w:numId="29">
    <w:abstractNumId w:val="24"/>
  </w:num>
  <w:num w:numId="30">
    <w:abstractNumId w:val="24"/>
  </w:num>
  <w:num w:numId="31">
    <w:abstractNumId w:val="18"/>
  </w:num>
  <w:num w:numId="32">
    <w:abstractNumId w:val="24"/>
  </w:num>
  <w:num w:numId="33">
    <w:abstractNumId w:val="24"/>
  </w:num>
  <w:num w:numId="34">
    <w:abstractNumId w:val="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3FD"/>
    <w:rsid w:val="00005BCC"/>
    <w:rsid w:val="00006CB3"/>
    <w:rsid w:val="000079CC"/>
    <w:rsid w:val="00007DA8"/>
    <w:rsid w:val="00010F76"/>
    <w:rsid w:val="0001160D"/>
    <w:rsid w:val="00011AD4"/>
    <w:rsid w:val="00011D7C"/>
    <w:rsid w:val="000124BE"/>
    <w:rsid w:val="000143D1"/>
    <w:rsid w:val="00014D1A"/>
    <w:rsid w:val="00015AA4"/>
    <w:rsid w:val="00015FCD"/>
    <w:rsid w:val="000163A3"/>
    <w:rsid w:val="00017071"/>
    <w:rsid w:val="000172B2"/>
    <w:rsid w:val="000172DE"/>
    <w:rsid w:val="000175F3"/>
    <w:rsid w:val="0001761A"/>
    <w:rsid w:val="000205FD"/>
    <w:rsid w:val="00020681"/>
    <w:rsid w:val="0002125D"/>
    <w:rsid w:val="0002157E"/>
    <w:rsid w:val="00021D07"/>
    <w:rsid w:val="00021DC6"/>
    <w:rsid w:val="0002205F"/>
    <w:rsid w:val="000228BC"/>
    <w:rsid w:val="00023E31"/>
    <w:rsid w:val="000257E2"/>
    <w:rsid w:val="00025AC3"/>
    <w:rsid w:val="0002672C"/>
    <w:rsid w:val="000270BF"/>
    <w:rsid w:val="0002720E"/>
    <w:rsid w:val="000316C7"/>
    <w:rsid w:val="00031F0D"/>
    <w:rsid w:val="00033FBD"/>
    <w:rsid w:val="00037D24"/>
    <w:rsid w:val="000412CA"/>
    <w:rsid w:val="0004156F"/>
    <w:rsid w:val="00042CBB"/>
    <w:rsid w:val="000441E8"/>
    <w:rsid w:val="0004531C"/>
    <w:rsid w:val="00045AA3"/>
    <w:rsid w:val="00046EEF"/>
    <w:rsid w:val="00047BA2"/>
    <w:rsid w:val="00047FAA"/>
    <w:rsid w:val="00050162"/>
    <w:rsid w:val="000513CF"/>
    <w:rsid w:val="00051F60"/>
    <w:rsid w:val="000526A7"/>
    <w:rsid w:val="00052FC6"/>
    <w:rsid w:val="000534AF"/>
    <w:rsid w:val="00053536"/>
    <w:rsid w:val="00055BF7"/>
    <w:rsid w:val="00056B76"/>
    <w:rsid w:val="0005746E"/>
    <w:rsid w:val="00057617"/>
    <w:rsid w:val="00057698"/>
    <w:rsid w:val="00060315"/>
    <w:rsid w:val="00060C6A"/>
    <w:rsid w:val="00061044"/>
    <w:rsid w:val="0006312F"/>
    <w:rsid w:val="00063DC7"/>
    <w:rsid w:val="000670DA"/>
    <w:rsid w:val="00070271"/>
    <w:rsid w:val="00070A01"/>
    <w:rsid w:val="00070E28"/>
    <w:rsid w:val="00070E9A"/>
    <w:rsid w:val="00071014"/>
    <w:rsid w:val="00071587"/>
    <w:rsid w:val="00071EAF"/>
    <w:rsid w:val="0007302E"/>
    <w:rsid w:val="0007375A"/>
    <w:rsid w:val="000750BF"/>
    <w:rsid w:val="000753AF"/>
    <w:rsid w:val="00075604"/>
    <w:rsid w:val="000768C7"/>
    <w:rsid w:val="0007695F"/>
    <w:rsid w:val="00076E49"/>
    <w:rsid w:val="0008017B"/>
    <w:rsid w:val="0008023F"/>
    <w:rsid w:val="0008025E"/>
    <w:rsid w:val="0008135C"/>
    <w:rsid w:val="00081E26"/>
    <w:rsid w:val="00082DD4"/>
    <w:rsid w:val="00084F93"/>
    <w:rsid w:val="00085ACE"/>
    <w:rsid w:val="00086265"/>
    <w:rsid w:val="00086E74"/>
    <w:rsid w:val="00087800"/>
    <w:rsid w:val="00087A26"/>
    <w:rsid w:val="00087DE3"/>
    <w:rsid w:val="000917F3"/>
    <w:rsid w:val="00091F70"/>
    <w:rsid w:val="00093C83"/>
    <w:rsid w:val="000949A6"/>
    <w:rsid w:val="0009536E"/>
    <w:rsid w:val="000965F8"/>
    <w:rsid w:val="000971DD"/>
    <w:rsid w:val="000A1DD6"/>
    <w:rsid w:val="000A3AB0"/>
    <w:rsid w:val="000A3C5D"/>
    <w:rsid w:val="000A3F0B"/>
    <w:rsid w:val="000A4EB2"/>
    <w:rsid w:val="000A507B"/>
    <w:rsid w:val="000A66E7"/>
    <w:rsid w:val="000A6738"/>
    <w:rsid w:val="000A6AC6"/>
    <w:rsid w:val="000A7577"/>
    <w:rsid w:val="000A7B4A"/>
    <w:rsid w:val="000A7C3B"/>
    <w:rsid w:val="000A7C7C"/>
    <w:rsid w:val="000B1591"/>
    <w:rsid w:val="000B20B8"/>
    <w:rsid w:val="000B2C9B"/>
    <w:rsid w:val="000B2F41"/>
    <w:rsid w:val="000B3604"/>
    <w:rsid w:val="000B4056"/>
    <w:rsid w:val="000B446B"/>
    <w:rsid w:val="000B5159"/>
    <w:rsid w:val="000B5611"/>
    <w:rsid w:val="000B5F7C"/>
    <w:rsid w:val="000B61AB"/>
    <w:rsid w:val="000B6EE0"/>
    <w:rsid w:val="000B7B56"/>
    <w:rsid w:val="000B7F08"/>
    <w:rsid w:val="000C09BA"/>
    <w:rsid w:val="000C13DF"/>
    <w:rsid w:val="000C1F4C"/>
    <w:rsid w:val="000C22A9"/>
    <w:rsid w:val="000C2B6F"/>
    <w:rsid w:val="000C4FED"/>
    <w:rsid w:val="000C5B58"/>
    <w:rsid w:val="000C6D27"/>
    <w:rsid w:val="000C6E8E"/>
    <w:rsid w:val="000C7398"/>
    <w:rsid w:val="000D0661"/>
    <w:rsid w:val="000D139E"/>
    <w:rsid w:val="000D195F"/>
    <w:rsid w:val="000D231D"/>
    <w:rsid w:val="000D2B4D"/>
    <w:rsid w:val="000D2DC1"/>
    <w:rsid w:val="000D36F4"/>
    <w:rsid w:val="000D64DF"/>
    <w:rsid w:val="000D6D30"/>
    <w:rsid w:val="000E06CB"/>
    <w:rsid w:val="000E1AAF"/>
    <w:rsid w:val="000E247E"/>
    <w:rsid w:val="000E24DE"/>
    <w:rsid w:val="000E32AD"/>
    <w:rsid w:val="000E33A2"/>
    <w:rsid w:val="000E3A69"/>
    <w:rsid w:val="000E4A7D"/>
    <w:rsid w:val="000E5496"/>
    <w:rsid w:val="000E5549"/>
    <w:rsid w:val="000E61C5"/>
    <w:rsid w:val="000E657C"/>
    <w:rsid w:val="000E7962"/>
    <w:rsid w:val="000F0602"/>
    <w:rsid w:val="000F0EE5"/>
    <w:rsid w:val="000F1228"/>
    <w:rsid w:val="000F12F5"/>
    <w:rsid w:val="000F1E1A"/>
    <w:rsid w:val="000F2900"/>
    <w:rsid w:val="000F3D65"/>
    <w:rsid w:val="000F43FB"/>
    <w:rsid w:val="000F5395"/>
    <w:rsid w:val="000F5B08"/>
    <w:rsid w:val="000F68F9"/>
    <w:rsid w:val="000F70AB"/>
    <w:rsid w:val="000F7412"/>
    <w:rsid w:val="001012A2"/>
    <w:rsid w:val="001026D5"/>
    <w:rsid w:val="00102D4E"/>
    <w:rsid w:val="001030D7"/>
    <w:rsid w:val="00103E65"/>
    <w:rsid w:val="00105859"/>
    <w:rsid w:val="0010626A"/>
    <w:rsid w:val="00107F7D"/>
    <w:rsid w:val="00110135"/>
    <w:rsid w:val="001103B7"/>
    <w:rsid w:val="00110601"/>
    <w:rsid w:val="001129C5"/>
    <w:rsid w:val="0011575E"/>
    <w:rsid w:val="001165C5"/>
    <w:rsid w:val="00116FC4"/>
    <w:rsid w:val="00117C44"/>
    <w:rsid w:val="00117EAF"/>
    <w:rsid w:val="00120EAA"/>
    <w:rsid w:val="00121921"/>
    <w:rsid w:val="00121C1B"/>
    <w:rsid w:val="00121F93"/>
    <w:rsid w:val="0012419D"/>
    <w:rsid w:val="00124F9F"/>
    <w:rsid w:val="00125755"/>
    <w:rsid w:val="00126346"/>
    <w:rsid w:val="00126709"/>
    <w:rsid w:val="0012749D"/>
    <w:rsid w:val="00127793"/>
    <w:rsid w:val="00127FC4"/>
    <w:rsid w:val="0013012C"/>
    <w:rsid w:val="0013036C"/>
    <w:rsid w:val="00131798"/>
    <w:rsid w:val="001318D4"/>
    <w:rsid w:val="00132A05"/>
    <w:rsid w:val="00132A0F"/>
    <w:rsid w:val="00132F45"/>
    <w:rsid w:val="001340A1"/>
    <w:rsid w:val="00135F5C"/>
    <w:rsid w:val="001361C3"/>
    <w:rsid w:val="00136492"/>
    <w:rsid w:val="00136B5C"/>
    <w:rsid w:val="00136D11"/>
    <w:rsid w:val="00141B5E"/>
    <w:rsid w:val="001428B6"/>
    <w:rsid w:val="001438BB"/>
    <w:rsid w:val="00143A78"/>
    <w:rsid w:val="00143E39"/>
    <w:rsid w:val="001444BB"/>
    <w:rsid w:val="00145859"/>
    <w:rsid w:val="0014671E"/>
    <w:rsid w:val="00146DDD"/>
    <w:rsid w:val="00147382"/>
    <w:rsid w:val="001475D5"/>
    <w:rsid w:val="00150C17"/>
    <w:rsid w:val="00151043"/>
    <w:rsid w:val="00151FE6"/>
    <w:rsid w:val="00152737"/>
    <w:rsid w:val="001533AD"/>
    <w:rsid w:val="001540A4"/>
    <w:rsid w:val="00154782"/>
    <w:rsid w:val="0015514B"/>
    <w:rsid w:val="00155A8B"/>
    <w:rsid w:val="001568D0"/>
    <w:rsid w:val="00157236"/>
    <w:rsid w:val="0015736C"/>
    <w:rsid w:val="0016032D"/>
    <w:rsid w:val="001618F8"/>
    <w:rsid w:val="00161C06"/>
    <w:rsid w:val="0016271C"/>
    <w:rsid w:val="001636DE"/>
    <w:rsid w:val="00163CE4"/>
    <w:rsid w:val="00165E59"/>
    <w:rsid w:val="00165EFE"/>
    <w:rsid w:val="00166560"/>
    <w:rsid w:val="00166B24"/>
    <w:rsid w:val="001671C8"/>
    <w:rsid w:val="00167368"/>
    <w:rsid w:val="001676A8"/>
    <w:rsid w:val="00170FE4"/>
    <w:rsid w:val="00171578"/>
    <w:rsid w:val="001717A1"/>
    <w:rsid w:val="0017272D"/>
    <w:rsid w:val="0017276A"/>
    <w:rsid w:val="00172AF5"/>
    <w:rsid w:val="00174A82"/>
    <w:rsid w:val="0017506B"/>
    <w:rsid w:val="00176159"/>
    <w:rsid w:val="00176744"/>
    <w:rsid w:val="00177242"/>
    <w:rsid w:val="001804AE"/>
    <w:rsid w:val="00180EA2"/>
    <w:rsid w:val="0018117A"/>
    <w:rsid w:val="0018138D"/>
    <w:rsid w:val="00181A96"/>
    <w:rsid w:val="00184552"/>
    <w:rsid w:val="00185EF3"/>
    <w:rsid w:val="0018727E"/>
    <w:rsid w:val="001875EB"/>
    <w:rsid w:val="00190A6A"/>
    <w:rsid w:val="00191746"/>
    <w:rsid w:val="00192391"/>
    <w:rsid w:val="00192CD5"/>
    <w:rsid w:val="001936A2"/>
    <w:rsid w:val="00194C08"/>
    <w:rsid w:val="00194EE4"/>
    <w:rsid w:val="00195BC9"/>
    <w:rsid w:val="0019694B"/>
    <w:rsid w:val="001969B9"/>
    <w:rsid w:val="00197DCF"/>
    <w:rsid w:val="001A05F7"/>
    <w:rsid w:val="001A1C76"/>
    <w:rsid w:val="001A28A3"/>
    <w:rsid w:val="001A3B59"/>
    <w:rsid w:val="001A3F36"/>
    <w:rsid w:val="001A4831"/>
    <w:rsid w:val="001A4BE4"/>
    <w:rsid w:val="001A4E21"/>
    <w:rsid w:val="001A560B"/>
    <w:rsid w:val="001A5842"/>
    <w:rsid w:val="001A5A76"/>
    <w:rsid w:val="001A6184"/>
    <w:rsid w:val="001A62BF"/>
    <w:rsid w:val="001A693B"/>
    <w:rsid w:val="001A6B96"/>
    <w:rsid w:val="001A701E"/>
    <w:rsid w:val="001B11BA"/>
    <w:rsid w:val="001B1B13"/>
    <w:rsid w:val="001B1E08"/>
    <w:rsid w:val="001B246C"/>
    <w:rsid w:val="001B36D4"/>
    <w:rsid w:val="001B47D4"/>
    <w:rsid w:val="001B6D48"/>
    <w:rsid w:val="001B769C"/>
    <w:rsid w:val="001C153C"/>
    <w:rsid w:val="001C2069"/>
    <w:rsid w:val="001C236F"/>
    <w:rsid w:val="001C25F9"/>
    <w:rsid w:val="001C27B3"/>
    <w:rsid w:val="001C27EF"/>
    <w:rsid w:val="001C304D"/>
    <w:rsid w:val="001C32A6"/>
    <w:rsid w:val="001C4590"/>
    <w:rsid w:val="001C5449"/>
    <w:rsid w:val="001C6237"/>
    <w:rsid w:val="001C6B00"/>
    <w:rsid w:val="001C71AB"/>
    <w:rsid w:val="001C72D0"/>
    <w:rsid w:val="001D0A90"/>
    <w:rsid w:val="001D1124"/>
    <w:rsid w:val="001D1D9A"/>
    <w:rsid w:val="001D22D9"/>
    <w:rsid w:val="001D2A6B"/>
    <w:rsid w:val="001D41A1"/>
    <w:rsid w:val="001D6618"/>
    <w:rsid w:val="001D7453"/>
    <w:rsid w:val="001E15CE"/>
    <w:rsid w:val="001E1B80"/>
    <w:rsid w:val="001E24AC"/>
    <w:rsid w:val="001E2C05"/>
    <w:rsid w:val="001E3669"/>
    <w:rsid w:val="001E3CF2"/>
    <w:rsid w:val="001E628F"/>
    <w:rsid w:val="001E6789"/>
    <w:rsid w:val="001E7654"/>
    <w:rsid w:val="001F1AA1"/>
    <w:rsid w:val="001F1BE7"/>
    <w:rsid w:val="001F220B"/>
    <w:rsid w:val="001F3484"/>
    <w:rsid w:val="001F353B"/>
    <w:rsid w:val="001F36AF"/>
    <w:rsid w:val="001F3787"/>
    <w:rsid w:val="001F392C"/>
    <w:rsid w:val="001F3E36"/>
    <w:rsid w:val="001F427E"/>
    <w:rsid w:val="001F50BB"/>
    <w:rsid w:val="001F5A23"/>
    <w:rsid w:val="001F6CCA"/>
    <w:rsid w:val="001F78B0"/>
    <w:rsid w:val="001F7A89"/>
    <w:rsid w:val="0020033D"/>
    <w:rsid w:val="00202305"/>
    <w:rsid w:val="00203187"/>
    <w:rsid w:val="00205C55"/>
    <w:rsid w:val="00205CD4"/>
    <w:rsid w:val="002060FE"/>
    <w:rsid w:val="00206ED0"/>
    <w:rsid w:val="002077F8"/>
    <w:rsid w:val="0021055D"/>
    <w:rsid w:val="0021080B"/>
    <w:rsid w:val="00212B26"/>
    <w:rsid w:val="002138BE"/>
    <w:rsid w:val="00215AFD"/>
    <w:rsid w:val="00221520"/>
    <w:rsid w:val="002225D0"/>
    <w:rsid w:val="002236D2"/>
    <w:rsid w:val="00224027"/>
    <w:rsid w:val="00224221"/>
    <w:rsid w:val="00224563"/>
    <w:rsid w:val="00224743"/>
    <w:rsid w:val="00226696"/>
    <w:rsid w:val="0023032B"/>
    <w:rsid w:val="00231222"/>
    <w:rsid w:val="00231338"/>
    <w:rsid w:val="00232E84"/>
    <w:rsid w:val="00233075"/>
    <w:rsid w:val="002342A6"/>
    <w:rsid w:val="00234738"/>
    <w:rsid w:val="002347C8"/>
    <w:rsid w:val="00234D7E"/>
    <w:rsid w:val="00235539"/>
    <w:rsid w:val="00235745"/>
    <w:rsid w:val="00235C61"/>
    <w:rsid w:val="00235D1F"/>
    <w:rsid w:val="00235EA0"/>
    <w:rsid w:val="00236DAE"/>
    <w:rsid w:val="00237AC9"/>
    <w:rsid w:val="00240BB4"/>
    <w:rsid w:val="00240FF2"/>
    <w:rsid w:val="00241F19"/>
    <w:rsid w:val="00241F87"/>
    <w:rsid w:val="00242A76"/>
    <w:rsid w:val="00243B53"/>
    <w:rsid w:val="00243DC3"/>
    <w:rsid w:val="00244A77"/>
    <w:rsid w:val="00244DF6"/>
    <w:rsid w:val="002456E2"/>
    <w:rsid w:val="0024730E"/>
    <w:rsid w:val="00247F99"/>
    <w:rsid w:val="00250BC5"/>
    <w:rsid w:val="0025124F"/>
    <w:rsid w:val="00252AF0"/>
    <w:rsid w:val="00252D44"/>
    <w:rsid w:val="0025347D"/>
    <w:rsid w:val="00253AAC"/>
    <w:rsid w:val="00253B68"/>
    <w:rsid w:val="00253E76"/>
    <w:rsid w:val="00253F0D"/>
    <w:rsid w:val="00256215"/>
    <w:rsid w:val="002574E2"/>
    <w:rsid w:val="0026098A"/>
    <w:rsid w:val="0026273D"/>
    <w:rsid w:val="002633BE"/>
    <w:rsid w:val="0026367D"/>
    <w:rsid w:val="002645A1"/>
    <w:rsid w:val="002646C6"/>
    <w:rsid w:val="00264BAB"/>
    <w:rsid w:val="00265B0E"/>
    <w:rsid w:val="0026631E"/>
    <w:rsid w:val="002664FB"/>
    <w:rsid w:val="0026687E"/>
    <w:rsid w:val="0026697F"/>
    <w:rsid w:val="00266C81"/>
    <w:rsid w:val="00266FB8"/>
    <w:rsid w:val="0026727A"/>
    <w:rsid w:val="00267F00"/>
    <w:rsid w:val="0027007D"/>
    <w:rsid w:val="00271093"/>
    <w:rsid w:val="002721D0"/>
    <w:rsid w:val="0027557C"/>
    <w:rsid w:val="002758C4"/>
    <w:rsid w:val="002759A4"/>
    <w:rsid w:val="00275B54"/>
    <w:rsid w:val="0027610C"/>
    <w:rsid w:val="00281813"/>
    <w:rsid w:val="00282539"/>
    <w:rsid w:val="002829C3"/>
    <w:rsid w:val="00283494"/>
    <w:rsid w:val="00283CD8"/>
    <w:rsid w:val="00283E58"/>
    <w:rsid w:val="00284B75"/>
    <w:rsid w:val="00284C76"/>
    <w:rsid w:val="00286F8F"/>
    <w:rsid w:val="0029000A"/>
    <w:rsid w:val="00290F88"/>
    <w:rsid w:val="00291B08"/>
    <w:rsid w:val="00291BDD"/>
    <w:rsid w:val="0029238F"/>
    <w:rsid w:val="00294B4E"/>
    <w:rsid w:val="00296ABD"/>
    <w:rsid w:val="00297025"/>
    <w:rsid w:val="002971D9"/>
    <w:rsid w:val="002A011B"/>
    <w:rsid w:val="002A0A8C"/>
    <w:rsid w:val="002A0A98"/>
    <w:rsid w:val="002A0CCB"/>
    <w:rsid w:val="002A198B"/>
    <w:rsid w:val="002A2C9B"/>
    <w:rsid w:val="002A3125"/>
    <w:rsid w:val="002A33B3"/>
    <w:rsid w:val="002A3A2A"/>
    <w:rsid w:val="002A3AB1"/>
    <w:rsid w:val="002A4495"/>
    <w:rsid w:val="002A4DCB"/>
    <w:rsid w:val="002A5370"/>
    <w:rsid w:val="002A657F"/>
    <w:rsid w:val="002A664D"/>
    <w:rsid w:val="002A6ED8"/>
    <w:rsid w:val="002B0281"/>
    <w:rsid w:val="002B0F87"/>
    <w:rsid w:val="002B17C8"/>
    <w:rsid w:val="002B2143"/>
    <w:rsid w:val="002B24F5"/>
    <w:rsid w:val="002B2812"/>
    <w:rsid w:val="002B28EF"/>
    <w:rsid w:val="002B37C0"/>
    <w:rsid w:val="002B6FCE"/>
    <w:rsid w:val="002B7847"/>
    <w:rsid w:val="002B7907"/>
    <w:rsid w:val="002B7E3D"/>
    <w:rsid w:val="002C00C2"/>
    <w:rsid w:val="002C0614"/>
    <w:rsid w:val="002C139B"/>
    <w:rsid w:val="002C1882"/>
    <w:rsid w:val="002C1B57"/>
    <w:rsid w:val="002C1FB4"/>
    <w:rsid w:val="002C1FD6"/>
    <w:rsid w:val="002C22DC"/>
    <w:rsid w:val="002C38A1"/>
    <w:rsid w:val="002C3EA1"/>
    <w:rsid w:val="002C503F"/>
    <w:rsid w:val="002C5D34"/>
    <w:rsid w:val="002C6211"/>
    <w:rsid w:val="002C7FFA"/>
    <w:rsid w:val="002D003F"/>
    <w:rsid w:val="002D1226"/>
    <w:rsid w:val="002D137B"/>
    <w:rsid w:val="002D1B03"/>
    <w:rsid w:val="002D288B"/>
    <w:rsid w:val="002D552A"/>
    <w:rsid w:val="002D5BCF"/>
    <w:rsid w:val="002D6871"/>
    <w:rsid w:val="002D6D36"/>
    <w:rsid w:val="002D7688"/>
    <w:rsid w:val="002E0276"/>
    <w:rsid w:val="002E088D"/>
    <w:rsid w:val="002E11D3"/>
    <w:rsid w:val="002E1ED4"/>
    <w:rsid w:val="002E3522"/>
    <w:rsid w:val="002E4982"/>
    <w:rsid w:val="002E5779"/>
    <w:rsid w:val="002E5B7B"/>
    <w:rsid w:val="002E7703"/>
    <w:rsid w:val="002E7908"/>
    <w:rsid w:val="002E7FD6"/>
    <w:rsid w:val="002F0046"/>
    <w:rsid w:val="002F00B9"/>
    <w:rsid w:val="002F0117"/>
    <w:rsid w:val="002F12E0"/>
    <w:rsid w:val="002F2BF3"/>
    <w:rsid w:val="002F3C38"/>
    <w:rsid w:val="002F5A53"/>
    <w:rsid w:val="002F62C1"/>
    <w:rsid w:val="002F6850"/>
    <w:rsid w:val="002F6C72"/>
    <w:rsid w:val="002F7243"/>
    <w:rsid w:val="002F7DBF"/>
    <w:rsid w:val="00300879"/>
    <w:rsid w:val="00300C75"/>
    <w:rsid w:val="00302622"/>
    <w:rsid w:val="003026A5"/>
    <w:rsid w:val="00303110"/>
    <w:rsid w:val="003037C3"/>
    <w:rsid w:val="0030383A"/>
    <w:rsid w:val="00305B21"/>
    <w:rsid w:val="00305F01"/>
    <w:rsid w:val="00306005"/>
    <w:rsid w:val="00306ECE"/>
    <w:rsid w:val="00306EE5"/>
    <w:rsid w:val="00307359"/>
    <w:rsid w:val="00307420"/>
    <w:rsid w:val="00310067"/>
    <w:rsid w:val="003100EA"/>
    <w:rsid w:val="003101F4"/>
    <w:rsid w:val="00311180"/>
    <w:rsid w:val="00311208"/>
    <w:rsid w:val="00311E34"/>
    <w:rsid w:val="00311F76"/>
    <w:rsid w:val="0031244D"/>
    <w:rsid w:val="0031407C"/>
    <w:rsid w:val="00314463"/>
    <w:rsid w:val="0031451C"/>
    <w:rsid w:val="00314666"/>
    <w:rsid w:val="00315230"/>
    <w:rsid w:val="00315D5E"/>
    <w:rsid w:val="0031735B"/>
    <w:rsid w:val="003177BB"/>
    <w:rsid w:val="0032031B"/>
    <w:rsid w:val="00321438"/>
    <w:rsid w:val="00322BDF"/>
    <w:rsid w:val="00322CBF"/>
    <w:rsid w:val="0032442C"/>
    <w:rsid w:val="00324CC1"/>
    <w:rsid w:val="00325109"/>
    <w:rsid w:val="0032571F"/>
    <w:rsid w:val="00325788"/>
    <w:rsid w:val="00326FC3"/>
    <w:rsid w:val="00327848"/>
    <w:rsid w:val="0033114D"/>
    <w:rsid w:val="00331CF1"/>
    <w:rsid w:val="003323AC"/>
    <w:rsid w:val="003327BE"/>
    <w:rsid w:val="00332F49"/>
    <w:rsid w:val="00333885"/>
    <w:rsid w:val="003338E5"/>
    <w:rsid w:val="003339A1"/>
    <w:rsid w:val="00333EC0"/>
    <w:rsid w:val="00335704"/>
    <w:rsid w:val="00335F7F"/>
    <w:rsid w:val="00336029"/>
    <w:rsid w:val="00337635"/>
    <w:rsid w:val="00337BB1"/>
    <w:rsid w:val="00337DAE"/>
    <w:rsid w:val="003402A8"/>
    <w:rsid w:val="003425FD"/>
    <w:rsid w:val="00343F55"/>
    <w:rsid w:val="0034444E"/>
    <w:rsid w:val="00344C72"/>
    <w:rsid w:val="00344D34"/>
    <w:rsid w:val="003458B8"/>
    <w:rsid w:val="003459CD"/>
    <w:rsid w:val="00345F2E"/>
    <w:rsid w:val="003465C4"/>
    <w:rsid w:val="0035035F"/>
    <w:rsid w:val="0035056E"/>
    <w:rsid w:val="0035098F"/>
    <w:rsid w:val="00350CD2"/>
    <w:rsid w:val="00351FB5"/>
    <w:rsid w:val="00352381"/>
    <w:rsid w:val="0035295C"/>
    <w:rsid w:val="0035515F"/>
    <w:rsid w:val="0035601A"/>
    <w:rsid w:val="003565DB"/>
    <w:rsid w:val="00357594"/>
    <w:rsid w:val="00360C5E"/>
    <w:rsid w:val="0036144F"/>
    <w:rsid w:val="00361F13"/>
    <w:rsid w:val="0036335A"/>
    <w:rsid w:val="00367BAB"/>
    <w:rsid w:val="00367F5C"/>
    <w:rsid w:val="003711E4"/>
    <w:rsid w:val="003713AC"/>
    <w:rsid w:val="00371A9D"/>
    <w:rsid w:val="00371F49"/>
    <w:rsid w:val="003732BB"/>
    <w:rsid w:val="00373522"/>
    <w:rsid w:val="003742FB"/>
    <w:rsid w:val="003748AA"/>
    <w:rsid w:val="00374A3E"/>
    <w:rsid w:val="00374EC3"/>
    <w:rsid w:val="00375015"/>
    <w:rsid w:val="003764FD"/>
    <w:rsid w:val="003775D3"/>
    <w:rsid w:val="00377961"/>
    <w:rsid w:val="00377BDD"/>
    <w:rsid w:val="00380054"/>
    <w:rsid w:val="003838DF"/>
    <w:rsid w:val="003851A6"/>
    <w:rsid w:val="00385398"/>
    <w:rsid w:val="00385C1D"/>
    <w:rsid w:val="0038618C"/>
    <w:rsid w:val="003863FA"/>
    <w:rsid w:val="00386752"/>
    <w:rsid w:val="00386FB6"/>
    <w:rsid w:val="00390456"/>
    <w:rsid w:val="003910DB"/>
    <w:rsid w:val="00392F67"/>
    <w:rsid w:val="00394E7E"/>
    <w:rsid w:val="00394EB9"/>
    <w:rsid w:val="0039545D"/>
    <w:rsid w:val="003958B0"/>
    <w:rsid w:val="003962DE"/>
    <w:rsid w:val="00396C56"/>
    <w:rsid w:val="00397838"/>
    <w:rsid w:val="003A0F97"/>
    <w:rsid w:val="003A3A45"/>
    <w:rsid w:val="003A3F0A"/>
    <w:rsid w:val="003A4794"/>
    <w:rsid w:val="003A5320"/>
    <w:rsid w:val="003A5DC4"/>
    <w:rsid w:val="003A5DCD"/>
    <w:rsid w:val="003A6EE9"/>
    <w:rsid w:val="003A7009"/>
    <w:rsid w:val="003B0793"/>
    <w:rsid w:val="003B090D"/>
    <w:rsid w:val="003B302D"/>
    <w:rsid w:val="003B3A77"/>
    <w:rsid w:val="003B411A"/>
    <w:rsid w:val="003B42F8"/>
    <w:rsid w:val="003B51F7"/>
    <w:rsid w:val="003B5AC9"/>
    <w:rsid w:val="003B6681"/>
    <w:rsid w:val="003B6CAA"/>
    <w:rsid w:val="003B760E"/>
    <w:rsid w:val="003C0AB8"/>
    <w:rsid w:val="003C0E22"/>
    <w:rsid w:val="003C1425"/>
    <w:rsid w:val="003C180C"/>
    <w:rsid w:val="003C5EBA"/>
    <w:rsid w:val="003C6203"/>
    <w:rsid w:val="003C7009"/>
    <w:rsid w:val="003C76B9"/>
    <w:rsid w:val="003D0727"/>
    <w:rsid w:val="003D0CCB"/>
    <w:rsid w:val="003D1FE4"/>
    <w:rsid w:val="003D2F8D"/>
    <w:rsid w:val="003E08F2"/>
    <w:rsid w:val="003E0F09"/>
    <w:rsid w:val="003E1709"/>
    <w:rsid w:val="003E3300"/>
    <w:rsid w:val="003E614A"/>
    <w:rsid w:val="003E63FF"/>
    <w:rsid w:val="003E656B"/>
    <w:rsid w:val="003E663F"/>
    <w:rsid w:val="003E6735"/>
    <w:rsid w:val="003E7242"/>
    <w:rsid w:val="003E744E"/>
    <w:rsid w:val="003F1E3D"/>
    <w:rsid w:val="003F2BBD"/>
    <w:rsid w:val="003F5099"/>
    <w:rsid w:val="003F52AB"/>
    <w:rsid w:val="003F55A8"/>
    <w:rsid w:val="003F5739"/>
    <w:rsid w:val="003F5A48"/>
    <w:rsid w:val="003F5D7E"/>
    <w:rsid w:val="003F5DF5"/>
    <w:rsid w:val="003F62A5"/>
    <w:rsid w:val="003F69C7"/>
    <w:rsid w:val="003F73CB"/>
    <w:rsid w:val="0040161E"/>
    <w:rsid w:val="00401EC7"/>
    <w:rsid w:val="00401EDA"/>
    <w:rsid w:val="004038E6"/>
    <w:rsid w:val="0040429C"/>
    <w:rsid w:val="00404C14"/>
    <w:rsid w:val="0040572E"/>
    <w:rsid w:val="00405EF1"/>
    <w:rsid w:val="00406B47"/>
    <w:rsid w:val="00406C59"/>
    <w:rsid w:val="00407FB3"/>
    <w:rsid w:val="004102A0"/>
    <w:rsid w:val="00411211"/>
    <w:rsid w:val="004117E7"/>
    <w:rsid w:val="00411B16"/>
    <w:rsid w:val="00411B2A"/>
    <w:rsid w:val="00412E18"/>
    <w:rsid w:val="00413F13"/>
    <w:rsid w:val="004142F9"/>
    <w:rsid w:val="004149DB"/>
    <w:rsid w:val="004149F3"/>
    <w:rsid w:val="00414C67"/>
    <w:rsid w:val="0041546B"/>
    <w:rsid w:val="00415EC3"/>
    <w:rsid w:val="0041621E"/>
    <w:rsid w:val="004168B9"/>
    <w:rsid w:val="00421805"/>
    <w:rsid w:val="0042180C"/>
    <w:rsid w:val="00421C24"/>
    <w:rsid w:val="004226B5"/>
    <w:rsid w:val="00422F19"/>
    <w:rsid w:val="00422F80"/>
    <w:rsid w:val="00423358"/>
    <w:rsid w:val="0042346D"/>
    <w:rsid w:val="00424782"/>
    <w:rsid w:val="004248A7"/>
    <w:rsid w:val="00424985"/>
    <w:rsid w:val="00425C69"/>
    <w:rsid w:val="00426129"/>
    <w:rsid w:val="004279DD"/>
    <w:rsid w:val="00427CF6"/>
    <w:rsid w:val="00432201"/>
    <w:rsid w:val="00433012"/>
    <w:rsid w:val="0043409E"/>
    <w:rsid w:val="004349FD"/>
    <w:rsid w:val="00435C36"/>
    <w:rsid w:val="004363BE"/>
    <w:rsid w:val="00436480"/>
    <w:rsid w:val="00436655"/>
    <w:rsid w:val="00437B8F"/>
    <w:rsid w:val="00437EE8"/>
    <w:rsid w:val="004401FB"/>
    <w:rsid w:val="00440780"/>
    <w:rsid w:val="00442D38"/>
    <w:rsid w:val="00443680"/>
    <w:rsid w:val="00443A1B"/>
    <w:rsid w:val="0044417A"/>
    <w:rsid w:val="0044432B"/>
    <w:rsid w:val="00444D91"/>
    <w:rsid w:val="00445701"/>
    <w:rsid w:val="004465A2"/>
    <w:rsid w:val="00447BD9"/>
    <w:rsid w:val="00450B97"/>
    <w:rsid w:val="00451C93"/>
    <w:rsid w:val="00454461"/>
    <w:rsid w:val="00454F4F"/>
    <w:rsid w:val="004555B4"/>
    <w:rsid w:val="0045567C"/>
    <w:rsid w:val="00455C0E"/>
    <w:rsid w:val="004568E6"/>
    <w:rsid w:val="00456AC9"/>
    <w:rsid w:val="00457458"/>
    <w:rsid w:val="00457E86"/>
    <w:rsid w:val="004619BE"/>
    <w:rsid w:val="00462141"/>
    <w:rsid w:val="00462CCC"/>
    <w:rsid w:val="0046466D"/>
    <w:rsid w:val="00465473"/>
    <w:rsid w:val="00465C66"/>
    <w:rsid w:val="004662F7"/>
    <w:rsid w:val="00466A49"/>
    <w:rsid w:val="00470B15"/>
    <w:rsid w:val="00471B27"/>
    <w:rsid w:val="004731F5"/>
    <w:rsid w:val="0047386D"/>
    <w:rsid w:val="004740B2"/>
    <w:rsid w:val="004745C6"/>
    <w:rsid w:val="00474689"/>
    <w:rsid w:val="004751A7"/>
    <w:rsid w:val="004757E1"/>
    <w:rsid w:val="00475DB6"/>
    <w:rsid w:val="00476410"/>
    <w:rsid w:val="0047711A"/>
    <w:rsid w:val="00477ED7"/>
    <w:rsid w:val="00477EFB"/>
    <w:rsid w:val="004822C6"/>
    <w:rsid w:val="004835A0"/>
    <w:rsid w:val="00483895"/>
    <w:rsid w:val="00483F5D"/>
    <w:rsid w:val="004842FB"/>
    <w:rsid w:val="00484515"/>
    <w:rsid w:val="00486E08"/>
    <w:rsid w:val="00487AE4"/>
    <w:rsid w:val="00487E29"/>
    <w:rsid w:val="00490653"/>
    <w:rsid w:val="00490A01"/>
    <w:rsid w:val="0049138E"/>
    <w:rsid w:val="00491EB0"/>
    <w:rsid w:val="00492A5D"/>
    <w:rsid w:val="00492FC2"/>
    <w:rsid w:val="00493178"/>
    <w:rsid w:val="00493218"/>
    <w:rsid w:val="0049367C"/>
    <w:rsid w:val="0049383C"/>
    <w:rsid w:val="00494479"/>
    <w:rsid w:val="0049521A"/>
    <w:rsid w:val="004955CD"/>
    <w:rsid w:val="0049644C"/>
    <w:rsid w:val="00497487"/>
    <w:rsid w:val="00497A19"/>
    <w:rsid w:val="00497C54"/>
    <w:rsid w:val="004A063E"/>
    <w:rsid w:val="004A0857"/>
    <w:rsid w:val="004A1659"/>
    <w:rsid w:val="004A299B"/>
    <w:rsid w:val="004A2D30"/>
    <w:rsid w:val="004A2DB6"/>
    <w:rsid w:val="004A36C2"/>
    <w:rsid w:val="004A6379"/>
    <w:rsid w:val="004A6633"/>
    <w:rsid w:val="004A7129"/>
    <w:rsid w:val="004B0513"/>
    <w:rsid w:val="004B112D"/>
    <w:rsid w:val="004B281E"/>
    <w:rsid w:val="004B36D8"/>
    <w:rsid w:val="004B3C09"/>
    <w:rsid w:val="004B475B"/>
    <w:rsid w:val="004B6717"/>
    <w:rsid w:val="004B76A5"/>
    <w:rsid w:val="004C05D1"/>
    <w:rsid w:val="004C1C90"/>
    <w:rsid w:val="004C1F37"/>
    <w:rsid w:val="004C32E5"/>
    <w:rsid w:val="004C381C"/>
    <w:rsid w:val="004C4506"/>
    <w:rsid w:val="004C4BA1"/>
    <w:rsid w:val="004C4F5A"/>
    <w:rsid w:val="004C69D9"/>
    <w:rsid w:val="004C75E9"/>
    <w:rsid w:val="004D096A"/>
    <w:rsid w:val="004D0F8E"/>
    <w:rsid w:val="004D16DA"/>
    <w:rsid w:val="004D21D4"/>
    <w:rsid w:val="004D3579"/>
    <w:rsid w:val="004D37DE"/>
    <w:rsid w:val="004D42A5"/>
    <w:rsid w:val="004D4A2D"/>
    <w:rsid w:val="004D4A7F"/>
    <w:rsid w:val="004D512F"/>
    <w:rsid w:val="004D63A6"/>
    <w:rsid w:val="004D66B5"/>
    <w:rsid w:val="004D688C"/>
    <w:rsid w:val="004D7150"/>
    <w:rsid w:val="004D7179"/>
    <w:rsid w:val="004E09D9"/>
    <w:rsid w:val="004E2431"/>
    <w:rsid w:val="004E2E8C"/>
    <w:rsid w:val="004E5176"/>
    <w:rsid w:val="004E59F2"/>
    <w:rsid w:val="004E6D69"/>
    <w:rsid w:val="004E7213"/>
    <w:rsid w:val="004E7242"/>
    <w:rsid w:val="004E7283"/>
    <w:rsid w:val="004E72A1"/>
    <w:rsid w:val="004E7338"/>
    <w:rsid w:val="004E7AE6"/>
    <w:rsid w:val="004F0001"/>
    <w:rsid w:val="004F01EC"/>
    <w:rsid w:val="004F0546"/>
    <w:rsid w:val="004F0DA1"/>
    <w:rsid w:val="004F11D1"/>
    <w:rsid w:val="004F49FA"/>
    <w:rsid w:val="004F5F5C"/>
    <w:rsid w:val="004F6C4E"/>
    <w:rsid w:val="004F6F33"/>
    <w:rsid w:val="004F73A9"/>
    <w:rsid w:val="004F77C9"/>
    <w:rsid w:val="004F7DC5"/>
    <w:rsid w:val="004F7F64"/>
    <w:rsid w:val="00501590"/>
    <w:rsid w:val="00503424"/>
    <w:rsid w:val="005046BC"/>
    <w:rsid w:val="00505D36"/>
    <w:rsid w:val="00510716"/>
    <w:rsid w:val="00511670"/>
    <w:rsid w:val="00511925"/>
    <w:rsid w:val="00512773"/>
    <w:rsid w:val="0051379C"/>
    <w:rsid w:val="00513C6D"/>
    <w:rsid w:val="005144C5"/>
    <w:rsid w:val="00514ACF"/>
    <w:rsid w:val="00515B99"/>
    <w:rsid w:val="0051649F"/>
    <w:rsid w:val="0051671E"/>
    <w:rsid w:val="00517378"/>
    <w:rsid w:val="00517705"/>
    <w:rsid w:val="00517B09"/>
    <w:rsid w:val="00520D23"/>
    <w:rsid w:val="005212AE"/>
    <w:rsid w:val="005214E9"/>
    <w:rsid w:val="00521613"/>
    <w:rsid w:val="005226BB"/>
    <w:rsid w:val="00522DCE"/>
    <w:rsid w:val="00522F6C"/>
    <w:rsid w:val="005230B4"/>
    <w:rsid w:val="00524A5C"/>
    <w:rsid w:val="00524B69"/>
    <w:rsid w:val="005260E9"/>
    <w:rsid w:val="00526D4F"/>
    <w:rsid w:val="00527A09"/>
    <w:rsid w:val="00531607"/>
    <w:rsid w:val="005320BD"/>
    <w:rsid w:val="00533733"/>
    <w:rsid w:val="00533CCC"/>
    <w:rsid w:val="00534756"/>
    <w:rsid w:val="0053480A"/>
    <w:rsid w:val="00534A49"/>
    <w:rsid w:val="00535401"/>
    <w:rsid w:val="00536251"/>
    <w:rsid w:val="005367A8"/>
    <w:rsid w:val="00537472"/>
    <w:rsid w:val="00537980"/>
    <w:rsid w:val="00537EAE"/>
    <w:rsid w:val="00540992"/>
    <w:rsid w:val="00540EFC"/>
    <w:rsid w:val="0054121D"/>
    <w:rsid w:val="00541336"/>
    <w:rsid w:val="00541727"/>
    <w:rsid w:val="0054178F"/>
    <w:rsid w:val="00542267"/>
    <w:rsid w:val="005439EF"/>
    <w:rsid w:val="005446B5"/>
    <w:rsid w:val="00546082"/>
    <w:rsid w:val="005464F4"/>
    <w:rsid w:val="00546CDA"/>
    <w:rsid w:val="005470FF"/>
    <w:rsid w:val="005478D5"/>
    <w:rsid w:val="00547DB1"/>
    <w:rsid w:val="005502E9"/>
    <w:rsid w:val="0055224B"/>
    <w:rsid w:val="005523B3"/>
    <w:rsid w:val="005537F3"/>
    <w:rsid w:val="00553894"/>
    <w:rsid w:val="0055584C"/>
    <w:rsid w:val="0055646C"/>
    <w:rsid w:val="00556D52"/>
    <w:rsid w:val="00557C42"/>
    <w:rsid w:val="00560365"/>
    <w:rsid w:val="0056046C"/>
    <w:rsid w:val="005607BA"/>
    <w:rsid w:val="005642FC"/>
    <w:rsid w:val="00565662"/>
    <w:rsid w:val="005656BD"/>
    <w:rsid w:val="00565BE1"/>
    <w:rsid w:val="00565FC2"/>
    <w:rsid w:val="005665BF"/>
    <w:rsid w:val="005670D3"/>
    <w:rsid w:val="0057115B"/>
    <w:rsid w:val="005713F0"/>
    <w:rsid w:val="005715E3"/>
    <w:rsid w:val="00572B27"/>
    <w:rsid w:val="00572D93"/>
    <w:rsid w:val="00573789"/>
    <w:rsid w:val="005745D5"/>
    <w:rsid w:val="00575887"/>
    <w:rsid w:val="00575BC7"/>
    <w:rsid w:val="0057618D"/>
    <w:rsid w:val="00577110"/>
    <w:rsid w:val="00577B70"/>
    <w:rsid w:val="00581048"/>
    <w:rsid w:val="00581748"/>
    <w:rsid w:val="00581850"/>
    <w:rsid w:val="00581B8F"/>
    <w:rsid w:val="005827EB"/>
    <w:rsid w:val="00584B6A"/>
    <w:rsid w:val="005874DB"/>
    <w:rsid w:val="005876BE"/>
    <w:rsid w:val="00590549"/>
    <w:rsid w:val="00590BD9"/>
    <w:rsid w:val="00592D52"/>
    <w:rsid w:val="00594492"/>
    <w:rsid w:val="00594764"/>
    <w:rsid w:val="00594A91"/>
    <w:rsid w:val="00594AF0"/>
    <w:rsid w:val="00594C72"/>
    <w:rsid w:val="005951EC"/>
    <w:rsid w:val="0059575B"/>
    <w:rsid w:val="005963BE"/>
    <w:rsid w:val="00597863"/>
    <w:rsid w:val="005A0C96"/>
    <w:rsid w:val="005A1E76"/>
    <w:rsid w:val="005A23F0"/>
    <w:rsid w:val="005A2711"/>
    <w:rsid w:val="005A286B"/>
    <w:rsid w:val="005A288A"/>
    <w:rsid w:val="005A2EA8"/>
    <w:rsid w:val="005A3225"/>
    <w:rsid w:val="005A4818"/>
    <w:rsid w:val="005A5E04"/>
    <w:rsid w:val="005A5E20"/>
    <w:rsid w:val="005A67A7"/>
    <w:rsid w:val="005A6924"/>
    <w:rsid w:val="005A6CE8"/>
    <w:rsid w:val="005A72E8"/>
    <w:rsid w:val="005A74CE"/>
    <w:rsid w:val="005A7790"/>
    <w:rsid w:val="005B01FD"/>
    <w:rsid w:val="005B06E0"/>
    <w:rsid w:val="005B0988"/>
    <w:rsid w:val="005B0C1C"/>
    <w:rsid w:val="005B15D7"/>
    <w:rsid w:val="005B1E0C"/>
    <w:rsid w:val="005B25F2"/>
    <w:rsid w:val="005B301D"/>
    <w:rsid w:val="005B33E0"/>
    <w:rsid w:val="005B44BA"/>
    <w:rsid w:val="005B50CA"/>
    <w:rsid w:val="005B5217"/>
    <w:rsid w:val="005B600D"/>
    <w:rsid w:val="005B74B7"/>
    <w:rsid w:val="005B78B4"/>
    <w:rsid w:val="005B7A88"/>
    <w:rsid w:val="005C017A"/>
    <w:rsid w:val="005C0616"/>
    <w:rsid w:val="005C07BD"/>
    <w:rsid w:val="005C1B46"/>
    <w:rsid w:val="005C29EA"/>
    <w:rsid w:val="005C2CCF"/>
    <w:rsid w:val="005C2FB6"/>
    <w:rsid w:val="005C3F14"/>
    <w:rsid w:val="005C5326"/>
    <w:rsid w:val="005C56E9"/>
    <w:rsid w:val="005C69A4"/>
    <w:rsid w:val="005C7637"/>
    <w:rsid w:val="005D09F4"/>
    <w:rsid w:val="005D0C97"/>
    <w:rsid w:val="005D1225"/>
    <w:rsid w:val="005D1264"/>
    <w:rsid w:val="005D2EFE"/>
    <w:rsid w:val="005D3079"/>
    <w:rsid w:val="005D3317"/>
    <w:rsid w:val="005D398A"/>
    <w:rsid w:val="005D3D25"/>
    <w:rsid w:val="005D4FA7"/>
    <w:rsid w:val="005D556C"/>
    <w:rsid w:val="005D666E"/>
    <w:rsid w:val="005D74DC"/>
    <w:rsid w:val="005D7A9D"/>
    <w:rsid w:val="005E0DAE"/>
    <w:rsid w:val="005E0EC6"/>
    <w:rsid w:val="005E11F0"/>
    <w:rsid w:val="005E178C"/>
    <w:rsid w:val="005E2E40"/>
    <w:rsid w:val="005E3E6F"/>
    <w:rsid w:val="005E4806"/>
    <w:rsid w:val="005E5328"/>
    <w:rsid w:val="005E636C"/>
    <w:rsid w:val="005E6431"/>
    <w:rsid w:val="005E64F9"/>
    <w:rsid w:val="005F0A33"/>
    <w:rsid w:val="005F12AF"/>
    <w:rsid w:val="005F2331"/>
    <w:rsid w:val="005F2A90"/>
    <w:rsid w:val="005F2EC1"/>
    <w:rsid w:val="005F39FA"/>
    <w:rsid w:val="005F3F16"/>
    <w:rsid w:val="005F41DD"/>
    <w:rsid w:val="005F435C"/>
    <w:rsid w:val="005F6178"/>
    <w:rsid w:val="005F65D3"/>
    <w:rsid w:val="005F6AAE"/>
    <w:rsid w:val="0060078B"/>
    <w:rsid w:val="00600F03"/>
    <w:rsid w:val="00601129"/>
    <w:rsid w:val="00601314"/>
    <w:rsid w:val="00601775"/>
    <w:rsid w:val="0060233F"/>
    <w:rsid w:val="00602414"/>
    <w:rsid w:val="00603A08"/>
    <w:rsid w:val="0060535D"/>
    <w:rsid w:val="00606346"/>
    <w:rsid w:val="006068A1"/>
    <w:rsid w:val="00610357"/>
    <w:rsid w:val="00610DAD"/>
    <w:rsid w:val="00612FA9"/>
    <w:rsid w:val="0061342F"/>
    <w:rsid w:val="0061428A"/>
    <w:rsid w:val="00615364"/>
    <w:rsid w:val="00615EAD"/>
    <w:rsid w:val="00616034"/>
    <w:rsid w:val="006167B3"/>
    <w:rsid w:val="006167B6"/>
    <w:rsid w:val="0061715A"/>
    <w:rsid w:val="00620C7D"/>
    <w:rsid w:val="00621411"/>
    <w:rsid w:val="00621D6B"/>
    <w:rsid w:val="00622750"/>
    <w:rsid w:val="006243A6"/>
    <w:rsid w:val="00624865"/>
    <w:rsid w:val="00625004"/>
    <w:rsid w:val="00625138"/>
    <w:rsid w:val="00626CC1"/>
    <w:rsid w:val="006275AB"/>
    <w:rsid w:val="00627B98"/>
    <w:rsid w:val="00630DE5"/>
    <w:rsid w:val="00633B9B"/>
    <w:rsid w:val="00633D25"/>
    <w:rsid w:val="0063424F"/>
    <w:rsid w:val="00634568"/>
    <w:rsid w:val="006357E4"/>
    <w:rsid w:val="00636797"/>
    <w:rsid w:val="0064036C"/>
    <w:rsid w:val="00640A23"/>
    <w:rsid w:val="00640FA4"/>
    <w:rsid w:val="0064121A"/>
    <w:rsid w:val="00642D7C"/>
    <w:rsid w:val="0064320F"/>
    <w:rsid w:val="006432A9"/>
    <w:rsid w:val="00643E9D"/>
    <w:rsid w:val="0064504D"/>
    <w:rsid w:val="00645B9E"/>
    <w:rsid w:val="0064603C"/>
    <w:rsid w:val="00646B01"/>
    <w:rsid w:val="00646B56"/>
    <w:rsid w:val="00646E6A"/>
    <w:rsid w:val="00647967"/>
    <w:rsid w:val="006510C3"/>
    <w:rsid w:val="00651266"/>
    <w:rsid w:val="0065250D"/>
    <w:rsid w:val="00652E3D"/>
    <w:rsid w:val="0065468A"/>
    <w:rsid w:val="006547C8"/>
    <w:rsid w:val="006547DE"/>
    <w:rsid w:val="00656997"/>
    <w:rsid w:val="006569D9"/>
    <w:rsid w:val="00656CE8"/>
    <w:rsid w:val="0066152D"/>
    <w:rsid w:val="0066157D"/>
    <w:rsid w:val="00661911"/>
    <w:rsid w:val="0066372B"/>
    <w:rsid w:val="00664D33"/>
    <w:rsid w:val="00665911"/>
    <w:rsid w:val="006659F9"/>
    <w:rsid w:val="00665E84"/>
    <w:rsid w:val="0066664C"/>
    <w:rsid w:val="00666B66"/>
    <w:rsid w:val="00670AE7"/>
    <w:rsid w:val="00670CDF"/>
    <w:rsid w:val="00670D2A"/>
    <w:rsid w:val="0067208D"/>
    <w:rsid w:val="0067211B"/>
    <w:rsid w:val="006733E3"/>
    <w:rsid w:val="006733FF"/>
    <w:rsid w:val="00674334"/>
    <w:rsid w:val="006759A4"/>
    <w:rsid w:val="00675D29"/>
    <w:rsid w:val="00681438"/>
    <w:rsid w:val="00681756"/>
    <w:rsid w:val="00681CEA"/>
    <w:rsid w:val="006824C3"/>
    <w:rsid w:val="0068273B"/>
    <w:rsid w:val="006829D6"/>
    <w:rsid w:val="00683833"/>
    <w:rsid w:val="006839BC"/>
    <w:rsid w:val="00683FA5"/>
    <w:rsid w:val="00684E94"/>
    <w:rsid w:val="00686751"/>
    <w:rsid w:val="006873E4"/>
    <w:rsid w:val="00687A78"/>
    <w:rsid w:val="00690AA7"/>
    <w:rsid w:val="00691037"/>
    <w:rsid w:val="006913EF"/>
    <w:rsid w:val="0069199F"/>
    <w:rsid w:val="006937D8"/>
    <w:rsid w:val="00693BB0"/>
    <w:rsid w:val="00693EE3"/>
    <w:rsid w:val="006944FF"/>
    <w:rsid w:val="00694D2D"/>
    <w:rsid w:val="00694D9E"/>
    <w:rsid w:val="006979F9"/>
    <w:rsid w:val="006A1338"/>
    <w:rsid w:val="006A25AC"/>
    <w:rsid w:val="006A2F34"/>
    <w:rsid w:val="006A2F84"/>
    <w:rsid w:val="006A3D04"/>
    <w:rsid w:val="006A4E11"/>
    <w:rsid w:val="006A501C"/>
    <w:rsid w:val="006A78BC"/>
    <w:rsid w:val="006B0A85"/>
    <w:rsid w:val="006B1D35"/>
    <w:rsid w:val="006B222D"/>
    <w:rsid w:val="006B23AE"/>
    <w:rsid w:val="006B2DA9"/>
    <w:rsid w:val="006B3018"/>
    <w:rsid w:val="006B3EFA"/>
    <w:rsid w:val="006C0EA7"/>
    <w:rsid w:val="006C13A8"/>
    <w:rsid w:val="006C25AC"/>
    <w:rsid w:val="006C4B0F"/>
    <w:rsid w:val="006C67CB"/>
    <w:rsid w:val="006C755F"/>
    <w:rsid w:val="006C79EB"/>
    <w:rsid w:val="006D0306"/>
    <w:rsid w:val="006D22F7"/>
    <w:rsid w:val="006D2644"/>
    <w:rsid w:val="006D270A"/>
    <w:rsid w:val="006D3981"/>
    <w:rsid w:val="006D4C75"/>
    <w:rsid w:val="006D4FF9"/>
    <w:rsid w:val="006D50BA"/>
    <w:rsid w:val="006D50F2"/>
    <w:rsid w:val="006D62DB"/>
    <w:rsid w:val="006D7D61"/>
    <w:rsid w:val="006E1F28"/>
    <w:rsid w:val="006E2866"/>
    <w:rsid w:val="006E4548"/>
    <w:rsid w:val="006E4A29"/>
    <w:rsid w:val="006E510F"/>
    <w:rsid w:val="006E5CF4"/>
    <w:rsid w:val="006E5F22"/>
    <w:rsid w:val="006E6468"/>
    <w:rsid w:val="006E7405"/>
    <w:rsid w:val="006E795E"/>
    <w:rsid w:val="006E7B56"/>
    <w:rsid w:val="006F1365"/>
    <w:rsid w:val="006F1E43"/>
    <w:rsid w:val="006F1E9B"/>
    <w:rsid w:val="006F4159"/>
    <w:rsid w:val="006F5C1F"/>
    <w:rsid w:val="006F5DFF"/>
    <w:rsid w:val="006F5E3A"/>
    <w:rsid w:val="006F5F7C"/>
    <w:rsid w:val="006F65F3"/>
    <w:rsid w:val="006F700C"/>
    <w:rsid w:val="006F7012"/>
    <w:rsid w:val="00700478"/>
    <w:rsid w:val="0070367A"/>
    <w:rsid w:val="007037D7"/>
    <w:rsid w:val="0070396A"/>
    <w:rsid w:val="00705B98"/>
    <w:rsid w:val="00705E42"/>
    <w:rsid w:val="0070617B"/>
    <w:rsid w:val="00706C20"/>
    <w:rsid w:val="00710FB2"/>
    <w:rsid w:val="007119E8"/>
    <w:rsid w:val="00711C02"/>
    <w:rsid w:val="007124B3"/>
    <w:rsid w:val="00714289"/>
    <w:rsid w:val="00714C98"/>
    <w:rsid w:val="0071652D"/>
    <w:rsid w:val="00716B08"/>
    <w:rsid w:val="007178AE"/>
    <w:rsid w:val="00717FF1"/>
    <w:rsid w:val="0072055A"/>
    <w:rsid w:val="00720902"/>
    <w:rsid w:val="00723AB5"/>
    <w:rsid w:val="00724149"/>
    <w:rsid w:val="007253F0"/>
    <w:rsid w:val="0072553E"/>
    <w:rsid w:val="00725DE2"/>
    <w:rsid w:val="00726474"/>
    <w:rsid w:val="00727438"/>
    <w:rsid w:val="00730FF6"/>
    <w:rsid w:val="00732325"/>
    <w:rsid w:val="00732CAB"/>
    <w:rsid w:val="00733577"/>
    <w:rsid w:val="0073449E"/>
    <w:rsid w:val="0073497E"/>
    <w:rsid w:val="00734B51"/>
    <w:rsid w:val="007354F9"/>
    <w:rsid w:val="007360E1"/>
    <w:rsid w:val="007369AD"/>
    <w:rsid w:val="00736AD5"/>
    <w:rsid w:val="00736D12"/>
    <w:rsid w:val="00736F2C"/>
    <w:rsid w:val="00740A29"/>
    <w:rsid w:val="00741993"/>
    <w:rsid w:val="00741E77"/>
    <w:rsid w:val="007427AA"/>
    <w:rsid w:val="0074298E"/>
    <w:rsid w:val="00743E2F"/>
    <w:rsid w:val="00744734"/>
    <w:rsid w:val="007451C5"/>
    <w:rsid w:val="007454D8"/>
    <w:rsid w:val="00745E46"/>
    <w:rsid w:val="00747094"/>
    <w:rsid w:val="00747856"/>
    <w:rsid w:val="00751519"/>
    <w:rsid w:val="00751A23"/>
    <w:rsid w:val="0075228D"/>
    <w:rsid w:val="007527DA"/>
    <w:rsid w:val="00752903"/>
    <w:rsid w:val="007537DD"/>
    <w:rsid w:val="00754E5A"/>
    <w:rsid w:val="007577D7"/>
    <w:rsid w:val="00757A1F"/>
    <w:rsid w:val="0076074B"/>
    <w:rsid w:val="007612DD"/>
    <w:rsid w:val="00762002"/>
    <w:rsid w:val="00762959"/>
    <w:rsid w:val="00763C50"/>
    <w:rsid w:val="00764214"/>
    <w:rsid w:val="00764B3A"/>
    <w:rsid w:val="00764DAA"/>
    <w:rsid w:val="00766183"/>
    <w:rsid w:val="00766636"/>
    <w:rsid w:val="007671C4"/>
    <w:rsid w:val="00770A7E"/>
    <w:rsid w:val="00770AFA"/>
    <w:rsid w:val="00770E42"/>
    <w:rsid w:val="007727F3"/>
    <w:rsid w:val="00772A13"/>
    <w:rsid w:val="0077562B"/>
    <w:rsid w:val="00777A5D"/>
    <w:rsid w:val="00780236"/>
    <w:rsid w:val="00780A58"/>
    <w:rsid w:val="00780B3E"/>
    <w:rsid w:val="007814A7"/>
    <w:rsid w:val="007845EB"/>
    <w:rsid w:val="00784F36"/>
    <w:rsid w:val="007859E2"/>
    <w:rsid w:val="00786316"/>
    <w:rsid w:val="00786CAA"/>
    <w:rsid w:val="00786D11"/>
    <w:rsid w:val="00786ECE"/>
    <w:rsid w:val="00790B40"/>
    <w:rsid w:val="00790BC2"/>
    <w:rsid w:val="00790C1A"/>
    <w:rsid w:val="00790ED3"/>
    <w:rsid w:val="007917E4"/>
    <w:rsid w:val="00791D96"/>
    <w:rsid w:val="00792B84"/>
    <w:rsid w:val="00792BB9"/>
    <w:rsid w:val="007933BB"/>
    <w:rsid w:val="00793A94"/>
    <w:rsid w:val="00793D13"/>
    <w:rsid w:val="00794B76"/>
    <w:rsid w:val="007975B7"/>
    <w:rsid w:val="007A0020"/>
    <w:rsid w:val="007A01AB"/>
    <w:rsid w:val="007A0BC2"/>
    <w:rsid w:val="007A106B"/>
    <w:rsid w:val="007A11FC"/>
    <w:rsid w:val="007A170F"/>
    <w:rsid w:val="007A29CA"/>
    <w:rsid w:val="007A2A56"/>
    <w:rsid w:val="007A3769"/>
    <w:rsid w:val="007A4F97"/>
    <w:rsid w:val="007A50F2"/>
    <w:rsid w:val="007A56B6"/>
    <w:rsid w:val="007A7D93"/>
    <w:rsid w:val="007B053F"/>
    <w:rsid w:val="007B0C45"/>
    <w:rsid w:val="007B0F61"/>
    <w:rsid w:val="007B2051"/>
    <w:rsid w:val="007B3841"/>
    <w:rsid w:val="007B39FF"/>
    <w:rsid w:val="007B434F"/>
    <w:rsid w:val="007B67EA"/>
    <w:rsid w:val="007B68F8"/>
    <w:rsid w:val="007B7836"/>
    <w:rsid w:val="007C01FB"/>
    <w:rsid w:val="007C10D6"/>
    <w:rsid w:val="007C206B"/>
    <w:rsid w:val="007C2139"/>
    <w:rsid w:val="007C3C66"/>
    <w:rsid w:val="007C4C75"/>
    <w:rsid w:val="007C4FF6"/>
    <w:rsid w:val="007C624C"/>
    <w:rsid w:val="007D01BC"/>
    <w:rsid w:val="007D0EA0"/>
    <w:rsid w:val="007D3401"/>
    <w:rsid w:val="007D5975"/>
    <w:rsid w:val="007E042D"/>
    <w:rsid w:val="007E116B"/>
    <w:rsid w:val="007E1418"/>
    <w:rsid w:val="007E1478"/>
    <w:rsid w:val="007E17FE"/>
    <w:rsid w:val="007E1BF3"/>
    <w:rsid w:val="007E1F21"/>
    <w:rsid w:val="007E38B1"/>
    <w:rsid w:val="007E452D"/>
    <w:rsid w:val="007E4625"/>
    <w:rsid w:val="007E5143"/>
    <w:rsid w:val="007E684F"/>
    <w:rsid w:val="007E7633"/>
    <w:rsid w:val="007E7B8B"/>
    <w:rsid w:val="007F0BA9"/>
    <w:rsid w:val="007F1AA7"/>
    <w:rsid w:val="007F1BF2"/>
    <w:rsid w:val="007F1D08"/>
    <w:rsid w:val="007F2532"/>
    <w:rsid w:val="007F319A"/>
    <w:rsid w:val="007F375D"/>
    <w:rsid w:val="007F40C1"/>
    <w:rsid w:val="007F4BA7"/>
    <w:rsid w:val="007F7333"/>
    <w:rsid w:val="007F73DD"/>
    <w:rsid w:val="007F7727"/>
    <w:rsid w:val="007F7839"/>
    <w:rsid w:val="0080299D"/>
    <w:rsid w:val="00805042"/>
    <w:rsid w:val="0080642D"/>
    <w:rsid w:val="008100C4"/>
    <w:rsid w:val="008119A8"/>
    <w:rsid w:val="00812BBD"/>
    <w:rsid w:val="008159D0"/>
    <w:rsid w:val="008163FE"/>
    <w:rsid w:val="0081647B"/>
    <w:rsid w:val="008175F5"/>
    <w:rsid w:val="00820600"/>
    <w:rsid w:val="00820D33"/>
    <w:rsid w:val="0082260D"/>
    <w:rsid w:val="00822995"/>
    <w:rsid w:val="008232CA"/>
    <w:rsid w:val="008235F3"/>
    <w:rsid w:val="00823862"/>
    <w:rsid w:val="0082460D"/>
    <w:rsid w:val="00825718"/>
    <w:rsid w:val="0082575E"/>
    <w:rsid w:val="008257A8"/>
    <w:rsid w:val="00825B87"/>
    <w:rsid w:val="00825E4A"/>
    <w:rsid w:val="008268FA"/>
    <w:rsid w:val="00827078"/>
    <w:rsid w:val="008278AE"/>
    <w:rsid w:val="00827B7D"/>
    <w:rsid w:val="00831968"/>
    <w:rsid w:val="0083234A"/>
    <w:rsid w:val="00832629"/>
    <w:rsid w:val="008326FC"/>
    <w:rsid w:val="00833E7C"/>
    <w:rsid w:val="0083413E"/>
    <w:rsid w:val="00834678"/>
    <w:rsid w:val="00835217"/>
    <w:rsid w:val="00837D7A"/>
    <w:rsid w:val="008405B3"/>
    <w:rsid w:val="00841DCF"/>
    <w:rsid w:val="0084447D"/>
    <w:rsid w:val="00845156"/>
    <w:rsid w:val="00845519"/>
    <w:rsid w:val="008467AE"/>
    <w:rsid w:val="0084689B"/>
    <w:rsid w:val="00846CD1"/>
    <w:rsid w:val="0084712E"/>
    <w:rsid w:val="008475D7"/>
    <w:rsid w:val="0084770C"/>
    <w:rsid w:val="008477FD"/>
    <w:rsid w:val="008478F7"/>
    <w:rsid w:val="00847A13"/>
    <w:rsid w:val="00847D51"/>
    <w:rsid w:val="00850A83"/>
    <w:rsid w:val="00850FBA"/>
    <w:rsid w:val="008510ED"/>
    <w:rsid w:val="00852789"/>
    <w:rsid w:val="008527C4"/>
    <w:rsid w:val="008528EC"/>
    <w:rsid w:val="00853E87"/>
    <w:rsid w:val="00854942"/>
    <w:rsid w:val="00854EC8"/>
    <w:rsid w:val="00855156"/>
    <w:rsid w:val="0085577A"/>
    <w:rsid w:val="00855ECD"/>
    <w:rsid w:val="008561DC"/>
    <w:rsid w:val="008564ED"/>
    <w:rsid w:val="00857821"/>
    <w:rsid w:val="00857B0E"/>
    <w:rsid w:val="00857B2F"/>
    <w:rsid w:val="00857B4E"/>
    <w:rsid w:val="00857BA8"/>
    <w:rsid w:val="00860E2A"/>
    <w:rsid w:val="00861CE1"/>
    <w:rsid w:val="008622B4"/>
    <w:rsid w:val="00863768"/>
    <w:rsid w:val="00863D59"/>
    <w:rsid w:val="00863E30"/>
    <w:rsid w:val="00863E48"/>
    <w:rsid w:val="00864842"/>
    <w:rsid w:val="00864AE3"/>
    <w:rsid w:val="00864BF7"/>
    <w:rsid w:val="0086505D"/>
    <w:rsid w:val="00865D71"/>
    <w:rsid w:val="00866233"/>
    <w:rsid w:val="0086633F"/>
    <w:rsid w:val="008664B8"/>
    <w:rsid w:val="00867676"/>
    <w:rsid w:val="00871DC4"/>
    <w:rsid w:val="00874146"/>
    <w:rsid w:val="0087491E"/>
    <w:rsid w:val="00874D31"/>
    <w:rsid w:val="00874F2D"/>
    <w:rsid w:val="00875531"/>
    <w:rsid w:val="00876460"/>
    <w:rsid w:val="00876FB7"/>
    <w:rsid w:val="00877324"/>
    <w:rsid w:val="008775D0"/>
    <w:rsid w:val="00882E5A"/>
    <w:rsid w:val="0088327F"/>
    <w:rsid w:val="00883E0C"/>
    <w:rsid w:val="00884BF3"/>
    <w:rsid w:val="008851EB"/>
    <w:rsid w:val="008854B4"/>
    <w:rsid w:val="0088566C"/>
    <w:rsid w:val="00891251"/>
    <w:rsid w:val="0089191C"/>
    <w:rsid w:val="00892363"/>
    <w:rsid w:val="008935D1"/>
    <w:rsid w:val="00894128"/>
    <w:rsid w:val="00894210"/>
    <w:rsid w:val="00894724"/>
    <w:rsid w:val="00894840"/>
    <w:rsid w:val="00894A4A"/>
    <w:rsid w:val="00894EEB"/>
    <w:rsid w:val="008952B2"/>
    <w:rsid w:val="0089583C"/>
    <w:rsid w:val="00895E69"/>
    <w:rsid w:val="00896C79"/>
    <w:rsid w:val="008A01AC"/>
    <w:rsid w:val="008A0D84"/>
    <w:rsid w:val="008A1DD1"/>
    <w:rsid w:val="008A1E52"/>
    <w:rsid w:val="008A1FCE"/>
    <w:rsid w:val="008A2A91"/>
    <w:rsid w:val="008A2B2F"/>
    <w:rsid w:val="008A3032"/>
    <w:rsid w:val="008A3085"/>
    <w:rsid w:val="008A5230"/>
    <w:rsid w:val="008A5793"/>
    <w:rsid w:val="008A604D"/>
    <w:rsid w:val="008A689E"/>
    <w:rsid w:val="008A69AE"/>
    <w:rsid w:val="008A6ECC"/>
    <w:rsid w:val="008B0845"/>
    <w:rsid w:val="008B3897"/>
    <w:rsid w:val="008B3A47"/>
    <w:rsid w:val="008B452B"/>
    <w:rsid w:val="008B4A39"/>
    <w:rsid w:val="008B5175"/>
    <w:rsid w:val="008B5AA2"/>
    <w:rsid w:val="008B5EC9"/>
    <w:rsid w:val="008B67ED"/>
    <w:rsid w:val="008B7C08"/>
    <w:rsid w:val="008B7D64"/>
    <w:rsid w:val="008C03CF"/>
    <w:rsid w:val="008C15FE"/>
    <w:rsid w:val="008C1F95"/>
    <w:rsid w:val="008C36FA"/>
    <w:rsid w:val="008C4161"/>
    <w:rsid w:val="008C53CA"/>
    <w:rsid w:val="008C5D54"/>
    <w:rsid w:val="008C7471"/>
    <w:rsid w:val="008C7C3A"/>
    <w:rsid w:val="008D03A5"/>
    <w:rsid w:val="008D07F7"/>
    <w:rsid w:val="008D1187"/>
    <w:rsid w:val="008D183B"/>
    <w:rsid w:val="008D205E"/>
    <w:rsid w:val="008D2C29"/>
    <w:rsid w:val="008D37D8"/>
    <w:rsid w:val="008D58D0"/>
    <w:rsid w:val="008D5C0F"/>
    <w:rsid w:val="008D616F"/>
    <w:rsid w:val="008D61AB"/>
    <w:rsid w:val="008D6A37"/>
    <w:rsid w:val="008D6FAD"/>
    <w:rsid w:val="008D73C2"/>
    <w:rsid w:val="008D761D"/>
    <w:rsid w:val="008D77EF"/>
    <w:rsid w:val="008D79F9"/>
    <w:rsid w:val="008E0497"/>
    <w:rsid w:val="008E0AFC"/>
    <w:rsid w:val="008E0C40"/>
    <w:rsid w:val="008E1178"/>
    <w:rsid w:val="008E13CC"/>
    <w:rsid w:val="008E1583"/>
    <w:rsid w:val="008E1FFE"/>
    <w:rsid w:val="008E3A7B"/>
    <w:rsid w:val="008E478F"/>
    <w:rsid w:val="008E4F56"/>
    <w:rsid w:val="008E55C3"/>
    <w:rsid w:val="008E5A51"/>
    <w:rsid w:val="008E6821"/>
    <w:rsid w:val="008E6EA3"/>
    <w:rsid w:val="008E7F84"/>
    <w:rsid w:val="008F00B3"/>
    <w:rsid w:val="008F0BA2"/>
    <w:rsid w:val="008F110C"/>
    <w:rsid w:val="008F14D2"/>
    <w:rsid w:val="008F1D67"/>
    <w:rsid w:val="008F26DA"/>
    <w:rsid w:val="008F3B6D"/>
    <w:rsid w:val="008F422F"/>
    <w:rsid w:val="008F4A96"/>
    <w:rsid w:val="008F5379"/>
    <w:rsid w:val="008F5846"/>
    <w:rsid w:val="008F626E"/>
    <w:rsid w:val="008F6272"/>
    <w:rsid w:val="008F7488"/>
    <w:rsid w:val="008F7A67"/>
    <w:rsid w:val="00901261"/>
    <w:rsid w:val="00902076"/>
    <w:rsid w:val="00902121"/>
    <w:rsid w:val="00902621"/>
    <w:rsid w:val="00903064"/>
    <w:rsid w:val="00903FF9"/>
    <w:rsid w:val="00904EBC"/>
    <w:rsid w:val="0090587A"/>
    <w:rsid w:val="00906EA1"/>
    <w:rsid w:val="00907E22"/>
    <w:rsid w:val="00910396"/>
    <w:rsid w:val="009104B0"/>
    <w:rsid w:val="00910888"/>
    <w:rsid w:val="00911B09"/>
    <w:rsid w:val="00912767"/>
    <w:rsid w:val="0091282E"/>
    <w:rsid w:val="00912DBD"/>
    <w:rsid w:val="00912F8D"/>
    <w:rsid w:val="00913474"/>
    <w:rsid w:val="009145F6"/>
    <w:rsid w:val="009147BA"/>
    <w:rsid w:val="00916782"/>
    <w:rsid w:val="00916A72"/>
    <w:rsid w:val="00916C84"/>
    <w:rsid w:val="00917714"/>
    <w:rsid w:val="009177AF"/>
    <w:rsid w:val="009205EB"/>
    <w:rsid w:val="009215F1"/>
    <w:rsid w:val="0092250A"/>
    <w:rsid w:val="00922DC0"/>
    <w:rsid w:val="009241D5"/>
    <w:rsid w:val="0092498B"/>
    <w:rsid w:val="009256D0"/>
    <w:rsid w:val="00925E0E"/>
    <w:rsid w:val="00926706"/>
    <w:rsid w:val="009274C4"/>
    <w:rsid w:val="00927505"/>
    <w:rsid w:val="009279D4"/>
    <w:rsid w:val="00927FFE"/>
    <w:rsid w:val="00930A97"/>
    <w:rsid w:val="00930CAD"/>
    <w:rsid w:val="00931975"/>
    <w:rsid w:val="0093237D"/>
    <w:rsid w:val="00933DC5"/>
    <w:rsid w:val="00935054"/>
    <w:rsid w:val="009350CD"/>
    <w:rsid w:val="0093539E"/>
    <w:rsid w:val="00936641"/>
    <w:rsid w:val="00936B01"/>
    <w:rsid w:val="00937E14"/>
    <w:rsid w:val="00940E06"/>
    <w:rsid w:val="00941FA7"/>
    <w:rsid w:val="00942A87"/>
    <w:rsid w:val="0094638F"/>
    <w:rsid w:val="00947201"/>
    <w:rsid w:val="0094725C"/>
    <w:rsid w:val="00947DB1"/>
    <w:rsid w:val="0095214F"/>
    <w:rsid w:val="0095225F"/>
    <w:rsid w:val="00952295"/>
    <w:rsid w:val="00952333"/>
    <w:rsid w:val="00952A88"/>
    <w:rsid w:val="00952FBF"/>
    <w:rsid w:val="00953285"/>
    <w:rsid w:val="00954C81"/>
    <w:rsid w:val="0095521D"/>
    <w:rsid w:val="00955AAB"/>
    <w:rsid w:val="00956F8D"/>
    <w:rsid w:val="00957BDC"/>
    <w:rsid w:val="00957DD9"/>
    <w:rsid w:val="0096068B"/>
    <w:rsid w:val="00960E12"/>
    <w:rsid w:val="00960E57"/>
    <w:rsid w:val="0096131A"/>
    <w:rsid w:val="009613A1"/>
    <w:rsid w:val="00964CF4"/>
    <w:rsid w:val="00964D7C"/>
    <w:rsid w:val="00965980"/>
    <w:rsid w:val="00965C17"/>
    <w:rsid w:val="00966A1D"/>
    <w:rsid w:val="00966C77"/>
    <w:rsid w:val="00967FF8"/>
    <w:rsid w:val="009715C3"/>
    <w:rsid w:val="009715E9"/>
    <w:rsid w:val="00971651"/>
    <w:rsid w:val="009723D6"/>
    <w:rsid w:val="0097361F"/>
    <w:rsid w:val="00973C33"/>
    <w:rsid w:val="00973FF2"/>
    <w:rsid w:val="00974C20"/>
    <w:rsid w:val="009761E6"/>
    <w:rsid w:val="0097674B"/>
    <w:rsid w:val="00980100"/>
    <w:rsid w:val="0098320C"/>
    <w:rsid w:val="00983C0A"/>
    <w:rsid w:val="00984118"/>
    <w:rsid w:val="00984AF6"/>
    <w:rsid w:val="0098629E"/>
    <w:rsid w:val="009868FA"/>
    <w:rsid w:val="0098708A"/>
    <w:rsid w:val="009913B2"/>
    <w:rsid w:val="00991B40"/>
    <w:rsid w:val="00991E43"/>
    <w:rsid w:val="0099336F"/>
    <w:rsid w:val="00993D13"/>
    <w:rsid w:val="009946D2"/>
    <w:rsid w:val="00994A8A"/>
    <w:rsid w:val="00995337"/>
    <w:rsid w:val="00995414"/>
    <w:rsid w:val="00996D34"/>
    <w:rsid w:val="009A067D"/>
    <w:rsid w:val="009A0F7A"/>
    <w:rsid w:val="009A16D9"/>
    <w:rsid w:val="009A20D1"/>
    <w:rsid w:val="009A2D12"/>
    <w:rsid w:val="009A3498"/>
    <w:rsid w:val="009A3732"/>
    <w:rsid w:val="009A3B0E"/>
    <w:rsid w:val="009A3DC0"/>
    <w:rsid w:val="009A41BF"/>
    <w:rsid w:val="009A5223"/>
    <w:rsid w:val="009A5346"/>
    <w:rsid w:val="009A54CC"/>
    <w:rsid w:val="009A6D22"/>
    <w:rsid w:val="009B1150"/>
    <w:rsid w:val="009B179F"/>
    <w:rsid w:val="009B3279"/>
    <w:rsid w:val="009B389F"/>
    <w:rsid w:val="009B3AD6"/>
    <w:rsid w:val="009B4854"/>
    <w:rsid w:val="009B4D21"/>
    <w:rsid w:val="009B57E6"/>
    <w:rsid w:val="009C0480"/>
    <w:rsid w:val="009C07CD"/>
    <w:rsid w:val="009C1BB5"/>
    <w:rsid w:val="009C23C5"/>
    <w:rsid w:val="009C317A"/>
    <w:rsid w:val="009C5C14"/>
    <w:rsid w:val="009C64AF"/>
    <w:rsid w:val="009C699A"/>
    <w:rsid w:val="009C73C6"/>
    <w:rsid w:val="009D0648"/>
    <w:rsid w:val="009D1874"/>
    <w:rsid w:val="009D243E"/>
    <w:rsid w:val="009D27A1"/>
    <w:rsid w:val="009D4A96"/>
    <w:rsid w:val="009D5864"/>
    <w:rsid w:val="009E19D2"/>
    <w:rsid w:val="009E1AF4"/>
    <w:rsid w:val="009E2DC0"/>
    <w:rsid w:val="009E39F0"/>
    <w:rsid w:val="009E4320"/>
    <w:rsid w:val="009E4E9D"/>
    <w:rsid w:val="009E73FA"/>
    <w:rsid w:val="009F05C9"/>
    <w:rsid w:val="009F0B0E"/>
    <w:rsid w:val="009F2BE1"/>
    <w:rsid w:val="009F42A6"/>
    <w:rsid w:val="009F4C4F"/>
    <w:rsid w:val="009F4D2C"/>
    <w:rsid w:val="009F4D85"/>
    <w:rsid w:val="009F5C1A"/>
    <w:rsid w:val="009F605A"/>
    <w:rsid w:val="009F63FF"/>
    <w:rsid w:val="009F6B9F"/>
    <w:rsid w:val="009F7E3C"/>
    <w:rsid w:val="00A0175A"/>
    <w:rsid w:val="00A01A4F"/>
    <w:rsid w:val="00A01AB9"/>
    <w:rsid w:val="00A01EE9"/>
    <w:rsid w:val="00A024FB"/>
    <w:rsid w:val="00A02B2F"/>
    <w:rsid w:val="00A0369F"/>
    <w:rsid w:val="00A03F23"/>
    <w:rsid w:val="00A0465B"/>
    <w:rsid w:val="00A053C4"/>
    <w:rsid w:val="00A06666"/>
    <w:rsid w:val="00A0686C"/>
    <w:rsid w:val="00A07990"/>
    <w:rsid w:val="00A07E10"/>
    <w:rsid w:val="00A11FB2"/>
    <w:rsid w:val="00A1205A"/>
    <w:rsid w:val="00A133B7"/>
    <w:rsid w:val="00A1442F"/>
    <w:rsid w:val="00A14758"/>
    <w:rsid w:val="00A15EFA"/>
    <w:rsid w:val="00A16801"/>
    <w:rsid w:val="00A17978"/>
    <w:rsid w:val="00A20677"/>
    <w:rsid w:val="00A20D04"/>
    <w:rsid w:val="00A21B1E"/>
    <w:rsid w:val="00A23C24"/>
    <w:rsid w:val="00A2420F"/>
    <w:rsid w:val="00A25C0D"/>
    <w:rsid w:val="00A25FBB"/>
    <w:rsid w:val="00A26507"/>
    <w:rsid w:val="00A26D04"/>
    <w:rsid w:val="00A30742"/>
    <w:rsid w:val="00A31006"/>
    <w:rsid w:val="00A314ED"/>
    <w:rsid w:val="00A32F28"/>
    <w:rsid w:val="00A33AD8"/>
    <w:rsid w:val="00A34440"/>
    <w:rsid w:val="00A34C22"/>
    <w:rsid w:val="00A34C7B"/>
    <w:rsid w:val="00A350E4"/>
    <w:rsid w:val="00A355BB"/>
    <w:rsid w:val="00A356F8"/>
    <w:rsid w:val="00A36673"/>
    <w:rsid w:val="00A406FB"/>
    <w:rsid w:val="00A40B00"/>
    <w:rsid w:val="00A40F8D"/>
    <w:rsid w:val="00A41001"/>
    <w:rsid w:val="00A4191B"/>
    <w:rsid w:val="00A42170"/>
    <w:rsid w:val="00A4385E"/>
    <w:rsid w:val="00A44B81"/>
    <w:rsid w:val="00A4508B"/>
    <w:rsid w:val="00A456BD"/>
    <w:rsid w:val="00A46AE2"/>
    <w:rsid w:val="00A46BF2"/>
    <w:rsid w:val="00A47AEF"/>
    <w:rsid w:val="00A47F3E"/>
    <w:rsid w:val="00A5051D"/>
    <w:rsid w:val="00A52DFB"/>
    <w:rsid w:val="00A53136"/>
    <w:rsid w:val="00A53161"/>
    <w:rsid w:val="00A54F7B"/>
    <w:rsid w:val="00A5536B"/>
    <w:rsid w:val="00A55B47"/>
    <w:rsid w:val="00A5645C"/>
    <w:rsid w:val="00A57374"/>
    <w:rsid w:val="00A60639"/>
    <w:rsid w:val="00A60E26"/>
    <w:rsid w:val="00A617EA"/>
    <w:rsid w:val="00A618E4"/>
    <w:rsid w:val="00A63C75"/>
    <w:rsid w:val="00A6451F"/>
    <w:rsid w:val="00A653BC"/>
    <w:rsid w:val="00A70384"/>
    <w:rsid w:val="00A70BFD"/>
    <w:rsid w:val="00A7198A"/>
    <w:rsid w:val="00A71E50"/>
    <w:rsid w:val="00A727EB"/>
    <w:rsid w:val="00A7283A"/>
    <w:rsid w:val="00A72F43"/>
    <w:rsid w:val="00A7429A"/>
    <w:rsid w:val="00A74842"/>
    <w:rsid w:val="00A75360"/>
    <w:rsid w:val="00A773D2"/>
    <w:rsid w:val="00A77E90"/>
    <w:rsid w:val="00A804C4"/>
    <w:rsid w:val="00A80970"/>
    <w:rsid w:val="00A80AC5"/>
    <w:rsid w:val="00A80F1E"/>
    <w:rsid w:val="00A81672"/>
    <w:rsid w:val="00A81C88"/>
    <w:rsid w:val="00A82B55"/>
    <w:rsid w:val="00A83F76"/>
    <w:rsid w:val="00A8433C"/>
    <w:rsid w:val="00A865B5"/>
    <w:rsid w:val="00A8691A"/>
    <w:rsid w:val="00A86A71"/>
    <w:rsid w:val="00A86CD0"/>
    <w:rsid w:val="00A87B17"/>
    <w:rsid w:val="00A910B4"/>
    <w:rsid w:val="00A91A9C"/>
    <w:rsid w:val="00A92DF1"/>
    <w:rsid w:val="00A93146"/>
    <w:rsid w:val="00A936E8"/>
    <w:rsid w:val="00A93756"/>
    <w:rsid w:val="00A93D22"/>
    <w:rsid w:val="00A9589E"/>
    <w:rsid w:val="00A95E84"/>
    <w:rsid w:val="00A96422"/>
    <w:rsid w:val="00A965BE"/>
    <w:rsid w:val="00A96A0F"/>
    <w:rsid w:val="00A9713B"/>
    <w:rsid w:val="00A97524"/>
    <w:rsid w:val="00AA09DA"/>
    <w:rsid w:val="00AA0EFB"/>
    <w:rsid w:val="00AA1C56"/>
    <w:rsid w:val="00AA2499"/>
    <w:rsid w:val="00AA26B1"/>
    <w:rsid w:val="00AA27E4"/>
    <w:rsid w:val="00AA2951"/>
    <w:rsid w:val="00AA3088"/>
    <w:rsid w:val="00AA4976"/>
    <w:rsid w:val="00AA4F29"/>
    <w:rsid w:val="00AA5039"/>
    <w:rsid w:val="00AA71B2"/>
    <w:rsid w:val="00AA7841"/>
    <w:rsid w:val="00AA792A"/>
    <w:rsid w:val="00AB2D78"/>
    <w:rsid w:val="00AB4E5A"/>
    <w:rsid w:val="00AB6CC6"/>
    <w:rsid w:val="00AC0DBD"/>
    <w:rsid w:val="00AC0DE4"/>
    <w:rsid w:val="00AC221D"/>
    <w:rsid w:val="00AC228B"/>
    <w:rsid w:val="00AC3DE3"/>
    <w:rsid w:val="00AC3FAD"/>
    <w:rsid w:val="00AC4655"/>
    <w:rsid w:val="00AC478F"/>
    <w:rsid w:val="00AC5D9A"/>
    <w:rsid w:val="00AC63F1"/>
    <w:rsid w:val="00AC6B26"/>
    <w:rsid w:val="00AC7835"/>
    <w:rsid w:val="00AD0332"/>
    <w:rsid w:val="00AD1FB8"/>
    <w:rsid w:val="00AD230D"/>
    <w:rsid w:val="00AD238A"/>
    <w:rsid w:val="00AD23EE"/>
    <w:rsid w:val="00AD2801"/>
    <w:rsid w:val="00AD2A8A"/>
    <w:rsid w:val="00AD2DF5"/>
    <w:rsid w:val="00AD3176"/>
    <w:rsid w:val="00AD3BCB"/>
    <w:rsid w:val="00AD47CF"/>
    <w:rsid w:val="00AD5AE8"/>
    <w:rsid w:val="00AD66A6"/>
    <w:rsid w:val="00AD674B"/>
    <w:rsid w:val="00AD731C"/>
    <w:rsid w:val="00AD7BA2"/>
    <w:rsid w:val="00AE2A7E"/>
    <w:rsid w:val="00AE2F71"/>
    <w:rsid w:val="00AE326D"/>
    <w:rsid w:val="00AE4625"/>
    <w:rsid w:val="00AE4B4D"/>
    <w:rsid w:val="00AE711F"/>
    <w:rsid w:val="00AF0089"/>
    <w:rsid w:val="00AF01B0"/>
    <w:rsid w:val="00AF03E1"/>
    <w:rsid w:val="00AF173B"/>
    <w:rsid w:val="00AF28EC"/>
    <w:rsid w:val="00AF2C04"/>
    <w:rsid w:val="00AF2FC5"/>
    <w:rsid w:val="00AF4FAA"/>
    <w:rsid w:val="00AF5F8A"/>
    <w:rsid w:val="00AF704C"/>
    <w:rsid w:val="00B007E5"/>
    <w:rsid w:val="00B00F79"/>
    <w:rsid w:val="00B015FF"/>
    <w:rsid w:val="00B019EF"/>
    <w:rsid w:val="00B020E0"/>
    <w:rsid w:val="00B026B5"/>
    <w:rsid w:val="00B02D51"/>
    <w:rsid w:val="00B054F4"/>
    <w:rsid w:val="00B06729"/>
    <w:rsid w:val="00B0753E"/>
    <w:rsid w:val="00B107E2"/>
    <w:rsid w:val="00B10DC2"/>
    <w:rsid w:val="00B138E1"/>
    <w:rsid w:val="00B13A1B"/>
    <w:rsid w:val="00B14611"/>
    <w:rsid w:val="00B153D5"/>
    <w:rsid w:val="00B15E48"/>
    <w:rsid w:val="00B178BE"/>
    <w:rsid w:val="00B179A2"/>
    <w:rsid w:val="00B20218"/>
    <w:rsid w:val="00B20390"/>
    <w:rsid w:val="00B2046C"/>
    <w:rsid w:val="00B2121D"/>
    <w:rsid w:val="00B21885"/>
    <w:rsid w:val="00B21AA8"/>
    <w:rsid w:val="00B21D27"/>
    <w:rsid w:val="00B22AA1"/>
    <w:rsid w:val="00B24952"/>
    <w:rsid w:val="00B2687C"/>
    <w:rsid w:val="00B27337"/>
    <w:rsid w:val="00B2791D"/>
    <w:rsid w:val="00B30594"/>
    <w:rsid w:val="00B32ADE"/>
    <w:rsid w:val="00B339E7"/>
    <w:rsid w:val="00B33AF1"/>
    <w:rsid w:val="00B34A7C"/>
    <w:rsid w:val="00B34F1A"/>
    <w:rsid w:val="00B36089"/>
    <w:rsid w:val="00B373F6"/>
    <w:rsid w:val="00B41FB1"/>
    <w:rsid w:val="00B42401"/>
    <w:rsid w:val="00B42E95"/>
    <w:rsid w:val="00B44014"/>
    <w:rsid w:val="00B4425A"/>
    <w:rsid w:val="00B458CC"/>
    <w:rsid w:val="00B471B9"/>
    <w:rsid w:val="00B478B5"/>
    <w:rsid w:val="00B47AD5"/>
    <w:rsid w:val="00B47FA5"/>
    <w:rsid w:val="00B5099D"/>
    <w:rsid w:val="00B51808"/>
    <w:rsid w:val="00B51F71"/>
    <w:rsid w:val="00B52AB5"/>
    <w:rsid w:val="00B52C92"/>
    <w:rsid w:val="00B5339A"/>
    <w:rsid w:val="00B5368F"/>
    <w:rsid w:val="00B53A12"/>
    <w:rsid w:val="00B54C2C"/>
    <w:rsid w:val="00B57487"/>
    <w:rsid w:val="00B60EB1"/>
    <w:rsid w:val="00B61A0D"/>
    <w:rsid w:val="00B61A88"/>
    <w:rsid w:val="00B620D7"/>
    <w:rsid w:val="00B628B4"/>
    <w:rsid w:val="00B62F8F"/>
    <w:rsid w:val="00B63B60"/>
    <w:rsid w:val="00B63CC3"/>
    <w:rsid w:val="00B64444"/>
    <w:rsid w:val="00B647D6"/>
    <w:rsid w:val="00B64E31"/>
    <w:rsid w:val="00B65929"/>
    <w:rsid w:val="00B6661C"/>
    <w:rsid w:val="00B666B6"/>
    <w:rsid w:val="00B666D9"/>
    <w:rsid w:val="00B6715E"/>
    <w:rsid w:val="00B67F4F"/>
    <w:rsid w:val="00B70D8D"/>
    <w:rsid w:val="00B71494"/>
    <w:rsid w:val="00B7158B"/>
    <w:rsid w:val="00B71EB3"/>
    <w:rsid w:val="00B71FEB"/>
    <w:rsid w:val="00B7461C"/>
    <w:rsid w:val="00B74F93"/>
    <w:rsid w:val="00B75B15"/>
    <w:rsid w:val="00B75E63"/>
    <w:rsid w:val="00B76C47"/>
    <w:rsid w:val="00B773C1"/>
    <w:rsid w:val="00B776CC"/>
    <w:rsid w:val="00B7778D"/>
    <w:rsid w:val="00B80117"/>
    <w:rsid w:val="00B84337"/>
    <w:rsid w:val="00B84450"/>
    <w:rsid w:val="00B849CA"/>
    <w:rsid w:val="00B85BD5"/>
    <w:rsid w:val="00B867C8"/>
    <w:rsid w:val="00B86819"/>
    <w:rsid w:val="00B87E71"/>
    <w:rsid w:val="00B907B2"/>
    <w:rsid w:val="00B9182D"/>
    <w:rsid w:val="00B919C8"/>
    <w:rsid w:val="00B92EBD"/>
    <w:rsid w:val="00B933FE"/>
    <w:rsid w:val="00B93556"/>
    <w:rsid w:val="00B93A6B"/>
    <w:rsid w:val="00B94A2D"/>
    <w:rsid w:val="00B9633F"/>
    <w:rsid w:val="00B96C77"/>
    <w:rsid w:val="00B9728A"/>
    <w:rsid w:val="00BA0FA1"/>
    <w:rsid w:val="00BA14EA"/>
    <w:rsid w:val="00BA3687"/>
    <w:rsid w:val="00BA3C60"/>
    <w:rsid w:val="00BA3E45"/>
    <w:rsid w:val="00BA444D"/>
    <w:rsid w:val="00BA5717"/>
    <w:rsid w:val="00BA5D7A"/>
    <w:rsid w:val="00BA5E6D"/>
    <w:rsid w:val="00BA71A8"/>
    <w:rsid w:val="00BA7CA2"/>
    <w:rsid w:val="00BB0738"/>
    <w:rsid w:val="00BB09CA"/>
    <w:rsid w:val="00BB0CBD"/>
    <w:rsid w:val="00BB1168"/>
    <w:rsid w:val="00BB2748"/>
    <w:rsid w:val="00BB2E1C"/>
    <w:rsid w:val="00BB3A1F"/>
    <w:rsid w:val="00BB3B8B"/>
    <w:rsid w:val="00BB58CF"/>
    <w:rsid w:val="00BB686F"/>
    <w:rsid w:val="00BB7B64"/>
    <w:rsid w:val="00BB7CB1"/>
    <w:rsid w:val="00BC06F6"/>
    <w:rsid w:val="00BC0A5E"/>
    <w:rsid w:val="00BC1A89"/>
    <w:rsid w:val="00BC1F5A"/>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455B"/>
    <w:rsid w:val="00BD50D2"/>
    <w:rsid w:val="00BD6A0A"/>
    <w:rsid w:val="00BD6EE6"/>
    <w:rsid w:val="00BD74F2"/>
    <w:rsid w:val="00BD767A"/>
    <w:rsid w:val="00BE079D"/>
    <w:rsid w:val="00BE1872"/>
    <w:rsid w:val="00BE1B81"/>
    <w:rsid w:val="00BE1E8B"/>
    <w:rsid w:val="00BE2484"/>
    <w:rsid w:val="00BE2ACE"/>
    <w:rsid w:val="00BE2E4C"/>
    <w:rsid w:val="00BE384C"/>
    <w:rsid w:val="00BE3B56"/>
    <w:rsid w:val="00BE3E3A"/>
    <w:rsid w:val="00BE5850"/>
    <w:rsid w:val="00BE5BE2"/>
    <w:rsid w:val="00BF189E"/>
    <w:rsid w:val="00BF23B0"/>
    <w:rsid w:val="00BF30B8"/>
    <w:rsid w:val="00BF436F"/>
    <w:rsid w:val="00BF527C"/>
    <w:rsid w:val="00BF6768"/>
    <w:rsid w:val="00BF6919"/>
    <w:rsid w:val="00BF73F8"/>
    <w:rsid w:val="00BF7B94"/>
    <w:rsid w:val="00C00958"/>
    <w:rsid w:val="00C02451"/>
    <w:rsid w:val="00C028A3"/>
    <w:rsid w:val="00C02D5C"/>
    <w:rsid w:val="00C03A83"/>
    <w:rsid w:val="00C04FD9"/>
    <w:rsid w:val="00C05258"/>
    <w:rsid w:val="00C052B9"/>
    <w:rsid w:val="00C05F49"/>
    <w:rsid w:val="00C0649F"/>
    <w:rsid w:val="00C07829"/>
    <w:rsid w:val="00C1051B"/>
    <w:rsid w:val="00C123F4"/>
    <w:rsid w:val="00C12C32"/>
    <w:rsid w:val="00C13EFC"/>
    <w:rsid w:val="00C14E1F"/>
    <w:rsid w:val="00C15383"/>
    <w:rsid w:val="00C16217"/>
    <w:rsid w:val="00C16871"/>
    <w:rsid w:val="00C17A07"/>
    <w:rsid w:val="00C17D61"/>
    <w:rsid w:val="00C17FFA"/>
    <w:rsid w:val="00C20BBB"/>
    <w:rsid w:val="00C234BA"/>
    <w:rsid w:val="00C24041"/>
    <w:rsid w:val="00C246FA"/>
    <w:rsid w:val="00C249D0"/>
    <w:rsid w:val="00C24DB4"/>
    <w:rsid w:val="00C2615E"/>
    <w:rsid w:val="00C27F88"/>
    <w:rsid w:val="00C30817"/>
    <w:rsid w:val="00C33664"/>
    <w:rsid w:val="00C34110"/>
    <w:rsid w:val="00C34115"/>
    <w:rsid w:val="00C345FF"/>
    <w:rsid w:val="00C34974"/>
    <w:rsid w:val="00C354AA"/>
    <w:rsid w:val="00C36397"/>
    <w:rsid w:val="00C36756"/>
    <w:rsid w:val="00C40DFA"/>
    <w:rsid w:val="00C4276B"/>
    <w:rsid w:val="00C437E4"/>
    <w:rsid w:val="00C44B59"/>
    <w:rsid w:val="00C461B0"/>
    <w:rsid w:val="00C461E7"/>
    <w:rsid w:val="00C46487"/>
    <w:rsid w:val="00C50970"/>
    <w:rsid w:val="00C511E7"/>
    <w:rsid w:val="00C514D7"/>
    <w:rsid w:val="00C519CF"/>
    <w:rsid w:val="00C52049"/>
    <w:rsid w:val="00C526CD"/>
    <w:rsid w:val="00C54878"/>
    <w:rsid w:val="00C563A9"/>
    <w:rsid w:val="00C5781C"/>
    <w:rsid w:val="00C57C87"/>
    <w:rsid w:val="00C605AF"/>
    <w:rsid w:val="00C613A5"/>
    <w:rsid w:val="00C61610"/>
    <w:rsid w:val="00C62D28"/>
    <w:rsid w:val="00C64858"/>
    <w:rsid w:val="00C64F15"/>
    <w:rsid w:val="00C65D0A"/>
    <w:rsid w:val="00C65D88"/>
    <w:rsid w:val="00C667B0"/>
    <w:rsid w:val="00C673F7"/>
    <w:rsid w:val="00C67C66"/>
    <w:rsid w:val="00C7178E"/>
    <w:rsid w:val="00C71A2B"/>
    <w:rsid w:val="00C71CBE"/>
    <w:rsid w:val="00C72230"/>
    <w:rsid w:val="00C728E4"/>
    <w:rsid w:val="00C73A33"/>
    <w:rsid w:val="00C73E14"/>
    <w:rsid w:val="00C74168"/>
    <w:rsid w:val="00C75411"/>
    <w:rsid w:val="00C75D5C"/>
    <w:rsid w:val="00C7703A"/>
    <w:rsid w:val="00C8070C"/>
    <w:rsid w:val="00C807B2"/>
    <w:rsid w:val="00C80D7B"/>
    <w:rsid w:val="00C81DEB"/>
    <w:rsid w:val="00C81E8C"/>
    <w:rsid w:val="00C8228E"/>
    <w:rsid w:val="00C84704"/>
    <w:rsid w:val="00C91434"/>
    <w:rsid w:val="00C9162D"/>
    <w:rsid w:val="00C918A8"/>
    <w:rsid w:val="00C91BAB"/>
    <w:rsid w:val="00C91F27"/>
    <w:rsid w:val="00C934BC"/>
    <w:rsid w:val="00C94B28"/>
    <w:rsid w:val="00C95BC2"/>
    <w:rsid w:val="00C95C02"/>
    <w:rsid w:val="00C95E14"/>
    <w:rsid w:val="00C96DCB"/>
    <w:rsid w:val="00CA18A0"/>
    <w:rsid w:val="00CA2613"/>
    <w:rsid w:val="00CA2D9B"/>
    <w:rsid w:val="00CA34AB"/>
    <w:rsid w:val="00CA5B32"/>
    <w:rsid w:val="00CA68C2"/>
    <w:rsid w:val="00CA7618"/>
    <w:rsid w:val="00CB0192"/>
    <w:rsid w:val="00CB084E"/>
    <w:rsid w:val="00CB2463"/>
    <w:rsid w:val="00CB31B9"/>
    <w:rsid w:val="00CB3803"/>
    <w:rsid w:val="00CB38C4"/>
    <w:rsid w:val="00CB3AE0"/>
    <w:rsid w:val="00CB5ABB"/>
    <w:rsid w:val="00CB6236"/>
    <w:rsid w:val="00CB776F"/>
    <w:rsid w:val="00CB7CCE"/>
    <w:rsid w:val="00CC03EC"/>
    <w:rsid w:val="00CC073A"/>
    <w:rsid w:val="00CC084D"/>
    <w:rsid w:val="00CC09A9"/>
    <w:rsid w:val="00CC0A74"/>
    <w:rsid w:val="00CC0CC0"/>
    <w:rsid w:val="00CC149E"/>
    <w:rsid w:val="00CC18FD"/>
    <w:rsid w:val="00CC1B31"/>
    <w:rsid w:val="00CC20DB"/>
    <w:rsid w:val="00CC26E2"/>
    <w:rsid w:val="00CC2820"/>
    <w:rsid w:val="00CC2C5E"/>
    <w:rsid w:val="00CC3A1D"/>
    <w:rsid w:val="00CC4A8B"/>
    <w:rsid w:val="00CC5719"/>
    <w:rsid w:val="00CC5E3A"/>
    <w:rsid w:val="00CC741C"/>
    <w:rsid w:val="00CC7849"/>
    <w:rsid w:val="00CD0FCB"/>
    <w:rsid w:val="00CD1660"/>
    <w:rsid w:val="00CD2243"/>
    <w:rsid w:val="00CD242C"/>
    <w:rsid w:val="00CD29FD"/>
    <w:rsid w:val="00CD3062"/>
    <w:rsid w:val="00CD4C28"/>
    <w:rsid w:val="00CD6593"/>
    <w:rsid w:val="00CD6E05"/>
    <w:rsid w:val="00CE0097"/>
    <w:rsid w:val="00CE0DA7"/>
    <w:rsid w:val="00CE15BF"/>
    <w:rsid w:val="00CE21F9"/>
    <w:rsid w:val="00CE2249"/>
    <w:rsid w:val="00CE348C"/>
    <w:rsid w:val="00CE3BD3"/>
    <w:rsid w:val="00CE5046"/>
    <w:rsid w:val="00CE5ECB"/>
    <w:rsid w:val="00CE7AE9"/>
    <w:rsid w:val="00CF0C76"/>
    <w:rsid w:val="00CF0E25"/>
    <w:rsid w:val="00CF2AB4"/>
    <w:rsid w:val="00CF4886"/>
    <w:rsid w:val="00CF55DD"/>
    <w:rsid w:val="00CF5B5C"/>
    <w:rsid w:val="00CF60D7"/>
    <w:rsid w:val="00CF7B8F"/>
    <w:rsid w:val="00CF7F68"/>
    <w:rsid w:val="00D00067"/>
    <w:rsid w:val="00D00248"/>
    <w:rsid w:val="00D00439"/>
    <w:rsid w:val="00D0236D"/>
    <w:rsid w:val="00D0331D"/>
    <w:rsid w:val="00D04CE6"/>
    <w:rsid w:val="00D06307"/>
    <w:rsid w:val="00D06DDE"/>
    <w:rsid w:val="00D072F4"/>
    <w:rsid w:val="00D07693"/>
    <w:rsid w:val="00D07A35"/>
    <w:rsid w:val="00D07B2F"/>
    <w:rsid w:val="00D07C02"/>
    <w:rsid w:val="00D10EE7"/>
    <w:rsid w:val="00D1252C"/>
    <w:rsid w:val="00D12B1E"/>
    <w:rsid w:val="00D12FAA"/>
    <w:rsid w:val="00D1339E"/>
    <w:rsid w:val="00D1361D"/>
    <w:rsid w:val="00D13620"/>
    <w:rsid w:val="00D136A2"/>
    <w:rsid w:val="00D13998"/>
    <w:rsid w:val="00D13FB0"/>
    <w:rsid w:val="00D14830"/>
    <w:rsid w:val="00D1587C"/>
    <w:rsid w:val="00D200ED"/>
    <w:rsid w:val="00D20F9A"/>
    <w:rsid w:val="00D214E0"/>
    <w:rsid w:val="00D21AE4"/>
    <w:rsid w:val="00D21C13"/>
    <w:rsid w:val="00D2291D"/>
    <w:rsid w:val="00D22A11"/>
    <w:rsid w:val="00D22D84"/>
    <w:rsid w:val="00D23544"/>
    <w:rsid w:val="00D23580"/>
    <w:rsid w:val="00D235E9"/>
    <w:rsid w:val="00D239E1"/>
    <w:rsid w:val="00D248D6"/>
    <w:rsid w:val="00D25050"/>
    <w:rsid w:val="00D2534E"/>
    <w:rsid w:val="00D26ABB"/>
    <w:rsid w:val="00D27BB5"/>
    <w:rsid w:val="00D33338"/>
    <w:rsid w:val="00D338CB"/>
    <w:rsid w:val="00D34437"/>
    <w:rsid w:val="00D34D96"/>
    <w:rsid w:val="00D354C4"/>
    <w:rsid w:val="00D36577"/>
    <w:rsid w:val="00D375E8"/>
    <w:rsid w:val="00D4053A"/>
    <w:rsid w:val="00D405EE"/>
    <w:rsid w:val="00D407A4"/>
    <w:rsid w:val="00D40F7D"/>
    <w:rsid w:val="00D40FC6"/>
    <w:rsid w:val="00D4248F"/>
    <w:rsid w:val="00D42EC3"/>
    <w:rsid w:val="00D4305F"/>
    <w:rsid w:val="00D44219"/>
    <w:rsid w:val="00D461AE"/>
    <w:rsid w:val="00D4701E"/>
    <w:rsid w:val="00D50E37"/>
    <w:rsid w:val="00D52790"/>
    <w:rsid w:val="00D52D29"/>
    <w:rsid w:val="00D5359A"/>
    <w:rsid w:val="00D5454A"/>
    <w:rsid w:val="00D55A92"/>
    <w:rsid w:val="00D564AE"/>
    <w:rsid w:val="00D56BBB"/>
    <w:rsid w:val="00D56F6F"/>
    <w:rsid w:val="00D57AB7"/>
    <w:rsid w:val="00D60E0F"/>
    <w:rsid w:val="00D60F36"/>
    <w:rsid w:val="00D62113"/>
    <w:rsid w:val="00D62A05"/>
    <w:rsid w:val="00D63945"/>
    <w:rsid w:val="00D6454C"/>
    <w:rsid w:val="00D653BD"/>
    <w:rsid w:val="00D65520"/>
    <w:rsid w:val="00D669B4"/>
    <w:rsid w:val="00D67463"/>
    <w:rsid w:val="00D70ED0"/>
    <w:rsid w:val="00D72C0D"/>
    <w:rsid w:val="00D73E8B"/>
    <w:rsid w:val="00D74923"/>
    <w:rsid w:val="00D74C38"/>
    <w:rsid w:val="00D74C5A"/>
    <w:rsid w:val="00D76B18"/>
    <w:rsid w:val="00D76BD3"/>
    <w:rsid w:val="00D76DF0"/>
    <w:rsid w:val="00D77467"/>
    <w:rsid w:val="00D7747E"/>
    <w:rsid w:val="00D774E8"/>
    <w:rsid w:val="00D80419"/>
    <w:rsid w:val="00D81562"/>
    <w:rsid w:val="00D81DE9"/>
    <w:rsid w:val="00D82A02"/>
    <w:rsid w:val="00D83040"/>
    <w:rsid w:val="00D8307B"/>
    <w:rsid w:val="00D8312C"/>
    <w:rsid w:val="00D84F5B"/>
    <w:rsid w:val="00D85092"/>
    <w:rsid w:val="00D851E3"/>
    <w:rsid w:val="00D86456"/>
    <w:rsid w:val="00D86720"/>
    <w:rsid w:val="00D87BB3"/>
    <w:rsid w:val="00D87EF4"/>
    <w:rsid w:val="00D91BC4"/>
    <w:rsid w:val="00D92BC5"/>
    <w:rsid w:val="00D92C9E"/>
    <w:rsid w:val="00D95949"/>
    <w:rsid w:val="00D96366"/>
    <w:rsid w:val="00D9691B"/>
    <w:rsid w:val="00D971E4"/>
    <w:rsid w:val="00DA11AE"/>
    <w:rsid w:val="00DA1C77"/>
    <w:rsid w:val="00DA1D17"/>
    <w:rsid w:val="00DA23A5"/>
    <w:rsid w:val="00DA28C8"/>
    <w:rsid w:val="00DA4A0A"/>
    <w:rsid w:val="00DA5100"/>
    <w:rsid w:val="00DA5856"/>
    <w:rsid w:val="00DA60FB"/>
    <w:rsid w:val="00DA654B"/>
    <w:rsid w:val="00DA77E1"/>
    <w:rsid w:val="00DB16BB"/>
    <w:rsid w:val="00DB1CA3"/>
    <w:rsid w:val="00DB23D2"/>
    <w:rsid w:val="00DB26EA"/>
    <w:rsid w:val="00DB3241"/>
    <w:rsid w:val="00DB339C"/>
    <w:rsid w:val="00DB3960"/>
    <w:rsid w:val="00DB7E32"/>
    <w:rsid w:val="00DC0A6C"/>
    <w:rsid w:val="00DC13F7"/>
    <w:rsid w:val="00DC15D3"/>
    <w:rsid w:val="00DC1D50"/>
    <w:rsid w:val="00DC4625"/>
    <w:rsid w:val="00DC6748"/>
    <w:rsid w:val="00DC6E56"/>
    <w:rsid w:val="00DC75F8"/>
    <w:rsid w:val="00DC7710"/>
    <w:rsid w:val="00DD0F74"/>
    <w:rsid w:val="00DD1972"/>
    <w:rsid w:val="00DD32BB"/>
    <w:rsid w:val="00DD38C7"/>
    <w:rsid w:val="00DD40C3"/>
    <w:rsid w:val="00DD633F"/>
    <w:rsid w:val="00DD6B3F"/>
    <w:rsid w:val="00DD6BB5"/>
    <w:rsid w:val="00DD7D02"/>
    <w:rsid w:val="00DE0598"/>
    <w:rsid w:val="00DE089E"/>
    <w:rsid w:val="00DE16D7"/>
    <w:rsid w:val="00DE1890"/>
    <w:rsid w:val="00DE2047"/>
    <w:rsid w:val="00DE221C"/>
    <w:rsid w:val="00DE23C0"/>
    <w:rsid w:val="00DE24D5"/>
    <w:rsid w:val="00DE3357"/>
    <w:rsid w:val="00DE3490"/>
    <w:rsid w:val="00DE34E7"/>
    <w:rsid w:val="00DE3AAE"/>
    <w:rsid w:val="00DE3D0A"/>
    <w:rsid w:val="00DE4735"/>
    <w:rsid w:val="00DE4DD9"/>
    <w:rsid w:val="00DE4F7B"/>
    <w:rsid w:val="00DE5968"/>
    <w:rsid w:val="00DE5D08"/>
    <w:rsid w:val="00DE5DE0"/>
    <w:rsid w:val="00DE7023"/>
    <w:rsid w:val="00DE79C4"/>
    <w:rsid w:val="00DE7C9C"/>
    <w:rsid w:val="00DE7EFA"/>
    <w:rsid w:val="00DF11AC"/>
    <w:rsid w:val="00DF2480"/>
    <w:rsid w:val="00DF2762"/>
    <w:rsid w:val="00DF32F6"/>
    <w:rsid w:val="00DF3A54"/>
    <w:rsid w:val="00DF41D6"/>
    <w:rsid w:val="00DF425B"/>
    <w:rsid w:val="00DF47C6"/>
    <w:rsid w:val="00DF5BBF"/>
    <w:rsid w:val="00DF5DE9"/>
    <w:rsid w:val="00E008AC"/>
    <w:rsid w:val="00E01110"/>
    <w:rsid w:val="00E01E22"/>
    <w:rsid w:val="00E022AE"/>
    <w:rsid w:val="00E0281A"/>
    <w:rsid w:val="00E0301B"/>
    <w:rsid w:val="00E036CA"/>
    <w:rsid w:val="00E04305"/>
    <w:rsid w:val="00E04A09"/>
    <w:rsid w:val="00E058B5"/>
    <w:rsid w:val="00E07BAF"/>
    <w:rsid w:val="00E07FE4"/>
    <w:rsid w:val="00E11A02"/>
    <w:rsid w:val="00E11F2C"/>
    <w:rsid w:val="00E12F45"/>
    <w:rsid w:val="00E13293"/>
    <w:rsid w:val="00E14169"/>
    <w:rsid w:val="00E153B5"/>
    <w:rsid w:val="00E15645"/>
    <w:rsid w:val="00E15EBF"/>
    <w:rsid w:val="00E1645F"/>
    <w:rsid w:val="00E16EC1"/>
    <w:rsid w:val="00E20A47"/>
    <w:rsid w:val="00E20DF2"/>
    <w:rsid w:val="00E20F89"/>
    <w:rsid w:val="00E21559"/>
    <w:rsid w:val="00E2189A"/>
    <w:rsid w:val="00E21BF0"/>
    <w:rsid w:val="00E22063"/>
    <w:rsid w:val="00E22B78"/>
    <w:rsid w:val="00E23040"/>
    <w:rsid w:val="00E24224"/>
    <w:rsid w:val="00E24675"/>
    <w:rsid w:val="00E25141"/>
    <w:rsid w:val="00E25D5A"/>
    <w:rsid w:val="00E267F8"/>
    <w:rsid w:val="00E276A7"/>
    <w:rsid w:val="00E308C1"/>
    <w:rsid w:val="00E313AE"/>
    <w:rsid w:val="00E314CC"/>
    <w:rsid w:val="00E31DF9"/>
    <w:rsid w:val="00E32484"/>
    <w:rsid w:val="00E328CF"/>
    <w:rsid w:val="00E332DE"/>
    <w:rsid w:val="00E3413E"/>
    <w:rsid w:val="00E34D97"/>
    <w:rsid w:val="00E36BDF"/>
    <w:rsid w:val="00E37273"/>
    <w:rsid w:val="00E373EF"/>
    <w:rsid w:val="00E4097E"/>
    <w:rsid w:val="00E40B63"/>
    <w:rsid w:val="00E40E67"/>
    <w:rsid w:val="00E42475"/>
    <w:rsid w:val="00E42E94"/>
    <w:rsid w:val="00E43107"/>
    <w:rsid w:val="00E4367E"/>
    <w:rsid w:val="00E448ED"/>
    <w:rsid w:val="00E44A13"/>
    <w:rsid w:val="00E45866"/>
    <w:rsid w:val="00E45E32"/>
    <w:rsid w:val="00E472E0"/>
    <w:rsid w:val="00E47F5E"/>
    <w:rsid w:val="00E542A0"/>
    <w:rsid w:val="00E545FC"/>
    <w:rsid w:val="00E549DC"/>
    <w:rsid w:val="00E56566"/>
    <w:rsid w:val="00E56751"/>
    <w:rsid w:val="00E57108"/>
    <w:rsid w:val="00E5721B"/>
    <w:rsid w:val="00E601D1"/>
    <w:rsid w:val="00E604CD"/>
    <w:rsid w:val="00E6067B"/>
    <w:rsid w:val="00E6067C"/>
    <w:rsid w:val="00E61699"/>
    <w:rsid w:val="00E62D64"/>
    <w:rsid w:val="00E63274"/>
    <w:rsid w:val="00E6365C"/>
    <w:rsid w:val="00E63B04"/>
    <w:rsid w:val="00E65D20"/>
    <w:rsid w:val="00E6644B"/>
    <w:rsid w:val="00E672D3"/>
    <w:rsid w:val="00E7060B"/>
    <w:rsid w:val="00E714EF"/>
    <w:rsid w:val="00E71E83"/>
    <w:rsid w:val="00E73888"/>
    <w:rsid w:val="00E74B23"/>
    <w:rsid w:val="00E75090"/>
    <w:rsid w:val="00E75519"/>
    <w:rsid w:val="00E76C4D"/>
    <w:rsid w:val="00E776CD"/>
    <w:rsid w:val="00E81ED9"/>
    <w:rsid w:val="00E820E1"/>
    <w:rsid w:val="00E823C3"/>
    <w:rsid w:val="00E83DDD"/>
    <w:rsid w:val="00E842FB"/>
    <w:rsid w:val="00E844E8"/>
    <w:rsid w:val="00E845B3"/>
    <w:rsid w:val="00E84D0E"/>
    <w:rsid w:val="00E85708"/>
    <w:rsid w:val="00E85EE4"/>
    <w:rsid w:val="00E8652E"/>
    <w:rsid w:val="00E86BE4"/>
    <w:rsid w:val="00E8792B"/>
    <w:rsid w:val="00E8794A"/>
    <w:rsid w:val="00E907BB"/>
    <w:rsid w:val="00E91B1A"/>
    <w:rsid w:val="00E92EE8"/>
    <w:rsid w:val="00E939AB"/>
    <w:rsid w:val="00E93BD1"/>
    <w:rsid w:val="00E94D45"/>
    <w:rsid w:val="00E94EB8"/>
    <w:rsid w:val="00E950C5"/>
    <w:rsid w:val="00E96AD5"/>
    <w:rsid w:val="00E972E2"/>
    <w:rsid w:val="00EA1E2D"/>
    <w:rsid w:val="00EA24A4"/>
    <w:rsid w:val="00EA25B4"/>
    <w:rsid w:val="00EA26FA"/>
    <w:rsid w:val="00EA356D"/>
    <w:rsid w:val="00EA3999"/>
    <w:rsid w:val="00EA3D0D"/>
    <w:rsid w:val="00EA3D32"/>
    <w:rsid w:val="00EA44D3"/>
    <w:rsid w:val="00EA465E"/>
    <w:rsid w:val="00EA4737"/>
    <w:rsid w:val="00EA4F3F"/>
    <w:rsid w:val="00EA5516"/>
    <w:rsid w:val="00EA66E7"/>
    <w:rsid w:val="00EA7157"/>
    <w:rsid w:val="00EA794E"/>
    <w:rsid w:val="00EA7C13"/>
    <w:rsid w:val="00EA7C4F"/>
    <w:rsid w:val="00EB084C"/>
    <w:rsid w:val="00EB309F"/>
    <w:rsid w:val="00EB3D98"/>
    <w:rsid w:val="00EB3EC7"/>
    <w:rsid w:val="00EB40FA"/>
    <w:rsid w:val="00EB4924"/>
    <w:rsid w:val="00EB571F"/>
    <w:rsid w:val="00EB5E63"/>
    <w:rsid w:val="00EB6727"/>
    <w:rsid w:val="00EB70F3"/>
    <w:rsid w:val="00EB7934"/>
    <w:rsid w:val="00EC0AFB"/>
    <w:rsid w:val="00EC1C61"/>
    <w:rsid w:val="00EC2D02"/>
    <w:rsid w:val="00EC51AC"/>
    <w:rsid w:val="00EC5439"/>
    <w:rsid w:val="00EC5563"/>
    <w:rsid w:val="00EC573A"/>
    <w:rsid w:val="00EC6181"/>
    <w:rsid w:val="00EC722A"/>
    <w:rsid w:val="00ED01B4"/>
    <w:rsid w:val="00ED0E26"/>
    <w:rsid w:val="00ED1478"/>
    <w:rsid w:val="00ED1AB4"/>
    <w:rsid w:val="00ED2AD9"/>
    <w:rsid w:val="00ED5589"/>
    <w:rsid w:val="00ED6624"/>
    <w:rsid w:val="00ED6D72"/>
    <w:rsid w:val="00ED733D"/>
    <w:rsid w:val="00EE0016"/>
    <w:rsid w:val="00EE170A"/>
    <w:rsid w:val="00EE3582"/>
    <w:rsid w:val="00EE399F"/>
    <w:rsid w:val="00EE44F7"/>
    <w:rsid w:val="00EE46FE"/>
    <w:rsid w:val="00EE4AAC"/>
    <w:rsid w:val="00EE69DD"/>
    <w:rsid w:val="00EE7B1C"/>
    <w:rsid w:val="00EF04C1"/>
    <w:rsid w:val="00EF06DF"/>
    <w:rsid w:val="00EF0B99"/>
    <w:rsid w:val="00EF1074"/>
    <w:rsid w:val="00EF270C"/>
    <w:rsid w:val="00EF2D12"/>
    <w:rsid w:val="00EF2D98"/>
    <w:rsid w:val="00EF347C"/>
    <w:rsid w:val="00EF3A45"/>
    <w:rsid w:val="00EF47B2"/>
    <w:rsid w:val="00EF4FFB"/>
    <w:rsid w:val="00EF62EF"/>
    <w:rsid w:val="00EF6AC3"/>
    <w:rsid w:val="00EF7EF5"/>
    <w:rsid w:val="00F0064B"/>
    <w:rsid w:val="00F00F1C"/>
    <w:rsid w:val="00F02470"/>
    <w:rsid w:val="00F02A29"/>
    <w:rsid w:val="00F02E84"/>
    <w:rsid w:val="00F03DA7"/>
    <w:rsid w:val="00F04745"/>
    <w:rsid w:val="00F051F2"/>
    <w:rsid w:val="00F06822"/>
    <w:rsid w:val="00F06EB3"/>
    <w:rsid w:val="00F100A9"/>
    <w:rsid w:val="00F10628"/>
    <w:rsid w:val="00F11858"/>
    <w:rsid w:val="00F12226"/>
    <w:rsid w:val="00F12286"/>
    <w:rsid w:val="00F12D27"/>
    <w:rsid w:val="00F12D62"/>
    <w:rsid w:val="00F1396F"/>
    <w:rsid w:val="00F1480F"/>
    <w:rsid w:val="00F14DB1"/>
    <w:rsid w:val="00F14E6A"/>
    <w:rsid w:val="00F14F3F"/>
    <w:rsid w:val="00F16C28"/>
    <w:rsid w:val="00F1750E"/>
    <w:rsid w:val="00F2201B"/>
    <w:rsid w:val="00F2204C"/>
    <w:rsid w:val="00F220B5"/>
    <w:rsid w:val="00F22211"/>
    <w:rsid w:val="00F2261C"/>
    <w:rsid w:val="00F22E6C"/>
    <w:rsid w:val="00F23A39"/>
    <w:rsid w:val="00F24DB7"/>
    <w:rsid w:val="00F258C6"/>
    <w:rsid w:val="00F25BAB"/>
    <w:rsid w:val="00F25F66"/>
    <w:rsid w:val="00F25FE0"/>
    <w:rsid w:val="00F2700A"/>
    <w:rsid w:val="00F30A37"/>
    <w:rsid w:val="00F30DBF"/>
    <w:rsid w:val="00F3142F"/>
    <w:rsid w:val="00F31D18"/>
    <w:rsid w:val="00F32152"/>
    <w:rsid w:val="00F32E65"/>
    <w:rsid w:val="00F343CC"/>
    <w:rsid w:val="00F348E0"/>
    <w:rsid w:val="00F34A5A"/>
    <w:rsid w:val="00F34EAA"/>
    <w:rsid w:val="00F35325"/>
    <w:rsid w:val="00F35461"/>
    <w:rsid w:val="00F354CB"/>
    <w:rsid w:val="00F35D3C"/>
    <w:rsid w:val="00F35E86"/>
    <w:rsid w:val="00F4065C"/>
    <w:rsid w:val="00F40848"/>
    <w:rsid w:val="00F40A8B"/>
    <w:rsid w:val="00F413B1"/>
    <w:rsid w:val="00F423FF"/>
    <w:rsid w:val="00F42BBB"/>
    <w:rsid w:val="00F42BDD"/>
    <w:rsid w:val="00F43E07"/>
    <w:rsid w:val="00F45A39"/>
    <w:rsid w:val="00F45E83"/>
    <w:rsid w:val="00F47AB7"/>
    <w:rsid w:val="00F47BDD"/>
    <w:rsid w:val="00F50686"/>
    <w:rsid w:val="00F52854"/>
    <w:rsid w:val="00F52C30"/>
    <w:rsid w:val="00F5300C"/>
    <w:rsid w:val="00F53793"/>
    <w:rsid w:val="00F53EF4"/>
    <w:rsid w:val="00F54B29"/>
    <w:rsid w:val="00F55149"/>
    <w:rsid w:val="00F55E65"/>
    <w:rsid w:val="00F56806"/>
    <w:rsid w:val="00F569DA"/>
    <w:rsid w:val="00F56E17"/>
    <w:rsid w:val="00F57109"/>
    <w:rsid w:val="00F6004E"/>
    <w:rsid w:val="00F60D21"/>
    <w:rsid w:val="00F60E1D"/>
    <w:rsid w:val="00F61C50"/>
    <w:rsid w:val="00F63906"/>
    <w:rsid w:val="00F645B2"/>
    <w:rsid w:val="00F64B9D"/>
    <w:rsid w:val="00F64C21"/>
    <w:rsid w:val="00F65185"/>
    <w:rsid w:val="00F656F7"/>
    <w:rsid w:val="00F65ECD"/>
    <w:rsid w:val="00F65ED8"/>
    <w:rsid w:val="00F66057"/>
    <w:rsid w:val="00F667AD"/>
    <w:rsid w:val="00F66C88"/>
    <w:rsid w:val="00F67E94"/>
    <w:rsid w:val="00F7059A"/>
    <w:rsid w:val="00F70661"/>
    <w:rsid w:val="00F707CE"/>
    <w:rsid w:val="00F70CB8"/>
    <w:rsid w:val="00F70EB6"/>
    <w:rsid w:val="00F7144B"/>
    <w:rsid w:val="00F71901"/>
    <w:rsid w:val="00F71EC2"/>
    <w:rsid w:val="00F7234F"/>
    <w:rsid w:val="00F72354"/>
    <w:rsid w:val="00F73488"/>
    <w:rsid w:val="00F73E62"/>
    <w:rsid w:val="00F74434"/>
    <w:rsid w:val="00F74808"/>
    <w:rsid w:val="00F749F6"/>
    <w:rsid w:val="00F754FF"/>
    <w:rsid w:val="00F75DA4"/>
    <w:rsid w:val="00F76C7D"/>
    <w:rsid w:val="00F80FF9"/>
    <w:rsid w:val="00F81A74"/>
    <w:rsid w:val="00F8232C"/>
    <w:rsid w:val="00F828A6"/>
    <w:rsid w:val="00F82AFA"/>
    <w:rsid w:val="00F82B53"/>
    <w:rsid w:val="00F84696"/>
    <w:rsid w:val="00F864DA"/>
    <w:rsid w:val="00F868CF"/>
    <w:rsid w:val="00F8718B"/>
    <w:rsid w:val="00F90A88"/>
    <w:rsid w:val="00F92FF5"/>
    <w:rsid w:val="00F93889"/>
    <w:rsid w:val="00F942A0"/>
    <w:rsid w:val="00F9494D"/>
    <w:rsid w:val="00F95335"/>
    <w:rsid w:val="00F9554A"/>
    <w:rsid w:val="00F95EF1"/>
    <w:rsid w:val="00F96698"/>
    <w:rsid w:val="00F97433"/>
    <w:rsid w:val="00F97474"/>
    <w:rsid w:val="00F97544"/>
    <w:rsid w:val="00F97D5A"/>
    <w:rsid w:val="00F97E5A"/>
    <w:rsid w:val="00FA1438"/>
    <w:rsid w:val="00FA15F1"/>
    <w:rsid w:val="00FA25B3"/>
    <w:rsid w:val="00FA34E2"/>
    <w:rsid w:val="00FA355A"/>
    <w:rsid w:val="00FA3BE4"/>
    <w:rsid w:val="00FA477F"/>
    <w:rsid w:val="00FA4931"/>
    <w:rsid w:val="00FA5536"/>
    <w:rsid w:val="00FA5852"/>
    <w:rsid w:val="00FA5AB7"/>
    <w:rsid w:val="00FA5D83"/>
    <w:rsid w:val="00FA707E"/>
    <w:rsid w:val="00FA72B7"/>
    <w:rsid w:val="00FA73AE"/>
    <w:rsid w:val="00FA75FC"/>
    <w:rsid w:val="00FA7833"/>
    <w:rsid w:val="00FA7E6E"/>
    <w:rsid w:val="00FB03D9"/>
    <w:rsid w:val="00FB041E"/>
    <w:rsid w:val="00FB079B"/>
    <w:rsid w:val="00FB109A"/>
    <w:rsid w:val="00FB19B2"/>
    <w:rsid w:val="00FB1BD9"/>
    <w:rsid w:val="00FB27E6"/>
    <w:rsid w:val="00FB29CD"/>
    <w:rsid w:val="00FB4474"/>
    <w:rsid w:val="00FB458F"/>
    <w:rsid w:val="00FB4F0D"/>
    <w:rsid w:val="00FB4FB7"/>
    <w:rsid w:val="00FB5247"/>
    <w:rsid w:val="00FB5346"/>
    <w:rsid w:val="00FB5DF9"/>
    <w:rsid w:val="00FB6A9A"/>
    <w:rsid w:val="00FB72FE"/>
    <w:rsid w:val="00FB7D49"/>
    <w:rsid w:val="00FC0424"/>
    <w:rsid w:val="00FC171C"/>
    <w:rsid w:val="00FC2DD9"/>
    <w:rsid w:val="00FC3627"/>
    <w:rsid w:val="00FC3856"/>
    <w:rsid w:val="00FC4FFE"/>
    <w:rsid w:val="00FC51D8"/>
    <w:rsid w:val="00FC62C4"/>
    <w:rsid w:val="00FC6E99"/>
    <w:rsid w:val="00FC7F83"/>
    <w:rsid w:val="00FD134A"/>
    <w:rsid w:val="00FD3189"/>
    <w:rsid w:val="00FD3ADC"/>
    <w:rsid w:val="00FD3F89"/>
    <w:rsid w:val="00FD43F2"/>
    <w:rsid w:val="00FD4551"/>
    <w:rsid w:val="00FD4A1A"/>
    <w:rsid w:val="00FD4E0A"/>
    <w:rsid w:val="00FD54CE"/>
    <w:rsid w:val="00FD6348"/>
    <w:rsid w:val="00FD63A5"/>
    <w:rsid w:val="00FD6CE8"/>
    <w:rsid w:val="00FD70E6"/>
    <w:rsid w:val="00FE0BEB"/>
    <w:rsid w:val="00FE11A5"/>
    <w:rsid w:val="00FE14DC"/>
    <w:rsid w:val="00FE1DFF"/>
    <w:rsid w:val="00FE2C98"/>
    <w:rsid w:val="00FE3AD9"/>
    <w:rsid w:val="00FE3D18"/>
    <w:rsid w:val="00FE3D6E"/>
    <w:rsid w:val="00FE69C3"/>
    <w:rsid w:val="00FE6F9C"/>
    <w:rsid w:val="00FE77E8"/>
    <w:rsid w:val="00FE78A5"/>
    <w:rsid w:val="00FF09F9"/>
    <w:rsid w:val="00FF1AE0"/>
    <w:rsid w:val="00FF47FF"/>
    <w:rsid w:val="00FF4B9E"/>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13012C"/>
    <w:rPr>
      <w:rFonts w:eastAsia="標楷體"/>
      <w:b/>
      <w:bCs/>
      <w:kern w:val="2"/>
      <w:sz w:val="32"/>
      <w:szCs w:val="24"/>
    </w:rPr>
  </w:style>
  <w:style w:type="paragraph" w:styleId="afd">
    <w:name w:val="List Paragraph"/>
    <w:basedOn w:val="a0"/>
    <w:uiPriority w:val="34"/>
    <w:qFormat/>
    <w:rsid w:val="00015FCD"/>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13012C"/>
    <w:rPr>
      <w:rFonts w:eastAsia="標楷體"/>
      <w:b/>
      <w:bCs/>
      <w:kern w:val="2"/>
      <w:sz w:val="32"/>
      <w:szCs w:val="24"/>
    </w:rPr>
  </w:style>
  <w:style w:type="paragraph" w:styleId="afd">
    <w:name w:val="List Paragraph"/>
    <w:basedOn w:val="a0"/>
    <w:uiPriority w:val="34"/>
    <w:qFormat/>
    <w:rsid w:val="00015FC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23819950">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5A790-F799-40C9-9A43-5AD2684A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1527</Words>
  <Characters>8707</Characters>
  <Application>Microsoft Office Word</Application>
  <DocSecurity>0</DocSecurity>
  <Lines>72</Lines>
  <Paragraphs>20</Paragraphs>
  <ScaleCrop>false</ScaleCrop>
  <Company>ly</Company>
  <LinksUpToDate>false</LinksUpToDate>
  <CharactersWithSpaces>10214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2014-12-05T06:39:00Z</cp:lastPrinted>
  <dcterms:created xsi:type="dcterms:W3CDTF">2014-12-05T06:46:00Z</dcterms:created>
  <dcterms:modified xsi:type="dcterms:W3CDTF">2014-12-05T06:46:00Z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