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FB" w:rsidRPr="00D3685A" w:rsidRDefault="00D3685A" w:rsidP="00D3685A">
      <w:r>
        <w:rPr>
          <w:noProof/>
        </w:rPr>
        <w:drawing>
          <wp:inline distT="0" distB="0" distL="0" distR="0" wp14:anchorId="54F877BD" wp14:editId="61B93336">
            <wp:extent cx="5274310" cy="2505908"/>
            <wp:effectExtent l="0" t="0" r="21590" b="279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26CFB" w:rsidRPr="00D3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1C"/>
    <w:rsid w:val="0001065B"/>
    <w:rsid w:val="001D60F2"/>
    <w:rsid w:val="00407618"/>
    <w:rsid w:val="0058301C"/>
    <w:rsid w:val="009351DD"/>
    <w:rsid w:val="00D3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68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68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68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Excel&#22270;&#34920;\07-&#32451;&#20064;&#25991;&#20214;\0701-&#22270;&#34920;&#19982;Word-PPT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图表!$A$5</c:f>
              <c:strCache>
                <c:ptCount val="1"/>
                <c:pt idx="0">
                  <c:v>北京</c:v>
                </c:pt>
              </c:strCache>
            </c:strRef>
          </c:tx>
          <c:invertIfNegative val="0"/>
          <c:cat>
            <c:strRef>
              <c:f>图表!$B$4:$G$4</c:f>
              <c:strCache>
                <c:ptCount val="6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</c:strCache>
            </c:strRef>
          </c:cat>
          <c:val>
            <c:numRef>
              <c:f>图表!$B$5:$G$5</c:f>
              <c:numCache>
                <c:formatCode>#,##0</c:formatCode>
                <c:ptCount val="6"/>
                <c:pt idx="0">
                  <c:v>100</c:v>
                </c:pt>
                <c:pt idx="1">
                  <c:v>135</c:v>
                </c:pt>
                <c:pt idx="2">
                  <c:v>125</c:v>
                </c:pt>
                <c:pt idx="3">
                  <c:v>130</c:v>
                </c:pt>
                <c:pt idx="4">
                  <c:v>140</c:v>
                </c:pt>
                <c:pt idx="5">
                  <c:v>180</c:v>
                </c:pt>
              </c:numCache>
            </c:numRef>
          </c:val>
        </c:ser>
        <c:ser>
          <c:idx val="1"/>
          <c:order val="1"/>
          <c:tx>
            <c:strRef>
              <c:f>图表!$A$6</c:f>
              <c:strCache>
                <c:ptCount val="1"/>
                <c:pt idx="0">
                  <c:v>上海</c:v>
                </c:pt>
              </c:strCache>
            </c:strRef>
          </c:tx>
          <c:invertIfNegative val="0"/>
          <c:cat>
            <c:strRef>
              <c:f>图表!$B$4:$G$4</c:f>
              <c:strCache>
                <c:ptCount val="6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</c:strCache>
            </c:strRef>
          </c:cat>
          <c:val>
            <c:numRef>
              <c:f>图表!$B$6:$G$6</c:f>
              <c:numCache>
                <c:formatCode>#,##0</c:formatCode>
                <c:ptCount val="6"/>
                <c:pt idx="0">
                  <c:v>60</c:v>
                </c:pt>
                <c:pt idx="1">
                  <c:v>80</c:v>
                </c:pt>
                <c:pt idx="2">
                  <c:v>80</c:v>
                </c:pt>
                <c:pt idx="3">
                  <c:v>100</c:v>
                </c:pt>
                <c:pt idx="4">
                  <c:v>90</c:v>
                </c:pt>
                <c:pt idx="5">
                  <c:v>100</c:v>
                </c:pt>
              </c:numCache>
            </c:numRef>
          </c:val>
        </c:ser>
        <c:ser>
          <c:idx val="2"/>
          <c:order val="2"/>
          <c:tx>
            <c:strRef>
              <c:f>图表!$A$7</c:f>
              <c:strCache>
                <c:ptCount val="1"/>
                <c:pt idx="0">
                  <c:v>广州</c:v>
                </c:pt>
              </c:strCache>
            </c:strRef>
          </c:tx>
          <c:invertIfNegative val="0"/>
          <c:cat>
            <c:strRef>
              <c:f>图表!$B$4:$G$4</c:f>
              <c:strCache>
                <c:ptCount val="6"/>
                <c:pt idx="0">
                  <c:v>一月</c:v>
                </c:pt>
                <c:pt idx="1">
                  <c:v>二月</c:v>
                </c:pt>
                <c:pt idx="2">
                  <c:v>三月</c:v>
                </c:pt>
                <c:pt idx="3">
                  <c:v>四月</c:v>
                </c:pt>
                <c:pt idx="4">
                  <c:v>五月</c:v>
                </c:pt>
                <c:pt idx="5">
                  <c:v>六月</c:v>
                </c:pt>
              </c:strCache>
            </c:strRef>
          </c:cat>
          <c:val>
            <c:numRef>
              <c:f>图表!$B$7:$G$7</c:f>
              <c:numCache>
                <c:formatCode>#,##0</c:formatCode>
                <c:ptCount val="6"/>
                <c:pt idx="0">
                  <c:v>110</c:v>
                </c:pt>
                <c:pt idx="1">
                  <c:v>120</c:v>
                </c:pt>
                <c:pt idx="2">
                  <c:v>110</c:v>
                </c:pt>
                <c:pt idx="3">
                  <c:v>120</c:v>
                </c:pt>
                <c:pt idx="4">
                  <c:v>120</c:v>
                </c:pt>
                <c:pt idx="5">
                  <c:v>130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800128"/>
        <c:axId val="136139264"/>
      </c:barChart>
      <c:catAx>
        <c:axId val="14680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36139264"/>
        <c:crosses val="autoZero"/>
        <c:auto val="1"/>
        <c:lblAlgn val="ctr"/>
        <c:lblOffset val="100"/>
        <c:noMultiLvlLbl val="0"/>
      </c:catAx>
      <c:valAx>
        <c:axId val="136139264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crossAx val="146800128"/>
        <c:crosses val="autoZero"/>
        <c:crossBetween val="between"/>
        <c:majorUnit val="50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3</cp:revision>
  <dcterms:created xsi:type="dcterms:W3CDTF">2015-08-07T07:59:00Z</dcterms:created>
  <dcterms:modified xsi:type="dcterms:W3CDTF">2015-08-07T08:13:00Z</dcterms:modified>
</cp:coreProperties>
</file>