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为了小学三年级的体育课程设计，我将每周提供两节课的教案，包括体能练习和游戏环节。请注意，我会为每节课设计清晰的目标、具体的活动步骤，并适当加入教师的引导话术和动作描述。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第一周</w:t>
      </w:r>
      <w:r/>
    </w:p>
    <w:p>
      <w:r/>
      <w:r>
        <w:rPr>
          <w:b/>
        </w:rPr>
        <w:t>第一节：基本身体素质练习</w:t>
      </w:r>
      <w:r/>
    </w:p>
    <w:p>
      <w:r/>
      <w:r>
        <w:rPr>
          <w:b/>
        </w:rPr>
        <w:t>教学目标：</w:t>
      </w:r>
      <w:r>
        <w:t>- 学生能够掌握基本的跑步姿势与技巧。 - 提高学生的心肺耐力、协调性和灵活性。 - 培养学生对体育活动的兴趣。</w:t>
      </w:r>
      <w:r/>
    </w:p>
    <w:p>
      <w:r/>
      <w:r>
        <w:rPr>
          <w:b/>
        </w:rPr>
        <w:t>教学过程：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热身活动（5分钟）</w:t>
      </w:r>
      <w:r/>
    </w:p>
    <w:p>
      <w:pPr>
        <w:pStyle w:val="ListNumber"/>
        <w:spacing w:line="240" w:lineRule="auto"/>
        <w:ind w:left="720"/>
      </w:pPr>
      <w:r/>
      <w:r>
        <w:t>教师话术："小朋友们，欢迎来到我们的体育课！在开始之前，我们先做一个简单的热身活动。让我们一起来做一些简单的伸展运动，好吗？"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动作：教师带领学生进行颈部、手臂、腰部、腿部的伸展运动，以动态拉伸为主。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跑步训练（15分钟）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教师话术："今天我们要学习如何正确地跑步。记住，要抬头挺胸，手臂自然摆动，双脚轻轻落地。"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动作：教师示范正确的跑步姿势，并带领学生慢跑两圈，之后进行速度提升练习。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游戏：接力赛跑（10分钟）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教师话术："接下来我们要玩一个有趣的游戏——接力赛跑。我会分成四组，每组依次进行接力，看哪一组跑得最快哦！"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动作：教师安排学生排队进行接力，并在赛道两端负责交换接力棒。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放松活动（5分钟）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教师话术："做得很好，大家！现在我们来做一些放松运动。深吸一口气，然后慢慢吐出来。"</w:t>
      </w:r>
      <w:r/>
    </w:p>
    <w:p>
      <w:pPr>
        <w:pStyle w:val="ListNumber"/>
        <w:spacing w:line="240" w:lineRule="auto"/>
        <w:ind w:left="720"/>
      </w:pPr>
      <w:r/>
      <w:r>
        <w:t>动作：指导学生做深呼吸，并带领进行简单的放松拉伸。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第二节：球类基本技巧与游戏</w:t>
      </w:r>
      <w:r/>
    </w:p>
    <w:p>
      <w:r/>
      <w:r>
        <w:rPr>
          <w:b/>
        </w:rPr>
        <w:t>教学目标：</w:t>
      </w:r>
      <w:r>
        <w:t>- 学生能够掌握基本的拍球技巧。 - 提高学生的反应速度与手眼协调能力。 - 培养团队合作精神。</w:t>
      </w:r>
      <w:r/>
    </w:p>
    <w:p>
      <w:r/>
      <w:r>
        <w:rPr>
          <w:b/>
        </w:rPr>
        <w:t>教学过程：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热身活动（5分钟）</w:t>
      </w:r>
      <w:r/>
    </w:p>
    <w:p>
      <w:pPr>
        <w:pStyle w:val="ListNumber"/>
        <w:spacing w:line="240" w:lineRule="auto"/>
        <w:ind w:left="720"/>
      </w:pPr>
      <w:r/>
      <w:r>
        <w:t>教师话术："大家好，很高兴又见到你们！今天我们将进行一些有趣的球类活动，首先，我们进行简单的热身！"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动作：带领学生进行跳跃动作与肩膀运动。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拍球练习（15分钟）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教师话术："我今天要教大家如何正确地拍球。注意用手指轻轻控制球的方向，而不是用手掌哦。"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动作：教师示范单手拍球与双手拍球，之后让学生逐一尝试，并进行巡视指导。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游戏：球类障碍赛（10分钟）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教师话术："我们现在要玩一个有趣的球类障碍赛，你们需要拍着球通过障碍，看谁最快到达终点！"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动作：设置若干障碍物，引导学生绕过障碍同时保持球的控制。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放松活动（5分钟）</w:t>
      </w:r>
      <w:r/>
      <w:r/>
    </w:p>
    <w:p>
      <w:pPr>
        <w:pStyle w:val="ListNumber"/>
        <w:spacing w:line="240" w:lineRule="auto"/>
        <w:ind w:left="720"/>
      </w:pPr>
      <w:r/>
      <w:r>
        <w:t>教师话术："今天的表现真棒！现在请大家跟我一起做一些放松运动，慢慢地让身体休息一下。"</w:t>
      </w:r>
      <w:r/>
    </w:p>
    <w:p>
      <w:pPr>
        <w:pStyle w:val="ListNumber"/>
        <w:spacing w:line="240" w:lineRule="auto"/>
        <w:ind w:left="720"/>
      </w:pPr>
      <w:r/>
      <w:r>
        <w:t xml:space="preserve">动作：带领学生进行身体扭转、静态拉伸，结束课程。 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板书设计：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第一周课程：</w:t>
      </w:r>
      <w:r/>
    </w:p>
    <w:p>
      <w:pPr>
        <w:pStyle w:val="ListBullet"/>
        <w:spacing w:line="240" w:lineRule="auto"/>
        <w:ind w:left="720"/>
      </w:pPr>
      <w:r/>
      <w:r>
        <w:t>怎样正确跑步</w:t>
      </w:r>
      <w:r/>
    </w:p>
    <w:p>
      <w:pPr>
        <w:pStyle w:val="ListBullet"/>
        <w:spacing w:line="240" w:lineRule="auto"/>
        <w:ind w:left="720"/>
      </w:pPr>
      <w:r/>
      <w:r>
        <w:t>接力赛规则</w:t>
      </w:r>
      <w:r/>
    </w:p>
    <w:p>
      <w:pPr>
        <w:pStyle w:val="ListBullet"/>
        <w:spacing w:line="240" w:lineRule="auto"/>
        <w:ind w:left="720"/>
      </w:pPr>
      <w:r/>
      <w:r>
        <w:t>拍球基本技巧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球类障碍赛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所需材料：</w:t>
      </w:r>
      <w:r/>
      <w:r/>
    </w:p>
    <w:p>
      <w:pPr>
        <w:pStyle w:val="ListBullet"/>
        <w:spacing w:line="240" w:lineRule="auto"/>
        <w:ind w:left="720"/>
      </w:pPr>
      <w:r/>
      <w:r>
        <w:t>接力棒</w:t>
      </w:r>
      <w:r/>
    </w:p>
    <w:p>
      <w:pPr>
        <w:pStyle w:val="ListBullet"/>
        <w:spacing w:line="240" w:lineRule="auto"/>
        <w:ind w:left="720"/>
      </w:pPr>
      <w:r/>
      <w:r>
        <w:t>篮球或排球若干</w:t>
      </w:r>
      <w:r/>
    </w:p>
    <w:p>
      <w:pPr>
        <w:pStyle w:val="ListBullet"/>
        <w:spacing w:line="240" w:lineRule="auto"/>
        <w:ind w:left="720"/>
      </w:pPr>
      <w:r/>
      <w:r>
        <w:t>障碍物如锥形标</w:t>
      </w:r>
      <w:r/>
      <w:r/>
    </w:p>
    <w:p>
      <w:pPr>
        <w:pBdr>
          <w:bottom w:val="single" w:sz="6" w:space="1" w:color="auto"/>
        </w:pBdr>
      </w:pPr>
      <w:r/>
    </w:p>
    <w:p>
      <w:r/>
      <w:r>
        <w:t>如需后续的教学设计，请告知进一步的要求和重点。我会继续为接下来的周次完善规划。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