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51A4" w14:textId="43F7263E" w:rsidR="00C62120" w:rsidRDefault="00E60D3C">
      <w:pPr>
        <w:pStyle w:val="Date"/>
      </w:pPr>
      <w:r>
        <w:t>11</w:t>
      </w:r>
      <w:r w:rsidRPr="00E60D3C">
        <w:rPr>
          <w:vertAlign w:val="superscript"/>
        </w:rPr>
        <w:t>th</w:t>
      </w:r>
      <w:r>
        <w:t xml:space="preserve"> </w:t>
      </w:r>
      <w:proofErr w:type="gramStart"/>
      <w:r>
        <w:t>June,</w:t>
      </w:r>
      <w:proofErr w:type="gramEnd"/>
      <w:r>
        <w:t xml:space="preserve"> 2023</w:t>
      </w:r>
    </w:p>
    <w:p w14:paraId="6EA8BC12" w14:textId="34E4B475" w:rsidR="00C62120" w:rsidRDefault="00E60D3C">
      <w:pPr>
        <w:pStyle w:val="Title"/>
      </w:pPr>
      <w:r>
        <w:t>Crowdfundi</w:t>
      </w:r>
      <w:r w:rsidR="008C7E1A">
        <w:t>n</w:t>
      </w:r>
      <w:r>
        <w:t>g</w:t>
      </w:r>
      <w:r w:rsidR="00B56F48">
        <w:t xml:space="preserve"> case</w:t>
      </w:r>
    </w:p>
    <w:p w14:paraId="218A0DA5" w14:textId="61102F40" w:rsidR="00831020" w:rsidRPr="00831020" w:rsidRDefault="00831020" w:rsidP="00831020">
      <w:pPr>
        <w:pStyle w:val="Heading1"/>
        <w:numPr>
          <w:ilvl w:val="0"/>
          <w:numId w:val="0"/>
        </w:numPr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By Aurora Perez COrzas</w:t>
      </w:r>
    </w:p>
    <w:p w14:paraId="74EC9AEB" w14:textId="44EBB4F6" w:rsidR="00E60D3C" w:rsidRPr="00E60D3C" w:rsidRDefault="00E60D3C" w:rsidP="00E60D3C">
      <w:pPr>
        <w:pStyle w:val="Heading1"/>
        <w:rPr>
          <w:lang w:val="en-MX"/>
        </w:rPr>
      </w:pPr>
      <w:r w:rsidRPr="00E60D3C">
        <w:rPr>
          <w:lang w:val="en-MX"/>
        </w:rPr>
        <w:t>Given the provided data, what are three conclusions that we can draw about crowdfunding campaigns?</w:t>
      </w:r>
    </w:p>
    <w:p w14:paraId="5A43E0EB" w14:textId="505CA1DB" w:rsidR="00C62120" w:rsidRDefault="00DC5D81" w:rsidP="00DC5D81">
      <w:pPr>
        <w:pStyle w:val="Heading2"/>
      </w:pPr>
      <w:r>
        <w:t>Based on</w:t>
      </w:r>
      <w:r w:rsidR="00763FEB">
        <w:t xml:space="preserve"> data compilation </w:t>
      </w:r>
      <w:r w:rsidR="004C6E90">
        <w:t>from</w:t>
      </w:r>
      <w:r>
        <w:t xml:space="preserve"> about</w:t>
      </w:r>
      <w:r w:rsidR="00763FEB">
        <w:t xml:space="preserve"> 10 years</w:t>
      </w:r>
      <w:r>
        <w:t xml:space="preserve"> long</w:t>
      </w:r>
      <w:r w:rsidR="004C6E90">
        <w:t xml:space="preserve"> </w:t>
      </w:r>
      <w:r w:rsidR="00763FEB">
        <w:t>(2010-2020)</w:t>
      </w:r>
      <w:r>
        <w:t xml:space="preserve">, we can observe </w:t>
      </w:r>
      <w:r w:rsidR="00763FEB">
        <w:t>th</w:t>
      </w:r>
      <w:r w:rsidR="004C6E90">
        <w:t>at most campaigns</w:t>
      </w:r>
      <w:r w:rsidR="0050325D">
        <w:t xml:space="preserve"> (76.3%) </w:t>
      </w:r>
      <w:r w:rsidR="00763FEB">
        <w:t xml:space="preserve">are conceived in </w:t>
      </w:r>
      <w:r w:rsidR="0050325D">
        <w:t xml:space="preserve">USA </w:t>
      </w:r>
      <w:r>
        <w:t xml:space="preserve">and </w:t>
      </w:r>
      <w:r w:rsidR="0050325D">
        <w:t>43.7%</w:t>
      </w:r>
      <w:r w:rsidR="004C6E90">
        <w:t xml:space="preserve"> historically in this country.</w:t>
      </w:r>
    </w:p>
    <w:p w14:paraId="69533528" w14:textId="0DA91AE7" w:rsidR="00C62120" w:rsidRDefault="0050325D" w:rsidP="0050325D">
      <w:pPr>
        <w:pStyle w:val="Heading2"/>
      </w:pPr>
      <w:r>
        <w:t>Every campaign statistically has a 5</w:t>
      </w:r>
      <w:r w:rsidR="001C05E9">
        <w:t xml:space="preserve">6.6 </w:t>
      </w:r>
      <w:r>
        <w:t xml:space="preserve">% </w:t>
      </w:r>
      <w:r w:rsidR="001C05E9">
        <w:t>of possibility of success</w:t>
      </w:r>
      <w:r w:rsidR="004C6E90">
        <w:t xml:space="preserve"> </w:t>
      </w:r>
      <w:r w:rsidR="001C05E9">
        <w:t xml:space="preserve">and it has a better chance </w:t>
      </w:r>
      <w:r w:rsidR="00A1088B">
        <w:t xml:space="preserve">to succeed </w:t>
      </w:r>
      <w:r w:rsidR="001C05E9">
        <w:t xml:space="preserve">if </w:t>
      </w:r>
      <w:r w:rsidR="004C6E90">
        <w:t xml:space="preserve">it is related to </w:t>
      </w:r>
      <w:r w:rsidR="004374CB">
        <w:t>Th</w:t>
      </w:r>
      <w:r w:rsidR="004C6E90">
        <w:t>eater or has more support from its public</w:t>
      </w:r>
      <w:r w:rsidR="001C05E9">
        <w:t xml:space="preserve">. </w:t>
      </w:r>
    </w:p>
    <w:p w14:paraId="466B4B18" w14:textId="57AB31A0" w:rsidR="00831020" w:rsidRDefault="000145CE" w:rsidP="00831020">
      <w:pPr>
        <w:pStyle w:val="Heading2"/>
      </w:pPr>
      <w:r>
        <w:t>It’s very remarkable that a country with a huge population</w:t>
      </w:r>
      <w:r w:rsidR="00FD38D2">
        <w:t xml:space="preserve"> </w:t>
      </w:r>
      <w:r>
        <w:t xml:space="preserve">as China has a barely noticeable participation. </w:t>
      </w:r>
      <w:r w:rsidR="00FD38D2">
        <w:t>And it</w:t>
      </w:r>
      <w:r w:rsidR="00831020">
        <w:t>’</w:t>
      </w:r>
      <w:r w:rsidR="00FD38D2">
        <w:t xml:space="preserve">s </w:t>
      </w:r>
      <w:r w:rsidR="00B56F48">
        <w:t xml:space="preserve">even more evident considering that a Chinese platform like </w:t>
      </w:r>
      <w:proofErr w:type="spellStart"/>
      <w:r w:rsidR="00B56F48">
        <w:t>Tiktok</w:t>
      </w:r>
      <w:proofErr w:type="spellEnd"/>
      <w:r w:rsidR="00B56F48">
        <w:t xml:space="preserve"> has opened the possibility to its users</w:t>
      </w:r>
      <w:r w:rsidR="00831020">
        <w:t xml:space="preserve"> all around the world</w:t>
      </w:r>
      <w:r w:rsidR="00B56F48">
        <w:t xml:space="preserve"> to launch their own crowdfunding campaigns. </w:t>
      </w:r>
    </w:p>
    <w:p w14:paraId="4FEA32ED" w14:textId="2A501A83" w:rsidR="00E60D3C" w:rsidRDefault="00E60D3C" w:rsidP="00E60D3C">
      <w:pPr>
        <w:pStyle w:val="Heading1"/>
        <w:rPr>
          <w:lang w:val="en-MX"/>
        </w:rPr>
      </w:pPr>
      <w:r w:rsidRPr="00E60D3C">
        <w:rPr>
          <w:lang w:val="en-MX"/>
        </w:rPr>
        <w:t>What are some limitations of this dataset?</w:t>
      </w:r>
    </w:p>
    <w:p w14:paraId="166C4BAA" w14:textId="4F1B76F0" w:rsidR="00AF7BC3" w:rsidRPr="00AF7BC3" w:rsidRDefault="00AF7BC3" w:rsidP="00AF7BC3">
      <w:pPr>
        <w:pStyle w:val="Heading2"/>
        <w:rPr>
          <w:lang w:val="en-MX"/>
        </w:rPr>
      </w:pPr>
      <w:r w:rsidRPr="00AF7BC3">
        <w:t>This table is</w:t>
      </w:r>
      <w:r w:rsidR="004C6E90" w:rsidRPr="00AF7BC3">
        <w:t xml:space="preserve"> based</w:t>
      </w:r>
      <w:r w:rsidRPr="00AF7BC3">
        <w:t xml:space="preserve"> </w:t>
      </w:r>
      <w:r w:rsidR="004C6E90" w:rsidRPr="00AF7BC3">
        <w:t xml:space="preserve">on </w:t>
      </w:r>
      <w:r w:rsidR="004374CB">
        <w:t>data</w:t>
      </w:r>
      <w:r w:rsidR="00FD38D2">
        <w:t xml:space="preserve"> obtained</w:t>
      </w:r>
      <w:r>
        <w:t xml:space="preserve"> from only 7 countries, not necessar</w:t>
      </w:r>
      <w:r w:rsidR="00FD38D2">
        <w:t>ily</w:t>
      </w:r>
      <w:r>
        <w:t xml:space="preserve"> the most representative </w:t>
      </w:r>
      <w:r w:rsidR="00FD38D2">
        <w:t>sample of the world</w:t>
      </w:r>
      <w:r>
        <w:t>.</w:t>
      </w:r>
      <w:r w:rsidR="00831020">
        <w:t xml:space="preserve">  </w:t>
      </w:r>
      <w:proofErr w:type="gramStart"/>
      <w:r w:rsidR="00831020">
        <w:t>So</w:t>
      </w:r>
      <w:proofErr w:type="gramEnd"/>
      <w:r w:rsidR="00831020">
        <w:t xml:space="preserve"> it open the possibility to take a more extensive and recent study, considering new and relevant platforms. </w:t>
      </w:r>
    </w:p>
    <w:p w14:paraId="1FB66924" w14:textId="4F4F4CAE" w:rsidR="00AF7BC3" w:rsidRPr="00831020" w:rsidRDefault="00831020" w:rsidP="00E60D3C">
      <w:pPr>
        <w:pStyle w:val="Heading2"/>
        <w:rPr>
          <w:lang w:val="en-MX"/>
        </w:rPr>
      </w:pPr>
      <w:r>
        <w:t>It is unknown</w:t>
      </w:r>
      <w:r w:rsidRPr="00831020">
        <w:t xml:space="preserve"> the information </w:t>
      </w:r>
      <w:r>
        <w:t xml:space="preserve">of the data source(s) used and how reliable they are. </w:t>
      </w:r>
    </w:p>
    <w:p w14:paraId="63BE2E79" w14:textId="6F65D4C3" w:rsidR="00831020" w:rsidRPr="004E6907" w:rsidRDefault="00831020" w:rsidP="00B0197B">
      <w:pPr>
        <w:pStyle w:val="Heading2"/>
        <w:rPr>
          <w:lang w:val="en-MX"/>
        </w:rPr>
      </w:pPr>
      <w:r w:rsidRPr="00831020">
        <w:t>I</w:t>
      </w:r>
      <w:r w:rsidR="00B0197B">
        <w:t>t</w:t>
      </w:r>
      <w:r w:rsidRPr="00831020">
        <w:t xml:space="preserve">’s </w:t>
      </w:r>
      <w:r w:rsidR="00B0197B">
        <w:t xml:space="preserve">also </w:t>
      </w:r>
      <w:r w:rsidRPr="00831020">
        <w:t xml:space="preserve">missing </w:t>
      </w:r>
      <w:r w:rsidR="00B0197B">
        <w:t xml:space="preserve">the name of the </w:t>
      </w:r>
      <w:r w:rsidRPr="00831020">
        <w:t xml:space="preserve">platforms taken in </w:t>
      </w:r>
      <w:r>
        <w:t xml:space="preserve">count </w:t>
      </w:r>
      <w:r w:rsidR="00B0197B">
        <w:t xml:space="preserve">for </w:t>
      </w:r>
      <w:r>
        <w:t xml:space="preserve">this </w:t>
      </w:r>
      <w:r w:rsidR="00B0197B">
        <w:t xml:space="preserve">analysis. This is very important, so we can know if we have a representative population of this kind of apps and its social impact. </w:t>
      </w:r>
    </w:p>
    <w:p w14:paraId="50483211" w14:textId="75165190" w:rsidR="004E6907" w:rsidRPr="00B0197B" w:rsidRDefault="004E6907" w:rsidP="004E6907">
      <w:pPr>
        <w:pStyle w:val="Heading1"/>
        <w:numPr>
          <w:ilvl w:val="0"/>
          <w:numId w:val="0"/>
        </w:numPr>
        <w:rPr>
          <w:lang w:val="en-MX"/>
        </w:rPr>
      </w:pPr>
      <w:r>
        <w:rPr>
          <w:noProof/>
          <w:lang w:val="en-MX"/>
        </w:rPr>
        <w:lastRenderedPageBreak/>
        <w:drawing>
          <wp:inline distT="0" distB="0" distL="0" distR="0" wp14:anchorId="7443F73F" wp14:editId="45352B20">
            <wp:extent cx="5486400" cy="3038475"/>
            <wp:effectExtent l="0" t="0" r="0" b="0"/>
            <wp:docPr id="1601493526" name="Picture 1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3526" name="Picture 1" descr="A screenshot of a black scree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582" w14:textId="3E78F25B" w:rsidR="00C62120" w:rsidRPr="00E60D3C" w:rsidRDefault="00E60D3C" w:rsidP="00E60D3C">
      <w:pPr>
        <w:pStyle w:val="Heading1"/>
        <w:rPr>
          <w:lang w:val="en-MX" w:eastAsia="en-US"/>
        </w:rPr>
      </w:pPr>
      <w:r w:rsidRPr="00E60D3C">
        <w:rPr>
          <w:lang w:val="en-MX" w:eastAsia="en-US"/>
        </w:rPr>
        <w:t>What are some other possible tables and/or graphs that we could create, and what additional value would they provide?</w:t>
      </w:r>
    </w:p>
    <w:p w14:paraId="0E045C84" w14:textId="34BFD237" w:rsidR="00BC00CA" w:rsidRDefault="00B0197B" w:rsidP="00BC00CA">
      <w:r>
        <w:t xml:space="preserve">The next few </w:t>
      </w:r>
      <w:r w:rsidR="00BC00CA">
        <w:t xml:space="preserve">tables </w:t>
      </w:r>
      <w:r>
        <w:t xml:space="preserve">could be </w:t>
      </w:r>
      <w:r w:rsidR="00BC00CA">
        <w:t>considered</w:t>
      </w:r>
      <w:r>
        <w:t>:</w:t>
      </w:r>
      <w:r w:rsidR="00BC00CA">
        <w:t xml:space="preserve"> </w:t>
      </w:r>
    </w:p>
    <w:p w14:paraId="0F843939" w14:textId="77777777" w:rsidR="00BC00CA" w:rsidRDefault="00BC00CA" w:rsidP="00BC00CA">
      <w:pPr>
        <w:pStyle w:val="Heading2"/>
      </w:pPr>
      <w:r>
        <w:t>Participation per country through the years.</w:t>
      </w:r>
    </w:p>
    <w:p w14:paraId="2FCD4B8E" w14:textId="58FAAAD3" w:rsidR="00E40CAE" w:rsidRDefault="00267872" w:rsidP="00BC00CA">
      <w:pPr>
        <w:pStyle w:val="Heading2"/>
      </w:pPr>
      <w:r>
        <w:t xml:space="preserve">A first approximation of the impact on the title (blurb) and its </w:t>
      </w:r>
      <w:r w:rsidR="005854CD">
        <w:t>outcome</w:t>
      </w:r>
      <w:r>
        <w:t xml:space="preserve">. </w:t>
      </w:r>
    </w:p>
    <w:p w14:paraId="3B641E38" w14:textId="543E4792" w:rsidR="00E40CAE" w:rsidRDefault="00E40CAE" w:rsidP="00E40CAE">
      <w:pPr>
        <w:pStyle w:val="Heading2"/>
      </w:pPr>
      <w:r>
        <w:t>A pie chart could be created to appreciate more properly each country participation.</w:t>
      </w:r>
    </w:p>
    <w:p w14:paraId="2B514711" w14:textId="5FAF5157" w:rsidR="00267872" w:rsidRDefault="00267872" w:rsidP="00E40CAE">
      <w:pPr>
        <w:pStyle w:val="Heading2"/>
      </w:pPr>
      <w:r>
        <w:t xml:space="preserve">Calculate some additional statistical values, </w:t>
      </w:r>
      <w:proofErr w:type="gramStart"/>
      <w:r w:rsidR="005854CD">
        <w:t>like:</w:t>
      </w:r>
      <w:proofErr w:type="gramEnd"/>
      <w:r>
        <w:t xml:space="preserve"> mode, variance, z-score, etc.</w:t>
      </w:r>
    </w:p>
    <w:p w14:paraId="35E582B9" w14:textId="77777777" w:rsidR="00E40CAE" w:rsidRDefault="00E40CAE" w:rsidP="00BC00CA">
      <w:pPr>
        <w:pStyle w:val="Heading2"/>
        <w:numPr>
          <w:ilvl w:val="0"/>
          <w:numId w:val="0"/>
        </w:numPr>
        <w:ind w:left="360"/>
      </w:pPr>
    </w:p>
    <w:p w14:paraId="52D69DC0" w14:textId="125EFA11" w:rsidR="00C62120" w:rsidRDefault="00B25C27" w:rsidP="00BC00CA">
      <w:pPr>
        <w:pStyle w:val="Heading2"/>
        <w:numPr>
          <w:ilvl w:val="0"/>
          <w:numId w:val="0"/>
        </w:numPr>
        <w:ind w:left="360"/>
      </w:pPr>
      <w:r>
        <w:t>This</w:t>
      </w:r>
      <w:r w:rsidR="00BC00CA">
        <w:t xml:space="preserve"> additional data could </w:t>
      </w:r>
      <w:r w:rsidR="00E40CAE">
        <w:t>be useful</w:t>
      </w:r>
      <w:r w:rsidR="00BC00CA">
        <w:t xml:space="preserve">: </w:t>
      </w:r>
    </w:p>
    <w:p w14:paraId="06F98787" w14:textId="3B9E24CE" w:rsidR="00B25C27" w:rsidRDefault="00E40CAE" w:rsidP="00BC00CA">
      <w:pPr>
        <w:pStyle w:val="Heading2"/>
        <w:numPr>
          <w:ilvl w:val="0"/>
          <w:numId w:val="5"/>
        </w:numPr>
      </w:pPr>
      <w:r>
        <w:t xml:space="preserve">In </w:t>
      </w:r>
      <w:r w:rsidR="00B25C27">
        <w:t xml:space="preserve">this kind of </w:t>
      </w:r>
      <w:r>
        <w:t>projects,</w:t>
      </w:r>
      <w:r w:rsidR="00B25C27">
        <w:t xml:space="preserve"> it´s important to track the </w:t>
      </w:r>
      <w:r w:rsidR="00267872">
        <w:t>results</w:t>
      </w:r>
      <w:r w:rsidR="00B25C27">
        <w:t xml:space="preserve"> of each one and their impact.</w:t>
      </w:r>
    </w:p>
    <w:p w14:paraId="280DBE8B" w14:textId="524B829A" w:rsidR="005C6EEA" w:rsidRDefault="005C6EEA" w:rsidP="00BC00CA">
      <w:pPr>
        <w:pStyle w:val="Heading2"/>
        <w:numPr>
          <w:ilvl w:val="0"/>
          <w:numId w:val="5"/>
        </w:numPr>
      </w:pPr>
      <w:r>
        <w:t>How long</w:t>
      </w:r>
      <w:r w:rsidR="00BC00CA">
        <w:t xml:space="preserve"> do</w:t>
      </w:r>
      <w:r>
        <w:t>es it take</w:t>
      </w:r>
      <w:r w:rsidR="00BC00CA">
        <w:t xml:space="preserve"> </w:t>
      </w:r>
      <w:r>
        <w:t xml:space="preserve">for a campaign to be accepted, </w:t>
      </w:r>
      <w:r w:rsidR="00E429FF">
        <w:t xml:space="preserve">the time gap from being </w:t>
      </w:r>
      <w:r>
        <w:t xml:space="preserve">successful </w:t>
      </w:r>
      <w:r w:rsidR="005854CD">
        <w:t xml:space="preserve">up to </w:t>
      </w:r>
      <w:r>
        <w:t>the</w:t>
      </w:r>
      <w:r w:rsidR="00E429FF">
        <w:t xml:space="preserve"> financial process.</w:t>
      </w:r>
    </w:p>
    <w:p w14:paraId="12B99629" w14:textId="20BA8462" w:rsidR="00BC00CA" w:rsidRDefault="005C6EEA" w:rsidP="00E429FF">
      <w:pPr>
        <w:pStyle w:val="Heading2"/>
        <w:numPr>
          <w:ilvl w:val="0"/>
          <w:numId w:val="5"/>
        </w:numPr>
      </w:pPr>
      <w:r>
        <w:t>Does the background of the participants are correctly evaluated for their reliability</w:t>
      </w:r>
      <w:r w:rsidR="00E429FF">
        <w:t xml:space="preserve"> regarding its topic.</w:t>
      </w:r>
    </w:p>
    <w:p w14:paraId="531DD390" w14:textId="441C110A" w:rsidR="00BC00CA" w:rsidRDefault="00BC00CA" w:rsidP="00BC00CA">
      <w:pPr>
        <w:pStyle w:val="Heading2"/>
        <w:numPr>
          <w:ilvl w:val="0"/>
          <w:numId w:val="5"/>
        </w:numPr>
      </w:pPr>
      <w:r>
        <w:t xml:space="preserve">Evaluate more indicators that can revealed reasons why a campaign </w:t>
      </w:r>
      <w:r w:rsidR="005C6EEA">
        <w:t>succeeds</w:t>
      </w:r>
      <w:r w:rsidR="00E429FF">
        <w:t xml:space="preserve"> or failed</w:t>
      </w:r>
      <w:r w:rsidR="00B25C27">
        <w:t xml:space="preserve">: </w:t>
      </w:r>
      <w:r w:rsidR="00B25C27" w:rsidRPr="00B25C27">
        <w:t>fundraiser’s human capital, project location, team size, investor’s experience, project quality and the interactivity on the crowdfunding platform.</w:t>
      </w:r>
    </w:p>
    <w:p w14:paraId="691E823D" w14:textId="0EBB6E01" w:rsidR="00BC00CA" w:rsidRDefault="00BC00CA" w:rsidP="00BC00CA">
      <w:pPr>
        <w:pStyle w:val="Heading2"/>
        <w:numPr>
          <w:ilvl w:val="0"/>
          <w:numId w:val="5"/>
        </w:numPr>
      </w:pPr>
      <w:r>
        <w:lastRenderedPageBreak/>
        <w:t xml:space="preserve">Who are behind </w:t>
      </w:r>
      <w:r w:rsidR="00E429FF">
        <w:t xml:space="preserve">each crowdfunding companies to evaluate their commitment </w:t>
      </w:r>
      <w:r w:rsidR="00B25C27">
        <w:t>to specific</w:t>
      </w:r>
      <w:r w:rsidR="00E429FF">
        <w:t xml:space="preserve"> cause</w:t>
      </w:r>
      <w:r w:rsidR="00B25C27">
        <w:t xml:space="preserve">s or transparency through the </w:t>
      </w:r>
      <w:r w:rsidR="00E40CAE">
        <w:t xml:space="preserve">whole </w:t>
      </w:r>
      <w:r w:rsidR="00B25C27">
        <w:t>process</w:t>
      </w:r>
      <w:r w:rsidR="00E40CAE">
        <w:t>es</w:t>
      </w:r>
      <w:r w:rsidR="00E429FF">
        <w:t xml:space="preserve">. </w:t>
      </w:r>
    </w:p>
    <w:p w14:paraId="21E5954C" w14:textId="519B3C0B" w:rsidR="00E40CAE" w:rsidRDefault="00E40CAE" w:rsidP="00BC00CA">
      <w:pPr>
        <w:pStyle w:val="Heading2"/>
        <w:numPr>
          <w:ilvl w:val="0"/>
          <w:numId w:val="5"/>
        </w:numPr>
      </w:pPr>
      <w:r>
        <w:t xml:space="preserve">If the blurb </w:t>
      </w:r>
      <w:r>
        <w:t>is clear by its own and what is its</w:t>
      </w:r>
      <w:r>
        <w:t xml:space="preserve"> impact </w:t>
      </w:r>
      <w:r>
        <w:t>in</w:t>
      </w:r>
      <w:r>
        <w:t xml:space="preserve"> the succes</w:t>
      </w:r>
      <w:r>
        <w:t>s or not</w:t>
      </w:r>
      <w:r>
        <w:t xml:space="preserve"> of a </w:t>
      </w:r>
      <w:r>
        <w:t>campaign.</w:t>
      </w:r>
    </w:p>
    <w:p w14:paraId="034B7369" w14:textId="7A3A8882" w:rsidR="00267872" w:rsidRDefault="00267872" w:rsidP="00BC00CA">
      <w:pPr>
        <w:pStyle w:val="Heading2"/>
        <w:numPr>
          <w:ilvl w:val="0"/>
          <w:numId w:val="5"/>
        </w:numPr>
      </w:pPr>
      <w:r>
        <w:t xml:space="preserve">Make a case study about extremely remarkable campaigns through the years and </w:t>
      </w:r>
      <w:r w:rsidR="005854CD">
        <w:t>platforms</w:t>
      </w:r>
      <w:r>
        <w:t xml:space="preserve">. </w:t>
      </w:r>
    </w:p>
    <w:p w14:paraId="06D5D8D4" w14:textId="69E6B35E" w:rsidR="005854CD" w:rsidRDefault="005854CD" w:rsidP="00BC00CA">
      <w:pPr>
        <w:pStyle w:val="Heading2"/>
        <w:numPr>
          <w:ilvl w:val="0"/>
          <w:numId w:val="5"/>
        </w:numPr>
      </w:pPr>
      <w:r>
        <w:t xml:space="preserve">Differences between crowdfunding apps or platforms. </w:t>
      </w:r>
    </w:p>
    <w:p w14:paraId="2991E264" w14:textId="77777777" w:rsidR="00BC00CA" w:rsidRDefault="00BC00CA" w:rsidP="00B0197B"/>
    <w:p w14:paraId="0EF72115" w14:textId="0E43ED5E" w:rsidR="00B0197B" w:rsidRDefault="00B0197B" w:rsidP="00B0197B"/>
    <w:sectPr w:rsidR="00B0197B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BEEB" w14:textId="77777777" w:rsidR="004C5284" w:rsidRDefault="004C5284">
      <w:pPr>
        <w:spacing w:after="0" w:line="240" w:lineRule="auto"/>
      </w:pPr>
      <w:r>
        <w:separator/>
      </w:r>
    </w:p>
    <w:p w14:paraId="733518A2" w14:textId="77777777" w:rsidR="004C5284" w:rsidRDefault="004C5284"/>
  </w:endnote>
  <w:endnote w:type="continuationSeparator" w:id="0">
    <w:p w14:paraId="0B2A8046" w14:textId="77777777" w:rsidR="004C5284" w:rsidRDefault="004C5284">
      <w:pPr>
        <w:spacing w:after="0" w:line="240" w:lineRule="auto"/>
      </w:pPr>
      <w:r>
        <w:continuationSeparator/>
      </w:r>
    </w:p>
    <w:p w14:paraId="7887B360" w14:textId="77777777" w:rsidR="004C5284" w:rsidRDefault="004C52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6EFF" w14:textId="77777777" w:rsidR="00C62120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A92E" w14:textId="77777777" w:rsidR="004C5284" w:rsidRDefault="004C5284">
      <w:pPr>
        <w:spacing w:after="0" w:line="240" w:lineRule="auto"/>
      </w:pPr>
      <w:r>
        <w:separator/>
      </w:r>
    </w:p>
    <w:p w14:paraId="600B275F" w14:textId="77777777" w:rsidR="004C5284" w:rsidRDefault="004C5284"/>
  </w:footnote>
  <w:footnote w:type="continuationSeparator" w:id="0">
    <w:p w14:paraId="370CA801" w14:textId="77777777" w:rsidR="004C5284" w:rsidRDefault="004C5284">
      <w:pPr>
        <w:spacing w:after="0" w:line="240" w:lineRule="auto"/>
      </w:pPr>
      <w:r>
        <w:continuationSeparator/>
      </w:r>
    </w:p>
    <w:p w14:paraId="7B960FB1" w14:textId="77777777" w:rsidR="004C5284" w:rsidRDefault="004C52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05E"/>
    <w:multiLevelType w:val="multilevel"/>
    <w:tmpl w:val="F3A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5D36"/>
    <w:multiLevelType w:val="multilevel"/>
    <w:tmpl w:val="790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232"/>
    <w:multiLevelType w:val="multilevel"/>
    <w:tmpl w:val="CBC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CAE2A61"/>
    <w:multiLevelType w:val="hybridMultilevel"/>
    <w:tmpl w:val="6CB4A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56117">
    <w:abstractNumId w:val="3"/>
  </w:num>
  <w:num w:numId="2" w16cid:durableId="1621063415">
    <w:abstractNumId w:val="0"/>
  </w:num>
  <w:num w:numId="3" w16cid:durableId="908267750">
    <w:abstractNumId w:val="1"/>
  </w:num>
  <w:num w:numId="4" w16cid:durableId="2054770825">
    <w:abstractNumId w:val="2"/>
  </w:num>
  <w:num w:numId="5" w16cid:durableId="1730572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3C"/>
    <w:rsid w:val="000145CE"/>
    <w:rsid w:val="001C05E9"/>
    <w:rsid w:val="00267872"/>
    <w:rsid w:val="004374CB"/>
    <w:rsid w:val="004C5284"/>
    <w:rsid w:val="004C6E90"/>
    <w:rsid w:val="004E6907"/>
    <w:rsid w:val="0050325D"/>
    <w:rsid w:val="0054118F"/>
    <w:rsid w:val="005854CD"/>
    <w:rsid w:val="005C6EEA"/>
    <w:rsid w:val="00600A78"/>
    <w:rsid w:val="00763FEB"/>
    <w:rsid w:val="00831020"/>
    <w:rsid w:val="008C7E1A"/>
    <w:rsid w:val="009A0DE4"/>
    <w:rsid w:val="00A1088B"/>
    <w:rsid w:val="00AF7BC3"/>
    <w:rsid w:val="00B0197B"/>
    <w:rsid w:val="00B25C27"/>
    <w:rsid w:val="00B56F48"/>
    <w:rsid w:val="00BC00CA"/>
    <w:rsid w:val="00C62120"/>
    <w:rsid w:val="00DC5D81"/>
    <w:rsid w:val="00E40CAE"/>
    <w:rsid w:val="00E429FF"/>
    <w:rsid w:val="00E60D3C"/>
    <w:rsid w:val="00E84842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B5B8"/>
  <w15:chartTrackingRefBased/>
  <w15:docId w15:val="{09C0D4CD-A0E7-8A48-AC36-64D5471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0D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uroracorzas/Library/Containers/com.microsoft.Word/Data/Library/Application%20Support/Microsoft/Office/16.0/DTS/en-US%7bF8A69C74-3DB0-7344-8381-2A8EF24FECA7%7d/%7b814323D8-5B3C-0A46-AFA0-D9428AC2C50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{814323D8-5B3C-0A46-AFA0-D9428AC2C50B}tf10002082.dotx</Template>
  <TotalTime>205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Corzas</dc:creator>
  <cp:keywords/>
  <dc:description/>
  <cp:lastModifiedBy>Aurora Corzas</cp:lastModifiedBy>
  <cp:revision>4</cp:revision>
  <dcterms:created xsi:type="dcterms:W3CDTF">2023-06-11T18:13:00Z</dcterms:created>
  <dcterms:modified xsi:type="dcterms:W3CDTF">2023-06-12T04:19:00Z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