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Q1:</w:t>
      </w:r>
    </w:p>
    <w:p>
      <w:pPr>
        <w:pStyle w:val="Normal"/>
        <w:ind w:left="0" w:hanging="0"/>
        <w:rPr/>
      </w:pPr>
      <w:r>
        <w:rPr/>
        <w:t xml:space="preserve"> </w:t>
      </w:r>
      <w:r>
        <w:rPr/>
        <w:t>QUERY -&gt;</w:t>
      </w:r>
      <w:hyperlink r:id="rId2">
        <w:r>
          <w:rPr>
            <w:rStyle w:val="InternetLink"/>
            <w:rFonts w:eastAsia="Courier New" w:cs="Courier New" w:ascii="Courier New" w:hAnsi="Courier New"/>
            <w:color w:val="235A81"/>
            <w:sz w:val="20"/>
            <w:szCs w:val="20"/>
            <w:u w:val="single"/>
            <w:shd w:fill="E5E5E5" w:val="clear"/>
          </w:rPr>
          <w:t>SELECT</w:t>
        </w:r>
      </w:hyperlink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EVENTREQUEST</w:t>
      </w:r>
      <w:r>
        <w:rPr>
          <w:rFonts w:eastAsia="Courier New" w:cs="Courier New" w:ascii="Courier New" w:hAnsi="Courier New"/>
          <w:color w:val="0055AA"/>
          <w:sz w:val="20"/>
          <w:szCs w:val="20"/>
          <w:shd w:fill="E5E5E5" w:val="clear"/>
        </w:rPr>
        <w:t>.EVENTNO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,DATEHELD,</w:t>
      </w:r>
      <w:r>
        <w:fldChar w:fldCharType="begin"/>
      </w:r>
      <w:r>
        <w:instrText> HYPERLINK "http://localhost/phpmyadmin/url.php?url=https://dev.mysql.com/doc/refman/5.5/en/group-by-functions.html" \l "function_count"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COUNT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(*)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AS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TOTAL_EVENTPLAN 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0055AA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FROM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EVENTREQUEST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INNER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JOIN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EVENTPLAN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ON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EVENTREQUEST</w:t>
      </w:r>
      <w:r>
        <w:rPr>
          <w:rFonts w:eastAsia="Courier New" w:cs="Courier New" w:ascii="Courier New" w:hAnsi="Courier New"/>
          <w:color w:val="0055AA"/>
          <w:sz w:val="20"/>
          <w:szCs w:val="20"/>
          <w:shd w:fill="E5E5E5" w:val="clear"/>
        </w:rPr>
        <w:t>.EVENTNO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>=EVENTPLAN</w:t>
      </w:r>
      <w:r>
        <w:rPr>
          <w:rFonts w:eastAsia="Courier New" w:cs="Courier New" w:ascii="Courier New" w:hAnsi="Courier New"/>
          <w:color w:val="0055AA"/>
          <w:sz w:val="20"/>
          <w:szCs w:val="20"/>
          <w:shd w:fill="E5E5E5" w:val="clear"/>
        </w:rPr>
        <w:t>.EVENTNO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 xml:space="preserve">WHERE 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DATEHELD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BETWEEN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'2018-12-01'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fldChar w:fldCharType="begin"/>
      </w:r>
      <w:r>
        <w:instrText> HYPERLINK "http://localhost/phpmyadmin/url.php?url=https://dev.mysql.com/doc/refman/5.5/en/logical-operators.html" \l "operator_and"</w:instrText>
      </w:r>
      <w:r>
        <w:fldChar w:fldCharType="separate"/>
      </w:r>
      <w:r>
        <w:rPr>
          <w:rStyle w:val="InternetLink"/>
          <w:rFonts w:eastAsia="Courier New" w:cs="Courier New" w:ascii="Courier New" w:hAnsi="Courier New"/>
          <w:color w:val="235A81"/>
          <w:sz w:val="20"/>
          <w:szCs w:val="20"/>
          <w:u w:val="single"/>
          <w:shd w:fill="E5E5E5" w:val="clear"/>
        </w:rPr>
        <w:t>AND</w:t>
      </w:r>
      <w:r>
        <w:fldChar w:fldCharType="end"/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AA1111"/>
          <w:sz w:val="20"/>
          <w:szCs w:val="20"/>
          <w:shd w:fill="E5E5E5" w:val="clear"/>
        </w:rPr>
        <w:t>'2018-12-31'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444444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GROUP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</w:t>
      </w:r>
      <w:r>
        <w:rPr>
          <w:rFonts w:eastAsia="Courier New" w:cs="Courier New" w:ascii="Courier New" w:hAnsi="Courier New"/>
          <w:color w:val="770088"/>
          <w:sz w:val="20"/>
          <w:szCs w:val="20"/>
          <w:shd w:fill="E5E5E5" w:val="clear"/>
        </w:rPr>
        <w:t>BY</w:t>
      </w: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  <w:t xml:space="preserve"> EVENTNO;</w:t>
      </w:r>
    </w:p>
    <w:p>
      <w:pPr>
        <w:pStyle w:val="Normal"/>
        <w:ind w:left="0" w:hanging="0"/>
        <w:rPr>
          <w:rFonts w:ascii="Courier New" w:hAnsi="Courier New" w:eastAsia="Courier New" w:cs="Courier New"/>
          <w:color w:val="444444"/>
          <w:sz w:val="20"/>
          <w:szCs w:val="20"/>
          <w:shd w:fill="E5E5E5" w:val="clear"/>
        </w:rPr>
      </w:pPr>
      <w:r>
        <w:rPr>
          <w:rFonts w:eastAsia="Courier New" w:cs="Courier New" w:ascii="Courier New" w:hAnsi="Courier New"/>
          <w:color w:val="444444"/>
          <w:sz w:val="20"/>
          <w:szCs w:val="20"/>
          <w:shd w:fill="E5E5E5" w:val="clear"/>
        </w:rPr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6781800" cy="48717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23</Words>
  <Characters>218</Characters>
  <CharactersWithSpaces>239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2018-12-23T17:56:55Z</dcterms:modified>
  <cp:revision>1</cp:revision>
  <dc:subject/>
  <dc:title/>
</cp:coreProperties>
</file>