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BFB" w:rsidRPr="00FE3698" w:rsidRDefault="004328FC" w:rsidP="006D1D6A">
      <w:pPr>
        <w:jc w:val="center"/>
        <w:rPr>
          <w:rFonts w:cstheme="minorHAnsi"/>
          <w:b/>
          <w:sz w:val="32"/>
          <w:szCs w:val="32"/>
          <w:u w:val="single"/>
        </w:rPr>
      </w:pPr>
      <w:r w:rsidRPr="00FE3698">
        <w:rPr>
          <w:rFonts w:cstheme="minorHAnsi"/>
          <w:b/>
          <w:sz w:val="32"/>
          <w:szCs w:val="32"/>
          <w:u w:val="single"/>
        </w:rPr>
        <w:t>Sil</w:t>
      </w:r>
      <w:r w:rsidR="005F13C1" w:rsidRPr="00FE3698">
        <w:rPr>
          <w:rFonts w:cstheme="minorHAnsi"/>
          <w:b/>
          <w:sz w:val="32"/>
          <w:szCs w:val="32"/>
          <w:u w:val="single"/>
        </w:rPr>
        <w:t>verlight Media Framework v2 - Plugin Developer Guide</w:t>
      </w:r>
    </w:p>
    <w:p w:rsidR="004328FC" w:rsidRDefault="004328FC"/>
    <w:p w:rsidR="004328FC" w:rsidRPr="006D1D6A" w:rsidRDefault="004328FC">
      <w:pPr>
        <w:rPr>
          <w:b/>
          <w:sz w:val="28"/>
          <w:szCs w:val="28"/>
          <w:u w:val="single"/>
        </w:rPr>
      </w:pPr>
      <w:r w:rsidRPr="006D1D6A">
        <w:rPr>
          <w:b/>
          <w:sz w:val="28"/>
          <w:szCs w:val="28"/>
          <w:u w:val="single"/>
        </w:rPr>
        <w:t>Introduction</w:t>
      </w:r>
    </w:p>
    <w:p w:rsidR="005F13C1" w:rsidRDefault="005F13C1">
      <w:r>
        <w:t xml:space="preserve">One of the new features introduced in SMF v2 is the </w:t>
      </w:r>
      <w:r w:rsidR="00E532A0">
        <w:t>ability to extend</w:t>
      </w:r>
      <w:r>
        <w:t xml:space="preserve"> the player’s “out of the box” functionality with plugins.</w:t>
      </w:r>
      <w:r w:rsidR="00474ACB">
        <w:t xml:space="preserve">  Plugins in SMF can perform a variety of</w:t>
      </w:r>
      <w:r w:rsidR="00E532A0">
        <w:t xml:space="preserve"> specialized</w:t>
      </w:r>
      <w:r w:rsidR="00474ACB">
        <w:t xml:space="preserve"> tasks</w:t>
      </w:r>
      <w:r w:rsidR="00E532A0">
        <w:t xml:space="preserve"> like logging and media playback as well as add completely new behavior, like social media integration.  </w:t>
      </w:r>
      <w:r w:rsidR="00300254">
        <w:t>In addition to loading plugins that are deployed with an SMF application, the player also has the ability to load external XAP files containing plugins over the network.  This allows plugin developers to host and easily share plugins since all an application developer needs is the plugin’s URL.</w:t>
      </w:r>
    </w:p>
    <w:p w:rsidR="002A45F4" w:rsidRDefault="002A45F4">
      <w:r>
        <w:t xml:space="preserve">Each plugin in SMF has a corresponding interface type and Export Attribute that must be applied to the plugin class.  All plugin interfaces extend from </w:t>
      </w:r>
      <w:proofErr w:type="spellStart"/>
      <w:r>
        <w:t>IPlugin</w:t>
      </w:r>
      <w:proofErr w:type="spellEnd"/>
      <w:r>
        <w:t xml:space="preserve">, which defines the minimum set of operations that any SMF plugin must implement, like </w:t>
      </w:r>
      <w:proofErr w:type="gramStart"/>
      <w:r>
        <w:t>Load(</w:t>
      </w:r>
      <w:proofErr w:type="gramEnd"/>
      <w:r>
        <w:t xml:space="preserve">) and Unload().  The actual plugin interfaces define the specific operations that are required for the specialized functionality they are meant to perform, like media playback for example.  Finally, the Export Attributes that are associated with each plugin perform 2 tasks: 1) They enable MEF to recognize the class as a specific plugin implementation and 2) Provide a mechanism for specifying metadata about the plugin’s capabilities.  At runtime SMF uses MEF to compile a list of all plugins </w:t>
      </w:r>
      <w:r w:rsidR="009F54B8">
        <w:t xml:space="preserve">that are currently available.  When a plugin of a specific type is needed, the player will query each plugin’s metadata and select the one that most closely matches </w:t>
      </w:r>
      <w:r w:rsidR="00DB28E5">
        <w:t>its</w:t>
      </w:r>
      <w:r w:rsidR="009F54B8">
        <w:t xml:space="preserve"> requirements.</w:t>
      </w:r>
    </w:p>
    <w:p w:rsidR="004328FC" w:rsidRPr="006D1D6A" w:rsidRDefault="004328FC">
      <w:pPr>
        <w:rPr>
          <w:b/>
          <w:sz w:val="28"/>
          <w:szCs w:val="28"/>
          <w:u w:val="single"/>
        </w:rPr>
      </w:pPr>
      <w:r w:rsidRPr="006D1D6A">
        <w:rPr>
          <w:b/>
          <w:sz w:val="28"/>
          <w:szCs w:val="28"/>
          <w:u w:val="single"/>
        </w:rPr>
        <w:t>Plugin Types</w:t>
      </w:r>
    </w:p>
    <w:p w:rsidR="00146A6A" w:rsidRPr="00C90729" w:rsidRDefault="00A1427C" w:rsidP="00146A6A">
      <w:pPr>
        <w:rPr>
          <w:b/>
          <w:u w:val="single"/>
        </w:rPr>
      </w:pPr>
      <w:r>
        <w:rPr>
          <w:b/>
          <w:u w:val="single"/>
        </w:rPr>
        <w:t xml:space="preserve">Plugin </w:t>
      </w:r>
      <w:r w:rsidR="007116AA">
        <w:rPr>
          <w:b/>
          <w:u w:val="single"/>
        </w:rPr>
        <w:t>Basics</w:t>
      </w:r>
    </w:p>
    <w:p w:rsidR="00146A6A" w:rsidRDefault="007116AA" w:rsidP="00146A6A">
      <w:proofErr w:type="spellStart"/>
      <w:r>
        <w:t>IPlugin</w:t>
      </w:r>
      <w:proofErr w:type="spellEnd"/>
      <w:r w:rsidR="00146A6A">
        <w:t xml:space="preserve"> is the base interface for all SMF plugins</w:t>
      </w:r>
      <w:r w:rsidR="00A1427C">
        <w:t xml:space="preserve"> and</w:t>
      </w:r>
      <w:r w:rsidR="00146A6A">
        <w:t xml:space="preserve"> defines the minimum set of operations that any SMF plugin must implement.</w:t>
      </w:r>
      <w:r w:rsidR="00A1427C">
        <w:t xml:space="preserve">  </w:t>
      </w:r>
      <w:r w:rsidR="003849D1">
        <w:t xml:space="preserve">Likewise, the </w:t>
      </w:r>
      <w:proofErr w:type="spellStart"/>
      <w:r w:rsidR="003849D1">
        <w:t>ExportPluginAttribute</w:t>
      </w:r>
      <w:proofErr w:type="spellEnd"/>
      <w:r w:rsidR="003849D1">
        <w:t xml:space="preserve"> is the base class of all SMF export attributes and defines metadata members that all plugins </w:t>
      </w:r>
      <w:r w:rsidR="00110176">
        <w:t>can use to describe themselves.</w:t>
      </w:r>
    </w:p>
    <w:p w:rsidR="001A3093" w:rsidRPr="00805971" w:rsidRDefault="001A3093" w:rsidP="001A3093">
      <w:pPr>
        <w:rPr>
          <w:b/>
        </w:rPr>
      </w:pPr>
      <w:proofErr w:type="spellStart"/>
      <w:r w:rsidRPr="00805971">
        <w:rPr>
          <w:b/>
        </w:rPr>
        <w:t>IPlugin</w:t>
      </w:r>
      <w:proofErr w:type="spellEnd"/>
      <w:r w:rsidRPr="00805971">
        <w:rPr>
          <w:b/>
        </w:rPr>
        <w:t xml:space="preserve"> Interface:</w:t>
      </w:r>
    </w:p>
    <w:p w:rsidR="006D1D6A" w:rsidRDefault="00F33EA6" w:rsidP="00F33EA6">
      <w:pPr>
        <w:pStyle w:val="ListParagraph"/>
        <w:numPr>
          <w:ilvl w:val="0"/>
          <w:numId w:val="2"/>
        </w:numPr>
      </w:pPr>
      <w:r>
        <w:t>Members:</w:t>
      </w:r>
    </w:p>
    <w:p w:rsidR="00F33EA6" w:rsidRDefault="00F33EA6" w:rsidP="00F33EA6">
      <w:pPr>
        <w:pStyle w:val="ListParagraph"/>
        <w:numPr>
          <w:ilvl w:val="1"/>
          <w:numId w:val="2"/>
        </w:numPr>
      </w:pPr>
      <w:proofErr w:type="spellStart"/>
      <w:r>
        <w:t>IsLoaded</w:t>
      </w:r>
      <w:proofErr w:type="spellEnd"/>
      <w:r>
        <w:t xml:space="preserve"> – return a </w:t>
      </w:r>
      <w:proofErr w:type="spellStart"/>
      <w:proofErr w:type="gramStart"/>
      <w:r>
        <w:t>boolean</w:t>
      </w:r>
      <w:proofErr w:type="spellEnd"/>
      <w:proofErr w:type="gramEnd"/>
      <w:r>
        <w:t xml:space="preserve"> value indicating whether the plugin has been loaded.</w:t>
      </w:r>
    </w:p>
    <w:p w:rsidR="00F33EA6" w:rsidRDefault="00F33EA6" w:rsidP="00F33EA6">
      <w:pPr>
        <w:pStyle w:val="ListParagraph"/>
        <w:numPr>
          <w:ilvl w:val="0"/>
          <w:numId w:val="2"/>
        </w:numPr>
      </w:pPr>
      <w:r>
        <w:t>Methods:</w:t>
      </w:r>
    </w:p>
    <w:p w:rsidR="00F33EA6" w:rsidRDefault="00F33EA6" w:rsidP="00F33EA6">
      <w:pPr>
        <w:pStyle w:val="ListParagraph"/>
        <w:numPr>
          <w:ilvl w:val="1"/>
          <w:numId w:val="2"/>
        </w:numPr>
      </w:pPr>
      <w:proofErr w:type="gramStart"/>
      <w:r>
        <w:t>Load(</w:t>
      </w:r>
      <w:proofErr w:type="gramEnd"/>
      <w:r>
        <w:t xml:space="preserve">) – </w:t>
      </w:r>
      <w:r w:rsidR="00BD46CE">
        <w:t>T</w:t>
      </w:r>
      <w:r>
        <w:t>he plugin should load any resources that are required for operation</w:t>
      </w:r>
      <w:r w:rsidR="00A6697E">
        <w:t>.  This method is expected to be asynchronous and the</w:t>
      </w:r>
      <w:r>
        <w:t xml:space="preserve"> plugin implementation must indicate that this operation has completed by firing the </w:t>
      </w:r>
      <w:proofErr w:type="spellStart"/>
      <w:r>
        <w:t>PluginLoaded</w:t>
      </w:r>
      <w:proofErr w:type="spellEnd"/>
      <w:r>
        <w:t xml:space="preserve"> event.</w:t>
      </w:r>
    </w:p>
    <w:p w:rsidR="00F33EA6" w:rsidRDefault="00F33EA6" w:rsidP="00477715">
      <w:pPr>
        <w:pStyle w:val="ListParagraph"/>
        <w:numPr>
          <w:ilvl w:val="1"/>
          <w:numId w:val="2"/>
        </w:numPr>
      </w:pPr>
      <w:proofErr w:type="gramStart"/>
      <w:r>
        <w:t>Unload(</w:t>
      </w:r>
      <w:proofErr w:type="gramEnd"/>
      <w:r>
        <w:t xml:space="preserve">) </w:t>
      </w:r>
      <w:r w:rsidR="00BD46CE">
        <w:t>–</w:t>
      </w:r>
      <w:r>
        <w:t xml:space="preserve"> </w:t>
      </w:r>
      <w:r w:rsidR="00BD46CE">
        <w:t>T</w:t>
      </w:r>
      <w:r>
        <w:t>he</w:t>
      </w:r>
      <w:r w:rsidR="00BD46CE">
        <w:t xml:space="preserve"> </w:t>
      </w:r>
      <w:r>
        <w:t>plugin should unload unnecessar</w:t>
      </w:r>
      <w:r w:rsidR="00A6697E">
        <w:t>y resources and stop operation</w:t>
      </w:r>
      <w:r>
        <w:t xml:space="preserve">.  </w:t>
      </w:r>
      <w:r w:rsidR="00A6697E">
        <w:t xml:space="preserve">This method is expected to be asynchronous and the plugin implementation must indicate that this operation has completed by firing the </w:t>
      </w:r>
      <w:proofErr w:type="spellStart"/>
      <w:r w:rsidR="00A6697E">
        <w:t>PluginUnloaded</w:t>
      </w:r>
      <w:proofErr w:type="spellEnd"/>
      <w:r w:rsidR="00A6697E">
        <w:t xml:space="preserve"> event.</w:t>
      </w:r>
    </w:p>
    <w:p w:rsidR="00F33EA6" w:rsidRDefault="00F33EA6" w:rsidP="00F33EA6">
      <w:pPr>
        <w:pStyle w:val="ListParagraph"/>
        <w:numPr>
          <w:ilvl w:val="0"/>
          <w:numId w:val="2"/>
        </w:numPr>
      </w:pPr>
      <w:r>
        <w:t>Events:</w:t>
      </w:r>
    </w:p>
    <w:p w:rsidR="00F33EA6" w:rsidRDefault="00F33EA6" w:rsidP="00F33EA6">
      <w:pPr>
        <w:pStyle w:val="ListParagraph"/>
        <w:numPr>
          <w:ilvl w:val="1"/>
          <w:numId w:val="2"/>
        </w:numPr>
      </w:pPr>
      <w:proofErr w:type="spellStart"/>
      <w:r>
        <w:t>LogReady</w:t>
      </w:r>
      <w:proofErr w:type="spellEnd"/>
      <w:r w:rsidR="00477715">
        <w:t xml:space="preserve"> – Indicates that logging information is available.</w:t>
      </w:r>
    </w:p>
    <w:p w:rsidR="00F33EA6" w:rsidRDefault="00F33EA6" w:rsidP="00F33EA6">
      <w:pPr>
        <w:pStyle w:val="ListParagraph"/>
        <w:numPr>
          <w:ilvl w:val="1"/>
          <w:numId w:val="2"/>
        </w:numPr>
      </w:pPr>
      <w:proofErr w:type="spellStart"/>
      <w:r>
        <w:lastRenderedPageBreak/>
        <w:t>PluginLoaded</w:t>
      </w:r>
      <w:proofErr w:type="spellEnd"/>
      <w:r w:rsidR="00477715">
        <w:t xml:space="preserve"> – Indicates that the </w:t>
      </w:r>
      <w:proofErr w:type="gramStart"/>
      <w:r w:rsidR="00477715">
        <w:t>Load(</w:t>
      </w:r>
      <w:proofErr w:type="gramEnd"/>
      <w:r w:rsidR="00477715">
        <w:t>) operation has completed.</w:t>
      </w:r>
    </w:p>
    <w:p w:rsidR="00F33EA6" w:rsidRDefault="00F33EA6" w:rsidP="00F33EA6">
      <w:pPr>
        <w:pStyle w:val="ListParagraph"/>
        <w:numPr>
          <w:ilvl w:val="1"/>
          <w:numId w:val="2"/>
        </w:numPr>
      </w:pPr>
      <w:proofErr w:type="spellStart"/>
      <w:r>
        <w:t>PluginLoadFailed</w:t>
      </w:r>
      <w:proofErr w:type="spellEnd"/>
      <w:r w:rsidR="00477715">
        <w:t xml:space="preserve"> – Indicates that the </w:t>
      </w:r>
      <w:proofErr w:type="gramStart"/>
      <w:r w:rsidR="00477715">
        <w:t>Load(</w:t>
      </w:r>
      <w:proofErr w:type="gramEnd"/>
      <w:r w:rsidR="00477715">
        <w:t>) operation has failed.</w:t>
      </w:r>
    </w:p>
    <w:p w:rsidR="00F33EA6" w:rsidRDefault="00F33EA6" w:rsidP="00F33EA6">
      <w:pPr>
        <w:pStyle w:val="ListParagraph"/>
        <w:numPr>
          <w:ilvl w:val="1"/>
          <w:numId w:val="2"/>
        </w:numPr>
      </w:pPr>
      <w:proofErr w:type="spellStart"/>
      <w:r>
        <w:t>PluginUnloaded</w:t>
      </w:r>
      <w:proofErr w:type="spellEnd"/>
      <w:r w:rsidR="00477715">
        <w:t xml:space="preserve"> – Indicates that the </w:t>
      </w:r>
      <w:proofErr w:type="gramStart"/>
      <w:r w:rsidR="00477715">
        <w:t>Unload(</w:t>
      </w:r>
      <w:proofErr w:type="gramEnd"/>
      <w:r w:rsidR="00477715">
        <w:t>) operation has completed.</w:t>
      </w:r>
    </w:p>
    <w:p w:rsidR="00146A6A" w:rsidRDefault="00F33EA6" w:rsidP="00146A6A">
      <w:pPr>
        <w:pStyle w:val="ListParagraph"/>
        <w:numPr>
          <w:ilvl w:val="1"/>
          <w:numId w:val="2"/>
        </w:numPr>
      </w:pPr>
      <w:proofErr w:type="spellStart"/>
      <w:r>
        <w:t>PluginUnloadFailed</w:t>
      </w:r>
      <w:proofErr w:type="spellEnd"/>
      <w:r w:rsidR="00477715">
        <w:t xml:space="preserve"> – Indicates that the </w:t>
      </w:r>
      <w:proofErr w:type="gramStart"/>
      <w:r w:rsidR="00477715">
        <w:t>Unload(</w:t>
      </w:r>
      <w:proofErr w:type="gramEnd"/>
      <w:r w:rsidR="00477715">
        <w:t>) operation has failed.</w:t>
      </w:r>
    </w:p>
    <w:p w:rsidR="00365DE8" w:rsidRPr="00805971" w:rsidRDefault="00662F4D" w:rsidP="00365DE8">
      <w:pPr>
        <w:rPr>
          <w:b/>
        </w:rPr>
      </w:pPr>
      <w:proofErr w:type="spellStart"/>
      <w:r>
        <w:rPr>
          <w:b/>
        </w:rPr>
        <w:t>Export</w:t>
      </w:r>
      <w:r w:rsidR="00110176" w:rsidRPr="00805971">
        <w:rPr>
          <w:b/>
        </w:rPr>
        <w:t>PluginAttribute</w:t>
      </w:r>
      <w:proofErr w:type="spellEnd"/>
      <w:r w:rsidR="00110176" w:rsidRPr="00805971">
        <w:rPr>
          <w:b/>
        </w:rPr>
        <w:t xml:space="preserve"> Members:</w:t>
      </w:r>
    </w:p>
    <w:p w:rsidR="00110176" w:rsidRDefault="00110176" w:rsidP="00110176">
      <w:pPr>
        <w:pStyle w:val="ListParagraph"/>
        <w:numPr>
          <w:ilvl w:val="0"/>
          <w:numId w:val="3"/>
        </w:numPr>
      </w:pPr>
      <w:proofErr w:type="spellStart"/>
      <w:r>
        <w:t>PluginName</w:t>
      </w:r>
      <w:proofErr w:type="spellEnd"/>
      <w:r>
        <w:t xml:space="preserve"> – The official name of this plugin.</w:t>
      </w:r>
    </w:p>
    <w:p w:rsidR="00110176" w:rsidRDefault="00110176" w:rsidP="00110176">
      <w:pPr>
        <w:pStyle w:val="ListParagraph"/>
        <w:numPr>
          <w:ilvl w:val="0"/>
          <w:numId w:val="3"/>
        </w:numPr>
      </w:pPr>
      <w:proofErr w:type="spellStart"/>
      <w:r>
        <w:t>PluginDescription</w:t>
      </w:r>
      <w:proofErr w:type="spellEnd"/>
      <w:r>
        <w:t xml:space="preserve"> – A description of what the plugin does.</w:t>
      </w:r>
    </w:p>
    <w:p w:rsidR="00110176" w:rsidRDefault="00110176" w:rsidP="00110176">
      <w:pPr>
        <w:pStyle w:val="ListParagraph"/>
        <w:numPr>
          <w:ilvl w:val="0"/>
          <w:numId w:val="3"/>
        </w:numPr>
      </w:pPr>
      <w:proofErr w:type="spellStart"/>
      <w:r>
        <w:t>PluginVersion</w:t>
      </w:r>
      <w:proofErr w:type="spellEnd"/>
      <w:r>
        <w:t xml:space="preserve"> – The version of this plugin.</w:t>
      </w:r>
    </w:p>
    <w:p w:rsidR="00110176" w:rsidRDefault="00110176" w:rsidP="00365DE8"/>
    <w:p w:rsidR="00365DE8" w:rsidRPr="00C90729" w:rsidRDefault="00425EAA" w:rsidP="00365DE8">
      <w:pPr>
        <w:rPr>
          <w:b/>
          <w:u w:val="single"/>
        </w:rPr>
      </w:pPr>
      <w:r w:rsidRPr="00C90729">
        <w:rPr>
          <w:b/>
          <w:u w:val="single"/>
        </w:rPr>
        <w:t>Log Writer</w:t>
      </w:r>
    </w:p>
    <w:p w:rsidR="00D54625" w:rsidRDefault="00425EAA" w:rsidP="00365DE8">
      <w:r>
        <w:t xml:space="preserve">Log Writer plugins </w:t>
      </w:r>
      <w:r w:rsidR="00D3672F">
        <w:t>record</w:t>
      </w:r>
      <w:r w:rsidR="008B2753">
        <w:t xml:space="preserve"> logging information that is generated </w:t>
      </w:r>
      <w:r w:rsidR="00D3672F">
        <w:t xml:space="preserve">by </w:t>
      </w:r>
      <w:r w:rsidR="008B2753">
        <w:t xml:space="preserve">the player </w:t>
      </w:r>
      <w:r w:rsidR="00D3672F">
        <w:t>and</w:t>
      </w:r>
      <w:r w:rsidR="008B2753">
        <w:t xml:space="preserve"> other SMF plugins.</w:t>
      </w:r>
      <w:r w:rsidR="00D54625">
        <w:t xml:space="preserve">  These plugins are required to implement the </w:t>
      </w:r>
      <w:proofErr w:type="spellStart"/>
      <w:r w:rsidR="00D54625">
        <w:t>ILogWriter</w:t>
      </w:r>
      <w:proofErr w:type="spellEnd"/>
      <w:r w:rsidR="00D54625">
        <w:t xml:space="preserve"> interface and must be decorated with the </w:t>
      </w:r>
      <w:proofErr w:type="spellStart"/>
      <w:r w:rsidR="00D54625">
        <w:t>ExportLogWriterAttribute</w:t>
      </w:r>
      <w:proofErr w:type="spellEnd"/>
      <w:r w:rsidR="00D54625">
        <w:t xml:space="preserve">. </w:t>
      </w:r>
    </w:p>
    <w:p w:rsidR="00C90729" w:rsidRPr="00C90729" w:rsidRDefault="00C90729" w:rsidP="00365DE8">
      <w:pPr>
        <w:rPr>
          <w:b/>
        </w:rPr>
      </w:pPr>
      <w:proofErr w:type="spellStart"/>
      <w:r w:rsidRPr="00C90729">
        <w:rPr>
          <w:b/>
        </w:rPr>
        <w:t>ILogWriter</w:t>
      </w:r>
      <w:proofErr w:type="spellEnd"/>
      <w:r w:rsidRPr="00C90729">
        <w:rPr>
          <w:b/>
        </w:rPr>
        <w:t xml:space="preserve"> Interface</w:t>
      </w:r>
      <w:r w:rsidR="00CD7780">
        <w:rPr>
          <w:b/>
        </w:rPr>
        <w:t>:</w:t>
      </w:r>
    </w:p>
    <w:p w:rsidR="00365DE8" w:rsidRDefault="00365DE8" w:rsidP="00365DE8">
      <w:pPr>
        <w:pStyle w:val="ListParagraph"/>
        <w:numPr>
          <w:ilvl w:val="0"/>
          <w:numId w:val="2"/>
        </w:numPr>
      </w:pPr>
      <w:r>
        <w:t>Methods:</w:t>
      </w:r>
    </w:p>
    <w:p w:rsidR="00365DE8" w:rsidRDefault="00BD46CE" w:rsidP="00365DE8">
      <w:pPr>
        <w:pStyle w:val="ListParagraph"/>
        <w:numPr>
          <w:ilvl w:val="1"/>
          <w:numId w:val="2"/>
        </w:numPr>
      </w:pPr>
      <w:proofErr w:type="spellStart"/>
      <w:proofErr w:type="gramStart"/>
      <w:r>
        <w:t>WriteLog</w:t>
      </w:r>
      <w:proofErr w:type="spellEnd"/>
      <w:r>
        <w:t>(</w:t>
      </w:r>
      <w:proofErr w:type="spellStart"/>
      <w:proofErr w:type="gramEnd"/>
      <w:r>
        <w:t>LogEntry</w:t>
      </w:r>
      <w:proofErr w:type="spellEnd"/>
      <w:r>
        <w:t xml:space="preserve">) </w:t>
      </w:r>
      <w:r w:rsidR="004B6C3D">
        <w:t>–</w:t>
      </w:r>
      <w:r>
        <w:t xml:space="preserve"> </w:t>
      </w:r>
      <w:r w:rsidR="004B6C3D">
        <w:t xml:space="preserve">The plugin should record the specified logging information contained in the </w:t>
      </w:r>
      <w:proofErr w:type="spellStart"/>
      <w:r w:rsidR="004B6C3D">
        <w:t>LogEntry</w:t>
      </w:r>
      <w:proofErr w:type="spellEnd"/>
      <w:r w:rsidR="004B6C3D">
        <w:t>.</w:t>
      </w:r>
    </w:p>
    <w:p w:rsidR="00365DE8" w:rsidRDefault="00365DE8" w:rsidP="00365DE8">
      <w:pPr>
        <w:pStyle w:val="ListParagraph"/>
        <w:numPr>
          <w:ilvl w:val="0"/>
          <w:numId w:val="2"/>
        </w:numPr>
      </w:pPr>
      <w:r>
        <w:t>Events:</w:t>
      </w:r>
    </w:p>
    <w:p w:rsidR="00365DE8" w:rsidRDefault="004B6C3D" w:rsidP="00365DE8">
      <w:pPr>
        <w:pStyle w:val="ListParagraph"/>
        <w:numPr>
          <w:ilvl w:val="1"/>
          <w:numId w:val="2"/>
        </w:numPr>
      </w:pPr>
      <w:proofErr w:type="spellStart"/>
      <w:r>
        <w:t>LogWriteFailed</w:t>
      </w:r>
      <w:proofErr w:type="spellEnd"/>
      <w:r>
        <w:t xml:space="preserve"> – Indicates that recording of the logging information has failed.</w:t>
      </w:r>
    </w:p>
    <w:p w:rsidR="00ED40A6" w:rsidRDefault="004B6C3D" w:rsidP="00365DE8">
      <w:pPr>
        <w:pStyle w:val="ListParagraph"/>
        <w:numPr>
          <w:ilvl w:val="1"/>
          <w:numId w:val="2"/>
        </w:numPr>
      </w:pPr>
      <w:proofErr w:type="spellStart"/>
      <w:r>
        <w:t>LogWriteSuccessful</w:t>
      </w:r>
      <w:proofErr w:type="spellEnd"/>
      <w:r>
        <w:t xml:space="preserve"> – Indicates that recording of the logging information has completed successfully.</w:t>
      </w:r>
    </w:p>
    <w:p w:rsidR="00623754" w:rsidRPr="00CD7780" w:rsidRDefault="00D10CA7" w:rsidP="00623754">
      <w:pPr>
        <w:rPr>
          <w:b/>
        </w:rPr>
      </w:pPr>
      <w:proofErr w:type="spellStart"/>
      <w:r>
        <w:rPr>
          <w:b/>
        </w:rPr>
        <w:t>ExportLogWriter</w:t>
      </w:r>
      <w:r w:rsidR="00623754" w:rsidRPr="00CD7780">
        <w:rPr>
          <w:b/>
        </w:rPr>
        <w:t>Attribute</w:t>
      </w:r>
      <w:proofErr w:type="spellEnd"/>
      <w:r w:rsidR="00623754" w:rsidRPr="00CD7780">
        <w:rPr>
          <w:b/>
        </w:rPr>
        <w:t xml:space="preserve"> Members:</w:t>
      </w:r>
    </w:p>
    <w:p w:rsidR="00623754" w:rsidRDefault="00623754" w:rsidP="00F570D2">
      <w:pPr>
        <w:pStyle w:val="ListParagraph"/>
        <w:numPr>
          <w:ilvl w:val="0"/>
          <w:numId w:val="4"/>
        </w:numPr>
      </w:pPr>
      <w:proofErr w:type="spellStart"/>
      <w:r>
        <w:t>LogWriterId</w:t>
      </w:r>
      <w:proofErr w:type="spellEnd"/>
      <w:r>
        <w:t xml:space="preserve"> – The unique id of this </w:t>
      </w:r>
      <w:proofErr w:type="spellStart"/>
      <w:r>
        <w:t>LogWriter</w:t>
      </w:r>
      <w:proofErr w:type="spellEnd"/>
      <w:r>
        <w:t xml:space="preserve">.  SMF will use this metadata value to load the correct Log Writer when specified on </w:t>
      </w:r>
      <w:proofErr w:type="spellStart"/>
      <w:r>
        <w:t>SMFPlayer.LogWriters</w:t>
      </w:r>
      <w:proofErr w:type="spellEnd"/>
      <w:r>
        <w:t xml:space="preserve">. </w:t>
      </w:r>
    </w:p>
    <w:p w:rsidR="00B92A19" w:rsidRPr="00B92A19" w:rsidRDefault="001E188B" w:rsidP="00B92A19">
      <w:pPr>
        <w:rPr>
          <w:b/>
        </w:rPr>
      </w:pPr>
      <w:r>
        <w:rPr>
          <w:b/>
        </w:rPr>
        <w:t xml:space="preserve">Plugin </w:t>
      </w:r>
      <w:r w:rsidR="00B92A19" w:rsidRPr="00B92A19">
        <w:rPr>
          <w:b/>
        </w:rPr>
        <w:t>Lifetime:</w:t>
      </w:r>
    </w:p>
    <w:p w:rsidR="00B92A19" w:rsidRDefault="00B92A19" w:rsidP="00B92A19">
      <w:r>
        <w:t>Log Writer plugins are instantiated and loaded at the following times:</w:t>
      </w:r>
    </w:p>
    <w:p w:rsidR="00B92A19" w:rsidRDefault="00B92A19" w:rsidP="00B92A19">
      <w:pPr>
        <w:pStyle w:val="ListParagraph"/>
        <w:numPr>
          <w:ilvl w:val="0"/>
          <w:numId w:val="4"/>
        </w:numPr>
      </w:pPr>
      <w:r>
        <w:t xml:space="preserve">When the </w:t>
      </w:r>
      <w:proofErr w:type="spellStart"/>
      <w:r>
        <w:t>SMFPlayer</w:t>
      </w:r>
      <w:proofErr w:type="spellEnd"/>
      <w:r>
        <w:t xml:space="preserve"> initializes in the </w:t>
      </w:r>
      <w:proofErr w:type="spellStart"/>
      <w:proofErr w:type="gramStart"/>
      <w:r>
        <w:t>OnApplyTemplate</w:t>
      </w:r>
      <w:proofErr w:type="spellEnd"/>
      <w:r>
        <w:t>(</w:t>
      </w:r>
      <w:proofErr w:type="gramEnd"/>
      <w:r>
        <w:t>) method.</w:t>
      </w:r>
    </w:p>
    <w:p w:rsidR="00B92A19" w:rsidRDefault="00B92A19" w:rsidP="00B92A19">
      <w:pPr>
        <w:pStyle w:val="ListParagraph"/>
        <w:numPr>
          <w:ilvl w:val="0"/>
          <w:numId w:val="4"/>
        </w:numPr>
      </w:pPr>
      <w:r>
        <w:t xml:space="preserve">When the </w:t>
      </w:r>
      <w:proofErr w:type="spellStart"/>
      <w:r>
        <w:t>SMFPlayer.LogWriters</w:t>
      </w:r>
      <w:proofErr w:type="spellEnd"/>
      <w:r>
        <w:t xml:space="preserve"> property value changes.</w:t>
      </w:r>
    </w:p>
    <w:p w:rsidR="00B92A19" w:rsidRDefault="00B92A19" w:rsidP="00B92A19">
      <w:pPr>
        <w:pStyle w:val="ListParagraph"/>
        <w:numPr>
          <w:ilvl w:val="0"/>
          <w:numId w:val="4"/>
        </w:numPr>
      </w:pPr>
      <w:r>
        <w:t>When an external .XAP has been downloaded.</w:t>
      </w:r>
    </w:p>
    <w:p w:rsidR="00B92A19" w:rsidRDefault="00B92A19" w:rsidP="00B92A19">
      <w:r>
        <w:t xml:space="preserve">The </w:t>
      </w:r>
      <w:proofErr w:type="spellStart"/>
      <w:r>
        <w:t>SMFPlayer</w:t>
      </w:r>
      <w:proofErr w:type="spellEnd"/>
      <w:r>
        <w:t xml:space="preserve"> does not explicitly unload Log Writer </w:t>
      </w:r>
      <w:proofErr w:type="gramStart"/>
      <w:r>
        <w:t>plugins,</w:t>
      </w:r>
      <w:proofErr w:type="gramEnd"/>
      <w:r>
        <w:t xml:space="preserve"> however they are free to unload themselves at any time.</w:t>
      </w:r>
    </w:p>
    <w:p w:rsidR="00DE04CA" w:rsidRDefault="00DE04CA" w:rsidP="00B92A19"/>
    <w:p w:rsidR="00365DE8" w:rsidRPr="001E188B" w:rsidRDefault="00D54625" w:rsidP="00365DE8">
      <w:pPr>
        <w:rPr>
          <w:b/>
        </w:rPr>
      </w:pPr>
      <w:r w:rsidRPr="001E188B">
        <w:rPr>
          <w:b/>
        </w:rPr>
        <w:lastRenderedPageBreak/>
        <w:t>Example</w:t>
      </w:r>
      <w:r w:rsidR="009B6013" w:rsidRPr="001E188B">
        <w:rPr>
          <w:b/>
        </w:rPr>
        <w:t xml:space="preserve"> Usage</w:t>
      </w:r>
      <w:r w:rsidRPr="001E188B">
        <w:rPr>
          <w:b/>
        </w:rPr>
        <w:t>:</w:t>
      </w:r>
    </w:p>
    <w:p w:rsidR="00ED40A6" w:rsidRDefault="00ED40A6" w:rsidP="00ED40A6">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w:t>
      </w:r>
      <w:proofErr w:type="spellStart"/>
      <w:proofErr w:type="gramStart"/>
      <w:r>
        <w:rPr>
          <w:rFonts w:ascii="Consolas" w:hAnsi="Consolas" w:cs="Consolas"/>
          <w:color w:val="2B91AF"/>
          <w:sz w:val="19"/>
          <w:szCs w:val="19"/>
        </w:rPr>
        <w:t>ExportLogWriter</w:t>
      </w:r>
      <w:proofErr w:type="spellEnd"/>
      <w:r>
        <w:rPr>
          <w:rFonts w:ascii="Consolas" w:hAnsi="Consolas" w:cs="Consolas"/>
          <w:sz w:val="19"/>
          <w:szCs w:val="19"/>
        </w:rPr>
        <w:t>(</w:t>
      </w:r>
      <w:proofErr w:type="spellStart"/>
      <w:proofErr w:type="gramEnd"/>
      <w:r>
        <w:rPr>
          <w:rFonts w:ascii="Consolas" w:hAnsi="Consolas" w:cs="Consolas"/>
          <w:sz w:val="19"/>
          <w:szCs w:val="19"/>
        </w:rPr>
        <w:t>PluginName</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MyLogWriter</w:t>
      </w:r>
      <w:proofErr w:type="spellEnd"/>
      <w:r>
        <w:rPr>
          <w:rFonts w:ascii="Consolas" w:hAnsi="Consolas" w:cs="Consolas"/>
          <w:color w:val="A31515"/>
          <w:sz w:val="19"/>
          <w:szCs w:val="19"/>
        </w:rPr>
        <w:t>"</w:t>
      </w:r>
      <w:r>
        <w:rPr>
          <w:rFonts w:ascii="Consolas" w:hAnsi="Consolas" w:cs="Consolas"/>
          <w:sz w:val="19"/>
          <w:szCs w:val="19"/>
        </w:rPr>
        <w:t>,</w:t>
      </w:r>
    </w:p>
    <w:p w:rsidR="00ED40A6" w:rsidRDefault="00ED40A6" w:rsidP="00ED40A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PluginDescription</w:t>
      </w:r>
      <w:proofErr w:type="spellEnd"/>
      <w:r>
        <w:rPr>
          <w:rFonts w:ascii="Consolas" w:hAnsi="Consolas" w:cs="Consolas"/>
          <w:sz w:val="19"/>
          <w:szCs w:val="19"/>
        </w:rPr>
        <w:t xml:space="preserve"> = </w:t>
      </w:r>
      <w:r>
        <w:rPr>
          <w:rFonts w:ascii="Consolas" w:hAnsi="Consolas" w:cs="Consolas"/>
          <w:color w:val="A31515"/>
          <w:sz w:val="19"/>
          <w:szCs w:val="19"/>
        </w:rPr>
        <w:t>"This is an example of a Log Writer plugin</w:t>
      </w:r>
      <w:r w:rsidR="00E70176">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sz w:val="19"/>
          <w:szCs w:val="19"/>
        </w:rPr>
        <w:t>,</w:t>
      </w:r>
      <w:proofErr w:type="gramEnd"/>
    </w:p>
    <w:p w:rsidR="00ED40A6" w:rsidRDefault="00ED40A6" w:rsidP="00ED40A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PluginVersion</w:t>
      </w:r>
      <w:proofErr w:type="spellEnd"/>
      <w:r>
        <w:rPr>
          <w:rFonts w:ascii="Consolas" w:hAnsi="Consolas" w:cs="Consolas"/>
          <w:sz w:val="19"/>
          <w:szCs w:val="19"/>
        </w:rPr>
        <w:t xml:space="preserve"> = </w:t>
      </w:r>
      <w:r>
        <w:rPr>
          <w:rFonts w:ascii="Consolas" w:hAnsi="Consolas" w:cs="Consolas"/>
          <w:color w:val="A31515"/>
          <w:sz w:val="19"/>
          <w:szCs w:val="19"/>
        </w:rPr>
        <w:t>"1.0"</w:t>
      </w:r>
      <w:r>
        <w:rPr>
          <w:rFonts w:ascii="Consolas" w:hAnsi="Consolas" w:cs="Consolas"/>
          <w:sz w:val="19"/>
          <w:szCs w:val="19"/>
        </w:rPr>
        <w:t>,</w:t>
      </w:r>
    </w:p>
    <w:p w:rsidR="00ED40A6" w:rsidRDefault="00ED40A6" w:rsidP="00ED40A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LogWriterId</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MyUniqueLogWriterid</w:t>
      </w:r>
      <w:proofErr w:type="spellEnd"/>
      <w:r>
        <w:rPr>
          <w:rFonts w:ascii="Consolas" w:hAnsi="Consolas" w:cs="Consolas"/>
          <w:color w:val="A31515"/>
          <w:sz w:val="19"/>
          <w:szCs w:val="19"/>
        </w:rPr>
        <w:t>"</w:t>
      </w:r>
      <w:r>
        <w:rPr>
          <w:rFonts w:ascii="Consolas" w:hAnsi="Consolas" w:cs="Consolas"/>
          <w:sz w:val="19"/>
          <w:szCs w:val="19"/>
        </w:rPr>
        <w:t>)]</w:t>
      </w:r>
    </w:p>
    <w:p w:rsidR="00662F4D" w:rsidRPr="004B4996" w:rsidRDefault="00D54625" w:rsidP="004B4996">
      <w:pPr>
        <w:autoSpaceDE w:val="0"/>
        <w:autoSpaceDN w:val="0"/>
        <w:adjustRightInd w:val="0"/>
        <w:spacing w:after="0" w:line="240" w:lineRule="auto"/>
        <w:rPr>
          <w:rFonts w:ascii="Consolas" w:hAnsi="Consolas" w:cs="Consolas"/>
          <w:color w:val="2B91AF"/>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sidR="00ED40A6">
        <w:rPr>
          <w:rFonts w:ascii="Consolas" w:hAnsi="Consolas" w:cs="Consolas"/>
          <w:color w:val="2B91AF"/>
          <w:sz w:val="19"/>
          <w:szCs w:val="19"/>
        </w:rPr>
        <w:t>My</w:t>
      </w:r>
      <w:r>
        <w:rPr>
          <w:rFonts w:ascii="Consolas" w:hAnsi="Consolas" w:cs="Consolas"/>
          <w:color w:val="2B91AF"/>
          <w:sz w:val="19"/>
          <w:szCs w:val="19"/>
        </w:rPr>
        <w:t>LogWriter</w:t>
      </w:r>
      <w:proofErr w:type="spellEnd"/>
      <w:r>
        <w:rPr>
          <w:rFonts w:ascii="Consolas" w:hAnsi="Consolas" w:cs="Consolas"/>
          <w:sz w:val="19"/>
          <w:szCs w:val="19"/>
        </w:rPr>
        <w:t xml:space="preserve"> : </w:t>
      </w:r>
      <w:proofErr w:type="spellStart"/>
      <w:r>
        <w:rPr>
          <w:rFonts w:ascii="Consolas" w:hAnsi="Consolas" w:cs="Consolas"/>
          <w:color w:val="2B91AF"/>
          <w:sz w:val="19"/>
          <w:szCs w:val="19"/>
        </w:rPr>
        <w:t>ILogWriter</w:t>
      </w:r>
      <w:proofErr w:type="spellEnd"/>
      <w:r>
        <w:rPr>
          <w:rFonts w:ascii="Consolas" w:hAnsi="Consolas" w:cs="Consolas"/>
          <w:color w:val="2B91AF"/>
          <w:sz w:val="19"/>
          <w:szCs w:val="19"/>
        </w:rPr>
        <w:t xml:space="preserve"> </w:t>
      </w:r>
      <w:r w:rsidRPr="00D54625">
        <w:rPr>
          <w:rFonts w:ascii="Consolas" w:hAnsi="Consolas" w:cs="Consolas"/>
          <w:sz w:val="19"/>
          <w:szCs w:val="19"/>
        </w:rPr>
        <w:t>{ … }</w:t>
      </w:r>
    </w:p>
    <w:p w:rsidR="00662F4D" w:rsidRDefault="00662F4D" w:rsidP="00662F4D"/>
    <w:p w:rsidR="00662F4D" w:rsidRPr="00C90729" w:rsidRDefault="008D55C9" w:rsidP="00662F4D">
      <w:pPr>
        <w:rPr>
          <w:b/>
          <w:u w:val="single"/>
        </w:rPr>
      </w:pPr>
      <w:r>
        <w:rPr>
          <w:b/>
          <w:u w:val="single"/>
        </w:rPr>
        <w:t>UI Plugin</w:t>
      </w:r>
    </w:p>
    <w:p w:rsidR="00662F4D" w:rsidRDefault="008D55C9" w:rsidP="00662F4D">
      <w:r>
        <w:t>UI Plugins</w:t>
      </w:r>
      <w:r w:rsidR="00662F4D">
        <w:t xml:space="preserve"> </w:t>
      </w:r>
      <w:r>
        <w:t>are able to add UI Element</w:t>
      </w:r>
      <w:r w:rsidR="00AB5AD3">
        <w:t>s</w:t>
      </w:r>
      <w:r>
        <w:t xml:space="preserve"> to the Player’s Visual Tree</w:t>
      </w:r>
      <w:r w:rsidR="00662F4D">
        <w:t xml:space="preserve">.  These plugins are required to implement the </w:t>
      </w:r>
      <w:proofErr w:type="spellStart"/>
      <w:r>
        <w:t>IUIPlugin</w:t>
      </w:r>
      <w:proofErr w:type="spellEnd"/>
      <w:r w:rsidR="00662F4D">
        <w:t xml:space="preserve"> interface and must be decorated with the </w:t>
      </w:r>
      <w:proofErr w:type="spellStart"/>
      <w:r w:rsidR="00662F4D">
        <w:t>Export</w:t>
      </w:r>
      <w:r>
        <w:t>UIPlugin</w:t>
      </w:r>
      <w:r w:rsidR="00662F4D">
        <w:t>Attribute</w:t>
      </w:r>
      <w:proofErr w:type="spellEnd"/>
      <w:r w:rsidR="00662F4D">
        <w:t xml:space="preserve">. </w:t>
      </w:r>
    </w:p>
    <w:p w:rsidR="00662F4D" w:rsidRPr="00C90729" w:rsidRDefault="00D10CA7" w:rsidP="00662F4D">
      <w:pPr>
        <w:rPr>
          <w:b/>
        </w:rPr>
      </w:pPr>
      <w:proofErr w:type="spellStart"/>
      <w:r>
        <w:rPr>
          <w:b/>
        </w:rPr>
        <w:t>IUIPlugin</w:t>
      </w:r>
      <w:proofErr w:type="spellEnd"/>
      <w:r w:rsidR="00662F4D" w:rsidRPr="00C90729">
        <w:rPr>
          <w:b/>
        </w:rPr>
        <w:t xml:space="preserve"> Interface</w:t>
      </w:r>
      <w:r w:rsidR="00662F4D">
        <w:rPr>
          <w:b/>
        </w:rPr>
        <w:t>:</w:t>
      </w:r>
    </w:p>
    <w:p w:rsidR="00662F4D" w:rsidRDefault="00344F01" w:rsidP="00662F4D">
      <w:pPr>
        <w:pStyle w:val="ListParagraph"/>
        <w:numPr>
          <w:ilvl w:val="0"/>
          <w:numId w:val="2"/>
        </w:numPr>
      </w:pPr>
      <w:r>
        <w:t>Members</w:t>
      </w:r>
      <w:r w:rsidR="00662F4D">
        <w:t>:</w:t>
      </w:r>
    </w:p>
    <w:p w:rsidR="00344F01" w:rsidRDefault="00344F01" w:rsidP="00344F01">
      <w:pPr>
        <w:pStyle w:val="ListParagraph"/>
        <w:numPr>
          <w:ilvl w:val="1"/>
          <w:numId w:val="2"/>
        </w:numPr>
      </w:pPr>
      <w:r>
        <w:t>Target</w:t>
      </w:r>
      <w:r w:rsidR="00FA182A">
        <w:t xml:space="preserve"> – This is a string that indicates the location, within the Visual Tree, where the UI Element should be added.  This string must </w:t>
      </w:r>
      <w:r w:rsidR="00EE3731">
        <w:t xml:space="preserve">match the name of some Panel within the player’s existing UI.  SMF will use this value to locate the correct Panel and then add the UI Element to its children.  If the value of Target is null or empty the UI Element will be added to </w:t>
      </w:r>
      <w:proofErr w:type="spellStart"/>
      <w:r w:rsidR="00EE3731">
        <w:t>PlayerRoot</w:t>
      </w:r>
      <w:proofErr w:type="spellEnd"/>
      <w:r w:rsidR="00EE3731">
        <w:t>.</w:t>
      </w:r>
    </w:p>
    <w:p w:rsidR="00344F01" w:rsidRDefault="00344F01" w:rsidP="00344F01">
      <w:pPr>
        <w:pStyle w:val="ListParagraph"/>
        <w:numPr>
          <w:ilvl w:val="1"/>
          <w:numId w:val="2"/>
        </w:numPr>
      </w:pPr>
      <w:r>
        <w:t>Element</w:t>
      </w:r>
      <w:r w:rsidR="00211397">
        <w:t xml:space="preserve"> – This is the element that should be added to the player’s Visual Tree.</w:t>
      </w:r>
    </w:p>
    <w:p w:rsidR="00662F4D" w:rsidRDefault="00662F4D" w:rsidP="00662F4D">
      <w:pPr>
        <w:rPr>
          <w:b/>
        </w:rPr>
      </w:pPr>
      <w:proofErr w:type="spellStart"/>
      <w:r w:rsidRPr="00CD7780">
        <w:rPr>
          <w:b/>
        </w:rPr>
        <w:t>Export</w:t>
      </w:r>
      <w:r w:rsidR="00344F01">
        <w:rPr>
          <w:b/>
        </w:rPr>
        <w:t>UIPlugin</w:t>
      </w:r>
      <w:r w:rsidRPr="00CD7780">
        <w:rPr>
          <w:b/>
        </w:rPr>
        <w:t>Attribute</w:t>
      </w:r>
      <w:proofErr w:type="spellEnd"/>
      <w:r w:rsidRPr="00CD7780">
        <w:rPr>
          <w:b/>
        </w:rPr>
        <w:t xml:space="preserve"> </w:t>
      </w:r>
      <w:r w:rsidR="00FA182A">
        <w:rPr>
          <w:b/>
        </w:rPr>
        <w:t>has no members.</w:t>
      </w:r>
    </w:p>
    <w:p w:rsidR="001A7876" w:rsidRPr="00B92A19" w:rsidRDefault="001A7876" w:rsidP="001A7876">
      <w:pPr>
        <w:rPr>
          <w:b/>
        </w:rPr>
      </w:pPr>
      <w:r>
        <w:rPr>
          <w:b/>
        </w:rPr>
        <w:t xml:space="preserve">Plugin </w:t>
      </w:r>
      <w:r w:rsidRPr="00B92A19">
        <w:rPr>
          <w:b/>
        </w:rPr>
        <w:t>Lifetime:</w:t>
      </w:r>
    </w:p>
    <w:p w:rsidR="001A7876" w:rsidRDefault="001A7876" w:rsidP="001A7876">
      <w:r>
        <w:t>UI plugins are instantiated and loaded at the following times:</w:t>
      </w:r>
    </w:p>
    <w:p w:rsidR="001A7876" w:rsidRDefault="001A7876" w:rsidP="001A7876">
      <w:pPr>
        <w:pStyle w:val="ListParagraph"/>
        <w:numPr>
          <w:ilvl w:val="0"/>
          <w:numId w:val="4"/>
        </w:numPr>
      </w:pPr>
      <w:r>
        <w:t xml:space="preserve">When the </w:t>
      </w:r>
      <w:proofErr w:type="spellStart"/>
      <w:r>
        <w:t>SMFPlayer</w:t>
      </w:r>
      <w:proofErr w:type="spellEnd"/>
      <w:r>
        <w:t xml:space="preserve"> initializes in the </w:t>
      </w:r>
      <w:proofErr w:type="spellStart"/>
      <w:proofErr w:type="gramStart"/>
      <w:r>
        <w:t>OnApplyTemplate</w:t>
      </w:r>
      <w:proofErr w:type="spellEnd"/>
      <w:r>
        <w:t>(</w:t>
      </w:r>
      <w:proofErr w:type="gramEnd"/>
      <w:r>
        <w:t>) method.</w:t>
      </w:r>
    </w:p>
    <w:p w:rsidR="001A7876" w:rsidRDefault="001A7876" w:rsidP="001A7876">
      <w:pPr>
        <w:pStyle w:val="ListParagraph"/>
        <w:numPr>
          <w:ilvl w:val="0"/>
          <w:numId w:val="4"/>
        </w:numPr>
      </w:pPr>
      <w:r>
        <w:t>When an external .XAP has been downloaded.</w:t>
      </w:r>
    </w:p>
    <w:p w:rsidR="001A7876" w:rsidRPr="001A7876" w:rsidRDefault="001A7876" w:rsidP="00662F4D">
      <w:r>
        <w:t xml:space="preserve">The </w:t>
      </w:r>
      <w:proofErr w:type="spellStart"/>
      <w:r>
        <w:t>SMFPlayer</w:t>
      </w:r>
      <w:proofErr w:type="spellEnd"/>
      <w:r>
        <w:t xml:space="preserve"> does not explicitly unload UI </w:t>
      </w:r>
      <w:proofErr w:type="gramStart"/>
      <w:r>
        <w:t>plugins,</w:t>
      </w:r>
      <w:proofErr w:type="gramEnd"/>
      <w:r>
        <w:t xml:space="preserve"> however they are free to unload themselves at any time.  Unloading a UI plugin will cause </w:t>
      </w:r>
      <w:proofErr w:type="gramStart"/>
      <w:r>
        <w:t>it’s</w:t>
      </w:r>
      <w:proofErr w:type="gramEnd"/>
      <w:r>
        <w:t xml:space="preserve"> associated </w:t>
      </w:r>
      <w:proofErr w:type="spellStart"/>
      <w:r>
        <w:t>UIElement</w:t>
      </w:r>
      <w:proofErr w:type="spellEnd"/>
      <w:r>
        <w:t xml:space="preserve"> to be removed from the Visual Tree. </w:t>
      </w:r>
    </w:p>
    <w:p w:rsidR="00662F4D" w:rsidRPr="008670F2" w:rsidRDefault="00662F4D" w:rsidP="00662F4D">
      <w:pPr>
        <w:rPr>
          <w:b/>
        </w:rPr>
      </w:pPr>
      <w:r w:rsidRPr="008670F2">
        <w:rPr>
          <w:b/>
        </w:rPr>
        <w:t>Example</w:t>
      </w:r>
      <w:r w:rsidR="00E0139D" w:rsidRPr="008670F2">
        <w:rPr>
          <w:b/>
        </w:rPr>
        <w:t xml:space="preserve"> Usage</w:t>
      </w:r>
      <w:r w:rsidRPr="008670F2">
        <w:rPr>
          <w:b/>
        </w:rPr>
        <w:t>:</w:t>
      </w:r>
    </w:p>
    <w:p w:rsidR="00662F4D" w:rsidRPr="00211397" w:rsidRDefault="00662F4D" w:rsidP="00211397">
      <w:pPr>
        <w:autoSpaceDE w:val="0"/>
        <w:autoSpaceDN w:val="0"/>
        <w:adjustRightInd w:val="0"/>
        <w:spacing w:after="0" w:line="240" w:lineRule="auto"/>
        <w:ind w:firstLine="720"/>
        <w:rPr>
          <w:rFonts w:ascii="Consolas" w:hAnsi="Consolas" w:cs="Consolas"/>
          <w:color w:val="2B91AF"/>
          <w:sz w:val="19"/>
          <w:szCs w:val="19"/>
        </w:rPr>
      </w:pPr>
      <w:r>
        <w:rPr>
          <w:rFonts w:ascii="Consolas" w:hAnsi="Consolas" w:cs="Consolas"/>
          <w:sz w:val="19"/>
          <w:szCs w:val="19"/>
        </w:rPr>
        <w:t>[</w:t>
      </w:r>
      <w:proofErr w:type="spellStart"/>
      <w:proofErr w:type="gramStart"/>
      <w:r w:rsidR="00211397">
        <w:rPr>
          <w:rFonts w:ascii="Consolas" w:hAnsi="Consolas" w:cs="Consolas"/>
          <w:color w:val="2B91AF"/>
          <w:sz w:val="19"/>
          <w:szCs w:val="19"/>
        </w:rPr>
        <w:t>ExportUIPlugin</w:t>
      </w:r>
      <w:proofErr w:type="spellEnd"/>
      <w:r>
        <w:rPr>
          <w:rFonts w:ascii="Consolas" w:hAnsi="Consolas" w:cs="Consolas"/>
          <w:sz w:val="19"/>
          <w:szCs w:val="19"/>
        </w:rPr>
        <w:t>(</w:t>
      </w:r>
      <w:proofErr w:type="spellStart"/>
      <w:proofErr w:type="gramEnd"/>
      <w:r>
        <w:rPr>
          <w:rFonts w:ascii="Consolas" w:hAnsi="Consolas" w:cs="Consolas"/>
          <w:sz w:val="19"/>
          <w:szCs w:val="19"/>
        </w:rPr>
        <w:t>PluginName</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My</w:t>
      </w:r>
      <w:r w:rsidR="00986C5E">
        <w:rPr>
          <w:rFonts w:ascii="Consolas" w:hAnsi="Consolas" w:cs="Consolas"/>
          <w:color w:val="A31515"/>
          <w:sz w:val="19"/>
          <w:szCs w:val="19"/>
        </w:rPr>
        <w:t>UIPlugin</w:t>
      </w:r>
      <w:proofErr w:type="spellEnd"/>
      <w:r>
        <w:rPr>
          <w:rFonts w:ascii="Consolas" w:hAnsi="Consolas" w:cs="Consolas"/>
          <w:color w:val="A31515"/>
          <w:sz w:val="19"/>
          <w:szCs w:val="19"/>
        </w:rPr>
        <w:t>"</w:t>
      </w:r>
      <w:r>
        <w:rPr>
          <w:rFonts w:ascii="Consolas" w:hAnsi="Consolas" w:cs="Consolas"/>
          <w:sz w:val="19"/>
          <w:szCs w:val="19"/>
        </w:rPr>
        <w:t>,</w:t>
      </w:r>
    </w:p>
    <w:p w:rsidR="00662F4D" w:rsidRDefault="00662F4D" w:rsidP="00662F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PluginDescription</w:t>
      </w:r>
      <w:proofErr w:type="spellEnd"/>
      <w:r>
        <w:rPr>
          <w:rFonts w:ascii="Consolas" w:hAnsi="Consolas" w:cs="Consolas"/>
          <w:sz w:val="19"/>
          <w:szCs w:val="19"/>
        </w:rPr>
        <w:t xml:space="preserve"> = </w:t>
      </w:r>
      <w:r>
        <w:rPr>
          <w:rFonts w:ascii="Consolas" w:hAnsi="Consolas" w:cs="Consolas"/>
          <w:color w:val="A31515"/>
          <w:sz w:val="19"/>
          <w:szCs w:val="19"/>
        </w:rPr>
        <w:t xml:space="preserve">"This is an example of a </w:t>
      </w:r>
      <w:r w:rsidR="0073227F">
        <w:rPr>
          <w:rFonts w:ascii="Consolas" w:hAnsi="Consolas" w:cs="Consolas"/>
          <w:color w:val="A31515"/>
          <w:sz w:val="19"/>
          <w:szCs w:val="19"/>
        </w:rPr>
        <w:t>UI</w:t>
      </w:r>
      <w:r>
        <w:rPr>
          <w:rFonts w:ascii="Consolas" w:hAnsi="Consolas" w:cs="Consolas"/>
          <w:color w:val="A31515"/>
          <w:sz w:val="19"/>
          <w:szCs w:val="19"/>
        </w:rPr>
        <w:t xml:space="preserve"> plugin</w:t>
      </w:r>
      <w:r w:rsidR="009F6EAD">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sz w:val="19"/>
          <w:szCs w:val="19"/>
        </w:rPr>
        <w:t>,</w:t>
      </w:r>
      <w:proofErr w:type="gramEnd"/>
    </w:p>
    <w:p w:rsidR="00662F4D" w:rsidRDefault="00662F4D" w:rsidP="00662F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PluginVersion</w:t>
      </w:r>
      <w:proofErr w:type="spellEnd"/>
      <w:r>
        <w:rPr>
          <w:rFonts w:ascii="Consolas" w:hAnsi="Consolas" w:cs="Consolas"/>
          <w:sz w:val="19"/>
          <w:szCs w:val="19"/>
        </w:rPr>
        <w:t xml:space="preserve"> = </w:t>
      </w:r>
      <w:r>
        <w:rPr>
          <w:rFonts w:ascii="Consolas" w:hAnsi="Consolas" w:cs="Consolas"/>
          <w:color w:val="A31515"/>
          <w:sz w:val="19"/>
          <w:szCs w:val="19"/>
        </w:rPr>
        <w:t>"1.0"</w:t>
      </w:r>
      <w:r>
        <w:rPr>
          <w:rFonts w:ascii="Consolas" w:hAnsi="Consolas" w:cs="Consolas"/>
          <w:sz w:val="19"/>
          <w:szCs w:val="19"/>
        </w:rPr>
        <w:t>)]</w:t>
      </w:r>
    </w:p>
    <w:p w:rsidR="00662F4D" w:rsidRDefault="00662F4D" w:rsidP="00662F4D">
      <w:pPr>
        <w:autoSpaceDE w:val="0"/>
        <w:autoSpaceDN w:val="0"/>
        <w:adjustRightInd w:val="0"/>
        <w:spacing w:after="0" w:line="240" w:lineRule="auto"/>
        <w:rPr>
          <w:rFonts w:ascii="Consolas" w:hAnsi="Consolas" w:cs="Consolas"/>
          <w:color w:val="2B91AF"/>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sidR="00450AA9">
        <w:rPr>
          <w:rFonts w:ascii="Consolas" w:hAnsi="Consolas" w:cs="Consolas"/>
          <w:color w:val="2B91AF"/>
          <w:sz w:val="19"/>
          <w:szCs w:val="19"/>
        </w:rPr>
        <w:t>MyU</w:t>
      </w:r>
      <w:r w:rsidR="0073227F">
        <w:rPr>
          <w:rFonts w:ascii="Consolas" w:hAnsi="Consolas" w:cs="Consolas"/>
          <w:color w:val="2B91AF"/>
          <w:sz w:val="19"/>
          <w:szCs w:val="19"/>
        </w:rPr>
        <w:t>IPlugin</w:t>
      </w:r>
      <w:proofErr w:type="spellEnd"/>
      <w:r w:rsidR="0073227F">
        <w:rPr>
          <w:rFonts w:ascii="Consolas" w:hAnsi="Consolas" w:cs="Consolas"/>
          <w:sz w:val="19"/>
          <w:szCs w:val="19"/>
        </w:rPr>
        <w:t xml:space="preserve"> : </w:t>
      </w:r>
      <w:proofErr w:type="spellStart"/>
      <w:r w:rsidR="0073227F">
        <w:rPr>
          <w:rFonts w:ascii="Consolas" w:hAnsi="Consolas" w:cs="Consolas"/>
          <w:color w:val="2B91AF"/>
          <w:sz w:val="19"/>
          <w:szCs w:val="19"/>
        </w:rPr>
        <w:t>IUIPlugin</w:t>
      </w:r>
      <w:proofErr w:type="spellEnd"/>
      <w:r>
        <w:rPr>
          <w:rFonts w:ascii="Consolas" w:hAnsi="Consolas" w:cs="Consolas"/>
          <w:color w:val="2B91AF"/>
          <w:sz w:val="19"/>
          <w:szCs w:val="19"/>
        </w:rPr>
        <w:t xml:space="preserve"> </w:t>
      </w:r>
      <w:r w:rsidRPr="00D54625">
        <w:rPr>
          <w:rFonts w:ascii="Consolas" w:hAnsi="Consolas" w:cs="Consolas"/>
          <w:sz w:val="19"/>
          <w:szCs w:val="19"/>
        </w:rPr>
        <w:t>{ … }</w:t>
      </w:r>
    </w:p>
    <w:p w:rsidR="00365DE8" w:rsidRDefault="00365DE8" w:rsidP="00365DE8"/>
    <w:p w:rsidR="001E188B" w:rsidRDefault="001E188B" w:rsidP="00365DE8"/>
    <w:p w:rsidR="009C7CDB" w:rsidRDefault="009C7CDB" w:rsidP="00365DE8"/>
    <w:p w:rsidR="009C7CDB" w:rsidRDefault="009C7CDB" w:rsidP="00365DE8"/>
    <w:p w:rsidR="006D6D34" w:rsidRPr="00C90729" w:rsidRDefault="006D6D34" w:rsidP="006D6D34">
      <w:pPr>
        <w:rPr>
          <w:b/>
          <w:u w:val="single"/>
        </w:rPr>
      </w:pPr>
      <w:r>
        <w:rPr>
          <w:b/>
          <w:u w:val="single"/>
        </w:rPr>
        <w:lastRenderedPageBreak/>
        <w:t>Marker Provider</w:t>
      </w:r>
    </w:p>
    <w:p w:rsidR="006D6D34" w:rsidRDefault="00E8695F" w:rsidP="006D6D34">
      <w:r>
        <w:t xml:space="preserve">Marker Providers are able to load Timeline Markers, Chapters, and Captions from an arbitrary data source and make them available within the player.  These plugins are required to implement the </w:t>
      </w:r>
      <w:proofErr w:type="spellStart"/>
      <w:r>
        <w:t>IMarkerProvider</w:t>
      </w:r>
      <w:proofErr w:type="spellEnd"/>
      <w:r>
        <w:t xml:space="preserve"> interface and must be decorated with the </w:t>
      </w:r>
      <w:proofErr w:type="spellStart"/>
      <w:r>
        <w:t>ExportMarkerProviderAttribute</w:t>
      </w:r>
      <w:proofErr w:type="spellEnd"/>
      <w:r>
        <w:t>.</w:t>
      </w:r>
    </w:p>
    <w:p w:rsidR="006D6D34" w:rsidRPr="00C90729" w:rsidRDefault="006D6D34" w:rsidP="006D6D34">
      <w:pPr>
        <w:rPr>
          <w:b/>
        </w:rPr>
      </w:pPr>
      <w:proofErr w:type="spellStart"/>
      <w:r>
        <w:rPr>
          <w:b/>
        </w:rPr>
        <w:t>IMarkerProvider</w:t>
      </w:r>
      <w:proofErr w:type="spellEnd"/>
      <w:r w:rsidRPr="00C90729">
        <w:rPr>
          <w:b/>
        </w:rPr>
        <w:t xml:space="preserve"> Interface</w:t>
      </w:r>
      <w:r>
        <w:rPr>
          <w:b/>
        </w:rPr>
        <w:t>:</w:t>
      </w:r>
    </w:p>
    <w:p w:rsidR="006D6D34" w:rsidRDefault="006D6D34" w:rsidP="006D6D34">
      <w:pPr>
        <w:pStyle w:val="ListParagraph"/>
        <w:numPr>
          <w:ilvl w:val="0"/>
          <w:numId w:val="2"/>
        </w:numPr>
      </w:pPr>
      <w:r>
        <w:t>Members:</w:t>
      </w:r>
    </w:p>
    <w:p w:rsidR="00DC5376" w:rsidRDefault="00DC5376" w:rsidP="00DC5376">
      <w:pPr>
        <w:pStyle w:val="ListParagraph"/>
        <w:numPr>
          <w:ilvl w:val="1"/>
          <w:numId w:val="2"/>
        </w:numPr>
      </w:pPr>
      <w:r>
        <w:t>Source</w:t>
      </w:r>
      <w:r w:rsidR="00471CFD">
        <w:t xml:space="preserve"> – A URI indicating the location of the marker data that should be loaded by the plugin.  This will value will be provided to the plugin by the player before </w:t>
      </w:r>
      <w:proofErr w:type="gramStart"/>
      <w:r w:rsidR="00471CFD">
        <w:t>Load(</w:t>
      </w:r>
      <w:proofErr w:type="gramEnd"/>
      <w:r w:rsidR="00471CFD">
        <w:t>) is called.</w:t>
      </w:r>
    </w:p>
    <w:p w:rsidR="00DC5376" w:rsidRDefault="00DC5376" w:rsidP="00DC5376">
      <w:pPr>
        <w:pStyle w:val="ListParagraph"/>
        <w:numPr>
          <w:ilvl w:val="1"/>
          <w:numId w:val="2"/>
        </w:numPr>
      </w:pPr>
      <w:proofErr w:type="spellStart"/>
      <w:r>
        <w:t>PollingInterval</w:t>
      </w:r>
      <w:proofErr w:type="spellEnd"/>
      <w:r w:rsidR="00471CFD">
        <w:t xml:space="preserve"> – Indicates the frequency with which data should be refreshed from the Source.  If this value is null the Marker Provider should not poll.</w:t>
      </w:r>
    </w:p>
    <w:p w:rsidR="00DC5376" w:rsidRDefault="00DC5376" w:rsidP="00DC5376">
      <w:pPr>
        <w:pStyle w:val="ListParagraph"/>
        <w:numPr>
          <w:ilvl w:val="0"/>
          <w:numId w:val="2"/>
        </w:numPr>
      </w:pPr>
      <w:r>
        <w:t>Methods:</w:t>
      </w:r>
    </w:p>
    <w:p w:rsidR="00DC5376" w:rsidRDefault="00DC5376" w:rsidP="00DC5376">
      <w:pPr>
        <w:pStyle w:val="ListParagraph"/>
        <w:numPr>
          <w:ilvl w:val="1"/>
          <w:numId w:val="2"/>
        </w:numPr>
      </w:pPr>
      <w:proofErr w:type="spellStart"/>
      <w:proofErr w:type="gramStart"/>
      <w:r>
        <w:t>BeginRetrievingMarkers</w:t>
      </w:r>
      <w:proofErr w:type="spellEnd"/>
      <w:r>
        <w:t>(</w:t>
      </w:r>
      <w:proofErr w:type="gramEnd"/>
      <w:r>
        <w:t>)</w:t>
      </w:r>
      <w:r w:rsidR="00471CFD">
        <w:t xml:space="preserve"> – The Marker Provider should start retrieving markers.  If </w:t>
      </w:r>
      <w:proofErr w:type="spellStart"/>
      <w:r w:rsidR="00471CFD">
        <w:t>PollingInterval</w:t>
      </w:r>
      <w:proofErr w:type="spellEnd"/>
      <w:r w:rsidR="00471CFD">
        <w:t xml:space="preserve"> is non-null it should continue polling until </w:t>
      </w:r>
      <w:proofErr w:type="spellStart"/>
      <w:proofErr w:type="gramStart"/>
      <w:r w:rsidR="00471CFD">
        <w:t>StopRetrievingMarkers</w:t>
      </w:r>
      <w:proofErr w:type="spellEnd"/>
      <w:r w:rsidR="00471CFD">
        <w:t>(</w:t>
      </w:r>
      <w:proofErr w:type="gramEnd"/>
      <w:r w:rsidR="00471CFD">
        <w:t>) is called.</w:t>
      </w:r>
    </w:p>
    <w:p w:rsidR="00DC5376" w:rsidRDefault="00DC5376" w:rsidP="00DC5376">
      <w:pPr>
        <w:pStyle w:val="ListParagraph"/>
        <w:numPr>
          <w:ilvl w:val="1"/>
          <w:numId w:val="2"/>
        </w:numPr>
      </w:pPr>
      <w:proofErr w:type="spellStart"/>
      <w:proofErr w:type="gramStart"/>
      <w:r>
        <w:t>StopRetrievingMarkers</w:t>
      </w:r>
      <w:proofErr w:type="spellEnd"/>
      <w:r>
        <w:t>(</w:t>
      </w:r>
      <w:proofErr w:type="gramEnd"/>
      <w:r>
        <w:t>)</w:t>
      </w:r>
      <w:r w:rsidR="00471CFD">
        <w:t xml:space="preserve"> – Indicates that the Marker Provider should stop retrieving markers and polling should be cancelled.</w:t>
      </w:r>
    </w:p>
    <w:p w:rsidR="00DC5376" w:rsidRDefault="00DC5376" w:rsidP="00DC5376">
      <w:pPr>
        <w:pStyle w:val="ListParagraph"/>
        <w:numPr>
          <w:ilvl w:val="0"/>
          <w:numId w:val="2"/>
        </w:numPr>
      </w:pPr>
      <w:r>
        <w:t>Events:</w:t>
      </w:r>
    </w:p>
    <w:p w:rsidR="00DC5376" w:rsidRDefault="00DC5376" w:rsidP="00DC5376">
      <w:pPr>
        <w:pStyle w:val="ListParagraph"/>
        <w:numPr>
          <w:ilvl w:val="1"/>
          <w:numId w:val="2"/>
        </w:numPr>
      </w:pPr>
      <w:proofErr w:type="spellStart"/>
      <w:r>
        <w:t>NewMarkers</w:t>
      </w:r>
      <w:proofErr w:type="spellEnd"/>
      <w:r w:rsidR="00471CFD">
        <w:t xml:space="preserve"> – Indicates that new markers are available. </w:t>
      </w:r>
    </w:p>
    <w:p w:rsidR="00DC5376" w:rsidRDefault="00DC5376" w:rsidP="00DC5376">
      <w:pPr>
        <w:pStyle w:val="ListParagraph"/>
        <w:numPr>
          <w:ilvl w:val="1"/>
          <w:numId w:val="2"/>
        </w:numPr>
      </w:pPr>
      <w:proofErr w:type="spellStart"/>
      <w:r>
        <w:t>MarkersRemoved</w:t>
      </w:r>
      <w:proofErr w:type="spellEnd"/>
      <w:r w:rsidR="00471CFD">
        <w:t xml:space="preserve"> – Indicates that markers should be removed.</w:t>
      </w:r>
    </w:p>
    <w:p w:rsidR="00DC5376" w:rsidRDefault="00DC5376" w:rsidP="00DC5376">
      <w:pPr>
        <w:pStyle w:val="ListParagraph"/>
        <w:numPr>
          <w:ilvl w:val="1"/>
          <w:numId w:val="2"/>
        </w:numPr>
      </w:pPr>
      <w:proofErr w:type="spellStart"/>
      <w:r>
        <w:t>RetrieveMarkersFailed</w:t>
      </w:r>
      <w:proofErr w:type="spellEnd"/>
      <w:r w:rsidR="00471CFD">
        <w:t xml:space="preserve"> – Indicates that the retrieval of markers has failed.</w:t>
      </w:r>
    </w:p>
    <w:p w:rsidR="006D6D34" w:rsidRDefault="001031ED" w:rsidP="006D6D34">
      <w:pPr>
        <w:rPr>
          <w:b/>
        </w:rPr>
      </w:pPr>
      <w:proofErr w:type="spellStart"/>
      <w:r>
        <w:rPr>
          <w:b/>
        </w:rPr>
        <w:t>ExportsMarkerProviderAttribute</w:t>
      </w:r>
      <w:proofErr w:type="spellEnd"/>
      <w:r w:rsidR="006D6D34" w:rsidRPr="00CD7780">
        <w:rPr>
          <w:b/>
        </w:rPr>
        <w:t xml:space="preserve"> </w:t>
      </w:r>
      <w:r>
        <w:rPr>
          <w:b/>
        </w:rPr>
        <w:t>Members:</w:t>
      </w:r>
    </w:p>
    <w:p w:rsidR="001031ED" w:rsidRPr="00EC2A87" w:rsidRDefault="001031ED" w:rsidP="001031ED">
      <w:pPr>
        <w:pStyle w:val="ListParagraph"/>
        <w:numPr>
          <w:ilvl w:val="0"/>
          <w:numId w:val="5"/>
        </w:numPr>
      </w:pPr>
      <w:proofErr w:type="spellStart"/>
      <w:r w:rsidRPr="00EC2A87">
        <w:t>SupportsPolling</w:t>
      </w:r>
      <w:proofErr w:type="spellEnd"/>
      <w:r w:rsidR="00471CFD">
        <w:t xml:space="preserve"> – Indicates whether this Marker Provider implements supporting polling a data source.</w:t>
      </w:r>
    </w:p>
    <w:p w:rsidR="001031ED" w:rsidRDefault="001031ED" w:rsidP="001031ED">
      <w:pPr>
        <w:pStyle w:val="ListParagraph"/>
        <w:numPr>
          <w:ilvl w:val="0"/>
          <w:numId w:val="5"/>
        </w:numPr>
      </w:pPr>
      <w:proofErr w:type="spellStart"/>
      <w:r w:rsidRPr="00EC2A87">
        <w:t>SupportedFormat</w:t>
      </w:r>
      <w:proofErr w:type="spellEnd"/>
      <w:r w:rsidR="00471CFD">
        <w:t xml:space="preserve"> – Indicates the data format that is supported by this Marker Provider.</w:t>
      </w:r>
    </w:p>
    <w:p w:rsidR="00C62341" w:rsidRPr="00B92A19" w:rsidRDefault="00C62341" w:rsidP="00C62341">
      <w:pPr>
        <w:rPr>
          <w:b/>
        </w:rPr>
      </w:pPr>
      <w:r>
        <w:rPr>
          <w:b/>
        </w:rPr>
        <w:t xml:space="preserve">Plugin </w:t>
      </w:r>
      <w:r w:rsidRPr="00B92A19">
        <w:rPr>
          <w:b/>
        </w:rPr>
        <w:t>Lifetime:</w:t>
      </w:r>
    </w:p>
    <w:p w:rsidR="00C62341" w:rsidRDefault="00DF1B43" w:rsidP="00DF1B43">
      <w:r>
        <w:t xml:space="preserve">The lifetime of a Marker Provider is tied to a specific Playlist Item.  If a Playlist Item specifies a </w:t>
      </w:r>
      <w:proofErr w:type="spellStart"/>
      <w:r>
        <w:t>MarkerResource</w:t>
      </w:r>
      <w:proofErr w:type="spellEnd"/>
      <w:r>
        <w:t xml:space="preserve"> </w:t>
      </w:r>
      <w:r w:rsidR="004C4613">
        <w:t>a</w:t>
      </w:r>
      <w:r>
        <w:t xml:space="preserve"> Marker Provider will be instantiated and loaded in the </w:t>
      </w:r>
      <w:proofErr w:type="spellStart"/>
      <w:r w:rsidRPr="00B477C7">
        <w:rPr>
          <w:i/>
        </w:rPr>
        <w:t>OnMediaPluginLoaded</w:t>
      </w:r>
      <w:proofErr w:type="spellEnd"/>
      <w:r>
        <w:t xml:space="preserve"> method, which occurs after the Media Plugin has been loaded.</w:t>
      </w:r>
      <w:r w:rsidR="00B477C7">
        <w:t xml:space="preserve">  Immediately after the </w:t>
      </w:r>
      <w:proofErr w:type="spellStart"/>
      <w:r w:rsidR="00B477C7">
        <w:t>MarkerProvider</w:t>
      </w:r>
      <w:proofErr w:type="spellEnd"/>
      <w:r w:rsidR="00B477C7">
        <w:t xml:space="preserve"> has completed loading, indicated by firing it’s </w:t>
      </w:r>
      <w:proofErr w:type="spellStart"/>
      <w:r w:rsidR="00B477C7" w:rsidRPr="00B477C7">
        <w:rPr>
          <w:i/>
        </w:rPr>
        <w:t>PluginLoaded</w:t>
      </w:r>
      <w:proofErr w:type="spellEnd"/>
      <w:r w:rsidR="00B477C7">
        <w:t xml:space="preserve"> event, </w:t>
      </w:r>
      <w:proofErr w:type="spellStart"/>
      <w:proofErr w:type="gramStart"/>
      <w:r w:rsidR="00B477C7" w:rsidRPr="00B477C7">
        <w:rPr>
          <w:i/>
        </w:rPr>
        <w:t>BeginRetrievingMarkers</w:t>
      </w:r>
      <w:proofErr w:type="spellEnd"/>
      <w:r w:rsidR="00B477C7" w:rsidRPr="00B477C7">
        <w:rPr>
          <w:i/>
        </w:rPr>
        <w:t>(</w:t>
      </w:r>
      <w:proofErr w:type="gramEnd"/>
      <w:r w:rsidR="00B477C7" w:rsidRPr="00B477C7">
        <w:rPr>
          <w:i/>
        </w:rPr>
        <w:t>)</w:t>
      </w:r>
      <w:r w:rsidR="00B477C7">
        <w:t xml:space="preserve"> will be called.</w:t>
      </w:r>
      <w:r w:rsidR="000D37FE">
        <w:t xml:space="preserve">  When th</w:t>
      </w:r>
      <w:r w:rsidR="004648A8">
        <w:t xml:space="preserve">e current playlist item changes, </w:t>
      </w:r>
      <w:proofErr w:type="spellStart"/>
      <w:proofErr w:type="gramStart"/>
      <w:r w:rsidR="004648A8" w:rsidRPr="004648A8">
        <w:rPr>
          <w:i/>
        </w:rPr>
        <w:t>StopRetrievingMarkers</w:t>
      </w:r>
      <w:proofErr w:type="spellEnd"/>
      <w:r w:rsidR="004648A8" w:rsidRPr="004648A8">
        <w:rPr>
          <w:i/>
        </w:rPr>
        <w:t>(</w:t>
      </w:r>
      <w:proofErr w:type="gramEnd"/>
      <w:r w:rsidR="004648A8" w:rsidRPr="004648A8">
        <w:rPr>
          <w:i/>
        </w:rPr>
        <w:t>)</w:t>
      </w:r>
      <w:r w:rsidR="004648A8">
        <w:t xml:space="preserve"> will be called, immediately followed by </w:t>
      </w:r>
      <w:r w:rsidR="004648A8" w:rsidRPr="004648A8">
        <w:rPr>
          <w:i/>
        </w:rPr>
        <w:t>Unload()</w:t>
      </w:r>
      <w:r w:rsidR="004648A8">
        <w:t>.</w:t>
      </w:r>
    </w:p>
    <w:p w:rsidR="00903563" w:rsidRDefault="00903563" w:rsidP="00DF1B43"/>
    <w:p w:rsidR="00903563" w:rsidRDefault="00903563" w:rsidP="00DF1B43"/>
    <w:p w:rsidR="00903563" w:rsidRDefault="00903563" w:rsidP="00DF1B43"/>
    <w:p w:rsidR="006D6D34" w:rsidRPr="008670F2" w:rsidRDefault="006D6D34" w:rsidP="006D6D34">
      <w:pPr>
        <w:rPr>
          <w:b/>
        </w:rPr>
      </w:pPr>
      <w:r w:rsidRPr="008670F2">
        <w:rPr>
          <w:b/>
        </w:rPr>
        <w:lastRenderedPageBreak/>
        <w:t>Example Usage:</w:t>
      </w:r>
    </w:p>
    <w:p w:rsidR="006D5735" w:rsidRDefault="006D5735" w:rsidP="006D5735">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w:t>
      </w:r>
      <w:proofErr w:type="spellStart"/>
      <w:proofErr w:type="gramStart"/>
      <w:r>
        <w:rPr>
          <w:rFonts w:ascii="Consolas" w:hAnsi="Consolas" w:cs="Consolas"/>
          <w:color w:val="2B91AF"/>
          <w:sz w:val="19"/>
          <w:szCs w:val="19"/>
        </w:rPr>
        <w:t>ExportMarkerProvider</w:t>
      </w:r>
      <w:proofErr w:type="spellEnd"/>
      <w:r>
        <w:rPr>
          <w:rFonts w:ascii="Consolas" w:hAnsi="Consolas" w:cs="Consolas"/>
          <w:sz w:val="19"/>
          <w:szCs w:val="19"/>
        </w:rPr>
        <w:t>(</w:t>
      </w:r>
      <w:proofErr w:type="spellStart"/>
      <w:proofErr w:type="gramEnd"/>
      <w:r>
        <w:rPr>
          <w:rFonts w:ascii="Consolas" w:hAnsi="Consolas" w:cs="Consolas"/>
          <w:sz w:val="19"/>
          <w:szCs w:val="19"/>
        </w:rPr>
        <w:t>PluginName</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MyMarkerProvider</w:t>
      </w:r>
      <w:proofErr w:type="spellEnd"/>
      <w:r>
        <w:rPr>
          <w:rFonts w:ascii="Consolas" w:hAnsi="Consolas" w:cs="Consolas"/>
          <w:color w:val="A31515"/>
          <w:sz w:val="19"/>
          <w:szCs w:val="19"/>
        </w:rPr>
        <w:t>"</w:t>
      </w:r>
      <w:r>
        <w:rPr>
          <w:rFonts w:ascii="Consolas" w:hAnsi="Consolas" w:cs="Consolas"/>
          <w:sz w:val="19"/>
          <w:szCs w:val="19"/>
        </w:rPr>
        <w:t>,</w:t>
      </w:r>
    </w:p>
    <w:p w:rsidR="006D5735" w:rsidRDefault="006D5735" w:rsidP="006D57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PluginDescription</w:t>
      </w:r>
      <w:proofErr w:type="spellEnd"/>
      <w:r>
        <w:rPr>
          <w:rFonts w:ascii="Consolas" w:hAnsi="Consolas" w:cs="Consolas"/>
          <w:sz w:val="19"/>
          <w:szCs w:val="19"/>
        </w:rPr>
        <w:t xml:space="preserve"> = </w:t>
      </w:r>
      <w:r>
        <w:rPr>
          <w:rFonts w:ascii="Consolas" w:hAnsi="Consolas" w:cs="Consolas"/>
          <w:color w:val="A31515"/>
          <w:sz w:val="19"/>
          <w:szCs w:val="19"/>
        </w:rPr>
        <w:t>"This is an exampl</w:t>
      </w:r>
      <w:r w:rsidR="00E70176">
        <w:rPr>
          <w:rFonts w:ascii="Consolas" w:hAnsi="Consolas" w:cs="Consolas"/>
          <w:color w:val="A31515"/>
          <w:sz w:val="19"/>
          <w:szCs w:val="19"/>
        </w:rPr>
        <w:t>e of a M</w:t>
      </w:r>
      <w:r>
        <w:rPr>
          <w:rFonts w:ascii="Consolas" w:hAnsi="Consolas" w:cs="Consolas"/>
          <w:color w:val="A31515"/>
          <w:sz w:val="19"/>
          <w:szCs w:val="19"/>
        </w:rPr>
        <w:t xml:space="preserve">arker </w:t>
      </w:r>
      <w:r w:rsidR="00E70176">
        <w:rPr>
          <w:rFonts w:ascii="Consolas" w:hAnsi="Consolas" w:cs="Consolas"/>
          <w:color w:val="A31515"/>
          <w:sz w:val="19"/>
          <w:szCs w:val="19"/>
        </w:rPr>
        <w:t>P</w:t>
      </w:r>
      <w:r>
        <w:rPr>
          <w:rFonts w:ascii="Consolas" w:hAnsi="Consolas" w:cs="Consolas"/>
          <w:color w:val="A31515"/>
          <w:sz w:val="19"/>
          <w:szCs w:val="19"/>
        </w:rPr>
        <w:t>rovider</w:t>
      </w:r>
      <w:r w:rsidR="00E70176">
        <w:rPr>
          <w:rFonts w:ascii="Consolas" w:hAnsi="Consolas" w:cs="Consolas"/>
          <w:color w:val="A31515"/>
          <w:sz w:val="19"/>
          <w:szCs w:val="19"/>
        </w:rPr>
        <w:t xml:space="preserve"> plugin</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sz w:val="19"/>
          <w:szCs w:val="19"/>
        </w:rPr>
        <w:t>,</w:t>
      </w:r>
      <w:proofErr w:type="gramEnd"/>
    </w:p>
    <w:p w:rsidR="006D5735" w:rsidRDefault="006D5735" w:rsidP="006D57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PluginVersion</w:t>
      </w:r>
      <w:proofErr w:type="spellEnd"/>
      <w:r>
        <w:rPr>
          <w:rFonts w:ascii="Consolas" w:hAnsi="Consolas" w:cs="Consolas"/>
          <w:sz w:val="19"/>
          <w:szCs w:val="19"/>
        </w:rPr>
        <w:t xml:space="preserve"> = </w:t>
      </w:r>
      <w:r>
        <w:rPr>
          <w:rFonts w:ascii="Consolas" w:hAnsi="Consolas" w:cs="Consolas"/>
          <w:color w:val="A31515"/>
          <w:sz w:val="19"/>
          <w:szCs w:val="19"/>
        </w:rPr>
        <w:t>"1.0"</w:t>
      </w:r>
      <w:r>
        <w:rPr>
          <w:rFonts w:ascii="Consolas" w:hAnsi="Consolas" w:cs="Consolas"/>
          <w:sz w:val="19"/>
          <w:szCs w:val="19"/>
        </w:rPr>
        <w:t>,</w:t>
      </w:r>
    </w:p>
    <w:p w:rsidR="006D5735" w:rsidRDefault="006D5735" w:rsidP="006D57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SupportedFormat</w:t>
      </w:r>
      <w:proofErr w:type="spellEnd"/>
      <w:r>
        <w:rPr>
          <w:rFonts w:ascii="Consolas" w:hAnsi="Consolas" w:cs="Consolas"/>
          <w:sz w:val="19"/>
          <w:szCs w:val="19"/>
        </w:rPr>
        <w:t xml:space="preserve"> = </w:t>
      </w:r>
      <w:r>
        <w:rPr>
          <w:rFonts w:ascii="Consolas" w:hAnsi="Consolas" w:cs="Consolas"/>
          <w:color w:val="A31515"/>
          <w:sz w:val="19"/>
          <w:szCs w:val="19"/>
        </w:rPr>
        <w:t>"TTAF1-DFXP"</w:t>
      </w:r>
      <w:r>
        <w:rPr>
          <w:rFonts w:ascii="Consolas" w:hAnsi="Consolas" w:cs="Consolas"/>
          <w:sz w:val="19"/>
          <w:szCs w:val="19"/>
        </w:rPr>
        <w:t>,</w:t>
      </w:r>
    </w:p>
    <w:p w:rsidR="006D5735" w:rsidRDefault="006D5735" w:rsidP="006D57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SupportsPolling</w:t>
      </w:r>
      <w:proofErr w:type="spellEnd"/>
      <w:r>
        <w:rPr>
          <w:rFonts w:ascii="Consolas" w:hAnsi="Consolas" w:cs="Consolas"/>
          <w:sz w:val="19"/>
          <w:szCs w:val="19"/>
        </w:rPr>
        <w:t xml:space="preserve"> = </w:t>
      </w:r>
      <w:r>
        <w:rPr>
          <w:rFonts w:ascii="Consolas" w:hAnsi="Consolas" w:cs="Consolas"/>
          <w:color w:val="0000FF"/>
          <w:sz w:val="19"/>
          <w:szCs w:val="19"/>
        </w:rPr>
        <w:t>true</w:t>
      </w:r>
      <w:r>
        <w:rPr>
          <w:rFonts w:ascii="Consolas" w:hAnsi="Consolas" w:cs="Consolas"/>
          <w:sz w:val="19"/>
          <w:szCs w:val="19"/>
        </w:rPr>
        <w:t>)]</w:t>
      </w:r>
    </w:p>
    <w:p w:rsidR="006D5735" w:rsidRPr="006D5735" w:rsidRDefault="006D5735" w:rsidP="006D57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M</w:t>
      </w:r>
      <w:r w:rsidR="00250844">
        <w:rPr>
          <w:rFonts w:ascii="Consolas" w:hAnsi="Consolas" w:cs="Consolas"/>
          <w:color w:val="2B91AF"/>
          <w:sz w:val="19"/>
          <w:szCs w:val="19"/>
        </w:rPr>
        <w:t>yM</w:t>
      </w:r>
      <w:r>
        <w:rPr>
          <w:rFonts w:ascii="Consolas" w:hAnsi="Consolas" w:cs="Consolas"/>
          <w:color w:val="2B91AF"/>
          <w:sz w:val="19"/>
          <w:szCs w:val="19"/>
        </w:rPr>
        <w:t>arkerProvider</w:t>
      </w:r>
      <w:proofErr w:type="spellEnd"/>
      <w:r>
        <w:rPr>
          <w:rFonts w:ascii="Consolas" w:hAnsi="Consolas" w:cs="Consolas"/>
          <w:sz w:val="19"/>
          <w:szCs w:val="19"/>
        </w:rPr>
        <w:t xml:space="preserve"> : </w:t>
      </w:r>
      <w:proofErr w:type="spellStart"/>
      <w:r>
        <w:rPr>
          <w:rFonts w:ascii="Consolas" w:hAnsi="Consolas" w:cs="Consolas"/>
          <w:color w:val="2B91AF"/>
          <w:sz w:val="19"/>
          <w:szCs w:val="19"/>
        </w:rPr>
        <w:t>IMarkerProvider</w:t>
      </w:r>
      <w:proofErr w:type="spellEnd"/>
      <w:r>
        <w:rPr>
          <w:rFonts w:ascii="Consolas" w:hAnsi="Consolas" w:cs="Consolas"/>
          <w:color w:val="2B91AF"/>
          <w:sz w:val="19"/>
          <w:szCs w:val="19"/>
        </w:rPr>
        <w:t xml:space="preserve"> </w:t>
      </w:r>
      <w:r>
        <w:rPr>
          <w:rFonts w:ascii="Consolas" w:hAnsi="Consolas" w:cs="Consolas"/>
          <w:sz w:val="19"/>
          <w:szCs w:val="19"/>
        </w:rPr>
        <w:t>{ … }</w:t>
      </w:r>
    </w:p>
    <w:p w:rsidR="00365DE8" w:rsidRDefault="00DE04CA" w:rsidP="00365DE8">
      <w:r>
        <w:br/>
      </w:r>
    </w:p>
    <w:p w:rsidR="00DE04CA" w:rsidRDefault="00DE04CA" w:rsidP="00365DE8"/>
    <w:p w:rsidR="00CC3932" w:rsidRPr="00C90729" w:rsidRDefault="00D23637" w:rsidP="00CC3932">
      <w:pPr>
        <w:rPr>
          <w:b/>
          <w:u w:val="single"/>
        </w:rPr>
      </w:pPr>
      <w:r>
        <w:rPr>
          <w:b/>
          <w:u w:val="single"/>
        </w:rPr>
        <w:t>Generic Plugin</w:t>
      </w:r>
    </w:p>
    <w:p w:rsidR="00CC3932" w:rsidRDefault="00D23637" w:rsidP="00CC3932">
      <w:r>
        <w:t xml:space="preserve">Generic Plugins are a sort of open ended plugin that allows developers to extend functionality in ways that are not supported by any of the other plugins types.  These plugins are given a reference to the player allowing them to perform many types of tasks.  Creating a Generic Plugin requires implementing the </w:t>
      </w:r>
      <w:proofErr w:type="spellStart"/>
      <w:r>
        <w:t>IGenericPlugin</w:t>
      </w:r>
      <w:proofErr w:type="spellEnd"/>
      <w:r>
        <w:t xml:space="preserve"> interface and decorating the</w:t>
      </w:r>
      <w:r w:rsidR="009532AB">
        <w:t xml:space="preserve"> plugin </w:t>
      </w:r>
      <w:r>
        <w:t xml:space="preserve">class with the </w:t>
      </w:r>
      <w:proofErr w:type="spellStart"/>
      <w:r>
        <w:t>ExportGenericPluginAttribute</w:t>
      </w:r>
      <w:proofErr w:type="spellEnd"/>
      <w:r>
        <w:t>.</w:t>
      </w:r>
    </w:p>
    <w:p w:rsidR="00CC3932" w:rsidRPr="00C90729" w:rsidRDefault="00CE1505" w:rsidP="00CC3932">
      <w:pPr>
        <w:rPr>
          <w:b/>
        </w:rPr>
      </w:pPr>
      <w:proofErr w:type="spellStart"/>
      <w:r>
        <w:rPr>
          <w:b/>
        </w:rPr>
        <w:t>IGenericPlugin</w:t>
      </w:r>
      <w:proofErr w:type="spellEnd"/>
      <w:r w:rsidR="00CC3932" w:rsidRPr="00C90729">
        <w:rPr>
          <w:b/>
        </w:rPr>
        <w:t xml:space="preserve"> Interface</w:t>
      </w:r>
      <w:r w:rsidR="00CC3932">
        <w:rPr>
          <w:b/>
        </w:rPr>
        <w:t>:</w:t>
      </w:r>
    </w:p>
    <w:p w:rsidR="00CC3932" w:rsidRDefault="00CC3932" w:rsidP="00CC3932">
      <w:pPr>
        <w:pStyle w:val="ListParagraph"/>
        <w:numPr>
          <w:ilvl w:val="0"/>
          <w:numId w:val="2"/>
        </w:numPr>
      </w:pPr>
      <w:r>
        <w:t>Methods:</w:t>
      </w:r>
    </w:p>
    <w:p w:rsidR="00CC3932" w:rsidRDefault="00CE1505" w:rsidP="00CC3932">
      <w:pPr>
        <w:pStyle w:val="ListParagraph"/>
        <w:numPr>
          <w:ilvl w:val="1"/>
          <w:numId w:val="2"/>
        </w:numPr>
      </w:pPr>
      <w:proofErr w:type="spellStart"/>
      <w:r>
        <w:t>SetPlayer</w:t>
      </w:r>
      <w:proofErr w:type="spellEnd"/>
      <w:r w:rsidR="00EE4F62">
        <w:t xml:space="preserve"> – This method is called by the player passing in a reference to itself.</w:t>
      </w:r>
    </w:p>
    <w:p w:rsidR="00CC3932" w:rsidRDefault="00CC3932" w:rsidP="00FB7C31">
      <w:pPr>
        <w:rPr>
          <w:b/>
        </w:rPr>
      </w:pPr>
      <w:proofErr w:type="spellStart"/>
      <w:proofErr w:type="gramStart"/>
      <w:r>
        <w:rPr>
          <w:b/>
        </w:rPr>
        <w:t>Export</w:t>
      </w:r>
      <w:r w:rsidR="00FB7C31">
        <w:rPr>
          <w:b/>
        </w:rPr>
        <w:t>GenericPlugin</w:t>
      </w:r>
      <w:r>
        <w:rPr>
          <w:b/>
        </w:rPr>
        <w:t>Attribute</w:t>
      </w:r>
      <w:proofErr w:type="spellEnd"/>
      <w:r w:rsidRPr="00CD7780">
        <w:rPr>
          <w:b/>
        </w:rPr>
        <w:t xml:space="preserve"> </w:t>
      </w:r>
      <w:r w:rsidR="00FB7C31">
        <w:rPr>
          <w:b/>
        </w:rPr>
        <w:t xml:space="preserve"> has</w:t>
      </w:r>
      <w:proofErr w:type="gramEnd"/>
      <w:r w:rsidR="00FB7C31">
        <w:rPr>
          <w:b/>
        </w:rPr>
        <w:t xml:space="preserve"> no members.</w:t>
      </w:r>
    </w:p>
    <w:p w:rsidR="004C4613" w:rsidRPr="00B92A19" w:rsidRDefault="004C4613" w:rsidP="004C4613">
      <w:pPr>
        <w:rPr>
          <w:b/>
        </w:rPr>
      </w:pPr>
      <w:r>
        <w:rPr>
          <w:b/>
        </w:rPr>
        <w:t xml:space="preserve">Plugin </w:t>
      </w:r>
      <w:r w:rsidRPr="00B92A19">
        <w:rPr>
          <w:b/>
        </w:rPr>
        <w:t>Lifetime:</w:t>
      </w:r>
    </w:p>
    <w:p w:rsidR="004C4613" w:rsidRDefault="004C4613" w:rsidP="004C4613">
      <w:r>
        <w:t>Generic plugins are instantiated and loaded at the following times:</w:t>
      </w:r>
    </w:p>
    <w:p w:rsidR="004C4613" w:rsidRDefault="004C4613" w:rsidP="004C4613">
      <w:pPr>
        <w:pStyle w:val="ListParagraph"/>
        <w:numPr>
          <w:ilvl w:val="0"/>
          <w:numId w:val="4"/>
        </w:numPr>
      </w:pPr>
      <w:r>
        <w:t xml:space="preserve">When the </w:t>
      </w:r>
      <w:proofErr w:type="spellStart"/>
      <w:r>
        <w:t>SMFPlayer</w:t>
      </w:r>
      <w:proofErr w:type="spellEnd"/>
      <w:r>
        <w:t xml:space="preserve"> initializes in the </w:t>
      </w:r>
      <w:proofErr w:type="spellStart"/>
      <w:proofErr w:type="gramStart"/>
      <w:r>
        <w:t>OnApplyTemplate</w:t>
      </w:r>
      <w:proofErr w:type="spellEnd"/>
      <w:r>
        <w:t>(</w:t>
      </w:r>
      <w:proofErr w:type="gramEnd"/>
      <w:r>
        <w:t>) method.</w:t>
      </w:r>
    </w:p>
    <w:p w:rsidR="004C4613" w:rsidRDefault="004C4613" w:rsidP="004C4613">
      <w:pPr>
        <w:pStyle w:val="ListParagraph"/>
        <w:numPr>
          <w:ilvl w:val="0"/>
          <w:numId w:val="4"/>
        </w:numPr>
      </w:pPr>
      <w:r>
        <w:t>When an external .XAP has been downloaded.</w:t>
      </w:r>
    </w:p>
    <w:p w:rsidR="004C4613" w:rsidRPr="00EC2A87" w:rsidRDefault="004C4613" w:rsidP="00FB7C31">
      <w:r>
        <w:t xml:space="preserve">The </w:t>
      </w:r>
      <w:proofErr w:type="spellStart"/>
      <w:r>
        <w:t>SMFPlayer</w:t>
      </w:r>
      <w:proofErr w:type="spellEnd"/>
      <w:r>
        <w:t xml:space="preserve"> does not explicitly unload Generic </w:t>
      </w:r>
      <w:proofErr w:type="gramStart"/>
      <w:r>
        <w:t>plugins,</w:t>
      </w:r>
      <w:proofErr w:type="gramEnd"/>
      <w:r>
        <w:t xml:space="preserve"> however they are free to unload themselves at any time. </w:t>
      </w:r>
    </w:p>
    <w:p w:rsidR="00CC3932" w:rsidRPr="008670F2" w:rsidRDefault="00CC3932" w:rsidP="00CC3932">
      <w:pPr>
        <w:rPr>
          <w:b/>
        </w:rPr>
      </w:pPr>
      <w:r w:rsidRPr="008670F2">
        <w:rPr>
          <w:b/>
        </w:rPr>
        <w:t>Example Usage:</w:t>
      </w:r>
    </w:p>
    <w:p w:rsidR="00CC3932" w:rsidRDefault="00CC3932" w:rsidP="00CC3932">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w:t>
      </w:r>
      <w:proofErr w:type="spellStart"/>
      <w:proofErr w:type="gramStart"/>
      <w:r>
        <w:rPr>
          <w:rFonts w:ascii="Consolas" w:hAnsi="Consolas" w:cs="Consolas"/>
          <w:color w:val="2B91AF"/>
          <w:sz w:val="19"/>
          <w:szCs w:val="19"/>
        </w:rPr>
        <w:t>ExportMarkerProvider</w:t>
      </w:r>
      <w:proofErr w:type="spellEnd"/>
      <w:r>
        <w:rPr>
          <w:rFonts w:ascii="Consolas" w:hAnsi="Consolas" w:cs="Consolas"/>
          <w:sz w:val="19"/>
          <w:szCs w:val="19"/>
        </w:rPr>
        <w:t>(</w:t>
      </w:r>
      <w:proofErr w:type="spellStart"/>
      <w:proofErr w:type="gramEnd"/>
      <w:r>
        <w:rPr>
          <w:rFonts w:ascii="Consolas" w:hAnsi="Consolas" w:cs="Consolas"/>
          <w:sz w:val="19"/>
          <w:szCs w:val="19"/>
        </w:rPr>
        <w:t>PluginName</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My</w:t>
      </w:r>
      <w:r w:rsidR="00BF3C73">
        <w:rPr>
          <w:rFonts w:ascii="Consolas" w:hAnsi="Consolas" w:cs="Consolas"/>
          <w:color w:val="A31515"/>
          <w:sz w:val="19"/>
          <w:szCs w:val="19"/>
        </w:rPr>
        <w:t>GenericPlugin</w:t>
      </w:r>
      <w:proofErr w:type="spellEnd"/>
      <w:r>
        <w:rPr>
          <w:rFonts w:ascii="Consolas" w:hAnsi="Consolas" w:cs="Consolas"/>
          <w:color w:val="A31515"/>
          <w:sz w:val="19"/>
          <w:szCs w:val="19"/>
        </w:rPr>
        <w:t>"</w:t>
      </w:r>
      <w:r>
        <w:rPr>
          <w:rFonts w:ascii="Consolas" w:hAnsi="Consolas" w:cs="Consolas"/>
          <w:sz w:val="19"/>
          <w:szCs w:val="19"/>
        </w:rPr>
        <w:t>,</w:t>
      </w:r>
    </w:p>
    <w:p w:rsidR="00CC3932" w:rsidRDefault="00CC3932" w:rsidP="00CC39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PluginDescription</w:t>
      </w:r>
      <w:proofErr w:type="spellEnd"/>
      <w:r>
        <w:rPr>
          <w:rFonts w:ascii="Consolas" w:hAnsi="Consolas" w:cs="Consolas"/>
          <w:sz w:val="19"/>
          <w:szCs w:val="19"/>
        </w:rPr>
        <w:t xml:space="preserve"> = </w:t>
      </w:r>
      <w:r>
        <w:rPr>
          <w:rFonts w:ascii="Consolas" w:hAnsi="Consolas" w:cs="Consolas"/>
          <w:color w:val="A31515"/>
          <w:sz w:val="19"/>
          <w:szCs w:val="19"/>
        </w:rPr>
        <w:t xml:space="preserve">"This is an example of a </w:t>
      </w:r>
      <w:r w:rsidR="00BF3C73">
        <w:rPr>
          <w:rFonts w:ascii="Consolas" w:hAnsi="Consolas" w:cs="Consolas"/>
          <w:color w:val="A31515"/>
          <w:sz w:val="19"/>
          <w:szCs w:val="19"/>
        </w:rPr>
        <w:t>Generic Plugin</w:t>
      </w:r>
      <w:r>
        <w:rPr>
          <w:rFonts w:ascii="Consolas" w:hAnsi="Consolas" w:cs="Consolas"/>
          <w:color w:val="A31515"/>
          <w:sz w:val="19"/>
          <w:szCs w:val="19"/>
        </w:rPr>
        <w:t>."</w:t>
      </w:r>
      <w:r>
        <w:rPr>
          <w:rFonts w:ascii="Consolas" w:hAnsi="Consolas" w:cs="Consolas"/>
          <w:sz w:val="19"/>
          <w:szCs w:val="19"/>
        </w:rPr>
        <w:t>,</w:t>
      </w:r>
    </w:p>
    <w:p w:rsidR="00CC3932" w:rsidRDefault="00CC3932" w:rsidP="00CC39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PluginVersion</w:t>
      </w:r>
      <w:proofErr w:type="spellEnd"/>
      <w:r>
        <w:rPr>
          <w:rFonts w:ascii="Consolas" w:hAnsi="Consolas" w:cs="Consolas"/>
          <w:sz w:val="19"/>
          <w:szCs w:val="19"/>
        </w:rPr>
        <w:t xml:space="preserve"> = </w:t>
      </w:r>
      <w:r>
        <w:rPr>
          <w:rFonts w:ascii="Consolas" w:hAnsi="Consolas" w:cs="Consolas"/>
          <w:color w:val="A31515"/>
          <w:sz w:val="19"/>
          <w:szCs w:val="19"/>
        </w:rPr>
        <w:t>"1.0"</w:t>
      </w:r>
      <w:r>
        <w:rPr>
          <w:rFonts w:ascii="Consolas" w:hAnsi="Consolas" w:cs="Consolas"/>
          <w:sz w:val="19"/>
          <w:szCs w:val="19"/>
        </w:rPr>
        <w:t>)]</w:t>
      </w:r>
    </w:p>
    <w:p w:rsidR="00CC3932" w:rsidRPr="006D5735" w:rsidRDefault="00CC3932" w:rsidP="00CC39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sidR="00CE2DD8">
        <w:rPr>
          <w:rFonts w:ascii="Consolas" w:hAnsi="Consolas" w:cs="Consolas"/>
          <w:color w:val="2B91AF"/>
          <w:sz w:val="19"/>
          <w:szCs w:val="19"/>
        </w:rPr>
        <w:t>MyGenericPlugin</w:t>
      </w:r>
      <w:proofErr w:type="spellEnd"/>
      <w:r>
        <w:rPr>
          <w:rFonts w:ascii="Consolas" w:hAnsi="Consolas" w:cs="Consolas"/>
          <w:sz w:val="19"/>
          <w:szCs w:val="19"/>
        </w:rPr>
        <w:t xml:space="preserve"> : </w:t>
      </w:r>
      <w:proofErr w:type="spellStart"/>
      <w:r>
        <w:rPr>
          <w:rFonts w:ascii="Consolas" w:hAnsi="Consolas" w:cs="Consolas"/>
          <w:color w:val="2B91AF"/>
          <w:sz w:val="19"/>
          <w:szCs w:val="19"/>
        </w:rPr>
        <w:t>I</w:t>
      </w:r>
      <w:r w:rsidR="00CE2DD8">
        <w:rPr>
          <w:rFonts w:ascii="Consolas" w:hAnsi="Consolas" w:cs="Consolas"/>
          <w:color w:val="2B91AF"/>
          <w:sz w:val="19"/>
          <w:szCs w:val="19"/>
        </w:rPr>
        <w:t>GenericPlugin</w:t>
      </w:r>
      <w:proofErr w:type="spellEnd"/>
      <w:r>
        <w:rPr>
          <w:rFonts w:ascii="Consolas" w:hAnsi="Consolas" w:cs="Consolas"/>
          <w:color w:val="2B91AF"/>
          <w:sz w:val="19"/>
          <w:szCs w:val="19"/>
        </w:rPr>
        <w:t xml:space="preserve"> </w:t>
      </w:r>
      <w:r>
        <w:rPr>
          <w:rFonts w:ascii="Consolas" w:hAnsi="Consolas" w:cs="Consolas"/>
          <w:sz w:val="19"/>
          <w:szCs w:val="19"/>
        </w:rPr>
        <w:t>{ … }</w:t>
      </w:r>
    </w:p>
    <w:p w:rsidR="004328FC" w:rsidRDefault="004328FC" w:rsidP="004328FC"/>
    <w:p w:rsidR="003155A6" w:rsidRDefault="003155A6" w:rsidP="004328FC">
      <w:pPr>
        <w:rPr>
          <w:b/>
        </w:rPr>
      </w:pPr>
    </w:p>
    <w:p w:rsidR="003155A6" w:rsidRDefault="003155A6" w:rsidP="004328FC">
      <w:pPr>
        <w:rPr>
          <w:b/>
        </w:rPr>
      </w:pPr>
    </w:p>
    <w:p w:rsidR="003155A6" w:rsidRDefault="003155A6" w:rsidP="004328FC">
      <w:pPr>
        <w:rPr>
          <w:b/>
        </w:rPr>
      </w:pPr>
    </w:p>
    <w:p w:rsidR="007B7971" w:rsidRPr="00C90729" w:rsidRDefault="007B7971" w:rsidP="007B7971">
      <w:pPr>
        <w:rPr>
          <w:b/>
          <w:u w:val="single"/>
        </w:rPr>
      </w:pPr>
      <w:r>
        <w:rPr>
          <w:b/>
          <w:u w:val="single"/>
        </w:rPr>
        <w:lastRenderedPageBreak/>
        <w:t>Media Plugins</w:t>
      </w:r>
    </w:p>
    <w:p w:rsidR="0003494B" w:rsidRDefault="007B7971" w:rsidP="007B7971">
      <w:r>
        <w:t xml:space="preserve">Media Plugins allow developers to write components that take over the media playback experience.  The Media Plugins that are included with SMF wrap the Silverlight </w:t>
      </w:r>
      <w:proofErr w:type="spellStart"/>
      <w:r>
        <w:t>MediaElement</w:t>
      </w:r>
      <w:proofErr w:type="spellEnd"/>
      <w:r>
        <w:t xml:space="preserve"> and the </w:t>
      </w:r>
      <w:proofErr w:type="spellStart"/>
      <w:r>
        <w:t>SmoothStreamingMediaElement</w:t>
      </w:r>
      <w:proofErr w:type="spellEnd"/>
      <w:r>
        <w:t xml:space="preserve"> and leverage their playback functionality to support various types of media “out of the box”.  By implementing a custom Media Plugin, it is possible to extend the functionality of an existing media playback component or even create an entirely new playback experience by supporting new types of media and formats</w:t>
      </w:r>
      <w:r w:rsidR="0003494B">
        <w:t>.  Implementation of a Media Plugin is a non-trivial and fairly complex effort.  Instead of diving into the details of the interfaces we will limit the scope here to a high level discussion of each type of Media Plugin.</w:t>
      </w:r>
    </w:p>
    <w:p w:rsidR="007B7971" w:rsidRDefault="00B34266" w:rsidP="007B7971">
      <w:proofErr w:type="spellStart"/>
      <w:r w:rsidRPr="00B34266">
        <w:rPr>
          <w:b/>
        </w:rPr>
        <w:t>IMediaPlugin</w:t>
      </w:r>
      <w:proofErr w:type="spellEnd"/>
      <w:r>
        <w:t xml:space="preserve"> – This is the base interface from which all other Media Plugin interfaces extend.</w:t>
      </w:r>
      <w:r w:rsidR="00D04D73">
        <w:t xml:space="preserve">  It exposes members that enable basic playback functionality and advertising support.  Implementation of this interface is sufficient and required for a plugin to function as a Media Plugin in SMF. </w:t>
      </w:r>
    </w:p>
    <w:p w:rsidR="002E4648" w:rsidRDefault="002E4648" w:rsidP="007B7971">
      <w:proofErr w:type="spellStart"/>
      <w:r w:rsidRPr="00B34266">
        <w:rPr>
          <w:b/>
        </w:rPr>
        <w:t>I</w:t>
      </w:r>
      <w:r>
        <w:rPr>
          <w:b/>
        </w:rPr>
        <w:t>LiveDvrMedia</w:t>
      </w:r>
      <w:r w:rsidRPr="00B34266">
        <w:rPr>
          <w:b/>
        </w:rPr>
        <w:t>Plugin</w:t>
      </w:r>
      <w:proofErr w:type="spellEnd"/>
      <w:r>
        <w:t xml:space="preserve"> – </w:t>
      </w:r>
      <w:r w:rsidR="00D04D73">
        <w:t>This interface is specialized for playback experiences that require Live “DVR” functionality.  Implementations must have the ability to seek to past positions within a live stream and provide the player with updated information about the live position of the media.  This interface is optional and not required for a plugin to provide basic playback functionality.</w:t>
      </w:r>
    </w:p>
    <w:p w:rsidR="002E4648" w:rsidRDefault="002E4648" w:rsidP="002E4648">
      <w:proofErr w:type="spellStart"/>
      <w:r w:rsidRPr="00B34266">
        <w:rPr>
          <w:b/>
        </w:rPr>
        <w:t>I</w:t>
      </w:r>
      <w:r>
        <w:rPr>
          <w:b/>
        </w:rPr>
        <w:t>Adaptive</w:t>
      </w:r>
      <w:r w:rsidRPr="00B34266">
        <w:rPr>
          <w:b/>
        </w:rPr>
        <w:t>MediaPlugin</w:t>
      </w:r>
      <w:proofErr w:type="spellEnd"/>
      <w:r>
        <w:t xml:space="preserve"> – </w:t>
      </w:r>
      <w:r w:rsidR="00D04D73">
        <w:t xml:space="preserve">This interface is specialized for experiences that are </w:t>
      </w:r>
      <w:r w:rsidR="002B4803">
        <w:t>delivered using</w:t>
      </w:r>
      <w:r w:rsidR="00D04D73">
        <w:t xml:space="preserve"> “Adaptive” media, an example of which is Microsoft’s </w:t>
      </w:r>
      <w:hyperlink r:id="rId7" w:history="1">
        <w:r w:rsidR="00D04D73" w:rsidRPr="00D906CE">
          <w:rPr>
            <w:rStyle w:val="Hyperlink"/>
          </w:rPr>
          <w:t>Smooth Streaming</w:t>
        </w:r>
      </w:hyperlink>
      <w:r w:rsidR="00495765">
        <w:t xml:space="preserve"> technology.  An Adaptive Media Plugin is required to make available its list of streams and tracks by implementing additional interfaces like </w:t>
      </w:r>
      <w:proofErr w:type="spellStart"/>
      <w:r w:rsidR="00495765">
        <w:t>ISegment</w:t>
      </w:r>
      <w:proofErr w:type="spellEnd"/>
      <w:r w:rsidR="00495765">
        <w:t xml:space="preserve">, </w:t>
      </w:r>
      <w:proofErr w:type="spellStart"/>
      <w:r w:rsidR="00495765">
        <w:t>IMediaStream</w:t>
      </w:r>
      <w:proofErr w:type="spellEnd"/>
      <w:r w:rsidR="00495765">
        <w:t>, and others.</w:t>
      </w:r>
      <w:r w:rsidR="008C54D2">
        <w:t xml:space="preserve">  In addition, implementations are expected to provide the player with information about the current state of selected streams and bitrates.  For a complete example, inspect the </w:t>
      </w:r>
      <w:proofErr w:type="spellStart"/>
      <w:r w:rsidR="008C54D2">
        <w:t>Microsoft.SilverlightMediaFramework.Plugin.SmoothStreaming</w:t>
      </w:r>
      <w:proofErr w:type="spellEnd"/>
      <w:r w:rsidR="008C54D2">
        <w:t xml:space="preserve"> project which is included in the SMF source code release.</w:t>
      </w:r>
      <w:r w:rsidR="000720BE">
        <w:t xml:space="preserve">  This interface is optional and not required for a plugin to provide basic playback functionality.</w:t>
      </w:r>
    </w:p>
    <w:p w:rsidR="007B7971" w:rsidRDefault="007B7971" w:rsidP="00C870B1">
      <w:r>
        <w:rPr>
          <w:b/>
        </w:rPr>
        <w:t xml:space="preserve">Plugin </w:t>
      </w:r>
      <w:r w:rsidRPr="00B92A19">
        <w:rPr>
          <w:b/>
        </w:rPr>
        <w:t>Lifetime:</w:t>
      </w:r>
      <w:r>
        <w:t xml:space="preserve"> </w:t>
      </w:r>
      <w:r w:rsidR="00A862AF">
        <w:t>The lifetime of a Media Plugin is only as long as a single media.  Each time a new Playlist Item is selected, any existing Media Plugin is unloaded, releasing its resources, and another one is selected.</w:t>
      </w:r>
      <w:r w:rsidR="004B5180">
        <w:t xml:space="preserve">  It is important to note that this does not mean that </w:t>
      </w:r>
      <w:r w:rsidR="001A344D">
        <w:t xml:space="preserve">plugin </w:t>
      </w:r>
      <w:r w:rsidR="004B5180">
        <w:t>instance</w:t>
      </w:r>
      <w:r w:rsidR="001A344D">
        <w:t>s</w:t>
      </w:r>
      <w:r w:rsidR="004B5180">
        <w:t xml:space="preserve"> will be destroyed or </w:t>
      </w:r>
      <w:r w:rsidR="001A344D">
        <w:t>g</w:t>
      </w:r>
      <w:r w:rsidR="004B5180">
        <w:t xml:space="preserve">arbage </w:t>
      </w:r>
      <w:r w:rsidR="001A344D">
        <w:t>c</w:t>
      </w:r>
      <w:r w:rsidR="004B5180">
        <w:t xml:space="preserve">ollected.  Media Plugin instances should be developed to be reusable so that calling </w:t>
      </w:r>
      <w:proofErr w:type="gramStart"/>
      <w:r w:rsidR="004B5180">
        <w:t>Load(</w:t>
      </w:r>
      <w:proofErr w:type="gramEnd"/>
      <w:r w:rsidR="004B5180">
        <w:t>) and Unload() effectively creates and destroys any underlying resources.</w:t>
      </w:r>
    </w:p>
    <w:p w:rsidR="004B5180" w:rsidRDefault="004B5180" w:rsidP="00C870B1">
      <w:r>
        <w:t>After a Media Plugin is selected, the player will determine whether it implements any optional interfaces</w:t>
      </w:r>
      <w:r w:rsidR="001A344D">
        <w:t xml:space="preserve"> (i.e. </w:t>
      </w:r>
      <w:proofErr w:type="spellStart"/>
      <w:r w:rsidR="001A344D">
        <w:t>ILiveDvrMediaPlugin</w:t>
      </w:r>
      <w:proofErr w:type="spellEnd"/>
      <w:r w:rsidR="001A344D">
        <w:t xml:space="preserve"> or </w:t>
      </w:r>
      <w:proofErr w:type="spellStart"/>
      <w:r w:rsidR="001A344D">
        <w:t>IAdaptiveMediaPlugin</w:t>
      </w:r>
      <w:proofErr w:type="spellEnd"/>
      <w:r w:rsidR="001A344D">
        <w:t>)</w:t>
      </w:r>
      <w:r>
        <w:t xml:space="preserve"> dynamically.  Based on the plugin</w:t>
      </w:r>
      <w:r w:rsidR="005F1505">
        <w:t>’</w:t>
      </w:r>
      <w:r>
        <w:t xml:space="preserve">s capabilities different services </w:t>
      </w:r>
      <w:r w:rsidR="00F54DAA">
        <w:t>may</w:t>
      </w:r>
      <w:r>
        <w:t xml:space="preserve"> be made available and the user interface may enter different visual states indicating that</w:t>
      </w:r>
      <w:r w:rsidR="00C94C35">
        <w:t xml:space="preserve"> the experience supports</w:t>
      </w:r>
      <w:r>
        <w:t xml:space="preserve"> certain capabilities.  An example of this would be the selection box for audio streams.  This UI feature is automatically enabled if the active Media Plugin implements </w:t>
      </w:r>
      <w:proofErr w:type="spellStart"/>
      <w:r>
        <w:t>IAdaptiveMediaPlugin</w:t>
      </w:r>
      <w:proofErr w:type="spellEnd"/>
      <w:r>
        <w:t xml:space="preserve"> and indicates that there is more than 1 available audio stream for the current media.</w:t>
      </w:r>
    </w:p>
    <w:p w:rsidR="00997904" w:rsidRPr="00C870B1" w:rsidRDefault="00997904" w:rsidP="00C870B1">
      <w:pPr>
        <w:rPr>
          <w:b/>
        </w:rPr>
      </w:pPr>
    </w:p>
    <w:p w:rsidR="00C870B1" w:rsidRDefault="00C870B1" w:rsidP="00C870B1">
      <w:pPr>
        <w:rPr>
          <w:b/>
        </w:rPr>
      </w:pPr>
      <w:proofErr w:type="spellStart"/>
      <w:r w:rsidRPr="00C870B1">
        <w:rPr>
          <w:b/>
        </w:rPr>
        <w:lastRenderedPageBreak/>
        <w:t>ExportMediaPluginAttribute</w:t>
      </w:r>
      <w:proofErr w:type="spellEnd"/>
      <w:r w:rsidR="00174F36">
        <w:rPr>
          <w:b/>
        </w:rPr>
        <w:t xml:space="preserve"> Members</w:t>
      </w:r>
      <w:r>
        <w:rPr>
          <w:b/>
        </w:rPr>
        <w:t>:</w:t>
      </w:r>
    </w:p>
    <w:p w:rsidR="00174F36" w:rsidRDefault="00174F36" w:rsidP="00174F36">
      <w:pPr>
        <w:pStyle w:val="ListParagraph"/>
        <w:numPr>
          <w:ilvl w:val="0"/>
          <w:numId w:val="7"/>
        </w:numPr>
      </w:pPr>
      <w:proofErr w:type="spellStart"/>
      <w:r w:rsidRPr="00174F36">
        <w:t>SupportsLiveDvr</w:t>
      </w:r>
      <w:proofErr w:type="spellEnd"/>
      <w:r w:rsidRPr="00174F36">
        <w:t xml:space="preserve"> </w:t>
      </w:r>
      <w:r>
        <w:t xml:space="preserve">– Indicates that the plugin implements </w:t>
      </w:r>
      <w:proofErr w:type="spellStart"/>
      <w:r>
        <w:t>ILiveDvrMediaPlugin</w:t>
      </w:r>
      <w:proofErr w:type="spellEnd"/>
    </w:p>
    <w:p w:rsidR="00130390" w:rsidRDefault="00174F36" w:rsidP="004328FC">
      <w:pPr>
        <w:pStyle w:val="ListParagraph"/>
        <w:numPr>
          <w:ilvl w:val="0"/>
          <w:numId w:val="7"/>
        </w:numPr>
      </w:pPr>
      <w:proofErr w:type="spellStart"/>
      <w:r>
        <w:t>SupportedDeliveryMethods</w:t>
      </w:r>
      <w:proofErr w:type="spellEnd"/>
      <w:r>
        <w:t xml:space="preserve"> – Indicates the Delivery Methods that are supported by this plugin.</w:t>
      </w:r>
    </w:p>
    <w:p w:rsidR="00130390" w:rsidRDefault="00130390" w:rsidP="00130390">
      <w:pPr>
        <w:rPr>
          <w:b/>
        </w:rPr>
      </w:pPr>
    </w:p>
    <w:p w:rsidR="00130390" w:rsidRDefault="00130390" w:rsidP="00130390">
      <w:pPr>
        <w:rPr>
          <w:b/>
        </w:rPr>
      </w:pPr>
      <w:r>
        <w:rPr>
          <w:b/>
        </w:rPr>
        <w:t>Examples</w:t>
      </w:r>
      <w:r>
        <w:rPr>
          <w:b/>
        </w:rPr>
        <w:t>:</w:t>
      </w:r>
    </w:p>
    <w:p w:rsidR="00130390" w:rsidRPr="00130390" w:rsidRDefault="00130390" w:rsidP="00130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30390">
        <w:rPr>
          <w:rFonts w:ascii="Consolas" w:eastAsia="Times New Roman" w:hAnsi="Consolas" w:cs="Consolas"/>
          <w:sz w:val="20"/>
          <w:szCs w:val="20"/>
        </w:rPr>
        <w:t>[</w:t>
      </w:r>
      <w:proofErr w:type="spellStart"/>
      <w:proofErr w:type="gramStart"/>
      <w:r w:rsidRPr="00130390">
        <w:rPr>
          <w:rFonts w:ascii="Consolas" w:eastAsia="Times New Roman" w:hAnsi="Consolas" w:cs="Consolas"/>
          <w:color w:val="2B91AF"/>
          <w:sz w:val="20"/>
          <w:szCs w:val="20"/>
        </w:rPr>
        <w:t>ExportMediaPlugin</w:t>
      </w:r>
      <w:proofErr w:type="spellEnd"/>
      <w:r w:rsidRPr="00130390">
        <w:rPr>
          <w:rFonts w:ascii="Consolas" w:eastAsia="Times New Roman" w:hAnsi="Consolas" w:cs="Consolas"/>
          <w:sz w:val="20"/>
          <w:szCs w:val="20"/>
        </w:rPr>
        <w:t>(</w:t>
      </w:r>
      <w:proofErr w:type="spellStart"/>
      <w:proofErr w:type="gramEnd"/>
      <w:r w:rsidRPr="00130390">
        <w:rPr>
          <w:rFonts w:ascii="Consolas" w:eastAsia="Times New Roman" w:hAnsi="Consolas" w:cs="Consolas"/>
          <w:sz w:val="20"/>
          <w:szCs w:val="20"/>
        </w:rPr>
        <w:t>PluginName</w:t>
      </w:r>
      <w:proofErr w:type="spellEnd"/>
      <w:r w:rsidRPr="00130390">
        <w:rPr>
          <w:rFonts w:ascii="Consolas" w:eastAsia="Times New Roman" w:hAnsi="Consolas" w:cs="Consolas"/>
          <w:sz w:val="20"/>
          <w:szCs w:val="20"/>
        </w:rPr>
        <w:t> = </w:t>
      </w:r>
      <w:proofErr w:type="spellStart"/>
      <w:r w:rsidRPr="00130390">
        <w:rPr>
          <w:rFonts w:ascii="Consolas" w:eastAsia="Times New Roman" w:hAnsi="Consolas" w:cs="Consolas"/>
          <w:sz w:val="20"/>
          <w:szCs w:val="20"/>
        </w:rPr>
        <w:t>PluginName</w:t>
      </w:r>
      <w:proofErr w:type="spellEnd"/>
      <w:r w:rsidRPr="00130390">
        <w:rPr>
          <w:rFonts w:ascii="Consolas" w:eastAsia="Times New Roman" w:hAnsi="Consolas" w:cs="Consolas"/>
          <w:sz w:val="20"/>
          <w:szCs w:val="20"/>
        </w:rPr>
        <w:t>,</w:t>
      </w:r>
      <w:r w:rsidRPr="00130390">
        <w:rPr>
          <w:rFonts w:ascii="Consolas" w:eastAsia="Times New Roman" w:hAnsi="Consolas" w:cs="Consolas"/>
          <w:sz w:val="20"/>
          <w:szCs w:val="20"/>
        </w:rPr>
        <w:br/>
        <w:t>        </w:t>
      </w:r>
      <w:proofErr w:type="spellStart"/>
      <w:r w:rsidRPr="00130390">
        <w:rPr>
          <w:rFonts w:ascii="Consolas" w:eastAsia="Times New Roman" w:hAnsi="Consolas" w:cs="Consolas"/>
          <w:sz w:val="20"/>
          <w:szCs w:val="20"/>
        </w:rPr>
        <w:t>PluginDescription</w:t>
      </w:r>
      <w:proofErr w:type="spellEnd"/>
      <w:r w:rsidRPr="00130390">
        <w:rPr>
          <w:rFonts w:ascii="Consolas" w:eastAsia="Times New Roman" w:hAnsi="Consolas" w:cs="Consolas"/>
          <w:sz w:val="20"/>
          <w:szCs w:val="20"/>
        </w:rPr>
        <w:t> = </w:t>
      </w:r>
      <w:proofErr w:type="spellStart"/>
      <w:r w:rsidRPr="00130390">
        <w:rPr>
          <w:rFonts w:ascii="Consolas" w:eastAsia="Times New Roman" w:hAnsi="Consolas" w:cs="Consolas"/>
          <w:sz w:val="20"/>
          <w:szCs w:val="20"/>
        </w:rPr>
        <w:t>PluginDescription</w:t>
      </w:r>
      <w:proofErr w:type="spellEnd"/>
      <w:r w:rsidRPr="00130390">
        <w:rPr>
          <w:rFonts w:ascii="Consolas" w:eastAsia="Times New Roman" w:hAnsi="Consolas" w:cs="Consolas"/>
          <w:sz w:val="20"/>
          <w:szCs w:val="20"/>
        </w:rPr>
        <w:t>,</w:t>
      </w:r>
      <w:r w:rsidRPr="00130390">
        <w:rPr>
          <w:rFonts w:ascii="Consolas" w:eastAsia="Times New Roman" w:hAnsi="Consolas" w:cs="Consolas"/>
          <w:sz w:val="20"/>
          <w:szCs w:val="20"/>
        </w:rPr>
        <w:br/>
        <w:t>        </w:t>
      </w:r>
      <w:proofErr w:type="spellStart"/>
      <w:r w:rsidRPr="00130390">
        <w:rPr>
          <w:rFonts w:ascii="Consolas" w:eastAsia="Times New Roman" w:hAnsi="Consolas" w:cs="Consolas"/>
          <w:sz w:val="20"/>
          <w:szCs w:val="20"/>
        </w:rPr>
        <w:t>PluginVersion</w:t>
      </w:r>
      <w:proofErr w:type="spellEnd"/>
      <w:r w:rsidRPr="00130390">
        <w:rPr>
          <w:rFonts w:ascii="Consolas" w:eastAsia="Times New Roman" w:hAnsi="Consolas" w:cs="Consolas"/>
          <w:sz w:val="20"/>
          <w:szCs w:val="20"/>
        </w:rPr>
        <w:t> = </w:t>
      </w:r>
      <w:proofErr w:type="spellStart"/>
      <w:r w:rsidRPr="00130390">
        <w:rPr>
          <w:rFonts w:ascii="Consolas" w:eastAsia="Times New Roman" w:hAnsi="Consolas" w:cs="Consolas"/>
          <w:sz w:val="20"/>
          <w:szCs w:val="20"/>
        </w:rPr>
        <w:t>PluginVersion</w:t>
      </w:r>
      <w:proofErr w:type="spellEnd"/>
      <w:r w:rsidRPr="00130390">
        <w:rPr>
          <w:rFonts w:ascii="Consolas" w:eastAsia="Times New Roman" w:hAnsi="Consolas" w:cs="Consolas"/>
          <w:sz w:val="20"/>
          <w:szCs w:val="20"/>
        </w:rPr>
        <w:t>,</w:t>
      </w:r>
      <w:r w:rsidRPr="00130390">
        <w:rPr>
          <w:rFonts w:ascii="Consolas" w:eastAsia="Times New Roman" w:hAnsi="Consolas" w:cs="Consolas"/>
          <w:sz w:val="20"/>
          <w:szCs w:val="20"/>
        </w:rPr>
        <w:br/>
        <w:t>        SupportedDeliveryMethods = SupportedDeliveryMethodsInternal)]</w:t>
      </w:r>
      <w:r w:rsidRPr="00130390">
        <w:rPr>
          <w:rFonts w:ascii="Consolas" w:eastAsia="Times New Roman" w:hAnsi="Consolas" w:cs="Consolas"/>
          <w:sz w:val="20"/>
          <w:szCs w:val="20"/>
        </w:rPr>
        <w:br/>
        <w:t>    [</w:t>
      </w:r>
      <w:proofErr w:type="spellStart"/>
      <w:r w:rsidRPr="00130390">
        <w:rPr>
          <w:rFonts w:ascii="Consolas" w:eastAsia="Times New Roman" w:hAnsi="Consolas" w:cs="Consolas"/>
          <w:color w:val="2B91AF"/>
          <w:sz w:val="20"/>
          <w:szCs w:val="20"/>
        </w:rPr>
        <w:t>PartCreationPolicy</w:t>
      </w:r>
      <w:proofErr w:type="spellEnd"/>
      <w:r w:rsidRPr="00130390">
        <w:rPr>
          <w:rFonts w:ascii="Consolas" w:eastAsia="Times New Roman" w:hAnsi="Consolas" w:cs="Consolas"/>
          <w:sz w:val="20"/>
          <w:szCs w:val="20"/>
        </w:rPr>
        <w:t>(</w:t>
      </w:r>
      <w:proofErr w:type="spellStart"/>
      <w:r w:rsidRPr="00130390">
        <w:rPr>
          <w:rFonts w:ascii="Consolas" w:eastAsia="Times New Roman" w:hAnsi="Consolas" w:cs="Consolas"/>
          <w:color w:val="2B91AF"/>
          <w:sz w:val="20"/>
          <w:szCs w:val="20"/>
        </w:rPr>
        <w:t>CreationPolicy</w:t>
      </w:r>
      <w:r w:rsidRPr="00130390">
        <w:rPr>
          <w:rFonts w:ascii="Consolas" w:eastAsia="Times New Roman" w:hAnsi="Consolas" w:cs="Consolas"/>
          <w:sz w:val="20"/>
          <w:szCs w:val="20"/>
        </w:rPr>
        <w:t>.NonShared</w:t>
      </w:r>
      <w:proofErr w:type="spellEnd"/>
      <w:r w:rsidRPr="00130390">
        <w:rPr>
          <w:rFonts w:ascii="Consolas" w:eastAsia="Times New Roman" w:hAnsi="Consolas" w:cs="Consolas"/>
          <w:sz w:val="20"/>
          <w:szCs w:val="20"/>
        </w:rPr>
        <w:t>)]</w:t>
      </w:r>
      <w:r w:rsidRPr="00130390">
        <w:rPr>
          <w:rFonts w:ascii="Consolas" w:eastAsia="Times New Roman" w:hAnsi="Consolas" w:cs="Consolas"/>
          <w:sz w:val="20"/>
          <w:szCs w:val="20"/>
        </w:rPr>
        <w:br/>
        <w:t>    </w:t>
      </w:r>
      <w:r w:rsidRPr="00130390">
        <w:rPr>
          <w:rFonts w:ascii="Consolas" w:eastAsia="Times New Roman" w:hAnsi="Consolas" w:cs="Consolas"/>
          <w:color w:val="0000FF"/>
          <w:sz w:val="20"/>
          <w:szCs w:val="20"/>
        </w:rPr>
        <w:t>public</w:t>
      </w:r>
      <w:r w:rsidRPr="00130390">
        <w:rPr>
          <w:rFonts w:ascii="Consolas" w:eastAsia="Times New Roman" w:hAnsi="Consolas" w:cs="Consolas"/>
          <w:sz w:val="20"/>
          <w:szCs w:val="20"/>
        </w:rPr>
        <w:t> </w:t>
      </w:r>
      <w:r w:rsidRPr="00130390">
        <w:rPr>
          <w:rFonts w:ascii="Consolas" w:eastAsia="Times New Roman" w:hAnsi="Consolas" w:cs="Consolas"/>
          <w:color w:val="0000FF"/>
          <w:sz w:val="20"/>
          <w:szCs w:val="20"/>
        </w:rPr>
        <w:t>class</w:t>
      </w:r>
      <w:r w:rsidRPr="00130390">
        <w:rPr>
          <w:rFonts w:ascii="Consolas" w:eastAsia="Times New Roman" w:hAnsi="Consolas" w:cs="Consolas"/>
          <w:sz w:val="20"/>
          <w:szCs w:val="20"/>
        </w:rPr>
        <w:t> </w:t>
      </w:r>
      <w:r w:rsidRPr="00130390">
        <w:rPr>
          <w:rFonts w:ascii="Consolas" w:eastAsia="Times New Roman" w:hAnsi="Consolas" w:cs="Consolas"/>
          <w:color w:val="2B91AF"/>
          <w:sz w:val="20"/>
          <w:szCs w:val="20"/>
        </w:rPr>
        <w:t>ProgressiveMediaPlugin</w:t>
      </w:r>
      <w:r w:rsidRPr="00130390">
        <w:rPr>
          <w:rFonts w:ascii="Consolas" w:eastAsia="Times New Roman" w:hAnsi="Consolas" w:cs="Consolas"/>
          <w:sz w:val="20"/>
          <w:szCs w:val="20"/>
        </w:rPr>
        <w:t> : </w:t>
      </w:r>
      <w:r w:rsidRPr="00130390">
        <w:rPr>
          <w:rFonts w:ascii="Consolas" w:eastAsia="Times New Roman" w:hAnsi="Consolas" w:cs="Consolas"/>
          <w:color w:val="2B91AF"/>
          <w:sz w:val="20"/>
          <w:szCs w:val="20"/>
        </w:rPr>
        <w:t>IMediaPlugin</w:t>
      </w:r>
      <w:r w:rsidRPr="00130390">
        <w:rPr>
          <w:rFonts w:ascii="Consolas" w:eastAsia="Times New Roman" w:hAnsi="Consolas" w:cs="Consolas"/>
          <w:sz w:val="20"/>
          <w:szCs w:val="20"/>
        </w:rPr>
        <w:t>, </w:t>
      </w:r>
      <w:r w:rsidRPr="00130390">
        <w:rPr>
          <w:rFonts w:ascii="Consolas" w:eastAsia="Times New Roman" w:hAnsi="Consolas" w:cs="Consolas"/>
          <w:color w:val="2B91AF"/>
          <w:sz w:val="20"/>
          <w:szCs w:val="20"/>
        </w:rPr>
        <w:t>IDisposable</w:t>
      </w:r>
      <w:r w:rsidRPr="00130390">
        <w:rPr>
          <w:rFonts w:ascii="Consolas" w:eastAsia="Times New Roman" w:hAnsi="Consolas" w:cs="Consolas"/>
          <w:sz w:val="20"/>
          <w:szCs w:val="20"/>
        </w:rPr>
        <w:br/>
        <w:t>    {</w:t>
      </w:r>
      <w:r w:rsidRPr="00130390">
        <w:rPr>
          <w:rFonts w:ascii="Consolas" w:eastAsia="Times New Roman" w:hAnsi="Consolas" w:cs="Consolas"/>
          <w:sz w:val="20"/>
          <w:szCs w:val="20"/>
        </w:rPr>
        <w:br/>
        <w:t>        </w:t>
      </w:r>
      <w:r w:rsidRPr="00130390">
        <w:rPr>
          <w:rFonts w:ascii="Consolas" w:eastAsia="Times New Roman" w:hAnsi="Consolas" w:cs="Consolas"/>
          <w:color w:val="0000FF"/>
          <w:sz w:val="20"/>
          <w:szCs w:val="20"/>
        </w:rPr>
        <w:t>private</w:t>
      </w:r>
      <w:r w:rsidRPr="00130390">
        <w:rPr>
          <w:rFonts w:ascii="Consolas" w:eastAsia="Times New Roman" w:hAnsi="Consolas" w:cs="Consolas"/>
          <w:sz w:val="20"/>
          <w:szCs w:val="20"/>
        </w:rPr>
        <w:t> </w:t>
      </w:r>
      <w:r w:rsidRPr="00130390">
        <w:rPr>
          <w:rFonts w:ascii="Consolas" w:eastAsia="Times New Roman" w:hAnsi="Consolas" w:cs="Consolas"/>
          <w:color w:val="0000FF"/>
          <w:sz w:val="20"/>
          <w:szCs w:val="20"/>
        </w:rPr>
        <w:t>const</w:t>
      </w:r>
      <w:r w:rsidRPr="00130390">
        <w:rPr>
          <w:rFonts w:ascii="Consolas" w:eastAsia="Times New Roman" w:hAnsi="Consolas" w:cs="Consolas"/>
          <w:sz w:val="20"/>
          <w:szCs w:val="20"/>
        </w:rPr>
        <w:t> </w:t>
      </w:r>
      <w:r w:rsidRPr="00130390">
        <w:rPr>
          <w:rFonts w:ascii="Consolas" w:eastAsia="Times New Roman" w:hAnsi="Consolas" w:cs="Consolas"/>
          <w:color w:val="0000FF"/>
          <w:sz w:val="20"/>
          <w:szCs w:val="20"/>
        </w:rPr>
        <w:t>string</w:t>
      </w:r>
      <w:r w:rsidRPr="00130390">
        <w:rPr>
          <w:rFonts w:ascii="Consolas" w:eastAsia="Times New Roman" w:hAnsi="Consolas" w:cs="Consolas"/>
          <w:sz w:val="20"/>
          <w:szCs w:val="20"/>
        </w:rPr>
        <w:t> PluginName = </w:t>
      </w:r>
      <w:r w:rsidRPr="00130390">
        <w:rPr>
          <w:rFonts w:ascii="Consolas" w:eastAsia="Times New Roman" w:hAnsi="Consolas" w:cs="Consolas"/>
          <w:color w:val="A31515"/>
          <w:sz w:val="20"/>
          <w:szCs w:val="20"/>
        </w:rPr>
        <w:t>"ProgressiveMediaPlugin"</w:t>
      </w:r>
      <w:r w:rsidRPr="00130390">
        <w:rPr>
          <w:rFonts w:ascii="Consolas" w:eastAsia="Times New Roman" w:hAnsi="Consolas" w:cs="Consolas"/>
          <w:sz w:val="20"/>
          <w:szCs w:val="20"/>
        </w:rPr>
        <w:t>;</w:t>
      </w:r>
      <w:r w:rsidRPr="00130390">
        <w:rPr>
          <w:rFonts w:ascii="Consolas" w:eastAsia="Times New Roman" w:hAnsi="Consolas" w:cs="Consolas"/>
          <w:sz w:val="20"/>
          <w:szCs w:val="20"/>
        </w:rPr>
        <w:br/>
        <w:t xml:space="preserve"> </w:t>
      </w:r>
      <w:r w:rsidRPr="00130390">
        <w:rPr>
          <w:rFonts w:ascii="Consolas" w:eastAsia="Times New Roman" w:hAnsi="Consolas" w:cs="Consolas"/>
          <w:sz w:val="20"/>
          <w:szCs w:val="20"/>
        </w:rPr>
        <w:br/>
        <w:t>        </w:t>
      </w:r>
      <w:r w:rsidRPr="00130390">
        <w:rPr>
          <w:rFonts w:ascii="Consolas" w:eastAsia="Times New Roman" w:hAnsi="Consolas" w:cs="Consolas"/>
          <w:color w:val="0000FF"/>
          <w:sz w:val="20"/>
          <w:szCs w:val="20"/>
        </w:rPr>
        <w:t>private</w:t>
      </w:r>
      <w:r w:rsidRPr="00130390">
        <w:rPr>
          <w:rFonts w:ascii="Consolas" w:eastAsia="Times New Roman" w:hAnsi="Consolas" w:cs="Consolas"/>
          <w:sz w:val="20"/>
          <w:szCs w:val="20"/>
        </w:rPr>
        <w:t> </w:t>
      </w:r>
      <w:proofErr w:type="spellStart"/>
      <w:r w:rsidRPr="00130390">
        <w:rPr>
          <w:rFonts w:ascii="Consolas" w:eastAsia="Times New Roman" w:hAnsi="Consolas" w:cs="Consolas"/>
          <w:color w:val="0000FF"/>
          <w:sz w:val="20"/>
          <w:szCs w:val="20"/>
        </w:rPr>
        <w:t>const</w:t>
      </w:r>
      <w:proofErr w:type="spellEnd"/>
      <w:r w:rsidRPr="00130390">
        <w:rPr>
          <w:rFonts w:ascii="Consolas" w:eastAsia="Times New Roman" w:hAnsi="Consolas" w:cs="Consolas"/>
          <w:sz w:val="20"/>
          <w:szCs w:val="20"/>
        </w:rPr>
        <w:t> </w:t>
      </w:r>
      <w:r w:rsidRPr="00130390">
        <w:rPr>
          <w:rFonts w:ascii="Consolas" w:eastAsia="Times New Roman" w:hAnsi="Consolas" w:cs="Consolas"/>
          <w:color w:val="0000FF"/>
          <w:sz w:val="20"/>
          <w:szCs w:val="20"/>
        </w:rPr>
        <w:t>string</w:t>
      </w:r>
      <w:r w:rsidRPr="00130390">
        <w:rPr>
          <w:rFonts w:ascii="Consolas" w:eastAsia="Times New Roman" w:hAnsi="Consolas" w:cs="Consolas"/>
          <w:sz w:val="20"/>
          <w:szCs w:val="20"/>
        </w:rPr>
        <w:t> </w:t>
      </w:r>
      <w:proofErr w:type="spellStart"/>
      <w:r w:rsidRPr="00130390">
        <w:rPr>
          <w:rFonts w:ascii="Consolas" w:eastAsia="Times New Roman" w:hAnsi="Consolas" w:cs="Consolas"/>
          <w:sz w:val="20"/>
          <w:szCs w:val="20"/>
        </w:rPr>
        <w:t>PluginDescription</w:t>
      </w:r>
      <w:proofErr w:type="spellEnd"/>
      <w:r w:rsidRPr="00130390">
        <w:rPr>
          <w:rFonts w:ascii="Consolas" w:eastAsia="Times New Roman" w:hAnsi="Consolas" w:cs="Consolas"/>
          <w:sz w:val="20"/>
          <w:szCs w:val="20"/>
        </w:rPr>
        <w:t> =</w:t>
      </w:r>
      <w:r w:rsidRPr="00130390">
        <w:rPr>
          <w:rFonts w:ascii="Consolas" w:eastAsia="Times New Roman" w:hAnsi="Consolas" w:cs="Consolas"/>
          <w:sz w:val="20"/>
          <w:szCs w:val="20"/>
        </w:rPr>
        <w:br/>
        <w:t>            </w:t>
      </w:r>
      <w:r w:rsidRPr="00130390">
        <w:rPr>
          <w:rFonts w:ascii="Consolas" w:eastAsia="Times New Roman" w:hAnsi="Consolas" w:cs="Consolas"/>
          <w:color w:val="A31515"/>
          <w:sz w:val="20"/>
          <w:szCs w:val="20"/>
        </w:rPr>
        <w:t>"Provides Progressive Download capabilities for the Silverlight Media Framework by wrapping the MediaElement."</w:t>
      </w:r>
      <w:r w:rsidRPr="00130390">
        <w:rPr>
          <w:rFonts w:ascii="Consolas" w:eastAsia="Times New Roman" w:hAnsi="Consolas" w:cs="Consolas"/>
          <w:sz w:val="20"/>
          <w:szCs w:val="20"/>
        </w:rPr>
        <w:t>;</w:t>
      </w:r>
      <w:r w:rsidRPr="00130390">
        <w:rPr>
          <w:rFonts w:ascii="Consolas" w:eastAsia="Times New Roman" w:hAnsi="Consolas" w:cs="Consolas"/>
          <w:sz w:val="20"/>
          <w:szCs w:val="20"/>
        </w:rPr>
        <w:br/>
        <w:t xml:space="preserve"> </w:t>
      </w:r>
      <w:r w:rsidRPr="00130390">
        <w:rPr>
          <w:rFonts w:ascii="Consolas" w:eastAsia="Times New Roman" w:hAnsi="Consolas" w:cs="Consolas"/>
          <w:sz w:val="20"/>
          <w:szCs w:val="20"/>
        </w:rPr>
        <w:br/>
        <w:t>        </w:t>
      </w:r>
      <w:r w:rsidRPr="00130390">
        <w:rPr>
          <w:rFonts w:ascii="Consolas" w:eastAsia="Times New Roman" w:hAnsi="Consolas" w:cs="Consolas"/>
          <w:color w:val="0000FF"/>
          <w:sz w:val="20"/>
          <w:szCs w:val="20"/>
        </w:rPr>
        <w:t>private</w:t>
      </w:r>
      <w:r w:rsidRPr="00130390">
        <w:rPr>
          <w:rFonts w:ascii="Consolas" w:eastAsia="Times New Roman" w:hAnsi="Consolas" w:cs="Consolas"/>
          <w:sz w:val="20"/>
          <w:szCs w:val="20"/>
        </w:rPr>
        <w:t> </w:t>
      </w:r>
      <w:proofErr w:type="spellStart"/>
      <w:r w:rsidRPr="00130390">
        <w:rPr>
          <w:rFonts w:ascii="Consolas" w:eastAsia="Times New Roman" w:hAnsi="Consolas" w:cs="Consolas"/>
          <w:color w:val="0000FF"/>
          <w:sz w:val="20"/>
          <w:szCs w:val="20"/>
        </w:rPr>
        <w:t>const</w:t>
      </w:r>
      <w:proofErr w:type="spellEnd"/>
      <w:r w:rsidRPr="00130390">
        <w:rPr>
          <w:rFonts w:ascii="Consolas" w:eastAsia="Times New Roman" w:hAnsi="Consolas" w:cs="Consolas"/>
          <w:sz w:val="20"/>
          <w:szCs w:val="20"/>
        </w:rPr>
        <w:t> </w:t>
      </w:r>
      <w:r w:rsidRPr="00130390">
        <w:rPr>
          <w:rFonts w:ascii="Consolas" w:eastAsia="Times New Roman" w:hAnsi="Consolas" w:cs="Consolas"/>
          <w:color w:val="0000FF"/>
          <w:sz w:val="20"/>
          <w:szCs w:val="20"/>
        </w:rPr>
        <w:t>string</w:t>
      </w:r>
      <w:r w:rsidRPr="00130390">
        <w:rPr>
          <w:rFonts w:ascii="Consolas" w:eastAsia="Times New Roman" w:hAnsi="Consolas" w:cs="Consolas"/>
          <w:sz w:val="20"/>
          <w:szCs w:val="20"/>
        </w:rPr>
        <w:t> </w:t>
      </w:r>
      <w:proofErr w:type="spellStart"/>
      <w:r w:rsidRPr="00130390">
        <w:rPr>
          <w:rFonts w:ascii="Consolas" w:eastAsia="Times New Roman" w:hAnsi="Consolas" w:cs="Consolas"/>
          <w:sz w:val="20"/>
          <w:szCs w:val="20"/>
        </w:rPr>
        <w:t>PluginVersion</w:t>
      </w:r>
      <w:proofErr w:type="spellEnd"/>
      <w:r w:rsidRPr="00130390">
        <w:rPr>
          <w:rFonts w:ascii="Consolas" w:eastAsia="Times New Roman" w:hAnsi="Consolas" w:cs="Consolas"/>
          <w:sz w:val="20"/>
          <w:szCs w:val="20"/>
        </w:rPr>
        <w:t> = </w:t>
      </w:r>
      <w:r w:rsidRPr="00130390">
        <w:rPr>
          <w:rFonts w:ascii="Consolas" w:eastAsia="Times New Roman" w:hAnsi="Consolas" w:cs="Consolas"/>
          <w:color w:val="A31515"/>
          <w:sz w:val="20"/>
          <w:szCs w:val="20"/>
        </w:rPr>
        <w:t>"2.2010.0811.1"</w:t>
      </w:r>
      <w:r w:rsidRPr="00130390">
        <w:rPr>
          <w:rFonts w:ascii="Consolas" w:eastAsia="Times New Roman" w:hAnsi="Consolas" w:cs="Consolas"/>
          <w:sz w:val="20"/>
          <w:szCs w:val="20"/>
        </w:rPr>
        <w:t>;</w:t>
      </w:r>
      <w:r w:rsidRPr="00130390">
        <w:rPr>
          <w:rFonts w:ascii="Consolas" w:eastAsia="Times New Roman" w:hAnsi="Consolas" w:cs="Consolas"/>
          <w:sz w:val="20"/>
          <w:szCs w:val="20"/>
        </w:rPr>
        <w:br/>
        <w:t xml:space="preserve"> </w:t>
      </w:r>
      <w:r w:rsidRPr="00130390">
        <w:rPr>
          <w:rFonts w:ascii="Consolas" w:eastAsia="Times New Roman" w:hAnsi="Consolas" w:cs="Consolas"/>
          <w:sz w:val="20"/>
          <w:szCs w:val="20"/>
        </w:rPr>
        <w:br/>
        <w:t>        </w:t>
      </w:r>
      <w:r w:rsidRPr="00130390">
        <w:rPr>
          <w:rFonts w:ascii="Consolas" w:eastAsia="Times New Roman" w:hAnsi="Consolas" w:cs="Consolas"/>
          <w:color w:val="0000FF"/>
          <w:sz w:val="20"/>
          <w:szCs w:val="20"/>
        </w:rPr>
        <w:t>private</w:t>
      </w:r>
      <w:r w:rsidRPr="00130390">
        <w:rPr>
          <w:rFonts w:ascii="Consolas" w:eastAsia="Times New Roman" w:hAnsi="Consolas" w:cs="Consolas"/>
          <w:sz w:val="20"/>
          <w:szCs w:val="20"/>
        </w:rPr>
        <w:t> </w:t>
      </w:r>
      <w:r w:rsidRPr="00130390">
        <w:rPr>
          <w:rFonts w:ascii="Consolas" w:eastAsia="Times New Roman" w:hAnsi="Consolas" w:cs="Consolas"/>
          <w:color w:val="0000FF"/>
          <w:sz w:val="20"/>
          <w:szCs w:val="20"/>
        </w:rPr>
        <w:t>const</w:t>
      </w:r>
      <w:r w:rsidRPr="00130390">
        <w:rPr>
          <w:rFonts w:ascii="Consolas" w:eastAsia="Times New Roman" w:hAnsi="Consolas" w:cs="Consolas"/>
          <w:sz w:val="20"/>
          <w:szCs w:val="20"/>
        </w:rPr>
        <w:t> </w:t>
      </w:r>
      <w:r w:rsidRPr="00130390">
        <w:rPr>
          <w:rFonts w:ascii="Consolas" w:eastAsia="Times New Roman" w:hAnsi="Consolas" w:cs="Consolas"/>
          <w:color w:val="2B91AF"/>
          <w:sz w:val="20"/>
          <w:szCs w:val="20"/>
        </w:rPr>
        <w:t>DeliveryMethods</w:t>
      </w:r>
      <w:r w:rsidRPr="00130390">
        <w:rPr>
          <w:rFonts w:ascii="Consolas" w:eastAsia="Times New Roman" w:hAnsi="Consolas" w:cs="Consolas"/>
          <w:sz w:val="20"/>
          <w:szCs w:val="20"/>
        </w:rPr>
        <w:t> SupportedDeliveryMethodsInternal =</w:t>
      </w:r>
      <w:r w:rsidRPr="00130390">
        <w:rPr>
          <w:rFonts w:ascii="Consolas" w:eastAsia="Times New Roman" w:hAnsi="Consolas" w:cs="Consolas"/>
          <w:sz w:val="20"/>
          <w:szCs w:val="20"/>
        </w:rPr>
        <w:br/>
        <w:t>            </w:t>
      </w:r>
      <w:r w:rsidRPr="00130390">
        <w:rPr>
          <w:rFonts w:ascii="Consolas" w:eastAsia="Times New Roman" w:hAnsi="Consolas" w:cs="Consolas"/>
          <w:color w:val="2B91AF"/>
          <w:sz w:val="20"/>
          <w:szCs w:val="20"/>
        </w:rPr>
        <w:t>DeliveryMethods</w:t>
      </w:r>
      <w:r w:rsidRPr="00130390">
        <w:rPr>
          <w:rFonts w:ascii="Consolas" w:eastAsia="Times New Roman" w:hAnsi="Consolas" w:cs="Consolas"/>
          <w:sz w:val="20"/>
          <w:szCs w:val="20"/>
        </w:rPr>
        <w:t>.ProgressiveDownload | </w:t>
      </w:r>
      <w:r w:rsidRPr="00130390">
        <w:rPr>
          <w:rFonts w:ascii="Consolas" w:eastAsia="Times New Roman" w:hAnsi="Consolas" w:cs="Consolas"/>
          <w:color w:val="2B91AF"/>
          <w:sz w:val="20"/>
          <w:szCs w:val="20"/>
        </w:rPr>
        <w:t>DeliveryMethods</w:t>
      </w:r>
      <w:r w:rsidRPr="00130390">
        <w:rPr>
          <w:rFonts w:ascii="Consolas" w:eastAsia="Times New Roman" w:hAnsi="Consolas" w:cs="Consolas"/>
          <w:sz w:val="20"/>
          <w:szCs w:val="20"/>
        </w:rPr>
        <w:t>.Streaming;</w:t>
      </w:r>
    </w:p>
    <w:p w:rsidR="00130390" w:rsidRPr="00130390" w:rsidRDefault="00130390" w:rsidP="00130390">
      <w:pPr>
        <w:rPr>
          <w:rFonts w:ascii="Consolas" w:hAnsi="Consolas" w:cs="Consolas"/>
          <w:sz w:val="20"/>
          <w:szCs w:val="20"/>
        </w:rPr>
      </w:pPr>
      <w:r w:rsidRPr="00130390">
        <w:rPr>
          <w:rFonts w:ascii="Consolas" w:hAnsi="Consolas" w:cs="Consolas"/>
          <w:sz w:val="20"/>
          <w:szCs w:val="20"/>
        </w:rPr>
        <w:t>…</w:t>
      </w:r>
    </w:p>
    <w:p w:rsidR="003155A6" w:rsidRPr="00130390" w:rsidRDefault="00130390" w:rsidP="00130390">
      <w:pPr>
        <w:rPr>
          <w:rFonts w:ascii="Consolas" w:hAnsi="Consolas" w:cs="Consolas"/>
          <w:sz w:val="20"/>
          <w:szCs w:val="20"/>
        </w:rPr>
      </w:pPr>
      <w:r w:rsidRPr="00130390">
        <w:rPr>
          <w:rFonts w:ascii="Consolas" w:hAnsi="Consolas" w:cs="Consolas"/>
          <w:sz w:val="20"/>
          <w:szCs w:val="20"/>
        </w:rPr>
        <w:t>}</w:t>
      </w:r>
    </w:p>
    <w:p w:rsidR="00130390" w:rsidRDefault="00130390" w:rsidP="00130390">
      <w:pPr>
        <w:pStyle w:val="HTMLPreformatted"/>
        <w:rPr>
          <w:rFonts w:ascii="Consolas" w:hAnsi="Consolas" w:cs="Consolas"/>
        </w:rPr>
      </w:pPr>
      <w:r>
        <w:rPr>
          <w:rFonts w:ascii="Consolas" w:hAnsi="Consolas" w:cs="Consolas"/>
        </w:rPr>
        <w:t>[</w:t>
      </w:r>
      <w:proofErr w:type="spellStart"/>
      <w:proofErr w:type="gramStart"/>
      <w:r>
        <w:rPr>
          <w:rFonts w:ascii="Consolas" w:hAnsi="Consolas" w:cs="Consolas"/>
          <w:color w:val="2B91AF"/>
        </w:rPr>
        <w:t>ExportMediaPlugin</w:t>
      </w:r>
      <w:proofErr w:type="spellEnd"/>
      <w:r>
        <w:rPr>
          <w:rFonts w:ascii="Consolas" w:hAnsi="Consolas" w:cs="Consolas"/>
        </w:rPr>
        <w:t>(</w:t>
      </w:r>
      <w:proofErr w:type="spellStart"/>
      <w:proofErr w:type="gramEnd"/>
      <w:r>
        <w:rPr>
          <w:rFonts w:ascii="Consolas" w:hAnsi="Consolas" w:cs="Consolas"/>
        </w:rPr>
        <w:t>PluginName</w:t>
      </w:r>
      <w:proofErr w:type="spellEnd"/>
      <w:r>
        <w:rPr>
          <w:rFonts w:ascii="Consolas" w:hAnsi="Consolas" w:cs="Consolas"/>
        </w:rPr>
        <w:t> = </w:t>
      </w:r>
      <w:proofErr w:type="spellStart"/>
      <w:r>
        <w:rPr>
          <w:rFonts w:ascii="Consolas" w:hAnsi="Consolas" w:cs="Consolas"/>
        </w:rPr>
        <w:t>PluginName</w:t>
      </w:r>
      <w:proofErr w:type="spellEnd"/>
      <w:r>
        <w:rPr>
          <w:rFonts w:ascii="Consolas" w:hAnsi="Consolas" w:cs="Consolas"/>
        </w:rPr>
        <w:t>,</w:t>
      </w:r>
      <w:r>
        <w:rPr>
          <w:rFonts w:ascii="Consolas" w:hAnsi="Consolas" w:cs="Consolas"/>
        </w:rPr>
        <w:br/>
        <w:t>        </w:t>
      </w:r>
      <w:proofErr w:type="spellStart"/>
      <w:r>
        <w:rPr>
          <w:rFonts w:ascii="Consolas" w:hAnsi="Consolas" w:cs="Consolas"/>
        </w:rPr>
        <w:t>PluginDescription</w:t>
      </w:r>
      <w:proofErr w:type="spellEnd"/>
      <w:r>
        <w:rPr>
          <w:rFonts w:ascii="Consolas" w:hAnsi="Consolas" w:cs="Consolas"/>
        </w:rPr>
        <w:t> = </w:t>
      </w:r>
      <w:proofErr w:type="spellStart"/>
      <w:r>
        <w:rPr>
          <w:rFonts w:ascii="Consolas" w:hAnsi="Consolas" w:cs="Consolas"/>
        </w:rPr>
        <w:t>PluginDescription</w:t>
      </w:r>
      <w:proofErr w:type="spellEnd"/>
      <w:r>
        <w:rPr>
          <w:rFonts w:ascii="Consolas" w:hAnsi="Consolas" w:cs="Consolas"/>
        </w:rPr>
        <w:t>,</w:t>
      </w:r>
      <w:r>
        <w:rPr>
          <w:rFonts w:ascii="Consolas" w:hAnsi="Consolas" w:cs="Consolas"/>
        </w:rPr>
        <w:br/>
        <w:t>        </w:t>
      </w:r>
      <w:proofErr w:type="spellStart"/>
      <w:r>
        <w:rPr>
          <w:rFonts w:ascii="Consolas" w:hAnsi="Consolas" w:cs="Consolas"/>
        </w:rPr>
        <w:t>PluginVersion</w:t>
      </w:r>
      <w:proofErr w:type="spellEnd"/>
      <w:r>
        <w:rPr>
          <w:rFonts w:ascii="Consolas" w:hAnsi="Consolas" w:cs="Consolas"/>
        </w:rPr>
        <w:t> = </w:t>
      </w:r>
      <w:proofErr w:type="spellStart"/>
      <w:r>
        <w:rPr>
          <w:rFonts w:ascii="Consolas" w:hAnsi="Consolas" w:cs="Consolas"/>
        </w:rPr>
        <w:t>PluginVersion</w:t>
      </w:r>
      <w:proofErr w:type="spellEnd"/>
      <w:r>
        <w:rPr>
          <w:rFonts w:ascii="Consolas" w:hAnsi="Consolas" w:cs="Consolas"/>
        </w:rPr>
        <w:t>,</w:t>
      </w:r>
      <w:r>
        <w:rPr>
          <w:rFonts w:ascii="Consolas" w:hAnsi="Consolas" w:cs="Consolas"/>
        </w:rPr>
        <w:br/>
        <w:t>        </w:t>
      </w:r>
      <w:proofErr w:type="spellStart"/>
      <w:r>
        <w:rPr>
          <w:rFonts w:ascii="Consolas" w:hAnsi="Consolas" w:cs="Consolas"/>
        </w:rPr>
        <w:t>SupportsLiveDvr</w:t>
      </w:r>
      <w:proofErr w:type="spellEnd"/>
      <w:r>
        <w:rPr>
          <w:rFonts w:ascii="Consolas" w:hAnsi="Consolas" w:cs="Consolas"/>
        </w:rPr>
        <w:t> = </w:t>
      </w:r>
      <w:r>
        <w:rPr>
          <w:rFonts w:ascii="Consolas" w:hAnsi="Consolas" w:cs="Consolas"/>
          <w:color w:val="0000FF"/>
        </w:rPr>
        <w:t>true</w:t>
      </w:r>
      <w:r>
        <w:rPr>
          <w:rFonts w:ascii="Consolas" w:hAnsi="Consolas" w:cs="Consolas"/>
        </w:rPr>
        <w:t>,</w:t>
      </w:r>
      <w:r>
        <w:rPr>
          <w:rFonts w:ascii="Consolas" w:hAnsi="Consolas" w:cs="Consolas"/>
        </w:rPr>
        <w:br/>
        <w:t>        SupportedDeliveryMethods = SupportedDeliveryMethodsInternal)]</w:t>
      </w:r>
      <w:r>
        <w:rPr>
          <w:rFonts w:ascii="Consolas" w:hAnsi="Consolas" w:cs="Consolas"/>
        </w:rPr>
        <w:br/>
        <w:t>    [</w:t>
      </w:r>
      <w:proofErr w:type="spellStart"/>
      <w:r>
        <w:rPr>
          <w:rFonts w:ascii="Consolas" w:hAnsi="Consolas" w:cs="Consolas"/>
          <w:color w:val="2B91AF"/>
        </w:rPr>
        <w:t>PartCreationPolicy</w:t>
      </w:r>
      <w:proofErr w:type="spellEnd"/>
      <w:r>
        <w:rPr>
          <w:rFonts w:ascii="Consolas" w:hAnsi="Consolas" w:cs="Consolas"/>
        </w:rPr>
        <w:t>(</w:t>
      </w:r>
      <w:proofErr w:type="spellStart"/>
      <w:r>
        <w:rPr>
          <w:rFonts w:ascii="Consolas" w:hAnsi="Consolas" w:cs="Consolas"/>
          <w:color w:val="2B91AF"/>
        </w:rPr>
        <w:t>CreationPolicy</w:t>
      </w:r>
      <w:r>
        <w:rPr>
          <w:rFonts w:ascii="Consolas" w:hAnsi="Consolas" w:cs="Consolas"/>
        </w:rPr>
        <w:t>.NonShared</w:t>
      </w:r>
      <w:proofErr w:type="spellEnd"/>
      <w:r>
        <w:rPr>
          <w:rFonts w:ascii="Consolas" w:hAnsi="Consolas" w:cs="Consolas"/>
        </w:rPr>
        <w:t>)]</w:t>
      </w:r>
      <w:r>
        <w:rPr>
          <w:rFonts w:ascii="Consolas" w:hAnsi="Consolas" w:cs="Consolas"/>
        </w:rPr>
        <w:br/>
        <w:t>    </w:t>
      </w:r>
      <w:r>
        <w:rPr>
          <w:rFonts w:ascii="Consolas" w:hAnsi="Consolas" w:cs="Consolas"/>
          <w:color w:val="0000FF"/>
        </w:rPr>
        <w:t>public</w:t>
      </w:r>
      <w:r>
        <w:rPr>
          <w:rFonts w:ascii="Consolas" w:hAnsi="Consolas" w:cs="Consolas"/>
        </w:rPr>
        <w:t> </w:t>
      </w:r>
      <w:r>
        <w:rPr>
          <w:rFonts w:ascii="Consolas" w:hAnsi="Consolas" w:cs="Consolas"/>
          <w:color w:val="0000FF"/>
        </w:rPr>
        <w:t>class</w:t>
      </w:r>
      <w:r>
        <w:rPr>
          <w:rFonts w:ascii="Consolas" w:hAnsi="Consolas" w:cs="Consolas"/>
        </w:rPr>
        <w:t> </w:t>
      </w:r>
      <w:r>
        <w:rPr>
          <w:rFonts w:ascii="Consolas" w:hAnsi="Consolas" w:cs="Consolas"/>
          <w:color w:val="2B91AF"/>
        </w:rPr>
        <w:t>SmoothStreamingMediaPlugin</w:t>
      </w:r>
      <w:r>
        <w:rPr>
          <w:rFonts w:ascii="Consolas" w:hAnsi="Consolas" w:cs="Consolas"/>
        </w:rPr>
        <w:t> : </w:t>
      </w:r>
      <w:r>
        <w:rPr>
          <w:rFonts w:ascii="Consolas" w:hAnsi="Consolas" w:cs="Consolas"/>
          <w:color w:val="2B91AF"/>
        </w:rPr>
        <w:t>IAdaptiveMediaPlugin</w:t>
      </w:r>
      <w:r>
        <w:rPr>
          <w:rFonts w:ascii="Consolas" w:hAnsi="Consolas" w:cs="Consolas"/>
        </w:rPr>
        <w:t>, </w:t>
      </w:r>
      <w:r>
        <w:rPr>
          <w:rFonts w:ascii="Consolas" w:hAnsi="Consolas" w:cs="Consolas"/>
          <w:color w:val="2B91AF"/>
        </w:rPr>
        <w:t>ILiveDvrMediaPlugin</w:t>
      </w:r>
      <w:r>
        <w:rPr>
          <w:rFonts w:ascii="Consolas" w:hAnsi="Consolas" w:cs="Consolas"/>
        </w:rPr>
        <w:t>, </w:t>
      </w:r>
      <w:r>
        <w:rPr>
          <w:rFonts w:ascii="Consolas" w:hAnsi="Consolas" w:cs="Consolas"/>
          <w:color w:val="2B91AF"/>
        </w:rPr>
        <w:t>IDisposable</w:t>
      </w:r>
      <w:r>
        <w:rPr>
          <w:rFonts w:ascii="Consolas" w:hAnsi="Consolas" w:cs="Consolas"/>
        </w:rPr>
        <w:br/>
        <w:t>    {</w:t>
      </w:r>
      <w:r>
        <w:rPr>
          <w:rFonts w:ascii="Consolas" w:hAnsi="Consolas" w:cs="Consolas"/>
        </w:rPr>
        <w:br/>
        <w:t>        </w:t>
      </w:r>
      <w:r>
        <w:rPr>
          <w:rFonts w:ascii="Consolas" w:hAnsi="Consolas" w:cs="Consolas"/>
          <w:color w:val="0000FF"/>
        </w:rPr>
        <w:t>private</w:t>
      </w:r>
      <w:r>
        <w:rPr>
          <w:rFonts w:ascii="Consolas" w:hAnsi="Consolas" w:cs="Consolas"/>
        </w:rPr>
        <w:t> </w:t>
      </w:r>
      <w:r>
        <w:rPr>
          <w:rFonts w:ascii="Consolas" w:hAnsi="Consolas" w:cs="Consolas"/>
          <w:color w:val="0000FF"/>
        </w:rPr>
        <w:t>const</w:t>
      </w:r>
      <w:r>
        <w:rPr>
          <w:rFonts w:ascii="Consolas" w:hAnsi="Consolas" w:cs="Consolas"/>
        </w:rPr>
        <w:t> </w:t>
      </w:r>
      <w:r>
        <w:rPr>
          <w:rFonts w:ascii="Consolas" w:hAnsi="Consolas" w:cs="Consolas"/>
          <w:color w:val="0000FF"/>
        </w:rPr>
        <w:t>string</w:t>
      </w:r>
      <w:r>
        <w:rPr>
          <w:rFonts w:ascii="Consolas" w:hAnsi="Consolas" w:cs="Consolas"/>
        </w:rPr>
        <w:t> PluginName = </w:t>
      </w:r>
      <w:r>
        <w:rPr>
          <w:rFonts w:ascii="Consolas" w:hAnsi="Consolas" w:cs="Consolas"/>
          <w:color w:val="A31515"/>
        </w:rPr>
        <w:t>"SmoothStreamingMediaPlugin"</w:t>
      </w:r>
      <w:r>
        <w:rPr>
          <w:rFonts w:ascii="Consolas" w:hAnsi="Consolas" w:cs="Consolas"/>
        </w:rPr>
        <w:t>;</w:t>
      </w:r>
      <w:r>
        <w:rPr>
          <w:rFonts w:ascii="Consolas" w:hAnsi="Consolas" w:cs="Consolas"/>
        </w:rPr>
        <w:br/>
        <w:t xml:space="preserve"> </w:t>
      </w:r>
      <w:r>
        <w:rPr>
          <w:rFonts w:ascii="Consolas" w:hAnsi="Consolas" w:cs="Consolas"/>
        </w:rPr>
        <w:br/>
        <w:t>        </w:t>
      </w:r>
      <w:r>
        <w:rPr>
          <w:rFonts w:ascii="Consolas" w:hAnsi="Consolas" w:cs="Consolas"/>
          <w:color w:val="0000FF"/>
        </w:rPr>
        <w:t>private</w:t>
      </w:r>
      <w:r>
        <w:rPr>
          <w:rFonts w:ascii="Consolas" w:hAnsi="Consolas" w:cs="Consolas"/>
        </w:rPr>
        <w:t> </w:t>
      </w:r>
      <w:proofErr w:type="spellStart"/>
      <w:r>
        <w:rPr>
          <w:rFonts w:ascii="Consolas" w:hAnsi="Consolas" w:cs="Consolas"/>
          <w:color w:val="0000FF"/>
        </w:rPr>
        <w:t>const</w:t>
      </w:r>
      <w:proofErr w:type="spellEnd"/>
      <w:r>
        <w:rPr>
          <w:rFonts w:ascii="Consolas" w:hAnsi="Consolas" w:cs="Consolas"/>
        </w:rPr>
        <w:t> </w:t>
      </w:r>
      <w:r>
        <w:rPr>
          <w:rFonts w:ascii="Consolas" w:hAnsi="Consolas" w:cs="Consolas"/>
          <w:color w:val="0000FF"/>
        </w:rPr>
        <w:t>string</w:t>
      </w:r>
      <w:r>
        <w:rPr>
          <w:rFonts w:ascii="Consolas" w:hAnsi="Consolas" w:cs="Consolas"/>
        </w:rPr>
        <w:t> </w:t>
      </w:r>
      <w:proofErr w:type="spellStart"/>
      <w:r>
        <w:rPr>
          <w:rFonts w:ascii="Consolas" w:hAnsi="Consolas" w:cs="Consolas"/>
        </w:rPr>
        <w:t>PluginDescription</w:t>
      </w:r>
      <w:proofErr w:type="spellEnd"/>
      <w:r>
        <w:rPr>
          <w:rFonts w:ascii="Consolas" w:hAnsi="Consolas" w:cs="Consolas"/>
        </w:rPr>
        <w:t> =</w:t>
      </w:r>
      <w:r>
        <w:rPr>
          <w:rFonts w:ascii="Consolas" w:hAnsi="Consolas" w:cs="Consolas"/>
        </w:rPr>
        <w:br/>
        <w:t>            </w:t>
      </w:r>
      <w:r>
        <w:rPr>
          <w:rFonts w:ascii="Consolas" w:hAnsi="Consolas" w:cs="Consolas"/>
          <w:color w:val="A31515"/>
        </w:rPr>
        <w:t>"Provides Smooth Streaming capabilities for the Silverlight Media Framework by wrapping the SmoothStreamingMediaElement."</w:t>
      </w:r>
      <w:r>
        <w:rPr>
          <w:rFonts w:ascii="Consolas" w:hAnsi="Consolas" w:cs="Consolas"/>
        </w:rPr>
        <w:t>;</w:t>
      </w:r>
      <w:r>
        <w:rPr>
          <w:rFonts w:ascii="Consolas" w:hAnsi="Consolas" w:cs="Consolas"/>
        </w:rPr>
        <w:br/>
        <w:t xml:space="preserve"> </w:t>
      </w:r>
      <w:r>
        <w:rPr>
          <w:rFonts w:ascii="Consolas" w:hAnsi="Consolas" w:cs="Consolas"/>
        </w:rPr>
        <w:br/>
        <w:t>        </w:t>
      </w:r>
      <w:r>
        <w:rPr>
          <w:rFonts w:ascii="Consolas" w:hAnsi="Consolas" w:cs="Consolas"/>
          <w:color w:val="0000FF"/>
        </w:rPr>
        <w:t>private</w:t>
      </w:r>
      <w:r>
        <w:rPr>
          <w:rFonts w:ascii="Consolas" w:hAnsi="Consolas" w:cs="Consolas"/>
        </w:rPr>
        <w:t> </w:t>
      </w:r>
      <w:proofErr w:type="spellStart"/>
      <w:r>
        <w:rPr>
          <w:rFonts w:ascii="Consolas" w:hAnsi="Consolas" w:cs="Consolas"/>
          <w:color w:val="0000FF"/>
        </w:rPr>
        <w:t>const</w:t>
      </w:r>
      <w:proofErr w:type="spellEnd"/>
      <w:r>
        <w:rPr>
          <w:rFonts w:ascii="Consolas" w:hAnsi="Consolas" w:cs="Consolas"/>
        </w:rPr>
        <w:t> </w:t>
      </w:r>
      <w:r>
        <w:rPr>
          <w:rFonts w:ascii="Consolas" w:hAnsi="Consolas" w:cs="Consolas"/>
          <w:color w:val="0000FF"/>
        </w:rPr>
        <w:t>string</w:t>
      </w:r>
      <w:r>
        <w:rPr>
          <w:rFonts w:ascii="Consolas" w:hAnsi="Consolas" w:cs="Consolas"/>
        </w:rPr>
        <w:t> </w:t>
      </w:r>
      <w:proofErr w:type="spellStart"/>
      <w:r>
        <w:rPr>
          <w:rFonts w:ascii="Consolas" w:hAnsi="Consolas" w:cs="Consolas"/>
        </w:rPr>
        <w:t>PluginVersion</w:t>
      </w:r>
      <w:proofErr w:type="spellEnd"/>
      <w:r>
        <w:rPr>
          <w:rFonts w:ascii="Consolas" w:hAnsi="Consolas" w:cs="Consolas"/>
        </w:rPr>
        <w:t> = </w:t>
      </w:r>
      <w:r>
        <w:rPr>
          <w:rFonts w:ascii="Consolas" w:hAnsi="Consolas" w:cs="Consolas"/>
          <w:color w:val="A31515"/>
        </w:rPr>
        <w:t>"2.2010.0811.1"</w:t>
      </w:r>
      <w:r>
        <w:rPr>
          <w:rFonts w:ascii="Consolas" w:hAnsi="Consolas" w:cs="Consolas"/>
        </w:rPr>
        <w:t>;</w:t>
      </w:r>
      <w:r>
        <w:rPr>
          <w:rFonts w:ascii="Consolas" w:hAnsi="Consolas" w:cs="Consolas"/>
        </w:rPr>
        <w:br/>
        <w:t xml:space="preserve"> </w:t>
      </w:r>
      <w:r>
        <w:rPr>
          <w:rFonts w:ascii="Consolas" w:hAnsi="Consolas" w:cs="Consolas"/>
        </w:rPr>
        <w:br/>
        <w:t>        </w:t>
      </w:r>
      <w:r>
        <w:rPr>
          <w:rFonts w:ascii="Consolas" w:hAnsi="Consolas" w:cs="Consolas"/>
          <w:color w:val="0000FF"/>
        </w:rPr>
        <w:t>private</w:t>
      </w:r>
      <w:r>
        <w:rPr>
          <w:rFonts w:ascii="Consolas" w:hAnsi="Consolas" w:cs="Consolas"/>
        </w:rPr>
        <w:t> </w:t>
      </w:r>
      <w:r>
        <w:rPr>
          <w:rFonts w:ascii="Consolas" w:hAnsi="Consolas" w:cs="Consolas"/>
          <w:color w:val="0000FF"/>
        </w:rPr>
        <w:t>const</w:t>
      </w:r>
      <w:r>
        <w:rPr>
          <w:rFonts w:ascii="Consolas" w:hAnsi="Consolas" w:cs="Consolas"/>
        </w:rPr>
        <w:t> </w:t>
      </w:r>
      <w:r>
        <w:rPr>
          <w:rFonts w:ascii="Consolas" w:hAnsi="Consolas" w:cs="Consolas"/>
          <w:color w:val="2B91AF"/>
        </w:rPr>
        <w:t>DeliveryMethods</w:t>
      </w:r>
      <w:r>
        <w:rPr>
          <w:rFonts w:ascii="Consolas" w:hAnsi="Consolas" w:cs="Consolas"/>
        </w:rPr>
        <w:t> SupportedDeliveryMethodsInternal =</w:t>
      </w:r>
      <w:r>
        <w:rPr>
          <w:rFonts w:ascii="Consolas" w:hAnsi="Consolas" w:cs="Consolas"/>
        </w:rPr>
        <w:br/>
        <w:t>            </w:t>
      </w:r>
      <w:proofErr w:type="spellStart"/>
      <w:r>
        <w:rPr>
          <w:rFonts w:ascii="Consolas" w:hAnsi="Consolas" w:cs="Consolas"/>
          <w:color w:val="2B91AF"/>
        </w:rPr>
        <w:t>DeliveryMethods</w:t>
      </w:r>
      <w:r>
        <w:rPr>
          <w:rFonts w:ascii="Consolas" w:hAnsi="Consolas" w:cs="Consolas"/>
        </w:rPr>
        <w:t>.ProgressiveDownload</w:t>
      </w:r>
      <w:proofErr w:type="spellEnd"/>
      <w:r>
        <w:rPr>
          <w:rFonts w:ascii="Consolas" w:hAnsi="Consolas" w:cs="Consolas"/>
        </w:rPr>
        <w:t> | </w:t>
      </w:r>
      <w:r>
        <w:rPr>
          <w:rFonts w:ascii="Consolas" w:hAnsi="Consolas" w:cs="Consolas"/>
        </w:rPr>
        <w:br/>
        <w:t>            </w:t>
      </w:r>
      <w:r>
        <w:rPr>
          <w:rFonts w:ascii="Consolas" w:hAnsi="Consolas" w:cs="Consolas"/>
          <w:color w:val="2B91AF"/>
        </w:rPr>
        <w:t>DeliveryMethods</w:t>
      </w:r>
      <w:r>
        <w:rPr>
          <w:rFonts w:ascii="Consolas" w:hAnsi="Consolas" w:cs="Consolas"/>
        </w:rPr>
        <w:t>.Streaming | </w:t>
      </w:r>
      <w:r>
        <w:rPr>
          <w:rFonts w:ascii="Consolas" w:hAnsi="Consolas" w:cs="Consolas"/>
          <w:color w:val="2B91AF"/>
        </w:rPr>
        <w:t>DeliveryMethods</w:t>
      </w:r>
      <w:r>
        <w:rPr>
          <w:rFonts w:ascii="Consolas" w:hAnsi="Consolas" w:cs="Consolas"/>
        </w:rPr>
        <w:t>.AdaptiveStreaming;</w:t>
      </w:r>
    </w:p>
    <w:p w:rsidR="00130390" w:rsidRPr="00130390" w:rsidRDefault="00130390" w:rsidP="00130390">
      <w:pPr>
        <w:rPr>
          <w:rFonts w:ascii="Consolas" w:hAnsi="Consolas" w:cs="Consolas"/>
          <w:sz w:val="20"/>
          <w:szCs w:val="20"/>
        </w:rPr>
      </w:pPr>
      <w:bookmarkStart w:id="0" w:name="_GoBack"/>
      <w:r w:rsidRPr="00130390">
        <w:rPr>
          <w:rFonts w:ascii="Consolas" w:hAnsi="Consolas" w:cs="Consolas"/>
          <w:sz w:val="20"/>
          <w:szCs w:val="20"/>
        </w:rPr>
        <w:t>…</w:t>
      </w:r>
    </w:p>
    <w:p w:rsidR="00130390" w:rsidRPr="00130390" w:rsidRDefault="00130390" w:rsidP="00130390">
      <w:pPr>
        <w:rPr>
          <w:rFonts w:ascii="Consolas" w:hAnsi="Consolas" w:cs="Consolas"/>
          <w:sz w:val="20"/>
          <w:szCs w:val="20"/>
        </w:rPr>
      </w:pPr>
      <w:r w:rsidRPr="00130390">
        <w:rPr>
          <w:rFonts w:ascii="Consolas" w:hAnsi="Consolas" w:cs="Consolas"/>
          <w:sz w:val="20"/>
          <w:szCs w:val="20"/>
        </w:rPr>
        <w:t>}</w:t>
      </w:r>
    </w:p>
    <w:bookmarkEnd w:id="0"/>
    <w:p w:rsidR="00130390" w:rsidRPr="00997904" w:rsidRDefault="00130390" w:rsidP="00130390"/>
    <w:p w:rsidR="003155A6" w:rsidRPr="006D1D6A" w:rsidRDefault="00655D0F" w:rsidP="003155A6">
      <w:pPr>
        <w:rPr>
          <w:b/>
          <w:sz w:val="28"/>
          <w:szCs w:val="28"/>
          <w:u w:val="single"/>
        </w:rPr>
      </w:pPr>
      <w:r>
        <w:rPr>
          <w:b/>
          <w:sz w:val="28"/>
          <w:szCs w:val="28"/>
          <w:u w:val="single"/>
        </w:rPr>
        <w:t>Plugin API</w:t>
      </w:r>
    </w:p>
    <w:p w:rsidR="00662F4D" w:rsidRDefault="00662F4D" w:rsidP="004328FC">
      <w:r>
        <w:rPr>
          <w:noProof/>
        </w:rPr>
        <w:drawing>
          <wp:inline distT="0" distB="0" distL="0" distR="0" wp14:anchorId="1081E19D" wp14:editId="61B9079E">
            <wp:extent cx="5943600" cy="4883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883150"/>
                    </a:xfrm>
                    <a:prstGeom prst="rect">
                      <a:avLst/>
                    </a:prstGeom>
                  </pic:spPr>
                </pic:pic>
              </a:graphicData>
            </a:graphic>
          </wp:inline>
        </w:drawing>
      </w:r>
    </w:p>
    <w:p w:rsidR="00662F4D" w:rsidRDefault="008A3080" w:rsidP="004328FC">
      <w:r>
        <w:rPr>
          <w:noProof/>
        </w:rPr>
        <w:drawing>
          <wp:inline distT="0" distB="0" distL="0" distR="0">
            <wp:extent cx="5943600" cy="18881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Metadat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888146"/>
                    </a:xfrm>
                    <a:prstGeom prst="rect">
                      <a:avLst/>
                    </a:prstGeom>
                  </pic:spPr>
                </pic:pic>
              </a:graphicData>
            </a:graphic>
          </wp:inline>
        </w:drawing>
      </w:r>
    </w:p>
    <w:sectPr w:rsidR="00662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E661D"/>
    <w:multiLevelType w:val="hybridMultilevel"/>
    <w:tmpl w:val="645C8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802A3B"/>
    <w:multiLevelType w:val="hybridMultilevel"/>
    <w:tmpl w:val="A294B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4E6A38"/>
    <w:multiLevelType w:val="hybridMultilevel"/>
    <w:tmpl w:val="7742B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0612FE"/>
    <w:multiLevelType w:val="hybridMultilevel"/>
    <w:tmpl w:val="84285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464335"/>
    <w:multiLevelType w:val="hybridMultilevel"/>
    <w:tmpl w:val="2592C9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7282B24"/>
    <w:multiLevelType w:val="hybridMultilevel"/>
    <w:tmpl w:val="F6641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1A0389"/>
    <w:multiLevelType w:val="hybridMultilevel"/>
    <w:tmpl w:val="93244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8FC"/>
    <w:rsid w:val="0003494B"/>
    <w:rsid w:val="000720BE"/>
    <w:rsid w:val="000A6242"/>
    <w:rsid w:val="000D37FE"/>
    <w:rsid w:val="001031ED"/>
    <w:rsid w:val="00110176"/>
    <w:rsid w:val="00130390"/>
    <w:rsid w:val="0013184E"/>
    <w:rsid w:val="00146A6A"/>
    <w:rsid w:val="00174F36"/>
    <w:rsid w:val="001A3093"/>
    <w:rsid w:val="001A344D"/>
    <w:rsid w:val="001A7876"/>
    <w:rsid w:val="001E188B"/>
    <w:rsid w:val="00211397"/>
    <w:rsid w:val="00214D7A"/>
    <w:rsid w:val="00250844"/>
    <w:rsid w:val="00292B33"/>
    <w:rsid w:val="002A3A8B"/>
    <w:rsid w:val="002A45F4"/>
    <w:rsid w:val="002B4803"/>
    <w:rsid w:val="002E4648"/>
    <w:rsid w:val="00300254"/>
    <w:rsid w:val="003155A6"/>
    <w:rsid w:val="00337E96"/>
    <w:rsid w:val="00344F01"/>
    <w:rsid w:val="00365DE8"/>
    <w:rsid w:val="003849D1"/>
    <w:rsid w:val="00425EAA"/>
    <w:rsid w:val="004328FC"/>
    <w:rsid w:val="00450AA9"/>
    <w:rsid w:val="00452E6E"/>
    <w:rsid w:val="004648A8"/>
    <w:rsid w:val="00471CFD"/>
    <w:rsid w:val="00474ACB"/>
    <w:rsid w:val="00477715"/>
    <w:rsid w:val="00495765"/>
    <w:rsid w:val="004B4996"/>
    <w:rsid w:val="004B5180"/>
    <w:rsid w:val="004B6C3D"/>
    <w:rsid w:val="004C4613"/>
    <w:rsid w:val="00526B53"/>
    <w:rsid w:val="00536725"/>
    <w:rsid w:val="005831C1"/>
    <w:rsid w:val="0058432F"/>
    <w:rsid w:val="005C59F6"/>
    <w:rsid w:val="005F13C1"/>
    <w:rsid w:val="005F1505"/>
    <w:rsid w:val="00623754"/>
    <w:rsid w:val="00655D0F"/>
    <w:rsid w:val="00662F4D"/>
    <w:rsid w:val="006D1D6A"/>
    <w:rsid w:val="006D5735"/>
    <w:rsid w:val="006D6D34"/>
    <w:rsid w:val="007116AA"/>
    <w:rsid w:val="0073227F"/>
    <w:rsid w:val="00744BFB"/>
    <w:rsid w:val="007B7971"/>
    <w:rsid w:val="007D34C5"/>
    <w:rsid w:val="00805971"/>
    <w:rsid w:val="008670F2"/>
    <w:rsid w:val="008A3080"/>
    <w:rsid w:val="008B2753"/>
    <w:rsid w:val="008C54D2"/>
    <w:rsid w:val="008D55C9"/>
    <w:rsid w:val="00903563"/>
    <w:rsid w:val="00931AEA"/>
    <w:rsid w:val="009532AB"/>
    <w:rsid w:val="00986C5E"/>
    <w:rsid w:val="00997904"/>
    <w:rsid w:val="009B6013"/>
    <w:rsid w:val="009C7CDB"/>
    <w:rsid w:val="009F54B8"/>
    <w:rsid w:val="009F6394"/>
    <w:rsid w:val="009F6EAD"/>
    <w:rsid w:val="00A1427C"/>
    <w:rsid w:val="00A6697E"/>
    <w:rsid w:val="00A862AF"/>
    <w:rsid w:val="00AB5AD3"/>
    <w:rsid w:val="00B34266"/>
    <w:rsid w:val="00B477C7"/>
    <w:rsid w:val="00B92A19"/>
    <w:rsid w:val="00BB0B33"/>
    <w:rsid w:val="00BD46CE"/>
    <w:rsid w:val="00BF3C73"/>
    <w:rsid w:val="00C074EC"/>
    <w:rsid w:val="00C62341"/>
    <w:rsid w:val="00C870B1"/>
    <w:rsid w:val="00C90729"/>
    <w:rsid w:val="00C94C35"/>
    <w:rsid w:val="00CA7D95"/>
    <w:rsid w:val="00CC3932"/>
    <w:rsid w:val="00CD7780"/>
    <w:rsid w:val="00CE1505"/>
    <w:rsid w:val="00CE2DD8"/>
    <w:rsid w:val="00D04D73"/>
    <w:rsid w:val="00D10CA7"/>
    <w:rsid w:val="00D22911"/>
    <w:rsid w:val="00D23637"/>
    <w:rsid w:val="00D3672F"/>
    <w:rsid w:val="00D54625"/>
    <w:rsid w:val="00D906CE"/>
    <w:rsid w:val="00DB28E5"/>
    <w:rsid w:val="00DC5376"/>
    <w:rsid w:val="00DE04CA"/>
    <w:rsid w:val="00DF1B43"/>
    <w:rsid w:val="00E0139D"/>
    <w:rsid w:val="00E532A0"/>
    <w:rsid w:val="00E70176"/>
    <w:rsid w:val="00E8695F"/>
    <w:rsid w:val="00EC2A87"/>
    <w:rsid w:val="00ED40A6"/>
    <w:rsid w:val="00EE3731"/>
    <w:rsid w:val="00EE4F62"/>
    <w:rsid w:val="00F33EA6"/>
    <w:rsid w:val="00F54DAA"/>
    <w:rsid w:val="00F570D2"/>
    <w:rsid w:val="00FA182A"/>
    <w:rsid w:val="00FB7C31"/>
    <w:rsid w:val="00FE3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8FC"/>
    <w:pPr>
      <w:ind w:left="720"/>
      <w:contextualSpacing/>
    </w:pPr>
  </w:style>
  <w:style w:type="paragraph" w:styleId="BalloonText">
    <w:name w:val="Balloon Text"/>
    <w:basedOn w:val="Normal"/>
    <w:link w:val="BalloonTextChar"/>
    <w:uiPriority w:val="99"/>
    <w:semiHidden/>
    <w:unhideWhenUsed/>
    <w:rsid w:val="00146A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A6A"/>
    <w:rPr>
      <w:rFonts w:ascii="Tahoma" w:hAnsi="Tahoma" w:cs="Tahoma"/>
      <w:sz w:val="16"/>
      <w:szCs w:val="16"/>
    </w:rPr>
  </w:style>
  <w:style w:type="character" w:styleId="Hyperlink">
    <w:name w:val="Hyperlink"/>
    <w:basedOn w:val="DefaultParagraphFont"/>
    <w:uiPriority w:val="99"/>
    <w:unhideWhenUsed/>
    <w:rsid w:val="00D906CE"/>
    <w:rPr>
      <w:color w:val="0000FF" w:themeColor="hyperlink"/>
      <w:u w:val="single"/>
    </w:rPr>
  </w:style>
  <w:style w:type="paragraph" w:styleId="HTMLPreformatted">
    <w:name w:val="HTML Preformatted"/>
    <w:basedOn w:val="Normal"/>
    <w:link w:val="HTMLPreformattedChar"/>
    <w:uiPriority w:val="99"/>
    <w:semiHidden/>
    <w:unhideWhenUsed/>
    <w:rsid w:val="00130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039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8FC"/>
    <w:pPr>
      <w:ind w:left="720"/>
      <w:contextualSpacing/>
    </w:pPr>
  </w:style>
  <w:style w:type="paragraph" w:styleId="BalloonText">
    <w:name w:val="Balloon Text"/>
    <w:basedOn w:val="Normal"/>
    <w:link w:val="BalloonTextChar"/>
    <w:uiPriority w:val="99"/>
    <w:semiHidden/>
    <w:unhideWhenUsed/>
    <w:rsid w:val="00146A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A6A"/>
    <w:rPr>
      <w:rFonts w:ascii="Tahoma" w:hAnsi="Tahoma" w:cs="Tahoma"/>
      <w:sz w:val="16"/>
      <w:szCs w:val="16"/>
    </w:rPr>
  </w:style>
  <w:style w:type="character" w:styleId="Hyperlink">
    <w:name w:val="Hyperlink"/>
    <w:basedOn w:val="DefaultParagraphFont"/>
    <w:uiPriority w:val="99"/>
    <w:unhideWhenUsed/>
    <w:rsid w:val="00D906CE"/>
    <w:rPr>
      <w:color w:val="0000FF" w:themeColor="hyperlink"/>
      <w:u w:val="single"/>
    </w:rPr>
  </w:style>
  <w:style w:type="paragraph" w:styleId="HTMLPreformatted">
    <w:name w:val="HTML Preformatted"/>
    <w:basedOn w:val="Normal"/>
    <w:link w:val="HTMLPreformattedChar"/>
    <w:uiPriority w:val="99"/>
    <w:semiHidden/>
    <w:unhideWhenUsed/>
    <w:rsid w:val="00130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03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2821396">
      <w:bodyDiv w:val="1"/>
      <w:marLeft w:val="0"/>
      <w:marRight w:val="0"/>
      <w:marTop w:val="0"/>
      <w:marBottom w:val="0"/>
      <w:divBdr>
        <w:top w:val="none" w:sz="0" w:space="0" w:color="auto"/>
        <w:left w:val="none" w:sz="0" w:space="0" w:color="auto"/>
        <w:bottom w:val="none" w:sz="0" w:space="0" w:color="auto"/>
        <w:right w:val="none" w:sz="0" w:space="0" w:color="auto"/>
      </w:divBdr>
    </w:div>
    <w:div w:id="162392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iis.net/download/SmoothStream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7DABE1-EB93-40FA-9323-E35FC93F4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8</Pages>
  <Words>2147</Words>
  <Characters>12241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krohling</dc:creator>
  <cp:lastModifiedBy>krohling</cp:lastModifiedBy>
  <cp:revision>107</cp:revision>
  <dcterms:created xsi:type="dcterms:W3CDTF">2010-07-22T21:46:00Z</dcterms:created>
  <dcterms:modified xsi:type="dcterms:W3CDTF">2010-08-11T23:59:00Z</dcterms:modified>
</cp:coreProperties>
</file>