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26" w:rsidRDefault="001C0326" w:rsidP="001C0326">
      <w:pPr>
        <w:bidi w:val="0"/>
      </w:pPr>
      <w:r w:rsidRPr="005B5EE0">
        <w:rPr>
          <w:b/>
          <w:bCs/>
        </w:rPr>
        <w:t>Terms: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r w:rsidRPr="00207AAE">
        <w:rPr>
          <w:b/>
          <w:bCs/>
        </w:rPr>
        <w:t>Issue</w:t>
      </w:r>
      <w:r>
        <w:t xml:space="preserve"> - </w:t>
      </w: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unit of work to accomplish an improvement in a data system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r w:rsidRPr="00207AAE">
        <w:rPr>
          <w:b/>
          <w:bCs/>
        </w:rPr>
        <w:t>Bug-issue</w:t>
      </w:r>
      <w:r>
        <w:t xml:space="preserve"> - </w:t>
      </w:r>
      <w:r>
        <w:br/>
        <w:t>An issue that deals with fixing a bug. In this article we will deal only with bug-issues therefore we will use only the term 'issue'.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r w:rsidRPr="00207AAE">
        <w:rPr>
          <w:b/>
          <w:bCs/>
        </w:rPr>
        <w:t>Version control system (VCS)</w:t>
      </w:r>
      <w:r>
        <w:t xml:space="preserve"> -</w:t>
      </w:r>
      <w:r>
        <w:br/>
        <w:t>A software component for management of software configuration.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r w:rsidRPr="00207AAE">
        <w:rPr>
          <w:b/>
          <w:bCs/>
        </w:rPr>
        <w:t>Commit</w:t>
      </w:r>
      <w:r>
        <w:t xml:space="preserve"> -</w:t>
      </w:r>
      <w:r>
        <w:br/>
        <w:t>A version of a project that have been documented by a VCS.</w:t>
      </w:r>
      <w:r w:rsidRPr="005B5EE0">
        <w:t xml:space="preserve"> 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r w:rsidRPr="00207AAE">
        <w:rPr>
          <w:b/>
          <w:bCs/>
        </w:rPr>
        <w:t>Testcase</w:t>
      </w:r>
      <w:r>
        <w:t xml:space="preserve"> - </w:t>
      </w:r>
      <w:r>
        <w:br/>
        <w:t>Executable software procedure that is defined by &lt;</w:t>
      </w:r>
      <w:r w:rsidRPr="0087411A">
        <w:rPr>
          <w:i/>
          <w:iCs/>
        </w:rPr>
        <w:t>in</w:t>
      </w:r>
      <w:r>
        <w:t xml:space="preserve">, </w:t>
      </w:r>
      <w:r w:rsidRPr="0087411A">
        <w:rPr>
          <w:i/>
          <w:iCs/>
        </w:rPr>
        <w:t>expected_out</w:t>
      </w:r>
      <w:r>
        <w:t>&gt;.</w:t>
      </w:r>
      <w:r>
        <w:br/>
        <w:t>Possible states:</w:t>
      </w:r>
    </w:p>
    <w:p w:rsidR="001C0326" w:rsidRDefault="001C0326" w:rsidP="001C0326">
      <w:pPr>
        <w:pStyle w:val="ListParagraph"/>
        <w:numPr>
          <w:ilvl w:val="1"/>
          <w:numId w:val="1"/>
        </w:numPr>
        <w:bidi w:val="0"/>
      </w:pPr>
      <w:r w:rsidRPr="00207AAE">
        <w:rPr>
          <w:b/>
          <w:bCs/>
        </w:rPr>
        <w:t>Passed</w:t>
      </w:r>
      <w:r>
        <w:t xml:space="preserve"> - </w:t>
      </w:r>
      <w:r>
        <w:br/>
        <w:t xml:space="preserve">The execution of the testcase over </w:t>
      </w:r>
      <w:r w:rsidRPr="0087411A">
        <w:rPr>
          <w:i/>
          <w:iCs/>
        </w:rPr>
        <w:t xml:space="preserve">in </w:t>
      </w:r>
      <w:r>
        <w:t xml:space="preserve">as an input yields </w:t>
      </w:r>
      <w:r w:rsidRPr="0087411A">
        <w:rPr>
          <w:i/>
          <w:iCs/>
        </w:rPr>
        <w:t>expected_out</w:t>
      </w:r>
      <w:r>
        <w:t xml:space="preserve"> as an output.</w:t>
      </w:r>
    </w:p>
    <w:p w:rsidR="001C0326" w:rsidRDefault="001C0326" w:rsidP="001C0326">
      <w:pPr>
        <w:pStyle w:val="ListParagraph"/>
        <w:numPr>
          <w:ilvl w:val="1"/>
          <w:numId w:val="1"/>
        </w:numPr>
        <w:bidi w:val="0"/>
      </w:pPr>
      <w:r w:rsidRPr="00207AAE">
        <w:rPr>
          <w:b/>
          <w:bCs/>
        </w:rPr>
        <w:t>Failed</w:t>
      </w:r>
      <w:r>
        <w:t xml:space="preserve"> - </w:t>
      </w:r>
      <w:r>
        <w:br/>
        <w:t xml:space="preserve">The execution of the testcase over </w:t>
      </w:r>
      <w:r w:rsidRPr="0087411A">
        <w:rPr>
          <w:i/>
          <w:iCs/>
        </w:rPr>
        <w:t xml:space="preserve">in </w:t>
      </w:r>
      <w:r>
        <w:t xml:space="preserve">as an input not yields </w:t>
      </w:r>
      <w:r w:rsidRPr="0087411A">
        <w:rPr>
          <w:i/>
          <w:iCs/>
        </w:rPr>
        <w:t>expected_out</w:t>
      </w:r>
      <w:r>
        <w:t xml:space="preserve"> as an output.</w:t>
      </w:r>
    </w:p>
    <w:p w:rsidR="001C0326" w:rsidRDefault="001C0326" w:rsidP="001C0326">
      <w:pPr>
        <w:pStyle w:val="ListParagraph"/>
        <w:numPr>
          <w:ilvl w:val="1"/>
          <w:numId w:val="1"/>
        </w:numPr>
        <w:bidi w:val="0"/>
      </w:pPr>
      <w:r w:rsidRPr="00207AAE">
        <w:rPr>
          <w:b/>
          <w:bCs/>
        </w:rPr>
        <w:t>Generated runtime error</w:t>
      </w:r>
      <w:r>
        <w:t xml:space="preserve"> - </w:t>
      </w:r>
      <w:r>
        <w:br/>
        <w:t xml:space="preserve">The execution of the testcase over </w:t>
      </w:r>
      <w:r w:rsidRPr="0087411A">
        <w:rPr>
          <w:i/>
          <w:iCs/>
        </w:rPr>
        <w:t>in</w:t>
      </w:r>
      <w:r>
        <w:t xml:space="preserve"> as an input is generating runtime error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bookmarkStart w:id="0" w:name="_GoBack"/>
      <w:r w:rsidRPr="00207AAE">
        <w:rPr>
          <w:b/>
          <w:bCs/>
        </w:rPr>
        <w:t>Valid testcase</w:t>
      </w:r>
      <w:r>
        <w:t xml:space="preserve"> – </w:t>
      </w:r>
      <w:r>
        <w:br/>
      </w:r>
      <w:bookmarkEnd w:id="0"/>
      <w:r w:rsidRPr="001C0326">
        <w:t xml:space="preserve">Given Issue </w:t>
      </w:r>
      <w:r w:rsidRPr="001C0326">
        <w:rPr>
          <w:i/>
          <w:iCs/>
        </w:rPr>
        <w:t>i</w:t>
      </w:r>
      <w:r w:rsidRPr="001C0326">
        <w:t xml:space="preserve">, Commit </w:t>
      </w:r>
      <w:r w:rsidRPr="001C0326">
        <w:rPr>
          <w:i/>
          <w:iCs/>
        </w:rPr>
        <w:t>f</w:t>
      </w:r>
      <w:r w:rsidRPr="001C0326">
        <w:t xml:space="preserve">, Commit </w:t>
      </w:r>
      <w:r w:rsidRPr="001C0326">
        <w:rPr>
          <w:i/>
          <w:iCs/>
        </w:rPr>
        <w:t>p</w:t>
      </w:r>
      <w:r w:rsidRPr="001C0326">
        <w:t xml:space="preserve">, when </w:t>
      </w:r>
      <w:r w:rsidRPr="001C0326">
        <w:rPr>
          <w:i/>
          <w:iCs/>
        </w:rPr>
        <w:t>f</w:t>
      </w:r>
      <w:r w:rsidRPr="001C0326">
        <w:t xml:space="preserve"> is fix-commit of </w:t>
      </w:r>
      <w:r w:rsidRPr="001C0326">
        <w:rPr>
          <w:i/>
          <w:iCs/>
        </w:rPr>
        <w:t>i</w:t>
      </w:r>
      <w:r w:rsidRPr="001C0326">
        <w:t xml:space="preserve">, and </w:t>
      </w:r>
      <w:r w:rsidRPr="001C0326">
        <w:rPr>
          <w:i/>
          <w:iCs/>
        </w:rPr>
        <w:t>p</w:t>
      </w:r>
      <w:r w:rsidRPr="001C0326">
        <w:t xml:space="preserve"> is a parent-commit of </w:t>
      </w:r>
      <w:r w:rsidRPr="001C0326">
        <w:rPr>
          <w:i/>
          <w:iCs/>
        </w:rPr>
        <w:t>f</w:t>
      </w:r>
      <w:r w:rsidRPr="001C0326">
        <w:t xml:space="preserve">, we would way that Testcase </w:t>
      </w:r>
      <w:r w:rsidRPr="001C0326">
        <w:rPr>
          <w:i/>
          <w:iCs/>
        </w:rPr>
        <w:t>t</w:t>
      </w:r>
      <w:r w:rsidRPr="001C0326">
        <w:t xml:space="preserve"> is a </w:t>
      </w:r>
      <w:r w:rsidRPr="001C0326">
        <w:rPr>
          <w:b/>
          <w:bCs/>
        </w:rPr>
        <w:t xml:space="preserve">valid testcase </w:t>
      </w:r>
      <w:r w:rsidRPr="001C0326">
        <w:t xml:space="preserve"> of </w:t>
      </w:r>
      <w:r w:rsidRPr="001C0326">
        <w:rPr>
          <w:i/>
          <w:iCs/>
        </w:rPr>
        <w:t xml:space="preserve">i </w:t>
      </w:r>
      <w:r w:rsidRPr="001C0326">
        <w:t xml:space="preserve">iff </w:t>
      </w:r>
      <w:r w:rsidRPr="001C0326">
        <w:rPr>
          <w:i/>
          <w:iCs/>
        </w:rPr>
        <w:t xml:space="preserve">t </w:t>
      </w:r>
      <w:r w:rsidRPr="001C0326">
        <w:t xml:space="preserve">pass in </w:t>
      </w:r>
      <w:r w:rsidRPr="001C0326">
        <w:rPr>
          <w:i/>
          <w:iCs/>
        </w:rPr>
        <w:t xml:space="preserve">f </w:t>
      </w:r>
      <w:r w:rsidRPr="001C0326">
        <w:t xml:space="preserve">and pass in </w:t>
      </w:r>
      <w:r w:rsidRPr="001C0326">
        <w:rPr>
          <w:i/>
          <w:iCs/>
        </w:rPr>
        <w:t>p</w:t>
      </w:r>
    </w:p>
    <w:p w:rsidR="001C0326" w:rsidRDefault="001C0326" w:rsidP="001C0326">
      <w:pPr>
        <w:pStyle w:val="ListParagraph"/>
        <w:numPr>
          <w:ilvl w:val="0"/>
          <w:numId w:val="1"/>
        </w:numPr>
        <w:bidi w:val="0"/>
      </w:pPr>
      <w:r>
        <w:t xml:space="preserve">Valid issue - </w:t>
      </w:r>
      <w:r>
        <w:br/>
      </w:r>
      <w:r w:rsidRPr="001C0326">
        <w:t xml:space="preserve">We would say that Issue </w:t>
      </w:r>
      <w:r w:rsidRPr="001C0326">
        <w:rPr>
          <w:i/>
          <w:iCs/>
        </w:rPr>
        <w:t>i</w:t>
      </w:r>
      <w:r w:rsidRPr="001C0326">
        <w:t xml:space="preserve"> is </w:t>
      </w:r>
      <w:r w:rsidRPr="001C0326">
        <w:rPr>
          <w:b/>
          <w:bCs/>
        </w:rPr>
        <w:t xml:space="preserve">valid </w:t>
      </w:r>
      <w:r w:rsidRPr="001C0326">
        <w:t xml:space="preserve">iff </w:t>
      </w:r>
      <w:r w:rsidRPr="001C0326">
        <w:rPr>
          <w:i/>
          <w:iCs/>
        </w:rPr>
        <w:t>i</w:t>
      </w:r>
      <w:r w:rsidRPr="001C0326">
        <w:t xml:space="preserve"> has a valid testcase</w:t>
      </w:r>
    </w:p>
    <w:p w:rsidR="00000000" w:rsidRPr="001C0326" w:rsidRDefault="00207AAE" w:rsidP="001C0326">
      <w:pPr>
        <w:pStyle w:val="ListParagraph"/>
        <w:numPr>
          <w:ilvl w:val="0"/>
          <w:numId w:val="1"/>
        </w:numPr>
        <w:bidi w:val="0"/>
      </w:pPr>
      <w:r w:rsidRPr="001C0326">
        <w:rPr>
          <w:b/>
          <w:bCs/>
        </w:rPr>
        <w:t>Possible issue</w:t>
      </w:r>
      <w:r w:rsidRPr="001C0326">
        <w:t xml:space="preserve"> – Issue that:</w:t>
      </w:r>
    </w:p>
    <w:p w:rsidR="00000000" w:rsidRPr="001C0326" w:rsidRDefault="00207AAE" w:rsidP="001C0326">
      <w:pPr>
        <w:pStyle w:val="ListParagraph"/>
        <w:numPr>
          <w:ilvl w:val="1"/>
          <w:numId w:val="1"/>
        </w:numPr>
        <w:bidi w:val="0"/>
        <w:rPr>
          <w:rtl/>
        </w:rPr>
      </w:pPr>
      <w:r w:rsidRPr="001C0326">
        <w:t>Is fr</w:t>
      </w:r>
      <w:r w:rsidRPr="001C0326">
        <w:t>om type bug</w:t>
      </w:r>
    </w:p>
    <w:p w:rsidR="00000000" w:rsidRPr="001C0326" w:rsidRDefault="00207AAE" w:rsidP="001C0326">
      <w:pPr>
        <w:pStyle w:val="ListParagraph"/>
        <w:numPr>
          <w:ilvl w:val="1"/>
          <w:numId w:val="1"/>
        </w:numPr>
        <w:bidi w:val="0"/>
        <w:rPr>
          <w:rtl/>
        </w:rPr>
      </w:pPr>
      <w:r w:rsidRPr="001C0326">
        <w:t>Has diffs in source files</w:t>
      </w:r>
    </w:p>
    <w:p w:rsidR="001C0326" w:rsidRDefault="00207AAE" w:rsidP="006F09DF">
      <w:pPr>
        <w:pStyle w:val="ListParagraph"/>
        <w:numPr>
          <w:ilvl w:val="1"/>
          <w:numId w:val="1"/>
        </w:numPr>
        <w:bidi w:val="0"/>
      </w:pPr>
      <w:r w:rsidRPr="001C0326">
        <w:t>Has an associated fix-commit</w:t>
      </w:r>
    </w:p>
    <w:p w:rsidR="00000000" w:rsidRPr="001C0326" w:rsidRDefault="00207AAE" w:rsidP="001C0326">
      <w:pPr>
        <w:numPr>
          <w:ilvl w:val="0"/>
          <w:numId w:val="1"/>
        </w:numPr>
        <w:bidi w:val="0"/>
      </w:pPr>
      <w:r w:rsidRPr="001C0326">
        <w:rPr>
          <w:b/>
          <w:bCs/>
        </w:rPr>
        <w:t>Issue running</w:t>
      </w:r>
      <w:r w:rsidRPr="001C0326">
        <w:t xml:space="preserve"> – Given Issue </w:t>
      </w:r>
      <w:r w:rsidRPr="001C0326">
        <w:rPr>
          <w:i/>
          <w:iCs/>
        </w:rPr>
        <w:t>i</w:t>
      </w:r>
      <w:r w:rsidRPr="001C0326">
        <w:t xml:space="preserve"> Commit </w:t>
      </w:r>
      <w:r w:rsidRPr="001C0326">
        <w:rPr>
          <w:i/>
          <w:iCs/>
        </w:rPr>
        <w:t>f</w:t>
      </w:r>
      <w:r w:rsidRPr="001C0326">
        <w:t xml:space="preserve"> and MavenModule </w:t>
      </w:r>
      <w:r w:rsidRPr="001C0326">
        <w:rPr>
          <w:i/>
          <w:iCs/>
        </w:rPr>
        <w:t>m</w:t>
      </w:r>
      <w:r w:rsidRPr="001C0326">
        <w:t xml:space="preserve"> when , </w:t>
      </w:r>
      <w:r w:rsidRPr="001C0326">
        <w:rPr>
          <w:i/>
          <w:iCs/>
        </w:rPr>
        <w:t>f</w:t>
      </w:r>
      <w:r w:rsidRPr="001C0326">
        <w:t xml:space="preserve"> is a fix-commit of </w:t>
      </w:r>
      <w:r w:rsidRPr="001C0326">
        <w:rPr>
          <w:i/>
          <w:iCs/>
        </w:rPr>
        <w:t xml:space="preserve">i </w:t>
      </w:r>
      <w:r w:rsidRPr="001C0326">
        <w:t xml:space="preserve">and </w:t>
      </w:r>
      <w:r w:rsidRPr="001C0326">
        <w:rPr>
          <w:i/>
          <w:iCs/>
        </w:rPr>
        <w:t>m</w:t>
      </w:r>
      <w:r w:rsidRPr="001C0326">
        <w:t xml:space="preserve"> contains diffed source files of </w:t>
      </w:r>
      <w:r w:rsidRPr="001C0326">
        <w:rPr>
          <w:i/>
          <w:iCs/>
        </w:rPr>
        <w:t>f</w:t>
      </w:r>
      <w:r w:rsidRPr="001C0326">
        <w:t xml:space="preserve">, </w:t>
      </w:r>
      <w:r w:rsidRPr="001C0326">
        <w:rPr>
          <w:b/>
          <w:bCs/>
        </w:rPr>
        <w:t>issue running</w:t>
      </w:r>
      <w:r w:rsidRPr="001C0326">
        <w:rPr>
          <w:b/>
          <w:bCs/>
          <w:i/>
          <w:iCs/>
        </w:rPr>
        <w:t xml:space="preserve"> </w:t>
      </w:r>
      <w:r w:rsidRPr="001C0326">
        <w:t xml:space="preserve">is the process of finding valid testcases of </w:t>
      </w:r>
      <w:r w:rsidRPr="001C0326">
        <w:rPr>
          <w:i/>
          <w:iCs/>
        </w:rPr>
        <w:t xml:space="preserve">i </w:t>
      </w:r>
      <w:r w:rsidRPr="001C0326">
        <w:t xml:space="preserve">that are testing </w:t>
      </w:r>
      <w:r w:rsidRPr="001C0326">
        <w:rPr>
          <w:i/>
          <w:iCs/>
        </w:rPr>
        <w:t>m</w:t>
      </w:r>
      <w:r w:rsidRPr="001C0326">
        <w:t xml:space="preserve"> when the project is checked out at </w:t>
      </w:r>
      <w:r w:rsidRPr="001C0326">
        <w:rPr>
          <w:i/>
          <w:iCs/>
        </w:rPr>
        <w:t>f</w:t>
      </w:r>
      <w:r w:rsidRPr="001C0326">
        <w:t xml:space="preserve">. </w:t>
      </w:r>
      <w:r w:rsidRPr="001C0326">
        <w:rPr>
          <w:b/>
          <w:bCs/>
        </w:rPr>
        <w:t>One issue can have few runnings.</w:t>
      </w:r>
    </w:p>
    <w:p w:rsidR="00000000" w:rsidRPr="001C0326" w:rsidRDefault="00207AAE" w:rsidP="001C0326">
      <w:pPr>
        <w:numPr>
          <w:ilvl w:val="0"/>
          <w:numId w:val="1"/>
        </w:numPr>
        <w:bidi w:val="0"/>
      </w:pPr>
      <w:r w:rsidRPr="001C0326">
        <w:rPr>
          <w:b/>
          <w:bCs/>
        </w:rPr>
        <w:t xml:space="preserve">Complete issue running - </w:t>
      </w:r>
      <w:r w:rsidRPr="001C0326">
        <w:t xml:space="preserve"> An issue running that completes without any error.</w:t>
      </w:r>
    </w:p>
    <w:p w:rsidR="00000000" w:rsidRPr="001C0326" w:rsidRDefault="00207AAE" w:rsidP="001C0326">
      <w:pPr>
        <w:numPr>
          <w:ilvl w:val="0"/>
          <w:numId w:val="1"/>
        </w:numPr>
        <w:bidi w:val="0"/>
        <w:rPr>
          <w:rtl/>
        </w:rPr>
      </w:pPr>
      <w:r w:rsidRPr="001C0326">
        <w:rPr>
          <w:b/>
          <w:bCs/>
        </w:rPr>
        <w:t xml:space="preserve">Complete issue – </w:t>
      </w:r>
      <w:r w:rsidRPr="001C0326">
        <w:t>issue that has a complete issue running</w:t>
      </w:r>
      <w:r w:rsidRPr="001C0326">
        <w:rPr>
          <w:b/>
          <w:bCs/>
        </w:rPr>
        <w:t xml:space="preserve"> </w:t>
      </w:r>
    </w:p>
    <w:p w:rsidR="001C0326" w:rsidRDefault="001C0326">
      <w:pPr>
        <w:bidi w:val="0"/>
      </w:pPr>
      <w:r>
        <w:br w:type="page"/>
      </w:r>
    </w:p>
    <w:p w:rsidR="005B5EE0" w:rsidRPr="00207AAE" w:rsidRDefault="005B5EE0" w:rsidP="00207AAE">
      <w:pPr>
        <w:bidi w:val="0"/>
        <w:rPr>
          <w:b/>
          <w:bCs/>
          <w:u w:val="single"/>
        </w:rPr>
      </w:pPr>
      <w:r w:rsidRPr="00207AAE">
        <w:rPr>
          <w:b/>
          <w:bCs/>
          <w:u w:val="single"/>
        </w:rPr>
        <w:lastRenderedPageBreak/>
        <w:t>Experimental setup</w:t>
      </w:r>
    </w:p>
    <w:p w:rsidR="0087411A" w:rsidRDefault="00F77B1C" w:rsidP="00F77B1C">
      <w:pPr>
        <w:bidi w:val="0"/>
      </w:pPr>
      <w:r>
        <w:t xml:space="preserve">The abstract process of </w:t>
      </w:r>
      <w:r w:rsidRPr="00F77B1C">
        <w:rPr>
          <w:i/>
          <w:iCs/>
        </w:rPr>
        <w:t>Bugminer</w:t>
      </w:r>
      <w:r>
        <w:t xml:space="preserve"> is as follows:</w:t>
      </w:r>
    </w:p>
    <w:p w:rsidR="00906031" w:rsidRPr="00906031" w:rsidRDefault="00906031" w:rsidP="00906031">
      <w:pPr>
        <w:bidi w:val="0"/>
      </w:pPr>
      <w:r>
        <w:t xml:space="preserve">Given Project </w:t>
      </w:r>
      <w:r w:rsidRPr="00906031">
        <w:rPr>
          <w:i/>
          <w:iCs/>
        </w:rPr>
        <w:t>p</w:t>
      </w:r>
      <w:r>
        <w:t xml:space="preserve"> and Issue </w:t>
      </w:r>
      <w:r>
        <w:rPr>
          <w:i/>
          <w:iCs/>
        </w:rPr>
        <w:t>i</w:t>
      </w:r>
      <w:r>
        <w:t>:</w:t>
      </w:r>
    </w:p>
    <w:p w:rsidR="00020B9D" w:rsidRDefault="00020B9D" w:rsidP="00020B9D">
      <w:pPr>
        <w:pStyle w:val="ListParagraph"/>
        <w:numPr>
          <w:ilvl w:val="0"/>
          <w:numId w:val="2"/>
        </w:numPr>
        <w:bidi w:val="0"/>
      </w:pPr>
      <m:oMath>
        <m:r>
          <w:rPr>
            <w:rFonts w:ascii="Cambria Math" w:hAnsi="Cambria Math"/>
          </w:rPr>
          <m:t>∅ →ans</m:t>
        </m:r>
      </m:oMath>
    </w:p>
    <w:p w:rsidR="00F77B1C" w:rsidRDefault="00906031" w:rsidP="00020B9D">
      <w:pPr>
        <w:pStyle w:val="ListParagraph"/>
        <w:numPr>
          <w:ilvl w:val="0"/>
          <w:numId w:val="2"/>
        </w:numPr>
        <w:bidi w:val="0"/>
      </w:pPr>
      <w:r>
        <w:t xml:space="preserve">Collect the </w:t>
      </w:r>
      <w:r w:rsidRPr="00906031">
        <w:rPr>
          <w:i/>
          <w:iCs/>
        </w:rPr>
        <w:t>fix-commits</w:t>
      </w:r>
      <w:r>
        <w:t xml:space="preserve"> of </w:t>
      </w:r>
      <w:r>
        <w:rPr>
          <w:i/>
          <w:iCs/>
        </w:rPr>
        <w:t>i</w:t>
      </w:r>
    </w:p>
    <w:p w:rsidR="00906031" w:rsidRDefault="00906031" w:rsidP="00020B9D">
      <w:pPr>
        <w:pStyle w:val="ListParagraph"/>
        <w:numPr>
          <w:ilvl w:val="0"/>
          <w:numId w:val="2"/>
        </w:numPr>
        <w:bidi w:val="0"/>
      </w:pPr>
      <w:r>
        <w:t xml:space="preserve">For each </w:t>
      </w:r>
      <w:r w:rsidR="00020B9D">
        <w:t>&lt;</w:t>
      </w:r>
      <w:r w:rsidR="00020B9D">
        <w:rPr>
          <w:i/>
          <w:iCs/>
        </w:rPr>
        <w:t>fc</w:t>
      </w:r>
      <w:r w:rsidR="00020B9D">
        <w:t>,</w:t>
      </w:r>
      <w:r w:rsidR="00020B9D">
        <w:rPr>
          <w:i/>
          <w:iCs/>
        </w:rPr>
        <w:t>fc</w:t>
      </w:r>
      <w:r w:rsidR="00020B9D" w:rsidRPr="00020B9D">
        <w:rPr>
          <w:i/>
          <w:iCs/>
        </w:rPr>
        <w:t>p</w:t>
      </w:r>
      <w:r w:rsidR="00020B9D">
        <w:t xml:space="preserve">&gt; when </w:t>
      </w:r>
      <w:r w:rsidR="00020B9D">
        <w:rPr>
          <w:i/>
          <w:iCs/>
        </w:rPr>
        <w:t xml:space="preserve">fc </w:t>
      </w:r>
      <w:r w:rsidR="00020B9D">
        <w:t xml:space="preserve"> is a </w:t>
      </w:r>
      <w:r w:rsidR="00020B9D" w:rsidRPr="00020B9D">
        <w:rPr>
          <w:i/>
          <w:iCs/>
        </w:rPr>
        <w:t>fix-commit</w:t>
      </w:r>
      <w:r w:rsidR="00020B9D">
        <w:t xml:space="preserve"> and </w:t>
      </w:r>
      <w:r w:rsidR="00020B9D">
        <w:rPr>
          <w:i/>
          <w:iCs/>
        </w:rPr>
        <w:t>fcp</w:t>
      </w:r>
      <w:r w:rsidR="00020B9D">
        <w:t xml:space="preserve"> is </w:t>
      </w:r>
      <w:r w:rsidR="00020B9D">
        <w:rPr>
          <w:i/>
          <w:iCs/>
        </w:rPr>
        <w:t>fc</w:t>
      </w:r>
      <w:r w:rsidR="00020B9D">
        <w:t>'s parent</w:t>
      </w:r>
      <w:r>
        <w:t>:</w:t>
      </w:r>
    </w:p>
    <w:p w:rsidR="00906031" w:rsidRDefault="00906031" w:rsidP="00020B9D">
      <w:pPr>
        <w:pStyle w:val="ListParagraph"/>
        <w:numPr>
          <w:ilvl w:val="1"/>
          <w:numId w:val="2"/>
        </w:numPr>
        <w:bidi w:val="0"/>
      </w:pPr>
      <w:r>
        <w:t xml:space="preserve">Generate testcases in </w:t>
      </w:r>
      <w:r>
        <w:rPr>
          <w:i/>
          <w:iCs/>
        </w:rPr>
        <w:t>fc.</w:t>
      </w:r>
      <w:r>
        <w:t xml:space="preserve"> Denote these testcases as </w:t>
      </w:r>
      <w:r>
        <w:rPr>
          <w:i/>
          <w:iCs/>
        </w:rPr>
        <w:t>gen_testcases</w:t>
      </w:r>
    </w:p>
    <w:p w:rsidR="00906031" w:rsidRDefault="00906031" w:rsidP="00906031">
      <w:pPr>
        <w:pStyle w:val="ListParagraph"/>
        <w:numPr>
          <w:ilvl w:val="1"/>
          <w:numId w:val="2"/>
        </w:numPr>
        <w:bidi w:val="0"/>
      </w:pPr>
      <w:r>
        <w:t>Run</w:t>
      </w:r>
      <w:r w:rsidRPr="00F77B1C">
        <w:t xml:space="preserve"> </w:t>
      </w:r>
      <w:r>
        <w:rPr>
          <w:i/>
          <w:iCs/>
        </w:rPr>
        <w:t>gen_testcases</w:t>
      </w:r>
      <w:r w:rsidR="00D90085">
        <w:t xml:space="preserve"> in </w:t>
      </w:r>
      <w:r w:rsidR="00D90085">
        <w:rPr>
          <w:i/>
          <w:iCs/>
        </w:rPr>
        <w:t>fc</w:t>
      </w:r>
    </w:p>
    <w:p w:rsidR="00D90085" w:rsidRDefault="00D90085" w:rsidP="00020B9D">
      <w:pPr>
        <w:pStyle w:val="ListParagraph"/>
        <w:numPr>
          <w:ilvl w:val="1"/>
          <w:numId w:val="2"/>
        </w:numPr>
        <w:bidi w:val="0"/>
      </w:pPr>
      <w:r>
        <w:t xml:space="preserve">Run </w:t>
      </w:r>
      <w:r w:rsidRPr="00D90085">
        <w:rPr>
          <w:i/>
          <w:iCs/>
        </w:rPr>
        <w:t>gen_testcases</w:t>
      </w:r>
      <w:r>
        <w:t xml:space="preserve"> in </w:t>
      </w:r>
      <w:r w:rsidRPr="00D90085">
        <w:rPr>
          <w:i/>
          <w:iCs/>
        </w:rPr>
        <w:t>fcp</w:t>
      </w:r>
    </w:p>
    <w:p w:rsidR="00CD65BD" w:rsidRPr="00CD65BD" w:rsidRDefault="00CD65BD" w:rsidP="00CD65BD">
      <w:pPr>
        <w:pStyle w:val="ListParagraph"/>
        <w:numPr>
          <w:ilvl w:val="1"/>
          <w:numId w:val="2"/>
        </w:numPr>
        <w:bidi w:val="0"/>
        <w:rPr>
          <w:rFonts w:eastAsiaTheme="minorEastAsia"/>
        </w:rPr>
      </w:pPr>
      <w:r>
        <w:t xml:space="preserve">For each testcase </w:t>
      </w:r>
      <w:r>
        <w:rPr>
          <w:i/>
          <w:iCs/>
        </w:rPr>
        <w:t>t</w:t>
      </w:r>
      <w:r>
        <w:t xml:space="preserve"> in </w:t>
      </w:r>
      <w:r>
        <w:rPr>
          <w:i/>
          <w:iCs/>
        </w:rPr>
        <w:t>gen_testcases</w:t>
      </w:r>
      <w:r>
        <w:t xml:space="preserve"> the passes in </w:t>
      </w:r>
      <w:r>
        <w:rPr>
          <w:i/>
          <w:iCs/>
        </w:rPr>
        <w:t>fc</w:t>
      </w:r>
      <w:r>
        <w:t xml:space="preserve"> and fails </w:t>
      </w:r>
      <w:r>
        <w:rPr>
          <w:i/>
          <w:iCs/>
        </w:rPr>
        <w:t>fcp</w:t>
      </w:r>
      <w:r>
        <w:t>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ans →ans 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D65BD" w:rsidRPr="008E333C" w:rsidRDefault="00CD65BD" w:rsidP="00CD65BD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return </w:t>
      </w:r>
      <m:oMath>
        <m:r>
          <w:rPr>
            <w:rFonts w:ascii="Cambria Math" w:eastAsiaTheme="minorEastAsia" w:hAnsi="Cambria Math"/>
          </w:rPr>
          <m:t>ans</m:t>
        </m:r>
      </m:oMath>
    </w:p>
    <w:p w:rsidR="008E333C" w:rsidRDefault="008E333C" w:rsidP="008E333C">
      <w:pPr>
        <w:bidi w:val="0"/>
        <w:rPr>
          <w:rFonts w:eastAsiaTheme="minorEastAsia"/>
        </w:rPr>
      </w:pPr>
      <w:r w:rsidRPr="00207AAE">
        <w:rPr>
          <w:rFonts w:eastAsiaTheme="minorEastAsia"/>
          <w:b/>
          <w:bCs/>
        </w:rPr>
        <w:t>Data</w:t>
      </w:r>
      <w:r>
        <w:rPr>
          <w:rFonts w:eastAsiaTheme="minorEastAsia"/>
        </w:rPr>
        <w:t>:</w:t>
      </w:r>
    </w:p>
    <w:p w:rsidR="008E333C" w:rsidRDefault="008E333C" w:rsidP="008E333C">
      <w:pPr>
        <w:bidi w:val="0"/>
        <w:rPr>
          <w:rFonts w:eastAsiaTheme="minorEastAsia"/>
        </w:rPr>
      </w:pPr>
      <w:r>
        <w:rPr>
          <w:rFonts w:eastAsiaTheme="minorEastAsia"/>
        </w:rPr>
        <w:t>We looked at the following software projects: tika, commons-math, commons-lang, commons-compress.</w:t>
      </w:r>
    </w:p>
    <w:p w:rsidR="008E333C" w:rsidRDefault="008E333C" w:rsidP="008E333C">
      <w:pPr>
        <w:bidi w:val="0"/>
        <w:rPr>
          <w:rFonts w:eastAsiaTheme="minorEastAsia"/>
        </w:rPr>
      </w:pPr>
      <w:r>
        <w:rPr>
          <w:rFonts w:eastAsiaTheme="minorEastAsia"/>
        </w:rPr>
        <w:t>In order to manage the project versions and to run the test we used the VCS git.</w:t>
      </w:r>
    </w:p>
    <w:p w:rsidR="001C0326" w:rsidRDefault="001C0326" w:rsidP="001C0326">
      <w:pPr>
        <w:bidi w:val="0"/>
        <w:rPr>
          <w:rFonts w:eastAsiaTheme="minorEastAsia"/>
        </w:rPr>
      </w:pPr>
      <w:r>
        <w:rPr>
          <w:rFonts w:eastAsiaTheme="minorEastAsia"/>
        </w:rPr>
        <w:t>In order to run the manage the build-phases (compilation, testing, cleaning) of the projects we used Maven.</w:t>
      </w:r>
    </w:p>
    <w:p w:rsidR="008E333C" w:rsidRDefault="008E333C" w:rsidP="008E333C">
      <w:pPr>
        <w:bidi w:val="0"/>
        <w:rPr>
          <w:rFonts w:eastAsiaTheme="minorEastAsia"/>
        </w:rPr>
      </w:pPr>
      <w:r>
        <w:rPr>
          <w:rFonts w:eastAsiaTheme="minorEastAsia"/>
        </w:rPr>
        <w:t>In order to get the issues of the project we used the issue tracker jira. For example, to get the relevant issues of the project tika we raised the query ''</w:t>
      </w:r>
      <w:r w:rsidRPr="008E333C">
        <w:t xml:space="preserve"> </w:t>
      </w:r>
      <w:r w:rsidRPr="008E333C">
        <w:rPr>
          <w:rFonts w:eastAsiaTheme="minorEastAsia"/>
        </w:rPr>
        <w:t>project = TIKA AND issuetype = Bug AND createdDate &gt;= '2000/11/26' ORDER BY  createdDate ASC</w:t>
      </w:r>
      <w:r>
        <w:rPr>
          <w:rFonts w:eastAsiaTheme="minorEastAsia"/>
        </w:rPr>
        <w:t xml:space="preserve"> " to the issue tracker.</w:t>
      </w:r>
    </w:p>
    <w:p w:rsidR="00CD65BD" w:rsidRDefault="001C0326" w:rsidP="00207A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get the fix-commits for a given issue we used the commit messages. </w:t>
      </w:r>
      <w:r w:rsidR="00207AAE">
        <w:rPr>
          <w:rFonts w:eastAsiaTheme="minorEastAsia"/>
        </w:rPr>
        <w:t xml:space="preserve">Our criteria to define commit c as a fix-commit of issue I is that the message of c contains the issue- key of i. </w:t>
      </w:r>
      <w:r w:rsidR="008E333C">
        <w:rPr>
          <w:rFonts w:eastAsiaTheme="minorEastAsia"/>
        </w:rPr>
        <w:br/>
      </w:r>
      <w:r w:rsidR="008E333C" w:rsidRPr="00207AAE">
        <w:rPr>
          <w:rFonts w:eastAsiaTheme="minorEastAsia"/>
          <w:b/>
          <w:bCs/>
        </w:rPr>
        <w:t>Metrics</w:t>
      </w:r>
      <w:r w:rsidR="008E333C">
        <w:rPr>
          <w:rFonts w:eastAsiaTheme="minorEastAsia"/>
        </w:rPr>
        <w:t>:</w:t>
      </w:r>
    </w:p>
    <w:p w:rsidR="008E333C" w:rsidRPr="008E333C" w:rsidRDefault="008E333C" w:rsidP="008E333C">
      <w:pPr>
        <w:pStyle w:val="ListParagraph"/>
        <w:numPr>
          <w:ilvl w:val="0"/>
          <w:numId w:val="3"/>
        </w:numPr>
        <w:bidi w:val="0"/>
      </w:pPr>
      <w:r>
        <w:t>Hit rate:</w:t>
      </w:r>
      <w:r>
        <w:br/>
        <w:t>(Valid issues)/(All issues)</w:t>
      </w:r>
    </w:p>
    <w:p w:rsidR="008E333C" w:rsidRPr="008E333C" w:rsidRDefault="008E333C" w:rsidP="008E333C">
      <w:pPr>
        <w:pStyle w:val="ListParagraph"/>
        <w:numPr>
          <w:ilvl w:val="0"/>
          <w:numId w:val="3"/>
        </w:numPr>
        <w:bidi w:val="0"/>
      </w:pPr>
      <w:r>
        <w:rPr>
          <w:rFonts w:hint="cs"/>
        </w:rPr>
        <w:t>T</w:t>
      </w:r>
      <w:r>
        <w:t>hreshold rate</w:t>
      </w:r>
      <w:r>
        <w:br/>
        <w:t>(Valid )/(</w:t>
      </w:r>
      <w:r w:rsidR="001C0326">
        <w:t>All generated testcases</w:t>
      </w:r>
      <w:r>
        <w:t>)</w:t>
      </w:r>
      <w:r>
        <w:br/>
      </w:r>
    </w:p>
    <w:sectPr w:rsidR="008E333C" w:rsidRPr="008E333C" w:rsidSect="00D620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44E3"/>
    <w:multiLevelType w:val="hybridMultilevel"/>
    <w:tmpl w:val="DC32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6AF5"/>
    <w:multiLevelType w:val="hybridMultilevel"/>
    <w:tmpl w:val="2086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724D"/>
    <w:multiLevelType w:val="hybridMultilevel"/>
    <w:tmpl w:val="6666CAB2"/>
    <w:lvl w:ilvl="0" w:tplc="BA9A5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66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4D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0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E4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68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6F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29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20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98125E"/>
    <w:multiLevelType w:val="hybridMultilevel"/>
    <w:tmpl w:val="A66AAD50"/>
    <w:lvl w:ilvl="0" w:tplc="8376B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43B4C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C0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65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46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E4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A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E8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4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410442"/>
    <w:multiLevelType w:val="hybridMultilevel"/>
    <w:tmpl w:val="3514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E0D6E"/>
    <w:multiLevelType w:val="hybridMultilevel"/>
    <w:tmpl w:val="CAA22E96"/>
    <w:lvl w:ilvl="0" w:tplc="B2C49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0F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A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20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27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2D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E8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8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2F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E0"/>
    <w:rsid w:val="00020B9D"/>
    <w:rsid w:val="001477FA"/>
    <w:rsid w:val="001C0326"/>
    <w:rsid w:val="00207AAE"/>
    <w:rsid w:val="005B5EE0"/>
    <w:rsid w:val="0087411A"/>
    <w:rsid w:val="008E333C"/>
    <w:rsid w:val="00906031"/>
    <w:rsid w:val="00CD65BD"/>
    <w:rsid w:val="00D620F5"/>
    <w:rsid w:val="00D90085"/>
    <w:rsid w:val="00F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C229"/>
  <w15:chartTrackingRefBased/>
  <w15:docId w15:val="{CCDABC8E-1577-49FD-9CA2-B1C7D1AD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0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0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8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0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4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0F934-CC09-4AEA-84B8-06BAEAA5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475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BGU-SISE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אלמשעלי</dc:creator>
  <cp:keywords/>
  <dc:description/>
  <cp:lastModifiedBy>אמיר אלמשעלי</cp:lastModifiedBy>
  <cp:revision>1</cp:revision>
  <dcterms:created xsi:type="dcterms:W3CDTF">2019-09-16T10:49:00Z</dcterms:created>
  <dcterms:modified xsi:type="dcterms:W3CDTF">2019-09-16T12:53:00Z</dcterms:modified>
</cp:coreProperties>
</file>