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AB32E">
      <w:pPr>
        <w:spacing w:after="40"/>
        <w:jc w:val="center"/>
      </w:pPr>
      <w:r>
        <w:rPr>
          <w:b/>
          <w:sz w:val="40"/>
        </w:rPr>
        <w:t>SportHub</w:t>
      </w:r>
    </w:p>
    <w:p w14:paraId="59FDFCA0">
      <w:pPr>
        <w:spacing w:after="40"/>
        <w:jc w:val="center"/>
      </w:pPr>
      <w:r>
        <w:rPr>
          <w:i/>
          <w:sz w:val="24"/>
        </w:rPr>
        <w:t>A Web-Based Municipal Sports Management Platform</w:t>
      </w:r>
    </w:p>
    <w:p w14:paraId="5E7C5B58">
      <w:pPr>
        <w:spacing w:after="40"/>
        <w:jc w:val="center"/>
      </w:pPr>
      <w:r>
        <w:rPr>
          <w:b/>
          <w:sz w:val="30"/>
        </w:rPr>
        <w:t>System Evaluation Questionnaire</w:t>
      </w:r>
    </w:p>
    <w:p w14:paraId="3405F71C">
      <w:pPr>
        <w:spacing w:after="240"/>
        <w:jc w:val="center"/>
      </w:pPr>
      <w:r>
        <w:rPr>
          <w:i/>
          <w:sz w:val="22"/>
        </w:rPr>
        <w:t>For IT and Non-IT Respondents</w:t>
      </w:r>
    </w:p>
    <w:p w14:paraId="68DBE1D5">
      <w:pPr>
        <w:pStyle w:val="2"/>
        <w:spacing w:before="240" w:after="120"/>
      </w:pPr>
      <w:r>
        <w:rPr>
          <w:b/>
          <w:sz w:val="28"/>
        </w:rPr>
        <w:t>Purpose and Instructions</w:t>
      </w:r>
    </w:p>
    <w:p w14:paraId="7B5E398B">
      <w:pPr>
        <w:spacing w:after="120"/>
      </w:pPr>
      <w:r>
        <w:rPr>
          <w:sz w:val="22"/>
        </w:rPr>
        <w:t>This questionnaire aims to evaluate the quality and acceptability of the SportHub system. Your honest responses will help identify the system’s strengths and the areas that need improvement. All information you provide will be treated with strict confidentiality and used solely for evaluation purposes.</w:t>
      </w:r>
    </w:p>
    <w:p w14:paraId="79F33270">
      <w:pPr>
        <w:spacing w:after="120"/>
      </w:pPr>
      <w:r>
        <w:rPr>
          <w:sz w:val="22"/>
        </w:rPr>
        <w:t>This form has two parts. Part II (Quantitative Evaluation) is organized around the eight quality characteristics of the ISO/IEC 25010 software quality model, with five statements per characteristic. Please rate each statement using the 5-point scale below. Part III (Qualitative Evaluation) asks you to check the answers that best describe your experience, with room to add anything not already listed.</w:t>
      </w:r>
    </w:p>
    <w:p w14:paraId="30D019FF">
      <w:pPr>
        <w:pStyle w:val="2"/>
        <w:spacing w:before="240" w:after="120"/>
      </w:pPr>
      <w:r>
        <w:rPr>
          <w:b/>
          <w:sz w:val="28"/>
        </w:rPr>
        <w:t>Part I. Respondent Profile</w:t>
      </w:r>
    </w:p>
    <w:p w14:paraId="273C0AC4">
      <w:pPr>
        <w:spacing w:after="160"/>
      </w:pPr>
      <w:r>
        <w:rPr>
          <w:sz w:val="22"/>
        </w:rPr>
        <w:t>Name (Optional):  ________________________________________</w:t>
      </w:r>
    </w:p>
    <w:p w14:paraId="0D423297">
      <w:pPr>
        <w:spacing w:after="160"/>
      </w:pPr>
      <w:r>
        <w:rPr>
          <w:sz w:val="22"/>
        </w:rPr>
        <w:t>Position / Role (e.g., Athlete, Coach, Venue Staff, Barangay Sports Officer, IT Personnel):  ________________________________________</w:t>
      </w:r>
    </w:p>
    <w:p w14:paraId="24A2EB77">
      <w:pPr>
        <w:spacing w:after="160"/>
      </w:pPr>
      <w:r>
        <w:rPr>
          <w:sz w:val="22"/>
        </w:rPr>
        <w:t>Age:   ______          Sex:   ______</w:t>
      </w:r>
    </w:p>
    <w:p w14:paraId="5D48FA42">
      <w:pPr>
        <w:spacing w:after="80"/>
      </w:pPr>
      <w:r>
        <w:rPr>
          <w:b/>
          <w:sz w:val="22"/>
        </w:rPr>
        <w:t>Respondent Type:  (please check one)</w:t>
      </w:r>
    </w:p>
    <w:tbl>
      <w:tblPr>
        <w:tblStyle w:val="5"/>
        <w:tblW w:w="9360" w:type="dxa"/>
        <w:tblInd w:w="0"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7C69D4F1">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F2F2F2"/>
            <w:vAlign w:val="center"/>
          </w:tcPr>
          <w:p w14:paraId="20C6BD18">
            <w:pPr>
              <w:jc w:val="left"/>
            </w:pPr>
            <w:r>
              <w:t>☐  IT Professional / IT Student                         ☐  Non-IT / General User / Stakeholder</w:t>
            </w:r>
          </w:p>
        </w:tc>
      </w:tr>
      <w:tr w14:paraId="6C6107E0">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F2F2F2"/>
            <w:vAlign w:val="center"/>
          </w:tcPr>
          <w:p w14:paraId="21C60998">
            <w:pPr>
              <w:jc w:val="left"/>
            </w:pPr>
            <w:r>
              <w:rPr>
                <w:rFonts w:ascii="docs-Lexend" w:hAnsi="docs-Lexend" w:eastAsia="docs-Lexend" w:cs="docs-Lexend"/>
                <w:i w:val="0"/>
                <w:iCs w:val="0"/>
                <w:caps w:val="0"/>
                <w:color w:val="1F1F1F"/>
                <w:spacing w:val="0"/>
                <w:sz w:val="24"/>
                <w:szCs w:val="24"/>
                <w:shd w:val="clear" w:fill="F2F2F2"/>
              </w:rPr>
              <w:br w:type="textWrapping"/>
            </w:r>
            <w:bookmarkStart w:id="0" w:name="_GoBack"/>
            <w:r>
              <w:rPr>
                <w:rFonts w:hint="default" w:ascii="docs-Lexend" w:hAnsi="docs-Lexend" w:eastAsia="docs-Lexend" w:cs="docs-Lexend"/>
                <w:i w:val="0"/>
                <w:iCs w:val="0"/>
                <w:caps w:val="0"/>
                <w:color w:val="1F1F1F"/>
                <w:spacing w:val="0"/>
                <w:sz w:val="24"/>
                <w:szCs w:val="24"/>
                <w:shd w:val="clear" w:fill="F2F2F2"/>
              </w:rPr>
              <w:t>How long have you been working in the tech industry? (For Personnel / It Professional only)</w:t>
            </w:r>
            <w:bookmarkEnd w:id="0"/>
          </w:p>
        </w:tc>
      </w:tr>
    </w:tbl>
    <w:p w14:paraId="27D8AEC6">
      <w:pPr>
        <w:spacing w:after="120"/>
      </w:pPr>
    </w:p>
    <w:p w14:paraId="6B81ACEC">
      <w:pPr>
        <w:spacing w:after="120"/>
      </w:pPr>
    </w:p>
    <w:p w14:paraId="487C679D">
      <w:pPr>
        <w:spacing w:after="160"/>
      </w:pPr>
      <w:r>
        <w:rPr>
          <w:sz w:val="22"/>
        </w:rPr>
        <w:t>Date:  ______________________________</w:t>
      </w:r>
    </w:p>
    <w:p w14:paraId="020B6F50">
      <w:pPr>
        <w:pStyle w:val="2"/>
        <w:spacing w:before="240" w:after="120"/>
      </w:pPr>
      <w:r>
        <w:rPr>
          <w:b/>
          <w:sz w:val="28"/>
        </w:rPr>
        <w:t>Part II. Quantitative Evaluation — ISO/IEC 25010 Software Quality Model</w:t>
      </w:r>
    </w:p>
    <w:p w14:paraId="37800BDF">
      <w:pPr>
        <w:spacing w:after="120"/>
      </w:pPr>
      <w:r>
        <w:rPr>
          <w:i/>
          <w:sz w:val="22"/>
        </w:rPr>
        <w:t>Each of the eight ISO/IEC 25010 product quality characteristics below is evaluated using five statements. For All Respondents.</w:t>
      </w:r>
    </w:p>
    <w:tbl>
      <w:tblPr>
        <w:tblStyle w:val="5"/>
        <w:tblpPr w:leftFromText="180" w:rightFromText="180" w:vertAnchor="text" w:horzAnchor="page" w:tblpX="1414" w:tblpY="338"/>
        <w:tblOverlap w:val="never"/>
        <w:tblW w:w="9360" w:type="dxa"/>
        <w:tblInd w:w="0"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 w:type="dxa"/>
          <w:bottom w:w="0" w:type="dxa"/>
          <w:right w:w="10" w:type="dxa"/>
        </w:tblCellMar>
      </w:tblPr>
      <w:tblGrid>
        <w:gridCol w:w="9360"/>
      </w:tblGrid>
      <w:tr w14:paraId="0FCA2BB4">
        <w:tblPrEx>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CellMar>
            <w:top w:w="0" w:type="dxa"/>
            <w:left w:w="10" w:type="dxa"/>
            <w:bottom w:w="0" w:type="dxa"/>
            <w:right w:w="10" w:type="dxa"/>
          </w:tblCellMar>
        </w:tblPrEx>
        <w:tc>
          <w:tcPr>
            <w:tcW w:w="9360" w:type="dxa"/>
            <w:shd w:val="clear" w:color="auto" w:fill="F2F2F2"/>
            <w:vAlign w:val="center"/>
          </w:tcPr>
          <w:p w14:paraId="6F7E69BD">
            <w:pPr>
              <w:jc w:val="left"/>
            </w:pPr>
            <w:r>
              <w:t>1 = Strongly Disagree / Very Poor      2 = Disagree / Poor      3 = Neutral / Fair      4 = Agree / Good      5 = Strongly Agree / Excellent</w:t>
            </w:r>
          </w:p>
        </w:tc>
      </w:tr>
    </w:tbl>
    <w:p w14:paraId="6FD59C26">
      <w:pPr>
        <w:pStyle w:val="3"/>
        <w:spacing w:before="200" w:after="100"/>
      </w:pPr>
      <w:r>
        <w:rPr>
          <w:b/>
          <w:sz w:val="24"/>
        </w:rPr>
        <w:t>A. Functional Suitability</w:t>
      </w:r>
    </w:p>
    <w:p w14:paraId="19C20C12">
      <w:pPr>
        <w:spacing w:after="100"/>
      </w:pPr>
      <w:r>
        <w:rPr>
          <w:i/>
          <w:sz w:val="20"/>
        </w:rPr>
        <w:t>(Functional Completeness, Correctness, and Appropriateness)</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1CA9FD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26311F52">
            <w:pPr>
              <w:jc w:val="center"/>
            </w:pPr>
            <w:r>
              <w:rPr>
                <w:b/>
              </w:rPr>
              <w:t>No.</w:t>
            </w:r>
          </w:p>
        </w:tc>
        <w:tc>
          <w:tcPr>
            <w:tcW w:w="0" w:type="dxa"/>
            <w:shd w:val="clear" w:color="auto" w:fill="D9D9D9"/>
            <w:vAlign w:val="center"/>
          </w:tcPr>
          <w:p w14:paraId="4B00BDED">
            <w:pPr>
              <w:jc w:val="left"/>
            </w:pPr>
            <w:r>
              <w:rPr>
                <w:b/>
              </w:rPr>
              <w:t>Statement</w:t>
            </w:r>
          </w:p>
        </w:tc>
        <w:tc>
          <w:tcPr>
            <w:tcW w:w="0" w:type="dxa"/>
            <w:shd w:val="clear" w:color="auto" w:fill="D9D9D9"/>
            <w:vAlign w:val="center"/>
          </w:tcPr>
          <w:p w14:paraId="65FFA2F1">
            <w:pPr>
              <w:jc w:val="center"/>
            </w:pPr>
            <w:r>
              <w:rPr>
                <w:b/>
              </w:rPr>
              <w:t>1</w:t>
            </w:r>
          </w:p>
        </w:tc>
        <w:tc>
          <w:tcPr>
            <w:tcW w:w="0" w:type="dxa"/>
            <w:shd w:val="clear" w:color="auto" w:fill="D9D9D9"/>
            <w:vAlign w:val="center"/>
          </w:tcPr>
          <w:p w14:paraId="238F7280">
            <w:pPr>
              <w:jc w:val="center"/>
            </w:pPr>
            <w:r>
              <w:rPr>
                <w:b/>
              </w:rPr>
              <w:t>2</w:t>
            </w:r>
          </w:p>
        </w:tc>
        <w:tc>
          <w:tcPr>
            <w:tcW w:w="0" w:type="dxa"/>
            <w:shd w:val="clear" w:color="auto" w:fill="D9D9D9"/>
            <w:vAlign w:val="center"/>
          </w:tcPr>
          <w:p w14:paraId="7DD9D37C">
            <w:pPr>
              <w:jc w:val="center"/>
            </w:pPr>
            <w:r>
              <w:rPr>
                <w:b/>
              </w:rPr>
              <w:t>3</w:t>
            </w:r>
          </w:p>
        </w:tc>
        <w:tc>
          <w:tcPr>
            <w:tcW w:w="0" w:type="dxa"/>
            <w:shd w:val="clear" w:color="auto" w:fill="D9D9D9"/>
            <w:vAlign w:val="center"/>
          </w:tcPr>
          <w:p w14:paraId="4057E9C3">
            <w:pPr>
              <w:jc w:val="center"/>
            </w:pPr>
            <w:r>
              <w:rPr>
                <w:b/>
              </w:rPr>
              <w:t>4</w:t>
            </w:r>
          </w:p>
        </w:tc>
        <w:tc>
          <w:tcPr>
            <w:tcW w:w="0" w:type="dxa"/>
            <w:shd w:val="clear" w:color="auto" w:fill="D9D9D9"/>
            <w:vAlign w:val="center"/>
          </w:tcPr>
          <w:p w14:paraId="04B1FBAD">
            <w:pPr>
              <w:jc w:val="center"/>
            </w:pPr>
            <w:r>
              <w:rPr>
                <w:b/>
              </w:rPr>
              <w:t>5</w:t>
            </w:r>
          </w:p>
        </w:tc>
      </w:tr>
      <w:tr w14:paraId="46FBB3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64CCB34C">
            <w:pPr>
              <w:jc w:val="center"/>
            </w:pPr>
            <w:r>
              <w:t>1</w:t>
            </w:r>
          </w:p>
        </w:tc>
        <w:tc>
          <w:tcPr>
            <w:tcW w:w="0" w:type="dxa"/>
            <w:vAlign w:val="center"/>
          </w:tcPr>
          <w:p w14:paraId="63F010F2">
            <w:pPr>
              <w:jc w:val="left"/>
            </w:pPr>
            <w:r>
              <w:t>The system provides all the functions needed to manage tournaments, venue bookings, and community sports activities.</w:t>
            </w:r>
          </w:p>
        </w:tc>
        <w:tc>
          <w:tcPr>
            <w:tcW w:w="0" w:type="dxa"/>
            <w:vAlign w:val="center"/>
          </w:tcPr>
          <w:p w14:paraId="38402A83">
            <w:pPr>
              <w:jc w:val="left"/>
            </w:pPr>
          </w:p>
        </w:tc>
        <w:tc>
          <w:tcPr>
            <w:tcW w:w="0" w:type="dxa"/>
            <w:vAlign w:val="center"/>
          </w:tcPr>
          <w:p w14:paraId="1D4F8EAE">
            <w:pPr>
              <w:jc w:val="left"/>
            </w:pPr>
          </w:p>
        </w:tc>
        <w:tc>
          <w:tcPr>
            <w:tcW w:w="0" w:type="dxa"/>
            <w:vAlign w:val="center"/>
          </w:tcPr>
          <w:p w14:paraId="7BFAB79E">
            <w:pPr>
              <w:jc w:val="left"/>
            </w:pPr>
          </w:p>
        </w:tc>
        <w:tc>
          <w:tcPr>
            <w:tcW w:w="0" w:type="dxa"/>
            <w:vAlign w:val="center"/>
          </w:tcPr>
          <w:p w14:paraId="42F953FC">
            <w:pPr>
              <w:jc w:val="left"/>
            </w:pPr>
          </w:p>
        </w:tc>
        <w:tc>
          <w:tcPr>
            <w:tcW w:w="0" w:type="dxa"/>
            <w:vAlign w:val="center"/>
          </w:tcPr>
          <w:p w14:paraId="10D57670">
            <w:pPr>
              <w:jc w:val="left"/>
            </w:pPr>
          </w:p>
        </w:tc>
      </w:tr>
      <w:tr w14:paraId="60D3B1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6E52DA4">
            <w:pPr>
              <w:jc w:val="center"/>
            </w:pPr>
            <w:r>
              <w:t>2</w:t>
            </w:r>
          </w:p>
        </w:tc>
        <w:tc>
          <w:tcPr>
            <w:tcW w:w="0" w:type="dxa"/>
            <w:vAlign w:val="center"/>
          </w:tcPr>
          <w:p w14:paraId="588031A2">
            <w:pPr>
              <w:jc w:val="left"/>
            </w:pPr>
            <w:r>
              <w:t>Each function (e.g., bracket generation, matchmaking, live scoring) produces correct and accurate results.</w:t>
            </w:r>
          </w:p>
        </w:tc>
        <w:tc>
          <w:tcPr>
            <w:tcW w:w="0" w:type="dxa"/>
            <w:vAlign w:val="center"/>
          </w:tcPr>
          <w:p w14:paraId="5FA21209">
            <w:pPr>
              <w:jc w:val="left"/>
            </w:pPr>
          </w:p>
        </w:tc>
        <w:tc>
          <w:tcPr>
            <w:tcW w:w="0" w:type="dxa"/>
            <w:vAlign w:val="center"/>
          </w:tcPr>
          <w:p w14:paraId="065EDE60">
            <w:pPr>
              <w:jc w:val="left"/>
            </w:pPr>
          </w:p>
        </w:tc>
        <w:tc>
          <w:tcPr>
            <w:tcW w:w="0" w:type="dxa"/>
            <w:vAlign w:val="center"/>
          </w:tcPr>
          <w:p w14:paraId="10D53957">
            <w:pPr>
              <w:jc w:val="left"/>
            </w:pPr>
          </w:p>
        </w:tc>
        <w:tc>
          <w:tcPr>
            <w:tcW w:w="0" w:type="dxa"/>
            <w:vAlign w:val="center"/>
          </w:tcPr>
          <w:p w14:paraId="5FB3D851">
            <w:pPr>
              <w:jc w:val="left"/>
            </w:pPr>
          </w:p>
        </w:tc>
        <w:tc>
          <w:tcPr>
            <w:tcW w:w="0" w:type="dxa"/>
            <w:vAlign w:val="center"/>
          </w:tcPr>
          <w:p w14:paraId="4826223B">
            <w:pPr>
              <w:jc w:val="left"/>
            </w:pPr>
          </w:p>
        </w:tc>
      </w:tr>
      <w:tr w14:paraId="6523EE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75B078A5">
            <w:pPr>
              <w:jc w:val="center"/>
            </w:pPr>
            <w:r>
              <w:t>3</w:t>
            </w:r>
          </w:p>
        </w:tc>
        <w:tc>
          <w:tcPr>
            <w:tcW w:w="0" w:type="dxa"/>
            <w:vAlign w:val="center"/>
          </w:tcPr>
          <w:p w14:paraId="7F360684">
            <w:pPr>
              <w:jc w:val="left"/>
            </w:pPr>
            <w:r>
              <w:t>The system’s functions are appropriate and relevant to the tasks organizers, coaches, and players need to accomplish.</w:t>
            </w:r>
          </w:p>
        </w:tc>
        <w:tc>
          <w:tcPr>
            <w:tcW w:w="0" w:type="dxa"/>
            <w:vAlign w:val="center"/>
          </w:tcPr>
          <w:p w14:paraId="16D9A881">
            <w:pPr>
              <w:jc w:val="left"/>
            </w:pPr>
          </w:p>
        </w:tc>
        <w:tc>
          <w:tcPr>
            <w:tcW w:w="0" w:type="dxa"/>
            <w:vAlign w:val="center"/>
          </w:tcPr>
          <w:p w14:paraId="0FE7E971">
            <w:pPr>
              <w:jc w:val="left"/>
            </w:pPr>
          </w:p>
        </w:tc>
        <w:tc>
          <w:tcPr>
            <w:tcW w:w="0" w:type="dxa"/>
            <w:vAlign w:val="center"/>
          </w:tcPr>
          <w:p w14:paraId="6277E66B">
            <w:pPr>
              <w:jc w:val="left"/>
            </w:pPr>
          </w:p>
        </w:tc>
        <w:tc>
          <w:tcPr>
            <w:tcW w:w="0" w:type="dxa"/>
            <w:vAlign w:val="center"/>
          </w:tcPr>
          <w:p w14:paraId="0F347754">
            <w:pPr>
              <w:jc w:val="left"/>
            </w:pPr>
          </w:p>
        </w:tc>
        <w:tc>
          <w:tcPr>
            <w:tcW w:w="0" w:type="dxa"/>
            <w:vAlign w:val="center"/>
          </w:tcPr>
          <w:p w14:paraId="3D3D7827">
            <w:pPr>
              <w:jc w:val="left"/>
            </w:pPr>
          </w:p>
        </w:tc>
      </w:tr>
      <w:tr w14:paraId="4547D6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5B5D196F">
            <w:pPr>
              <w:jc w:val="center"/>
            </w:pPr>
            <w:r>
              <w:t>4</w:t>
            </w:r>
          </w:p>
        </w:tc>
        <w:tc>
          <w:tcPr>
            <w:tcW w:w="0" w:type="dxa"/>
            <w:vAlign w:val="center"/>
          </w:tcPr>
          <w:p w14:paraId="53A70C0F">
            <w:pPr>
              <w:jc w:val="left"/>
            </w:pPr>
            <w:r>
              <w:t>The system covers the full workflow of a sports event, from registration to completion, without needing an external tool.</w:t>
            </w:r>
          </w:p>
        </w:tc>
        <w:tc>
          <w:tcPr>
            <w:tcW w:w="0" w:type="dxa"/>
            <w:vAlign w:val="center"/>
          </w:tcPr>
          <w:p w14:paraId="4D60B6FF">
            <w:pPr>
              <w:jc w:val="left"/>
            </w:pPr>
          </w:p>
        </w:tc>
        <w:tc>
          <w:tcPr>
            <w:tcW w:w="0" w:type="dxa"/>
            <w:vAlign w:val="center"/>
          </w:tcPr>
          <w:p w14:paraId="4D6146F5">
            <w:pPr>
              <w:jc w:val="left"/>
            </w:pPr>
          </w:p>
        </w:tc>
        <w:tc>
          <w:tcPr>
            <w:tcW w:w="0" w:type="dxa"/>
            <w:vAlign w:val="center"/>
          </w:tcPr>
          <w:p w14:paraId="3F40AA8C">
            <w:pPr>
              <w:jc w:val="left"/>
            </w:pPr>
          </w:p>
        </w:tc>
        <w:tc>
          <w:tcPr>
            <w:tcW w:w="0" w:type="dxa"/>
            <w:vAlign w:val="center"/>
          </w:tcPr>
          <w:p w14:paraId="31383E0C">
            <w:pPr>
              <w:jc w:val="left"/>
            </w:pPr>
          </w:p>
        </w:tc>
        <w:tc>
          <w:tcPr>
            <w:tcW w:w="0" w:type="dxa"/>
            <w:vAlign w:val="center"/>
          </w:tcPr>
          <w:p w14:paraId="39342FD9">
            <w:pPr>
              <w:jc w:val="left"/>
            </w:pPr>
          </w:p>
        </w:tc>
      </w:tr>
      <w:tr w14:paraId="2D03F47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2474AA3">
            <w:pPr>
              <w:jc w:val="center"/>
            </w:pPr>
            <w:r>
              <w:t>5</w:t>
            </w:r>
          </w:p>
        </w:tc>
        <w:tc>
          <w:tcPr>
            <w:tcW w:w="0" w:type="dxa"/>
            <w:vAlign w:val="center"/>
          </w:tcPr>
          <w:p w14:paraId="50836163">
            <w:pPr>
              <w:jc w:val="left"/>
            </w:pPr>
            <w:r>
              <w:t>New features (e.g., livestreaming, player evaluation) integrate well with the system’s existing functions.</w:t>
            </w:r>
          </w:p>
        </w:tc>
        <w:tc>
          <w:tcPr>
            <w:tcW w:w="0" w:type="dxa"/>
            <w:vAlign w:val="center"/>
          </w:tcPr>
          <w:p w14:paraId="14AB8800">
            <w:pPr>
              <w:jc w:val="left"/>
            </w:pPr>
          </w:p>
        </w:tc>
        <w:tc>
          <w:tcPr>
            <w:tcW w:w="0" w:type="dxa"/>
            <w:vAlign w:val="center"/>
          </w:tcPr>
          <w:p w14:paraId="0F5C5AE7">
            <w:pPr>
              <w:jc w:val="left"/>
            </w:pPr>
          </w:p>
        </w:tc>
        <w:tc>
          <w:tcPr>
            <w:tcW w:w="0" w:type="dxa"/>
            <w:vAlign w:val="center"/>
          </w:tcPr>
          <w:p w14:paraId="02DBC0E5">
            <w:pPr>
              <w:jc w:val="left"/>
            </w:pPr>
          </w:p>
        </w:tc>
        <w:tc>
          <w:tcPr>
            <w:tcW w:w="0" w:type="dxa"/>
            <w:vAlign w:val="center"/>
          </w:tcPr>
          <w:p w14:paraId="0885D2B0">
            <w:pPr>
              <w:jc w:val="left"/>
            </w:pPr>
          </w:p>
        </w:tc>
        <w:tc>
          <w:tcPr>
            <w:tcW w:w="0" w:type="dxa"/>
            <w:vAlign w:val="center"/>
          </w:tcPr>
          <w:p w14:paraId="2CBA2DCD">
            <w:pPr>
              <w:jc w:val="left"/>
            </w:pPr>
          </w:p>
        </w:tc>
      </w:tr>
    </w:tbl>
    <w:p w14:paraId="43B96D72">
      <w:pPr>
        <w:spacing w:after="160"/>
      </w:pPr>
    </w:p>
    <w:p w14:paraId="15B0540B">
      <w:pPr>
        <w:pStyle w:val="3"/>
        <w:spacing w:before="200" w:after="100"/>
      </w:pPr>
      <w:r>
        <w:rPr>
          <w:b/>
          <w:sz w:val="24"/>
        </w:rPr>
        <w:t>B. Performance Efficiency</w:t>
      </w:r>
    </w:p>
    <w:p w14:paraId="695A3FA8">
      <w:pPr>
        <w:spacing w:after="100"/>
      </w:pPr>
      <w:r>
        <w:rPr>
          <w:i/>
          <w:sz w:val="20"/>
        </w:rPr>
        <w:t>(Time Behavior, Resource Utilization, and Capacity)</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03470C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60C4765C">
            <w:pPr>
              <w:jc w:val="center"/>
            </w:pPr>
            <w:r>
              <w:rPr>
                <w:b/>
              </w:rPr>
              <w:t>No.</w:t>
            </w:r>
          </w:p>
        </w:tc>
        <w:tc>
          <w:tcPr>
            <w:tcW w:w="0" w:type="dxa"/>
            <w:shd w:val="clear" w:color="auto" w:fill="D9D9D9"/>
            <w:vAlign w:val="center"/>
          </w:tcPr>
          <w:p w14:paraId="79202612">
            <w:pPr>
              <w:jc w:val="left"/>
            </w:pPr>
            <w:r>
              <w:rPr>
                <w:b/>
              </w:rPr>
              <w:t>Statement</w:t>
            </w:r>
          </w:p>
        </w:tc>
        <w:tc>
          <w:tcPr>
            <w:tcW w:w="0" w:type="dxa"/>
            <w:shd w:val="clear" w:color="auto" w:fill="D9D9D9"/>
            <w:vAlign w:val="center"/>
          </w:tcPr>
          <w:p w14:paraId="17CD059D">
            <w:pPr>
              <w:jc w:val="center"/>
            </w:pPr>
            <w:r>
              <w:rPr>
                <w:b/>
              </w:rPr>
              <w:t>1</w:t>
            </w:r>
          </w:p>
        </w:tc>
        <w:tc>
          <w:tcPr>
            <w:tcW w:w="0" w:type="dxa"/>
            <w:shd w:val="clear" w:color="auto" w:fill="D9D9D9"/>
            <w:vAlign w:val="center"/>
          </w:tcPr>
          <w:p w14:paraId="15072E57">
            <w:pPr>
              <w:jc w:val="center"/>
            </w:pPr>
            <w:r>
              <w:rPr>
                <w:b/>
              </w:rPr>
              <w:t>2</w:t>
            </w:r>
          </w:p>
        </w:tc>
        <w:tc>
          <w:tcPr>
            <w:tcW w:w="0" w:type="dxa"/>
            <w:shd w:val="clear" w:color="auto" w:fill="D9D9D9"/>
            <w:vAlign w:val="center"/>
          </w:tcPr>
          <w:p w14:paraId="37C14E29">
            <w:pPr>
              <w:jc w:val="center"/>
            </w:pPr>
            <w:r>
              <w:rPr>
                <w:b/>
              </w:rPr>
              <w:t>3</w:t>
            </w:r>
          </w:p>
        </w:tc>
        <w:tc>
          <w:tcPr>
            <w:tcW w:w="0" w:type="dxa"/>
            <w:shd w:val="clear" w:color="auto" w:fill="D9D9D9"/>
            <w:vAlign w:val="center"/>
          </w:tcPr>
          <w:p w14:paraId="58714108">
            <w:pPr>
              <w:jc w:val="center"/>
            </w:pPr>
            <w:r>
              <w:rPr>
                <w:b/>
              </w:rPr>
              <w:t>4</w:t>
            </w:r>
          </w:p>
        </w:tc>
        <w:tc>
          <w:tcPr>
            <w:tcW w:w="0" w:type="dxa"/>
            <w:shd w:val="clear" w:color="auto" w:fill="D9D9D9"/>
            <w:vAlign w:val="center"/>
          </w:tcPr>
          <w:p w14:paraId="0AFBB92D">
            <w:pPr>
              <w:jc w:val="center"/>
            </w:pPr>
            <w:r>
              <w:rPr>
                <w:b/>
              </w:rPr>
              <w:t>5</w:t>
            </w:r>
          </w:p>
        </w:tc>
      </w:tr>
      <w:tr w14:paraId="30356F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24E8690">
            <w:pPr>
              <w:jc w:val="center"/>
            </w:pPr>
            <w:r>
              <w:t>1</w:t>
            </w:r>
          </w:p>
        </w:tc>
        <w:tc>
          <w:tcPr>
            <w:tcW w:w="0" w:type="dxa"/>
            <w:vAlign w:val="center"/>
          </w:tcPr>
          <w:p w14:paraId="2DCA0532">
            <w:pPr>
              <w:jc w:val="left"/>
            </w:pPr>
            <w:r>
              <w:t>The system responds quickly when loading pages, submitting forms, or updating scores.</w:t>
            </w:r>
          </w:p>
        </w:tc>
        <w:tc>
          <w:tcPr>
            <w:tcW w:w="0" w:type="dxa"/>
            <w:vAlign w:val="center"/>
          </w:tcPr>
          <w:p w14:paraId="0A6624C2">
            <w:pPr>
              <w:jc w:val="left"/>
            </w:pPr>
          </w:p>
        </w:tc>
        <w:tc>
          <w:tcPr>
            <w:tcW w:w="0" w:type="dxa"/>
            <w:vAlign w:val="center"/>
          </w:tcPr>
          <w:p w14:paraId="480D46DD">
            <w:pPr>
              <w:jc w:val="left"/>
            </w:pPr>
          </w:p>
        </w:tc>
        <w:tc>
          <w:tcPr>
            <w:tcW w:w="0" w:type="dxa"/>
            <w:vAlign w:val="center"/>
          </w:tcPr>
          <w:p w14:paraId="0EDDD4E4">
            <w:pPr>
              <w:jc w:val="left"/>
            </w:pPr>
          </w:p>
        </w:tc>
        <w:tc>
          <w:tcPr>
            <w:tcW w:w="0" w:type="dxa"/>
            <w:vAlign w:val="center"/>
          </w:tcPr>
          <w:p w14:paraId="33E1EC92">
            <w:pPr>
              <w:jc w:val="left"/>
            </w:pPr>
          </w:p>
        </w:tc>
        <w:tc>
          <w:tcPr>
            <w:tcW w:w="0" w:type="dxa"/>
            <w:vAlign w:val="center"/>
          </w:tcPr>
          <w:p w14:paraId="294B1AC8">
            <w:pPr>
              <w:jc w:val="left"/>
            </w:pPr>
          </w:p>
        </w:tc>
      </w:tr>
      <w:tr w14:paraId="1320488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1A184FA3">
            <w:pPr>
              <w:jc w:val="center"/>
            </w:pPr>
            <w:r>
              <w:t>2</w:t>
            </w:r>
          </w:p>
        </w:tc>
        <w:tc>
          <w:tcPr>
            <w:tcW w:w="0" w:type="dxa"/>
            <w:vAlign w:val="center"/>
          </w:tcPr>
          <w:p w14:paraId="43006134">
            <w:pPr>
              <w:jc w:val="left"/>
            </w:pPr>
            <w:r>
              <w:t>The system continues to perform smoothly even while handling live updates (e.g., live scoreboards, chat, notifications).</w:t>
            </w:r>
          </w:p>
        </w:tc>
        <w:tc>
          <w:tcPr>
            <w:tcW w:w="0" w:type="dxa"/>
            <w:vAlign w:val="center"/>
          </w:tcPr>
          <w:p w14:paraId="46E7818F">
            <w:pPr>
              <w:jc w:val="left"/>
            </w:pPr>
          </w:p>
        </w:tc>
        <w:tc>
          <w:tcPr>
            <w:tcW w:w="0" w:type="dxa"/>
            <w:vAlign w:val="center"/>
          </w:tcPr>
          <w:p w14:paraId="034BF81F">
            <w:pPr>
              <w:jc w:val="left"/>
            </w:pPr>
          </w:p>
        </w:tc>
        <w:tc>
          <w:tcPr>
            <w:tcW w:w="0" w:type="dxa"/>
            <w:vAlign w:val="center"/>
          </w:tcPr>
          <w:p w14:paraId="686DED2B">
            <w:pPr>
              <w:jc w:val="left"/>
            </w:pPr>
          </w:p>
        </w:tc>
        <w:tc>
          <w:tcPr>
            <w:tcW w:w="0" w:type="dxa"/>
            <w:vAlign w:val="center"/>
          </w:tcPr>
          <w:p w14:paraId="220EF48F">
            <w:pPr>
              <w:jc w:val="left"/>
            </w:pPr>
          </w:p>
        </w:tc>
        <w:tc>
          <w:tcPr>
            <w:tcW w:w="0" w:type="dxa"/>
            <w:vAlign w:val="center"/>
          </w:tcPr>
          <w:p w14:paraId="6AFB59AD">
            <w:pPr>
              <w:jc w:val="left"/>
            </w:pPr>
          </w:p>
        </w:tc>
      </w:tr>
      <w:tr w14:paraId="67DB10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4E1B6B0">
            <w:pPr>
              <w:jc w:val="center"/>
            </w:pPr>
            <w:r>
              <w:t>3</w:t>
            </w:r>
          </w:p>
        </w:tc>
        <w:tc>
          <w:tcPr>
            <w:tcW w:w="0" w:type="dxa"/>
            <w:vAlign w:val="center"/>
          </w:tcPr>
          <w:p w14:paraId="2529746E">
            <w:pPr>
              <w:jc w:val="left"/>
            </w:pPr>
            <w:r>
              <w:t>The system makes efficient use of device resources without noticeably slowing down the device it runs on.</w:t>
            </w:r>
          </w:p>
        </w:tc>
        <w:tc>
          <w:tcPr>
            <w:tcW w:w="0" w:type="dxa"/>
            <w:vAlign w:val="center"/>
          </w:tcPr>
          <w:p w14:paraId="15E1ADD4">
            <w:pPr>
              <w:jc w:val="left"/>
            </w:pPr>
          </w:p>
        </w:tc>
        <w:tc>
          <w:tcPr>
            <w:tcW w:w="0" w:type="dxa"/>
            <w:vAlign w:val="center"/>
          </w:tcPr>
          <w:p w14:paraId="3BCFEF34">
            <w:pPr>
              <w:jc w:val="left"/>
            </w:pPr>
          </w:p>
        </w:tc>
        <w:tc>
          <w:tcPr>
            <w:tcW w:w="0" w:type="dxa"/>
            <w:vAlign w:val="center"/>
          </w:tcPr>
          <w:p w14:paraId="6B4D3055">
            <w:pPr>
              <w:jc w:val="left"/>
            </w:pPr>
          </w:p>
        </w:tc>
        <w:tc>
          <w:tcPr>
            <w:tcW w:w="0" w:type="dxa"/>
            <w:vAlign w:val="center"/>
          </w:tcPr>
          <w:p w14:paraId="49AF86E4">
            <w:pPr>
              <w:jc w:val="left"/>
            </w:pPr>
          </w:p>
        </w:tc>
        <w:tc>
          <w:tcPr>
            <w:tcW w:w="0" w:type="dxa"/>
            <w:vAlign w:val="center"/>
          </w:tcPr>
          <w:p w14:paraId="5E960959">
            <w:pPr>
              <w:jc w:val="left"/>
            </w:pPr>
          </w:p>
        </w:tc>
      </w:tr>
      <w:tr w14:paraId="54D1BA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6B8F5566">
            <w:pPr>
              <w:jc w:val="center"/>
            </w:pPr>
            <w:r>
              <w:t>4</w:t>
            </w:r>
          </w:p>
        </w:tc>
        <w:tc>
          <w:tcPr>
            <w:tcW w:w="0" w:type="dxa"/>
            <w:vAlign w:val="center"/>
          </w:tcPr>
          <w:p w14:paraId="252A3DCF">
            <w:pPr>
              <w:jc w:val="left"/>
            </w:pPr>
            <w:r>
              <w:t>The system can handle multiple simultaneous users (e.g., several ongoing matches or bookings) without a significant drop in performance.</w:t>
            </w:r>
          </w:p>
        </w:tc>
        <w:tc>
          <w:tcPr>
            <w:tcW w:w="0" w:type="dxa"/>
            <w:vAlign w:val="center"/>
          </w:tcPr>
          <w:p w14:paraId="724B4C6E">
            <w:pPr>
              <w:jc w:val="left"/>
            </w:pPr>
          </w:p>
        </w:tc>
        <w:tc>
          <w:tcPr>
            <w:tcW w:w="0" w:type="dxa"/>
            <w:vAlign w:val="center"/>
          </w:tcPr>
          <w:p w14:paraId="781C4295">
            <w:pPr>
              <w:jc w:val="left"/>
            </w:pPr>
          </w:p>
        </w:tc>
        <w:tc>
          <w:tcPr>
            <w:tcW w:w="0" w:type="dxa"/>
            <w:vAlign w:val="center"/>
          </w:tcPr>
          <w:p w14:paraId="5768924C">
            <w:pPr>
              <w:jc w:val="left"/>
            </w:pPr>
          </w:p>
        </w:tc>
        <w:tc>
          <w:tcPr>
            <w:tcW w:w="0" w:type="dxa"/>
            <w:vAlign w:val="center"/>
          </w:tcPr>
          <w:p w14:paraId="146D4411">
            <w:pPr>
              <w:jc w:val="left"/>
            </w:pPr>
          </w:p>
        </w:tc>
        <w:tc>
          <w:tcPr>
            <w:tcW w:w="0" w:type="dxa"/>
            <w:vAlign w:val="center"/>
          </w:tcPr>
          <w:p w14:paraId="2B2B1B1C">
            <w:pPr>
              <w:jc w:val="left"/>
            </w:pPr>
          </w:p>
        </w:tc>
      </w:tr>
      <w:tr w14:paraId="22D05B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40169EAC">
            <w:pPr>
              <w:jc w:val="center"/>
            </w:pPr>
            <w:r>
              <w:t>5</w:t>
            </w:r>
          </w:p>
        </w:tc>
        <w:tc>
          <w:tcPr>
            <w:tcW w:w="0" w:type="dxa"/>
            <w:vAlign w:val="center"/>
          </w:tcPr>
          <w:p w14:paraId="170DEC17">
            <w:pPr>
              <w:jc w:val="left"/>
            </w:pPr>
            <w:r>
              <w:t>Pages and data load within an acceptable amount of time, even on a standard internet connection.</w:t>
            </w:r>
          </w:p>
        </w:tc>
        <w:tc>
          <w:tcPr>
            <w:tcW w:w="0" w:type="dxa"/>
            <w:vAlign w:val="center"/>
          </w:tcPr>
          <w:p w14:paraId="58D5C22E">
            <w:pPr>
              <w:jc w:val="left"/>
            </w:pPr>
          </w:p>
        </w:tc>
        <w:tc>
          <w:tcPr>
            <w:tcW w:w="0" w:type="dxa"/>
            <w:vAlign w:val="center"/>
          </w:tcPr>
          <w:p w14:paraId="289A2298">
            <w:pPr>
              <w:jc w:val="left"/>
            </w:pPr>
          </w:p>
        </w:tc>
        <w:tc>
          <w:tcPr>
            <w:tcW w:w="0" w:type="dxa"/>
            <w:vAlign w:val="center"/>
          </w:tcPr>
          <w:p w14:paraId="2BE2E10F">
            <w:pPr>
              <w:jc w:val="left"/>
            </w:pPr>
          </w:p>
        </w:tc>
        <w:tc>
          <w:tcPr>
            <w:tcW w:w="0" w:type="dxa"/>
            <w:vAlign w:val="center"/>
          </w:tcPr>
          <w:p w14:paraId="35E42235">
            <w:pPr>
              <w:jc w:val="left"/>
            </w:pPr>
          </w:p>
        </w:tc>
        <w:tc>
          <w:tcPr>
            <w:tcW w:w="0" w:type="dxa"/>
            <w:vAlign w:val="center"/>
          </w:tcPr>
          <w:p w14:paraId="233C01A4">
            <w:pPr>
              <w:jc w:val="left"/>
            </w:pPr>
          </w:p>
        </w:tc>
      </w:tr>
    </w:tbl>
    <w:p w14:paraId="7355E994">
      <w:pPr>
        <w:spacing w:after="160"/>
      </w:pPr>
    </w:p>
    <w:p w14:paraId="0D9622B9">
      <w:pPr>
        <w:pStyle w:val="3"/>
        <w:spacing w:before="200" w:after="100"/>
      </w:pPr>
      <w:r>
        <w:rPr>
          <w:b/>
          <w:sz w:val="24"/>
        </w:rPr>
        <w:t>C. Compatibility</w:t>
      </w:r>
    </w:p>
    <w:p w14:paraId="1ED48E69">
      <w:pPr>
        <w:spacing w:after="100"/>
      </w:pPr>
      <w:r>
        <w:rPr>
          <w:i/>
          <w:sz w:val="20"/>
        </w:rPr>
        <w:t>(Co-existence and Interoperability)</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651383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0ED8F1EB">
            <w:pPr>
              <w:jc w:val="center"/>
            </w:pPr>
            <w:r>
              <w:rPr>
                <w:b/>
              </w:rPr>
              <w:t>No.</w:t>
            </w:r>
          </w:p>
        </w:tc>
        <w:tc>
          <w:tcPr>
            <w:tcW w:w="0" w:type="dxa"/>
            <w:shd w:val="clear" w:color="auto" w:fill="D9D9D9"/>
            <w:vAlign w:val="center"/>
          </w:tcPr>
          <w:p w14:paraId="474792C2">
            <w:pPr>
              <w:jc w:val="left"/>
            </w:pPr>
            <w:r>
              <w:rPr>
                <w:b/>
              </w:rPr>
              <w:t>Statement</w:t>
            </w:r>
          </w:p>
        </w:tc>
        <w:tc>
          <w:tcPr>
            <w:tcW w:w="0" w:type="dxa"/>
            <w:shd w:val="clear" w:color="auto" w:fill="D9D9D9"/>
            <w:vAlign w:val="center"/>
          </w:tcPr>
          <w:p w14:paraId="395A1559">
            <w:pPr>
              <w:jc w:val="center"/>
            </w:pPr>
            <w:r>
              <w:rPr>
                <w:b/>
              </w:rPr>
              <w:t>1</w:t>
            </w:r>
          </w:p>
        </w:tc>
        <w:tc>
          <w:tcPr>
            <w:tcW w:w="0" w:type="dxa"/>
            <w:shd w:val="clear" w:color="auto" w:fill="D9D9D9"/>
            <w:vAlign w:val="center"/>
          </w:tcPr>
          <w:p w14:paraId="0FF90EAD">
            <w:pPr>
              <w:jc w:val="center"/>
            </w:pPr>
            <w:r>
              <w:rPr>
                <w:b/>
              </w:rPr>
              <w:t>2</w:t>
            </w:r>
          </w:p>
        </w:tc>
        <w:tc>
          <w:tcPr>
            <w:tcW w:w="0" w:type="dxa"/>
            <w:shd w:val="clear" w:color="auto" w:fill="D9D9D9"/>
            <w:vAlign w:val="center"/>
          </w:tcPr>
          <w:p w14:paraId="6C90C4CD">
            <w:pPr>
              <w:jc w:val="center"/>
            </w:pPr>
            <w:r>
              <w:rPr>
                <w:b/>
              </w:rPr>
              <w:t>3</w:t>
            </w:r>
          </w:p>
        </w:tc>
        <w:tc>
          <w:tcPr>
            <w:tcW w:w="0" w:type="dxa"/>
            <w:shd w:val="clear" w:color="auto" w:fill="D9D9D9"/>
            <w:vAlign w:val="center"/>
          </w:tcPr>
          <w:p w14:paraId="589E36EA">
            <w:pPr>
              <w:jc w:val="center"/>
            </w:pPr>
            <w:r>
              <w:rPr>
                <w:b/>
              </w:rPr>
              <w:t>4</w:t>
            </w:r>
          </w:p>
        </w:tc>
        <w:tc>
          <w:tcPr>
            <w:tcW w:w="0" w:type="dxa"/>
            <w:shd w:val="clear" w:color="auto" w:fill="D9D9D9"/>
            <w:vAlign w:val="center"/>
          </w:tcPr>
          <w:p w14:paraId="6BBED2A9">
            <w:pPr>
              <w:jc w:val="center"/>
            </w:pPr>
            <w:r>
              <w:rPr>
                <w:b/>
              </w:rPr>
              <w:t>5</w:t>
            </w:r>
          </w:p>
        </w:tc>
      </w:tr>
      <w:tr w14:paraId="3536346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1454B803">
            <w:pPr>
              <w:jc w:val="center"/>
            </w:pPr>
            <w:r>
              <w:t>1</w:t>
            </w:r>
          </w:p>
        </w:tc>
        <w:tc>
          <w:tcPr>
            <w:tcW w:w="0" w:type="dxa"/>
            <w:vAlign w:val="center"/>
          </w:tcPr>
          <w:p w14:paraId="3ED74D6F">
            <w:pPr>
              <w:jc w:val="left"/>
            </w:pPr>
            <w:r>
              <w:t>The system works properly across different web browsers (e.g., Chrome, Edge, Safari, Firefox).</w:t>
            </w:r>
          </w:p>
        </w:tc>
        <w:tc>
          <w:tcPr>
            <w:tcW w:w="0" w:type="dxa"/>
            <w:vAlign w:val="center"/>
          </w:tcPr>
          <w:p w14:paraId="11D23951">
            <w:pPr>
              <w:jc w:val="left"/>
            </w:pPr>
          </w:p>
        </w:tc>
        <w:tc>
          <w:tcPr>
            <w:tcW w:w="0" w:type="dxa"/>
            <w:vAlign w:val="center"/>
          </w:tcPr>
          <w:p w14:paraId="55A197C2">
            <w:pPr>
              <w:jc w:val="left"/>
            </w:pPr>
          </w:p>
        </w:tc>
        <w:tc>
          <w:tcPr>
            <w:tcW w:w="0" w:type="dxa"/>
            <w:vAlign w:val="center"/>
          </w:tcPr>
          <w:p w14:paraId="1ABFB43F">
            <w:pPr>
              <w:jc w:val="left"/>
            </w:pPr>
          </w:p>
        </w:tc>
        <w:tc>
          <w:tcPr>
            <w:tcW w:w="0" w:type="dxa"/>
            <w:vAlign w:val="center"/>
          </w:tcPr>
          <w:p w14:paraId="409AC8F5">
            <w:pPr>
              <w:jc w:val="left"/>
            </w:pPr>
          </w:p>
        </w:tc>
        <w:tc>
          <w:tcPr>
            <w:tcW w:w="0" w:type="dxa"/>
            <w:vAlign w:val="center"/>
          </w:tcPr>
          <w:p w14:paraId="433D60E7">
            <w:pPr>
              <w:jc w:val="left"/>
            </w:pPr>
          </w:p>
        </w:tc>
      </w:tr>
      <w:tr w14:paraId="2F0E03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6E319DFA">
            <w:pPr>
              <w:jc w:val="center"/>
            </w:pPr>
            <w:r>
              <w:t>2</w:t>
            </w:r>
          </w:p>
        </w:tc>
        <w:tc>
          <w:tcPr>
            <w:tcW w:w="0" w:type="dxa"/>
            <w:vAlign w:val="center"/>
          </w:tcPr>
          <w:p w14:paraId="41FB4607">
            <w:pPr>
              <w:jc w:val="left"/>
            </w:pPr>
            <w:r>
              <w:t>The system works properly across different devices (desktop, tablet, and mobile phone).</w:t>
            </w:r>
          </w:p>
        </w:tc>
        <w:tc>
          <w:tcPr>
            <w:tcW w:w="0" w:type="dxa"/>
            <w:vAlign w:val="center"/>
          </w:tcPr>
          <w:p w14:paraId="39E2BFB3">
            <w:pPr>
              <w:jc w:val="left"/>
            </w:pPr>
          </w:p>
        </w:tc>
        <w:tc>
          <w:tcPr>
            <w:tcW w:w="0" w:type="dxa"/>
            <w:vAlign w:val="center"/>
          </w:tcPr>
          <w:p w14:paraId="305A08DD">
            <w:pPr>
              <w:jc w:val="left"/>
            </w:pPr>
          </w:p>
        </w:tc>
        <w:tc>
          <w:tcPr>
            <w:tcW w:w="0" w:type="dxa"/>
            <w:vAlign w:val="center"/>
          </w:tcPr>
          <w:p w14:paraId="46D5C367">
            <w:pPr>
              <w:jc w:val="left"/>
            </w:pPr>
          </w:p>
        </w:tc>
        <w:tc>
          <w:tcPr>
            <w:tcW w:w="0" w:type="dxa"/>
            <w:vAlign w:val="center"/>
          </w:tcPr>
          <w:p w14:paraId="637EE8BF">
            <w:pPr>
              <w:jc w:val="left"/>
            </w:pPr>
          </w:p>
        </w:tc>
        <w:tc>
          <w:tcPr>
            <w:tcW w:w="0" w:type="dxa"/>
            <w:vAlign w:val="center"/>
          </w:tcPr>
          <w:p w14:paraId="3C69A31D">
            <w:pPr>
              <w:jc w:val="left"/>
            </w:pPr>
          </w:p>
        </w:tc>
      </w:tr>
      <w:tr w14:paraId="133E41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E761041">
            <w:pPr>
              <w:jc w:val="center"/>
            </w:pPr>
            <w:r>
              <w:t>3</w:t>
            </w:r>
          </w:p>
        </w:tc>
        <w:tc>
          <w:tcPr>
            <w:tcW w:w="0" w:type="dxa"/>
            <w:vAlign w:val="center"/>
          </w:tcPr>
          <w:p w14:paraId="6E57624F">
            <w:pPr>
              <w:jc w:val="left"/>
            </w:pPr>
            <w:r>
              <w:t>The system’s real-time features (live scores, chat, livestreaming) function without conflicting with other parts of the system.</w:t>
            </w:r>
          </w:p>
        </w:tc>
        <w:tc>
          <w:tcPr>
            <w:tcW w:w="0" w:type="dxa"/>
            <w:vAlign w:val="center"/>
          </w:tcPr>
          <w:p w14:paraId="22C80E11">
            <w:pPr>
              <w:jc w:val="left"/>
            </w:pPr>
          </w:p>
        </w:tc>
        <w:tc>
          <w:tcPr>
            <w:tcW w:w="0" w:type="dxa"/>
            <w:vAlign w:val="center"/>
          </w:tcPr>
          <w:p w14:paraId="19F82CE0">
            <w:pPr>
              <w:jc w:val="left"/>
            </w:pPr>
          </w:p>
        </w:tc>
        <w:tc>
          <w:tcPr>
            <w:tcW w:w="0" w:type="dxa"/>
            <w:vAlign w:val="center"/>
          </w:tcPr>
          <w:p w14:paraId="1DD019E2">
            <w:pPr>
              <w:jc w:val="left"/>
            </w:pPr>
          </w:p>
        </w:tc>
        <w:tc>
          <w:tcPr>
            <w:tcW w:w="0" w:type="dxa"/>
            <w:vAlign w:val="center"/>
          </w:tcPr>
          <w:p w14:paraId="3B94BD7C">
            <w:pPr>
              <w:jc w:val="left"/>
            </w:pPr>
          </w:p>
        </w:tc>
        <w:tc>
          <w:tcPr>
            <w:tcW w:w="0" w:type="dxa"/>
            <w:vAlign w:val="center"/>
          </w:tcPr>
          <w:p w14:paraId="26DAE7B5">
            <w:pPr>
              <w:jc w:val="left"/>
            </w:pPr>
          </w:p>
        </w:tc>
      </w:tr>
      <w:tr w14:paraId="48F1586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9835063">
            <w:pPr>
              <w:jc w:val="center"/>
            </w:pPr>
            <w:r>
              <w:t>4</w:t>
            </w:r>
          </w:p>
        </w:tc>
        <w:tc>
          <w:tcPr>
            <w:tcW w:w="0" w:type="dxa"/>
            <w:vAlign w:val="center"/>
          </w:tcPr>
          <w:p w14:paraId="26D0B0B3">
            <w:pPr>
              <w:jc w:val="left"/>
            </w:pPr>
            <w:r>
              <w:t>The system displays and behaves consistently regardless of screen size or resolution.</w:t>
            </w:r>
          </w:p>
        </w:tc>
        <w:tc>
          <w:tcPr>
            <w:tcW w:w="0" w:type="dxa"/>
            <w:vAlign w:val="center"/>
          </w:tcPr>
          <w:p w14:paraId="180AF737">
            <w:pPr>
              <w:jc w:val="left"/>
            </w:pPr>
          </w:p>
        </w:tc>
        <w:tc>
          <w:tcPr>
            <w:tcW w:w="0" w:type="dxa"/>
            <w:vAlign w:val="center"/>
          </w:tcPr>
          <w:p w14:paraId="19BF4AF5">
            <w:pPr>
              <w:jc w:val="left"/>
            </w:pPr>
          </w:p>
        </w:tc>
        <w:tc>
          <w:tcPr>
            <w:tcW w:w="0" w:type="dxa"/>
            <w:vAlign w:val="center"/>
          </w:tcPr>
          <w:p w14:paraId="0BB932A0">
            <w:pPr>
              <w:jc w:val="left"/>
            </w:pPr>
          </w:p>
        </w:tc>
        <w:tc>
          <w:tcPr>
            <w:tcW w:w="0" w:type="dxa"/>
            <w:vAlign w:val="center"/>
          </w:tcPr>
          <w:p w14:paraId="6AF6B675">
            <w:pPr>
              <w:jc w:val="left"/>
            </w:pPr>
          </w:p>
        </w:tc>
        <w:tc>
          <w:tcPr>
            <w:tcW w:w="0" w:type="dxa"/>
            <w:vAlign w:val="center"/>
          </w:tcPr>
          <w:p w14:paraId="3F70A43F">
            <w:pPr>
              <w:jc w:val="left"/>
            </w:pPr>
          </w:p>
        </w:tc>
      </w:tr>
      <w:tr w14:paraId="633F06B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7A06D2C3">
            <w:pPr>
              <w:jc w:val="center"/>
            </w:pPr>
            <w:r>
              <w:t>5</w:t>
            </w:r>
          </w:p>
        </w:tc>
        <w:tc>
          <w:tcPr>
            <w:tcW w:w="0" w:type="dxa"/>
            <w:vAlign w:val="center"/>
          </w:tcPr>
          <w:p w14:paraId="6C61A13C">
            <w:pPr>
              <w:jc w:val="left"/>
            </w:pPr>
            <w:r>
              <w:t>The system does not interfere with other applications or browser tabs running at the same time.</w:t>
            </w:r>
          </w:p>
        </w:tc>
        <w:tc>
          <w:tcPr>
            <w:tcW w:w="0" w:type="dxa"/>
            <w:vAlign w:val="center"/>
          </w:tcPr>
          <w:p w14:paraId="15BC7768">
            <w:pPr>
              <w:jc w:val="left"/>
            </w:pPr>
          </w:p>
        </w:tc>
        <w:tc>
          <w:tcPr>
            <w:tcW w:w="0" w:type="dxa"/>
            <w:vAlign w:val="center"/>
          </w:tcPr>
          <w:p w14:paraId="1D0F3B98">
            <w:pPr>
              <w:jc w:val="left"/>
            </w:pPr>
          </w:p>
        </w:tc>
        <w:tc>
          <w:tcPr>
            <w:tcW w:w="0" w:type="dxa"/>
            <w:vAlign w:val="center"/>
          </w:tcPr>
          <w:p w14:paraId="211A972F">
            <w:pPr>
              <w:jc w:val="left"/>
            </w:pPr>
          </w:p>
        </w:tc>
        <w:tc>
          <w:tcPr>
            <w:tcW w:w="0" w:type="dxa"/>
            <w:vAlign w:val="center"/>
          </w:tcPr>
          <w:p w14:paraId="7DBCAFE1">
            <w:pPr>
              <w:jc w:val="left"/>
            </w:pPr>
          </w:p>
        </w:tc>
        <w:tc>
          <w:tcPr>
            <w:tcW w:w="0" w:type="dxa"/>
            <w:vAlign w:val="center"/>
          </w:tcPr>
          <w:p w14:paraId="3DF3B4FC">
            <w:pPr>
              <w:jc w:val="left"/>
            </w:pPr>
          </w:p>
        </w:tc>
      </w:tr>
    </w:tbl>
    <w:p w14:paraId="7C502C45">
      <w:pPr>
        <w:spacing w:after="160"/>
      </w:pPr>
    </w:p>
    <w:p w14:paraId="4DB4CF21">
      <w:pPr>
        <w:pStyle w:val="3"/>
        <w:spacing w:before="200" w:after="100"/>
      </w:pPr>
      <w:r>
        <w:rPr>
          <w:b/>
          <w:sz w:val="24"/>
        </w:rPr>
        <w:t>D. Usability</w:t>
      </w:r>
    </w:p>
    <w:p w14:paraId="7B907B8C">
      <w:pPr>
        <w:spacing w:after="100"/>
      </w:pPr>
      <w:r>
        <w:rPr>
          <w:i/>
          <w:sz w:val="20"/>
        </w:rPr>
        <w:t>(Appropriateness Recognizability, Learnability, Operability, and User Interface Aesthetics)</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429F14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4105EB53">
            <w:pPr>
              <w:jc w:val="center"/>
            </w:pPr>
            <w:r>
              <w:rPr>
                <w:b/>
              </w:rPr>
              <w:t>No.</w:t>
            </w:r>
          </w:p>
        </w:tc>
        <w:tc>
          <w:tcPr>
            <w:tcW w:w="0" w:type="dxa"/>
            <w:shd w:val="clear" w:color="auto" w:fill="D9D9D9"/>
            <w:vAlign w:val="center"/>
          </w:tcPr>
          <w:p w14:paraId="6737DED9">
            <w:pPr>
              <w:jc w:val="left"/>
            </w:pPr>
            <w:r>
              <w:rPr>
                <w:b/>
              </w:rPr>
              <w:t>Statement</w:t>
            </w:r>
          </w:p>
        </w:tc>
        <w:tc>
          <w:tcPr>
            <w:tcW w:w="0" w:type="dxa"/>
            <w:shd w:val="clear" w:color="auto" w:fill="D9D9D9"/>
            <w:vAlign w:val="center"/>
          </w:tcPr>
          <w:p w14:paraId="0C4AECFB">
            <w:pPr>
              <w:jc w:val="center"/>
            </w:pPr>
            <w:r>
              <w:rPr>
                <w:b/>
              </w:rPr>
              <w:t>1</w:t>
            </w:r>
          </w:p>
        </w:tc>
        <w:tc>
          <w:tcPr>
            <w:tcW w:w="0" w:type="dxa"/>
            <w:shd w:val="clear" w:color="auto" w:fill="D9D9D9"/>
            <w:vAlign w:val="center"/>
          </w:tcPr>
          <w:p w14:paraId="7C6CDB4E">
            <w:pPr>
              <w:jc w:val="center"/>
            </w:pPr>
            <w:r>
              <w:rPr>
                <w:b/>
              </w:rPr>
              <w:t>2</w:t>
            </w:r>
          </w:p>
        </w:tc>
        <w:tc>
          <w:tcPr>
            <w:tcW w:w="0" w:type="dxa"/>
            <w:shd w:val="clear" w:color="auto" w:fill="D9D9D9"/>
            <w:vAlign w:val="center"/>
          </w:tcPr>
          <w:p w14:paraId="64FA29DA">
            <w:pPr>
              <w:jc w:val="center"/>
            </w:pPr>
            <w:r>
              <w:rPr>
                <w:b/>
              </w:rPr>
              <w:t>3</w:t>
            </w:r>
          </w:p>
        </w:tc>
        <w:tc>
          <w:tcPr>
            <w:tcW w:w="0" w:type="dxa"/>
            <w:shd w:val="clear" w:color="auto" w:fill="D9D9D9"/>
            <w:vAlign w:val="center"/>
          </w:tcPr>
          <w:p w14:paraId="23DE7A62">
            <w:pPr>
              <w:jc w:val="center"/>
            </w:pPr>
            <w:r>
              <w:rPr>
                <w:b/>
              </w:rPr>
              <w:t>4</w:t>
            </w:r>
          </w:p>
        </w:tc>
        <w:tc>
          <w:tcPr>
            <w:tcW w:w="0" w:type="dxa"/>
            <w:shd w:val="clear" w:color="auto" w:fill="D9D9D9"/>
            <w:vAlign w:val="center"/>
          </w:tcPr>
          <w:p w14:paraId="0256199E">
            <w:pPr>
              <w:jc w:val="center"/>
            </w:pPr>
            <w:r>
              <w:rPr>
                <w:b/>
              </w:rPr>
              <w:t>5</w:t>
            </w:r>
          </w:p>
        </w:tc>
      </w:tr>
      <w:tr w14:paraId="0A7B59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541ADF22">
            <w:pPr>
              <w:jc w:val="center"/>
            </w:pPr>
            <w:r>
              <w:t>1</w:t>
            </w:r>
          </w:p>
        </w:tc>
        <w:tc>
          <w:tcPr>
            <w:tcW w:w="0" w:type="dxa"/>
            <w:vAlign w:val="center"/>
          </w:tcPr>
          <w:p w14:paraId="605D0312">
            <w:pPr>
              <w:jc w:val="left"/>
            </w:pPr>
            <w:r>
              <w:t>The system is easy to navigate and understand, even for first-time users.</w:t>
            </w:r>
          </w:p>
        </w:tc>
        <w:tc>
          <w:tcPr>
            <w:tcW w:w="0" w:type="dxa"/>
            <w:vAlign w:val="center"/>
          </w:tcPr>
          <w:p w14:paraId="16F6DA3E">
            <w:pPr>
              <w:jc w:val="left"/>
            </w:pPr>
          </w:p>
        </w:tc>
        <w:tc>
          <w:tcPr>
            <w:tcW w:w="0" w:type="dxa"/>
            <w:vAlign w:val="center"/>
          </w:tcPr>
          <w:p w14:paraId="7C0E0364">
            <w:pPr>
              <w:jc w:val="left"/>
            </w:pPr>
          </w:p>
        </w:tc>
        <w:tc>
          <w:tcPr>
            <w:tcW w:w="0" w:type="dxa"/>
            <w:vAlign w:val="center"/>
          </w:tcPr>
          <w:p w14:paraId="6225F9E5">
            <w:pPr>
              <w:jc w:val="left"/>
            </w:pPr>
          </w:p>
        </w:tc>
        <w:tc>
          <w:tcPr>
            <w:tcW w:w="0" w:type="dxa"/>
            <w:vAlign w:val="center"/>
          </w:tcPr>
          <w:p w14:paraId="414C519F">
            <w:pPr>
              <w:jc w:val="left"/>
            </w:pPr>
          </w:p>
        </w:tc>
        <w:tc>
          <w:tcPr>
            <w:tcW w:w="0" w:type="dxa"/>
            <w:vAlign w:val="center"/>
          </w:tcPr>
          <w:p w14:paraId="324EC3F1">
            <w:pPr>
              <w:jc w:val="left"/>
            </w:pPr>
          </w:p>
        </w:tc>
      </w:tr>
      <w:tr w14:paraId="23DEF8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13C41F6">
            <w:pPr>
              <w:jc w:val="center"/>
            </w:pPr>
            <w:r>
              <w:t>2</w:t>
            </w:r>
          </w:p>
        </w:tc>
        <w:tc>
          <w:tcPr>
            <w:tcW w:w="0" w:type="dxa"/>
            <w:vAlign w:val="center"/>
          </w:tcPr>
          <w:p w14:paraId="4D8860B8">
            <w:pPr>
              <w:jc w:val="left"/>
            </w:pPr>
            <w:r>
              <w:t>The layout and design of the system are visually clear and well-organized.</w:t>
            </w:r>
          </w:p>
        </w:tc>
        <w:tc>
          <w:tcPr>
            <w:tcW w:w="0" w:type="dxa"/>
            <w:vAlign w:val="center"/>
          </w:tcPr>
          <w:p w14:paraId="77C051CE">
            <w:pPr>
              <w:jc w:val="left"/>
            </w:pPr>
          </w:p>
        </w:tc>
        <w:tc>
          <w:tcPr>
            <w:tcW w:w="0" w:type="dxa"/>
            <w:vAlign w:val="center"/>
          </w:tcPr>
          <w:p w14:paraId="4061E5F3">
            <w:pPr>
              <w:jc w:val="left"/>
            </w:pPr>
          </w:p>
        </w:tc>
        <w:tc>
          <w:tcPr>
            <w:tcW w:w="0" w:type="dxa"/>
            <w:vAlign w:val="center"/>
          </w:tcPr>
          <w:p w14:paraId="26AAA49F">
            <w:pPr>
              <w:jc w:val="left"/>
            </w:pPr>
          </w:p>
        </w:tc>
        <w:tc>
          <w:tcPr>
            <w:tcW w:w="0" w:type="dxa"/>
            <w:vAlign w:val="center"/>
          </w:tcPr>
          <w:p w14:paraId="7C1ADA0F">
            <w:pPr>
              <w:jc w:val="left"/>
            </w:pPr>
          </w:p>
        </w:tc>
        <w:tc>
          <w:tcPr>
            <w:tcW w:w="0" w:type="dxa"/>
            <w:vAlign w:val="center"/>
          </w:tcPr>
          <w:p w14:paraId="04AD05BE">
            <w:pPr>
              <w:jc w:val="left"/>
            </w:pPr>
          </w:p>
        </w:tc>
      </w:tr>
      <w:tr w14:paraId="79B342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413BC42">
            <w:pPr>
              <w:jc w:val="center"/>
            </w:pPr>
            <w:r>
              <w:t>3</w:t>
            </w:r>
          </w:p>
        </w:tc>
        <w:tc>
          <w:tcPr>
            <w:tcW w:w="0" w:type="dxa"/>
            <w:vAlign w:val="center"/>
          </w:tcPr>
          <w:p w14:paraId="5B448715">
            <w:pPr>
              <w:jc w:val="left"/>
            </w:pPr>
            <w:r>
              <w:t>The system provides clear instructions, labels, and feedback messages (e.g., success or error notices).</w:t>
            </w:r>
          </w:p>
        </w:tc>
        <w:tc>
          <w:tcPr>
            <w:tcW w:w="0" w:type="dxa"/>
            <w:vAlign w:val="center"/>
          </w:tcPr>
          <w:p w14:paraId="3FECAE38">
            <w:pPr>
              <w:jc w:val="left"/>
            </w:pPr>
          </w:p>
        </w:tc>
        <w:tc>
          <w:tcPr>
            <w:tcW w:w="0" w:type="dxa"/>
            <w:vAlign w:val="center"/>
          </w:tcPr>
          <w:p w14:paraId="72147EEC">
            <w:pPr>
              <w:jc w:val="left"/>
            </w:pPr>
          </w:p>
        </w:tc>
        <w:tc>
          <w:tcPr>
            <w:tcW w:w="0" w:type="dxa"/>
            <w:vAlign w:val="center"/>
          </w:tcPr>
          <w:p w14:paraId="69713100">
            <w:pPr>
              <w:jc w:val="left"/>
            </w:pPr>
          </w:p>
        </w:tc>
        <w:tc>
          <w:tcPr>
            <w:tcW w:w="0" w:type="dxa"/>
            <w:vAlign w:val="center"/>
          </w:tcPr>
          <w:p w14:paraId="767DAC45">
            <w:pPr>
              <w:jc w:val="left"/>
            </w:pPr>
          </w:p>
        </w:tc>
        <w:tc>
          <w:tcPr>
            <w:tcW w:w="0" w:type="dxa"/>
            <w:vAlign w:val="center"/>
          </w:tcPr>
          <w:p w14:paraId="650F6261">
            <w:pPr>
              <w:jc w:val="left"/>
            </w:pPr>
          </w:p>
        </w:tc>
      </w:tr>
      <w:tr w14:paraId="5D4C70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8DB77D3">
            <w:pPr>
              <w:jc w:val="center"/>
            </w:pPr>
            <w:r>
              <w:t>4</w:t>
            </w:r>
          </w:p>
        </w:tc>
        <w:tc>
          <w:tcPr>
            <w:tcW w:w="0" w:type="dxa"/>
            <w:vAlign w:val="center"/>
          </w:tcPr>
          <w:p w14:paraId="2C34FBA4">
            <w:pPr>
              <w:jc w:val="left"/>
            </w:pPr>
            <w:r>
              <w:t>I was able to learn how to use the system’s main features quickly, with little to no assistance.</w:t>
            </w:r>
          </w:p>
        </w:tc>
        <w:tc>
          <w:tcPr>
            <w:tcW w:w="0" w:type="dxa"/>
            <w:vAlign w:val="center"/>
          </w:tcPr>
          <w:p w14:paraId="42261BF9">
            <w:pPr>
              <w:jc w:val="left"/>
            </w:pPr>
          </w:p>
        </w:tc>
        <w:tc>
          <w:tcPr>
            <w:tcW w:w="0" w:type="dxa"/>
            <w:vAlign w:val="center"/>
          </w:tcPr>
          <w:p w14:paraId="4C5F9BE7">
            <w:pPr>
              <w:jc w:val="left"/>
            </w:pPr>
          </w:p>
        </w:tc>
        <w:tc>
          <w:tcPr>
            <w:tcW w:w="0" w:type="dxa"/>
            <w:vAlign w:val="center"/>
          </w:tcPr>
          <w:p w14:paraId="54BD9361">
            <w:pPr>
              <w:jc w:val="left"/>
            </w:pPr>
          </w:p>
        </w:tc>
        <w:tc>
          <w:tcPr>
            <w:tcW w:w="0" w:type="dxa"/>
            <w:vAlign w:val="center"/>
          </w:tcPr>
          <w:p w14:paraId="6F68694B">
            <w:pPr>
              <w:jc w:val="left"/>
            </w:pPr>
          </w:p>
        </w:tc>
        <w:tc>
          <w:tcPr>
            <w:tcW w:w="0" w:type="dxa"/>
            <w:vAlign w:val="center"/>
          </w:tcPr>
          <w:p w14:paraId="726050D7">
            <w:pPr>
              <w:jc w:val="left"/>
            </w:pPr>
          </w:p>
        </w:tc>
      </w:tr>
      <w:tr w14:paraId="635078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40614243">
            <w:pPr>
              <w:jc w:val="center"/>
            </w:pPr>
            <w:r>
              <w:t>5</w:t>
            </w:r>
          </w:p>
        </w:tc>
        <w:tc>
          <w:tcPr>
            <w:tcW w:w="0" w:type="dxa"/>
            <w:vAlign w:val="center"/>
          </w:tcPr>
          <w:p w14:paraId="1B7000E3">
            <w:pPr>
              <w:jc w:val="left"/>
            </w:pPr>
            <w:r>
              <w:t>The system is convenient and accessible to use on my own device.</w:t>
            </w:r>
          </w:p>
        </w:tc>
        <w:tc>
          <w:tcPr>
            <w:tcW w:w="0" w:type="dxa"/>
            <w:vAlign w:val="center"/>
          </w:tcPr>
          <w:p w14:paraId="24DCE298">
            <w:pPr>
              <w:jc w:val="left"/>
            </w:pPr>
          </w:p>
        </w:tc>
        <w:tc>
          <w:tcPr>
            <w:tcW w:w="0" w:type="dxa"/>
            <w:vAlign w:val="center"/>
          </w:tcPr>
          <w:p w14:paraId="513514C3">
            <w:pPr>
              <w:jc w:val="left"/>
            </w:pPr>
          </w:p>
        </w:tc>
        <w:tc>
          <w:tcPr>
            <w:tcW w:w="0" w:type="dxa"/>
            <w:vAlign w:val="center"/>
          </w:tcPr>
          <w:p w14:paraId="48FBC254">
            <w:pPr>
              <w:jc w:val="left"/>
            </w:pPr>
          </w:p>
        </w:tc>
        <w:tc>
          <w:tcPr>
            <w:tcW w:w="0" w:type="dxa"/>
            <w:vAlign w:val="center"/>
          </w:tcPr>
          <w:p w14:paraId="0A2615F4">
            <w:pPr>
              <w:jc w:val="left"/>
            </w:pPr>
          </w:p>
        </w:tc>
        <w:tc>
          <w:tcPr>
            <w:tcW w:w="0" w:type="dxa"/>
            <w:vAlign w:val="center"/>
          </w:tcPr>
          <w:p w14:paraId="5384D815">
            <w:pPr>
              <w:jc w:val="left"/>
            </w:pPr>
          </w:p>
        </w:tc>
      </w:tr>
    </w:tbl>
    <w:p w14:paraId="2FE03707">
      <w:pPr>
        <w:spacing w:after="160"/>
      </w:pPr>
    </w:p>
    <w:p w14:paraId="2A219598">
      <w:pPr>
        <w:pStyle w:val="3"/>
        <w:spacing w:before="200" w:after="100"/>
      </w:pPr>
      <w:r>
        <w:rPr>
          <w:b/>
          <w:sz w:val="24"/>
        </w:rPr>
        <w:t>E. Reliability</w:t>
      </w:r>
    </w:p>
    <w:p w14:paraId="34490BDF">
      <w:pPr>
        <w:spacing w:after="100"/>
      </w:pPr>
      <w:r>
        <w:rPr>
          <w:i/>
          <w:sz w:val="20"/>
        </w:rPr>
        <w:t>(Maturity, Availability, Fault Tolerance, and Recoverability)</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62C74A9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7650C1FC">
            <w:pPr>
              <w:jc w:val="center"/>
            </w:pPr>
            <w:r>
              <w:rPr>
                <w:b/>
              </w:rPr>
              <w:t>No.</w:t>
            </w:r>
          </w:p>
        </w:tc>
        <w:tc>
          <w:tcPr>
            <w:tcW w:w="0" w:type="dxa"/>
            <w:shd w:val="clear" w:color="auto" w:fill="D9D9D9"/>
            <w:vAlign w:val="center"/>
          </w:tcPr>
          <w:p w14:paraId="42E45BA0">
            <w:pPr>
              <w:jc w:val="left"/>
            </w:pPr>
            <w:r>
              <w:rPr>
                <w:b/>
              </w:rPr>
              <w:t>Statement</w:t>
            </w:r>
          </w:p>
        </w:tc>
        <w:tc>
          <w:tcPr>
            <w:tcW w:w="0" w:type="dxa"/>
            <w:shd w:val="clear" w:color="auto" w:fill="D9D9D9"/>
            <w:vAlign w:val="center"/>
          </w:tcPr>
          <w:p w14:paraId="1A6A684F">
            <w:pPr>
              <w:jc w:val="center"/>
            </w:pPr>
            <w:r>
              <w:rPr>
                <w:b/>
              </w:rPr>
              <w:t>1</w:t>
            </w:r>
          </w:p>
        </w:tc>
        <w:tc>
          <w:tcPr>
            <w:tcW w:w="0" w:type="dxa"/>
            <w:shd w:val="clear" w:color="auto" w:fill="D9D9D9"/>
            <w:vAlign w:val="center"/>
          </w:tcPr>
          <w:p w14:paraId="2044E0F1">
            <w:pPr>
              <w:jc w:val="center"/>
            </w:pPr>
            <w:r>
              <w:rPr>
                <w:b/>
              </w:rPr>
              <w:t>2</w:t>
            </w:r>
          </w:p>
        </w:tc>
        <w:tc>
          <w:tcPr>
            <w:tcW w:w="0" w:type="dxa"/>
            <w:shd w:val="clear" w:color="auto" w:fill="D9D9D9"/>
            <w:vAlign w:val="center"/>
          </w:tcPr>
          <w:p w14:paraId="3C926506">
            <w:pPr>
              <w:jc w:val="center"/>
            </w:pPr>
            <w:r>
              <w:rPr>
                <w:b/>
              </w:rPr>
              <w:t>3</w:t>
            </w:r>
          </w:p>
        </w:tc>
        <w:tc>
          <w:tcPr>
            <w:tcW w:w="0" w:type="dxa"/>
            <w:shd w:val="clear" w:color="auto" w:fill="D9D9D9"/>
            <w:vAlign w:val="center"/>
          </w:tcPr>
          <w:p w14:paraId="053A34DB">
            <w:pPr>
              <w:jc w:val="center"/>
            </w:pPr>
            <w:r>
              <w:rPr>
                <w:b/>
              </w:rPr>
              <w:t>4</w:t>
            </w:r>
          </w:p>
        </w:tc>
        <w:tc>
          <w:tcPr>
            <w:tcW w:w="0" w:type="dxa"/>
            <w:shd w:val="clear" w:color="auto" w:fill="D9D9D9"/>
            <w:vAlign w:val="center"/>
          </w:tcPr>
          <w:p w14:paraId="3D9E8D70">
            <w:pPr>
              <w:jc w:val="center"/>
            </w:pPr>
            <w:r>
              <w:rPr>
                <w:b/>
              </w:rPr>
              <w:t>5</w:t>
            </w:r>
          </w:p>
        </w:tc>
      </w:tr>
      <w:tr w14:paraId="2D6219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19A62D6">
            <w:pPr>
              <w:jc w:val="center"/>
            </w:pPr>
            <w:r>
              <w:t>1</w:t>
            </w:r>
          </w:p>
        </w:tc>
        <w:tc>
          <w:tcPr>
            <w:tcW w:w="0" w:type="dxa"/>
            <w:vAlign w:val="center"/>
          </w:tcPr>
          <w:p w14:paraId="2F619A45">
            <w:pPr>
              <w:jc w:val="left"/>
            </w:pPr>
            <w:r>
              <w:t>The system performs consistently without unexpected errors or crashes.</w:t>
            </w:r>
          </w:p>
        </w:tc>
        <w:tc>
          <w:tcPr>
            <w:tcW w:w="0" w:type="dxa"/>
            <w:vAlign w:val="center"/>
          </w:tcPr>
          <w:p w14:paraId="4559FD12">
            <w:pPr>
              <w:jc w:val="left"/>
            </w:pPr>
          </w:p>
        </w:tc>
        <w:tc>
          <w:tcPr>
            <w:tcW w:w="0" w:type="dxa"/>
            <w:vAlign w:val="center"/>
          </w:tcPr>
          <w:p w14:paraId="7932B165">
            <w:pPr>
              <w:jc w:val="left"/>
            </w:pPr>
          </w:p>
        </w:tc>
        <w:tc>
          <w:tcPr>
            <w:tcW w:w="0" w:type="dxa"/>
            <w:vAlign w:val="center"/>
          </w:tcPr>
          <w:p w14:paraId="14C96AA8">
            <w:pPr>
              <w:jc w:val="left"/>
            </w:pPr>
          </w:p>
        </w:tc>
        <w:tc>
          <w:tcPr>
            <w:tcW w:w="0" w:type="dxa"/>
            <w:vAlign w:val="center"/>
          </w:tcPr>
          <w:p w14:paraId="12D49DB8">
            <w:pPr>
              <w:jc w:val="left"/>
            </w:pPr>
          </w:p>
        </w:tc>
        <w:tc>
          <w:tcPr>
            <w:tcW w:w="0" w:type="dxa"/>
            <w:vAlign w:val="center"/>
          </w:tcPr>
          <w:p w14:paraId="59D55D17">
            <w:pPr>
              <w:jc w:val="left"/>
            </w:pPr>
          </w:p>
        </w:tc>
      </w:tr>
      <w:tr w14:paraId="5AD8CE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42C64AA1">
            <w:pPr>
              <w:jc w:val="center"/>
            </w:pPr>
            <w:r>
              <w:t>2</w:t>
            </w:r>
          </w:p>
        </w:tc>
        <w:tc>
          <w:tcPr>
            <w:tcW w:w="0" w:type="dxa"/>
            <w:vAlign w:val="center"/>
          </w:tcPr>
          <w:p w14:paraId="6108AF6C">
            <w:pPr>
              <w:jc w:val="left"/>
            </w:pPr>
            <w:r>
              <w:t>The system is available and accessible whenever I need to use it.</w:t>
            </w:r>
          </w:p>
        </w:tc>
        <w:tc>
          <w:tcPr>
            <w:tcW w:w="0" w:type="dxa"/>
            <w:vAlign w:val="center"/>
          </w:tcPr>
          <w:p w14:paraId="775A211A">
            <w:pPr>
              <w:jc w:val="left"/>
            </w:pPr>
          </w:p>
        </w:tc>
        <w:tc>
          <w:tcPr>
            <w:tcW w:w="0" w:type="dxa"/>
            <w:vAlign w:val="center"/>
          </w:tcPr>
          <w:p w14:paraId="2CFD0E47">
            <w:pPr>
              <w:jc w:val="left"/>
            </w:pPr>
          </w:p>
        </w:tc>
        <w:tc>
          <w:tcPr>
            <w:tcW w:w="0" w:type="dxa"/>
            <w:vAlign w:val="center"/>
          </w:tcPr>
          <w:p w14:paraId="52383FD9">
            <w:pPr>
              <w:jc w:val="left"/>
            </w:pPr>
          </w:p>
        </w:tc>
        <w:tc>
          <w:tcPr>
            <w:tcW w:w="0" w:type="dxa"/>
            <w:vAlign w:val="center"/>
          </w:tcPr>
          <w:p w14:paraId="1D8EA413">
            <w:pPr>
              <w:jc w:val="left"/>
            </w:pPr>
          </w:p>
        </w:tc>
        <w:tc>
          <w:tcPr>
            <w:tcW w:w="0" w:type="dxa"/>
            <w:vAlign w:val="center"/>
          </w:tcPr>
          <w:p w14:paraId="1703A0CD">
            <w:pPr>
              <w:jc w:val="left"/>
            </w:pPr>
          </w:p>
        </w:tc>
      </w:tr>
      <w:tr w14:paraId="5B09A4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C6A3A0F">
            <w:pPr>
              <w:jc w:val="center"/>
            </w:pPr>
            <w:r>
              <w:t>3</w:t>
            </w:r>
          </w:p>
        </w:tc>
        <w:tc>
          <w:tcPr>
            <w:tcW w:w="0" w:type="dxa"/>
            <w:vAlign w:val="center"/>
          </w:tcPr>
          <w:p w14:paraId="32E10FE1">
            <w:pPr>
              <w:jc w:val="left"/>
            </w:pPr>
            <w:r>
              <w:t>The system continues to work properly even when something goes wrong (e.g., a wrong entry or a connection hiccup).</w:t>
            </w:r>
          </w:p>
        </w:tc>
        <w:tc>
          <w:tcPr>
            <w:tcW w:w="0" w:type="dxa"/>
            <w:vAlign w:val="center"/>
          </w:tcPr>
          <w:p w14:paraId="5283C437">
            <w:pPr>
              <w:jc w:val="left"/>
            </w:pPr>
          </w:p>
        </w:tc>
        <w:tc>
          <w:tcPr>
            <w:tcW w:w="0" w:type="dxa"/>
            <w:vAlign w:val="center"/>
          </w:tcPr>
          <w:p w14:paraId="3A118246">
            <w:pPr>
              <w:jc w:val="left"/>
            </w:pPr>
          </w:p>
        </w:tc>
        <w:tc>
          <w:tcPr>
            <w:tcW w:w="0" w:type="dxa"/>
            <w:vAlign w:val="center"/>
          </w:tcPr>
          <w:p w14:paraId="7663E31C">
            <w:pPr>
              <w:jc w:val="left"/>
            </w:pPr>
          </w:p>
        </w:tc>
        <w:tc>
          <w:tcPr>
            <w:tcW w:w="0" w:type="dxa"/>
            <w:vAlign w:val="center"/>
          </w:tcPr>
          <w:p w14:paraId="5837AAF7">
            <w:pPr>
              <w:jc w:val="left"/>
            </w:pPr>
          </w:p>
        </w:tc>
        <w:tc>
          <w:tcPr>
            <w:tcW w:w="0" w:type="dxa"/>
            <w:vAlign w:val="center"/>
          </w:tcPr>
          <w:p w14:paraId="42E69E47">
            <w:pPr>
              <w:jc w:val="left"/>
            </w:pPr>
          </w:p>
        </w:tc>
      </w:tr>
      <w:tr w14:paraId="2C7176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7BAB45D9">
            <w:pPr>
              <w:jc w:val="center"/>
            </w:pPr>
            <w:r>
              <w:t>4</w:t>
            </w:r>
          </w:p>
        </w:tc>
        <w:tc>
          <w:tcPr>
            <w:tcW w:w="0" w:type="dxa"/>
            <w:vAlign w:val="center"/>
          </w:tcPr>
          <w:p w14:paraId="5488712D">
            <w:pPr>
              <w:jc w:val="left"/>
            </w:pPr>
            <w:r>
              <w:t>The system recovers gracefully — for example, my data is not lost — after an error or an interrupted connection.</w:t>
            </w:r>
          </w:p>
        </w:tc>
        <w:tc>
          <w:tcPr>
            <w:tcW w:w="0" w:type="dxa"/>
            <w:vAlign w:val="center"/>
          </w:tcPr>
          <w:p w14:paraId="0C1B7208">
            <w:pPr>
              <w:jc w:val="left"/>
            </w:pPr>
          </w:p>
        </w:tc>
        <w:tc>
          <w:tcPr>
            <w:tcW w:w="0" w:type="dxa"/>
            <w:vAlign w:val="center"/>
          </w:tcPr>
          <w:p w14:paraId="549DF91B">
            <w:pPr>
              <w:jc w:val="left"/>
            </w:pPr>
          </w:p>
        </w:tc>
        <w:tc>
          <w:tcPr>
            <w:tcW w:w="0" w:type="dxa"/>
            <w:vAlign w:val="center"/>
          </w:tcPr>
          <w:p w14:paraId="75AF627C">
            <w:pPr>
              <w:jc w:val="left"/>
            </w:pPr>
          </w:p>
        </w:tc>
        <w:tc>
          <w:tcPr>
            <w:tcW w:w="0" w:type="dxa"/>
            <w:vAlign w:val="center"/>
          </w:tcPr>
          <w:p w14:paraId="1E29E999">
            <w:pPr>
              <w:jc w:val="left"/>
            </w:pPr>
          </w:p>
        </w:tc>
        <w:tc>
          <w:tcPr>
            <w:tcW w:w="0" w:type="dxa"/>
            <w:vAlign w:val="center"/>
          </w:tcPr>
          <w:p w14:paraId="55D09929">
            <w:pPr>
              <w:jc w:val="left"/>
            </w:pPr>
          </w:p>
        </w:tc>
      </w:tr>
      <w:tr w14:paraId="4B2E91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FDB53CA">
            <w:pPr>
              <w:jc w:val="center"/>
            </w:pPr>
            <w:r>
              <w:t>5</w:t>
            </w:r>
          </w:p>
        </w:tc>
        <w:tc>
          <w:tcPr>
            <w:tcW w:w="0" w:type="dxa"/>
            <w:vAlign w:val="center"/>
          </w:tcPr>
          <w:p w14:paraId="1B41B232">
            <w:pPr>
              <w:jc w:val="left"/>
            </w:pPr>
            <w:r>
              <w:t>I trust the accuracy of the information (schedules, scores, bookings) shown by the system.</w:t>
            </w:r>
          </w:p>
        </w:tc>
        <w:tc>
          <w:tcPr>
            <w:tcW w:w="0" w:type="dxa"/>
            <w:vAlign w:val="center"/>
          </w:tcPr>
          <w:p w14:paraId="20D101DD">
            <w:pPr>
              <w:jc w:val="left"/>
            </w:pPr>
          </w:p>
        </w:tc>
        <w:tc>
          <w:tcPr>
            <w:tcW w:w="0" w:type="dxa"/>
            <w:vAlign w:val="center"/>
          </w:tcPr>
          <w:p w14:paraId="37F104D4">
            <w:pPr>
              <w:jc w:val="left"/>
            </w:pPr>
          </w:p>
        </w:tc>
        <w:tc>
          <w:tcPr>
            <w:tcW w:w="0" w:type="dxa"/>
            <w:vAlign w:val="center"/>
          </w:tcPr>
          <w:p w14:paraId="1C0009FE">
            <w:pPr>
              <w:jc w:val="left"/>
            </w:pPr>
          </w:p>
        </w:tc>
        <w:tc>
          <w:tcPr>
            <w:tcW w:w="0" w:type="dxa"/>
            <w:vAlign w:val="center"/>
          </w:tcPr>
          <w:p w14:paraId="61B29983">
            <w:pPr>
              <w:jc w:val="left"/>
            </w:pPr>
          </w:p>
        </w:tc>
        <w:tc>
          <w:tcPr>
            <w:tcW w:w="0" w:type="dxa"/>
            <w:vAlign w:val="center"/>
          </w:tcPr>
          <w:p w14:paraId="0A985F78">
            <w:pPr>
              <w:jc w:val="left"/>
            </w:pPr>
          </w:p>
        </w:tc>
      </w:tr>
    </w:tbl>
    <w:p w14:paraId="62FFBC48">
      <w:pPr>
        <w:spacing w:after="160"/>
      </w:pPr>
    </w:p>
    <w:p w14:paraId="32F1E47E">
      <w:pPr>
        <w:pStyle w:val="3"/>
        <w:spacing w:before="200" w:after="100"/>
      </w:pPr>
      <w:r>
        <w:rPr>
          <w:b/>
          <w:sz w:val="24"/>
        </w:rPr>
        <w:t>F. Security</w:t>
      </w:r>
    </w:p>
    <w:p w14:paraId="544167CF">
      <w:pPr>
        <w:spacing w:after="100"/>
      </w:pPr>
      <w:r>
        <w:rPr>
          <w:i/>
          <w:sz w:val="20"/>
        </w:rPr>
        <w:t>(Confidentiality, Integrity, and Accountability)</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0C0BFD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1CE9F11A">
            <w:pPr>
              <w:jc w:val="center"/>
            </w:pPr>
            <w:r>
              <w:rPr>
                <w:b/>
              </w:rPr>
              <w:t>No.</w:t>
            </w:r>
          </w:p>
        </w:tc>
        <w:tc>
          <w:tcPr>
            <w:tcW w:w="0" w:type="dxa"/>
            <w:shd w:val="clear" w:color="auto" w:fill="D9D9D9"/>
            <w:vAlign w:val="center"/>
          </w:tcPr>
          <w:p w14:paraId="29D9FF6D">
            <w:pPr>
              <w:jc w:val="left"/>
            </w:pPr>
            <w:r>
              <w:rPr>
                <w:b/>
              </w:rPr>
              <w:t>Statement</w:t>
            </w:r>
          </w:p>
        </w:tc>
        <w:tc>
          <w:tcPr>
            <w:tcW w:w="0" w:type="dxa"/>
            <w:shd w:val="clear" w:color="auto" w:fill="D9D9D9"/>
            <w:vAlign w:val="center"/>
          </w:tcPr>
          <w:p w14:paraId="5BD3BC53">
            <w:pPr>
              <w:jc w:val="center"/>
            </w:pPr>
            <w:r>
              <w:rPr>
                <w:b/>
              </w:rPr>
              <w:t>1</w:t>
            </w:r>
          </w:p>
        </w:tc>
        <w:tc>
          <w:tcPr>
            <w:tcW w:w="0" w:type="dxa"/>
            <w:shd w:val="clear" w:color="auto" w:fill="D9D9D9"/>
            <w:vAlign w:val="center"/>
          </w:tcPr>
          <w:p w14:paraId="6E28D1E8">
            <w:pPr>
              <w:jc w:val="center"/>
            </w:pPr>
            <w:r>
              <w:rPr>
                <w:b/>
              </w:rPr>
              <w:t>2</w:t>
            </w:r>
          </w:p>
        </w:tc>
        <w:tc>
          <w:tcPr>
            <w:tcW w:w="0" w:type="dxa"/>
            <w:shd w:val="clear" w:color="auto" w:fill="D9D9D9"/>
            <w:vAlign w:val="center"/>
          </w:tcPr>
          <w:p w14:paraId="1BF7A70B">
            <w:pPr>
              <w:jc w:val="center"/>
            </w:pPr>
            <w:r>
              <w:rPr>
                <w:b/>
              </w:rPr>
              <w:t>3</w:t>
            </w:r>
          </w:p>
        </w:tc>
        <w:tc>
          <w:tcPr>
            <w:tcW w:w="0" w:type="dxa"/>
            <w:shd w:val="clear" w:color="auto" w:fill="D9D9D9"/>
            <w:vAlign w:val="center"/>
          </w:tcPr>
          <w:p w14:paraId="10442A71">
            <w:pPr>
              <w:jc w:val="center"/>
            </w:pPr>
            <w:r>
              <w:rPr>
                <w:b/>
              </w:rPr>
              <w:t>4</w:t>
            </w:r>
          </w:p>
        </w:tc>
        <w:tc>
          <w:tcPr>
            <w:tcW w:w="0" w:type="dxa"/>
            <w:shd w:val="clear" w:color="auto" w:fill="D9D9D9"/>
            <w:vAlign w:val="center"/>
          </w:tcPr>
          <w:p w14:paraId="63489C3C">
            <w:pPr>
              <w:jc w:val="center"/>
            </w:pPr>
            <w:r>
              <w:rPr>
                <w:b/>
              </w:rPr>
              <w:t>5</w:t>
            </w:r>
          </w:p>
        </w:tc>
      </w:tr>
      <w:tr w14:paraId="525C52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6580DAAE">
            <w:pPr>
              <w:jc w:val="center"/>
            </w:pPr>
            <w:r>
              <w:t>1</w:t>
            </w:r>
          </w:p>
        </w:tc>
        <w:tc>
          <w:tcPr>
            <w:tcW w:w="0" w:type="dxa"/>
            <w:vAlign w:val="center"/>
          </w:tcPr>
          <w:p w14:paraId="562BBE53">
            <w:pPr>
              <w:jc w:val="left"/>
            </w:pPr>
            <w:r>
              <w:t>I feel that my personal information and account are secure while using the system.</w:t>
            </w:r>
          </w:p>
        </w:tc>
        <w:tc>
          <w:tcPr>
            <w:tcW w:w="0" w:type="dxa"/>
            <w:vAlign w:val="center"/>
          </w:tcPr>
          <w:p w14:paraId="607DAAD6">
            <w:pPr>
              <w:jc w:val="left"/>
            </w:pPr>
          </w:p>
        </w:tc>
        <w:tc>
          <w:tcPr>
            <w:tcW w:w="0" w:type="dxa"/>
            <w:vAlign w:val="center"/>
          </w:tcPr>
          <w:p w14:paraId="4E35B6E2">
            <w:pPr>
              <w:jc w:val="left"/>
            </w:pPr>
          </w:p>
        </w:tc>
        <w:tc>
          <w:tcPr>
            <w:tcW w:w="0" w:type="dxa"/>
            <w:vAlign w:val="center"/>
          </w:tcPr>
          <w:p w14:paraId="608A4BD3">
            <w:pPr>
              <w:jc w:val="left"/>
            </w:pPr>
          </w:p>
        </w:tc>
        <w:tc>
          <w:tcPr>
            <w:tcW w:w="0" w:type="dxa"/>
            <w:vAlign w:val="center"/>
          </w:tcPr>
          <w:p w14:paraId="0BC39CE0">
            <w:pPr>
              <w:jc w:val="left"/>
            </w:pPr>
          </w:p>
        </w:tc>
        <w:tc>
          <w:tcPr>
            <w:tcW w:w="0" w:type="dxa"/>
            <w:vAlign w:val="center"/>
          </w:tcPr>
          <w:p w14:paraId="49A3A97D">
            <w:pPr>
              <w:jc w:val="left"/>
            </w:pPr>
          </w:p>
        </w:tc>
      </w:tr>
      <w:tr w14:paraId="5164634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25C92AD">
            <w:pPr>
              <w:jc w:val="center"/>
            </w:pPr>
            <w:r>
              <w:t>2</w:t>
            </w:r>
          </w:p>
        </w:tc>
        <w:tc>
          <w:tcPr>
            <w:tcW w:w="0" w:type="dxa"/>
            <w:vAlign w:val="center"/>
          </w:tcPr>
          <w:p w14:paraId="447D505B">
            <w:pPr>
              <w:jc w:val="left"/>
            </w:pPr>
            <w:r>
              <w:t>Only authorized users are able to access or modify sensitive data (e.g., scores, bookings, records).</w:t>
            </w:r>
          </w:p>
        </w:tc>
        <w:tc>
          <w:tcPr>
            <w:tcW w:w="0" w:type="dxa"/>
            <w:vAlign w:val="center"/>
          </w:tcPr>
          <w:p w14:paraId="3E9049D0">
            <w:pPr>
              <w:jc w:val="left"/>
            </w:pPr>
          </w:p>
        </w:tc>
        <w:tc>
          <w:tcPr>
            <w:tcW w:w="0" w:type="dxa"/>
            <w:vAlign w:val="center"/>
          </w:tcPr>
          <w:p w14:paraId="2D6DA2FF">
            <w:pPr>
              <w:jc w:val="left"/>
            </w:pPr>
          </w:p>
        </w:tc>
        <w:tc>
          <w:tcPr>
            <w:tcW w:w="0" w:type="dxa"/>
            <w:vAlign w:val="center"/>
          </w:tcPr>
          <w:p w14:paraId="1285C10E">
            <w:pPr>
              <w:jc w:val="left"/>
            </w:pPr>
          </w:p>
        </w:tc>
        <w:tc>
          <w:tcPr>
            <w:tcW w:w="0" w:type="dxa"/>
            <w:vAlign w:val="center"/>
          </w:tcPr>
          <w:p w14:paraId="3D3A6941">
            <w:pPr>
              <w:jc w:val="left"/>
            </w:pPr>
          </w:p>
        </w:tc>
        <w:tc>
          <w:tcPr>
            <w:tcW w:w="0" w:type="dxa"/>
            <w:vAlign w:val="center"/>
          </w:tcPr>
          <w:p w14:paraId="3999234F">
            <w:pPr>
              <w:jc w:val="left"/>
            </w:pPr>
          </w:p>
        </w:tc>
      </w:tr>
      <w:tr w14:paraId="2D1361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000F001D">
            <w:pPr>
              <w:jc w:val="center"/>
            </w:pPr>
            <w:r>
              <w:t>3</w:t>
            </w:r>
          </w:p>
        </w:tc>
        <w:tc>
          <w:tcPr>
            <w:tcW w:w="0" w:type="dxa"/>
            <w:vAlign w:val="center"/>
          </w:tcPr>
          <w:p w14:paraId="67B34222">
            <w:pPr>
              <w:jc w:val="left"/>
            </w:pPr>
            <w:r>
              <w:t>The system requires proper login credentials before granting access to any account.</w:t>
            </w:r>
          </w:p>
        </w:tc>
        <w:tc>
          <w:tcPr>
            <w:tcW w:w="0" w:type="dxa"/>
            <w:vAlign w:val="center"/>
          </w:tcPr>
          <w:p w14:paraId="090BC940">
            <w:pPr>
              <w:jc w:val="left"/>
            </w:pPr>
          </w:p>
        </w:tc>
        <w:tc>
          <w:tcPr>
            <w:tcW w:w="0" w:type="dxa"/>
            <w:vAlign w:val="center"/>
          </w:tcPr>
          <w:p w14:paraId="137BBD1B">
            <w:pPr>
              <w:jc w:val="left"/>
            </w:pPr>
          </w:p>
        </w:tc>
        <w:tc>
          <w:tcPr>
            <w:tcW w:w="0" w:type="dxa"/>
            <w:vAlign w:val="center"/>
          </w:tcPr>
          <w:p w14:paraId="2B86509F">
            <w:pPr>
              <w:jc w:val="left"/>
            </w:pPr>
          </w:p>
        </w:tc>
        <w:tc>
          <w:tcPr>
            <w:tcW w:w="0" w:type="dxa"/>
            <w:vAlign w:val="center"/>
          </w:tcPr>
          <w:p w14:paraId="33123C82">
            <w:pPr>
              <w:jc w:val="left"/>
            </w:pPr>
          </w:p>
        </w:tc>
        <w:tc>
          <w:tcPr>
            <w:tcW w:w="0" w:type="dxa"/>
            <w:vAlign w:val="center"/>
          </w:tcPr>
          <w:p w14:paraId="1937A040">
            <w:pPr>
              <w:jc w:val="left"/>
            </w:pPr>
          </w:p>
        </w:tc>
      </w:tr>
      <w:tr w14:paraId="7AD309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7E09F592">
            <w:pPr>
              <w:jc w:val="center"/>
            </w:pPr>
            <w:r>
              <w:t>4</w:t>
            </w:r>
          </w:p>
        </w:tc>
        <w:tc>
          <w:tcPr>
            <w:tcW w:w="0" w:type="dxa"/>
            <w:vAlign w:val="center"/>
          </w:tcPr>
          <w:p w14:paraId="7C7A8901">
            <w:pPr>
              <w:jc w:val="left"/>
            </w:pPr>
            <w:r>
              <w:t>The system protects against unauthorized changes to tournament results or booking records.</w:t>
            </w:r>
          </w:p>
        </w:tc>
        <w:tc>
          <w:tcPr>
            <w:tcW w:w="0" w:type="dxa"/>
            <w:vAlign w:val="center"/>
          </w:tcPr>
          <w:p w14:paraId="0364CF36">
            <w:pPr>
              <w:jc w:val="left"/>
            </w:pPr>
          </w:p>
        </w:tc>
        <w:tc>
          <w:tcPr>
            <w:tcW w:w="0" w:type="dxa"/>
            <w:vAlign w:val="center"/>
          </w:tcPr>
          <w:p w14:paraId="5E4D5F2C">
            <w:pPr>
              <w:jc w:val="left"/>
            </w:pPr>
          </w:p>
        </w:tc>
        <w:tc>
          <w:tcPr>
            <w:tcW w:w="0" w:type="dxa"/>
            <w:vAlign w:val="center"/>
          </w:tcPr>
          <w:p w14:paraId="198AB82C">
            <w:pPr>
              <w:jc w:val="left"/>
            </w:pPr>
          </w:p>
        </w:tc>
        <w:tc>
          <w:tcPr>
            <w:tcW w:w="0" w:type="dxa"/>
            <w:vAlign w:val="center"/>
          </w:tcPr>
          <w:p w14:paraId="7394ECE5">
            <w:pPr>
              <w:jc w:val="left"/>
            </w:pPr>
          </w:p>
        </w:tc>
        <w:tc>
          <w:tcPr>
            <w:tcW w:w="0" w:type="dxa"/>
            <w:vAlign w:val="center"/>
          </w:tcPr>
          <w:p w14:paraId="1349C9DF">
            <w:pPr>
              <w:jc w:val="left"/>
            </w:pPr>
          </w:p>
        </w:tc>
      </w:tr>
      <w:tr w14:paraId="6D7D53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4F7F03D8">
            <w:pPr>
              <w:jc w:val="center"/>
            </w:pPr>
            <w:r>
              <w:t>5</w:t>
            </w:r>
          </w:p>
        </w:tc>
        <w:tc>
          <w:tcPr>
            <w:tcW w:w="0" w:type="dxa"/>
            <w:vAlign w:val="center"/>
          </w:tcPr>
          <w:p w14:paraId="5366120D">
            <w:pPr>
              <w:jc w:val="left"/>
            </w:pPr>
            <w:r>
              <w:t>I am confident that my data is handled and stored safely by the system.</w:t>
            </w:r>
          </w:p>
        </w:tc>
        <w:tc>
          <w:tcPr>
            <w:tcW w:w="0" w:type="dxa"/>
            <w:vAlign w:val="center"/>
          </w:tcPr>
          <w:p w14:paraId="2DA32434">
            <w:pPr>
              <w:jc w:val="left"/>
            </w:pPr>
          </w:p>
        </w:tc>
        <w:tc>
          <w:tcPr>
            <w:tcW w:w="0" w:type="dxa"/>
            <w:vAlign w:val="center"/>
          </w:tcPr>
          <w:p w14:paraId="2EAD5341">
            <w:pPr>
              <w:jc w:val="left"/>
            </w:pPr>
          </w:p>
        </w:tc>
        <w:tc>
          <w:tcPr>
            <w:tcW w:w="0" w:type="dxa"/>
            <w:vAlign w:val="center"/>
          </w:tcPr>
          <w:p w14:paraId="6D104BEE">
            <w:pPr>
              <w:jc w:val="left"/>
            </w:pPr>
          </w:p>
        </w:tc>
        <w:tc>
          <w:tcPr>
            <w:tcW w:w="0" w:type="dxa"/>
            <w:vAlign w:val="center"/>
          </w:tcPr>
          <w:p w14:paraId="0613DC40">
            <w:pPr>
              <w:jc w:val="left"/>
            </w:pPr>
          </w:p>
        </w:tc>
        <w:tc>
          <w:tcPr>
            <w:tcW w:w="0" w:type="dxa"/>
            <w:vAlign w:val="center"/>
          </w:tcPr>
          <w:p w14:paraId="005190F3">
            <w:pPr>
              <w:jc w:val="left"/>
            </w:pPr>
          </w:p>
        </w:tc>
      </w:tr>
    </w:tbl>
    <w:p w14:paraId="47971179">
      <w:pPr>
        <w:spacing w:after="160"/>
      </w:pPr>
    </w:p>
    <w:p w14:paraId="5FD33111">
      <w:pPr>
        <w:pStyle w:val="3"/>
        <w:spacing w:before="200" w:after="100"/>
      </w:pPr>
      <w:r>
        <w:rPr>
          <w:b/>
          <w:sz w:val="24"/>
        </w:rPr>
        <w:t>G. Maintainability</w:t>
      </w:r>
    </w:p>
    <w:p w14:paraId="7E667BB4">
      <w:pPr>
        <w:spacing w:after="100"/>
      </w:pPr>
      <w:r>
        <w:rPr>
          <w:i/>
          <w:sz w:val="20"/>
        </w:rPr>
        <w:t>(Modularity, Reusability, Analysability, Modifiability, and Testability)</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030FD2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0607CFCE">
            <w:pPr>
              <w:jc w:val="center"/>
            </w:pPr>
            <w:r>
              <w:rPr>
                <w:b/>
              </w:rPr>
              <w:t>No.</w:t>
            </w:r>
          </w:p>
        </w:tc>
        <w:tc>
          <w:tcPr>
            <w:tcW w:w="0" w:type="dxa"/>
            <w:shd w:val="clear" w:color="auto" w:fill="D9D9D9"/>
            <w:vAlign w:val="center"/>
          </w:tcPr>
          <w:p w14:paraId="6A028F8F">
            <w:pPr>
              <w:jc w:val="left"/>
            </w:pPr>
            <w:r>
              <w:rPr>
                <w:b/>
              </w:rPr>
              <w:t>Statement</w:t>
            </w:r>
          </w:p>
        </w:tc>
        <w:tc>
          <w:tcPr>
            <w:tcW w:w="0" w:type="dxa"/>
            <w:shd w:val="clear" w:color="auto" w:fill="D9D9D9"/>
            <w:vAlign w:val="center"/>
          </w:tcPr>
          <w:p w14:paraId="37C565A8">
            <w:pPr>
              <w:jc w:val="center"/>
            </w:pPr>
            <w:r>
              <w:rPr>
                <w:b/>
              </w:rPr>
              <w:t>1</w:t>
            </w:r>
          </w:p>
        </w:tc>
        <w:tc>
          <w:tcPr>
            <w:tcW w:w="0" w:type="dxa"/>
            <w:shd w:val="clear" w:color="auto" w:fill="D9D9D9"/>
            <w:vAlign w:val="center"/>
          </w:tcPr>
          <w:p w14:paraId="58935678">
            <w:pPr>
              <w:jc w:val="center"/>
            </w:pPr>
            <w:r>
              <w:rPr>
                <w:b/>
              </w:rPr>
              <w:t>2</w:t>
            </w:r>
          </w:p>
        </w:tc>
        <w:tc>
          <w:tcPr>
            <w:tcW w:w="0" w:type="dxa"/>
            <w:shd w:val="clear" w:color="auto" w:fill="D9D9D9"/>
            <w:vAlign w:val="center"/>
          </w:tcPr>
          <w:p w14:paraId="5FDEB4AF">
            <w:pPr>
              <w:jc w:val="center"/>
            </w:pPr>
            <w:r>
              <w:rPr>
                <w:b/>
              </w:rPr>
              <w:t>3</w:t>
            </w:r>
          </w:p>
        </w:tc>
        <w:tc>
          <w:tcPr>
            <w:tcW w:w="0" w:type="dxa"/>
            <w:shd w:val="clear" w:color="auto" w:fill="D9D9D9"/>
            <w:vAlign w:val="center"/>
          </w:tcPr>
          <w:p w14:paraId="4C1DDAA6">
            <w:pPr>
              <w:jc w:val="center"/>
            </w:pPr>
            <w:r>
              <w:rPr>
                <w:b/>
              </w:rPr>
              <w:t>4</w:t>
            </w:r>
          </w:p>
        </w:tc>
        <w:tc>
          <w:tcPr>
            <w:tcW w:w="0" w:type="dxa"/>
            <w:shd w:val="clear" w:color="auto" w:fill="D9D9D9"/>
            <w:vAlign w:val="center"/>
          </w:tcPr>
          <w:p w14:paraId="0E482BC6">
            <w:pPr>
              <w:jc w:val="center"/>
            </w:pPr>
            <w:r>
              <w:rPr>
                <w:b/>
              </w:rPr>
              <w:t>5</w:t>
            </w:r>
          </w:p>
        </w:tc>
      </w:tr>
      <w:tr w14:paraId="76CC9B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1F958310">
            <w:pPr>
              <w:jc w:val="center"/>
            </w:pPr>
            <w:r>
              <w:t>1</w:t>
            </w:r>
          </w:p>
        </w:tc>
        <w:tc>
          <w:tcPr>
            <w:tcW w:w="0" w:type="dxa"/>
            <w:vAlign w:val="center"/>
          </w:tcPr>
          <w:p w14:paraId="40B0278D">
            <w:pPr>
              <w:jc w:val="left"/>
            </w:pPr>
            <w:r>
              <w:t>The system’s different modules (e.g., tournaments, venues, news, livestreams) appear well-structured and organized.</w:t>
            </w:r>
          </w:p>
        </w:tc>
        <w:tc>
          <w:tcPr>
            <w:tcW w:w="0" w:type="dxa"/>
            <w:vAlign w:val="center"/>
          </w:tcPr>
          <w:p w14:paraId="351EFA7C">
            <w:pPr>
              <w:jc w:val="left"/>
            </w:pPr>
          </w:p>
        </w:tc>
        <w:tc>
          <w:tcPr>
            <w:tcW w:w="0" w:type="dxa"/>
            <w:vAlign w:val="center"/>
          </w:tcPr>
          <w:p w14:paraId="5B93C412">
            <w:pPr>
              <w:jc w:val="left"/>
            </w:pPr>
          </w:p>
        </w:tc>
        <w:tc>
          <w:tcPr>
            <w:tcW w:w="0" w:type="dxa"/>
            <w:vAlign w:val="center"/>
          </w:tcPr>
          <w:p w14:paraId="411F1ABF">
            <w:pPr>
              <w:jc w:val="left"/>
            </w:pPr>
          </w:p>
        </w:tc>
        <w:tc>
          <w:tcPr>
            <w:tcW w:w="0" w:type="dxa"/>
            <w:vAlign w:val="center"/>
          </w:tcPr>
          <w:p w14:paraId="0B6FD0C4">
            <w:pPr>
              <w:jc w:val="left"/>
            </w:pPr>
          </w:p>
        </w:tc>
        <w:tc>
          <w:tcPr>
            <w:tcW w:w="0" w:type="dxa"/>
            <w:vAlign w:val="center"/>
          </w:tcPr>
          <w:p w14:paraId="11016E78">
            <w:pPr>
              <w:jc w:val="left"/>
            </w:pPr>
          </w:p>
        </w:tc>
      </w:tr>
      <w:tr w14:paraId="302996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547A007">
            <w:pPr>
              <w:jc w:val="center"/>
            </w:pPr>
            <w:r>
              <w:t>2</w:t>
            </w:r>
          </w:p>
        </w:tc>
        <w:tc>
          <w:tcPr>
            <w:tcW w:w="0" w:type="dxa"/>
            <w:vAlign w:val="center"/>
          </w:tcPr>
          <w:p w14:paraId="29737BF2">
            <w:pPr>
              <w:jc w:val="left"/>
            </w:pPr>
            <w:r>
              <w:t>The system looks like it can be updated or improved without affecting unrelated features.</w:t>
            </w:r>
          </w:p>
        </w:tc>
        <w:tc>
          <w:tcPr>
            <w:tcW w:w="0" w:type="dxa"/>
            <w:vAlign w:val="center"/>
          </w:tcPr>
          <w:p w14:paraId="777D9834">
            <w:pPr>
              <w:jc w:val="left"/>
            </w:pPr>
          </w:p>
        </w:tc>
        <w:tc>
          <w:tcPr>
            <w:tcW w:w="0" w:type="dxa"/>
            <w:vAlign w:val="center"/>
          </w:tcPr>
          <w:p w14:paraId="7F6E7A1F">
            <w:pPr>
              <w:jc w:val="left"/>
            </w:pPr>
          </w:p>
        </w:tc>
        <w:tc>
          <w:tcPr>
            <w:tcW w:w="0" w:type="dxa"/>
            <w:vAlign w:val="center"/>
          </w:tcPr>
          <w:p w14:paraId="218A269C">
            <w:pPr>
              <w:jc w:val="left"/>
            </w:pPr>
          </w:p>
        </w:tc>
        <w:tc>
          <w:tcPr>
            <w:tcW w:w="0" w:type="dxa"/>
            <w:vAlign w:val="center"/>
          </w:tcPr>
          <w:p w14:paraId="0DF366F6">
            <w:pPr>
              <w:jc w:val="left"/>
            </w:pPr>
          </w:p>
        </w:tc>
        <w:tc>
          <w:tcPr>
            <w:tcW w:w="0" w:type="dxa"/>
            <w:vAlign w:val="center"/>
          </w:tcPr>
          <w:p w14:paraId="5AF2C514">
            <w:pPr>
              <w:jc w:val="left"/>
            </w:pPr>
          </w:p>
        </w:tc>
      </w:tr>
      <w:tr w14:paraId="094F84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C9A6F24">
            <w:pPr>
              <w:jc w:val="center"/>
            </w:pPr>
            <w:r>
              <w:t>3</w:t>
            </w:r>
          </w:p>
        </w:tc>
        <w:tc>
          <w:tcPr>
            <w:tcW w:w="0" w:type="dxa"/>
            <w:vAlign w:val="center"/>
          </w:tcPr>
          <w:p w14:paraId="2F47E13D">
            <w:pPr>
              <w:jc w:val="left"/>
            </w:pPr>
            <w:r>
              <w:t>Errors or issues, when they occur, seem easy to identify and trace to their cause.</w:t>
            </w:r>
          </w:p>
        </w:tc>
        <w:tc>
          <w:tcPr>
            <w:tcW w:w="0" w:type="dxa"/>
            <w:vAlign w:val="center"/>
          </w:tcPr>
          <w:p w14:paraId="2772FFF5">
            <w:pPr>
              <w:jc w:val="left"/>
            </w:pPr>
          </w:p>
        </w:tc>
        <w:tc>
          <w:tcPr>
            <w:tcW w:w="0" w:type="dxa"/>
            <w:vAlign w:val="center"/>
          </w:tcPr>
          <w:p w14:paraId="7D0168AD">
            <w:pPr>
              <w:jc w:val="left"/>
            </w:pPr>
          </w:p>
        </w:tc>
        <w:tc>
          <w:tcPr>
            <w:tcW w:w="0" w:type="dxa"/>
            <w:vAlign w:val="center"/>
          </w:tcPr>
          <w:p w14:paraId="0B4F5D45">
            <w:pPr>
              <w:jc w:val="left"/>
            </w:pPr>
          </w:p>
        </w:tc>
        <w:tc>
          <w:tcPr>
            <w:tcW w:w="0" w:type="dxa"/>
            <w:vAlign w:val="center"/>
          </w:tcPr>
          <w:p w14:paraId="3972FE02">
            <w:pPr>
              <w:jc w:val="left"/>
            </w:pPr>
          </w:p>
        </w:tc>
        <w:tc>
          <w:tcPr>
            <w:tcW w:w="0" w:type="dxa"/>
            <w:vAlign w:val="center"/>
          </w:tcPr>
          <w:p w14:paraId="47599177">
            <w:pPr>
              <w:jc w:val="left"/>
            </w:pPr>
          </w:p>
        </w:tc>
      </w:tr>
      <w:tr w14:paraId="6398F0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04DB490A">
            <w:pPr>
              <w:jc w:val="center"/>
            </w:pPr>
            <w:r>
              <w:t>4</w:t>
            </w:r>
          </w:p>
        </w:tc>
        <w:tc>
          <w:tcPr>
            <w:tcW w:w="0" w:type="dxa"/>
            <w:vAlign w:val="center"/>
          </w:tcPr>
          <w:p w14:paraId="6C17A334">
            <w:pPr>
              <w:jc w:val="left"/>
            </w:pPr>
            <w:r>
              <w:t>The system appears well-organized enough to be understood and maintained by another developer.</w:t>
            </w:r>
          </w:p>
        </w:tc>
        <w:tc>
          <w:tcPr>
            <w:tcW w:w="0" w:type="dxa"/>
            <w:vAlign w:val="center"/>
          </w:tcPr>
          <w:p w14:paraId="0C8CF2D3">
            <w:pPr>
              <w:jc w:val="left"/>
            </w:pPr>
          </w:p>
        </w:tc>
        <w:tc>
          <w:tcPr>
            <w:tcW w:w="0" w:type="dxa"/>
            <w:vAlign w:val="center"/>
          </w:tcPr>
          <w:p w14:paraId="1D3CBC7F">
            <w:pPr>
              <w:jc w:val="left"/>
            </w:pPr>
          </w:p>
        </w:tc>
        <w:tc>
          <w:tcPr>
            <w:tcW w:w="0" w:type="dxa"/>
            <w:vAlign w:val="center"/>
          </w:tcPr>
          <w:p w14:paraId="5E28362C">
            <w:pPr>
              <w:jc w:val="left"/>
            </w:pPr>
          </w:p>
        </w:tc>
        <w:tc>
          <w:tcPr>
            <w:tcW w:w="0" w:type="dxa"/>
            <w:vAlign w:val="center"/>
          </w:tcPr>
          <w:p w14:paraId="3E2ED479">
            <w:pPr>
              <w:jc w:val="left"/>
            </w:pPr>
          </w:p>
        </w:tc>
        <w:tc>
          <w:tcPr>
            <w:tcW w:w="0" w:type="dxa"/>
            <w:vAlign w:val="center"/>
          </w:tcPr>
          <w:p w14:paraId="47A9280C">
            <w:pPr>
              <w:jc w:val="left"/>
            </w:pPr>
          </w:p>
        </w:tc>
      </w:tr>
      <w:tr w14:paraId="39311A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64C197F5">
            <w:pPr>
              <w:jc w:val="center"/>
            </w:pPr>
            <w:r>
              <w:t>5</w:t>
            </w:r>
          </w:p>
        </w:tc>
        <w:tc>
          <w:tcPr>
            <w:tcW w:w="0" w:type="dxa"/>
            <w:vAlign w:val="center"/>
          </w:tcPr>
          <w:p w14:paraId="4917ACB5">
            <w:pPr>
              <w:jc w:val="left"/>
            </w:pPr>
            <w:r>
              <w:t>New features can be added to the system without major disruption to existing ones.</w:t>
            </w:r>
          </w:p>
        </w:tc>
        <w:tc>
          <w:tcPr>
            <w:tcW w:w="0" w:type="dxa"/>
            <w:vAlign w:val="center"/>
          </w:tcPr>
          <w:p w14:paraId="292F1F2C">
            <w:pPr>
              <w:jc w:val="left"/>
            </w:pPr>
          </w:p>
        </w:tc>
        <w:tc>
          <w:tcPr>
            <w:tcW w:w="0" w:type="dxa"/>
            <w:vAlign w:val="center"/>
          </w:tcPr>
          <w:p w14:paraId="74F730C1">
            <w:pPr>
              <w:jc w:val="left"/>
            </w:pPr>
          </w:p>
        </w:tc>
        <w:tc>
          <w:tcPr>
            <w:tcW w:w="0" w:type="dxa"/>
            <w:vAlign w:val="center"/>
          </w:tcPr>
          <w:p w14:paraId="46EB9DEF">
            <w:pPr>
              <w:jc w:val="left"/>
            </w:pPr>
          </w:p>
        </w:tc>
        <w:tc>
          <w:tcPr>
            <w:tcW w:w="0" w:type="dxa"/>
            <w:vAlign w:val="center"/>
          </w:tcPr>
          <w:p w14:paraId="4665A9EB">
            <w:pPr>
              <w:jc w:val="left"/>
            </w:pPr>
          </w:p>
        </w:tc>
        <w:tc>
          <w:tcPr>
            <w:tcW w:w="0" w:type="dxa"/>
            <w:vAlign w:val="center"/>
          </w:tcPr>
          <w:p w14:paraId="2E640C08">
            <w:pPr>
              <w:jc w:val="left"/>
            </w:pPr>
          </w:p>
        </w:tc>
      </w:tr>
    </w:tbl>
    <w:p w14:paraId="10909818">
      <w:pPr>
        <w:spacing w:after="160"/>
      </w:pPr>
    </w:p>
    <w:p w14:paraId="360B2B1B">
      <w:pPr>
        <w:pStyle w:val="3"/>
        <w:spacing w:before="200" w:after="100"/>
      </w:pPr>
      <w:r>
        <w:rPr>
          <w:b/>
          <w:sz w:val="24"/>
        </w:rPr>
        <w:t>H. Portability</w:t>
      </w:r>
    </w:p>
    <w:p w14:paraId="64A2BEAE">
      <w:pPr>
        <w:spacing w:after="100"/>
      </w:pPr>
      <w:r>
        <w:rPr>
          <w:i/>
          <w:sz w:val="20"/>
        </w:rPr>
        <w:t>(Adaptability, Installability, and Replaceability)</w:t>
      </w:r>
    </w:p>
    <w:tbl>
      <w:tblPr>
        <w:tblStyle w:val="5"/>
        <w:tblW w:w="9360"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 w:type="dxa"/>
          <w:bottom w:w="0" w:type="dxa"/>
          <w:right w:w="10" w:type="dxa"/>
        </w:tblCellMar>
      </w:tblPr>
      <w:tblGrid>
        <w:gridCol w:w="500"/>
        <w:gridCol w:w="5560"/>
        <w:gridCol w:w="660"/>
        <w:gridCol w:w="660"/>
        <w:gridCol w:w="660"/>
        <w:gridCol w:w="660"/>
        <w:gridCol w:w="660"/>
      </w:tblGrid>
      <w:tr w14:paraId="64C2FF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shd w:val="clear" w:color="auto" w:fill="D9D9D9"/>
            <w:vAlign w:val="center"/>
          </w:tcPr>
          <w:p w14:paraId="74E86D12">
            <w:pPr>
              <w:jc w:val="center"/>
            </w:pPr>
            <w:r>
              <w:rPr>
                <w:b/>
              </w:rPr>
              <w:t>No.</w:t>
            </w:r>
          </w:p>
        </w:tc>
        <w:tc>
          <w:tcPr>
            <w:tcW w:w="0" w:type="dxa"/>
            <w:shd w:val="clear" w:color="auto" w:fill="D9D9D9"/>
            <w:vAlign w:val="center"/>
          </w:tcPr>
          <w:p w14:paraId="756C50B9">
            <w:pPr>
              <w:jc w:val="left"/>
            </w:pPr>
            <w:r>
              <w:rPr>
                <w:b/>
              </w:rPr>
              <w:t>Statement</w:t>
            </w:r>
          </w:p>
        </w:tc>
        <w:tc>
          <w:tcPr>
            <w:tcW w:w="0" w:type="dxa"/>
            <w:shd w:val="clear" w:color="auto" w:fill="D9D9D9"/>
            <w:vAlign w:val="center"/>
          </w:tcPr>
          <w:p w14:paraId="359E32FD">
            <w:pPr>
              <w:jc w:val="center"/>
            </w:pPr>
            <w:r>
              <w:rPr>
                <w:b/>
              </w:rPr>
              <w:t>1</w:t>
            </w:r>
          </w:p>
        </w:tc>
        <w:tc>
          <w:tcPr>
            <w:tcW w:w="0" w:type="dxa"/>
            <w:shd w:val="clear" w:color="auto" w:fill="D9D9D9"/>
            <w:vAlign w:val="center"/>
          </w:tcPr>
          <w:p w14:paraId="1A0DE2E1">
            <w:pPr>
              <w:jc w:val="center"/>
            </w:pPr>
            <w:r>
              <w:rPr>
                <w:b/>
              </w:rPr>
              <w:t>2</w:t>
            </w:r>
          </w:p>
        </w:tc>
        <w:tc>
          <w:tcPr>
            <w:tcW w:w="0" w:type="dxa"/>
            <w:shd w:val="clear" w:color="auto" w:fill="D9D9D9"/>
            <w:vAlign w:val="center"/>
          </w:tcPr>
          <w:p w14:paraId="53EF4744">
            <w:pPr>
              <w:jc w:val="center"/>
            </w:pPr>
            <w:r>
              <w:rPr>
                <w:b/>
              </w:rPr>
              <w:t>3</w:t>
            </w:r>
          </w:p>
        </w:tc>
        <w:tc>
          <w:tcPr>
            <w:tcW w:w="0" w:type="dxa"/>
            <w:shd w:val="clear" w:color="auto" w:fill="D9D9D9"/>
            <w:vAlign w:val="center"/>
          </w:tcPr>
          <w:p w14:paraId="27F2AC6E">
            <w:pPr>
              <w:jc w:val="center"/>
            </w:pPr>
            <w:r>
              <w:rPr>
                <w:b/>
              </w:rPr>
              <w:t>4</w:t>
            </w:r>
          </w:p>
        </w:tc>
        <w:tc>
          <w:tcPr>
            <w:tcW w:w="0" w:type="dxa"/>
            <w:shd w:val="clear" w:color="auto" w:fill="D9D9D9"/>
            <w:vAlign w:val="center"/>
          </w:tcPr>
          <w:p w14:paraId="51876F2C">
            <w:pPr>
              <w:jc w:val="center"/>
            </w:pPr>
            <w:r>
              <w:rPr>
                <w:b/>
              </w:rPr>
              <w:t>5</w:t>
            </w:r>
          </w:p>
        </w:tc>
      </w:tr>
      <w:tr w14:paraId="77472C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15C37965">
            <w:pPr>
              <w:jc w:val="center"/>
            </w:pPr>
            <w:r>
              <w:t>1</w:t>
            </w:r>
          </w:p>
        </w:tc>
        <w:tc>
          <w:tcPr>
            <w:tcW w:w="0" w:type="dxa"/>
            <w:vAlign w:val="center"/>
          </w:tcPr>
          <w:p w14:paraId="4E0910C8">
            <w:pPr>
              <w:jc w:val="left"/>
            </w:pPr>
            <w:r>
              <w:t>The system adapts well to different screen sizes and platforms (responsive design).</w:t>
            </w:r>
          </w:p>
        </w:tc>
        <w:tc>
          <w:tcPr>
            <w:tcW w:w="0" w:type="dxa"/>
            <w:vAlign w:val="center"/>
          </w:tcPr>
          <w:p w14:paraId="0FCE772A">
            <w:pPr>
              <w:jc w:val="left"/>
            </w:pPr>
          </w:p>
        </w:tc>
        <w:tc>
          <w:tcPr>
            <w:tcW w:w="0" w:type="dxa"/>
            <w:vAlign w:val="center"/>
          </w:tcPr>
          <w:p w14:paraId="5B67B04B">
            <w:pPr>
              <w:jc w:val="left"/>
            </w:pPr>
          </w:p>
        </w:tc>
        <w:tc>
          <w:tcPr>
            <w:tcW w:w="0" w:type="dxa"/>
            <w:vAlign w:val="center"/>
          </w:tcPr>
          <w:p w14:paraId="78EED01F">
            <w:pPr>
              <w:jc w:val="left"/>
            </w:pPr>
          </w:p>
        </w:tc>
        <w:tc>
          <w:tcPr>
            <w:tcW w:w="0" w:type="dxa"/>
            <w:vAlign w:val="center"/>
          </w:tcPr>
          <w:p w14:paraId="7FFB509E">
            <w:pPr>
              <w:jc w:val="left"/>
            </w:pPr>
          </w:p>
        </w:tc>
        <w:tc>
          <w:tcPr>
            <w:tcW w:w="0" w:type="dxa"/>
            <w:vAlign w:val="center"/>
          </w:tcPr>
          <w:p w14:paraId="6E108009">
            <w:pPr>
              <w:jc w:val="left"/>
            </w:pPr>
          </w:p>
        </w:tc>
      </w:tr>
      <w:tr w14:paraId="34D7CE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DC05B02">
            <w:pPr>
              <w:jc w:val="center"/>
            </w:pPr>
            <w:r>
              <w:t>2</w:t>
            </w:r>
          </w:p>
        </w:tc>
        <w:tc>
          <w:tcPr>
            <w:tcW w:w="0" w:type="dxa"/>
            <w:vAlign w:val="center"/>
          </w:tcPr>
          <w:p w14:paraId="245103BA">
            <w:pPr>
              <w:jc w:val="left"/>
            </w:pPr>
            <w:r>
              <w:t>The system can be accessed without needing to install any special software, aside from a web browser.</w:t>
            </w:r>
          </w:p>
        </w:tc>
        <w:tc>
          <w:tcPr>
            <w:tcW w:w="0" w:type="dxa"/>
            <w:vAlign w:val="center"/>
          </w:tcPr>
          <w:p w14:paraId="0A5C48DD">
            <w:pPr>
              <w:jc w:val="left"/>
            </w:pPr>
          </w:p>
        </w:tc>
        <w:tc>
          <w:tcPr>
            <w:tcW w:w="0" w:type="dxa"/>
            <w:vAlign w:val="center"/>
          </w:tcPr>
          <w:p w14:paraId="507B7CB7">
            <w:pPr>
              <w:jc w:val="left"/>
            </w:pPr>
          </w:p>
        </w:tc>
        <w:tc>
          <w:tcPr>
            <w:tcW w:w="0" w:type="dxa"/>
            <w:vAlign w:val="center"/>
          </w:tcPr>
          <w:p w14:paraId="2CB04FCA">
            <w:pPr>
              <w:jc w:val="left"/>
            </w:pPr>
          </w:p>
        </w:tc>
        <w:tc>
          <w:tcPr>
            <w:tcW w:w="0" w:type="dxa"/>
            <w:vAlign w:val="center"/>
          </w:tcPr>
          <w:p w14:paraId="4D697ECD">
            <w:pPr>
              <w:jc w:val="left"/>
            </w:pPr>
          </w:p>
        </w:tc>
        <w:tc>
          <w:tcPr>
            <w:tcW w:w="0" w:type="dxa"/>
            <w:vAlign w:val="center"/>
          </w:tcPr>
          <w:p w14:paraId="3F3EA268">
            <w:pPr>
              <w:jc w:val="left"/>
            </w:pPr>
          </w:p>
        </w:tc>
      </w:tr>
      <w:tr w14:paraId="0CCA75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3823F111">
            <w:pPr>
              <w:jc w:val="center"/>
            </w:pPr>
            <w:r>
              <w:t>3</w:t>
            </w:r>
          </w:p>
        </w:tc>
        <w:tc>
          <w:tcPr>
            <w:tcW w:w="0" w:type="dxa"/>
            <w:vAlign w:val="center"/>
          </w:tcPr>
          <w:p w14:paraId="7504D733">
            <w:pPr>
              <w:jc w:val="left"/>
            </w:pPr>
            <w:r>
              <w:t>The system appears deployable or runnable across different environments or servers with minimal adjustment.</w:t>
            </w:r>
          </w:p>
        </w:tc>
        <w:tc>
          <w:tcPr>
            <w:tcW w:w="0" w:type="dxa"/>
            <w:vAlign w:val="center"/>
          </w:tcPr>
          <w:p w14:paraId="4CDF412C">
            <w:pPr>
              <w:jc w:val="left"/>
            </w:pPr>
          </w:p>
        </w:tc>
        <w:tc>
          <w:tcPr>
            <w:tcW w:w="0" w:type="dxa"/>
            <w:vAlign w:val="center"/>
          </w:tcPr>
          <w:p w14:paraId="0CD690E4">
            <w:pPr>
              <w:jc w:val="left"/>
            </w:pPr>
          </w:p>
        </w:tc>
        <w:tc>
          <w:tcPr>
            <w:tcW w:w="0" w:type="dxa"/>
            <w:vAlign w:val="center"/>
          </w:tcPr>
          <w:p w14:paraId="66BC86B7">
            <w:pPr>
              <w:jc w:val="left"/>
            </w:pPr>
          </w:p>
        </w:tc>
        <w:tc>
          <w:tcPr>
            <w:tcW w:w="0" w:type="dxa"/>
            <w:vAlign w:val="center"/>
          </w:tcPr>
          <w:p w14:paraId="3247E369">
            <w:pPr>
              <w:jc w:val="left"/>
            </w:pPr>
          </w:p>
        </w:tc>
        <w:tc>
          <w:tcPr>
            <w:tcW w:w="0" w:type="dxa"/>
            <w:vAlign w:val="center"/>
          </w:tcPr>
          <w:p w14:paraId="4EAD3FD6">
            <w:pPr>
              <w:jc w:val="left"/>
            </w:pPr>
          </w:p>
        </w:tc>
      </w:tr>
      <w:tr w14:paraId="599E8A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4A37626">
            <w:pPr>
              <w:jc w:val="center"/>
            </w:pPr>
            <w:r>
              <w:t>4</w:t>
            </w:r>
          </w:p>
        </w:tc>
        <w:tc>
          <w:tcPr>
            <w:tcW w:w="0" w:type="dxa"/>
            <w:vAlign w:val="center"/>
          </w:tcPr>
          <w:p w14:paraId="59E8FD4D">
            <w:pPr>
              <w:jc w:val="left"/>
            </w:pPr>
            <w:r>
              <w:t>The system’s data and features remain consistent when accessed from different devices.</w:t>
            </w:r>
          </w:p>
        </w:tc>
        <w:tc>
          <w:tcPr>
            <w:tcW w:w="0" w:type="dxa"/>
            <w:vAlign w:val="center"/>
          </w:tcPr>
          <w:p w14:paraId="2F16E45A">
            <w:pPr>
              <w:jc w:val="left"/>
            </w:pPr>
          </w:p>
        </w:tc>
        <w:tc>
          <w:tcPr>
            <w:tcW w:w="0" w:type="dxa"/>
            <w:vAlign w:val="center"/>
          </w:tcPr>
          <w:p w14:paraId="71DAC2B2">
            <w:pPr>
              <w:jc w:val="left"/>
            </w:pPr>
          </w:p>
        </w:tc>
        <w:tc>
          <w:tcPr>
            <w:tcW w:w="0" w:type="dxa"/>
            <w:vAlign w:val="center"/>
          </w:tcPr>
          <w:p w14:paraId="0CFE3F70">
            <w:pPr>
              <w:jc w:val="left"/>
            </w:pPr>
          </w:p>
        </w:tc>
        <w:tc>
          <w:tcPr>
            <w:tcW w:w="0" w:type="dxa"/>
            <w:vAlign w:val="center"/>
          </w:tcPr>
          <w:p w14:paraId="28ABE897">
            <w:pPr>
              <w:jc w:val="left"/>
            </w:pPr>
          </w:p>
        </w:tc>
        <w:tc>
          <w:tcPr>
            <w:tcW w:w="0" w:type="dxa"/>
            <w:vAlign w:val="center"/>
          </w:tcPr>
          <w:p w14:paraId="1F36830C">
            <w:pPr>
              <w:jc w:val="left"/>
            </w:pPr>
          </w:p>
        </w:tc>
      </w:tr>
      <w:tr w14:paraId="76D091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 w:type="dxa"/>
            <w:bottom w:w="0" w:type="dxa"/>
            <w:right w:w="10" w:type="dxa"/>
          </w:tblCellMar>
        </w:tblPrEx>
        <w:tc>
          <w:tcPr>
            <w:tcW w:w="0" w:type="dxa"/>
            <w:vAlign w:val="center"/>
          </w:tcPr>
          <w:p w14:paraId="2B7E2582">
            <w:pPr>
              <w:jc w:val="center"/>
            </w:pPr>
            <w:r>
              <w:t>5</w:t>
            </w:r>
          </w:p>
        </w:tc>
        <w:tc>
          <w:tcPr>
            <w:tcW w:w="0" w:type="dxa"/>
            <w:vAlign w:val="center"/>
          </w:tcPr>
          <w:p w14:paraId="2C9BF00A">
            <w:pPr>
              <w:jc w:val="left"/>
            </w:pPr>
            <w:r>
              <w:t>Switching from one device to another does not affect my ability to use the system normally.</w:t>
            </w:r>
          </w:p>
        </w:tc>
        <w:tc>
          <w:tcPr>
            <w:tcW w:w="0" w:type="dxa"/>
            <w:vAlign w:val="center"/>
          </w:tcPr>
          <w:p w14:paraId="34859A2E">
            <w:pPr>
              <w:jc w:val="left"/>
            </w:pPr>
          </w:p>
        </w:tc>
        <w:tc>
          <w:tcPr>
            <w:tcW w:w="0" w:type="dxa"/>
            <w:vAlign w:val="center"/>
          </w:tcPr>
          <w:p w14:paraId="79333063">
            <w:pPr>
              <w:jc w:val="left"/>
            </w:pPr>
          </w:p>
        </w:tc>
        <w:tc>
          <w:tcPr>
            <w:tcW w:w="0" w:type="dxa"/>
            <w:vAlign w:val="center"/>
          </w:tcPr>
          <w:p w14:paraId="28135C4A">
            <w:pPr>
              <w:jc w:val="left"/>
            </w:pPr>
          </w:p>
        </w:tc>
        <w:tc>
          <w:tcPr>
            <w:tcW w:w="0" w:type="dxa"/>
            <w:vAlign w:val="center"/>
          </w:tcPr>
          <w:p w14:paraId="5ADFF88F">
            <w:pPr>
              <w:jc w:val="left"/>
            </w:pPr>
          </w:p>
        </w:tc>
        <w:tc>
          <w:tcPr>
            <w:tcW w:w="0" w:type="dxa"/>
            <w:vAlign w:val="center"/>
          </w:tcPr>
          <w:p w14:paraId="383DC771">
            <w:pPr>
              <w:jc w:val="left"/>
            </w:pPr>
          </w:p>
        </w:tc>
      </w:tr>
    </w:tbl>
    <w:p w14:paraId="64E188FF">
      <w:pPr>
        <w:spacing w:after="160"/>
      </w:pPr>
    </w:p>
    <w:p w14:paraId="7B1A6FE5">
      <w:pPr>
        <w:pStyle w:val="2"/>
        <w:spacing w:before="240" w:after="120"/>
      </w:pPr>
      <w:r>
        <w:rPr>
          <w:b/>
          <w:sz w:val="28"/>
        </w:rPr>
        <w:t>Part III. Qualitative Evaluation</w:t>
      </w:r>
    </w:p>
    <w:p w14:paraId="36DAFFB6">
      <w:pPr>
        <w:spacing w:after="160"/>
      </w:pPr>
      <w:r>
        <w:rPr>
          <w:i/>
          <w:sz w:val="22"/>
        </w:rPr>
        <w:t>Please check all answers that apply to your experience. If your answer isn’t listed, use the "Others" line to write it in.</w:t>
      </w:r>
    </w:p>
    <w:p w14:paraId="48533AF0">
      <w:pPr>
        <w:spacing w:after="40"/>
      </w:pPr>
      <w:r>
        <w:rPr>
          <w:b/>
          <w:sz w:val="22"/>
        </w:rPr>
        <w:t>1. Which features of the SportHub system did you find most useful or beneficial?</w:t>
      </w:r>
    </w:p>
    <w:p w14:paraId="3CF44498">
      <w:pPr>
        <w:spacing w:after="100"/>
      </w:pPr>
      <w:r>
        <w:rPr>
          <w:i/>
          <w:sz w:val="20"/>
        </w:rPr>
        <w:t>(Check all that apply)</w:t>
      </w:r>
    </w:p>
    <w:p w14:paraId="5D438498">
      <w:pPr>
        <w:spacing w:after="70"/>
        <w:ind w:left="200"/>
      </w:pPr>
      <w:r>
        <w:rPr>
          <w:sz w:val="22"/>
        </w:rPr>
        <w:t>☐  Tournament bracket management</w:t>
      </w:r>
    </w:p>
    <w:p w14:paraId="79688F46">
      <w:pPr>
        <w:spacing w:after="70"/>
        <w:ind w:left="200"/>
      </w:pPr>
      <w:r>
        <w:rPr>
          <w:sz w:val="22"/>
        </w:rPr>
        <w:t>☐  Venue / court booking</w:t>
      </w:r>
    </w:p>
    <w:p w14:paraId="7204F916">
      <w:pPr>
        <w:spacing w:after="70"/>
        <w:ind w:left="200"/>
      </w:pPr>
      <w:r>
        <w:rPr>
          <w:sz w:val="22"/>
        </w:rPr>
        <w:t>☐  Skill-based matchmaking</w:t>
      </w:r>
    </w:p>
    <w:p w14:paraId="5A96A4AC">
      <w:pPr>
        <w:spacing w:after="70"/>
        <w:ind w:left="200"/>
      </w:pPr>
      <w:r>
        <w:rPr>
          <w:sz w:val="22"/>
        </w:rPr>
        <w:t>☐  Live scoreboards</w:t>
      </w:r>
    </w:p>
    <w:p w14:paraId="614199AF">
      <w:pPr>
        <w:spacing w:after="70"/>
        <w:ind w:left="200"/>
      </w:pPr>
      <w:r>
        <w:rPr>
          <w:sz w:val="22"/>
        </w:rPr>
        <w:t>☐  Livestreaming of matches</w:t>
      </w:r>
    </w:p>
    <w:p w14:paraId="64214116">
      <w:pPr>
        <w:spacing w:after="70"/>
        <w:ind w:left="200"/>
      </w:pPr>
      <w:r>
        <w:rPr>
          <w:sz w:val="22"/>
        </w:rPr>
        <w:t>☐  Newsfeed / community announcements</w:t>
      </w:r>
    </w:p>
    <w:p w14:paraId="68027404">
      <w:pPr>
        <w:spacing w:after="70"/>
        <w:ind w:left="200"/>
      </w:pPr>
      <w:r>
        <w:rPr>
          <w:sz w:val="22"/>
        </w:rPr>
        <w:t>☐  Coach player evaluation</w:t>
      </w:r>
    </w:p>
    <w:p w14:paraId="15543AE7">
      <w:pPr>
        <w:spacing w:after="70"/>
        <w:ind w:left="200"/>
      </w:pPr>
      <w:r>
        <w:rPr>
          <w:sz w:val="22"/>
        </w:rPr>
        <w:t>☐  Player / team statistics</w:t>
      </w:r>
    </w:p>
    <w:p w14:paraId="040BF3FA">
      <w:pPr>
        <w:spacing w:after="70"/>
        <w:ind w:left="200"/>
      </w:pPr>
      <w:r>
        <w:rPr>
          <w:sz w:val="22"/>
        </w:rPr>
        <w:t>☐  Notifications and messaging</w:t>
      </w:r>
    </w:p>
    <w:p w14:paraId="13649687">
      <w:pPr>
        <w:spacing w:after="70"/>
        <w:ind w:left="200"/>
      </w:pPr>
      <w:r>
        <w:rPr>
          <w:sz w:val="22"/>
        </w:rPr>
        <w:t>☐  Others: _______________________________________________</w:t>
      </w:r>
    </w:p>
    <w:p w14:paraId="479C0103">
      <w:pPr>
        <w:spacing w:after="160"/>
      </w:pPr>
    </w:p>
    <w:p w14:paraId="6EFE77C1">
      <w:pPr>
        <w:spacing w:after="40"/>
      </w:pPr>
      <w:r>
        <w:rPr>
          <w:b/>
          <w:sz w:val="22"/>
        </w:rPr>
        <w:t>2. What difficulties or issues, if any, did you encounter while using the system?</w:t>
      </w:r>
    </w:p>
    <w:p w14:paraId="443C2DC4">
      <w:pPr>
        <w:spacing w:after="100"/>
      </w:pPr>
      <w:r>
        <w:rPr>
          <w:i/>
          <w:sz w:val="20"/>
        </w:rPr>
        <w:t>(Check all that apply)</w:t>
      </w:r>
    </w:p>
    <w:p w14:paraId="50153BED">
      <w:pPr>
        <w:spacing w:after="70"/>
        <w:ind w:left="200"/>
      </w:pPr>
      <w:r>
        <w:rPr>
          <w:sz w:val="22"/>
        </w:rPr>
        <w:t>☐  Slow loading or lag</w:t>
      </w:r>
    </w:p>
    <w:p w14:paraId="284B38A5">
      <w:pPr>
        <w:spacing w:after="70"/>
        <w:ind w:left="200"/>
      </w:pPr>
      <w:r>
        <w:rPr>
          <w:sz w:val="22"/>
        </w:rPr>
        <w:t>☐  Confusing navigation or layout</w:t>
      </w:r>
    </w:p>
    <w:p w14:paraId="7A13B6FB">
      <w:pPr>
        <w:spacing w:after="70"/>
        <w:ind w:left="200"/>
      </w:pPr>
      <w:r>
        <w:rPr>
          <w:sz w:val="22"/>
        </w:rPr>
        <w:t>☐  Errors or bugs while using a feature</w:t>
      </w:r>
    </w:p>
    <w:p w14:paraId="05E30946">
      <w:pPr>
        <w:spacing w:after="70"/>
        <w:ind w:left="200"/>
      </w:pPr>
      <w:r>
        <w:rPr>
          <w:sz w:val="22"/>
        </w:rPr>
        <w:t>☐  Difficulty understanding how a feature works</w:t>
      </w:r>
    </w:p>
    <w:p w14:paraId="1DAA0C75">
      <w:pPr>
        <w:spacing w:after="70"/>
        <w:ind w:left="200"/>
      </w:pPr>
      <w:r>
        <w:rPr>
          <w:sz w:val="22"/>
        </w:rPr>
        <w:t>☐  Login or account access issues</w:t>
      </w:r>
    </w:p>
    <w:p w14:paraId="1B6FAB48">
      <w:pPr>
        <w:spacing w:after="70"/>
        <w:ind w:left="200"/>
      </w:pPr>
      <w:r>
        <w:rPr>
          <w:sz w:val="22"/>
        </w:rPr>
        <w:t>☐  Livestream or live score not updating properly</w:t>
      </w:r>
    </w:p>
    <w:p w14:paraId="1EE6FF19">
      <w:pPr>
        <w:spacing w:after="70"/>
        <w:ind w:left="200"/>
      </w:pPr>
      <w:r>
        <w:rPr>
          <w:sz w:val="22"/>
        </w:rPr>
        <w:t>☐  None — I did not encounter any issues</w:t>
      </w:r>
    </w:p>
    <w:p w14:paraId="5323618D">
      <w:pPr>
        <w:spacing w:after="70"/>
        <w:ind w:left="200"/>
      </w:pPr>
      <w:r>
        <w:rPr>
          <w:sz w:val="22"/>
        </w:rPr>
        <w:t>☐  Others: _______________________________________________</w:t>
      </w:r>
    </w:p>
    <w:p w14:paraId="64B44545">
      <w:pPr>
        <w:spacing w:after="60"/>
      </w:pPr>
      <w:r>
        <w:rPr>
          <w:i/>
          <w:sz w:val="20"/>
        </w:rPr>
        <w:t>If you checked any issue above, please briefly describe it:</w:t>
      </w:r>
    </w:p>
    <w:p w14:paraId="3E6C2CAC">
      <w:pPr>
        <w:spacing w:after="120"/>
      </w:pPr>
      <w:r>
        <w:rPr>
          <w:sz w:val="22"/>
        </w:rPr>
        <w:t>________________________________________________________________________________________</w:t>
      </w:r>
    </w:p>
    <w:p w14:paraId="1318D4B2">
      <w:pPr>
        <w:spacing w:after="120"/>
      </w:pPr>
      <w:r>
        <w:rPr>
          <w:sz w:val="22"/>
        </w:rPr>
        <w:t>________________________________________________________________________________________</w:t>
      </w:r>
    </w:p>
    <w:p w14:paraId="7BEE4185">
      <w:pPr>
        <w:spacing w:after="100"/>
      </w:pPr>
    </w:p>
    <w:p w14:paraId="25D71145">
      <w:pPr>
        <w:spacing w:after="40"/>
      </w:pPr>
      <w:r>
        <w:rPr>
          <w:b/>
          <w:sz w:val="22"/>
        </w:rPr>
        <w:t>3. What additional features would you like to see added to the system?</w:t>
      </w:r>
    </w:p>
    <w:p w14:paraId="417529EE">
      <w:pPr>
        <w:spacing w:after="100"/>
      </w:pPr>
      <w:r>
        <w:rPr>
          <w:i/>
          <w:sz w:val="20"/>
        </w:rPr>
        <w:t>(Check all that apply)</w:t>
      </w:r>
    </w:p>
    <w:p w14:paraId="1BBB491C">
      <w:pPr>
        <w:spacing w:after="70"/>
        <w:ind w:left="200"/>
      </w:pPr>
      <w:r>
        <w:rPr>
          <w:sz w:val="22"/>
        </w:rPr>
        <w:t>☐  Online payment for venue bookings</w:t>
      </w:r>
    </w:p>
    <w:p w14:paraId="0320C5AB">
      <w:pPr>
        <w:spacing w:after="70"/>
        <w:ind w:left="200"/>
      </w:pPr>
      <w:r>
        <w:rPr>
          <w:sz w:val="22"/>
        </w:rPr>
        <w:t>☐  A dedicated mobile app</w:t>
      </w:r>
    </w:p>
    <w:p w14:paraId="635558E2">
      <w:pPr>
        <w:spacing w:after="70"/>
        <w:ind w:left="200"/>
      </w:pPr>
      <w:r>
        <w:rPr>
          <w:sz w:val="22"/>
        </w:rPr>
        <w:t>☐  More sports or tournament formats</w:t>
      </w:r>
    </w:p>
    <w:p w14:paraId="6BD11B95">
      <w:pPr>
        <w:spacing w:after="70"/>
        <w:ind w:left="200"/>
      </w:pPr>
      <w:r>
        <w:rPr>
          <w:sz w:val="22"/>
        </w:rPr>
        <w:t>☐  Advanced coaching / training tools</w:t>
      </w:r>
    </w:p>
    <w:p w14:paraId="71BD1E83">
      <w:pPr>
        <w:spacing w:after="70"/>
        <w:ind w:left="200"/>
      </w:pPr>
      <w:r>
        <w:rPr>
          <w:sz w:val="22"/>
        </w:rPr>
        <w:t>☐  More detailed player or team statistics</w:t>
      </w:r>
    </w:p>
    <w:p w14:paraId="50588573">
      <w:pPr>
        <w:spacing w:after="70"/>
        <w:ind w:left="200"/>
      </w:pPr>
      <w:r>
        <w:rPr>
          <w:sz w:val="22"/>
        </w:rPr>
        <w:t>☐  Improved team / player messaging</w:t>
      </w:r>
    </w:p>
    <w:p w14:paraId="0778A5F0">
      <w:pPr>
        <w:spacing w:after="70"/>
        <w:ind w:left="200"/>
      </w:pPr>
      <w:r>
        <w:rPr>
          <w:sz w:val="22"/>
        </w:rPr>
        <w:t>☐  None — the current features are sufficient</w:t>
      </w:r>
    </w:p>
    <w:p w14:paraId="1B7A0019">
      <w:pPr>
        <w:spacing w:after="70"/>
        <w:ind w:left="200"/>
      </w:pPr>
      <w:r>
        <w:rPr>
          <w:sz w:val="22"/>
        </w:rPr>
        <w:t>☐  Others: _______________________________________________</w:t>
      </w:r>
    </w:p>
    <w:p w14:paraId="51C1CEAB">
      <w:pPr>
        <w:spacing w:after="160"/>
      </w:pPr>
    </w:p>
    <w:p w14:paraId="493B1C51">
      <w:pPr>
        <w:spacing w:after="40"/>
      </w:pPr>
      <w:r>
        <w:rPr>
          <w:b/>
          <w:sz w:val="22"/>
        </w:rPr>
        <w:t>4. Overall, how would you describe your experience using the system?</w:t>
      </w:r>
    </w:p>
    <w:p w14:paraId="13C2D890">
      <w:pPr>
        <w:spacing w:after="100"/>
      </w:pPr>
      <w:r>
        <w:rPr>
          <w:i/>
          <w:sz w:val="20"/>
        </w:rPr>
        <w:t>(Check one)</w:t>
      </w:r>
    </w:p>
    <w:p w14:paraId="5131C0A0">
      <w:pPr>
        <w:spacing w:after="70"/>
        <w:ind w:left="200"/>
      </w:pPr>
      <w:r>
        <w:rPr>
          <w:sz w:val="22"/>
        </w:rPr>
        <w:t>☐  Excellent</w:t>
      </w:r>
    </w:p>
    <w:p w14:paraId="33612C66">
      <w:pPr>
        <w:spacing w:after="70"/>
        <w:ind w:left="200"/>
      </w:pPr>
      <w:r>
        <w:rPr>
          <w:sz w:val="22"/>
        </w:rPr>
        <w:t>☐  Very Good</w:t>
      </w:r>
    </w:p>
    <w:p w14:paraId="49EE26DD">
      <w:pPr>
        <w:spacing w:after="70"/>
        <w:ind w:left="200"/>
      </w:pPr>
      <w:r>
        <w:rPr>
          <w:sz w:val="22"/>
        </w:rPr>
        <w:t>☐  Good</w:t>
      </w:r>
    </w:p>
    <w:p w14:paraId="4F4065D6">
      <w:pPr>
        <w:spacing w:after="70"/>
        <w:ind w:left="200"/>
      </w:pPr>
      <w:r>
        <w:rPr>
          <w:sz w:val="22"/>
        </w:rPr>
        <w:t>☐  Fair</w:t>
      </w:r>
    </w:p>
    <w:p w14:paraId="0CFA9E6F">
      <w:pPr>
        <w:spacing w:after="70"/>
        <w:ind w:left="200"/>
      </w:pPr>
      <w:r>
        <w:rPr>
          <w:sz w:val="22"/>
        </w:rPr>
        <w:t>☐  Poor</w:t>
      </w:r>
    </w:p>
    <w:p w14:paraId="6E0E8D25">
      <w:pPr>
        <w:spacing w:after="60"/>
      </w:pPr>
      <w:r>
        <w:rPr>
          <w:i/>
          <w:sz w:val="20"/>
        </w:rPr>
        <w:t>Other comments, suggestions, or observations:</w:t>
      </w:r>
    </w:p>
    <w:p w14:paraId="65B16406">
      <w:pPr>
        <w:spacing w:after="120"/>
      </w:pPr>
      <w:r>
        <w:rPr>
          <w:sz w:val="22"/>
        </w:rPr>
        <w:t>________________________________________________________________________________________</w:t>
      </w:r>
    </w:p>
    <w:p w14:paraId="43F6EC7A">
      <w:pPr>
        <w:spacing w:after="120"/>
      </w:pPr>
      <w:r>
        <w:rPr>
          <w:sz w:val="22"/>
        </w:rPr>
        <w:t>________________________________________________________________________________________</w:t>
      </w:r>
    </w:p>
    <w:p w14:paraId="615912D4">
      <w:pPr>
        <w:spacing w:after="120"/>
      </w:pPr>
      <w:r>
        <w:rPr>
          <w:sz w:val="22"/>
        </w:rPr>
        <w:t>________________________________________________________________________________________</w:t>
      </w:r>
    </w:p>
    <w:p w14:paraId="43039BE3">
      <w:pPr>
        <w:pStyle w:val="2"/>
        <w:spacing w:before="240" w:after="120"/>
      </w:pPr>
      <w:r>
        <w:rPr>
          <w:b/>
          <w:sz w:val="28"/>
        </w:rPr>
        <w:t>Certification</w:t>
      </w:r>
    </w:p>
    <w:p w14:paraId="464C1D45">
      <w:pPr>
        <w:spacing w:after="120"/>
      </w:pPr>
      <w:r>
        <w:rPr>
          <w:sz w:val="22"/>
        </w:rPr>
        <w:t>I certify that the information and assessment I provided above are true and based on my own experience using the system.</w:t>
      </w:r>
    </w:p>
    <w:p w14:paraId="3D861182">
      <w:pPr>
        <w:spacing w:after="400"/>
      </w:pPr>
    </w:p>
    <w:p w14:paraId="38A6597D">
      <w:pPr>
        <w:spacing w:after="40"/>
      </w:pPr>
      <w:r>
        <w:rPr>
          <w:sz w:val="22"/>
        </w:rPr>
        <w:t>_____________________________________________</w:t>
      </w:r>
    </w:p>
    <w:p w14:paraId="72016AA4">
      <w:pPr>
        <w:spacing w:after="240"/>
      </w:pPr>
      <w:r>
        <w:rPr>
          <w:i/>
          <w:sz w:val="18"/>
        </w:rPr>
        <w:t>Signature over Printed Name</w:t>
      </w:r>
    </w:p>
    <w:p w14:paraId="77366D30">
      <w:pPr>
        <w:spacing w:after="160"/>
      </w:pPr>
      <w:r>
        <w:rPr>
          <w:sz w:val="22"/>
        </w:rPr>
        <w:t>Date:  ______________________________</w:t>
      </w:r>
    </w:p>
    <w:p w14:paraId="09B48A33">
      <w:pPr>
        <w:spacing w:after="200"/>
      </w:pPr>
    </w:p>
    <w:p w14:paraId="12BBC781">
      <w:pPr>
        <w:spacing w:after="120"/>
        <w:jc w:val="center"/>
      </w:pPr>
      <w:r>
        <w:rPr>
          <w:b/>
          <w:sz w:val="22"/>
        </w:rPr>
        <w:t>Thank you for taking the time to evaluate the SportHub system.</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docs-Lexen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splitPgBreakAndParaMark/>
    <w:compatSetting w:name="compatibilityMode" w:uri="http://schemas.microsoft.com/office/word" w:val="12"/>
  </w:compat>
  <w:rsids>
    <w:rsidRoot w:val="00000000"/>
    <w:rsid w:val="3B6B5410"/>
    <w:rsid w:val="495A67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cs="Calibri" w:eastAsiaTheme="minorEastAsia"/>
      <w:sz w:val="22"/>
    </w:rPr>
  </w:style>
  <w:style w:type="paragraph" w:styleId="2">
    <w:name w:val="heading 1"/>
    <w:basedOn w:val="1"/>
    <w:qFormat/>
    <w:uiPriority w:val="0"/>
    <w:rPr>
      <w:b/>
      <w:color w:val="1F3864"/>
      <w:sz w:val="28"/>
    </w:rPr>
  </w:style>
  <w:style w:type="paragraph" w:styleId="3">
    <w:name w:val="heading 2"/>
    <w:basedOn w:val="1"/>
    <w:qFormat/>
    <w:uiPriority w:val="0"/>
    <w:rPr>
      <w:b/>
      <w:color w:val="2E5395"/>
      <w:sz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1257</Words>
  <Characters>7428</Characters>
  <TotalTime>1</TotalTime>
  <ScaleCrop>false</ScaleCrop>
  <LinksUpToDate>false</LinksUpToDate>
  <CharactersWithSpaces>8557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2026-09-06T06:11:00Z</dcterms:created>
  <dc:creator>SportHub</dc:creator>
  <cp:lastModifiedBy>Kyla Eliptico</cp:lastModifiedBy>
  <dcterms:modified xsi:type="dcterms:W3CDTF">2026-10-20T08:26:43Z</dcterms:modified>
  <dc:title>SportHub System Evaluation Questionnaire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eyJoZGlkIjoiNGQ0ZTJjZWI2YzAzMWUzOWZmZThjZDZmM2NhNDgyNDMiLCJ1c2VySWQiOiIxNjY3MTIzMTY3NTgxIn0=</vt:lpwstr>
  </property>
  <property fmtid="{D5CDD505-2E9C-101B-9397-08002B2CF9AE}" pid="3" name="KSOProductBuildVer">
    <vt:lpwstr>1033-12.1.0.29162</vt:lpwstr>
  </property>
  <property fmtid="{D5CDD505-2E9C-101B-9397-08002B2CF9AE}" pid="4" name="ICV">
    <vt:lpwstr>B746483149AD40EC820A3AC7AA41D4F8_12</vt:lpwstr>
  </property>
</Properties>
</file>