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d057eb75d41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p∧q⊢¬(p→¬q)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¬(p→¬q)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8b0d6db6c54376" /><Relationship Type="http://schemas.openxmlformats.org/officeDocument/2006/relationships/numbering" Target="/word/numbering.xml" Id="Rf9e1c92d6c9e45b2" /><Relationship Type="http://schemas.openxmlformats.org/officeDocument/2006/relationships/settings" Target="/word/settings.xml" Id="R4303484c3bdd4e9a" /></Relationships>
</file>