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1360967781"/>
        <w:docPartObj>
          <w:docPartGallery w:val="Cover Pages"/>
          <w:docPartUnique/>
        </w:docPartObj>
      </w:sdtPr>
      <w:sdtEndPr>
        <w:rPr>
          <w:color w:val="auto"/>
        </w:rPr>
      </w:sdtEndPr>
      <w:sdtContent>
        <w:p w:rsidR="005E7D0B" w:rsidRDefault="005E7D0B">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5B9BD5" w:themeColor="accent1"/>
              <w:sz w:val="56"/>
              <w:szCs w:val="72"/>
            </w:rPr>
            <w:alias w:val="Título"/>
            <w:tag w:val=""/>
            <w:id w:val="1735040861"/>
            <w:placeholder>
              <w:docPart w:val="08948635342C485EA8D69521E4B002A8"/>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5E7D0B" w:rsidRPr="00912674" w:rsidRDefault="001C52CE" w:rsidP="00912674">
              <w:pPr>
                <w:pStyle w:val="Sinespaciado"/>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72"/>
                  <w:szCs w:val="80"/>
                </w:rPr>
              </w:pPr>
              <w:r>
                <w:rPr>
                  <w:rFonts w:ascii="Arial" w:eastAsiaTheme="majorEastAsia" w:hAnsi="Arial" w:cs="Arial"/>
                  <w:caps/>
                  <w:color w:val="5B9BD5" w:themeColor="accent1"/>
                  <w:sz w:val="56"/>
                  <w:szCs w:val="72"/>
                </w:rPr>
                <w:t xml:space="preserve">diseño y </w:t>
              </w:r>
              <w:r w:rsidR="005E7D0B" w:rsidRPr="00912674">
                <w:rPr>
                  <w:rFonts w:ascii="Arial" w:eastAsiaTheme="majorEastAsia" w:hAnsi="Arial" w:cs="Arial"/>
                  <w:caps/>
                  <w:color w:val="5B9BD5" w:themeColor="accent1"/>
                  <w:sz w:val="56"/>
                  <w:szCs w:val="72"/>
                </w:rPr>
                <w:t xml:space="preserve">Desarrollo de una aplicación </w:t>
              </w:r>
              <w:r w:rsidR="009B7D0C">
                <w:rPr>
                  <w:rFonts w:ascii="Arial" w:eastAsiaTheme="majorEastAsia" w:hAnsi="Arial" w:cs="Arial"/>
                  <w:caps/>
                  <w:color w:val="5B9BD5" w:themeColor="accent1"/>
                  <w:sz w:val="56"/>
                  <w:szCs w:val="72"/>
                </w:rPr>
                <w:t>móvil para la monItorización DEL</w:t>
              </w:r>
              <w:r w:rsidR="005E7D0B" w:rsidRPr="00912674">
                <w:rPr>
                  <w:rFonts w:ascii="Arial" w:eastAsiaTheme="majorEastAsia" w:hAnsi="Arial" w:cs="Arial"/>
                  <w:caps/>
                  <w:color w:val="5B9BD5" w:themeColor="accent1"/>
                  <w:sz w:val="56"/>
                  <w:szCs w:val="72"/>
                </w:rPr>
                <w:t xml:space="preserve"> </w:t>
              </w:r>
              <w:r w:rsidR="009B7D0C">
                <w:rPr>
                  <w:rFonts w:ascii="Arial" w:eastAsiaTheme="majorEastAsia" w:hAnsi="Arial" w:cs="Arial"/>
                  <w:caps/>
                  <w:color w:val="5B9BD5" w:themeColor="accent1"/>
                  <w:sz w:val="56"/>
                  <w:szCs w:val="72"/>
                </w:rPr>
                <w:t>BIENESTAR</w:t>
              </w:r>
              <w:r w:rsidR="005E7D0B" w:rsidRPr="00912674">
                <w:rPr>
                  <w:rFonts w:ascii="Arial" w:eastAsiaTheme="majorEastAsia" w:hAnsi="Arial" w:cs="Arial"/>
                  <w:caps/>
                  <w:color w:val="5B9BD5" w:themeColor="accent1"/>
                  <w:sz w:val="56"/>
                  <w:szCs w:val="72"/>
                </w:rPr>
                <w:t xml:space="preserve"> DE LA GENTE DE LA 3ª EDAD</w:t>
              </w:r>
            </w:p>
          </w:sdtContent>
        </w:sdt>
        <w:sdt>
          <w:sdtPr>
            <w:rPr>
              <w:color w:val="5B9BD5" w:themeColor="accent1"/>
              <w:sz w:val="28"/>
              <w:szCs w:val="28"/>
            </w:rPr>
            <w:alias w:val="Subtítulo"/>
            <w:tag w:val=""/>
            <w:id w:val="328029620"/>
            <w:placeholder>
              <w:docPart w:val="E3615084CEE7471D85C99F680040910F"/>
            </w:placeholder>
            <w:dataBinding w:prefixMappings="xmlns:ns0='http://purl.org/dc/elements/1.1/' xmlns:ns1='http://schemas.openxmlformats.org/package/2006/metadata/core-properties' " w:xpath="/ns1:coreProperties[1]/ns0:subject[1]" w:storeItemID="{6C3C8BC8-F283-45AE-878A-BAB7291924A1}"/>
            <w:text/>
          </w:sdtPr>
          <w:sdtEndPr/>
          <w:sdtContent>
            <w:p w:rsidR="005E7D0B" w:rsidRDefault="001E0455">
              <w:pPr>
                <w:pStyle w:val="Sinespaciado"/>
                <w:jc w:val="center"/>
                <w:rPr>
                  <w:color w:val="5B9BD5" w:themeColor="accent1"/>
                  <w:sz w:val="28"/>
                  <w:szCs w:val="28"/>
                </w:rPr>
              </w:pPr>
              <w:r>
                <w:rPr>
                  <w:color w:val="5B9BD5" w:themeColor="accent1"/>
                  <w:sz w:val="28"/>
                  <w:szCs w:val="28"/>
                </w:rPr>
                <w:t>TFM-PEC2</w:t>
              </w:r>
            </w:p>
          </w:sdtContent>
        </w:sdt>
        <w:p w:rsidR="005E7D0B" w:rsidRDefault="005E7D0B">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53260480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5E7D0B" w:rsidRDefault="009201D3">
                                    <w:pPr>
                                      <w:pStyle w:val="Sinespaciado"/>
                                      <w:spacing w:after="40"/>
                                      <w:jc w:val="center"/>
                                      <w:rPr>
                                        <w:caps/>
                                        <w:color w:val="5B9BD5" w:themeColor="accent1"/>
                                        <w:sz w:val="28"/>
                                        <w:szCs w:val="28"/>
                                      </w:rPr>
                                    </w:pPr>
                                    <w:r>
                                      <w:rPr>
                                        <w:caps/>
                                        <w:color w:val="5B9BD5" w:themeColor="accent1"/>
                                        <w:sz w:val="28"/>
                                        <w:szCs w:val="28"/>
                                      </w:rPr>
                                      <w:t>5</w:t>
                                    </w:r>
                                    <w:r w:rsidR="001E0455">
                                      <w:rPr>
                                        <w:caps/>
                                        <w:color w:val="5B9BD5" w:themeColor="accent1"/>
                                        <w:sz w:val="28"/>
                                        <w:szCs w:val="28"/>
                                      </w:rPr>
                                      <w:t xml:space="preserve"> de octubre de 2019</w:t>
                                    </w:r>
                                  </w:p>
                                </w:sdtContent>
                              </w:sdt>
                              <w:p w:rsidR="005E7D0B" w:rsidRDefault="006B12A4">
                                <w:pPr>
                                  <w:pStyle w:val="Sinespaciado"/>
                                  <w:jc w:val="center"/>
                                  <w:rPr>
                                    <w:color w:val="5B9BD5" w:themeColor="accent1"/>
                                  </w:rPr>
                                </w:pPr>
                                <w:sdt>
                                  <w:sdtPr>
                                    <w:rPr>
                                      <w:caps/>
                                      <w:color w:val="5B9BD5" w:themeColor="accent1"/>
                                    </w:rPr>
                                    <w:alias w:val="Compañía"/>
                                    <w:tag w:val=""/>
                                    <w:id w:val="1738290962"/>
                                    <w:dataBinding w:prefixMappings="xmlns:ns0='http://schemas.openxmlformats.org/officeDocument/2006/extended-properties' " w:xpath="/ns0:Properties[1]/ns0:Company[1]" w:storeItemID="{6668398D-A668-4E3E-A5EB-62B293D839F1}"/>
                                    <w:text/>
                                  </w:sdtPr>
                                  <w:sdtEndPr/>
                                  <w:sdtContent>
                                    <w:r w:rsidR="005E7D0B">
                                      <w:rPr>
                                        <w:caps/>
                                        <w:color w:val="5B9BD5" w:themeColor="accent1"/>
                                      </w:rPr>
                                      <w:t>José MANUEL CASTELLANO DOMÍNGUEZ</w:t>
                                    </w:r>
                                  </w:sdtContent>
                                </w:sdt>
                              </w:p>
                              <w:p w:rsidR="005E7D0B" w:rsidRDefault="006B12A4">
                                <w:pPr>
                                  <w:pStyle w:val="Sinespaciado"/>
                                  <w:jc w:val="center"/>
                                  <w:rPr>
                                    <w:color w:val="5B9BD5" w:themeColor="accent1"/>
                                  </w:rPr>
                                </w:pPr>
                                <w:sdt>
                                  <w:sdtPr>
                                    <w:rPr>
                                      <w:color w:val="5B9BD5" w:themeColor="accent1"/>
                                    </w:rPr>
                                    <w:alias w:val="Dirección"/>
                                    <w:tag w:val=""/>
                                    <w:id w:val="-120537488"/>
                                    <w:showingPlcHdr/>
                                    <w:dataBinding w:prefixMappings="xmlns:ns0='http://schemas.microsoft.com/office/2006/coverPageProps' " w:xpath="/ns0:CoverPageProperties[1]/ns0:CompanyAddress[1]" w:storeItemID="{55AF091B-3C7A-41E3-B477-F2FDAA23CFDA}"/>
                                    <w:text/>
                                  </w:sdtPr>
                                  <w:sdtEndPr/>
                                  <w:sdtContent>
                                    <w:r w:rsidR="005E7D0B">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53260480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5E7D0B" w:rsidRDefault="009201D3">
                              <w:pPr>
                                <w:pStyle w:val="Sinespaciado"/>
                                <w:spacing w:after="40"/>
                                <w:jc w:val="center"/>
                                <w:rPr>
                                  <w:caps/>
                                  <w:color w:val="5B9BD5" w:themeColor="accent1"/>
                                  <w:sz w:val="28"/>
                                  <w:szCs w:val="28"/>
                                </w:rPr>
                              </w:pPr>
                              <w:r>
                                <w:rPr>
                                  <w:caps/>
                                  <w:color w:val="5B9BD5" w:themeColor="accent1"/>
                                  <w:sz w:val="28"/>
                                  <w:szCs w:val="28"/>
                                </w:rPr>
                                <w:t>5</w:t>
                              </w:r>
                              <w:r w:rsidR="001E0455">
                                <w:rPr>
                                  <w:caps/>
                                  <w:color w:val="5B9BD5" w:themeColor="accent1"/>
                                  <w:sz w:val="28"/>
                                  <w:szCs w:val="28"/>
                                </w:rPr>
                                <w:t xml:space="preserve"> de octubre de 2019</w:t>
                              </w:r>
                            </w:p>
                          </w:sdtContent>
                        </w:sdt>
                        <w:p w:rsidR="005E7D0B" w:rsidRDefault="00B17CBE">
                          <w:pPr>
                            <w:pStyle w:val="Sinespaciado"/>
                            <w:jc w:val="center"/>
                            <w:rPr>
                              <w:color w:val="5B9BD5" w:themeColor="accent1"/>
                            </w:rPr>
                          </w:pPr>
                          <w:sdt>
                            <w:sdtPr>
                              <w:rPr>
                                <w:caps/>
                                <w:color w:val="5B9BD5" w:themeColor="accent1"/>
                              </w:rPr>
                              <w:alias w:val="Compañía"/>
                              <w:tag w:val=""/>
                              <w:id w:val="1738290962"/>
                              <w:dataBinding w:prefixMappings="xmlns:ns0='http://schemas.openxmlformats.org/officeDocument/2006/extended-properties' " w:xpath="/ns0:Properties[1]/ns0:Company[1]" w:storeItemID="{6668398D-A668-4E3E-A5EB-62B293D839F1}"/>
                              <w:text/>
                            </w:sdtPr>
                            <w:sdtEndPr/>
                            <w:sdtContent>
                              <w:r w:rsidR="005E7D0B">
                                <w:rPr>
                                  <w:caps/>
                                  <w:color w:val="5B9BD5" w:themeColor="accent1"/>
                                </w:rPr>
                                <w:t>José MANUEL CASTELLANO DOMÍNGUEZ</w:t>
                              </w:r>
                            </w:sdtContent>
                          </w:sdt>
                        </w:p>
                        <w:p w:rsidR="005E7D0B" w:rsidRDefault="00B17CBE">
                          <w:pPr>
                            <w:pStyle w:val="Sinespaciado"/>
                            <w:jc w:val="center"/>
                            <w:rPr>
                              <w:color w:val="5B9BD5" w:themeColor="accent1"/>
                            </w:rPr>
                          </w:pPr>
                          <w:sdt>
                            <w:sdtPr>
                              <w:rPr>
                                <w:color w:val="5B9BD5" w:themeColor="accent1"/>
                              </w:rPr>
                              <w:alias w:val="Dirección"/>
                              <w:tag w:val=""/>
                              <w:id w:val="-120537488"/>
                              <w:showingPlcHdr/>
                              <w:dataBinding w:prefixMappings="xmlns:ns0='http://schemas.microsoft.com/office/2006/coverPageProps' " w:xpath="/ns0:CoverPageProperties[1]/ns0:CompanyAddress[1]" w:storeItemID="{55AF091B-3C7A-41E3-B477-F2FDAA23CFDA}"/>
                              <w:text/>
                            </w:sdtPr>
                            <w:sdtEndPr/>
                            <w:sdtContent>
                              <w:r w:rsidR="005E7D0B">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E7D0B" w:rsidRDefault="005E7D0B">
          <w:r>
            <w:br w:type="page"/>
          </w:r>
        </w:p>
      </w:sdtContent>
    </w:sdt>
    <w:sdt>
      <w:sdtPr>
        <w:rPr>
          <w:rFonts w:asciiTheme="minorHAnsi" w:eastAsiaTheme="minorHAnsi" w:hAnsiTheme="minorHAnsi" w:cstheme="minorBidi"/>
          <w:color w:val="auto"/>
          <w:sz w:val="22"/>
          <w:szCs w:val="22"/>
          <w:lang w:eastAsia="en-US"/>
        </w:rPr>
        <w:id w:val="-1210637015"/>
        <w:docPartObj>
          <w:docPartGallery w:val="Table of Contents"/>
          <w:docPartUnique/>
        </w:docPartObj>
      </w:sdtPr>
      <w:sdtEndPr>
        <w:rPr>
          <w:b/>
          <w:bCs/>
        </w:rPr>
      </w:sdtEndPr>
      <w:sdtContent>
        <w:p w:rsidR="005E7D0B" w:rsidRDefault="005E7D0B">
          <w:pPr>
            <w:pStyle w:val="TtuloTDC"/>
          </w:pPr>
          <w:r>
            <w:t>Contenido</w:t>
          </w:r>
        </w:p>
        <w:p w:rsidR="00B17CBE" w:rsidRDefault="005E7D0B">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1732409" w:history="1">
            <w:r w:rsidR="00B17CBE" w:rsidRPr="00DC0D3B">
              <w:rPr>
                <w:rStyle w:val="Hipervnculo"/>
                <w:rFonts w:ascii="Arial" w:hAnsi="Arial" w:cs="Arial"/>
                <w:noProof/>
              </w:rPr>
              <w:t>Estado del Arte:</w:t>
            </w:r>
            <w:r w:rsidR="00B17CBE">
              <w:rPr>
                <w:noProof/>
                <w:webHidden/>
              </w:rPr>
              <w:tab/>
            </w:r>
            <w:r w:rsidR="00B17CBE">
              <w:rPr>
                <w:noProof/>
                <w:webHidden/>
              </w:rPr>
              <w:fldChar w:fldCharType="begin"/>
            </w:r>
            <w:r w:rsidR="00B17CBE">
              <w:rPr>
                <w:noProof/>
                <w:webHidden/>
              </w:rPr>
              <w:instrText xml:space="preserve"> PAGEREF _Toc21732409 \h </w:instrText>
            </w:r>
            <w:r w:rsidR="00B17CBE">
              <w:rPr>
                <w:noProof/>
                <w:webHidden/>
              </w:rPr>
            </w:r>
            <w:r w:rsidR="00B17CBE">
              <w:rPr>
                <w:noProof/>
                <w:webHidden/>
              </w:rPr>
              <w:fldChar w:fldCharType="separate"/>
            </w:r>
            <w:r w:rsidR="00B17CBE">
              <w:rPr>
                <w:noProof/>
                <w:webHidden/>
              </w:rPr>
              <w:t>2</w:t>
            </w:r>
            <w:r w:rsidR="00B17CBE">
              <w:rPr>
                <w:noProof/>
                <w:webHidden/>
              </w:rPr>
              <w:fldChar w:fldCharType="end"/>
            </w:r>
          </w:hyperlink>
        </w:p>
        <w:p w:rsidR="00B17CBE" w:rsidRDefault="006B12A4">
          <w:pPr>
            <w:pStyle w:val="TDC2"/>
            <w:tabs>
              <w:tab w:val="right" w:leader="dot" w:pos="8494"/>
            </w:tabs>
            <w:rPr>
              <w:rFonts w:eastAsiaTheme="minorEastAsia"/>
              <w:noProof/>
              <w:lang w:eastAsia="es-ES"/>
            </w:rPr>
          </w:pPr>
          <w:hyperlink w:anchor="_Toc21732410" w:history="1">
            <w:r w:rsidR="00B17CBE" w:rsidRPr="00DC0D3B">
              <w:rPr>
                <w:rStyle w:val="Hipervnculo"/>
                <w:rFonts w:ascii="Arial" w:hAnsi="Arial" w:cs="Arial"/>
                <w:noProof/>
              </w:rPr>
              <w:t>Salud Conectada</w:t>
            </w:r>
            <w:r w:rsidR="00B17CBE">
              <w:rPr>
                <w:noProof/>
                <w:webHidden/>
              </w:rPr>
              <w:tab/>
            </w:r>
            <w:r w:rsidR="00B17CBE">
              <w:rPr>
                <w:noProof/>
                <w:webHidden/>
              </w:rPr>
              <w:fldChar w:fldCharType="begin"/>
            </w:r>
            <w:r w:rsidR="00B17CBE">
              <w:rPr>
                <w:noProof/>
                <w:webHidden/>
              </w:rPr>
              <w:instrText xml:space="preserve"> PAGEREF _Toc21732410 \h </w:instrText>
            </w:r>
            <w:r w:rsidR="00B17CBE">
              <w:rPr>
                <w:noProof/>
                <w:webHidden/>
              </w:rPr>
            </w:r>
            <w:r w:rsidR="00B17CBE">
              <w:rPr>
                <w:noProof/>
                <w:webHidden/>
              </w:rPr>
              <w:fldChar w:fldCharType="separate"/>
            </w:r>
            <w:r w:rsidR="00B17CBE">
              <w:rPr>
                <w:noProof/>
                <w:webHidden/>
              </w:rPr>
              <w:t>4</w:t>
            </w:r>
            <w:r w:rsidR="00B17CBE">
              <w:rPr>
                <w:noProof/>
                <w:webHidden/>
              </w:rPr>
              <w:fldChar w:fldCharType="end"/>
            </w:r>
          </w:hyperlink>
        </w:p>
        <w:p w:rsidR="00B17CBE" w:rsidRDefault="006B12A4">
          <w:pPr>
            <w:pStyle w:val="TDC2"/>
            <w:tabs>
              <w:tab w:val="right" w:leader="dot" w:pos="8494"/>
            </w:tabs>
            <w:rPr>
              <w:rFonts w:eastAsiaTheme="minorEastAsia"/>
              <w:noProof/>
              <w:lang w:eastAsia="es-ES"/>
            </w:rPr>
          </w:pPr>
          <w:hyperlink w:anchor="_Toc21732411" w:history="1">
            <w:r w:rsidR="00B17CBE" w:rsidRPr="00DC0D3B">
              <w:rPr>
                <w:rStyle w:val="Hipervnculo"/>
                <w:rFonts w:ascii="Arial" w:hAnsi="Arial" w:cs="Arial"/>
                <w:noProof/>
              </w:rPr>
              <w:t>Heart Rate OS – Android Watch</w:t>
            </w:r>
            <w:r w:rsidR="00B17CBE">
              <w:rPr>
                <w:noProof/>
                <w:webHidden/>
              </w:rPr>
              <w:tab/>
            </w:r>
            <w:r w:rsidR="00B17CBE">
              <w:rPr>
                <w:noProof/>
                <w:webHidden/>
              </w:rPr>
              <w:fldChar w:fldCharType="begin"/>
            </w:r>
            <w:r w:rsidR="00B17CBE">
              <w:rPr>
                <w:noProof/>
                <w:webHidden/>
              </w:rPr>
              <w:instrText xml:space="preserve"> PAGEREF _Toc21732411 \h </w:instrText>
            </w:r>
            <w:r w:rsidR="00B17CBE">
              <w:rPr>
                <w:noProof/>
                <w:webHidden/>
              </w:rPr>
            </w:r>
            <w:r w:rsidR="00B17CBE">
              <w:rPr>
                <w:noProof/>
                <w:webHidden/>
              </w:rPr>
              <w:fldChar w:fldCharType="separate"/>
            </w:r>
            <w:r w:rsidR="00B17CBE">
              <w:rPr>
                <w:noProof/>
                <w:webHidden/>
              </w:rPr>
              <w:t>4</w:t>
            </w:r>
            <w:r w:rsidR="00B17CBE">
              <w:rPr>
                <w:noProof/>
                <w:webHidden/>
              </w:rPr>
              <w:fldChar w:fldCharType="end"/>
            </w:r>
          </w:hyperlink>
        </w:p>
        <w:p w:rsidR="00B17CBE" w:rsidRDefault="006B12A4">
          <w:pPr>
            <w:pStyle w:val="TDC2"/>
            <w:tabs>
              <w:tab w:val="right" w:leader="dot" w:pos="8494"/>
            </w:tabs>
            <w:rPr>
              <w:rFonts w:eastAsiaTheme="minorEastAsia"/>
              <w:noProof/>
              <w:lang w:eastAsia="es-ES"/>
            </w:rPr>
          </w:pPr>
          <w:hyperlink w:anchor="_Toc21732412" w:history="1">
            <w:r w:rsidR="00B17CBE" w:rsidRPr="00DC0D3B">
              <w:rPr>
                <w:rStyle w:val="Hipervnculo"/>
                <w:rFonts w:ascii="Arial" w:hAnsi="Arial" w:cs="Arial"/>
                <w:noProof/>
              </w:rPr>
              <w:t>Health Wereable</w:t>
            </w:r>
            <w:r w:rsidR="00B17CBE">
              <w:rPr>
                <w:noProof/>
                <w:webHidden/>
              </w:rPr>
              <w:tab/>
            </w:r>
            <w:r w:rsidR="00B17CBE">
              <w:rPr>
                <w:noProof/>
                <w:webHidden/>
              </w:rPr>
              <w:fldChar w:fldCharType="begin"/>
            </w:r>
            <w:r w:rsidR="00B17CBE">
              <w:rPr>
                <w:noProof/>
                <w:webHidden/>
              </w:rPr>
              <w:instrText xml:space="preserve"> PAGEREF _Toc21732412 \h </w:instrText>
            </w:r>
            <w:r w:rsidR="00B17CBE">
              <w:rPr>
                <w:noProof/>
                <w:webHidden/>
              </w:rPr>
            </w:r>
            <w:r w:rsidR="00B17CBE">
              <w:rPr>
                <w:noProof/>
                <w:webHidden/>
              </w:rPr>
              <w:fldChar w:fldCharType="separate"/>
            </w:r>
            <w:r w:rsidR="00B17CBE">
              <w:rPr>
                <w:noProof/>
                <w:webHidden/>
              </w:rPr>
              <w:t>5</w:t>
            </w:r>
            <w:r w:rsidR="00B17CBE">
              <w:rPr>
                <w:noProof/>
                <w:webHidden/>
              </w:rPr>
              <w:fldChar w:fldCharType="end"/>
            </w:r>
          </w:hyperlink>
        </w:p>
        <w:p w:rsidR="00B17CBE" w:rsidRDefault="006B12A4">
          <w:pPr>
            <w:pStyle w:val="TDC2"/>
            <w:tabs>
              <w:tab w:val="right" w:leader="dot" w:pos="8494"/>
            </w:tabs>
            <w:rPr>
              <w:rFonts w:eastAsiaTheme="minorEastAsia"/>
              <w:noProof/>
              <w:lang w:eastAsia="es-ES"/>
            </w:rPr>
          </w:pPr>
          <w:hyperlink w:anchor="_Toc21732413" w:history="1">
            <w:r w:rsidR="00B17CBE" w:rsidRPr="00DC0D3B">
              <w:rPr>
                <w:rStyle w:val="Hipervnculo"/>
                <w:rFonts w:ascii="Arial" w:hAnsi="Arial" w:cs="Arial"/>
                <w:noProof/>
              </w:rPr>
              <w:t>Resumen aplicaciones vistas:</w:t>
            </w:r>
            <w:r w:rsidR="00B17CBE">
              <w:rPr>
                <w:noProof/>
                <w:webHidden/>
              </w:rPr>
              <w:tab/>
            </w:r>
            <w:r w:rsidR="00B17CBE">
              <w:rPr>
                <w:noProof/>
                <w:webHidden/>
              </w:rPr>
              <w:fldChar w:fldCharType="begin"/>
            </w:r>
            <w:r w:rsidR="00B17CBE">
              <w:rPr>
                <w:noProof/>
                <w:webHidden/>
              </w:rPr>
              <w:instrText xml:space="preserve"> PAGEREF _Toc21732413 \h </w:instrText>
            </w:r>
            <w:r w:rsidR="00B17CBE">
              <w:rPr>
                <w:noProof/>
                <w:webHidden/>
              </w:rPr>
            </w:r>
            <w:r w:rsidR="00B17CBE">
              <w:rPr>
                <w:noProof/>
                <w:webHidden/>
              </w:rPr>
              <w:fldChar w:fldCharType="separate"/>
            </w:r>
            <w:r w:rsidR="00B17CBE">
              <w:rPr>
                <w:noProof/>
                <w:webHidden/>
              </w:rPr>
              <w:t>5</w:t>
            </w:r>
            <w:r w:rsidR="00B17CBE">
              <w:rPr>
                <w:noProof/>
                <w:webHidden/>
              </w:rPr>
              <w:fldChar w:fldCharType="end"/>
            </w:r>
          </w:hyperlink>
        </w:p>
        <w:p w:rsidR="00B17CBE" w:rsidRDefault="006B12A4">
          <w:pPr>
            <w:pStyle w:val="TDC1"/>
            <w:tabs>
              <w:tab w:val="right" w:leader="dot" w:pos="8494"/>
            </w:tabs>
            <w:rPr>
              <w:rFonts w:eastAsiaTheme="minorEastAsia"/>
              <w:noProof/>
              <w:lang w:eastAsia="es-ES"/>
            </w:rPr>
          </w:pPr>
          <w:hyperlink w:anchor="_Toc21732414" w:history="1">
            <w:r w:rsidR="00B17CBE" w:rsidRPr="00DC0D3B">
              <w:rPr>
                <w:rStyle w:val="Hipervnculo"/>
                <w:rFonts w:ascii="Arial" w:hAnsi="Arial" w:cs="Arial"/>
                <w:noProof/>
              </w:rPr>
              <w:t>Objetivos y Alcance:</w:t>
            </w:r>
            <w:r w:rsidR="00B17CBE">
              <w:rPr>
                <w:noProof/>
                <w:webHidden/>
              </w:rPr>
              <w:tab/>
            </w:r>
            <w:r w:rsidR="00B17CBE">
              <w:rPr>
                <w:noProof/>
                <w:webHidden/>
              </w:rPr>
              <w:fldChar w:fldCharType="begin"/>
            </w:r>
            <w:r w:rsidR="00B17CBE">
              <w:rPr>
                <w:noProof/>
                <w:webHidden/>
              </w:rPr>
              <w:instrText xml:space="preserve"> PAGEREF _Toc21732414 \h </w:instrText>
            </w:r>
            <w:r w:rsidR="00B17CBE">
              <w:rPr>
                <w:noProof/>
                <w:webHidden/>
              </w:rPr>
            </w:r>
            <w:r w:rsidR="00B17CBE">
              <w:rPr>
                <w:noProof/>
                <w:webHidden/>
              </w:rPr>
              <w:fldChar w:fldCharType="separate"/>
            </w:r>
            <w:r w:rsidR="00B17CBE">
              <w:rPr>
                <w:noProof/>
                <w:webHidden/>
              </w:rPr>
              <w:t>7</w:t>
            </w:r>
            <w:r w:rsidR="00B17CBE">
              <w:rPr>
                <w:noProof/>
                <w:webHidden/>
              </w:rPr>
              <w:fldChar w:fldCharType="end"/>
            </w:r>
          </w:hyperlink>
        </w:p>
        <w:p w:rsidR="00B17CBE" w:rsidRDefault="006B12A4">
          <w:pPr>
            <w:pStyle w:val="TDC1"/>
            <w:tabs>
              <w:tab w:val="right" w:leader="dot" w:pos="8494"/>
            </w:tabs>
            <w:rPr>
              <w:rFonts w:eastAsiaTheme="minorEastAsia"/>
              <w:noProof/>
              <w:lang w:eastAsia="es-ES"/>
            </w:rPr>
          </w:pPr>
          <w:hyperlink w:anchor="_Toc21732415" w:history="1">
            <w:r w:rsidR="00B17CBE" w:rsidRPr="00DC0D3B">
              <w:rPr>
                <w:rStyle w:val="Hipervnculo"/>
                <w:rFonts w:ascii="Arial" w:hAnsi="Arial" w:cs="Arial"/>
                <w:noProof/>
              </w:rPr>
              <w:t>Planificación:</w:t>
            </w:r>
            <w:r w:rsidR="00B17CBE">
              <w:rPr>
                <w:noProof/>
                <w:webHidden/>
              </w:rPr>
              <w:tab/>
            </w:r>
            <w:r w:rsidR="00B17CBE">
              <w:rPr>
                <w:noProof/>
                <w:webHidden/>
              </w:rPr>
              <w:fldChar w:fldCharType="begin"/>
            </w:r>
            <w:r w:rsidR="00B17CBE">
              <w:rPr>
                <w:noProof/>
                <w:webHidden/>
              </w:rPr>
              <w:instrText xml:space="preserve"> PAGEREF _Toc21732415 \h </w:instrText>
            </w:r>
            <w:r w:rsidR="00B17CBE">
              <w:rPr>
                <w:noProof/>
                <w:webHidden/>
              </w:rPr>
            </w:r>
            <w:r w:rsidR="00B17CBE">
              <w:rPr>
                <w:noProof/>
                <w:webHidden/>
              </w:rPr>
              <w:fldChar w:fldCharType="separate"/>
            </w:r>
            <w:r w:rsidR="00B17CBE">
              <w:rPr>
                <w:noProof/>
                <w:webHidden/>
              </w:rPr>
              <w:t>8</w:t>
            </w:r>
            <w:r w:rsidR="00B17CBE">
              <w:rPr>
                <w:noProof/>
                <w:webHidden/>
              </w:rPr>
              <w:fldChar w:fldCharType="end"/>
            </w:r>
          </w:hyperlink>
        </w:p>
        <w:p w:rsidR="00B17CBE" w:rsidRDefault="006B12A4">
          <w:pPr>
            <w:pStyle w:val="TDC1"/>
            <w:tabs>
              <w:tab w:val="right" w:leader="dot" w:pos="8494"/>
            </w:tabs>
            <w:rPr>
              <w:rFonts w:eastAsiaTheme="minorEastAsia"/>
              <w:noProof/>
              <w:lang w:eastAsia="es-ES"/>
            </w:rPr>
          </w:pPr>
          <w:hyperlink w:anchor="_Toc21732416" w:history="1">
            <w:r w:rsidR="00B17CBE" w:rsidRPr="00DC0D3B">
              <w:rPr>
                <w:rStyle w:val="Hipervnculo"/>
                <w:rFonts w:ascii="Arial" w:hAnsi="Arial" w:cs="Arial"/>
                <w:noProof/>
              </w:rPr>
              <w:t>Bibliografía:</w:t>
            </w:r>
            <w:r w:rsidR="00B17CBE">
              <w:rPr>
                <w:noProof/>
                <w:webHidden/>
              </w:rPr>
              <w:tab/>
            </w:r>
            <w:r w:rsidR="00B17CBE">
              <w:rPr>
                <w:noProof/>
                <w:webHidden/>
              </w:rPr>
              <w:fldChar w:fldCharType="begin"/>
            </w:r>
            <w:r w:rsidR="00B17CBE">
              <w:rPr>
                <w:noProof/>
                <w:webHidden/>
              </w:rPr>
              <w:instrText xml:space="preserve"> PAGEREF _Toc21732416 \h </w:instrText>
            </w:r>
            <w:r w:rsidR="00B17CBE">
              <w:rPr>
                <w:noProof/>
                <w:webHidden/>
              </w:rPr>
            </w:r>
            <w:r w:rsidR="00B17CBE">
              <w:rPr>
                <w:noProof/>
                <w:webHidden/>
              </w:rPr>
              <w:fldChar w:fldCharType="separate"/>
            </w:r>
            <w:r w:rsidR="00B17CBE">
              <w:rPr>
                <w:noProof/>
                <w:webHidden/>
              </w:rPr>
              <w:t>10</w:t>
            </w:r>
            <w:r w:rsidR="00B17CBE">
              <w:rPr>
                <w:noProof/>
                <w:webHidden/>
              </w:rPr>
              <w:fldChar w:fldCharType="end"/>
            </w:r>
          </w:hyperlink>
        </w:p>
        <w:p w:rsidR="005E7D0B" w:rsidRDefault="005E7D0B">
          <w:r>
            <w:rPr>
              <w:b/>
              <w:bCs/>
            </w:rPr>
            <w:fldChar w:fldCharType="end"/>
          </w:r>
        </w:p>
      </w:sdtContent>
    </w:sdt>
    <w:p w:rsidR="00912674" w:rsidRDefault="00912674">
      <w:r>
        <w:br w:type="page"/>
      </w:r>
    </w:p>
    <w:p w:rsidR="00986F41" w:rsidRDefault="001E0455" w:rsidP="00A52BE0">
      <w:pPr>
        <w:pStyle w:val="Ttulo1"/>
        <w:spacing w:line="276" w:lineRule="auto"/>
        <w:jc w:val="both"/>
        <w:rPr>
          <w:rFonts w:ascii="Arial" w:hAnsi="Arial" w:cs="Arial"/>
        </w:rPr>
      </w:pPr>
      <w:bookmarkStart w:id="0" w:name="_Toc21732409"/>
      <w:r>
        <w:rPr>
          <w:rFonts w:ascii="Arial" w:hAnsi="Arial" w:cs="Arial"/>
        </w:rPr>
        <w:lastRenderedPageBreak/>
        <w:t>Estado del Arte</w:t>
      </w:r>
      <w:r w:rsidR="001C52CE" w:rsidRPr="009B7D0C">
        <w:rPr>
          <w:rFonts w:ascii="Arial" w:hAnsi="Arial" w:cs="Arial"/>
        </w:rPr>
        <w:t>:</w:t>
      </w:r>
      <w:bookmarkEnd w:id="0"/>
    </w:p>
    <w:p w:rsidR="00DC5D55" w:rsidRDefault="00DC5D55" w:rsidP="00A0005F">
      <w:pPr>
        <w:spacing w:line="276" w:lineRule="auto"/>
        <w:jc w:val="both"/>
        <w:rPr>
          <w:rFonts w:ascii="Arial" w:hAnsi="Arial" w:cs="Arial"/>
        </w:rPr>
      </w:pPr>
      <w:r>
        <w:rPr>
          <w:rFonts w:ascii="Arial" w:hAnsi="Arial" w:cs="Arial"/>
        </w:rPr>
        <w:t>Con la llegada del nuevo milenio</w:t>
      </w:r>
      <w:r w:rsidR="00186DCC">
        <w:rPr>
          <w:rFonts w:ascii="Arial" w:hAnsi="Arial" w:cs="Arial"/>
        </w:rPr>
        <w:t>,</w:t>
      </w:r>
      <w:r>
        <w:rPr>
          <w:rFonts w:ascii="Arial" w:hAnsi="Arial" w:cs="Arial"/>
        </w:rPr>
        <w:t xml:space="preserve"> surgió el boom y auge de los dispositivos </w:t>
      </w:r>
      <w:r w:rsidR="00186DCC">
        <w:rPr>
          <w:rFonts w:ascii="Arial" w:hAnsi="Arial" w:cs="Arial"/>
        </w:rPr>
        <w:t>móviles e inteligentes</w:t>
      </w:r>
      <w:r>
        <w:rPr>
          <w:rFonts w:ascii="Arial" w:hAnsi="Arial" w:cs="Arial"/>
        </w:rPr>
        <w:t xml:space="preserve">. Este boom se inició con la aparición del primer </w:t>
      </w:r>
      <w:proofErr w:type="spellStart"/>
      <w:r w:rsidRPr="00DC5D55">
        <w:rPr>
          <w:rFonts w:ascii="Arial" w:hAnsi="Arial" w:cs="Arial"/>
          <w:i/>
        </w:rPr>
        <w:t>Iphone</w:t>
      </w:r>
      <w:proofErr w:type="spellEnd"/>
      <w:r w:rsidR="00186DCC">
        <w:rPr>
          <w:rFonts w:ascii="Arial" w:hAnsi="Arial" w:cs="Arial"/>
          <w:i/>
        </w:rPr>
        <w:t xml:space="preserve"> </w:t>
      </w:r>
      <w:r w:rsidR="00186DCC">
        <w:rPr>
          <w:rFonts w:ascii="Arial" w:hAnsi="Arial" w:cs="Arial"/>
        </w:rPr>
        <w:t xml:space="preserve">lanzado por la compañía </w:t>
      </w:r>
      <w:r w:rsidR="0056265F">
        <w:rPr>
          <w:rFonts w:ascii="Arial" w:hAnsi="Arial" w:cs="Arial"/>
        </w:rPr>
        <w:t xml:space="preserve">Apple </w:t>
      </w:r>
      <w:r>
        <w:rPr>
          <w:rFonts w:ascii="Arial" w:hAnsi="Arial" w:cs="Arial"/>
        </w:rPr>
        <w:t xml:space="preserve">y </w:t>
      </w:r>
      <w:r w:rsidR="00186DCC">
        <w:rPr>
          <w:rFonts w:ascii="Arial" w:hAnsi="Arial" w:cs="Arial"/>
        </w:rPr>
        <w:t>la presentación del sistema operativo Android por parte de Google</w:t>
      </w:r>
      <w:r w:rsidR="0056265F">
        <w:rPr>
          <w:rFonts w:ascii="Arial" w:hAnsi="Arial" w:cs="Arial"/>
        </w:rPr>
        <w:t xml:space="preserve">, ambos </w:t>
      </w:r>
      <w:r w:rsidR="00186DCC">
        <w:rPr>
          <w:rFonts w:ascii="Arial" w:hAnsi="Arial" w:cs="Arial"/>
        </w:rPr>
        <w:t xml:space="preserve">durante el año 2007. Actualmente los sistemas operativos de </w:t>
      </w:r>
      <w:r w:rsidR="00186DCC" w:rsidRPr="00A0005F">
        <w:rPr>
          <w:rFonts w:ascii="Arial" w:hAnsi="Arial" w:cs="Arial"/>
          <w:i/>
        </w:rPr>
        <w:t>Android</w:t>
      </w:r>
      <w:r w:rsidR="00186DCC">
        <w:rPr>
          <w:rFonts w:ascii="Arial" w:hAnsi="Arial" w:cs="Arial"/>
        </w:rPr>
        <w:t xml:space="preserve"> (</w:t>
      </w:r>
      <w:r w:rsidR="00186DCC" w:rsidRPr="00A0005F">
        <w:rPr>
          <w:rFonts w:ascii="Arial" w:hAnsi="Arial" w:cs="Arial"/>
          <w:i/>
        </w:rPr>
        <w:t>Google</w:t>
      </w:r>
      <w:r w:rsidR="00186DCC">
        <w:rPr>
          <w:rFonts w:ascii="Arial" w:hAnsi="Arial" w:cs="Arial"/>
        </w:rPr>
        <w:t xml:space="preserve">) e </w:t>
      </w:r>
      <w:r w:rsidR="00186DCC" w:rsidRPr="00A0005F">
        <w:rPr>
          <w:rFonts w:ascii="Arial" w:hAnsi="Arial" w:cs="Arial"/>
          <w:i/>
        </w:rPr>
        <w:t>IOS</w:t>
      </w:r>
      <w:r w:rsidR="00186DCC">
        <w:rPr>
          <w:rFonts w:ascii="Arial" w:hAnsi="Arial" w:cs="Arial"/>
        </w:rPr>
        <w:t xml:space="preserve"> (</w:t>
      </w:r>
      <w:r w:rsidR="00186DCC" w:rsidRPr="00A0005F">
        <w:rPr>
          <w:rFonts w:ascii="Arial" w:hAnsi="Arial" w:cs="Arial"/>
          <w:i/>
        </w:rPr>
        <w:t>Apple</w:t>
      </w:r>
      <w:r w:rsidR="00186DCC">
        <w:rPr>
          <w:rFonts w:ascii="Arial" w:hAnsi="Arial" w:cs="Arial"/>
        </w:rPr>
        <w:t>) se ejecuta</w:t>
      </w:r>
      <w:r w:rsidR="0056265F">
        <w:rPr>
          <w:rFonts w:ascii="Arial" w:hAnsi="Arial" w:cs="Arial"/>
        </w:rPr>
        <w:t xml:space="preserve">n en incontables dispositivos como son teléfonos móviles, tabletas, pulseras, relojes, automóviles y televisores. Por poner algún ejemplo de la variedad de dispositivos tenemos, por el lado de Android, televisores de marcas como </w:t>
      </w:r>
      <w:r w:rsidR="0056265F">
        <w:rPr>
          <w:rFonts w:ascii="Arial" w:hAnsi="Arial" w:cs="Arial"/>
          <w:i/>
        </w:rPr>
        <w:t>Philips y Sony</w:t>
      </w:r>
      <w:r w:rsidR="0056265F">
        <w:rPr>
          <w:rFonts w:ascii="Arial" w:hAnsi="Arial" w:cs="Arial"/>
        </w:rPr>
        <w:t xml:space="preserve"> </w:t>
      </w:r>
      <w:r w:rsidR="00A0005F">
        <w:rPr>
          <w:rFonts w:ascii="Arial" w:hAnsi="Arial" w:cs="Arial"/>
        </w:rPr>
        <w:t xml:space="preserve">o </w:t>
      </w:r>
      <w:r w:rsidR="00A0005F">
        <w:rPr>
          <w:rFonts w:ascii="Arial" w:hAnsi="Arial" w:cs="Arial"/>
          <w:i/>
        </w:rPr>
        <w:t>smartwatches</w:t>
      </w:r>
      <w:r w:rsidR="00A0005F">
        <w:rPr>
          <w:rFonts w:ascii="Arial" w:hAnsi="Arial" w:cs="Arial"/>
        </w:rPr>
        <w:t xml:space="preserve"> donde se pueden encontrar cientos de modelos (</w:t>
      </w:r>
      <w:proofErr w:type="spellStart"/>
      <w:r w:rsidR="00A0005F">
        <w:rPr>
          <w:rFonts w:ascii="Arial" w:hAnsi="Arial" w:cs="Arial"/>
          <w:i/>
        </w:rPr>
        <w:t>Huawei</w:t>
      </w:r>
      <w:proofErr w:type="spellEnd"/>
      <w:r w:rsidR="00A0005F">
        <w:rPr>
          <w:rFonts w:ascii="Arial" w:hAnsi="Arial" w:cs="Arial"/>
          <w:i/>
        </w:rPr>
        <w:t xml:space="preserve">, </w:t>
      </w:r>
      <w:proofErr w:type="spellStart"/>
      <w:r w:rsidR="00A0005F">
        <w:rPr>
          <w:rFonts w:ascii="Arial" w:hAnsi="Arial" w:cs="Arial"/>
          <w:i/>
        </w:rPr>
        <w:t>Xaomi</w:t>
      </w:r>
      <w:proofErr w:type="spellEnd"/>
      <w:r w:rsidR="00A0005F">
        <w:rPr>
          <w:rFonts w:ascii="Arial" w:hAnsi="Arial" w:cs="Arial"/>
          <w:i/>
        </w:rPr>
        <w:t xml:space="preserve">, </w:t>
      </w:r>
      <w:proofErr w:type="spellStart"/>
      <w:r w:rsidR="00A0005F">
        <w:rPr>
          <w:rFonts w:ascii="Arial" w:hAnsi="Arial" w:cs="Arial"/>
          <w:i/>
        </w:rPr>
        <w:t>etc</w:t>
      </w:r>
      <w:proofErr w:type="spellEnd"/>
      <w:r w:rsidR="00A0005F">
        <w:rPr>
          <w:rFonts w:ascii="Arial" w:hAnsi="Arial" w:cs="Arial"/>
          <w:i/>
        </w:rPr>
        <w:t>)</w:t>
      </w:r>
      <w:r w:rsidR="00A0005F">
        <w:rPr>
          <w:rFonts w:ascii="Arial" w:hAnsi="Arial" w:cs="Arial"/>
        </w:rPr>
        <w:t xml:space="preserve">. Por el lado de </w:t>
      </w:r>
      <w:r w:rsidR="00A0005F">
        <w:rPr>
          <w:rFonts w:ascii="Arial" w:hAnsi="Arial" w:cs="Arial"/>
          <w:i/>
        </w:rPr>
        <w:t xml:space="preserve">IOS, </w:t>
      </w:r>
      <w:r w:rsidR="00A0005F">
        <w:rPr>
          <w:rFonts w:ascii="Arial" w:hAnsi="Arial" w:cs="Arial"/>
        </w:rPr>
        <w:t xml:space="preserve">se tiene la propia televisión diseñada por </w:t>
      </w:r>
      <w:r w:rsidR="00A0005F">
        <w:rPr>
          <w:rFonts w:ascii="Arial" w:hAnsi="Arial" w:cs="Arial"/>
          <w:i/>
        </w:rPr>
        <w:t xml:space="preserve">Apple </w:t>
      </w:r>
      <w:r w:rsidR="00A0005F">
        <w:rPr>
          <w:rFonts w:ascii="Arial" w:hAnsi="Arial" w:cs="Arial"/>
        </w:rPr>
        <w:t xml:space="preserve">y como </w:t>
      </w:r>
      <w:r w:rsidR="00A0005F">
        <w:rPr>
          <w:rFonts w:ascii="Arial" w:hAnsi="Arial" w:cs="Arial"/>
          <w:i/>
        </w:rPr>
        <w:t>smartwatch</w:t>
      </w:r>
      <w:r w:rsidR="00A0005F">
        <w:rPr>
          <w:rFonts w:ascii="Arial" w:hAnsi="Arial" w:cs="Arial"/>
        </w:rPr>
        <w:t xml:space="preserve"> tiene su propio modelo de reloj denominado </w:t>
      </w:r>
      <w:r w:rsidR="00A0005F">
        <w:rPr>
          <w:rFonts w:ascii="Arial" w:hAnsi="Arial" w:cs="Arial"/>
          <w:i/>
        </w:rPr>
        <w:t xml:space="preserve">Apple </w:t>
      </w:r>
      <w:proofErr w:type="spellStart"/>
      <w:r w:rsidR="00A0005F">
        <w:rPr>
          <w:rFonts w:ascii="Arial" w:hAnsi="Arial" w:cs="Arial"/>
          <w:i/>
        </w:rPr>
        <w:t>Watch</w:t>
      </w:r>
      <w:proofErr w:type="spellEnd"/>
      <w:r w:rsidR="00A0005F">
        <w:rPr>
          <w:rFonts w:ascii="Arial" w:hAnsi="Arial" w:cs="Arial"/>
          <w:i/>
        </w:rPr>
        <w:t>.</w:t>
      </w:r>
      <w:r w:rsidR="00A0005F">
        <w:rPr>
          <w:rFonts w:ascii="Arial" w:hAnsi="Arial" w:cs="Arial"/>
        </w:rPr>
        <w:t xml:space="preserve"> </w:t>
      </w:r>
    </w:p>
    <w:p w:rsidR="00A0005F" w:rsidRDefault="00A0005F" w:rsidP="00A0005F">
      <w:pPr>
        <w:spacing w:line="276" w:lineRule="auto"/>
        <w:jc w:val="center"/>
        <w:rPr>
          <w:rFonts w:ascii="Arial" w:hAnsi="Arial" w:cs="Arial"/>
        </w:rPr>
      </w:pPr>
      <w:r>
        <w:rPr>
          <w:noProof/>
          <w:lang w:eastAsia="es-ES"/>
        </w:rPr>
        <w:drawing>
          <wp:inline distT="0" distB="0" distL="0" distR="0" wp14:anchorId="1A41864B" wp14:editId="5EC9B6C6">
            <wp:extent cx="3649851" cy="2062166"/>
            <wp:effectExtent l="0" t="0" r="8255" b="0"/>
            <wp:docPr id="1" name="Imagen 1" descr="Resultado de imagen de smartwatches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martwatches androi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3567" cy="2092516"/>
                    </a:xfrm>
                    <a:prstGeom prst="rect">
                      <a:avLst/>
                    </a:prstGeom>
                    <a:noFill/>
                    <a:ln>
                      <a:noFill/>
                    </a:ln>
                  </pic:spPr>
                </pic:pic>
              </a:graphicData>
            </a:graphic>
          </wp:inline>
        </w:drawing>
      </w:r>
    </w:p>
    <w:p w:rsidR="00A0005F" w:rsidRPr="006858FC" w:rsidRDefault="00A0005F" w:rsidP="00A0005F">
      <w:pPr>
        <w:spacing w:line="276" w:lineRule="auto"/>
        <w:jc w:val="center"/>
        <w:rPr>
          <w:rFonts w:ascii="Arial" w:hAnsi="Arial" w:cs="Arial"/>
        </w:rPr>
      </w:pPr>
      <w:r>
        <w:rPr>
          <w:rFonts w:ascii="Arial" w:hAnsi="Arial" w:cs="Arial"/>
        </w:rPr>
        <w:t xml:space="preserve">Fig.1 </w:t>
      </w:r>
      <w:r w:rsidR="006858FC">
        <w:rPr>
          <w:rFonts w:ascii="Arial" w:hAnsi="Arial" w:cs="Arial"/>
        </w:rPr>
        <w:t xml:space="preserve">Algunos modelos de </w:t>
      </w:r>
      <w:r w:rsidR="006858FC">
        <w:rPr>
          <w:rFonts w:ascii="Arial" w:hAnsi="Arial" w:cs="Arial"/>
          <w:i/>
        </w:rPr>
        <w:t>Smartwatch</w:t>
      </w:r>
      <w:r w:rsidR="006858FC">
        <w:rPr>
          <w:rFonts w:ascii="Arial" w:hAnsi="Arial" w:cs="Arial"/>
        </w:rPr>
        <w:t xml:space="preserve"> (Fuente: </w:t>
      </w:r>
      <w:proofErr w:type="spellStart"/>
      <w:r w:rsidR="006858FC">
        <w:rPr>
          <w:rFonts w:ascii="Arial" w:hAnsi="Arial" w:cs="Arial"/>
        </w:rPr>
        <w:t>Computerhoy</w:t>
      </w:r>
      <w:proofErr w:type="spellEnd"/>
      <w:r w:rsidR="006858FC">
        <w:rPr>
          <w:rFonts w:ascii="Arial" w:hAnsi="Arial" w:cs="Arial"/>
        </w:rPr>
        <w:t>)</w:t>
      </w:r>
    </w:p>
    <w:p w:rsidR="00A0005F" w:rsidRDefault="00A0005F" w:rsidP="00C90A22">
      <w:pPr>
        <w:spacing w:line="276" w:lineRule="auto"/>
        <w:jc w:val="both"/>
        <w:rPr>
          <w:rFonts w:ascii="Arial" w:hAnsi="Arial" w:cs="Arial"/>
        </w:rPr>
      </w:pPr>
      <w:r>
        <w:rPr>
          <w:rFonts w:ascii="Arial" w:hAnsi="Arial" w:cs="Arial"/>
        </w:rPr>
        <w:t>El boom no se limita</w:t>
      </w:r>
      <w:r w:rsidR="006858FC">
        <w:rPr>
          <w:rFonts w:ascii="Arial" w:hAnsi="Arial" w:cs="Arial"/>
        </w:rPr>
        <w:t xml:space="preserve"> únicamente simplemente a los dispositivos descritos anteriormente, sino a cualquier dispositivo que pueda estar conectado a una red. En la última década, el número de dispositivos interconectados</w:t>
      </w:r>
      <w:r w:rsidR="00C90A22">
        <w:rPr>
          <w:rFonts w:ascii="Arial" w:hAnsi="Arial" w:cs="Arial"/>
        </w:rPr>
        <w:t xml:space="preserve"> entre sí,</w:t>
      </w:r>
      <w:r w:rsidR="006858FC">
        <w:rPr>
          <w:rFonts w:ascii="Arial" w:hAnsi="Arial" w:cs="Arial"/>
        </w:rPr>
        <w:t xml:space="preserve"> ha crecido exponencialmente</w:t>
      </w:r>
      <w:r w:rsidR="00C90A22">
        <w:rPr>
          <w:rFonts w:ascii="Arial" w:hAnsi="Arial" w:cs="Arial"/>
        </w:rPr>
        <w:t xml:space="preserve">. Este término se ha acuñado con el nombre de </w:t>
      </w:r>
      <w:proofErr w:type="spellStart"/>
      <w:r w:rsidR="00C90A22">
        <w:rPr>
          <w:rFonts w:ascii="Arial" w:hAnsi="Arial" w:cs="Arial"/>
          <w:i/>
        </w:rPr>
        <w:t>IoT</w:t>
      </w:r>
      <w:proofErr w:type="spellEnd"/>
      <w:r w:rsidR="00C90A22">
        <w:rPr>
          <w:rFonts w:ascii="Arial" w:hAnsi="Arial" w:cs="Arial"/>
          <w:i/>
        </w:rPr>
        <w:t xml:space="preserve"> (</w:t>
      </w:r>
      <w:r w:rsidR="00C90A22">
        <w:rPr>
          <w:rFonts w:ascii="Arial" w:hAnsi="Arial" w:cs="Arial"/>
        </w:rPr>
        <w:t xml:space="preserve">Internet of </w:t>
      </w:r>
      <w:proofErr w:type="spellStart"/>
      <w:r w:rsidR="00C90A22">
        <w:rPr>
          <w:rFonts w:ascii="Arial" w:hAnsi="Arial" w:cs="Arial"/>
        </w:rPr>
        <w:t>Things</w:t>
      </w:r>
      <w:proofErr w:type="spellEnd"/>
      <w:r w:rsidR="00C90A22">
        <w:rPr>
          <w:rFonts w:ascii="Arial" w:hAnsi="Arial" w:cs="Arial"/>
        </w:rPr>
        <w:t>) y fue acuñado por</w:t>
      </w:r>
      <w:r w:rsidR="00C90A22">
        <w:rPr>
          <w:rFonts w:ascii="Arial" w:hAnsi="Arial" w:cs="Arial"/>
          <w:i/>
        </w:rPr>
        <w:t xml:space="preserve"> </w:t>
      </w:r>
      <w:proofErr w:type="spellStart"/>
      <w:r w:rsidR="00C90A22">
        <w:rPr>
          <w:rFonts w:ascii="Arial" w:hAnsi="Arial" w:cs="Arial"/>
        </w:rPr>
        <w:t>Dave</w:t>
      </w:r>
      <w:proofErr w:type="spellEnd"/>
      <w:r w:rsidR="00C90A22">
        <w:rPr>
          <w:rFonts w:ascii="Arial" w:hAnsi="Arial" w:cs="Arial"/>
        </w:rPr>
        <w:t xml:space="preserve"> Evans perteneciente a Cisco. En [1] se indica en que el número de dispositivos interconectados superaba ya al de personas y que esta diferencia se iría incrementando a medida que fueran pasando los años. En el mencionado artículo, se indica que cada vez habrá más dispositivos con sensores que permitirán enviar transmitir dicha información para que pueda ser analizada o procesada por otros dispositivos.</w:t>
      </w:r>
    </w:p>
    <w:p w:rsidR="00E17273" w:rsidRDefault="00E17273" w:rsidP="00C90A22">
      <w:pPr>
        <w:spacing w:line="276" w:lineRule="auto"/>
        <w:jc w:val="both"/>
        <w:rPr>
          <w:rFonts w:ascii="Arial" w:hAnsi="Arial" w:cs="Arial"/>
        </w:rPr>
      </w:pPr>
      <w:r>
        <w:rPr>
          <w:rFonts w:ascii="Arial" w:hAnsi="Arial" w:cs="Arial"/>
        </w:rPr>
        <w:t xml:space="preserve">Aquellos dispositivos que puedan ser sujetos a ser llevados o vestidos por una persona se les conoce como </w:t>
      </w:r>
      <w:r>
        <w:rPr>
          <w:rFonts w:ascii="Arial" w:hAnsi="Arial" w:cs="Arial"/>
          <w:i/>
        </w:rPr>
        <w:t xml:space="preserve">wereables. </w:t>
      </w:r>
      <w:r>
        <w:rPr>
          <w:rFonts w:ascii="Arial" w:hAnsi="Arial" w:cs="Arial"/>
        </w:rPr>
        <w:t xml:space="preserve">Este término fue acuñado [2] durante la década </w:t>
      </w:r>
      <w:r w:rsidR="00E56C12">
        <w:rPr>
          <w:rFonts w:ascii="Arial" w:hAnsi="Arial" w:cs="Arial"/>
        </w:rPr>
        <w:t xml:space="preserve">de los 90s, indicando que un </w:t>
      </w:r>
      <w:r w:rsidR="00E56C12">
        <w:rPr>
          <w:rFonts w:ascii="Arial" w:hAnsi="Arial" w:cs="Arial"/>
          <w:i/>
        </w:rPr>
        <w:t xml:space="preserve">wereable </w:t>
      </w:r>
      <w:r w:rsidR="00E56C12">
        <w:rPr>
          <w:rFonts w:ascii="Arial" w:hAnsi="Arial" w:cs="Arial"/>
        </w:rPr>
        <w:t>es una pieza de vestimenta que tiene capacidad de computación, es decir, es una pieza de ropa que actúa igual que un ordenador y que posee diferentes entradas para capturar eventos del entorno</w:t>
      </w:r>
      <w:r w:rsidR="001D5FBF">
        <w:rPr>
          <w:rFonts w:ascii="Arial" w:hAnsi="Arial" w:cs="Arial"/>
        </w:rPr>
        <w:t xml:space="preserve">. Los </w:t>
      </w:r>
      <w:r w:rsidR="001D5FBF">
        <w:rPr>
          <w:rFonts w:ascii="Arial" w:hAnsi="Arial" w:cs="Arial"/>
          <w:i/>
        </w:rPr>
        <w:t xml:space="preserve">wereables </w:t>
      </w:r>
      <w:r w:rsidR="001D5FBF">
        <w:rPr>
          <w:rFonts w:ascii="Arial" w:hAnsi="Arial" w:cs="Arial"/>
        </w:rPr>
        <w:t xml:space="preserve">más conocidos son los </w:t>
      </w:r>
      <w:r w:rsidR="001D5FBF">
        <w:rPr>
          <w:rFonts w:ascii="Arial" w:hAnsi="Arial" w:cs="Arial"/>
          <w:i/>
        </w:rPr>
        <w:t>smartwatches</w:t>
      </w:r>
      <w:r w:rsidR="001D5FBF">
        <w:rPr>
          <w:rFonts w:ascii="Arial" w:hAnsi="Arial" w:cs="Arial"/>
        </w:rPr>
        <w:t>, aunque existen otros como camisetas, zapatillas, etc.</w:t>
      </w:r>
    </w:p>
    <w:p w:rsidR="00BE18C1" w:rsidRDefault="001D5FBF" w:rsidP="00C90A22">
      <w:pPr>
        <w:spacing w:line="276" w:lineRule="auto"/>
        <w:jc w:val="both"/>
        <w:rPr>
          <w:rFonts w:ascii="Arial" w:hAnsi="Arial" w:cs="Arial"/>
        </w:rPr>
      </w:pPr>
      <w:r>
        <w:rPr>
          <w:rFonts w:ascii="Arial" w:hAnsi="Arial" w:cs="Arial"/>
        </w:rPr>
        <w:t xml:space="preserve">La mayoría de los </w:t>
      </w:r>
      <w:r w:rsidRPr="00DC718A">
        <w:rPr>
          <w:rFonts w:ascii="Arial" w:hAnsi="Arial" w:cs="Arial"/>
          <w:i/>
        </w:rPr>
        <w:t>smartwatches</w:t>
      </w:r>
      <w:r>
        <w:rPr>
          <w:rFonts w:ascii="Arial" w:hAnsi="Arial" w:cs="Arial"/>
        </w:rPr>
        <w:t xml:space="preserve"> incorporan una serie de sensores </w:t>
      </w:r>
      <w:r w:rsidR="00226666">
        <w:rPr>
          <w:rFonts w:ascii="Arial" w:hAnsi="Arial" w:cs="Arial"/>
        </w:rPr>
        <w:t>que recogen información como el número de pasos, la frecuencia cardiaca o el número de horas de sueño que luego envían a otro dispositivo media</w:t>
      </w:r>
      <w:r w:rsidR="009E0516">
        <w:rPr>
          <w:rFonts w:ascii="Arial" w:hAnsi="Arial" w:cs="Arial"/>
        </w:rPr>
        <w:t xml:space="preserve">nte una tecnología inalámbrica. La gran mayoría </w:t>
      </w:r>
      <w:r w:rsidR="00DC718A">
        <w:rPr>
          <w:rFonts w:ascii="Arial" w:hAnsi="Arial" w:cs="Arial"/>
        </w:rPr>
        <w:t xml:space="preserve">de los </w:t>
      </w:r>
      <w:r w:rsidR="00DC718A">
        <w:rPr>
          <w:rFonts w:ascii="Arial" w:hAnsi="Arial" w:cs="Arial"/>
          <w:i/>
        </w:rPr>
        <w:t xml:space="preserve">smartwatches </w:t>
      </w:r>
      <w:r w:rsidR="00DC718A">
        <w:rPr>
          <w:rFonts w:ascii="Arial" w:hAnsi="Arial" w:cs="Arial"/>
        </w:rPr>
        <w:t xml:space="preserve">actuales funcionan vinculándose a un </w:t>
      </w:r>
      <w:r w:rsidR="00DC718A">
        <w:rPr>
          <w:rFonts w:ascii="Arial" w:hAnsi="Arial" w:cs="Arial"/>
          <w:i/>
        </w:rPr>
        <w:t>Smartphone</w:t>
      </w:r>
      <w:r w:rsidR="00DC718A">
        <w:rPr>
          <w:rFonts w:ascii="Arial" w:hAnsi="Arial" w:cs="Arial"/>
        </w:rPr>
        <w:t xml:space="preserve"> u teléfono inteligente mediante </w:t>
      </w:r>
      <w:r w:rsidR="00DC718A">
        <w:rPr>
          <w:rFonts w:ascii="Arial" w:hAnsi="Arial" w:cs="Arial"/>
          <w:i/>
        </w:rPr>
        <w:t xml:space="preserve">Bluetooth </w:t>
      </w:r>
      <w:r w:rsidR="00DC718A">
        <w:rPr>
          <w:rFonts w:ascii="Arial" w:hAnsi="Arial" w:cs="Arial"/>
        </w:rPr>
        <w:t>(lo que crea una red de área personal, o denominada PAN, formada por el teléfono inteligente y el reloj)</w:t>
      </w:r>
      <w:r w:rsidR="00DC718A">
        <w:rPr>
          <w:rFonts w:ascii="Arial" w:hAnsi="Arial" w:cs="Arial"/>
          <w:i/>
        </w:rPr>
        <w:t xml:space="preserve">, </w:t>
      </w:r>
      <w:r w:rsidR="00DC718A">
        <w:rPr>
          <w:rFonts w:ascii="Arial" w:hAnsi="Arial" w:cs="Arial"/>
        </w:rPr>
        <w:t xml:space="preserve">aunque en los </w:t>
      </w:r>
      <w:r w:rsidR="00DC718A">
        <w:rPr>
          <w:rFonts w:ascii="Arial" w:hAnsi="Arial" w:cs="Arial"/>
          <w:i/>
        </w:rPr>
        <w:lastRenderedPageBreak/>
        <w:t xml:space="preserve">smartwatches </w:t>
      </w:r>
      <w:r w:rsidR="00DC718A">
        <w:rPr>
          <w:rFonts w:ascii="Arial" w:hAnsi="Arial" w:cs="Arial"/>
        </w:rPr>
        <w:t xml:space="preserve">más recientes se permite realizar este vínculo gracias a una red </w:t>
      </w:r>
      <w:r w:rsidR="00DC718A">
        <w:rPr>
          <w:rFonts w:ascii="Arial" w:hAnsi="Arial" w:cs="Arial"/>
          <w:i/>
        </w:rPr>
        <w:t>Wifi</w:t>
      </w:r>
      <w:r w:rsidR="00226666">
        <w:rPr>
          <w:rFonts w:ascii="Arial" w:hAnsi="Arial" w:cs="Arial"/>
        </w:rPr>
        <w:t>.</w:t>
      </w:r>
      <w:r w:rsidR="00DC718A">
        <w:rPr>
          <w:rFonts w:ascii="Arial" w:hAnsi="Arial" w:cs="Arial"/>
        </w:rPr>
        <w:t xml:space="preserve"> </w:t>
      </w:r>
      <w:r w:rsidR="00BE18C1">
        <w:rPr>
          <w:rFonts w:ascii="Arial" w:hAnsi="Arial" w:cs="Arial"/>
        </w:rPr>
        <w:t xml:space="preserve">Este comportamiento se extrapola a la gran mayoría de los </w:t>
      </w:r>
      <w:r w:rsidR="00BE18C1">
        <w:rPr>
          <w:rFonts w:ascii="Arial" w:hAnsi="Arial" w:cs="Arial"/>
          <w:i/>
        </w:rPr>
        <w:t>wereables.</w:t>
      </w:r>
      <w:r w:rsidR="00BE18C1">
        <w:rPr>
          <w:rFonts w:ascii="Arial" w:hAnsi="Arial" w:cs="Arial"/>
        </w:rPr>
        <w:t xml:space="preserve"> En el caso del presente proyecto, el </w:t>
      </w:r>
      <w:r w:rsidR="00BE18C1">
        <w:rPr>
          <w:rFonts w:ascii="Arial" w:hAnsi="Arial" w:cs="Arial"/>
          <w:i/>
        </w:rPr>
        <w:t xml:space="preserve">wereable </w:t>
      </w:r>
      <w:r w:rsidR="00BE18C1">
        <w:rPr>
          <w:rFonts w:ascii="Arial" w:hAnsi="Arial" w:cs="Arial"/>
        </w:rPr>
        <w:t xml:space="preserve">que se utiliza es una camiseta inteligente en vez de un reloj, aunque ambos </w:t>
      </w:r>
      <w:r w:rsidR="005936CB">
        <w:rPr>
          <w:rFonts w:ascii="Arial" w:hAnsi="Arial" w:cs="Arial"/>
        </w:rPr>
        <w:t>tienen el mismo funcionamiento.</w:t>
      </w:r>
    </w:p>
    <w:p w:rsidR="005936CB" w:rsidRDefault="005936CB" w:rsidP="00C90A22">
      <w:pPr>
        <w:spacing w:line="276" w:lineRule="auto"/>
        <w:jc w:val="both"/>
        <w:rPr>
          <w:rFonts w:ascii="Arial" w:hAnsi="Arial" w:cs="Arial"/>
        </w:rPr>
      </w:pPr>
      <w:r>
        <w:rPr>
          <w:rFonts w:ascii="Arial" w:hAnsi="Arial" w:cs="Arial"/>
        </w:rPr>
        <w:t xml:space="preserve">Por poner un ejemplo de lo indicado en el párrafo anterior, en el 2014 se presentó un estudio [3] que se pretendía construir una camiseta inteligente y una aplicación móvil, para el seguimiento de pacientes con reumatismo, que permite vincularse </w:t>
      </w:r>
      <w:r w:rsidR="00E07513">
        <w:rPr>
          <w:rFonts w:ascii="Arial" w:hAnsi="Arial" w:cs="Arial"/>
        </w:rPr>
        <w:t>vía</w:t>
      </w:r>
      <w:r>
        <w:rPr>
          <w:rFonts w:ascii="Arial" w:hAnsi="Arial" w:cs="Arial"/>
        </w:rPr>
        <w:t xml:space="preserve"> </w:t>
      </w:r>
      <w:r>
        <w:rPr>
          <w:rFonts w:ascii="Arial" w:hAnsi="Arial" w:cs="Arial"/>
          <w:i/>
        </w:rPr>
        <w:t>Bluetooth</w:t>
      </w:r>
      <w:r>
        <w:rPr>
          <w:rFonts w:ascii="Arial" w:hAnsi="Arial" w:cs="Arial"/>
        </w:rPr>
        <w:t xml:space="preserve"> con la camiseta para así obtener y mostrar los datos en la pantalla del teléfono inteligente. En la figura 2 </w:t>
      </w:r>
      <w:r w:rsidR="00E07513">
        <w:rPr>
          <w:rFonts w:ascii="Arial" w:hAnsi="Arial" w:cs="Arial"/>
        </w:rPr>
        <w:t>se muestra el esquema de conexión del mismo entre la camiseta y el teléfono inteligente.</w:t>
      </w:r>
    </w:p>
    <w:p w:rsidR="00E07513" w:rsidRDefault="00E07513" w:rsidP="00E07513">
      <w:pPr>
        <w:spacing w:line="276" w:lineRule="auto"/>
        <w:jc w:val="center"/>
        <w:rPr>
          <w:rFonts w:ascii="Arial" w:hAnsi="Arial" w:cs="Arial"/>
        </w:rPr>
      </w:pPr>
      <w:r>
        <w:rPr>
          <w:noProof/>
          <w:lang w:eastAsia="es-ES"/>
        </w:rPr>
        <w:drawing>
          <wp:inline distT="0" distB="0" distL="0" distR="0" wp14:anchorId="7B75A75D" wp14:editId="6BA28807">
            <wp:extent cx="4200041" cy="2491182"/>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8534" cy="2514014"/>
                    </a:xfrm>
                    <a:prstGeom prst="rect">
                      <a:avLst/>
                    </a:prstGeom>
                  </pic:spPr>
                </pic:pic>
              </a:graphicData>
            </a:graphic>
          </wp:inline>
        </w:drawing>
      </w:r>
    </w:p>
    <w:p w:rsidR="00E07513" w:rsidRPr="005936CB" w:rsidRDefault="001865B7" w:rsidP="00E07513">
      <w:pPr>
        <w:spacing w:line="276" w:lineRule="auto"/>
        <w:jc w:val="center"/>
        <w:rPr>
          <w:rFonts w:ascii="Arial" w:hAnsi="Arial" w:cs="Arial"/>
        </w:rPr>
      </w:pPr>
      <w:r>
        <w:rPr>
          <w:rFonts w:ascii="Arial" w:hAnsi="Arial" w:cs="Arial"/>
        </w:rPr>
        <w:t xml:space="preserve">Fig. 2 - </w:t>
      </w:r>
      <w:r w:rsidR="00E07513">
        <w:rPr>
          <w:rFonts w:ascii="Arial" w:hAnsi="Arial" w:cs="Arial"/>
        </w:rPr>
        <w:t>Esquema de conexión de camiseta inteligente</w:t>
      </w:r>
      <w:r>
        <w:rPr>
          <w:rFonts w:ascii="Arial" w:hAnsi="Arial" w:cs="Arial"/>
        </w:rPr>
        <w:t>. Fuente ([3])</w:t>
      </w:r>
    </w:p>
    <w:p w:rsidR="004A3439" w:rsidRDefault="00E07513" w:rsidP="00C90A22">
      <w:pPr>
        <w:spacing w:line="276" w:lineRule="auto"/>
        <w:jc w:val="both"/>
        <w:rPr>
          <w:rFonts w:ascii="Arial" w:hAnsi="Arial" w:cs="Arial"/>
        </w:rPr>
      </w:pPr>
      <w:r>
        <w:rPr>
          <w:rFonts w:ascii="Arial" w:hAnsi="Arial" w:cs="Arial"/>
        </w:rPr>
        <w:t>Como se observa en la figura 2, la camiseta envía</w:t>
      </w:r>
      <w:r w:rsidR="006F1132">
        <w:rPr>
          <w:rFonts w:ascii="Arial" w:hAnsi="Arial" w:cs="Arial"/>
        </w:rPr>
        <w:t>,</w:t>
      </w:r>
      <w:r>
        <w:rPr>
          <w:rFonts w:ascii="Arial" w:hAnsi="Arial" w:cs="Arial"/>
        </w:rPr>
        <w:t xml:space="preserve"> vía </w:t>
      </w:r>
      <w:r>
        <w:rPr>
          <w:rFonts w:ascii="Arial" w:hAnsi="Arial" w:cs="Arial"/>
          <w:i/>
        </w:rPr>
        <w:t>Bluetooth</w:t>
      </w:r>
      <w:r w:rsidR="006F1132">
        <w:rPr>
          <w:rFonts w:ascii="Arial" w:hAnsi="Arial" w:cs="Arial"/>
          <w:i/>
        </w:rPr>
        <w:t>,</w:t>
      </w:r>
      <w:r w:rsidR="006F1132">
        <w:rPr>
          <w:rFonts w:ascii="Arial" w:hAnsi="Arial" w:cs="Arial"/>
        </w:rPr>
        <w:t xml:space="preserve"> los datos obtenidos de los sensores instalados, </w:t>
      </w:r>
      <w:r w:rsidR="00E063FE">
        <w:rPr>
          <w:rFonts w:ascii="Arial" w:hAnsi="Arial" w:cs="Arial"/>
        </w:rPr>
        <w:t>la aplicación móvil los muestra y actúa de pasarela para publicarlos en la nube, desde donde el médico en cuestión puede consultarlos. Esta arquitectura funciona bien cuando se tiene el teléfono y la camiseta cerca, pero en el momento que se aleje, los datos dejan de ser obtenidos</w:t>
      </w:r>
      <w:r w:rsidR="00CC1D72">
        <w:rPr>
          <w:rFonts w:ascii="Arial" w:hAnsi="Arial" w:cs="Arial"/>
        </w:rPr>
        <w:t xml:space="preserve">. Adicionalmente existe otro problema; el teléfono inteligente del usuario es el encargado de almacenar y subir los datos al servidor lo que hace que el consumo de batería sea elevado, más teniendo en cuenta de que se tiene que tener el </w:t>
      </w:r>
      <w:r w:rsidR="00CC1D72">
        <w:rPr>
          <w:rFonts w:ascii="Arial" w:hAnsi="Arial" w:cs="Arial"/>
          <w:i/>
        </w:rPr>
        <w:t>Bluetooth</w:t>
      </w:r>
      <w:r w:rsidR="00CC1D72">
        <w:rPr>
          <w:rFonts w:ascii="Arial" w:hAnsi="Arial" w:cs="Arial"/>
        </w:rPr>
        <w:t xml:space="preserve"> activo para poderse vincular con la camiseta.</w:t>
      </w:r>
    </w:p>
    <w:p w:rsidR="00CC1D72" w:rsidRDefault="00351708" w:rsidP="00C90A22">
      <w:pPr>
        <w:spacing w:line="276" w:lineRule="auto"/>
        <w:jc w:val="both"/>
        <w:rPr>
          <w:rFonts w:ascii="Arial" w:hAnsi="Arial" w:cs="Arial"/>
        </w:rPr>
      </w:pPr>
      <w:r>
        <w:rPr>
          <w:rFonts w:ascii="Arial" w:hAnsi="Arial" w:cs="Arial"/>
        </w:rPr>
        <w:t>Si en vez del hardware</w:t>
      </w:r>
      <w:r w:rsidR="002F5002">
        <w:rPr>
          <w:rFonts w:ascii="Arial" w:hAnsi="Arial" w:cs="Arial"/>
        </w:rPr>
        <w:t>,</w:t>
      </w:r>
      <w:r>
        <w:rPr>
          <w:rFonts w:ascii="Arial" w:hAnsi="Arial" w:cs="Arial"/>
        </w:rPr>
        <w:t xml:space="preserve"> se centra el estudio sobre las aplicaciones para dispositivos móviles, basta con hacer una simple búsqueda en Google Play [4] para observar que existe gran variedad de aplicaciones que pueden ser utilizadas en los </w:t>
      </w:r>
      <w:r w:rsidR="002F5002">
        <w:rPr>
          <w:rFonts w:ascii="Arial" w:hAnsi="Arial" w:cs="Arial"/>
          <w:i/>
        </w:rPr>
        <w:t>wereable</w:t>
      </w:r>
      <w:r w:rsidR="002F5002">
        <w:rPr>
          <w:rFonts w:ascii="Arial" w:hAnsi="Arial" w:cs="Arial"/>
        </w:rPr>
        <w:t xml:space="preserve"> o dependen de los datos del </w:t>
      </w:r>
      <w:r w:rsidR="002F5002">
        <w:rPr>
          <w:rFonts w:ascii="Arial" w:hAnsi="Arial" w:cs="Arial"/>
          <w:i/>
        </w:rPr>
        <w:t>wereable</w:t>
      </w:r>
      <w:r w:rsidR="002F5002">
        <w:rPr>
          <w:rFonts w:ascii="Arial" w:hAnsi="Arial" w:cs="Arial"/>
        </w:rPr>
        <w:t xml:space="preserve"> para funcionar. En concreto, si se centra la investigación sobre aplicaciones relacionadas con la salud, se pueden encontrar cientos de las mismas</w:t>
      </w:r>
      <w:r w:rsidR="00B9695C">
        <w:rPr>
          <w:rFonts w:ascii="Arial" w:hAnsi="Arial" w:cs="Arial"/>
        </w:rPr>
        <w:t xml:space="preserve">. La gran mayoría de las aplicaciones que se encuentran en el </w:t>
      </w:r>
      <w:proofErr w:type="spellStart"/>
      <w:r w:rsidR="00B9695C">
        <w:rPr>
          <w:rFonts w:ascii="Arial" w:hAnsi="Arial" w:cs="Arial"/>
        </w:rPr>
        <w:t>market</w:t>
      </w:r>
      <w:proofErr w:type="spellEnd"/>
      <w:r w:rsidR="00B9695C">
        <w:rPr>
          <w:rFonts w:ascii="Arial" w:hAnsi="Arial" w:cs="Arial"/>
        </w:rPr>
        <w:t xml:space="preserve"> que implican el uso de un </w:t>
      </w:r>
      <w:r w:rsidR="00B9695C" w:rsidRPr="00B9695C">
        <w:rPr>
          <w:rFonts w:ascii="Arial" w:hAnsi="Arial" w:cs="Arial"/>
          <w:i/>
        </w:rPr>
        <w:t>wereable</w:t>
      </w:r>
      <w:r w:rsidR="00B9695C">
        <w:rPr>
          <w:rFonts w:ascii="Arial" w:hAnsi="Arial" w:cs="Arial"/>
        </w:rPr>
        <w:t xml:space="preserve"> están relacionadas con apps la detección de constantes relacionadas con la actividad deportiva, como son el número de pasos, la frecuencia cardiaca o el número de calorías quemadas.  </w:t>
      </w:r>
      <w:r w:rsidR="002F5002" w:rsidRPr="00B9695C">
        <w:rPr>
          <w:rFonts w:ascii="Arial" w:hAnsi="Arial" w:cs="Arial"/>
        </w:rPr>
        <w:t>Una</w:t>
      </w:r>
      <w:r w:rsidR="002F5002">
        <w:rPr>
          <w:rFonts w:ascii="Arial" w:hAnsi="Arial" w:cs="Arial"/>
        </w:rPr>
        <w:t xml:space="preserve"> investigación de cada una de estas aplicaciones daría para escribir varios libros</w:t>
      </w:r>
      <w:r w:rsidR="00284C24">
        <w:rPr>
          <w:rFonts w:ascii="Arial" w:hAnsi="Arial" w:cs="Arial"/>
        </w:rPr>
        <w:t>,</w:t>
      </w:r>
      <w:r w:rsidR="002F5002">
        <w:rPr>
          <w:rFonts w:ascii="Arial" w:hAnsi="Arial" w:cs="Arial"/>
        </w:rPr>
        <w:t xml:space="preserve"> por lo que simplemente se limitará a explicar las aplicaciones más relevantes encontradas</w:t>
      </w:r>
      <w:r w:rsidR="009B0595">
        <w:rPr>
          <w:rFonts w:ascii="Arial" w:hAnsi="Arial" w:cs="Arial"/>
        </w:rPr>
        <w:t xml:space="preserve"> respecto al ámbito que abarca el </w:t>
      </w:r>
      <w:r w:rsidR="009B0595">
        <w:rPr>
          <w:rFonts w:ascii="Arial" w:hAnsi="Arial" w:cs="Arial"/>
        </w:rPr>
        <w:lastRenderedPageBreak/>
        <w:t>presente TFM</w:t>
      </w:r>
      <w:r w:rsidR="00B9695C">
        <w:rPr>
          <w:rFonts w:ascii="Arial" w:hAnsi="Arial" w:cs="Arial"/>
        </w:rPr>
        <w:t xml:space="preserve">, que consiste el uso de un </w:t>
      </w:r>
      <w:r w:rsidR="00B9695C" w:rsidRPr="00B9695C">
        <w:rPr>
          <w:rFonts w:ascii="Arial" w:hAnsi="Arial" w:cs="Arial"/>
          <w:i/>
        </w:rPr>
        <w:t>wereable</w:t>
      </w:r>
      <w:r w:rsidR="00B9695C">
        <w:rPr>
          <w:rFonts w:ascii="Arial" w:hAnsi="Arial" w:cs="Arial"/>
        </w:rPr>
        <w:t xml:space="preserve"> para obtener constantes vitales de un paciente</w:t>
      </w:r>
      <w:r w:rsidR="002F5002">
        <w:rPr>
          <w:rFonts w:ascii="Arial" w:hAnsi="Arial" w:cs="Arial"/>
        </w:rPr>
        <w:t>.</w:t>
      </w:r>
    </w:p>
    <w:p w:rsidR="002F5002" w:rsidRPr="001865B7" w:rsidRDefault="002F5002" w:rsidP="002F5002">
      <w:pPr>
        <w:pStyle w:val="Ttulo2"/>
        <w:rPr>
          <w:rFonts w:ascii="Arial" w:hAnsi="Arial" w:cs="Arial"/>
        </w:rPr>
      </w:pPr>
      <w:bookmarkStart w:id="1" w:name="_Toc21732410"/>
      <w:r w:rsidRPr="001865B7">
        <w:rPr>
          <w:rFonts w:ascii="Arial" w:hAnsi="Arial" w:cs="Arial"/>
        </w:rPr>
        <w:t>Salud Conectada</w:t>
      </w:r>
      <w:bookmarkEnd w:id="1"/>
    </w:p>
    <w:p w:rsidR="00545670" w:rsidRPr="00545670" w:rsidRDefault="00545670" w:rsidP="00545670">
      <w:pPr>
        <w:spacing w:line="276" w:lineRule="auto"/>
        <w:jc w:val="both"/>
        <w:rPr>
          <w:rFonts w:ascii="Arial" w:hAnsi="Arial" w:cs="Arial"/>
        </w:rPr>
      </w:pPr>
      <w:r w:rsidRPr="00545670">
        <w:rPr>
          <w:rFonts w:ascii="Arial" w:hAnsi="Arial" w:cs="Arial"/>
        </w:rPr>
        <w:t>Esta aplicación [5]</w:t>
      </w:r>
      <w:r w:rsidR="00EF4E30">
        <w:rPr>
          <w:rFonts w:ascii="Arial" w:hAnsi="Arial" w:cs="Arial"/>
        </w:rPr>
        <w:t xml:space="preserve">, desarrollada por la compañía de seguros médicos Sanitas, </w:t>
      </w:r>
      <w:r>
        <w:rPr>
          <w:rFonts w:ascii="Arial" w:hAnsi="Arial" w:cs="Arial"/>
        </w:rPr>
        <w:t xml:space="preserve">permite conectarse a cualquier </w:t>
      </w:r>
      <w:proofErr w:type="spellStart"/>
      <w:r>
        <w:rPr>
          <w:rFonts w:ascii="Arial" w:hAnsi="Arial" w:cs="Arial"/>
          <w:i/>
        </w:rPr>
        <w:t>wereable</w:t>
      </w:r>
      <w:proofErr w:type="spellEnd"/>
      <w:r>
        <w:rPr>
          <w:rFonts w:ascii="Arial" w:hAnsi="Arial" w:cs="Arial"/>
        </w:rPr>
        <w:t xml:space="preserve"> </w:t>
      </w:r>
      <w:proofErr w:type="spellStart"/>
      <w:r>
        <w:rPr>
          <w:rFonts w:ascii="Arial" w:hAnsi="Arial" w:cs="Arial"/>
        </w:rPr>
        <w:t>via</w:t>
      </w:r>
      <w:proofErr w:type="spellEnd"/>
      <w:r>
        <w:rPr>
          <w:rFonts w:ascii="Arial" w:hAnsi="Arial" w:cs="Arial"/>
        </w:rPr>
        <w:t xml:space="preserve"> </w:t>
      </w:r>
      <w:r>
        <w:rPr>
          <w:rFonts w:ascii="Arial" w:hAnsi="Arial" w:cs="Arial"/>
          <w:i/>
        </w:rPr>
        <w:t>Bluetooth</w:t>
      </w:r>
      <w:r>
        <w:rPr>
          <w:rFonts w:ascii="Arial" w:hAnsi="Arial" w:cs="Arial"/>
        </w:rPr>
        <w:t xml:space="preserve"> para obtener las constantes vitales del paciente y las muestra en el teléfono móvil. Adicionalme</w:t>
      </w:r>
      <w:r w:rsidR="009B0595">
        <w:rPr>
          <w:rFonts w:ascii="Arial" w:hAnsi="Arial" w:cs="Arial"/>
        </w:rPr>
        <w:t xml:space="preserve">nte permite apuntar las citas, </w:t>
      </w:r>
      <w:r>
        <w:rPr>
          <w:rFonts w:ascii="Arial" w:hAnsi="Arial" w:cs="Arial"/>
        </w:rPr>
        <w:t>recordatorios</w:t>
      </w:r>
      <w:r w:rsidR="009B0595">
        <w:rPr>
          <w:rFonts w:ascii="Arial" w:hAnsi="Arial" w:cs="Arial"/>
        </w:rPr>
        <w:t xml:space="preserve"> y un listado de medicamentos a tomar. El problema que tiene principalmente es la gran dependencia que tiene del </w:t>
      </w:r>
      <w:r w:rsidR="009B0595">
        <w:rPr>
          <w:rFonts w:ascii="Arial" w:hAnsi="Arial" w:cs="Arial"/>
          <w:i/>
        </w:rPr>
        <w:t xml:space="preserve">Bluetooth </w:t>
      </w:r>
      <w:r w:rsidR="009B0595">
        <w:rPr>
          <w:rFonts w:ascii="Arial" w:hAnsi="Arial" w:cs="Arial"/>
        </w:rPr>
        <w:t xml:space="preserve">para funcionar, de hecho, la principal queja de los usuarios es que se desvincula fácilmente el </w:t>
      </w:r>
      <w:r w:rsidR="009B0595">
        <w:rPr>
          <w:rFonts w:ascii="Arial" w:hAnsi="Arial" w:cs="Arial"/>
          <w:i/>
        </w:rPr>
        <w:t xml:space="preserve">wereable </w:t>
      </w:r>
      <w:r w:rsidR="009B0595">
        <w:rPr>
          <w:rFonts w:ascii="Arial" w:hAnsi="Arial" w:cs="Arial"/>
        </w:rPr>
        <w:t xml:space="preserve">del dispositivo móvil. </w:t>
      </w:r>
      <w:r>
        <w:rPr>
          <w:rFonts w:ascii="Arial" w:hAnsi="Arial" w:cs="Arial"/>
        </w:rPr>
        <w:t xml:space="preserve"> </w:t>
      </w:r>
      <w:r w:rsidR="009B0595">
        <w:rPr>
          <w:rFonts w:ascii="Arial" w:hAnsi="Arial" w:cs="Arial"/>
        </w:rPr>
        <w:t>Además, para obtener valores ambos dispositivos deben de estar cerca. Otro problema se ha detectado mientras se hizo una prueba de la aplicación para el presente estudi</w:t>
      </w:r>
      <w:r w:rsidR="00EF4E30">
        <w:rPr>
          <w:rFonts w:ascii="Arial" w:hAnsi="Arial" w:cs="Arial"/>
        </w:rPr>
        <w:t>o, debes de tener una cuenta en Sanitas para poderla utilizar y no se sugiere la creación de una desde la aplicación.</w:t>
      </w:r>
      <w:r w:rsidR="009B0595">
        <w:rPr>
          <w:rFonts w:ascii="Arial" w:hAnsi="Arial" w:cs="Arial"/>
        </w:rPr>
        <w:t xml:space="preserve"> </w:t>
      </w:r>
    </w:p>
    <w:p w:rsidR="00DC718A" w:rsidRDefault="00EF4E30" w:rsidP="00EF4E30">
      <w:pPr>
        <w:spacing w:line="276" w:lineRule="auto"/>
        <w:jc w:val="center"/>
        <w:rPr>
          <w:rFonts w:ascii="Arial" w:hAnsi="Arial" w:cs="Arial"/>
        </w:rPr>
      </w:pPr>
      <w:r>
        <w:rPr>
          <w:noProof/>
          <w:lang w:eastAsia="es-ES"/>
        </w:rPr>
        <w:drawing>
          <wp:inline distT="0" distB="0" distL="0" distR="0" wp14:anchorId="55496E73" wp14:editId="7D1F1FFE">
            <wp:extent cx="1455892" cy="2564970"/>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3071" cy="2612853"/>
                    </a:xfrm>
                    <a:prstGeom prst="rect">
                      <a:avLst/>
                    </a:prstGeom>
                  </pic:spPr>
                </pic:pic>
              </a:graphicData>
            </a:graphic>
          </wp:inline>
        </w:drawing>
      </w:r>
      <w:r>
        <w:rPr>
          <w:noProof/>
          <w:lang w:eastAsia="es-ES"/>
        </w:rPr>
        <w:drawing>
          <wp:inline distT="0" distB="0" distL="0" distR="0" wp14:anchorId="2E1B5AE5" wp14:editId="6A7AD456">
            <wp:extent cx="1447200" cy="2563200"/>
            <wp:effectExtent l="0" t="0" r="63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200" cy="2563200"/>
                    </a:xfrm>
                    <a:prstGeom prst="rect">
                      <a:avLst/>
                    </a:prstGeom>
                  </pic:spPr>
                </pic:pic>
              </a:graphicData>
            </a:graphic>
          </wp:inline>
        </w:drawing>
      </w:r>
      <w:r>
        <w:rPr>
          <w:noProof/>
          <w:lang w:eastAsia="es-ES"/>
        </w:rPr>
        <w:drawing>
          <wp:inline distT="0" distB="0" distL="0" distR="0" wp14:anchorId="0530DC95" wp14:editId="3E8B04D7">
            <wp:extent cx="1443600" cy="2563200"/>
            <wp:effectExtent l="0" t="0" r="4445"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3600" cy="2563200"/>
                    </a:xfrm>
                    <a:prstGeom prst="rect">
                      <a:avLst/>
                    </a:prstGeom>
                  </pic:spPr>
                </pic:pic>
              </a:graphicData>
            </a:graphic>
          </wp:inline>
        </w:drawing>
      </w:r>
    </w:p>
    <w:p w:rsidR="001865B7" w:rsidRDefault="001865B7" w:rsidP="00EF4E30">
      <w:pPr>
        <w:spacing w:line="276" w:lineRule="auto"/>
        <w:jc w:val="center"/>
        <w:rPr>
          <w:rFonts w:ascii="Arial" w:hAnsi="Arial" w:cs="Arial"/>
        </w:rPr>
      </w:pPr>
      <w:r>
        <w:rPr>
          <w:rFonts w:ascii="Arial" w:hAnsi="Arial" w:cs="Arial"/>
        </w:rPr>
        <w:t>Fig.3 - Capturas aplicación Salud Conectada. Fuente ([5])</w:t>
      </w:r>
    </w:p>
    <w:p w:rsidR="001D53EB" w:rsidRDefault="001D53EB" w:rsidP="00EF4E30">
      <w:pPr>
        <w:spacing w:line="276" w:lineRule="auto"/>
        <w:jc w:val="center"/>
        <w:rPr>
          <w:rFonts w:ascii="Arial" w:hAnsi="Arial" w:cs="Arial"/>
        </w:rPr>
      </w:pPr>
      <w:r>
        <w:rPr>
          <w:noProof/>
          <w:lang w:eastAsia="es-ES"/>
        </w:rPr>
        <w:drawing>
          <wp:inline distT="0" distB="0" distL="0" distR="0" wp14:anchorId="7645753C" wp14:editId="61AF636D">
            <wp:extent cx="3463871" cy="1949148"/>
            <wp:effectExtent l="0" t="0" r="3810" b="0"/>
            <wp:docPr id="7" name="Imagen 7"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4812" cy="1983440"/>
                    </a:xfrm>
                    <a:prstGeom prst="rect">
                      <a:avLst/>
                    </a:prstGeom>
                    <a:noFill/>
                    <a:ln>
                      <a:noFill/>
                    </a:ln>
                  </pic:spPr>
                </pic:pic>
              </a:graphicData>
            </a:graphic>
          </wp:inline>
        </w:drawing>
      </w:r>
    </w:p>
    <w:p w:rsidR="001D53EB" w:rsidRDefault="001D53EB" w:rsidP="001D53EB">
      <w:pPr>
        <w:spacing w:line="276" w:lineRule="auto"/>
        <w:jc w:val="center"/>
        <w:rPr>
          <w:rFonts w:ascii="Arial" w:hAnsi="Arial" w:cs="Arial"/>
        </w:rPr>
      </w:pPr>
      <w:r>
        <w:rPr>
          <w:rFonts w:ascii="Arial" w:hAnsi="Arial" w:cs="Arial"/>
        </w:rPr>
        <w:t xml:space="preserve">Fig.4 - Capturas aplicación </w:t>
      </w:r>
      <w:proofErr w:type="spellStart"/>
      <w:r>
        <w:rPr>
          <w:rFonts w:ascii="Arial" w:hAnsi="Arial" w:cs="Arial"/>
        </w:rPr>
        <w:t>Heart</w:t>
      </w:r>
      <w:proofErr w:type="spellEnd"/>
      <w:r>
        <w:rPr>
          <w:rFonts w:ascii="Arial" w:hAnsi="Arial" w:cs="Arial"/>
        </w:rPr>
        <w:t xml:space="preserve"> </w:t>
      </w:r>
      <w:proofErr w:type="spellStart"/>
      <w:r>
        <w:rPr>
          <w:rFonts w:ascii="Arial" w:hAnsi="Arial" w:cs="Arial"/>
        </w:rPr>
        <w:t>Rate</w:t>
      </w:r>
      <w:proofErr w:type="spellEnd"/>
      <w:r>
        <w:rPr>
          <w:rFonts w:ascii="Arial" w:hAnsi="Arial" w:cs="Arial"/>
        </w:rPr>
        <w:t xml:space="preserve"> OS. Fuente ([6])</w:t>
      </w:r>
    </w:p>
    <w:p w:rsidR="001865B7" w:rsidRPr="00E11FDC" w:rsidRDefault="00B9695C" w:rsidP="00E11FDC">
      <w:pPr>
        <w:pStyle w:val="Ttulo2"/>
        <w:rPr>
          <w:rFonts w:ascii="Arial" w:hAnsi="Arial" w:cs="Arial"/>
        </w:rPr>
      </w:pPr>
      <w:bookmarkStart w:id="2" w:name="_Toc21732411"/>
      <w:proofErr w:type="spellStart"/>
      <w:r w:rsidRPr="00E11FDC">
        <w:rPr>
          <w:rFonts w:ascii="Arial" w:hAnsi="Arial" w:cs="Arial"/>
        </w:rPr>
        <w:t>Heart</w:t>
      </w:r>
      <w:proofErr w:type="spellEnd"/>
      <w:r w:rsidRPr="00E11FDC">
        <w:rPr>
          <w:rFonts w:ascii="Arial" w:hAnsi="Arial" w:cs="Arial"/>
        </w:rPr>
        <w:t xml:space="preserve"> </w:t>
      </w:r>
      <w:proofErr w:type="spellStart"/>
      <w:r w:rsidRPr="00E11FDC">
        <w:rPr>
          <w:rFonts w:ascii="Arial" w:hAnsi="Arial" w:cs="Arial"/>
        </w:rPr>
        <w:t>Rate</w:t>
      </w:r>
      <w:proofErr w:type="spellEnd"/>
      <w:r w:rsidRPr="00E11FDC">
        <w:rPr>
          <w:rFonts w:ascii="Arial" w:hAnsi="Arial" w:cs="Arial"/>
        </w:rPr>
        <w:t xml:space="preserve"> OS – Android </w:t>
      </w:r>
      <w:proofErr w:type="spellStart"/>
      <w:r w:rsidRPr="00E11FDC">
        <w:rPr>
          <w:rFonts w:ascii="Arial" w:hAnsi="Arial" w:cs="Arial"/>
        </w:rPr>
        <w:t>Watch</w:t>
      </w:r>
      <w:bookmarkEnd w:id="2"/>
      <w:proofErr w:type="spellEnd"/>
    </w:p>
    <w:p w:rsidR="009C27E3" w:rsidRDefault="009C27E3" w:rsidP="00BC0119">
      <w:pPr>
        <w:spacing w:line="276" w:lineRule="auto"/>
        <w:jc w:val="both"/>
        <w:rPr>
          <w:rFonts w:ascii="Arial" w:hAnsi="Arial" w:cs="Arial"/>
        </w:rPr>
      </w:pPr>
      <w:r>
        <w:rPr>
          <w:rFonts w:ascii="Arial" w:hAnsi="Arial" w:cs="Arial"/>
        </w:rPr>
        <w:t xml:space="preserve">Esta aplicación [6], desarrollada por la </w:t>
      </w:r>
      <w:proofErr w:type="spellStart"/>
      <w:r>
        <w:rPr>
          <w:rFonts w:ascii="Arial" w:hAnsi="Arial" w:cs="Arial"/>
        </w:rPr>
        <w:t>LFApp</w:t>
      </w:r>
      <w:proofErr w:type="spellEnd"/>
      <w:r w:rsidR="001D53EB">
        <w:rPr>
          <w:rFonts w:ascii="Arial" w:hAnsi="Arial" w:cs="Arial"/>
        </w:rPr>
        <w:t xml:space="preserve"> y cuya aplicación puede visualizarse en la figura 4,</w:t>
      </w:r>
      <w:r>
        <w:rPr>
          <w:rFonts w:ascii="Arial" w:hAnsi="Arial" w:cs="Arial"/>
        </w:rPr>
        <w:t xml:space="preserve"> permite medir la frecuencia cardiaca de la persona que lleva el reloj inteligente que </w:t>
      </w:r>
      <w:r w:rsidR="00BC0119">
        <w:rPr>
          <w:rFonts w:ascii="Arial" w:hAnsi="Arial" w:cs="Arial"/>
        </w:rPr>
        <w:t>esté</w:t>
      </w:r>
      <w:r>
        <w:rPr>
          <w:rFonts w:ascii="Arial" w:hAnsi="Arial" w:cs="Arial"/>
        </w:rPr>
        <w:t xml:space="preserve"> vinculado al teléfono inteligente</w:t>
      </w:r>
      <w:r w:rsidR="00BC0119">
        <w:rPr>
          <w:rFonts w:ascii="Arial" w:hAnsi="Arial" w:cs="Arial"/>
        </w:rPr>
        <w:t xml:space="preserve">. La aplicación permite dos modos de funcionamiento. La primera de ellas es solicitando una medición manualmente, </w:t>
      </w:r>
      <w:r w:rsidR="00BC0119">
        <w:rPr>
          <w:rFonts w:ascii="Arial" w:hAnsi="Arial" w:cs="Arial"/>
        </w:rPr>
        <w:lastRenderedPageBreak/>
        <w:t xml:space="preserve">mientras que la segunda es programar la aplicación para que haga mediciones cada media hora. Cada medición dura 1 minuto. Luego, los datos obtenidos </w:t>
      </w:r>
      <w:r w:rsidR="001D53EB">
        <w:rPr>
          <w:rFonts w:ascii="Arial" w:hAnsi="Arial" w:cs="Arial"/>
        </w:rPr>
        <w:t xml:space="preserve">se sincronizan con los de </w:t>
      </w:r>
      <w:r w:rsidR="001D53EB" w:rsidRPr="001D53EB">
        <w:rPr>
          <w:rFonts w:ascii="Arial" w:hAnsi="Arial" w:cs="Arial"/>
          <w:i/>
        </w:rPr>
        <w:t xml:space="preserve">Google </w:t>
      </w:r>
      <w:proofErr w:type="spellStart"/>
      <w:r w:rsidR="001D53EB" w:rsidRPr="001D53EB">
        <w:rPr>
          <w:rFonts w:ascii="Arial" w:hAnsi="Arial" w:cs="Arial"/>
          <w:i/>
        </w:rPr>
        <w:t>Fit</w:t>
      </w:r>
      <w:proofErr w:type="spellEnd"/>
      <w:r w:rsidR="001D53EB">
        <w:rPr>
          <w:rFonts w:ascii="Arial" w:hAnsi="Arial" w:cs="Arial"/>
        </w:rPr>
        <w:t>.</w:t>
      </w:r>
    </w:p>
    <w:p w:rsidR="001D53EB" w:rsidRDefault="001D53EB" w:rsidP="00BC0119">
      <w:pPr>
        <w:spacing w:line="276" w:lineRule="auto"/>
        <w:jc w:val="both"/>
        <w:rPr>
          <w:rFonts w:ascii="Arial" w:hAnsi="Arial" w:cs="Arial"/>
          <w:i/>
        </w:rPr>
      </w:pPr>
      <w:r>
        <w:rPr>
          <w:rFonts w:ascii="Arial" w:hAnsi="Arial" w:cs="Arial"/>
        </w:rPr>
        <w:t xml:space="preserve">El principal inconveniente que tiene esta aplicación es que la monitorización de la frecuencia cardiaca no es permanente y se puede programar únicamente cada 30 minutos. Además, las opciones de sincronización solo permiten sincronizar con </w:t>
      </w:r>
      <w:r>
        <w:rPr>
          <w:rFonts w:ascii="Arial" w:hAnsi="Arial" w:cs="Arial"/>
          <w:i/>
        </w:rPr>
        <w:t xml:space="preserve">Google </w:t>
      </w:r>
      <w:proofErr w:type="spellStart"/>
      <w:r>
        <w:rPr>
          <w:rFonts w:ascii="Arial" w:hAnsi="Arial" w:cs="Arial"/>
          <w:i/>
        </w:rPr>
        <w:t>Fit</w:t>
      </w:r>
      <w:proofErr w:type="spellEnd"/>
      <w:r>
        <w:rPr>
          <w:rFonts w:ascii="Arial" w:hAnsi="Arial" w:cs="Arial"/>
          <w:i/>
        </w:rPr>
        <w:t>.</w:t>
      </w:r>
    </w:p>
    <w:p w:rsidR="00CB547F" w:rsidRPr="00E11FDC" w:rsidRDefault="00CB547F" w:rsidP="00E11FDC">
      <w:pPr>
        <w:pStyle w:val="Ttulo2"/>
        <w:rPr>
          <w:rFonts w:ascii="Arial" w:hAnsi="Arial" w:cs="Arial"/>
        </w:rPr>
      </w:pPr>
      <w:bookmarkStart w:id="3" w:name="_Toc21732412"/>
      <w:proofErr w:type="spellStart"/>
      <w:r w:rsidRPr="00E11FDC">
        <w:rPr>
          <w:rFonts w:ascii="Arial" w:hAnsi="Arial" w:cs="Arial"/>
        </w:rPr>
        <w:t>Health</w:t>
      </w:r>
      <w:proofErr w:type="spellEnd"/>
      <w:r w:rsidRPr="00E11FDC">
        <w:rPr>
          <w:rFonts w:ascii="Arial" w:hAnsi="Arial" w:cs="Arial"/>
        </w:rPr>
        <w:t xml:space="preserve"> </w:t>
      </w:r>
      <w:proofErr w:type="spellStart"/>
      <w:r w:rsidRPr="00E11FDC">
        <w:rPr>
          <w:rFonts w:ascii="Arial" w:hAnsi="Arial" w:cs="Arial"/>
        </w:rPr>
        <w:t>Wereable</w:t>
      </w:r>
      <w:bookmarkEnd w:id="3"/>
      <w:proofErr w:type="spellEnd"/>
    </w:p>
    <w:p w:rsidR="00C80572" w:rsidRDefault="00C80572" w:rsidP="00C80572">
      <w:pPr>
        <w:spacing w:line="276" w:lineRule="auto"/>
        <w:jc w:val="both"/>
        <w:rPr>
          <w:rFonts w:ascii="Arial" w:hAnsi="Arial" w:cs="Arial"/>
        </w:rPr>
      </w:pPr>
      <w:r>
        <w:rPr>
          <w:rFonts w:ascii="Arial" w:hAnsi="Arial" w:cs="Arial"/>
        </w:rPr>
        <w:t xml:space="preserve">Esta aplicación [7], desarrollada por </w:t>
      </w:r>
      <w:proofErr w:type="spellStart"/>
      <w:r>
        <w:rPr>
          <w:rFonts w:ascii="Arial" w:hAnsi="Arial" w:cs="Arial"/>
        </w:rPr>
        <w:t>Analog</w:t>
      </w:r>
      <w:proofErr w:type="spellEnd"/>
      <w:r>
        <w:rPr>
          <w:rFonts w:ascii="Arial" w:hAnsi="Arial" w:cs="Arial"/>
        </w:rPr>
        <w:t xml:space="preserve"> </w:t>
      </w:r>
      <w:proofErr w:type="spellStart"/>
      <w:r>
        <w:rPr>
          <w:rFonts w:ascii="Arial" w:hAnsi="Arial" w:cs="Arial"/>
        </w:rPr>
        <w:t>Devices</w:t>
      </w:r>
      <w:proofErr w:type="spellEnd"/>
      <w:r>
        <w:rPr>
          <w:rFonts w:ascii="Arial" w:hAnsi="Arial" w:cs="Arial"/>
        </w:rPr>
        <w:t xml:space="preserve"> </w:t>
      </w:r>
      <w:proofErr w:type="spellStart"/>
      <w:r>
        <w:rPr>
          <w:rFonts w:ascii="Arial" w:hAnsi="Arial" w:cs="Arial"/>
        </w:rPr>
        <w:t>Inc</w:t>
      </w:r>
      <w:proofErr w:type="spellEnd"/>
      <w:r>
        <w:rPr>
          <w:rFonts w:ascii="Arial" w:hAnsi="Arial" w:cs="Arial"/>
        </w:rPr>
        <w:t xml:space="preserve"> es una aproximación parecida a lo que se pretende abordar en el presente proyecto. Esta aplicación permite conectarse a un </w:t>
      </w:r>
      <w:r>
        <w:rPr>
          <w:rFonts w:ascii="Arial" w:hAnsi="Arial" w:cs="Arial"/>
          <w:i/>
        </w:rPr>
        <w:t xml:space="preserve">smartwatch </w:t>
      </w:r>
      <w:r>
        <w:rPr>
          <w:rFonts w:ascii="Arial" w:hAnsi="Arial" w:cs="Arial"/>
        </w:rPr>
        <w:t>específicamente creado [8] para suministrar una serie de constantes</w:t>
      </w:r>
      <w:r w:rsidR="00116832">
        <w:rPr>
          <w:rFonts w:ascii="Arial" w:hAnsi="Arial" w:cs="Arial"/>
        </w:rPr>
        <w:t xml:space="preserve"> vitales</w:t>
      </w:r>
      <w:r>
        <w:rPr>
          <w:rFonts w:ascii="Arial" w:hAnsi="Arial" w:cs="Arial"/>
        </w:rPr>
        <w:t xml:space="preserve"> a la aplicación</w:t>
      </w:r>
      <w:r w:rsidR="00116832">
        <w:rPr>
          <w:rFonts w:ascii="Arial" w:hAnsi="Arial" w:cs="Arial"/>
        </w:rPr>
        <w:t xml:space="preserve"> móvil. Esta aplicación permite especificar entre que constantes se quieren realizar mediciones (permite frecuencia cardiaca, conductividad de la piel, temperatura, etc.).</w:t>
      </w:r>
    </w:p>
    <w:p w:rsidR="00E32DC7" w:rsidRDefault="00E32DC7" w:rsidP="00C80572">
      <w:pPr>
        <w:spacing w:line="276" w:lineRule="auto"/>
        <w:jc w:val="both"/>
        <w:rPr>
          <w:rFonts w:ascii="Arial" w:hAnsi="Arial" w:cs="Arial"/>
        </w:rPr>
      </w:pPr>
      <w:r>
        <w:rPr>
          <w:rFonts w:ascii="Arial" w:hAnsi="Arial" w:cs="Arial"/>
        </w:rPr>
        <w:t>La aplicación permite visualizar en tiempo real y mediante una serie de gráficas, las mediciones obtenidas a lo</w:t>
      </w:r>
      <w:r w:rsidR="00FB5D31">
        <w:rPr>
          <w:rFonts w:ascii="Arial" w:hAnsi="Arial" w:cs="Arial"/>
        </w:rPr>
        <w:t xml:space="preserve"> largo del tiempo y visualizar un histórico del mismo. La única diferencia respecto a las anteriores es que no existe opción para compartir y publicar los datos en la nube</w:t>
      </w:r>
      <w:r w:rsidR="007F23FD">
        <w:rPr>
          <w:rFonts w:ascii="Arial" w:hAnsi="Arial" w:cs="Arial"/>
        </w:rPr>
        <w:t>.</w:t>
      </w:r>
    </w:p>
    <w:p w:rsidR="00CB547F" w:rsidRPr="007F23FD" w:rsidRDefault="007F23FD" w:rsidP="007F23FD">
      <w:pPr>
        <w:spacing w:line="276" w:lineRule="auto"/>
        <w:jc w:val="center"/>
        <w:rPr>
          <w:rFonts w:ascii="Arial" w:hAnsi="Arial" w:cs="Arial"/>
        </w:rPr>
      </w:pPr>
      <w:r>
        <w:rPr>
          <w:noProof/>
          <w:lang w:eastAsia="es-ES"/>
        </w:rPr>
        <w:drawing>
          <wp:inline distT="0" distB="0" distL="0" distR="0" wp14:anchorId="20862457" wp14:editId="552CEBFB">
            <wp:extent cx="1609200" cy="2563200"/>
            <wp:effectExtent l="0" t="0" r="0" b="8890"/>
            <wp:docPr id="8" name="Imagen 8"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r w:rsidRPr="007F23FD">
        <w:t xml:space="preserve"> </w:t>
      </w:r>
      <w:r>
        <w:rPr>
          <w:noProof/>
          <w:lang w:eastAsia="es-ES"/>
        </w:rPr>
        <w:drawing>
          <wp:inline distT="0" distB="0" distL="0" distR="0" wp14:anchorId="3765D5E0" wp14:editId="58CAB61C">
            <wp:extent cx="1609200" cy="2563200"/>
            <wp:effectExtent l="0" t="0" r="0" b="8890"/>
            <wp:docPr id="9" name="Imagen 9"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 de pantall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r w:rsidRPr="007F23FD">
        <w:t xml:space="preserve"> </w:t>
      </w:r>
      <w:r>
        <w:rPr>
          <w:noProof/>
          <w:lang w:eastAsia="es-ES"/>
        </w:rPr>
        <w:drawing>
          <wp:inline distT="0" distB="0" distL="0" distR="0" wp14:anchorId="73B931CD" wp14:editId="22B87950">
            <wp:extent cx="1609200" cy="2563200"/>
            <wp:effectExtent l="0" t="0" r="0" b="8890"/>
            <wp:docPr id="10" name="Imagen 10"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p>
    <w:p w:rsidR="00CB547F" w:rsidRPr="00580666" w:rsidRDefault="007F23FD" w:rsidP="00580666">
      <w:pPr>
        <w:spacing w:line="276" w:lineRule="auto"/>
        <w:jc w:val="center"/>
        <w:rPr>
          <w:rFonts w:ascii="Arial" w:hAnsi="Arial" w:cs="Arial"/>
        </w:rPr>
      </w:pPr>
      <w:r>
        <w:rPr>
          <w:rFonts w:ascii="Arial" w:hAnsi="Arial" w:cs="Arial"/>
        </w:rPr>
        <w:t>Fig</w:t>
      </w:r>
      <w:r w:rsidR="005C76DE">
        <w:rPr>
          <w:rFonts w:ascii="Arial" w:hAnsi="Arial" w:cs="Arial"/>
        </w:rPr>
        <w:t>.5</w:t>
      </w:r>
      <w:r>
        <w:rPr>
          <w:rFonts w:ascii="Arial" w:hAnsi="Arial" w:cs="Arial"/>
        </w:rPr>
        <w:t xml:space="preserve"> - Capturas aplicación </w:t>
      </w:r>
      <w:proofErr w:type="spellStart"/>
      <w:r>
        <w:rPr>
          <w:rFonts w:ascii="Arial" w:hAnsi="Arial" w:cs="Arial"/>
        </w:rPr>
        <w:t>Health</w:t>
      </w:r>
      <w:proofErr w:type="spellEnd"/>
      <w:r>
        <w:rPr>
          <w:rFonts w:ascii="Arial" w:hAnsi="Arial" w:cs="Arial"/>
        </w:rPr>
        <w:t xml:space="preserve"> </w:t>
      </w:r>
      <w:proofErr w:type="spellStart"/>
      <w:r>
        <w:rPr>
          <w:rFonts w:ascii="Arial" w:hAnsi="Arial" w:cs="Arial"/>
        </w:rPr>
        <w:t>Wereable</w:t>
      </w:r>
      <w:proofErr w:type="spellEnd"/>
      <w:r>
        <w:rPr>
          <w:rFonts w:ascii="Arial" w:hAnsi="Arial" w:cs="Arial"/>
        </w:rPr>
        <w:t>. Fuente ([7])</w:t>
      </w:r>
    </w:p>
    <w:p w:rsidR="00580666" w:rsidRPr="00E11FDC" w:rsidRDefault="00580666" w:rsidP="00E11FDC">
      <w:pPr>
        <w:pStyle w:val="Ttulo2"/>
        <w:rPr>
          <w:rFonts w:ascii="Arial" w:hAnsi="Arial" w:cs="Arial"/>
        </w:rPr>
      </w:pPr>
      <w:bookmarkStart w:id="4" w:name="_Toc21732413"/>
      <w:r w:rsidRPr="00E11FDC">
        <w:rPr>
          <w:rFonts w:ascii="Arial" w:hAnsi="Arial" w:cs="Arial"/>
        </w:rPr>
        <w:t>Resumen aplicaciones vistas:</w:t>
      </w:r>
      <w:bookmarkEnd w:id="4"/>
    </w:p>
    <w:p w:rsidR="00580666" w:rsidRDefault="00580666" w:rsidP="00580666">
      <w:pPr>
        <w:spacing w:line="276" w:lineRule="auto"/>
        <w:jc w:val="both"/>
        <w:rPr>
          <w:rFonts w:ascii="Arial" w:hAnsi="Arial" w:cs="Arial"/>
        </w:rPr>
      </w:pPr>
      <w:r>
        <w:rPr>
          <w:rFonts w:ascii="Arial" w:hAnsi="Arial" w:cs="Arial"/>
        </w:rPr>
        <w:t>Las aplicacio</w:t>
      </w:r>
      <w:r w:rsidR="00A606D2">
        <w:rPr>
          <w:rFonts w:ascii="Arial" w:hAnsi="Arial" w:cs="Arial"/>
        </w:rPr>
        <w:t>nes que se han visto presentan 3</w:t>
      </w:r>
      <w:r>
        <w:rPr>
          <w:rFonts w:ascii="Arial" w:hAnsi="Arial" w:cs="Arial"/>
        </w:rPr>
        <w:t xml:space="preserve"> </w:t>
      </w:r>
      <w:r w:rsidR="00D94F56">
        <w:rPr>
          <w:rFonts w:ascii="Arial" w:hAnsi="Arial" w:cs="Arial"/>
        </w:rPr>
        <w:t>características</w:t>
      </w:r>
      <w:r>
        <w:rPr>
          <w:rFonts w:ascii="Arial" w:hAnsi="Arial" w:cs="Arial"/>
        </w:rPr>
        <w:t xml:space="preserve"> principales:</w:t>
      </w:r>
    </w:p>
    <w:p w:rsidR="00580666" w:rsidRDefault="00580666" w:rsidP="00580666">
      <w:pPr>
        <w:pStyle w:val="Prrafodelista"/>
        <w:numPr>
          <w:ilvl w:val="0"/>
          <w:numId w:val="5"/>
        </w:numPr>
        <w:spacing w:line="276" w:lineRule="auto"/>
        <w:jc w:val="both"/>
        <w:rPr>
          <w:rFonts w:ascii="Arial" w:hAnsi="Arial" w:cs="Arial"/>
        </w:rPr>
      </w:pPr>
      <w:r>
        <w:rPr>
          <w:rFonts w:ascii="Arial" w:hAnsi="Arial" w:cs="Arial"/>
        </w:rPr>
        <w:t>Son apps nativas</w:t>
      </w:r>
      <w:r w:rsidR="00D94F56">
        <w:rPr>
          <w:rFonts w:ascii="Arial" w:hAnsi="Arial" w:cs="Arial"/>
        </w:rPr>
        <w:t>.</w:t>
      </w:r>
    </w:p>
    <w:p w:rsidR="00D94F56" w:rsidRDefault="00D94F56" w:rsidP="00D94F56">
      <w:pPr>
        <w:pStyle w:val="Prrafodelista"/>
        <w:numPr>
          <w:ilvl w:val="0"/>
          <w:numId w:val="5"/>
        </w:numPr>
        <w:spacing w:line="276" w:lineRule="auto"/>
        <w:rPr>
          <w:rFonts w:ascii="Arial" w:hAnsi="Arial" w:cs="Arial"/>
        </w:rPr>
      </w:pPr>
      <w:r>
        <w:rPr>
          <w:rFonts w:ascii="Arial" w:hAnsi="Arial" w:cs="Arial"/>
        </w:rPr>
        <w:t xml:space="preserve">Requieren de </w:t>
      </w:r>
      <w:r>
        <w:rPr>
          <w:rFonts w:ascii="Arial" w:hAnsi="Arial" w:cs="Arial"/>
          <w:i/>
        </w:rPr>
        <w:t xml:space="preserve">Bluetooth </w:t>
      </w:r>
      <w:r>
        <w:rPr>
          <w:rFonts w:ascii="Arial" w:hAnsi="Arial" w:cs="Arial"/>
        </w:rPr>
        <w:t xml:space="preserve">para vincularse con el </w:t>
      </w:r>
      <w:r>
        <w:rPr>
          <w:rFonts w:ascii="Arial" w:hAnsi="Arial" w:cs="Arial"/>
          <w:i/>
        </w:rPr>
        <w:t>wereable</w:t>
      </w:r>
      <w:r>
        <w:rPr>
          <w:rFonts w:ascii="Arial" w:hAnsi="Arial" w:cs="Arial"/>
        </w:rPr>
        <w:t>.</w:t>
      </w:r>
    </w:p>
    <w:p w:rsidR="00A606D2" w:rsidRDefault="00A8180B" w:rsidP="00D94F56">
      <w:pPr>
        <w:pStyle w:val="Prrafodelista"/>
        <w:numPr>
          <w:ilvl w:val="0"/>
          <w:numId w:val="5"/>
        </w:numPr>
        <w:spacing w:line="276" w:lineRule="auto"/>
        <w:rPr>
          <w:rFonts w:ascii="Arial" w:hAnsi="Arial" w:cs="Arial"/>
        </w:rPr>
      </w:pPr>
      <w:r>
        <w:rPr>
          <w:rFonts w:ascii="Arial" w:hAnsi="Arial" w:cs="Arial"/>
        </w:rPr>
        <w:t>En caso de detectar alguna anomalía en los datos, no se notifica al usuario.</w:t>
      </w:r>
    </w:p>
    <w:p w:rsidR="00487D37" w:rsidRDefault="00487D37" w:rsidP="00487D37">
      <w:pPr>
        <w:spacing w:line="276" w:lineRule="auto"/>
        <w:rPr>
          <w:rFonts w:ascii="Arial" w:hAnsi="Arial" w:cs="Arial"/>
        </w:rPr>
      </w:pPr>
      <w:r>
        <w:rPr>
          <w:rFonts w:ascii="Arial" w:hAnsi="Arial" w:cs="Arial"/>
        </w:rPr>
        <w:t xml:space="preserve">Esto conlleva a una serie de características que tienen estas aplicaciones con el </w:t>
      </w:r>
      <w:r>
        <w:rPr>
          <w:rFonts w:ascii="Arial" w:hAnsi="Arial" w:cs="Arial"/>
          <w:i/>
        </w:rPr>
        <w:t xml:space="preserve">wereable </w:t>
      </w:r>
      <w:r>
        <w:rPr>
          <w:rFonts w:ascii="Arial" w:hAnsi="Arial" w:cs="Arial"/>
        </w:rPr>
        <w:t>asociado.</w:t>
      </w:r>
    </w:p>
    <w:p w:rsidR="00487D37" w:rsidRDefault="00487D37" w:rsidP="00A606D2">
      <w:pPr>
        <w:pStyle w:val="Prrafodelista"/>
        <w:numPr>
          <w:ilvl w:val="0"/>
          <w:numId w:val="6"/>
        </w:numPr>
        <w:spacing w:line="276" w:lineRule="auto"/>
        <w:jc w:val="both"/>
        <w:rPr>
          <w:rFonts w:ascii="Arial" w:hAnsi="Arial" w:cs="Arial"/>
        </w:rPr>
      </w:pPr>
      <w:r>
        <w:rPr>
          <w:rFonts w:ascii="Arial" w:hAnsi="Arial" w:cs="Arial"/>
        </w:rPr>
        <w:t>Requieren estar</w:t>
      </w:r>
      <w:r w:rsidR="00A606D2">
        <w:rPr>
          <w:rFonts w:ascii="Arial" w:hAnsi="Arial" w:cs="Arial"/>
        </w:rPr>
        <w:t xml:space="preserve"> cerca el dispositivo móvil del </w:t>
      </w:r>
      <w:r w:rsidR="00A606D2">
        <w:rPr>
          <w:rFonts w:ascii="Arial" w:hAnsi="Arial" w:cs="Arial"/>
          <w:i/>
        </w:rPr>
        <w:t>wereable</w:t>
      </w:r>
      <w:r w:rsidR="00A606D2">
        <w:rPr>
          <w:rFonts w:ascii="Arial" w:hAnsi="Arial" w:cs="Arial"/>
        </w:rPr>
        <w:t>.</w:t>
      </w:r>
    </w:p>
    <w:p w:rsidR="00A8180B" w:rsidRDefault="00A8180B" w:rsidP="00A606D2">
      <w:pPr>
        <w:pStyle w:val="Prrafodelista"/>
        <w:numPr>
          <w:ilvl w:val="0"/>
          <w:numId w:val="6"/>
        </w:numPr>
        <w:spacing w:line="276" w:lineRule="auto"/>
        <w:jc w:val="both"/>
        <w:rPr>
          <w:rFonts w:ascii="Arial" w:hAnsi="Arial" w:cs="Arial"/>
        </w:rPr>
      </w:pPr>
      <w:r>
        <w:rPr>
          <w:rFonts w:ascii="Arial" w:hAnsi="Arial" w:cs="Arial"/>
        </w:rPr>
        <w:lastRenderedPageBreak/>
        <w:t>Se debe hacer un desarrollo por cada plataforma que se desee exportar la aplicación. Esto quiere decir que en caso de querer exportarlo a Android e IOS hay que realizar 2 desarrollos distintos.</w:t>
      </w:r>
    </w:p>
    <w:p w:rsidR="00A606D2" w:rsidRDefault="00A606D2" w:rsidP="00A606D2">
      <w:pPr>
        <w:pStyle w:val="Prrafodelista"/>
        <w:numPr>
          <w:ilvl w:val="0"/>
          <w:numId w:val="6"/>
        </w:numPr>
        <w:spacing w:line="276" w:lineRule="auto"/>
        <w:jc w:val="both"/>
        <w:rPr>
          <w:rFonts w:ascii="Arial" w:hAnsi="Arial" w:cs="Arial"/>
        </w:rPr>
      </w:pPr>
      <w:r>
        <w:rPr>
          <w:rFonts w:ascii="Arial" w:hAnsi="Arial" w:cs="Arial"/>
        </w:rPr>
        <w:t>Si la app tiene opción de subir datos a la nube, utiliza la conexión a la red del dispositivo móvil, lo que utiliza los datos móviles del usuario e utiliza la batería del dispositivo.</w:t>
      </w:r>
    </w:p>
    <w:p w:rsidR="00A8180B" w:rsidRDefault="00A8180B" w:rsidP="00A606D2">
      <w:pPr>
        <w:pStyle w:val="Prrafodelista"/>
        <w:numPr>
          <w:ilvl w:val="0"/>
          <w:numId w:val="6"/>
        </w:numPr>
        <w:spacing w:line="276" w:lineRule="auto"/>
        <w:jc w:val="both"/>
        <w:rPr>
          <w:rFonts w:ascii="Arial" w:hAnsi="Arial" w:cs="Arial"/>
        </w:rPr>
      </w:pPr>
      <w:r>
        <w:rPr>
          <w:rFonts w:ascii="Arial" w:hAnsi="Arial" w:cs="Arial"/>
        </w:rPr>
        <w:t>No existen mecanismos para avisar en caso de detectar un problema grave en las constantes vitales.</w:t>
      </w:r>
    </w:p>
    <w:p w:rsidR="00A8180B" w:rsidRDefault="00A8180B" w:rsidP="00A606D2">
      <w:pPr>
        <w:pStyle w:val="Prrafodelista"/>
        <w:numPr>
          <w:ilvl w:val="0"/>
          <w:numId w:val="6"/>
        </w:numPr>
        <w:spacing w:line="276" w:lineRule="auto"/>
        <w:jc w:val="both"/>
        <w:rPr>
          <w:rFonts w:ascii="Arial" w:hAnsi="Arial" w:cs="Arial"/>
        </w:rPr>
      </w:pPr>
      <w:r>
        <w:rPr>
          <w:rFonts w:ascii="Arial" w:hAnsi="Arial" w:cs="Arial"/>
        </w:rPr>
        <w:t>No existen mecanismos que notifique al usuario que el wereable está a punto de quedarse sin batería.</w:t>
      </w:r>
    </w:p>
    <w:p w:rsidR="00A606D2" w:rsidRDefault="00A606D2" w:rsidP="00A606D2">
      <w:pPr>
        <w:spacing w:line="276" w:lineRule="auto"/>
        <w:jc w:val="both"/>
        <w:rPr>
          <w:rFonts w:ascii="Arial" w:hAnsi="Arial" w:cs="Arial"/>
        </w:rPr>
      </w:pPr>
      <w:r>
        <w:rPr>
          <w:rFonts w:ascii="Arial" w:hAnsi="Arial" w:cs="Arial"/>
        </w:rPr>
        <w:t xml:space="preserve">Como se verá dentro del apartado de objetivos y el alcance, lo que se pretende con la nueva aplicación móvil es eliminar </w:t>
      </w:r>
      <w:r w:rsidR="00A8180B">
        <w:rPr>
          <w:rFonts w:ascii="Arial" w:hAnsi="Arial" w:cs="Arial"/>
        </w:rPr>
        <w:t>estas limitaciones que tienen las actuales aplicaciones.</w:t>
      </w:r>
    </w:p>
    <w:p w:rsidR="006D5187" w:rsidRDefault="00A8180B" w:rsidP="00A606D2">
      <w:pPr>
        <w:spacing w:line="276" w:lineRule="auto"/>
        <w:jc w:val="both"/>
        <w:rPr>
          <w:rFonts w:ascii="Arial" w:hAnsi="Arial" w:cs="Arial"/>
          <w:i/>
        </w:rPr>
      </w:pPr>
      <w:r>
        <w:rPr>
          <w:rFonts w:ascii="Arial" w:hAnsi="Arial" w:cs="Arial"/>
        </w:rPr>
        <w:t>Por último y para acabar el apartado</w:t>
      </w:r>
      <w:r w:rsidR="006D5187">
        <w:rPr>
          <w:rFonts w:ascii="Arial" w:hAnsi="Arial" w:cs="Arial"/>
        </w:rPr>
        <w:t>,</w:t>
      </w:r>
      <w:r>
        <w:rPr>
          <w:rFonts w:ascii="Arial" w:hAnsi="Arial" w:cs="Arial"/>
        </w:rPr>
        <w:t xml:space="preserve"> </w:t>
      </w:r>
      <w:r w:rsidR="006D5187">
        <w:rPr>
          <w:rFonts w:ascii="Arial" w:hAnsi="Arial" w:cs="Arial"/>
        </w:rPr>
        <w:t xml:space="preserve">se abandona el terreno de las aplicaciones móviles para centrarnos en aplicaciones sanitarias relacionadas con el cuidado de pacientes mediante el uso de </w:t>
      </w:r>
      <w:r w:rsidR="006D5187">
        <w:rPr>
          <w:rFonts w:ascii="Arial" w:hAnsi="Arial" w:cs="Arial"/>
          <w:i/>
        </w:rPr>
        <w:t xml:space="preserve">wereables. </w:t>
      </w:r>
    </w:p>
    <w:p w:rsidR="00A8180B" w:rsidRDefault="006D5187" w:rsidP="00A606D2">
      <w:pPr>
        <w:spacing w:line="276" w:lineRule="auto"/>
        <w:jc w:val="both"/>
        <w:rPr>
          <w:rFonts w:ascii="Arial" w:hAnsi="Arial" w:cs="Arial"/>
        </w:rPr>
      </w:pPr>
      <w:r>
        <w:rPr>
          <w:rFonts w:ascii="Arial" w:hAnsi="Arial" w:cs="Arial"/>
        </w:rPr>
        <w:t>En el año 2010, la universidad Rey Juan Carlos impulsó un proyecto para controlar las constantes vitales y tener localizados en todo momento a todos los pacientes del hospital. La idea principal en la que se basa el proyecto LOBIN [9], es tener una camiseta con un conjunto de sensores y que mediante Wifi comunique esta información al</w:t>
      </w:r>
      <w:r w:rsidR="008254A1">
        <w:rPr>
          <w:rFonts w:ascii="Arial" w:hAnsi="Arial" w:cs="Arial"/>
        </w:rPr>
        <w:t xml:space="preserve"> sistema central del Hospital La Paz, situado en Madrid</w:t>
      </w:r>
      <w:r>
        <w:rPr>
          <w:rFonts w:ascii="Arial" w:hAnsi="Arial" w:cs="Arial"/>
        </w:rPr>
        <w:t>. Principalmente esta camiseta está dirigida a aquellos pacientes con problemas de corazón, aunque la misma es capaz de medir otros factores como la temperatura del paciente o detección y alarma en caso de detectar que el paciente abandona la zona de la que le fue asignada.</w:t>
      </w:r>
    </w:p>
    <w:p w:rsidR="008254A1" w:rsidRDefault="008254A1" w:rsidP="00A606D2">
      <w:pPr>
        <w:spacing w:line="276" w:lineRule="auto"/>
        <w:jc w:val="both"/>
        <w:rPr>
          <w:rFonts w:ascii="Arial" w:hAnsi="Arial" w:cs="Arial"/>
        </w:rPr>
      </w:pPr>
      <w:r>
        <w:rPr>
          <w:rFonts w:ascii="Arial" w:hAnsi="Arial" w:cs="Arial"/>
        </w:rPr>
        <w:t xml:space="preserve">El proyecto LOBIN se centra principalmente en la arquitectura del sistema (desde la implementación de la camiseta a la comunicación con el sistema central) y no en la aplicación en sí, </w:t>
      </w:r>
      <w:r w:rsidR="005C76DE">
        <w:rPr>
          <w:rFonts w:ascii="Arial" w:hAnsi="Arial" w:cs="Arial"/>
        </w:rPr>
        <w:t>pero si hay indicaciones de que como se tenía que desarrollar la aplicación y de lo que tenía que contener.</w:t>
      </w:r>
    </w:p>
    <w:p w:rsidR="005C76DE" w:rsidRDefault="005C76DE" w:rsidP="005C76DE">
      <w:pPr>
        <w:spacing w:line="276" w:lineRule="auto"/>
        <w:jc w:val="center"/>
        <w:rPr>
          <w:rFonts w:ascii="Arial" w:hAnsi="Arial" w:cs="Arial"/>
        </w:rPr>
      </w:pPr>
      <w:r>
        <w:rPr>
          <w:noProof/>
          <w:lang w:eastAsia="es-ES"/>
        </w:rPr>
        <w:drawing>
          <wp:inline distT="0" distB="0" distL="0" distR="0" wp14:anchorId="1A12C503" wp14:editId="5D1CBA7D">
            <wp:extent cx="3085504" cy="1921790"/>
            <wp:effectExtent l="0" t="0" r="635"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4713" cy="1927526"/>
                    </a:xfrm>
                    <a:prstGeom prst="rect">
                      <a:avLst/>
                    </a:prstGeom>
                  </pic:spPr>
                </pic:pic>
              </a:graphicData>
            </a:graphic>
          </wp:inline>
        </w:drawing>
      </w:r>
    </w:p>
    <w:p w:rsidR="005C76DE" w:rsidRPr="00580666" w:rsidRDefault="005C76DE" w:rsidP="005C76DE">
      <w:pPr>
        <w:spacing w:line="276" w:lineRule="auto"/>
        <w:jc w:val="center"/>
        <w:rPr>
          <w:rFonts w:ascii="Arial" w:hAnsi="Arial" w:cs="Arial"/>
        </w:rPr>
      </w:pPr>
      <w:r>
        <w:rPr>
          <w:rFonts w:ascii="Arial" w:hAnsi="Arial" w:cs="Arial"/>
        </w:rPr>
        <w:t>Fig.5 – Interfaz aplicación proyecto LOBIN</w:t>
      </w:r>
      <w:r w:rsidR="00776E31">
        <w:rPr>
          <w:rFonts w:ascii="Arial" w:hAnsi="Arial" w:cs="Arial"/>
        </w:rPr>
        <w:t>. Fuente ([9</w:t>
      </w:r>
      <w:r>
        <w:rPr>
          <w:rFonts w:ascii="Arial" w:hAnsi="Arial" w:cs="Arial"/>
        </w:rPr>
        <w:t>])</w:t>
      </w:r>
    </w:p>
    <w:p w:rsidR="005C76DE" w:rsidRDefault="00776E31" w:rsidP="00776E31">
      <w:pPr>
        <w:spacing w:line="276" w:lineRule="auto"/>
        <w:jc w:val="both"/>
        <w:rPr>
          <w:rFonts w:ascii="Arial" w:hAnsi="Arial" w:cs="Arial"/>
        </w:rPr>
      </w:pPr>
      <w:r>
        <w:rPr>
          <w:rFonts w:ascii="Arial" w:hAnsi="Arial" w:cs="Arial"/>
        </w:rPr>
        <w:t>La aplicación consiste en una aplicación Java con varias ventanas, las cuales cada una tiene una función muy específica. En la ventana principal se ve el árbol de pacientes y un mapa del hospital donde se localizan los pacientes. Cuando se pulsa</w:t>
      </w:r>
      <w:r w:rsidR="003E6D5C">
        <w:rPr>
          <w:rFonts w:ascii="Arial" w:hAnsi="Arial" w:cs="Arial"/>
        </w:rPr>
        <w:t xml:space="preserve"> sobre el paciente, se abre una nueva ventana con las constantes del paciente.</w:t>
      </w:r>
    </w:p>
    <w:p w:rsidR="009B7D0C" w:rsidRDefault="001E0455" w:rsidP="00A52BE0">
      <w:pPr>
        <w:pStyle w:val="Ttulo1"/>
        <w:spacing w:line="276" w:lineRule="auto"/>
        <w:jc w:val="both"/>
        <w:rPr>
          <w:rFonts w:ascii="Arial" w:hAnsi="Arial" w:cs="Arial"/>
        </w:rPr>
      </w:pPr>
      <w:bookmarkStart w:id="5" w:name="_Toc21732414"/>
      <w:r>
        <w:rPr>
          <w:rFonts w:ascii="Arial" w:hAnsi="Arial" w:cs="Arial"/>
        </w:rPr>
        <w:lastRenderedPageBreak/>
        <w:t>Objetivos y Alcance</w:t>
      </w:r>
      <w:r w:rsidR="009B7D0C" w:rsidRPr="009B7D0C">
        <w:rPr>
          <w:rFonts w:ascii="Arial" w:hAnsi="Arial" w:cs="Arial"/>
        </w:rPr>
        <w:t>:</w:t>
      </w:r>
      <w:bookmarkEnd w:id="5"/>
    </w:p>
    <w:p w:rsidR="003E6D5C" w:rsidRDefault="003E6D5C" w:rsidP="003E6D5C">
      <w:pPr>
        <w:spacing w:line="276" w:lineRule="auto"/>
        <w:jc w:val="both"/>
        <w:rPr>
          <w:rFonts w:ascii="Arial" w:hAnsi="Arial" w:cs="Arial"/>
        </w:rPr>
      </w:pPr>
      <w:r>
        <w:rPr>
          <w:rFonts w:ascii="Arial" w:hAnsi="Arial" w:cs="Arial"/>
        </w:rPr>
        <w:t xml:space="preserve">Como se ha visto en el apartado anterior, la mayoría de las aplicaciones para dispositivos móviles que se han desarrollado se han diseñado de forma nativa e utilizan </w:t>
      </w:r>
      <w:r>
        <w:rPr>
          <w:rFonts w:ascii="Arial" w:hAnsi="Arial" w:cs="Arial"/>
          <w:i/>
        </w:rPr>
        <w:t>Bluetooth</w:t>
      </w:r>
      <w:r>
        <w:rPr>
          <w:rFonts w:ascii="Arial" w:hAnsi="Arial" w:cs="Arial"/>
        </w:rPr>
        <w:t xml:space="preserve"> para vincularse con el proyecto.</w:t>
      </w:r>
    </w:p>
    <w:p w:rsidR="00F32F70" w:rsidRDefault="003E6D5C" w:rsidP="003E6D5C">
      <w:pPr>
        <w:spacing w:line="276" w:lineRule="auto"/>
        <w:jc w:val="both"/>
        <w:rPr>
          <w:rFonts w:ascii="Arial" w:hAnsi="Arial" w:cs="Arial"/>
        </w:rPr>
      </w:pPr>
      <w:r>
        <w:rPr>
          <w:rFonts w:ascii="Arial" w:hAnsi="Arial" w:cs="Arial"/>
        </w:rPr>
        <w:t xml:space="preserve">La idea del presente TFM es enfocar el desarrollo de la aplicación bajo otro punto de vista. La idea principal es desarrollar </w:t>
      </w:r>
      <w:r w:rsidR="00F32F70">
        <w:rPr>
          <w:rFonts w:ascii="Arial" w:hAnsi="Arial" w:cs="Arial"/>
        </w:rPr>
        <w:t xml:space="preserve">una aplicación para dispositivos móviles que pueda ser ejecutado bajo distintas plataformas, es decir, el desarrollo no va a ser nativo, ya que de lo contrario requeriría de un desarrollo por cada una de las plataformas. Por ello en primer lugar, la nueva aplicación móvil será una </w:t>
      </w:r>
      <w:r w:rsidR="00B17CBE">
        <w:rPr>
          <w:rFonts w:ascii="Arial" w:hAnsi="Arial" w:cs="Arial"/>
        </w:rPr>
        <w:t>Web App</w:t>
      </w:r>
      <w:r w:rsidR="00F32F70">
        <w:rPr>
          <w:rFonts w:ascii="Arial" w:hAnsi="Arial" w:cs="Arial"/>
        </w:rPr>
        <w:t xml:space="preserve"> que pueda ser fácilmente producida para distintas plataformas. Con ello se consigue que con un solo desarrollo conseguir tenerla para distintas plataformas. En principio, se desarrollará y se testeará para la plataforma </w:t>
      </w:r>
      <w:r w:rsidR="00F32F70" w:rsidRPr="00804230">
        <w:rPr>
          <w:rFonts w:ascii="Arial" w:hAnsi="Arial" w:cs="Arial"/>
          <w:i/>
        </w:rPr>
        <w:t>Android</w:t>
      </w:r>
      <w:r w:rsidR="00F32F70">
        <w:rPr>
          <w:rFonts w:ascii="Arial" w:hAnsi="Arial" w:cs="Arial"/>
        </w:rPr>
        <w:t xml:space="preserve">, aunque con el mismo código implementado se podrá producir una versión para la plataforma </w:t>
      </w:r>
      <w:r w:rsidR="00F32F70" w:rsidRPr="00804230">
        <w:rPr>
          <w:rFonts w:ascii="Arial" w:hAnsi="Arial" w:cs="Arial"/>
          <w:i/>
        </w:rPr>
        <w:t>IOS</w:t>
      </w:r>
      <w:r w:rsidR="00F32F70">
        <w:rPr>
          <w:rFonts w:ascii="Arial" w:hAnsi="Arial" w:cs="Arial"/>
        </w:rPr>
        <w:t>.</w:t>
      </w:r>
    </w:p>
    <w:p w:rsidR="005E22E2" w:rsidRPr="003537B7" w:rsidRDefault="00D94A43" w:rsidP="003E6D5C">
      <w:pPr>
        <w:spacing w:line="276" w:lineRule="auto"/>
        <w:jc w:val="both"/>
        <w:rPr>
          <w:rFonts w:ascii="Arial" w:hAnsi="Arial" w:cs="Arial"/>
          <w:i/>
        </w:rPr>
      </w:pPr>
      <w:r>
        <w:rPr>
          <w:rFonts w:ascii="Arial" w:hAnsi="Arial" w:cs="Arial"/>
        </w:rPr>
        <w:t xml:space="preserve">La </w:t>
      </w:r>
      <w:r w:rsidR="00B17CBE">
        <w:rPr>
          <w:rFonts w:ascii="Arial" w:hAnsi="Arial" w:cs="Arial"/>
        </w:rPr>
        <w:t xml:space="preserve">Web App </w:t>
      </w:r>
      <w:r>
        <w:rPr>
          <w:rFonts w:ascii="Arial" w:hAnsi="Arial" w:cs="Arial"/>
        </w:rPr>
        <w:t xml:space="preserve">será implementada bajo el </w:t>
      </w:r>
      <w:proofErr w:type="spellStart"/>
      <w:r>
        <w:rPr>
          <w:rFonts w:ascii="Arial" w:hAnsi="Arial" w:cs="Arial"/>
        </w:rPr>
        <w:t>framework</w:t>
      </w:r>
      <w:proofErr w:type="spellEnd"/>
      <w:r>
        <w:rPr>
          <w:rFonts w:ascii="Arial" w:hAnsi="Arial" w:cs="Arial"/>
        </w:rPr>
        <w:t xml:space="preserve"> </w:t>
      </w:r>
      <w:r w:rsidRPr="00804230">
        <w:rPr>
          <w:rFonts w:ascii="Arial" w:hAnsi="Arial" w:cs="Arial"/>
          <w:i/>
        </w:rPr>
        <w:t>IONIC</w:t>
      </w:r>
      <w:r>
        <w:rPr>
          <w:rFonts w:ascii="Arial" w:hAnsi="Arial" w:cs="Arial"/>
        </w:rPr>
        <w:t xml:space="preserve">. </w:t>
      </w:r>
      <w:r w:rsidR="005E22E2">
        <w:rPr>
          <w:rFonts w:ascii="Arial" w:hAnsi="Arial" w:cs="Arial"/>
        </w:rPr>
        <w:t xml:space="preserve">La versión de </w:t>
      </w:r>
      <w:r w:rsidR="005E22E2" w:rsidRPr="00804230">
        <w:rPr>
          <w:rFonts w:ascii="Arial" w:hAnsi="Arial" w:cs="Arial"/>
          <w:i/>
        </w:rPr>
        <w:t>IONIC</w:t>
      </w:r>
      <w:r w:rsidR="005E22E2">
        <w:rPr>
          <w:rFonts w:ascii="Arial" w:hAnsi="Arial" w:cs="Arial"/>
        </w:rPr>
        <w:t xml:space="preserve"> sobre la que se va a trabajar es la 4.0 que trabaja bajo Angular 5.0</w:t>
      </w:r>
      <w:r w:rsidR="00804230">
        <w:rPr>
          <w:rFonts w:ascii="Arial" w:hAnsi="Arial" w:cs="Arial"/>
        </w:rPr>
        <w:t xml:space="preserve">. Como entorno de ejecución se utilizará </w:t>
      </w:r>
      <w:r w:rsidR="00804230">
        <w:rPr>
          <w:rFonts w:ascii="Arial" w:hAnsi="Arial" w:cs="Arial"/>
          <w:i/>
        </w:rPr>
        <w:t xml:space="preserve">NODE </w:t>
      </w:r>
      <w:r w:rsidR="00804230">
        <w:rPr>
          <w:rFonts w:ascii="Arial" w:hAnsi="Arial" w:cs="Arial"/>
        </w:rPr>
        <w:t xml:space="preserve">y gestión de paquetes </w:t>
      </w:r>
      <w:r w:rsidR="00804230">
        <w:rPr>
          <w:rFonts w:ascii="Arial" w:hAnsi="Arial" w:cs="Arial"/>
          <w:i/>
        </w:rPr>
        <w:t>NPM.</w:t>
      </w:r>
      <w:r w:rsidR="00804230">
        <w:rPr>
          <w:rFonts w:ascii="Arial" w:hAnsi="Arial" w:cs="Arial"/>
        </w:rPr>
        <w:t xml:space="preserve"> Además, en la medida de lo posible</w:t>
      </w:r>
      <w:r w:rsidR="003537B7">
        <w:rPr>
          <w:rFonts w:ascii="Arial" w:hAnsi="Arial" w:cs="Arial"/>
        </w:rPr>
        <w:t>,</w:t>
      </w:r>
      <w:r w:rsidR="00804230">
        <w:rPr>
          <w:rFonts w:ascii="Arial" w:hAnsi="Arial" w:cs="Arial"/>
        </w:rPr>
        <w:t xml:space="preserve"> se van a utilizar componentes que permitan gestionar de manera eficiente y que permita la reutilización de código, como ejemplo de ello se puede mencionar el uso de los preprocesadores </w:t>
      </w:r>
      <w:r w:rsidR="00804230">
        <w:rPr>
          <w:rFonts w:ascii="Arial" w:hAnsi="Arial" w:cs="Arial"/>
          <w:i/>
        </w:rPr>
        <w:t xml:space="preserve">SCSS </w:t>
      </w:r>
      <w:r w:rsidR="00804230">
        <w:rPr>
          <w:rFonts w:ascii="Arial" w:hAnsi="Arial" w:cs="Arial"/>
        </w:rPr>
        <w:t xml:space="preserve">o el uso de </w:t>
      </w:r>
      <w:proofErr w:type="spellStart"/>
      <w:r w:rsidR="00804230">
        <w:rPr>
          <w:rFonts w:ascii="Arial" w:hAnsi="Arial" w:cs="Arial"/>
          <w:i/>
        </w:rPr>
        <w:t>minify</w:t>
      </w:r>
      <w:proofErr w:type="spellEnd"/>
      <w:r w:rsidR="00804230">
        <w:rPr>
          <w:rFonts w:ascii="Arial" w:hAnsi="Arial" w:cs="Arial"/>
        </w:rPr>
        <w:t xml:space="preserve"> para las entregas finales.</w:t>
      </w:r>
      <w:r w:rsidR="003537B7">
        <w:rPr>
          <w:rFonts w:ascii="Arial" w:hAnsi="Arial" w:cs="Arial"/>
        </w:rPr>
        <w:t xml:space="preserve"> Además, para el control de versiones y el reporte de los bugs detectados se utilizará como repositorio de versiones </w:t>
      </w:r>
      <w:proofErr w:type="spellStart"/>
      <w:r w:rsidR="003537B7">
        <w:rPr>
          <w:rFonts w:ascii="Arial" w:hAnsi="Arial" w:cs="Arial"/>
          <w:i/>
        </w:rPr>
        <w:t>Git</w:t>
      </w:r>
      <w:proofErr w:type="spellEnd"/>
      <w:r w:rsidR="003537B7">
        <w:rPr>
          <w:rFonts w:ascii="Arial" w:hAnsi="Arial" w:cs="Arial"/>
          <w:i/>
        </w:rPr>
        <w:t>.</w:t>
      </w:r>
    </w:p>
    <w:p w:rsidR="0053258E" w:rsidRPr="005E22E2" w:rsidRDefault="00D94A43" w:rsidP="003E6D5C">
      <w:pPr>
        <w:spacing w:line="276" w:lineRule="auto"/>
        <w:jc w:val="both"/>
        <w:rPr>
          <w:rFonts w:ascii="Arial" w:hAnsi="Arial" w:cs="Arial"/>
        </w:rPr>
      </w:pPr>
      <w:r>
        <w:rPr>
          <w:rFonts w:ascii="Arial" w:hAnsi="Arial" w:cs="Arial"/>
        </w:rPr>
        <w:t xml:space="preserve">El requisito fundamental de esta app será obtener los datos que se van obteniendo de la camiseta, pero la principal diferencia es que las mismas serán obtenidas a través de un servidor en vez de ser obtenidas a través del </w:t>
      </w:r>
      <w:r>
        <w:rPr>
          <w:rFonts w:ascii="Arial" w:hAnsi="Arial" w:cs="Arial"/>
          <w:i/>
        </w:rPr>
        <w:t xml:space="preserve">Bluetooth. </w:t>
      </w:r>
    </w:p>
    <w:p w:rsidR="0053258E" w:rsidRDefault="0053258E" w:rsidP="003E6D5C">
      <w:pPr>
        <w:spacing w:line="276" w:lineRule="auto"/>
        <w:jc w:val="both"/>
        <w:rPr>
          <w:rFonts w:ascii="Arial" w:hAnsi="Arial" w:cs="Arial"/>
        </w:rPr>
      </w:pPr>
      <w:r>
        <w:rPr>
          <w:rFonts w:ascii="Arial" w:hAnsi="Arial" w:cs="Arial"/>
        </w:rPr>
        <w:t>Las principales funcionalidades que debe cumplir la aplicación son las siguientes:</w:t>
      </w:r>
    </w:p>
    <w:p w:rsidR="005F413A" w:rsidRDefault="005F413A" w:rsidP="005F413A">
      <w:pPr>
        <w:pStyle w:val="Prrafodelista"/>
        <w:numPr>
          <w:ilvl w:val="0"/>
          <w:numId w:val="8"/>
        </w:numPr>
        <w:spacing w:line="276" w:lineRule="auto"/>
        <w:jc w:val="both"/>
        <w:rPr>
          <w:rFonts w:ascii="Arial" w:hAnsi="Arial" w:cs="Arial"/>
        </w:rPr>
      </w:pPr>
      <w:r>
        <w:rPr>
          <w:rFonts w:ascii="Arial" w:hAnsi="Arial" w:cs="Arial"/>
        </w:rPr>
        <w:t xml:space="preserve">Debe permitir al usuario autentificarse en el sistema. Una vez autenticado en el sistema, </w:t>
      </w:r>
      <w:r w:rsidR="006047B7">
        <w:rPr>
          <w:rFonts w:ascii="Arial" w:hAnsi="Arial" w:cs="Arial"/>
        </w:rPr>
        <w:t>los datos del resto de apartados deben</w:t>
      </w:r>
      <w:r>
        <w:rPr>
          <w:rFonts w:ascii="Arial" w:hAnsi="Arial" w:cs="Arial"/>
        </w:rPr>
        <w:t xml:space="preserve"> mostrarse únicamente información </w:t>
      </w:r>
      <w:r w:rsidR="006047B7">
        <w:rPr>
          <w:rFonts w:ascii="Arial" w:hAnsi="Arial" w:cs="Arial"/>
        </w:rPr>
        <w:t>de dicho usuario.</w:t>
      </w:r>
    </w:p>
    <w:p w:rsidR="005F413A" w:rsidRDefault="006047B7" w:rsidP="005F413A">
      <w:pPr>
        <w:pStyle w:val="Prrafodelista"/>
        <w:numPr>
          <w:ilvl w:val="0"/>
          <w:numId w:val="8"/>
        </w:numPr>
        <w:spacing w:line="276" w:lineRule="auto"/>
        <w:jc w:val="both"/>
        <w:rPr>
          <w:rFonts w:ascii="Arial" w:hAnsi="Arial" w:cs="Arial"/>
        </w:rPr>
      </w:pPr>
      <w:r>
        <w:rPr>
          <w:rFonts w:ascii="Arial" w:hAnsi="Arial" w:cs="Arial"/>
        </w:rPr>
        <w:t>Debe permitir al usuario registrar una cuenta.</w:t>
      </w:r>
    </w:p>
    <w:p w:rsidR="006047B7" w:rsidRDefault="006047B7" w:rsidP="005F413A">
      <w:pPr>
        <w:pStyle w:val="Prrafodelista"/>
        <w:numPr>
          <w:ilvl w:val="0"/>
          <w:numId w:val="8"/>
        </w:numPr>
        <w:spacing w:line="276" w:lineRule="auto"/>
        <w:jc w:val="both"/>
        <w:rPr>
          <w:rFonts w:ascii="Arial" w:hAnsi="Arial" w:cs="Arial"/>
        </w:rPr>
      </w:pPr>
      <w:r>
        <w:rPr>
          <w:rFonts w:ascii="Arial" w:hAnsi="Arial" w:cs="Arial"/>
        </w:rPr>
        <w:t>Debe listar el conjunto de camisetas que tiene el usuario registradas en la aplicación.</w:t>
      </w:r>
    </w:p>
    <w:p w:rsidR="006047B7" w:rsidRDefault="006047B7" w:rsidP="005F413A">
      <w:pPr>
        <w:pStyle w:val="Prrafodelista"/>
        <w:numPr>
          <w:ilvl w:val="0"/>
          <w:numId w:val="8"/>
        </w:numPr>
        <w:spacing w:line="276" w:lineRule="auto"/>
        <w:jc w:val="both"/>
        <w:rPr>
          <w:rFonts w:ascii="Arial" w:hAnsi="Arial" w:cs="Arial"/>
        </w:rPr>
      </w:pPr>
      <w:r>
        <w:rPr>
          <w:rFonts w:ascii="Arial" w:hAnsi="Arial" w:cs="Arial"/>
        </w:rPr>
        <w:t>Debe permitir añadir, modificar y eliminar camisetas.</w:t>
      </w:r>
    </w:p>
    <w:p w:rsidR="006047B7" w:rsidRDefault="006047B7" w:rsidP="005F413A">
      <w:pPr>
        <w:pStyle w:val="Prrafodelista"/>
        <w:numPr>
          <w:ilvl w:val="0"/>
          <w:numId w:val="8"/>
        </w:numPr>
        <w:spacing w:line="276" w:lineRule="auto"/>
        <w:jc w:val="both"/>
        <w:rPr>
          <w:rFonts w:ascii="Arial" w:hAnsi="Arial" w:cs="Arial"/>
        </w:rPr>
      </w:pPr>
      <w:r>
        <w:rPr>
          <w:rFonts w:ascii="Arial" w:hAnsi="Arial" w:cs="Arial"/>
        </w:rPr>
        <w:t xml:space="preserve">Debe mostrar </w:t>
      </w:r>
      <w:r w:rsidR="00400D11">
        <w:rPr>
          <w:rFonts w:ascii="Arial" w:hAnsi="Arial" w:cs="Arial"/>
        </w:rPr>
        <w:t>el último valor obtenido por la camiseta para las siguientes constantes vitales</w:t>
      </w:r>
      <w:r>
        <w:rPr>
          <w:rFonts w:ascii="Arial" w:hAnsi="Arial" w:cs="Arial"/>
        </w:rPr>
        <w:t>.</w:t>
      </w:r>
    </w:p>
    <w:p w:rsidR="00400D11" w:rsidRDefault="00400D11" w:rsidP="00400D11">
      <w:pPr>
        <w:pStyle w:val="Prrafodelista"/>
        <w:numPr>
          <w:ilvl w:val="1"/>
          <w:numId w:val="8"/>
        </w:numPr>
        <w:spacing w:line="276" w:lineRule="auto"/>
        <w:jc w:val="both"/>
        <w:rPr>
          <w:rFonts w:ascii="Arial" w:hAnsi="Arial" w:cs="Arial"/>
        </w:rPr>
      </w:pPr>
      <w:r>
        <w:rPr>
          <w:rFonts w:ascii="Arial" w:hAnsi="Arial" w:cs="Arial"/>
        </w:rPr>
        <w:t>Frecuencia cardiaca.</w:t>
      </w:r>
    </w:p>
    <w:p w:rsidR="00400D11" w:rsidRDefault="00400D11" w:rsidP="00400D11">
      <w:pPr>
        <w:pStyle w:val="Prrafodelista"/>
        <w:numPr>
          <w:ilvl w:val="1"/>
          <w:numId w:val="8"/>
        </w:numPr>
        <w:spacing w:line="276" w:lineRule="auto"/>
        <w:jc w:val="both"/>
        <w:rPr>
          <w:rFonts w:ascii="Arial" w:hAnsi="Arial" w:cs="Arial"/>
        </w:rPr>
      </w:pPr>
      <w:r>
        <w:rPr>
          <w:rFonts w:ascii="Arial" w:hAnsi="Arial" w:cs="Arial"/>
        </w:rPr>
        <w:t>Sudoración.</w:t>
      </w:r>
    </w:p>
    <w:p w:rsidR="00400D11" w:rsidRDefault="00400D11" w:rsidP="00400D11">
      <w:pPr>
        <w:pStyle w:val="Prrafodelista"/>
        <w:numPr>
          <w:ilvl w:val="1"/>
          <w:numId w:val="8"/>
        </w:numPr>
        <w:spacing w:line="276" w:lineRule="auto"/>
        <w:jc w:val="both"/>
        <w:rPr>
          <w:rFonts w:ascii="Arial" w:hAnsi="Arial" w:cs="Arial"/>
        </w:rPr>
      </w:pPr>
      <w:r>
        <w:rPr>
          <w:rFonts w:ascii="Arial" w:hAnsi="Arial" w:cs="Arial"/>
        </w:rPr>
        <w:t>Temperatura.</w:t>
      </w:r>
    </w:p>
    <w:p w:rsidR="00400D11" w:rsidRDefault="00400D11" w:rsidP="005F413A">
      <w:pPr>
        <w:pStyle w:val="Prrafodelista"/>
        <w:numPr>
          <w:ilvl w:val="0"/>
          <w:numId w:val="8"/>
        </w:numPr>
        <w:spacing w:line="276" w:lineRule="auto"/>
        <w:jc w:val="both"/>
        <w:rPr>
          <w:rFonts w:ascii="Arial" w:hAnsi="Arial" w:cs="Arial"/>
        </w:rPr>
      </w:pPr>
      <w:r>
        <w:rPr>
          <w:rFonts w:ascii="Arial" w:hAnsi="Arial" w:cs="Arial"/>
        </w:rPr>
        <w:t>Debe mostrar los datos de las constantes vitales en un periodo de tiempo mediante gráficas</w:t>
      </w:r>
      <w:r w:rsidR="005E22E2">
        <w:rPr>
          <w:rFonts w:ascii="Arial" w:hAnsi="Arial" w:cs="Arial"/>
        </w:rPr>
        <w:t xml:space="preserve"> de las siguientes constantes vitales</w:t>
      </w:r>
      <w:r>
        <w:rPr>
          <w:rFonts w:ascii="Arial" w:hAnsi="Arial" w:cs="Arial"/>
        </w:rPr>
        <w:t>.</w:t>
      </w:r>
    </w:p>
    <w:p w:rsidR="005E22E2" w:rsidRDefault="005E22E2" w:rsidP="005E22E2">
      <w:pPr>
        <w:pStyle w:val="Prrafodelista"/>
        <w:numPr>
          <w:ilvl w:val="1"/>
          <w:numId w:val="8"/>
        </w:numPr>
        <w:spacing w:line="276" w:lineRule="auto"/>
        <w:jc w:val="both"/>
        <w:rPr>
          <w:rFonts w:ascii="Arial" w:hAnsi="Arial" w:cs="Arial"/>
        </w:rPr>
      </w:pPr>
      <w:r>
        <w:rPr>
          <w:rFonts w:ascii="Arial" w:hAnsi="Arial" w:cs="Arial"/>
        </w:rPr>
        <w:t>Frecuencia cardiaca.</w:t>
      </w:r>
    </w:p>
    <w:p w:rsidR="005E22E2" w:rsidRDefault="005E22E2" w:rsidP="005E22E2">
      <w:pPr>
        <w:pStyle w:val="Prrafodelista"/>
        <w:numPr>
          <w:ilvl w:val="1"/>
          <w:numId w:val="8"/>
        </w:numPr>
        <w:spacing w:line="276" w:lineRule="auto"/>
        <w:jc w:val="both"/>
        <w:rPr>
          <w:rFonts w:ascii="Arial" w:hAnsi="Arial" w:cs="Arial"/>
        </w:rPr>
      </w:pPr>
      <w:r>
        <w:rPr>
          <w:rFonts w:ascii="Arial" w:hAnsi="Arial" w:cs="Arial"/>
        </w:rPr>
        <w:t>Sudoración.</w:t>
      </w:r>
    </w:p>
    <w:p w:rsidR="005E22E2" w:rsidRPr="005E22E2" w:rsidRDefault="005E22E2" w:rsidP="005E22E2">
      <w:pPr>
        <w:pStyle w:val="Prrafodelista"/>
        <w:numPr>
          <w:ilvl w:val="1"/>
          <w:numId w:val="8"/>
        </w:numPr>
        <w:spacing w:line="276" w:lineRule="auto"/>
        <w:jc w:val="both"/>
        <w:rPr>
          <w:rFonts w:ascii="Arial" w:hAnsi="Arial" w:cs="Arial"/>
        </w:rPr>
      </w:pPr>
      <w:r>
        <w:rPr>
          <w:rFonts w:ascii="Arial" w:hAnsi="Arial" w:cs="Arial"/>
        </w:rPr>
        <w:t>Temperatura.</w:t>
      </w:r>
    </w:p>
    <w:p w:rsidR="006047B7" w:rsidRDefault="006047B7" w:rsidP="005F413A">
      <w:pPr>
        <w:pStyle w:val="Prrafodelista"/>
        <w:numPr>
          <w:ilvl w:val="0"/>
          <w:numId w:val="8"/>
        </w:numPr>
        <w:spacing w:line="276" w:lineRule="auto"/>
        <w:jc w:val="both"/>
        <w:rPr>
          <w:rFonts w:ascii="Arial" w:hAnsi="Arial" w:cs="Arial"/>
        </w:rPr>
      </w:pPr>
      <w:r>
        <w:rPr>
          <w:rFonts w:ascii="Arial" w:hAnsi="Arial" w:cs="Arial"/>
        </w:rPr>
        <w:t>Debe permitir definir un umbral de notificación para una o más de las constantes vitales</w:t>
      </w:r>
      <w:r w:rsidR="00400D11">
        <w:rPr>
          <w:rFonts w:ascii="Arial" w:hAnsi="Arial" w:cs="Arial"/>
        </w:rPr>
        <w:t xml:space="preserve"> o un tiempo en el que no se reciban datos</w:t>
      </w:r>
      <w:r>
        <w:rPr>
          <w:rFonts w:ascii="Arial" w:hAnsi="Arial" w:cs="Arial"/>
        </w:rPr>
        <w:t>.</w:t>
      </w:r>
    </w:p>
    <w:p w:rsidR="006047B7" w:rsidRDefault="00400D11" w:rsidP="005F413A">
      <w:pPr>
        <w:pStyle w:val="Prrafodelista"/>
        <w:numPr>
          <w:ilvl w:val="0"/>
          <w:numId w:val="8"/>
        </w:numPr>
        <w:spacing w:line="276" w:lineRule="auto"/>
        <w:jc w:val="both"/>
        <w:rPr>
          <w:rFonts w:ascii="Arial" w:hAnsi="Arial" w:cs="Arial"/>
        </w:rPr>
      </w:pPr>
      <w:r>
        <w:rPr>
          <w:rFonts w:ascii="Arial" w:hAnsi="Arial" w:cs="Arial"/>
        </w:rPr>
        <w:lastRenderedPageBreak/>
        <w:t>Debe notificar al usuario si alguno de los umbrales definidos se supera.</w:t>
      </w:r>
    </w:p>
    <w:p w:rsidR="00400D11" w:rsidRDefault="00400D11" w:rsidP="005F413A">
      <w:pPr>
        <w:pStyle w:val="Prrafodelista"/>
        <w:numPr>
          <w:ilvl w:val="0"/>
          <w:numId w:val="8"/>
        </w:numPr>
        <w:spacing w:line="276" w:lineRule="auto"/>
        <w:jc w:val="both"/>
        <w:rPr>
          <w:rFonts w:ascii="Arial" w:hAnsi="Arial" w:cs="Arial"/>
        </w:rPr>
      </w:pPr>
      <w:r>
        <w:rPr>
          <w:rFonts w:ascii="Arial" w:hAnsi="Arial" w:cs="Arial"/>
        </w:rPr>
        <w:t>Debe notificar al usuario si la persona que lleva la camiseta ha sufrido una caída.</w:t>
      </w:r>
    </w:p>
    <w:p w:rsidR="00400D11" w:rsidRDefault="00400D11" w:rsidP="00400D11">
      <w:pPr>
        <w:pStyle w:val="Prrafodelista"/>
        <w:numPr>
          <w:ilvl w:val="0"/>
          <w:numId w:val="8"/>
        </w:numPr>
        <w:spacing w:line="276" w:lineRule="auto"/>
        <w:jc w:val="both"/>
        <w:rPr>
          <w:rFonts w:ascii="Arial" w:hAnsi="Arial" w:cs="Arial"/>
        </w:rPr>
      </w:pPr>
      <w:r>
        <w:rPr>
          <w:rFonts w:ascii="Arial" w:hAnsi="Arial" w:cs="Arial"/>
        </w:rPr>
        <w:t>Debe notificar al usuario si la batería de la camiseta es baja.</w:t>
      </w:r>
    </w:p>
    <w:p w:rsidR="005E22E2" w:rsidRPr="00400D11" w:rsidRDefault="005E22E2" w:rsidP="00400D11">
      <w:pPr>
        <w:pStyle w:val="Prrafodelista"/>
        <w:numPr>
          <w:ilvl w:val="0"/>
          <w:numId w:val="8"/>
        </w:numPr>
        <w:spacing w:line="276" w:lineRule="auto"/>
        <w:jc w:val="both"/>
        <w:rPr>
          <w:rFonts w:ascii="Arial" w:hAnsi="Arial" w:cs="Arial"/>
        </w:rPr>
      </w:pPr>
      <w:r>
        <w:rPr>
          <w:rFonts w:ascii="Arial" w:hAnsi="Arial" w:cs="Arial"/>
        </w:rPr>
        <w:t>Debe permitir al usuario compartir los datos en tiempo real o los datos del conjunto histórico de datos.</w:t>
      </w:r>
    </w:p>
    <w:p w:rsidR="009B3548" w:rsidRPr="003537B7" w:rsidRDefault="009B3548" w:rsidP="00400D11">
      <w:pPr>
        <w:spacing w:line="276" w:lineRule="auto"/>
        <w:jc w:val="both"/>
        <w:rPr>
          <w:rFonts w:ascii="Arial" w:hAnsi="Arial" w:cs="Arial"/>
        </w:rPr>
      </w:pPr>
      <w:r>
        <w:rPr>
          <w:rFonts w:ascii="Arial" w:hAnsi="Arial" w:cs="Arial"/>
        </w:rPr>
        <w:t xml:space="preserve">Todas estas funcionalidades deberán ser testeadas al finalizar sus respectivos desarrollos, así como las entregas que se hagan al cliente final. </w:t>
      </w:r>
      <w:r w:rsidR="00D94A43">
        <w:rPr>
          <w:rFonts w:ascii="Arial" w:hAnsi="Arial" w:cs="Arial"/>
        </w:rPr>
        <w:t xml:space="preserve"> </w:t>
      </w:r>
      <w:r>
        <w:rPr>
          <w:rFonts w:ascii="Arial" w:hAnsi="Arial" w:cs="Arial"/>
        </w:rPr>
        <w:t xml:space="preserve">En este proyecto es imposible reunir a un conjunto de </w:t>
      </w:r>
      <w:proofErr w:type="spellStart"/>
      <w:r>
        <w:rPr>
          <w:rFonts w:ascii="Arial" w:hAnsi="Arial" w:cs="Arial"/>
        </w:rPr>
        <w:t>testers</w:t>
      </w:r>
      <w:proofErr w:type="spellEnd"/>
      <w:r>
        <w:rPr>
          <w:rFonts w:ascii="Arial" w:hAnsi="Arial" w:cs="Arial"/>
        </w:rPr>
        <w:t xml:space="preserve"> bajo un mismo sitio para la realización de las pruebas, por lo que se </w:t>
      </w:r>
      <w:r w:rsidR="003537B7">
        <w:rPr>
          <w:rFonts w:ascii="Arial" w:hAnsi="Arial" w:cs="Arial"/>
        </w:rPr>
        <w:t xml:space="preserve">va aplicar otro enfoque. Para conocer en todo momento los errores y excepciones que se puedan producir mientras los usuarios prueban la aplicación, se utilizara el servicio </w:t>
      </w:r>
      <w:proofErr w:type="spellStart"/>
      <w:r w:rsidR="003537B7">
        <w:rPr>
          <w:rFonts w:ascii="Arial" w:hAnsi="Arial" w:cs="Arial"/>
          <w:i/>
        </w:rPr>
        <w:t>Crashlytics</w:t>
      </w:r>
      <w:proofErr w:type="spellEnd"/>
      <w:r w:rsidR="003537B7">
        <w:rPr>
          <w:rFonts w:ascii="Arial" w:hAnsi="Arial" w:cs="Arial"/>
          <w:i/>
        </w:rPr>
        <w:t xml:space="preserve"> </w:t>
      </w:r>
      <w:r w:rsidR="003537B7">
        <w:rPr>
          <w:rFonts w:ascii="Arial" w:hAnsi="Arial" w:cs="Arial"/>
        </w:rPr>
        <w:t xml:space="preserve">de </w:t>
      </w:r>
      <w:proofErr w:type="spellStart"/>
      <w:r w:rsidR="003537B7">
        <w:rPr>
          <w:rFonts w:ascii="Arial" w:hAnsi="Arial" w:cs="Arial"/>
          <w:i/>
        </w:rPr>
        <w:t>Firebase</w:t>
      </w:r>
      <w:proofErr w:type="spellEnd"/>
      <w:r w:rsidR="003537B7">
        <w:rPr>
          <w:rFonts w:ascii="Arial" w:hAnsi="Arial" w:cs="Arial"/>
          <w:i/>
        </w:rPr>
        <w:t xml:space="preserve"> </w:t>
      </w:r>
      <w:r w:rsidR="003537B7">
        <w:rPr>
          <w:rFonts w:ascii="Arial" w:hAnsi="Arial" w:cs="Arial"/>
        </w:rPr>
        <w:t xml:space="preserve">[10]. Este servicio permite al desarrollador consultar los errores y excepciones producidos por la aplicación móvil y da información del dispositivo. Cuando un desarrollo este completo, simplemente se subirá la versión a </w:t>
      </w:r>
      <w:r w:rsidR="003537B7">
        <w:rPr>
          <w:rFonts w:ascii="Arial" w:hAnsi="Arial" w:cs="Arial"/>
          <w:i/>
        </w:rPr>
        <w:t>Google Play</w:t>
      </w:r>
      <w:r w:rsidR="003537B7">
        <w:rPr>
          <w:rFonts w:ascii="Arial" w:hAnsi="Arial" w:cs="Arial"/>
        </w:rPr>
        <w:t xml:space="preserve"> como versión </w:t>
      </w:r>
      <w:proofErr w:type="spellStart"/>
      <w:r w:rsidR="003537B7">
        <w:rPr>
          <w:rFonts w:ascii="Arial" w:hAnsi="Arial" w:cs="Arial"/>
          <w:i/>
        </w:rPr>
        <w:t>Alpha</w:t>
      </w:r>
      <w:proofErr w:type="spellEnd"/>
      <w:r w:rsidR="003537B7">
        <w:rPr>
          <w:rFonts w:ascii="Arial" w:hAnsi="Arial" w:cs="Arial"/>
          <w:i/>
        </w:rPr>
        <w:t xml:space="preserve"> </w:t>
      </w:r>
      <w:r w:rsidR="003537B7">
        <w:rPr>
          <w:rFonts w:ascii="Arial" w:hAnsi="Arial" w:cs="Arial"/>
        </w:rPr>
        <w:t xml:space="preserve">para los </w:t>
      </w:r>
      <w:proofErr w:type="spellStart"/>
      <w:r w:rsidR="003537B7">
        <w:rPr>
          <w:rFonts w:ascii="Arial" w:hAnsi="Arial" w:cs="Arial"/>
        </w:rPr>
        <w:t>testers</w:t>
      </w:r>
      <w:proofErr w:type="spellEnd"/>
      <w:r w:rsidR="003537B7">
        <w:rPr>
          <w:rFonts w:ascii="Arial" w:hAnsi="Arial" w:cs="Arial"/>
        </w:rPr>
        <w:t>.</w:t>
      </w:r>
    </w:p>
    <w:p w:rsidR="005E22E2" w:rsidRPr="003537B7" w:rsidRDefault="009B3548" w:rsidP="003537B7">
      <w:pPr>
        <w:spacing w:line="276" w:lineRule="auto"/>
        <w:jc w:val="both"/>
        <w:rPr>
          <w:rFonts w:ascii="Arial" w:hAnsi="Arial" w:cs="Arial"/>
        </w:rPr>
      </w:pPr>
      <w:r>
        <w:rPr>
          <w:rFonts w:ascii="Arial" w:hAnsi="Arial" w:cs="Arial"/>
        </w:rPr>
        <w:t xml:space="preserve">Por último y para la realización de las pruebas finales y la entrega del proyecto al cliente; dado que no se va a disponer del prototipo de la camiseta hasta principios del 2020, se generará un algoritmo en el servidor que genere la información como si se hubiera obtenido de la camiseta y se transfiera a la aplicación móvil. Estas camisetas serán registradas como camisetas virtuales y el origen de los datos será el propio servicio </w:t>
      </w:r>
      <w:proofErr w:type="spellStart"/>
      <w:r>
        <w:rPr>
          <w:rFonts w:ascii="Arial" w:hAnsi="Arial" w:cs="Arial"/>
          <w:i/>
        </w:rPr>
        <w:t>backend</w:t>
      </w:r>
      <w:proofErr w:type="spellEnd"/>
      <w:r>
        <w:rPr>
          <w:rFonts w:ascii="Arial" w:hAnsi="Arial" w:cs="Arial"/>
        </w:rPr>
        <w:t xml:space="preserve"> al que se conectaran los dispositivos móviles.</w:t>
      </w:r>
    </w:p>
    <w:p w:rsidR="00A52BE0" w:rsidRDefault="001E0455" w:rsidP="00A52BE0">
      <w:pPr>
        <w:pStyle w:val="Ttulo1"/>
        <w:spacing w:line="276" w:lineRule="auto"/>
        <w:jc w:val="both"/>
        <w:rPr>
          <w:rFonts w:ascii="Arial" w:hAnsi="Arial" w:cs="Arial"/>
        </w:rPr>
      </w:pPr>
      <w:bookmarkStart w:id="6" w:name="_Toc21732415"/>
      <w:r>
        <w:rPr>
          <w:rFonts w:ascii="Arial" w:hAnsi="Arial" w:cs="Arial"/>
        </w:rPr>
        <w:t>Planificación</w:t>
      </w:r>
      <w:r w:rsidR="00A52BE0" w:rsidRPr="009B7D0C">
        <w:rPr>
          <w:rFonts w:ascii="Arial" w:hAnsi="Arial" w:cs="Arial"/>
        </w:rPr>
        <w:t>:</w:t>
      </w:r>
      <w:bookmarkEnd w:id="6"/>
    </w:p>
    <w:p w:rsidR="00D94A43" w:rsidRDefault="00D94A43" w:rsidP="00D94A43">
      <w:pPr>
        <w:spacing w:line="276" w:lineRule="auto"/>
        <w:jc w:val="both"/>
        <w:rPr>
          <w:rFonts w:ascii="Arial" w:hAnsi="Arial" w:cs="Arial"/>
        </w:rPr>
      </w:pPr>
      <w:r>
        <w:rPr>
          <w:rFonts w:ascii="Arial" w:hAnsi="Arial" w:cs="Arial"/>
        </w:rPr>
        <w:t xml:space="preserve">Para </w:t>
      </w:r>
      <w:r w:rsidR="00AA059D">
        <w:rPr>
          <w:rFonts w:ascii="Arial" w:hAnsi="Arial" w:cs="Arial"/>
        </w:rPr>
        <w:t>desarrollar</w:t>
      </w:r>
      <w:r w:rsidR="000E03CD">
        <w:rPr>
          <w:rFonts w:ascii="Arial" w:hAnsi="Arial" w:cs="Arial"/>
        </w:rPr>
        <w:t xml:space="preserve"> la</w:t>
      </w:r>
      <w:r>
        <w:rPr>
          <w:rFonts w:ascii="Arial" w:hAnsi="Arial" w:cs="Arial"/>
        </w:rPr>
        <w:t xml:space="preserve"> aplicación</w:t>
      </w:r>
      <w:r w:rsidR="00AA059D">
        <w:rPr>
          <w:rFonts w:ascii="Arial" w:hAnsi="Arial" w:cs="Arial"/>
        </w:rPr>
        <w:t xml:space="preserve">, </w:t>
      </w:r>
      <w:r w:rsidR="000E03CD">
        <w:rPr>
          <w:rFonts w:ascii="Arial" w:hAnsi="Arial" w:cs="Arial"/>
        </w:rPr>
        <w:t>se va a utilizar una aproximación PMBOK, enfocándonos en una serie de áreas que tal y como se indica en [11] y manteniendo un equilibrio entre todas ellas.</w:t>
      </w:r>
      <w:r w:rsidR="008D5881">
        <w:rPr>
          <w:rFonts w:ascii="Arial" w:hAnsi="Arial" w:cs="Arial"/>
        </w:rPr>
        <w:t xml:space="preserve"> </w:t>
      </w:r>
      <w:proofErr w:type="spellStart"/>
      <w:r w:rsidR="008D5881">
        <w:rPr>
          <w:rFonts w:ascii="Arial" w:hAnsi="Arial" w:cs="Arial"/>
        </w:rPr>
        <w:t>Sobretodo</w:t>
      </w:r>
      <w:proofErr w:type="spellEnd"/>
      <w:r w:rsidR="008D5881">
        <w:rPr>
          <w:rFonts w:ascii="Arial" w:hAnsi="Arial" w:cs="Arial"/>
        </w:rPr>
        <w:t xml:space="preserve"> se va enfocar en los aspectos de </w:t>
      </w:r>
      <w:r w:rsidR="008D5881" w:rsidRPr="00E97FEE">
        <w:rPr>
          <w:rFonts w:ascii="Arial" w:hAnsi="Arial" w:cs="Arial"/>
          <w:i/>
        </w:rPr>
        <w:t>calidad, tiempo y riesgos</w:t>
      </w:r>
      <w:r w:rsidR="008D5881">
        <w:rPr>
          <w:rFonts w:ascii="Arial" w:hAnsi="Arial" w:cs="Arial"/>
        </w:rPr>
        <w:t>,</w:t>
      </w:r>
      <w:r w:rsidR="00E97FEE">
        <w:rPr>
          <w:rFonts w:ascii="Arial" w:hAnsi="Arial" w:cs="Arial"/>
        </w:rPr>
        <w:t xml:space="preserve"> que son las áreas más importantes en el proyecto,</w:t>
      </w:r>
      <w:r w:rsidR="008D5881">
        <w:rPr>
          <w:rFonts w:ascii="Arial" w:hAnsi="Arial" w:cs="Arial"/>
        </w:rPr>
        <w:t xml:space="preserve"> pero sin dejar de lado el resto de los aspectos.</w:t>
      </w:r>
      <w:r w:rsidR="000E03CD">
        <w:rPr>
          <w:rFonts w:ascii="Arial" w:hAnsi="Arial" w:cs="Arial"/>
        </w:rPr>
        <w:t xml:space="preserve"> Para conseguir dicho equilibrio</w:t>
      </w:r>
      <w:r w:rsidR="008D5881">
        <w:rPr>
          <w:rFonts w:ascii="Arial" w:hAnsi="Arial" w:cs="Arial"/>
        </w:rPr>
        <w:t xml:space="preserve"> </w:t>
      </w:r>
      <w:r>
        <w:rPr>
          <w:rFonts w:ascii="Arial" w:hAnsi="Arial" w:cs="Arial"/>
        </w:rPr>
        <w:t>se</w:t>
      </w:r>
      <w:r w:rsidR="00D819E1">
        <w:rPr>
          <w:rFonts w:ascii="Arial" w:hAnsi="Arial" w:cs="Arial"/>
        </w:rPr>
        <w:t xml:space="preserve"> </w:t>
      </w:r>
      <w:r w:rsidR="008D5881">
        <w:rPr>
          <w:rFonts w:ascii="Arial" w:hAnsi="Arial" w:cs="Arial"/>
        </w:rPr>
        <w:t xml:space="preserve">seguirá una </w:t>
      </w:r>
      <w:r w:rsidR="000529B9">
        <w:rPr>
          <w:rFonts w:ascii="Arial" w:hAnsi="Arial" w:cs="Arial"/>
        </w:rPr>
        <w:t>filosofía</w:t>
      </w:r>
      <w:r w:rsidR="00D819E1">
        <w:rPr>
          <w:rFonts w:ascii="Arial" w:hAnsi="Arial" w:cs="Arial"/>
        </w:rPr>
        <w:t xml:space="preserve"> basada en </w:t>
      </w:r>
      <w:r w:rsidR="00D819E1">
        <w:rPr>
          <w:rFonts w:ascii="Arial" w:hAnsi="Arial" w:cs="Arial"/>
          <w:i/>
        </w:rPr>
        <w:t>SCRUM</w:t>
      </w:r>
      <w:r w:rsidR="008D5881">
        <w:rPr>
          <w:rFonts w:ascii="Arial" w:hAnsi="Arial" w:cs="Arial"/>
        </w:rPr>
        <w:t xml:space="preserve"> [12]</w:t>
      </w:r>
      <w:r w:rsidR="00D819E1">
        <w:rPr>
          <w:rFonts w:ascii="Arial" w:hAnsi="Arial" w:cs="Arial"/>
        </w:rPr>
        <w:t xml:space="preserve"> en la cual los</w:t>
      </w:r>
      <w:r>
        <w:rPr>
          <w:rFonts w:ascii="Arial" w:hAnsi="Arial" w:cs="Arial"/>
        </w:rPr>
        <w:t xml:space="preserve"> </w:t>
      </w:r>
      <w:r w:rsidR="005F413A">
        <w:rPr>
          <w:rFonts w:ascii="Arial" w:hAnsi="Arial" w:cs="Arial"/>
          <w:i/>
        </w:rPr>
        <w:t>sprint</w:t>
      </w:r>
      <w:r w:rsidR="00D819E1">
        <w:rPr>
          <w:rFonts w:ascii="Arial" w:hAnsi="Arial" w:cs="Arial"/>
          <w:i/>
        </w:rPr>
        <w:t xml:space="preserve"> </w:t>
      </w:r>
      <w:r w:rsidR="00D02843">
        <w:rPr>
          <w:rFonts w:ascii="Arial" w:hAnsi="Arial" w:cs="Arial"/>
        </w:rPr>
        <w:t>tendrán</w:t>
      </w:r>
      <w:r w:rsidR="00D819E1">
        <w:rPr>
          <w:rFonts w:ascii="Arial" w:hAnsi="Arial" w:cs="Arial"/>
        </w:rPr>
        <w:t xml:space="preserve"> 2 semanas de duración. En cada uno de los </w:t>
      </w:r>
      <w:r w:rsidR="005F413A">
        <w:rPr>
          <w:rFonts w:ascii="Arial" w:hAnsi="Arial" w:cs="Arial"/>
          <w:i/>
        </w:rPr>
        <w:t xml:space="preserve">sprint </w:t>
      </w:r>
      <w:r w:rsidR="00D819E1">
        <w:rPr>
          <w:rFonts w:ascii="Arial" w:hAnsi="Arial" w:cs="Arial"/>
        </w:rPr>
        <w:t>se abarcará el desarrollo una o más pantallas</w:t>
      </w:r>
      <w:r w:rsidR="00D02843">
        <w:rPr>
          <w:rFonts w:ascii="Arial" w:hAnsi="Arial" w:cs="Arial"/>
        </w:rPr>
        <w:t>, según el coste de implementar dichas pantallas</w:t>
      </w:r>
      <w:r w:rsidR="00D819E1">
        <w:rPr>
          <w:rFonts w:ascii="Arial" w:hAnsi="Arial" w:cs="Arial"/>
        </w:rPr>
        <w:t>.</w:t>
      </w:r>
      <w:r>
        <w:rPr>
          <w:rFonts w:ascii="Arial" w:hAnsi="Arial" w:cs="Arial"/>
        </w:rPr>
        <w:t xml:space="preserve"> </w:t>
      </w:r>
      <w:r w:rsidR="00D819E1">
        <w:rPr>
          <w:rFonts w:ascii="Arial" w:hAnsi="Arial" w:cs="Arial"/>
        </w:rPr>
        <w:t xml:space="preserve">El desarrollo de cada una de las pantallas </w:t>
      </w:r>
      <w:r>
        <w:rPr>
          <w:rFonts w:ascii="Arial" w:hAnsi="Arial" w:cs="Arial"/>
        </w:rPr>
        <w:t>consistirá en los siguientes pasos:</w:t>
      </w:r>
    </w:p>
    <w:p w:rsidR="00D94A43" w:rsidRDefault="00D94A43" w:rsidP="00D94A43">
      <w:pPr>
        <w:pStyle w:val="Prrafodelista"/>
        <w:numPr>
          <w:ilvl w:val="0"/>
          <w:numId w:val="7"/>
        </w:numPr>
        <w:spacing w:line="276" w:lineRule="auto"/>
        <w:jc w:val="both"/>
        <w:rPr>
          <w:rFonts w:ascii="Arial" w:hAnsi="Arial" w:cs="Arial"/>
        </w:rPr>
      </w:pPr>
      <w:r>
        <w:rPr>
          <w:rFonts w:ascii="Arial" w:hAnsi="Arial" w:cs="Arial"/>
        </w:rPr>
        <w:t xml:space="preserve">Entrevista con los </w:t>
      </w:r>
      <w:proofErr w:type="spellStart"/>
      <w:r>
        <w:rPr>
          <w:rFonts w:ascii="Arial" w:hAnsi="Arial" w:cs="Arial"/>
          <w:i/>
        </w:rPr>
        <w:t>early</w:t>
      </w:r>
      <w:proofErr w:type="spellEnd"/>
      <w:r>
        <w:rPr>
          <w:rFonts w:ascii="Arial" w:hAnsi="Arial" w:cs="Arial"/>
          <w:i/>
        </w:rPr>
        <w:t xml:space="preserve"> </w:t>
      </w:r>
      <w:proofErr w:type="spellStart"/>
      <w:r>
        <w:rPr>
          <w:rFonts w:ascii="Arial" w:hAnsi="Arial" w:cs="Arial"/>
          <w:i/>
        </w:rPr>
        <w:t>adopters</w:t>
      </w:r>
      <w:proofErr w:type="spellEnd"/>
      <w:r>
        <w:rPr>
          <w:rFonts w:ascii="Arial" w:hAnsi="Arial" w:cs="Arial"/>
        </w:rPr>
        <w:t xml:space="preserve"> para determinar cuáles son las necesidades para dicha pantalla.</w:t>
      </w:r>
    </w:p>
    <w:p w:rsidR="00D94A43" w:rsidRDefault="00D94A43" w:rsidP="00D94A43">
      <w:pPr>
        <w:pStyle w:val="Prrafodelista"/>
        <w:numPr>
          <w:ilvl w:val="0"/>
          <w:numId w:val="7"/>
        </w:numPr>
        <w:spacing w:line="276" w:lineRule="auto"/>
        <w:jc w:val="both"/>
        <w:rPr>
          <w:rFonts w:ascii="Arial" w:hAnsi="Arial" w:cs="Arial"/>
        </w:rPr>
      </w:pPr>
      <w:r>
        <w:rPr>
          <w:rFonts w:ascii="Arial" w:hAnsi="Arial" w:cs="Arial"/>
        </w:rPr>
        <w:t xml:space="preserve">Realización de un primer boceto en </w:t>
      </w:r>
      <w:proofErr w:type="spellStart"/>
      <w:r w:rsidRPr="00D819E1">
        <w:rPr>
          <w:rFonts w:ascii="Arial" w:hAnsi="Arial" w:cs="Arial"/>
          <w:i/>
        </w:rPr>
        <w:t>Balsamiq</w:t>
      </w:r>
      <w:proofErr w:type="spellEnd"/>
      <w:r>
        <w:rPr>
          <w:rFonts w:ascii="Arial" w:hAnsi="Arial" w:cs="Arial"/>
        </w:rPr>
        <w:t>.</w:t>
      </w:r>
    </w:p>
    <w:p w:rsidR="00D94A43" w:rsidRDefault="00D94A43" w:rsidP="00D94A43">
      <w:pPr>
        <w:pStyle w:val="Prrafodelista"/>
        <w:numPr>
          <w:ilvl w:val="0"/>
          <w:numId w:val="7"/>
        </w:numPr>
        <w:spacing w:line="276" w:lineRule="auto"/>
        <w:jc w:val="both"/>
        <w:rPr>
          <w:rFonts w:ascii="Arial" w:hAnsi="Arial" w:cs="Arial"/>
        </w:rPr>
      </w:pPr>
      <w:r>
        <w:rPr>
          <w:rFonts w:ascii="Arial" w:hAnsi="Arial" w:cs="Arial"/>
        </w:rPr>
        <w:t xml:space="preserve">Los </w:t>
      </w:r>
      <w:proofErr w:type="spellStart"/>
      <w:r>
        <w:rPr>
          <w:rFonts w:ascii="Arial" w:hAnsi="Arial" w:cs="Arial"/>
          <w:i/>
        </w:rPr>
        <w:t>early</w:t>
      </w:r>
      <w:proofErr w:type="spellEnd"/>
      <w:r>
        <w:rPr>
          <w:rFonts w:ascii="Arial" w:hAnsi="Arial" w:cs="Arial"/>
          <w:i/>
        </w:rPr>
        <w:t xml:space="preserve"> </w:t>
      </w:r>
      <w:proofErr w:type="spellStart"/>
      <w:r>
        <w:rPr>
          <w:rFonts w:ascii="Arial" w:hAnsi="Arial" w:cs="Arial"/>
          <w:i/>
        </w:rPr>
        <w:t>adopters</w:t>
      </w:r>
      <w:proofErr w:type="spellEnd"/>
      <w:r>
        <w:rPr>
          <w:rFonts w:ascii="Arial" w:hAnsi="Arial" w:cs="Arial"/>
          <w:i/>
        </w:rPr>
        <w:t xml:space="preserve"> </w:t>
      </w:r>
      <w:r w:rsidR="00D819E1">
        <w:rPr>
          <w:rFonts w:ascii="Arial" w:hAnsi="Arial" w:cs="Arial"/>
        </w:rPr>
        <w:t xml:space="preserve">testean y validan el boceto en </w:t>
      </w:r>
      <w:proofErr w:type="spellStart"/>
      <w:r w:rsidR="00D819E1" w:rsidRPr="00D819E1">
        <w:rPr>
          <w:rFonts w:ascii="Arial" w:hAnsi="Arial" w:cs="Arial"/>
          <w:i/>
        </w:rPr>
        <w:t>Balsamiq</w:t>
      </w:r>
      <w:proofErr w:type="spellEnd"/>
      <w:r w:rsidR="00D819E1">
        <w:rPr>
          <w:rFonts w:ascii="Arial" w:hAnsi="Arial" w:cs="Arial"/>
        </w:rPr>
        <w:t>.</w:t>
      </w:r>
    </w:p>
    <w:p w:rsidR="00D819E1" w:rsidRDefault="00D819E1" w:rsidP="00D94A43">
      <w:pPr>
        <w:pStyle w:val="Prrafodelista"/>
        <w:numPr>
          <w:ilvl w:val="0"/>
          <w:numId w:val="7"/>
        </w:numPr>
        <w:spacing w:line="276" w:lineRule="auto"/>
        <w:jc w:val="both"/>
        <w:rPr>
          <w:rFonts w:ascii="Arial" w:hAnsi="Arial" w:cs="Arial"/>
        </w:rPr>
      </w:pPr>
      <w:r>
        <w:rPr>
          <w:rFonts w:ascii="Arial" w:hAnsi="Arial" w:cs="Arial"/>
        </w:rPr>
        <w:t>Se implementa la pantalla junto con la funcionalidad definida.</w:t>
      </w:r>
    </w:p>
    <w:p w:rsidR="00D819E1" w:rsidRDefault="00214CF3" w:rsidP="00D94A43">
      <w:pPr>
        <w:pStyle w:val="Prrafodelista"/>
        <w:numPr>
          <w:ilvl w:val="0"/>
          <w:numId w:val="7"/>
        </w:numPr>
        <w:spacing w:line="276" w:lineRule="auto"/>
        <w:jc w:val="both"/>
        <w:rPr>
          <w:rFonts w:ascii="Arial" w:hAnsi="Arial" w:cs="Arial"/>
        </w:rPr>
      </w:pPr>
      <w:r>
        <w:rPr>
          <w:rFonts w:ascii="Arial" w:hAnsi="Arial" w:cs="Arial"/>
        </w:rPr>
        <w:t>Se realiza un proceso de pruebas, corrigiendo los errores detectados</w:t>
      </w:r>
      <w:r w:rsidR="00844888">
        <w:rPr>
          <w:rFonts w:ascii="Arial" w:hAnsi="Arial" w:cs="Arial"/>
        </w:rPr>
        <w:t>.</w:t>
      </w:r>
    </w:p>
    <w:p w:rsidR="00844888" w:rsidRDefault="00CE025A" w:rsidP="00D94A43">
      <w:pPr>
        <w:pStyle w:val="Prrafodelista"/>
        <w:numPr>
          <w:ilvl w:val="0"/>
          <w:numId w:val="7"/>
        </w:numPr>
        <w:spacing w:line="276" w:lineRule="auto"/>
        <w:jc w:val="both"/>
        <w:rPr>
          <w:rFonts w:ascii="Arial" w:hAnsi="Arial" w:cs="Arial"/>
        </w:rPr>
      </w:pPr>
      <w:r>
        <w:rPr>
          <w:rFonts w:ascii="Arial" w:hAnsi="Arial" w:cs="Arial"/>
        </w:rPr>
        <w:t>Documentación</w:t>
      </w:r>
    </w:p>
    <w:p w:rsidR="00A214F7" w:rsidRDefault="00844888" w:rsidP="00D02843">
      <w:pPr>
        <w:spacing w:line="276" w:lineRule="auto"/>
        <w:jc w:val="both"/>
        <w:rPr>
          <w:rFonts w:ascii="Arial" w:hAnsi="Arial" w:cs="Arial"/>
        </w:rPr>
      </w:pPr>
      <w:r>
        <w:rPr>
          <w:rFonts w:ascii="Arial" w:hAnsi="Arial" w:cs="Arial"/>
        </w:rPr>
        <w:t xml:space="preserve">Existirán un total de 6 </w:t>
      </w:r>
      <w:r w:rsidR="005F413A">
        <w:rPr>
          <w:rFonts w:ascii="Arial" w:hAnsi="Arial" w:cs="Arial"/>
          <w:i/>
        </w:rPr>
        <w:t xml:space="preserve">sprint </w:t>
      </w:r>
      <w:r>
        <w:rPr>
          <w:rFonts w:ascii="Arial" w:hAnsi="Arial" w:cs="Arial"/>
        </w:rPr>
        <w:t xml:space="preserve">distintos y habrá una entrega de código y documentación cada 2 </w:t>
      </w:r>
      <w:r w:rsidR="005F413A">
        <w:rPr>
          <w:rFonts w:ascii="Arial" w:hAnsi="Arial" w:cs="Arial"/>
          <w:i/>
        </w:rPr>
        <w:t>sprint</w:t>
      </w:r>
      <w:r>
        <w:rPr>
          <w:rFonts w:ascii="Arial" w:hAnsi="Arial" w:cs="Arial"/>
          <w:i/>
        </w:rPr>
        <w:t xml:space="preserve">. </w:t>
      </w:r>
      <w:r>
        <w:rPr>
          <w:rFonts w:ascii="Arial" w:hAnsi="Arial" w:cs="Arial"/>
        </w:rPr>
        <w:t xml:space="preserve">La única excepción será el 6º </w:t>
      </w:r>
      <w:r>
        <w:rPr>
          <w:rFonts w:ascii="Arial" w:hAnsi="Arial" w:cs="Arial"/>
          <w:i/>
        </w:rPr>
        <w:t xml:space="preserve">sprint </w:t>
      </w:r>
      <w:r>
        <w:rPr>
          <w:rFonts w:ascii="Arial" w:hAnsi="Arial" w:cs="Arial"/>
        </w:rPr>
        <w:t xml:space="preserve">que no durará exactamente 2 semanas, sino una semana y media para adecuarlo al calendario de la entrega final del proyecto. Además de los 6 </w:t>
      </w:r>
      <w:r>
        <w:rPr>
          <w:rFonts w:ascii="Arial" w:hAnsi="Arial" w:cs="Arial"/>
          <w:i/>
        </w:rPr>
        <w:t xml:space="preserve">sprint, </w:t>
      </w:r>
      <w:r>
        <w:rPr>
          <w:rFonts w:ascii="Arial" w:hAnsi="Arial" w:cs="Arial"/>
        </w:rPr>
        <w:t xml:space="preserve">habrá un </w:t>
      </w:r>
      <w:r>
        <w:rPr>
          <w:rFonts w:ascii="Arial" w:hAnsi="Arial" w:cs="Arial"/>
          <w:i/>
        </w:rPr>
        <w:t>sprint 0</w:t>
      </w:r>
      <w:r>
        <w:rPr>
          <w:rFonts w:ascii="Arial" w:hAnsi="Arial" w:cs="Arial"/>
        </w:rPr>
        <w:t xml:space="preserve"> que se iniciará con anterioridad a los 6 </w:t>
      </w:r>
      <w:r w:rsidR="005F413A">
        <w:rPr>
          <w:rFonts w:ascii="Arial" w:hAnsi="Arial" w:cs="Arial"/>
          <w:i/>
        </w:rPr>
        <w:t>sprint</w:t>
      </w:r>
      <w:r>
        <w:rPr>
          <w:rFonts w:ascii="Arial" w:hAnsi="Arial" w:cs="Arial"/>
        </w:rPr>
        <w:t xml:space="preserve"> y que tan sólo durará una semana. En este </w:t>
      </w:r>
      <w:r>
        <w:rPr>
          <w:rFonts w:ascii="Arial" w:hAnsi="Arial" w:cs="Arial"/>
          <w:i/>
        </w:rPr>
        <w:t xml:space="preserve">sprint </w:t>
      </w:r>
      <w:r>
        <w:rPr>
          <w:rFonts w:ascii="Arial" w:hAnsi="Arial" w:cs="Arial"/>
        </w:rPr>
        <w:t xml:space="preserve">inicial se hará una colección inicial de todas las tareas y requisitos que debe cumplir el proyecto en general, que permita generar un </w:t>
      </w:r>
      <w:proofErr w:type="spellStart"/>
      <w:r>
        <w:rPr>
          <w:rFonts w:ascii="Arial" w:hAnsi="Arial" w:cs="Arial"/>
          <w:i/>
        </w:rPr>
        <w:t>product</w:t>
      </w:r>
      <w:proofErr w:type="spellEnd"/>
      <w:r>
        <w:rPr>
          <w:rFonts w:ascii="Arial" w:hAnsi="Arial" w:cs="Arial"/>
          <w:i/>
        </w:rPr>
        <w:t xml:space="preserve"> </w:t>
      </w:r>
      <w:proofErr w:type="spellStart"/>
      <w:r>
        <w:rPr>
          <w:rFonts w:ascii="Arial" w:hAnsi="Arial" w:cs="Arial"/>
          <w:i/>
        </w:rPr>
        <w:t>backlog</w:t>
      </w:r>
      <w:proofErr w:type="spellEnd"/>
      <w:r>
        <w:rPr>
          <w:rFonts w:ascii="Arial" w:hAnsi="Arial" w:cs="Arial"/>
          <w:i/>
        </w:rPr>
        <w:t xml:space="preserve"> </w:t>
      </w:r>
      <w:r>
        <w:rPr>
          <w:rFonts w:ascii="Arial" w:hAnsi="Arial" w:cs="Arial"/>
        </w:rPr>
        <w:t xml:space="preserve">inicial. </w:t>
      </w:r>
    </w:p>
    <w:p w:rsidR="008D5881" w:rsidRPr="00970132" w:rsidRDefault="00844888" w:rsidP="00D02843">
      <w:pPr>
        <w:spacing w:line="276" w:lineRule="auto"/>
        <w:jc w:val="both"/>
        <w:rPr>
          <w:rFonts w:ascii="Arial" w:hAnsi="Arial" w:cs="Arial"/>
        </w:rPr>
      </w:pPr>
      <w:r>
        <w:rPr>
          <w:rFonts w:ascii="Arial" w:hAnsi="Arial" w:cs="Arial"/>
        </w:rPr>
        <w:lastRenderedPageBreak/>
        <w:t>Al inicio del proyecto</w:t>
      </w:r>
      <w:r w:rsidR="005F413A">
        <w:rPr>
          <w:rFonts w:ascii="Arial" w:hAnsi="Arial" w:cs="Arial"/>
        </w:rPr>
        <w:t>,</w:t>
      </w:r>
      <w:r>
        <w:rPr>
          <w:rFonts w:ascii="Arial" w:hAnsi="Arial" w:cs="Arial"/>
        </w:rPr>
        <w:t xml:space="preserve"> no se conocen todas las características que va a tener la aplicación móvil ya que se desconoce todas las </w:t>
      </w:r>
      <w:r w:rsidR="00E97FEE">
        <w:rPr>
          <w:rFonts w:ascii="Arial" w:hAnsi="Arial" w:cs="Arial"/>
        </w:rPr>
        <w:t xml:space="preserve">constantes vitales </w:t>
      </w:r>
      <w:r>
        <w:rPr>
          <w:rFonts w:ascii="Arial" w:hAnsi="Arial" w:cs="Arial"/>
        </w:rPr>
        <w:t>que van a medir la camiseta, por lo que se dejará margen de maniobra para poder definir requisitos adicionales, eliminar los que ya no sean necesarios o correcciones del proyecto a medida que se vayan avanzado.</w:t>
      </w:r>
      <w:r w:rsidR="008D5881">
        <w:rPr>
          <w:rFonts w:ascii="Arial" w:hAnsi="Arial" w:cs="Arial"/>
        </w:rPr>
        <w:t xml:space="preserve"> </w:t>
      </w:r>
      <w:r w:rsidR="00D02843">
        <w:rPr>
          <w:rFonts w:ascii="Arial" w:hAnsi="Arial" w:cs="Arial"/>
        </w:rPr>
        <w:t xml:space="preserve">Durante los primeros </w:t>
      </w:r>
      <w:r w:rsidR="00D02843">
        <w:rPr>
          <w:rFonts w:ascii="Arial" w:hAnsi="Arial" w:cs="Arial"/>
          <w:i/>
        </w:rPr>
        <w:t xml:space="preserve">sprint </w:t>
      </w:r>
      <w:r w:rsidR="00D02843">
        <w:rPr>
          <w:rFonts w:ascii="Arial" w:hAnsi="Arial" w:cs="Arial"/>
        </w:rPr>
        <w:t xml:space="preserve">se irán especificando implementando las funcionalidades más críticas del programa (como por ejemplo la ventana en la que se visualizan las constantes vitales) y en los siguientes </w:t>
      </w:r>
      <w:r w:rsidR="00D02843">
        <w:rPr>
          <w:rFonts w:ascii="Arial" w:hAnsi="Arial" w:cs="Arial"/>
          <w:i/>
        </w:rPr>
        <w:t>sprint</w:t>
      </w:r>
      <w:r w:rsidR="00D02843">
        <w:rPr>
          <w:rFonts w:ascii="Arial" w:hAnsi="Arial" w:cs="Arial"/>
        </w:rPr>
        <w:t xml:space="preserve"> se implementarán los requisitos menos importantes de la aplicación</w:t>
      </w:r>
      <w:r w:rsidR="005F413A">
        <w:rPr>
          <w:rFonts w:ascii="Arial" w:hAnsi="Arial" w:cs="Arial"/>
        </w:rPr>
        <w:t xml:space="preserve"> (notificaciones, dar de alta la camiseta, etc.)</w:t>
      </w:r>
      <w:r w:rsidR="00D02843">
        <w:rPr>
          <w:rFonts w:ascii="Arial" w:hAnsi="Arial" w:cs="Arial"/>
        </w:rPr>
        <w:t xml:space="preserve">. Se ha dejado hueco en los últimos </w:t>
      </w:r>
      <w:r w:rsidR="00D02843">
        <w:rPr>
          <w:rFonts w:ascii="Arial" w:hAnsi="Arial" w:cs="Arial"/>
          <w:i/>
        </w:rPr>
        <w:t xml:space="preserve">sprint </w:t>
      </w:r>
      <w:r w:rsidR="00D02843">
        <w:rPr>
          <w:rFonts w:ascii="Arial" w:hAnsi="Arial" w:cs="Arial"/>
        </w:rPr>
        <w:t xml:space="preserve">para cubrir posibles desviaciones en el proceso, cubrir nuevos requisitos a cubrir o corregir el </w:t>
      </w:r>
      <w:proofErr w:type="spellStart"/>
      <w:r w:rsidR="00D02843">
        <w:rPr>
          <w:rFonts w:ascii="Arial" w:hAnsi="Arial" w:cs="Arial"/>
          <w:i/>
        </w:rPr>
        <w:t>feedback</w:t>
      </w:r>
      <w:proofErr w:type="spellEnd"/>
      <w:r w:rsidR="00D02843">
        <w:rPr>
          <w:rFonts w:ascii="Arial" w:hAnsi="Arial" w:cs="Arial"/>
        </w:rPr>
        <w:t xml:space="preserve"> que provenga del cliente.</w:t>
      </w:r>
    </w:p>
    <w:p w:rsidR="00D02843" w:rsidRPr="00CF56E8" w:rsidRDefault="00D02843" w:rsidP="00D02843">
      <w:pPr>
        <w:spacing w:line="276" w:lineRule="auto"/>
        <w:jc w:val="both"/>
        <w:rPr>
          <w:rFonts w:ascii="Arial" w:hAnsi="Arial" w:cs="Arial"/>
        </w:rPr>
      </w:pPr>
      <w:r>
        <w:rPr>
          <w:rFonts w:ascii="Arial" w:hAnsi="Arial" w:cs="Arial"/>
        </w:rPr>
        <w:t xml:space="preserve">Cada 2 </w:t>
      </w:r>
      <w:r>
        <w:rPr>
          <w:rFonts w:ascii="Arial" w:hAnsi="Arial" w:cs="Arial"/>
          <w:i/>
        </w:rPr>
        <w:t xml:space="preserve">sprint </w:t>
      </w:r>
      <w:r>
        <w:rPr>
          <w:rFonts w:ascii="Arial" w:hAnsi="Arial" w:cs="Arial"/>
        </w:rPr>
        <w:t>habrá un hito que coincidirá con una</w:t>
      </w:r>
      <w:bookmarkStart w:id="7" w:name="_GoBack"/>
      <w:bookmarkEnd w:id="7"/>
      <w:r>
        <w:rPr>
          <w:rFonts w:ascii="Arial" w:hAnsi="Arial" w:cs="Arial"/>
        </w:rPr>
        <w:t xml:space="preserve"> entrega al cliente para que pueda evaluar una aplicación funcional y pueda ir reconduciendo el contenido de las siguientes entregas según su criterio. El 2º sprint después de cada hito (el </w:t>
      </w:r>
      <w:r>
        <w:rPr>
          <w:rFonts w:ascii="Arial" w:hAnsi="Arial" w:cs="Arial"/>
          <w:i/>
        </w:rPr>
        <w:t>sprint</w:t>
      </w:r>
      <w:r>
        <w:rPr>
          <w:rFonts w:ascii="Arial" w:hAnsi="Arial" w:cs="Arial"/>
        </w:rPr>
        <w:t xml:space="preserve"> previo al siguiente hito), se definirá una tarea que consistirá en aplicar aquellas correcciones o modificaciones que vengan impulsadas por el cliente. El 3º hito (tras </w:t>
      </w:r>
      <w:r w:rsidR="005F413A">
        <w:rPr>
          <w:rFonts w:ascii="Arial" w:hAnsi="Arial" w:cs="Arial"/>
          <w:i/>
        </w:rPr>
        <w:t>6 sprint</w:t>
      </w:r>
      <w:r>
        <w:rPr>
          <w:rFonts w:ascii="Arial" w:hAnsi="Arial" w:cs="Arial"/>
          <w:i/>
        </w:rPr>
        <w:t xml:space="preserve">) </w:t>
      </w:r>
      <w:r>
        <w:rPr>
          <w:rFonts w:ascii="Arial" w:hAnsi="Arial" w:cs="Arial"/>
        </w:rPr>
        <w:t>se realizará la entrega final del proyecto y por tanto se procederá a pasar al mantenimiento del mismo.</w:t>
      </w:r>
    </w:p>
    <w:p w:rsidR="00D02843" w:rsidRPr="00D02843" w:rsidRDefault="00D02843" w:rsidP="000529B9">
      <w:pPr>
        <w:spacing w:line="276" w:lineRule="auto"/>
        <w:jc w:val="both"/>
        <w:rPr>
          <w:rFonts w:ascii="Arial" w:hAnsi="Arial" w:cs="Arial"/>
        </w:rPr>
      </w:pPr>
      <w:r>
        <w:rPr>
          <w:rFonts w:ascii="Arial" w:hAnsi="Arial" w:cs="Arial"/>
        </w:rPr>
        <w:t xml:space="preserve">En la figura 6, se expone una </w:t>
      </w:r>
      <w:proofErr w:type="spellStart"/>
      <w:r>
        <w:rPr>
          <w:rFonts w:ascii="Arial" w:hAnsi="Arial" w:cs="Arial"/>
        </w:rPr>
        <w:t>previsualización</w:t>
      </w:r>
      <w:proofErr w:type="spellEnd"/>
      <w:r>
        <w:rPr>
          <w:rFonts w:ascii="Arial" w:hAnsi="Arial" w:cs="Arial"/>
        </w:rPr>
        <w:t xml:space="preserve"> del diagrama de Gantt</w:t>
      </w:r>
      <w:r w:rsidR="000529B9">
        <w:rPr>
          <w:rFonts w:ascii="Arial" w:hAnsi="Arial" w:cs="Arial"/>
        </w:rPr>
        <w:t xml:space="preserve"> inicial con los </w:t>
      </w:r>
      <w:r w:rsidR="000529B9">
        <w:rPr>
          <w:rFonts w:ascii="Arial" w:hAnsi="Arial" w:cs="Arial"/>
          <w:i/>
        </w:rPr>
        <w:t xml:space="preserve">sprint </w:t>
      </w:r>
      <w:r w:rsidR="000529B9">
        <w:rPr>
          <w:rFonts w:ascii="Arial" w:hAnsi="Arial" w:cs="Arial"/>
        </w:rPr>
        <w:t>planificados</w:t>
      </w:r>
      <w:r>
        <w:rPr>
          <w:rFonts w:ascii="Arial" w:hAnsi="Arial" w:cs="Arial"/>
        </w:rPr>
        <w:t>. El mismo se puede encontrar a tamaño real en el anexo A.</w:t>
      </w:r>
    </w:p>
    <w:p w:rsidR="001E0455" w:rsidRDefault="00970132">
      <w:pPr>
        <w:rPr>
          <w:rFonts w:ascii="Arial" w:eastAsiaTheme="majorEastAsia" w:hAnsi="Arial" w:cs="Arial"/>
          <w:color w:val="2E74B5" w:themeColor="accent1" w:themeShade="BF"/>
          <w:sz w:val="32"/>
          <w:szCs w:val="32"/>
        </w:rPr>
      </w:pPr>
      <w:r>
        <w:rPr>
          <w:noProof/>
          <w:lang w:eastAsia="es-ES"/>
        </w:rPr>
        <w:drawing>
          <wp:inline distT="0" distB="0" distL="0" distR="0" wp14:anchorId="322B224E" wp14:editId="3BCFDC75">
            <wp:extent cx="5261675" cy="4585404"/>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087" cy="4592735"/>
                    </a:xfrm>
                    <a:prstGeom prst="rect">
                      <a:avLst/>
                    </a:prstGeom>
                  </pic:spPr>
                </pic:pic>
              </a:graphicData>
            </a:graphic>
          </wp:inline>
        </w:drawing>
      </w:r>
    </w:p>
    <w:p w:rsidR="00D02843" w:rsidRPr="00D02843" w:rsidRDefault="00D02843" w:rsidP="00D02843">
      <w:pPr>
        <w:jc w:val="center"/>
        <w:rPr>
          <w:rFonts w:ascii="Arial" w:hAnsi="Arial" w:cs="Arial"/>
        </w:rPr>
      </w:pPr>
      <w:r>
        <w:rPr>
          <w:rFonts w:ascii="Arial" w:hAnsi="Arial" w:cs="Arial"/>
        </w:rPr>
        <w:t xml:space="preserve">Fig.6 – </w:t>
      </w:r>
      <w:proofErr w:type="spellStart"/>
      <w:r>
        <w:rPr>
          <w:rFonts w:ascii="Arial" w:hAnsi="Arial" w:cs="Arial"/>
        </w:rPr>
        <w:t>Previsualización</w:t>
      </w:r>
      <w:proofErr w:type="spellEnd"/>
      <w:r>
        <w:rPr>
          <w:rFonts w:ascii="Arial" w:hAnsi="Arial" w:cs="Arial"/>
        </w:rPr>
        <w:t xml:space="preserve"> planificación del proyecto</w:t>
      </w:r>
      <w:r>
        <w:rPr>
          <w:rFonts w:ascii="Arial" w:hAnsi="Arial" w:cs="Arial"/>
        </w:rPr>
        <w:br w:type="page"/>
      </w:r>
    </w:p>
    <w:p w:rsidR="00A52BE0" w:rsidRDefault="00A52BE0" w:rsidP="00A52BE0">
      <w:pPr>
        <w:pStyle w:val="Ttulo1"/>
        <w:spacing w:line="276" w:lineRule="auto"/>
        <w:jc w:val="both"/>
        <w:rPr>
          <w:rFonts w:ascii="Arial" w:hAnsi="Arial" w:cs="Arial"/>
        </w:rPr>
      </w:pPr>
      <w:bookmarkStart w:id="8" w:name="_Toc21732416"/>
      <w:r>
        <w:rPr>
          <w:rFonts w:ascii="Arial" w:hAnsi="Arial" w:cs="Arial"/>
        </w:rPr>
        <w:lastRenderedPageBreak/>
        <w:t>Bibliografía</w:t>
      </w:r>
      <w:r w:rsidRPr="009B7D0C">
        <w:rPr>
          <w:rFonts w:ascii="Arial" w:hAnsi="Arial" w:cs="Arial"/>
        </w:rPr>
        <w:t>:</w:t>
      </w:r>
      <w:bookmarkEnd w:id="8"/>
    </w:p>
    <w:p w:rsidR="00C90A22" w:rsidRPr="00E97FEE" w:rsidRDefault="00C90A22" w:rsidP="00E97FEE">
      <w:pPr>
        <w:spacing w:line="276" w:lineRule="auto"/>
        <w:jc w:val="both"/>
        <w:rPr>
          <w:rStyle w:val="CitaHTML"/>
          <w:rFonts w:ascii="Arial" w:hAnsi="Arial" w:cs="Arial"/>
          <w:i w:val="0"/>
          <w:iCs w:val="0"/>
        </w:rPr>
      </w:pPr>
      <w:r w:rsidRPr="00E97FEE">
        <w:rPr>
          <w:rStyle w:val="CitaHTML"/>
          <w:rFonts w:ascii="Arial" w:hAnsi="Arial" w:cs="Arial"/>
          <w:i w:val="0"/>
        </w:rPr>
        <w:t>[1]</w:t>
      </w:r>
      <w:r w:rsidR="004A5109" w:rsidRPr="00E97FEE">
        <w:rPr>
          <w:rStyle w:val="CitaHTML"/>
          <w:rFonts w:ascii="Arial" w:hAnsi="Arial" w:cs="Arial"/>
          <w:i w:val="0"/>
        </w:rPr>
        <w:t xml:space="preserve"> - </w:t>
      </w:r>
      <w:proofErr w:type="spellStart"/>
      <w:r w:rsidR="004A5109" w:rsidRPr="00E97FEE">
        <w:rPr>
          <w:rStyle w:val="CitaHTML"/>
          <w:rFonts w:ascii="Arial" w:hAnsi="Arial" w:cs="Arial"/>
          <w:i w:val="0"/>
        </w:rPr>
        <w:t>Dave</w:t>
      </w:r>
      <w:proofErr w:type="spellEnd"/>
      <w:r w:rsidR="004A5109" w:rsidRPr="00E97FEE">
        <w:rPr>
          <w:rStyle w:val="CitaHTML"/>
          <w:rFonts w:ascii="Arial" w:hAnsi="Arial" w:cs="Arial"/>
          <w:i w:val="0"/>
        </w:rPr>
        <w:t xml:space="preserve"> Evans</w:t>
      </w:r>
      <w:r w:rsidRPr="00E97FEE">
        <w:rPr>
          <w:rStyle w:val="CitaHTML"/>
          <w:rFonts w:ascii="Arial" w:hAnsi="Arial" w:cs="Arial"/>
          <w:i w:val="0"/>
        </w:rPr>
        <w:t xml:space="preserve">. </w:t>
      </w:r>
      <w:proofErr w:type="spellStart"/>
      <w:r w:rsidRPr="00E97FEE">
        <w:rPr>
          <w:rFonts w:ascii="Arial" w:hAnsi="Arial" w:cs="Arial"/>
          <w:iCs/>
        </w:rPr>
        <w:t>The</w:t>
      </w:r>
      <w:proofErr w:type="spellEnd"/>
      <w:r w:rsidRPr="00E97FEE">
        <w:rPr>
          <w:rFonts w:ascii="Arial" w:hAnsi="Arial" w:cs="Arial"/>
          <w:iCs/>
        </w:rPr>
        <w:t xml:space="preserve"> Internet of </w:t>
      </w:r>
      <w:proofErr w:type="spellStart"/>
      <w:r w:rsidRPr="00E97FEE">
        <w:rPr>
          <w:rFonts w:ascii="Arial" w:hAnsi="Arial" w:cs="Arial"/>
          <w:iCs/>
        </w:rPr>
        <w:t>Things</w:t>
      </w:r>
      <w:proofErr w:type="spellEnd"/>
      <w:r w:rsidRPr="00E97FEE">
        <w:rPr>
          <w:rFonts w:ascii="Arial" w:hAnsi="Arial" w:cs="Arial"/>
          <w:iCs/>
        </w:rPr>
        <w:t xml:space="preserve">: </w:t>
      </w:r>
      <w:proofErr w:type="spellStart"/>
      <w:r w:rsidRPr="00E97FEE">
        <w:rPr>
          <w:rFonts w:ascii="Arial" w:hAnsi="Arial" w:cs="Arial"/>
          <w:iCs/>
        </w:rPr>
        <w:t>How</w:t>
      </w:r>
      <w:proofErr w:type="spellEnd"/>
      <w:r w:rsidRPr="00E97FEE">
        <w:rPr>
          <w:rFonts w:ascii="Arial" w:hAnsi="Arial" w:cs="Arial"/>
          <w:iCs/>
        </w:rPr>
        <w:t xml:space="preserve"> </w:t>
      </w:r>
      <w:proofErr w:type="spellStart"/>
      <w:r w:rsidRPr="00E97FEE">
        <w:rPr>
          <w:rFonts w:ascii="Arial" w:hAnsi="Arial" w:cs="Arial"/>
          <w:iCs/>
        </w:rPr>
        <w:t>the</w:t>
      </w:r>
      <w:proofErr w:type="spellEnd"/>
      <w:r w:rsidRPr="00E97FEE">
        <w:rPr>
          <w:rFonts w:ascii="Arial" w:hAnsi="Arial" w:cs="Arial"/>
          <w:iCs/>
        </w:rPr>
        <w:t xml:space="preserve"> </w:t>
      </w:r>
      <w:proofErr w:type="spellStart"/>
      <w:r w:rsidRPr="00E97FEE">
        <w:rPr>
          <w:rFonts w:ascii="Arial" w:hAnsi="Arial" w:cs="Arial"/>
          <w:iCs/>
        </w:rPr>
        <w:t>Next</w:t>
      </w:r>
      <w:proofErr w:type="spellEnd"/>
      <w:r w:rsidRPr="00E97FEE">
        <w:rPr>
          <w:rFonts w:ascii="Arial" w:hAnsi="Arial" w:cs="Arial"/>
          <w:iCs/>
        </w:rPr>
        <w:t xml:space="preserve"> </w:t>
      </w:r>
      <w:proofErr w:type="spellStart"/>
      <w:r w:rsidRPr="00E97FEE">
        <w:rPr>
          <w:rFonts w:ascii="Arial" w:hAnsi="Arial" w:cs="Arial"/>
          <w:iCs/>
        </w:rPr>
        <w:t>Evolution</w:t>
      </w:r>
      <w:proofErr w:type="spellEnd"/>
      <w:r w:rsidRPr="00E97FEE">
        <w:rPr>
          <w:rFonts w:ascii="Arial" w:hAnsi="Arial" w:cs="Arial"/>
          <w:iCs/>
        </w:rPr>
        <w:t xml:space="preserve"> of </w:t>
      </w:r>
      <w:proofErr w:type="spellStart"/>
      <w:r w:rsidRPr="00E97FEE">
        <w:rPr>
          <w:rFonts w:ascii="Arial" w:hAnsi="Arial" w:cs="Arial"/>
          <w:iCs/>
        </w:rPr>
        <w:t>the</w:t>
      </w:r>
      <w:proofErr w:type="spellEnd"/>
      <w:r w:rsidRPr="00E97FEE">
        <w:rPr>
          <w:rFonts w:ascii="Arial" w:hAnsi="Arial" w:cs="Arial"/>
          <w:iCs/>
        </w:rPr>
        <w:t xml:space="preserve"> </w:t>
      </w:r>
      <w:r w:rsidR="00FB6B91" w:rsidRPr="00E97FEE">
        <w:rPr>
          <w:rFonts w:ascii="Arial" w:hAnsi="Arial" w:cs="Arial"/>
          <w:iCs/>
        </w:rPr>
        <w:t xml:space="preserve">Internet </w:t>
      </w:r>
      <w:proofErr w:type="spellStart"/>
      <w:r w:rsidR="00FB6B91" w:rsidRPr="00E97FEE">
        <w:rPr>
          <w:rFonts w:ascii="Arial" w:hAnsi="Arial" w:cs="Arial"/>
          <w:iCs/>
        </w:rPr>
        <w:t>Is</w:t>
      </w:r>
      <w:proofErr w:type="spellEnd"/>
      <w:r w:rsidR="00FB6B91" w:rsidRPr="00E97FEE">
        <w:rPr>
          <w:rFonts w:ascii="Arial" w:hAnsi="Arial" w:cs="Arial"/>
          <w:iCs/>
        </w:rPr>
        <w:t xml:space="preserve"> </w:t>
      </w:r>
      <w:proofErr w:type="spellStart"/>
      <w:r w:rsidR="00FB6B91" w:rsidRPr="00E97FEE">
        <w:rPr>
          <w:rFonts w:ascii="Arial" w:hAnsi="Arial" w:cs="Arial"/>
          <w:iCs/>
        </w:rPr>
        <w:t>Changing</w:t>
      </w:r>
      <w:proofErr w:type="spellEnd"/>
      <w:r w:rsidR="00FB6B91" w:rsidRPr="00E97FEE">
        <w:rPr>
          <w:rFonts w:ascii="Arial" w:hAnsi="Arial" w:cs="Arial"/>
          <w:iCs/>
        </w:rPr>
        <w:t xml:space="preserve"> </w:t>
      </w:r>
      <w:proofErr w:type="spellStart"/>
      <w:r w:rsidR="00FB6B91" w:rsidRPr="00E97FEE">
        <w:rPr>
          <w:rFonts w:ascii="Arial" w:hAnsi="Arial" w:cs="Arial"/>
          <w:iCs/>
        </w:rPr>
        <w:t>Everything</w:t>
      </w:r>
      <w:proofErr w:type="spellEnd"/>
      <w:r w:rsidR="00FB6B91" w:rsidRPr="00E97FEE">
        <w:rPr>
          <w:rFonts w:ascii="Arial" w:hAnsi="Arial" w:cs="Arial"/>
          <w:iCs/>
        </w:rPr>
        <w:t xml:space="preserve">. </w:t>
      </w:r>
      <w:r w:rsidRPr="00E97FEE">
        <w:rPr>
          <w:rStyle w:val="CitaHTML"/>
          <w:rFonts w:ascii="Arial" w:hAnsi="Arial" w:cs="Arial"/>
        </w:rPr>
        <w:t xml:space="preserve"> </w:t>
      </w:r>
      <w:r w:rsidRPr="00E97FEE">
        <w:rPr>
          <w:rStyle w:val="CitaHTML"/>
          <w:rFonts w:ascii="Arial" w:hAnsi="Arial" w:cs="Arial"/>
          <w:i w:val="0"/>
        </w:rPr>
        <w:t>CISCO</w:t>
      </w:r>
      <w:r w:rsidR="009201D3" w:rsidRPr="00E97FEE">
        <w:rPr>
          <w:rStyle w:val="CitaHTML"/>
          <w:rFonts w:ascii="Arial" w:hAnsi="Arial" w:cs="Arial"/>
          <w:i w:val="0"/>
        </w:rPr>
        <w:t xml:space="preserve"> White </w:t>
      </w:r>
      <w:proofErr w:type="spellStart"/>
      <w:r w:rsidR="009201D3" w:rsidRPr="00E97FEE">
        <w:rPr>
          <w:rStyle w:val="CitaHTML"/>
          <w:rFonts w:ascii="Arial" w:hAnsi="Arial" w:cs="Arial"/>
          <w:i w:val="0"/>
        </w:rPr>
        <w:t>Paper</w:t>
      </w:r>
      <w:proofErr w:type="spellEnd"/>
      <w:r w:rsidR="00FB6B91" w:rsidRPr="00E97FEE">
        <w:rPr>
          <w:rStyle w:val="CitaHTML"/>
          <w:rFonts w:ascii="Arial" w:hAnsi="Arial" w:cs="Arial"/>
          <w:i w:val="0"/>
        </w:rPr>
        <w:t xml:space="preserve"> [Internet]</w:t>
      </w:r>
      <w:r w:rsidR="009201D3" w:rsidRPr="00E97FEE">
        <w:rPr>
          <w:rStyle w:val="CitaHTML"/>
          <w:rFonts w:ascii="Arial" w:hAnsi="Arial" w:cs="Arial"/>
          <w:i w:val="0"/>
        </w:rPr>
        <w:t>, 2011 [Fe</w:t>
      </w:r>
      <w:r w:rsidR="0089754D" w:rsidRPr="00E97FEE">
        <w:rPr>
          <w:rStyle w:val="CitaHTML"/>
          <w:rFonts w:ascii="Arial" w:hAnsi="Arial" w:cs="Arial"/>
          <w:i w:val="0"/>
        </w:rPr>
        <w:t>cha de publicación 01/04/2011]</w:t>
      </w:r>
      <w:r w:rsidR="0089754D" w:rsidRPr="00E97FEE">
        <w:rPr>
          <w:rFonts w:ascii="Arial" w:hAnsi="Arial" w:cs="Arial"/>
        </w:rPr>
        <w:t xml:space="preserve">. Disponible en </w:t>
      </w:r>
      <w:r w:rsidR="0089754D" w:rsidRPr="00E97FEE">
        <w:rPr>
          <w:rFonts w:ascii="Arial" w:hAnsi="Arial" w:cs="Arial"/>
        </w:rPr>
        <w:cr/>
      </w:r>
      <w:hyperlink r:id="rId20" w:history="1">
        <w:r w:rsidR="009201D3" w:rsidRPr="00E97FEE">
          <w:rPr>
            <w:rStyle w:val="Hipervnculo"/>
            <w:rFonts w:ascii="Arial" w:hAnsi="Arial" w:cs="Arial"/>
          </w:rPr>
          <w:t>https://www.cisco.com/c/dam/en_us/about/ac79/docs/innov/IoT_IBSG_0411FINAL.pdf</w:t>
        </w:r>
      </w:hyperlink>
      <w:r w:rsidR="009201D3" w:rsidRPr="00E97FEE">
        <w:rPr>
          <w:rStyle w:val="CitaHTML"/>
          <w:rFonts w:ascii="Arial" w:hAnsi="Arial" w:cs="Arial"/>
          <w:i w:val="0"/>
        </w:rPr>
        <w:t xml:space="preserve"> </w:t>
      </w:r>
    </w:p>
    <w:p w:rsidR="00E56C12" w:rsidRPr="00E97FEE" w:rsidRDefault="00E56C12" w:rsidP="00E97FEE">
      <w:pPr>
        <w:spacing w:line="276" w:lineRule="auto"/>
        <w:rPr>
          <w:rFonts w:ascii="Arial" w:hAnsi="Arial" w:cs="Arial"/>
        </w:rPr>
      </w:pPr>
      <w:r w:rsidRPr="00E97FEE">
        <w:rPr>
          <w:rStyle w:val="CitaHTML"/>
          <w:rFonts w:ascii="Arial" w:hAnsi="Arial" w:cs="Arial"/>
          <w:i w:val="0"/>
        </w:rPr>
        <w:t>[2]</w:t>
      </w:r>
      <w:r w:rsidR="00B2146C" w:rsidRPr="00E97FEE">
        <w:rPr>
          <w:rFonts w:ascii="Arial" w:hAnsi="Arial" w:cs="Arial"/>
        </w:rPr>
        <w:t xml:space="preserve"> - </w:t>
      </w:r>
      <w:proofErr w:type="spellStart"/>
      <w:proofErr w:type="gramStart"/>
      <w:r w:rsidR="0089754D" w:rsidRPr="00E97FEE">
        <w:rPr>
          <w:rFonts w:ascii="Arial" w:hAnsi="Arial" w:cs="Arial"/>
        </w:rPr>
        <w:t>Man,S</w:t>
      </w:r>
      <w:proofErr w:type="spellEnd"/>
      <w:r w:rsidR="0089754D" w:rsidRPr="00E97FEE">
        <w:rPr>
          <w:rFonts w:ascii="Arial" w:hAnsi="Arial" w:cs="Arial"/>
        </w:rPr>
        <w:t>.</w:t>
      </w:r>
      <w:proofErr w:type="gramEnd"/>
      <w:r w:rsidR="0089754D" w:rsidRPr="00E97FEE">
        <w:rPr>
          <w:rFonts w:ascii="Arial" w:hAnsi="Arial" w:cs="Arial"/>
        </w:rPr>
        <w:t xml:space="preserve"> </w:t>
      </w:r>
      <w:proofErr w:type="spellStart"/>
      <w:r w:rsidR="0089754D" w:rsidRPr="00E97FEE">
        <w:rPr>
          <w:rFonts w:ascii="Arial" w:hAnsi="Arial" w:cs="Arial"/>
        </w:rPr>
        <w:t>Wereable</w:t>
      </w:r>
      <w:proofErr w:type="spellEnd"/>
      <w:r w:rsidR="0089754D" w:rsidRPr="00E97FEE">
        <w:rPr>
          <w:rFonts w:ascii="Arial" w:hAnsi="Arial" w:cs="Arial"/>
        </w:rPr>
        <w:t xml:space="preserve"> </w:t>
      </w:r>
      <w:proofErr w:type="spellStart"/>
      <w:r w:rsidR="0089754D" w:rsidRPr="00E97FEE">
        <w:rPr>
          <w:rFonts w:ascii="Arial" w:hAnsi="Arial" w:cs="Arial"/>
        </w:rPr>
        <w:t>computing</w:t>
      </w:r>
      <w:proofErr w:type="spellEnd"/>
      <w:r w:rsidR="0089754D" w:rsidRPr="00E97FEE">
        <w:rPr>
          <w:rFonts w:ascii="Arial" w:hAnsi="Arial" w:cs="Arial"/>
        </w:rPr>
        <w:t xml:space="preserve">: a </w:t>
      </w:r>
      <w:proofErr w:type="spellStart"/>
      <w:r w:rsidR="0089754D" w:rsidRPr="00E97FEE">
        <w:rPr>
          <w:rFonts w:ascii="Arial" w:hAnsi="Arial" w:cs="Arial"/>
        </w:rPr>
        <w:t>first</w:t>
      </w:r>
      <w:proofErr w:type="spellEnd"/>
      <w:r w:rsidR="0089754D" w:rsidRPr="00E97FEE">
        <w:rPr>
          <w:rFonts w:ascii="Arial" w:hAnsi="Arial" w:cs="Arial"/>
        </w:rPr>
        <w:t xml:space="preserve"> </w:t>
      </w:r>
      <w:proofErr w:type="spellStart"/>
      <w:r w:rsidR="0089754D" w:rsidRPr="00E97FEE">
        <w:rPr>
          <w:rFonts w:ascii="Arial" w:hAnsi="Arial" w:cs="Arial"/>
        </w:rPr>
        <w:t>step</w:t>
      </w:r>
      <w:proofErr w:type="spellEnd"/>
      <w:r w:rsidR="0089754D" w:rsidRPr="00E97FEE">
        <w:rPr>
          <w:rFonts w:ascii="Arial" w:hAnsi="Arial" w:cs="Arial"/>
        </w:rPr>
        <w:t xml:space="preserve"> </w:t>
      </w:r>
      <w:proofErr w:type="spellStart"/>
      <w:r w:rsidR="0089754D" w:rsidRPr="00E97FEE">
        <w:rPr>
          <w:rFonts w:ascii="Arial" w:hAnsi="Arial" w:cs="Arial"/>
        </w:rPr>
        <w:t>toward</w:t>
      </w:r>
      <w:proofErr w:type="spellEnd"/>
      <w:r w:rsidR="0089754D" w:rsidRPr="00E97FEE">
        <w:rPr>
          <w:rFonts w:ascii="Arial" w:hAnsi="Arial" w:cs="Arial"/>
        </w:rPr>
        <w:t xml:space="preserve"> personal </w:t>
      </w:r>
      <w:proofErr w:type="spellStart"/>
      <w:r w:rsidR="0089754D" w:rsidRPr="00E97FEE">
        <w:rPr>
          <w:rFonts w:ascii="Arial" w:hAnsi="Arial" w:cs="Arial"/>
        </w:rPr>
        <w:t>imaging</w:t>
      </w:r>
      <w:proofErr w:type="spellEnd"/>
      <w:r w:rsidR="00B2146C" w:rsidRPr="00E97FEE">
        <w:rPr>
          <w:rFonts w:ascii="Arial" w:hAnsi="Arial" w:cs="Arial"/>
        </w:rPr>
        <w:t xml:space="preserve">. </w:t>
      </w:r>
      <w:proofErr w:type="spellStart"/>
      <w:r w:rsidR="00B2146C" w:rsidRPr="00E97FEE">
        <w:rPr>
          <w:rFonts w:ascii="Arial" w:hAnsi="Arial" w:cs="Arial"/>
        </w:rPr>
        <w:t>Computer</w:t>
      </w:r>
      <w:proofErr w:type="spellEnd"/>
      <w:r w:rsidR="00B2146C" w:rsidRPr="00E97FEE">
        <w:rPr>
          <w:rFonts w:ascii="Arial" w:hAnsi="Arial" w:cs="Arial"/>
        </w:rPr>
        <w:t>, vol. 30, no. 2, pp. 25-32, Feb. 1997.</w:t>
      </w:r>
    </w:p>
    <w:p w:rsidR="00791163" w:rsidRPr="00E97FEE" w:rsidRDefault="00351708" w:rsidP="00E97FEE">
      <w:pPr>
        <w:spacing w:line="276" w:lineRule="auto"/>
        <w:jc w:val="both"/>
        <w:rPr>
          <w:rFonts w:ascii="Arial" w:hAnsi="Arial" w:cs="Arial"/>
        </w:rPr>
      </w:pPr>
      <w:r w:rsidRPr="00E97FEE">
        <w:rPr>
          <w:rFonts w:ascii="Arial" w:hAnsi="Arial" w:cs="Arial"/>
        </w:rPr>
        <w:t>[3]</w:t>
      </w:r>
      <w:r w:rsidR="004A5109" w:rsidRPr="00E97FEE">
        <w:rPr>
          <w:rFonts w:ascii="Arial" w:hAnsi="Arial" w:cs="Arial"/>
        </w:rPr>
        <w:t xml:space="preserve"> -</w:t>
      </w:r>
      <w:r w:rsidR="00284C24" w:rsidRPr="00E97FEE">
        <w:rPr>
          <w:rFonts w:ascii="Arial" w:hAnsi="Arial" w:cs="Arial"/>
        </w:rPr>
        <w:t xml:space="preserve"> </w:t>
      </w:r>
      <w:proofErr w:type="spellStart"/>
      <w:r w:rsidR="00284C24" w:rsidRPr="00E97FEE">
        <w:rPr>
          <w:rFonts w:ascii="Arial" w:hAnsi="Arial" w:cs="Arial"/>
        </w:rPr>
        <w:t>Conor</w:t>
      </w:r>
      <w:proofErr w:type="spellEnd"/>
      <w:r w:rsidR="00284C24" w:rsidRPr="00E97FEE">
        <w:rPr>
          <w:rFonts w:ascii="Arial" w:hAnsi="Arial" w:cs="Arial"/>
        </w:rPr>
        <w:t xml:space="preserve"> </w:t>
      </w:r>
      <w:proofErr w:type="spellStart"/>
      <w:r w:rsidR="00284C24" w:rsidRPr="00E97FEE">
        <w:rPr>
          <w:rFonts w:ascii="Arial" w:hAnsi="Arial" w:cs="Arial"/>
        </w:rPr>
        <w:t>O'Quigley</w:t>
      </w:r>
      <w:proofErr w:type="spellEnd"/>
      <w:r w:rsidR="00284C24" w:rsidRPr="00E97FEE">
        <w:rPr>
          <w:rFonts w:ascii="Arial" w:hAnsi="Arial" w:cs="Arial"/>
        </w:rPr>
        <w:t xml:space="preserve">, </w:t>
      </w:r>
      <w:proofErr w:type="gramStart"/>
      <w:r w:rsidR="00284C24" w:rsidRPr="00E97FEE">
        <w:rPr>
          <w:rFonts w:ascii="Arial" w:hAnsi="Arial" w:cs="Arial"/>
        </w:rPr>
        <w:t>C.</w:t>
      </w:r>
      <w:r w:rsidR="00B2146C" w:rsidRPr="00E97FEE">
        <w:rPr>
          <w:rFonts w:ascii="Arial" w:hAnsi="Arial" w:cs="Arial"/>
        </w:rPr>
        <w:t xml:space="preserve"> ;</w:t>
      </w:r>
      <w:proofErr w:type="gramEnd"/>
      <w:r w:rsidR="00B2146C" w:rsidRPr="00E97FEE">
        <w:rPr>
          <w:rFonts w:ascii="Arial" w:hAnsi="Arial" w:cs="Arial"/>
        </w:rPr>
        <w:t xml:space="preserve"> </w:t>
      </w:r>
      <w:proofErr w:type="spellStart"/>
      <w:r w:rsidR="00B2146C" w:rsidRPr="00E97FEE">
        <w:rPr>
          <w:rFonts w:ascii="Arial" w:hAnsi="Arial" w:cs="Arial"/>
        </w:rPr>
        <w:t>Sabourin</w:t>
      </w:r>
      <w:proofErr w:type="spellEnd"/>
      <w:r w:rsidR="00B2146C" w:rsidRPr="00E97FEE">
        <w:rPr>
          <w:rFonts w:ascii="Arial" w:hAnsi="Arial" w:cs="Arial"/>
        </w:rPr>
        <w:t xml:space="preserve">, M. </w:t>
      </w:r>
      <w:r w:rsidR="00284C24" w:rsidRPr="00E97FEE">
        <w:rPr>
          <w:rFonts w:ascii="Arial" w:hAnsi="Arial" w:cs="Arial"/>
        </w:rPr>
        <w:t xml:space="preserve">; </w:t>
      </w:r>
      <w:proofErr w:type="spellStart"/>
      <w:r w:rsidR="00284C24" w:rsidRPr="00E97FEE">
        <w:rPr>
          <w:rFonts w:ascii="Arial" w:hAnsi="Arial" w:cs="Arial"/>
        </w:rPr>
        <w:t>Coyle</w:t>
      </w:r>
      <w:proofErr w:type="spellEnd"/>
      <w:r w:rsidR="00284C24" w:rsidRPr="00E97FEE">
        <w:rPr>
          <w:rFonts w:ascii="Arial" w:hAnsi="Arial" w:cs="Arial"/>
        </w:rPr>
        <w:t xml:space="preserve">, S. ; </w:t>
      </w:r>
      <w:proofErr w:type="spellStart"/>
      <w:r w:rsidR="00284C24" w:rsidRPr="00E97FEE">
        <w:rPr>
          <w:rFonts w:ascii="Arial" w:hAnsi="Arial" w:cs="Arial"/>
        </w:rPr>
        <w:t>Connolly</w:t>
      </w:r>
      <w:proofErr w:type="spellEnd"/>
      <w:r w:rsidR="00284C24" w:rsidRPr="00E97FEE">
        <w:rPr>
          <w:rFonts w:ascii="Arial" w:hAnsi="Arial" w:cs="Arial"/>
        </w:rPr>
        <w:t xml:space="preserve">, J. ; </w:t>
      </w:r>
      <w:proofErr w:type="spellStart"/>
      <w:r w:rsidR="00284C24" w:rsidRPr="00E97FEE">
        <w:rPr>
          <w:rFonts w:ascii="Arial" w:hAnsi="Arial" w:cs="Arial"/>
        </w:rPr>
        <w:t>Condall</w:t>
      </w:r>
      <w:proofErr w:type="spellEnd"/>
      <w:r w:rsidR="00284C24" w:rsidRPr="00E97FEE">
        <w:rPr>
          <w:rFonts w:ascii="Arial" w:hAnsi="Arial" w:cs="Arial"/>
        </w:rPr>
        <w:t xml:space="preserve">, J. ; Curran, </w:t>
      </w:r>
      <w:r w:rsidR="00B2146C" w:rsidRPr="00E97FEE">
        <w:rPr>
          <w:rFonts w:ascii="Arial" w:hAnsi="Arial" w:cs="Arial"/>
        </w:rPr>
        <w:t xml:space="preserve">K. ; </w:t>
      </w:r>
      <w:proofErr w:type="spellStart"/>
      <w:r w:rsidR="00B2146C" w:rsidRPr="00E97FEE">
        <w:rPr>
          <w:rFonts w:ascii="Arial" w:hAnsi="Arial" w:cs="Arial"/>
        </w:rPr>
        <w:t>Corcoran</w:t>
      </w:r>
      <w:proofErr w:type="spellEnd"/>
      <w:r w:rsidR="00B2146C" w:rsidRPr="00E97FEE">
        <w:rPr>
          <w:rFonts w:ascii="Arial" w:hAnsi="Arial" w:cs="Arial"/>
        </w:rPr>
        <w:t xml:space="preserve">, B. ; </w:t>
      </w:r>
      <w:proofErr w:type="spellStart"/>
      <w:r w:rsidR="00B2146C" w:rsidRPr="00E97FEE">
        <w:rPr>
          <w:rFonts w:ascii="Arial" w:hAnsi="Arial" w:cs="Arial"/>
        </w:rPr>
        <w:t>Diamond</w:t>
      </w:r>
      <w:proofErr w:type="spellEnd"/>
      <w:r w:rsidR="00B2146C" w:rsidRPr="00E97FEE">
        <w:rPr>
          <w:rFonts w:ascii="Arial" w:hAnsi="Arial" w:cs="Arial"/>
        </w:rPr>
        <w:t xml:space="preserve">, D. </w:t>
      </w:r>
      <w:proofErr w:type="spellStart"/>
      <w:r w:rsidR="00284C24" w:rsidRPr="00E97FEE">
        <w:rPr>
          <w:rFonts w:ascii="Arial" w:hAnsi="Arial" w:cs="Arial"/>
        </w:rPr>
        <w:t>Characteristics</w:t>
      </w:r>
      <w:proofErr w:type="spellEnd"/>
      <w:r w:rsidR="00284C24" w:rsidRPr="00E97FEE">
        <w:rPr>
          <w:rFonts w:ascii="Arial" w:hAnsi="Arial" w:cs="Arial"/>
        </w:rPr>
        <w:t xml:space="preserve"> of a </w:t>
      </w:r>
      <w:proofErr w:type="spellStart"/>
      <w:r w:rsidR="00284C24" w:rsidRPr="00E97FEE">
        <w:rPr>
          <w:rFonts w:ascii="Arial" w:hAnsi="Arial" w:cs="Arial"/>
        </w:rPr>
        <w:t>Piezo-Resistive</w:t>
      </w:r>
      <w:proofErr w:type="spellEnd"/>
      <w:r w:rsidR="00284C24" w:rsidRPr="00E97FEE">
        <w:rPr>
          <w:rFonts w:ascii="Arial" w:hAnsi="Arial" w:cs="Arial"/>
        </w:rPr>
        <w:t xml:space="preserve"> </w:t>
      </w:r>
      <w:proofErr w:type="spellStart"/>
      <w:r w:rsidR="00284C24" w:rsidRPr="00E97FEE">
        <w:rPr>
          <w:rFonts w:ascii="Arial" w:hAnsi="Arial" w:cs="Arial"/>
        </w:rPr>
        <w:t>Fabric</w:t>
      </w:r>
      <w:proofErr w:type="spellEnd"/>
      <w:r w:rsidR="00284C24" w:rsidRPr="00E97FEE">
        <w:rPr>
          <w:rFonts w:ascii="Arial" w:hAnsi="Arial" w:cs="Arial"/>
        </w:rPr>
        <w:t xml:space="preserve"> </w:t>
      </w:r>
      <w:proofErr w:type="spellStart"/>
      <w:r w:rsidR="00284C24" w:rsidRPr="00E97FEE">
        <w:rPr>
          <w:rFonts w:ascii="Arial" w:hAnsi="Arial" w:cs="Arial"/>
        </w:rPr>
        <w:t>Stretch</w:t>
      </w:r>
      <w:proofErr w:type="spellEnd"/>
      <w:r w:rsidR="00284C24" w:rsidRPr="00E97FEE">
        <w:rPr>
          <w:rFonts w:ascii="Arial" w:hAnsi="Arial" w:cs="Arial"/>
        </w:rPr>
        <w:t xml:space="preserve"> Sensor </w:t>
      </w:r>
      <w:proofErr w:type="spellStart"/>
      <w:r w:rsidR="00284C24" w:rsidRPr="00E97FEE">
        <w:rPr>
          <w:rFonts w:ascii="Arial" w:hAnsi="Arial" w:cs="Arial"/>
        </w:rPr>
        <w:t>Glove</w:t>
      </w:r>
      <w:proofErr w:type="spellEnd"/>
      <w:r w:rsidR="00284C24" w:rsidRPr="00E97FEE">
        <w:rPr>
          <w:rFonts w:ascii="Arial" w:hAnsi="Arial" w:cs="Arial"/>
        </w:rPr>
        <w:t xml:space="preserve"> </w:t>
      </w:r>
      <w:proofErr w:type="spellStart"/>
      <w:r w:rsidR="00284C24" w:rsidRPr="00E97FEE">
        <w:rPr>
          <w:rFonts w:ascii="Arial" w:hAnsi="Arial" w:cs="Arial"/>
        </w:rPr>
        <w:t>for</w:t>
      </w:r>
      <w:proofErr w:type="spellEnd"/>
      <w:r w:rsidR="00284C24" w:rsidRPr="00E97FEE">
        <w:rPr>
          <w:rFonts w:ascii="Arial" w:hAnsi="Arial" w:cs="Arial"/>
        </w:rPr>
        <w:t xml:space="preserve"> Home-</w:t>
      </w:r>
      <w:proofErr w:type="spellStart"/>
      <w:r w:rsidR="00284C24" w:rsidRPr="00E97FEE">
        <w:rPr>
          <w:rFonts w:ascii="Arial" w:hAnsi="Arial" w:cs="Arial"/>
        </w:rPr>
        <w:t>Mon</w:t>
      </w:r>
      <w:r w:rsidR="00B2146C" w:rsidRPr="00E97FEE">
        <w:rPr>
          <w:rFonts w:ascii="Arial" w:hAnsi="Arial" w:cs="Arial"/>
        </w:rPr>
        <w:t>itoring</w:t>
      </w:r>
      <w:proofErr w:type="spellEnd"/>
      <w:r w:rsidR="00B2146C" w:rsidRPr="00E97FEE">
        <w:rPr>
          <w:rFonts w:ascii="Arial" w:hAnsi="Arial" w:cs="Arial"/>
        </w:rPr>
        <w:t xml:space="preserve"> of </w:t>
      </w:r>
      <w:proofErr w:type="spellStart"/>
      <w:r w:rsidR="00B2146C" w:rsidRPr="00E97FEE">
        <w:rPr>
          <w:rFonts w:ascii="Arial" w:hAnsi="Arial" w:cs="Arial"/>
        </w:rPr>
        <w:t>Rheumatoid</w:t>
      </w:r>
      <w:proofErr w:type="spellEnd"/>
      <w:r w:rsidR="00B2146C" w:rsidRPr="00E97FEE">
        <w:rPr>
          <w:rFonts w:ascii="Arial" w:hAnsi="Arial" w:cs="Arial"/>
        </w:rPr>
        <w:t xml:space="preserve"> </w:t>
      </w:r>
      <w:proofErr w:type="spellStart"/>
      <w:r w:rsidR="00B2146C" w:rsidRPr="00E97FEE">
        <w:rPr>
          <w:rFonts w:ascii="Arial" w:hAnsi="Arial" w:cs="Arial"/>
        </w:rPr>
        <w:t>Arthritis</w:t>
      </w:r>
      <w:proofErr w:type="spellEnd"/>
      <w:r w:rsidR="00B2146C" w:rsidRPr="00E97FEE">
        <w:rPr>
          <w:rFonts w:ascii="Arial" w:hAnsi="Arial" w:cs="Arial"/>
        </w:rPr>
        <w:t>.</w:t>
      </w:r>
      <w:r w:rsidR="00284C24" w:rsidRPr="00E97FEE">
        <w:rPr>
          <w:rFonts w:ascii="Arial" w:hAnsi="Arial" w:cs="Arial"/>
        </w:rPr>
        <w:t xml:space="preserve"> 2014 11th International </w:t>
      </w:r>
      <w:proofErr w:type="spellStart"/>
      <w:r w:rsidR="00284C24" w:rsidRPr="00E97FEE">
        <w:rPr>
          <w:rFonts w:ascii="Arial" w:hAnsi="Arial" w:cs="Arial"/>
        </w:rPr>
        <w:t>Conference</w:t>
      </w:r>
      <w:proofErr w:type="spellEnd"/>
      <w:r w:rsidR="00284C24" w:rsidRPr="00E97FEE">
        <w:rPr>
          <w:rFonts w:ascii="Arial" w:hAnsi="Arial" w:cs="Arial"/>
        </w:rPr>
        <w:t xml:space="preserve"> </w:t>
      </w:r>
      <w:proofErr w:type="spellStart"/>
      <w:r w:rsidR="00284C24" w:rsidRPr="00E97FEE">
        <w:rPr>
          <w:rFonts w:ascii="Arial" w:hAnsi="Arial" w:cs="Arial"/>
        </w:rPr>
        <w:t>on</w:t>
      </w:r>
      <w:proofErr w:type="spellEnd"/>
      <w:r w:rsidR="00284C24" w:rsidRPr="00E97FEE">
        <w:rPr>
          <w:rFonts w:ascii="Arial" w:hAnsi="Arial" w:cs="Arial"/>
        </w:rPr>
        <w:t xml:space="preserve"> Wearable and </w:t>
      </w:r>
      <w:proofErr w:type="spellStart"/>
      <w:r w:rsidR="00284C24" w:rsidRPr="00E97FEE">
        <w:rPr>
          <w:rFonts w:ascii="Arial" w:hAnsi="Arial" w:cs="Arial"/>
        </w:rPr>
        <w:t>Implantable</w:t>
      </w:r>
      <w:proofErr w:type="spellEnd"/>
      <w:r w:rsidR="00284C24" w:rsidRPr="00E97FEE">
        <w:rPr>
          <w:rFonts w:ascii="Arial" w:hAnsi="Arial" w:cs="Arial"/>
        </w:rPr>
        <w:t xml:space="preserve"> </w:t>
      </w:r>
      <w:proofErr w:type="spellStart"/>
      <w:r w:rsidR="00284C24" w:rsidRPr="00E97FEE">
        <w:rPr>
          <w:rFonts w:ascii="Arial" w:hAnsi="Arial" w:cs="Arial"/>
        </w:rPr>
        <w:t>Body</w:t>
      </w:r>
      <w:proofErr w:type="spellEnd"/>
      <w:r w:rsidR="00284C24" w:rsidRPr="00E97FEE">
        <w:rPr>
          <w:rFonts w:ascii="Arial" w:hAnsi="Arial" w:cs="Arial"/>
        </w:rPr>
        <w:t xml:space="preserve"> Sensor Networks Workshops, pp. 23-26, June 2014</w:t>
      </w:r>
    </w:p>
    <w:p w:rsidR="00351708" w:rsidRPr="00E97FEE" w:rsidRDefault="00351708" w:rsidP="00E97FEE">
      <w:pPr>
        <w:spacing w:line="276" w:lineRule="auto"/>
        <w:jc w:val="both"/>
        <w:rPr>
          <w:rFonts w:ascii="Arial" w:hAnsi="Arial" w:cs="Arial"/>
        </w:rPr>
      </w:pPr>
      <w:r w:rsidRPr="00E97FEE">
        <w:rPr>
          <w:rFonts w:ascii="Arial" w:hAnsi="Arial" w:cs="Arial"/>
        </w:rPr>
        <w:t>[4]</w:t>
      </w:r>
      <w:r w:rsidR="00B2146C" w:rsidRPr="00E97FEE">
        <w:rPr>
          <w:rFonts w:ascii="Arial" w:hAnsi="Arial" w:cs="Arial"/>
        </w:rPr>
        <w:t xml:space="preserve"> - </w:t>
      </w:r>
      <w:r w:rsidRPr="00E97FEE">
        <w:rPr>
          <w:rFonts w:ascii="Arial" w:hAnsi="Arial" w:cs="Arial"/>
        </w:rPr>
        <w:t xml:space="preserve">Google </w:t>
      </w:r>
      <w:r w:rsidR="00B2146C" w:rsidRPr="00E97FEE">
        <w:rPr>
          <w:rFonts w:ascii="Arial" w:hAnsi="Arial" w:cs="Arial"/>
        </w:rPr>
        <w:t>LLC [Internet]. 2019. Google Play</w:t>
      </w:r>
      <w:r w:rsidR="00C917AE" w:rsidRPr="00E97FEE">
        <w:rPr>
          <w:rFonts w:ascii="Arial" w:hAnsi="Arial" w:cs="Arial"/>
        </w:rPr>
        <w:t xml:space="preserve">. [Consultado el: 07/10/2019]. Disponible en </w:t>
      </w:r>
      <w:hyperlink r:id="rId21" w:history="1">
        <w:r w:rsidR="00C917AE" w:rsidRPr="00E97FEE">
          <w:rPr>
            <w:rStyle w:val="Hipervnculo"/>
            <w:rFonts w:ascii="Arial" w:hAnsi="Arial" w:cs="Arial"/>
          </w:rPr>
          <w:t>https://play.google.com/</w:t>
        </w:r>
      </w:hyperlink>
      <w:r w:rsidR="00C917AE" w:rsidRPr="00E97FEE">
        <w:rPr>
          <w:rFonts w:ascii="Arial" w:hAnsi="Arial" w:cs="Arial"/>
        </w:rPr>
        <w:t xml:space="preserve"> </w:t>
      </w:r>
    </w:p>
    <w:p w:rsidR="00545670" w:rsidRPr="00E97FEE" w:rsidRDefault="00545670" w:rsidP="00E97FEE">
      <w:pPr>
        <w:spacing w:line="276" w:lineRule="auto"/>
        <w:jc w:val="both"/>
        <w:rPr>
          <w:rStyle w:val="Hipervnculo"/>
          <w:rFonts w:ascii="Arial" w:hAnsi="Arial" w:cs="Arial"/>
        </w:rPr>
      </w:pPr>
      <w:r w:rsidRPr="00E97FEE">
        <w:rPr>
          <w:rFonts w:ascii="Arial" w:hAnsi="Arial" w:cs="Arial"/>
        </w:rPr>
        <w:t>[5]</w:t>
      </w:r>
      <w:r w:rsidR="00C917AE" w:rsidRPr="00E97FEE">
        <w:rPr>
          <w:rFonts w:ascii="Arial" w:hAnsi="Arial" w:cs="Arial"/>
        </w:rPr>
        <w:t xml:space="preserve"> - Google LLC [Internet]. 2019. Salud Conectada. [Consultado el: 07/10/2019]. </w:t>
      </w:r>
      <w:r w:rsidR="00E3758F" w:rsidRPr="00E97FEE">
        <w:rPr>
          <w:rFonts w:ascii="Arial" w:hAnsi="Arial" w:cs="Arial"/>
        </w:rPr>
        <w:t xml:space="preserve">Disponible en </w:t>
      </w:r>
      <w:r w:rsidR="00E3758F" w:rsidRPr="00E97FEE">
        <w:rPr>
          <w:rFonts w:ascii="Arial" w:hAnsi="Arial" w:cs="Arial"/>
        </w:rPr>
        <w:cr/>
      </w:r>
      <w:hyperlink r:id="rId22" w:history="1">
        <w:r w:rsidR="001865B7" w:rsidRPr="00E97FEE">
          <w:rPr>
            <w:rStyle w:val="Hipervnculo"/>
            <w:rFonts w:ascii="Arial" w:hAnsi="Arial" w:cs="Arial"/>
          </w:rPr>
          <w:t>https://play.google.com/store/apps/details?id=es.sanitas.hosp.saludconectada&amp;gl=ES</w:t>
        </w:r>
      </w:hyperlink>
    </w:p>
    <w:p w:rsidR="00CB547F" w:rsidRPr="00E97FEE" w:rsidRDefault="00E3758F" w:rsidP="00E97FEE">
      <w:pPr>
        <w:spacing w:line="276" w:lineRule="auto"/>
        <w:jc w:val="both"/>
        <w:rPr>
          <w:rFonts w:ascii="Arial" w:hAnsi="Arial" w:cs="Arial"/>
        </w:rPr>
      </w:pPr>
      <w:r w:rsidRPr="00E97FEE">
        <w:rPr>
          <w:rFonts w:ascii="Arial" w:hAnsi="Arial" w:cs="Arial"/>
        </w:rPr>
        <w:t xml:space="preserve">[6] - Google LLC [Internet]. 2019. </w:t>
      </w:r>
      <w:proofErr w:type="spellStart"/>
      <w:r w:rsidRPr="00E97FEE">
        <w:rPr>
          <w:rFonts w:ascii="Arial" w:hAnsi="Arial" w:cs="Arial"/>
        </w:rPr>
        <w:t>Heart</w:t>
      </w:r>
      <w:proofErr w:type="spellEnd"/>
      <w:r w:rsidRPr="00E97FEE">
        <w:rPr>
          <w:rFonts w:ascii="Arial" w:hAnsi="Arial" w:cs="Arial"/>
        </w:rPr>
        <w:t xml:space="preserve"> </w:t>
      </w:r>
      <w:proofErr w:type="spellStart"/>
      <w:r w:rsidRPr="00E97FEE">
        <w:rPr>
          <w:rFonts w:ascii="Arial" w:hAnsi="Arial" w:cs="Arial"/>
        </w:rPr>
        <w:t>Rate</w:t>
      </w:r>
      <w:proofErr w:type="spellEnd"/>
      <w:r w:rsidRPr="00E97FEE">
        <w:rPr>
          <w:rFonts w:ascii="Arial" w:hAnsi="Arial" w:cs="Arial"/>
        </w:rPr>
        <w:t xml:space="preserve"> OS. Android </w:t>
      </w:r>
      <w:proofErr w:type="spellStart"/>
      <w:r w:rsidRPr="00E97FEE">
        <w:rPr>
          <w:rFonts w:ascii="Arial" w:hAnsi="Arial" w:cs="Arial"/>
        </w:rPr>
        <w:t>Watch</w:t>
      </w:r>
      <w:proofErr w:type="spellEnd"/>
      <w:r w:rsidRPr="00E97FEE">
        <w:rPr>
          <w:rFonts w:ascii="Arial" w:hAnsi="Arial" w:cs="Arial"/>
        </w:rPr>
        <w:t xml:space="preserve">. [Consultado el: 07/10/2019]. Disponible en </w:t>
      </w:r>
      <w:r w:rsidRPr="00E97FEE">
        <w:rPr>
          <w:rFonts w:ascii="Arial" w:hAnsi="Arial" w:cs="Arial"/>
        </w:rPr>
        <w:cr/>
      </w:r>
      <w:hyperlink r:id="rId23" w:history="1">
        <w:r w:rsidR="00284C24" w:rsidRPr="00E97FEE">
          <w:rPr>
            <w:rStyle w:val="Hipervnculo"/>
            <w:rFonts w:ascii="Arial" w:hAnsi="Arial" w:cs="Arial"/>
          </w:rPr>
          <w:t>https://play.google.com/store/apps/details?id=com.jwork.wearable.heartratesync2&amp;gl=ES</w:t>
        </w:r>
      </w:hyperlink>
    </w:p>
    <w:p w:rsidR="00CB547F" w:rsidRPr="00E97FEE" w:rsidRDefault="00CB547F" w:rsidP="00E97FEE">
      <w:pPr>
        <w:spacing w:line="276" w:lineRule="auto"/>
        <w:jc w:val="both"/>
        <w:rPr>
          <w:rFonts w:ascii="Arial" w:hAnsi="Arial" w:cs="Arial"/>
        </w:rPr>
      </w:pPr>
      <w:r w:rsidRPr="00E97FEE">
        <w:rPr>
          <w:rFonts w:ascii="Arial" w:hAnsi="Arial" w:cs="Arial"/>
        </w:rPr>
        <w:t>[7]</w:t>
      </w:r>
      <w:r w:rsidR="00E3758F" w:rsidRPr="00E97FEE">
        <w:rPr>
          <w:rFonts w:ascii="Arial" w:hAnsi="Arial" w:cs="Arial"/>
        </w:rPr>
        <w:t xml:space="preserve"> - Google LLC [Internet]. 2019. </w:t>
      </w:r>
      <w:proofErr w:type="spellStart"/>
      <w:r w:rsidR="00E3758F" w:rsidRPr="00E97FEE">
        <w:rPr>
          <w:rFonts w:ascii="Arial" w:hAnsi="Arial" w:cs="Arial"/>
        </w:rPr>
        <w:t>Health</w:t>
      </w:r>
      <w:proofErr w:type="spellEnd"/>
      <w:r w:rsidR="00E3758F" w:rsidRPr="00E97FEE">
        <w:rPr>
          <w:rFonts w:ascii="Arial" w:hAnsi="Arial" w:cs="Arial"/>
        </w:rPr>
        <w:t xml:space="preserve"> </w:t>
      </w:r>
      <w:proofErr w:type="spellStart"/>
      <w:r w:rsidR="00E3758F" w:rsidRPr="00E97FEE">
        <w:rPr>
          <w:rFonts w:ascii="Arial" w:hAnsi="Arial" w:cs="Arial"/>
        </w:rPr>
        <w:t>Wereable</w:t>
      </w:r>
      <w:proofErr w:type="spellEnd"/>
      <w:r w:rsidR="00E3758F" w:rsidRPr="00E97FEE">
        <w:rPr>
          <w:rFonts w:ascii="Arial" w:hAnsi="Arial" w:cs="Arial"/>
        </w:rPr>
        <w:t xml:space="preserve">. [Consultado el: 07/10/2019]. Disponible en </w:t>
      </w:r>
      <w:r w:rsidR="00E3758F" w:rsidRPr="00E97FEE">
        <w:rPr>
          <w:rFonts w:ascii="Arial" w:hAnsi="Arial" w:cs="Arial"/>
        </w:rPr>
        <w:cr/>
      </w:r>
      <w:hyperlink r:id="rId24" w:history="1">
        <w:r w:rsidRPr="00E97FEE">
          <w:rPr>
            <w:rStyle w:val="Hipervnculo"/>
            <w:rFonts w:ascii="Arial" w:hAnsi="Arial" w:cs="Arial"/>
          </w:rPr>
          <w:t>https://play.google.com/store/apps/details?id=com.analogdevices.healthwearable&amp;gl=ES</w:t>
        </w:r>
      </w:hyperlink>
      <w:r w:rsidRPr="00E97FEE">
        <w:rPr>
          <w:rFonts w:ascii="Arial" w:hAnsi="Arial" w:cs="Arial"/>
        </w:rPr>
        <w:t xml:space="preserve"> </w:t>
      </w:r>
    </w:p>
    <w:p w:rsidR="001865B7" w:rsidRPr="00E97FEE" w:rsidRDefault="00CB547F" w:rsidP="00E97FEE">
      <w:pPr>
        <w:spacing w:line="276" w:lineRule="auto"/>
        <w:jc w:val="both"/>
        <w:rPr>
          <w:rFonts w:ascii="Arial" w:hAnsi="Arial" w:cs="Arial"/>
        </w:rPr>
      </w:pPr>
      <w:r w:rsidRPr="00E97FEE">
        <w:rPr>
          <w:rFonts w:ascii="Arial" w:hAnsi="Arial" w:cs="Arial"/>
        </w:rPr>
        <w:t>[8]</w:t>
      </w:r>
      <w:r w:rsidR="00986096" w:rsidRPr="00E97FEE">
        <w:rPr>
          <w:rFonts w:ascii="Arial" w:hAnsi="Arial" w:cs="Arial"/>
        </w:rPr>
        <w:t xml:space="preserve"> – </w:t>
      </w:r>
      <w:proofErr w:type="spellStart"/>
      <w:r w:rsidR="00986096" w:rsidRPr="00E97FEE">
        <w:rPr>
          <w:rFonts w:ascii="Arial" w:hAnsi="Arial" w:cs="Arial"/>
        </w:rPr>
        <w:t>Broeders</w:t>
      </w:r>
      <w:proofErr w:type="spellEnd"/>
      <w:r w:rsidR="00986096" w:rsidRPr="00E97FEE">
        <w:rPr>
          <w:rFonts w:ascii="Arial" w:hAnsi="Arial" w:cs="Arial"/>
        </w:rPr>
        <w:t xml:space="preserve"> J. </w:t>
      </w:r>
      <w:proofErr w:type="spellStart"/>
      <w:proofErr w:type="gramStart"/>
      <w:r w:rsidR="00986096" w:rsidRPr="00E97FEE">
        <w:rPr>
          <w:rFonts w:ascii="Arial" w:hAnsi="Arial" w:cs="Arial"/>
        </w:rPr>
        <w:t>Transition</w:t>
      </w:r>
      <w:proofErr w:type="spellEnd"/>
      <w:r w:rsidR="00986096" w:rsidRPr="00E97FEE">
        <w:rPr>
          <w:rFonts w:ascii="Arial" w:hAnsi="Arial" w:cs="Arial"/>
        </w:rPr>
        <w:t xml:space="preserve">  </w:t>
      </w:r>
      <w:proofErr w:type="spellStart"/>
      <w:r w:rsidR="00986096" w:rsidRPr="00E97FEE">
        <w:rPr>
          <w:rFonts w:ascii="Arial" w:hAnsi="Arial" w:cs="Arial"/>
        </w:rPr>
        <w:t>from</w:t>
      </w:r>
      <w:proofErr w:type="spellEnd"/>
      <w:proofErr w:type="gramEnd"/>
      <w:r w:rsidR="00986096" w:rsidRPr="00E97FEE">
        <w:rPr>
          <w:rFonts w:ascii="Arial" w:hAnsi="Arial" w:cs="Arial"/>
        </w:rPr>
        <w:t xml:space="preserve"> Wearable to Medical </w:t>
      </w:r>
      <w:proofErr w:type="spellStart"/>
      <w:r w:rsidR="00986096" w:rsidRPr="00E97FEE">
        <w:rPr>
          <w:rFonts w:ascii="Arial" w:hAnsi="Arial" w:cs="Arial"/>
        </w:rPr>
        <w:t>Devices</w:t>
      </w:r>
      <w:proofErr w:type="spellEnd"/>
      <w:r w:rsidR="00986096" w:rsidRPr="00E97FEE">
        <w:rPr>
          <w:rFonts w:ascii="Arial" w:hAnsi="Arial" w:cs="Arial"/>
        </w:rPr>
        <w:t xml:space="preserve">.   </w:t>
      </w:r>
      <w:proofErr w:type="spellStart"/>
      <w:r w:rsidR="00C308C6" w:rsidRPr="00E97FEE">
        <w:rPr>
          <w:rFonts w:ascii="Arial" w:hAnsi="Arial" w:cs="Arial"/>
        </w:rPr>
        <w:t>Analog</w:t>
      </w:r>
      <w:proofErr w:type="spellEnd"/>
      <w:r w:rsidR="00C308C6" w:rsidRPr="00E97FEE">
        <w:rPr>
          <w:rFonts w:ascii="Arial" w:hAnsi="Arial" w:cs="Arial"/>
        </w:rPr>
        <w:t xml:space="preserve"> </w:t>
      </w:r>
      <w:proofErr w:type="spellStart"/>
      <w:r w:rsidR="00C308C6" w:rsidRPr="00E97FEE">
        <w:rPr>
          <w:rFonts w:ascii="Arial" w:hAnsi="Arial" w:cs="Arial"/>
        </w:rPr>
        <w:t>Devices</w:t>
      </w:r>
      <w:proofErr w:type="spellEnd"/>
      <w:r w:rsidR="00C308C6" w:rsidRPr="00E97FEE">
        <w:rPr>
          <w:rFonts w:ascii="Arial" w:hAnsi="Arial" w:cs="Arial"/>
        </w:rPr>
        <w:t xml:space="preserve"> [Internet]. [Consultado el: 08/10/2019]. Disponible en  </w:t>
      </w:r>
      <w:hyperlink r:id="rId25" w:history="1">
        <w:r w:rsidRPr="00E97FEE">
          <w:rPr>
            <w:rStyle w:val="Hipervnculo"/>
            <w:rFonts w:ascii="Arial" w:hAnsi="Arial" w:cs="Arial"/>
          </w:rPr>
          <w:t>https://www.analog.com/en/technical-articles/transition-from-wearable-to-medical-device.html</w:t>
        </w:r>
      </w:hyperlink>
    </w:p>
    <w:p w:rsidR="00B17CBE" w:rsidRPr="00E97FEE" w:rsidRDefault="000F02FE" w:rsidP="00E97FEE">
      <w:pPr>
        <w:spacing w:line="276" w:lineRule="auto"/>
        <w:jc w:val="both"/>
        <w:rPr>
          <w:rFonts w:ascii="Arial" w:hAnsi="Arial" w:cs="Arial"/>
        </w:rPr>
      </w:pPr>
      <w:r w:rsidRPr="00E97FEE">
        <w:rPr>
          <w:rFonts w:ascii="Arial" w:hAnsi="Arial" w:cs="Arial"/>
        </w:rPr>
        <w:t>[9</w:t>
      </w:r>
      <w:r w:rsidR="00011CD5" w:rsidRPr="00E97FEE">
        <w:rPr>
          <w:rFonts w:ascii="Arial" w:hAnsi="Arial" w:cs="Arial"/>
        </w:rPr>
        <w:t xml:space="preserve">] </w:t>
      </w:r>
      <w:r w:rsidR="00B17CBE" w:rsidRPr="00E97FEE">
        <w:rPr>
          <w:rFonts w:ascii="Arial" w:hAnsi="Arial" w:cs="Arial"/>
        </w:rPr>
        <w:t>–</w:t>
      </w:r>
      <w:r w:rsidRPr="00E97FEE">
        <w:rPr>
          <w:rFonts w:ascii="Arial" w:hAnsi="Arial" w:cs="Arial"/>
        </w:rPr>
        <w:t xml:space="preserve"> </w:t>
      </w:r>
      <w:r w:rsidR="00B17CBE" w:rsidRPr="00E97FEE">
        <w:rPr>
          <w:rFonts w:ascii="Arial" w:hAnsi="Arial" w:cs="Arial"/>
        </w:rPr>
        <w:t>López, Gregorio; Custodia, Victor; Moreno, José Ignacio. LOBIN: E-</w:t>
      </w:r>
      <w:proofErr w:type="spellStart"/>
      <w:r w:rsidR="00B17CBE" w:rsidRPr="00E97FEE">
        <w:rPr>
          <w:rFonts w:ascii="Arial" w:hAnsi="Arial" w:cs="Arial"/>
        </w:rPr>
        <w:t>Textile</w:t>
      </w:r>
      <w:proofErr w:type="spellEnd"/>
      <w:r w:rsidR="00B17CBE" w:rsidRPr="00E97FEE">
        <w:rPr>
          <w:rFonts w:ascii="Arial" w:hAnsi="Arial" w:cs="Arial"/>
        </w:rPr>
        <w:t xml:space="preserve"> and Wireless-Sensor-Network-</w:t>
      </w:r>
      <w:proofErr w:type="spellStart"/>
      <w:r w:rsidR="00B17CBE" w:rsidRPr="00E97FEE">
        <w:rPr>
          <w:rFonts w:ascii="Arial" w:hAnsi="Arial" w:cs="Arial"/>
        </w:rPr>
        <w:t>Based</w:t>
      </w:r>
      <w:proofErr w:type="spellEnd"/>
      <w:r w:rsidR="00B17CBE" w:rsidRPr="00E97FEE">
        <w:rPr>
          <w:rFonts w:ascii="Arial" w:hAnsi="Arial" w:cs="Arial"/>
        </w:rPr>
        <w:t xml:space="preserve"> </w:t>
      </w:r>
      <w:proofErr w:type="spellStart"/>
      <w:r w:rsidR="00B17CBE" w:rsidRPr="00E97FEE">
        <w:rPr>
          <w:rFonts w:ascii="Arial" w:hAnsi="Arial" w:cs="Arial"/>
        </w:rPr>
        <w:t>Platform</w:t>
      </w:r>
      <w:proofErr w:type="spellEnd"/>
      <w:r w:rsidR="00B17CBE" w:rsidRPr="00E97FEE">
        <w:rPr>
          <w:rFonts w:ascii="Arial" w:hAnsi="Arial" w:cs="Arial"/>
        </w:rPr>
        <w:t xml:space="preserve"> </w:t>
      </w:r>
      <w:proofErr w:type="spellStart"/>
      <w:r w:rsidR="00B17CBE" w:rsidRPr="00E97FEE">
        <w:rPr>
          <w:rFonts w:ascii="Arial" w:hAnsi="Arial" w:cs="Arial"/>
        </w:rPr>
        <w:t>for</w:t>
      </w:r>
      <w:proofErr w:type="spellEnd"/>
      <w:r w:rsidR="00B17CBE" w:rsidRPr="00E97FEE">
        <w:rPr>
          <w:rFonts w:ascii="Arial" w:hAnsi="Arial" w:cs="Arial"/>
        </w:rPr>
        <w:t xml:space="preserve"> </w:t>
      </w:r>
      <w:proofErr w:type="spellStart"/>
      <w:r w:rsidR="00B17CBE" w:rsidRPr="00E97FEE">
        <w:rPr>
          <w:rFonts w:ascii="Arial" w:hAnsi="Arial" w:cs="Arial"/>
        </w:rPr>
        <w:t>Healthcare</w:t>
      </w:r>
      <w:proofErr w:type="spellEnd"/>
      <w:r w:rsidR="00B17CBE" w:rsidRPr="00E97FEE">
        <w:rPr>
          <w:rFonts w:ascii="Arial" w:hAnsi="Arial" w:cs="Arial"/>
        </w:rPr>
        <w:t xml:space="preserve"> </w:t>
      </w:r>
      <w:proofErr w:type="spellStart"/>
      <w:r w:rsidR="00B17CBE" w:rsidRPr="00E97FEE">
        <w:rPr>
          <w:rFonts w:ascii="Arial" w:hAnsi="Arial" w:cs="Arial"/>
        </w:rPr>
        <w:t>Monitoring</w:t>
      </w:r>
      <w:proofErr w:type="spellEnd"/>
      <w:r w:rsidR="00B17CBE" w:rsidRPr="00E97FEE">
        <w:rPr>
          <w:rFonts w:ascii="Arial" w:hAnsi="Arial" w:cs="Arial"/>
        </w:rPr>
        <w:t xml:space="preserve"> in </w:t>
      </w:r>
      <w:proofErr w:type="spellStart"/>
      <w:r w:rsidR="00B17CBE" w:rsidRPr="00E97FEE">
        <w:rPr>
          <w:rFonts w:ascii="Arial" w:hAnsi="Arial" w:cs="Arial"/>
        </w:rPr>
        <w:t>Future</w:t>
      </w:r>
      <w:proofErr w:type="spellEnd"/>
      <w:r w:rsidR="00B17CBE" w:rsidRPr="00E97FEE">
        <w:rPr>
          <w:rFonts w:ascii="Arial" w:hAnsi="Arial" w:cs="Arial"/>
        </w:rPr>
        <w:t xml:space="preserve"> Hospital </w:t>
      </w:r>
      <w:proofErr w:type="spellStart"/>
      <w:r w:rsidR="00B17CBE" w:rsidRPr="00E97FEE">
        <w:rPr>
          <w:rFonts w:ascii="Arial" w:hAnsi="Arial" w:cs="Arial"/>
        </w:rPr>
        <w:t>Environments</w:t>
      </w:r>
      <w:proofErr w:type="spellEnd"/>
      <w:r w:rsidR="00B17CBE" w:rsidRPr="00E97FEE">
        <w:rPr>
          <w:rFonts w:ascii="Arial" w:hAnsi="Arial" w:cs="Arial"/>
        </w:rPr>
        <w:t xml:space="preserve">. IEEE </w:t>
      </w:r>
      <w:proofErr w:type="spellStart"/>
      <w:r w:rsidR="00B17CBE" w:rsidRPr="00E97FEE">
        <w:rPr>
          <w:rFonts w:ascii="Arial" w:hAnsi="Arial" w:cs="Arial"/>
        </w:rPr>
        <w:t>Transactions</w:t>
      </w:r>
      <w:proofErr w:type="spellEnd"/>
      <w:r w:rsidR="00B17CBE" w:rsidRPr="00E97FEE">
        <w:rPr>
          <w:rFonts w:ascii="Arial" w:hAnsi="Arial" w:cs="Arial"/>
        </w:rPr>
        <w:t xml:space="preserve"> </w:t>
      </w:r>
      <w:proofErr w:type="spellStart"/>
      <w:r w:rsidR="00B17CBE" w:rsidRPr="00E97FEE">
        <w:rPr>
          <w:rFonts w:ascii="Arial" w:hAnsi="Arial" w:cs="Arial"/>
        </w:rPr>
        <w:t>on</w:t>
      </w:r>
      <w:proofErr w:type="spellEnd"/>
      <w:r w:rsidR="00B17CBE" w:rsidRPr="00E97FEE">
        <w:rPr>
          <w:rFonts w:ascii="Arial" w:hAnsi="Arial" w:cs="Arial"/>
        </w:rPr>
        <w:t xml:space="preserve"> </w:t>
      </w:r>
      <w:proofErr w:type="spellStart"/>
      <w:r w:rsidR="00B17CBE" w:rsidRPr="00E97FEE">
        <w:rPr>
          <w:rFonts w:ascii="Arial" w:hAnsi="Arial" w:cs="Arial"/>
        </w:rPr>
        <w:t>Information</w:t>
      </w:r>
      <w:proofErr w:type="spellEnd"/>
      <w:r w:rsidR="00B17CBE" w:rsidRPr="00E97FEE">
        <w:rPr>
          <w:rFonts w:ascii="Arial" w:hAnsi="Arial" w:cs="Arial"/>
        </w:rPr>
        <w:t xml:space="preserve"> </w:t>
      </w:r>
      <w:proofErr w:type="spellStart"/>
      <w:r w:rsidR="00B17CBE" w:rsidRPr="00E97FEE">
        <w:rPr>
          <w:rFonts w:ascii="Arial" w:hAnsi="Arial" w:cs="Arial"/>
        </w:rPr>
        <w:t>Technology</w:t>
      </w:r>
      <w:proofErr w:type="spellEnd"/>
      <w:r w:rsidR="00B17CBE" w:rsidRPr="00E97FEE">
        <w:rPr>
          <w:rFonts w:ascii="Arial" w:hAnsi="Arial" w:cs="Arial"/>
        </w:rPr>
        <w:t xml:space="preserve"> in </w:t>
      </w:r>
      <w:proofErr w:type="spellStart"/>
      <w:r w:rsidR="00B17CBE" w:rsidRPr="00E97FEE">
        <w:rPr>
          <w:rFonts w:ascii="Arial" w:hAnsi="Arial" w:cs="Arial"/>
        </w:rPr>
        <w:t>Biomedicine</w:t>
      </w:r>
      <w:proofErr w:type="spellEnd"/>
      <w:r w:rsidR="00B17CBE" w:rsidRPr="00E97FEE">
        <w:rPr>
          <w:rFonts w:ascii="Arial" w:hAnsi="Arial" w:cs="Arial"/>
        </w:rPr>
        <w:t xml:space="preserve">, vol.14, </w:t>
      </w:r>
      <w:proofErr w:type="spellStart"/>
      <w:r w:rsidR="00B17CBE" w:rsidRPr="00E97FEE">
        <w:rPr>
          <w:rFonts w:ascii="Arial" w:hAnsi="Arial" w:cs="Arial"/>
        </w:rPr>
        <w:t>issue</w:t>
      </w:r>
      <w:proofErr w:type="spellEnd"/>
      <w:r w:rsidR="00B17CBE" w:rsidRPr="00E97FEE">
        <w:rPr>
          <w:rFonts w:ascii="Arial" w:hAnsi="Arial" w:cs="Arial"/>
        </w:rPr>
        <w:t xml:space="preserve"> 6, </w:t>
      </w:r>
      <w:proofErr w:type="gramStart"/>
      <w:r w:rsidR="00B17CBE" w:rsidRPr="00E97FEE">
        <w:rPr>
          <w:rFonts w:ascii="Arial" w:hAnsi="Arial" w:cs="Arial"/>
        </w:rPr>
        <w:t>Nov.</w:t>
      </w:r>
      <w:proofErr w:type="gramEnd"/>
      <w:r w:rsidR="00B17CBE" w:rsidRPr="00E97FEE">
        <w:rPr>
          <w:rFonts w:ascii="Arial" w:hAnsi="Arial" w:cs="Arial"/>
        </w:rPr>
        <w:t xml:space="preserve"> 2010</w:t>
      </w:r>
    </w:p>
    <w:p w:rsidR="000F02FE" w:rsidRPr="00E97FEE" w:rsidRDefault="00B17CBE" w:rsidP="00E97FEE">
      <w:pPr>
        <w:spacing w:line="276" w:lineRule="auto"/>
        <w:jc w:val="both"/>
        <w:rPr>
          <w:rFonts w:ascii="Arial" w:hAnsi="Arial" w:cs="Arial"/>
        </w:rPr>
      </w:pPr>
      <w:r w:rsidRPr="00E97FEE">
        <w:rPr>
          <w:rFonts w:ascii="Arial" w:hAnsi="Arial" w:cs="Arial"/>
        </w:rPr>
        <w:t xml:space="preserve"> </w:t>
      </w:r>
      <w:r w:rsidR="000F02FE" w:rsidRPr="00E97FEE">
        <w:rPr>
          <w:rFonts w:ascii="Arial" w:hAnsi="Arial" w:cs="Arial"/>
        </w:rPr>
        <w:t xml:space="preserve">[10] - Google LLC [Internet]. 2019. </w:t>
      </w:r>
      <w:proofErr w:type="spellStart"/>
      <w:r w:rsidR="000F02FE" w:rsidRPr="00E97FEE">
        <w:rPr>
          <w:rFonts w:ascii="Arial" w:hAnsi="Arial" w:cs="Arial"/>
        </w:rPr>
        <w:t>Crashlytics</w:t>
      </w:r>
      <w:proofErr w:type="spellEnd"/>
      <w:r w:rsidR="000F02FE" w:rsidRPr="00E97FEE">
        <w:rPr>
          <w:rFonts w:ascii="Arial" w:hAnsi="Arial" w:cs="Arial"/>
        </w:rPr>
        <w:t xml:space="preserve"> </w:t>
      </w:r>
      <w:proofErr w:type="spellStart"/>
      <w:r w:rsidR="000F02FE" w:rsidRPr="00E97FEE">
        <w:rPr>
          <w:rFonts w:ascii="Arial" w:hAnsi="Arial" w:cs="Arial"/>
        </w:rPr>
        <w:t>Firebase</w:t>
      </w:r>
      <w:proofErr w:type="spellEnd"/>
      <w:r w:rsidR="000F02FE" w:rsidRPr="00E97FEE">
        <w:rPr>
          <w:rFonts w:ascii="Arial" w:hAnsi="Arial" w:cs="Arial"/>
        </w:rPr>
        <w:t xml:space="preserve">. [Consultado el: 10/10/2019]. Disponible en </w:t>
      </w:r>
      <w:r w:rsidR="000F02FE" w:rsidRPr="00E97FEE">
        <w:rPr>
          <w:rFonts w:ascii="Arial" w:hAnsi="Arial" w:cs="Arial"/>
        </w:rPr>
        <w:cr/>
        <w:t xml:space="preserve"> </w:t>
      </w:r>
      <w:hyperlink r:id="rId26" w:history="1">
        <w:r w:rsidR="000F02FE" w:rsidRPr="00E97FEE">
          <w:rPr>
            <w:rStyle w:val="Hipervnculo"/>
            <w:rFonts w:ascii="Arial" w:hAnsi="Arial" w:cs="Arial"/>
          </w:rPr>
          <w:t>https://firebase.google.com/docs/crashlytics/?hl=es-419</w:t>
        </w:r>
      </w:hyperlink>
      <w:r w:rsidR="000F02FE" w:rsidRPr="00E97FEE">
        <w:rPr>
          <w:rFonts w:ascii="Arial" w:hAnsi="Arial" w:cs="Arial"/>
        </w:rPr>
        <w:t xml:space="preserve"> </w:t>
      </w:r>
    </w:p>
    <w:p w:rsidR="00FC4D85" w:rsidRDefault="00E97FEE" w:rsidP="009B7D0C">
      <w:pPr>
        <w:spacing w:line="276" w:lineRule="auto"/>
        <w:rPr>
          <w:rStyle w:val="nfasis"/>
          <w:rFonts w:ascii="Arial" w:hAnsi="Arial" w:cs="Arial"/>
          <w:i w:val="0"/>
        </w:rPr>
      </w:pPr>
      <w:r w:rsidRPr="00E97FEE">
        <w:rPr>
          <w:rStyle w:val="nfasis"/>
          <w:rFonts w:ascii="Arial" w:hAnsi="Arial" w:cs="Arial"/>
          <w:i w:val="0"/>
        </w:rPr>
        <w:t xml:space="preserve">[11] </w:t>
      </w:r>
      <w:r w:rsidR="00234188">
        <w:rPr>
          <w:rStyle w:val="nfasis"/>
          <w:rFonts w:ascii="Arial" w:hAnsi="Arial" w:cs="Arial"/>
          <w:i w:val="0"/>
        </w:rPr>
        <w:t xml:space="preserve">- </w:t>
      </w:r>
      <w:r w:rsidRPr="00E97FEE">
        <w:rPr>
          <w:rStyle w:val="nfasis"/>
          <w:rFonts w:ascii="Arial" w:hAnsi="Arial" w:cs="Arial"/>
          <w:i w:val="0"/>
        </w:rPr>
        <w:t xml:space="preserve"> </w:t>
      </w:r>
      <w:r w:rsidR="00EF6619">
        <w:rPr>
          <w:rStyle w:val="nfasis"/>
          <w:rFonts w:ascii="Arial" w:hAnsi="Arial" w:cs="Arial"/>
          <w:i w:val="0"/>
        </w:rPr>
        <w:t>Rodríguez</w:t>
      </w:r>
      <w:r w:rsidR="00234188">
        <w:rPr>
          <w:rStyle w:val="nfasis"/>
          <w:rFonts w:ascii="Arial" w:hAnsi="Arial" w:cs="Arial"/>
          <w:i w:val="0"/>
        </w:rPr>
        <w:t xml:space="preserve">, José Ramón. </w:t>
      </w:r>
      <w:r w:rsidR="00A66AC2">
        <w:rPr>
          <w:rStyle w:val="nfasis"/>
          <w:rFonts w:ascii="Arial" w:hAnsi="Arial" w:cs="Arial"/>
          <w:i w:val="0"/>
        </w:rPr>
        <w:t>El trabajo final como proyecto</w:t>
      </w:r>
      <w:r w:rsidR="00EF6619">
        <w:rPr>
          <w:rStyle w:val="nfasis"/>
          <w:rFonts w:ascii="Arial" w:hAnsi="Arial" w:cs="Arial"/>
          <w:i w:val="0"/>
        </w:rPr>
        <w:t xml:space="preserve">. FUOC. </w:t>
      </w:r>
      <w:proofErr w:type="spellStart"/>
      <w:r w:rsidR="00EF6619">
        <w:rPr>
          <w:rStyle w:val="nfasis"/>
          <w:rFonts w:ascii="Arial" w:hAnsi="Arial" w:cs="Arial"/>
          <w:i w:val="0"/>
        </w:rPr>
        <w:t>Fundació</w:t>
      </w:r>
      <w:proofErr w:type="spellEnd"/>
      <w:r w:rsidR="00EF6619">
        <w:rPr>
          <w:rStyle w:val="nfasis"/>
          <w:rFonts w:ascii="Arial" w:hAnsi="Arial" w:cs="Arial"/>
          <w:i w:val="0"/>
        </w:rPr>
        <w:t xml:space="preserve"> para la </w:t>
      </w:r>
      <w:proofErr w:type="spellStart"/>
      <w:r w:rsidR="00EF6619">
        <w:rPr>
          <w:rStyle w:val="nfasis"/>
          <w:rFonts w:ascii="Arial" w:hAnsi="Arial" w:cs="Arial"/>
          <w:i w:val="0"/>
        </w:rPr>
        <w:t>Universitat</w:t>
      </w:r>
      <w:proofErr w:type="spellEnd"/>
      <w:r w:rsidR="00EF6619">
        <w:rPr>
          <w:rStyle w:val="nfasis"/>
          <w:rFonts w:ascii="Arial" w:hAnsi="Arial" w:cs="Arial"/>
          <w:i w:val="0"/>
        </w:rPr>
        <w:t xml:space="preserve"> </w:t>
      </w:r>
      <w:proofErr w:type="spellStart"/>
      <w:r w:rsidR="00EF6619">
        <w:rPr>
          <w:rStyle w:val="nfasis"/>
          <w:rFonts w:ascii="Arial" w:hAnsi="Arial" w:cs="Arial"/>
          <w:i w:val="0"/>
        </w:rPr>
        <w:t>Oberta</w:t>
      </w:r>
      <w:proofErr w:type="spellEnd"/>
      <w:r w:rsidR="00EF6619">
        <w:rPr>
          <w:rStyle w:val="nfasis"/>
          <w:rFonts w:ascii="Arial" w:hAnsi="Arial" w:cs="Arial"/>
          <w:i w:val="0"/>
        </w:rPr>
        <w:t xml:space="preserve"> de Catalunya. [Consultado el: </w:t>
      </w:r>
      <w:r w:rsidR="00C768CB">
        <w:rPr>
          <w:rStyle w:val="nfasis"/>
          <w:rFonts w:ascii="Arial" w:hAnsi="Arial" w:cs="Arial"/>
          <w:i w:val="0"/>
        </w:rPr>
        <w:t>02/10/2019]</w:t>
      </w:r>
    </w:p>
    <w:p w:rsidR="00234188" w:rsidRPr="00E97FEE" w:rsidRDefault="00234188" w:rsidP="009B7D0C">
      <w:pPr>
        <w:spacing w:line="276" w:lineRule="auto"/>
        <w:rPr>
          <w:rStyle w:val="nfasis"/>
          <w:rFonts w:ascii="Arial" w:hAnsi="Arial" w:cs="Arial"/>
          <w:i w:val="0"/>
        </w:rPr>
      </w:pPr>
      <w:r>
        <w:rPr>
          <w:rStyle w:val="nfasis"/>
          <w:rFonts w:ascii="Arial" w:hAnsi="Arial" w:cs="Arial"/>
          <w:i w:val="0"/>
        </w:rPr>
        <w:t xml:space="preserve">[12] – Scrum.org [Internet]. 2019. </w:t>
      </w:r>
      <w:proofErr w:type="spellStart"/>
      <w:r>
        <w:rPr>
          <w:rStyle w:val="nfasis"/>
          <w:rFonts w:ascii="Arial" w:hAnsi="Arial" w:cs="Arial"/>
          <w:i w:val="0"/>
        </w:rPr>
        <w:t>The</w:t>
      </w:r>
      <w:proofErr w:type="spellEnd"/>
      <w:r>
        <w:rPr>
          <w:rStyle w:val="nfasis"/>
          <w:rFonts w:ascii="Arial" w:hAnsi="Arial" w:cs="Arial"/>
          <w:i w:val="0"/>
        </w:rPr>
        <w:t xml:space="preserve"> home of </w:t>
      </w:r>
      <w:proofErr w:type="spellStart"/>
      <w:r>
        <w:rPr>
          <w:rStyle w:val="nfasis"/>
          <w:rFonts w:ascii="Arial" w:hAnsi="Arial" w:cs="Arial"/>
          <w:i w:val="0"/>
        </w:rPr>
        <w:t>the</w:t>
      </w:r>
      <w:proofErr w:type="spellEnd"/>
      <w:r>
        <w:rPr>
          <w:rStyle w:val="nfasis"/>
          <w:rFonts w:ascii="Arial" w:hAnsi="Arial" w:cs="Arial"/>
          <w:i w:val="0"/>
        </w:rPr>
        <w:t xml:space="preserve"> </w:t>
      </w:r>
      <w:proofErr w:type="spellStart"/>
      <w:r>
        <w:rPr>
          <w:rStyle w:val="nfasis"/>
          <w:rFonts w:ascii="Arial" w:hAnsi="Arial" w:cs="Arial"/>
          <w:i w:val="0"/>
        </w:rPr>
        <w:t>Scrum</w:t>
      </w:r>
      <w:proofErr w:type="spellEnd"/>
      <w:r>
        <w:rPr>
          <w:rStyle w:val="nfasis"/>
          <w:rFonts w:ascii="Arial" w:hAnsi="Arial" w:cs="Arial"/>
          <w:i w:val="0"/>
        </w:rPr>
        <w:t xml:space="preserve">. [Consultado el: 09/10/2019]. Disponible en </w:t>
      </w:r>
      <w:hyperlink r:id="rId27" w:history="1">
        <w:r w:rsidRPr="00AD3061">
          <w:rPr>
            <w:rStyle w:val="Hipervnculo"/>
            <w:rFonts w:ascii="Arial" w:hAnsi="Arial" w:cs="Arial"/>
          </w:rPr>
          <w:t>https://www.scrum.org/</w:t>
        </w:r>
      </w:hyperlink>
      <w:r>
        <w:rPr>
          <w:rStyle w:val="nfasis"/>
          <w:rFonts w:ascii="Arial" w:hAnsi="Arial" w:cs="Arial"/>
          <w:i w:val="0"/>
        </w:rPr>
        <w:t xml:space="preserve">  </w:t>
      </w:r>
    </w:p>
    <w:p w:rsidR="00445826" w:rsidRDefault="00C768CB" w:rsidP="009B7D0C">
      <w:pPr>
        <w:spacing w:line="276" w:lineRule="auto"/>
        <w:rPr>
          <w:rStyle w:val="nfasis"/>
          <w:rFonts w:ascii="Arial" w:hAnsi="Arial" w:cs="Arial"/>
          <w:i w:val="0"/>
        </w:rPr>
      </w:pPr>
      <w:r>
        <w:rPr>
          <w:rStyle w:val="nfasis"/>
          <w:rFonts w:ascii="Arial" w:hAnsi="Arial" w:cs="Arial"/>
          <w:i w:val="0"/>
        </w:rPr>
        <w:lastRenderedPageBreak/>
        <w:t xml:space="preserve">[13] – </w:t>
      </w:r>
      <w:proofErr w:type="spellStart"/>
      <w:r>
        <w:rPr>
          <w:rStyle w:val="nfasis"/>
          <w:rFonts w:ascii="Arial" w:hAnsi="Arial" w:cs="Arial"/>
          <w:i w:val="0"/>
        </w:rPr>
        <w:t>Clarisó</w:t>
      </w:r>
      <w:proofErr w:type="spellEnd"/>
      <w:r>
        <w:rPr>
          <w:rStyle w:val="nfasis"/>
          <w:rFonts w:ascii="Arial" w:hAnsi="Arial" w:cs="Arial"/>
          <w:i w:val="0"/>
        </w:rPr>
        <w:t xml:space="preserve">, Robert. Introducción al trabajo final. FUOC. </w:t>
      </w:r>
      <w:proofErr w:type="spellStart"/>
      <w:r>
        <w:rPr>
          <w:rStyle w:val="nfasis"/>
          <w:rFonts w:ascii="Arial" w:hAnsi="Arial" w:cs="Arial"/>
          <w:i w:val="0"/>
        </w:rPr>
        <w:t>Fundació</w:t>
      </w:r>
      <w:proofErr w:type="spellEnd"/>
      <w:r>
        <w:rPr>
          <w:rStyle w:val="nfasis"/>
          <w:rFonts w:ascii="Arial" w:hAnsi="Arial" w:cs="Arial"/>
          <w:i w:val="0"/>
        </w:rPr>
        <w:t xml:space="preserve"> para la </w:t>
      </w:r>
      <w:proofErr w:type="spellStart"/>
      <w:r>
        <w:rPr>
          <w:rStyle w:val="nfasis"/>
          <w:rFonts w:ascii="Arial" w:hAnsi="Arial" w:cs="Arial"/>
          <w:i w:val="0"/>
        </w:rPr>
        <w:t>Universitat</w:t>
      </w:r>
      <w:proofErr w:type="spellEnd"/>
      <w:r>
        <w:rPr>
          <w:rStyle w:val="nfasis"/>
          <w:rFonts w:ascii="Arial" w:hAnsi="Arial" w:cs="Arial"/>
          <w:i w:val="0"/>
        </w:rPr>
        <w:t xml:space="preserve"> </w:t>
      </w:r>
      <w:proofErr w:type="spellStart"/>
      <w:r>
        <w:rPr>
          <w:rStyle w:val="nfasis"/>
          <w:rFonts w:ascii="Arial" w:hAnsi="Arial" w:cs="Arial"/>
          <w:i w:val="0"/>
        </w:rPr>
        <w:t>Oberta</w:t>
      </w:r>
      <w:proofErr w:type="spellEnd"/>
      <w:r>
        <w:rPr>
          <w:rStyle w:val="nfasis"/>
          <w:rFonts w:ascii="Arial" w:hAnsi="Arial" w:cs="Arial"/>
          <w:i w:val="0"/>
        </w:rPr>
        <w:t xml:space="preserve"> de Catalunya [Consultado el </w:t>
      </w:r>
      <w:r w:rsidR="000529B9">
        <w:rPr>
          <w:rStyle w:val="nfasis"/>
          <w:rFonts w:ascii="Arial" w:hAnsi="Arial" w:cs="Arial"/>
          <w:i w:val="0"/>
        </w:rPr>
        <w:t>03</w:t>
      </w:r>
      <w:r>
        <w:rPr>
          <w:rStyle w:val="nfasis"/>
          <w:rFonts w:ascii="Arial" w:hAnsi="Arial" w:cs="Arial"/>
          <w:i w:val="0"/>
        </w:rPr>
        <w:t>/10/2019].</w:t>
      </w:r>
    </w:p>
    <w:p w:rsidR="00C768CB" w:rsidRPr="00C768CB" w:rsidRDefault="00C768CB" w:rsidP="009B7D0C">
      <w:pPr>
        <w:spacing w:line="276" w:lineRule="auto"/>
        <w:rPr>
          <w:rStyle w:val="nfasis"/>
          <w:rFonts w:ascii="Arial" w:hAnsi="Arial" w:cs="Arial"/>
          <w:i w:val="0"/>
        </w:rPr>
      </w:pPr>
      <w:r>
        <w:rPr>
          <w:rStyle w:val="nfasis"/>
          <w:rFonts w:ascii="Arial" w:hAnsi="Arial" w:cs="Arial"/>
          <w:i w:val="0"/>
        </w:rPr>
        <w:t xml:space="preserve">[14] </w:t>
      </w:r>
      <w:r w:rsidR="000529B9">
        <w:rPr>
          <w:rStyle w:val="nfasis"/>
          <w:rFonts w:ascii="Arial" w:hAnsi="Arial" w:cs="Arial"/>
          <w:i w:val="0"/>
        </w:rPr>
        <w:t>–</w:t>
      </w:r>
      <w:r>
        <w:rPr>
          <w:rStyle w:val="nfasis"/>
          <w:rFonts w:ascii="Arial" w:hAnsi="Arial" w:cs="Arial"/>
          <w:i w:val="0"/>
        </w:rPr>
        <w:t xml:space="preserve"> </w:t>
      </w:r>
      <w:proofErr w:type="spellStart"/>
      <w:r w:rsidR="000529B9">
        <w:rPr>
          <w:rStyle w:val="nfasis"/>
          <w:rFonts w:ascii="Arial" w:hAnsi="Arial" w:cs="Arial"/>
          <w:i w:val="0"/>
        </w:rPr>
        <w:t>Rodriguez</w:t>
      </w:r>
      <w:proofErr w:type="spellEnd"/>
      <w:r w:rsidR="000529B9">
        <w:rPr>
          <w:rStyle w:val="nfasis"/>
          <w:rFonts w:ascii="Arial" w:hAnsi="Arial" w:cs="Arial"/>
          <w:i w:val="0"/>
        </w:rPr>
        <w:t xml:space="preserve">, José Ramón. La gestión del proyecto a lo largo del trabajo final. FUOC. </w:t>
      </w:r>
      <w:proofErr w:type="spellStart"/>
      <w:r w:rsidR="000529B9">
        <w:rPr>
          <w:rStyle w:val="nfasis"/>
          <w:rFonts w:ascii="Arial" w:hAnsi="Arial" w:cs="Arial"/>
          <w:i w:val="0"/>
        </w:rPr>
        <w:t>Fundació</w:t>
      </w:r>
      <w:proofErr w:type="spellEnd"/>
      <w:r w:rsidR="000529B9">
        <w:rPr>
          <w:rStyle w:val="nfasis"/>
          <w:rFonts w:ascii="Arial" w:hAnsi="Arial" w:cs="Arial"/>
          <w:i w:val="0"/>
        </w:rPr>
        <w:t xml:space="preserve"> para la </w:t>
      </w:r>
      <w:proofErr w:type="spellStart"/>
      <w:r w:rsidR="000529B9">
        <w:rPr>
          <w:rStyle w:val="nfasis"/>
          <w:rFonts w:ascii="Arial" w:hAnsi="Arial" w:cs="Arial"/>
          <w:i w:val="0"/>
        </w:rPr>
        <w:t>Universitat</w:t>
      </w:r>
      <w:proofErr w:type="spellEnd"/>
      <w:r w:rsidR="000529B9">
        <w:rPr>
          <w:rStyle w:val="nfasis"/>
          <w:rFonts w:ascii="Arial" w:hAnsi="Arial" w:cs="Arial"/>
          <w:i w:val="0"/>
        </w:rPr>
        <w:t xml:space="preserve"> </w:t>
      </w:r>
      <w:proofErr w:type="spellStart"/>
      <w:r w:rsidR="000529B9">
        <w:rPr>
          <w:rStyle w:val="nfasis"/>
          <w:rFonts w:ascii="Arial" w:hAnsi="Arial" w:cs="Arial"/>
          <w:i w:val="0"/>
        </w:rPr>
        <w:t>Oberta</w:t>
      </w:r>
      <w:proofErr w:type="spellEnd"/>
      <w:r w:rsidR="000529B9">
        <w:rPr>
          <w:rStyle w:val="nfasis"/>
          <w:rFonts w:ascii="Arial" w:hAnsi="Arial" w:cs="Arial"/>
          <w:i w:val="0"/>
        </w:rPr>
        <w:t xml:space="preserve"> de Catalunya [Consultado el 04/10/2019]</w:t>
      </w:r>
    </w:p>
    <w:p w:rsidR="009B7D0C" w:rsidRPr="001C52CE" w:rsidRDefault="009B7D0C" w:rsidP="009B7D0C">
      <w:pPr>
        <w:pStyle w:val="Ttulo1"/>
      </w:pPr>
    </w:p>
    <w:sectPr w:rsidR="009B7D0C" w:rsidRPr="001C52CE" w:rsidSect="005E7D0B">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C4F0F"/>
    <w:multiLevelType w:val="hybridMultilevel"/>
    <w:tmpl w:val="922C05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E82789"/>
    <w:multiLevelType w:val="hybridMultilevel"/>
    <w:tmpl w:val="D9FC2E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7F2FA3"/>
    <w:multiLevelType w:val="hybridMultilevel"/>
    <w:tmpl w:val="86ECB45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3" w15:restartNumberingAfterBreak="0">
    <w:nsid w:val="27C575B1"/>
    <w:multiLevelType w:val="hybridMultilevel"/>
    <w:tmpl w:val="A09884E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34084953"/>
    <w:multiLevelType w:val="hybridMultilevel"/>
    <w:tmpl w:val="730C276C"/>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15:restartNumberingAfterBreak="0">
    <w:nsid w:val="3BE33FFB"/>
    <w:multiLevelType w:val="hybridMultilevel"/>
    <w:tmpl w:val="6E6A44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B2C128B"/>
    <w:multiLevelType w:val="hybridMultilevel"/>
    <w:tmpl w:val="FF2E1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2343FBC"/>
    <w:multiLevelType w:val="hybridMultilevel"/>
    <w:tmpl w:val="C34CB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3"/>
  </w:num>
  <w:num w:numId="5">
    <w:abstractNumId w:val="6"/>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62C"/>
    <w:rsid w:val="00002213"/>
    <w:rsid w:val="00011CD5"/>
    <w:rsid w:val="00024AA5"/>
    <w:rsid w:val="000529B9"/>
    <w:rsid w:val="00066E8B"/>
    <w:rsid w:val="000B2793"/>
    <w:rsid w:val="000E03CD"/>
    <w:rsid w:val="000F02FE"/>
    <w:rsid w:val="000F611A"/>
    <w:rsid w:val="00116832"/>
    <w:rsid w:val="001865B7"/>
    <w:rsid w:val="00186DCC"/>
    <w:rsid w:val="001B08D8"/>
    <w:rsid w:val="001C52CE"/>
    <w:rsid w:val="001C52F6"/>
    <w:rsid w:val="001D53EB"/>
    <w:rsid w:val="001D5FBF"/>
    <w:rsid w:val="001E0455"/>
    <w:rsid w:val="00214CF3"/>
    <w:rsid w:val="00226666"/>
    <w:rsid w:val="00234188"/>
    <w:rsid w:val="00263B75"/>
    <w:rsid w:val="00284C24"/>
    <w:rsid w:val="002B72B1"/>
    <w:rsid w:val="002F5002"/>
    <w:rsid w:val="00351708"/>
    <w:rsid w:val="003537B7"/>
    <w:rsid w:val="00353A88"/>
    <w:rsid w:val="00360539"/>
    <w:rsid w:val="003E6D5C"/>
    <w:rsid w:val="00400D11"/>
    <w:rsid w:val="00427DE3"/>
    <w:rsid w:val="00445826"/>
    <w:rsid w:val="004624E0"/>
    <w:rsid w:val="00487D37"/>
    <w:rsid w:val="004A3439"/>
    <w:rsid w:val="004A5109"/>
    <w:rsid w:val="004C2A0B"/>
    <w:rsid w:val="0053258E"/>
    <w:rsid w:val="005374A7"/>
    <w:rsid w:val="00545670"/>
    <w:rsid w:val="0056265F"/>
    <w:rsid w:val="00580666"/>
    <w:rsid w:val="00586357"/>
    <w:rsid w:val="005936CB"/>
    <w:rsid w:val="005C76DE"/>
    <w:rsid w:val="005E22E2"/>
    <w:rsid w:val="005E7D0B"/>
    <w:rsid w:val="005F413A"/>
    <w:rsid w:val="006047B7"/>
    <w:rsid w:val="00632168"/>
    <w:rsid w:val="00633060"/>
    <w:rsid w:val="00656BF9"/>
    <w:rsid w:val="006858FC"/>
    <w:rsid w:val="006B12A4"/>
    <w:rsid w:val="006D5187"/>
    <w:rsid w:val="006F1132"/>
    <w:rsid w:val="00776E31"/>
    <w:rsid w:val="00791163"/>
    <w:rsid w:val="007945D1"/>
    <w:rsid w:val="007F23FD"/>
    <w:rsid w:val="00804230"/>
    <w:rsid w:val="008254A1"/>
    <w:rsid w:val="00844888"/>
    <w:rsid w:val="0089754D"/>
    <w:rsid w:val="008D5881"/>
    <w:rsid w:val="00907DB2"/>
    <w:rsid w:val="00912674"/>
    <w:rsid w:val="009201D3"/>
    <w:rsid w:val="00970132"/>
    <w:rsid w:val="00986096"/>
    <w:rsid w:val="00986F41"/>
    <w:rsid w:val="009B0595"/>
    <w:rsid w:val="009B3548"/>
    <w:rsid w:val="009B7D0C"/>
    <w:rsid w:val="009C27E3"/>
    <w:rsid w:val="009E0516"/>
    <w:rsid w:val="00A0005F"/>
    <w:rsid w:val="00A16964"/>
    <w:rsid w:val="00A214F7"/>
    <w:rsid w:val="00A50CE7"/>
    <w:rsid w:val="00A52BE0"/>
    <w:rsid w:val="00A606D2"/>
    <w:rsid w:val="00A66AC2"/>
    <w:rsid w:val="00A8180B"/>
    <w:rsid w:val="00AA059D"/>
    <w:rsid w:val="00B1462C"/>
    <w:rsid w:val="00B17CBE"/>
    <w:rsid w:val="00B2146C"/>
    <w:rsid w:val="00B378CA"/>
    <w:rsid w:val="00B60AB7"/>
    <w:rsid w:val="00B9695C"/>
    <w:rsid w:val="00BC0119"/>
    <w:rsid w:val="00BC7ED6"/>
    <w:rsid w:val="00BE18C1"/>
    <w:rsid w:val="00C308C6"/>
    <w:rsid w:val="00C31B6A"/>
    <w:rsid w:val="00C32C33"/>
    <w:rsid w:val="00C768CB"/>
    <w:rsid w:val="00C80572"/>
    <w:rsid w:val="00C90A22"/>
    <w:rsid w:val="00C917AE"/>
    <w:rsid w:val="00CA287A"/>
    <w:rsid w:val="00CB547F"/>
    <w:rsid w:val="00CC1D72"/>
    <w:rsid w:val="00CE025A"/>
    <w:rsid w:val="00CF56E8"/>
    <w:rsid w:val="00D02843"/>
    <w:rsid w:val="00D819E1"/>
    <w:rsid w:val="00D94A43"/>
    <w:rsid w:val="00D94F56"/>
    <w:rsid w:val="00DC5D55"/>
    <w:rsid w:val="00DC718A"/>
    <w:rsid w:val="00E063FE"/>
    <w:rsid w:val="00E07513"/>
    <w:rsid w:val="00E11FDC"/>
    <w:rsid w:val="00E17273"/>
    <w:rsid w:val="00E329F3"/>
    <w:rsid w:val="00E32DC7"/>
    <w:rsid w:val="00E3758F"/>
    <w:rsid w:val="00E56B2C"/>
    <w:rsid w:val="00E56C12"/>
    <w:rsid w:val="00E73744"/>
    <w:rsid w:val="00E97FEE"/>
    <w:rsid w:val="00EA4C02"/>
    <w:rsid w:val="00EF4E30"/>
    <w:rsid w:val="00EF6619"/>
    <w:rsid w:val="00F32F70"/>
    <w:rsid w:val="00F62615"/>
    <w:rsid w:val="00FA5AA8"/>
    <w:rsid w:val="00FB5D31"/>
    <w:rsid w:val="00FB6B91"/>
    <w:rsid w:val="00FC4D85"/>
    <w:rsid w:val="00FD68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B23F3"/>
  <w15:chartTrackingRefBased/>
  <w15:docId w15:val="{2C9F260A-169B-4EC3-B487-6A6D66B2E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E7D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F50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E7D0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E7D0B"/>
    <w:rPr>
      <w:rFonts w:eastAsiaTheme="minorEastAsia"/>
      <w:lang w:eastAsia="es-ES"/>
    </w:rPr>
  </w:style>
  <w:style w:type="character" w:customStyle="1" w:styleId="Ttulo1Car">
    <w:name w:val="Título 1 Car"/>
    <w:basedOn w:val="Fuentedeprrafopredeter"/>
    <w:link w:val="Ttulo1"/>
    <w:uiPriority w:val="9"/>
    <w:rsid w:val="005E7D0B"/>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5E7D0B"/>
    <w:pPr>
      <w:outlineLvl w:val="9"/>
    </w:pPr>
    <w:rPr>
      <w:lang w:eastAsia="es-ES"/>
    </w:rPr>
  </w:style>
  <w:style w:type="paragraph" w:styleId="TDC1">
    <w:name w:val="toc 1"/>
    <w:basedOn w:val="Normal"/>
    <w:next w:val="Normal"/>
    <w:autoRedefine/>
    <w:uiPriority w:val="39"/>
    <w:unhideWhenUsed/>
    <w:rsid w:val="009B7D0C"/>
    <w:pPr>
      <w:spacing w:after="100"/>
    </w:pPr>
  </w:style>
  <w:style w:type="character" w:styleId="Hipervnculo">
    <w:name w:val="Hyperlink"/>
    <w:basedOn w:val="Fuentedeprrafopredeter"/>
    <w:uiPriority w:val="99"/>
    <w:unhideWhenUsed/>
    <w:rsid w:val="009B7D0C"/>
    <w:rPr>
      <w:color w:val="0563C1" w:themeColor="hyperlink"/>
      <w:u w:val="single"/>
    </w:rPr>
  </w:style>
  <w:style w:type="character" w:styleId="Hipervnculovisitado">
    <w:name w:val="FollowedHyperlink"/>
    <w:basedOn w:val="Fuentedeprrafopredeter"/>
    <w:uiPriority w:val="99"/>
    <w:semiHidden/>
    <w:unhideWhenUsed/>
    <w:rsid w:val="00633060"/>
    <w:rPr>
      <w:color w:val="954F72" w:themeColor="followedHyperlink"/>
      <w:u w:val="single"/>
    </w:rPr>
  </w:style>
  <w:style w:type="paragraph" w:styleId="Prrafodelista">
    <w:name w:val="List Paragraph"/>
    <w:basedOn w:val="Normal"/>
    <w:uiPriority w:val="34"/>
    <w:qFormat/>
    <w:rsid w:val="004C2A0B"/>
    <w:pPr>
      <w:ind w:left="720"/>
      <w:contextualSpacing/>
    </w:pPr>
  </w:style>
  <w:style w:type="character" w:styleId="nfasis">
    <w:name w:val="Emphasis"/>
    <w:basedOn w:val="Fuentedeprrafopredeter"/>
    <w:uiPriority w:val="20"/>
    <w:qFormat/>
    <w:rsid w:val="00FC4D85"/>
    <w:rPr>
      <w:i/>
      <w:iCs/>
    </w:rPr>
  </w:style>
  <w:style w:type="character" w:styleId="CitaHTML">
    <w:name w:val="HTML Cite"/>
    <w:basedOn w:val="Fuentedeprrafopredeter"/>
    <w:uiPriority w:val="99"/>
    <w:semiHidden/>
    <w:unhideWhenUsed/>
    <w:rsid w:val="00C90A22"/>
    <w:rPr>
      <w:i/>
      <w:iCs/>
    </w:rPr>
  </w:style>
  <w:style w:type="character" w:customStyle="1" w:styleId="cs1-format">
    <w:name w:val="cs1-format"/>
    <w:basedOn w:val="Fuentedeprrafopredeter"/>
    <w:rsid w:val="00C90A22"/>
  </w:style>
  <w:style w:type="character" w:customStyle="1" w:styleId="Ttulo2Car">
    <w:name w:val="Título 2 Car"/>
    <w:basedOn w:val="Fuentedeprrafopredeter"/>
    <w:link w:val="Ttulo2"/>
    <w:uiPriority w:val="9"/>
    <w:rsid w:val="002F5002"/>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E11FD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firebase.google.com/docs/crashlytics/?hl=es-419" TargetMode="External"/><Relationship Id="rId3" Type="http://schemas.openxmlformats.org/officeDocument/2006/relationships/numbering" Target="numbering.xml"/><Relationship Id="rId21" Type="http://schemas.openxmlformats.org/officeDocument/2006/relationships/hyperlink" Target="https://play.google.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nalog.com/en/technical-articles/transition-from-wearable-to-medical-device.html"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www.cisco.com/c/dam/en_us/about/ac79/docs/innov/IoT_IBSG_0411FINAL.pdf"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play.google.com/store/apps/details?id=com.analogdevices.healthwearable&amp;gl=ES"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play.google.com/store/apps/details?id=com.jwork.wearable.heartratesync2&amp;gl=ES"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play.google.com/store/apps/details?id=es.sanitas.hosp.saludconectada&amp;gl=ES" TargetMode="External"/><Relationship Id="rId27" Type="http://schemas.openxmlformats.org/officeDocument/2006/relationships/hyperlink" Target="https://www.scrum.org/"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948635342C485EA8D69521E4B002A8"/>
        <w:category>
          <w:name w:val="General"/>
          <w:gallery w:val="placeholder"/>
        </w:category>
        <w:types>
          <w:type w:val="bbPlcHdr"/>
        </w:types>
        <w:behaviors>
          <w:behavior w:val="content"/>
        </w:behaviors>
        <w:guid w:val="{90D6C5C3-E807-4BE4-B314-68B2548D7519}"/>
      </w:docPartPr>
      <w:docPartBody>
        <w:p w:rsidR="00471AA2" w:rsidRDefault="0033727A" w:rsidP="0033727A">
          <w:pPr>
            <w:pStyle w:val="08948635342C485EA8D69521E4B002A8"/>
          </w:pPr>
          <w:r>
            <w:rPr>
              <w:rFonts w:asciiTheme="majorHAnsi" w:eastAsiaTheme="majorEastAsia" w:hAnsiTheme="majorHAnsi" w:cstheme="majorBidi"/>
              <w:caps/>
              <w:color w:val="5B9BD5" w:themeColor="accent1"/>
              <w:sz w:val="80"/>
              <w:szCs w:val="80"/>
            </w:rPr>
            <w:t>[Título del documento]</w:t>
          </w:r>
        </w:p>
      </w:docPartBody>
    </w:docPart>
    <w:docPart>
      <w:docPartPr>
        <w:name w:val="E3615084CEE7471D85C99F680040910F"/>
        <w:category>
          <w:name w:val="General"/>
          <w:gallery w:val="placeholder"/>
        </w:category>
        <w:types>
          <w:type w:val="bbPlcHdr"/>
        </w:types>
        <w:behaviors>
          <w:behavior w:val="content"/>
        </w:behaviors>
        <w:guid w:val="{0C484DD5-5FE0-434B-A176-396AC65F63D5}"/>
      </w:docPartPr>
      <w:docPartBody>
        <w:p w:rsidR="00471AA2" w:rsidRDefault="0033727A" w:rsidP="0033727A">
          <w:pPr>
            <w:pStyle w:val="E3615084CEE7471D85C99F680040910F"/>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27A"/>
    <w:rsid w:val="00154FFF"/>
    <w:rsid w:val="002830E2"/>
    <w:rsid w:val="002A5564"/>
    <w:rsid w:val="0033727A"/>
    <w:rsid w:val="00452774"/>
    <w:rsid w:val="00471AA2"/>
    <w:rsid w:val="006E5DD6"/>
    <w:rsid w:val="00846ABB"/>
    <w:rsid w:val="009E571B"/>
    <w:rsid w:val="00A672FA"/>
    <w:rsid w:val="00D461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8948635342C485EA8D69521E4B002A8">
    <w:name w:val="08948635342C485EA8D69521E4B002A8"/>
    <w:rsid w:val="0033727A"/>
  </w:style>
  <w:style w:type="paragraph" w:customStyle="1" w:styleId="E3615084CEE7471D85C99F680040910F">
    <w:name w:val="E3615084CEE7471D85C99F680040910F"/>
    <w:rsid w:val="0033727A"/>
  </w:style>
  <w:style w:type="paragraph" w:customStyle="1" w:styleId="4A6D1523E8804039B076F7309784FBAF">
    <w:name w:val="4A6D1523E8804039B076F7309784FBAF"/>
    <w:rsid w:val="0033727A"/>
  </w:style>
  <w:style w:type="paragraph" w:customStyle="1" w:styleId="9204C4260A014EFFAF7FEEB20B0BC00C">
    <w:name w:val="9204C4260A014EFFAF7FEEB20B0BC00C"/>
    <w:rsid w:val="003372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5 de octubre de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6F76C7-FE23-4AC9-BED9-18529FB28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4220</TotalTime>
  <Pages>12</Pages>
  <Words>3404</Words>
  <Characters>18727</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diseño y Desarrollo de una aplicación móvil para la monItorización DEL BIENESTAR DE LA GENTE DE LA 3ª EDAD</vt:lpstr>
    </vt:vector>
  </TitlesOfParts>
  <Company>José MANUEL CASTELLANO DOMÍNGUEZ</Company>
  <LinksUpToDate>false</LinksUpToDate>
  <CharactersWithSpaces>22087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Desarrollo de una aplicación móvil para la monItorización DEL BIENESTAR DE LA GENTE DE LA 3ª EDAD</dc:title>
  <dc:subject>TFM-PEC2</dc:subject>
  <dc:creator>José Manuel Castellano Domínguez</dc:creator>
  <cp:keywords/>
  <dc:description/>
  <cp:lastModifiedBy>José Manuel Castellano Domínguez</cp:lastModifiedBy>
  <cp:revision>21</cp:revision>
  <dcterms:created xsi:type="dcterms:W3CDTF">2019-09-29T14:26:00Z</dcterms:created>
  <dcterms:modified xsi:type="dcterms:W3CDTF">2019-10-12T15:40:00Z</dcterms:modified>
</cp:coreProperties>
</file>