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03" w:rsidRPr="00940203" w:rsidRDefault="00853F60" w:rsidP="0094020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71600EED" wp14:editId="0D298254">
            <wp:extent cx="5943600" cy="95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5463"/>
        <w:gridCol w:w="4593"/>
      </w:tblGrid>
      <w:tr w:rsidR="00940203" w:rsidTr="00C41BFC">
        <w:trPr>
          <w:trHeight w:val="546"/>
        </w:trPr>
        <w:tc>
          <w:tcPr>
            <w:tcW w:w="5418" w:type="dxa"/>
          </w:tcPr>
          <w:p w:rsidR="00940203" w:rsidRPr="007D6369" w:rsidRDefault="001F4CBC" w:rsidP="00BC47D0">
            <w:pPr>
              <w:rPr>
                <w:sz w:val="28"/>
              </w:rPr>
            </w:pPr>
            <w:r>
              <w:rPr>
                <w:sz w:val="28"/>
              </w:rPr>
              <w:t xml:space="preserve">Attention: </w:t>
            </w:r>
            <w:r w:rsidR="0096641A" w:rsidRPr="0096641A">
              <w:rPr>
                <w:sz w:val="28"/>
              </w:rPr>
              <w:t>{{CASE_OSM_CONTACT_NAME_F}}</w:t>
            </w:r>
            <w:r w:rsidR="00A07F6F">
              <w:rPr>
                <w:sz w:val="28"/>
              </w:rPr>
              <w:fldChar w:fldCharType="begin"/>
            </w:r>
            <w:r w:rsidR="00A07F6F">
              <w:rPr>
                <w:sz w:val="28"/>
              </w:rPr>
              <w:instrText xml:space="preserve">  </w:instrText>
            </w:r>
            <w:r w:rsidR="00A07F6F">
              <w:rPr>
                <w:sz w:val="28"/>
              </w:rPr>
              <w:fldChar w:fldCharType="end"/>
            </w:r>
          </w:p>
        </w:tc>
        <w:tc>
          <w:tcPr>
            <w:tcW w:w="4638" w:type="dxa"/>
          </w:tcPr>
          <w:p w:rsidR="00940203" w:rsidRPr="007D6369" w:rsidRDefault="00940203" w:rsidP="003D33ED">
            <w:pPr>
              <w:rPr>
                <w:sz w:val="28"/>
              </w:rPr>
            </w:pPr>
            <w:r w:rsidRPr="007D6369">
              <w:rPr>
                <w:sz w:val="28"/>
              </w:rPr>
              <w:t xml:space="preserve">From: </w:t>
            </w:r>
            <w:r w:rsidR="00E27B52" w:rsidRPr="00D9395A">
              <w:rPr>
                <w:rFonts w:ascii="Tahoma" w:hAnsi="Tahoma" w:cs="Tahoma"/>
                <w:sz w:val="23"/>
                <w:szCs w:val="23"/>
                <w:lang w:val="it-IT"/>
              </w:rPr>
              <w:t xml:space="preserve">Genomic Health </w:t>
            </w:r>
            <w:r w:rsidRPr="00D9395A">
              <w:rPr>
                <w:rFonts w:ascii="Tahoma" w:hAnsi="Tahoma" w:cs="Tahoma"/>
                <w:sz w:val="23"/>
                <w:szCs w:val="23"/>
                <w:lang w:val="it-IT"/>
              </w:rPr>
              <w:t>Customer Service</w:t>
            </w:r>
          </w:p>
        </w:tc>
      </w:tr>
      <w:tr w:rsidR="00940203" w:rsidTr="00C41BFC">
        <w:trPr>
          <w:trHeight w:val="546"/>
        </w:trPr>
        <w:tc>
          <w:tcPr>
            <w:tcW w:w="5418" w:type="dxa"/>
          </w:tcPr>
          <w:p w:rsidR="00940203" w:rsidRPr="007D6369" w:rsidRDefault="003D33ED" w:rsidP="00BC47D0">
            <w:pPr>
              <w:rPr>
                <w:sz w:val="28"/>
              </w:rPr>
            </w:pPr>
            <w:r w:rsidRPr="007D6369">
              <w:rPr>
                <w:sz w:val="28"/>
              </w:rPr>
              <w:t>Fax</w:t>
            </w:r>
            <w:r w:rsidR="00940203" w:rsidRPr="007D6369">
              <w:rPr>
                <w:sz w:val="28"/>
              </w:rPr>
              <w:t>:</w:t>
            </w:r>
            <w:r w:rsidR="00106AB6">
              <w:rPr>
                <w:sz w:val="28"/>
              </w:rPr>
              <w:t xml:space="preserve"> </w:t>
            </w:r>
            <w:r w:rsidR="0096641A" w:rsidRPr="0096641A">
              <w:rPr>
                <w:sz w:val="28"/>
              </w:rPr>
              <w:t>{{CASE_OSM_PRIMARY_CUSTOMER_FAX}}</w:t>
            </w:r>
            <w:r w:rsidR="00A07F6F">
              <w:rPr>
                <w:sz w:val="28"/>
              </w:rPr>
              <w:fldChar w:fldCharType="begin"/>
            </w:r>
            <w:r w:rsidR="00A07F6F">
              <w:rPr>
                <w:sz w:val="28"/>
              </w:rPr>
              <w:instrText xml:space="preserve">  </w:instrText>
            </w:r>
            <w:r w:rsidR="00A07F6F">
              <w:rPr>
                <w:sz w:val="28"/>
              </w:rPr>
              <w:fldChar w:fldCharType="end"/>
            </w:r>
          </w:p>
        </w:tc>
        <w:tc>
          <w:tcPr>
            <w:tcW w:w="4638" w:type="dxa"/>
          </w:tcPr>
          <w:p w:rsidR="00940203" w:rsidRPr="007D6369" w:rsidRDefault="009A4246" w:rsidP="00BC47D0">
            <w:pPr>
              <w:rPr>
                <w:sz w:val="28"/>
              </w:rPr>
            </w:pPr>
            <w:r w:rsidRPr="007D6369">
              <w:rPr>
                <w:sz w:val="28"/>
              </w:rPr>
              <w:t xml:space="preserve">Date:  </w:t>
            </w:r>
            <w:r w:rsidR="0096641A">
              <w:rPr>
                <w:sz w:val="28"/>
              </w:rPr>
              <w:t>{{TODAY}}</w:t>
            </w:r>
            <w:r w:rsidR="00A07F6F">
              <w:rPr>
                <w:sz w:val="28"/>
              </w:rPr>
              <w:fldChar w:fldCharType="begin"/>
            </w:r>
            <w:r w:rsidR="00A07F6F">
              <w:rPr>
                <w:sz w:val="28"/>
              </w:rPr>
              <w:instrText xml:space="preserve">  </w:instrText>
            </w:r>
            <w:r w:rsidR="00A07F6F">
              <w:rPr>
                <w:sz w:val="28"/>
              </w:rPr>
              <w:fldChar w:fldCharType="end"/>
            </w:r>
          </w:p>
        </w:tc>
      </w:tr>
      <w:tr w:rsidR="00940203" w:rsidTr="00C41BFC">
        <w:trPr>
          <w:trHeight w:val="546"/>
        </w:trPr>
        <w:tc>
          <w:tcPr>
            <w:tcW w:w="5418" w:type="dxa"/>
          </w:tcPr>
          <w:p w:rsidR="00940203" w:rsidRPr="00815EF3" w:rsidRDefault="009A4246" w:rsidP="00815EF3">
            <w:pPr>
              <w:rPr>
                <w:sz w:val="28"/>
                <w:lang w:val="it-IT"/>
              </w:rPr>
            </w:pPr>
            <w:r w:rsidRPr="00815EF3">
              <w:rPr>
                <w:sz w:val="28"/>
                <w:lang w:val="it-IT"/>
              </w:rPr>
              <w:t>Subject</w:t>
            </w:r>
            <w:r w:rsidR="00940203" w:rsidRPr="00815EF3">
              <w:rPr>
                <w:sz w:val="28"/>
                <w:lang w:val="it-IT"/>
              </w:rPr>
              <w:t>:</w:t>
            </w:r>
            <w:r w:rsidRPr="00815EF3">
              <w:rPr>
                <w:sz w:val="28"/>
                <w:lang w:val="it-IT"/>
              </w:rPr>
              <w:t xml:space="preserve"> </w:t>
            </w:r>
            <w:r w:rsidR="00815EF3" w:rsidRPr="00D9395A">
              <w:rPr>
                <w:rFonts w:ascii="Tahoma" w:hAnsi="Tahoma" w:cs="Tahoma"/>
                <w:sz w:val="23"/>
                <w:szCs w:val="23"/>
                <w:lang w:val="it-IT"/>
              </w:rPr>
              <w:t>Domanda di firma del Formulario di richesta del test</w:t>
            </w:r>
            <w:r w:rsidR="0096641A">
              <w:rPr>
                <w:rFonts w:ascii="Tahoma" w:hAnsi="Tahoma" w:cs="Tahoma"/>
                <w:sz w:val="23"/>
                <w:szCs w:val="23"/>
                <w:lang w:val="it-IT"/>
              </w:rPr>
              <w:t xml:space="preserve"> </w:t>
            </w:r>
            <w:r w:rsidR="0096641A" w:rsidRPr="0096641A">
              <w:rPr>
                <w:rFonts w:ascii="Tahoma" w:hAnsi="Tahoma" w:cs="Tahoma"/>
                <w:sz w:val="23"/>
                <w:szCs w:val="23"/>
                <w:lang w:val="it-IT"/>
              </w:rPr>
              <w:t>{{CASE_OSM_PRIMARY_ORDER_ORDERNUMBER}}</w:t>
            </w:r>
            <w:r w:rsidR="00A07F6F">
              <w:rPr>
                <w:sz w:val="25"/>
                <w:szCs w:val="25"/>
              </w:rPr>
              <w:fldChar w:fldCharType="begin"/>
            </w:r>
            <w:r w:rsidR="00A07F6F" w:rsidRPr="00815EF3">
              <w:rPr>
                <w:sz w:val="25"/>
                <w:szCs w:val="25"/>
                <w:lang w:val="it-IT"/>
              </w:rPr>
              <w:instrText xml:space="preserve">  </w:instrText>
            </w:r>
            <w:r w:rsidR="00A07F6F">
              <w:rPr>
                <w:sz w:val="25"/>
                <w:szCs w:val="25"/>
              </w:rPr>
              <w:fldChar w:fldCharType="end"/>
            </w:r>
          </w:p>
        </w:tc>
        <w:tc>
          <w:tcPr>
            <w:tcW w:w="4638" w:type="dxa"/>
          </w:tcPr>
          <w:p w:rsidR="00940203" w:rsidRPr="007D6369" w:rsidRDefault="009A4246" w:rsidP="003327DD">
            <w:pPr>
              <w:rPr>
                <w:sz w:val="28"/>
                <w:szCs w:val="20"/>
              </w:rPr>
            </w:pPr>
            <w:r w:rsidRPr="007D6369">
              <w:rPr>
                <w:sz w:val="28"/>
              </w:rPr>
              <w:t xml:space="preserve">Pages </w:t>
            </w:r>
            <w:r w:rsidR="00BF31C3" w:rsidRPr="007D6369">
              <w:rPr>
                <w:sz w:val="28"/>
              </w:rPr>
              <w:t>(</w:t>
            </w:r>
            <w:r w:rsidRPr="007D6369">
              <w:rPr>
                <w:sz w:val="28"/>
              </w:rPr>
              <w:t>including cover</w:t>
            </w:r>
            <w:r w:rsidR="00BF31C3" w:rsidRPr="007D6369">
              <w:rPr>
                <w:sz w:val="28"/>
              </w:rPr>
              <w:t>)</w:t>
            </w:r>
            <w:r w:rsidRPr="007D6369">
              <w:rPr>
                <w:sz w:val="28"/>
              </w:rPr>
              <w:t xml:space="preserve">: </w:t>
            </w:r>
            <w:r w:rsidR="007D6369" w:rsidRPr="007D6369">
              <w:rPr>
                <w:sz w:val="28"/>
              </w:rPr>
              <w:t xml:space="preserve"> </w:t>
            </w:r>
            <w:r w:rsidR="00BC47D0">
              <w:rPr>
                <w:sz w:val="28"/>
              </w:rPr>
              <w:t>3</w:t>
            </w:r>
          </w:p>
        </w:tc>
      </w:tr>
    </w:tbl>
    <w:p w:rsidR="00815EF3" w:rsidRPr="00D9395A" w:rsidRDefault="00C062F1" w:rsidP="00815EF3">
      <w:pPr>
        <w:rPr>
          <w:rFonts w:ascii="Tahoma" w:hAnsi="Tahoma" w:cs="Tahoma"/>
          <w:sz w:val="23"/>
          <w:szCs w:val="23"/>
          <w:lang w:val="it-IT"/>
        </w:rPr>
      </w:pPr>
      <w:r w:rsidRPr="00BC47D0">
        <w:rPr>
          <w:sz w:val="24"/>
          <w:lang w:val="it-IT"/>
        </w:rPr>
        <w:br/>
      </w:r>
      <w:r w:rsidR="00BC47D0" w:rsidRPr="00D9395A">
        <w:rPr>
          <w:rFonts w:ascii="Tahoma" w:hAnsi="Tahoma" w:cs="Tahoma"/>
          <w:sz w:val="23"/>
          <w:szCs w:val="23"/>
          <w:lang w:val="it-IT"/>
        </w:rPr>
        <w:t>Gentile Dott</w:t>
      </w:r>
      <w:r w:rsidR="00815EF3" w:rsidRPr="00D9395A">
        <w:rPr>
          <w:rFonts w:ascii="Tahoma" w:hAnsi="Tahoma" w:cs="Tahoma"/>
          <w:sz w:val="23"/>
          <w:szCs w:val="23"/>
          <w:lang w:val="it-IT"/>
        </w:rPr>
        <w:t>.</w:t>
      </w:r>
      <w:r w:rsidR="00BC47D0" w:rsidRPr="00D9395A">
        <w:rPr>
          <w:rFonts w:ascii="Tahoma" w:hAnsi="Tahoma" w:cs="Tahoma"/>
          <w:sz w:val="23"/>
          <w:szCs w:val="23"/>
          <w:lang w:val="it-IT"/>
        </w:rPr>
        <w:t>/ Dott.ssa</w:t>
      </w:r>
      <w:r w:rsidR="00815EF3" w:rsidRPr="00D9395A">
        <w:rPr>
          <w:rFonts w:ascii="Tahoma" w:hAnsi="Tahoma" w:cs="Tahoma"/>
          <w:sz w:val="23"/>
          <w:szCs w:val="23"/>
          <w:lang w:val="it-IT"/>
        </w:rPr>
        <w:t>,</w:t>
      </w:r>
    </w:p>
    <w:p w:rsidR="00815EF3" w:rsidRPr="00D9395A" w:rsidRDefault="00815EF3" w:rsidP="00815EF3">
      <w:pPr>
        <w:rPr>
          <w:rFonts w:ascii="Tahoma" w:hAnsi="Tahoma" w:cs="Tahoma"/>
          <w:sz w:val="23"/>
          <w:szCs w:val="23"/>
          <w:lang w:val="it-IT"/>
        </w:rPr>
      </w:pPr>
      <w:r w:rsidRPr="00D9395A">
        <w:rPr>
          <w:rFonts w:ascii="Tahoma" w:hAnsi="Tahoma" w:cs="Tahoma"/>
          <w:sz w:val="23"/>
          <w:szCs w:val="23"/>
          <w:lang w:val="it-IT"/>
        </w:rPr>
        <w:t>La ringraziamo per il Suo ordine d</w:t>
      </w:r>
      <w:bookmarkStart w:id="0" w:name="_GoBack"/>
      <w:bookmarkEnd w:id="0"/>
      <w:r w:rsidRPr="00D9395A">
        <w:rPr>
          <w:rFonts w:ascii="Tahoma" w:hAnsi="Tahoma" w:cs="Tahoma"/>
          <w:sz w:val="23"/>
          <w:szCs w:val="23"/>
          <w:lang w:val="it-IT"/>
        </w:rPr>
        <w:t>el Oncotype DX test.  Comme discusso questa mattina, troverà in allegato una copia del modulo di richiesta. Il test è attualmente in corso. Al fine di non ritardare il rilascio dei risultati del test, le chiediamo di gentilmente firmare il modulo di richiesta e inviarlo via fax al nostro numero 06 45210 8188.</w:t>
      </w:r>
    </w:p>
    <w:p w:rsidR="00815EF3" w:rsidRPr="00D9395A" w:rsidRDefault="00815EF3" w:rsidP="00815EF3">
      <w:pPr>
        <w:rPr>
          <w:rFonts w:ascii="Tahoma" w:hAnsi="Tahoma" w:cs="Tahoma"/>
          <w:bCs/>
          <w:sz w:val="23"/>
          <w:szCs w:val="23"/>
        </w:rPr>
      </w:pPr>
      <w:r w:rsidRPr="00D9395A">
        <w:rPr>
          <w:rFonts w:ascii="Tahoma" w:hAnsi="Tahoma" w:cs="Tahoma"/>
          <w:sz w:val="23"/>
          <w:szCs w:val="23"/>
          <w:lang w:val="it-IT"/>
        </w:rPr>
        <w:t>Si prega di contattare il servizio clienti se avete bisogno di ulteriore assistenza (7:00-16:00 GMT, lunedi - venerdì).</w:t>
      </w:r>
      <w:r w:rsidR="00E27B52" w:rsidRPr="00D9395A">
        <w:rPr>
          <w:rFonts w:ascii="Tahoma" w:hAnsi="Tahoma" w:cs="Tahoma"/>
          <w:sz w:val="23"/>
          <w:szCs w:val="23"/>
          <w:lang w:val="it-IT"/>
        </w:rPr>
        <w:br/>
      </w:r>
      <w:r w:rsidR="00225098" w:rsidRPr="00D9395A">
        <w:rPr>
          <w:rFonts w:ascii="Tahoma" w:hAnsi="Tahoma" w:cs="Tahoma"/>
          <w:sz w:val="23"/>
          <w:szCs w:val="23"/>
          <w:lang w:val="it-IT"/>
        </w:rPr>
        <w:br/>
      </w:r>
      <w:r w:rsidR="009A4246" w:rsidRPr="00D9395A">
        <w:rPr>
          <w:rFonts w:ascii="Tahoma" w:hAnsi="Tahoma" w:cs="Tahoma"/>
          <w:bCs/>
          <w:sz w:val="23"/>
          <w:szCs w:val="23"/>
        </w:rPr>
        <w:t>Custo</w:t>
      </w:r>
      <w:r w:rsidR="007B4D03" w:rsidRPr="00D9395A">
        <w:rPr>
          <w:rFonts w:ascii="Tahoma" w:hAnsi="Tahoma" w:cs="Tahoma"/>
          <w:bCs/>
          <w:sz w:val="23"/>
          <w:szCs w:val="23"/>
        </w:rPr>
        <w:t>mer Service, Europe</w:t>
      </w:r>
      <w:r w:rsidR="007B4D03" w:rsidRPr="00D9395A">
        <w:rPr>
          <w:rFonts w:ascii="Tahoma" w:hAnsi="Tahoma" w:cs="Tahoma"/>
          <w:bCs/>
          <w:sz w:val="23"/>
          <w:szCs w:val="23"/>
        </w:rPr>
        <w:br/>
        <w:t>Tel:</w:t>
      </w:r>
      <w:r w:rsidR="00106AB6" w:rsidRPr="00D9395A">
        <w:rPr>
          <w:rFonts w:ascii="Tahoma" w:hAnsi="Tahoma" w:cs="Tahoma"/>
          <w:bCs/>
          <w:sz w:val="23"/>
          <w:szCs w:val="23"/>
        </w:rPr>
        <w:t xml:space="preserve">  </w:t>
      </w:r>
      <w:r w:rsidRPr="00D9395A">
        <w:rPr>
          <w:rFonts w:ascii="Tahoma" w:hAnsi="Tahoma" w:cs="Tahoma"/>
          <w:bCs/>
          <w:sz w:val="23"/>
          <w:szCs w:val="23"/>
        </w:rPr>
        <w:t>06 899 70196</w:t>
      </w:r>
      <w:r w:rsidR="007B4D03" w:rsidRPr="00D9395A">
        <w:rPr>
          <w:rFonts w:ascii="Tahoma" w:hAnsi="Tahoma" w:cs="Tahoma"/>
          <w:bCs/>
          <w:sz w:val="23"/>
          <w:szCs w:val="23"/>
        </w:rPr>
        <w:br/>
        <w:t>Fax</w:t>
      </w:r>
      <w:r w:rsidR="009A4246" w:rsidRPr="00D9395A">
        <w:rPr>
          <w:rFonts w:ascii="Tahoma" w:hAnsi="Tahoma" w:cs="Tahoma"/>
          <w:bCs/>
          <w:sz w:val="23"/>
          <w:szCs w:val="23"/>
        </w:rPr>
        <w:t>:</w:t>
      </w:r>
      <w:r w:rsidR="00106AB6" w:rsidRPr="00D9395A">
        <w:rPr>
          <w:rFonts w:ascii="Tahoma" w:hAnsi="Tahoma" w:cs="Tahoma"/>
          <w:bCs/>
          <w:sz w:val="23"/>
          <w:szCs w:val="23"/>
        </w:rPr>
        <w:t xml:space="preserve"> </w:t>
      </w:r>
      <w:r w:rsidRPr="00D9395A">
        <w:rPr>
          <w:rFonts w:ascii="Tahoma" w:hAnsi="Tahoma" w:cs="Tahoma"/>
          <w:bCs/>
          <w:sz w:val="23"/>
          <w:szCs w:val="23"/>
        </w:rPr>
        <w:t>06 45210 8188</w:t>
      </w:r>
    </w:p>
    <w:p w:rsidR="00D9395A" w:rsidRDefault="009F7B7D" w:rsidP="00815EF3">
      <w:pPr>
        <w:rPr>
          <w:rFonts w:ascii="Arial-BoldMT" w:hAnsi="Arial-BoldMT" w:cs="Arial-BoldMT"/>
          <w:b/>
          <w:bCs/>
          <w:sz w:val="12"/>
          <w:szCs w:val="12"/>
        </w:rPr>
      </w:pPr>
      <w:r w:rsidRPr="00D9395A">
        <w:rPr>
          <w:rFonts w:ascii="Tahoma" w:hAnsi="Tahoma" w:cs="Tahoma"/>
          <w:bCs/>
          <w:sz w:val="23"/>
          <w:szCs w:val="23"/>
        </w:rPr>
        <w:t xml:space="preserve">Email: </w:t>
      </w:r>
      <w:hyperlink r:id="rId7" w:history="1">
        <w:r w:rsidR="00D522CC" w:rsidRPr="00D9395A">
          <w:rPr>
            <w:rFonts w:ascii="Tahoma" w:hAnsi="Tahoma" w:cs="Tahoma"/>
            <w:sz w:val="23"/>
            <w:szCs w:val="23"/>
          </w:rPr>
          <w:t>europeansupport@genomichealth.com</w:t>
        </w:r>
      </w:hyperlink>
      <w:r w:rsidR="00D522CC" w:rsidRPr="00551A2E">
        <w:rPr>
          <w:rFonts w:cs="Arial-BoldMT"/>
          <w:bCs/>
        </w:rPr>
        <w:t xml:space="preserve"> </w:t>
      </w:r>
      <w:r w:rsidR="00D522CC" w:rsidRPr="00551A2E">
        <w:rPr>
          <w:rFonts w:ascii="Arial-BoldMT" w:hAnsi="Arial-BoldMT" w:cs="Arial-BoldMT"/>
          <w:b/>
          <w:bCs/>
        </w:rPr>
        <w:br/>
      </w:r>
    </w:p>
    <w:p w:rsidR="00636A48" w:rsidRPr="00D9395A" w:rsidRDefault="00636A48" w:rsidP="00815EF3">
      <w:pPr>
        <w:rPr>
          <w:sz w:val="12"/>
          <w:szCs w:val="12"/>
        </w:rPr>
      </w:pPr>
      <w:r w:rsidRPr="00D9395A">
        <w:rPr>
          <w:rFonts w:ascii="Arial-BoldMT" w:hAnsi="Arial-BoldMT" w:cs="Arial-BoldMT"/>
          <w:b/>
          <w:bCs/>
          <w:sz w:val="12"/>
          <w:szCs w:val="12"/>
        </w:rPr>
        <w:t>CONFIDENTIAL PATIENT INFORMATION ENCLOSED</w:t>
      </w:r>
      <w:r w:rsidR="00551A2E" w:rsidRPr="00D9395A">
        <w:rPr>
          <w:rFonts w:ascii="Arial-BoldMT" w:hAnsi="Arial-BoldMT" w:cs="Arial-BoldMT"/>
          <w:b/>
          <w:bCs/>
          <w:sz w:val="12"/>
          <w:szCs w:val="12"/>
        </w:rPr>
        <w:br/>
      </w:r>
      <w:r w:rsidR="00551A2E" w:rsidRPr="00D9395A">
        <w:rPr>
          <w:rFonts w:ascii="ArialMT" w:hAnsi="ArialMT" w:cs="ArialMT"/>
          <w:sz w:val="12"/>
          <w:szCs w:val="12"/>
        </w:rPr>
        <w:br/>
      </w:r>
      <w:r w:rsidRPr="00D9395A">
        <w:rPr>
          <w:rFonts w:ascii="ArialMT" w:hAnsi="ArialMT" w:cs="ArialMT"/>
          <w:sz w:val="12"/>
          <w:szCs w:val="12"/>
        </w:rPr>
        <w:t>Genomic Health is committed to protecting the privacy of patient health information. Patient information will be used and disclosed only for treatment, payment,</w:t>
      </w:r>
      <w:r w:rsidR="00551A2E" w:rsidRPr="00D9395A">
        <w:rPr>
          <w:rFonts w:ascii="Arial-BoldMT" w:hAnsi="Arial-BoldMT" w:cs="Arial-BoldMT"/>
          <w:b/>
          <w:bCs/>
          <w:sz w:val="12"/>
          <w:szCs w:val="12"/>
        </w:rPr>
        <w:t xml:space="preserve"> </w:t>
      </w:r>
      <w:r w:rsidRPr="00D9395A">
        <w:rPr>
          <w:rFonts w:ascii="ArialMT" w:hAnsi="ArialMT" w:cs="ArialMT"/>
          <w:sz w:val="12"/>
          <w:szCs w:val="12"/>
        </w:rPr>
        <w:t>healthcare</w:t>
      </w:r>
      <w:r w:rsidR="00551A2E" w:rsidRPr="00D9395A">
        <w:rPr>
          <w:rFonts w:ascii="ArialMT" w:hAnsi="ArialMT" w:cs="ArialMT"/>
          <w:sz w:val="12"/>
          <w:szCs w:val="12"/>
        </w:rPr>
        <w:t xml:space="preserve"> </w:t>
      </w:r>
      <w:r w:rsidRPr="00D9395A">
        <w:rPr>
          <w:rFonts w:ascii="ArialMT" w:hAnsi="ArialMT" w:cs="ArialMT"/>
          <w:sz w:val="12"/>
          <w:szCs w:val="12"/>
        </w:rPr>
        <w:t>operations, and other purposes permitted or required by law. A notice of privacy practices is available on the Genomic Health website at</w:t>
      </w:r>
      <w:r w:rsidR="00551A2E" w:rsidRPr="00D9395A">
        <w:rPr>
          <w:rFonts w:ascii="Arial-BoldMT" w:hAnsi="Arial-BoldMT" w:cs="Arial-BoldMT"/>
          <w:b/>
          <w:bCs/>
          <w:sz w:val="12"/>
          <w:szCs w:val="12"/>
        </w:rPr>
        <w:t xml:space="preserve"> </w:t>
      </w:r>
      <w:hyperlink r:id="rId8" w:history="1">
        <w:r w:rsidR="00551A2E" w:rsidRPr="00D9395A">
          <w:rPr>
            <w:rStyle w:val="Hyperlink"/>
            <w:rFonts w:ascii="ArialMT" w:hAnsi="ArialMT" w:cs="ArialMT"/>
            <w:sz w:val="12"/>
            <w:szCs w:val="12"/>
          </w:rPr>
          <w:t>www.genomichealth.com/privacy</w:t>
        </w:r>
      </w:hyperlink>
      <w:r w:rsidRPr="00D9395A">
        <w:rPr>
          <w:rFonts w:ascii="ArialMT" w:hAnsi="ArialMT" w:cs="ArialMT"/>
          <w:sz w:val="12"/>
          <w:szCs w:val="12"/>
        </w:rPr>
        <w:t>.</w:t>
      </w:r>
      <w:r w:rsidR="00551A2E" w:rsidRPr="00D9395A">
        <w:rPr>
          <w:rFonts w:ascii="Arial-BoldMT" w:hAnsi="Arial-BoldMT" w:cs="Arial-BoldMT"/>
          <w:b/>
          <w:bCs/>
          <w:sz w:val="12"/>
          <w:szCs w:val="12"/>
        </w:rPr>
        <w:t xml:space="preserve"> </w:t>
      </w:r>
      <w:r w:rsidRPr="00D9395A">
        <w:rPr>
          <w:rFonts w:ascii="ArialMT" w:hAnsi="ArialMT" w:cs="ArialMT"/>
          <w:sz w:val="12"/>
          <w:szCs w:val="12"/>
        </w:rPr>
        <w:t>This facsimile contains personal healthcare information from Genomic Health, Inc. and should only be viewed by the individual to whom it is addressed. Please</w:t>
      </w:r>
      <w:r w:rsidR="00106AB6" w:rsidRPr="00D9395A">
        <w:rPr>
          <w:rFonts w:ascii="ArialMT" w:hAnsi="ArialMT" w:cs="ArialMT"/>
          <w:sz w:val="12"/>
          <w:szCs w:val="12"/>
        </w:rPr>
        <w:t xml:space="preserve"> </w:t>
      </w:r>
      <w:r w:rsidRPr="00D9395A">
        <w:rPr>
          <w:rFonts w:ascii="ArialMT" w:hAnsi="ArialMT" w:cs="ArialMT"/>
          <w:sz w:val="12"/>
          <w:szCs w:val="12"/>
        </w:rPr>
        <w:t xml:space="preserve">contact Genomic Health at </w:t>
      </w:r>
      <w:r w:rsidR="00106AB6" w:rsidRPr="00D9395A">
        <w:rPr>
          <w:rFonts w:ascii="ArialMT" w:hAnsi="ArialMT" w:cs="ArialMT"/>
          <w:sz w:val="12"/>
          <w:szCs w:val="12"/>
        </w:rPr>
        <w:t>europeansupport</w:t>
      </w:r>
      <w:r w:rsidRPr="00D9395A">
        <w:rPr>
          <w:rFonts w:ascii="ArialMT" w:hAnsi="ArialMT" w:cs="ArialMT"/>
          <w:sz w:val="12"/>
          <w:szCs w:val="12"/>
        </w:rPr>
        <w:t xml:space="preserve">@genomichealth.com or </w:t>
      </w:r>
      <w:r w:rsidR="003327DD" w:rsidRPr="00D9395A">
        <w:rPr>
          <w:rFonts w:ascii="ArialMT" w:hAnsi="ArialMT" w:cs="ArialMT"/>
          <w:sz w:val="12"/>
          <w:szCs w:val="12"/>
        </w:rPr>
        <w:t>020 3031 8087</w:t>
      </w:r>
      <w:r w:rsidRPr="00D9395A">
        <w:rPr>
          <w:rFonts w:ascii="ArialMT" w:hAnsi="ArialMT" w:cs="ArialMT"/>
          <w:sz w:val="12"/>
          <w:szCs w:val="12"/>
        </w:rPr>
        <w:t xml:space="preserve"> if you have received this transmission in error or have any other questions</w:t>
      </w:r>
      <w:r w:rsidR="00551A2E" w:rsidRPr="00D9395A">
        <w:rPr>
          <w:rFonts w:ascii="ArialMT" w:hAnsi="ArialMT" w:cs="ArialMT"/>
          <w:sz w:val="12"/>
          <w:szCs w:val="12"/>
        </w:rPr>
        <w:t>.</w:t>
      </w:r>
    </w:p>
    <w:sectPr w:rsidR="00636A48" w:rsidRPr="00D9395A" w:rsidSect="00654167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Helvetic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32BAF"/>
    <w:multiLevelType w:val="hybridMultilevel"/>
    <w:tmpl w:val="708068D0"/>
    <w:lvl w:ilvl="0" w:tplc="24B480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17370"/>
    <w:multiLevelType w:val="hybridMultilevel"/>
    <w:tmpl w:val="DAAA409E"/>
    <w:lvl w:ilvl="0" w:tplc="89E23E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27A99"/>
    <w:multiLevelType w:val="hybridMultilevel"/>
    <w:tmpl w:val="046CEA6A"/>
    <w:lvl w:ilvl="0" w:tplc="9FC603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CD7"/>
    <w:multiLevelType w:val="hybridMultilevel"/>
    <w:tmpl w:val="A92C7254"/>
    <w:lvl w:ilvl="0" w:tplc="9FC603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75D1B"/>
    <w:multiLevelType w:val="hybridMultilevel"/>
    <w:tmpl w:val="460CA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1E0C61"/>
    <w:multiLevelType w:val="hybridMultilevel"/>
    <w:tmpl w:val="DEDAE0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59"/>
    <w:rsid w:val="000A621B"/>
    <w:rsid w:val="00106AB6"/>
    <w:rsid w:val="00111190"/>
    <w:rsid w:val="001177BD"/>
    <w:rsid w:val="001224D2"/>
    <w:rsid w:val="00133750"/>
    <w:rsid w:val="001449DC"/>
    <w:rsid w:val="00180762"/>
    <w:rsid w:val="00186099"/>
    <w:rsid w:val="001A2B8B"/>
    <w:rsid w:val="001F4CBC"/>
    <w:rsid w:val="00200290"/>
    <w:rsid w:val="002201EB"/>
    <w:rsid w:val="00225098"/>
    <w:rsid w:val="00247A10"/>
    <w:rsid w:val="00264CD5"/>
    <w:rsid w:val="002C1B21"/>
    <w:rsid w:val="002F708D"/>
    <w:rsid w:val="003327DD"/>
    <w:rsid w:val="00377C50"/>
    <w:rsid w:val="0039334A"/>
    <w:rsid w:val="003B1665"/>
    <w:rsid w:val="003B184F"/>
    <w:rsid w:val="003D33ED"/>
    <w:rsid w:val="00400B21"/>
    <w:rsid w:val="00454C06"/>
    <w:rsid w:val="004B7B79"/>
    <w:rsid w:val="004D2BA6"/>
    <w:rsid w:val="004D3885"/>
    <w:rsid w:val="004F49DF"/>
    <w:rsid w:val="00510113"/>
    <w:rsid w:val="00551A2E"/>
    <w:rsid w:val="0056234F"/>
    <w:rsid w:val="00595A48"/>
    <w:rsid w:val="005C5D0C"/>
    <w:rsid w:val="005E0959"/>
    <w:rsid w:val="00636A48"/>
    <w:rsid w:val="00654167"/>
    <w:rsid w:val="00660920"/>
    <w:rsid w:val="006A04A6"/>
    <w:rsid w:val="006A5AE2"/>
    <w:rsid w:val="007013EA"/>
    <w:rsid w:val="00706B64"/>
    <w:rsid w:val="007A41F3"/>
    <w:rsid w:val="007B4D03"/>
    <w:rsid w:val="007D6369"/>
    <w:rsid w:val="007F6ADE"/>
    <w:rsid w:val="00815EF3"/>
    <w:rsid w:val="008409F9"/>
    <w:rsid w:val="00853F60"/>
    <w:rsid w:val="0085716F"/>
    <w:rsid w:val="008921C5"/>
    <w:rsid w:val="008B7498"/>
    <w:rsid w:val="008B7CA1"/>
    <w:rsid w:val="00922918"/>
    <w:rsid w:val="0093639D"/>
    <w:rsid w:val="00940203"/>
    <w:rsid w:val="0096641A"/>
    <w:rsid w:val="009806A4"/>
    <w:rsid w:val="009A4246"/>
    <w:rsid w:val="009F7B7D"/>
    <w:rsid w:val="00A07F6F"/>
    <w:rsid w:val="00A20362"/>
    <w:rsid w:val="00A33816"/>
    <w:rsid w:val="00A356A6"/>
    <w:rsid w:val="00AB5687"/>
    <w:rsid w:val="00B323FB"/>
    <w:rsid w:val="00B42B89"/>
    <w:rsid w:val="00B55223"/>
    <w:rsid w:val="00BA2211"/>
    <w:rsid w:val="00BA5176"/>
    <w:rsid w:val="00BC47D0"/>
    <w:rsid w:val="00BD6F52"/>
    <w:rsid w:val="00BF31C3"/>
    <w:rsid w:val="00C062F1"/>
    <w:rsid w:val="00C33F5B"/>
    <w:rsid w:val="00C4080D"/>
    <w:rsid w:val="00C41BFC"/>
    <w:rsid w:val="00C93239"/>
    <w:rsid w:val="00CA0684"/>
    <w:rsid w:val="00CA58AA"/>
    <w:rsid w:val="00CD0524"/>
    <w:rsid w:val="00D053CC"/>
    <w:rsid w:val="00D522CC"/>
    <w:rsid w:val="00D53577"/>
    <w:rsid w:val="00D646EB"/>
    <w:rsid w:val="00D67AD3"/>
    <w:rsid w:val="00D9395A"/>
    <w:rsid w:val="00DB3DB7"/>
    <w:rsid w:val="00E07422"/>
    <w:rsid w:val="00E200A9"/>
    <w:rsid w:val="00E27B52"/>
    <w:rsid w:val="00E51E6D"/>
    <w:rsid w:val="00E9595B"/>
    <w:rsid w:val="00ED6CA4"/>
    <w:rsid w:val="00EF085D"/>
    <w:rsid w:val="00EF10E3"/>
    <w:rsid w:val="00EF3068"/>
    <w:rsid w:val="00F879C8"/>
    <w:rsid w:val="00F9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EE546C-EFCF-46BE-B3CB-18D3BDB0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9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22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omichealth.com/privacy" TargetMode="External"/><Relationship Id="rId3" Type="http://schemas.openxmlformats.org/officeDocument/2006/relationships/styles" Target="styles.xml"/><Relationship Id="rId7" Type="http://schemas.openxmlformats.org/officeDocument/2006/relationships/hyperlink" Target="mailto:europeansupport@genomichealt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4149F-C976-4CC6-85E7-06E62131D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Genomic Health Inc.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Mullen</dc:creator>
  <cp:lastModifiedBy>Aimee Pearce</cp:lastModifiedBy>
  <cp:revision>4</cp:revision>
  <cp:lastPrinted>2014-06-18T07:55:00Z</cp:lastPrinted>
  <dcterms:created xsi:type="dcterms:W3CDTF">2014-06-18T07:59:00Z</dcterms:created>
  <dcterms:modified xsi:type="dcterms:W3CDTF">2015-07-21T18:09:00Z</dcterms:modified>
</cp:coreProperties>
</file>