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A0A4C" w14:textId="4637EE55" w:rsidR="009165F3" w:rsidRDefault="00FE6264">
      <w:r>
        <w:rPr>
          <w:noProof/>
        </w:rPr>
        <w:drawing>
          <wp:inline distT="0" distB="0" distL="0" distR="0" wp14:anchorId="0059C8B9" wp14:editId="18371186">
            <wp:extent cx="5943600" cy="3420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590E4" wp14:editId="4AEAD388">
            <wp:extent cx="5943600" cy="5673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F6F42" wp14:editId="6581A6F1">
            <wp:extent cx="5943600" cy="486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5F229" wp14:editId="36699577">
            <wp:extent cx="5943600" cy="591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CCF650" wp14:editId="64ACFF69">
            <wp:extent cx="5943600" cy="6670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E5D6A8" wp14:editId="1E68B716">
            <wp:extent cx="5419090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4E616" wp14:editId="034862BF">
            <wp:extent cx="5943600" cy="8081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A8B8A9" wp14:editId="40C0CCE3">
            <wp:extent cx="4887595" cy="82296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71E44" wp14:editId="4DC35F62">
            <wp:extent cx="5943600" cy="6719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6AEE9C" wp14:editId="6253860C">
            <wp:extent cx="5943600" cy="4836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A3">
        <w:rPr>
          <w:noProof/>
        </w:rPr>
        <w:lastRenderedPageBreak/>
        <w:drawing>
          <wp:inline distT="0" distB="0" distL="0" distR="0" wp14:anchorId="6ABF1F86" wp14:editId="571EE289">
            <wp:extent cx="5943600" cy="5752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264"/>
    <w:rsid w:val="004050A3"/>
    <w:rsid w:val="009165F3"/>
    <w:rsid w:val="00FE6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FDC5BB"/>
  <w15:chartTrackingRefBased/>
  <w15:docId w15:val="{51B90B8E-B56F-427F-A9E6-B477F0ABE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E02278-264B-4331-B289-D6241D288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Rogel-Perez</dc:creator>
  <cp:keywords/>
  <dc:description/>
  <cp:lastModifiedBy>Rodrigo Rogel-Perez</cp:lastModifiedBy>
  <cp:revision>1</cp:revision>
  <dcterms:created xsi:type="dcterms:W3CDTF">2021-05-03T22:23:00Z</dcterms:created>
  <dcterms:modified xsi:type="dcterms:W3CDTF">2021-05-03T22:37:00Z</dcterms:modified>
</cp:coreProperties>
</file>