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LGU Gingoog Agriculture Management System</w:t>
      </w:r>
    </w:p>
    <w:p>
      <w:pPr>
        <w:pStyle w:val="Heading2"/>
      </w:pPr>
      <w:r>
        <w:t>User Manual / User Guide</w:t>
      </w:r>
    </w:p>
    <w:p/>
    <w:p>
      <w:r>
        <w:t xml:space="preserve">**Version:** 1.1  </w:t>
      </w:r>
    </w:p>
    <w:p>
      <w:r>
        <w:t xml:space="preserve">**Date:** April 2026  </w:t>
      </w:r>
    </w:p>
    <w:p>
      <w:r>
        <w:t>**Prepared for:** LGU Gingoog - Office of Agriculture</w:t>
      </w:r>
    </w:p>
    <w:p/>
    <w:p>
      <w:r>
        <w:t>----------------------------------------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[Introduction](#1-introduction)</w:t>
      </w:r>
    </w:p>
    <w:p>
      <w:pPr>
        <w:pStyle w:val="ListNumber"/>
      </w:pPr>
      <w:r>
        <w:t>[Getting Started](#2-getting-started)</w:t>
      </w:r>
    </w:p>
    <w:p>
      <w:pPr>
        <w:pStyle w:val="ListNumber"/>
      </w:pPr>
      <w:r>
        <w:t>[Dashboard](#3-dashboard)</w:t>
      </w:r>
    </w:p>
    <w:p>
      <w:pPr>
        <w:pStyle w:val="ListNumber"/>
      </w:pPr>
      <w:r>
        <w:t>[Registries](#4-registries)</w:t>
      </w:r>
    </w:p>
    <w:p>
      <w:pPr>
        <w:pStyle w:val="ListNumber"/>
      </w:pPr>
      <w:r>
        <w:t>[Locations and Risk Mapping](#5-locations-and-risk-mapping)</w:t>
      </w:r>
    </w:p>
    <w:p>
      <w:pPr>
        <w:pStyle w:val="ListNumber"/>
      </w:pPr>
      <w:r>
        <w:t>[Sector Operations](#6-sector-operations)</w:t>
      </w:r>
    </w:p>
    <w:p>
      <w:pPr>
        <w:pStyle w:val="ListNumber"/>
      </w:pPr>
      <w:r>
        <w:t>[Resources and Finance](#7-resources-and-finance)</w:t>
      </w:r>
    </w:p>
    <w:p>
      <w:pPr>
        <w:pStyle w:val="ListNumber"/>
      </w:pPr>
      <w:r>
        <w:t>[Employee Information](#8-employee-information)</w:t>
      </w:r>
    </w:p>
    <w:p>
      <w:pPr>
        <w:pStyle w:val="ListNumber"/>
      </w:pPr>
      <w:r>
        <w:t>[Employee Logs (Smart Check-In)](#9-employee-logs-smart-check-in)</w:t>
      </w:r>
    </w:p>
    <w:p>
      <w:pPr>
        <w:pStyle w:val="ListNumber"/>
      </w:pPr>
      <w:r>
        <w:t>[Reports](#10-reports)</w:t>
      </w:r>
    </w:p>
    <w:p>
      <w:pPr>
        <w:pStyle w:val="ListNumber"/>
      </w:pPr>
      <w:r>
        <w:t>[Access Control (Admin)](#11-access-control-admin)</w:t>
      </w:r>
    </w:p>
    <w:p>
      <w:pPr>
        <w:pStyle w:val="ListNumber"/>
      </w:pPr>
      <w:r>
        <w:t>[Settings](#12-settings)</w:t>
      </w:r>
    </w:p>
    <w:p>
      <w:pPr>
        <w:pStyle w:val="ListNumber"/>
      </w:pPr>
      <w:r>
        <w:t>[FAQ](#13-faq)</w:t>
      </w:r>
    </w:p>
    <w:p/>
    <w:p>
      <w:r>
        <w:t>----------------------------------------</w:t>
      </w:r>
    </w:p>
    <w:p/>
    <w:p>
      <w:pPr>
        <w:pStyle w:val="Heading2"/>
      </w:pPr>
      <w:r>
        <w:t>1. Introduction</w:t>
      </w:r>
    </w:p>
    <w:p/>
    <w:p>
      <w:r>
        <w:t>The LGU Gingoog Agriculture Management System is a web platform for managing:</w:t>
      </w:r>
    </w:p>
    <w:p>
      <w:pPr>
        <w:pStyle w:val="ListBullet"/>
      </w:pPr>
      <w:r>
        <w:t>Farmer and fisherfolk registries</w:t>
      </w:r>
    </w:p>
    <w:p>
      <w:pPr>
        <w:pStyle w:val="ListBullet"/>
      </w:pPr>
      <w:r>
        <w:t>Crop and fishery operations</w:t>
      </w:r>
    </w:p>
    <w:p>
      <w:pPr>
        <w:pStyle w:val="ListBullet"/>
      </w:pPr>
      <w:r>
        <w:t>Inventory, equipment, and expenses</w:t>
      </w:r>
    </w:p>
    <w:p>
      <w:pPr>
        <w:pStyle w:val="ListBullet"/>
      </w:pPr>
      <w:r>
        <w:t>Location and danger zone mapping</w:t>
      </w:r>
    </w:p>
    <w:p>
      <w:pPr>
        <w:pStyle w:val="ListBullet"/>
      </w:pPr>
      <w:r>
        <w:t>Employee directory and employee field logs</w:t>
      </w:r>
    </w:p>
    <w:p>
      <w:pPr>
        <w:pStyle w:val="ListBullet"/>
      </w:pPr>
      <w:r>
        <w:t>Reports and analytics</w:t>
      </w:r>
    </w:p>
    <w:p/>
    <w:p>
      <w:pPr>
        <w:pStyle w:val="Heading3"/>
      </w:pPr>
      <w:r>
        <w:t>User Roles</w:t>
      </w:r>
    </w:p>
    <w:p/>
    <w:p>
      <w:r>
        <w:t>| Role | Access |</w:t>
      </w:r>
    </w:p>
    <w:p>
      <w:r>
        <w:t>|---|---|</w:t>
      </w:r>
    </w:p>
    <w:p>
      <w:r>
        <w:t>| Administrator | Full system access |</w:t>
      </w:r>
    </w:p>
    <w:p>
      <w:r>
        <w:t>| Staff / Encoder | Access based on assigned permissions |</w:t>
      </w:r>
    </w:p>
    <w:p>
      <w:r>
        <w:t>| Viewer / Limited User | Read-only or restricted access |</w:t>
      </w:r>
    </w:p>
    <w:p/>
    <w:p>
      <w:r>
        <w:t>----------------------------------------</w:t>
      </w:r>
    </w:p>
    <w:p/>
    <w:p>
      <w:pPr>
        <w:pStyle w:val="Heading2"/>
      </w:pPr>
      <w:r>
        <w:t>2. Getting Started</w:t>
      </w:r>
    </w:p>
    <w:p/>
    <w:p>
      <w:pPr>
        <w:pStyle w:val="Heading3"/>
      </w:pPr>
      <w:r>
        <w:t>2.1 Login</w:t>
      </w:r>
    </w:p>
    <w:p>
      <w:pPr>
        <w:pStyle w:val="ListNumber"/>
      </w:pPr>
      <w:r>
        <w:t>Open the system URL.</w:t>
      </w:r>
    </w:p>
    <w:p>
      <w:pPr>
        <w:pStyle w:val="ListNumber"/>
      </w:pPr>
      <w:r>
        <w:t>Enter your username/email and password.</w:t>
      </w:r>
    </w:p>
    <w:p>
      <w:pPr>
        <w:pStyle w:val="ListNumber"/>
      </w:pPr>
      <w:r>
        <w:t>Click `Login`.</w:t>
      </w:r>
    </w:p>
    <w:p/>
    <w:p>
      <w:pPr>
        <w:pStyle w:val="Heading3"/>
      </w:pPr>
      <w:r>
        <w:t>2.2 Forgot Password</w:t>
      </w:r>
    </w:p>
    <w:p>
      <w:pPr>
        <w:pStyle w:val="ListNumber"/>
      </w:pPr>
      <w:r>
        <w:t>Click `Forgot Password?` on the login page.</w:t>
      </w:r>
    </w:p>
    <w:p>
      <w:pPr>
        <w:pStyle w:val="ListNumber"/>
      </w:pPr>
      <w:r>
        <w:t>Enter your registered email.</w:t>
      </w:r>
    </w:p>
    <w:p>
      <w:pPr>
        <w:pStyle w:val="ListNumber"/>
      </w:pPr>
      <w:r>
        <w:t>Open the reset link from email.</w:t>
      </w:r>
    </w:p>
    <w:p>
      <w:pPr>
        <w:pStyle w:val="ListNumber"/>
      </w:pPr>
      <w:r>
        <w:t>Set a new password and log in.</w:t>
      </w:r>
    </w:p>
    <w:p/>
    <w:p>
      <w:pPr>
        <w:pStyle w:val="Heading3"/>
      </w:pPr>
      <w:r>
        <w:t>2.3 Logout</w:t>
      </w:r>
    </w:p>
    <w:p>
      <w:pPr>
        <w:pStyle w:val="ListNumber"/>
      </w:pPr>
      <w:r>
        <w:t>Click your account/profile menu.</w:t>
      </w:r>
    </w:p>
    <w:p>
      <w:pPr>
        <w:pStyle w:val="ListNumber"/>
      </w:pPr>
      <w:r>
        <w:t>Select `Logout`.</w:t>
      </w:r>
    </w:p>
    <w:p/>
    <w:p>
      <w:r>
        <w:t>----------------------------------------</w:t>
      </w:r>
    </w:p>
    <w:p/>
    <w:p>
      <w:pPr>
        <w:pStyle w:val="Heading2"/>
      </w:pPr>
      <w:r>
        <w:t>3. Dashboard</w:t>
      </w:r>
    </w:p>
    <w:p/>
    <w:p>
      <w:r>
        <w:t>The Dashboard provides a quick overview of system activity.</w:t>
      </w:r>
    </w:p>
    <w:p/>
    <w:p>
      <w:pPr>
        <w:pStyle w:val="Heading3"/>
      </w:pPr>
      <w:r>
        <w:t>Key Areas</w:t>
      </w:r>
    </w:p>
    <w:p>
      <w:pPr>
        <w:pStyle w:val="ListBullet"/>
      </w:pPr>
      <w:r>
        <w:t>Metric cards (totals and summaries)</w:t>
      </w:r>
    </w:p>
    <w:p>
      <w:pPr>
        <w:pStyle w:val="ListBullet"/>
      </w:pPr>
      <w:r>
        <w:t>Charts and trend visuals</w:t>
      </w:r>
    </w:p>
    <w:p>
      <w:pPr>
        <w:pStyle w:val="ListBullet"/>
      </w:pPr>
      <w:r>
        <w:t>Recent activity list</w:t>
      </w:r>
    </w:p>
    <w:p>
      <w:pPr>
        <w:pStyle w:val="ListBullet"/>
      </w:pPr>
      <w:r>
        <w:t>Weather widget</w:t>
      </w:r>
    </w:p>
    <w:p>
      <w:pPr>
        <w:pStyle w:val="ListBullet"/>
      </w:pPr>
      <w:r>
        <w:t>Quick action buttons</w:t>
      </w:r>
    </w:p>
    <w:p/>
    <w:p>
      <w:r>
        <w:t>----------------------------------------</w:t>
      </w:r>
    </w:p>
    <w:p/>
    <w:p>
      <w:pPr>
        <w:pStyle w:val="Heading2"/>
      </w:pPr>
      <w:r>
        <w:t>4. Registries</w:t>
      </w:r>
    </w:p>
    <w:p/>
    <w:p>
      <w:pPr>
        <w:pStyle w:val="Heading3"/>
      </w:pPr>
      <w:r>
        <w:t>4.1 Farmer Registry</w:t>
      </w:r>
    </w:p>
    <w:p>
      <w:r>
        <w:t>Use this module to add, edit, view, and manage farmer profiles.</w:t>
      </w:r>
    </w:p>
    <w:p/>
    <w:p>
      <w:r>
        <w:t>Main fields:</w:t>
      </w:r>
    </w:p>
    <w:p>
      <w:pPr>
        <w:pStyle w:val="ListBullet"/>
      </w:pPr>
      <w:r>
        <w:t>Name, birth date, sex, contact number</w:t>
      </w:r>
    </w:p>
    <w:p>
      <w:pPr>
        <w:pStyle w:val="ListBullet"/>
      </w:pPr>
      <w:r>
        <w:t>Barangay, cooperative</w:t>
      </w:r>
    </w:p>
    <w:p>
      <w:pPr>
        <w:pStyle w:val="ListBullet"/>
      </w:pPr>
      <w:r>
        <w:t>Crop profile and farm location</w:t>
      </w:r>
    </w:p>
    <w:p/>
    <w:p>
      <w:pPr>
        <w:pStyle w:val="Heading3"/>
      </w:pPr>
      <w:r>
        <w:t>4.2 Fisherfolk Registry</w:t>
      </w:r>
    </w:p>
    <w:p>
      <w:r>
        <w:t>Use this module to add, edit, view, and manage fisherfolk profiles.</w:t>
      </w:r>
    </w:p>
    <w:p/>
    <w:p>
      <w:r>
        <w:t>Main fields:</w:t>
      </w:r>
    </w:p>
    <w:p>
      <w:pPr>
        <w:pStyle w:val="ListBullet"/>
      </w:pPr>
      <w:r>
        <w:t>Name, birth date, sex, contact number</w:t>
      </w:r>
    </w:p>
    <w:p>
      <w:pPr>
        <w:pStyle w:val="ListBullet"/>
      </w:pPr>
      <w:r>
        <w:t>Barangay, cooperative</w:t>
      </w:r>
    </w:p>
    <w:p/>
    <w:p>
      <w:pPr>
        <w:pStyle w:val="Heading3"/>
      </w:pPr>
      <w:r>
        <w:t>4.3 FFCA (Cooperatives)</w:t>
      </w:r>
    </w:p>
    <w:p>
      <w:r>
        <w:t>Manage cooperative records and membership links for farmers and fisherfolk.</w:t>
      </w:r>
    </w:p>
    <w:p/>
    <w:p>
      <w:r>
        <w:t>----------------------------------------</w:t>
      </w:r>
    </w:p>
    <w:p/>
    <w:p>
      <w:pPr>
        <w:pStyle w:val="Heading2"/>
      </w:pPr>
      <w:r>
        <w:t>5. Locations and Risk Mapping</w:t>
      </w:r>
    </w:p>
    <w:p/>
    <w:p>
      <w:pPr>
        <w:pStyle w:val="Heading3"/>
      </w:pPr>
      <w:r>
        <w:t>5.1 Barangay Profile</w:t>
      </w:r>
    </w:p>
    <w:p>
      <w:r>
        <w:t>View barangay-level records and linked tabs (farmers, fisherfolk, crops, etc.).</w:t>
      </w:r>
    </w:p>
    <w:p/>
    <w:p>
      <w:pPr>
        <w:pStyle w:val="Heading3"/>
      </w:pPr>
      <w:r>
        <w:t>5.2 Work Location</w:t>
      </w:r>
    </w:p>
    <w:p>
      <w:r>
        <w:t>This module manages cluster/department/work-location reference entries.</w:t>
      </w:r>
    </w:p>
    <w:p/>
    <w:p>
      <w:r>
        <w:t>Common actions:</w:t>
      </w:r>
    </w:p>
    <w:p>
      <w:pPr>
        <w:pStyle w:val="ListNumber"/>
      </w:pPr>
      <w:r>
        <w:t>Add a new entry.</w:t>
      </w:r>
    </w:p>
    <w:p>
      <w:pPr>
        <w:pStyle w:val="ListNumber"/>
      </w:pPr>
      <w:r>
        <w:t>Set name, description, and status.</w:t>
      </w:r>
    </w:p>
    <w:p>
      <w:pPr>
        <w:pStyle w:val="ListNumber"/>
      </w:pPr>
      <w:r>
        <w:t>Edit or deactivate entries when needed.</w:t>
      </w:r>
    </w:p>
    <w:p/>
    <w:p>
      <w:pPr>
        <w:pStyle w:val="Heading3"/>
      </w:pPr>
      <w:r>
        <w:t>5.3 Danger Zones</w:t>
      </w:r>
    </w:p>
    <w:p>
      <w:r>
        <w:t>This module manages map-based risk polygons.</w:t>
      </w:r>
    </w:p>
    <w:p/>
    <w:p>
      <w:pPr>
        <w:pStyle w:val="Heading4"/>
      </w:pPr>
      <w:r>
        <w:t>Add a Danger Zone</w:t>
      </w:r>
    </w:p>
    <w:p>
      <w:pPr>
        <w:pStyle w:val="ListNumber"/>
      </w:pPr>
      <w:r>
        <w:t>Click `Add Danger Zone`.</w:t>
      </w:r>
    </w:p>
    <w:p>
      <w:pPr>
        <w:pStyle w:val="ListNumber"/>
      </w:pPr>
      <w:r>
        <w:t>Fill in zone name, type, description, status, and colors.</w:t>
      </w:r>
    </w:p>
    <w:p>
      <w:pPr>
        <w:pStyle w:val="ListNumber"/>
      </w:pPr>
      <w:r>
        <w:t>Add polygon coordinates (one `lat,lng` per line) or upload a `.gpx` file.</w:t>
      </w:r>
    </w:p>
    <w:p>
      <w:pPr>
        <w:pStyle w:val="ListNumber"/>
      </w:pPr>
      <w:r>
        <w:t>Review/adjust the polygon on the map preview.</w:t>
      </w:r>
    </w:p>
    <w:p>
      <w:pPr>
        <w:pStyle w:val="ListNumber"/>
      </w:pPr>
      <w:r>
        <w:t>Save.</w:t>
      </w:r>
    </w:p>
    <w:p/>
    <w:p>
      <w:pPr>
        <w:pStyle w:val="Heading4"/>
      </w:pPr>
      <w:r>
        <w:t>Edit/View/Delete</w:t>
      </w:r>
    </w:p>
    <w:p>
      <w:pPr>
        <w:pStyle w:val="ListBullet"/>
      </w:pPr>
      <w:r>
        <w:t>Use action buttons in the zone list to view details, edit, or delete.</w:t>
      </w:r>
    </w:p>
    <w:p/>
    <w:p>
      <w:r>
        <w:t>----------------------------------------</w:t>
      </w:r>
    </w:p>
    <w:p/>
    <w:p>
      <w:pPr>
        <w:pStyle w:val="Heading2"/>
      </w:pPr>
      <w:r>
        <w:t>6. Sector Operations</w:t>
      </w:r>
    </w:p>
    <w:p/>
    <w:p>
      <w:pPr>
        <w:pStyle w:val="Heading3"/>
      </w:pPr>
      <w:r>
        <w:t>6.1 Crops</w:t>
      </w:r>
    </w:p>
    <w:p>
      <w:r>
        <w:t>Manage crop references and crop analytics.</w:t>
      </w:r>
    </w:p>
    <w:p/>
    <w:p>
      <w:pPr>
        <w:pStyle w:val="Heading3"/>
      </w:pPr>
      <w:r>
        <w:t>6.2 Planting Logs</w:t>
      </w:r>
    </w:p>
    <w:p>
      <w:r>
        <w:t>Track planting records for registered farmers.</w:t>
      </w:r>
    </w:p>
    <w:p/>
    <w:p>
      <w:r>
        <w:t>Typical fields:</w:t>
      </w:r>
    </w:p>
    <w:p>
      <w:pPr>
        <w:pStyle w:val="ListBullet"/>
      </w:pPr>
      <w:r>
        <w:t>Farmer, crop, date, location/barangay, area, status</w:t>
      </w:r>
    </w:p>
    <w:p/>
    <w:p>
      <w:pPr>
        <w:pStyle w:val="Heading3"/>
      </w:pPr>
      <w:r>
        <w:t>6.3 Harvest Records</w:t>
      </w:r>
    </w:p>
    <w:p>
      <w:r>
        <w:t>Track harvest records linked to planting logs.</w:t>
      </w:r>
    </w:p>
    <w:p/>
    <w:p>
      <w:r>
        <w:t>Typical fields:</w:t>
      </w:r>
    </w:p>
    <w:p>
      <w:pPr>
        <w:pStyle w:val="ListBullet"/>
      </w:pPr>
      <w:r>
        <w:t>Farmer, crop, linked planting record, date, quantity/yield</w:t>
      </w:r>
    </w:p>
    <w:p/>
    <w:p>
      <w:pPr>
        <w:pStyle w:val="Heading3"/>
      </w:pPr>
      <w:r>
        <w:t>6.4 Fisheries</w:t>
      </w:r>
    </w:p>
    <w:p>
      <w:r>
        <w:t>Track fishery production and related records.</w:t>
      </w:r>
    </w:p>
    <w:p/>
    <w:p>
      <w:r>
        <w:t>Typical fields:</w:t>
      </w:r>
    </w:p>
    <w:p>
      <w:pPr>
        <w:pStyle w:val="ListBullet"/>
      </w:pPr>
      <w:r>
        <w:t>Fisherfolk/operator, facility/type, volume, date</w:t>
      </w:r>
    </w:p>
    <w:p/>
    <w:p>
      <w:r>
        <w:t>----------------------------------------</w:t>
      </w:r>
    </w:p>
    <w:p/>
    <w:p>
      <w:pPr>
        <w:pStyle w:val="Heading2"/>
      </w:pPr>
      <w:r>
        <w:t>7. Resources and Finance</w:t>
      </w:r>
    </w:p>
    <w:p/>
    <w:p>
      <w:pPr>
        <w:pStyle w:val="Heading3"/>
      </w:pPr>
      <w:r>
        <w:t>7.1 Inventory</w:t>
      </w:r>
    </w:p>
    <w:p>
      <w:r>
        <w:t>Manage stock items and transaction logs.</w:t>
      </w:r>
    </w:p>
    <w:p/>
    <w:p>
      <w:r>
        <w:t>Main workflow:</w:t>
      </w:r>
    </w:p>
    <w:p>
      <w:pPr>
        <w:pStyle w:val="ListNumber"/>
      </w:pPr>
      <w:r>
        <w:t>Add inventory item.</w:t>
      </w:r>
    </w:p>
    <w:p>
      <w:pPr>
        <w:pStyle w:val="ListNumber"/>
      </w:pPr>
      <w:r>
        <w:t>Record stock in/out transaction.</w:t>
      </w:r>
    </w:p>
    <w:p>
      <w:pPr>
        <w:pStyle w:val="ListNumber"/>
      </w:pPr>
      <w:r>
        <w:t>Review transaction history.</w:t>
      </w:r>
    </w:p>
    <w:p/>
    <w:p>
      <w:pPr>
        <w:pStyle w:val="Heading3"/>
      </w:pPr>
      <w:r>
        <w:t>7.2 Equipments</w:t>
      </w:r>
    </w:p>
    <w:p>
      <w:r>
        <w:t>Register equipment and manage assignment/status.</w:t>
      </w:r>
    </w:p>
    <w:p/>
    <w:p>
      <w:pPr>
        <w:pStyle w:val="Heading3"/>
      </w:pPr>
      <w:r>
        <w:t>7.3 Expenses</w:t>
      </w:r>
    </w:p>
    <w:p>
      <w:r>
        <w:t>Log and monitor agricultural expenses.</w:t>
      </w:r>
    </w:p>
    <w:p/>
    <w:p>
      <w:r>
        <w:t>Main fields:</w:t>
      </w:r>
    </w:p>
    <w:p>
      <w:pPr>
        <w:pStyle w:val="ListBullet"/>
      </w:pPr>
      <w:r>
        <w:t>Category, amount, date, description</w:t>
      </w:r>
    </w:p>
    <w:p>
      <w:pPr>
        <w:pStyle w:val="ListBullet"/>
      </w:pPr>
      <w:r>
        <w:t>Optional farmer link</w:t>
      </w:r>
    </w:p>
    <w:p/>
    <w:p>
      <w:r>
        <w:t>----------------------------------------</w:t>
      </w:r>
    </w:p>
    <w:p/>
    <w:p>
      <w:pPr>
        <w:pStyle w:val="Heading2"/>
      </w:pPr>
      <w:r>
        <w:t>8. Employee Information</w:t>
      </w:r>
    </w:p>
    <w:p/>
    <w:p>
      <w:r>
        <w:t>Use this module to maintain employee records and hierarchy.</w:t>
      </w:r>
    </w:p>
    <w:p/>
    <w:p>
      <w:pPr>
        <w:pStyle w:val="Heading3"/>
      </w:pPr>
      <w:r>
        <w:t>Main Features</w:t>
      </w:r>
    </w:p>
    <w:p>
      <w:pPr>
        <w:pStyle w:val="ListBullet"/>
      </w:pPr>
      <w:r>
        <w:t>Employee directory list</w:t>
      </w:r>
    </w:p>
    <w:p>
      <w:pPr>
        <w:pStyle w:val="ListBullet"/>
      </w:pPr>
      <w:r>
        <w:t>Organization/hierarchy tree</w:t>
      </w:r>
    </w:p>
    <w:p>
      <w:pPr>
        <w:pStyle w:val="ListBullet"/>
      </w:pPr>
      <w:r>
        <w:t>Add/edit/delete employee record</w:t>
      </w:r>
    </w:p>
    <w:p>
      <w:pPr>
        <w:pStyle w:val="ListBullet"/>
      </w:pPr>
      <w:r>
        <w:t>Department and work-location assignment</w:t>
      </w:r>
    </w:p>
    <w:p>
      <w:pPr>
        <w:pStyle w:val="ListBullet"/>
      </w:pPr>
      <w:r>
        <w:t>Supervisor assignment</w:t>
      </w:r>
    </w:p>
    <w:p>
      <w:pPr>
        <w:pStyle w:val="ListBullet"/>
      </w:pPr>
      <w:r>
        <w:t>Employment type and status</w:t>
      </w:r>
    </w:p>
    <w:p>
      <w:pPr>
        <w:pStyle w:val="ListBullet"/>
      </w:pPr>
      <w:r>
        <w:t>Optional face reference image upload</w:t>
      </w:r>
    </w:p>
    <w:p/>
    <w:p>
      <w:pPr>
        <w:pStyle w:val="Heading3"/>
      </w:pPr>
      <w:r>
        <w:t>Add Employee</w:t>
      </w:r>
    </w:p>
    <w:p>
      <w:pPr>
        <w:pStyle w:val="ListNumber"/>
      </w:pPr>
      <w:r>
        <w:t>Click `Add Employee`.</w:t>
      </w:r>
    </w:p>
    <w:p>
      <w:pPr>
        <w:pStyle w:val="ListNumber"/>
      </w:pPr>
      <w:r>
        <w:t>Complete required fields (employee no., name, role/position, department, work location, status, employment type).</w:t>
      </w:r>
    </w:p>
    <w:p>
      <w:pPr>
        <w:pStyle w:val="ListNumber"/>
      </w:pPr>
      <w:r>
        <w:t>Optional: upload face reference image.</w:t>
      </w:r>
    </w:p>
    <w:p>
      <w:pPr>
        <w:pStyle w:val="ListNumber"/>
      </w:pPr>
      <w:r>
        <w:t>Save.</w:t>
      </w:r>
    </w:p>
    <w:p/>
    <w:p>
      <w:r>
        <w:t>----------------------------------------</w:t>
      </w:r>
    </w:p>
    <w:p/>
    <w:p>
      <w:pPr>
        <w:pStyle w:val="Heading2"/>
      </w:pPr>
      <w:r>
        <w:t>9. Employee Logs (Smart Check-In)</w:t>
      </w:r>
    </w:p>
    <w:p/>
    <w:p>
      <w:r>
        <w:t>This module records employee movement logs with secure face + location verification.</w:t>
      </w:r>
    </w:p>
    <w:p/>
    <w:p>
      <w:pPr>
        <w:pStyle w:val="Heading3"/>
      </w:pPr>
      <w:r>
        <w:t>Access Rules</w:t>
      </w:r>
    </w:p>
    <w:p>
      <w:pPr>
        <w:pStyle w:val="ListBullet"/>
      </w:pPr>
      <w:r>
        <w:t>Administrator: can view all employee logs.</w:t>
      </w:r>
    </w:p>
    <w:p>
      <w:pPr>
        <w:pStyle w:val="ListBullet"/>
      </w:pPr>
      <w:r>
        <w:t>Non-admin employee: only sees own logs.</w:t>
      </w:r>
    </w:p>
    <w:p/>
    <w:p>
      <w:pPr>
        <w:pStyle w:val="Heading3"/>
      </w:pPr>
      <w:r>
        <w:t>Smart Check-In Workflow</w:t>
      </w:r>
    </w:p>
    <w:p>
      <w:pPr>
        <w:pStyle w:val="ListNumber"/>
      </w:pPr>
      <w:r>
        <w:t>Click `Smart Check-In`.</w:t>
      </w:r>
    </w:p>
    <w:p>
      <w:pPr>
        <w:pStyle w:val="ListNumber"/>
      </w:pPr>
      <w:r>
        <w:t>Select employee profile (auto-locked for non-admin where applicable).</w:t>
      </w:r>
    </w:p>
    <w:p>
      <w:pPr>
        <w:pStyle w:val="ListNumber"/>
      </w:pPr>
      <w:r>
        <w:t>Turn on camera.</w:t>
      </w:r>
    </w:p>
    <w:p>
      <w:pPr>
        <w:pStyle w:val="ListNumber"/>
      </w:pPr>
      <w:r>
        <w:t>Ensure face is clear in preview.</w:t>
      </w:r>
    </w:p>
    <w:p>
      <w:pPr>
        <w:pStyle w:val="ListNumber"/>
      </w:pPr>
      <w:r>
        <w:t>Click `Scan &amp; Check-In`.</w:t>
      </w:r>
    </w:p>
    <w:p>
      <w:pPr>
        <w:pStyle w:val="ListNumber"/>
      </w:pPr>
      <w:r>
        <w:t>System verifies face against reference image.</w:t>
      </w:r>
    </w:p>
    <w:p>
      <w:pPr>
        <w:pStyle w:val="ListNumber"/>
      </w:pPr>
      <w:r>
        <w:t>System captures GPS location.</w:t>
      </w:r>
    </w:p>
    <w:p>
      <w:pPr>
        <w:pStyle w:val="ListNumber"/>
      </w:pPr>
      <w:r>
        <w:t>Log is saved with date/time, status, location, coordinates, and match score.</w:t>
      </w:r>
    </w:p>
    <w:p/>
    <w:p>
      <w:pPr>
        <w:pStyle w:val="Heading3"/>
      </w:pPr>
      <w:r>
        <w:t>History and Details</w:t>
      </w:r>
    </w:p>
    <w:p>
      <w:pPr>
        <w:pStyle w:val="ListBullet"/>
      </w:pPr>
      <w:r>
        <w:t>Toggle Today/History views.</w:t>
      </w:r>
    </w:p>
    <w:p>
      <w:pPr>
        <w:pStyle w:val="ListBullet"/>
      </w:pPr>
      <w:r>
        <w:t>Search logs by employee/place/assignment.</w:t>
      </w:r>
    </w:p>
    <w:p>
      <w:pPr>
        <w:pStyle w:val="ListBullet"/>
      </w:pPr>
      <w:r>
        <w:t>View full log details including verification info.</w:t>
      </w:r>
    </w:p>
    <w:p>
      <w:pPr>
        <w:pStyle w:val="ListBullet"/>
      </w:pPr>
      <w:r>
        <w:t>Admin can delete logs.</w:t>
      </w:r>
    </w:p>
    <w:p/>
    <w:p>
      <w:r>
        <w:t>----------------------------------------</w:t>
      </w:r>
    </w:p>
    <w:p/>
    <w:p>
      <w:pPr>
        <w:pStyle w:val="Heading2"/>
      </w:pPr>
      <w:r>
        <w:t>10. Reports</w:t>
      </w:r>
    </w:p>
    <w:p/>
    <w:p>
      <w:r>
        <w:t>Use this module to generate and export PDF reports.</w:t>
      </w:r>
    </w:p>
    <w:p/>
    <w:p>
      <w:pPr>
        <w:pStyle w:val="Heading3"/>
      </w:pPr>
      <w:r>
        <w:t>Generate Report</w:t>
      </w:r>
    </w:p>
    <w:p>
      <w:pPr>
        <w:pStyle w:val="ListNumber"/>
      </w:pPr>
      <w:r>
        <w:t>Open `Reports`.</w:t>
      </w:r>
    </w:p>
    <w:p>
      <w:pPr>
        <w:pStyle w:val="ListNumber"/>
      </w:pPr>
      <w:r>
        <w:t>Click `Generate Report`.</w:t>
      </w:r>
    </w:p>
    <w:p>
      <w:pPr>
        <w:pStyle w:val="ListNumber"/>
      </w:pPr>
      <w:r>
        <w:t>Select report type and filters/date range.</w:t>
      </w:r>
    </w:p>
    <w:p>
      <w:pPr>
        <w:pStyle w:val="ListNumber"/>
      </w:pPr>
      <w:r>
        <w:t>Generate.</w:t>
      </w:r>
    </w:p>
    <w:p>
      <w:pPr>
        <w:pStyle w:val="ListNumber"/>
      </w:pPr>
      <w:r>
        <w:t>View or download PDF output.</w:t>
      </w:r>
    </w:p>
    <w:p/>
    <w:p>
      <w:r>
        <w:t>----------------------------------------</w:t>
      </w:r>
    </w:p>
    <w:p/>
    <w:p>
      <w:pPr>
        <w:pStyle w:val="Heading2"/>
      </w:pPr>
      <w:r>
        <w:t>11. Access Control (Admin)</w:t>
      </w:r>
    </w:p>
    <w:p/>
    <w:p>
      <w:pPr>
        <w:pStyle w:val="Heading3"/>
      </w:pPr>
      <w:r>
        <w:t>11.1 Role Management</w:t>
      </w:r>
    </w:p>
    <w:p>
      <w:pPr>
        <w:pStyle w:val="ListBullet"/>
      </w:pPr>
      <w:r>
        <w:t>Create roles</w:t>
      </w:r>
    </w:p>
    <w:p>
      <w:pPr>
        <w:pStyle w:val="ListBullet"/>
      </w:pPr>
      <w:r>
        <w:t>Assign module permissions</w:t>
      </w:r>
    </w:p>
    <w:p>
      <w:pPr>
        <w:pStyle w:val="ListBullet"/>
      </w:pPr>
      <w:r>
        <w:t>Edit/update permission coverage</w:t>
      </w:r>
    </w:p>
    <w:p/>
    <w:p>
      <w:pPr>
        <w:pStyle w:val="Heading3"/>
      </w:pPr>
      <w:r>
        <w:t>11.2 User Management</w:t>
      </w:r>
    </w:p>
    <w:p>
      <w:pPr>
        <w:pStyle w:val="ListBullet"/>
      </w:pPr>
      <w:r>
        <w:t>Create user accounts</w:t>
      </w:r>
    </w:p>
    <w:p>
      <w:pPr>
        <w:pStyle w:val="ListBullet"/>
      </w:pPr>
      <w:r>
        <w:t>Assign role to user</w:t>
      </w:r>
    </w:p>
    <w:p>
      <w:pPr>
        <w:pStyle w:val="ListBullet"/>
      </w:pPr>
      <w:r>
        <w:t>Edit/deactivate/delete users</w:t>
      </w:r>
    </w:p>
    <w:p/>
    <w:p>
      <w:r>
        <w:t>----------------------------------------</w:t>
      </w:r>
    </w:p>
    <w:p/>
    <w:p>
      <w:pPr>
        <w:pStyle w:val="Heading2"/>
      </w:pPr>
      <w:r>
        <w:t>12. Settings</w:t>
      </w:r>
    </w:p>
    <w:p/>
    <w:p>
      <w:r>
        <w:t>Settings are grouped into three tabs:</w:t>
      </w:r>
    </w:p>
    <w:p/>
    <w:p>
      <w:pPr>
        <w:pStyle w:val="Heading3"/>
      </w:pPr>
      <w:r>
        <w:t>12.1 My Profile</w:t>
      </w:r>
    </w:p>
    <w:p>
      <w:pPr>
        <w:pStyle w:val="ListBullet"/>
      </w:pPr>
      <w:r>
        <w:t>Update own name and email</w:t>
      </w:r>
    </w:p>
    <w:p/>
    <w:p>
      <w:pPr>
        <w:pStyle w:val="Heading3"/>
      </w:pPr>
      <w:r>
        <w:t>12.2 Security</w:t>
      </w:r>
    </w:p>
    <w:p>
      <w:pPr>
        <w:pStyle w:val="ListBullet"/>
      </w:pPr>
      <w:r>
        <w:t>Change password</w:t>
      </w:r>
    </w:p>
    <w:p/>
    <w:p>
      <w:pPr>
        <w:pStyle w:val="Heading3"/>
      </w:pPr>
      <w:r>
        <w:t>12.3 Appearance</w:t>
      </w:r>
    </w:p>
    <w:p>
      <w:pPr>
        <w:pStyle w:val="ListBullet"/>
      </w:pPr>
      <w:r>
        <w:t>Theme selection: Light, Dark, or System</w:t>
      </w:r>
    </w:p>
    <w:p/>
    <w:p>
      <w:r>
        <w:t>----------------------------------------</w:t>
      </w:r>
    </w:p>
    <w:p/>
    <w:p>
      <w:pPr>
        <w:pStyle w:val="Heading2"/>
      </w:pPr>
      <w:r>
        <w:t>13. FAQ</w:t>
      </w:r>
    </w:p>
    <w:p/>
    <w:p>
      <w:r>
        <w:t xml:space="preserve">**Q: Why can I not see some modules in the sidebar?**  </w:t>
      </w:r>
    </w:p>
    <w:p>
      <w:r>
        <w:t>A: Your role may not have the required permission.</w:t>
      </w:r>
    </w:p>
    <w:p/>
    <w:p>
      <w:r>
        <w:t xml:space="preserve">**Q: Why can I not open Employee Logs for other employees?**  </w:t>
      </w:r>
    </w:p>
    <w:p>
      <w:r>
        <w:t>A: Non-admin users are restricted to their own logs.</w:t>
      </w:r>
    </w:p>
    <w:p/>
    <w:p>
      <w:r>
        <w:t xml:space="preserve">**Q: Why does Smart Check-In fail?**  </w:t>
      </w:r>
    </w:p>
    <w:p>
      <w:r>
        <w:t>A: Check camera permission, location permission, internet, and whether your face reference image is registered.</w:t>
      </w:r>
    </w:p>
    <w:p/>
    <w:p>
      <w:r>
        <w:t xml:space="preserve">**Q: How do I add map risk areas?**  </w:t>
      </w:r>
    </w:p>
    <w:p>
      <w:r>
        <w:t>A: Use `Danger Zones`, then input coordinates manually or upload `.gpx`.</w:t>
      </w:r>
    </w:p>
    <w:p/>
    <w:p>
      <w:r>
        <w:t xml:space="preserve">**Q: Can reports be exported?**  </w:t>
      </w:r>
    </w:p>
    <w:p>
      <w:r>
        <w:t>A: Yes, reports can be generated and downloaded as PDF.</w:t>
      </w:r>
    </w:p>
    <w:p/>
    <w:p>
      <w:r>
        <w:t>----------------------------------------</w:t>
      </w:r>
    </w:p>
    <w:p/>
    <w:p>
      <w:r>
        <w:t xml:space="preserve">*LGU Gingoog Agriculture Management System - User Manual v1.1*  </w:t>
      </w:r>
    </w:p>
    <w:p>
      <w:r>
        <w:t>*Office of Agriculture, Gingoog City, Misamis Oriental*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