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9613" w14:textId="2AA4E569" w:rsidR="00AC04EA" w:rsidRDefault="00AC04EA" w:rsidP="00AC04EA">
      <w:pPr>
        <w:rPr>
          <w:lang w:val="en-US"/>
        </w:rPr>
      </w:pPr>
      <w:r>
        <w:rPr>
          <w:lang w:val="en-US"/>
        </w:rPr>
        <w:t>Flow</w:t>
      </w:r>
    </w:p>
    <w:p w14:paraId="5BA022D2" w14:textId="055E5295" w:rsidR="00AC04EA" w:rsidRDefault="00AC04EA" w:rsidP="00AC0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Fix seed to 42</w:t>
      </w:r>
    </w:p>
    <w:p w14:paraId="4A6533BF" w14:textId="26D8862D" w:rsidR="00AC04EA" w:rsidRDefault="00AC04EA" w:rsidP="00AC0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labeled train data</w:t>
      </w:r>
    </w:p>
    <w:p w14:paraId="02041D16" w14:textId="6B9655CA" w:rsidR="00AC04EA" w:rsidRDefault="00AC04EA" w:rsidP="00AC0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Generate vocabulary – train words and two </w:t>
      </w:r>
      <w:proofErr w:type="spellStart"/>
      <w:r>
        <w:rPr>
          <w:lang w:val="en-US"/>
        </w:rPr>
        <w:t>preceeding</w:t>
      </w:r>
      <w:proofErr w:type="spellEnd"/>
      <w:r>
        <w:rPr>
          <w:lang w:val="en-US"/>
        </w:rPr>
        <w:t xml:space="preserve"> words, and two following words for end of sequence</w:t>
      </w:r>
    </w:p>
    <w:p w14:paraId="4353E329" w14:textId="2A2BFDE6" w:rsidR="00AC04EA" w:rsidRDefault="00AC04EA" w:rsidP="00AC0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 computation graph according to the specifications</w:t>
      </w:r>
    </w:p>
    <w:p w14:paraId="5A040D9B" w14:textId="675DA4EB" w:rsidR="00AC04EA" w:rsidRDefault="00AC04EA" w:rsidP="00AC0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</w:t>
      </w:r>
    </w:p>
    <w:p w14:paraId="7AF77143" w14:textId="429CF617" w:rsidR="00AC04EA" w:rsidRDefault="00AC04EA" w:rsidP="00AC04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Between each train iteration check dev accuracy, calculated according to the specifications</w:t>
      </w:r>
    </w:p>
    <w:p w14:paraId="32157242" w14:textId="4D9EC0D8" w:rsidR="00AC04EA" w:rsidRDefault="00AC04EA" w:rsidP="00AC04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With word that is in train data but not dev data </w:t>
      </w:r>
      <w:r w:rsidR="008D6A49">
        <w:rPr>
          <w:lang w:val="en-US"/>
        </w:rPr>
        <w:t>–</w:t>
      </w:r>
      <w:r>
        <w:rPr>
          <w:lang w:val="en-US"/>
        </w:rPr>
        <w:t xml:space="preserve"> </w:t>
      </w:r>
    </w:p>
    <w:p w14:paraId="08F55BFE" w14:textId="3708D754" w:rsidR="008D6A49" w:rsidRPr="008D6A49" w:rsidRDefault="008D6A49" w:rsidP="008D6A4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Give majority label</w:t>
      </w:r>
      <w:r>
        <w:rPr>
          <w:lang w:val="en-US"/>
        </w:rPr>
        <w:t xml:space="preserve"> - Naïve</w:t>
      </w:r>
    </w:p>
    <w:p w14:paraId="7A0EEC43" w14:textId="08BF5768" w:rsidR="008D6A49" w:rsidRDefault="008D6A49" w:rsidP="008D6A4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Randomly initialized vector – uses learned embeddings</w:t>
      </w:r>
    </w:p>
    <w:p w14:paraId="2ADCC3E7" w14:textId="6B0F0218" w:rsidR="008D6A49" w:rsidRDefault="008D6A49" w:rsidP="008D6A4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Search for same windows in train data and takes majority label – some or all sub combinations in 4 </w:t>
      </w:r>
      <w:proofErr w:type="gramStart"/>
      <w:r>
        <w:rPr>
          <w:lang w:val="en-US"/>
        </w:rPr>
        <w:t>window</w:t>
      </w:r>
      <w:proofErr w:type="gramEnd"/>
      <w:r>
        <w:rPr>
          <w:lang w:val="en-US"/>
        </w:rPr>
        <w:t xml:space="preserve"> (prior two, prior 1, following 1, following 2, prior two and following 1, all 4 and so on) – most complex but probably works good.</w:t>
      </w:r>
    </w:p>
    <w:p w14:paraId="167EB6AE" w14:textId="77777777" w:rsidR="00AC04EA" w:rsidRDefault="00AC04EA" w:rsidP="00AC04EA">
      <w:pPr>
        <w:rPr>
          <w:lang w:val="en-US"/>
        </w:rPr>
      </w:pPr>
    </w:p>
    <w:p w14:paraId="0ADAB273" w14:textId="717147B0" w:rsidR="00AC04EA" w:rsidRPr="00AC04EA" w:rsidRDefault="00AC04EA" w:rsidP="00AC04EA">
      <w:pPr>
        <w:rPr>
          <w:lang w:val="en-US"/>
        </w:rPr>
      </w:pPr>
      <w:r w:rsidRPr="00AC04EA">
        <w:rPr>
          <w:rFonts w:ascii="Calibri" w:hAnsi="Calibri" w:cs="Calibri"/>
          <w:lang w:val="en-US"/>
        </w:rPr>
        <w:t>﻿</w:t>
      </w:r>
      <w:r w:rsidRPr="00AC04EA">
        <w:rPr>
          <w:lang w:val="en-US"/>
        </w:rPr>
        <w:t>Experiment with several network configurations, learning rates</w:t>
      </w:r>
      <w:r w:rsidR="008D6A49">
        <w:rPr>
          <w:lang w:val="en-US"/>
        </w:rPr>
        <w:t>. Generate the graphs requested.</w:t>
      </w:r>
    </w:p>
    <w:sectPr w:rsidR="00AC04EA" w:rsidRPr="00AC0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41C0"/>
    <w:multiLevelType w:val="hybridMultilevel"/>
    <w:tmpl w:val="41D2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512A2"/>
    <w:multiLevelType w:val="hybridMultilevel"/>
    <w:tmpl w:val="F432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94D0A"/>
    <w:multiLevelType w:val="hybridMultilevel"/>
    <w:tmpl w:val="AA62F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6455769">
    <w:abstractNumId w:val="0"/>
  </w:num>
  <w:num w:numId="2" w16cid:durableId="1050836932">
    <w:abstractNumId w:val="2"/>
  </w:num>
  <w:num w:numId="3" w16cid:durableId="814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39"/>
    <w:rsid w:val="00294511"/>
    <w:rsid w:val="004842CB"/>
    <w:rsid w:val="00735F6C"/>
    <w:rsid w:val="008D6A49"/>
    <w:rsid w:val="00AC04EA"/>
    <w:rsid w:val="00B91DE5"/>
    <w:rsid w:val="00C1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B6B69"/>
  <w15:chartTrackingRefBased/>
  <w15:docId w15:val="{1AB0A0E6-9A60-974F-B5D5-4C70758A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2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2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2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2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2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2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2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Esquira</dc:creator>
  <cp:keywords/>
  <dc:description/>
  <cp:lastModifiedBy>Roee Esquira</cp:lastModifiedBy>
  <cp:revision>2</cp:revision>
  <dcterms:created xsi:type="dcterms:W3CDTF">2024-06-01T07:40:00Z</dcterms:created>
  <dcterms:modified xsi:type="dcterms:W3CDTF">2024-06-01T15:38:00Z</dcterms:modified>
</cp:coreProperties>
</file>