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Gunn's R-Rated Batman Movie Is Rewriting DC Comics Canon</w:t>
      </w:r>
    </w:p>
    <w:p>
      <w:r>
        <w:t>منبع: https://www.cbr.com/batman-clayface-movie-rewriting-dc-canon/</w:t>
      </w:r>
    </w:p>
    <w:p>
      <w:r>
        <w:t>نویسنده: Michael Gordon</w:t>
      </w:r>
    </w:p>
    <w:p>
      <w:r>
        <w:t>تاریخ انتشار: 2026-10-09 12:30</w:t>
      </w:r>
    </w:p>
    <w:p>
      <w:r>
        <w:t>──────────────────────────────────────────────────</w:t>
      </w:r>
    </w:p>
    <w:p>
      <w:r>
        <w:t>After the recent Skydance takeover of Paramount Pictures and Warner Bros. was confirmed, the new corporate behemoth posted on its website about one of WB's most important brands: DC Studios. While gushing about James Gunn's Superman, the critically acclaimed Lanterns, and even the not-so-great Supergirl, the press release made special mention of "the chilling Gotham anti-hero of Clayface."</w:t>
      </w:r>
    </w:p>
    <w:p>
      <w:r>
        <w:t>Clayface, of course, is the much-anticipated big-screen solo debut of the gloopy shapeshifting monster that has traditionally been a thorn in Batman's side for decades of comics continuity. Indeed, in the source material, Clayface — in the vast majority of his incarnations — has been a villain, through and through, despite his backstory always containing elements of tragedy. However, Skydance's use of the word "anti-hero" was clearly no accident, so does that mean the Gunn-produced movie is rewriting DC history?</w:t>
      </w:r>
    </w:p>
    <w:p>
      <w:r>
        <w:t>Tom Rhys Harries' Clayface Being Dubbed an Antihero Has Thrown Fans For a Loop</w:t>
      </w:r>
    </w:p>
    <w:p>
      <w:r>
        <w:t>In some situations, the use of one errant word in a corporate-approved message wouldn't really be a cause for concern among fans. However, ever since Clayface was announced, fans have wondered whether the movie would stay true to the comics and ultimately depict the character as a terrifying antagonist. After the first trailer dropped, fans got their first glimpse of Welsh actor Tom Rhys Harries as the vengeful, disfigured actor Matt Hagen, and the framing of his story certainly seemed to place the movie firmly in Sony's Spider-Man universe territory. As in, a tale of a villain that removes his traditional superhero enemy and reimagines the character as more of an anti-hero, in much the same way as Venom, Kraven the Hunter, and Morbius.</w:t>
      </w:r>
    </w:p>
    <w:p>
      <w:r>
        <w:t>Having said that, the messaging surrounding the movie, from those involved in its production, tended to lean heavily on the movie being dark, grotesque, and violent; in other words, as Gunn himself put it, "a true horror film." Fittingly, the director hired for the movie is James Watkins, best known for scaring audiences with The Woman in Black, Speak No Evil, and Eden Lake. Clayface will embrace the character's body horror roots by telling the story of a handsome young movie star disfigured by gangsters and forced to endure an experimental science procedure to restore his good looks. Unfortunately, it turns his body into a bizarre clay-like substance, allowing him to shapeshift into the image of others, but also rendering him a gruesome mud monster in his true form.</w:t>
      </w:r>
    </w:p>
    <w:p>
      <w:r>
        <w:t>The trailer subsequently hints at Hagen exacting vicious revenge on those responsible for his predicament, but also transforming into something inhuman in the process. This setup jives with the comic book backstory of a couple of the Clayfaces from DC Comics' history, and seemingly places the character firmly in the "tragic villain" mold.</w:t>
      </w:r>
    </w:p>
    <w:p>
      <w:r>
        <w:t>However, that mightn't truly be the case if Skydance's messaging is to be believed, not to mention a couple of recent quotes from the movie's star and director. Harries spoke to CBR at San Diego Comic-Con about Hagen's plight, saying, "Hopefully, audiences will want to root for him for as long as possible in the movie, but it’ll get challenged at a certain point in the film." Watkins also used the approved "anti-hero" parlance when he told Deadline, "The duality of Clayface is really interesting; he’s [an] antihero but not wholly a villain."</w:t>
      </w:r>
    </w:p>
    <w:p>
      <w:r>
        <w:t>In the Comics, Clayface Has Primarily Been a Villain — But Not Always</w:t>
      </w:r>
    </w:p>
    <w:p>
      <w:r>
        <w:t>Clayface attacking a captive Batman with his mud molding abilities. Image via DC Comics</w:t>
      </w:r>
    </w:p>
    <w:p>
      <w:r>
        <w:t>Taking these comments at face value begs an important question: are the filmmakers going against DC Comics' continuity by turning one of its most iconic villains into an anti-hero who targets those who wronged him? In truth, the answer to that question, much like any inquiry into the comic book history of Clayface, is more complicated than it first appears. This is because a total of seven different characters have taken on the "Clayface" name over the years, and several of them have seen their origins retconned multiple times.</w:t>
      </w:r>
    </w:p>
    <w:p>
      <w:r>
        <w:t>Hagen, the character Harries is playing in the movie, is the most well-known incarnation of Gotham's gooey miscreant, thanks to a seminal Batman: The Animated Series two-parter entitled "Feat of Clay." In that brilliant piece of television, Hagen is a famous actor whose face is mangled in a car accident, and he becomes indebted to ruthless industrialist Roland Daggett, whose Renuyu restorative cream is the only thing that can temporarily fix his visage. When he becomes desperate and tries to steal more of the cream, Daggett's goons try to kill him by pouring copious amounts into his mouth. To their horror, it turns him into a monster, and Batman is forced to step in to stop Clayface's rampage of revenge.</w:t>
      </w:r>
    </w:p>
    <w:p>
      <w:r>
        <w:t>Confusingly, this origin as a disfigured actor doesn't actually apply to Hagen in the comics, who was a treasure hunter exposed to a pool of viscous protoplasm. Basil Karlo is the Clayface who made his living as a performer, and his creation was inspired by classic horror stars like Boris Karloff and Lon Chaney. Whatever the case, throughout most of DC's history, Hagen, Karlo, and the other Clayfaces have operated on the wrong side of the law, aside from one period in 2016's DC Rebirth continuity, when writer James Tynion IV had Karlo join the Bat-family after the Caped Crusader realized his condition was driving him insane, as opposed to him being evil.</w:t>
      </w:r>
    </w:p>
    <w:p>
      <w:r>
        <w:t>Batman creates a device for Karlo to wear on his forearm that enables him to regain his human form without using his powers, and he becomes an important part of the team, even forming a close friendship with Cassandra Cain. It all ends in tears, of course, with Karlo going insane again when Glory Griffin removes his inhibitor device, but at least there is precedent for Clayface being a hero (of sorts), even if only for a short while.</w:t>
      </w:r>
    </w:p>
    <w:p>
      <w:r>
        <w:t>Harries' Clayface is Supposedly the Same Murderous Villain From Creature Commandos</w:t>
      </w:r>
    </w:p>
    <w:p>
      <w:r>
        <w:t>STills from Creature Commandos Season 1, Episode 5 The Iron Pot Image via Warner Bros.</w:t>
      </w:r>
    </w:p>
    <w:p>
      <w:r>
        <w:t>So, in the end, is Gunn's R-rated supervillain movie rewriting DC's continuity? It certainly sounds like it, because it's been confirmed that the film will not include Batman, meaning Harries' Clayface will have no Bat-family available to rehabilitate him. It definitely sounds like the movie will mirror Sony's controversial Spider-villain universe, which has given many fans pause. Why? Because those movies are largely terrible, with muddled character motivations, paper-thin stories, and little reason to exist with Spider-Man removed from proceedings. In truth, only the Venom movies are remotely palatable, and that's mostly because Tom Hardy's unhinged performance is reliably amusing.</w:t>
      </w:r>
    </w:p>
    <w:p>
      <w:r>
        <w:t>There's also the confusion surrounding Creature Commandos, the animated series written by Gunn that kicked off his entire DCU. A homicidal, frightening Clayface appeared in that show, voiced by Alan Tudyk, and Gunn has confirmed this is the same Clayface that stars in the live-action movie. Fans have rightly pointed out that this doesn't seem to make sense if Harries' Clayface is meant to be an anti-hero, although in his defense, Gunn clarified that the movie takes place before Creature Commandos.</w:t>
      </w:r>
    </w:p>
    <w:p>
      <w:r>
        <w:t>So, does Hagen start as an anti-hero in the movie, but by the time Creature Commandos comes around, he has fully embraced his dark side? Perhaps. Even if that is the case, though, is it smart to include a future solo movie character as a throwaway antagonist in a cartoon that most mainstream audiences will never watch? In that sense, all Gunn has done is muddy the waters for dedicated fans who watch everything DCU-related. Ultimately, it mightn't matter too much in the end, and the movie will just be a great standalone horror flick set in Gotham City. But, it can't be denied that the heroic/villainous status of Clayface in the DCU has been wishy-washy since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