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0B64A" w14:textId="73DA9C15" w:rsidR="004942D4" w:rsidRDefault="004942D4" w:rsidP="004942D4">
      <w:pPr>
        <w:pStyle w:val="Titre1"/>
      </w:pPr>
      <w:r>
        <w:t>Jeudi 3 octobre 2024</w:t>
      </w:r>
    </w:p>
    <w:p w14:paraId="107B046A" w14:textId="572AA450" w:rsidR="004942D4" w:rsidRDefault="004942D4" w:rsidP="004942D4">
      <w:r>
        <w:t xml:space="preserve">Aujourd’hui je suis arrivé avec un peu de retard mais Jérôme a été clément. </w:t>
      </w:r>
      <w:r w:rsidR="009D170E">
        <w:t xml:space="preserve">Nous avons fait une réunion afin qu’il puisse correctement m’expliquer ce qu’il m’avait mentionné hier. </w:t>
      </w:r>
    </w:p>
    <w:p w14:paraId="69881D19" w14:textId="2202E580" w:rsidR="009D170E" w:rsidRDefault="009D170E" w:rsidP="004942D4">
      <w:r>
        <w:t xml:space="preserve">Il s’agit de l’importance de la conduite du changement. Un slot nous a été dédié pour présenter les prémices du Copilot aux collaborateurs. Il m’a aussi fiat part des interactions concernant le PoC Onepoint. </w:t>
      </w:r>
    </w:p>
    <w:p w14:paraId="63FF6CEE" w14:textId="3CB14E8C" w:rsidR="009D170E" w:rsidRDefault="009D170E" w:rsidP="004942D4">
      <w:r>
        <w:t xml:space="preserve">Initialement, la réunion que nous avons eu avec eu lundi nous a convaincu de leur intérêt à travailler avec nous sur la création de cette pipeline. </w:t>
      </w:r>
      <w:r>
        <w:br/>
      </w:r>
      <w:r>
        <w:br/>
      </w:r>
      <w:r w:rsidR="005947E4">
        <w:t>Afin d’optimiser mon travail concernant la conduite du changement, j’ai créé un classeur dans OneNote que j’alimenterais au fur et à mesure de mes découvertes.</w:t>
      </w:r>
    </w:p>
    <w:p w14:paraId="64C16D07" w14:textId="25FC1B80" w:rsidR="00F85571" w:rsidRDefault="00F85571" w:rsidP="004942D4">
      <w:r>
        <w:t xml:space="preserve">J’ai du me rendre à une visite médicale ce matin, et cet après midi j’ai continué ma veille concernant la conduite du changement/ comment utiliser microsoft copilote. En me penchant sur le sujet j’ai dérivé en me repenchant sur le prompt engineering à travers Microsoft Copilote, puisqu’il est différent. </w:t>
      </w:r>
    </w:p>
    <w:p w14:paraId="4D6E460E" w14:textId="2964FECC" w:rsidR="00F85571" w:rsidRDefault="00F85571" w:rsidP="004942D4">
      <w:r>
        <w:t>Je reviens donc sur le cas d’usage RH concernant l’amélioration de processus (synthèse et listing de fiche de poste), puisque je pense avoir fait un erreur dans mon prompt engineering :</w:t>
      </w:r>
    </w:p>
    <w:p w14:paraId="53FC1701" w14:textId="77777777" w:rsidR="00F85571" w:rsidRDefault="00F85571" w:rsidP="004942D4">
      <w:r>
        <w:t>Effectivement, j’ai adapté une manière de prompter qui est plus adapté aux LLMs tels que ChatGPT. Or, Microsoft Copilote 365 est une intelligence artificielle ‘embarquée » déjà extrêmement optimisée par Microsoft. De la même manière que j’avais pour idée d’ajouter une boucle d’amélioration au sein du Copilote DSI (Studio) et que cette idée s’avère être inutile, voir même contreproductive dû au fait que cela est déjà fait par le copilote en lui-même (et pourrait donc déformer le prompt ou créer de la redondance, en somme perdre en précision en voulant faire mieux). Cette logique pourrait aussi être applicable à Microsoft Copilot 365 et donc créer un effet + = -</w:t>
      </w:r>
    </w:p>
    <w:p w14:paraId="78BCA1B8" w14:textId="59C1FF93" w:rsidR="00F85571" w:rsidRDefault="00F85571" w:rsidP="004942D4">
      <w:r>
        <w:t xml:space="preserve">Afin d’en avoir le cœur net j’ai décidé de couvrir une dernière étape de retro engineering </w:t>
      </w:r>
      <w:r w:rsidR="002064F5">
        <w:t>à</w:t>
      </w:r>
      <w:r>
        <w:t xml:space="preserve"> ce processus pour finalement obtenir un résultat quant à la méthode et la structure de rédaction à appliquer.</w:t>
      </w:r>
      <w:r w:rsidR="002064F5">
        <w:t xml:space="preserve"> Pour ceci je vais tester 3 prompts différents :</w:t>
      </w:r>
    </w:p>
    <w:p w14:paraId="1C5C5AEA" w14:textId="32600516" w:rsidR="002064F5" w:rsidRDefault="002064F5" w:rsidP="002064F5">
      <w:pPr>
        <w:pStyle w:val="Paragraphedeliste"/>
        <w:numPr>
          <w:ilvl w:val="0"/>
          <w:numId w:val="1"/>
        </w:numPr>
      </w:pPr>
      <w:r>
        <w:t>Le 1</w:t>
      </w:r>
      <w:r w:rsidRPr="002064F5">
        <w:rPr>
          <w:vertAlign w:val="superscript"/>
        </w:rPr>
        <w:t>er</w:t>
      </w:r>
      <w:r>
        <w:t xml:space="preserve"> le prompt initialement désigné afin de répondre à la demande RH.</w:t>
      </w:r>
    </w:p>
    <w:p w14:paraId="1D5C6ED4" w14:textId="1069A545" w:rsidR="002064F5" w:rsidRDefault="002064F5" w:rsidP="002064F5">
      <w:pPr>
        <w:pStyle w:val="Paragraphedeliste"/>
        <w:numPr>
          <w:ilvl w:val="0"/>
          <w:numId w:val="1"/>
        </w:numPr>
      </w:pPr>
      <w:r>
        <w:t>Le 2</w:t>
      </w:r>
      <w:r w:rsidRPr="002064F5">
        <w:rPr>
          <w:vertAlign w:val="superscript"/>
        </w:rPr>
        <w:t>ème</w:t>
      </w:r>
      <w:r>
        <w:t xml:space="preserve"> qui suit la structure de prompt conseillé pour performer sur copilote 365.</w:t>
      </w:r>
    </w:p>
    <w:p w14:paraId="5A04FD93" w14:textId="50330386" w:rsidR="002064F5" w:rsidRDefault="002064F5" w:rsidP="002064F5">
      <w:pPr>
        <w:pStyle w:val="Paragraphedeliste"/>
        <w:numPr>
          <w:ilvl w:val="0"/>
          <w:numId w:val="1"/>
        </w:numPr>
      </w:pPr>
      <w:r>
        <w:t>Le 3</w:t>
      </w:r>
      <w:r w:rsidRPr="002064F5">
        <w:rPr>
          <w:vertAlign w:val="superscript"/>
        </w:rPr>
        <w:t>ème</w:t>
      </w:r>
      <w:r>
        <w:t xml:space="preserve"> est un combiné entre les 2.</w:t>
      </w:r>
    </w:p>
    <w:p w14:paraId="23F4967D" w14:textId="73B75A0D" w:rsidR="002064F5" w:rsidRPr="004942D4" w:rsidRDefault="002064F5" w:rsidP="002064F5">
      <w:r>
        <w:lastRenderedPageBreak/>
        <w:t>Une fois testés sur la même mission, je vais comparer les résultats afin d’en déduire lequel d’entre ces prompts a le mieux performé afin d’en tirer une conclusion quant à la structure de rédaction de prompt optimale.</w:t>
      </w:r>
    </w:p>
    <w:sectPr w:rsidR="002064F5" w:rsidRPr="00494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966C1F"/>
    <w:multiLevelType w:val="hybridMultilevel"/>
    <w:tmpl w:val="038C6954"/>
    <w:lvl w:ilvl="0" w:tplc="DFC2AD1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0698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D4"/>
    <w:rsid w:val="002064F5"/>
    <w:rsid w:val="003B180C"/>
    <w:rsid w:val="004942D4"/>
    <w:rsid w:val="005947E4"/>
    <w:rsid w:val="009D170E"/>
    <w:rsid w:val="00CD45DE"/>
    <w:rsid w:val="00F85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B828"/>
  <w15:chartTrackingRefBased/>
  <w15:docId w15:val="{EDC262FD-4872-4D18-9A1C-F504AEFE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4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4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42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42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42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42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42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42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42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42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42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42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42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42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42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42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42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42D4"/>
    <w:rPr>
      <w:rFonts w:eastAsiaTheme="majorEastAsia" w:cstheme="majorBidi"/>
      <w:color w:val="272727" w:themeColor="text1" w:themeTint="D8"/>
    </w:rPr>
  </w:style>
  <w:style w:type="paragraph" w:styleId="Titre">
    <w:name w:val="Title"/>
    <w:basedOn w:val="Normal"/>
    <w:next w:val="Normal"/>
    <w:link w:val="TitreCar"/>
    <w:uiPriority w:val="10"/>
    <w:qFormat/>
    <w:rsid w:val="00494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42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42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42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42D4"/>
    <w:pPr>
      <w:spacing w:before="160"/>
      <w:jc w:val="center"/>
    </w:pPr>
    <w:rPr>
      <w:i/>
      <w:iCs/>
      <w:color w:val="404040" w:themeColor="text1" w:themeTint="BF"/>
    </w:rPr>
  </w:style>
  <w:style w:type="character" w:customStyle="1" w:styleId="CitationCar">
    <w:name w:val="Citation Car"/>
    <w:basedOn w:val="Policepardfaut"/>
    <w:link w:val="Citation"/>
    <w:uiPriority w:val="29"/>
    <w:rsid w:val="004942D4"/>
    <w:rPr>
      <w:i/>
      <w:iCs/>
      <w:color w:val="404040" w:themeColor="text1" w:themeTint="BF"/>
    </w:rPr>
  </w:style>
  <w:style w:type="paragraph" w:styleId="Paragraphedeliste">
    <w:name w:val="List Paragraph"/>
    <w:basedOn w:val="Normal"/>
    <w:uiPriority w:val="34"/>
    <w:qFormat/>
    <w:rsid w:val="004942D4"/>
    <w:pPr>
      <w:ind w:left="720"/>
      <w:contextualSpacing/>
    </w:pPr>
  </w:style>
  <w:style w:type="character" w:styleId="Accentuationintense">
    <w:name w:val="Intense Emphasis"/>
    <w:basedOn w:val="Policepardfaut"/>
    <w:uiPriority w:val="21"/>
    <w:qFormat/>
    <w:rsid w:val="004942D4"/>
    <w:rPr>
      <w:i/>
      <w:iCs/>
      <w:color w:val="0F4761" w:themeColor="accent1" w:themeShade="BF"/>
    </w:rPr>
  </w:style>
  <w:style w:type="paragraph" w:styleId="Citationintense">
    <w:name w:val="Intense Quote"/>
    <w:basedOn w:val="Normal"/>
    <w:next w:val="Normal"/>
    <w:link w:val="CitationintenseCar"/>
    <w:uiPriority w:val="30"/>
    <w:qFormat/>
    <w:rsid w:val="00494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42D4"/>
    <w:rPr>
      <w:i/>
      <w:iCs/>
      <w:color w:val="0F4761" w:themeColor="accent1" w:themeShade="BF"/>
    </w:rPr>
  </w:style>
  <w:style w:type="character" w:styleId="Rfrenceintense">
    <w:name w:val="Intense Reference"/>
    <w:basedOn w:val="Policepardfaut"/>
    <w:uiPriority w:val="32"/>
    <w:qFormat/>
    <w:rsid w:val="00494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391</Words>
  <Characters>2151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2024-10-03T08:05:00Z</dcterms:created>
  <dcterms:modified xsi:type="dcterms:W3CDTF">2024-10-07T07:20:00Z</dcterms:modified>
</cp:coreProperties>
</file>