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D28" w:rsidRDefault="00CE2D28" w:rsidP="00CE2D28">
      <w:pPr>
        <w:autoSpaceDE w:val="0"/>
        <w:autoSpaceDN w:val="0"/>
        <w:adjustRightInd w:val="0"/>
        <w:jc w:val="both"/>
      </w:pPr>
    </w:p>
    <w:p w:rsidR="00CE2D28" w:rsidRDefault="00CE2D28" w:rsidP="00CE2D28">
      <w:pPr>
        <w:numPr>
          <w:ilvl w:val="1"/>
          <w:numId w:val="1"/>
        </w:numPr>
        <w:tabs>
          <w:tab w:val="clear" w:pos="1440"/>
          <w:tab w:val="num" w:pos="284"/>
          <w:tab w:val="right" w:pos="8647"/>
        </w:tabs>
        <w:autoSpaceDE w:val="0"/>
        <w:autoSpaceDN w:val="0"/>
        <w:adjustRightInd w:val="0"/>
        <w:ind w:left="284"/>
        <w:jc w:val="both"/>
      </w:pPr>
      <w:r>
        <w:t>Suppose one department in the hardware shop cannot have more than 100 different products. Create a department struct that must have its name</w:t>
      </w:r>
      <w:r w:rsidR="00E43326">
        <w:t>, manager in charge</w:t>
      </w:r>
      <w:r>
        <w:t xml:space="preserve"> and</w:t>
      </w:r>
      <w:r w:rsidR="00E43326">
        <w:t xml:space="preserve"> </w:t>
      </w:r>
      <w:r w:rsidR="00EB22B4">
        <w:t>allocation for 100</w:t>
      </w:r>
      <w:bookmarkStart w:id="0" w:name="_GoBack"/>
      <w:bookmarkEnd w:id="0"/>
      <w:r>
        <w:t xml:space="preserve"> products. </w:t>
      </w:r>
      <w:r w:rsidR="009D4C8E">
        <w:t>For each product they need to store productID (barcode), description and unit price.</w:t>
      </w:r>
      <w:r>
        <w:tab/>
      </w:r>
    </w:p>
    <w:p w:rsidR="00CE2D28" w:rsidRDefault="00CE2D28" w:rsidP="00CE2D28">
      <w:pPr>
        <w:tabs>
          <w:tab w:val="right" w:pos="8647"/>
        </w:tabs>
        <w:autoSpaceDE w:val="0"/>
        <w:autoSpaceDN w:val="0"/>
        <w:adjustRightInd w:val="0"/>
        <w:ind w:left="-76"/>
        <w:jc w:val="both"/>
      </w:pPr>
      <w:r>
        <w:tab/>
      </w:r>
    </w:p>
    <w:p w:rsidR="00CE2D28" w:rsidRDefault="00CE2D28" w:rsidP="00CE2D28">
      <w:pPr>
        <w:autoSpaceDE w:val="0"/>
        <w:autoSpaceDN w:val="0"/>
        <w:adjustRightInd w:val="0"/>
        <w:jc w:val="both"/>
      </w:pPr>
    </w:p>
    <w:p w:rsidR="00CE2D28" w:rsidRDefault="00CE2D28" w:rsidP="00CE2D28">
      <w:pPr>
        <w:pStyle w:val="Default"/>
      </w:pPr>
    </w:p>
    <w:p w:rsidR="00CE2D28" w:rsidRDefault="00CE2D28" w:rsidP="00CE2D28">
      <w:pPr>
        <w:pStyle w:val="Default"/>
      </w:pPr>
    </w:p>
    <w:p w:rsidR="00A47CBE" w:rsidRDefault="00CE2D28" w:rsidP="00CE2D28">
      <w:pPr>
        <w:numPr>
          <w:ilvl w:val="1"/>
          <w:numId w:val="1"/>
        </w:numPr>
        <w:tabs>
          <w:tab w:val="clear" w:pos="1440"/>
          <w:tab w:val="num" w:pos="284"/>
          <w:tab w:val="right" w:pos="8647"/>
        </w:tabs>
        <w:autoSpaceDE w:val="0"/>
        <w:autoSpaceDN w:val="0"/>
        <w:adjustRightInd w:val="0"/>
        <w:ind w:left="284"/>
        <w:jc w:val="both"/>
      </w:pPr>
      <w:r>
        <w:t xml:space="preserve">Instantiate a </w:t>
      </w:r>
      <w:r w:rsidRPr="00A47CBE">
        <w:rPr>
          <w:i/>
        </w:rPr>
        <w:t>department struct</w:t>
      </w:r>
      <w:r>
        <w:t xml:space="preserve"> for “Tiles Department” which has bathroom tiles (product id = T1001, unit price = $1.50) and floor tiles (product id </w:t>
      </w:r>
      <w:r w:rsidR="00A47CBE">
        <w:t>= T1002, unit price = $5.00). The manager in charge is John Dew whose ID is D35988.</w:t>
      </w:r>
    </w:p>
    <w:p w:rsidR="00777095" w:rsidRDefault="00CE2D28" w:rsidP="00A47CBE">
      <w:pPr>
        <w:tabs>
          <w:tab w:val="right" w:pos="8647"/>
        </w:tabs>
        <w:autoSpaceDE w:val="0"/>
        <w:autoSpaceDN w:val="0"/>
        <w:adjustRightInd w:val="0"/>
        <w:ind w:left="284"/>
        <w:jc w:val="both"/>
      </w:pPr>
      <w:r w:rsidRPr="00A47CBE">
        <w:rPr>
          <w:b/>
          <w:bCs/>
          <w:sz w:val="28"/>
          <w:szCs w:val="28"/>
        </w:rPr>
        <w:br/>
      </w:r>
    </w:p>
    <w:sectPr w:rsidR="0077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6180E"/>
    <w:multiLevelType w:val="hybridMultilevel"/>
    <w:tmpl w:val="E12CD268"/>
    <w:lvl w:ilvl="0" w:tplc="C876F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98DE0D5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D28"/>
    <w:rsid w:val="005F5C52"/>
    <w:rsid w:val="00777095"/>
    <w:rsid w:val="007B7476"/>
    <w:rsid w:val="009D4C8E"/>
    <w:rsid w:val="00A47CBE"/>
    <w:rsid w:val="00B87C4E"/>
    <w:rsid w:val="00CE2D28"/>
    <w:rsid w:val="00E43326"/>
    <w:rsid w:val="00EB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2D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13">
    <w:name w:val="CM13"/>
    <w:basedOn w:val="Default"/>
    <w:next w:val="Default"/>
    <w:rsid w:val="00CE2D28"/>
    <w:pPr>
      <w:spacing w:after="285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2D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13">
    <w:name w:val="CM13"/>
    <w:basedOn w:val="Default"/>
    <w:next w:val="Default"/>
    <w:rsid w:val="00CE2D28"/>
    <w:pPr>
      <w:spacing w:after="285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Anuraganand Sharma</dc:creator>
  <cp:lastModifiedBy>Anuraganand Sharma</cp:lastModifiedBy>
  <cp:revision>8</cp:revision>
  <dcterms:created xsi:type="dcterms:W3CDTF">2014-08-21T01:07:00Z</dcterms:created>
  <dcterms:modified xsi:type="dcterms:W3CDTF">2014-08-21T01:13:00Z</dcterms:modified>
</cp:coreProperties>
</file>