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12FA2" w:rsidRDefault="00264F3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 w:rsidR="00074D12" w:rsidRPr="00074D12" w:rsidRDefault="00074D12" w:rsidP="00074D12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aps/>
          <w:color w:val="000000"/>
          <w:sz w:val="16"/>
          <w:szCs w:val="16"/>
        </w:rPr>
      </w:pPr>
      <w:r w:rsidRPr="00074D12">
        <w:rPr>
          <w:rFonts w:ascii="system-ui" w:eastAsia="Times New Roman" w:hAnsi="system-ui" w:cs="system-ui"/>
          <w:caps/>
          <w:color w:val="000000"/>
          <w:sz w:val="16"/>
          <w:szCs w:val="16"/>
        </w:rPr>
        <w:t>SHEET1</w:t>
      </w:r>
    </w:p>
    <w:p w:rsidR="00074D12" w:rsidRPr="00074D12" w:rsidRDefault="00074D12" w:rsidP="00074D12">
      <w:pPr>
        <w:autoSpaceDE w:val="0"/>
        <w:autoSpaceDN w:val="0"/>
        <w:adjustRightInd w:val="0"/>
        <w:spacing w:after="120" w:line="240" w:lineRule="auto"/>
        <w:ind w:right="120"/>
        <w:rPr>
          <w:rFonts w:ascii="Segoe UI" w:eastAsia="Times New Roman" w:hAnsi="Segoe UI" w:cs="Segoe UI"/>
          <w:b/>
          <w:bCs/>
          <w:color w:val="000000"/>
          <w:sz w:val="28"/>
          <w:szCs w:val="28"/>
        </w:rPr>
      </w:pPr>
      <w:r w:rsidRPr="00074D12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Descriptive Statistics: Health Expenditure, Supply per capita, Emissions per capita</w:t>
      </w:r>
    </w:p>
    <w:p w:rsidR="00074D12" w:rsidRPr="00074D12" w:rsidRDefault="00074D12" w:rsidP="00074D12">
      <w:pPr>
        <w:autoSpaceDE w:val="0"/>
        <w:autoSpaceDN w:val="0"/>
        <w:adjustRightInd w:val="0"/>
        <w:spacing w:after="0" w:line="240" w:lineRule="auto"/>
        <w:ind w:right="360"/>
        <w:rPr>
          <w:rFonts w:ascii="system-ui" w:eastAsia="Times New Roman" w:hAnsi="system-ui" w:cs="system-ui"/>
          <w:color w:val="000000"/>
          <w:sz w:val="24"/>
          <w:szCs w:val="24"/>
        </w:rPr>
      </w:pPr>
    </w:p>
    <w:p w:rsidR="00074D12" w:rsidRPr="00074D12" w:rsidRDefault="00074D12" w:rsidP="00074D12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074D12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Statistics</w:t>
      </w:r>
    </w:p>
    <w:tbl>
      <w:tblPr>
        <w:tblW w:w="10195" w:type="dxa"/>
        <w:tblInd w:w="-142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843"/>
        <w:gridCol w:w="1394"/>
        <w:gridCol w:w="299"/>
        <w:gridCol w:w="658"/>
        <w:gridCol w:w="919"/>
        <w:gridCol w:w="687"/>
        <w:gridCol w:w="1046"/>
        <w:gridCol w:w="614"/>
        <w:gridCol w:w="837"/>
        <w:gridCol w:w="818"/>
        <w:gridCol w:w="1080"/>
      </w:tblGrid>
      <w:tr w:rsidR="00675908" w:rsidRPr="00074D12" w:rsidTr="00675908"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675908" w:rsidRPr="00074D12" w:rsidRDefault="00675908" w:rsidP="0067590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074D12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Variable</w:t>
            </w:r>
          </w:p>
        </w:tc>
        <w:tc>
          <w:tcPr>
            <w:tcW w:w="1394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675908" w:rsidRPr="00074D12" w:rsidRDefault="00675908" w:rsidP="0067590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074D12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Developed /</w:t>
            </w:r>
            <w:r w:rsidRPr="00074D12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Developing</w:t>
            </w:r>
          </w:p>
        </w:tc>
        <w:tc>
          <w:tcPr>
            <w:tcW w:w="299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675908" w:rsidRPr="00074D12" w:rsidRDefault="00675908" w:rsidP="0067590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074D12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N</w:t>
            </w:r>
          </w:p>
        </w:tc>
        <w:tc>
          <w:tcPr>
            <w:tcW w:w="658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675908" w:rsidRPr="00074D12" w:rsidRDefault="00675908" w:rsidP="0067590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074D12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Mean</w:t>
            </w:r>
          </w:p>
        </w:tc>
        <w:tc>
          <w:tcPr>
            <w:tcW w:w="919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675908" w:rsidRPr="00074D12" w:rsidRDefault="00675908" w:rsidP="0067590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074D12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SE Mean</w:t>
            </w:r>
          </w:p>
        </w:tc>
        <w:tc>
          <w:tcPr>
            <w:tcW w:w="687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675908" w:rsidRPr="00074D12" w:rsidRDefault="00675908" w:rsidP="0067590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074D12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StDev</w:t>
            </w:r>
            <w:proofErr w:type="spellEnd"/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675908" w:rsidRPr="00074D12" w:rsidRDefault="00675908" w:rsidP="0067590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074D12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Minimum</w:t>
            </w:r>
          </w:p>
        </w:tc>
        <w:tc>
          <w:tcPr>
            <w:tcW w:w="614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675908" w:rsidRPr="00074D12" w:rsidRDefault="00675908" w:rsidP="0067590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074D12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Q1</w:t>
            </w:r>
          </w:p>
        </w:tc>
        <w:tc>
          <w:tcPr>
            <w:tcW w:w="837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675908" w:rsidRPr="00074D12" w:rsidRDefault="00675908" w:rsidP="0067590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074D12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Median</w:t>
            </w:r>
          </w:p>
        </w:tc>
        <w:tc>
          <w:tcPr>
            <w:tcW w:w="818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</w:tcBorders>
            <w:vAlign w:val="bottom"/>
          </w:tcPr>
          <w:p w:rsidR="00675908" w:rsidRPr="00074D12" w:rsidRDefault="00675908" w:rsidP="0067590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074D12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Q3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bottom"/>
          </w:tcPr>
          <w:p w:rsidR="00675908" w:rsidRPr="00074D12" w:rsidRDefault="00675908" w:rsidP="0067590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074D12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Maximum</w:t>
            </w:r>
          </w:p>
        </w:tc>
      </w:tr>
      <w:tr w:rsidR="00675908" w:rsidRPr="00074D12" w:rsidTr="00675908"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675908" w:rsidRPr="00074D12" w:rsidRDefault="00675908" w:rsidP="0067590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Health Expenditure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675908" w:rsidRPr="00074D12" w:rsidRDefault="00675908" w:rsidP="0067590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Developed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675908" w:rsidRPr="00074D12" w:rsidRDefault="00675908" w:rsidP="0067590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675908" w:rsidRPr="00074D12" w:rsidRDefault="00675908" w:rsidP="0067590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10.927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675908" w:rsidRPr="00074D12" w:rsidRDefault="00675908" w:rsidP="0067590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0.451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675908" w:rsidRPr="00074D12" w:rsidRDefault="00675908" w:rsidP="0067590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1.748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675908" w:rsidRPr="00074D12" w:rsidRDefault="00675908" w:rsidP="0067590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9.200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675908" w:rsidRPr="00074D12" w:rsidRDefault="00675908" w:rsidP="0067590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10.000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675908" w:rsidRPr="00074D12" w:rsidRDefault="00675908" w:rsidP="0067590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10.700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</w:tcPr>
          <w:p w:rsidR="00675908" w:rsidRPr="00074D12" w:rsidRDefault="00675908" w:rsidP="0067590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11.100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675908" w:rsidRPr="00074D12" w:rsidRDefault="00675908" w:rsidP="0067590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16.800</w:t>
            </w:r>
          </w:p>
        </w:tc>
      </w:tr>
      <w:tr w:rsidR="00675908" w:rsidRPr="00074D12" w:rsidTr="00675908"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675908" w:rsidRPr="00074D12" w:rsidRDefault="00675908" w:rsidP="0067590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675908" w:rsidRPr="00074D12" w:rsidRDefault="00675908" w:rsidP="0067590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Developing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675908" w:rsidRPr="00074D12" w:rsidRDefault="00675908" w:rsidP="0067590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675908" w:rsidRPr="00074D12" w:rsidRDefault="00675908" w:rsidP="0067590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5.627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675908" w:rsidRPr="00074D12" w:rsidRDefault="00675908" w:rsidP="0067590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0.765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675908" w:rsidRPr="00074D12" w:rsidRDefault="00675908" w:rsidP="0067590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2.963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675908" w:rsidRPr="00074D12" w:rsidRDefault="00675908" w:rsidP="0067590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2.100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675908" w:rsidRPr="00074D12" w:rsidRDefault="00675908" w:rsidP="0067590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3.000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675908" w:rsidRPr="00074D12" w:rsidRDefault="00675908" w:rsidP="0067590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4.600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</w:tcPr>
          <w:p w:rsidR="00675908" w:rsidRPr="00074D12" w:rsidRDefault="00675908" w:rsidP="0067590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9.300</w:t>
            </w:r>
          </w:p>
        </w:tc>
        <w:tc>
          <w:tcPr>
            <w:tcW w:w="1080" w:type="dxa"/>
          </w:tcPr>
          <w:p w:rsidR="00675908" w:rsidRPr="00074D12" w:rsidRDefault="00675908" w:rsidP="0067590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11.100</w:t>
            </w:r>
          </w:p>
        </w:tc>
      </w:tr>
      <w:tr w:rsidR="00675908" w:rsidRPr="00074D12" w:rsidTr="00675908"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675908" w:rsidRPr="00074D12" w:rsidRDefault="00675908" w:rsidP="0067590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675908" w:rsidRPr="00074D12" w:rsidRDefault="00675908" w:rsidP="0067590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675908" w:rsidRPr="00074D12" w:rsidRDefault="00675908" w:rsidP="0067590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675908" w:rsidRPr="00074D12" w:rsidRDefault="00675908" w:rsidP="0067590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675908" w:rsidRPr="00074D12" w:rsidRDefault="00675908" w:rsidP="0067590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675908" w:rsidRPr="00074D12" w:rsidRDefault="00675908" w:rsidP="0067590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675908" w:rsidRPr="00074D12" w:rsidRDefault="00675908" w:rsidP="0067590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675908" w:rsidRPr="00074D12" w:rsidRDefault="00675908" w:rsidP="0067590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675908" w:rsidRPr="00074D12" w:rsidRDefault="00675908" w:rsidP="0067590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</w:tcPr>
          <w:p w:rsidR="00675908" w:rsidRPr="00074D12" w:rsidRDefault="00675908" w:rsidP="0067590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</w:tcPr>
          <w:p w:rsidR="00675908" w:rsidRPr="00074D12" w:rsidRDefault="00675908" w:rsidP="0067590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</w:p>
        </w:tc>
      </w:tr>
      <w:tr w:rsidR="00675908" w:rsidRPr="00074D12" w:rsidTr="00675908"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675908" w:rsidRPr="00074D12" w:rsidRDefault="00675908" w:rsidP="0067590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Supply per capita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675908" w:rsidRPr="00074D12" w:rsidRDefault="00675908" w:rsidP="0067590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Developed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675908" w:rsidRPr="00074D12" w:rsidRDefault="00675908" w:rsidP="0067590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675908" w:rsidRPr="00074D12" w:rsidRDefault="00675908" w:rsidP="0067590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18.89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675908" w:rsidRPr="00074D12" w:rsidRDefault="00675908" w:rsidP="0067590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1.71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675908" w:rsidRPr="00074D12" w:rsidRDefault="00675908" w:rsidP="0067590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6.64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675908" w:rsidRPr="00074D12" w:rsidRDefault="00675908" w:rsidP="0067590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10.60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675908" w:rsidRPr="00074D12" w:rsidRDefault="00675908" w:rsidP="0067590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13.70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675908" w:rsidRPr="00074D12" w:rsidRDefault="00675908" w:rsidP="0067590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19.80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</w:tcPr>
          <w:p w:rsidR="00675908" w:rsidRPr="00074D12" w:rsidRDefault="00675908" w:rsidP="0067590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21.60</w:t>
            </w:r>
          </w:p>
        </w:tc>
        <w:tc>
          <w:tcPr>
            <w:tcW w:w="1080" w:type="dxa"/>
          </w:tcPr>
          <w:p w:rsidR="00675908" w:rsidRPr="00074D12" w:rsidRDefault="00675908" w:rsidP="0067590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34.20</w:t>
            </w:r>
          </w:p>
        </w:tc>
      </w:tr>
      <w:tr w:rsidR="00675908" w:rsidRPr="00074D12" w:rsidTr="00675908"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675908" w:rsidRPr="00074D12" w:rsidRDefault="00675908" w:rsidP="0067590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675908" w:rsidRPr="00074D12" w:rsidRDefault="00675908" w:rsidP="0067590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Developing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675908" w:rsidRPr="00074D12" w:rsidRDefault="00675908" w:rsidP="0067590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675908" w:rsidRPr="00074D12" w:rsidRDefault="00675908" w:rsidP="0067590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4.273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675908" w:rsidRPr="00074D12" w:rsidRDefault="00675908" w:rsidP="0067590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0.573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675908" w:rsidRPr="00074D12" w:rsidRDefault="00675908" w:rsidP="0067590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2.218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675908" w:rsidRPr="00074D12" w:rsidRDefault="00675908" w:rsidP="0067590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1.500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675908" w:rsidRPr="00074D12" w:rsidRDefault="00675908" w:rsidP="0067590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2.500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675908" w:rsidRPr="00074D12" w:rsidRDefault="00675908" w:rsidP="0067590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4.000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</w:tcPr>
          <w:p w:rsidR="00675908" w:rsidRPr="00074D12" w:rsidRDefault="00675908" w:rsidP="0067590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5.800</w:t>
            </w:r>
          </w:p>
        </w:tc>
        <w:tc>
          <w:tcPr>
            <w:tcW w:w="1080" w:type="dxa"/>
          </w:tcPr>
          <w:p w:rsidR="00675908" w:rsidRPr="00074D12" w:rsidRDefault="00675908" w:rsidP="0067590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9.100</w:t>
            </w:r>
          </w:p>
        </w:tc>
      </w:tr>
      <w:tr w:rsidR="00675908" w:rsidRPr="00074D12" w:rsidTr="00675908"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675908" w:rsidRPr="00074D12" w:rsidRDefault="00675908" w:rsidP="0067590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675908" w:rsidRPr="00074D12" w:rsidRDefault="00675908" w:rsidP="0067590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675908" w:rsidRPr="00074D12" w:rsidRDefault="00675908" w:rsidP="0067590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675908" w:rsidRPr="00074D12" w:rsidRDefault="00675908" w:rsidP="0067590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675908" w:rsidRPr="00074D12" w:rsidRDefault="00675908" w:rsidP="0067590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675908" w:rsidRPr="00074D12" w:rsidRDefault="00675908" w:rsidP="0067590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675908" w:rsidRPr="00074D12" w:rsidRDefault="00675908" w:rsidP="0067590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675908" w:rsidRPr="00074D12" w:rsidRDefault="00675908" w:rsidP="0067590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675908" w:rsidRPr="00074D12" w:rsidRDefault="00675908" w:rsidP="0067590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</w:tcPr>
          <w:p w:rsidR="00675908" w:rsidRPr="00074D12" w:rsidRDefault="00675908" w:rsidP="0067590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</w:tcPr>
          <w:p w:rsidR="00675908" w:rsidRPr="00074D12" w:rsidRDefault="00675908" w:rsidP="0067590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</w:p>
        </w:tc>
      </w:tr>
      <w:tr w:rsidR="00675908" w:rsidRPr="00074D12" w:rsidTr="00675908"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675908" w:rsidRPr="00074D12" w:rsidRDefault="00675908" w:rsidP="0067590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Emissions per capita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675908" w:rsidRPr="00074D12" w:rsidRDefault="00675908" w:rsidP="0067590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Developed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675908" w:rsidRPr="00074D12" w:rsidRDefault="00675908" w:rsidP="0067590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675908" w:rsidRPr="00074D12" w:rsidRDefault="00675908" w:rsidP="0067590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7.88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675908" w:rsidRPr="00074D12" w:rsidRDefault="00675908" w:rsidP="0067590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1.01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675908" w:rsidRPr="00074D12" w:rsidRDefault="00675908" w:rsidP="0067590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3.91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675908" w:rsidRPr="00074D12" w:rsidRDefault="00675908" w:rsidP="0067590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3.30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675908" w:rsidRPr="00074D12" w:rsidRDefault="00675908" w:rsidP="0067590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4.90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675908" w:rsidRPr="00074D12" w:rsidRDefault="00675908" w:rsidP="0067590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7.10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</w:tcPr>
          <w:p w:rsidR="00675908" w:rsidRPr="00074D12" w:rsidRDefault="00675908" w:rsidP="0067590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8.40</w:t>
            </w:r>
          </w:p>
        </w:tc>
        <w:tc>
          <w:tcPr>
            <w:tcW w:w="1080" w:type="dxa"/>
          </w:tcPr>
          <w:p w:rsidR="00675908" w:rsidRPr="00074D12" w:rsidRDefault="00675908" w:rsidP="0067590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15.20</w:t>
            </w:r>
          </w:p>
        </w:tc>
      </w:tr>
      <w:tr w:rsidR="00675908" w:rsidRPr="00074D12" w:rsidTr="00675908"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675908" w:rsidRPr="00074D12" w:rsidRDefault="00675908" w:rsidP="0067590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675908" w:rsidRPr="00074D12" w:rsidRDefault="00675908" w:rsidP="0067590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Developing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675908" w:rsidRPr="00074D12" w:rsidRDefault="00675908" w:rsidP="0067590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675908" w:rsidRPr="00074D12" w:rsidRDefault="00675908" w:rsidP="0067590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2.113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675908" w:rsidRPr="00074D12" w:rsidRDefault="00675908" w:rsidP="0067590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0.352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675908" w:rsidRPr="00074D12" w:rsidRDefault="00675908" w:rsidP="0067590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1.364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675908" w:rsidRPr="00074D12" w:rsidRDefault="00675908" w:rsidP="0067590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0.400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675908" w:rsidRPr="00074D12" w:rsidRDefault="00675908" w:rsidP="0067590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0.700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675908" w:rsidRPr="00074D12" w:rsidRDefault="00675908" w:rsidP="0067590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2.200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</w:tcPr>
          <w:p w:rsidR="00675908" w:rsidRPr="00074D12" w:rsidRDefault="00675908" w:rsidP="0067590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2.900</w:t>
            </w:r>
          </w:p>
        </w:tc>
        <w:tc>
          <w:tcPr>
            <w:tcW w:w="1080" w:type="dxa"/>
          </w:tcPr>
          <w:p w:rsidR="00675908" w:rsidRPr="00074D12" w:rsidRDefault="00675908" w:rsidP="0067590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4.800</w:t>
            </w:r>
          </w:p>
        </w:tc>
      </w:tr>
    </w:tbl>
    <w:p w:rsidR="00074D12" w:rsidRPr="00074D12" w:rsidRDefault="00074D12" w:rsidP="00074D12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olor w:val="000000"/>
          <w:sz w:val="18"/>
          <w:szCs w:val="18"/>
        </w:rPr>
      </w:pPr>
    </w:p>
    <w:p w:rsidR="00074D12" w:rsidRDefault="00074D12"/>
    <w:p w:rsidR="00074D12" w:rsidRPr="00074D12" w:rsidRDefault="00074D12" w:rsidP="00074D12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aps/>
          <w:color w:val="000000"/>
          <w:sz w:val="16"/>
          <w:szCs w:val="16"/>
        </w:rPr>
      </w:pPr>
      <w:r w:rsidRPr="00074D12">
        <w:rPr>
          <w:rFonts w:ascii="system-ui" w:eastAsia="Times New Roman" w:hAnsi="system-ui" w:cs="system-ui"/>
          <w:caps/>
          <w:color w:val="000000"/>
          <w:sz w:val="16"/>
          <w:szCs w:val="16"/>
        </w:rPr>
        <w:t>SHEET1</w:t>
      </w:r>
    </w:p>
    <w:p w:rsidR="00074D12" w:rsidRPr="00074D12" w:rsidRDefault="00074D12" w:rsidP="00074D12">
      <w:pPr>
        <w:autoSpaceDE w:val="0"/>
        <w:autoSpaceDN w:val="0"/>
        <w:adjustRightInd w:val="0"/>
        <w:spacing w:after="120" w:line="240" w:lineRule="auto"/>
        <w:ind w:right="120"/>
        <w:rPr>
          <w:rFonts w:ascii="Segoe UI" w:eastAsia="Times New Roman" w:hAnsi="Segoe UI" w:cs="Segoe UI"/>
          <w:b/>
          <w:bCs/>
          <w:color w:val="000000"/>
          <w:sz w:val="28"/>
          <w:szCs w:val="28"/>
        </w:rPr>
      </w:pPr>
      <w:r w:rsidRPr="00074D12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Boxplot of Health Expenditure, Supply per capita, Emissions per capita</w:t>
      </w:r>
    </w:p>
    <w:p w:rsidR="00074D12" w:rsidRPr="00074D12" w:rsidRDefault="00074D12" w:rsidP="00074D12">
      <w:pPr>
        <w:autoSpaceDE w:val="0"/>
        <w:autoSpaceDN w:val="0"/>
        <w:adjustRightInd w:val="0"/>
        <w:spacing w:after="0" w:line="240" w:lineRule="auto"/>
        <w:ind w:right="360"/>
        <w:rPr>
          <w:rFonts w:ascii="system-ui" w:eastAsia="Times New Roman" w:hAnsi="system-ui" w:cs="system-ui"/>
          <w:color w:val="000000"/>
          <w:sz w:val="24"/>
          <w:szCs w:val="24"/>
        </w:rPr>
      </w:pPr>
    </w:p>
    <w:p w:rsidR="00074D12" w:rsidRPr="00074D12" w:rsidRDefault="00074D12" w:rsidP="00074D12">
      <w:pPr>
        <w:autoSpaceDE w:val="0"/>
        <w:autoSpaceDN w:val="0"/>
        <w:adjustRightInd w:val="0"/>
        <w:spacing w:before="240" w:after="0" w:line="240" w:lineRule="auto"/>
        <w:ind w:left="30" w:right="720"/>
        <w:rPr>
          <w:rFonts w:ascii="Segoe UI" w:eastAsia="Times New Roman" w:hAnsi="Segoe UI" w:cs="Segoe UI"/>
          <w:color w:val="056EB2"/>
          <w:sz w:val="24"/>
          <w:szCs w:val="24"/>
        </w:rPr>
      </w:pPr>
      <w:r w:rsidRPr="00074D12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5486400" cy="3657600"/>
            <wp:effectExtent l="0" t="0" r="0" b="0"/>
            <wp:docPr id="3" name="Picture 3" descr="Boxplot of Health Expendi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oxplot of Health Expenditur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4D12" w:rsidRPr="00074D12" w:rsidRDefault="00074D12" w:rsidP="00074D12">
      <w:pPr>
        <w:autoSpaceDE w:val="0"/>
        <w:autoSpaceDN w:val="0"/>
        <w:adjustRightInd w:val="0"/>
        <w:spacing w:before="240" w:after="0" w:line="240" w:lineRule="auto"/>
        <w:ind w:left="30" w:right="720"/>
        <w:rPr>
          <w:rFonts w:ascii="Segoe UI" w:eastAsia="Times New Roman" w:hAnsi="Segoe UI" w:cs="Segoe UI"/>
          <w:color w:val="056EB2"/>
          <w:sz w:val="24"/>
          <w:szCs w:val="24"/>
        </w:rPr>
      </w:pPr>
      <w:r w:rsidRPr="00074D12"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>
            <wp:extent cx="5486400" cy="3657600"/>
            <wp:effectExtent l="0" t="0" r="0" b="0"/>
            <wp:docPr id="2" name="Picture 2" descr="Boxplot of Supply per capi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oxplot of Supply per capit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4D12" w:rsidRPr="00074D12" w:rsidRDefault="00074D12" w:rsidP="00074D12">
      <w:pPr>
        <w:autoSpaceDE w:val="0"/>
        <w:autoSpaceDN w:val="0"/>
        <w:adjustRightInd w:val="0"/>
        <w:spacing w:before="240" w:after="240" w:line="240" w:lineRule="auto"/>
        <w:ind w:left="30" w:right="720"/>
        <w:rPr>
          <w:rFonts w:ascii="Segoe UI" w:eastAsia="Times New Roman" w:hAnsi="Segoe UI" w:cs="Segoe UI"/>
          <w:color w:val="056EB2"/>
          <w:sz w:val="24"/>
          <w:szCs w:val="24"/>
        </w:rPr>
      </w:pPr>
      <w:r w:rsidRPr="00074D12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5486400" cy="3657600"/>
            <wp:effectExtent l="0" t="0" r="0" b="0"/>
            <wp:docPr id="1" name="Picture 1" descr="Boxplot of Emissions per capi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oxplot of Emissions per capit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4D12" w:rsidRDefault="00074D12"/>
    <w:p w:rsidR="00074D12" w:rsidRPr="00074D12" w:rsidRDefault="00074D12" w:rsidP="00074D12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aps/>
          <w:color w:val="000000"/>
          <w:sz w:val="16"/>
          <w:szCs w:val="16"/>
        </w:rPr>
      </w:pPr>
      <w:r w:rsidRPr="00074D12">
        <w:rPr>
          <w:rFonts w:ascii="system-ui" w:eastAsia="Times New Roman" w:hAnsi="system-ui" w:cs="system-ui"/>
          <w:caps/>
          <w:color w:val="000000"/>
          <w:sz w:val="16"/>
          <w:szCs w:val="16"/>
        </w:rPr>
        <w:t>SHEET1</w:t>
      </w:r>
    </w:p>
    <w:p w:rsidR="00074D12" w:rsidRPr="00074D12" w:rsidRDefault="00074D12" w:rsidP="00074D12">
      <w:pPr>
        <w:autoSpaceDE w:val="0"/>
        <w:autoSpaceDN w:val="0"/>
        <w:adjustRightInd w:val="0"/>
        <w:spacing w:after="120" w:line="240" w:lineRule="auto"/>
        <w:ind w:right="120"/>
        <w:rPr>
          <w:rFonts w:ascii="Segoe UI" w:eastAsia="Times New Roman" w:hAnsi="Segoe UI" w:cs="Segoe UI"/>
          <w:b/>
          <w:bCs/>
          <w:color w:val="000000"/>
          <w:sz w:val="28"/>
          <w:szCs w:val="28"/>
        </w:rPr>
      </w:pPr>
      <w:r w:rsidRPr="00074D12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lastRenderedPageBreak/>
        <w:t>Binary Logistic Regression: Development versus Health Expenditure, Supply per capita, Emissions per capita</w:t>
      </w:r>
    </w:p>
    <w:p w:rsidR="00074D12" w:rsidRPr="00074D12" w:rsidRDefault="00074D12" w:rsidP="00074D12">
      <w:pPr>
        <w:autoSpaceDE w:val="0"/>
        <w:autoSpaceDN w:val="0"/>
        <w:adjustRightInd w:val="0"/>
        <w:spacing w:after="0" w:line="240" w:lineRule="auto"/>
        <w:ind w:right="360"/>
        <w:rPr>
          <w:rFonts w:ascii="system-ui" w:eastAsia="Times New Roman" w:hAnsi="system-ui" w:cs="system-ui"/>
          <w:color w:val="000000"/>
          <w:sz w:val="24"/>
          <w:szCs w:val="24"/>
        </w:rPr>
      </w:pPr>
    </w:p>
    <w:p w:rsidR="00074D12" w:rsidRPr="00074D12" w:rsidRDefault="00074D12" w:rsidP="00074D12">
      <w:pPr>
        <w:autoSpaceDE w:val="0"/>
        <w:autoSpaceDN w:val="0"/>
        <w:adjustRightInd w:val="0"/>
        <w:spacing w:before="165" w:after="45" w:line="240" w:lineRule="auto"/>
        <w:ind w:left="195" w:right="1050"/>
        <w:rPr>
          <w:rFonts w:ascii="Segoe UI" w:eastAsia="Times New Roman" w:hAnsi="Segoe UI" w:cs="Segoe UI"/>
          <w:color w:val="000000"/>
          <w:sz w:val="19"/>
          <w:szCs w:val="19"/>
        </w:rPr>
      </w:pPr>
      <w:r w:rsidRPr="00074D12">
        <w:rPr>
          <w:rFonts w:ascii="Segoe UI" w:eastAsia="Times New Roman" w:hAnsi="Segoe UI" w:cs="Segoe UI"/>
          <w:color w:val="000000"/>
          <w:sz w:val="19"/>
          <w:szCs w:val="19"/>
        </w:rPr>
        <w:t>* WARNING * When the data are in the Response/Frequency format, the Residuals versus fits</w:t>
      </w:r>
      <w:r w:rsidRPr="00074D12">
        <w:rPr>
          <w:rFonts w:ascii="Segoe UI" w:eastAsia="Times New Roman" w:hAnsi="Segoe UI" w:cs="Segoe UI"/>
          <w:color w:val="000000"/>
          <w:sz w:val="19"/>
          <w:szCs w:val="19"/>
        </w:rPr>
        <w:br/>
        <w:t>plot is unavailable.</w:t>
      </w:r>
    </w:p>
    <w:p w:rsidR="00074D12" w:rsidRPr="00074D12" w:rsidRDefault="00074D12" w:rsidP="00074D12">
      <w:pPr>
        <w:autoSpaceDE w:val="0"/>
        <w:autoSpaceDN w:val="0"/>
        <w:adjustRightInd w:val="0"/>
        <w:spacing w:before="165" w:after="45" w:line="240" w:lineRule="auto"/>
        <w:ind w:left="195" w:right="1050"/>
        <w:rPr>
          <w:rFonts w:ascii="Segoe UI" w:eastAsia="Times New Roman" w:hAnsi="Segoe UI" w:cs="Segoe UI"/>
          <w:color w:val="000000"/>
          <w:sz w:val="19"/>
          <w:szCs w:val="19"/>
        </w:rPr>
      </w:pPr>
      <w:r w:rsidRPr="00074D12">
        <w:rPr>
          <w:rFonts w:ascii="Segoe UI" w:eastAsia="Times New Roman" w:hAnsi="Segoe UI" w:cs="Segoe UI"/>
          <w:color w:val="000000"/>
          <w:sz w:val="19"/>
          <w:szCs w:val="19"/>
        </w:rPr>
        <w:t>* WARNING * The model could not be fit properly. Maximum likelihood estimates of parameters</w:t>
      </w:r>
      <w:r w:rsidRPr="00074D12">
        <w:rPr>
          <w:rFonts w:ascii="Segoe UI" w:eastAsia="Times New Roman" w:hAnsi="Segoe UI" w:cs="Segoe UI"/>
          <w:color w:val="000000"/>
          <w:sz w:val="19"/>
          <w:szCs w:val="19"/>
        </w:rPr>
        <w:br/>
        <w:t>do not exist due to complete separation of data points. The results are not reliable. Please</w:t>
      </w:r>
      <w:r w:rsidRPr="00074D12">
        <w:rPr>
          <w:rFonts w:ascii="Segoe UI" w:eastAsia="Times New Roman" w:hAnsi="Segoe UI" w:cs="Segoe UI"/>
          <w:color w:val="000000"/>
          <w:sz w:val="19"/>
          <w:szCs w:val="19"/>
        </w:rPr>
        <w:br/>
        <w:t>refer to help for more information about complete separation.</w:t>
      </w:r>
    </w:p>
    <w:p w:rsidR="00074D12" w:rsidRPr="00074D12" w:rsidRDefault="00074D12" w:rsidP="00074D12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074D12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Method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451"/>
        <w:gridCol w:w="686"/>
      </w:tblGrid>
      <w:tr w:rsidR="00074D12" w:rsidRPr="00074D12" w:rsidTr="00881947">
        <w:tc>
          <w:tcPr>
            <w:tcW w:w="245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Link function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Logit</w:t>
            </w:r>
          </w:p>
        </w:tc>
      </w:tr>
      <w:tr w:rsidR="00074D12" w:rsidRPr="00074D12" w:rsidTr="00881947">
        <w:tc>
          <w:tcPr>
            <w:tcW w:w="245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Residuals for diagnostics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Pearson</w:t>
            </w:r>
          </w:p>
        </w:tc>
      </w:tr>
      <w:tr w:rsidR="00074D12" w:rsidRPr="00074D12" w:rsidTr="00881947">
        <w:tc>
          <w:tcPr>
            <w:tcW w:w="245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Rows used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30</w:t>
            </w:r>
          </w:p>
        </w:tc>
      </w:tr>
    </w:tbl>
    <w:p w:rsidR="00074D12" w:rsidRPr="00074D12" w:rsidRDefault="00074D12" w:rsidP="00074D12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074D12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Response Information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095"/>
        <w:gridCol w:w="675"/>
        <w:gridCol w:w="705"/>
        <w:gridCol w:w="660"/>
      </w:tblGrid>
      <w:tr w:rsidR="00074D12" w:rsidRPr="00074D12">
        <w:tc>
          <w:tcPr>
            <w:tcW w:w="109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074D12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Variable</w:t>
            </w:r>
          </w:p>
        </w:tc>
        <w:tc>
          <w:tcPr>
            <w:tcW w:w="67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074D12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Value</w:t>
            </w:r>
          </w:p>
        </w:tc>
        <w:tc>
          <w:tcPr>
            <w:tcW w:w="70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074D12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Count</w:t>
            </w:r>
          </w:p>
        </w:tc>
        <w:tc>
          <w:tcPr>
            <w:tcW w:w="66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</w:p>
        </w:tc>
      </w:tr>
      <w:tr w:rsidR="00074D12" w:rsidRPr="00074D12"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Development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(Event)</w:t>
            </w:r>
          </w:p>
        </w:tc>
      </w:tr>
      <w:tr w:rsidR="00074D12" w:rsidRPr="00074D12"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074D12" w:rsidRPr="00074D12"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</w:tbl>
    <w:p w:rsidR="00074D12" w:rsidRPr="00074D12" w:rsidRDefault="00074D12" w:rsidP="00074D12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074D12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Regression Equation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70"/>
        <w:gridCol w:w="165"/>
        <w:gridCol w:w="60"/>
        <w:gridCol w:w="165"/>
        <w:gridCol w:w="2386"/>
        <w:gridCol w:w="4819"/>
      </w:tblGrid>
      <w:tr w:rsidR="00074D12" w:rsidRPr="00074D12" w:rsidTr="00881947">
        <w:trPr>
          <w:gridAfter w:val="1"/>
          <w:wAfter w:w="4819" w:type="dxa"/>
        </w:trPr>
        <w:tc>
          <w:tcPr>
            <w:tcW w:w="435" w:type="dxa"/>
            <w:gridSpan w:val="2"/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proofErr w:type="gramStart"/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P(</w:t>
            </w:r>
            <w:proofErr w:type="gramEnd"/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1)</w:t>
            </w:r>
          </w:p>
        </w:tc>
        <w:tc>
          <w:tcPr>
            <w:tcW w:w="225" w:type="dxa"/>
            <w:gridSpan w:val="2"/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=</w:t>
            </w:r>
          </w:p>
        </w:tc>
        <w:tc>
          <w:tcPr>
            <w:tcW w:w="2386" w:type="dxa"/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exp(Y')/(1 + exp(Y'))</w:t>
            </w:r>
          </w:p>
        </w:tc>
      </w:tr>
      <w:tr w:rsidR="00074D12" w:rsidRPr="00074D12" w:rsidTr="00881947">
        <w:tc>
          <w:tcPr>
            <w:tcW w:w="270" w:type="dxa"/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Y'</w:t>
            </w:r>
          </w:p>
        </w:tc>
        <w:tc>
          <w:tcPr>
            <w:tcW w:w="225" w:type="dxa"/>
            <w:gridSpan w:val="2"/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=</w:t>
            </w:r>
          </w:p>
        </w:tc>
        <w:tc>
          <w:tcPr>
            <w:tcW w:w="7370" w:type="dxa"/>
            <w:gridSpan w:val="3"/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-81 + 6.0 Health Expenditure + 3.66 Supply per capita - 2.8 Emissions per capita</w:t>
            </w:r>
          </w:p>
        </w:tc>
      </w:tr>
    </w:tbl>
    <w:p w:rsidR="00074D12" w:rsidRPr="00074D12" w:rsidRDefault="00074D12" w:rsidP="00074D12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074D12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Coefficients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917"/>
        <w:gridCol w:w="471"/>
        <w:gridCol w:w="840"/>
        <w:gridCol w:w="870"/>
        <w:gridCol w:w="870"/>
        <w:gridCol w:w="450"/>
      </w:tblGrid>
      <w:tr w:rsidR="00074D12" w:rsidRPr="00074D12" w:rsidTr="00881947">
        <w:tc>
          <w:tcPr>
            <w:tcW w:w="1917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074D12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Term</w:t>
            </w:r>
          </w:p>
        </w:tc>
        <w:tc>
          <w:tcPr>
            <w:tcW w:w="273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074D12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Coef</w:t>
            </w:r>
            <w:proofErr w:type="spellEnd"/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074D12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 xml:space="preserve">SE </w:t>
            </w:r>
            <w:proofErr w:type="spellStart"/>
            <w:r w:rsidRPr="00074D12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Coef</w:t>
            </w:r>
            <w:proofErr w:type="spellEnd"/>
          </w:p>
        </w:tc>
        <w:tc>
          <w:tcPr>
            <w:tcW w:w="8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074D12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Z-Value</w:t>
            </w:r>
          </w:p>
        </w:tc>
        <w:tc>
          <w:tcPr>
            <w:tcW w:w="8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074D12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P-Value</w:t>
            </w:r>
          </w:p>
        </w:tc>
        <w:tc>
          <w:tcPr>
            <w:tcW w:w="45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074D12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VIF</w:t>
            </w:r>
          </w:p>
        </w:tc>
      </w:tr>
      <w:tr w:rsidR="00074D12" w:rsidRPr="00074D12" w:rsidTr="00881947"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Constant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-81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127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-0.64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0.521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074D12" w:rsidRPr="00074D12" w:rsidTr="00881947"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Health Expenditure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14.7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0.41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0.681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1.70</w:t>
            </w:r>
          </w:p>
        </w:tc>
      </w:tr>
      <w:tr w:rsidR="00074D12" w:rsidRPr="00074D12" w:rsidTr="00881947"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Supply per capita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3.66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9.50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0.39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0.700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7.87</w:t>
            </w:r>
          </w:p>
        </w:tc>
      </w:tr>
      <w:tr w:rsidR="00074D12" w:rsidRPr="00074D12" w:rsidTr="00881947"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Emissions per capita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-2.8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15.5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-0.18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0.855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6.30</w:t>
            </w:r>
          </w:p>
        </w:tc>
      </w:tr>
    </w:tbl>
    <w:p w:rsidR="00074D12" w:rsidRPr="00074D12" w:rsidRDefault="00074D12" w:rsidP="00074D12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074D12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Odds Ratios for Continuous Predictors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917"/>
        <w:gridCol w:w="1134"/>
        <w:gridCol w:w="1984"/>
      </w:tblGrid>
      <w:tr w:rsidR="00074D12" w:rsidRPr="00074D12" w:rsidTr="00881947">
        <w:tc>
          <w:tcPr>
            <w:tcW w:w="1917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074D12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Odds Ratio</w:t>
            </w:r>
          </w:p>
        </w:tc>
        <w:tc>
          <w:tcPr>
            <w:tcW w:w="1984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074D12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95% CI</w:t>
            </w:r>
          </w:p>
        </w:tc>
      </w:tr>
      <w:tr w:rsidR="00074D12" w:rsidRPr="00074D12" w:rsidTr="00881947"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Health Expenditure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422.4281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(0.0000, 1.40443E+15)</w:t>
            </w:r>
          </w:p>
        </w:tc>
      </w:tr>
      <w:tr w:rsidR="00074D12" w:rsidRPr="00074D12" w:rsidTr="00881947"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Supply per capita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38.7600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(0.0000, 4.70876E+09)</w:t>
            </w:r>
          </w:p>
        </w:tc>
      </w:tr>
      <w:tr w:rsidR="00074D12" w:rsidRPr="00074D12" w:rsidTr="00881947"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Emissions per capita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0.0596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(0.0000, 8.61676E+11)</w:t>
            </w:r>
          </w:p>
        </w:tc>
      </w:tr>
    </w:tbl>
    <w:p w:rsidR="00074D12" w:rsidRPr="00074D12" w:rsidRDefault="00074D12" w:rsidP="00074D12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074D12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Model Summary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990"/>
        <w:gridCol w:w="1005"/>
        <w:gridCol w:w="465"/>
        <w:gridCol w:w="555"/>
        <w:gridCol w:w="525"/>
        <w:gridCol w:w="1185"/>
      </w:tblGrid>
      <w:tr w:rsidR="00074D12" w:rsidRPr="00074D12" w:rsidTr="00881947"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074D12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Deviance</w:t>
            </w:r>
            <w:r w:rsidRPr="00074D12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R-Sq</w:t>
            </w:r>
          </w:p>
        </w:tc>
        <w:tc>
          <w:tcPr>
            <w:tcW w:w="100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074D12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Deviance</w:t>
            </w:r>
            <w:r w:rsidRPr="00074D12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R-Sq(adj)</w:t>
            </w:r>
          </w:p>
        </w:tc>
        <w:tc>
          <w:tcPr>
            <w:tcW w:w="46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074D12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AIC</w:t>
            </w:r>
          </w:p>
        </w:tc>
        <w:tc>
          <w:tcPr>
            <w:tcW w:w="55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074D12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AICc</w:t>
            </w:r>
            <w:proofErr w:type="spellEnd"/>
          </w:p>
        </w:tc>
        <w:tc>
          <w:tcPr>
            <w:tcW w:w="52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074D12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BIC</w:t>
            </w:r>
          </w:p>
        </w:tc>
        <w:tc>
          <w:tcPr>
            <w:tcW w:w="118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074D12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Area Under</w:t>
            </w:r>
            <w:r w:rsidRPr="00074D12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ROC Curve</w:t>
            </w:r>
          </w:p>
        </w:tc>
      </w:tr>
      <w:tr w:rsidR="00074D12" w:rsidRPr="00074D12" w:rsidTr="00881947"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99.93%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92.71%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8.03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9.63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13.64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1.0000</w:t>
            </w:r>
          </w:p>
        </w:tc>
      </w:tr>
    </w:tbl>
    <w:p w:rsidR="00074D12" w:rsidRPr="00074D12" w:rsidRDefault="00074D12" w:rsidP="00074D12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074D12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Goodness-of-Fit Tests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633"/>
        <w:gridCol w:w="302"/>
        <w:gridCol w:w="1155"/>
        <w:gridCol w:w="870"/>
      </w:tblGrid>
      <w:tr w:rsidR="00074D12" w:rsidRPr="00074D12" w:rsidTr="00881947">
        <w:tc>
          <w:tcPr>
            <w:tcW w:w="1633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074D12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Test</w:t>
            </w:r>
          </w:p>
        </w:tc>
        <w:tc>
          <w:tcPr>
            <w:tcW w:w="302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074D12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DF</w:t>
            </w:r>
          </w:p>
        </w:tc>
        <w:tc>
          <w:tcPr>
            <w:tcW w:w="115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074D12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Chi-Square</w:t>
            </w:r>
          </w:p>
        </w:tc>
        <w:tc>
          <w:tcPr>
            <w:tcW w:w="8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074D12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P-Value</w:t>
            </w:r>
          </w:p>
        </w:tc>
      </w:tr>
      <w:tr w:rsidR="00074D12" w:rsidRPr="00074D12" w:rsidTr="00881947">
        <w:tc>
          <w:tcPr>
            <w:tcW w:w="163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Deviance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0.03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1.000</w:t>
            </w:r>
          </w:p>
        </w:tc>
      </w:tr>
      <w:tr w:rsidR="00074D12" w:rsidRPr="00074D12" w:rsidTr="00881947">
        <w:tc>
          <w:tcPr>
            <w:tcW w:w="163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Pearson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1.000</w:t>
            </w:r>
          </w:p>
        </w:tc>
      </w:tr>
      <w:tr w:rsidR="00074D12" w:rsidRPr="00074D12" w:rsidTr="00881947">
        <w:tc>
          <w:tcPr>
            <w:tcW w:w="163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Hosmer-</w:t>
            </w:r>
            <w:proofErr w:type="spellStart"/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Lemeshow</w:t>
            </w:r>
            <w:proofErr w:type="spellEnd"/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1.000</w:t>
            </w:r>
          </w:p>
        </w:tc>
      </w:tr>
    </w:tbl>
    <w:p w:rsidR="00881947" w:rsidRDefault="00881947" w:rsidP="00074D12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</w:p>
    <w:p w:rsidR="00881947" w:rsidRDefault="00881947" w:rsidP="00074D12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</w:p>
    <w:p w:rsidR="00881947" w:rsidRDefault="00881947" w:rsidP="00074D12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</w:p>
    <w:p w:rsidR="00074D12" w:rsidRPr="00074D12" w:rsidRDefault="00074D12" w:rsidP="00074D12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074D12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lastRenderedPageBreak/>
        <w:t>Analysis of Variance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917"/>
        <w:gridCol w:w="299"/>
        <w:gridCol w:w="885"/>
        <w:gridCol w:w="1035"/>
        <w:gridCol w:w="1155"/>
        <w:gridCol w:w="870"/>
      </w:tblGrid>
      <w:tr w:rsidR="00074D12" w:rsidRPr="00074D12" w:rsidTr="00881947"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202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074D12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Likelihood Ratio</w:t>
            </w:r>
          </w:p>
        </w:tc>
      </w:tr>
      <w:tr w:rsidR="00074D12" w:rsidRPr="00074D12" w:rsidTr="00881947">
        <w:tc>
          <w:tcPr>
            <w:tcW w:w="1917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074D12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Source</w:t>
            </w:r>
          </w:p>
        </w:tc>
        <w:tc>
          <w:tcPr>
            <w:tcW w:w="198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074D12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DF</w:t>
            </w:r>
          </w:p>
        </w:tc>
        <w:tc>
          <w:tcPr>
            <w:tcW w:w="88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074D12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Adj Dev</w:t>
            </w:r>
          </w:p>
        </w:tc>
        <w:tc>
          <w:tcPr>
            <w:tcW w:w="103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074D12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Adj Mean</w:t>
            </w:r>
          </w:p>
        </w:tc>
        <w:tc>
          <w:tcPr>
            <w:tcW w:w="115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074D12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Chi-Square</w:t>
            </w:r>
          </w:p>
        </w:tc>
        <w:tc>
          <w:tcPr>
            <w:tcW w:w="8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074D12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P-Value</w:t>
            </w:r>
          </w:p>
        </w:tc>
      </w:tr>
      <w:tr w:rsidR="00074D12" w:rsidRPr="00074D12" w:rsidTr="00881947"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Regression</w:t>
            </w: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41.5579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13.8526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41.56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</w:t>
            </w:r>
          </w:p>
        </w:tc>
      </w:tr>
      <w:tr w:rsidR="00074D12" w:rsidRPr="00074D12" w:rsidTr="00881947"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 Health Expenditure</w:t>
            </w: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*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*</w:t>
            </w:r>
          </w:p>
        </w:tc>
      </w:tr>
      <w:tr w:rsidR="00074D12" w:rsidRPr="00074D12" w:rsidTr="00881947"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 Supply per capita</w:t>
            </w: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*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*</w:t>
            </w:r>
          </w:p>
        </w:tc>
      </w:tr>
      <w:tr w:rsidR="00074D12" w:rsidRPr="00074D12" w:rsidTr="00881947"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 Emissions per capita</w:t>
            </w: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*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*</w:t>
            </w:r>
          </w:p>
        </w:tc>
      </w:tr>
      <w:tr w:rsidR="00074D12" w:rsidRPr="00074D12" w:rsidTr="00881947"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Error</w:t>
            </w: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0.0309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0.0012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074D12" w:rsidRPr="00074D12" w:rsidTr="00881947"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29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41.5888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</w:tbl>
    <w:p w:rsidR="00074D12" w:rsidRPr="00074D12" w:rsidRDefault="00074D12" w:rsidP="00074D12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074D12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Measures of Association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960"/>
        <w:gridCol w:w="900"/>
        <w:gridCol w:w="840"/>
        <w:gridCol w:w="2477"/>
        <w:gridCol w:w="561"/>
      </w:tblGrid>
      <w:tr w:rsidR="00074D12" w:rsidRPr="00074D12" w:rsidTr="00881947">
        <w:tc>
          <w:tcPr>
            <w:tcW w:w="96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074D12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Pairs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074D12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Number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074D12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Percent</w:t>
            </w:r>
          </w:p>
        </w:tc>
        <w:tc>
          <w:tcPr>
            <w:tcW w:w="2477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074D12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Summary Measures</w:t>
            </w:r>
          </w:p>
        </w:tc>
        <w:tc>
          <w:tcPr>
            <w:tcW w:w="253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074D12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Value</w:t>
            </w:r>
          </w:p>
        </w:tc>
      </w:tr>
      <w:tr w:rsidR="00074D12" w:rsidRPr="00074D12" w:rsidTr="00881947"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Concordant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225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100.0</w:t>
            </w:r>
          </w:p>
        </w:tc>
        <w:tc>
          <w:tcPr>
            <w:tcW w:w="247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Somers’ D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1.00</w:t>
            </w:r>
          </w:p>
        </w:tc>
      </w:tr>
      <w:tr w:rsidR="00074D12" w:rsidRPr="00074D12" w:rsidTr="00881947"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Discordant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247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Goodman-Kruskal Gamma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1.00</w:t>
            </w:r>
          </w:p>
        </w:tc>
      </w:tr>
      <w:tr w:rsidR="00074D12" w:rsidRPr="00074D12" w:rsidTr="00881947"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Ties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247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Kendall’s Tau-a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0.52</w:t>
            </w:r>
          </w:p>
        </w:tc>
      </w:tr>
      <w:tr w:rsidR="00074D12" w:rsidRPr="00074D12" w:rsidTr="00881947"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225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100.0</w:t>
            </w:r>
          </w:p>
        </w:tc>
        <w:tc>
          <w:tcPr>
            <w:tcW w:w="2477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</w:tbl>
    <w:p w:rsidR="00074D12" w:rsidRPr="00074D12" w:rsidRDefault="00074D12" w:rsidP="00074D12">
      <w:pPr>
        <w:autoSpaceDE w:val="0"/>
        <w:autoSpaceDN w:val="0"/>
        <w:adjustRightInd w:val="0"/>
        <w:spacing w:before="180" w:after="100" w:afterAutospacing="1" w:line="240" w:lineRule="auto"/>
        <w:ind w:left="210"/>
        <w:rPr>
          <w:rFonts w:ascii="system-ui" w:eastAsia="Times New Roman" w:hAnsi="system-ui" w:cs="system-ui"/>
          <w:i/>
          <w:iCs/>
          <w:color w:val="000000"/>
          <w:sz w:val="16"/>
          <w:szCs w:val="16"/>
        </w:rPr>
      </w:pPr>
      <w:r w:rsidRPr="00074D12">
        <w:rPr>
          <w:rFonts w:ascii="system-ui" w:eastAsia="Times New Roman" w:hAnsi="system-ui" w:cs="system-ui"/>
          <w:i/>
          <w:iCs/>
          <w:color w:val="000000"/>
          <w:sz w:val="16"/>
          <w:szCs w:val="16"/>
        </w:rPr>
        <w:t>Association is between the response variable and predicted probabilities</w:t>
      </w:r>
    </w:p>
    <w:p w:rsidR="00074D12" w:rsidRPr="00074D12" w:rsidRDefault="00074D12" w:rsidP="00074D12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074D12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Fits and Diagnostics for Unusual Observations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10"/>
        <w:gridCol w:w="1170"/>
        <w:gridCol w:w="615"/>
        <w:gridCol w:w="675"/>
        <w:gridCol w:w="1005"/>
        <w:gridCol w:w="255"/>
      </w:tblGrid>
      <w:tr w:rsidR="00074D12" w:rsidRPr="00074D12">
        <w:tc>
          <w:tcPr>
            <w:tcW w:w="51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074D12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Obs</w:t>
            </w:r>
            <w:proofErr w:type="spellEnd"/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074D12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Observed</w:t>
            </w:r>
            <w:r w:rsidRPr="00074D12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Probability</w:t>
            </w:r>
          </w:p>
        </w:tc>
        <w:tc>
          <w:tcPr>
            <w:tcW w:w="61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074D12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Fit</w:t>
            </w:r>
          </w:p>
        </w:tc>
        <w:tc>
          <w:tcPr>
            <w:tcW w:w="67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074D12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Resid</w:t>
            </w:r>
            <w:proofErr w:type="spellEnd"/>
          </w:p>
        </w:tc>
        <w:tc>
          <w:tcPr>
            <w:tcW w:w="100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074D12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 xml:space="preserve">Std </w:t>
            </w:r>
            <w:proofErr w:type="spellStart"/>
            <w:r w:rsidRPr="00074D12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Resid</w:t>
            </w:r>
            <w:proofErr w:type="spellEnd"/>
          </w:p>
        </w:tc>
        <w:tc>
          <w:tcPr>
            <w:tcW w:w="25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</w:p>
        </w:tc>
      </w:tr>
      <w:tr w:rsidR="00074D12" w:rsidRPr="00074D12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0.0000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0.0007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-0.0259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-0.04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074D12" w:rsidRPr="00074D12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0.0000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0.0053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-0.0733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-0.26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074D12" w:rsidRPr="00074D12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0.0000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0.0002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-0.0136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-0.02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074D12" w:rsidRPr="00074D12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1.0000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0.9923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0.0882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0.26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</w:tbl>
    <w:p w:rsidR="00074D12" w:rsidRPr="00074D12" w:rsidRDefault="00074D12" w:rsidP="00074D12">
      <w:pPr>
        <w:autoSpaceDE w:val="0"/>
        <w:autoSpaceDN w:val="0"/>
        <w:adjustRightInd w:val="0"/>
        <w:spacing w:before="180" w:after="100" w:afterAutospacing="1" w:line="240" w:lineRule="auto"/>
        <w:ind w:left="210"/>
        <w:rPr>
          <w:rFonts w:ascii="system-ui" w:eastAsia="Times New Roman" w:hAnsi="system-ui" w:cs="system-ui"/>
          <w:i/>
          <w:iCs/>
          <w:color w:val="000000"/>
          <w:sz w:val="16"/>
          <w:szCs w:val="16"/>
        </w:rPr>
      </w:pPr>
      <w:proofErr w:type="gramStart"/>
      <w:r w:rsidRPr="00074D12">
        <w:rPr>
          <w:rFonts w:ascii="system-ui" w:eastAsia="Times New Roman" w:hAnsi="system-ui" w:cs="system-ui"/>
          <w:i/>
          <w:iCs/>
          <w:color w:val="000000"/>
          <w:sz w:val="16"/>
          <w:szCs w:val="16"/>
        </w:rPr>
        <w:t>X  Unusual</w:t>
      </w:r>
      <w:proofErr w:type="gramEnd"/>
      <w:r w:rsidRPr="00074D12">
        <w:rPr>
          <w:rFonts w:ascii="system-ui" w:eastAsia="Times New Roman" w:hAnsi="system-ui" w:cs="system-ui"/>
          <w:i/>
          <w:iCs/>
          <w:color w:val="000000"/>
          <w:sz w:val="16"/>
          <w:szCs w:val="16"/>
        </w:rPr>
        <w:t xml:space="preserve"> X</w:t>
      </w:r>
    </w:p>
    <w:p w:rsidR="00074D12" w:rsidRPr="00074D12" w:rsidRDefault="00074D12" w:rsidP="00074D12">
      <w:pPr>
        <w:autoSpaceDE w:val="0"/>
        <w:autoSpaceDN w:val="0"/>
        <w:adjustRightInd w:val="0"/>
        <w:spacing w:before="240" w:after="240" w:line="240" w:lineRule="auto"/>
        <w:ind w:left="30" w:right="720"/>
        <w:rPr>
          <w:rFonts w:ascii="Segoe UI" w:eastAsia="Times New Roman" w:hAnsi="Segoe UI" w:cs="Segoe UI"/>
          <w:color w:val="056EB2"/>
          <w:sz w:val="24"/>
          <w:szCs w:val="24"/>
        </w:rPr>
      </w:pPr>
      <w:r w:rsidRPr="00074D12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5486400" cy="3657600"/>
            <wp:effectExtent l="0" t="0" r="0" b="0"/>
            <wp:docPr id="4" name="Picture 4" descr="Pearson Residual Plots for Develop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earson Residual Plots for Developmen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4D12" w:rsidRPr="00074D12" w:rsidRDefault="00074D12" w:rsidP="00074D12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olor w:val="000000"/>
          <w:sz w:val="24"/>
          <w:szCs w:val="24"/>
        </w:rPr>
      </w:pPr>
    </w:p>
    <w:p w:rsidR="00074D12" w:rsidRDefault="00074D12"/>
    <w:p w:rsidR="00074D12" w:rsidRPr="00074D12" w:rsidRDefault="00074D12" w:rsidP="00074D12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aps/>
          <w:color w:val="000000"/>
          <w:sz w:val="16"/>
          <w:szCs w:val="16"/>
        </w:rPr>
      </w:pPr>
      <w:r w:rsidRPr="00074D12">
        <w:rPr>
          <w:rFonts w:ascii="system-ui" w:eastAsia="Times New Roman" w:hAnsi="system-ui" w:cs="system-ui"/>
          <w:caps/>
          <w:color w:val="000000"/>
          <w:sz w:val="16"/>
          <w:szCs w:val="16"/>
        </w:rPr>
        <w:t>SHEET1</w:t>
      </w:r>
    </w:p>
    <w:p w:rsidR="00074D12" w:rsidRPr="00074D12" w:rsidRDefault="00074D12" w:rsidP="00074D12">
      <w:pPr>
        <w:autoSpaceDE w:val="0"/>
        <w:autoSpaceDN w:val="0"/>
        <w:adjustRightInd w:val="0"/>
        <w:spacing w:after="120" w:line="240" w:lineRule="auto"/>
        <w:ind w:right="120"/>
        <w:rPr>
          <w:rFonts w:ascii="Segoe UI" w:eastAsia="Times New Roman" w:hAnsi="Segoe UI" w:cs="Segoe UI"/>
          <w:b/>
          <w:bCs/>
          <w:color w:val="000000"/>
          <w:sz w:val="28"/>
          <w:szCs w:val="28"/>
        </w:rPr>
      </w:pPr>
      <w:r w:rsidRPr="00074D12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Best Subsets Regression: Development versus Health Expenditure, Supply per capita, Emissions per capita</w:t>
      </w:r>
    </w:p>
    <w:p w:rsidR="00074D12" w:rsidRPr="00074D12" w:rsidRDefault="00074D12" w:rsidP="00074D12">
      <w:pPr>
        <w:autoSpaceDE w:val="0"/>
        <w:autoSpaceDN w:val="0"/>
        <w:adjustRightInd w:val="0"/>
        <w:spacing w:after="0" w:line="240" w:lineRule="auto"/>
        <w:ind w:right="360"/>
        <w:rPr>
          <w:rFonts w:ascii="system-ui" w:eastAsia="Times New Roman" w:hAnsi="system-ui" w:cs="system-ui"/>
          <w:color w:val="000000"/>
          <w:sz w:val="24"/>
          <w:szCs w:val="24"/>
        </w:rPr>
      </w:pPr>
    </w:p>
    <w:p w:rsidR="00074D12" w:rsidRPr="00074D12" w:rsidRDefault="00074D12" w:rsidP="00074D12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074D12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Response is Development</w:t>
      </w:r>
    </w:p>
    <w:tbl>
      <w:tblPr>
        <w:tblW w:w="8862" w:type="dxa"/>
        <w:tblInd w:w="21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55"/>
        <w:gridCol w:w="570"/>
        <w:gridCol w:w="1065"/>
        <w:gridCol w:w="1200"/>
        <w:gridCol w:w="1215"/>
        <w:gridCol w:w="855"/>
        <w:gridCol w:w="1276"/>
        <w:gridCol w:w="992"/>
        <w:gridCol w:w="1134"/>
      </w:tblGrid>
      <w:tr w:rsidR="00074D12" w:rsidRPr="00074D12" w:rsidTr="00FC04EC">
        <w:tc>
          <w:tcPr>
            <w:tcW w:w="55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074D12" w:rsidRPr="00074D12" w:rsidRDefault="00074D12" w:rsidP="00FC04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074D12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Vars</w:t>
            </w:r>
          </w:p>
        </w:tc>
        <w:tc>
          <w:tcPr>
            <w:tcW w:w="5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074D12" w:rsidRPr="00074D12" w:rsidRDefault="00074D12" w:rsidP="00FC04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074D12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R-Sq</w:t>
            </w:r>
          </w:p>
        </w:tc>
        <w:tc>
          <w:tcPr>
            <w:tcW w:w="106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074D12" w:rsidRPr="00074D12" w:rsidRDefault="00074D12" w:rsidP="00FC04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074D12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R-Sq (adj)</w:t>
            </w:r>
          </w:p>
        </w:tc>
        <w:tc>
          <w:tcPr>
            <w:tcW w:w="120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074D12" w:rsidRPr="00074D12" w:rsidRDefault="00074D12" w:rsidP="00FC04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074D12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R-Sq (pred)</w:t>
            </w:r>
          </w:p>
        </w:tc>
        <w:tc>
          <w:tcPr>
            <w:tcW w:w="121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074D12" w:rsidRPr="00074D12" w:rsidRDefault="00074D12" w:rsidP="00FC04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074D12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Mallows Cp</w:t>
            </w:r>
          </w:p>
        </w:tc>
        <w:tc>
          <w:tcPr>
            <w:tcW w:w="85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074D12" w:rsidRPr="00074D12" w:rsidRDefault="00074D12" w:rsidP="00FC04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074D12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074D12" w:rsidRPr="00074D12" w:rsidRDefault="00074D12" w:rsidP="00FC04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074D12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H</w:t>
            </w:r>
            <w:r w:rsidR="00FC04E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ealth Expenditure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074D12" w:rsidRPr="00074D12" w:rsidRDefault="00074D12" w:rsidP="00FC04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074D12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</w:t>
            </w:r>
            <w:r w:rsidR="00881947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upply per capita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074D12" w:rsidRPr="00074D12" w:rsidRDefault="00881947" w:rsidP="00FC04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Segoe UI" w:eastAsia="Times New Roman" w:hAnsi="Segoe UI" w:cs="Segoe UI" w:hint="eastAsia"/>
                <w:b/>
                <w:bCs/>
                <w:color w:val="000000"/>
                <w:sz w:val="19"/>
                <w:szCs w:val="19"/>
                <w:lang w:eastAsia="zh-CN"/>
              </w:rPr>
              <w:t>Emissions</w:t>
            </w:r>
            <w:r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  <w:lang w:eastAsia="zh-CN"/>
              </w:rPr>
              <w:t xml:space="preserve"> per capita</w:t>
            </w:r>
          </w:p>
        </w:tc>
      </w:tr>
      <w:tr w:rsidR="00074D12" w:rsidRPr="00074D12" w:rsidTr="00FC04EC"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FC04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FC04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70.1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FC04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69.0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FC04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63.9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FC04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FC04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0.28323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074D12" w:rsidRPr="00074D12" w:rsidRDefault="00074D12" w:rsidP="00FC04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FC04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074D12" w:rsidRPr="00074D12" w:rsidRDefault="00074D12" w:rsidP="00FC04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</w:p>
        </w:tc>
      </w:tr>
      <w:tr w:rsidR="00074D12" w:rsidRPr="00074D12" w:rsidTr="00FC04EC"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FC04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FC04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56.0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FC04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54.4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FC04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50.5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FC04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19.3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FC04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0.34341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FC04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074D12" w:rsidRPr="00074D12" w:rsidRDefault="00074D12" w:rsidP="00FC04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074D12" w:rsidRPr="00074D12" w:rsidRDefault="00074D12" w:rsidP="00FC04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</w:p>
        </w:tc>
      </w:tr>
      <w:tr w:rsidR="00074D12" w:rsidRPr="00074D12" w:rsidTr="00FC04EC"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FC04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FC04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74.1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FC04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72.2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FC04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65.4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FC04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FC04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0.26801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FC04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FC04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074D12" w:rsidRPr="00074D12" w:rsidRDefault="00074D12" w:rsidP="00FC04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</w:p>
        </w:tc>
      </w:tr>
      <w:tr w:rsidR="00074D12" w:rsidRPr="00074D12" w:rsidTr="00FC04EC"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FC04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FC04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70.3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FC04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68.1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FC04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62.8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FC04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6.6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FC04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0.28721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074D12" w:rsidRPr="00074D12" w:rsidRDefault="00074D12" w:rsidP="00FC04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FC04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FC04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074D12" w:rsidRPr="00074D12" w:rsidTr="00FC04EC"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FC04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FC04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74.7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FC04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71.8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FC04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64.4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FC04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FC04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0.26990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FC04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FC04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FC04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</w:tbl>
    <w:p w:rsidR="00074D12" w:rsidRPr="00074D12" w:rsidRDefault="00074D12" w:rsidP="00074D12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olor w:val="000000"/>
          <w:sz w:val="18"/>
          <w:szCs w:val="18"/>
        </w:rPr>
      </w:pPr>
    </w:p>
    <w:p w:rsidR="00074D12" w:rsidRDefault="00074D12"/>
    <w:p w:rsidR="00074D12" w:rsidRPr="00074D12" w:rsidRDefault="00074D12" w:rsidP="00074D12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aps/>
          <w:color w:val="000000"/>
          <w:sz w:val="16"/>
          <w:szCs w:val="16"/>
        </w:rPr>
      </w:pPr>
      <w:r w:rsidRPr="00074D12">
        <w:rPr>
          <w:rFonts w:ascii="system-ui" w:eastAsia="Times New Roman" w:hAnsi="system-ui" w:cs="system-ui"/>
          <w:caps/>
          <w:color w:val="000000"/>
          <w:sz w:val="16"/>
          <w:szCs w:val="16"/>
        </w:rPr>
        <w:t>SHEET1</w:t>
      </w:r>
    </w:p>
    <w:p w:rsidR="00074D12" w:rsidRPr="00074D12" w:rsidRDefault="00074D12" w:rsidP="00074D12">
      <w:pPr>
        <w:autoSpaceDE w:val="0"/>
        <w:autoSpaceDN w:val="0"/>
        <w:adjustRightInd w:val="0"/>
        <w:spacing w:after="120" w:line="240" w:lineRule="auto"/>
        <w:ind w:right="120"/>
        <w:rPr>
          <w:rFonts w:ascii="Segoe UI" w:eastAsia="Times New Roman" w:hAnsi="Segoe UI" w:cs="Segoe UI"/>
          <w:b/>
          <w:bCs/>
          <w:color w:val="000000"/>
          <w:sz w:val="28"/>
          <w:szCs w:val="28"/>
        </w:rPr>
      </w:pPr>
      <w:r w:rsidRPr="00074D12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Binary Logistic Regression: Development versus Health Expenditure, Supply per capita</w:t>
      </w:r>
    </w:p>
    <w:p w:rsidR="00074D12" w:rsidRPr="00074D12" w:rsidRDefault="00074D12" w:rsidP="00074D12">
      <w:pPr>
        <w:autoSpaceDE w:val="0"/>
        <w:autoSpaceDN w:val="0"/>
        <w:adjustRightInd w:val="0"/>
        <w:spacing w:after="0" w:line="240" w:lineRule="auto"/>
        <w:ind w:right="360"/>
        <w:rPr>
          <w:rFonts w:ascii="system-ui" w:eastAsia="Times New Roman" w:hAnsi="system-ui" w:cs="system-ui"/>
          <w:color w:val="000000"/>
          <w:sz w:val="24"/>
          <w:szCs w:val="24"/>
        </w:rPr>
      </w:pPr>
    </w:p>
    <w:p w:rsidR="00074D12" w:rsidRPr="00074D12" w:rsidRDefault="00074D12" w:rsidP="00074D12">
      <w:pPr>
        <w:autoSpaceDE w:val="0"/>
        <w:autoSpaceDN w:val="0"/>
        <w:adjustRightInd w:val="0"/>
        <w:spacing w:before="165" w:after="45" w:line="240" w:lineRule="auto"/>
        <w:ind w:left="195" w:right="1050"/>
        <w:rPr>
          <w:rFonts w:ascii="Segoe UI" w:eastAsia="Times New Roman" w:hAnsi="Segoe UI" w:cs="Segoe UI"/>
          <w:color w:val="000000"/>
          <w:sz w:val="19"/>
          <w:szCs w:val="19"/>
        </w:rPr>
      </w:pPr>
      <w:r w:rsidRPr="00074D12">
        <w:rPr>
          <w:rFonts w:ascii="Segoe UI" w:eastAsia="Times New Roman" w:hAnsi="Segoe UI" w:cs="Segoe UI"/>
          <w:color w:val="000000"/>
          <w:sz w:val="19"/>
          <w:szCs w:val="19"/>
        </w:rPr>
        <w:t>* WARNING * When the data are in the Response/Frequency format, the Residuals versus fits</w:t>
      </w:r>
      <w:r w:rsidRPr="00074D12">
        <w:rPr>
          <w:rFonts w:ascii="Segoe UI" w:eastAsia="Times New Roman" w:hAnsi="Segoe UI" w:cs="Segoe UI"/>
          <w:color w:val="000000"/>
          <w:sz w:val="19"/>
          <w:szCs w:val="19"/>
        </w:rPr>
        <w:br/>
        <w:t>plot is unavailable.</w:t>
      </w:r>
    </w:p>
    <w:p w:rsidR="00074D12" w:rsidRPr="00074D12" w:rsidRDefault="00074D12" w:rsidP="00074D12">
      <w:pPr>
        <w:autoSpaceDE w:val="0"/>
        <w:autoSpaceDN w:val="0"/>
        <w:adjustRightInd w:val="0"/>
        <w:spacing w:before="165" w:after="45" w:line="240" w:lineRule="auto"/>
        <w:ind w:left="195" w:right="1050"/>
        <w:rPr>
          <w:rFonts w:ascii="Segoe UI" w:eastAsia="Times New Roman" w:hAnsi="Segoe UI" w:cs="Segoe UI"/>
          <w:color w:val="000000"/>
          <w:sz w:val="19"/>
          <w:szCs w:val="19"/>
        </w:rPr>
      </w:pPr>
      <w:r w:rsidRPr="00074D12">
        <w:rPr>
          <w:rFonts w:ascii="Segoe UI" w:eastAsia="Times New Roman" w:hAnsi="Segoe UI" w:cs="Segoe UI"/>
          <w:color w:val="000000"/>
          <w:sz w:val="19"/>
          <w:szCs w:val="19"/>
        </w:rPr>
        <w:t>* WARNING * The model could not be fit properly. Maximum likelihood estimates of parameters</w:t>
      </w:r>
      <w:r w:rsidRPr="00074D12">
        <w:rPr>
          <w:rFonts w:ascii="Segoe UI" w:eastAsia="Times New Roman" w:hAnsi="Segoe UI" w:cs="Segoe UI"/>
          <w:color w:val="000000"/>
          <w:sz w:val="19"/>
          <w:szCs w:val="19"/>
        </w:rPr>
        <w:br/>
        <w:t>do not exist due to complete separation of data points. The results are not reliable. Please</w:t>
      </w:r>
      <w:r w:rsidRPr="00074D12">
        <w:rPr>
          <w:rFonts w:ascii="Segoe UI" w:eastAsia="Times New Roman" w:hAnsi="Segoe UI" w:cs="Segoe UI"/>
          <w:color w:val="000000"/>
          <w:sz w:val="19"/>
          <w:szCs w:val="19"/>
        </w:rPr>
        <w:br/>
        <w:t>refer to help for more information about complete separation.</w:t>
      </w:r>
    </w:p>
    <w:p w:rsidR="00074D12" w:rsidRPr="00074D12" w:rsidRDefault="00074D12" w:rsidP="00074D12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074D12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Method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200"/>
        <w:gridCol w:w="686"/>
      </w:tblGrid>
      <w:tr w:rsidR="00074D12" w:rsidRPr="00074D12" w:rsidTr="00FC04EC"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Link function</w:t>
            </w: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Logit</w:t>
            </w:r>
          </w:p>
        </w:tc>
      </w:tr>
      <w:tr w:rsidR="00074D12" w:rsidRPr="00074D12" w:rsidTr="00FC04EC"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Residuals for diagnostics</w:t>
            </w: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Pearson</w:t>
            </w:r>
          </w:p>
        </w:tc>
      </w:tr>
      <w:tr w:rsidR="00074D12" w:rsidRPr="00074D12" w:rsidTr="00FC04EC"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Rows used</w:t>
            </w: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30</w:t>
            </w:r>
          </w:p>
        </w:tc>
      </w:tr>
    </w:tbl>
    <w:p w:rsidR="00074D12" w:rsidRPr="00074D12" w:rsidRDefault="00074D12" w:rsidP="00074D12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074D12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Response Information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095"/>
        <w:gridCol w:w="675"/>
        <w:gridCol w:w="705"/>
        <w:gridCol w:w="660"/>
      </w:tblGrid>
      <w:tr w:rsidR="00074D12" w:rsidRPr="00074D12">
        <w:tc>
          <w:tcPr>
            <w:tcW w:w="109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074D12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Variable</w:t>
            </w:r>
          </w:p>
        </w:tc>
        <w:tc>
          <w:tcPr>
            <w:tcW w:w="67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074D12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Value</w:t>
            </w:r>
          </w:p>
        </w:tc>
        <w:tc>
          <w:tcPr>
            <w:tcW w:w="70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074D12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Count</w:t>
            </w:r>
          </w:p>
        </w:tc>
        <w:tc>
          <w:tcPr>
            <w:tcW w:w="66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</w:p>
        </w:tc>
      </w:tr>
      <w:tr w:rsidR="00074D12" w:rsidRPr="00074D12"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Development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(Event)</w:t>
            </w:r>
          </w:p>
        </w:tc>
      </w:tr>
      <w:tr w:rsidR="00074D12" w:rsidRPr="00074D12"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074D12" w:rsidRPr="00074D12"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</w:tbl>
    <w:p w:rsidR="00074D12" w:rsidRPr="00074D12" w:rsidRDefault="00074D12" w:rsidP="00074D12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074D12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Regression Equation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70"/>
        <w:gridCol w:w="165"/>
        <w:gridCol w:w="60"/>
        <w:gridCol w:w="165"/>
        <w:gridCol w:w="2249"/>
        <w:gridCol w:w="2693"/>
      </w:tblGrid>
      <w:tr w:rsidR="00074D12" w:rsidRPr="00074D12" w:rsidTr="00FC04EC">
        <w:trPr>
          <w:gridAfter w:val="1"/>
          <w:wAfter w:w="2693" w:type="dxa"/>
        </w:trPr>
        <w:tc>
          <w:tcPr>
            <w:tcW w:w="43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proofErr w:type="gramStart"/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P(</w:t>
            </w:r>
            <w:proofErr w:type="gramEnd"/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1)</w:t>
            </w:r>
          </w:p>
        </w:tc>
        <w:tc>
          <w:tcPr>
            <w:tcW w:w="22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=</w:t>
            </w:r>
          </w:p>
        </w:tc>
        <w:tc>
          <w:tcPr>
            <w:tcW w:w="224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exp(Y')/(1 + exp(Y'))</w:t>
            </w:r>
          </w:p>
        </w:tc>
      </w:tr>
      <w:tr w:rsidR="00074D12" w:rsidRPr="00074D12" w:rsidTr="00FC04EC"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Y'</w:t>
            </w:r>
          </w:p>
        </w:tc>
        <w:tc>
          <w:tcPr>
            <w:tcW w:w="22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=</w:t>
            </w:r>
          </w:p>
        </w:tc>
        <w:tc>
          <w:tcPr>
            <w:tcW w:w="5107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-89.9 + 6.7 Health Expenditure + 2.53 Supply per capita</w:t>
            </w:r>
          </w:p>
        </w:tc>
      </w:tr>
    </w:tbl>
    <w:p w:rsidR="00074D12" w:rsidRPr="00074D12" w:rsidRDefault="00074D12" w:rsidP="00074D12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074D12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Coefficients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614"/>
        <w:gridCol w:w="471"/>
        <w:gridCol w:w="840"/>
        <w:gridCol w:w="870"/>
        <w:gridCol w:w="870"/>
        <w:gridCol w:w="450"/>
      </w:tblGrid>
      <w:tr w:rsidR="00074D12" w:rsidRPr="00074D12" w:rsidTr="00FC04EC">
        <w:tc>
          <w:tcPr>
            <w:tcW w:w="1614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074D12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Term</w:t>
            </w:r>
          </w:p>
        </w:tc>
        <w:tc>
          <w:tcPr>
            <w:tcW w:w="471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074D12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Coef</w:t>
            </w:r>
            <w:proofErr w:type="spellEnd"/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074D12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 xml:space="preserve">SE </w:t>
            </w:r>
            <w:proofErr w:type="spellStart"/>
            <w:r w:rsidRPr="00074D12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Coef</w:t>
            </w:r>
            <w:proofErr w:type="spellEnd"/>
          </w:p>
        </w:tc>
        <w:tc>
          <w:tcPr>
            <w:tcW w:w="8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074D12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Z-Value</w:t>
            </w:r>
          </w:p>
        </w:tc>
        <w:tc>
          <w:tcPr>
            <w:tcW w:w="8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074D12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P-Value</w:t>
            </w:r>
          </w:p>
        </w:tc>
        <w:tc>
          <w:tcPr>
            <w:tcW w:w="45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074D12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VIF</w:t>
            </w:r>
          </w:p>
        </w:tc>
      </w:tr>
      <w:tr w:rsidR="00074D12" w:rsidRPr="00074D12" w:rsidTr="00FC04EC"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Constant</w:t>
            </w: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-89.9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99.1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-0.91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0.364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074D12" w:rsidRPr="00074D12" w:rsidTr="00FC04EC"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Health Expenditure</w:t>
            </w: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6.7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10.6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0.63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0.531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1.11</w:t>
            </w:r>
          </w:p>
        </w:tc>
      </w:tr>
      <w:tr w:rsidR="00074D12" w:rsidRPr="00074D12" w:rsidTr="00FC04EC"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Supply per capita</w:t>
            </w: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2.53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3.52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0.72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0.472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1.11</w:t>
            </w:r>
          </w:p>
        </w:tc>
      </w:tr>
    </w:tbl>
    <w:p w:rsidR="00FC04EC" w:rsidRDefault="00FC04EC" w:rsidP="00074D12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</w:p>
    <w:p w:rsidR="00074D12" w:rsidRPr="00074D12" w:rsidRDefault="00074D12" w:rsidP="00074D12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074D12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lastRenderedPageBreak/>
        <w:t>Odds Ratios for Continuous Predictors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775"/>
        <w:gridCol w:w="1134"/>
        <w:gridCol w:w="1984"/>
      </w:tblGrid>
      <w:tr w:rsidR="00074D12" w:rsidRPr="00074D12" w:rsidTr="00FC04EC">
        <w:tc>
          <w:tcPr>
            <w:tcW w:w="177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074D12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Odds Ratio</w:t>
            </w:r>
          </w:p>
        </w:tc>
        <w:tc>
          <w:tcPr>
            <w:tcW w:w="1984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074D12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95% CI</w:t>
            </w:r>
          </w:p>
        </w:tc>
      </w:tr>
      <w:tr w:rsidR="00074D12" w:rsidRPr="00074D12" w:rsidTr="00FC04EC"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Health Expenditure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787.8398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(0.0000, 9.11468E+11)</w:t>
            </w:r>
          </w:p>
        </w:tc>
      </w:tr>
      <w:tr w:rsidR="00074D12" w:rsidRPr="00074D12" w:rsidTr="00FC04EC"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Supply per capita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12.5704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(0.0126, 12507.3489)</w:t>
            </w:r>
          </w:p>
        </w:tc>
      </w:tr>
    </w:tbl>
    <w:p w:rsidR="00074D12" w:rsidRPr="00074D12" w:rsidRDefault="00074D12" w:rsidP="00074D12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074D12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Model Summary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990"/>
        <w:gridCol w:w="1005"/>
        <w:gridCol w:w="465"/>
        <w:gridCol w:w="555"/>
        <w:gridCol w:w="525"/>
        <w:gridCol w:w="1185"/>
      </w:tblGrid>
      <w:tr w:rsidR="00074D12" w:rsidRPr="00074D12"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074D12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Deviance</w:t>
            </w:r>
            <w:r w:rsidRPr="00074D12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R-Sq</w:t>
            </w:r>
          </w:p>
        </w:tc>
        <w:tc>
          <w:tcPr>
            <w:tcW w:w="100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074D12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Deviance</w:t>
            </w:r>
            <w:r w:rsidRPr="00074D12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R-Sq(adj)</w:t>
            </w:r>
          </w:p>
        </w:tc>
        <w:tc>
          <w:tcPr>
            <w:tcW w:w="46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074D12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AIC</w:t>
            </w:r>
          </w:p>
        </w:tc>
        <w:tc>
          <w:tcPr>
            <w:tcW w:w="55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074D12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AICc</w:t>
            </w:r>
            <w:proofErr w:type="spellEnd"/>
          </w:p>
        </w:tc>
        <w:tc>
          <w:tcPr>
            <w:tcW w:w="52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074D12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BIC</w:t>
            </w:r>
          </w:p>
        </w:tc>
        <w:tc>
          <w:tcPr>
            <w:tcW w:w="118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074D12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Area Under</w:t>
            </w:r>
            <w:r w:rsidRPr="00074D12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ROC Curve</w:t>
            </w:r>
          </w:p>
        </w:tc>
      </w:tr>
      <w:tr w:rsidR="00074D12" w:rsidRPr="00074D12"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99.91%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95.11%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6.04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6.96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10.24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1.0000</w:t>
            </w:r>
          </w:p>
        </w:tc>
      </w:tr>
    </w:tbl>
    <w:p w:rsidR="00074D12" w:rsidRPr="00074D12" w:rsidRDefault="00074D12" w:rsidP="00074D12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074D12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Goodness-of-Fit Tests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633"/>
        <w:gridCol w:w="302"/>
        <w:gridCol w:w="1155"/>
        <w:gridCol w:w="870"/>
      </w:tblGrid>
      <w:tr w:rsidR="00074D12" w:rsidRPr="00074D12" w:rsidTr="00FC04EC">
        <w:tc>
          <w:tcPr>
            <w:tcW w:w="1633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074D12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Test</w:t>
            </w:r>
          </w:p>
        </w:tc>
        <w:tc>
          <w:tcPr>
            <w:tcW w:w="302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074D12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DF</w:t>
            </w:r>
          </w:p>
        </w:tc>
        <w:tc>
          <w:tcPr>
            <w:tcW w:w="115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074D12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Chi-Square</w:t>
            </w:r>
          </w:p>
        </w:tc>
        <w:tc>
          <w:tcPr>
            <w:tcW w:w="8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074D12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P-Value</w:t>
            </w:r>
          </w:p>
        </w:tc>
      </w:tr>
      <w:tr w:rsidR="00074D12" w:rsidRPr="00074D12" w:rsidTr="00FC04EC">
        <w:tc>
          <w:tcPr>
            <w:tcW w:w="163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Deviance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0.04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1.000</w:t>
            </w:r>
          </w:p>
        </w:tc>
      </w:tr>
      <w:tr w:rsidR="00074D12" w:rsidRPr="00074D12" w:rsidTr="00FC04EC">
        <w:tc>
          <w:tcPr>
            <w:tcW w:w="163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Pearson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1.000</w:t>
            </w:r>
          </w:p>
        </w:tc>
      </w:tr>
      <w:tr w:rsidR="00074D12" w:rsidRPr="00074D12" w:rsidTr="00FC04EC">
        <w:tc>
          <w:tcPr>
            <w:tcW w:w="163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Hosmer-</w:t>
            </w:r>
            <w:proofErr w:type="spellStart"/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Lemeshow</w:t>
            </w:r>
            <w:proofErr w:type="spellEnd"/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1.000</w:t>
            </w:r>
          </w:p>
        </w:tc>
      </w:tr>
    </w:tbl>
    <w:p w:rsidR="00074D12" w:rsidRPr="00074D12" w:rsidRDefault="00074D12" w:rsidP="00074D12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074D12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Analysis of Variance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775"/>
        <w:gridCol w:w="299"/>
        <w:gridCol w:w="885"/>
        <w:gridCol w:w="1035"/>
        <w:gridCol w:w="1155"/>
        <w:gridCol w:w="870"/>
      </w:tblGrid>
      <w:tr w:rsidR="00074D12" w:rsidRPr="00074D12" w:rsidTr="00FC04EC"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202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074D12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Likelihood Ratio</w:t>
            </w:r>
          </w:p>
        </w:tc>
      </w:tr>
      <w:tr w:rsidR="00074D12" w:rsidRPr="00074D12" w:rsidTr="00FC04EC">
        <w:tc>
          <w:tcPr>
            <w:tcW w:w="177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074D12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Source</w:t>
            </w:r>
          </w:p>
        </w:tc>
        <w:tc>
          <w:tcPr>
            <w:tcW w:w="23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074D12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DF</w:t>
            </w:r>
          </w:p>
        </w:tc>
        <w:tc>
          <w:tcPr>
            <w:tcW w:w="88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074D12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Adj Dev</w:t>
            </w:r>
          </w:p>
        </w:tc>
        <w:tc>
          <w:tcPr>
            <w:tcW w:w="103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074D12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Adj Mean</w:t>
            </w:r>
          </w:p>
        </w:tc>
        <w:tc>
          <w:tcPr>
            <w:tcW w:w="115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074D12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Chi-Square</w:t>
            </w:r>
          </w:p>
        </w:tc>
        <w:tc>
          <w:tcPr>
            <w:tcW w:w="8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074D12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P-Value</w:t>
            </w:r>
          </w:p>
        </w:tc>
      </w:tr>
      <w:tr w:rsidR="00074D12" w:rsidRPr="00074D12" w:rsidTr="00FC04EC"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Regression</w:t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41.5532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20.7766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41.55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</w:t>
            </w:r>
          </w:p>
        </w:tc>
      </w:tr>
      <w:tr w:rsidR="00074D12" w:rsidRPr="00074D12" w:rsidTr="00FC04EC"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 Health Expenditure</w:t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*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*</w:t>
            </w:r>
          </w:p>
        </w:tc>
      </w:tr>
      <w:tr w:rsidR="00074D12" w:rsidRPr="00074D12" w:rsidTr="00FC04EC"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 Supply per capita</w:t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16.5428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16.5428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16.54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</w:t>
            </w:r>
          </w:p>
        </w:tc>
      </w:tr>
      <w:tr w:rsidR="00074D12" w:rsidRPr="00074D12" w:rsidTr="00FC04EC"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Error</w:t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0.0357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0.0013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074D12" w:rsidRPr="00074D12" w:rsidTr="00FC04EC"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29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41.5888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</w:tbl>
    <w:p w:rsidR="00074D12" w:rsidRPr="00074D12" w:rsidRDefault="00074D12" w:rsidP="00074D12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074D12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Measures of Association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960"/>
        <w:gridCol w:w="900"/>
        <w:gridCol w:w="840"/>
        <w:gridCol w:w="2193"/>
        <w:gridCol w:w="561"/>
      </w:tblGrid>
      <w:tr w:rsidR="00074D12" w:rsidRPr="00074D12" w:rsidTr="00FC04EC">
        <w:tc>
          <w:tcPr>
            <w:tcW w:w="96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074D12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Pairs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074D12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Number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074D12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Percent</w:t>
            </w:r>
          </w:p>
        </w:tc>
        <w:tc>
          <w:tcPr>
            <w:tcW w:w="2193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074D12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Summary Measures</w:t>
            </w:r>
          </w:p>
        </w:tc>
        <w:tc>
          <w:tcPr>
            <w:tcW w:w="537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074D12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Value</w:t>
            </w:r>
          </w:p>
        </w:tc>
      </w:tr>
      <w:tr w:rsidR="00074D12" w:rsidRPr="00074D12" w:rsidTr="00FC04EC"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Concordant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225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100.0</w:t>
            </w: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Somers’ D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1.00</w:t>
            </w:r>
          </w:p>
        </w:tc>
      </w:tr>
      <w:tr w:rsidR="00074D12" w:rsidRPr="00074D12" w:rsidTr="00FC04EC"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Discordant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Goodman-Kruskal Gamma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1.00</w:t>
            </w:r>
          </w:p>
        </w:tc>
      </w:tr>
      <w:tr w:rsidR="00074D12" w:rsidRPr="00074D12" w:rsidTr="00FC04EC"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Ties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Kendall’s Tau-a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0.52</w:t>
            </w:r>
          </w:p>
        </w:tc>
      </w:tr>
      <w:tr w:rsidR="00074D12" w:rsidRPr="00074D12" w:rsidTr="00FC04EC"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225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100.0</w:t>
            </w: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</w:tbl>
    <w:p w:rsidR="00074D12" w:rsidRPr="00074D12" w:rsidRDefault="00074D12" w:rsidP="00074D12">
      <w:pPr>
        <w:autoSpaceDE w:val="0"/>
        <w:autoSpaceDN w:val="0"/>
        <w:adjustRightInd w:val="0"/>
        <w:spacing w:before="180" w:after="100" w:afterAutospacing="1" w:line="240" w:lineRule="auto"/>
        <w:ind w:left="210"/>
        <w:rPr>
          <w:rFonts w:ascii="system-ui" w:eastAsia="Times New Roman" w:hAnsi="system-ui" w:cs="system-ui"/>
          <w:i/>
          <w:iCs/>
          <w:color w:val="000000"/>
          <w:sz w:val="16"/>
          <w:szCs w:val="16"/>
        </w:rPr>
      </w:pPr>
      <w:r w:rsidRPr="00074D12">
        <w:rPr>
          <w:rFonts w:ascii="system-ui" w:eastAsia="Times New Roman" w:hAnsi="system-ui" w:cs="system-ui"/>
          <w:i/>
          <w:iCs/>
          <w:color w:val="000000"/>
          <w:sz w:val="16"/>
          <w:szCs w:val="16"/>
        </w:rPr>
        <w:t>Association is between the response variable and predicted probabilities</w:t>
      </w:r>
    </w:p>
    <w:p w:rsidR="00074D12" w:rsidRPr="00074D12" w:rsidRDefault="00074D12" w:rsidP="00074D12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074D12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Fits and Diagnostics for Unusual Observations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10"/>
        <w:gridCol w:w="1170"/>
        <w:gridCol w:w="615"/>
        <w:gridCol w:w="675"/>
        <w:gridCol w:w="1005"/>
        <w:gridCol w:w="255"/>
      </w:tblGrid>
      <w:tr w:rsidR="00074D12" w:rsidRPr="00074D12">
        <w:tc>
          <w:tcPr>
            <w:tcW w:w="51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074D12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Obs</w:t>
            </w:r>
            <w:proofErr w:type="spellEnd"/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074D12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Observed</w:t>
            </w:r>
            <w:r w:rsidRPr="00074D12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Probability</w:t>
            </w:r>
          </w:p>
        </w:tc>
        <w:tc>
          <w:tcPr>
            <w:tcW w:w="61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074D12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Fit</w:t>
            </w:r>
          </w:p>
        </w:tc>
        <w:tc>
          <w:tcPr>
            <w:tcW w:w="67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074D12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Resid</w:t>
            </w:r>
            <w:proofErr w:type="spellEnd"/>
          </w:p>
        </w:tc>
        <w:tc>
          <w:tcPr>
            <w:tcW w:w="100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074D12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 xml:space="preserve">Std </w:t>
            </w:r>
            <w:proofErr w:type="spellStart"/>
            <w:r w:rsidRPr="00074D12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Resid</w:t>
            </w:r>
            <w:proofErr w:type="spellEnd"/>
          </w:p>
        </w:tc>
        <w:tc>
          <w:tcPr>
            <w:tcW w:w="25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</w:p>
        </w:tc>
      </w:tr>
      <w:tr w:rsidR="00074D12" w:rsidRPr="00074D12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0.0000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0.0078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-0.0885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-0.32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074D12" w:rsidRPr="00074D12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0.0000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0.0004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-0.0204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-0.05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074D12" w:rsidRPr="00074D12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1.0000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0.9979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0.0462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0.06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074D12" w:rsidRPr="00074D12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1.0000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0.9930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0.0842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0.17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</w:tbl>
    <w:p w:rsidR="00074D12" w:rsidRPr="00074D12" w:rsidRDefault="00074D12" w:rsidP="00074D12">
      <w:pPr>
        <w:autoSpaceDE w:val="0"/>
        <w:autoSpaceDN w:val="0"/>
        <w:adjustRightInd w:val="0"/>
        <w:spacing w:before="180" w:after="100" w:afterAutospacing="1" w:line="240" w:lineRule="auto"/>
        <w:ind w:left="210"/>
        <w:rPr>
          <w:rFonts w:ascii="system-ui" w:eastAsia="Times New Roman" w:hAnsi="system-ui" w:cs="system-ui"/>
          <w:i/>
          <w:iCs/>
          <w:color w:val="000000"/>
          <w:sz w:val="16"/>
          <w:szCs w:val="16"/>
        </w:rPr>
      </w:pPr>
      <w:proofErr w:type="gramStart"/>
      <w:r w:rsidRPr="00074D12">
        <w:rPr>
          <w:rFonts w:ascii="system-ui" w:eastAsia="Times New Roman" w:hAnsi="system-ui" w:cs="system-ui"/>
          <w:i/>
          <w:iCs/>
          <w:color w:val="000000"/>
          <w:sz w:val="16"/>
          <w:szCs w:val="16"/>
        </w:rPr>
        <w:t>X  Unusual</w:t>
      </w:r>
      <w:proofErr w:type="gramEnd"/>
      <w:r w:rsidRPr="00074D12">
        <w:rPr>
          <w:rFonts w:ascii="system-ui" w:eastAsia="Times New Roman" w:hAnsi="system-ui" w:cs="system-ui"/>
          <w:i/>
          <w:iCs/>
          <w:color w:val="000000"/>
          <w:sz w:val="16"/>
          <w:szCs w:val="16"/>
        </w:rPr>
        <w:t xml:space="preserve"> X</w:t>
      </w:r>
    </w:p>
    <w:p w:rsidR="00074D12" w:rsidRPr="00074D12" w:rsidRDefault="00074D12" w:rsidP="00074D12">
      <w:pPr>
        <w:autoSpaceDE w:val="0"/>
        <w:autoSpaceDN w:val="0"/>
        <w:adjustRightInd w:val="0"/>
        <w:spacing w:before="240" w:after="240" w:line="240" w:lineRule="auto"/>
        <w:ind w:left="30" w:right="720"/>
        <w:rPr>
          <w:rFonts w:ascii="Segoe UI" w:eastAsia="Times New Roman" w:hAnsi="Segoe UI" w:cs="Segoe UI"/>
          <w:color w:val="056EB2"/>
          <w:sz w:val="24"/>
          <w:szCs w:val="24"/>
        </w:rPr>
      </w:pPr>
      <w:r w:rsidRPr="00074D12"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>
            <wp:extent cx="5486400" cy="3657600"/>
            <wp:effectExtent l="0" t="0" r="0" b="0"/>
            <wp:docPr id="5" name="Picture 5" descr="Pearson Residual Plots for Develop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earson Residual Plots for Developme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4D12" w:rsidRPr="00074D12" w:rsidRDefault="00074D12" w:rsidP="00074D12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olor w:val="000000"/>
          <w:sz w:val="24"/>
          <w:szCs w:val="24"/>
        </w:rPr>
      </w:pPr>
    </w:p>
    <w:p w:rsidR="00074D12" w:rsidRDefault="00074D12"/>
    <w:p w:rsidR="00074D12" w:rsidRPr="00074D12" w:rsidRDefault="00074D12" w:rsidP="00074D12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aps/>
          <w:color w:val="000000"/>
          <w:sz w:val="16"/>
          <w:szCs w:val="16"/>
        </w:rPr>
      </w:pPr>
      <w:r w:rsidRPr="00074D12">
        <w:rPr>
          <w:rFonts w:ascii="system-ui" w:eastAsia="Times New Roman" w:hAnsi="system-ui" w:cs="system-ui"/>
          <w:caps/>
          <w:color w:val="000000"/>
          <w:sz w:val="16"/>
          <w:szCs w:val="16"/>
        </w:rPr>
        <w:t>SHEET1</w:t>
      </w:r>
    </w:p>
    <w:p w:rsidR="00074D12" w:rsidRPr="00074D12" w:rsidRDefault="00074D12" w:rsidP="00074D12">
      <w:pPr>
        <w:autoSpaceDE w:val="0"/>
        <w:autoSpaceDN w:val="0"/>
        <w:adjustRightInd w:val="0"/>
        <w:spacing w:after="120" w:line="240" w:lineRule="auto"/>
        <w:ind w:right="120"/>
        <w:rPr>
          <w:rFonts w:ascii="Segoe UI" w:eastAsia="Times New Roman" w:hAnsi="Segoe UI" w:cs="Segoe UI"/>
          <w:b/>
          <w:bCs/>
          <w:color w:val="000000"/>
          <w:sz w:val="28"/>
          <w:szCs w:val="28"/>
        </w:rPr>
      </w:pPr>
      <w:r w:rsidRPr="00074D12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Binary Logistic Regression: Development versus Supply per capita</w:t>
      </w:r>
    </w:p>
    <w:p w:rsidR="00074D12" w:rsidRPr="00074D12" w:rsidRDefault="00074D12" w:rsidP="00074D12">
      <w:pPr>
        <w:autoSpaceDE w:val="0"/>
        <w:autoSpaceDN w:val="0"/>
        <w:adjustRightInd w:val="0"/>
        <w:spacing w:after="0" w:line="240" w:lineRule="auto"/>
        <w:ind w:right="360"/>
        <w:rPr>
          <w:rFonts w:ascii="system-ui" w:eastAsia="Times New Roman" w:hAnsi="system-ui" w:cs="system-ui"/>
          <w:color w:val="000000"/>
          <w:sz w:val="24"/>
          <w:szCs w:val="24"/>
        </w:rPr>
      </w:pPr>
    </w:p>
    <w:p w:rsidR="00074D12" w:rsidRPr="00074D12" w:rsidRDefault="00074D12" w:rsidP="00074D12">
      <w:pPr>
        <w:autoSpaceDE w:val="0"/>
        <w:autoSpaceDN w:val="0"/>
        <w:adjustRightInd w:val="0"/>
        <w:spacing w:before="165" w:after="45" w:line="240" w:lineRule="auto"/>
        <w:ind w:left="195" w:right="1050"/>
        <w:rPr>
          <w:rFonts w:ascii="Segoe UI" w:eastAsia="Times New Roman" w:hAnsi="Segoe UI" w:cs="Segoe UI"/>
          <w:color w:val="000000"/>
          <w:sz w:val="19"/>
          <w:szCs w:val="19"/>
        </w:rPr>
      </w:pPr>
      <w:r w:rsidRPr="00074D12">
        <w:rPr>
          <w:rFonts w:ascii="Segoe UI" w:eastAsia="Times New Roman" w:hAnsi="Segoe UI" w:cs="Segoe UI"/>
          <w:color w:val="000000"/>
          <w:sz w:val="19"/>
          <w:szCs w:val="19"/>
        </w:rPr>
        <w:t>* WARNING * When the data are in the Response/Frequency format, the Residuals versus fits</w:t>
      </w:r>
      <w:r w:rsidRPr="00074D12">
        <w:rPr>
          <w:rFonts w:ascii="Segoe UI" w:eastAsia="Times New Roman" w:hAnsi="Segoe UI" w:cs="Segoe UI"/>
          <w:color w:val="000000"/>
          <w:sz w:val="19"/>
          <w:szCs w:val="19"/>
        </w:rPr>
        <w:br/>
        <w:t>plot is unavailable.</w:t>
      </w:r>
    </w:p>
    <w:p w:rsidR="00074D12" w:rsidRPr="00074D12" w:rsidRDefault="00074D12" w:rsidP="00074D12">
      <w:pPr>
        <w:autoSpaceDE w:val="0"/>
        <w:autoSpaceDN w:val="0"/>
        <w:adjustRightInd w:val="0"/>
        <w:spacing w:before="165" w:after="45" w:line="240" w:lineRule="auto"/>
        <w:ind w:left="195" w:right="1050"/>
        <w:rPr>
          <w:rFonts w:ascii="Segoe UI" w:eastAsia="Times New Roman" w:hAnsi="Segoe UI" w:cs="Segoe UI"/>
          <w:color w:val="000000"/>
          <w:sz w:val="19"/>
          <w:szCs w:val="19"/>
        </w:rPr>
      </w:pPr>
      <w:r w:rsidRPr="00074D12">
        <w:rPr>
          <w:rFonts w:ascii="Segoe UI" w:eastAsia="Times New Roman" w:hAnsi="Segoe UI" w:cs="Segoe UI"/>
          <w:color w:val="000000"/>
          <w:sz w:val="19"/>
          <w:szCs w:val="19"/>
        </w:rPr>
        <w:t>* WARNING * The model could not be fit properly. Maximum likelihood estimates of parameters</w:t>
      </w:r>
      <w:r w:rsidRPr="00074D12">
        <w:rPr>
          <w:rFonts w:ascii="Segoe UI" w:eastAsia="Times New Roman" w:hAnsi="Segoe UI" w:cs="Segoe UI"/>
          <w:color w:val="000000"/>
          <w:sz w:val="19"/>
          <w:szCs w:val="19"/>
        </w:rPr>
        <w:br/>
        <w:t>do not exist due to complete separation of data points. The results are not reliable. Please</w:t>
      </w:r>
      <w:r w:rsidRPr="00074D12">
        <w:rPr>
          <w:rFonts w:ascii="Segoe UI" w:eastAsia="Times New Roman" w:hAnsi="Segoe UI" w:cs="Segoe UI"/>
          <w:color w:val="000000"/>
          <w:sz w:val="19"/>
          <w:szCs w:val="19"/>
        </w:rPr>
        <w:br/>
        <w:t>refer to help for more information about complete separation.</w:t>
      </w:r>
    </w:p>
    <w:p w:rsidR="00074D12" w:rsidRPr="00074D12" w:rsidRDefault="00074D12" w:rsidP="00074D12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074D12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Method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200"/>
        <w:gridCol w:w="686"/>
      </w:tblGrid>
      <w:tr w:rsidR="00074D12" w:rsidRPr="00074D12" w:rsidTr="00FC04EC"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Link function</w:t>
            </w: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Logit</w:t>
            </w:r>
          </w:p>
        </w:tc>
      </w:tr>
      <w:tr w:rsidR="00074D12" w:rsidRPr="00074D12" w:rsidTr="00FC04EC"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Residuals for diagnostics</w:t>
            </w: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Pearson</w:t>
            </w:r>
          </w:p>
        </w:tc>
      </w:tr>
      <w:tr w:rsidR="00074D12" w:rsidRPr="00074D12" w:rsidTr="00FC04EC"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Rows used</w:t>
            </w: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30</w:t>
            </w:r>
          </w:p>
        </w:tc>
      </w:tr>
    </w:tbl>
    <w:p w:rsidR="00074D12" w:rsidRPr="00074D12" w:rsidRDefault="00074D12" w:rsidP="00074D12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074D12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Response Information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095"/>
        <w:gridCol w:w="675"/>
        <w:gridCol w:w="705"/>
        <w:gridCol w:w="660"/>
      </w:tblGrid>
      <w:tr w:rsidR="00074D12" w:rsidRPr="00074D12">
        <w:tc>
          <w:tcPr>
            <w:tcW w:w="109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074D12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Variable</w:t>
            </w:r>
          </w:p>
        </w:tc>
        <w:tc>
          <w:tcPr>
            <w:tcW w:w="67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074D12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Value</w:t>
            </w:r>
          </w:p>
        </w:tc>
        <w:tc>
          <w:tcPr>
            <w:tcW w:w="70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074D12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Count</w:t>
            </w:r>
          </w:p>
        </w:tc>
        <w:tc>
          <w:tcPr>
            <w:tcW w:w="66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</w:p>
        </w:tc>
      </w:tr>
      <w:tr w:rsidR="00074D12" w:rsidRPr="00074D12"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Development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(Event)</w:t>
            </w:r>
          </w:p>
        </w:tc>
      </w:tr>
      <w:tr w:rsidR="00074D12" w:rsidRPr="00074D12"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074D12" w:rsidRPr="00074D12"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</w:tbl>
    <w:p w:rsidR="00074D12" w:rsidRPr="00074D12" w:rsidRDefault="00074D12" w:rsidP="00074D12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074D12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Regression Equation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70"/>
        <w:gridCol w:w="165"/>
        <w:gridCol w:w="60"/>
        <w:gridCol w:w="165"/>
        <w:gridCol w:w="1824"/>
        <w:gridCol w:w="366"/>
      </w:tblGrid>
      <w:tr w:rsidR="00074D12" w:rsidRPr="00074D12" w:rsidTr="00FC04EC">
        <w:trPr>
          <w:gridAfter w:val="1"/>
          <w:wAfter w:w="366" w:type="dxa"/>
        </w:trPr>
        <w:tc>
          <w:tcPr>
            <w:tcW w:w="43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proofErr w:type="gramStart"/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P(</w:t>
            </w:r>
            <w:proofErr w:type="gramEnd"/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1)</w:t>
            </w:r>
          </w:p>
        </w:tc>
        <w:tc>
          <w:tcPr>
            <w:tcW w:w="22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=</w:t>
            </w:r>
          </w:p>
        </w:tc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exp(Y')/(1 + exp(Y'))</w:t>
            </w:r>
          </w:p>
        </w:tc>
      </w:tr>
      <w:tr w:rsidR="00074D12" w:rsidRPr="00074D12"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Y'</w:t>
            </w:r>
          </w:p>
        </w:tc>
        <w:tc>
          <w:tcPr>
            <w:tcW w:w="22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=</w:t>
            </w:r>
          </w:p>
        </w:tc>
        <w:tc>
          <w:tcPr>
            <w:tcW w:w="235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-53.8 + 5.46 Supply per capita</w:t>
            </w:r>
          </w:p>
        </w:tc>
      </w:tr>
    </w:tbl>
    <w:p w:rsidR="00074D12" w:rsidRPr="00074D12" w:rsidRDefault="00074D12" w:rsidP="00074D12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074D12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lastRenderedPageBreak/>
        <w:t>Coefficients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425"/>
        <w:gridCol w:w="570"/>
        <w:gridCol w:w="840"/>
        <w:gridCol w:w="870"/>
        <w:gridCol w:w="870"/>
        <w:gridCol w:w="450"/>
      </w:tblGrid>
      <w:tr w:rsidR="00074D12" w:rsidRPr="00074D12">
        <w:tc>
          <w:tcPr>
            <w:tcW w:w="142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074D12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Term</w:t>
            </w:r>
          </w:p>
        </w:tc>
        <w:tc>
          <w:tcPr>
            <w:tcW w:w="5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074D12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Coef</w:t>
            </w:r>
            <w:proofErr w:type="spellEnd"/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074D12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 xml:space="preserve">SE </w:t>
            </w:r>
            <w:proofErr w:type="spellStart"/>
            <w:r w:rsidRPr="00074D12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Coef</w:t>
            </w:r>
            <w:proofErr w:type="spellEnd"/>
          </w:p>
        </w:tc>
        <w:tc>
          <w:tcPr>
            <w:tcW w:w="8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074D12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Z-Value</w:t>
            </w:r>
          </w:p>
        </w:tc>
        <w:tc>
          <w:tcPr>
            <w:tcW w:w="8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074D12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P-Value</w:t>
            </w:r>
          </w:p>
        </w:tc>
        <w:tc>
          <w:tcPr>
            <w:tcW w:w="45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074D12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VIF</w:t>
            </w:r>
          </w:p>
        </w:tc>
      </w:tr>
      <w:tr w:rsidR="00074D12" w:rsidRPr="00074D12"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Constant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-53.8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44.2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-1.22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0.224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074D12" w:rsidRPr="00074D12"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Supply per capita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5.46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4.47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1.22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0.222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1.00</w:t>
            </w:r>
          </w:p>
        </w:tc>
      </w:tr>
    </w:tbl>
    <w:p w:rsidR="00074D12" w:rsidRPr="00074D12" w:rsidRDefault="00074D12" w:rsidP="00074D12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074D12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Odds Ratios for Continuous Predictors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425"/>
        <w:gridCol w:w="1170"/>
        <w:gridCol w:w="2015"/>
      </w:tblGrid>
      <w:tr w:rsidR="00074D12" w:rsidRPr="00074D12" w:rsidTr="00FC04EC">
        <w:tc>
          <w:tcPr>
            <w:tcW w:w="142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074D12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Odds Ratio</w:t>
            </w:r>
          </w:p>
        </w:tc>
        <w:tc>
          <w:tcPr>
            <w:tcW w:w="201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074D12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95% CI</w:t>
            </w:r>
          </w:p>
        </w:tc>
      </w:tr>
      <w:tr w:rsidR="00074D12" w:rsidRPr="00074D12" w:rsidTr="00FC04EC"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Supply per capita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235.7216</w:t>
            </w:r>
          </w:p>
        </w:tc>
        <w:tc>
          <w:tcPr>
            <w:tcW w:w="20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(0.0369, 1.50668E+06)</w:t>
            </w:r>
          </w:p>
        </w:tc>
      </w:tr>
    </w:tbl>
    <w:p w:rsidR="00074D12" w:rsidRPr="00074D12" w:rsidRDefault="00074D12" w:rsidP="00074D12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074D12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Model Summary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990"/>
        <w:gridCol w:w="1005"/>
        <w:gridCol w:w="465"/>
        <w:gridCol w:w="555"/>
        <w:gridCol w:w="450"/>
        <w:gridCol w:w="1185"/>
      </w:tblGrid>
      <w:tr w:rsidR="00074D12" w:rsidRPr="00074D12"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074D12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Deviance</w:t>
            </w:r>
            <w:r w:rsidRPr="00074D12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R-Sq</w:t>
            </w:r>
          </w:p>
        </w:tc>
        <w:tc>
          <w:tcPr>
            <w:tcW w:w="100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074D12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Deviance</w:t>
            </w:r>
            <w:r w:rsidRPr="00074D12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R-Sq(adj)</w:t>
            </w:r>
          </w:p>
        </w:tc>
        <w:tc>
          <w:tcPr>
            <w:tcW w:w="46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074D12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AIC</w:t>
            </w:r>
          </w:p>
        </w:tc>
        <w:tc>
          <w:tcPr>
            <w:tcW w:w="55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074D12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AICc</w:t>
            </w:r>
            <w:proofErr w:type="spellEnd"/>
          </w:p>
        </w:tc>
        <w:tc>
          <w:tcPr>
            <w:tcW w:w="45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074D12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BIC</w:t>
            </w:r>
          </w:p>
        </w:tc>
        <w:tc>
          <w:tcPr>
            <w:tcW w:w="118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074D12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Area Under</w:t>
            </w:r>
            <w:r w:rsidRPr="00074D12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ROC Curve</w:t>
            </w:r>
          </w:p>
        </w:tc>
      </w:tr>
      <w:tr w:rsidR="00074D12" w:rsidRPr="00074D12"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99.84%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97.44%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4.07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4.51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6.87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1.0000</w:t>
            </w:r>
          </w:p>
        </w:tc>
      </w:tr>
    </w:tbl>
    <w:p w:rsidR="00074D12" w:rsidRPr="00074D12" w:rsidRDefault="00074D12" w:rsidP="00074D12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074D12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Goodness-of-Fit Tests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633"/>
        <w:gridCol w:w="302"/>
        <w:gridCol w:w="1155"/>
        <w:gridCol w:w="870"/>
      </w:tblGrid>
      <w:tr w:rsidR="00074D12" w:rsidRPr="00074D12" w:rsidTr="00FC04EC">
        <w:tc>
          <w:tcPr>
            <w:tcW w:w="1633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074D12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Test</w:t>
            </w:r>
          </w:p>
        </w:tc>
        <w:tc>
          <w:tcPr>
            <w:tcW w:w="302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074D12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DF</w:t>
            </w:r>
          </w:p>
        </w:tc>
        <w:tc>
          <w:tcPr>
            <w:tcW w:w="115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074D12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Chi-Square</w:t>
            </w:r>
          </w:p>
        </w:tc>
        <w:tc>
          <w:tcPr>
            <w:tcW w:w="8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074D12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P-Value</w:t>
            </w:r>
          </w:p>
        </w:tc>
      </w:tr>
      <w:tr w:rsidR="00074D12" w:rsidRPr="00074D12" w:rsidTr="00FC04EC">
        <w:tc>
          <w:tcPr>
            <w:tcW w:w="163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Deviance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28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0.07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1.000</w:t>
            </w:r>
          </w:p>
        </w:tc>
      </w:tr>
      <w:tr w:rsidR="00074D12" w:rsidRPr="00074D12" w:rsidTr="00FC04EC">
        <w:tc>
          <w:tcPr>
            <w:tcW w:w="163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Pearson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28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0.03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1.000</w:t>
            </w:r>
          </w:p>
        </w:tc>
      </w:tr>
      <w:tr w:rsidR="00074D12" w:rsidRPr="00074D12" w:rsidTr="00FC04EC">
        <w:tc>
          <w:tcPr>
            <w:tcW w:w="163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Hosmer-</w:t>
            </w:r>
            <w:proofErr w:type="spellStart"/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Lemeshow</w:t>
            </w:r>
            <w:proofErr w:type="spellEnd"/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1.000</w:t>
            </w:r>
          </w:p>
        </w:tc>
      </w:tr>
    </w:tbl>
    <w:p w:rsidR="00074D12" w:rsidRPr="00074D12" w:rsidRDefault="00074D12" w:rsidP="00074D12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074D12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Analysis of Variance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15"/>
        <w:gridCol w:w="405"/>
        <w:gridCol w:w="885"/>
        <w:gridCol w:w="1035"/>
        <w:gridCol w:w="1155"/>
        <w:gridCol w:w="870"/>
      </w:tblGrid>
      <w:tr w:rsidR="00074D12" w:rsidRPr="00074D12"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202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074D12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Likelihood Ratio</w:t>
            </w:r>
          </w:p>
        </w:tc>
      </w:tr>
      <w:tr w:rsidR="00074D12" w:rsidRPr="00074D12">
        <w:tc>
          <w:tcPr>
            <w:tcW w:w="151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074D12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Source</w:t>
            </w:r>
          </w:p>
        </w:tc>
        <w:tc>
          <w:tcPr>
            <w:tcW w:w="40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074D12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DF</w:t>
            </w:r>
          </w:p>
        </w:tc>
        <w:tc>
          <w:tcPr>
            <w:tcW w:w="88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074D12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Adj Dev</w:t>
            </w:r>
          </w:p>
        </w:tc>
        <w:tc>
          <w:tcPr>
            <w:tcW w:w="103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074D12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Adj Mean</w:t>
            </w:r>
          </w:p>
        </w:tc>
        <w:tc>
          <w:tcPr>
            <w:tcW w:w="115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074D12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Chi-Square</w:t>
            </w:r>
          </w:p>
        </w:tc>
        <w:tc>
          <w:tcPr>
            <w:tcW w:w="8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074D12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P-Value</w:t>
            </w:r>
          </w:p>
        </w:tc>
      </w:tr>
      <w:tr w:rsidR="00074D12" w:rsidRPr="00074D12"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Regression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41.5227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41.5227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41.52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</w:t>
            </w:r>
          </w:p>
        </w:tc>
      </w:tr>
      <w:tr w:rsidR="00074D12" w:rsidRPr="00074D12"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 Supply per capita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41.5227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41.5227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41.52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</w:t>
            </w:r>
          </w:p>
        </w:tc>
      </w:tr>
      <w:tr w:rsidR="00074D12" w:rsidRPr="00074D12"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Error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28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0.0661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0.0024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074D12" w:rsidRPr="00074D12"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29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41.5888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</w:tbl>
    <w:p w:rsidR="00074D12" w:rsidRPr="00074D12" w:rsidRDefault="00074D12" w:rsidP="00074D12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074D12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Measures of Association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960"/>
        <w:gridCol w:w="900"/>
        <w:gridCol w:w="840"/>
        <w:gridCol w:w="2193"/>
        <w:gridCol w:w="561"/>
      </w:tblGrid>
      <w:tr w:rsidR="00074D12" w:rsidRPr="00074D12" w:rsidTr="00FC04EC">
        <w:tc>
          <w:tcPr>
            <w:tcW w:w="96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074D12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Pairs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074D12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Number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074D12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Percent</w:t>
            </w:r>
          </w:p>
        </w:tc>
        <w:tc>
          <w:tcPr>
            <w:tcW w:w="2193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074D12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Summary Measures</w:t>
            </w:r>
          </w:p>
        </w:tc>
        <w:tc>
          <w:tcPr>
            <w:tcW w:w="537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074D12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Value</w:t>
            </w:r>
          </w:p>
        </w:tc>
      </w:tr>
      <w:tr w:rsidR="00074D12" w:rsidRPr="00074D12" w:rsidTr="00FC04EC"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Concordant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225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100.0</w:t>
            </w: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Somers’ D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1.00</w:t>
            </w:r>
          </w:p>
        </w:tc>
      </w:tr>
      <w:tr w:rsidR="00074D12" w:rsidRPr="00074D12" w:rsidTr="00FC04EC"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Discordant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Goodman-Kruskal Gamma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1.00</w:t>
            </w:r>
          </w:p>
        </w:tc>
      </w:tr>
      <w:tr w:rsidR="00074D12" w:rsidRPr="00074D12" w:rsidTr="00FC04EC"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Ties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Kendall’s Tau-a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0.52</w:t>
            </w:r>
          </w:p>
        </w:tc>
      </w:tr>
      <w:tr w:rsidR="00074D12" w:rsidRPr="00074D12" w:rsidTr="00FC04EC"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225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100.0</w:t>
            </w: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</w:tbl>
    <w:p w:rsidR="00074D12" w:rsidRPr="00074D12" w:rsidRDefault="00074D12" w:rsidP="00074D12">
      <w:pPr>
        <w:autoSpaceDE w:val="0"/>
        <w:autoSpaceDN w:val="0"/>
        <w:adjustRightInd w:val="0"/>
        <w:spacing w:before="180" w:after="100" w:afterAutospacing="1" w:line="240" w:lineRule="auto"/>
        <w:ind w:left="210"/>
        <w:rPr>
          <w:rFonts w:ascii="system-ui" w:eastAsia="Times New Roman" w:hAnsi="system-ui" w:cs="system-ui"/>
          <w:i/>
          <w:iCs/>
          <w:color w:val="000000"/>
          <w:sz w:val="16"/>
          <w:szCs w:val="16"/>
        </w:rPr>
      </w:pPr>
      <w:r w:rsidRPr="00074D12">
        <w:rPr>
          <w:rFonts w:ascii="system-ui" w:eastAsia="Times New Roman" w:hAnsi="system-ui" w:cs="system-ui"/>
          <w:i/>
          <w:iCs/>
          <w:color w:val="000000"/>
          <w:sz w:val="16"/>
          <w:szCs w:val="16"/>
        </w:rPr>
        <w:t>Association is between the response variable and predicted probabilities</w:t>
      </w:r>
    </w:p>
    <w:p w:rsidR="00074D12" w:rsidRPr="00074D12" w:rsidRDefault="00074D12" w:rsidP="00074D12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074D12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Fits and Diagnostics for Unusual Observations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10"/>
        <w:gridCol w:w="1170"/>
        <w:gridCol w:w="615"/>
        <w:gridCol w:w="675"/>
        <w:gridCol w:w="1005"/>
        <w:gridCol w:w="255"/>
      </w:tblGrid>
      <w:tr w:rsidR="00074D12" w:rsidRPr="00074D12">
        <w:tc>
          <w:tcPr>
            <w:tcW w:w="51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074D12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Obs</w:t>
            </w:r>
            <w:proofErr w:type="spellEnd"/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074D12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Observed</w:t>
            </w:r>
            <w:r w:rsidRPr="00074D12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Probability</w:t>
            </w:r>
          </w:p>
        </w:tc>
        <w:tc>
          <w:tcPr>
            <w:tcW w:w="61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074D12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Fit</w:t>
            </w:r>
          </w:p>
        </w:tc>
        <w:tc>
          <w:tcPr>
            <w:tcW w:w="67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074D12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Resid</w:t>
            </w:r>
            <w:proofErr w:type="spellEnd"/>
          </w:p>
        </w:tc>
        <w:tc>
          <w:tcPr>
            <w:tcW w:w="100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074D12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 xml:space="preserve">Std </w:t>
            </w:r>
            <w:proofErr w:type="spellStart"/>
            <w:r w:rsidRPr="00074D12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Resid</w:t>
            </w:r>
            <w:proofErr w:type="spellEnd"/>
          </w:p>
        </w:tc>
        <w:tc>
          <w:tcPr>
            <w:tcW w:w="25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</w:p>
        </w:tc>
      </w:tr>
      <w:tr w:rsidR="00074D12" w:rsidRPr="00074D12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0.0000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0.0162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-0.1282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-0.96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074D12" w:rsidRPr="00074D12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1.0000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0.9835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0.1297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0.51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</w:tbl>
    <w:p w:rsidR="00074D12" w:rsidRPr="00074D12" w:rsidRDefault="00074D12" w:rsidP="00074D12">
      <w:pPr>
        <w:autoSpaceDE w:val="0"/>
        <w:autoSpaceDN w:val="0"/>
        <w:adjustRightInd w:val="0"/>
        <w:spacing w:before="180" w:after="100" w:afterAutospacing="1" w:line="240" w:lineRule="auto"/>
        <w:ind w:left="210"/>
        <w:rPr>
          <w:rFonts w:ascii="system-ui" w:eastAsia="Times New Roman" w:hAnsi="system-ui" w:cs="system-ui"/>
          <w:i/>
          <w:iCs/>
          <w:color w:val="000000"/>
          <w:sz w:val="16"/>
          <w:szCs w:val="16"/>
        </w:rPr>
      </w:pPr>
      <w:proofErr w:type="gramStart"/>
      <w:r w:rsidRPr="00074D12">
        <w:rPr>
          <w:rFonts w:ascii="system-ui" w:eastAsia="Times New Roman" w:hAnsi="system-ui" w:cs="system-ui"/>
          <w:i/>
          <w:iCs/>
          <w:color w:val="000000"/>
          <w:sz w:val="16"/>
          <w:szCs w:val="16"/>
        </w:rPr>
        <w:t>X  Unusual</w:t>
      </w:r>
      <w:proofErr w:type="gramEnd"/>
      <w:r w:rsidRPr="00074D12">
        <w:rPr>
          <w:rFonts w:ascii="system-ui" w:eastAsia="Times New Roman" w:hAnsi="system-ui" w:cs="system-ui"/>
          <w:i/>
          <w:iCs/>
          <w:color w:val="000000"/>
          <w:sz w:val="16"/>
          <w:szCs w:val="16"/>
        </w:rPr>
        <w:t xml:space="preserve"> X</w:t>
      </w:r>
    </w:p>
    <w:p w:rsidR="00074D12" w:rsidRPr="00074D12" w:rsidRDefault="00074D12" w:rsidP="00074D12">
      <w:pPr>
        <w:autoSpaceDE w:val="0"/>
        <w:autoSpaceDN w:val="0"/>
        <w:adjustRightInd w:val="0"/>
        <w:spacing w:before="240" w:after="240" w:line="240" w:lineRule="auto"/>
        <w:ind w:left="30" w:right="720"/>
        <w:rPr>
          <w:rFonts w:ascii="Segoe UI" w:eastAsia="Times New Roman" w:hAnsi="Segoe UI" w:cs="Segoe UI"/>
          <w:color w:val="056EB2"/>
          <w:sz w:val="24"/>
          <w:szCs w:val="24"/>
        </w:rPr>
      </w:pPr>
      <w:r w:rsidRPr="00074D12"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>
            <wp:extent cx="5486400" cy="3657600"/>
            <wp:effectExtent l="0" t="0" r="0" b="0"/>
            <wp:docPr id="6" name="Picture 6" descr="Pearson Residual Plots for Develop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earson Residual Plots for Developmen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4D12" w:rsidRPr="00074D12" w:rsidRDefault="00074D12" w:rsidP="00074D12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olor w:val="000000"/>
          <w:sz w:val="24"/>
          <w:szCs w:val="24"/>
        </w:rPr>
      </w:pPr>
    </w:p>
    <w:p w:rsidR="00074D12" w:rsidRDefault="00074D12"/>
    <w:p w:rsidR="00074D12" w:rsidRPr="00074D12" w:rsidRDefault="00074D12" w:rsidP="00074D12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aps/>
          <w:color w:val="000000"/>
          <w:sz w:val="16"/>
          <w:szCs w:val="16"/>
        </w:rPr>
      </w:pPr>
      <w:r w:rsidRPr="00074D12">
        <w:rPr>
          <w:rFonts w:ascii="system-ui" w:eastAsia="Times New Roman" w:hAnsi="system-ui" w:cs="system-ui"/>
          <w:caps/>
          <w:color w:val="000000"/>
          <w:sz w:val="16"/>
          <w:szCs w:val="16"/>
        </w:rPr>
        <w:t>SHEET1</w:t>
      </w:r>
    </w:p>
    <w:p w:rsidR="00074D12" w:rsidRPr="00074D12" w:rsidRDefault="00074D12" w:rsidP="00074D12">
      <w:pPr>
        <w:autoSpaceDE w:val="0"/>
        <w:autoSpaceDN w:val="0"/>
        <w:adjustRightInd w:val="0"/>
        <w:spacing w:after="120" w:line="240" w:lineRule="auto"/>
        <w:ind w:right="120"/>
        <w:rPr>
          <w:rFonts w:ascii="Segoe UI" w:eastAsia="Times New Roman" w:hAnsi="Segoe UI" w:cs="Segoe UI"/>
          <w:b/>
          <w:bCs/>
          <w:color w:val="000000"/>
          <w:sz w:val="28"/>
          <w:szCs w:val="28"/>
        </w:rPr>
      </w:pPr>
      <w:r w:rsidRPr="00074D12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Time Series Plot of HI, COOK, HI_1, COOK_1, HI_2, COOK_2</w:t>
      </w:r>
    </w:p>
    <w:p w:rsidR="00074D12" w:rsidRPr="00074D12" w:rsidRDefault="00074D12" w:rsidP="00074D12">
      <w:pPr>
        <w:autoSpaceDE w:val="0"/>
        <w:autoSpaceDN w:val="0"/>
        <w:adjustRightInd w:val="0"/>
        <w:spacing w:after="0" w:line="240" w:lineRule="auto"/>
        <w:ind w:right="360"/>
        <w:rPr>
          <w:rFonts w:ascii="system-ui" w:eastAsia="Times New Roman" w:hAnsi="system-ui" w:cs="system-ui"/>
          <w:color w:val="000000"/>
          <w:sz w:val="24"/>
          <w:szCs w:val="24"/>
        </w:rPr>
      </w:pPr>
    </w:p>
    <w:p w:rsidR="00074D12" w:rsidRPr="00074D12" w:rsidRDefault="00074D12" w:rsidP="00074D12">
      <w:pPr>
        <w:autoSpaceDE w:val="0"/>
        <w:autoSpaceDN w:val="0"/>
        <w:adjustRightInd w:val="0"/>
        <w:spacing w:before="240" w:after="0" w:line="240" w:lineRule="auto"/>
        <w:ind w:left="30" w:right="720"/>
        <w:rPr>
          <w:rFonts w:ascii="Segoe UI" w:eastAsia="Times New Roman" w:hAnsi="Segoe UI" w:cs="Segoe UI"/>
          <w:color w:val="056EB2"/>
          <w:sz w:val="24"/>
          <w:szCs w:val="24"/>
        </w:rPr>
      </w:pPr>
      <w:r w:rsidRPr="00074D12"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>
            <wp:extent cx="5486400" cy="3657600"/>
            <wp:effectExtent l="0" t="0" r="0" b="0"/>
            <wp:docPr id="12" name="Picture 12" descr="Time Series Plot of H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Time Series Plot of HI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4D12" w:rsidRPr="00074D12" w:rsidRDefault="00074D12" w:rsidP="00074D12">
      <w:pPr>
        <w:autoSpaceDE w:val="0"/>
        <w:autoSpaceDN w:val="0"/>
        <w:adjustRightInd w:val="0"/>
        <w:spacing w:before="240" w:after="0" w:line="240" w:lineRule="auto"/>
        <w:ind w:left="30" w:right="720"/>
        <w:rPr>
          <w:rFonts w:ascii="Segoe UI" w:eastAsia="Times New Roman" w:hAnsi="Segoe UI" w:cs="Segoe UI"/>
          <w:color w:val="056EB2"/>
          <w:sz w:val="24"/>
          <w:szCs w:val="24"/>
        </w:rPr>
      </w:pPr>
      <w:r w:rsidRPr="00074D12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5486400" cy="3657600"/>
            <wp:effectExtent l="0" t="0" r="0" b="0"/>
            <wp:docPr id="11" name="Picture 11" descr="Time Series Plot of C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Time Series Plot of COOK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4D12" w:rsidRPr="00074D12" w:rsidRDefault="00074D12" w:rsidP="00074D12">
      <w:pPr>
        <w:autoSpaceDE w:val="0"/>
        <w:autoSpaceDN w:val="0"/>
        <w:adjustRightInd w:val="0"/>
        <w:spacing w:before="240" w:after="0" w:line="240" w:lineRule="auto"/>
        <w:ind w:left="30" w:right="720"/>
        <w:rPr>
          <w:rFonts w:ascii="Segoe UI" w:eastAsia="Times New Roman" w:hAnsi="Segoe UI" w:cs="Segoe UI"/>
          <w:color w:val="056EB2"/>
          <w:sz w:val="24"/>
          <w:szCs w:val="24"/>
        </w:rPr>
      </w:pPr>
      <w:r w:rsidRPr="00074D12"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>
            <wp:extent cx="5486400" cy="3657600"/>
            <wp:effectExtent l="0" t="0" r="0" b="0"/>
            <wp:docPr id="10" name="Picture 10" descr="Time Series Plot of HI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Time Series Plot of HI_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4D12" w:rsidRPr="00074D12" w:rsidRDefault="00074D12" w:rsidP="00074D12">
      <w:pPr>
        <w:autoSpaceDE w:val="0"/>
        <w:autoSpaceDN w:val="0"/>
        <w:adjustRightInd w:val="0"/>
        <w:spacing w:before="240" w:after="0" w:line="240" w:lineRule="auto"/>
        <w:ind w:left="30" w:right="720"/>
        <w:rPr>
          <w:rFonts w:ascii="Segoe UI" w:eastAsia="Times New Roman" w:hAnsi="Segoe UI" w:cs="Segoe UI"/>
          <w:color w:val="056EB2"/>
          <w:sz w:val="24"/>
          <w:szCs w:val="24"/>
        </w:rPr>
      </w:pPr>
      <w:r w:rsidRPr="00074D12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5486400" cy="3657600"/>
            <wp:effectExtent l="0" t="0" r="0" b="0"/>
            <wp:docPr id="9" name="Picture 9" descr="Time Series Plot of COOK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Time Series Plot of COOK_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4D12" w:rsidRPr="00074D12" w:rsidRDefault="00074D12" w:rsidP="00074D12">
      <w:pPr>
        <w:autoSpaceDE w:val="0"/>
        <w:autoSpaceDN w:val="0"/>
        <w:adjustRightInd w:val="0"/>
        <w:spacing w:before="240" w:after="0" w:line="240" w:lineRule="auto"/>
        <w:ind w:left="30" w:right="720"/>
        <w:rPr>
          <w:rFonts w:ascii="Segoe UI" w:eastAsia="Times New Roman" w:hAnsi="Segoe UI" w:cs="Segoe UI"/>
          <w:color w:val="056EB2"/>
          <w:sz w:val="24"/>
          <w:szCs w:val="24"/>
          <w:lang w:eastAsia="zh-CN"/>
        </w:rPr>
      </w:pPr>
      <w:r w:rsidRPr="00074D12"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>
            <wp:extent cx="5486400" cy="3657600"/>
            <wp:effectExtent l="0" t="0" r="0" b="0"/>
            <wp:docPr id="8" name="Picture 8" descr="Time Series Plot of HI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Time Series Plot of HI_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4D12" w:rsidRPr="00074D12" w:rsidRDefault="00074D12" w:rsidP="00074D12">
      <w:pPr>
        <w:autoSpaceDE w:val="0"/>
        <w:autoSpaceDN w:val="0"/>
        <w:adjustRightInd w:val="0"/>
        <w:spacing w:before="240" w:after="240" w:line="240" w:lineRule="auto"/>
        <w:ind w:left="30" w:right="720"/>
        <w:rPr>
          <w:rFonts w:ascii="Segoe UI" w:eastAsia="Times New Roman" w:hAnsi="Segoe UI" w:cs="Segoe UI"/>
          <w:color w:val="056EB2"/>
          <w:sz w:val="24"/>
          <w:szCs w:val="24"/>
        </w:rPr>
      </w:pPr>
      <w:r w:rsidRPr="00074D12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5486400" cy="3657600"/>
            <wp:effectExtent l="0" t="0" r="0" b="0"/>
            <wp:docPr id="7" name="Picture 7" descr="Time Series Plot of COOK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Time Series Plot of COOK_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B08" w:rsidRDefault="00487B08" w:rsidP="00074D12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aps/>
          <w:color w:val="000000"/>
          <w:sz w:val="16"/>
          <w:szCs w:val="16"/>
        </w:rPr>
      </w:pPr>
    </w:p>
    <w:p w:rsidR="00487B08" w:rsidRDefault="00487B08" w:rsidP="00074D12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aps/>
          <w:color w:val="000000"/>
          <w:sz w:val="16"/>
          <w:szCs w:val="16"/>
        </w:rPr>
      </w:pPr>
    </w:p>
    <w:p w:rsidR="00074D12" w:rsidRPr="00074D12" w:rsidRDefault="00074D12" w:rsidP="00074D12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aps/>
          <w:color w:val="000000"/>
          <w:sz w:val="16"/>
          <w:szCs w:val="16"/>
        </w:rPr>
      </w:pPr>
      <w:r w:rsidRPr="00074D12">
        <w:rPr>
          <w:rFonts w:ascii="system-ui" w:eastAsia="Times New Roman" w:hAnsi="system-ui" w:cs="system-ui"/>
          <w:caps/>
          <w:color w:val="000000"/>
          <w:sz w:val="16"/>
          <w:szCs w:val="16"/>
        </w:rPr>
        <w:t>SHEET1</w:t>
      </w:r>
    </w:p>
    <w:p w:rsidR="00074D12" w:rsidRPr="00074D12" w:rsidRDefault="00074D12" w:rsidP="00074D12">
      <w:pPr>
        <w:autoSpaceDE w:val="0"/>
        <w:autoSpaceDN w:val="0"/>
        <w:adjustRightInd w:val="0"/>
        <w:spacing w:after="120" w:line="240" w:lineRule="auto"/>
        <w:ind w:right="120"/>
        <w:rPr>
          <w:rFonts w:ascii="Segoe UI" w:eastAsia="Times New Roman" w:hAnsi="Segoe UI" w:cs="Segoe UI"/>
          <w:b/>
          <w:bCs/>
          <w:color w:val="000000"/>
          <w:sz w:val="28"/>
          <w:szCs w:val="28"/>
        </w:rPr>
      </w:pPr>
      <w:r w:rsidRPr="00074D12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Tabulated Statistics: Development, Predict</w:t>
      </w:r>
    </w:p>
    <w:p w:rsidR="00074D12" w:rsidRPr="00074D12" w:rsidRDefault="00074D12" w:rsidP="00074D12">
      <w:pPr>
        <w:autoSpaceDE w:val="0"/>
        <w:autoSpaceDN w:val="0"/>
        <w:adjustRightInd w:val="0"/>
        <w:spacing w:after="0" w:line="240" w:lineRule="auto"/>
        <w:ind w:right="360"/>
        <w:rPr>
          <w:rFonts w:ascii="system-ui" w:eastAsia="Times New Roman" w:hAnsi="system-ui" w:cs="system-ui"/>
          <w:color w:val="000000"/>
          <w:sz w:val="24"/>
          <w:szCs w:val="24"/>
        </w:rPr>
      </w:pPr>
    </w:p>
    <w:p w:rsidR="00074D12" w:rsidRPr="00074D12" w:rsidRDefault="00074D12" w:rsidP="00074D12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074D12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Rows: Development   Columns: Predict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345"/>
        <w:gridCol w:w="300"/>
        <w:gridCol w:w="300"/>
        <w:gridCol w:w="405"/>
      </w:tblGrid>
      <w:tr w:rsidR="00074D12" w:rsidRPr="00074D12">
        <w:tc>
          <w:tcPr>
            <w:tcW w:w="34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30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074D12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0</w:t>
            </w:r>
          </w:p>
        </w:tc>
        <w:tc>
          <w:tcPr>
            <w:tcW w:w="30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074D12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1</w:t>
            </w:r>
          </w:p>
        </w:tc>
        <w:tc>
          <w:tcPr>
            <w:tcW w:w="40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074D12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All</w:t>
            </w:r>
          </w:p>
        </w:tc>
      </w:tr>
      <w:tr w:rsidR="00074D12" w:rsidRPr="00074D12"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074D12" w:rsidRPr="00074D12"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</w:t>
            </w:r>
          </w:p>
        </w:tc>
      </w:tr>
      <w:tr w:rsidR="00074D12" w:rsidRPr="00074D12"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50</w:t>
            </w:r>
          </w:p>
        </w:tc>
      </w:tr>
      <w:tr w:rsidR="00074D12" w:rsidRPr="00074D12"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074D12" w:rsidRPr="00074D12"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</w:t>
            </w:r>
          </w:p>
        </w:tc>
      </w:tr>
      <w:tr w:rsidR="00074D12" w:rsidRPr="00074D12"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50</w:t>
            </w:r>
          </w:p>
        </w:tc>
      </w:tr>
      <w:tr w:rsidR="00074D12" w:rsidRPr="00074D12"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074D12" w:rsidRPr="00074D12"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All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30</w:t>
            </w:r>
          </w:p>
        </w:tc>
      </w:tr>
      <w:tr w:rsidR="00074D12" w:rsidRPr="00074D12"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074D12" w:rsidRPr="00074D12" w:rsidRDefault="00074D12" w:rsidP="00074D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74D1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100</w:t>
            </w:r>
          </w:p>
        </w:tc>
      </w:tr>
    </w:tbl>
    <w:p w:rsidR="00074D12" w:rsidRPr="00074D12" w:rsidRDefault="00074D12" w:rsidP="00074D12">
      <w:pPr>
        <w:autoSpaceDE w:val="0"/>
        <w:autoSpaceDN w:val="0"/>
        <w:adjustRightInd w:val="0"/>
        <w:spacing w:before="180" w:after="100" w:afterAutospacing="1" w:line="240" w:lineRule="auto"/>
        <w:ind w:left="210"/>
        <w:rPr>
          <w:rFonts w:ascii="system-ui" w:eastAsia="Times New Roman" w:hAnsi="system-ui" w:cs="system-ui"/>
          <w:i/>
          <w:iCs/>
          <w:color w:val="000000"/>
          <w:sz w:val="16"/>
          <w:szCs w:val="16"/>
        </w:rPr>
      </w:pPr>
      <w:r w:rsidRPr="00074D12">
        <w:rPr>
          <w:rFonts w:ascii="system-ui" w:eastAsia="Times New Roman" w:hAnsi="system-ui" w:cs="system-ui"/>
          <w:i/>
          <w:iCs/>
          <w:color w:val="000000"/>
          <w:sz w:val="16"/>
          <w:szCs w:val="16"/>
        </w:rPr>
        <w:t>Cell Contents</w:t>
      </w:r>
      <w:r w:rsidRPr="00074D12">
        <w:rPr>
          <w:rFonts w:ascii="system-ui" w:eastAsia="Times New Roman" w:hAnsi="system-ui" w:cs="system-ui"/>
          <w:i/>
          <w:iCs/>
          <w:color w:val="000000"/>
          <w:sz w:val="16"/>
          <w:szCs w:val="16"/>
        </w:rPr>
        <w:br/>
        <w:t>      Count</w:t>
      </w:r>
      <w:r w:rsidRPr="00074D12">
        <w:rPr>
          <w:rFonts w:ascii="system-ui" w:eastAsia="Times New Roman" w:hAnsi="system-ui" w:cs="system-ui"/>
          <w:i/>
          <w:iCs/>
          <w:color w:val="000000"/>
          <w:sz w:val="16"/>
          <w:szCs w:val="16"/>
        </w:rPr>
        <w:br/>
        <w:t>      % of Total</w:t>
      </w:r>
    </w:p>
    <w:p w:rsidR="00074D12" w:rsidRPr="00074D12" w:rsidRDefault="00074D12" w:rsidP="00074D12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olor w:val="000000"/>
          <w:sz w:val="24"/>
          <w:szCs w:val="24"/>
        </w:rPr>
      </w:pPr>
    </w:p>
    <w:p w:rsidR="00074D12" w:rsidRDefault="00074D12"/>
    <w:sectPr w:rsidR="00074D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stem-ui">
    <w:altName w:val="Cambria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4D12"/>
    <w:rsid w:val="00074D12"/>
    <w:rsid w:val="00212FA2"/>
    <w:rsid w:val="00264F3F"/>
    <w:rsid w:val="00487B08"/>
    <w:rsid w:val="00673E47"/>
    <w:rsid w:val="00675908"/>
    <w:rsid w:val="00881947"/>
    <w:rsid w:val="00FC0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A0230"/>
  <w15:chartTrackingRefBased/>
  <w15:docId w15:val="{49D017D2-0748-4DA9-B492-D4ED9AC94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13</Pages>
  <Words>1148</Words>
  <Characters>6550</Characters>
  <Application>Microsoft Office Word</Application>
  <DocSecurity>0</DocSecurity>
  <Lines>54</Lines>
  <Paragraphs>15</Paragraphs>
  <ScaleCrop>false</ScaleCrop>
  <Company>NYU Stern</Company>
  <LinksUpToDate>false</LinksUpToDate>
  <CharactersWithSpaces>7683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DefaultProfileUser</dc:creator>
  <cp:keywords/>
  <dc:description/>
  <cp:lastModifiedBy>Ruoheng Du</cp:lastModifiedBy>
  <cp:revision>4</cp:revision>
  <dcterms:created xsi:type="dcterms:W3CDTF">2023-05-07T18:57:00Z</dcterms:created>
  <dcterms:modified xsi:type="dcterms:W3CDTF">2023-05-08T02:06:00Z</dcterms:modified>
</cp:coreProperties>
</file>