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5C89C" w14:textId="62E8DC5C" w:rsidR="00B3309E" w:rsidRDefault="00B3309E" w:rsidP="00EA3D7B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Report</w:t>
      </w:r>
    </w:p>
    <w:p w14:paraId="197654B4" w14:textId="77777777" w:rsidR="00B3309E" w:rsidRDefault="00B3309E" w:rsidP="00EA3D7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FC78042" w14:textId="399A268D" w:rsidR="00000000" w:rsidRPr="00B3309E" w:rsidRDefault="00000000" w:rsidP="00EA3D7B">
      <w:pPr>
        <w:pStyle w:val="PlainText"/>
        <w:rPr>
          <w:rFonts w:ascii="Courier New" w:hAnsi="Courier New" w:cs="Courier New"/>
          <w:sz w:val="16"/>
          <w:szCs w:val="16"/>
        </w:rPr>
      </w:pPr>
      <w:r w:rsidRPr="00B3309E">
        <w:rPr>
          <w:rFonts w:ascii="Courier New" w:hAnsi="Courier New" w:cs="Courier New"/>
          <w:sz w:val="16"/>
          <w:szCs w:val="16"/>
        </w:rPr>
        <w:t>75:{'namespace': UUID('6b0e265c-976e-11ed-80f8-00155d96f0b5'), 'value': 0, 'links': ['OL3C0'], 'checklinks': True, 'name': 'RL2C0', 'decimal_places': 3, 'weights': [-0.2847118698823321], 'usenumpy': False, 'parameter': lower:-1 upper:1 mu:None sigma:None attr_mut_pb:None alpha:None}</w:t>
      </w:r>
    </w:p>
    <w:p w14:paraId="539051F8" w14:textId="77777777" w:rsidR="00000000" w:rsidRPr="00B3309E" w:rsidRDefault="00000000" w:rsidP="00EA3D7B">
      <w:pPr>
        <w:pStyle w:val="PlainText"/>
        <w:rPr>
          <w:rFonts w:ascii="Courier New" w:hAnsi="Courier New" w:cs="Courier New"/>
          <w:sz w:val="16"/>
          <w:szCs w:val="16"/>
        </w:rPr>
      </w:pPr>
      <w:r w:rsidRPr="00B3309E">
        <w:rPr>
          <w:rFonts w:ascii="Courier New" w:hAnsi="Courier New" w:cs="Courier New"/>
          <w:sz w:val="16"/>
          <w:szCs w:val="16"/>
        </w:rPr>
        <w:t>85:{'namespace': UUID('6b0e265c-976e-11ed-80f8-00155d96f0b5'), 'value': 0, 'links': ['OL3C0'], 'checklinks': True, 'name': 'RL2C1', 'decimal_places': 3, 'weights': [0.6824681909245012], 'usenumpy': False, 'parameter': lower:-1 upper:1 mu:None sigma:None attr_mut_pb:None alpha:None}</w:t>
      </w:r>
    </w:p>
    <w:p w14:paraId="62A589CF" w14:textId="77777777" w:rsidR="00000000" w:rsidRPr="00B3309E" w:rsidRDefault="00000000" w:rsidP="00EA3D7B">
      <w:pPr>
        <w:pStyle w:val="PlainText"/>
        <w:rPr>
          <w:rFonts w:ascii="Courier New" w:hAnsi="Courier New" w:cs="Courier New"/>
          <w:sz w:val="16"/>
          <w:szCs w:val="16"/>
        </w:rPr>
      </w:pPr>
      <w:r w:rsidRPr="00B3309E">
        <w:rPr>
          <w:rFonts w:ascii="Courier New" w:hAnsi="Courier New" w:cs="Courier New"/>
          <w:sz w:val="16"/>
          <w:szCs w:val="16"/>
        </w:rPr>
        <w:t>95:{'namespace': UUID('6b0e265c-976e-11ed-80f8-00155d96f0b5'), 'value': 0, 'links': ['OL3C0'], 'checklinks': True, 'name': 'RL2C2', 'decimal_places': 3, 'weights': [-0.76195888585245], 'usenumpy': False, 'parameter': lower:-1 upper:1 mu:None sigma:None attr_mut_pb:None alpha:None}</w:t>
      </w:r>
    </w:p>
    <w:p w14:paraId="03A4A790" w14:textId="77777777" w:rsidR="00000000" w:rsidRPr="00B3309E" w:rsidRDefault="00000000" w:rsidP="00EA3D7B">
      <w:pPr>
        <w:pStyle w:val="PlainText"/>
        <w:rPr>
          <w:rFonts w:ascii="Courier New" w:hAnsi="Courier New" w:cs="Courier New"/>
          <w:sz w:val="16"/>
          <w:szCs w:val="16"/>
        </w:rPr>
      </w:pPr>
      <w:r w:rsidRPr="00B3309E">
        <w:rPr>
          <w:rFonts w:ascii="Courier New" w:hAnsi="Courier New" w:cs="Courier New"/>
          <w:sz w:val="16"/>
          <w:szCs w:val="16"/>
        </w:rPr>
        <w:t>105:{'namespace': UUID('6b0e265c-976e-11ed-80f8-00155d96f0b5'), 'value': 0, 'links': ['OL3C0'], 'checklinks': True, 'name': 'RL2C3', 'decimal_places': 3, 'weights': [0.7854221839413318], 'usenumpy': False, 'parameter': lower:-1 upper:1 mu:None sigma:None attr_mut_pb:None alpha:None}</w:t>
      </w:r>
    </w:p>
    <w:p w14:paraId="5EBCFF3A" w14:textId="1577C7A1" w:rsidR="00000000" w:rsidRDefault="00000000" w:rsidP="00EA3D7B">
      <w:pPr>
        <w:pStyle w:val="PlainText"/>
        <w:rPr>
          <w:rFonts w:ascii="Courier New" w:hAnsi="Courier New" w:cs="Courier New"/>
          <w:sz w:val="16"/>
          <w:szCs w:val="16"/>
        </w:rPr>
      </w:pPr>
      <w:r w:rsidRPr="00B3309E">
        <w:rPr>
          <w:rFonts w:ascii="Courier New" w:hAnsi="Courier New" w:cs="Courier New"/>
          <w:sz w:val="16"/>
          <w:szCs w:val="16"/>
        </w:rPr>
        <w:t>115:{'namespace': UUID('6b0e265c-976e-11ed-80f8-00155d96f0b5'), 'value': 0, 'links': ['OL3C0'], 'checklinks': True, 'name': 'RL2C4', 'decimal_places': 3, 'weights': [-0.265405567590977], 'usenumpy': False, 'parameter': lower:-1 upper:1 mu:None sigma:None attr_mut_pb:None alpha:None}</w:t>
      </w:r>
    </w:p>
    <w:p w14:paraId="13982B97" w14:textId="77777777" w:rsidR="00000000" w:rsidRPr="00B3309E" w:rsidRDefault="00000000" w:rsidP="00EA3D7B">
      <w:pPr>
        <w:pStyle w:val="PlainText"/>
        <w:rPr>
          <w:rFonts w:ascii="Courier New" w:hAnsi="Courier New" w:cs="Courier New"/>
          <w:sz w:val="16"/>
          <w:szCs w:val="16"/>
        </w:rPr>
      </w:pPr>
      <w:r w:rsidRPr="00B3309E">
        <w:rPr>
          <w:rFonts w:ascii="Courier New" w:hAnsi="Courier New" w:cs="Courier New"/>
          <w:sz w:val="16"/>
          <w:szCs w:val="16"/>
        </w:rPr>
        <w:t xml:space="preserve">128:***  OL3C0 [&lt;epct.functions.EAProportional object at </w:t>
      </w:r>
      <w:r w:rsidRPr="00363898">
        <w:rPr>
          <w:rFonts w:ascii="Courier New" w:hAnsi="Courier New" w:cs="Courier New"/>
          <w:sz w:val="16"/>
          <w:szCs w:val="16"/>
          <w:highlight w:val="yellow"/>
        </w:rPr>
        <w:t>0x7f38a59c6490</w:t>
      </w:r>
      <w:r w:rsidRPr="00B3309E">
        <w:rPr>
          <w:rFonts w:ascii="Courier New" w:hAnsi="Courier New" w:cs="Courier New"/>
          <w:sz w:val="16"/>
          <w:szCs w:val="16"/>
        </w:rPr>
        <w:t>&gt;]</w:t>
      </w:r>
    </w:p>
    <w:p w14:paraId="4FCCF953" w14:textId="20D12FAE" w:rsidR="00000000" w:rsidRDefault="00000000" w:rsidP="00EA3D7B">
      <w:pPr>
        <w:pStyle w:val="PlainText"/>
        <w:rPr>
          <w:rFonts w:ascii="Courier New" w:hAnsi="Courier New" w:cs="Courier New"/>
          <w:sz w:val="16"/>
          <w:szCs w:val="16"/>
        </w:rPr>
      </w:pPr>
      <w:r w:rsidRPr="00B3309E">
        <w:rPr>
          <w:rFonts w:ascii="Courier New" w:hAnsi="Courier New" w:cs="Courier New"/>
          <w:sz w:val="16"/>
          <w:szCs w:val="16"/>
        </w:rPr>
        <w:t>129:{'namespace': UUID(</w:t>
      </w:r>
      <w:r w:rsidRPr="00AD692B">
        <w:rPr>
          <w:rFonts w:ascii="Courier New" w:hAnsi="Courier New" w:cs="Courier New"/>
          <w:sz w:val="16"/>
          <w:szCs w:val="16"/>
          <w:highlight w:val="yellow"/>
        </w:rPr>
        <w:t>'6b0e265c-976e-11ed-80f8-00155d96f0b5'</w:t>
      </w:r>
      <w:r w:rsidRPr="00B3309E">
        <w:rPr>
          <w:rFonts w:ascii="Courier New" w:hAnsi="Courier New" w:cs="Courier New"/>
          <w:sz w:val="16"/>
          <w:szCs w:val="16"/>
        </w:rPr>
        <w:t>), 'value': 0, 'links': [&lt;pct.functions.Subtract object at 0x7f38a59c6550&gt;], 'checklinks': True, 'name': 'OL3C0', 'decimal_places': 3, 'gain': -0.44864724689427593}</w:t>
      </w:r>
    </w:p>
    <w:p w14:paraId="4C497855" w14:textId="47B2EA50" w:rsidR="00B3309E" w:rsidRDefault="00B3309E" w:rsidP="00EA3D7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78F2D3F" w14:textId="6DDC32E4" w:rsidR="007132F9" w:rsidRPr="007132F9" w:rsidRDefault="007132F9" w:rsidP="007132F9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138 </w:t>
      </w:r>
      <w:r w:rsidRPr="007132F9">
        <w:rPr>
          <w:rFonts w:ascii="Courier New" w:hAnsi="Courier New" w:cs="Courier New"/>
          <w:sz w:val="16"/>
          <w:szCs w:val="16"/>
        </w:rPr>
        <w:t>***  OL4C0 [&lt;epct.functions.EAProportional object at 0x7f38a59c6640&gt;]</w:t>
      </w:r>
    </w:p>
    <w:p w14:paraId="0246798E" w14:textId="2AC7A287" w:rsidR="007132F9" w:rsidRDefault="007132F9" w:rsidP="007132F9">
      <w:pPr>
        <w:pStyle w:val="PlainText"/>
        <w:rPr>
          <w:rFonts w:ascii="Courier New" w:hAnsi="Courier New" w:cs="Courier New"/>
          <w:sz w:val="16"/>
          <w:szCs w:val="16"/>
        </w:rPr>
      </w:pPr>
      <w:r w:rsidRPr="007132F9">
        <w:rPr>
          <w:rFonts w:ascii="Courier New" w:hAnsi="Courier New" w:cs="Courier New"/>
          <w:sz w:val="16"/>
          <w:szCs w:val="16"/>
        </w:rPr>
        <w:t>{'namespace': UUID('6b0e265c-976e-11ed-80f8-00155d96f0b5'), 'value': 0, 'links': [&lt;pct.functions.Subtract object at 0x7f38a59c65e0&gt;], 'checklinks': True, 'name': 'OL4C0', 'decimal_places': 3, 'gain': -0.8158533079557067}</w:t>
      </w:r>
    </w:p>
    <w:p w14:paraId="17F4B744" w14:textId="77777777" w:rsidR="007132F9" w:rsidRDefault="007132F9" w:rsidP="00EA3D7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41EEFDE" w14:textId="1A947497" w:rsidR="00B3309E" w:rsidRDefault="00B3309E" w:rsidP="00EA3D7B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links</w:t>
      </w:r>
    </w:p>
    <w:p w14:paraId="0585CB35" w14:textId="77777777" w:rsidR="00000000" w:rsidRPr="00B3309E" w:rsidRDefault="00000000" w:rsidP="00EA3D7B">
      <w:pPr>
        <w:pStyle w:val="PlainText"/>
        <w:rPr>
          <w:rFonts w:ascii="Courier New" w:hAnsi="Courier New" w:cs="Courier New"/>
          <w:sz w:val="16"/>
          <w:szCs w:val="16"/>
        </w:rPr>
      </w:pPr>
      <w:r w:rsidRPr="00B3309E">
        <w:rPr>
          <w:rFonts w:ascii="Courier New" w:hAnsi="Courier New" w:cs="Courier New"/>
          <w:sz w:val="16"/>
          <w:szCs w:val="16"/>
        </w:rPr>
        <w:t xml:space="preserve">145:RL2C0 EAWeightedSum | weights [-0.2847118698823321] | 0 | links  OL3C0 </w:t>
      </w:r>
    </w:p>
    <w:p w14:paraId="78D172DD" w14:textId="77777777" w:rsidR="00000000" w:rsidRPr="00B3309E" w:rsidRDefault="00000000" w:rsidP="00EA3D7B">
      <w:pPr>
        <w:pStyle w:val="PlainText"/>
        <w:rPr>
          <w:rFonts w:ascii="Courier New" w:hAnsi="Courier New" w:cs="Courier New"/>
          <w:sz w:val="16"/>
          <w:szCs w:val="16"/>
        </w:rPr>
      </w:pPr>
      <w:r w:rsidRPr="00B3309E">
        <w:rPr>
          <w:rFonts w:ascii="Courier New" w:hAnsi="Courier New" w:cs="Courier New"/>
          <w:sz w:val="16"/>
          <w:szCs w:val="16"/>
        </w:rPr>
        <w:t xml:space="preserve">146:OL3C0 EAProportional | gain -0.44864724689427593 | 0 | links  CL3C0 </w:t>
      </w:r>
    </w:p>
    <w:p w14:paraId="1630747C" w14:textId="77777777" w:rsidR="00000000" w:rsidRPr="00B3309E" w:rsidRDefault="00000000" w:rsidP="00EA3D7B">
      <w:pPr>
        <w:pStyle w:val="PlainText"/>
        <w:rPr>
          <w:rFonts w:ascii="Courier New" w:hAnsi="Courier New" w:cs="Courier New"/>
          <w:sz w:val="16"/>
          <w:szCs w:val="16"/>
        </w:rPr>
      </w:pPr>
      <w:r w:rsidRPr="00B3309E">
        <w:rPr>
          <w:rFonts w:ascii="Courier New" w:hAnsi="Courier New" w:cs="Courier New"/>
          <w:sz w:val="16"/>
          <w:szCs w:val="16"/>
        </w:rPr>
        <w:t xml:space="preserve">148:&amp;&amp;&amp;  OL3C0 [&lt;epct.functions.EAProportional object at </w:t>
      </w:r>
      <w:r w:rsidRPr="00363898">
        <w:rPr>
          <w:rFonts w:ascii="Courier New" w:hAnsi="Courier New" w:cs="Courier New"/>
          <w:sz w:val="16"/>
          <w:szCs w:val="16"/>
          <w:highlight w:val="yellow"/>
        </w:rPr>
        <w:t>0x7f38a59c6490</w:t>
      </w:r>
      <w:r w:rsidRPr="00B3309E">
        <w:rPr>
          <w:rFonts w:ascii="Courier New" w:hAnsi="Courier New" w:cs="Courier New"/>
          <w:sz w:val="16"/>
          <w:szCs w:val="16"/>
        </w:rPr>
        <w:t>&gt;]</w:t>
      </w:r>
    </w:p>
    <w:p w14:paraId="5BF1779C" w14:textId="19E8B73F" w:rsidR="00000000" w:rsidRDefault="00000000" w:rsidP="00EA3D7B">
      <w:pPr>
        <w:pStyle w:val="PlainText"/>
        <w:rPr>
          <w:rFonts w:ascii="Courier New" w:hAnsi="Courier New" w:cs="Courier New"/>
          <w:sz w:val="16"/>
          <w:szCs w:val="16"/>
        </w:rPr>
      </w:pPr>
      <w:r w:rsidRPr="00B3309E">
        <w:rPr>
          <w:rFonts w:ascii="Courier New" w:hAnsi="Courier New" w:cs="Courier New"/>
          <w:sz w:val="16"/>
          <w:szCs w:val="16"/>
        </w:rPr>
        <w:t>149:{'namespace': UUID('6b0e265c-976e-11ed-80f8-00155d96f0b5'), 'value': 0, 'links': [&lt;pct.functions.Subtract object at 0x7f38a59c6550&gt;], 'checklinks': True, 'name': 'OL3C0', 'decimal_places': 3, 'gain': -0.44864724689427593}</w:t>
      </w:r>
    </w:p>
    <w:p w14:paraId="0FCAAA88" w14:textId="6CFCD12F" w:rsidR="00B3309E" w:rsidRDefault="00B3309E" w:rsidP="00EA3D7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9F1F79A" w14:textId="26B3D90B" w:rsidR="00B3309E" w:rsidRDefault="00363898" w:rsidP="00EA3D7B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</w:t>
      </w:r>
      <w:r w:rsidR="00B3309E">
        <w:rPr>
          <w:rFonts w:ascii="Courier New" w:hAnsi="Courier New" w:cs="Courier New"/>
          <w:sz w:val="16"/>
          <w:szCs w:val="16"/>
        </w:rPr>
        <w:t>lone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50669F">
        <w:rPr>
          <w:rFonts w:ascii="Courier New" w:hAnsi="Courier New" w:cs="Courier New"/>
          <w:sz w:val="16"/>
          <w:szCs w:val="16"/>
        </w:rPr>
        <w:t xml:space="preserve">summary </w:t>
      </w:r>
      <w:r>
        <w:rPr>
          <w:rFonts w:ascii="Courier New" w:hAnsi="Courier New" w:cs="Courier New"/>
          <w:sz w:val="16"/>
          <w:szCs w:val="16"/>
        </w:rPr>
        <w:t>b4 mutate</w:t>
      </w:r>
    </w:p>
    <w:p w14:paraId="59868F36" w14:textId="77777777" w:rsidR="00000000" w:rsidRPr="00B3309E" w:rsidRDefault="00000000" w:rsidP="00EA3D7B">
      <w:pPr>
        <w:pStyle w:val="PlainText"/>
        <w:rPr>
          <w:rFonts w:ascii="Courier New" w:hAnsi="Courier New" w:cs="Courier New"/>
          <w:sz w:val="16"/>
          <w:szCs w:val="16"/>
        </w:rPr>
      </w:pPr>
      <w:r w:rsidRPr="00B3309E">
        <w:rPr>
          <w:rFonts w:ascii="Courier New" w:hAnsi="Courier New" w:cs="Courier New"/>
          <w:sz w:val="16"/>
          <w:szCs w:val="16"/>
        </w:rPr>
        <w:t>207:REF: RL2C0 EAWeightedSum | weights [-0.2847118698823321] | 0 | links  OL3C0 [&lt;epct.functions.EAWeightedSum object at 0x7f38a59e22e0&gt;] 6b1d94b6-976e-11ed-80f8-00155d96f0b5</w:t>
      </w:r>
    </w:p>
    <w:p w14:paraId="1A30E7E8" w14:textId="77777777" w:rsidR="00000000" w:rsidRPr="00B3309E" w:rsidRDefault="00000000" w:rsidP="00EA3D7B">
      <w:pPr>
        <w:pStyle w:val="PlainText"/>
        <w:rPr>
          <w:rFonts w:ascii="Courier New" w:hAnsi="Courier New" w:cs="Courier New"/>
          <w:sz w:val="16"/>
          <w:szCs w:val="16"/>
        </w:rPr>
      </w:pPr>
      <w:r w:rsidRPr="00B3309E">
        <w:rPr>
          <w:rFonts w:ascii="Courier New" w:hAnsi="Courier New" w:cs="Courier New"/>
          <w:sz w:val="16"/>
          <w:szCs w:val="16"/>
        </w:rPr>
        <w:t>214:REF: RL2C1 EAWeightedSum | weights [0.6824681909245012] | 0 | links  OL3C0 [&lt;epct.functions.EAWeightedSum object at 0x7f38a59e2730&gt;] 6b1d94b6-976e-11ed-80f8-00155d96f0b5</w:t>
      </w:r>
    </w:p>
    <w:p w14:paraId="613D683A" w14:textId="77777777" w:rsidR="00000000" w:rsidRPr="00B3309E" w:rsidRDefault="00000000" w:rsidP="00EA3D7B">
      <w:pPr>
        <w:pStyle w:val="PlainText"/>
        <w:rPr>
          <w:rFonts w:ascii="Courier New" w:hAnsi="Courier New" w:cs="Courier New"/>
          <w:sz w:val="16"/>
          <w:szCs w:val="16"/>
        </w:rPr>
      </w:pPr>
      <w:r w:rsidRPr="00B3309E">
        <w:rPr>
          <w:rFonts w:ascii="Courier New" w:hAnsi="Courier New" w:cs="Courier New"/>
          <w:sz w:val="16"/>
          <w:szCs w:val="16"/>
        </w:rPr>
        <w:t>221:REF: RL2C2 EAWeightedSum | weights [-0.76195888585245] | 0 | links  OL3C0 [&lt;epct.functions.EAWeightedSum object at 0x7f38a59e2a60&gt;] 6b1d94b6-976e-11ed-80f8-00155d96f0b5</w:t>
      </w:r>
    </w:p>
    <w:p w14:paraId="0BD454B6" w14:textId="77777777" w:rsidR="00000000" w:rsidRPr="00B3309E" w:rsidRDefault="00000000" w:rsidP="00EA3D7B">
      <w:pPr>
        <w:pStyle w:val="PlainText"/>
        <w:rPr>
          <w:rFonts w:ascii="Courier New" w:hAnsi="Courier New" w:cs="Courier New"/>
          <w:sz w:val="16"/>
          <w:szCs w:val="16"/>
        </w:rPr>
      </w:pPr>
      <w:r w:rsidRPr="00B3309E">
        <w:rPr>
          <w:rFonts w:ascii="Courier New" w:hAnsi="Courier New" w:cs="Courier New"/>
          <w:sz w:val="16"/>
          <w:szCs w:val="16"/>
        </w:rPr>
        <w:t>228:REF: RL2C3 EAWeightedSum | weights [0.7854221839413318] | 0 | links  OL3C0 [&lt;epct.functions.EAWeightedSum object at 0x7f38a59e2d00&gt;] 6b1d94b6-976e-11ed-80f8-00155d96f0b5</w:t>
      </w:r>
    </w:p>
    <w:p w14:paraId="6BC28336" w14:textId="77777777" w:rsidR="00000000" w:rsidRPr="00B3309E" w:rsidRDefault="00000000" w:rsidP="00EA3D7B">
      <w:pPr>
        <w:pStyle w:val="PlainText"/>
        <w:rPr>
          <w:rFonts w:ascii="Courier New" w:hAnsi="Courier New" w:cs="Courier New"/>
          <w:sz w:val="16"/>
          <w:szCs w:val="16"/>
        </w:rPr>
      </w:pPr>
      <w:r w:rsidRPr="00B3309E">
        <w:rPr>
          <w:rFonts w:ascii="Courier New" w:hAnsi="Courier New" w:cs="Courier New"/>
          <w:sz w:val="16"/>
          <w:szCs w:val="16"/>
        </w:rPr>
        <w:t>235:REF: RL2C4 EAWeightedSum | weights [-0.265405567590977] | 0 | links  OL3C0 [&lt;epct.functions.EAWeightedSum object at 0x7f38a59e2fa0&gt;] 6b1d94b6-976e-11ed-80f8-00155d96f0b5</w:t>
      </w:r>
    </w:p>
    <w:p w14:paraId="20309832" w14:textId="3379A443" w:rsidR="00000000" w:rsidRDefault="00000000" w:rsidP="00EA3D7B">
      <w:pPr>
        <w:pStyle w:val="PlainText"/>
        <w:rPr>
          <w:rFonts w:ascii="Courier New" w:hAnsi="Courier New" w:cs="Courier New"/>
          <w:sz w:val="16"/>
          <w:szCs w:val="16"/>
        </w:rPr>
      </w:pPr>
      <w:r w:rsidRPr="00B3309E">
        <w:rPr>
          <w:rFonts w:ascii="Courier New" w:hAnsi="Courier New" w:cs="Courier New"/>
          <w:sz w:val="16"/>
          <w:szCs w:val="16"/>
        </w:rPr>
        <w:t xml:space="preserve">246:OUT: OL3C0 EAProportional | gain -0.44864724689427593 | 0 | links  CL3C0 [&lt;epct.functions.EAProportional object at </w:t>
      </w:r>
      <w:r w:rsidRPr="00363898">
        <w:rPr>
          <w:rFonts w:ascii="Courier New" w:hAnsi="Courier New" w:cs="Courier New"/>
          <w:sz w:val="16"/>
          <w:szCs w:val="16"/>
          <w:highlight w:val="cyan"/>
        </w:rPr>
        <w:t>0x7f38a59e2460</w:t>
      </w:r>
      <w:r w:rsidRPr="00B3309E">
        <w:rPr>
          <w:rFonts w:ascii="Courier New" w:hAnsi="Courier New" w:cs="Courier New"/>
          <w:sz w:val="16"/>
          <w:szCs w:val="16"/>
        </w:rPr>
        <w:t>&gt;] 6b1d94b6-976e-11ed-80f8-00155d96f0b5</w:t>
      </w:r>
    </w:p>
    <w:p w14:paraId="5C9F7195" w14:textId="77777777" w:rsidR="00AD692B" w:rsidRDefault="00AD692B" w:rsidP="00EA3D7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025D957" w14:textId="77777777" w:rsidR="00AD692B" w:rsidRPr="00AD692B" w:rsidRDefault="00AD692B" w:rsidP="00AD692B">
      <w:pPr>
        <w:pStyle w:val="PlainText"/>
        <w:rPr>
          <w:rFonts w:ascii="Courier New" w:hAnsi="Courier New" w:cs="Courier New"/>
          <w:sz w:val="16"/>
          <w:szCs w:val="16"/>
        </w:rPr>
      </w:pPr>
      <w:r w:rsidRPr="00AD692B">
        <w:rPr>
          <w:rFonts w:ascii="Courier New" w:hAnsi="Courier New" w:cs="Courier New"/>
          <w:sz w:val="16"/>
          <w:szCs w:val="16"/>
        </w:rPr>
        <w:t xml:space="preserve">254: OUT: OL4C0 EAProportional | gain -0.8158533079557067 | 0 | links  CL4C0 [&lt;epct.functions.EAProportional object at </w:t>
      </w:r>
      <w:r w:rsidRPr="00AD692B">
        <w:rPr>
          <w:rFonts w:ascii="Courier New" w:hAnsi="Courier New" w:cs="Courier New"/>
          <w:sz w:val="16"/>
          <w:szCs w:val="16"/>
          <w:highlight w:val="magenta"/>
        </w:rPr>
        <w:t>0x7f38a5955430</w:t>
      </w:r>
      <w:r w:rsidRPr="00AD692B">
        <w:rPr>
          <w:rFonts w:ascii="Courier New" w:hAnsi="Courier New" w:cs="Courier New"/>
          <w:sz w:val="16"/>
          <w:szCs w:val="16"/>
        </w:rPr>
        <w:t>&gt;] 6b1d94b6-976e-11ed-80f8-00155d96f0b5</w:t>
      </w:r>
    </w:p>
    <w:p w14:paraId="26BE328A" w14:textId="770FC807" w:rsidR="0050669F" w:rsidRDefault="00AD692B" w:rsidP="00AD692B">
      <w:pPr>
        <w:pStyle w:val="PlainText"/>
        <w:rPr>
          <w:rFonts w:ascii="Courier New" w:hAnsi="Courier New" w:cs="Courier New"/>
          <w:sz w:val="16"/>
          <w:szCs w:val="16"/>
        </w:rPr>
      </w:pPr>
      <w:r w:rsidRPr="00AD692B">
        <w:rPr>
          <w:rFonts w:ascii="Courier New" w:hAnsi="Courier New" w:cs="Courier New"/>
          <w:sz w:val="16"/>
          <w:szCs w:val="16"/>
        </w:rPr>
        <w:tab/>
      </w:r>
    </w:p>
    <w:p w14:paraId="288E4D22" w14:textId="58134140" w:rsidR="00363898" w:rsidRDefault="0050669F" w:rsidP="00EA3D7B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Clone links b4 mutate</w:t>
      </w:r>
    </w:p>
    <w:p w14:paraId="034B6719" w14:textId="77777777" w:rsidR="00000000" w:rsidRPr="00B3309E" w:rsidRDefault="00000000" w:rsidP="00EA3D7B">
      <w:pPr>
        <w:pStyle w:val="PlainText"/>
        <w:rPr>
          <w:rFonts w:ascii="Courier New" w:hAnsi="Courier New" w:cs="Courier New"/>
          <w:sz w:val="16"/>
          <w:szCs w:val="16"/>
        </w:rPr>
      </w:pPr>
      <w:r w:rsidRPr="00B3309E">
        <w:rPr>
          <w:rFonts w:ascii="Courier New" w:hAnsi="Courier New" w:cs="Courier New"/>
          <w:sz w:val="16"/>
          <w:szCs w:val="16"/>
        </w:rPr>
        <w:t xml:space="preserve">259:RL2C0 EAWeightedSum | weights [-0.2847118698823321] | 0 | links  OL3C0 </w:t>
      </w:r>
    </w:p>
    <w:p w14:paraId="7EBECEA5" w14:textId="77777777" w:rsidR="00000000" w:rsidRPr="00B3309E" w:rsidRDefault="00000000" w:rsidP="00EA3D7B">
      <w:pPr>
        <w:pStyle w:val="PlainText"/>
        <w:rPr>
          <w:rFonts w:ascii="Courier New" w:hAnsi="Courier New" w:cs="Courier New"/>
          <w:sz w:val="16"/>
          <w:szCs w:val="16"/>
        </w:rPr>
      </w:pPr>
      <w:r w:rsidRPr="00B3309E">
        <w:rPr>
          <w:rFonts w:ascii="Courier New" w:hAnsi="Courier New" w:cs="Courier New"/>
          <w:sz w:val="16"/>
          <w:szCs w:val="16"/>
        </w:rPr>
        <w:t xml:space="preserve">260:OL3C0 EAProportional | gain -0.44864724689427593 | 0 | links  CL3C0 </w:t>
      </w:r>
    </w:p>
    <w:p w14:paraId="790A825B" w14:textId="77777777" w:rsidR="00000000" w:rsidRPr="00B3309E" w:rsidRDefault="00000000" w:rsidP="00EA3D7B">
      <w:pPr>
        <w:pStyle w:val="PlainText"/>
        <w:rPr>
          <w:rFonts w:ascii="Courier New" w:hAnsi="Courier New" w:cs="Courier New"/>
          <w:sz w:val="16"/>
          <w:szCs w:val="16"/>
        </w:rPr>
      </w:pPr>
      <w:r w:rsidRPr="00B3309E">
        <w:rPr>
          <w:rFonts w:ascii="Courier New" w:hAnsi="Courier New" w:cs="Courier New"/>
          <w:sz w:val="16"/>
          <w:szCs w:val="16"/>
        </w:rPr>
        <w:t xml:space="preserve">262:&amp;&amp;&amp;  OL3C0 [&lt;epct.functions.EAProportional object at </w:t>
      </w:r>
      <w:r w:rsidRPr="0050669F">
        <w:rPr>
          <w:rFonts w:ascii="Courier New" w:hAnsi="Courier New" w:cs="Courier New"/>
          <w:sz w:val="16"/>
          <w:szCs w:val="16"/>
          <w:highlight w:val="cyan"/>
        </w:rPr>
        <w:t>0x7f38a59e2460</w:t>
      </w:r>
      <w:r w:rsidRPr="00B3309E">
        <w:rPr>
          <w:rFonts w:ascii="Courier New" w:hAnsi="Courier New" w:cs="Courier New"/>
          <w:sz w:val="16"/>
          <w:szCs w:val="16"/>
        </w:rPr>
        <w:t>&gt;]</w:t>
      </w:r>
    </w:p>
    <w:p w14:paraId="2337DBEA" w14:textId="3B32C300" w:rsidR="00000000" w:rsidRDefault="00000000" w:rsidP="00EA3D7B">
      <w:pPr>
        <w:pStyle w:val="PlainText"/>
        <w:rPr>
          <w:rFonts w:ascii="Courier New" w:hAnsi="Courier New" w:cs="Courier New"/>
          <w:sz w:val="16"/>
          <w:szCs w:val="16"/>
        </w:rPr>
      </w:pPr>
      <w:r w:rsidRPr="00B3309E">
        <w:rPr>
          <w:rFonts w:ascii="Courier New" w:hAnsi="Courier New" w:cs="Courier New"/>
          <w:sz w:val="16"/>
          <w:szCs w:val="16"/>
        </w:rPr>
        <w:t>263:{'namespace': UUID('6b1d94b6-976e-11ed-80f8-00155d96f0b5'), 'value': 0, 'links': [&lt;pct.functions.Subtract object at 0x7f38a59e2550&gt;], 'checklinks': True, 'name': 'OL3C0', 'decimal_places': 3, 'gain': -0.44864724689427593}</w:t>
      </w:r>
    </w:p>
    <w:p w14:paraId="203DE88A" w14:textId="77777777" w:rsidR="0050669F" w:rsidRDefault="0050669F" w:rsidP="00EA3D7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7F512B1" w14:textId="3DB25848" w:rsidR="0050669F" w:rsidRDefault="0050669F" w:rsidP="00EA3D7B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Clone summary b5 mutate</w:t>
      </w:r>
    </w:p>
    <w:p w14:paraId="6747C9F0" w14:textId="77777777" w:rsidR="0050669F" w:rsidRDefault="0050669F" w:rsidP="00EA3D7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0FC676A" w14:textId="5FDAC86C" w:rsidR="00000000" w:rsidRPr="00B3309E" w:rsidRDefault="00000000" w:rsidP="00EA3D7B">
      <w:pPr>
        <w:pStyle w:val="PlainText"/>
        <w:rPr>
          <w:rFonts w:ascii="Courier New" w:hAnsi="Courier New" w:cs="Courier New"/>
          <w:sz w:val="16"/>
          <w:szCs w:val="16"/>
        </w:rPr>
      </w:pPr>
      <w:r w:rsidRPr="00B3309E">
        <w:rPr>
          <w:rFonts w:ascii="Courier New" w:hAnsi="Courier New" w:cs="Courier New"/>
          <w:sz w:val="16"/>
          <w:szCs w:val="16"/>
        </w:rPr>
        <w:t>323:REF: RL2C0 EAWeightedSum | weights [-0.34669031126983385] | 0 | links  OL3C0 [&lt;epct.functions.EAWeightedSum object at 0x7f38a59e22e0&gt;] 6b1d94b6-976e-11ed-80f8-00155d96f0b5</w:t>
      </w:r>
    </w:p>
    <w:p w14:paraId="5E182B51" w14:textId="77777777" w:rsidR="00000000" w:rsidRPr="00B3309E" w:rsidRDefault="00000000" w:rsidP="00EA3D7B">
      <w:pPr>
        <w:pStyle w:val="PlainText"/>
        <w:rPr>
          <w:rFonts w:ascii="Courier New" w:hAnsi="Courier New" w:cs="Courier New"/>
          <w:sz w:val="16"/>
          <w:szCs w:val="16"/>
        </w:rPr>
      </w:pPr>
      <w:r w:rsidRPr="00B3309E">
        <w:rPr>
          <w:rFonts w:ascii="Courier New" w:hAnsi="Courier New" w:cs="Courier New"/>
          <w:sz w:val="16"/>
          <w:szCs w:val="16"/>
        </w:rPr>
        <w:t>330:REF: RL2C1 EAWeightedSum | weights [0.30798630877127764] | 0 | links  OL3C0 [&lt;epct.functions.EAWeightedSum object at 0x7f38a59e2730&gt;] 6b1d94b6-976e-11ed-80f8-00155d96f0b5</w:t>
      </w:r>
    </w:p>
    <w:p w14:paraId="6042AC26" w14:textId="77777777" w:rsidR="00000000" w:rsidRPr="00B3309E" w:rsidRDefault="00000000" w:rsidP="00EA3D7B">
      <w:pPr>
        <w:pStyle w:val="PlainText"/>
        <w:rPr>
          <w:rFonts w:ascii="Courier New" w:hAnsi="Courier New" w:cs="Courier New"/>
          <w:sz w:val="16"/>
          <w:szCs w:val="16"/>
        </w:rPr>
      </w:pPr>
      <w:r w:rsidRPr="00B3309E">
        <w:rPr>
          <w:rFonts w:ascii="Courier New" w:hAnsi="Courier New" w:cs="Courier New"/>
          <w:sz w:val="16"/>
          <w:szCs w:val="16"/>
        </w:rPr>
        <w:t>337:REF: RL2C2 EAWeightedSum | weights [-0.4936889666157239] | 0 | links  OL3C0 [&lt;epct.functions.EAWeightedSum object at 0x7f38a59e2a60&gt;] 6b1d94b6-976e-11ed-80f8-00155d96f0b5</w:t>
      </w:r>
    </w:p>
    <w:p w14:paraId="78D312F4" w14:textId="77777777" w:rsidR="00000000" w:rsidRPr="00B3309E" w:rsidRDefault="00000000" w:rsidP="00EA3D7B">
      <w:pPr>
        <w:pStyle w:val="PlainText"/>
        <w:rPr>
          <w:rFonts w:ascii="Courier New" w:hAnsi="Courier New" w:cs="Courier New"/>
          <w:sz w:val="16"/>
          <w:szCs w:val="16"/>
        </w:rPr>
      </w:pPr>
      <w:r w:rsidRPr="00B3309E">
        <w:rPr>
          <w:rFonts w:ascii="Courier New" w:hAnsi="Courier New" w:cs="Courier New"/>
          <w:sz w:val="16"/>
          <w:szCs w:val="16"/>
        </w:rPr>
        <w:t>344:REF: RL2C3 EAWeightedSum | weights [1.1666563068109088] | 0 | links  OL3C0 [&lt;epct.functions.EAWeightedSum object at 0x7f38a59e2d00&gt;] 6b1d94b6-976e-11ed-80f8-00155d96f0b5</w:t>
      </w:r>
    </w:p>
    <w:p w14:paraId="548B2316" w14:textId="77777777" w:rsidR="00000000" w:rsidRPr="00B3309E" w:rsidRDefault="00000000" w:rsidP="00EA3D7B">
      <w:pPr>
        <w:pStyle w:val="PlainText"/>
        <w:rPr>
          <w:rFonts w:ascii="Courier New" w:hAnsi="Courier New" w:cs="Courier New"/>
          <w:sz w:val="16"/>
          <w:szCs w:val="16"/>
        </w:rPr>
      </w:pPr>
      <w:r w:rsidRPr="00B3309E">
        <w:rPr>
          <w:rFonts w:ascii="Courier New" w:hAnsi="Courier New" w:cs="Courier New"/>
          <w:sz w:val="16"/>
          <w:szCs w:val="16"/>
        </w:rPr>
        <w:t>351:REF: RL2C4 EAWeightedSum | weights [-0.402512426384803] | 0 | links  OL3C0 [&lt;epct.functions.EAWeightedSum object at 0x7f38a59e2fa0&gt;] 6b1d94b6-976e-11ed-80f8-00155d96f0b5</w:t>
      </w:r>
    </w:p>
    <w:p w14:paraId="78CDD3FD" w14:textId="77777777" w:rsidR="00000000" w:rsidRPr="00B3309E" w:rsidRDefault="00000000" w:rsidP="00EA3D7B">
      <w:pPr>
        <w:pStyle w:val="PlainText"/>
        <w:rPr>
          <w:rFonts w:ascii="Courier New" w:hAnsi="Courier New" w:cs="Courier New"/>
          <w:sz w:val="16"/>
          <w:szCs w:val="16"/>
        </w:rPr>
      </w:pPr>
      <w:r w:rsidRPr="00B3309E">
        <w:rPr>
          <w:rFonts w:ascii="Courier New" w:hAnsi="Courier New" w:cs="Courier New"/>
          <w:sz w:val="16"/>
          <w:szCs w:val="16"/>
        </w:rPr>
        <w:lastRenderedPageBreak/>
        <w:t xml:space="preserve">362:OUT: OL3C0 EAProportional | gain -0.6739104703122023 | 0 | links  CL3C0 [&lt;epct.functions.EAProportional object at </w:t>
      </w:r>
      <w:r w:rsidRPr="0050669F">
        <w:rPr>
          <w:rFonts w:ascii="Courier New" w:hAnsi="Courier New" w:cs="Courier New"/>
          <w:sz w:val="16"/>
          <w:szCs w:val="16"/>
          <w:highlight w:val="magenta"/>
        </w:rPr>
        <w:t>0x7f38a5955430</w:t>
      </w:r>
      <w:r w:rsidRPr="00B3309E">
        <w:rPr>
          <w:rFonts w:ascii="Courier New" w:hAnsi="Courier New" w:cs="Courier New"/>
          <w:sz w:val="16"/>
          <w:szCs w:val="16"/>
        </w:rPr>
        <w:t>&gt;] 6b1d94b6-976e-11ed-80f8-00155d96f0b5</w:t>
      </w:r>
    </w:p>
    <w:p w14:paraId="0B4A7851" w14:textId="76B3C0AB" w:rsidR="00000000" w:rsidRDefault="00000000" w:rsidP="00EA3D7B">
      <w:pPr>
        <w:pStyle w:val="PlainText"/>
        <w:rPr>
          <w:rFonts w:ascii="Courier New" w:hAnsi="Courier New" w:cs="Courier New"/>
          <w:sz w:val="16"/>
          <w:szCs w:val="16"/>
        </w:rPr>
      </w:pPr>
      <w:r w:rsidRPr="00B3309E">
        <w:rPr>
          <w:rFonts w:ascii="Courier New" w:hAnsi="Courier New" w:cs="Courier New"/>
          <w:sz w:val="16"/>
          <w:szCs w:val="16"/>
        </w:rPr>
        <w:t xml:space="preserve">367:RL2C0 EAWeightedSum | weights [-0.34669031126983385] | 0 | links  OL3C0 </w:t>
      </w:r>
    </w:p>
    <w:p w14:paraId="62B4D236" w14:textId="77777777" w:rsidR="00363898" w:rsidRDefault="00363898" w:rsidP="00EA3D7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13B0D0A" w14:textId="77777777" w:rsidR="00C73A0F" w:rsidRDefault="00363898" w:rsidP="00EA3D7B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Links</w:t>
      </w:r>
      <w:r w:rsidR="00AD692B">
        <w:rPr>
          <w:rFonts w:ascii="Courier New" w:hAnsi="Courier New" w:cs="Courier New"/>
          <w:sz w:val="16"/>
          <w:szCs w:val="16"/>
        </w:rPr>
        <w:t xml:space="preserve"> b5 mutate</w:t>
      </w:r>
      <w:r w:rsidR="00C73A0F">
        <w:rPr>
          <w:rFonts w:ascii="Courier New" w:hAnsi="Courier New" w:cs="Courier New"/>
          <w:sz w:val="16"/>
          <w:szCs w:val="16"/>
        </w:rPr>
        <w:t xml:space="preserve"> - %%% this still refers to original </w:t>
      </w:r>
      <w:r w:rsidR="00C73A0F" w:rsidRPr="00B3309E">
        <w:rPr>
          <w:rFonts w:ascii="Courier New" w:hAnsi="Courier New" w:cs="Courier New"/>
          <w:sz w:val="16"/>
          <w:szCs w:val="16"/>
        </w:rPr>
        <w:t>OL3C0</w:t>
      </w:r>
    </w:p>
    <w:p w14:paraId="145913EF" w14:textId="77777777" w:rsidR="00C73A0F" w:rsidRDefault="00C73A0F" w:rsidP="00EA3D7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8F3566E" w14:textId="0C9DEE5B" w:rsidR="00363898" w:rsidRDefault="00C73A0F" w:rsidP="00C73A0F">
      <w:pPr>
        <w:pStyle w:val="PlainText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Update reference links on level below removed</w:t>
      </w:r>
    </w:p>
    <w:p w14:paraId="21CDCBF0" w14:textId="0B7AEE64" w:rsidR="00C73A0F" w:rsidRDefault="00C73A0F" w:rsidP="00C73A0F">
      <w:pPr>
        <w:pStyle w:val="PlainText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Delete functions that are removed</w:t>
      </w:r>
    </w:p>
    <w:p w14:paraId="42F66204" w14:textId="77777777" w:rsidR="00000000" w:rsidRPr="00B3309E" w:rsidRDefault="00000000" w:rsidP="00EA3D7B">
      <w:pPr>
        <w:pStyle w:val="PlainText"/>
        <w:rPr>
          <w:rFonts w:ascii="Courier New" w:hAnsi="Courier New" w:cs="Courier New"/>
          <w:sz w:val="16"/>
          <w:szCs w:val="16"/>
        </w:rPr>
      </w:pPr>
      <w:r w:rsidRPr="00B3309E">
        <w:rPr>
          <w:rFonts w:ascii="Courier New" w:hAnsi="Courier New" w:cs="Courier New"/>
          <w:sz w:val="16"/>
          <w:szCs w:val="16"/>
        </w:rPr>
        <w:t xml:space="preserve">368:OL3C0 EAProportional | gain -0.49160609561031376 | 0 | links  CL3C0 </w:t>
      </w:r>
    </w:p>
    <w:p w14:paraId="011AFBD7" w14:textId="77777777" w:rsidR="00000000" w:rsidRPr="00B3309E" w:rsidRDefault="00000000" w:rsidP="00EA3D7B">
      <w:pPr>
        <w:pStyle w:val="PlainText"/>
        <w:rPr>
          <w:rFonts w:ascii="Courier New" w:hAnsi="Courier New" w:cs="Courier New"/>
          <w:sz w:val="16"/>
          <w:szCs w:val="16"/>
        </w:rPr>
      </w:pPr>
      <w:r w:rsidRPr="00B3309E">
        <w:rPr>
          <w:rFonts w:ascii="Courier New" w:hAnsi="Courier New" w:cs="Courier New"/>
          <w:sz w:val="16"/>
          <w:szCs w:val="16"/>
        </w:rPr>
        <w:t xml:space="preserve">370:&amp;&amp;&amp;  OL3C0 [&lt;epct.functions.EAProportional object at </w:t>
      </w:r>
      <w:r w:rsidRPr="0050669F">
        <w:rPr>
          <w:rFonts w:ascii="Courier New" w:hAnsi="Courier New" w:cs="Courier New"/>
          <w:sz w:val="16"/>
          <w:szCs w:val="16"/>
          <w:highlight w:val="cyan"/>
        </w:rPr>
        <w:t>0x7f38a59e2460</w:t>
      </w:r>
      <w:r w:rsidRPr="00B3309E">
        <w:rPr>
          <w:rFonts w:ascii="Courier New" w:hAnsi="Courier New" w:cs="Courier New"/>
          <w:sz w:val="16"/>
          <w:szCs w:val="16"/>
        </w:rPr>
        <w:t>&gt;]</w:t>
      </w:r>
    </w:p>
    <w:p w14:paraId="033C060E" w14:textId="6FEB48AE" w:rsidR="00000000" w:rsidRDefault="00000000" w:rsidP="00EA3D7B">
      <w:pPr>
        <w:pStyle w:val="PlainText"/>
        <w:rPr>
          <w:rFonts w:ascii="Courier New" w:hAnsi="Courier New" w:cs="Courier New"/>
          <w:sz w:val="16"/>
          <w:szCs w:val="16"/>
        </w:rPr>
      </w:pPr>
      <w:r w:rsidRPr="00B3309E">
        <w:rPr>
          <w:rFonts w:ascii="Courier New" w:hAnsi="Courier New" w:cs="Courier New"/>
          <w:sz w:val="16"/>
          <w:szCs w:val="16"/>
        </w:rPr>
        <w:t>371:{'namespace': UUID('6b1d94b6-976e-11ed-80f8-00155d96f0b5'), 'value': 0, 'links': [&lt;pct.functions.Subtract object at 0x7f38a59e2550&gt;], 'checklinks': True, 'name': 'OL3C0', 'decimal_places': 3, 'gain': -0.49160609561031376}</w:t>
      </w:r>
    </w:p>
    <w:p w14:paraId="305038B8" w14:textId="109CA7EA" w:rsidR="00AD692B" w:rsidRDefault="00AD692B" w:rsidP="00EA3D7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4E270E8" w14:textId="7D546655" w:rsidR="00AD692B" w:rsidRDefault="00AD692B" w:rsidP="00EA3D7B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Report b5</w:t>
      </w:r>
    </w:p>
    <w:p w14:paraId="30C0FB3D" w14:textId="77777777" w:rsidR="00000000" w:rsidRPr="00B3309E" w:rsidRDefault="00000000" w:rsidP="00EA3D7B">
      <w:pPr>
        <w:pStyle w:val="PlainText"/>
        <w:rPr>
          <w:rFonts w:ascii="Courier New" w:hAnsi="Courier New" w:cs="Courier New"/>
          <w:sz w:val="16"/>
          <w:szCs w:val="16"/>
        </w:rPr>
      </w:pPr>
      <w:r w:rsidRPr="00B3309E">
        <w:rPr>
          <w:rFonts w:ascii="Courier New" w:hAnsi="Courier New" w:cs="Courier New"/>
          <w:sz w:val="16"/>
          <w:szCs w:val="16"/>
        </w:rPr>
        <w:t>456:{'namespace': UUID('6b0e265c-976e-11ed-80f8-00155d96f0b5'), 'value': 0, 'links': ['OL3C0'], 'checklinks': True, 'name': 'RL2C1', 'decimal_places': 3, 'weights': [0.6824681909245012], 'usenumpy': False, 'parameter': lower:-1 upper:1 mu:None sigma:None attr_mut_pb:None alpha:None}</w:t>
      </w:r>
    </w:p>
    <w:p w14:paraId="76732251" w14:textId="77777777" w:rsidR="00000000" w:rsidRPr="00B3309E" w:rsidRDefault="00000000" w:rsidP="00EA3D7B">
      <w:pPr>
        <w:pStyle w:val="PlainText"/>
        <w:rPr>
          <w:rFonts w:ascii="Courier New" w:hAnsi="Courier New" w:cs="Courier New"/>
          <w:sz w:val="16"/>
          <w:szCs w:val="16"/>
        </w:rPr>
      </w:pPr>
      <w:r w:rsidRPr="00B3309E">
        <w:rPr>
          <w:rFonts w:ascii="Courier New" w:hAnsi="Courier New" w:cs="Courier New"/>
          <w:sz w:val="16"/>
          <w:szCs w:val="16"/>
        </w:rPr>
        <w:t>466:{'namespace': UUID('6b0e265c-976e-11ed-80f8-00155d96f0b5'), 'value': 0, 'links': ['OL3C0'], 'checklinks': True, 'name': 'RL2C2', 'decimal_places': 3, 'weights': [-0.76195888585245], 'usenumpy': False, 'parameter': lower:-1 upper:1 mu:None sigma:None attr_mut_pb:None alpha:None}</w:t>
      </w:r>
    </w:p>
    <w:p w14:paraId="39F87619" w14:textId="77777777" w:rsidR="00000000" w:rsidRPr="00B3309E" w:rsidRDefault="00000000" w:rsidP="00EA3D7B">
      <w:pPr>
        <w:pStyle w:val="PlainText"/>
        <w:rPr>
          <w:rFonts w:ascii="Courier New" w:hAnsi="Courier New" w:cs="Courier New"/>
          <w:sz w:val="16"/>
          <w:szCs w:val="16"/>
        </w:rPr>
      </w:pPr>
      <w:r w:rsidRPr="00B3309E">
        <w:rPr>
          <w:rFonts w:ascii="Courier New" w:hAnsi="Courier New" w:cs="Courier New"/>
          <w:sz w:val="16"/>
          <w:szCs w:val="16"/>
        </w:rPr>
        <w:t>476:{'namespace': UUID('6b0e265c-976e-11ed-80f8-00155d96f0b5'), 'value': 0, 'links': ['OL3C0'], 'checklinks': True, 'name': 'RL2C3', 'decimal_places': 3, 'weights': [0.7854221839413318], 'usenumpy': False, 'parameter': lower:-1 upper:1 mu:None sigma:None attr_mut_pb:None alpha:None}</w:t>
      </w:r>
    </w:p>
    <w:p w14:paraId="0BD77846" w14:textId="29E6B534" w:rsidR="00000000" w:rsidRDefault="00000000" w:rsidP="00EA3D7B">
      <w:pPr>
        <w:pStyle w:val="PlainText"/>
        <w:rPr>
          <w:rFonts w:ascii="Courier New" w:hAnsi="Courier New" w:cs="Courier New"/>
          <w:sz w:val="16"/>
          <w:szCs w:val="16"/>
        </w:rPr>
      </w:pPr>
      <w:r w:rsidRPr="00B3309E">
        <w:rPr>
          <w:rFonts w:ascii="Courier New" w:hAnsi="Courier New" w:cs="Courier New"/>
          <w:sz w:val="16"/>
          <w:szCs w:val="16"/>
        </w:rPr>
        <w:t>486:{'namespace': UUID('6b0e265c-976e-11ed-80f8-00155d96f0b5'), 'value': 0, 'links': ['OL3C0'], 'checklinks': True, 'name': 'RL2C4', 'decimal_places': 3, 'weights': [-0.265405567590977], 'usenumpy': False, 'parameter': lower:-1 upper:1 mu:None sigma:None attr_mut_pb:None alpha:None}</w:t>
      </w:r>
    </w:p>
    <w:p w14:paraId="642DCB14" w14:textId="77777777" w:rsidR="00000000" w:rsidRPr="00B3309E" w:rsidRDefault="00000000" w:rsidP="00EA3D7B">
      <w:pPr>
        <w:pStyle w:val="PlainText"/>
        <w:rPr>
          <w:rFonts w:ascii="Courier New" w:hAnsi="Courier New" w:cs="Courier New"/>
          <w:sz w:val="16"/>
          <w:szCs w:val="16"/>
        </w:rPr>
      </w:pPr>
      <w:r w:rsidRPr="00B3309E">
        <w:rPr>
          <w:rFonts w:ascii="Courier New" w:hAnsi="Courier New" w:cs="Courier New"/>
          <w:sz w:val="16"/>
          <w:szCs w:val="16"/>
        </w:rPr>
        <w:t xml:space="preserve">499:***  OL3C0 [&lt;epct.functions.EAProportional object at </w:t>
      </w:r>
      <w:r w:rsidRPr="00AD692B">
        <w:rPr>
          <w:rFonts w:ascii="Courier New" w:hAnsi="Courier New" w:cs="Courier New"/>
          <w:sz w:val="16"/>
          <w:szCs w:val="16"/>
          <w:highlight w:val="yellow"/>
        </w:rPr>
        <w:t>0x7f38a59c6490</w:t>
      </w:r>
      <w:r w:rsidRPr="00B3309E">
        <w:rPr>
          <w:rFonts w:ascii="Courier New" w:hAnsi="Courier New" w:cs="Courier New"/>
          <w:sz w:val="16"/>
          <w:szCs w:val="16"/>
        </w:rPr>
        <w:t>&gt;]</w:t>
      </w:r>
    </w:p>
    <w:p w14:paraId="4BD49A34" w14:textId="45559929" w:rsidR="00000000" w:rsidRDefault="00000000" w:rsidP="00EA3D7B">
      <w:pPr>
        <w:pStyle w:val="PlainText"/>
        <w:rPr>
          <w:rFonts w:ascii="Courier New" w:hAnsi="Courier New" w:cs="Courier New"/>
          <w:sz w:val="16"/>
          <w:szCs w:val="16"/>
        </w:rPr>
      </w:pPr>
      <w:r w:rsidRPr="00B3309E">
        <w:rPr>
          <w:rFonts w:ascii="Courier New" w:hAnsi="Courier New" w:cs="Courier New"/>
          <w:sz w:val="16"/>
          <w:szCs w:val="16"/>
        </w:rPr>
        <w:t>500:{'namespace': UUID(</w:t>
      </w:r>
      <w:r w:rsidRPr="00AD692B">
        <w:rPr>
          <w:rFonts w:ascii="Courier New" w:hAnsi="Courier New" w:cs="Courier New"/>
          <w:sz w:val="16"/>
          <w:szCs w:val="16"/>
          <w:highlight w:val="yellow"/>
        </w:rPr>
        <w:t>'6b0e265c-976e-11ed-80f8-00155d96f0b5'</w:t>
      </w:r>
      <w:r w:rsidRPr="00B3309E">
        <w:rPr>
          <w:rFonts w:ascii="Courier New" w:hAnsi="Courier New" w:cs="Courier New"/>
          <w:sz w:val="16"/>
          <w:szCs w:val="16"/>
        </w:rPr>
        <w:t>), 'value': 0, 'links': [&lt;pct.functions.Subtract object at 0x7f38a59c6550&gt;], 'checklinks': True, 'name': 'OL3C0', 'decimal_places': 3, 'gain': -0.44864724689427593}</w:t>
      </w:r>
    </w:p>
    <w:p w14:paraId="362C91DC" w14:textId="77777777" w:rsidR="00000000" w:rsidRPr="00B3309E" w:rsidRDefault="00000000" w:rsidP="00EA3D7B">
      <w:pPr>
        <w:pStyle w:val="PlainText"/>
        <w:rPr>
          <w:rFonts w:ascii="Courier New" w:hAnsi="Courier New" w:cs="Courier New"/>
          <w:sz w:val="16"/>
          <w:szCs w:val="16"/>
        </w:rPr>
      </w:pPr>
      <w:r w:rsidRPr="00B3309E">
        <w:rPr>
          <w:rFonts w:ascii="Courier New" w:hAnsi="Courier New" w:cs="Courier New"/>
          <w:sz w:val="16"/>
          <w:szCs w:val="16"/>
        </w:rPr>
        <w:t>585:{'namespace': UUID('6b1d94b6-976e-11ed-80f8-00155d96f0b5'), 'value': 0, 'links': ['OL3C0'], 'checklinks': True, 'name': 'RL2C1', 'decimal_places': 3, 'weights': [0.30798630877127764], 'usenumpy': False, 'parameter': lower:-1 upper:1 mu:0.1 sigma:0.25 attr_mut_pb:0.8 alpha:None}</w:t>
      </w:r>
    </w:p>
    <w:p w14:paraId="66E47E02" w14:textId="77777777" w:rsidR="00000000" w:rsidRPr="00B3309E" w:rsidRDefault="00000000" w:rsidP="00EA3D7B">
      <w:pPr>
        <w:pStyle w:val="PlainText"/>
        <w:rPr>
          <w:rFonts w:ascii="Courier New" w:hAnsi="Courier New" w:cs="Courier New"/>
          <w:sz w:val="16"/>
          <w:szCs w:val="16"/>
        </w:rPr>
      </w:pPr>
      <w:r w:rsidRPr="00B3309E">
        <w:rPr>
          <w:rFonts w:ascii="Courier New" w:hAnsi="Courier New" w:cs="Courier New"/>
          <w:sz w:val="16"/>
          <w:szCs w:val="16"/>
        </w:rPr>
        <w:t>593:{'namespace': UUID('6b1d94b6-976e-11ed-80f8-00155d96f0b5'), 'value': 0, 'links': ['OL3C0'], 'checklinks': True, 'name': 'RL2C2', 'decimal_places': 3, 'weights': [-0.4936889666157239], 'usenumpy': False, 'parameter': lower:-1 upper:1 mu:0.1 sigma:0.25 attr_mut_pb:0.8 alpha:None}</w:t>
      </w:r>
    </w:p>
    <w:p w14:paraId="66C311CE" w14:textId="77777777" w:rsidR="00000000" w:rsidRPr="00B3309E" w:rsidRDefault="00000000" w:rsidP="00EA3D7B">
      <w:pPr>
        <w:pStyle w:val="PlainText"/>
        <w:rPr>
          <w:rFonts w:ascii="Courier New" w:hAnsi="Courier New" w:cs="Courier New"/>
          <w:sz w:val="16"/>
          <w:szCs w:val="16"/>
        </w:rPr>
      </w:pPr>
      <w:r w:rsidRPr="00B3309E">
        <w:rPr>
          <w:rFonts w:ascii="Courier New" w:hAnsi="Courier New" w:cs="Courier New"/>
          <w:sz w:val="16"/>
          <w:szCs w:val="16"/>
        </w:rPr>
        <w:t>601:{'namespace': UUID('6b1d94b6-976e-11ed-80f8-00155d96f0b5'), 'value': 0, 'links': ['OL3C0'], 'checklinks': True, 'name': 'RL2C3', 'decimal_places': 3, 'weights': [1.1666563068109088], 'usenumpy': False, 'parameter': lower:-1 upper:1 mu:0.1 sigma:0.25 attr_mut_pb:0.8 alpha:None}</w:t>
      </w:r>
    </w:p>
    <w:p w14:paraId="648EE812" w14:textId="0A6C364D" w:rsidR="00000000" w:rsidRDefault="00000000" w:rsidP="00EA3D7B">
      <w:pPr>
        <w:pStyle w:val="PlainText"/>
        <w:rPr>
          <w:rFonts w:ascii="Courier New" w:hAnsi="Courier New" w:cs="Courier New"/>
          <w:sz w:val="16"/>
          <w:szCs w:val="16"/>
        </w:rPr>
      </w:pPr>
      <w:r w:rsidRPr="00B3309E">
        <w:rPr>
          <w:rFonts w:ascii="Courier New" w:hAnsi="Courier New" w:cs="Courier New"/>
          <w:sz w:val="16"/>
          <w:szCs w:val="16"/>
        </w:rPr>
        <w:t>609:{'namespace': UUID('6b1d94b6-976e-11ed-80f8-00155d96f0b5'), 'value': 0, 'links': ['OL3C0'], 'checklinks': True, 'name': 'RL2C4', 'decimal_places': 3, 'weights': [-0.402512426384803], 'usenumpy': False, 'parameter': lower:-1 upper:1 mu:0.1 sigma:0.25 attr_mut_pb:0.8 alpha:None}</w:t>
      </w:r>
    </w:p>
    <w:p w14:paraId="5969EB61" w14:textId="77777777" w:rsidR="00000000" w:rsidRPr="00B3309E" w:rsidRDefault="00000000" w:rsidP="00EA3D7B">
      <w:pPr>
        <w:pStyle w:val="PlainText"/>
        <w:rPr>
          <w:rFonts w:ascii="Courier New" w:hAnsi="Courier New" w:cs="Courier New"/>
          <w:sz w:val="16"/>
          <w:szCs w:val="16"/>
        </w:rPr>
      </w:pPr>
      <w:r w:rsidRPr="00B3309E">
        <w:rPr>
          <w:rFonts w:ascii="Courier New" w:hAnsi="Courier New" w:cs="Courier New"/>
          <w:sz w:val="16"/>
          <w:szCs w:val="16"/>
        </w:rPr>
        <w:t xml:space="preserve">622:***  OL3C0 [&lt;epct.functions.EAProportional object at </w:t>
      </w:r>
      <w:r w:rsidRPr="007132F9">
        <w:rPr>
          <w:rFonts w:ascii="Courier New" w:hAnsi="Courier New" w:cs="Courier New"/>
          <w:sz w:val="16"/>
          <w:szCs w:val="16"/>
          <w:highlight w:val="magenta"/>
        </w:rPr>
        <w:t>0x7f38a5955430</w:t>
      </w:r>
      <w:r w:rsidRPr="00B3309E">
        <w:rPr>
          <w:rFonts w:ascii="Courier New" w:hAnsi="Courier New" w:cs="Courier New"/>
          <w:sz w:val="16"/>
          <w:szCs w:val="16"/>
        </w:rPr>
        <w:t>&gt;]</w:t>
      </w:r>
    </w:p>
    <w:p w14:paraId="4F77D735" w14:textId="77777777" w:rsidR="00000000" w:rsidRPr="00B3309E" w:rsidRDefault="00000000" w:rsidP="00EA3D7B">
      <w:pPr>
        <w:pStyle w:val="PlainText"/>
        <w:rPr>
          <w:rFonts w:ascii="Courier New" w:hAnsi="Courier New" w:cs="Courier New"/>
          <w:sz w:val="16"/>
          <w:szCs w:val="16"/>
        </w:rPr>
      </w:pPr>
      <w:r w:rsidRPr="00B3309E">
        <w:rPr>
          <w:rFonts w:ascii="Courier New" w:hAnsi="Courier New" w:cs="Courier New"/>
          <w:sz w:val="16"/>
          <w:szCs w:val="16"/>
        </w:rPr>
        <w:t>623:{'namespace': UUID('6b1d94b6-976e-11ed-80f8-00155d96f0b5'), 'value': 0, 'links': [&lt;pct.functions.Subtract object at 0x7f38a59553d0&gt;], 'checklinks': True, 'name': 'OL3C0', 'decimal_places': 3, 'gain': -0.6739104703122023}</w:t>
      </w:r>
    </w:p>
    <w:p w14:paraId="4387E678" w14:textId="77777777" w:rsidR="00610440" w:rsidRPr="00B3309E" w:rsidRDefault="00610440" w:rsidP="00EA3D7B">
      <w:pPr>
        <w:pStyle w:val="PlainText"/>
        <w:rPr>
          <w:rFonts w:ascii="Courier New" w:hAnsi="Courier New" w:cs="Courier New"/>
          <w:sz w:val="16"/>
          <w:szCs w:val="16"/>
        </w:rPr>
      </w:pPr>
    </w:p>
    <w:sectPr w:rsidR="00610440" w:rsidRPr="00B3309E" w:rsidSect="00EA3D7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78EB"/>
    <w:multiLevelType w:val="hybridMultilevel"/>
    <w:tmpl w:val="56C8AA4C"/>
    <w:lvl w:ilvl="0" w:tplc="08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num w:numId="1" w16cid:durableId="1224756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D4"/>
    <w:rsid w:val="002420D4"/>
    <w:rsid w:val="00363898"/>
    <w:rsid w:val="0050669F"/>
    <w:rsid w:val="00610440"/>
    <w:rsid w:val="007132F9"/>
    <w:rsid w:val="00AD692B"/>
    <w:rsid w:val="00B3309E"/>
    <w:rsid w:val="00C73A0F"/>
    <w:rsid w:val="00EA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FF2B"/>
  <w15:chartTrackingRefBased/>
  <w15:docId w15:val="{812E38AB-DFDC-4665-9DBC-67A4855A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A3D7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A3D7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1304</Words>
  <Characters>7435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Rupert Young (InterSystems WRC)</dc:creator>
  <cp:keywords/>
  <dc:description/>
  <cp:lastModifiedBy>Rupert Young (InterSystems WRC)</cp:lastModifiedBy>
  <cp:revision>3</cp:revision>
  <dcterms:created xsi:type="dcterms:W3CDTF">2023-01-18T21:42:00Z</dcterms:created>
  <dcterms:modified xsi:type="dcterms:W3CDTF">2023-01-18T21:46:00Z</dcterms:modified>
</cp:coreProperties>
</file>