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BEANSTALK ENVIRONMENT:-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CODE PIPELINE:-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OUTPUT:-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