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ПРАВКИ В РАБОТУ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Удалить английскую версию сайта /en/ и ссылку на эту версию со всех страниц главного ресурса (главная страница, блог, статьи, бизнес-планы).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Страницы сайта доступны по url с разлиным написанием, например </w:t>
      </w:r>
      <w:hyperlink r:id="rId6">
        <w:r w:rsidDel="00000000" w:rsidR="00000000" w:rsidRPr="00000000">
          <w:rPr>
            <w:rtl w:val="0"/>
          </w:rPr>
          <w:t xml:space="preserve">https://business-planner.ru/ar</w:t>
        </w:r>
      </w:hyperlink>
      <w:hyperlink r:id="rId7">
        <w:r w:rsidDel="00000000" w:rsidR="00000000" w:rsidRPr="00000000">
          <w:rPr>
            <w:b w:val="1"/>
            <w:rtl w:val="0"/>
          </w:rPr>
          <w:t xml:space="preserve">Ti</w:t>
        </w:r>
      </w:hyperlink>
      <w:hyperlink r:id="rId8">
        <w:r w:rsidDel="00000000" w:rsidR="00000000" w:rsidRPr="00000000">
          <w:rPr>
            <w:rtl w:val="0"/>
          </w:rPr>
          <w:t xml:space="preserve">cles</w:t>
        </w:r>
      </w:hyperlink>
      <w:r w:rsidDel="00000000" w:rsidR="00000000" w:rsidRPr="00000000">
        <w:rPr>
          <w:b w:val="1"/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Должен быть только 1 уникальный адрес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404 Страница сайта. Необходимо изменить содержание. Должна быть похожа на меню в подвале.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В тексте указываем “Ошибка 404. Мы не нашли страницу, которую вы искали. Предлагаем посмотреть карту сайта и выбрать интересующую статью или воспользоваться формой Поиска.”.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Убрать 301 код по списку страниц с пояснениями, где встречается: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https://docs.google.com/spreadsheets/d/1KWrkyI9u-wwq6VxJafohhmrwAGTBz2jctLytZsRyKRw/edit?usp=sharing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Одна страница доступна по двум адресам: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первый </w:t>
        </w:r>
      </w:hyperlink>
      <w:r w:rsidDel="00000000" w:rsidR="00000000" w:rsidRPr="00000000">
        <w:rPr>
          <w:rtl w:val="0"/>
        </w:rPr>
        <w:t xml:space="preserve">и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второй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http://business-planner.ru/antibot8/admin.php?abp=rules#ipv4 routes 19</w:t>
        </w:r>
      </w:hyperlink>
      <w:r w:rsidDel="00000000" w:rsidR="00000000" w:rsidRPr="00000000">
        <w:rPr>
          <w:rtl w:val="0"/>
        </w:rPr>
        <w:t xml:space="preserve"> не работает. Восстановить модуль антибот.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корзине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https://business-planner.ru/checkout</w:t>
        </w:r>
      </w:hyperlink>
      <w:r w:rsidDel="00000000" w:rsidR="00000000" w:rsidRPr="00000000">
        <w:rPr>
          <w:rtl w:val="0"/>
        </w:rPr>
        <w:t xml:space="preserve"> при формировании заказа кнопку </w:t>
      </w:r>
      <w:r w:rsidDel="00000000" w:rsidR="00000000" w:rsidRPr="00000000">
        <w:rPr>
          <w:b w:val="1"/>
          <w:rtl w:val="0"/>
        </w:rPr>
        <w:t xml:space="preserve">подтвердить </w:t>
      </w:r>
      <w:r w:rsidDel="00000000" w:rsidR="00000000" w:rsidRPr="00000000">
        <w:rPr>
          <w:rtl w:val="0"/>
        </w:rPr>
        <w:t xml:space="preserve">можно нажать после заполнения имя, почта. До этого момента на кнопке должно быть написано “</w:t>
      </w:r>
      <w:r w:rsidDel="00000000" w:rsidR="00000000" w:rsidRPr="00000000">
        <w:rPr>
          <w:b w:val="1"/>
          <w:rtl w:val="0"/>
        </w:rPr>
        <w:t xml:space="preserve">заполните поля</w:t>
      </w:r>
      <w:r w:rsidDel="00000000" w:rsidR="00000000" w:rsidRPr="00000000">
        <w:rPr>
          <w:rtl w:val="0"/>
        </w:rPr>
        <w:t xml:space="preserve">” и она не активная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Магазин. После оплаты бизнес-плана, архив не приходит на почту покупателю. Необходимо проверить, исправить. Важно! Текст сообщения мы поправим, нужно прислать url где это делается.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Убрать ссылку на Магазин на главной, в боковом меню, в подвале страниц. Изменить хлебные крошки для платных товаров из раздела Статьи. Например,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https://business-planner.ru/articles/analitika/issledovanie-rynka-elektromobilej-v-rf-i-v-mire-po-itogam-2021-goda.html</w:t>
        </w:r>
      </w:hyperlink>
      <w:r w:rsidDel="00000000" w:rsidR="00000000" w:rsidRPr="00000000">
        <w:rPr>
          <w:rtl w:val="0"/>
        </w:rPr>
        <w:t xml:space="preserve"> здесь есть товар. Хлебная крошка для товара “крошка для статьи” -&gt; товар. Убрать из хлебной крошки Магазин. </w:t>
      </w:r>
      <w:r w:rsidDel="00000000" w:rsidR="00000000" w:rsidRPr="00000000">
        <w:rPr>
          <w:i w:val="1"/>
          <w:rtl w:val="0"/>
        </w:rPr>
        <w:t xml:space="preserve">Иначе сейчас происходит задваивание карточек.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Канонические страницы. Не верно указаны данные в коде: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список с пояснением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shema.org - должна полностью совпадать с каноникал и с приведенными выше пунктами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Полностью убрать раздел в cms и на страницах сайта с доп.услугами. Это блок в левой части страницы “слишком сложно?”. Для примера: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https://business-planner.ru/blog/kak-sostavit-biznes-plan-dlya-granta-poshagovaya-instrukciya.html</w:t>
        </w:r>
      </w:hyperlink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  <w:t xml:space="preserve">Полный перечень страниц с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доп.услугой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СДЕЛАНО июнь 23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Из прошлого ТЗ. Вопрос по h1 в разделе Каталог. При переходе по фильтрам, например </w:t>
      </w: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https://business-planner.ru/catalog/avtobiznes</w:t>
        </w:r>
      </w:hyperlink>
      <w:r w:rsidDel="00000000" w:rsidR="00000000" w:rsidRPr="00000000">
        <w:rPr>
          <w:sz w:val="18"/>
          <w:szCs w:val="18"/>
          <w:rtl w:val="0"/>
        </w:rPr>
        <w:t xml:space="preserve">, h1 должен также меняться. Основная суть: h1 и title должны быть уникальные для раздела и всех фильтров. </w:t>
      </w:r>
    </w:p>
    <w:p w:rsidR="00000000" w:rsidDel="00000000" w:rsidP="00000000" w:rsidRDefault="00000000" w:rsidRPr="00000000" w14:paraId="0000001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Например, </w:t>
      </w: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https://business-planner.ru/catalog/avtobiznes</w:t>
        </w:r>
      </w:hyperlink>
      <w:r w:rsidDel="00000000" w:rsidR="00000000" w:rsidRPr="00000000">
        <w:rPr>
          <w:sz w:val="18"/>
          <w:szCs w:val="18"/>
          <w:rtl w:val="0"/>
        </w:rPr>
        <w:t xml:space="preserve">, h1 = Автобизнес, title = Каталог готовых бизнес-планов - Автобизнес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ВАЖНО! Необходимо уменьшить время загрузки страницы, чтобы все показатели были в зеленой зоне. Самое важное - lcp сейчас больше 2.5 секунд, что не позволяет получить атрибут “быстрый сайт” в гугле.</w:t>
      </w:r>
    </w:p>
    <w:p w:rsidR="00000000" w:rsidDel="00000000" w:rsidP="00000000" w:rsidRDefault="00000000" w:rsidRPr="00000000" w14:paraId="00000020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Меню сбоку. Добавить ссылку </w:t>
      </w:r>
      <w:hyperlink r:id="rId20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https://business-planner.ru/services/courses</w:t>
        </w:r>
      </w:hyperlink>
      <w:r w:rsidDel="00000000" w:rsidR="00000000" w:rsidRPr="00000000">
        <w:rPr>
          <w:sz w:val="18"/>
          <w:szCs w:val="18"/>
          <w:rtl w:val="0"/>
        </w:rPr>
        <w:t xml:space="preserve"> (Обучение). Разместить ссылку после “магазин”+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Закрыть тегами noindex, nofollow раздел . Сейчас здесь появляются какие-то услуги, которых у нас нет</w:t>
      </w:r>
      <w:r w:rsidDel="00000000" w:rsidR="00000000" w:rsidRPr="00000000">
        <w:rPr>
          <w:rtl w:val="0"/>
        </w:rPr>
      </w:r>
    </w:p>
    <w:tbl>
      <w:tblPr>
        <w:tblStyle w:val="Table1"/>
        <w:tblW w:w="7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25"/>
        <w:tblGridChange w:id="0">
          <w:tblGrid>
            <w:gridCol w:w="78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6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55a100"/>
                  <w:sz w:val="18"/>
                  <w:szCs w:val="18"/>
                  <w:rtl w:val="0"/>
                </w:rPr>
                <w:t xml:space="preserve">/</w:t>
              </w:r>
            </w:hyperlink>
            <w:hyperlink r:id="rId22">
              <w:r w:rsidDel="00000000" w:rsidR="00000000" w:rsidRPr="00000000">
                <w:rPr>
                  <w:b w:val="1"/>
                  <w:color w:val="55a100"/>
                  <w:sz w:val="18"/>
                  <w:szCs w:val="18"/>
                  <w:rtl w:val="0"/>
                </w:rPr>
                <w:t xml:space="preserve">service_catalog</w:t>
              </w:r>
            </w:hyperlink>
            <w:hyperlink r:id="rId23">
              <w:r w:rsidDel="00000000" w:rsidR="00000000" w:rsidRPr="00000000">
                <w:rPr>
                  <w:color w:val="55a100"/>
                  <w:sz w:val="18"/>
                  <w:szCs w:val="18"/>
                  <w:rtl w:val="0"/>
                </w:rPr>
                <w:t xml:space="preserve">/pomoshh-v-registracii-kompanii</w:t>
              </w:r>
            </w:hyperlink>
            <w:hyperlink r:id="rId24">
              <w:r w:rsidDel="00000000" w:rsidR="00000000" w:rsidRPr="00000000">
                <w:rPr>
                  <w:color w:val="55a100"/>
                  <w:sz w:val="18"/>
                  <w:szCs w:val="18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Убрать фильтры в </w:t>
      </w:r>
      <w:hyperlink r:id="rId2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разделе</w:t>
        </w:r>
      </w:hyperlink>
      <w:r w:rsidDel="00000000" w:rsidR="00000000" w:rsidRPr="00000000">
        <w:rPr>
          <w:sz w:val="18"/>
          <w:szCs w:val="18"/>
          <w:rtl w:val="0"/>
        </w:rPr>
        <w:t xml:space="preserve">: объем инвестиций, окупаемость+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подвале +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сделать последовательность меню такое же, как в боковом (с учетом п.1). +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убрать из подвала ссылку “для авторов” +</w:t>
      </w:r>
    </w:p>
    <w:p w:rsidR="00000000" w:rsidDel="00000000" w:rsidP="00000000" w:rsidRDefault="00000000" w:rsidRPr="00000000" w14:paraId="0000002B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Раздел </w:t>
      </w:r>
      <w:hyperlink r:id="rId2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услуги</w:t>
        </w:r>
      </w:hyperlink>
      <w:r w:rsidDel="00000000" w:rsidR="00000000" w:rsidRPr="00000000">
        <w:rPr>
          <w:sz w:val="18"/>
          <w:szCs w:val="18"/>
          <w:rtl w:val="0"/>
        </w:rPr>
        <w:t xml:space="preserve">. Заменить “Статьи” на “Фильтр по услугам”+</w:t>
      </w:r>
    </w:p>
    <w:p w:rsidR="00000000" w:rsidDel="00000000" w:rsidP="00000000" w:rsidRDefault="00000000" w:rsidRPr="00000000" w14:paraId="0000002E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Раздел </w:t>
      </w:r>
      <w:hyperlink r:id="rId2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магазин</w:t>
        </w:r>
      </w:hyperlink>
      <w:r w:rsidDel="00000000" w:rsidR="00000000" w:rsidRPr="00000000">
        <w:rPr>
          <w:sz w:val="18"/>
          <w:szCs w:val="18"/>
          <w:rtl w:val="0"/>
        </w:rPr>
        <w:t xml:space="preserve">. Убрать “подпишитесь на рассылку”. Слово “статьи” в фильтре переименовать в “Разделы”.</w:t>
      </w:r>
    </w:p>
    <w:p w:rsidR="00000000" w:rsidDel="00000000" w:rsidP="00000000" w:rsidRDefault="00000000" w:rsidRPr="00000000" w14:paraId="0000003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Категории фильтра нужно заменить на: бизнес-планы (из раздела бизнес-планы), маркетинговые исследования (из раздела маркетинговые исследования ), Дополнения (все платные товары в других разделах сайта, например, “чек лист проверка готового бизнеса”)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 товару на сайте </w:t>
      </w:r>
      <w:hyperlink r:id="rId2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https://business-planner.ru/product/biznes-plan-hostela-2</w:t>
        </w:r>
      </w:hyperlink>
      <w:r w:rsidDel="00000000" w:rsidR="00000000" w:rsidRPr="00000000">
        <w:rPr>
          <w:sz w:val="18"/>
          <w:szCs w:val="18"/>
          <w:rtl w:val="0"/>
        </w:rPr>
        <w:t xml:space="preserve"> полностью заполенный </w:t>
      </w:r>
      <w:hyperlink r:id="rId2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бизнес-план</w:t>
        </w:r>
      </w:hyperlink>
      <w:r w:rsidDel="00000000" w:rsidR="00000000" w:rsidRPr="00000000">
        <w:rPr>
          <w:sz w:val="18"/>
          <w:szCs w:val="18"/>
          <w:rtl w:val="0"/>
        </w:rPr>
        <w:t xml:space="preserve"> (дубль этого).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админке бизнес-планиз раздела product </w:t>
      </w:r>
      <w:hyperlink r:id="rId3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https://business-planner.ru/wp-admin/post.php?post=179&amp;action=edit</w:t>
        </w:r>
      </w:hyperlink>
      <w:r w:rsidDel="00000000" w:rsidR="00000000" w:rsidRPr="00000000">
        <w:rPr>
          <w:sz w:val="18"/>
          <w:szCs w:val="18"/>
          <w:rtl w:val="0"/>
        </w:rPr>
        <w:t xml:space="preserve"> . Не понимаю почему притянут полный текст к нему, в cms пусто. Как убрать вывод этого текста на странице. ++Конкретно этот товар не выводится в магазине.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Товары в магазине  </w:t>
      </w:r>
    </w:p>
    <w:p w:rsidR="00000000" w:rsidDel="00000000" w:rsidP="00000000" w:rsidRDefault="00000000" w:rsidRPr="00000000" w14:paraId="00000034">
      <w:pPr>
        <w:ind w:left="72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Логика товаров.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Есть раздел готовые 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бизнес-планы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. Для примера </w:t>
      </w:r>
      <w:hyperlink r:id="rId31">
        <w:r w:rsidDel="00000000" w:rsidR="00000000" w:rsidRPr="00000000">
          <w:rPr>
            <w:color w:val="ff0000"/>
            <w:sz w:val="18"/>
            <w:szCs w:val="18"/>
            <w:u w:val="single"/>
            <w:rtl w:val="0"/>
          </w:rPr>
          <w:t xml:space="preserve">автосервиса</w:t>
        </w:r>
      </w:hyperlink>
      <w:r w:rsidDel="00000000" w:rsidR="00000000" w:rsidRPr="00000000">
        <w:rPr>
          <w:color w:val="ff0000"/>
          <w:sz w:val="18"/>
          <w:szCs w:val="18"/>
          <w:rtl w:val="0"/>
        </w:rPr>
        <w:t xml:space="preserve">. Купить - &gt; переходим в описание того, что покупаем. -&gt; Переходим в корзину и оплачиваем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Есть некоторые Аналитические исследования и платные товары, например </w:t>
      </w:r>
      <w:hyperlink r:id="rId32">
        <w:r w:rsidDel="00000000" w:rsidR="00000000" w:rsidRPr="00000000">
          <w:rPr>
            <w:color w:val="ff0000"/>
            <w:sz w:val="18"/>
            <w:szCs w:val="18"/>
            <w:u w:val="single"/>
            <w:rtl w:val="0"/>
          </w:rPr>
          <w:t xml:space="preserve">это</w:t>
        </w:r>
      </w:hyperlink>
      <w:r w:rsidDel="00000000" w:rsidR="00000000" w:rsidRPr="00000000">
        <w:rPr>
          <w:color w:val="ff0000"/>
          <w:sz w:val="18"/>
          <w:szCs w:val="18"/>
          <w:rtl w:val="0"/>
        </w:rPr>
        <w:t xml:space="preserve">. Подробнее -&gt; мы должны перейти в описание того, что покупаем и далее уже купить.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Также есть сводный раздел Магазин, где представлены все платные товары (бизнес-планы, исследования, прочие платные товары).</w:t>
      </w:r>
    </w:p>
    <w:p w:rsidR="00000000" w:rsidDel="00000000" w:rsidP="00000000" w:rsidRDefault="00000000" w:rsidRPr="00000000" w14:paraId="00000038">
      <w:pPr>
        <w:ind w:left="720" w:firstLine="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ff0000"/>
          <w:sz w:val="18"/>
          <w:szCs w:val="18"/>
        </w:rPr>
      </w:pPr>
      <w:hyperlink r:id="rId33">
        <w:r w:rsidDel="00000000" w:rsidR="00000000" w:rsidRPr="00000000">
          <w:rPr>
            <w:color w:val="ff0000"/>
            <w:sz w:val="18"/>
            <w:szCs w:val="18"/>
            <w:u w:val="single"/>
            <w:rtl w:val="0"/>
          </w:rPr>
          <w:t xml:space="preserve">https://business-planner.ru/</w:t>
        </w:r>
      </w:hyperlink>
      <w:hyperlink r:id="rId34">
        <w:r w:rsidDel="00000000" w:rsidR="00000000" w:rsidRPr="00000000">
          <w:rPr>
            <w:b w:val="1"/>
            <w:color w:val="ff0000"/>
            <w:sz w:val="18"/>
            <w:szCs w:val="18"/>
            <w:u w:val="single"/>
            <w:rtl w:val="0"/>
          </w:rPr>
          <w:t xml:space="preserve">product</w:t>
        </w:r>
      </w:hyperlink>
      <w:hyperlink r:id="rId35">
        <w:r w:rsidDel="00000000" w:rsidR="00000000" w:rsidRPr="00000000">
          <w:rPr>
            <w:color w:val="ff0000"/>
            <w:sz w:val="18"/>
            <w:szCs w:val="18"/>
            <w:u w:val="single"/>
            <w:rtl w:val="0"/>
          </w:rPr>
          <w:t xml:space="preserve">/polnyj-obshhij-analiz-vozmozhnostej-otkrytiya-offlajn-ofisa-firmy-skyeng-v-g-dnepr-ukraina-v-2017-godu</w:t>
        </w:r>
      </w:hyperlink>
      <w:r w:rsidDel="00000000" w:rsidR="00000000" w:rsidRPr="00000000">
        <w:rPr>
          <w:color w:val="ff0000"/>
          <w:sz w:val="18"/>
          <w:szCs w:val="18"/>
          <w:rtl w:val="0"/>
        </w:rPr>
        <w:t xml:space="preserve"> этот товар расположен в Магазине, но в описании отображается шаблон от товара бизнес-плана. Для Аналитических исследвоаний и платных товаров в Магазине у нас должно быть простое описание, такого вида: </w:t>
      </w:r>
      <w:hyperlink r:id="rId36">
        <w:r w:rsidDel="00000000" w:rsidR="00000000" w:rsidRPr="00000000">
          <w:rPr>
            <w:color w:val="ff0000"/>
            <w:sz w:val="18"/>
            <w:szCs w:val="18"/>
            <w:u w:val="single"/>
            <w:rtl w:val="0"/>
          </w:rPr>
          <w:t xml:space="preserve">https://business-planner.ru/product/biznes-plan-avtoservisa-v-moskve</w:t>
        </w:r>
      </w:hyperlink>
      <w:r w:rsidDel="00000000" w:rsidR="00000000" w:rsidRPr="00000000">
        <w:rPr>
          <w:color w:val="ff0000"/>
          <w:sz w:val="18"/>
          <w:szCs w:val="18"/>
          <w:rtl w:val="0"/>
        </w:rPr>
        <w:t xml:space="preserve"> . </w:t>
      </w:r>
    </w:p>
    <w:p w:rsidR="00000000" w:rsidDel="00000000" w:rsidP="00000000" w:rsidRDefault="00000000" w:rsidRPr="00000000" w14:paraId="0000003A">
      <w:pPr>
        <w:ind w:left="720" w:firstLine="0"/>
        <w:rPr>
          <w:i w:val="1"/>
          <w:color w:val="ff0000"/>
          <w:sz w:val="18"/>
          <w:szCs w:val="18"/>
        </w:rPr>
      </w:pPr>
      <w:r w:rsidDel="00000000" w:rsidR="00000000" w:rsidRPr="00000000">
        <w:rPr>
          <w:i w:val="1"/>
          <w:color w:val="ff0000"/>
          <w:sz w:val="18"/>
          <w:szCs w:val="18"/>
          <w:rtl w:val="0"/>
        </w:rPr>
        <w:t xml:space="preserve">Также в этом шаблоне нужно убрать открытую форму “оставить заявку”. </w:t>
      </w:r>
    </w:p>
    <w:p w:rsidR="00000000" w:rsidDel="00000000" w:rsidP="00000000" w:rsidRDefault="00000000" w:rsidRPr="00000000" w14:paraId="0000003B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Для бизнес-планов в Магазине ссылка должна вести на сам </w:t>
      </w:r>
      <w:hyperlink r:id="rId3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бизнес-план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Добавить код счетчика ga4 гугл.+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разделе </w:t>
      </w:r>
      <w:hyperlink r:id="rId3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Аналитка </w:t>
        </w:r>
      </w:hyperlink>
      <w:r w:rsidDel="00000000" w:rsidR="00000000" w:rsidRPr="00000000">
        <w:rPr>
          <w:sz w:val="18"/>
          <w:szCs w:val="18"/>
          <w:rtl w:val="0"/>
        </w:rPr>
        <w:t xml:space="preserve">сделать </w:t>
      </w:r>
      <w:hyperlink r:id="rId3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закрепленную запись</w:t>
        </w:r>
      </w:hyperlink>
      <w:r w:rsidDel="00000000" w:rsidR="00000000" w:rsidRPr="00000000">
        <w:rPr>
          <w:sz w:val="18"/>
          <w:szCs w:val="18"/>
          <w:rtl w:val="0"/>
        </w:rPr>
        <w:t xml:space="preserve">. (аналогичную возможность предусмотреть для других фильтров в Статьях. Для остальных фильтров будут созданы аналогичные “закрепы”).  Показывать данный закреп только с этим фильтром в самом верху. При переходе в другие фильтры, либо выше в раздел “Статьи”  она не отображается.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“вам также может быть интересно” в разделе </w:t>
      </w:r>
      <w:hyperlink r:id="rId4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статьи</w:t>
        </w:r>
      </w:hyperlink>
      <w:r w:rsidDel="00000000" w:rsidR="00000000" w:rsidRPr="00000000">
        <w:rPr>
          <w:sz w:val="18"/>
          <w:szCs w:val="18"/>
          <w:rtl w:val="0"/>
        </w:rPr>
        <w:t xml:space="preserve">, в разделе </w:t>
      </w:r>
      <w:hyperlink r:id="rId4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блог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Сейчас автоматически выводятся 3 статьи рядом. Нужно, чтобы была возможность вручную выбрать страницу, которая будет в этом блоке. При этом, если ничего не выбрано - то остаются стандартные ссылки. ВАЖНО! Оставить все ссылки из этого блока неизменными во время проведения работ.+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ПРАВКИ СДЕЛАНЫ май 23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в файле htaccess не работает код ответа 410 по страницам.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Оптимизировать сайт под мобильные устройства (в Я.вебмастере сейчас ошибка)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Сделать страницу </w:t>
      </w:r>
      <w:hyperlink r:id="rId4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http://business-planner.ru/issledovaniya/</w:t>
        </w:r>
      </w:hyperlink>
      <w:r w:rsidDel="00000000" w:rsidR="00000000" w:rsidRPr="00000000">
        <w:rPr>
          <w:sz w:val="18"/>
          <w:szCs w:val="18"/>
          <w:rtl w:val="0"/>
        </w:rPr>
        <w:t xml:space="preserve"> доступной только по https протоколу; Аналоично со страницей </w:t>
      </w:r>
      <w:hyperlink r:id="rId4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http://business-planner.ru/en/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Убрать у страницы </w:t>
      </w:r>
      <w:hyperlink r:id="rId44">
        <w:r w:rsidDel="00000000" w:rsidR="00000000" w:rsidRPr="00000000">
          <w:rPr>
            <w:sz w:val="18"/>
            <w:szCs w:val="18"/>
            <w:rtl w:val="0"/>
          </w:rPr>
          <w:t xml:space="preserve">https://business-planner.ru/product-category/courses</w:t>
        </w:r>
      </w:hyperlink>
      <w:r w:rsidDel="00000000" w:rsidR="00000000" w:rsidRPr="00000000">
        <w:rPr>
          <w:sz w:val="18"/>
          <w:szCs w:val="18"/>
          <w:rtl w:val="0"/>
        </w:rPr>
        <w:t xml:space="preserve"> директиву noindex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Убрать страницу из cms </w:t>
      </w:r>
      <w:hyperlink r:id="rId4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http://business-planner.ru/https:/datainsight.ru/DI_eGrocery_buyers_2021;https:/business-planner.ru/catalog/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Удалить keywords: сделать, чтобы они не показывались в html коде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Сделать страницу </w:t>
      </w:r>
      <w:hyperlink r:id="rId4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http://business-planner.ru/dlya-avtorov</w:t>
        </w:r>
      </w:hyperlink>
      <w:r w:rsidDel="00000000" w:rsidR="00000000" w:rsidRPr="00000000">
        <w:rPr>
          <w:sz w:val="18"/>
          <w:szCs w:val="18"/>
          <w:rtl w:val="0"/>
        </w:rPr>
        <w:t xml:space="preserve"> доступной только по https протоколу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англ версии сайта </w:t>
      </w:r>
      <w:hyperlink r:id="rId4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https://business-planner.ru/en/</w:t>
        </w:r>
      </w:hyperlink>
      <w:r w:rsidDel="00000000" w:rsidR="00000000" w:rsidRPr="00000000">
        <w:rPr>
          <w:sz w:val="18"/>
          <w:szCs w:val="18"/>
          <w:rtl w:val="0"/>
        </w:rPr>
        <w:t xml:space="preserve"> в меню (на главной и внтурнних) заменить </w:t>
      </w:r>
      <w:hyperlink r:id="rId4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https://business-planner.ru/en/individualnaya</w:t>
        </w:r>
      </w:hyperlink>
      <w:r w:rsidDel="00000000" w:rsidR="00000000" w:rsidRPr="00000000">
        <w:rPr>
          <w:sz w:val="18"/>
          <w:szCs w:val="18"/>
          <w:rtl w:val="0"/>
        </w:rPr>
        <w:t xml:space="preserve"> на </w:t>
      </w:r>
      <w:hyperlink r:id="rId4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https://business-planner.ru/individualnaya</w:t>
        </w:r>
      </w:hyperlink>
      <w:r w:rsidDel="00000000" w:rsidR="00000000" w:rsidRPr="00000000">
        <w:rPr>
          <w:sz w:val="18"/>
          <w:szCs w:val="18"/>
          <w:rtl w:val="0"/>
        </w:rPr>
        <w:t xml:space="preserve"> . Потом сделать редирект.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Интегрировать </w:t>
      </w:r>
      <w:hyperlink r:id="rId5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https://antibot.cloud/</w:t>
        </w:r>
      </w:hyperlink>
      <w:r w:rsidDel="00000000" w:rsidR="00000000" w:rsidRPr="00000000">
        <w:rPr>
          <w:sz w:val="18"/>
          <w:szCs w:val="18"/>
          <w:rtl w:val="0"/>
        </w:rPr>
        <w:t xml:space="preserve"> с сайтом. Сейчас на сайте много прямых заходов, которые используют мобильные телефоны с низким разрешением экрана.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Переадресация с косой без косой черты, выгрузка из я.вм.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Favicon на всех страницах сделать типовой. Сейчас favicon старый в этих разделах: </w:t>
      </w:r>
      <w:hyperlink r:id="rId5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https://business-planner.ru/issledovaniya/</w:t>
        </w:r>
      </w:hyperlink>
      <w:r w:rsidDel="00000000" w:rsidR="00000000" w:rsidRPr="00000000">
        <w:rPr>
          <w:sz w:val="18"/>
          <w:szCs w:val="18"/>
          <w:rtl w:val="0"/>
        </w:rPr>
        <w:t xml:space="preserve">, </w:t>
      </w:r>
      <w:hyperlink r:id="rId5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https://business-planner.ru/product/besplatnyj-kurs-dlya-nachinajushhih-predprinimatelej</w:t>
        </w:r>
      </w:hyperlink>
      <w:r w:rsidDel="00000000" w:rsidR="00000000" w:rsidRPr="00000000">
        <w:rPr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 нашим продуктам в “магазине” не верные хлебные крошки. Подробная таблица с </w:t>
      </w:r>
      <w:hyperlink r:id="rId5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комментариями</w:t>
        </w:r>
      </w:hyperlink>
      <w:r w:rsidDel="00000000" w:rsidR="00000000" w:rsidRPr="00000000">
        <w:rPr>
          <w:sz w:val="18"/>
          <w:szCs w:val="18"/>
          <w:rtl w:val="0"/>
        </w:rPr>
        <w:t xml:space="preserve">. Когда то программист добавил раздел Обучающие курсы и все уехало.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Сломались страницы с покупками. Например на </w:t>
      </w:r>
      <w:hyperlink r:id="rId5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этой</w:t>
        </w:r>
      </w:hyperlink>
      <w:r w:rsidDel="00000000" w:rsidR="00000000" w:rsidRPr="00000000">
        <w:rPr>
          <w:sz w:val="18"/>
          <w:szCs w:val="18"/>
          <w:rtl w:val="0"/>
        </w:rPr>
        <w:t xml:space="preserve"> странице можно купить </w:t>
      </w:r>
      <w:hyperlink r:id="rId5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товар</w:t>
        </w:r>
      </w:hyperlink>
      <w:r w:rsidDel="00000000" w:rsidR="00000000" w:rsidRPr="00000000">
        <w:rPr>
          <w:sz w:val="18"/>
          <w:szCs w:val="18"/>
          <w:rtl w:val="0"/>
        </w:rPr>
        <w:t xml:space="preserve">.  Когда заходим в товар, то отсутствует его описание, картинки и пр. Необходимо применить к этому разделу стили. Скорее всего когда-то добавили раздел </w:t>
      </w:r>
      <w:hyperlink r:id="rId5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обучающие </w:t>
        </w:r>
      </w:hyperlink>
      <w:r w:rsidDel="00000000" w:rsidR="00000000" w:rsidRPr="00000000">
        <w:rPr>
          <w:sz w:val="18"/>
          <w:szCs w:val="18"/>
          <w:rtl w:val="0"/>
        </w:rPr>
        <w:t xml:space="preserve">курсы очень криво и сломали.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Ошибки, редиректы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404 код - ссылка / нет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410 код - ссылка / нет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301 код -  устранить редирект, </w:t>
      </w:r>
      <w:hyperlink r:id="rId5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поставить 410</w:t>
        </w:r>
      </w:hyperlink>
      <w:r w:rsidDel="00000000" w:rsidR="00000000" w:rsidRPr="00000000">
        <w:rPr>
          <w:sz w:val="18"/>
          <w:szCs w:val="18"/>
          <w:rtl w:val="0"/>
        </w:rPr>
        <w:t xml:space="preserve">. фактически этих страниц нет на сайте</w:t>
      </w:r>
    </w:p>
    <w:p w:rsidR="00000000" w:rsidDel="00000000" w:rsidP="00000000" w:rsidRDefault="00000000" w:rsidRPr="00000000" w14:paraId="0000005A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Проверить ссылки на наличие слэшей. Сделать </w:t>
      </w:r>
      <w:hyperlink r:id="rId5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корректными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Битые ссылки. ссылка / нет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Мета теги: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title - 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 - добавить для страниц </w:t>
      </w:r>
      <w:hyperlink r:id="rId5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https://business-planner.ru/product-category/courses/</w:t>
        </w:r>
      </w:hyperlink>
      <w:r w:rsidDel="00000000" w:rsidR="00000000" w:rsidRPr="00000000">
        <w:rPr>
          <w:sz w:val="18"/>
          <w:szCs w:val="18"/>
          <w:rtl w:val="0"/>
        </w:rPr>
        <w:t xml:space="preserve"> - Онлайн курсы для самостоятельного написания бизнес-плана,проведения исследования. Бесплатные онлайн уроки онлайн.</w:t>
      </w:r>
      <w:hyperlink r:id="rId6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https://business-planner.ru/services/courses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sz w:val="18"/>
          <w:szCs w:val="18"/>
        </w:rPr>
      </w:pPr>
      <w:hyperlink r:id="rId6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https://business-planner.ru/articles/vebinary/</w:t>
        </w:r>
      </w:hyperlink>
      <w:r w:rsidDel="00000000" w:rsidR="00000000" w:rsidRPr="00000000">
        <w:rPr>
          <w:sz w:val="18"/>
          <w:szCs w:val="18"/>
          <w:rtl w:val="0"/>
        </w:rPr>
        <w:t xml:space="preserve"> - Вебинары от экспертов по разработке бизнес-планов и исследованию рынков. Передаем самый актуальный опыт.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h1 - </w:t>
      </w:r>
      <w:hyperlink r:id="rId6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18"/>
          <w:szCs w:val="18"/>
          <w:rtl w:val="0"/>
        </w:rPr>
        <w:t xml:space="preserve">, + полностью убрать этот блок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Цели в метрике, аналитике. нет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Доработать статьи в разделе “Статьи” и “Блог”: добавить вверху время чтения</w:t>
      </w:r>
    </w:p>
    <w:p w:rsidR="00000000" w:rsidDel="00000000" w:rsidP="00000000" w:rsidRDefault="00000000" w:rsidRPr="00000000" w14:paraId="00000063">
      <w:pPr>
        <w:spacing w:line="259" w:lineRule="auto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Сколько потребуется времени на чтение текста, </w:t>
      </w:r>
    </w:p>
    <w:p w:rsidR="00000000" w:rsidDel="00000000" w:rsidP="00000000" w:rsidRDefault="00000000" w:rsidRPr="00000000" w14:paraId="00000064">
      <w:pPr>
        <w:spacing w:line="259" w:lineRule="auto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</w:rPr>
        <w:drawing>
          <wp:inline distB="114300" distT="114300" distL="114300" distR="114300">
            <wp:extent cx="5731200" cy="40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59" w:lineRule="auto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Модернизировать блок поделиться (идет внизу после статьи)</w:t>
      </w:r>
    </w:p>
    <w:p w:rsidR="00000000" w:rsidDel="00000000" w:rsidP="00000000" w:rsidRDefault="00000000" w:rsidRPr="00000000" w14:paraId="00000066">
      <w:pPr>
        <w:spacing w:line="259" w:lineRule="auto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</w:rPr>
        <w:drawing>
          <wp:inline distB="114300" distT="114300" distL="114300" distR="114300">
            <wp:extent cx="3390900" cy="48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9" w:lineRule="auto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(вк, телеграм, вотсап, твитер, ок, копировать ссылку), </w:t>
      </w:r>
    </w:p>
    <w:p w:rsidR="00000000" w:rsidDel="00000000" w:rsidP="00000000" w:rsidRDefault="00000000" w:rsidRPr="00000000" w14:paraId="00000068">
      <w:pPr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Изображения без alt и title. нет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Подключить турбо страницы.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АМР - отсутствует код для возврата на версию страницы для ПК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АМР страницы код метрики, гуглмар</w:t>
      </w:r>
    </w:p>
    <w:p w:rsidR="00000000" w:rsidDel="00000000" w:rsidP="00000000" w:rsidRDefault="00000000" w:rsidRPr="00000000" w14:paraId="0000006D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6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usiness-planner.ru/articles" TargetMode="External"/><Relationship Id="rId42" Type="http://schemas.openxmlformats.org/officeDocument/2006/relationships/hyperlink" Target="http://business-planner.ru/issledovaniya/" TargetMode="External"/><Relationship Id="rId41" Type="http://schemas.openxmlformats.org/officeDocument/2006/relationships/hyperlink" Target="https://business-planner.ru/blog" TargetMode="External"/><Relationship Id="rId44" Type="http://schemas.openxmlformats.org/officeDocument/2006/relationships/hyperlink" Target="https://business-planner.ru/product-category/courses" TargetMode="External"/><Relationship Id="rId43" Type="http://schemas.openxmlformats.org/officeDocument/2006/relationships/hyperlink" Target="http://business-planner.ru/en/" TargetMode="External"/><Relationship Id="rId46" Type="http://schemas.openxmlformats.org/officeDocument/2006/relationships/hyperlink" Target="http://business-planner.ru/dlya-avtorov" TargetMode="External"/><Relationship Id="rId45" Type="http://schemas.openxmlformats.org/officeDocument/2006/relationships/hyperlink" Target="http://business-planner.ru/https:/datainsight.ru/DI_eGrocery_buyers_2021;https:/business-planner.ru/catalo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KWrkyI9u-wwq6VxJafohhmrwAGTBz2jctLytZsRyKRw/edit?usp=sharing" TargetMode="External"/><Relationship Id="rId48" Type="http://schemas.openxmlformats.org/officeDocument/2006/relationships/hyperlink" Target="https://business-planner.ru/en/individualnaya" TargetMode="External"/><Relationship Id="rId47" Type="http://schemas.openxmlformats.org/officeDocument/2006/relationships/hyperlink" Target="https://business-planner.ru/en/" TargetMode="External"/><Relationship Id="rId49" Type="http://schemas.openxmlformats.org/officeDocument/2006/relationships/hyperlink" Target="https://business-planner.ru/individualnaya" TargetMode="External"/><Relationship Id="rId5" Type="http://schemas.openxmlformats.org/officeDocument/2006/relationships/styles" Target="styles.xml"/><Relationship Id="rId6" Type="http://schemas.openxmlformats.org/officeDocument/2006/relationships/hyperlink" Target="https://business-planner.ru/arTicles" TargetMode="External"/><Relationship Id="rId7" Type="http://schemas.openxmlformats.org/officeDocument/2006/relationships/hyperlink" Target="https://business-planner.ru/arTicles" TargetMode="External"/><Relationship Id="rId8" Type="http://schemas.openxmlformats.org/officeDocument/2006/relationships/hyperlink" Target="https://business-planner.ru/arTicles" TargetMode="External"/><Relationship Id="rId31" Type="http://schemas.openxmlformats.org/officeDocument/2006/relationships/hyperlink" Target="https://business-planner.ru/catalog/avtobiznes/biznes-plan-avtoservisa-v-msk.html" TargetMode="External"/><Relationship Id="rId30" Type="http://schemas.openxmlformats.org/officeDocument/2006/relationships/hyperlink" Target="https://business-planner.ru/wp-admin/post.php?post=179&amp;action=edit" TargetMode="External"/><Relationship Id="rId33" Type="http://schemas.openxmlformats.org/officeDocument/2006/relationships/hyperlink" Target="https://business-planner.ru/product/polnyj-obshhij-analiz-vozmozhnostej-otkrytiya-offlajn-ofisa-firmy-skyeng-v-g-dnepr-ukraina-v-2017-godu" TargetMode="External"/><Relationship Id="rId32" Type="http://schemas.openxmlformats.org/officeDocument/2006/relationships/hyperlink" Target="https://business-planner.ru/articles/analitika/issledovanie-rynka-svetlyh-i-temnyh-nefteproduktov-za-2019-g-i-prognoz-do-2030-goda.html" TargetMode="External"/><Relationship Id="rId35" Type="http://schemas.openxmlformats.org/officeDocument/2006/relationships/hyperlink" Target="https://business-planner.ru/product/polnyj-obshhij-analiz-vozmozhnostej-otkrytiya-offlajn-ofisa-firmy-skyeng-v-g-dnepr-ukraina-v-2017-godu" TargetMode="External"/><Relationship Id="rId34" Type="http://schemas.openxmlformats.org/officeDocument/2006/relationships/hyperlink" Target="https://business-planner.ru/product/polnyj-obshhij-analiz-vozmozhnostej-otkrytiya-offlajn-ofisa-firmy-skyeng-v-g-dnepr-ukraina-v-2017-godu" TargetMode="External"/><Relationship Id="rId37" Type="http://schemas.openxmlformats.org/officeDocument/2006/relationships/hyperlink" Target="https://business-planner.ru/catalog/avtobiznes/biznes-plan-avtoservisa-v-msk.html" TargetMode="External"/><Relationship Id="rId36" Type="http://schemas.openxmlformats.org/officeDocument/2006/relationships/hyperlink" Target="https://business-planner.ru/product/biznes-plan-avtoservisa-v-moskve" TargetMode="External"/><Relationship Id="rId39" Type="http://schemas.openxmlformats.org/officeDocument/2006/relationships/hyperlink" Target="https://business-planner.ru/articles/analitika/vypolnennye-issledovaniya-business-planner.html" TargetMode="External"/><Relationship Id="rId38" Type="http://schemas.openxmlformats.org/officeDocument/2006/relationships/hyperlink" Target="https://business-planner.ru/articles/analitika" TargetMode="External"/><Relationship Id="rId62" Type="http://schemas.openxmlformats.org/officeDocument/2006/relationships/hyperlink" Target="https://docs.google.com/spreadsheets/d/19J2GdxVSBMix3U4NJp0sQ0AAG4LHHqDeVe_p1riLaOw/edit?usp=sharing" TargetMode="External"/><Relationship Id="rId61" Type="http://schemas.openxmlformats.org/officeDocument/2006/relationships/hyperlink" Target="https://business-planner.ru/articles/vebinary/" TargetMode="External"/><Relationship Id="rId20" Type="http://schemas.openxmlformats.org/officeDocument/2006/relationships/hyperlink" Target="https://business-planner.ru/services/courses" TargetMode="External"/><Relationship Id="rId64" Type="http://schemas.openxmlformats.org/officeDocument/2006/relationships/image" Target="media/image1.png"/><Relationship Id="rId63" Type="http://schemas.openxmlformats.org/officeDocument/2006/relationships/image" Target="media/image2.png"/><Relationship Id="rId22" Type="http://schemas.openxmlformats.org/officeDocument/2006/relationships/hyperlink" Target="https://business-planner.ru/service_catalog/pomoshh-v-registracii-kompanii" TargetMode="External"/><Relationship Id="rId21" Type="http://schemas.openxmlformats.org/officeDocument/2006/relationships/hyperlink" Target="https://business-planner.ru/service_catalog/pomoshh-v-registracii-kompanii" TargetMode="External"/><Relationship Id="rId65" Type="http://schemas.openxmlformats.org/officeDocument/2006/relationships/header" Target="header1.xml"/><Relationship Id="rId24" Type="http://schemas.openxmlformats.org/officeDocument/2006/relationships/hyperlink" Target="https://business-planner.ru/service_catalog/raschet-nalogovoj-nagruzki" TargetMode="External"/><Relationship Id="rId23" Type="http://schemas.openxmlformats.org/officeDocument/2006/relationships/hyperlink" Target="https://business-planner.ru/service_catalog/pomoshh-v-registracii-kompanii" TargetMode="External"/><Relationship Id="rId60" Type="http://schemas.openxmlformats.org/officeDocument/2006/relationships/hyperlink" Target="https://business-planner.ru/services/courses" TargetMode="External"/><Relationship Id="rId26" Type="http://schemas.openxmlformats.org/officeDocument/2006/relationships/hyperlink" Target="https://business-planner.ru/services" TargetMode="External"/><Relationship Id="rId25" Type="http://schemas.openxmlformats.org/officeDocument/2006/relationships/hyperlink" Target="https://business-planner.ru/catalog" TargetMode="External"/><Relationship Id="rId28" Type="http://schemas.openxmlformats.org/officeDocument/2006/relationships/hyperlink" Target="https://business-planner.ru/product/biznes-plan-hostela-2" TargetMode="External"/><Relationship Id="rId27" Type="http://schemas.openxmlformats.org/officeDocument/2006/relationships/hyperlink" Target="https://business-planner.ru/shop" TargetMode="External"/><Relationship Id="rId29" Type="http://schemas.openxmlformats.org/officeDocument/2006/relationships/hyperlink" Target="https://business-planner.ru/catalog/biznes-plan-hostela.html" TargetMode="External"/><Relationship Id="rId51" Type="http://schemas.openxmlformats.org/officeDocument/2006/relationships/hyperlink" Target="https://business-planner.ru/issledovaniya/" TargetMode="External"/><Relationship Id="rId50" Type="http://schemas.openxmlformats.org/officeDocument/2006/relationships/hyperlink" Target="https://antibot.cloud/" TargetMode="External"/><Relationship Id="rId53" Type="http://schemas.openxmlformats.org/officeDocument/2006/relationships/hyperlink" Target="https://docs.google.com/spreadsheets/d/1vftat9SEGJ0umdWlltop-WAmfkXF9u94pnU8YD1nUhU/edit?usp=sharing" TargetMode="External"/><Relationship Id="rId52" Type="http://schemas.openxmlformats.org/officeDocument/2006/relationships/hyperlink" Target="https://business-planner.ru/product/besplatnyj-kurs-dlya-nachinajushhih-predprinimatelej" TargetMode="External"/><Relationship Id="rId11" Type="http://schemas.openxmlformats.org/officeDocument/2006/relationships/hyperlink" Target="https://business-planner.ru/services/besplatnyj-kurs-po-biznes-planirovaniju.html" TargetMode="External"/><Relationship Id="rId55" Type="http://schemas.openxmlformats.org/officeDocument/2006/relationships/hyperlink" Target="https://business-planner.ru/product/polnyj-obshhij-analiz-vozmozhnostej-otkrytiya-offlajn-ofisa-firmy-skyeng-v-g-dnepr-ukraina-v-2017-godu" TargetMode="External"/><Relationship Id="rId10" Type="http://schemas.openxmlformats.org/officeDocument/2006/relationships/hyperlink" Target="https://business-planner.ru/services/courses/besplatnyj-kurs-po-biznes-planirovaniju.html" TargetMode="External"/><Relationship Id="rId54" Type="http://schemas.openxmlformats.org/officeDocument/2006/relationships/hyperlink" Target="https://business-planner.ru/articles/analitika/obshhij-analiz-vozmozhnostej-otkrytiya-offlajn-ofisa-firmy-skyeng-v-g-dnepr-ukraina-v-2017-godu.html" TargetMode="External"/><Relationship Id="rId13" Type="http://schemas.openxmlformats.org/officeDocument/2006/relationships/hyperlink" Target="https://business-planner.ru/checkout" TargetMode="External"/><Relationship Id="rId57" Type="http://schemas.openxmlformats.org/officeDocument/2006/relationships/hyperlink" Target="https://docs.google.com/spreadsheets/d/1WSjfXFbCOD1TM2xvLFmhoV7OBHAm3DopwFnRpZTOxZw/edit?usp=sharing" TargetMode="External"/><Relationship Id="rId12" Type="http://schemas.openxmlformats.org/officeDocument/2006/relationships/hyperlink" Target="http://business-planner.ru/antibot8/admin.php?abp=rules#ipv4rules_19" TargetMode="External"/><Relationship Id="rId56" Type="http://schemas.openxmlformats.org/officeDocument/2006/relationships/hyperlink" Target="https://business-planner.ru/product-category/courses/" TargetMode="External"/><Relationship Id="rId15" Type="http://schemas.openxmlformats.org/officeDocument/2006/relationships/hyperlink" Target="https://docs.google.com/spreadsheets/d/1xIZrd-vBVLbebboYFNmXWAlkFA9LnPQTk_P81iyRdXk/edit?usp=sharing" TargetMode="External"/><Relationship Id="rId59" Type="http://schemas.openxmlformats.org/officeDocument/2006/relationships/hyperlink" Target="https://business-planner.ru/product-category/courses/" TargetMode="External"/><Relationship Id="rId14" Type="http://schemas.openxmlformats.org/officeDocument/2006/relationships/hyperlink" Target="https://business-planner.ru/articles/analitika/issledovanie-rynka-elektromobilej-v-rf-i-v-mire-po-itogam-2021-goda.html" TargetMode="External"/><Relationship Id="rId58" Type="http://schemas.openxmlformats.org/officeDocument/2006/relationships/hyperlink" Target="https://docs.google.com/spreadsheets/d/1acNZuSIo4jAQn3zHuhnAXIruM4qa-yH0/edit#gid=1515559337" TargetMode="External"/><Relationship Id="rId17" Type="http://schemas.openxmlformats.org/officeDocument/2006/relationships/hyperlink" Target="https://docs.google.com/spreadsheets/d/19lXncZuD_fh_1H7Dw1thkxi_7f2QnpyoBTs1p-b8YWI/edit?usp=sharing" TargetMode="External"/><Relationship Id="rId16" Type="http://schemas.openxmlformats.org/officeDocument/2006/relationships/hyperlink" Target="https://business-planner.ru/blog/kak-sostavit-biznes-plan-dlya-granta-poshagovaya-instrukciya.html" TargetMode="External"/><Relationship Id="rId19" Type="http://schemas.openxmlformats.org/officeDocument/2006/relationships/hyperlink" Target="https://business-planner.ru/catalog/avtobiznes" TargetMode="External"/><Relationship Id="rId18" Type="http://schemas.openxmlformats.org/officeDocument/2006/relationships/hyperlink" Target="https://business-planner.ru/catalog/avtobiz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