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7EDB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Feature Title</w:t>
      </w:r>
    </w:p>
    <w:p w14:paraId="3E8A912B" w14:textId="77777777" w:rsidR="00D665AA" w:rsidRPr="00D665AA" w:rsidRDefault="00D665AA" w:rsidP="00D665AA">
      <w:r w:rsidRPr="00D665AA">
        <w:t>Security and Permissions for Organization Administration</w:t>
      </w:r>
    </w:p>
    <w:p w14:paraId="64EFF0F7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User or Outcome Narrative</w:t>
      </w:r>
    </w:p>
    <w:p w14:paraId="63FC2578" w14:textId="77777777" w:rsidR="00D665AA" w:rsidRPr="00D665AA" w:rsidRDefault="00D665AA" w:rsidP="00D665AA">
      <w:r w:rsidRPr="00D665AA">
        <w:t xml:space="preserve">As a system administrator, I want role-based permissions for organization configuration so that only authorized users can change Organization data that </w:t>
      </w:r>
      <w:proofErr w:type="spellStart"/>
      <w:r w:rsidRPr="00D665AA">
        <w:t>SmartForms</w:t>
      </w:r>
      <w:proofErr w:type="spellEnd"/>
      <w:r w:rsidRPr="00D665AA">
        <w:t xml:space="preserve"> and workflows depend on.</w:t>
      </w:r>
    </w:p>
    <w:p w14:paraId="5B366274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Positioning Narrative</w:t>
      </w:r>
    </w:p>
    <w:p w14:paraId="506BF1A1" w14:textId="77777777" w:rsidR="00D665AA" w:rsidRPr="00D665AA" w:rsidRDefault="00D665AA" w:rsidP="00D665AA">
      <w:r w:rsidRPr="00D665AA">
        <w:t>FOR system administrators and compliance teams</w:t>
      </w:r>
      <w:r w:rsidRPr="00D665AA">
        <w:br/>
        <w:t>WHO need least-privilege control over organization configuration that drives suite behavior</w:t>
      </w:r>
      <w:r w:rsidRPr="00D665AA">
        <w:br/>
        <w:t>THE organization administration security capability</w:t>
      </w:r>
      <w:r w:rsidRPr="00D665AA">
        <w:br/>
        <w:t>IS A role-based authorization framework</w:t>
      </w:r>
      <w:r w:rsidRPr="00D665AA">
        <w:br/>
        <w:t>THAT governs who can manage organizations, categories, imports, integrations, and history views</w:t>
      </w:r>
      <w:r w:rsidRPr="00D665AA">
        <w:br/>
        <w:t>UNLIKE broad admin access that increases risk of misconfiguration</w:t>
      </w:r>
      <w:r w:rsidRPr="00D665AA">
        <w:br/>
        <w:t>OUR SOLUTION enforces separation of duties and auditable, permissioned actions</w:t>
      </w:r>
    </w:p>
    <w:p w14:paraId="58218022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Business Value</w:t>
      </w:r>
    </w:p>
    <w:p w14:paraId="183D7F9B" w14:textId="77777777" w:rsidR="00D665AA" w:rsidRPr="00D665AA" w:rsidRDefault="00D665AA" w:rsidP="00D665AA">
      <w:proofErr w:type="gramStart"/>
      <w:r w:rsidRPr="00D665AA">
        <w:t>Least-privilege</w:t>
      </w:r>
      <w:proofErr w:type="gramEnd"/>
      <w:r w:rsidRPr="00D665AA">
        <w:t xml:space="preserve"> permissions reduce security and compliance risk, prevent accidental configuration changes that cause misroutes, and ensure audit readiness for organization administration. </w:t>
      </w:r>
    </w:p>
    <w:p w14:paraId="0A551C54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Scope Boundaries</w:t>
      </w:r>
    </w:p>
    <w:p w14:paraId="7E2C6CC6" w14:textId="77777777" w:rsidR="00D665AA" w:rsidRPr="00D665AA" w:rsidRDefault="00D665AA" w:rsidP="00D665AA">
      <w:r w:rsidRPr="00D665AA">
        <w:rPr>
          <w:b/>
          <w:bCs/>
        </w:rPr>
        <w:t>In scope</w:t>
      </w:r>
    </w:p>
    <w:p w14:paraId="0955D2DB" w14:textId="77777777" w:rsidR="00D665AA" w:rsidRPr="00D665AA" w:rsidRDefault="00D665AA" w:rsidP="00D665AA">
      <w:pPr>
        <w:numPr>
          <w:ilvl w:val="0"/>
          <w:numId w:val="1"/>
        </w:numPr>
      </w:pPr>
      <w:r w:rsidRPr="00D665AA">
        <w:t>Role-based access for: organization CRUD, category administration, import execution, integration execution (where applicable), and audit/history views.</w:t>
      </w:r>
    </w:p>
    <w:p w14:paraId="3C86D6D4" w14:textId="77777777" w:rsidR="00D665AA" w:rsidRPr="00D665AA" w:rsidRDefault="00D665AA" w:rsidP="00D665AA">
      <w:pPr>
        <w:numPr>
          <w:ilvl w:val="0"/>
          <w:numId w:val="1"/>
        </w:numPr>
      </w:pPr>
      <w:r w:rsidRPr="00D665AA">
        <w:t>Read access boundaries for sensitive attributes where applicable.</w:t>
      </w:r>
    </w:p>
    <w:p w14:paraId="1BEC507E" w14:textId="77777777" w:rsidR="00D665AA" w:rsidRPr="00D665AA" w:rsidRDefault="00D665AA" w:rsidP="00D665AA">
      <w:pPr>
        <w:numPr>
          <w:ilvl w:val="0"/>
          <w:numId w:val="1"/>
        </w:numPr>
      </w:pPr>
      <w:r w:rsidRPr="00D665AA">
        <w:t>Separation-of-duties patterns (where required by policy).</w:t>
      </w:r>
    </w:p>
    <w:p w14:paraId="53D8C491" w14:textId="77777777" w:rsidR="00D665AA" w:rsidRPr="00D665AA" w:rsidRDefault="00D665AA" w:rsidP="00D665AA">
      <w:r w:rsidRPr="00D665AA">
        <w:rPr>
          <w:b/>
          <w:bCs/>
        </w:rPr>
        <w:t>Out of scope</w:t>
      </w:r>
    </w:p>
    <w:p w14:paraId="3DF9E3DD" w14:textId="77777777" w:rsidR="00D665AA" w:rsidRPr="00D665AA" w:rsidRDefault="00D665AA" w:rsidP="00D665AA">
      <w:pPr>
        <w:numPr>
          <w:ilvl w:val="0"/>
          <w:numId w:val="2"/>
        </w:numPr>
      </w:pPr>
      <w:r w:rsidRPr="00D665AA">
        <w:t>Institution-wide IAM product selection or authentication provider implementation.</w:t>
      </w:r>
    </w:p>
    <w:p w14:paraId="36A7726C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Stakeholders or Personas</w:t>
      </w:r>
    </w:p>
    <w:p w14:paraId="50DD6A9B" w14:textId="77777777" w:rsidR="00D665AA" w:rsidRPr="00D665AA" w:rsidRDefault="00D665AA" w:rsidP="00D665AA">
      <w:pPr>
        <w:numPr>
          <w:ilvl w:val="0"/>
          <w:numId w:val="3"/>
        </w:numPr>
      </w:pPr>
      <w:r w:rsidRPr="00D665AA">
        <w:t>System Administrator</w:t>
      </w:r>
    </w:p>
    <w:p w14:paraId="594FA030" w14:textId="77777777" w:rsidR="00D665AA" w:rsidRPr="00D665AA" w:rsidRDefault="00D665AA" w:rsidP="00D665AA">
      <w:pPr>
        <w:numPr>
          <w:ilvl w:val="0"/>
          <w:numId w:val="3"/>
        </w:numPr>
      </w:pPr>
      <w:r w:rsidRPr="00D665AA">
        <w:t>Research Administration leadership</w:t>
      </w:r>
    </w:p>
    <w:p w14:paraId="5EC13025" w14:textId="77777777" w:rsidR="00D665AA" w:rsidRPr="00D665AA" w:rsidRDefault="00D665AA" w:rsidP="00D665AA">
      <w:pPr>
        <w:numPr>
          <w:ilvl w:val="0"/>
          <w:numId w:val="3"/>
        </w:numPr>
      </w:pPr>
      <w:r w:rsidRPr="00D665AA">
        <w:lastRenderedPageBreak/>
        <w:t>Compliance/Audit stakeholders</w:t>
      </w:r>
    </w:p>
    <w:p w14:paraId="3460EC0F" w14:textId="77777777" w:rsidR="00D665AA" w:rsidRPr="00D665AA" w:rsidRDefault="00D665AA" w:rsidP="00D665AA">
      <w:pPr>
        <w:numPr>
          <w:ilvl w:val="0"/>
          <w:numId w:val="3"/>
        </w:numPr>
      </w:pPr>
      <w:r w:rsidRPr="00D665AA">
        <w:t>Support personnel</w:t>
      </w:r>
    </w:p>
    <w:p w14:paraId="054CD584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Dependencies</w:t>
      </w:r>
    </w:p>
    <w:p w14:paraId="6FA7E92A" w14:textId="77777777" w:rsidR="00D665AA" w:rsidRPr="00D665AA" w:rsidRDefault="00D665AA" w:rsidP="00D665AA">
      <w:pPr>
        <w:numPr>
          <w:ilvl w:val="0"/>
          <w:numId w:val="4"/>
        </w:numPr>
      </w:pPr>
      <w:r w:rsidRPr="00D665AA">
        <w:t>Suite identity/roles/permissions framework.</w:t>
      </w:r>
    </w:p>
    <w:p w14:paraId="17A8E3A6" w14:textId="77777777" w:rsidR="00D665AA" w:rsidRPr="00D665AA" w:rsidRDefault="00D665AA" w:rsidP="00D665AA">
      <w:pPr>
        <w:numPr>
          <w:ilvl w:val="0"/>
          <w:numId w:val="4"/>
        </w:numPr>
      </w:pPr>
      <w:r w:rsidRPr="00D665AA">
        <w:t xml:space="preserve">Audit logging framework for admin actions. </w:t>
      </w:r>
    </w:p>
    <w:p w14:paraId="453226A7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Non-Functional Requirements</w:t>
      </w:r>
    </w:p>
    <w:p w14:paraId="3001BC38" w14:textId="77777777" w:rsidR="00D665AA" w:rsidRPr="00D665AA" w:rsidRDefault="00D665AA" w:rsidP="00D665AA">
      <w:pPr>
        <w:numPr>
          <w:ilvl w:val="0"/>
          <w:numId w:val="5"/>
        </w:numPr>
      </w:pPr>
      <w:r w:rsidRPr="00D665AA">
        <w:t xml:space="preserve">All endpoints require OAuth 2.0 (or equivalent); TLS 1.3+ in transit; AES-256 at rest. </w:t>
      </w:r>
    </w:p>
    <w:p w14:paraId="4D9E8B3B" w14:textId="77777777" w:rsidR="00D665AA" w:rsidRPr="00D665AA" w:rsidRDefault="00D665AA" w:rsidP="00D665AA">
      <w:pPr>
        <w:numPr>
          <w:ilvl w:val="0"/>
          <w:numId w:val="5"/>
        </w:numPr>
      </w:pPr>
      <w:r w:rsidRPr="00D665AA">
        <w:t xml:space="preserve">No known critical/high CVEs exist in production dependencies. </w:t>
      </w:r>
    </w:p>
    <w:p w14:paraId="56503CEF" w14:textId="77777777" w:rsidR="00D665AA" w:rsidRPr="00D665AA" w:rsidRDefault="00D665AA" w:rsidP="00D665AA">
      <w:pPr>
        <w:numPr>
          <w:ilvl w:val="0"/>
          <w:numId w:val="5"/>
        </w:numPr>
      </w:pPr>
      <w:r w:rsidRPr="00D665AA">
        <w:t xml:space="preserve">100% of admin actions logged and retained for 12 months. </w:t>
      </w:r>
    </w:p>
    <w:p w14:paraId="5F3E893E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Gherkin Acceptance Criteria</w:t>
      </w:r>
    </w:p>
    <w:p w14:paraId="7D24095A" w14:textId="77777777" w:rsidR="00D665AA" w:rsidRPr="00D665AA" w:rsidRDefault="00D665AA" w:rsidP="00D665AA">
      <w:r w:rsidRPr="00D665AA">
        <w:t>Scenario: Only authorized roles manage Organization records</w:t>
      </w:r>
      <w:r w:rsidRPr="00D665AA">
        <w:br/>
        <w:t>Given a user lacks organization administration permissions</w:t>
      </w:r>
      <w:r w:rsidRPr="00D665AA">
        <w:br/>
        <w:t>When they attempt to create, edit, inactivate, or import Organization records</w:t>
      </w:r>
      <w:r w:rsidRPr="00D665AA">
        <w:br/>
        <w:t>Then the system blocks the action and records the authorization outcome</w:t>
      </w:r>
    </w:p>
    <w:p w14:paraId="6A87CF3C" w14:textId="77777777" w:rsidR="00D665AA" w:rsidRPr="00D665AA" w:rsidRDefault="00D665AA" w:rsidP="00D665AA">
      <w:r w:rsidRPr="00D665AA">
        <w:t>Scenario: Audit/history views respect access boundaries</w:t>
      </w:r>
      <w:r w:rsidRPr="00D665AA">
        <w:br/>
        <w:t>Given audit history exists for organizations and categories</w:t>
      </w:r>
      <w:r w:rsidRPr="00D665AA">
        <w:br/>
        <w:t>When a user without history-view permission attempts to access it</w:t>
      </w:r>
      <w:r w:rsidRPr="00D665AA">
        <w:br/>
        <w:t>Then the system denies access and does not disclose restricted change details</w:t>
      </w:r>
    </w:p>
    <w:p w14:paraId="77260F47" w14:textId="77777777" w:rsidR="00D665AA" w:rsidRPr="00D665AA" w:rsidRDefault="00D665AA" w:rsidP="00D665AA">
      <w:r w:rsidRPr="00D665AA">
        <w:t>Scenario: Import execution requires explicit permission</w:t>
      </w:r>
      <w:r w:rsidRPr="00D665AA">
        <w:br/>
        <w:t>Given a user has organization read access but no import execution rights</w:t>
      </w:r>
      <w:r w:rsidRPr="00D665AA">
        <w:br/>
        <w:t>When they attempt to run a bulk import</w:t>
      </w:r>
      <w:r w:rsidRPr="00D665AA">
        <w:br/>
        <w:t>Then the system prevents execution and indicates required permissions</w:t>
      </w:r>
    </w:p>
    <w:p w14:paraId="0A2518DF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KPIs or Success Metrics</w:t>
      </w:r>
    </w:p>
    <w:p w14:paraId="4C37E313" w14:textId="77777777" w:rsidR="00D665AA" w:rsidRPr="00D665AA" w:rsidRDefault="00D665AA" w:rsidP="00D665AA">
      <w:pPr>
        <w:numPr>
          <w:ilvl w:val="0"/>
          <w:numId w:val="6"/>
        </w:numPr>
      </w:pPr>
      <w:r w:rsidRPr="00D665AA">
        <w:t>Unauthorized access attempts blocked (</w:t>
      </w:r>
      <w:proofErr w:type="gramStart"/>
      <w:r w:rsidRPr="00D665AA">
        <w:t>count;</w:t>
      </w:r>
      <w:proofErr w:type="gramEnd"/>
      <w:r w:rsidRPr="00D665AA">
        <w:t xml:space="preserve"> trend)</w:t>
      </w:r>
    </w:p>
    <w:p w14:paraId="170F355C" w14:textId="77777777" w:rsidR="00D665AA" w:rsidRPr="00D665AA" w:rsidRDefault="00D665AA" w:rsidP="00D665AA">
      <w:pPr>
        <w:numPr>
          <w:ilvl w:val="0"/>
          <w:numId w:val="6"/>
        </w:numPr>
      </w:pPr>
      <w:r w:rsidRPr="00D665AA">
        <w:t>Configuration error rate tied to permission misuse</w:t>
      </w:r>
    </w:p>
    <w:p w14:paraId="3D7EBBA6" w14:textId="77777777" w:rsidR="00D665AA" w:rsidRPr="00D665AA" w:rsidRDefault="00D665AA" w:rsidP="00D665AA">
      <w:pPr>
        <w:numPr>
          <w:ilvl w:val="0"/>
          <w:numId w:val="6"/>
        </w:numPr>
      </w:pPr>
      <w:r w:rsidRPr="00D665AA">
        <w:t xml:space="preserve">% of critical admin actions with complete audit logs </w:t>
      </w:r>
    </w:p>
    <w:p w14:paraId="41F1B61B" w14:textId="77777777" w:rsidR="00D665AA" w:rsidRPr="00D665AA" w:rsidRDefault="00D665AA" w:rsidP="00D665AA">
      <w:pPr>
        <w:rPr>
          <w:b/>
          <w:bCs/>
        </w:rPr>
      </w:pPr>
      <w:r w:rsidRPr="00D665AA">
        <w:rPr>
          <w:b/>
          <w:bCs/>
        </w:rPr>
        <w:t>Related Stories</w:t>
      </w:r>
    </w:p>
    <w:p w14:paraId="70E40BBD" w14:textId="77777777" w:rsidR="00D665AA" w:rsidRPr="00D665AA" w:rsidRDefault="00D665AA" w:rsidP="00D665AA">
      <w:r w:rsidRPr="00D665AA">
        <w:rPr>
          <w:b/>
          <w:bCs/>
        </w:rPr>
        <w:t>User Stories</w:t>
      </w:r>
    </w:p>
    <w:p w14:paraId="77A33B02" w14:textId="77777777" w:rsidR="00D665AA" w:rsidRPr="00D665AA" w:rsidRDefault="00D665AA" w:rsidP="00D665AA">
      <w:pPr>
        <w:numPr>
          <w:ilvl w:val="0"/>
          <w:numId w:val="7"/>
        </w:numPr>
      </w:pPr>
      <w:r w:rsidRPr="00D665AA">
        <w:lastRenderedPageBreak/>
        <w:t>As a system admin, I can assign and manage roles that control organization admin capabilities.</w:t>
      </w:r>
    </w:p>
    <w:p w14:paraId="4C1BA48D" w14:textId="77777777" w:rsidR="00D665AA" w:rsidRPr="00D665AA" w:rsidRDefault="00D665AA" w:rsidP="00D665AA">
      <w:pPr>
        <w:numPr>
          <w:ilvl w:val="0"/>
          <w:numId w:val="7"/>
        </w:numPr>
      </w:pPr>
      <w:r w:rsidRPr="00D665AA">
        <w:t>As an org admin, I can perform permitted actions and see clear authorization errors when blocked.</w:t>
      </w:r>
    </w:p>
    <w:p w14:paraId="5B84938E" w14:textId="77777777" w:rsidR="00D665AA" w:rsidRPr="00D665AA" w:rsidRDefault="00D665AA" w:rsidP="00D665AA">
      <w:r w:rsidRPr="00D665AA">
        <w:rPr>
          <w:b/>
          <w:bCs/>
        </w:rPr>
        <w:t>Tech Stories</w:t>
      </w:r>
    </w:p>
    <w:p w14:paraId="081DA2BB" w14:textId="77777777" w:rsidR="00D665AA" w:rsidRPr="00D665AA" w:rsidRDefault="00D665AA" w:rsidP="00D665AA">
      <w:pPr>
        <w:numPr>
          <w:ilvl w:val="0"/>
          <w:numId w:val="8"/>
        </w:numPr>
      </w:pPr>
      <w:r w:rsidRPr="00D665AA">
        <w:t>Implement permission checks for all org/category/import/integration/history endpoints.</w:t>
      </w:r>
    </w:p>
    <w:p w14:paraId="73F881E0" w14:textId="77777777" w:rsidR="00D665AA" w:rsidRPr="00D665AA" w:rsidRDefault="00D665AA" w:rsidP="00D665AA">
      <w:pPr>
        <w:numPr>
          <w:ilvl w:val="0"/>
          <w:numId w:val="8"/>
        </w:numPr>
      </w:pPr>
      <w:r w:rsidRPr="00D665AA">
        <w:t>Implement separation-of-duties constraints where applicable and log all admin actions.</w:t>
      </w:r>
    </w:p>
    <w:p w14:paraId="1F9B5315" w14:textId="77777777" w:rsidR="00D665AA" w:rsidRPr="00D665AA" w:rsidRDefault="00D665AA" w:rsidP="00D665AA">
      <w:r w:rsidRPr="00D665AA">
        <w:t>This Feature enables Epic outcomes through the delivery of the listed Stories.</w:t>
      </w:r>
    </w:p>
    <w:p w14:paraId="7988C71E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021"/>
    <w:multiLevelType w:val="multilevel"/>
    <w:tmpl w:val="4584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1D55"/>
    <w:multiLevelType w:val="multilevel"/>
    <w:tmpl w:val="D9D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2549"/>
    <w:multiLevelType w:val="multilevel"/>
    <w:tmpl w:val="3112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224EE"/>
    <w:multiLevelType w:val="multilevel"/>
    <w:tmpl w:val="E89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50048"/>
    <w:multiLevelType w:val="multilevel"/>
    <w:tmpl w:val="100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015EC"/>
    <w:multiLevelType w:val="multilevel"/>
    <w:tmpl w:val="7A3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C0431"/>
    <w:multiLevelType w:val="multilevel"/>
    <w:tmpl w:val="126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B1695"/>
    <w:multiLevelType w:val="multilevel"/>
    <w:tmpl w:val="287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19334">
    <w:abstractNumId w:val="7"/>
  </w:num>
  <w:num w:numId="2" w16cid:durableId="1368413775">
    <w:abstractNumId w:val="4"/>
  </w:num>
  <w:num w:numId="3" w16cid:durableId="1652756110">
    <w:abstractNumId w:val="5"/>
  </w:num>
  <w:num w:numId="4" w16cid:durableId="1516265488">
    <w:abstractNumId w:val="2"/>
  </w:num>
  <w:num w:numId="5" w16cid:durableId="1002468175">
    <w:abstractNumId w:val="0"/>
  </w:num>
  <w:num w:numId="6" w16cid:durableId="532160001">
    <w:abstractNumId w:val="6"/>
  </w:num>
  <w:num w:numId="7" w16cid:durableId="2082021691">
    <w:abstractNumId w:val="3"/>
  </w:num>
  <w:num w:numId="8" w16cid:durableId="1552039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F0"/>
    <w:rsid w:val="000252DD"/>
    <w:rsid w:val="004B65F0"/>
    <w:rsid w:val="00826EC2"/>
    <w:rsid w:val="008F297E"/>
    <w:rsid w:val="00A251D3"/>
    <w:rsid w:val="00D6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8092"/>
  <w15:chartTrackingRefBased/>
  <w15:docId w15:val="{45F9C9AC-EBF3-45F8-B007-00270783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2910</Characters>
  <Application>Microsoft Office Word</Application>
  <DocSecurity>0</DocSecurity>
  <Lines>58</Lines>
  <Paragraphs>36</Paragraphs>
  <ScaleCrop>false</ScaleCrop>
  <Company>Huron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2026-01-23T22:49:00Z</dcterms:created>
  <dcterms:modified xsi:type="dcterms:W3CDTF">2026-01-23T22:49:00Z</dcterms:modified>
</cp:coreProperties>
</file>