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B" w:rsidRPr="00AB7249" w:rsidRDefault="00CC011C" w:rsidP="00F835AF">
      <w:pPr>
        <w:jc w:val="both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 xml:space="preserve">PREDICTING </w:t>
      </w:r>
      <w:bookmarkStart w:id="0" w:name="_GoBack"/>
      <w:bookmarkEnd w:id="0"/>
      <w:r w:rsidR="00AB7249" w:rsidRPr="00AB7249">
        <w:rPr>
          <w:rFonts w:cstheme="minorHAnsi"/>
          <w:b/>
          <w:u w:val="single"/>
          <w:lang w:val="en-US"/>
        </w:rPr>
        <w:t>ROAD ACCIDENT SEVERITY</w:t>
      </w:r>
    </w:p>
    <w:p w:rsidR="002C39AE" w:rsidRPr="00AE4D40" w:rsidRDefault="002C39AE" w:rsidP="00F835AF">
      <w:pPr>
        <w:jc w:val="both"/>
        <w:rPr>
          <w:rFonts w:cstheme="minorHAnsi"/>
          <w:lang w:val="en-US"/>
        </w:rPr>
      </w:pPr>
    </w:p>
    <w:p w:rsidR="001F7A41" w:rsidRDefault="002C39AE" w:rsidP="00F835AF">
      <w:pPr>
        <w:jc w:val="both"/>
        <w:rPr>
          <w:rFonts w:cstheme="minorHAnsi"/>
        </w:rPr>
      </w:pPr>
      <w:r w:rsidRPr="00AE4D40">
        <w:rPr>
          <w:rFonts w:cstheme="minorHAnsi"/>
          <w:lang w:val="en-US"/>
        </w:rPr>
        <w:t xml:space="preserve">For the IBM Data Science Capstone, </w:t>
      </w:r>
      <w:r w:rsidR="00855D3F" w:rsidRPr="00AE4D40">
        <w:rPr>
          <w:rFonts w:cstheme="minorHAnsi"/>
          <w:lang w:val="en-US"/>
        </w:rPr>
        <w:t>an analysis on all collisions provided by SPD and recorded by Tr</w:t>
      </w:r>
      <w:r w:rsidR="00F7057D" w:rsidRPr="00AE4D40">
        <w:rPr>
          <w:rFonts w:cstheme="minorHAnsi"/>
          <w:lang w:val="en-US"/>
        </w:rPr>
        <w:t xml:space="preserve">affic Records from 2004 to 2020. The original dataset is taken from </w:t>
      </w:r>
      <w:r w:rsidR="00F7057D" w:rsidRPr="00AE4D40">
        <w:rPr>
          <w:rFonts w:cstheme="minorHAnsi"/>
        </w:rPr>
        <w:t>SDOT Traffic Management Division, Traffic Records Group</w:t>
      </w:r>
      <w:r w:rsidR="00F7057D" w:rsidRPr="00AE4D40">
        <w:rPr>
          <w:rFonts w:cstheme="minorHAnsi"/>
        </w:rPr>
        <w:t>.</w:t>
      </w:r>
      <w:r w:rsidR="005A7E48">
        <w:rPr>
          <w:rFonts w:cstheme="minorHAnsi"/>
        </w:rPr>
        <w:t xml:space="preserve"> </w:t>
      </w:r>
      <w:r w:rsidR="001F7A41">
        <w:rPr>
          <w:rFonts w:cstheme="minorHAnsi"/>
        </w:rPr>
        <w:t>The dataset has 38 columns con</w:t>
      </w:r>
      <w:r w:rsidR="00906FD9">
        <w:rPr>
          <w:rFonts w:cstheme="minorHAnsi"/>
        </w:rPr>
        <w:t xml:space="preserve">sisting of 194673 observations without any duplicates. This dataset is a hybrid combination of numerical and categorical data types. </w:t>
      </w:r>
    </w:p>
    <w:p w:rsidR="00EA72EF" w:rsidRDefault="00EA72EF" w:rsidP="00F835AF">
      <w:pPr>
        <w:jc w:val="both"/>
        <w:rPr>
          <w:rFonts w:cstheme="minorHAnsi"/>
        </w:rPr>
      </w:pPr>
    </w:p>
    <w:p w:rsidR="00EA72EF" w:rsidRDefault="00EA72EF" w:rsidP="00F835AF">
      <w:pPr>
        <w:jc w:val="both"/>
        <w:rPr>
          <w:rFonts w:cstheme="minorHAnsi"/>
        </w:rPr>
      </w:pPr>
      <w:r>
        <w:rPr>
          <w:rFonts w:cstheme="minorHAnsi"/>
        </w:rPr>
        <w:t xml:space="preserve">Road accidents is a major problem in the modern world – it is said more people are killed by road accidents than plane crashes. </w:t>
      </w:r>
      <w:r w:rsidR="007E0AB6">
        <w:rPr>
          <w:rFonts w:cstheme="minorHAnsi"/>
        </w:rPr>
        <w:t>The objective of this analysis to inves</w:t>
      </w:r>
      <w:r w:rsidR="00AA56C4">
        <w:rPr>
          <w:rFonts w:cstheme="minorHAnsi"/>
        </w:rPr>
        <w:t>tigate which are the factors driving the severity of a collisions and provide insights to the community on possible to reduce road accidents.</w:t>
      </w:r>
    </w:p>
    <w:p w:rsidR="0049118C" w:rsidRDefault="0049118C" w:rsidP="00F835AF">
      <w:pPr>
        <w:jc w:val="both"/>
        <w:rPr>
          <w:rFonts w:cstheme="minorHAnsi"/>
        </w:rPr>
      </w:pPr>
    </w:p>
    <w:p w:rsidR="0049118C" w:rsidRDefault="0049118C" w:rsidP="00F835AF">
      <w:pPr>
        <w:jc w:val="both"/>
        <w:rPr>
          <w:rFonts w:cstheme="minorHAnsi"/>
        </w:rPr>
      </w:pPr>
      <w:r>
        <w:rPr>
          <w:rFonts w:cstheme="minorHAnsi"/>
        </w:rPr>
        <w:t xml:space="preserve">First, I will try to deal with the imbalanced dataset so that the accuracy of the analysis will not be affected by imbalanced dataset. After that, I will perform feature engineering to find the factors significant to severity of collisions. </w:t>
      </w:r>
      <w:r w:rsidR="00FA2A4D">
        <w:rPr>
          <w:rFonts w:cstheme="minorHAnsi"/>
        </w:rPr>
        <w:t>Finally,</w:t>
      </w:r>
      <w:r>
        <w:rPr>
          <w:rFonts w:cstheme="minorHAnsi"/>
        </w:rPr>
        <w:t xml:space="preserve"> I will use several classification methods on the dataset and choose the best machine learning methods yielding the best output. </w:t>
      </w:r>
    </w:p>
    <w:p w:rsidR="00AA56C4" w:rsidRDefault="00AA56C4">
      <w:pPr>
        <w:rPr>
          <w:rFonts w:cstheme="minorHAnsi"/>
        </w:rPr>
      </w:pPr>
    </w:p>
    <w:p w:rsidR="00AA56C4" w:rsidRPr="00AE4D40" w:rsidRDefault="00AA56C4">
      <w:pPr>
        <w:rPr>
          <w:rFonts w:cstheme="minorHAnsi"/>
          <w:lang w:val="en-US"/>
        </w:rPr>
      </w:pPr>
    </w:p>
    <w:p w:rsidR="00357E9F" w:rsidRDefault="00357E9F">
      <w:pPr>
        <w:rPr>
          <w:lang w:val="en-US"/>
        </w:rPr>
      </w:pPr>
    </w:p>
    <w:p w:rsidR="00357E9F" w:rsidRDefault="00357E9F">
      <w:pPr>
        <w:rPr>
          <w:lang w:val="en-US"/>
        </w:rPr>
      </w:pPr>
    </w:p>
    <w:p w:rsidR="00B410B4" w:rsidRPr="00B410B4" w:rsidRDefault="00B410B4">
      <w:pPr>
        <w:rPr>
          <w:lang w:val="en-US"/>
        </w:rPr>
      </w:pPr>
    </w:p>
    <w:sectPr w:rsidR="00B410B4" w:rsidRPr="00B4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C7"/>
    <w:rsid w:val="001F7A41"/>
    <w:rsid w:val="002C39AE"/>
    <w:rsid w:val="00357E9F"/>
    <w:rsid w:val="0049118C"/>
    <w:rsid w:val="005A7E48"/>
    <w:rsid w:val="00703AC7"/>
    <w:rsid w:val="007E0AB6"/>
    <w:rsid w:val="00855D3F"/>
    <w:rsid w:val="00906FD9"/>
    <w:rsid w:val="00970EE0"/>
    <w:rsid w:val="00AA56C4"/>
    <w:rsid w:val="00AB7249"/>
    <w:rsid w:val="00AE4D40"/>
    <w:rsid w:val="00B410B4"/>
    <w:rsid w:val="00C72C6B"/>
    <w:rsid w:val="00CC011C"/>
    <w:rsid w:val="00EA1880"/>
    <w:rsid w:val="00EA72EF"/>
    <w:rsid w:val="00F7057D"/>
    <w:rsid w:val="00F835AF"/>
    <w:rsid w:val="00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A8CA"/>
  <w15:chartTrackingRefBased/>
  <w15:docId w15:val="{17476BCA-179E-43DF-8E43-581063C4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Ru Wee</dc:creator>
  <cp:keywords/>
  <dc:description/>
  <cp:lastModifiedBy>New Ru Wee</cp:lastModifiedBy>
  <cp:revision>22</cp:revision>
  <dcterms:created xsi:type="dcterms:W3CDTF">2020-08-22T12:23:00Z</dcterms:created>
  <dcterms:modified xsi:type="dcterms:W3CDTF">2020-09-03T08:02:00Z</dcterms:modified>
</cp:coreProperties>
</file>