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5A6" w:rsidRDefault="007265A6" w:rsidP="007265A6">
      <w:pPr>
        <w:pStyle w:val="Photo"/>
        <w:rPr>
          <w:noProof/>
        </w:rPr>
      </w:pPr>
    </w:p>
    <w:p w:rsidR="007265A6" w:rsidRDefault="007265A6" w:rsidP="007265A6">
      <w:pPr>
        <w:pStyle w:val="Photo"/>
        <w:rPr>
          <w:noProof/>
        </w:rPr>
      </w:pPr>
    </w:p>
    <w:p w:rsidR="007265A6" w:rsidRDefault="007265A6" w:rsidP="007265A6">
      <w:pPr>
        <w:pStyle w:val="Photo"/>
        <w:rPr>
          <w:noProof/>
        </w:rPr>
      </w:pPr>
    </w:p>
    <w:p w:rsidR="007265A6" w:rsidRDefault="007265A6" w:rsidP="007265A6">
      <w:pPr>
        <w:pStyle w:val="Photo"/>
        <w:rPr>
          <w:noProof/>
        </w:rPr>
      </w:pPr>
    </w:p>
    <w:p w:rsidR="007265A6" w:rsidRDefault="007265A6" w:rsidP="007265A6">
      <w:pPr>
        <w:pStyle w:val="Photo"/>
        <w:rPr>
          <w:noProof/>
        </w:rPr>
      </w:pPr>
    </w:p>
    <w:p w:rsidR="007265A6" w:rsidRDefault="007265A6" w:rsidP="007265A6">
      <w:pPr>
        <w:pStyle w:val="Photo"/>
        <w:rPr>
          <w:noProof/>
        </w:rPr>
      </w:pPr>
      <w:r>
        <w:rPr>
          <w:noProof/>
        </w:rPr>
        <w:drawing>
          <wp:inline distT="0" distB="0" distL="0" distR="0" wp14:anchorId="106BF1E8" wp14:editId="182C1BFD">
            <wp:extent cx="3398520" cy="185987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1903" cy="1883618"/>
                    </a:xfrm>
                    <a:prstGeom prst="rect">
                      <a:avLst/>
                    </a:prstGeom>
                    <a:noFill/>
                  </pic:spPr>
                </pic:pic>
              </a:graphicData>
            </a:graphic>
          </wp:inline>
        </w:drawing>
      </w:r>
    </w:p>
    <w:p w:rsidR="007265A6" w:rsidRDefault="007265A6" w:rsidP="007265A6">
      <w:pPr>
        <w:pStyle w:val="Photo"/>
        <w:rPr>
          <w:noProof/>
        </w:rPr>
      </w:pPr>
    </w:p>
    <w:p w:rsidR="007265A6" w:rsidRDefault="007265A6" w:rsidP="007265A6">
      <w:pPr>
        <w:pStyle w:val="Photo"/>
        <w:jc w:val="left"/>
      </w:pPr>
    </w:p>
    <w:p w:rsidR="007265A6" w:rsidRPr="008B5277" w:rsidRDefault="007265A6" w:rsidP="007265A6">
      <w:pPr>
        <w:pStyle w:val="Photo"/>
      </w:pPr>
    </w:p>
    <w:p w:rsidR="007265A6" w:rsidRPr="00097929" w:rsidRDefault="007265A6" w:rsidP="007265A6">
      <w:pPr>
        <w:pStyle w:val="Title"/>
        <w:rPr>
          <w:b/>
          <w:bCs/>
          <w:sz w:val="72"/>
          <w:szCs w:val="24"/>
        </w:rPr>
      </w:pPr>
      <w:r>
        <w:rPr>
          <w:b/>
          <w:bCs/>
          <w:sz w:val="72"/>
          <w:szCs w:val="24"/>
        </w:rPr>
        <w:t>WEB PROJECT</w:t>
      </w:r>
      <w:r w:rsidRPr="00097929">
        <w:rPr>
          <w:b/>
          <w:bCs/>
          <w:sz w:val="72"/>
          <w:szCs w:val="24"/>
        </w:rPr>
        <w:t xml:space="preserve"> </w:t>
      </w:r>
    </w:p>
    <w:p w:rsidR="007265A6" w:rsidRDefault="007265A6" w:rsidP="007265A6">
      <w:pPr>
        <w:pStyle w:val="Title"/>
        <w:rPr>
          <w:b/>
          <w:bCs/>
          <w:sz w:val="72"/>
          <w:szCs w:val="24"/>
        </w:rPr>
      </w:pPr>
      <w:r w:rsidRPr="00097929">
        <w:rPr>
          <w:b/>
          <w:bCs/>
          <w:sz w:val="72"/>
          <w:szCs w:val="24"/>
        </w:rPr>
        <w:t>REPORT</w:t>
      </w:r>
      <w:r>
        <w:rPr>
          <w:b/>
          <w:bCs/>
          <w:sz w:val="72"/>
          <w:szCs w:val="24"/>
        </w:rPr>
        <w:t xml:space="preserve"> </w:t>
      </w:r>
    </w:p>
    <w:p w:rsidR="007265A6" w:rsidRDefault="007265A6" w:rsidP="007265A6">
      <w:pPr>
        <w:pStyle w:val="Subtitle"/>
      </w:pPr>
    </w:p>
    <w:p w:rsidR="007265A6" w:rsidRDefault="007265A6" w:rsidP="007265A6">
      <w:pPr>
        <w:pStyle w:val="Subtitle"/>
      </w:pPr>
    </w:p>
    <w:p w:rsidR="007265A6" w:rsidRPr="00097929" w:rsidRDefault="007265A6" w:rsidP="007265A6">
      <w:pPr>
        <w:pStyle w:val="Subtitle"/>
        <w:rPr>
          <w:b/>
          <w:bCs/>
          <w:sz w:val="32"/>
          <w:szCs w:val="28"/>
        </w:rPr>
      </w:pPr>
      <w:r>
        <w:rPr>
          <w:b/>
          <w:bCs/>
          <w:sz w:val="32"/>
          <w:szCs w:val="28"/>
        </w:rPr>
        <w:t xml:space="preserve">Web based application development </w:t>
      </w:r>
    </w:p>
    <w:p w:rsidR="007265A6" w:rsidRPr="00097929" w:rsidRDefault="007265A6" w:rsidP="007265A6">
      <w:pPr>
        <w:pStyle w:val="Subtitle"/>
        <w:rPr>
          <w:sz w:val="32"/>
          <w:szCs w:val="24"/>
        </w:rPr>
      </w:pPr>
      <w:r w:rsidRPr="00097929">
        <w:rPr>
          <w:sz w:val="32"/>
          <w:szCs w:val="24"/>
        </w:rPr>
        <w:t>ACADEMIC YEAR 2019</w:t>
      </w:r>
    </w:p>
    <w:p w:rsidR="007265A6" w:rsidRPr="00097929" w:rsidRDefault="007265A6" w:rsidP="007265A6">
      <w:pPr>
        <w:pStyle w:val="Subtitle"/>
        <w:rPr>
          <w:sz w:val="32"/>
          <w:szCs w:val="24"/>
        </w:rPr>
      </w:pPr>
      <w:r w:rsidRPr="00097929">
        <w:rPr>
          <w:sz w:val="32"/>
          <w:szCs w:val="24"/>
        </w:rPr>
        <w:t>SEMESTER 2</w:t>
      </w:r>
    </w:p>
    <w:p w:rsidR="007265A6" w:rsidRDefault="007265A6" w:rsidP="007265A6">
      <w:pPr>
        <w:pStyle w:val="Subtitle"/>
      </w:pPr>
      <w:r>
        <w:t>LECTURER:</w:t>
      </w:r>
    </w:p>
    <w:p w:rsidR="007265A6" w:rsidRPr="00097929" w:rsidRDefault="007265A6" w:rsidP="007265A6">
      <w:pPr>
        <w:pStyle w:val="Subtitle"/>
        <w:rPr>
          <w:b/>
          <w:bCs/>
        </w:rPr>
      </w:pPr>
      <w:proofErr w:type="gramStart"/>
      <w:r w:rsidRPr="00097929">
        <w:rPr>
          <w:b/>
          <w:bCs/>
        </w:rPr>
        <w:t>MR.CHA</w:t>
      </w:r>
      <w:r>
        <w:rPr>
          <w:b/>
          <w:bCs/>
        </w:rPr>
        <w:t>minda</w:t>
      </w:r>
      <w:proofErr w:type="gramEnd"/>
      <w:r>
        <w:rPr>
          <w:b/>
          <w:bCs/>
        </w:rPr>
        <w:t xml:space="preserve"> wijesinghe</w:t>
      </w:r>
    </w:p>
    <w:p w:rsidR="007265A6" w:rsidRDefault="007265A6" w:rsidP="007265A6">
      <w:pPr>
        <w:pStyle w:val="ContactInfo"/>
      </w:pPr>
      <w:r>
        <w:t xml:space="preserve">Green wave </w:t>
      </w:r>
    </w:p>
    <w:p w:rsidR="007265A6" w:rsidRDefault="007265A6" w:rsidP="007265A6">
      <w:pPr>
        <w:pStyle w:val="ContactInfo"/>
      </w:pPr>
      <w:r>
        <w:t>19.1 Software Engineering (PLY)</w:t>
      </w:r>
    </w:p>
    <w:p w:rsidR="0091116F" w:rsidRDefault="007265A6" w:rsidP="007265A6">
      <w:pPr>
        <w:pStyle w:val="ContactInfo"/>
      </w:pPr>
      <w:r>
        <w:t>Group “A”</w:t>
      </w:r>
    </w:p>
    <w:p w:rsidR="007265A6" w:rsidRDefault="007265A6" w:rsidP="007265A6">
      <w:pPr>
        <w:jc w:val="center"/>
      </w:pPr>
    </w:p>
    <w:p w:rsidR="007265A6" w:rsidRDefault="007265A6" w:rsidP="007265A6">
      <w:pPr>
        <w:jc w:val="center"/>
      </w:pPr>
    </w:p>
    <w:p w:rsidR="007265A6" w:rsidRDefault="007265A6" w:rsidP="007265A6">
      <w:pPr>
        <w:jc w:val="center"/>
      </w:pPr>
    </w:p>
    <w:p w:rsidR="007265A6" w:rsidRDefault="007265A6" w:rsidP="007265A6">
      <w:pPr>
        <w:jc w:val="center"/>
      </w:pPr>
    </w:p>
    <w:p w:rsidR="007265A6" w:rsidRDefault="007265A6" w:rsidP="007265A6">
      <w:pPr>
        <w:jc w:val="center"/>
      </w:pPr>
    </w:p>
    <w:p w:rsidR="007265A6" w:rsidRDefault="007265A6" w:rsidP="007265A6">
      <w:pPr>
        <w:pStyle w:val="Subtitle"/>
        <w:rPr>
          <w:b/>
          <w:bCs/>
          <w:sz w:val="32"/>
          <w:szCs w:val="28"/>
        </w:rPr>
      </w:pPr>
    </w:p>
    <w:p w:rsidR="007265A6" w:rsidRDefault="007265A6" w:rsidP="007265A6">
      <w:pPr>
        <w:pStyle w:val="Subtitle"/>
        <w:rPr>
          <w:b/>
          <w:bCs/>
          <w:sz w:val="32"/>
          <w:szCs w:val="28"/>
        </w:rPr>
      </w:pPr>
    </w:p>
    <w:p w:rsidR="007265A6" w:rsidRDefault="007265A6" w:rsidP="007265A6">
      <w:pPr>
        <w:pStyle w:val="Subtitle"/>
        <w:rPr>
          <w:b/>
          <w:bCs/>
          <w:sz w:val="32"/>
          <w:szCs w:val="28"/>
        </w:rPr>
      </w:pPr>
    </w:p>
    <w:p w:rsidR="007265A6" w:rsidRDefault="007265A6" w:rsidP="007265A6">
      <w:pPr>
        <w:pStyle w:val="Subtitle"/>
        <w:rPr>
          <w:b/>
          <w:bCs/>
          <w:sz w:val="32"/>
          <w:szCs w:val="28"/>
        </w:rPr>
      </w:pPr>
    </w:p>
    <w:p w:rsidR="007265A6" w:rsidRDefault="007265A6" w:rsidP="007265A6">
      <w:pPr>
        <w:pStyle w:val="Subtitle"/>
        <w:rPr>
          <w:b/>
          <w:bCs/>
          <w:sz w:val="32"/>
          <w:szCs w:val="28"/>
        </w:rPr>
      </w:pPr>
    </w:p>
    <w:p w:rsidR="007265A6" w:rsidRDefault="007265A6" w:rsidP="007265A6">
      <w:pPr>
        <w:pStyle w:val="Subtitle"/>
        <w:rPr>
          <w:b/>
          <w:bCs/>
          <w:sz w:val="32"/>
          <w:szCs w:val="28"/>
        </w:rPr>
      </w:pPr>
    </w:p>
    <w:p w:rsidR="007265A6" w:rsidRDefault="007265A6" w:rsidP="007265A6">
      <w:pPr>
        <w:pStyle w:val="Subtitle"/>
        <w:rPr>
          <w:b/>
          <w:bCs/>
          <w:sz w:val="32"/>
          <w:szCs w:val="28"/>
        </w:rPr>
      </w:pPr>
    </w:p>
    <w:p w:rsidR="007265A6" w:rsidRDefault="007265A6" w:rsidP="007265A6">
      <w:pPr>
        <w:pStyle w:val="Subtitle"/>
        <w:rPr>
          <w:b/>
          <w:bCs/>
          <w:sz w:val="32"/>
          <w:szCs w:val="28"/>
        </w:rPr>
      </w:pPr>
      <w:r w:rsidRPr="007265A6">
        <w:rPr>
          <w:b/>
          <w:bCs/>
          <w:sz w:val="32"/>
          <w:szCs w:val="28"/>
        </w:rPr>
        <w:t xml:space="preserve">Group members </w:t>
      </w:r>
    </w:p>
    <w:p w:rsidR="007265A6" w:rsidRDefault="007265A6" w:rsidP="007265A6">
      <w:pPr>
        <w:pStyle w:val="Subtitle"/>
        <w:rPr>
          <w:b/>
          <w:bCs/>
          <w:sz w:val="32"/>
          <w:szCs w:val="28"/>
        </w:rPr>
      </w:pPr>
    </w:p>
    <w:tbl>
      <w:tblPr>
        <w:tblStyle w:val="TableGrid"/>
        <w:tblW w:w="0" w:type="auto"/>
        <w:tblLook w:val="04A0" w:firstRow="1" w:lastRow="0" w:firstColumn="1" w:lastColumn="0" w:noHBand="0" w:noVBand="1"/>
      </w:tblPr>
      <w:tblGrid>
        <w:gridCol w:w="2254"/>
        <w:gridCol w:w="2254"/>
        <w:gridCol w:w="2254"/>
        <w:gridCol w:w="2254"/>
      </w:tblGrid>
      <w:tr w:rsidR="007265A6" w:rsidTr="007265A6">
        <w:tc>
          <w:tcPr>
            <w:tcW w:w="2310" w:type="dxa"/>
          </w:tcPr>
          <w:p w:rsidR="007265A6" w:rsidRDefault="007265A6" w:rsidP="007265A6">
            <w:pPr>
              <w:pStyle w:val="Subtitle"/>
              <w:rPr>
                <w:b/>
                <w:bCs/>
                <w:sz w:val="18"/>
                <w:szCs w:val="16"/>
              </w:rPr>
            </w:pPr>
          </w:p>
        </w:tc>
        <w:tc>
          <w:tcPr>
            <w:tcW w:w="2310" w:type="dxa"/>
          </w:tcPr>
          <w:p w:rsidR="007265A6" w:rsidRDefault="007265A6" w:rsidP="007265A6">
            <w:pPr>
              <w:pStyle w:val="Subtitle"/>
              <w:rPr>
                <w:b/>
                <w:bCs/>
                <w:sz w:val="18"/>
                <w:szCs w:val="16"/>
              </w:rPr>
            </w:pPr>
          </w:p>
        </w:tc>
        <w:tc>
          <w:tcPr>
            <w:tcW w:w="2311" w:type="dxa"/>
          </w:tcPr>
          <w:p w:rsidR="007265A6" w:rsidRDefault="007265A6" w:rsidP="007265A6">
            <w:pPr>
              <w:pStyle w:val="Subtitle"/>
              <w:rPr>
                <w:b/>
                <w:bCs/>
                <w:sz w:val="18"/>
                <w:szCs w:val="16"/>
              </w:rPr>
            </w:pPr>
          </w:p>
        </w:tc>
        <w:tc>
          <w:tcPr>
            <w:tcW w:w="2311" w:type="dxa"/>
          </w:tcPr>
          <w:p w:rsidR="007265A6" w:rsidRDefault="007265A6" w:rsidP="007265A6">
            <w:pPr>
              <w:pStyle w:val="Subtitle"/>
              <w:rPr>
                <w:b/>
                <w:bCs/>
                <w:sz w:val="18"/>
                <w:szCs w:val="16"/>
              </w:rPr>
            </w:pPr>
          </w:p>
        </w:tc>
      </w:tr>
      <w:tr w:rsidR="007265A6" w:rsidTr="007265A6">
        <w:tc>
          <w:tcPr>
            <w:tcW w:w="2310" w:type="dxa"/>
          </w:tcPr>
          <w:p w:rsidR="007265A6" w:rsidRDefault="007265A6" w:rsidP="007265A6">
            <w:pPr>
              <w:pStyle w:val="Subtitle"/>
              <w:rPr>
                <w:b/>
                <w:bCs/>
                <w:sz w:val="18"/>
                <w:szCs w:val="16"/>
              </w:rPr>
            </w:pPr>
          </w:p>
        </w:tc>
        <w:tc>
          <w:tcPr>
            <w:tcW w:w="2310" w:type="dxa"/>
          </w:tcPr>
          <w:p w:rsidR="007265A6" w:rsidRDefault="007265A6" w:rsidP="007265A6">
            <w:pPr>
              <w:pStyle w:val="Subtitle"/>
              <w:rPr>
                <w:b/>
                <w:bCs/>
                <w:sz w:val="18"/>
                <w:szCs w:val="16"/>
              </w:rPr>
            </w:pPr>
          </w:p>
        </w:tc>
        <w:tc>
          <w:tcPr>
            <w:tcW w:w="2311" w:type="dxa"/>
          </w:tcPr>
          <w:p w:rsidR="007265A6" w:rsidRDefault="007265A6" w:rsidP="007265A6">
            <w:pPr>
              <w:pStyle w:val="Subtitle"/>
              <w:rPr>
                <w:b/>
                <w:bCs/>
                <w:sz w:val="18"/>
                <w:szCs w:val="16"/>
              </w:rPr>
            </w:pPr>
          </w:p>
        </w:tc>
        <w:tc>
          <w:tcPr>
            <w:tcW w:w="2311" w:type="dxa"/>
          </w:tcPr>
          <w:p w:rsidR="007265A6" w:rsidRDefault="007265A6" w:rsidP="007265A6">
            <w:pPr>
              <w:pStyle w:val="Subtitle"/>
              <w:rPr>
                <w:b/>
                <w:bCs/>
                <w:sz w:val="18"/>
                <w:szCs w:val="16"/>
              </w:rPr>
            </w:pPr>
          </w:p>
        </w:tc>
      </w:tr>
      <w:tr w:rsidR="007265A6" w:rsidTr="007265A6">
        <w:tc>
          <w:tcPr>
            <w:tcW w:w="2310" w:type="dxa"/>
          </w:tcPr>
          <w:p w:rsidR="007265A6" w:rsidRDefault="007265A6" w:rsidP="007265A6">
            <w:pPr>
              <w:pStyle w:val="Subtitle"/>
              <w:rPr>
                <w:b/>
                <w:bCs/>
                <w:sz w:val="18"/>
                <w:szCs w:val="16"/>
              </w:rPr>
            </w:pPr>
          </w:p>
        </w:tc>
        <w:tc>
          <w:tcPr>
            <w:tcW w:w="2310" w:type="dxa"/>
          </w:tcPr>
          <w:p w:rsidR="007265A6" w:rsidRDefault="007265A6" w:rsidP="007265A6">
            <w:pPr>
              <w:pStyle w:val="Subtitle"/>
              <w:rPr>
                <w:b/>
                <w:bCs/>
                <w:sz w:val="18"/>
                <w:szCs w:val="16"/>
              </w:rPr>
            </w:pPr>
          </w:p>
        </w:tc>
        <w:tc>
          <w:tcPr>
            <w:tcW w:w="2311" w:type="dxa"/>
          </w:tcPr>
          <w:p w:rsidR="007265A6" w:rsidRDefault="007265A6" w:rsidP="007265A6">
            <w:pPr>
              <w:pStyle w:val="Subtitle"/>
              <w:rPr>
                <w:b/>
                <w:bCs/>
                <w:sz w:val="18"/>
                <w:szCs w:val="16"/>
              </w:rPr>
            </w:pPr>
          </w:p>
        </w:tc>
        <w:tc>
          <w:tcPr>
            <w:tcW w:w="2311" w:type="dxa"/>
          </w:tcPr>
          <w:p w:rsidR="007265A6" w:rsidRDefault="007265A6" w:rsidP="007265A6">
            <w:pPr>
              <w:pStyle w:val="Subtitle"/>
              <w:rPr>
                <w:b/>
                <w:bCs/>
                <w:sz w:val="18"/>
                <w:szCs w:val="16"/>
              </w:rPr>
            </w:pPr>
          </w:p>
        </w:tc>
      </w:tr>
      <w:tr w:rsidR="007265A6" w:rsidTr="007265A6">
        <w:tc>
          <w:tcPr>
            <w:tcW w:w="2310" w:type="dxa"/>
          </w:tcPr>
          <w:p w:rsidR="007265A6" w:rsidRDefault="007265A6" w:rsidP="007265A6">
            <w:pPr>
              <w:pStyle w:val="Subtitle"/>
              <w:rPr>
                <w:b/>
                <w:bCs/>
                <w:sz w:val="18"/>
                <w:szCs w:val="16"/>
              </w:rPr>
            </w:pPr>
          </w:p>
        </w:tc>
        <w:tc>
          <w:tcPr>
            <w:tcW w:w="2310" w:type="dxa"/>
          </w:tcPr>
          <w:p w:rsidR="007265A6" w:rsidRDefault="007265A6" w:rsidP="007265A6">
            <w:pPr>
              <w:pStyle w:val="Subtitle"/>
              <w:rPr>
                <w:b/>
                <w:bCs/>
                <w:sz w:val="18"/>
                <w:szCs w:val="16"/>
              </w:rPr>
            </w:pPr>
          </w:p>
        </w:tc>
        <w:tc>
          <w:tcPr>
            <w:tcW w:w="2311" w:type="dxa"/>
          </w:tcPr>
          <w:p w:rsidR="007265A6" w:rsidRDefault="007265A6" w:rsidP="007265A6">
            <w:pPr>
              <w:pStyle w:val="Subtitle"/>
              <w:rPr>
                <w:b/>
                <w:bCs/>
                <w:sz w:val="18"/>
                <w:szCs w:val="16"/>
              </w:rPr>
            </w:pPr>
          </w:p>
        </w:tc>
        <w:tc>
          <w:tcPr>
            <w:tcW w:w="2311" w:type="dxa"/>
          </w:tcPr>
          <w:p w:rsidR="007265A6" w:rsidRDefault="007265A6" w:rsidP="007265A6">
            <w:pPr>
              <w:pStyle w:val="Subtitle"/>
              <w:rPr>
                <w:b/>
                <w:bCs/>
                <w:sz w:val="18"/>
                <w:szCs w:val="16"/>
              </w:rPr>
            </w:pPr>
          </w:p>
        </w:tc>
      </w:tr>
      <w:tr w:rsidR="007265A6" w:rsidTr="007265A6">
        <w:tc>
          <w:tcPr>
            <w:tcW w:w="2310" w:type="dxa"/>
          </w:tcPr>
          <w:p w:rsidR="007265A6" w:rsidRDefault="007265A6" w:rsidP="007265A6">
            <w:pPr>
              <w:pStyle w:val="Subtitle"/>
              <w:rPr>
                <w:b/>
                <w:bCs/>
                <w:sz w:val="18"/>
                <w:szCs w:val="16"/>
              </w:rPr>
            </w:pPr>
          </w:p>
        </w:tc>
        <w:tc>
          <w:tcPr>
            <w:tcW w:w="2310" w:type="dxa"/>
          </w:tcPr>
          <w:p w:rsidR="007265A6" w:rsidRDefault="007265A6" w:rsidP="007265A6">
            <w:pPr>
              <w:pStyle w:val="Subtitle"/>
              <w:rPr>
                <w:b/>
                <w:bCs/>
                <w:sz w:val="18"/>
                <w:szCs w:val="16"/>
              </w:rPr>
            </w:pPr>
          </w:p>
        </w:tc>
        <w:tc>
          <w:tcPr>
            <w:tcW w:w="2311" w:type="dxa"/>
          </w:tcPr>
          <w:p w:rsidR="007265A6" w:rsidRDefault="007265A6" w:rsidP="007265A6">
            <w:pPr>
              <w:pStyle w:val="Subtitle"/>
              <w:rPr>
                <w:b/>
                <w:bCs/>
                <w:sz w:val="18"/>
                <w:szCs w:val="16"/>
              </w:rPr>
            </w:pPr>
          </w:p>
        </w:tc>
        <w:tc>
          <w:tcPr>
            <w:tcW w:w="2311" w:type="dxa"/>
          </w:tcPr>
          <w:p w:rsidR="007265A6" w:rsidRDefault="007265A6" w:rsidP="007265A6">
            <w:pPr>
              <w:pStyle w:val="Subtitle"/>
              <w:rPr>
                <w:b/>
                <w:bCs/>
                <w:sz w:val="18"/>
                <w:szCs w:val="16"/>
              </w:rPr>
            </w:pPr>
          </w:p>
        </w:tc>
      </w:tr>
    </w:tbl>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7265A6">
      <w:pPr>
        <w:pStyle w:val="Subtitle"/>
        <w:rPr>
          <w:b/>
          <w:bCs/>
          <w:sz w:val="18"/>
          <w:szCs w:val="16"/>
        </w:rPr>
      </w:pPr>
    </w:p>
    <w:p w:rsidR="007265A6" w:rsidRDefault="007265A6" w:rsidP="00912391">
      <w:pPr>
        <w:pStyle w:val="Title"/>
      </w:pPr>
      <w:r w:rsidRPr="00912391">
        <w:lastRenderedPageBreak/>
        <w:t>ACKNOWLEDGEMENT</w:t>
      </w:r>
    </w:p>
    <w:p w:rsidR="00912391" w:rsidRPr="00912391" w:rsidRDefault="00912391" w:rsidP="00912391">
      <w:pPr>
        <w:rPr>
          <w:sz w:val="24"/>
          <w:szCs w:val="24"/>
        </w:rPr>
      </w:pPr>
    </w:p>
    <w:p w:rsidR="007265A6" w:rsidRPr="00912391" w:rsidRDefault="007265A6" w:rsidP="00912391">
      <w:pPr>
        <w:jc w:val="both"/>
        <w:rPr>
          <w:sz w:val="24"/>
        </w:rPr>
      </w:pPr>
      <w:r w:rsidRPr="00912391">
        <w:rPr>
          <w:sz w:val="24"/>
        </w:rPr>
        <w:t xml:space="preserve">We would like to express our special thanks of gratitude to our </w:t>
      </w:r>
      <w:r w:rsidR="00912391" w:rsidRPr="00912391">
        <w:rPr>
          <w:sz w:val="24"/>
        </w:rPr>
        <w:t>Lecturer MR. CHAMINDA</w:t>
      </w:r>
      <w:r w:rsidRPr="00912391">
        <w:rPr>
          <w:sz w:val="24"/>
        </w:rPr>
        <w:t xml:space="preserve"> WIJESINGHE who gave us the golden opportunity to do this wonderful project to create our own website, which also helped us in doing a lot of Research and we came to know about so many new things that we are </w:t>
      </w:r>
      <w:r w:rsidR="00912391" w:rsidRPr="00912391">
        <w:rPr>
          <w:sz w:val="24"/>
        </w:rPr>
        <w:t>thankful</w:t>
      </w:r>
      <w:r w:rsidRPr="00912391">
        <w:rPr>
          <w:sz w:val="24"/>
        </w:rPr>
        <w:t xml:space="preserve"> to.</w:t>
      </w:r>
    </w:p>
    <w:p w:rsidR="007265A6" w:rsidRPr="00912391" w:rsidRDefault="007265A6" w:rsidP="00912391">
      <w:pPr>
        <w:jc w:val="both"/>
        <w:rPr>
          <w:sz w:val="24"/>
        </w:rPr>
      </w:pPr>
      <w:r w:rsidRPr="00912391">
        <w:rPr>
          <w:sz w:val="24"/>
        </w:rPr>
        <w:t xml:space="preserve">In preparation of my assignment, we had to take the help and guidance of some respected persons, who deserve my deepest gratitude. As the completion of this assignment gave us much pleasure, we would like to show again my gratitude </w:t>
      </w:r>
      <w:r w:rsidR="00912391" w:rsidRPr="00912391">
        <w:rPr>
          <w:sz w:val="24"/>
        </w:rPr>
        <w:t>MR. CHAMINDA</w:t>
      </w:r>
      <w:r w:rsidRPr="00912391">
        <w:rPr>
          <w:sz w:val="24"/>
        </w:rPr>
        <w:t xml:space="preserve"> </w:t>
      </w:r>
      <w:r w:rsidR="00912391" w:rsidRPr="00912391">
        <w:rPr>
          <w:sz w:val="24"/>
        </w:rPr>
        <w:t>WIJESINGHE,</w:t>
      </w:r>
      <w:r w:rsidRPr="00912391">
        <w:rPr>
          <w:sz w:val="24"/>
        </w:rPr>
        <w:t xml:space="preserve"> Course Instructor, </w:t>
      </w:r>
      <w:r w:rsidR="00912391" w:rsidRPr="00912391">
        <w:rPr>
          <w:sz w:val="24"/>
        </w:rPr>
        <w:t>on NSBM</w:t>
      </w:r>
      <w:r w:rsidRPr="00912391">
        <w:rPr>
          <w:sz w:val="24"/>
        </w:rPr>
        <w:t xml:space="preserve"> GREEN University for giving </w:t>
      </w:r>
      <w:r w:rsidR="00912391" w:rsidRPr="00912391">
        <w:rPr>
          <w:sz w:val="24"/>
        </w:rPr>
        <w:t>a</w:t>
      </w:r>
      <w:r w:rsidRPr="00912391">
        <w:rPr>
          <w:sz w:val="24"/>
        </w:rPr>
        <w:t xml:space="preserve"> </w:t>
      </w:r>
      <w:r w:rsidR="009E56FE" w:rsidRPr="00912391">
        <w:rPr>
          <w:sz w:val="24"/>
        </w:rPr>
        <w:t>good guideline</w:t>
      </w:r>
      <w:r w:rsidRPr="00912391">
        <w:rPr>
          <w:sz w:val="24"/>
        </w:rPr>
        <w:t xml:space="preserve"> for assignment throughout numerous consultations. </w:t>
      </w:r>
      <w:r w:rsidR="00912391" w:rsidRPr="00912391">
        <w:rPr>
          <w:sz w:val="24"/>
        </w:rPr>
        <w:t xml:space="preserve">We </w:t>
      </w:r>
      <w:r w:rsidRPr="00912391">
        <w:rPr>
          <w:sz w:val="24"/>
        </w:rPr>
        <w:t>would also like to expand our gratitude to all those who have directly and indirectly guided me in writing this assignment.</w:t>
      </w:r>
    </w:p>
    <w:p w:rsidR="007265A6" w:rsidRDefault="00912391" w:rsidP="00912391">
      <w:pPr>
        <w:jc w:val="both"/>
        <w:rPr>
          <w:sz w:val="24"/>
        </w:rPr>
      </w:pPr>
      <w:r w:rsidRPr="00912391">
        <w:rPr>
          <w:sz w:val="24"/>
        </w:rPr>
        <w:t>Secondly,</w:t>
      </w:r>
      <w:r w:rsidR="007265A6" w:rsidRPr="00912391">
        <w:rPr>
          <w:sz w:val="24"/>
        </w:rPr>
        <w:t xml:space="preserve"> we would also like to thank our friends who helped us a lot in finalizing this project within the limited time frame.</w:t>
      </w: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jc w:val="both"/>
        <w:rPr>
          <w:sz w:val="24"/>
        </w:rPr>
      </w:pPr>
    </w:p>
    <w:p w:rsidR="00912391" w:rsidRDefault="00912391" w:rsidP="00912391">
      <w:pPr>
        <w:pStyle w:val="Title"/>
        <w:rPr>
          <w:sz w:val="48"/>
          <w:szCs w:val="16"/>
        </w:rPr>
      </w:pPr>
      <w:r>
        <w:rPr>
          <w:sz w:val="48"/>
          <w:szCs w:val="16"/>
        </w:rPr>
        <w:lastRenderedPageBreak/>
        <w:t>01.</w:t>
      </w:r>
      <w:r w:rsidRPr="00912391">
        <w:rPr>
          <w:sz w:val="48"/>
          <w:szCs w:val="16"/>
        </w:rPr>
        <w:t>INTRODUCTION</w:t>
      </w:r>
    </w:p>
    <w:p w:rsidR="00912391" w:rsidRDefault="00912391" w:rsidP="00912391">
      <w:pPr>
        <w:pStyle w:val="Heading1"/>
      </w:pPr>
      <w:r w:rsidRPr="00912391">
        <w:t>1.1 Introduction</w:t>
      </w:r>
    </w:p>
    <w:p w:rsidR="00912391" w:rsidRDefault="00912391" w:rsidP="00A94D4F">
      <w:pPr>
        <w:jc w:val="both"/>
      </w:pPr>
      <w:r w:rsidRPr="00912391">
        <w:t>This chapter discusses the overall idea of ​​a project proposal, solution, and project scope including goals and objectives and methodologies to be applied.</w:t>
      </w:r>
    </w:p>
    <w:p w:rsidR="009F6A91" w:rsidRDefault="00A94D4F" w:rsidP="00A94D4F">
      <w:pPr>
        <w:pStyle w:val="Heading1"/>
      </w:pPr>
      <w:r>
        <w:t>1</w:t>
      </w:r>
      <w:r w:rsidR="009F6A91">
        <w:t>.2 Project Introduction</w:t>
      </w:r>
    </w:p>
    <w:p w:rsidR="009F6A91" w:rsidRDefault="009F6A91" w:rsidP="00A94D4F">
      <w:pPr>
        <w:jc w:val="both"/>
      </w:pPr>
      <w:r>
        <w:t xml:space="preserve">‘GREEN WAVE’ is an online Ecosystem protection and Motivation website which acts as a connecting bridge between the </w:t>
      </w:r>
      <w:r w:rsidR="00A94D4F">
        <w:t>environmental</w:t>
      </w:r>
      <w:r>
        <w:t xml:space="preserve"> protectors and ordinary peoples. People who are interested in saving and planting trees can use this website to share their services online as well as the people who are interested in this subject online can join from here. And </w:t>
      </w:r>
      <w:r w:rsidR="00A94D4F">
        <w:t>these peoples</w:t>
      </w:r>
      <w:r>
        <w:t xml:space="preserve"> can donate for green wave projects. </w:t>
      </w:r>
    </w:p>
    <w:p w:rsidR="00E605FD" w:rsidRDefault="00E605FD" w:rsidP="00E605FD">
      <w:pPr>
        <w:pStyle w:val="Heading1"/>
      </w:pPr>
      <w:r w:rsidRPr="00E605FD">
        <w:t>1.3 Project Purpose</w:t>
      </w:r>
    </w:p>
    <w:p w:rsidR="00912391" w:rsidRDefault="009F6A91" w:rsidP="00A94D4F">
      <w:pPr>
        <w:jc w:val="both"/>
      </w:pPr>
      <w:r>
        <w:t xml:space="preserve">It also involves the planting and </w:t>
      </w:r>
      <w:r w:rsidR="00A94D4F">
        <w:t>distribution</w:t>
      </w:r>
      <w:r>
        <w:t xml:space="preserve"> of rare species of plants and the involvement of those involved in such ventures.</w:t>
      </w:r>
    </w:p>
    <w:p w:rsidR="002E62F3" w:rsidRDefault="00E605FD" w:rsidP="00A94D4F">
      <w:pPr>
        <w:jc w:val="both"/>
      </w:pPr>
      <w:r w:rsidRPr="00E605FD">
        <w:t>Currently, there is a drastic increase in plant degradation. we lose tree at a rate of 50 soccer field per minute. But traditional methods of preventing the catastrophe are still being used, but there are problems with their success.  Therefore, we hope to find a solution through this new technology through social media</w:t>
      </w:r>
      <w:r>
        <w:t>.</w:t>
      </w:r>
    </w:p>
    <w:p w:rsidR="00E605FD" w:rsidRDefault="00E605FD" w:rsidP="00E605FD">
      <w:pPr>
        <w:pStyle w:val="Heading1"/>
      </w:pPr>
      <w:r>
        <w:t>1.4 Solution</w:t>
      </w:r>
    </w:p>
    <w:p w:rsidR="00E605FD" w:rsidRDefault="00E605FD" w:rsidP="00E605FD">
      <w:pPr>
        <w:jc w:val="both"/>
      </w:pPr>
      <w:r>
        <w:t xml:space="preserve">To address this issue, we have decided to introduce a </w:t>
      </w:r>
      <w:r w:rsidR="00756C28">
        <w:t>web-based</w:t>
      </w:r>
      <w:r>
        <w:t xml:space="preserve"> application which creates a platform for the all parties to meet.</w:t>
      </w:r>
    </w:p>
    <w:p w:rsidR="00756C28" w:rsidRDefault="00756C28" w:rsidP="00756C28">
      <w:pPr>
        <w:pStyle w:val="Heading1"/>
      </w:pPr>
      <w:r>
        <w:t>1.5 Project Scope</w:t>
      </w:r>
    </w:p>
    <w:p w:rsidR="00756C28" w:rsidRDefault="00756C28" w:rsidP="00756C28">
      <w:pPr>
        <w:jc w:val="both"/>
      </w:pPr>
      <w:r>
        <w:t>The world wide web has a few of online Ecosystem protection websites today. but There are a lot of users, companies who join and active their service online. So, the idea behind this application is to gain the attraction of the eco lovers.</w:t>
      </w:r>
    </w:p>
    <w:p w:rsidR="00E605FD" w:rsidRDefault="00756C28" w:rsidP="00756C28">
      <w:pPr>
        <w:jc w:val="both"/>
      </w:pPr>
      <w:r>
        <w:t>However, this project will hope making green wave.</w:t>
      </w:r>
    </w:p>
    <w:p w:rsidR="00756C28" w:rsidRDefault="00756C28" w:rsidP="00756C28">
      <w:pPr>
        <w:pStyle w:val="Heading1"/>
      </w:pPr>
      <w:r w:rsidRPr="00756C28">
        <w:t>1.6 Project Goals</w:t>
      </w:r>
    </w:p>
    <w:p w:rsidR="00756C28" w:rsidRDefault="00756C28" w:rsidP="00756C28">
      <w:pPr>
        <w:jc w:val="both"/>
      </w:pPr>
      <w:r>
        <w:t>we use this platform for, converting degraded and denuded farmland into Forest Gardens one of the planet’s best ideas for eliminating hunger, extreme poverty, deforestation and for lessening humanity’s contributions to climate change. our Big Goal is to break the cycle of poverty and eradicate hunger for our first 1 million people by planting 500 million trees in 125,000 Forest Gardens by 2025. This will entail working with approximately 125,000 families to revitalize a quarter of a million acres, coupled with interventions at different levels of the value chain (related to inputs, credit, water and marketing) to ensure the long-term sustainability and continual spread of Forest Gardens.</w:t>
      </w:r>
    </w:p>
    <w:p w:rsidR="00756C28" w:rsidRDefault="00756C28" w:rsidP="00756C28">
      <w:pPr>
        <w:jc w:val="both"/>
      </w:pPr>
    </w:p>
    <w:p w:rsidR="00756C28" w:rsidRDefault="00756C28" w:rsidP="00756C28">
      <w:pPr>
        <w:jc w:val="both"/>
      </w:pPr>
      <w:r>
        <w:t>If we can grow a movement by convincing massive numbers of farmers across any given landscape to plant Forest Gardens, we can, first and foremost, eliminate chronic hunger and extreme poverty on that landscape, but even more, at scale we will have a program that can reverse deforestation and meaningfully begin to mitigate climate change.</w:t>
      </w:r>
    </w:p>
    <w:p w:rsidR="00756C28" w:rsidRDefault="00756C28" w:rsidP="00756C28">
      <w:pPr>
        <w:pStyle w:val="Heading1"/>
      </w:pPr>
    </w:p>
    <w:p w:rsidR="00756C28" w:rsidRDefault="00756C28" w:rsidP="00756C28">
      <w:pPr>
        <w:pStyle w:val="Heading1"/>
      </w:pPr>
      <w:r>
        <w:t>1.7 System Users</w:t>
      </w:r>
    </w:p>
    <w:p w:rsidR="00756C28" w:rsidRDefault="00756C28" w:rsidP="00756C28">
      <w:pPr>
        <w:jc w:val="both"/>
      </w:pPr>
      <w:r>
        <w:t xml:space="preserve">There are basically </w:t>
      </w:r>
      <w:r w:rsidR="00B94F73">
        <w:t>05</w:t>
      </w:r>
      <w:r>
        <w:t xml:space="preserve"> types of users:</w:t>
      </w:r>
    </w:p>
    <w:p w:rsidR="00756C28" w:rsidRDefault="00756C28" w:rsidP="00756C28">
      <w:pPr>
        <w:pStyle w:val="ListParagraph"/>
        <w:numPr>
          <w:ilvl w:val="0"/>
          <w:numId w:val="2"/>
        </w:numPr>
        <w:jc w:val="both"/>
      </w:pPr>
      <w:r>
        <w:t>Admin of the site</w:t>
      </w:r>
    </w:p>
    <w:p w:rsidR="00756C28" w:rsidRDefault="001B4D03" w:rsidP="00756C28">
      <w:pPr>
        <w:pStyle w:val="ListParagraph"/>
        <w:numPr>
          <w:ilvl w:val="0"/>
          <w:numId w:val="2"/>
        </w:numPr>
        <w:jc w:val="both"/>
      </w:pPr>
      <w:r>
        <w:t>Normal users</w:t>
      </w:r>
    </w:p>
    <w:p w:rsidR="001B4D03" w:rsidRDefault="00B94F73" w:rsidP="00B94F73">
      <w:pPr>
        <w:pStyle w:val="ListParagraph"/>
        <w:numPr>
          <w:ilvl w:val="0"/>
          <w:numId w:val="2"/>
        </w:numPr>
      </w:pPr>
      <w:r w:rsidRPr="00B94F73">
        <w:t>Buyers</w:t>
      </w:r>
    </w:p>
    <w:p w:rsidR="00B94F73" w:rsidRDefault="00B94F73" w:rsidP="00B94F73">
      <w:pPr>
        <w:pStyle w:val="ListParagraph"/>
        <w:numPr>
          <w:ilvl w:val="0"/>
          <w:numId w:val="2"/>
        </w:numPr>
        <w:jc w:val="both"/>
      </w:pPr>
      <w:r>
        <w:t>Sellers</w:t>
      </w:r>
    </w:p>
    <w:p w:rsidR="001B4D03" w:rsidRDefault="00B94F73" w:rsidP="001B4D03">
      <w:pPr>
        <w:pStyle w:val="ListParagraph"/>
        <w:numPr>
          <w:ilvl w:val="0"/>
          <w:numId w:val="2"/>
        </w:numPr>
        <w:jc w:val="both"/>
      </w:pPr>
      <w:r>
        <w:t xml:space="preserve">Environmental researchers </w:t>
      </w:r>
    </w:p>
    <w:p w:rsidR="00B94F73" w:rsidRDefault="00B94F73" w:rsidP="00B94F73">
      <w:pPr>
        <w:ind w:left="360"/>
        <w:jc w:val="both"/>
      </w:pPr>
      <w:r w:rsidRPr="00B94F73">
        <w:rPr>
          <w:b/>
          <w:bCs/>
        </w:rPr>
        <w:t>Admin of the site</w:t>
      </w:r>
      <w:r>
        <w:t>: - Admin will be able to access the dashboard of the web site. He will be able to edit the web site when needed</w:t>
      </w:r>
    </w:p>
    <w:p w:rsidR="009E56FE" w:rsidRPr="009E56FE" w:rsidRDefault="009E56FE" w:rsidP="009E56FE">
      <w:pPr>
        <w:jc w:val="both"/>
        <w:rPr>
          <w:b/>
          <w:bCs/>
        </w:rPr>
      </w:pPr>
      <w:r w:rsidRPr="009E56FE">
        <w:rPr>
          <w:b/>
          <w:bCs/>
        </w:rPr>
        <w:t xml:space="preserve">       Normal users</w:t>
      </w:r>
      <w:r>
        <w:rPr>
          <w:b/>
          <w:bCs/>
        </w:rPr>
        <w:t xml:space="preserve">: - </w:t>
      </w:r>
      <w:r w:rsidRPr="009E56FE">
        <w:t>Normal users</w:t>
      </w:r>
      <w:r>
        <w:t xml:space="preserve"> </w:t>
      </w:r>
      <w:proofErr w:type="gramStart"/>
      <w:r>
        <w:t>are able to</w:t>
      </w:r>
      <w:proofErr w:type="gramEnd"/>
      <w:r>
        <w:t xml:space="preserve"> visit our special projects and our gallery. </w:t>
      </w:r>
    </w:p>
    <w:p w:rsidR="00B94F73" w:rsidRDefault="00B94F73" w:rsidP="00B94F73">
      <w:pPr>
        <w:ind w:left="360"/>
        <w:jc w:val="both"/>
      </w:pPr>
      <w:r w:rsidRPr="00B94F73">
        <w:rPr>
          <w:b/>
          <w:bCs/>
        </w:rPr>
        <w:t>Buyers</w:t>
      </w:r>
      <w:r>
        <w:t xml:space="preserve">: - Buyers </w:t>
      </w:r>
      <w:proofErr w:type="gramStart"/>
      <w:r>
        <w:t>are able to</w:t>
      </w:r>
      <w:proofErr w:type="gramEnd"/>
      <w:r>
        <w:t xml:space="preserve"> buy products which are displayed in the web site. They are also able to check discounts of the day, </w:t>
      </w:r>
      <w:proofErr w:type="spellStart"/>
      <w:proofErr w:type="gramStart"/>
      <w:r>
        <w:t>ect</w:t>
      </w:r>
      <w:proofErr w:type="spellEnd"/>
      <w:r>
        <w:t>..</w:t>
      </w:r>
      <w:proofErr w:type="gramEnd"/>
    </w:p>
    <w:p w:rsidR="00B94F73" w:rsidRDefault="00B94F73" w:rsidP="00B94F73">
      <w:pPr>
        <w:ind w:left="360"/>
        <w:jc w:val="both"/>
      </w:pPr>
      <w:r w:rsidRPr="00B94F73">
        <w:rPr>
          <w:b/>
          <w:bCs/>
        </w:rPr>
        <w:t>Sellers</w:t>
      </w:r>
      <w:r>
        <w:t xml:space="preserve">: - Sellers </w:t>
      </w:r>
      <w:proofErr w:type="gramStart"/>
      <w:r>
        <w:t>are able to</w:t>
      </w:r>
      <w:proofErr w:type="gramEnd"/>
      <w:r>
        <w:t xml:space="preserve"> display their products on the web site and are able to </w:t>
      </w:r>
      <w:r w:rsidR="009E56FE">
        <w:t xml:space="preserve">connection with buyers. </w:t>
      </w:r>
    </w:p>
    <w:p w:rsidR="009E56FE" w:rsidRDefault="009E56FE" w:rsidP="009E56FE">
      <w:pPr>
        <w:ind w:left="360"/>
        <w:jc w:val="both"/>
      </w:pPr>
      <w:r w:rsidRPr="009E56FE">
        <w:rPr>
          <w:b/>
          <w:bCs/>
        </w:rPr>
        <w:t>Environmental researchers:</w:t>
      </w:r>
      <w:r>
        <w:t xml:space="preserve"> - </w:t>
      </w:r>
      <w:r w:rsidRPr="009E56FE">
        <w:t>Environmental researchers</w:t>
      </w:r>
      <w:r>
        <w:t xml:space="preserve"> can post or write ECO Tips.</w:t>
      </w:r>
    </w:p>
    <w:p w:rsidR="009E56FE" w:rsidRDefault="009E56FE" w:rsidP="009E56FE">
      <w:pPr>
        <w:ind w:left="360"/>
        <w:jc w:val="both"/>
      </w:pPr>
      <w:r>
        <w:t xml:space="preserve"> </w:t>
      </w:r>
    </w:p>
    <w:p w:rsidR="00D05A1C" w:rsidRDefault="00D05A1C" w:rsidP="00D05A1C">
      <w:pPr>
        <w:pStyle w:val="Heading1"/>
      </w:pPr>
      <w:r>
        <w:t xml:space="preserve">1.8 Methodology  </w:t>
      </w:r>
    </w:p>
    <w:p w:rsidR="00D05A1C" w:rsidRDefault="00D05A1C" w:rsidP="00D05A1C">
      <w:pPr>
        <w:ind w:left="360"/>
        <w:jc w:val="both"/>
      </w:pPr>
      <w:r>
        <w:t>•</w:t>
      </w:r>
      <w:r>
        <w:tab/>
        <w:t xml:space="preserve">Information will be gathered with the aid of many environment organization.  </w:t>
      </w:r>
    </w:p>
    <w:p w:rsidR="00D05A1C" w:rsidRDefault="00D05A1C" w:rsidP="00D05A1C">
      <w:pPr>
        <w:ind w:left="360"/>
        <w:jc w:val="both"/>
      </w:pPr>
      <w:r>
        <w:t>•</w:t>
      </w:r>
      <w:r>
        <w:tab/>
        <w:t xml:space="preserve">After identifying each team member’s area of expertise, the work load of the project will be divided among them accordingly to make sure that the fullest cooperation is received by each team member to make this project a success.  </w:t>
      </w:r>
    </w:p>
    <w:p w:rsidR="00D05A1C" w:rsidRDefault="00D05A1C" w:rsidP="00D05A1C">
      <w:pPr>
        <w:ind w:left="360"/>
        <w:jc w:val="both"/>
      </w:pPr>
    </w:p>
    <w:p w:rsidR="00D05A1C" w:rsidRDefault="00D05A1C" w:rsidP="00D05A1C">
      <w:pPr>
        <w:ind w:left="360"/>
        <w:jc w:val="both"/>
      </w:pPr>
    </w:p>
    <w:p w:rsidR="00D05A1C" w:rsidRDefault="00D05A1C" w:rsidP="00D05A1C">
      <w:pPr>
        <w:ind w:left="360"/>
        <w:jc w:val="both"/>
      </w:pPr>
    </w:p>
    <w:p w:rsidR="00D05A1C" w:rsidRDefault="00D05A1C" w:rsidP="00D05A1C">
      <w:pPr>
        <w:ind w:left="360"/>
        <w:jc w:val="both"/>
      </w:pPr>
    </w:p>
    <w:p w:rsidR="00D05A1C" w:rsidRDefault="00D05A1C" w:rsidP="00D05A1C">
      <w:pPr>
        <w:ind w:left="360"/>
        <w:jc w:val="both"/>
      </w:pPr>
    </w:p>
    <w:p w:rsidR="00D05A1C" w:rsidRPr="00D05A1C" w:rsidRDefault="00D05A1C" w:rsidP="00D05A1C">
      <w:pPr>
        <w:pStyle w:val="Title"/>
        <w:rPr>
          <w:sz w:val="52"/>
          <w:szCs w:val="18"/>
        </w:rPr>
      </w:pPr>
      <w:r w:rsidRPr="00D05A1C">
        <w:rPr>
          <w:sz w:val="52"/>
          <w:szCs w:val="18"/>
        </w:rPr>
        <w:lastRenderedPageBreak/>
        <w:t>02.PROJECT PLAN</w:t>
      </w:r>
    </w:p>
    <w:p w:rsidR="00D05A1C" w:rsidRDefault="00D05A1C" w:rsidP="00D05A1C">
      <w:pPr>
        <w:ind w:left="360"/>
        <w:jc w:val="both"/>
      </w:pPr>
    </w:p>
    <w:p w:rsidR="00D05A1C" w:rsidRDefault="00D05A1C" w:rsidP="00D05A1C">
      <w:pPr>
        <w:pStyle w:val="Heading1"/>
      </w:pPr>
      <w:r>
        <w:t>2.1 Introduction</w:t>
      </w:r>
    </w:p>
    <w:p w:rsidR="00D05A1C" w:rsidRDefault="00D05A1C" w:rsidP="00D05A1C">
      <w:pPr>
        <w:ind w:left="360"/>
        <w:jc w:val="both"/>
      </w:pPr>
      <w:r>
        <w:t xml:space="preserve">In this chapter we discuss how we planned </w:t>
      </w:r>
      <w:proofErr w:type="gramStart"/>
      <w:r>
        <w:t>our</w:t>
      </w:r>
      <w:proofErr w:type="gramEnd"/>
      <w:r>
        <w:t xml:space="preserve"> to create our web site</w:t>
      </w:r>
    </w:p>
    <w:p w:rsidR="009E56FE" w:rsidRDefault="00D05A1C" w:rsidP="00D05A1C">
      <w:pPr>
        <w:ind w:left="360"/>
        <w:jc w:val="both"/>
      </w:pPr>
      <w:r>
        <w:t>The time period allocated for the necessary tasks are listed in the below chart</w:t>
      </w:r>
    </w:p>
    <w:p w:rsidR="009E56FE" w:rsidRDefault="00D05A1C" w:rsidP="00D05A1C">
      <w:pPr>
        <w:pStyle w:val="Heading1"/>
      </w:pPr>
      <w:r w:rsidRPr="00D05A1C">
        <w:t>2.2 Project Plan</w:t>
      </w:r>
    </w:p>
    <w:p w:rsidR="00D05A1C" w:rsidRDefault="00D05A1C" w:rsidP="00D05A1C">
      <w:r>
        <w:rPr>
          <w:rFonts w:ascii="Arial Nova" w:hAnsi="Arial Nova" w:cs="Arial"/>
          <w:b/>
          <w:noProof/>
          <w:sz w:val="32"/>
          <w:szCs w:val="32"/>
          <w:lang w:eastAsia="en-GB"/>
        </w:rPr>
        <w:drawing>
          <wp:inline distT="0" distB="0" distL="0" distR="0" wp14:anchorId="2BB440FD" wp14:editId="3D2E02DA">
            <wp:extent cx="5731510" cy="21488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148840"/>
                    </a:xfrm>
                    <a:prstGeom prst="rect">
                      <a:avLst/>
                    </a:prstGeom>
                  </pic:spPr>
                </pic:pic>
              </a:graphicData>
            </a:graphic>
          </wp:inline>
        </w:drawing>
      </w:r>
    </w:p>
    <w:p w:rsidR="00D05A1C" w:rsidRPr="00D05A1C" w:rsidRDefault="00D05A1C" w:rsidP="00D05A1C"/>
    <w:p w:rsidR="009E56FE" w:rsidRDefault="009E56FE" w:rsidP="00B94F73">
      <w:pPr>
        <w:ind w:left="360"/>
        <w:jc w:val="both"/>
      </w:pPr>
    </w:p>
    <w:p w:rsidR="00B94F73" w:rsidRDefault="00B94F73" w:rsidP="00B94F73">
      <w:pPr>
        <w:ind w:left="360"/>
        <w:jc w:val="both"/>
      </w:pPr>
    </w:p>
    <w:p w:rsidR="006B53D2" w:rsidRDefault="006B53D2" w:rsidP="00B94F73">
      <w:pPr>
        <w:ind w:left="360"/>
        <w:jc w:val="both"/>
      </w:pPr>
    </w:p>
    <w:p w:rsidR="006B53D2" w:rsidRDefault="006B53D2" w:rsidP="00B94F73">
      <w:pPr>
        <w:ind w:left="360"/>
        <w:jc w:val="both"/>
      </w:pPr>
    </w:p>
    <w:p w:rsidR="006B53D2" w:rsidRDefault="006B53D2" w:rsidP="00B94F73">
      <w:pPr>
        <w:ind w:left="360"/>
        <w:jc w:val="both"/>
      </w:pPr>
    </w:p>
    <w:p w:rsidR="006B53D2" w:rsidRDefault="006B53D2" w:rsidP="00B94F73">
      <w:pPr>
        <w:ind w:left="360"/>
        <w:jc w:val="both"/>
      </w:pPr>
    </w:p>
    <w:p w:rsidR="006B53D2" w:rsidRDefault="006B53D2" w:rsidP="00B94F73">
      <w:pPr>
        <w:ind w:left="360"/>
        <w:jc w:val="both"/>
      </w:pPr>
    </w:p>
    <w:p w:rsidR="006B53D2" w:rsidRDefault="006B53D2" w:rsidP="00B94F73">
      <w:pPr>
        <w:ind w:left="360"/>
        <w:jc w:val="both"/>
      </w:pPr>
    </w:p>
    <w:p w:rsidR="006B53D2" w:rsidRDefault="006B53D2" w:rsidP="00B94F73">
      <w:pPr>
        <w:ind w:left="360"/>
        <w:jc w:val="both"/>
      </w:pPr>
    </w:p>
    <w:p w:rsidR="006B53D2" w:rsidRDefault="006B53D2" w:rsidP="00B94F73">
      <w:pPr>
        <w:ind w:left="360"/>
        <w:jc w:val="both"/>
      </w:pPr>
    </w:p>
    <w:p w:rsidR="006B53D2" w:rsidRDefault="006B53D2" w:rsidP="00B94F73">
      <w:pPr>
        <w:ind w:left="360"/>
        <w:jc w:val="both"/>
      </w:pPr>
    </w:p>
    <w:p w:rsidR="006B53D2" w:rsidRDefault="006B53D2" w:rsidP="00B94F73">
      <w:pPr>
        <w:ind w:left="360"/>
        <w:jc w:val="both"/>
      </w:pPr>
    </w:p>
    <w:p w:rsidR="006B53D2" w:rsidRDefault="006B53D2" w:rsidP="00B94F73">
      <w:pPr>
        <w:ind w:left="360"/>
        <w:jc w:val="both"/>
      </w:pPr>
    </w:p>
    <w:p w:rsidR="006B53D2" w:rsidRDefault="006B53D2" w:rsidP="006B53D2">
      <w:pPr>
        <w:pStyle w:val="Heading1"/>
      </w:pPr>
      <w:r>
        <w:lastRenderedPageBreak/>
        <w:t>3.1 Introduction</w:t>
      </w:r>
    </w:p>
    <w:p w:rsidR="006B53D2" w:rsidRDefault="006B53D2" w:rsidP="006B53D2">
      <w:pPr>
        <w:ind w:left="360"/>
        <w:jc w:val="both"/>
      </w:pPr>
      <w:r>
        <w:t>This chapter discusses the terms with respect to the requirement gathering approach and it gives a comprehensive view of how the system is supposed to work and what is expected by the end users.</w:t>
      </w:r>
    </w:p>
    <w:p w:rsidR="006B53D2" w:rsidRDefault="006B53D2" w:rsidP="006B53D2">
      <w:pPr>
        <w:pStyle w:val="Heading1"/>
      </w:pPr>
      <w:r>
        <w:t>3.2 Fact finding Techniques</w:t>
      </w:r>
    </w:p>
    <w:p w:rsidR="006B53D2" w:rsidRDefault="006B53D2" w:rsidP="006B53D2">
      <w:pPr>
        <w:ind w:left="360"/>
        <w:jc w:val="both"/>
      </w:pPr>
      <w:r>
        <w:t xml:space="preserve">Before developing the </w:t>
      </w:r>
      <w:proofErr w:type="gramStart"/>
      <w:r>
        <w:t>project</w:t>
      </w:r>
      <w:proofErr w:type="gramEnd"/>
      <w:r>
        <w:t xml:space="preserve"> we had to do several fact finding in order to get correct requirements for the web site.</w:t>
      </w:r>
    </w:p>
    <w:p w:rsidR="006B53D2" w:rsidRDefault="006B53D2" w:rsidP="006B53D2">
      <w:pPr>
        <w:pStyle w:val="Heading1"/>
      </w:pPr>
      <w:r>
        <w:t>3.3 Functional Requirements</w:t>
      </w:r>
    </w:p>
    <w:p w:rsidR="006B53D2" w:rsidRDefault="006B53D2" w:rsidP="006B53D2">
      <w:pPr>
        <w:ind w:left="360"/>
        <w:jc w:val="both"/>
      </w:pPr>
      <w:r>
        <w:t>•</w:t>
      </w:r>
      <w:r>
        <w:tab/>
        <w:t xml:space="preserve">Allows admin to making all decision </w:t>
      </w:r>
    </w:p>
    <w:p w:rsidR="006B53D2" w:rsidRDefault="006B53D2" w:rsidP="006B53D2">
      <w:pPr>
        <w:ind w:left="360"/>
        <w:jc w:val="both"/>
      </w:pPr>
      <w:r>
        <w:t>•</w:t>
      </w:r>
      <w:r>
        <w:tab/>
        <w:t>Allows all visitors to visit our special visit page.</w:t>
      </w:r>
    </w:p>
    <w:p w:rsidR="006B53D2" w:rsidRDefault="006B53D2" w:rsidP="006B53D2">
      <w:pPr>
        <w:ind w:left="360"/>
        <w:jc w:val="both"/>
      </w:pPr>
      <w:r>
        <w:t>•</w:t>
      </w:r>
      <w:r>
        <w:tab/>
        <w:t>Allows all logging members to can upload their photos.</w:t>
      </w:r>
    </w:p>
    <w:p w:rsidR="006B53D2" w:rsidRDefault="006B53D2" w:rsidP="006B53D2">
      <w:pPr>
        <w:ind w:left="360"/>
        <w:jc w:val="both"/>
      </w:pPr>
      <w:r>
        <w:t>•</w:t>
      </w:r>
      <w:r>
        <w:tab/>
        <w:t xml:space="preserve">Allows seller to add items </w:t>
      </w:r>
    </w:p>
    <w:p w:rsidR="006B53D2" w:rsidRDefault="006B53D2" w:rsidP="006B53D2">
      <w:pPr>
        <w:ind w:left="360"/>
        <w:jc w:val="both"/>
      </w:pPr>
      <w:r>
        <w:t>•</w:t>
      </w:r>
      <w:r>
        <w:tab/>
        <w:t xml:space="preserve">Allows seller to display items with description </w:t>
      </w:r>
    </w:p>
    <w:p w:rsidR="006B53D2" w:rsidRDefault="006B53D2" w:rsidP="006B53D2">
      <w:pPr>
        <w:ind w:left="360"/>
        <w:jc w:val="both"/>
      </w:pPr>
      <w:r>
        <w:t>•</w:t>
      </w:r>
      <w:r>
        <w:tab/>
        <w:t xml:space="preserve">Allows buyer to view items </w:t>
      </w:r>
    </w:p>
    <w:p w:rsidR="006B53D2" w:rsidRDefault="006B53D2" w:rsidP="006B53D2">
      <w:pPr>
        <w:ind w:left="360"/>
        <w:jc w:val="both"/>
      </w:pPr>
      <w:r>
        <w:t>•</w:t>
      </w:r>
      <w:r>
        <w:tab/>
        <w:t xml:space="preserve">Allows buyer to view contact details of the seller </w:t>
      </w:r>
    </w:p>
    <w:p w:rsidR="006B53D2" w:rsidRDefault="006B53D2" w:rsidP="006B53D2">
      <w:pPr>
        <w:ind w:left="360"/>
        <w:jc w:val="both"/>
      </w:pPr>
      <w:r>
        <w:t>•</w:t>
      </w:r>
      <w:r>
        <w:tab/>
        <w:t>Allows Environmental researchers to post their eco tips and their knowledge</w:t>
      </w:r>
      <w:r w:rsidR="00DB11C6">
        <w:t xml:space="preserve"> </w:t>
      </w:r>
      <w:bookmarkStart w:id="0" w:name="_GoBack"/>
      <w:bookmarkEnd w:id="0"/>
      <w:r>
        <w:t xml:space="preserve">  </w:t>
      </w:r>
    </w:p>
    <w:p w:rsidR="006B53D2" w:rsidRDefault="006B53D2" w:rsidP="006B53D2">
      <w:pPr>
        <w:ind w:left="360"/>
        <w:jc w:val="both"/>
      </w:pPr>
    </w:p>
    <w:p w:rsidR="006B53D2" w:rsidRDefault="006B53D2" w:rsidP="006B53D2">
      <w:pPr>
        <w:pStyle w:val="Heading1"/>
      </w:pPr>
      <w:r>
        <w:t>3.4 Non-Functional Requirements</w:t>
      </w:r>
    </w:p>
    <w:p w:rsidR="006B53D2" w:rsidRDefault="006B53D2" w:rsidP="006B53D2">
      <w:pPr>
        <w:ind w:left="360"/>
        <w:jc w:val="both"/>
      </w:pPr>
      <w:proofErr w:type="gramStart"/>
      <w:r>
        <w:t>Reliability :</w:t>
      </w:r>
      <w:proofErr w:type="gramEnd"/>
      <w:r>
        <w:t>- Reason for the increased reliability of the system is that, there would be              proper storage of information</w:t>
      </w:r>
    </w:p>
    <w:p w:rsidR="006B53D2" w:rsidRDefault="006B53D2" w:rsidP="006B53D2">
      <w:pPr>
        <w:ind w:left="360"/>
        <w:jc w:val="both"/>
      </w:pPr>
    </w:p>
    <w:p w:rsidR="006B53D2" w:rsidRDefault="006B53D2" w:rsidP="006B53D2">
      <w:pPr>
        <w:ind w:left="360"/>
        <w:jc w:val="both"/>
      </w:pPr>
      <w:proofErr w:type="gramStart"/>
      <w:r>
        <w:t>Scalability :</w:t>
      </w:r>
      <w:proofErr w:type="gramEnd"/>
      <w:r>
        <w:t>- Number of users supported in the system will mainly depend on the server load, server processing capacity and its memory. It should scale maximum number of users</w:t>
      </w:r>
    </w:p>
    <w:p w:rsidR="006B53D2" w:rsidRDefault="006B53D2" w:rsidP="006B53D2">
      <w:pPr>
        <w:ind w:left="360"/>
        <w:jc w:val="both"/>
      </w:pPr>
    </w:p>
    <w:p w:rsidR="006B53D2" w:rsidRPr="00912391" w:rsidRDefault="006B53D2" w:rsidP="00B94F73">
      <w:pPr>
        <w:ind w:left="360"/>
        <w:jc w:val="both"/>
      </w:pPr>
    </w:p>
    <w:sectPr w:rsidR="006B53D2" w:rsidRPr="00912391" w:rsidSect="007265A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1E2C"/>
    <w:multiLevelType w:val="hybridMultilevel"/>
    <w:tmpl w:val="58F66E24"/>
    <w:lvl w:ilvl="0" w:tplc="FAD6ABB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C53E4"/>
    <w:multiLevelType w:val="hybridMultilevel"/>
    <w:tmpl w:val="33FE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5A6"/>
    <w:rsid w:val="001B4D03"/>
    <w:rsid w:val="002E62F3"/>
    <w:rsid w:val="00574C5E"/>
    <w:rsid w:val="006B53D2"/>
    <w:rsid w:val="007265A6"/>
    <w:rsid w:val="00756C28"/>
    <w:rsid w:val="0091116F"/>
    <w:rsid w:val="00912391"/>
    <w:rsid w:val="009E56FE"/>
    <w:rsid w:val="009F6A91"/>
    <w:rsid w:val="00A94D4F"/>
    <w:rsid w:val="00B94F73"/>
    <w:rsid w:val="00D05A1C"/>
    <w:rsid w:val="00DB11C6"/>
    <w:rsid w:val="00E605F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0253"/>
  <w15:chartTrackingRefBased/>
  <w15:docId w15:val="{76D388A3-0710-4419-A8F9-0792D2EE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5A6"/>
    <w:pPr>
      <w:spacing w:before="120" w:line="264" w:lineRule="auto"/>
    </w:pPr>
    <w:rPr>
      <w:color w:val="595959" w:themeColor="text1" w:themeTint="A6"/>
      <w:lang w:bidi="ar-SA"/>
    </w:rPr>
  </w:style>
  <w:style w:type="paragraph" w:styleId="Heading1">
    <w:name w:val="heading 1"/>
    <w:basedOn w:val="Normal"/>
    <w:next w:val="Normal"/>
    <w:link w:val="Heading1Char"/>
    <w:uiPriority w:val="9"/>
    <w:qFormat/>
    <w:rsid w:val="009123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qFormat/>
    <w:rsid w:val="007265A6"/>
    <w:pPr>
      <w:spacing w:before="0" w:after="0"/>
      <w:jc w:val="center"/>
    </w:pPr>
  </w:style>
  <w:style w:type="paragraph" w:styleId="Title">
    <w:name w:val="Title"/>
    <w:basedOn w:val="Normal"/>
    <w:link w:val="TitleChar"/>
    <w:uiPriority w:val="2"/>
    <w:unhideWhenUsed/>
    <w:qFormat/>
    <w:rsid w:val="007265A6"/>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2"/>
    <w:rsid w:val="007265A6"/>
    <w:rPr>
      <w:rFonts w:asciiTheme="majorHAnsi" w:eastAsiaTheme="majorEastAsia" w:hAnsiTheme="majorHAnsi" w:cstheme="majorBidi"/>
      <w:color w:val="365F91" w:themeColor="accent1" w:themeShade="BF"/>
      <w:kern w:val="28"/>
      <w:sz w:val="60"/>
      <w:lang w:bidi="ar-SA"/>
    </w:rPr>
  </w:style>
  <w:style w:type="paragraph" w:styleId="Subtitle">
    <w:name w:val="Subtitle"/>
    <w:basedOn w:val="Normal"/>
    <w:link w:val="SubtitleChar"/>
    <w:uiPriority w:val="3"/>
    <w:unhideWhenUsed/>
    <w:qFormat/>
    <w:rsid w:val="007265A6"/>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7265A6"/>
    <w:rPr>
      <w:rFonts w:asciiTheme="majorHAnsi" w:eastAsiaTheme="majorEastAsia" w:hAnsiTheme="majorHAnsi" w:cstheme="majorBidi"/>
      <w:caps/>
      <w:color w:val="595959" w:themeColor="text1" w:themeTint="A6"/>
      <w:sz w:val="26"/>
      <w:lang w:bidi="ar-SA"/>
    </w:rPr>
  </w:style>
  <w:style w:type="paragraph" w:customStyle="1" w:styleId="Photo">
    <w:name w:val="Photo"/>
    <w:basedOn w:val="Normal"/>
    <w:uiPriority w:val="1"/>
    <w:qFormat/>
    <w:rsid w:val="007265A6"/>
    <w:pPr>
      <w:spacing w:before="0" w:after="0" w:line="240" w:lineRule="auto"/>
      <w:jc w:val="center"/>
    </w:pPr>
  </w:style>
  <w:style w:type="paragraph" w:styleId="BalloonText">
    <w:name w:val="Balloon Text"/>
    <w:basedOn w:val="Normal"/>
    <w:link w:val="BalloonTextChar"/>
    <w:uiPriority w:val="99"/>
    <w:semiHidden/>
    <w:unhideWhenUsed/>
    <w:rsid w:val="007265A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5A6"/>
    <w:rPr>
      <w:rFonts w:ascii="Segoe UI" w:hAnsi="Segoe UI" w:cs="Segoe UI"/>
      <w:color w:val="595959" w:themeColor="text1" w:themeTint="A6"/>
      <w:sz w:val="18"/>
      <w:szCs w:val="18"/>
      <w:lang w:bidi="ar-SA"/>
    </w:rPr>
  </w:style>
  <w:style w:type="table" w:styleId="TableGrid">
    <w:name w:val="Table Grid"/>
    <w:basedOn w:val="TableNormal"/>
    <w:uiPriority w:val="59"/>
    <w:rsid w:val="00726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2391"/>
    <w:rPr>
      <w:rFonts w:asciiTheme="majorHAnsi" w:eastAsiaTheme="majorEastAsia" w:hAnsiTheme="majorHAnsi" w:cstheme="majorBidi"/>
      <w:color w:val="365F91" w:themeColor="accent1" w:themeShade="BF"/>
      <w:sz w:val="32"/>
      <w:szCs w:val="32"/>
      <w:lang w:bidi="ar-SA"/>
    </w:rPr>
  </w:style>
  <w:style w:type="paragraph" w:styleId="ListParagraph">
    <w:name w:val="List Paragraph"/>
    <w:basedOn w:val="Normal"/>
    <w:uiPriority w:val="34"/>
    <w:qFormat/>
    <w:rsid w:val="00756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RV Abeykoon</dc:creator>
  <cp:keywords/>
  <dc:description/>
  <cp:lastModifiedBy>Mr. RV Abeykoon</cp:lastModifiedBy>
  <cp:revision>1</cp:revision>
  <dcterms:created xsi:type="dcterms:W3CDTF">2020-01-18T10:41:00Z</dcterms:created>
  <dcterms:modified xsi:type="dcterms:W3CDTF">2020-01-18T16:38:00Z</dcterms:modified>
</cp:coreProperties>
</file>