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547" w:rsidRDefault="00D02547"/>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252"/>
      </w:tblGrid>
      <w:tr w:rsidR="00D02547">
        <w:sdt>
          <w:sdtPr>
            <w:rPr>
              <w:rFonts w:ascii="Times New Roman" w:eastAsia="Times New Roman" w:hAnsi="Times New Roman" w:cs="Times New Roman"/>
              <w:sz w:val="28"/>
              <w:szCs w:val="28"/>
              <w:lang w:val="en-GB"/>
            </w:rPr>
            <w:alias w:val="Title"/>
            <w:id w:val="13553149"/>
            <w:placeholder>
              <w:docPart w:val="B1155AE0E8D24653BEA0505626E475F6"/>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D02547" w:rsidRDefault="00BC54B5" w:rsidP="00D02547">
                <w:pPr>
                  <w:pStyle w:val="NoSpacing"/>
                  <w:rPr>
                    <w:rFonts w:asciiTheme="majorHAnsi" w:eastAsiaTheme="majorEastAsia" w:hAnsiTheme="majorHAnsi" w:cstheme="majorBidi"/>
                    <w:sz w:val="72"/>
                    <w:szCs w:val="72"/>
                  </w:rPr>
                </w:pPr>
                <w:r>
                  <w:rPr>
                    <w:rFonts w:ascii="Times New Roman" w:eastAsia="Times New Roman" w:hAnsi="Times New Roman" w:cs="Times New Roman"/>
                    <w:sz w:val="28"/>
                    <w:szCs w:val="28"/>
                  </w:rPr>
                  <w:t>PES Institute of Technology Department of Electronics and Communication</w:t>
                </w:r>
              </w:p>
            </w:tc>
          </w:sdtContent>
        </w:sdt>
      </w:tr>
      <w:tr w:rsidR="00D02547">
        <w:tc>
          <w:tcPr>
            <w:tcW w:w="0" w:type="auto"/>
          </w:tcPr>
          <w:p w:rsidR="00D02547" w:rsidRDefault="00810BE1">
            <w:pPr>
              <w:pStyle w:val="NoSpacing"/>
              <w:rPr>
                <w:sz w:val="40"/>
                <w:szCs w:val="40"/>
              </w:rPr>
            </w:pPr>
            <w:r>
              <w:rPr>
                <w:sz w:val="40"/>
                <w:szCs w:val="40"/>
              </w:rPr>
              <w:t>Audio Effects Processor</w:t>
            </w:r>
          </w:p>
        </w:tc>
      </w:tr>
      <w:tr w:rsidR="00D02547">
        <w:tc>
          <w:tcPr>
            <w:tcW w:w="0" w:type="auto"/>
          </w:tcPr>
          <w:p w:rsidR="00D02547" w:rsidRDefault="00D27F97">
            <w:pPr>
              <w:pStyle w:val="NoSpacing"/>
              <w:rPr>
                <w:sz w:val="28"/>
                <w:szCs w:val="28"/>
              </w:rPr>
            </w:pPr>
            <w:proofErr w:type="spellStart"/>
            <w:r>
              <w:rPr>
                <w:sz w:val="28"/>
                <w:szCs w:val="28"/>
              </w:rPr>
              <w:t>Akash</w:t>
            </w:r>
            <w:proofErr w:type="spellEnd"/>
            <w:r>
              <w:rPr>
                <w:sz w:val="28"/>
                <w:szCs w:val="28"/>
              </w:rPr>
              <w:t xml:space="preserve"> R </w:t>
            </w:r>
            <w:proofErr w:type="spellStart"/>
            <w:r>
              <w:rPr>
                <w:sz w:val="28"/>
                <w:szCs w:val="28"/>
              </w:rPr>
              <w:t>Vasishta</w:t>
            </w:r>
            <w:proofErr w:type="spellEnd"/>
            <w:r w:rsidR="001D1895">
              <w:rPr>
                <w:sz w:val="28"/>
                <w:szCs w:val="28"/>
              </w:rPr>
              <w:t xml:space="preserve"> (1PI12TE009)</w:t>
            </w:r>
          </w:p>
          <w:p w:rsidR="00D27F97" w:rsidRDefault="00D27F97">
            <w:pPr>
              <w:pStyle w:val="NoSpacing"/>
              <w:rPr>
                <w:sz w:val="28"/>
                <w:szCs w:val="28"/>
              </w:rPr>
            </w:pPr>
            <w:r>
              <w:rPr>
                <w:sz w:val="28"/>
                <w:szCs w:val="28"/>
              </w:rPr>
              <w:t>Preetham Kulai</w:t>
            </w:r>
            <w:r w:rsidR="001D1895">
              <w:rPr>
                <w:sz w:val="28"/>
                <w:szCs w:val="28"/>
              </w:rPr>
              <w:t xml:space="preserve">    (1PI12TE072)</w:t>
            </w:r>
          </w:p>
          <w:p w:rsidR="00D27F97" w:rsidRDefault="00D27F97">
            <w:pPr>
              <w:pStyle w:val="NoSpacing"/>
              <w:rPr>
                <w:sz w:val="28"/>
                <w:szCs w:val="28"/>
              </w:rPr>
            </w:pPr>
            <w:proofErr w:type="spellStart"/>
            <w:r>
              <w:rPr>
                <w:sz w:val="28"/>
                <w:szCs w:val="28"/>
              </w:rPr>
              <w:t>Sumukh</w:t>
            </w:r>
            <w:proofErr w:type="spellEnd"/>
            <w:r>
              <w:rPr>
                <w:sz w:val="28"/>
                <w:szCs w:val="28"/>
              </w:rPr>
              <w:t xml:space="preserve"> </w:t>
            </w:r>
            <w:proofErr w:type="spellStart"/>
            <w:r>
              <w:rPr>
                <w:sz w:val="28"/>
                <w:szCs w:val="28"/>
              </w:rPr>
              <w:t>Desu</w:t>
            </w:r>
            <w:proofErr w:type="spellEnd"/>
            <w:r w:rsidR="001D1895">
              <w:rPr>
                <w:sz w:val="28"/>
                <w:szCs w:val="28"/>
              </w:rPr>
              <w:t xml:space="preserve">       (1PI12EC117)</w:t>
            </w:r>
          </w:p>
          <w:p w:rsidR="00D27F97" w:rsidRDefault="00D27F97">
            <w:pPr>
              <w:pStyle w:val="NoSpacing"/>
              <w:rPr>
                <w:sz w:val="28"/>
                <w:szCs w:val="28"/>
              </w:rPr>
            </w:pPr>
            <w:proofErr w:type="spellStart"/>
            <w:r>
              <w:rPr>
                <w:sz w:val="28"/>
                <w:szCs w:val="28"/>
              </w:rPr>
              <w:t>Manoj</w:t>
            </w:r>
            <w:proofErr w:type="spellEnd"/>
            <w:r>
              <w:rPr>
                <w:sz w:val="28"/>
                <w:szCs w:val="28"/>
              </w:rPr>
              <w:t xml:space="preserve"> K Sharma</w:t>
            </w:r>
            <w:r w:rsidR="001D1895">
              <w:rPr>
                <w:sz w:val="28"/>
                <w:szCs w:val="28"/>
              </w:rPr>
              <w:t xml:space="preserve">  (1PI12TE055)</w:t>
            </w:r>
          </w:p>
        </w:tc>
      </w:tr>
    </w:tbl>
    <w:p w:rsidR="007D3F4B" w:rsidRPr="008650E7" w:rsidRDefault="007D3F4B">
      <w:pPr>
        <w:rPr>
          <w:sz w:val="48"/>
          <w:szCs w:val="48"/>
        </w:rPr>
      </w:pPr>
      <w:r>
        <w:rPr>
          <w:noProof/>
          <w:lang w:val="en-US"/>
        </w:rPr>
        <w:drawing>
          <wp:inline distT="0" distB="0" distL="0" distR="0">
            <wp:extent cx="514350" cy="514350"/>
            <wp:effectExtent l="19050" t="0" r="0" b="0"/>
            <wp:docPr id="4" name="Picture 1" descr="C:\Documents and Settings\Administrator\Desktop\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PES.gif"/>
                    <pic:cNvPicPr>
                      <a:picLocks noChangeAspect="1" noChangeArrowheads="1"/>
                    </pic:cNvPicPr>
                  </pic:nvPicPr>
                  <pic:blipFill>
                    <a:blip r:embed="rId8"/>
                    <a:srcRect/>
                    <a:stretch>
                      <a:fillRect/>
                    </a:stretch>
                  </pic:blipFill>
                  <pic:spPr bwMode="auto">
                    <a:xfrm>
                      <a:off x="0" y="0"/>
                      <a:ext cx="514350" cy="514350"/>
                    </a:xfrm>
                    <a:prstGeom prst="rect">
                      <a:avLst/>
                    </a:prstGeom>
                    <a:noFill/>
                    <a:ln w="9525">
                      <a:noFill/>
                      <a:miter lim="800000"/>
                      <a:headEnd/>
                      <a:tailEnd/>
                    </a:ln>
                  </pic:spPr>
                </pic:pic>
              </a:graphicData>
            </a:graphic>
          </wp:inline>
        </w:drawing>
      </w:r>
    </w:p>
    <w:p w:rsidR="007D3F4B" w:rsidRDefault="007D3F4B"/>
    <w:p w:rsidR="007D3F4B" w:rsidRDefault="007D3F4B"/>
    <w:p w:rsidR="007D3F4B" w:rsidRDefault="007D3F4B" w:rsidP="007D3F4B">
      <w:pPr>
        <w:rPr>
          <w:sz w:val="48"/>
          <w:szCs w:val="48"/>
        </w:rPr>
      </w:pPr>
      <w:r w:rsidRPr="008650E7">
        <w:rPr>
          <w:sz w:val="48"/>
          <w:szCs w:val="48"/>
        </w:rPr>
        <w:t>Release Manual</w:t>
      </w:r>
    </w:p>
    <w:p w:rsidR="001F0379" w:rsidRDefault="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Pr="001F0379" w:rsidRDefault="001F0379" w:rsidP="001F0379"/>
    <w:p w:rsidR="001F0379" w:rsidRDefault="001F0379"/>
    <w:p w:rsidR="001F0379" w:rsidRPr="001F0379" w:rsidRDefault="001F0379" w:rsidP="001F0379"/>
    <w:p w:rsidR="001F0379" w:rsidRDefault="001F0379"/>
    <w:p w:rsidR="001F0379" w:rsidRDefault="001F0379" w:rsidP="001F0379">
      <w:pPr>
        <w:tabs>
          <w:tab w:val="left" w:pos="3480"/>
        </w:tabs>
      </w:pPr>
      <w:r>
        <w:tab/>
      </w:r>
    </w:p>
    <w:p w:rsidR="00EE68BE" w:rsidRDefault="00D02547">
      <w:r w:rsidRPr="001F0379">
        <w:br w:type="page"/>
      </w:r>
      <w:r w:rsidR="007D3F4B">
        <w:rPr>
          <w:noProof/>
          <w:lang w:val="en-US"/>
        </w:rPr>
        <w:lastRenderedPageBreak/>
        <w:drawing>
          <wp:inline distT="0" distB="0" distL="0" distR="0">
            <wp:extent cx="514350" cy="514350"/>
            <wp:effectExtent l="19050" t="0" r="0" b="0"/>
            <wp:docPr id="1" name="Picture 1" descr="C:\Documents and Settings\Administrator\Desktop\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PES.gif"/>
                    <pic:cNvPicPr>
                      <a:picLocks noChangeAspect="1" noChangeArrowheads="1"/>
                    </pic:cNvPicPr>
                  </pic:nvPicPr>
                  <pic:blipFill>
                    <a:blip r:embed="rId8"/>
                    <a:srcRect/>
                    <a:stretch>
                      <a:fillRect/>
                    </a:stretch>
                  </pic:blipFill>
                  <pic:spPr bwMode="auto">
                    <a:xfrm>
                      <a:off x="0" y="0"/>
                      <a:ext cx="514350" cy="514350"/>
                    </a:xfrm>
                    <a:prstGeom prst="rect">
                      <a:avLst/>
                    </a:prstGeom>
                    <a:noFill/>
                    <a:ln w="9525">
                      <a:noFill/>
                      <a:miter lim="800000"/>
                      <a:headEnd/>
                      <a:tailEnd/>
                    </a:ln>
                  </pic:spPr>
                </pic:pic>
              </a:graphicData>
            </a:graphic>
          </wp:inline>
        </w:drawing>
      </w:r>
    </w:p>
    <w:p w:rsidR="007D3F4B" w:rsidRDefault="007D3F4B"/>
    <w:p w:rsidR="00FB5CAE" w:rsidRDefault="00FB5CAE">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9179"/>
      </w:tblGrid>
      <w:tr w:rsidR="00EE68BE">
        <w:tc>
          <w:tcPr>
            <w:tcW w:w="1809" w:type="dxa"/>
            <w:shd w:val="pct10" w:color="auto" w:fill="FFFFFF"/>
          </w:tcPr>
          <w:p w:rsidR="00EE68BE" w:rsidRDefault="00EE68BE">
            <w:pPr>
              <w:rPr>
                <w:rFonts w:ascii="Arial" w:hAnsi="Arial"/>
                <w:b/>
                <w:sz w:val="24"/>
              </w:rPr>
            </w:pPr>
          </w:p>
          <w:p w:rsidR="00EE68BE" w:rsidRDefault="00955576">
            <w:pPr>
              <w:rPr>
                <w:rFonts w:ascii="Arial" w:hAnsi="Arial"/>
                <w:b/>
                <w:sz w:val="24"/>
              </w:rPr>
            </w:pPr>
            <w:r>
              <w:rPr>
                <w:rFonts w:ascii="Arial" w:hAnsi="Arial"/>
                <w:b/>
                <w:sz w:val="24"/>
              </w:rPr>
              <w:t>Project</w:t>
            </w:r>
            <w:r w:rsidR="00EE68BE">
              <w:rPr>
                <w:rFonts w:ascii="Arial" w:hAnsi="Arial"/>
                <w:b/>
                <w:sz w:val="24"/>
              </w:rPr>
              <w:t>:</w:t>
            </w:r>
          </w:p>
          <w:p w:rsidR="00EE68BE" w:rsidRDefault="00EE68BE">
            <w:pPr>
              <w:rPr>
                <w:rFonts w:ascii="Arial" w:hAnsi="Arial"/>
                <w:b/>
                <w:sz w:val="24"/>
              </w:rPr>
            </w:pPr>
          </w:p>
        </w:tc>
        <w:tc>
          <w:tcPr>
            <w:tcW w:w="9179" w:type="dxa"/>
          </w:tcPr>
          <w:p w:rsidR="00EE68BE" w:rsidRDefault="00EE68BE">
            <w:pPr>
              <w:rPr>
                <w:rFonts w:ascii="Arial" w:hAnsi="Arial"/>
                <w:sz w:val="24"/>
              </w:rPr>
            </w:pPr>
          </w:p>
          <w:p w:rsidR="00EE68BE" w:rsidRPr="00143C6A" w:rsidRDefault="00143C6A">
            <w:pPr>
              <w:rPr>
                <w:sz w:val="32"/>
              </w:rPr>
            </w:pPr>
            <w:r>
              <w:rPr>
                <w:sz w:val="32"/>
              </w:rPr>
              <w:t>Audio Effects Processor</w:t>
            </w:r>
          </w:p>
        </w:tc>
      </w:tr>
      <w:tr w:rsidR="00EE68BE">
        <w:tc>
          <w:tcPr>
            <w:tcW w:w="1809" w:type="dxa"/>
            <w:shd w:val="pct10" w:color="auto" w:fill="FFFFFF"/>
          </w:tcPr>
          <w:p w:rsidR="00EE68BE" w:rsidRDefault="00EE68BE">
            <w:pPr>
              <w:rPr>
                <w:rFonts w:ascii="Arial" w:hAnsi="Arial"/>
                <w:b/>
                <w:sz w:val="24"/>
              </w:rPr>
            </w:pPr>
          </w:p>
          <w:p w:rsidR="00EE68BE" w:rsidRDefault="00EE68BE">
            <w:pPr>
              <w:rPr>
                <w:rFonts w:ascii="Arial" w:hAnsi="Arial"/>
                <w:b/>
                <w:sz w:val="24"/>
              </w:rPr>
            </w:pPr>
            <w:r>
              <w:rPr>
                <w:rFonts w:ascii="Arial" w:hAnsi="Arial"/>
                <w:b/>
                <w:sz w:val="24"/>
              </w:rPr>
              <w:t>Department:</w:t>
            </w:r>
          </w:p>
          <w:p w:rsidR="00EE68BE" w:rsidRDefault="00EE68BE">
            <w:pPr>
              <w:rPr>
                <w:rFonts w:ascii="Arial" w:hAnsi="Arial"/>
                <w:b/>
                <w:sz w:val="24"/>
              </w:rPr>
            </w:pPr>
          </w:p>
        </w:tc>
        <w:tc>
          <w:tcPr>
            <w:tcW w:w="9179" w:type="dxa"/>
          </w:tcPr>
          <w:p w:rsidR="00EE68BE" w:rsidRDefault="00EE68BE">
            <w:pPr>
              <w:rPr>
                <w:rFonts w:ascii="Arial" w:hAnsi="Arial"/>
                <w:sz w:val="24"/>
              </w:rPr>
            </w:pPr>
          </w:p>
          <w:p w:rsidR="00EE68BE" w:rsidRPr="00057DC5" w:rsidRDefault="00057DC5">
            <w:pPr>
              <w:rPr>
                <w:iCs/>
                <w:sz w:val="32"/>
              </w:rPr>
            </w:pPr>
            <w:r>
              <w:rPr>
                <w:iCs/>
                <w:sz w:val="32"/>
              </w:rPr>
              <w:t>EC and TE</w:t>
            </w:r>
          </w:p>
        </w:tc>
      </w:tr>
      <w:tr w:rsidR="00EE68BE">
        <w:tc>
          <w:tcPr>
            <w:tcW w:w="1809" w:type="dxa"/>
            <w:shd w:val="pct10" w:color="auto" w:fill="FFFFFF"/>
          </w:tcPr>
          <w:p w:rsidR="00EE68BE" w:rsidRDefault="00EE68BE">
            <w:pPr>
              <w:rPr>
                <w:rFonts w:ascii="Arial" w:hAnsi="Arial"/>
                <w:b/>
                <w:sz w:val="24"/>
              </w:rPr>
            </w:pPr>
          </w:p>
          <w:p w:rsidR="00EE68BE" w:rsidRDefault="00EE68BE">
            <w:pPr>
              <w:rPr>
                <w:rFonts w:ascii="Arial" w:hAnsi="Arial"/>
                <w:b/>
                <w:sz w:val="24"/>
              </w:rPr>
            </w:pPr>
            <w:r>
              <w:rPr>
                <w:rFonts w:ascii="Arial" w:hAnsi="Arial"/>
                <w:b/>
                <w:sz w:val="24"/>
              </w:rPr>
              <w:t>Date:</w:t>
            </w:r>
          </w:p>
          <w:p w:rsidR="00EE68BE" w:rsidRDefault="00EE68BE">
            <w:pPr>
              <w:rPr>
                <w:rFonts w:ascii="Arial" w:hAnsi="Arial"/>
                <w:b/>
                <w:sz w:val="24"/>
              </w:rPr>
            </w:pPr>
          </w:p>
        </w:tc>
        <w:tc>
          <w:tcPr>
            <w:tcW w:w="9179" w:type="dxa"/>
          </w:tcPr>
          <w:p w:rsidR="00143C6A" w:rsidRDefault="00143C6A">
            <w:pPr>
              <w:rPr>
                <w:rFonts w:ascii="Arial" w:hAnsi="Arial"/>
                <w:sz w:val="24"/>
              </w:rPr>
            </w:pPr>
          </w:p>
          <w:p w:rsidR="00EE68BE" w:rsidRPr="00143C6A" w:rsidRDefault="00143C6A">
            <w:pPr>
              <w:rPr>
                <w:iCs/>
                <w:sz w:val="32"/>
              </w:rPr>
            </w:pPr>
            <w:r>
              <w:rPr>
                <w:iCs/>
                <w:sz w:val="32"/>
              </w:rPr>
              <w:t>30/7/2014</w:t>
            </w:r>
          </w:p>
        </w:tc>
      </w:tr>
      <w:tr w:rsidR="00EE68BE">
        <w:tc>
          <w:tcPr>
            <w:tcW w:w="1809" w:type="dxa"/>
            <w:shd w:val="pct10" w:color="auto" w:fill="FFFFFF"/>
          </w:tcPr>
          <w:p w:rsidR="00EE68BE" w:rsidRDefault="00EE68BE">
            <w:pPr>
              <w:rPr>
                <w:rFonts w:ascii="Arial" w:hAnsi="Arial"/>
                <w:b/>
                <w:sz w:val="24"/>
              </w:rPr>
            </w:pPr>
          </w:p>
          <w:p w:rsidR="00EE68BE" w:rsidRDefault="00EE68BE">
            <w:pPr>
              <w:rPr>
                <w:rFonts w:ascii="Arial" w:hAnsi="Arial"/>
                <w:b/>
                <w:sz w:val="24"/>
              </w:rPr>
            </w:pPr>
            <w:r>
              <w:rPr>
                <w:rFonts w:ascii="Arial" w:hAnsi="Arial"/>
                <w:b/>
                <w:sz w:val="24"/>
              </w:rPr>
              <w:t>Written by:</w:t>
            </w:r>
          </w:p>
          <w:p w:rsidR="00EE68BE" w:rsidRDefault="00EE68BE">
            <w:pPr>
              <w:rPr>
                <w:rFonts w:ascii="Arial" w:hAnsi="Arial"/>
                <w:b/>
                <w:sz w:val="24"/>
              </w:rPr>
            </w:pPr>
          </w:p>
        </w:tc>
        <w:tc>
          <w:tcPr>
            <w:tcW w:w="9179" w:type="dxa"/>
          </w:tcPr>
          <w:p w:rsidR="00EE68BE" w:rsidRPr="00143C6A" w:rsidRDefault="00EE68BE">
            <w:pPr>
              <w:rPr>
                <w:rFonts w:ascii="Arial" w:hAnsi="Arial"/>
                <w:iCs/>
                <w:sz w:val="32"/>
              </w:rPr>
            </w:pPr>
          </w:p>
          <w:p w:rsidR="00143C6A" w:rsidRPr="00143C6A" w:rsidRDefault="00143C6A">
            <w:pPr>
              <w:rPr>
                <w:iCs/>
                <w:sz w:val="32"/>
              </w:rPr>
            </w:pPr>
            <w:proofErr w:type="spellStart"/>
            <w:r>
              <w:rPr>
                <w:iCs/>
                <w:sz w:val="32"/>
              </w:rPr>
              <w:t>Akash</w:t>
            </w:r>
            <w:proofErr w:type="spellEnd"/>
            <w:r>
              <w:rPr>
                <w:iCs/>
                <w:sz w:val="32"/>
              </w:rPr>
              <w:t xml:space="preserve"> R </w:t>
            </w:r>
            <w:proofErr w:type="spellStart"/>
            <w:r>
              <w:rPr>
                <w:iCs/>
                <w:sz w:val="32"/>
              </w:rPr>
              <w:t>Vasishta</w:t>
            </w:r>
            <w:proofErr w:type="spellEnd"/>
            <w:r>
              <w:rPr>
                <w:iCs/>
                <w:sz w:val="32"/>
              </w:rPr>
              <w:t xml:space="preserve">, Preetham Kulai, </w:t>
            </w:r>
            <w:proofErr w:type="spellStart"/>
            <w:r>
              <w:rPr>
                <w:iCs/>
                <w:sz w:val="32"/>
              </w:rPr>
              <w:t>Sumukh</w:t>
            </w:r>
            <w:proofErr w:type="spellEnd"/>
            <w:r>
              <w:rPr>
                <w:iCs/>
                <w:sz w:val="32"/>
              </w:rPr>
              <w:t xml:space="preserve"> </w:t>
            </w:r>
            <w:proofErr w:type="spellStart"/>
            <w:r>
              <w:rPr>
                <w:iCs/>
                <w:sz w:val="32"/>
              </w:rPr>
              <w:t>Desu</w:t>
            </w:r>
            <w:proofErr w:type="spellEnd"/>
          </w:p>
        </w:tc>
      </w:tr>
    </w:tbl>
    <w:p w:rsidR="00EE68BE" w:rsidRDefault="00EE68BE">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5"/>
        <w:gridCol w:w="2080"/>
        <w:gridCol w:w="2131"/>
        <w:gridCol w:w="1775"/>
        <w:gridCol w:w="2459"/>
      </w:tblGrid>
      <w:tr w:rsidR="00EE68BE">
        <w:tc>
          <w:tcPr>
            <w:tcW w:w="10846" w:type="dxa"/>
            <w:gridSpan w:val="5"/>
            <w:shd w:val="clear" w:color="auto" w:fill="E6E6E6"/>
          </w:tcPr>
          <w:p w:rsidR="00EE68BE" w:rsidRDefault="00EE68BE">
            <w:pPr>
              <w:pStyle w:val="Heading4"/>
            </w:pPr>
            <w:r>
              <w:t>Review and approval</w:t>
            </w:r>
          </w:p>
        </w:tc>
      </w:tr>
      <w:tr w:rsidR="00EE68BE">
        <w:tc>
          <w:tcPr>
            <w:tcW w:w="2235" w:type="dxa"/>
            <w:shd w:val="clear" w:color="auto" w:fill="E6E6E6"/>
          </w:tcPr>
          <w:p w:rsidR="00EE68BE" w:rsidRDefault="00EE68BE">
            <w:pPr>
              <w:rPr>
                <w:rFonts w:ascii="Arial" w:hAnsi="Arial"/>
                <w:b/>
                <w:bCs/>
                <w:sz w:val="24"/>
              </w:rPr>
            </w:pPr>
            <w:r>
              <w:rPr>
                <w:rFonts w:ascii="Arial" w:hAnsi="Arial"/>
                <w:b/>
                <w:bCs/>
                <w:sz w:val="24"/>
              </w:rPr>
              <w:t>Name</w:t>
            </w:r>
          </w:p>
        </w:tc>
        <w:tc>
          <w:tcPr>
            <w:tcW w:w="2103" w:type="dxa"/>
            <w:shd w:val="clear" w:color="auto" w:fill="E6E6E6"/>
          </w:tcPr>
          <w:p w:rsidR="00EE68BE" w:rsidRDefault="00EE68BE">
            <w:pPr>
              <w:rPr>
                <w:rFonts w:ascii="Arial" w:hAnsi="Arial"/>
                <w:b/>
                <w:bCs/>
                <w:sz w:val="24"/>
              </w:rPr>
            </w:pPr>
            <w:r>
              <w:rPr>
                <w:rFonts w:ascii="Arial" w:hAnsi="Arial"/>
                <w:b/>
                <w:bCs/>
                <w:sz w:val="24"/>
              </w:rPr>
              <w:t>Designation</w:t>
            </w:r>
          </w:p>
        </w:tc>
        <w:tc>
          <w:tcPr>
            <w:tcW w:w="2169" w:type="dxa"/>
            <w:shd w:val="clear" w:color="auto" w:fill="E6E6E6"/>
          </w:tcPr>
          <w:p w:rsidR="00EE68BE" w:rsidRDefault="00EE68BE">
            <w:pPr>
              <w:rPr>
                <w:rFonts w:ascii="Arial" w:hAnsi="Arial"/>
                <w:b/>
                <w:bCs/>
                <w:sz w:val="24"/>
              </w:rPr>
            </w:pPr>
            <w:r>
              <w:rPr>
                <w:rFonts w:ascii="Arial" w:hAnsi="Arial"/>
                <w:b/>
                <w:bCs/>
                <w:sz w:val="24"/>
              </w:rPr>
              <w:t>Signature</w:t>
            </w:r>
          </w:p>
        </w:tc>
        <w:tc>
          <w:tcPr>
            <w:tcW w:w="1823" w:type="dxa"/>
            <w:shd w:val="clear" w:color="auto" w:fill="E6E6E6"/>
          </w:tcPr>
          <w:p w:rsidR="00EE68BE" w:rsidRDefault="00EE68BE">
            <w:pPr>
              <w:rPr>
                <w:rFonts w:ascii="Arial" w:hAnsi="Arial"/>
                <w:b/>
                <w:bCs/>
                <w:sz w:val="24"/>
              </w:rPr>
            </w:pPr>
            <w:r>
              <w:rPr>
                <w:rFonts w:ascii="Arial" w:hAnsi="Arial"/>
                <w:b/>
                <w:bCs/>
                <w:sz w:val="24"/>
              </w:rPr>
              <w:t>Date</w:t>
            </w:r>
          </w:p>
        </w:tc>
        <w:tc>
          <w:tcPr>
            <w:tcW w:w="2516" w:type="dxa"/>
            <w:shd w:val="clear" w:color="auto" w:fill="E6E6E6"/>
          </w:tcPr>
          <w:p w:rsidR="00EE68BE" w:rsidRDefault="00EE68BE">
            <w:pPr>
              <w:rPr>
                <w:rFonts w:ascii="Arial" w:hAnsi="Arial"/>
                <w:b/>
                <w:bCs/>
                <w:sz w:val="24"/>
              </w:rPr>
            </w:pPr>
            <w:r>
              <w:rPr>
                <w:rFonts w:ascii="Arial" w:hAnsi="Arial"/>
                <w:b/>
                <w:bCs/>
                <w:sz w:val="24"/>
              </w:rPr>
              <w:t>Function</w:t>
            </w:r>
          </w:p>
        </w:tc>
      </w:tr>
      <w:tr w:rsidR="00EE68BE">
        <w:tc>
          <w:tcPr>
            <w:tcW w:w="2235" w:type="dxa"/>
          </w:tcPr>
          <w:p w:rsidR="00EE68BE" w:rsidRDefault="00EE68BE">
            <w:pPr>
              <w:rPr>
                <w:rFonts w:ascii="Arial" w:hAnsi="Arial"/>
                <w:sz w:val="24"/>
              </w:rPr>
            </w:pPr>
          </w:p>
        </w:tc>
        <w:tc>
          <w:tcPr>
            <w:tcW w:w="2103" w:type="dxa"/>
          </w:tcPr>
          <w:p w:rsidR="00EE68BE" w:rsidRDefault="00EE68BE">
            <w:pPr>
              <w:rPr>
                <w:rFonts w:ascii="Arial" w:hAnsi="Arial"/>
                <w:sz w:val="24"/>
              </w:rPr>
            </w:pPr>
          </w:p>
        </w:tc>
        <w:tc>
          <w:tcPr>
            <w:tcW w:w="2169" w:type="dxa"/>
          </w:tcPr>
          <w:p w:rsidR="00EE68BE" w:rsidRDefault="00EE68BE">
            <w:pPr>
              <w:rPr>
                <w:rFonts w:ascii="Arial" w:hAnsi="Arial"/>
                <w:sz w:val="24"/>
              </w:rPr>
            </w:pPr>
          </w:p>
        </w:tc>
        <w:tc>
          <w:tcPr>
            <w:tcW w:w="1823" w:type="dxa"/>
          </w:tcPr>
          <w:p w:rsidR="00EE68BE" w:rsidRDefault="00EE68BE">
            <w:pPr>
              <w:rPr>
                <w:rFonts w:ascii="Arial" w:hAnsi="Arial"/>
                <w:sz w:val="24"/>
              </w:rPr>
            </w:pPr>
          </w:p>
        </w:tc>
        <w:tc>
          <w:tcPr>
            <w:tcW w:w="2516" w:type="dxa"/>
          </w:tcPr>
          <w:p w:rsidR="00EE68BE" w:rsidRDefault="00EE68BE">
            <w:pPr>
              <w:rPr>
                <w:rFonts w:ascii="Arial" w:hAnsi="Arial"/>
                <w:sz w:val="24"/>
              </w:rPr>
            </w:pPr>
          </w:p>
        </w:tc>
      </w:tr>
      <w:tr w:rsidR="00EE68BE">
        <w:tc>
          <w:tcPr>
            <w:tcW w:w="2235" w:type="dxa"/>
          </w:tcPr>
          <w:p w:rsidR="00EE68BE" w:rsidRDefault="00EE68BE">
            <w:pPr>
              <w:rPr>
                <w:rFonts w:ascii="Arial" w:hAnsi="Arial"/>
                <w:sz w:val="24"/>
              </w:rPr>
            </w:pPr>
          </w:p>
        </w:tc>
        <w:tc>
          <w:tcPr>
            <w:tcW w:w="2103" w:type="dxa"/>
          </w:tcPr>
          <w:p w:rsidR="00EE68BE" w:rsidRDefault="00EE68BE">
            <w:pPr>
              <w:rPr>
                <w:rFonts w:ascii="Arial" w:hAnsi="Arial"/>
                <w:sz w:val="24"/>
              </w:rPr>
            </w:pPr>
          </w:p>
        </w:tc>
        <w:tc>
          <w:tcPr>
            <w:tcW w:w="2169" w:type="dxa"/>
          </w:tcPr>
          <w:p w:rsidR="00EE68BE" w:rsidRDefault="00EE68BE">
            <w:pPr>
              <w:rPr>
                <w:rFonts w:ascii="Arial" w:hAnsi="Arial"/>
                <w:sz w:val="24"/>
              </w:rPr>
            </w:pPr>
          </w:p>
        </w:tc>
        <w:tc>
          <w:tcPr>
            <w:tcW w:w="1823" w:type="dxa"/>
          </w:tcPr>
          <w:p w:rsidR="00EE68BE" w:rsidRDefault="00EE68BE">
            <w:pPr>
              <w:rPr>
                <w:rFonts w:ascii="Arial" w:hAnsi="Arial"/>
                <w:sz w:val="24"/>
              </w:rPr>
            </w:pPr>
          </w:p>
        </w:tc>
        <w:tc>
          <w:tcPr>
            <w:tcW w:w="2516" w:type="dxa"/>
          </w:tcPr>
          <w:p w:rsidR="00EE68BE" w:rsidRDefault="00EE68BE">
            <w:pPr>
              <w:rPr>
                <w:rFonts w:ascii="Arial" w:hAnsi="Arial"/>
                <w:sz w:val="24"/>
              </w:rPr>
            </w:pPr>
          </w:p>
        </w:tc>
      </w:tr>
      <w:tr w:rsidR="00EE68BE">
        <w:tc>
          <w:tcPr>
            <w:tcW w:w="2235" w:type="dxa"/>
          </w:tcPr>
          <w:p w:rsidR="00EE68BE" w:rsidRDefault="00EE68BE">
            <w:pPr>
              <w:rPr>
                <w:rFonts w:ascii="Arial" w:hAnsi="Arial"/>
                <w:sz w:val="24"/>
              </w:rPr>
            </w:pPr>
          </w:p>
        </w:tc>
        <w:tc>
          <w:tcPr>
            <w:tcW w:w="2103" w:type="dxa"/>
          </w:tcPr>
          <w:p w:rsidR="00EE68BE" w:rsidRDefault="00EE68BE">
            <w:pPr>
              <w:rPr>
                <w:rFonts w:ascii="Arial" w:hAnsi="Arial"/>
                <w:sz w:val="24"/>
              </w:rPr>
            </w:pPr>
          </w:p>
        </w:tc>
        <w:tc>
          <w:tcPr>
            <w:tcW w:w="2169" w:type="dxa"/>
          </w:tcPr>
          <w:p w:rsidR="00EE68BE" w:rsidRDefault="00EE68BE">
            <w:pPr>
              <w:rPr>
                <w:rFonts w:ascii="Arial" w:hAnsi="Arial"/>
                <w:sz w:val="24"/>
              </w:rPr>
            </w:pPr>
          </w:p>
        </w:tc>
        <w:tc>
          <w:tcPr>
            <w:tcW w:w="1823" w:type="dxa"/>
          </w:tcPr>
          <w:p w:rsidR="00EE68BE" w:rsidRDefault="00EE68BE">
            <w:pPr>
              <w:rPr>
                <w:rFonts w:ascii="Arial" w:hAnsi="Arial"/>
                <w:sz w:val="24"/>
              </w:rPr>
            </w:pPr>
          </w:p>
        </w:tc>
        <w:tc>
          <w:tcPr>
            <w:tcW w:w="2516" w:type="dxa"/>
          </w:tcPr>
          <w:p w:rsidR="00EE68BE" w:rsidRDefault="00EE68BE">
            <w:pPr>
              <w:rPr>
                <w:rFonts w:ascii="Arial" w:hAnsi="Arial"/>
                <w:sz w:val="24"/>
              </w:rPr>
            </w:pPr>
          </w:p>
        </w:tc>
      </w:tr>
      <w:tr w:rsidR="00EE68BE">
        <w:tc>
          <w:tcPr>
            <w:tcW w:w="2235" w:type="dxa"/>
          </w:tcPr>
          <w:p w:rsidR="00EE68BE" w:rsidRDefault="00EE68BE">
            <w:pPr>
              <w:rPr>
                <w:rFonts w:ascii="Arial" w:hAnsi="Arial"/>
                <w:sz w:val="24"/>
              </w:rPr>
            </w:pPr>
          </w:p>
        </w:tc>
        <w:tc>
          <w:tcPr>
            <w:tcW w:w="2103" w:type="dxa"/>
          </w:tcPr>
          <w:p w:rsidR="00EE68BE" w:rsidRDefault="00EE68BE">
            <w:pPr>
              <w:rPr>
                <w:rFonts w:ascii="Arial" w:hAnsi="Arial"/>
                <w:sz w:val="24"/>
              </w:rPr>
            </w:pPr>
          </w:p>
        </w:tc>
        <w:tc>
          <w:tcPr>
            <w:tcW w:w="2169" w:type="dxa"/>
          </w:tcPr>
          <w:p w:rsidR="00EE68BE" w:rsidRDefault="00EE68BE">
            <w:pPr>
              <w:rPr>
                <w:rFonts w:ascii="Arial" w:hAnsi="Arial"/>
                <w:sz w:val="24"/>
              </w:rPr>
            </w:pPr>
          </w:p>
        </w:tc>
        <w:tc>
          <w:tcPr>
            <w:tcW w:w="1823" w:type="dxa"/>
          </w:tcPr>
          <w:p w:rsidR="00EE68BE" w:rsidRDefault="00EE68BE">
            <w:pPr>
              <w:rPr>
                <w:rFonts w:ascii="Arial" w:hAnsi="Arial"/>
                <w:sz w:val="24"/>
              </w:rPr>
            </w:pPr>
          </w:p>
        </w:tc>
        <w:tc>
          <w:tcPr>
            <w:tcW w:w="2516" w:type="dxa"/>
          </w:tcPr>
          <w:p w:rsidR="00EE68BE" w:rsidRDefault="00EE68BE">
            <w:pPr>
              <w:rPr>
                <w:rFonts w:ascii="Arial" w:hAnsi="Arial"/>
                <w:sz w:val="24"/>
              </w:rPr>
            </w:pPr>
          </w:p>
        </w:tc>
      </w:tr>
    </w:tbl>
    <w:p w:rsidR="00EE68BE" w:rsidRDefault="00EE68BE">
      <w:pPr>
        <w:rPr>
          <w:rFonts w:ascii="Arial" w:hAnsi="Arial"/>
          <w:sz w:val="24"/>
        </w:rPr>
      </w:pPr>
    </w:p>
    <w:p w:rsidR="00EE68BE" w:rsidRDefault="00EE68BE">
      <w:pPr>
        <w:rPr>
          <w:rFonts w:ascii="Arial" w:hAnsi="Arial"/>
          <w:sz w:val="24"/>
        </w:rPr>
      </w:pPr>
    </w:p>
    <w:p w:rsidR="00EE68BE" w:rsidRDefault="00EE68BE">
      <w:pPr>
        <w:rPr>
          <w:rFonts w:ascii="Arial" w:hAnsi="Arial"/>
          <w:sz w:val="24"/>
        </w:rPr>
      </w:pPr>
    </w:p>
    <w:p w:rsidR="00EE68BE" w:rsidRDefault="00EE68BE">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1"/>
        <w:gridCol w:w="1415"/>
        <w:gridCol w:w="2500"/>
        <w:gridCol w:w="5334"/>
      </w:tblGrid>
      <w:tr w:rsidR="00EE68BE">
        <w:tc>
          <w:tcPr>
            <w:tcW w:w="10846" w:type="dxa"/>
            <w:gridSpan w:val="4"/>
            <w:shd w:val="clear" w:color="auto" w:fill="E6E6E6"/>
            <w:vAlign w:val="center"/>
          </w:tcPr>
          <w:p w:rsidR="00EE68BE" w:rsidRDefault="00EE68BE">
            <w:pPr>
              <w:jc w:val="center"/>
              <w:rPr>
                <w:rFonts w:ascii="Arial" w:hAnsi="Arial"/>
                <w:sz w:val="24"/>
              </w:rPr>
            </w:pPr>
            <w:r>
              <w:rPr>
                <w:rFonts w:ascii="Arial" w:hAnsi="Arial"/>
                <w:sz w:val="24"/>
              </w:rPr>
              <w:t>Document History</w:t>
            </w:r>
          </w:p>
        </w:tc>
      </w:tr>
      <w:tr w:rsidR="00EE68BE">
        <w:tc>
          <w:tcPr>
            <w:tcW w:w="1384" w:type="dxa"/>
            <w:vAlign w:val="center"/>
          </w:tcPr>
          <w:p w:rsidR="00EE68BE" w:rsidRDefault="00EE68BE">
            <w:pPr>
              <w:jc w:val="center"/>
              <w:rPr>
                <w:rFonts w:ascii="Arial" w:hAnsi="Arial"/>
                <w:sz w:val="24"/>
              </w:rPr>
            </w:pPr>
            <w:r>
              <w:rPr>
                <w:rFonts w:ascii="Arial" w:hAnsi="Arial"/>
                <w:sz w:val="24"/>
              </w:rPr>
              <w:t>Version</w:t>
            </w:r>
          </w:p>
        </w:tc>
        <w:tc>
          <w:tcPr>
            <w:tcW w:w="1418" w:type="dxa"/>
            <w:vAlign w:val="center"/>
          </w:tcPr>
          <w:p w:rsidR="00EE68BE" w:rsidRDefault="00EE68BE">
            <w:pPr>
              <w:jc w:val="center"/>
              <w:rPr>
                <w:rFonts w:ascii="Arial" w:hAnsi="Arial"/>
                <w:sz w:val="24"/>
              </w:rPr>
            </w:pPr>
            <w:r>
              <w:rPr>
                <w:rFonts w:ascii="Arial" w:hAnsi="Arial"/>
                <w:sz w:val="24"/>
              </w:rPr>
              <w:t>Date</w:t>
            </w:r>
            <w:r w:rsidR="00284D09">
              <w:rPr>
                <w:rFonts w:ascii="Arial" w:hAnsi="Arial"/>
                <w:sz w:val="24"/>
              </w:rPr>
              <w:t xml:space="preserve"> when completed</w:t>
            </w:r>
          </w:p>
        </w:tc>
        <w:tc>
          <w:tcPr>
            <w:tcW w:w="2551" w:type="dxa"/>
          </w:tcPr>
          <w:p w:rsidR="00EE68BE" w:rsidRDefault="00284D09">
            <w:pPr>
              <w:jc w:val="center"/>
              <w:rPr>
                <w:rFonts w:ascii="Arial" w:hAnsi="Arial"/>
                <w:sz w:val="24"/>
              </w:rPr>
            </w:pPr>
            <w:r>
              <w:rPr>
                <w:rFonts w:ascii="Arial" w:hAnsi="Arial"/>
                <w:sz w:val="24"/>
              </w:rPr>
              <w:t>Date if modified</w:t>
            </w:r>
          </w:p>
        </w:tc>
        <w:tc>
          <w:tcPr>
            <w:tcW w:w="5493" w:type="dxa"/>
            <w:vAlign w:val="center"/>
          </w:tcPr>
          <w:p w:rsidR="00EE68BE" w:rsidRDefault="00EE68BE" w:rsidP="00284D09">
            <w:pPr>
              <w:jc w:val="center"/>
              <w:rPr>
                <w:rFonts w:ascii="Arial" w:hAnsi="Arial"/>
                <w:sz w:val="24"/>
              </w:rPr>
            </w:pPr>
            <w:r>
              <w:rPr>
                <w:rFonts w:ascii="Arial" w:hAnsi="Arial"/>
                <w:sz w:val="24"/>
              </w:rPr>
              <w:t>Reason for Change</w:t>
            </w:r>
          </w:p>
        </w:tc>
      </w:tr>
      <w:tr w:rsidR="00EE68BE">
        <w:tc>
          <w:tcPr>
            <w:tcW w:w="1384" w:type="dxa"/>
          </w:tcPr>
          <w:p w:rsidR="00EE68BE" w:rsidRDefault="00EE68BE">
            <w:pPr>
              <w:jc w:val="center"/>
              <w:rPr>
                <w:rFonts w:ascii="Arial" w:hAnsi="Arial"/>
                <w:sz w:val="24"/>
              </w:rPr>
            </w:pPr>
          </w:p>
        </w:tc>
        <w:tc>
          <w:tcPr>
            <w:tcW w:w="1418" w:type="dxa"/>
          </w:tcPr>
          <w:p w:rsidR="00EE68BE" w:rsidRDefault="00EE68BE">
            <w:pPr>
              <w:jc w:val="center"/>
              <w:rPr>
                <w:rFonts w:ascii="Arial" w:hAnsi="Arial"/>
                <w:sz w:val="24"/>
              </w:rPr>
            </w:pPr>
          </w:p>
        </w:tc>
        <w:tc>
          <w:tcPr>
            <w:tcW w:w="2551" w:type="dxa"/>
          </w:tcPr>
          <w:p w:rsidR="00EE68BE" w:rsidRDefault="00EE68BE">
            <w:pPr>
              <w:jc w:val="center"/>
              <w:rPr>
                <w:rFonts w:ascii="Arial" w:hAnsi="Arial"/>
                <w:sz w:val="24"/>
              </w:rPr>
            </w:pPr>
          </w:p>
        </w:tc>
        <w:tc>
          <w:tcPr>
            <w:tcW w:w="5493" w:type="dxa"/>
            <w:vAlign w:val="center"/>
          </w:tcPr>
          <w:p w:rsidR="00EE68BE" w:rsidRDefault="00EE68BE">
            <w:pPr>
              <w:jc w:val="center"/>
              <w:rPr>
                <w:rFonts w:ascii="Arial" w:hAnsi="Arial"/>
                <w:sz w:val="24"/>
              </w:rPr>
            </w:pPr>
          </w:p>
        </w:tc>
      </w:tr>
      <w:tr w:rsidR="00EE68BE">
        <w:tc>
          <w:tcPr>
            <w:tcW w:w="1384" w:type="dxa"/>
          </w:tcPr>
          <w:p w:rsidR="00EE68BE" w:rsidRDefault="00EE68BE">
            <w:pPr>
              <w:rPr>
                <w:rFonts w:ascii="Arial" w:hAnsi="Arial"/>
                <w:sz w:val="24"/>
              </w:rPr>
            </w:pPr>
          </w:p>
        </w:tc>
        <w:tc>
          <w:tcPr>
            <w:tcW w:w="1418" w:type="dxa"/>
          </w:tcPr>
          <w:p w:rsidR="00EE68BE" w:rsidRDefault="00EE68BE">
            <w:pPr>
              <w:rPr>
                <w:rFonts w:ascii="Arial" w:hAnsi="Arial"/>
                <w:sz w:val="24"/>
              </w:rPr>
            </w:pPr>
          </w:p>
        </w:tc>
        <w:tc>
          <w:tcPr>
            <w:tcW w:w="2551" w:type="dxa"/>
          </w:tcPr>
          <w:p w:rsidR="00EE68BE" w:rsidRDefault="00EE68BE">
            <w:pPr>
              <w:rPr>
                <w:rFonts w:ascii="Arial" w:hAnsi="Arial"/>
                <w:sz w:val="24"/>
              </w:rPr>
            </w:pPr>
          </w:p>
        </w:tc>
        <w:tc>
          <w:tcPr>
            <w:tcW w:w="5493" w:type="dxa"/>
          </w:tcPr>
          <w:p w:rsidR="00EE68BE" w:rsidRDefault="00EE68BE">
            <w:pPr>
              <w:rPr>
                <w:rFonts w:ascii="Arial" w:hAnsi="Arial"/>
                <w:sz w:val="24"/>
              </w:rPr>
            </w:pPr>
          </w:p>
        </w:tc>
      </w:tr>
      <w:tr w:rsidR="00EE68BE">
        <w:tc>
          <w:tcPr>
            <w:tcW w:w="1384" w:type="dxa"/>
          </w:tcPr>
          <w:p w:rsidR="00EE68BE" w:rsidRDefault="00EE68BE">
            <w:pPr>
              <w:rPr>
                <w:rFonts w:ascii="Arial" w:hAnsi="Arial"/>
                <w:sz w:val="24"/>
              </w:rPr>
            </w:pPr>
          </w:p>
        </w:tc>
        <w:tc>
          <w:tcPr>
            <w:tcW w:w="1418" w:type="dxa"/>
          </w:tcPr>
          <w:p w:rsidR="00EE68BE" w:rsidRDefault="00EE68BE">
            <w:pPr>
              <w:rPr>
                <w:rFonts w:ascii="Arial" w:hAnsi="Arial"/>
                <w:sz w:val="24"/>
              </w:rPr>
            </w:pPr>
          </w:p>
        </w:tc>
        <w:tc>
          <w:tcPr>
            <w:tcW w:w="2551" w:type="dxa"/>
          </w:tcPr>
          <w:p w:rsidR="00EE68BE" w:rsidRDefault="00EE68BE">
            <w:pPr>
              <w:rPr>
                <w:rFonts w:ascii="Arial" w:hAnsi="Arial"/>
                <w:sz w:val="24"/>
              </w:rPr>
            </w:pPr>
          </w:p>
        </w:tc>
        <w:tc>
          <w:tcPr>
            <w:tcW w:w="5493" w:type="dxa"/>
          </w:tcPr>
          <w:p w:rsidR="00EE68BE" w:rsidRDefault="00EE68BE">
            <w:pPr>
              <w:rPr>
                <w:rFonts w:ascii="Arial" w:hAnsi="Arial"/>
                <w:sz w:val="24"/>
              </w:rPr>
            </w:pPr>
          </w:p>
        </w:tc>
      </w:tr>
    </w:tbl>
    <w:p w:rsidR="00EE68BE" w:rsidRDefault="00EE68BE">
      <w:pPr>
        <w:rPr>
          <w:rFonts w:ascii="Arial" w:hAnsi="Arial"/>
          <w:sz w:val="24"/>
        </w:rPr>
      </w:pPr>
    </w:p>
    <w:p w:rsidR="0057532A" w:rsidRDefault="0057532A">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057DC5" w:rsidRDefault="00057DC5">
      <w:pPr>
        <w:pStyle w:val="BodyText"/>
        <w:rPr>
          <w:b/>
          <w:bCs/>
          <w:u w:val="single"/>
        </w:rPr>
      </w:pPr>
    </w:p>
    <w:p w:rsidR="00EE68BE" w:rsidRDefault="00EE68BE">
      <w:pPr>
        <w:pStyle w:val="BodyText"/>
        <w:rPr>
          <w:b/>
          <w:bCs/>
          <w:u w:val="single"/>
        </w:rPr>
      </w:pPr>
      <w:r>
        <w:rPr>
          <w:b/>
          <w:bCs/>
          <w:u w:val="single"/>
        </w:rPr>
        <w:t>Contents</w:t>
      </w:r>
    </w:p>
    <w:p w:rsidR="00EE68BE" w:rsidRDefault="00EE68BE">
      <w:pPr>
        <w:pStyle w:val="BodyText"/>
      </w:pPr>
    </w:p>
    <w:p w:rsidR="00EE68BE" w:rsidRDefault="00EE68BE">
      <w:pPr>
        <w:pStyle w:val="BodyText"/>
        <w:rPr>
          <w:b/>
          <w:bCs/>
        </w:rPr>
      </w:pPr>
      <w:r>
        <w:rPr>
          <w:b/>
          <w:bCs/>
        </w:rPr>
        <w:t>1</w:t>
      </w:r>
      <w:r>
        <w:rPr>
          <w:b/>
          <w:bCs/>
        </w:rPr>
        <w:tab/>
        <w:t>Scope</w:t>
      </w:r>
    </w:p>
    <w:p w:rsidR="00EE68BE" w:rsidRDefault="00EE68BE" w:rsidP="003362D2">
      <w:pPr>
        <w:pStyle w:val="BodyText"/>
        <w:numPr>
          <w:ilvl w:val="1"/>
          <w:numId w:val="3"/>
        </w:numPr>
      </w:pPr>
      <w:r>
        <w:t>Objectives</w:t>
      </w:r>
    </w:p>
    <w:p w:rsidR="00EE68BE" w:rsidRDefault="00EE68BE" w:rsidP="003362D2">
      <w:pPr>
        <w:pStyle w:val="BodyText"/>
        <w:numPr>
          <w:ilvl w:val="1"/>
          <w:numId w:val="3"/>
        </w:numPr>
      </w:pPr>
      <w:r>
        <w:t>Benefits</w:t>
      </w:r>
    </w:p>
    <w:p w:rsidR="00EE68BE" w:rsidRDefault="00EE68BE">
      <w:pPr>
        <w:pStyle w:val="BodyText"/>
      </w:pPr>
    </w:p>
    <w:p w:rsidR="00EE68BE" w:rsidRDefault="00EE68BE" w:rsidP="003362D2">
      <w:pPr>
        <w:pStyle w:val="BodyText"/>
        <w:numPr>
          <w:ilvl w:val="0"/>
          <w:numId w:val="3"/>
        </w:numPr>
        <w:rPr>
          <w:b/>
          <w:bCs/>
        </w:rPr>
      </w:pPr>
      <w:r>
        <w:rPr>
          <w:b/>
          <w:bCs/>
        </w:rPr>
        <w:t>Terminology</w:t>
      </w:r>
    </w:p>
    <w:p w:rsidR="00EE68BE" w:rsidRDefault="00EE68BE">
      <w:pPr>
        <w:pStyle w:val="BodyText"/>
        <w:rPr>
          <w:b/>
          <w:bCs/>
        </w:rPr>
      </w:pPr>
    </w:p>
    <w:p w:rsidR="00EE68BE" w:rsidRDefault="00EE68BE" w:rsidP="003362D2">
      <w:pPr>
        <w:pStyle w:val="BodyText"/>
        <w:numPr>
          <w:ilvl w:val="0"/>
          <w:numId w:val="3"/>
        </w:numPr>
        <w:rPr>
          <w:b/>
          <w:bCs/>
        </w:rPr>
      </w:pPr>
      <w:r>
        <w:rPr>
          <w:b/>
          <w:bCs/>
        </w:rPr>
        <w:t xml:space="preserve">Regulations </w:t>
      </w:r>
    </w:p>
    <w:p w:rsidR="00EE68BE" w:rsidRDefault="00EE68BE">
      <w:pPr>
        <w:pStyle w:val="BodyText"/>
        <w:ind w:left="720"/>
      </w:pPr>
      <w:r>
        <w:t>3.1</w:t>
      </w:r>
      <w:r>
        <w:tab/>
        <w:t xml:space="preserve">Statutory compliance requirements.    </w:t>
      </w:r>
    </w:p>
    <w:p w:rsidR="00EE68BE" w:rsidRDefault="00EE68BE">
      <w:pPr>
        <w:pStyle w:val="BodyText"/>
        <w:ind w:left="720"/>
        <w:rPr>
          <w:b/>
          <w:bCs/>
        </w:rPr>
      </w:pPr>
    </w:p>
    <w:p w:rsidR="00EE68BE" w:rsidRDefault="00EE68BE">
      <w:pPr>
        <w:pStyle w:val="BodyText"/>
        <w:rPr>
          <w:b/>
          <w:bCs/>
        </w:rPr>
      </w:pPr>
    </w:p>
    <w:p w:rsidR="00EE68BE" w:rsidRDefault="00EE68BE" w:rsidP="003362D2">
      <w:pPr>
        <w:pStyle w:val="BodyText"/>
        <w:numPr>
          <w:ilvl w:val="0"/>
          <w:numId w:val="3"/>
        </w:numPr>
        <w:rPr>
          <w:b/>
          <w:bCs/>
        </w:rPr>
      </w:pPr>
      <w:r>
        <w:rPr>
          <w:b/>
          <w:bCs/>
        </w:rPr>
        <w:t>Use</w:t>
      </w:r>
    </w:p>
    <w:p w:rsidR="00EE68BE" w:rsidRDefault="00EE68BE" w:rsidP="003362D2">
      <w:pPr>
        <w:pStyle w:val="BodyText"/>
        <w:numPr>
          <w:ilvl w:val="1"/>
          <w:numId w:val="3"/>
        </w:numPr>
      </w:pPr>
      <w:r>
        <w:t>Capacity</w:t>
      </w:r>
    </w:p>
    <w:p w:rsidR="00EE68BE" w:rsidRDefault="00EE68BE" w:rsidP="003362D2">
      <w:pPr>
        <w:pStyle w:val="BodyText"/>
        <w:numPr>
          <w:ilvl w:val="1"/>
          <w:numId w:val="3"/>
        </w:numPr>
      </w:pPr>
      <w:r>
        <w:t>Operational requirements</w:t>
      </w:r>
    </w:p>
    <w:p w:rsidR="00EE68BE" w:rsidRDefault="00EE68BE" w:rsidP="003362D2">
      <w:pPr>
        <w:pStyle w:val="BodyText"/>
        <w:numPr>
          <w:ilvl w:val="1"/>
          <w:numId w:val="3"/>
        </w:numPr>
      </w:pPr>
      <w:r>
        <w:t>Process</w:t>
      </w:r>
      <w:r w:rsidR="00065B3F">
        <w:t xml:space="preserve"> /Project </w:t>
      </w:r>
      <w:r>
        <w:t xml:space="preserve"> requirements</w:t>
      </w:r>
    </w:p>
    <w:p w:rsidR="00EE68BE" w:rsidRDefault="00EE68BE">
      <w:pPr>
        <w:pStyle w:val="BodyText"/>
        <w:ind w:left="720"/>
      </w:pPr>
    </w:p>
    <w:p w:rsidR="00065B3F" w:rsidRDefault="00065B3F">
      <w:pPr>
        <w:pStyle w:val="BodyText"/>
        <w:ind w:left="720"/>
      </w:pPr>
    </w:p>
    <w:p w:rsidR="00EE68BE" w:rsidRDefault="00EE68BE" w:rsidP="003362D2">
      <w:pPr>
        <w:pStyle w:val="BodyText"/>
        <w:numPr>
          <w:ilvl w:val="0"/>
          <w:numId w:val="3"/>
        </w:numPr>
        <w:rPr>
          <w:b/>
          <w:bCs/>
        </w:rPr>
      </w:pPr>
      <w:r>
        <w:rPr>
          <w:b/>
          <w:bCs/>
        </w:rPr>
        <w:t>Function</w:t>
      </w:r>
    </w:p>
    <w:p w:rsidR="00EE68BE" w:rsidRDefault="00EE68BE" w:rsidP="003362D2">
      <w:pPr>
        <w:pStyle w:val="BodyText"/>
        <w:numPr>
          <w:ilvl w:val="1"/>
          <w:numId w:val="3"/>
        </w:numPr>
      </w:pPr>
      <w:r>
        <w:t>Operation</w:t>
      </w:r>
    </w:p>
    <w:p w:rsidR="00EE68BE" w:rsidRDefault="00065B3F" w:rsidP="003362D2">
      <w:pPr>
        <w:pStyle w:val="BodyText"/>
        <w:numPr>
          <w:ilvl w:val="1"/>
          <w:numId w:val="3"/>
        </w:numPr>
      </w:pPr>
      <w:r>
        <w:t>S</w:t>
      </w:r>
      <w:r w:rsidR="00EE68BE">
        <w:t>ystem requirements</w:t>
      </w:r>
    </w:p>
    <w:p w:rsidR="00EE68BE" w:rsidRDefault="00EE68BE" w:rsidP="003362D2">
      <w:pPr>
        <w:pStyle w:val="BodyText"/>
        <w:numPr>
          <w:ilvl w:val="1"/>
          <w:numId w:val="3"/>
        </w:numPr>
      </w:pPr>
      <w:r>
        <w:t>Power Failure/Recovery</w:t>
      </w:r>
    </w:p>
    <w:p w:rsidR="00EE68BE" w:rsidRDefault="00EE68BE" w:rsidP="003362D2">
      <w:pPr>
        <w:pStyle w:val="BodyText"/>
        <w:numPr>
          <w:ilvl w:val="1"/>
          <w:numId w:val="3"/>
        </w:numPr>
      </w:pPr>
      <w:r>
        <w:t>Recovery methods</w:t>
      </w:r>
    </w:p>
    <w:p w:rsidR="00EE68BE" w:rsidRDefault="00EE68BE" w:rsidP="003362D2">
      <w:pPr>
        <w:pStyle w:val="BodyText"/>
        <w:numPr>
          <w:ilvl w:val="1"/>
          <w:numId w:val="3"/>
        </w:numPr>
      </w:pPr>
      <w:r>
        <w:t>Alarms/Warnings</w:t>
      </w:r>
    </w:p>
    <w:p w:rsidR="00EE68BE" w:rsidRDefault="00EE68BE" w:rsidP="003362D2">
      <w:pPr>
        <w:pStyle w:val="BodyText"/>
        <w:numPr>
          <w:ilvl w:val="1"/>
          <w:numId w:val="3"/>
        </w:numPr>
      </w:pPr>
      <w:r>
        <w:t>User interfaces</w:t>
      </w:r>
    </w:p>
    <w:p w:rsidR="00EE68BE" w:rsidRDefault="00EE68BE" w:rsidP="003362D2">
      <w:pPr>
        <w:pStyle w:val="BodyText"/>
        <w:numPr>
          <w:ilvl w:val="1"/>
          <w:numId w:val="3"/>
        </w:numPr>
      </w:pPr>
      <w:r>
        <w:t>Environment</w:t>
      </w:r>
    </w:p>
    <w:p w:rsidR="00EE68BE" w:rsidRDefault="00EE68BE" w:rsidP="003362D2">
      <w:pPr>
        <w:pStyle w:val="BodyText"/>
        <w:numPr>
          <w:ilvl w:val="1"/>
          <w:numId w:val="3"/>
        </w:numPr>
      </w:pPr>
      <w:r>
        <w:t>Physical conditions</w:t>
      </w:r>
    </w:p>
    <w:p w:rsidR="00EE68BE" w:rsidRDefault="00EE68BE" w:rsidP="003362D2">
      <w:pPr>
        <w:pStyle w:val="BodyText"/>
        <w:numPr>
          <w:ilvl w:val="1"/>
          <w:numId w:val="3"/>
        </w:numPr>
      </w:pPr>
      <w:r>
        <w:t>Biohazard level</w:t>
      </w:r>
    </w:p>
    <w:p w:rsidR="00EE68BE" w:rsidRDefault="00EE68BE" w:rsidP="003362D2">
      <w:pPr>
        <w:pStyle w:val="BodyText"/>
        <w:numPr>
          <w:ilvl w:val="1"/>
          <w:numId w:val="3"/>
        </w:numPr>
      </w:pPr>
      <w:r>
        <w:t>Cleaning requirements</w:t>
      </w:r>
    </w:p>
    <w:p w:rsidR="00EE68BE" w:rsidRDefault="00EE68BE" w:rsidP="003362D2">
      <w:pPr>
        <w:pStyle w:val="BodyText"/>
        <w:numPr>
          <w:ilvl w:val="1"/>
          <w:numId w:val="3"/>
        </w:numPr>
      </w:pPr>
      <w:r>
        <w:t>Intended operating environment</w:t>
      </w:r>
    </w:p>
    <w:p w:rsidR="00EE68BE" w:rsidRDefault="00EE68BE">
      <w:pPr>
        <w:pStyle w:val="BodyText"/>
      </w:pPr>
    </w:p>
    <w:p w:rsidR="00EE68BE" w:rsidRDefault="00EE68BE" w:rsidP="003362D2">
      <w:pPr>
        <w:pStyle w:val="BodyText"/>
        <w:numPr>
          <w:ilvl w:val="0"/>
          <w:numId w:val="3"/>
        </w:numPr>
        <w:rPr>
          <w:b/>
          <w:bCs/>
        </w:rPr>
      </w:pPr>
      <w:r>
        <w:rPr>
          <w:b/>
          <w:bCs/>
        </w:rPr>
        <w:t>Requirements for Installation</w:t>
      </w:r>
    </w:p>
    <w:p w:rsidR="00EE68BE" w:rsidRDefault="00EE68BE" w:rsidP="003362D2">
      <w:pPr>
        <w:pStyle w:val="BodyText"/>
        <w:numPr>
          <w:ilvl w:val="1"/>
          <w:numId w:val="3"/>
        </w:numPr>
      </w:pPr>
      <w:r>
        <w:t>Calibration</w:t>
      </w:r>
    </w:p>
    <w:p w:rsidR="00EE68BE" w:rsidRDefault="00EE68BE" w:rsidP="003362D2">
      <w:pPr>
        <w:pStyle w:val="BodyText"/>
        <w:numPr>
          <w:ilvl w:val="1"/>
          <w:numId w:val="3"/>
        </w:numPr>
      </w:pPr>
      <w:r>
        <w:t>Deliverables</w:t>
      </w:r>
    </w:p>
    <w:p w:rsidR="00EE68BE" w:rsidRDefault="00EE68BE" w:rsidP="003362D2">
      <w:pPr>
        <w:pStyle w:val="BodyText"/>
        <w:numPr>
          <w:ilvl w:val="1"/>
          <w:numId w:val="3"/>
        </w:numPr>
      </w:pPr>
      <w:r>
        <w:t>Documentation</w:t>
      </w:r>
    </w:p>
    <w:p w:rsidR="00EE68BE" w:rsidRDefault="00EE68BE" w:rsidP="003362D2">
      <w:pPr>
        <w:pStyle w:val="BodyText"/>
        <w:numPr>
          <w:ilvl w:val="1"/>
          <w:numId w:val="3"/>
        </w:numPr>
      </w:pPr>
      <w:r>
        <w:t>Training</w:t>
      </w:r>
    </w:p>
    <w:p w:rsidR="00EE68BE" w:rsidRDefault="00EE68BE" w:rsidP="003362D2">
      <w:pPr>
        <w:pStyle w:val="BodyText"/>
        <w:numPr>
          <w:ilvl w:val="1"/>
          <w:numId w:val="3"/>
        </w:numPr>
      </w:pPr>
      <w:r>
        <w:t>Tools and Spares</w:t>
      </w:r>
    </w:p>
    <w:p w:rsidR="00EE68BE" w:rsidRDefault="00EE68BE" w:rsidP="003362D2">
      <w:pPr>
        <w:pStyle w:val="BodyText"/>
        <w:numPr>
          <w:ilvl w:val="1"/>
          <w:numId w:val="3"/>
        </w:numPr>
        <w:rPr>
          <w:bCs/>
        </w:rPr>
      </w:pPr>
      <w:r>
        <w:rPr>
          <w:bCs/>
        </w:rPr>
        <w:t>Calibration/</w:t>
      </w:r>
      <w:r w:rsidR="00B2302B">
        <w:rPr>
          <w:bCs/>
        </w:rPr>
        <w:t>Servi</w:t>
      </w:r>
      <w:r w:rsidR="00BA385A">
        <w:rPr>
          <w:bCs/>
        </w:rPr>
        <w:t>cing</w:t>
      </w:r>
    </w:p>
    <w:p w:rsidR="00EE68BE" w:rsidRDefault="00EE68BE">
      <w:pPr>
        <w:pStyle w:val="BodyText"/>
        <w:ind w:left="1440"/>
      </w:pPr>
    </w:p>
    <w:p w:rsidR="00EE68BE" w:rsidRDefault="00EE68BE">
      <w:pPr>
        <w:pStyle w:val="BodyText"/>
        <w:ind w:firstLine="720"/>
        <w:rPr>
          <w:b/>
        </w:rPr>
      </w:pPr>
    </w:p>
    <w:p w:rsidR="00057DC5" w:rsidRDefault="00EE68BE">
      <w:pPr>
        <w:pStyle w:val="BodyText"/>
      </w:pPr>
      <w:r>
        <w:br w:type="page"/>
      </w:r>
    </w:p>
    <w:p w:rsidR="00EE68BE" w:rsidRDefault="00EE68BE">
      <w:pPr>
        <w:pStyle w:val="BodyText"/>
        <w:rPr>
          <w:b/>
        </w:rPr>
      </w:pPr>
      <w:r>
        <w:rPr>
          <w:b/>
        </w:rPr>
        <w:lastRenderedPageBreak/>
        <w:t>1</w:t>
      </w:r>
      <w:r>
        <w:rPr>
          <w:b/>
        </w:rPr>
        <w:tab/>
      </w:r>
      <w:r>
        <w:rPr>
          <w:b/>
          <w:u w:val="single"/>
        </w:rPr>
        <w:t>Scope</w:t>
      </w:r>
    </w:p>
    <w:p w:rsidR="00EE68BE" w:rsidRDefault="00EE68BE">
      <w:pPr>
        <w:pStyle w:val="BodyText"/>
      </w:pPr>
    </w:p>
    <w:p w:rsidR="00EE68BE" w:rsidRPr="00057DC5" w:rsidRDefault="00EE68BE" w:rsidP="00057DC5">
      <w:pPr>
        <w:pStyle w:val="BodyText"/>
        <w:ind w:left="709"/>
        <w:rPr>
          <w:rFonts w:ascii="Times New Roman" w:hAnsi="Times New Roman"/>
          <w:b/>
          <w:bCs/>
          <w:i/>
          <w:iCs/>
        </w:rPr>
      </w:pPr>
      <w:r w:rsidRPr="00057DC5">
        <w:rPr>
          <w:rFonts w:ascii="Times New Roman" w:hAnsi="Times New Roman"/>
        </w:rPr>
        <w:t xml:space="preserve">This document has been created to define the user requirements for the purchase of </w:t>
      </w:r>
      <w:r w:rsidR="00B95117" w:rsidRPr="00057DC5">
        <w:rPr>
          <w:rFonts w:ascii="Times New Roman" w:hAnsi="Times New Roman"/>
        </w:rPr>
        <w:t>Audio effects processor</w:t>
      </w:r>
      <w:r w:rsidRPr="00057DC5">
        <w:rPr>
          <w:rFonts w:ascii="Times New Roman" w:hAnsi="Times New Roman"/>
          <w:i/>
          <w:iCs/>
        </w:rPr>
        <w:t xml:space="preserve"> </w:t>
      </w:r>
      <w:r w:rsidR="00B95117" w:rsidRPr="00057DC5">
        <w:rPr>
          <w:rFonts w:ascii="Times New Roman" w:hAnsi="Times New Roman"/>
        </w:rPr>
        <w:t xml:space="preserve">for the generation of </w:t>
      </w:r>
      <w:r w:rsidR="002B5581">
        <w:rPr>
          <w:rFonts w:ascii="Times New Roman" w:hAnsi="Times New Roman"/>
        </w:rPr>
        <w:t>sound effects like echo, tempo</w:t>
      </w:r>
      <w:r w:rsidR="00B95117" w:rsidRPr="00057DC5">
        <w:rPr>
          <w:rFonts w:ascii="Times New Roman" w:hAnsi="Times New Roman"/>
        </w:rPr>
        <w:t xml:space="preserve"> </w:t>
      </w:r>
      <w:proofErr w:type="spellStart"/>
      <w:r w:rsidR="00B95117" w:rsidRPr="00057DC5">
        <w:rPr>
          <w:rFonts w:ascii="Times New Roman" w:hAnsi="Times New Roman"/>
        </w:rPr>
        <w:t>etc</w:t>
      </w:r>
      <w:proofErr w:type="spellEnd"/>
      <w:r w:rsidR="00B95117" w:rsidRPr="00057DC5">
        <w:rPr>
          <w:rFonts w:ascii="Times New Roman" w:hAnsi="Times New Roman"/>
        </w:rPr>
        <w:t xml:space="preserve"> </w:t>
      </w:r>
      <w:r w:rsidR="002B5581">
        <w:rPr>
          <w:rFonts w:ascii="Times New Roman" w:hAnsi="Times New Roman"/>
        </w:rPr>
        <w:t>for</w:t>
      </w:r>
      <w:r w:rsidR="00B95117" w:rsidRPr="00057DC5">
        <w:rPr>
          <w:rFonts w:ascii="Times New Roman" w:hAnsi="Times New Roman"/>
        </w:rPr>
        <w:t xml:space="preserve"> any</w:t>
      </w:r>
      <w:r w:rsidRPr="00057DC5">
        <w:rPr>
          <w:rFonts w:ascii="Times New Roman" w:hAnsi="Times New Roman"/>
          <w:i/>
          <w:iCs/>
        </w:rPr>
        <w:t xml:space="preserve"> </w:t>
      </w:r>
      <w:r w:rsidR="00B95117" w:rsidRPr="00057DC5">
        <w:rPr>
          <w:rFonts w:ascii="Times New Roman" w:hAnsi="Times New Roman"/>
        </w:rPr>
        <w:t xml:space="preserve">of the home entertainment </w:t>
      </w:r>
      <w:r w:rsidR="00FE7856" w:rsidRPr="00057DC5">
        <w:rPr>
          <w:rFonts w:ascii="Times New Roman" w:hAnsi="Times New Roman"/>
        </w:rPr>
        <w:t xml:space="preserve">purpose </w:t>
      </w:r>
      <w:r w:rsidR="00B95117" w:rsidRPr="00057DC5">
        <w:rPr>
          <w:rFonts w:ascii="Times New Roman" w:hAnsi="Times New Roman"/>
        </w:rPr>
        <w:t>or professional use</w:t>
      </w:r>
      <w:r w:rsidRPr="00057DC5">
        <w:rPr>
          <w:rFonts w:ascii="Times New Roman" w:hAnsi="Times New Roman"/>
          <w:b/>
          <w:bCs/>
          <w:i/>
        </w:rPr>
        <w:t>.</w:t>
      </w:r>
      <w:r w:rsidRPr="00057DC5">
        <w:rPr>
          <w:rFonts w:ascii="Times New Roman" w:hAnsi="Times New Roman"/>
          <w:i/>
        </w:rPr>
        <w:t xml:space="preserve"> </w:t>
      </w:r>
      <w:r w:rsidR="002F5434">
        <w:rPr>
          <w:rFonts w:ascii="Times New Roman" w:hAnsi="Times New Roman"/>
        </w:rPr>
        <w:t xml:space="preserve">Any user who is a beginner to musical systems should be able to operate the jukebox to its maximum usage. Or any professional users like disc jockey can use it as their turn table to produce best effects. </w:t>
      </w:r>
    </w:p>
    <w:p w:rsidR="00EE68BE" w:rsidRDefault="00EE68BE">
      <w:pPr>
        <w:pStyle w:val="BodyText"/>
        <w:ind w:left="709"/>
      </w:pPr>
    </w:p>
    <w:p w:rsidR="00A069B7" w:rsidRPr="00A069B7" w:rsidRDefault="00EE68BE" w:rsidP="003362D2">
      <w:pPr>
        <w:pStyle w:val="BodyText"/>
        <w:numPr>
          <w:ilvl w:val="1"/>
          <w:numId w:val="17"/>
        </w:numPr>
        <w:rPr>
          <w:b/>
          <w:bCs/>
        </w:rPr>
      </w:pPr>
      <w:r>
        <w:rPr>
          <w:b/>
          <w:bCs/>
        </w:rPr>
        <w:t>Objectives</w:t>
      </w:r>
    </w:p>
    <w:p w:rsidR="00EE68BE" w:rsidRPr="00057DC5" w:rsidRDefault="003D7E1C" w:rsidP="003362D2">
      <w:pPr>
        <w:pStyle w:val="BodyText"/>
        <w:numPr>
          <w:ilvl w:val="0"/>
          <w:numId w:val="18"/>
        </w:numPr>
        <w:rPr>
          <w:rFonts w:ascii="Times New Roman" w:hAnsi="Times New Roman"/>
        </w:rPr>
      </w:pPr>
      <w:r w:rsidRPr="00057DC5">
        <w:rPr>
          <w:rFonts w:ascii="Times New Roman" w:hAnsi="Times New Roman"/>
        </w:rPr>
        <w:t xml:space="preserve">To generate various </w:t>
      </w:r>
      <w:r w:rsidR="00D27F97" w:rsidRPr="00057DC5">
        <w:rPr>
          <w:rFonts w:ascii="Times New Roman" w:hAnsi="Times New Roman"/>
        </w:rPr>
        <w:t xml:space="preserve">sound effects like echo, etc. using the OMAP 3530 processor. </w:t>
      </w:r>
    </w:p>
    <w:p w:rsidR="00A069B7" w:rsidRDefault="00A069B7" w:rsidP="003362D2">
      <w:pPr>
        <w:pStyle w:val="BodyText"/>
        <w:numPr>
          <w:ilvl w:val="0"/>
          <w:numId w:val="18"/>
        </w:numPr>
        <w:rPr>
          <w:rFonts w:ascii="Times New Roman" w:hAnsi="Times New Roman"/>
        </w:rPr>
      </w:pPr>
      <w:r>
        <w:rPr>
          <w:rFonts w:ascii="Times New Roman" w:hAnsi="Times New Roman"/>
        </w:rPr>
        <w:t xml:space="preserve">To use a hardware processor to produce audio effects as most of the </w:t>
      </w:r>
      <w:r w:rsidR="00950838">
        <w:rPr>
          <w:rFonts w:ascii="Times New Roman" w:hAnsi="Times New Roman"/>
        </w:rPr>
        <w:t xml:space="preserve">software process like using </w:t>
      </w:r>
      <w:proofErr w:type="spellStart"/>
      <w:r w:rsidR="00950838">
        <w:rPr>
          <w:rFonts w:ascii="Times New Roman" w:hAnsi="Times New Roman"/>
        </w:rPr>
        <w:t>Matlab</w:t>
      </w:r>
      <w:proofErr w:type="spellEnd"/>
      <w:r w:rsidR="00950838">
        <w:rPr>
          <w:rFonts w:ascii="Times New Roman" w:hAnsi="Times New Roman"/>
        </w:rPr>
        <w:t xml:space="preserve"> causes a lot of latency to appear.</w:t>
      </w:r>
    </w:p>
    <w:p w:rsidR="00950838" w:rsidRPr="00A069B7" w:rsidRDefault="00950838" w:rsidP="00950838">
      <w:pPr>
        <w:pStyle w:val="BodyText"/>
        <w:ind w:left="1069"/>
        <w:rPr>
          <w:rFonts w:ascii="Times New Roman" w:hAnsi="Times New Roman"/>
        </w:rPr>
      </w:pPr>
      <w:bookmarkStart w:id="0" w:name="_GoBack"/>
      <w:bookmarkEnd w:id="0"/>
    </w:p>
    <w:p w:rsidR="00EE68BE" w:rsidRPr="00057DC5" w:rsidRDefault="00EE68BE" w:rsidP="003362D2">
      <w:pPr>
        <w:pStyle w:val="BodyText"/>
        <w:numPr>
          <w:ilvl w:val="1"/>
          <w:numId w:val="2"/>
        </w:numPr>
        <w:rPr>
          <w:b/>
          <w:bCs/>
        </w:rPr>
      </w:pPr>
      <w:r>
        <w:rPr>
          <w:b/>
          <w:bCs/>
        </w:rPr>
        <w:t>Benefits</w:t>
      </w:r>
    </w:p>
    <w:p w:rsidR="00EE68BE" w:rsidRDefault="00D27F97">
      <w:pPr>
        <w:pStyle w:val="BodyText"/>
        <w:ind w:left="720"/>
        <w:rPr>
          <w:rFonts w:ascii="Times New Roman" w:hAnsi="Times New Roman"/>
        </w:rPr>
      </w:pPr>
      <w:r w:rsidRPr="00057DC5">
        <w:rPr>
          <w:rFonts w:ascii="Times New Roman" w:hAnsi="Times New Roman"/>
        </w:rPr>
        <w:t xml:space="preserve">There are plenty of audio processors in the market. Our main aim was to make a low cost, user friendly and interactive system which any user can use in his/her house at his/her comfort. </w:t>
      </w:r>
    </w:p>
    <w:p w:rsidR="00715E18" w:rsidRPr="00057DC5" w:rsidRDefault="00715E18">
      <w:pPr>
        <w:pStyle w:val="BodyText"/>
        <w:ind w:left="720"/>
        <w:rPr>
          <w:rFonts w:ascii="Times New Roman" w:hAnsi="Times New Roman"/>
        </w:rPr>
      </w:pPr>
    </w:p>
    <w:p w:rsidR="00EE68BE" w:rsidRDefault="00EE68BE">
      <w:pPr>
        <w:pStyle w:val="BodyText"/>
      </w:pPr>
    </w:p>
    <w:p w:rsidR="00EE68BE" w:rsidRDefault="00EE68BE">
      <w:pPr>
        <w:pStyle w:val="BodyText"/>
        <w:ind w:left="1080"/>
      </w:pPr>
    </w:p>
    <w:p w:rsidR="00EE68BE" w:rsidRDefault="00EE68BE">
      <w:pPr>
        <w:pStyle w:val="BodyText"/>
        <w:rPr>
          <w:b/>
        </w:rPr>
      </w:pPr>
      <w:r>
        <w:rPr>
          <w:b/>
        </w:rPr>
        <w:t>2</w:t>
      </w:r>
      <w:r>
        <w:rPr>
          <w:b/>
        </w:rPr>
        <w:tab/>
      </w:r>
      <w:r>
        <w:rPr>
          <w:b/>
          <w:u w:val="single"/>
        </w:rPr>
        <w:t>Terminology</w:t>
      </w:r>
    </w:p>
    <w:p w:rsidR="00EE68BE" w:rsidRDefault="00EE68BE">
      <w:pPr>
        <w:pStyle w:val="BodyText"/>
      </w:pPr>
    </w:p>
    <w:p w:rsidR="00EE68BE" w:rsidRPr="00057DC5" w:rsidRDefault="00EE68BE">
      <w:pPr>
        <w:pStyle w:val="BodyText"/>
        <w:ind w:left="709"/>
        <w:rPr>
          <w:rFonts w:ascii="Times New Roman" w:hAnsi="Times New Roman"/>
        </w:rPr>
      </w:pPr>
      <w:r w:rsidRPr="00057DC5">
        <w:rPr>
          <w:rFonts w:ascii="Times New Roman" w:hAnsi="Times New Roman"/>
        </w:rPr>
        <w:t xml:space="preserve">This document refers to the features and attributes the </w:t>
      </w:r>
      <w:r w:rsidR="00473840" w:rsidRPr="00057DC5">
        <w:rPr>
          <w:rFonts w:ascii="Times New Roman" w:hAnsi="Times New Roman"/>
        </w:rPr>
        <w:t>product should</w:t>
      </w:r>
      <w:r w:rsidRPr="00057DC5">
        <w:rPr>
          <w:rFonts w:ascii="Times New Roman" w:hAnsi="Times New Roman"/>
        </w:rPr>
        <w:t xml:space="preserve"> have and how it should perform from the user perspective. </w:t>
      </w:r>
    </w:p>
    <w:p w:rsidR="00EE68BE" w:rsidRPr="00057DC5" w:rsidRDefault="00057DC5" w:rsidP="000043FE">
      <w:pPr>
        <w:pStyle w:val="BodyText"/>
        <w:rPr>
          <w:rFonts w:ascii="Times New Roman" w:hAnsi="Times New Roman"/>
        </w:rPr>
      </w:pPr>
      <w:r>
        <w:rPr>
          <w:rFonts w:ascii="Times New Roman" w:hAnsi="Times New Roman"/>
        </w:rPr>
        <w:tab/>
      </w:r>
    </w:p>
    <w:p w:rsidR="00EE68BE" w:rsidRPr="00057DC5" w:rsidRDefault="00EE68BE">
      <w:pPr>
        <w:pStyle w:val="BodyText"/>
        <w:ind w:left="709"/>
        <w:rPr>
          <w:rFonts w:ascii="Times New Roman" w:hAnsi="Times New Roman"/>
        </w:rPr>
      </w:pPr>
      <w:r w:rsidRPr="00057DC5">
        <w:rPr>
          <w:rFonts w:ascii="Times New Roman" w:hAnsi="Times New Roman"/>
        </w:rPr>
        <w:t xml:space="preserve">The document can be used as a “contract” between the client and the equipment supplier who will provide and install the system. </w:t>
      </w:r>
    </w:p>
    <w:p w:rsidR="00EE68BE" w:rsidRPr="00057DC5" w:rsidRDefault="00EE68BE">
      <w:pPr>
        <w:pStyle w:val="BodyText"/>
        <w:ind w:left="709"/>
        <w:rPr>
          <w:rFonts w:ascii="Times New Roman" w:hAnsi="Times New Roman"/>
        </w:rPr>
      </w:pPr>
    </w:p>
    <w:p w:rsidR="00EE68BE" w:rsidRPr="00057DC5" w:rsidRDefault="00EE68BE">
      <w:pPr>
        <w:pStyle w:val="BodyText"/>
        <w:ind w:left="709"/>
        <w:rPr>
          <w:rFonts w:ascii="Times New Roman" w:hAnsi="Times New Roman"/>
        </w:rPr>
      </w:pPr>
      <w:r w:rsidRPr="00057DC5">
        <w:rPr>
          <w:rFonts w:ascii="Times New Roman" w:hAnsi="Times New Roman"/>
        </w:rPr>
        <w:t xml:space="preserve">Key words used within the </w:t>
      </w:r>
      <w:r w:rsidR="00473840" w:rsidRPr="00057DC5">
        <w:rPr>
          <w:rFonts w:ascii="Times New Roman" w:hAnsi="Times New Roman"/>
        </w:rPr>
        <w:t xml:space="preserve">user manual </w:t>
      </w:r>
      <w:r w:rsidRPr="00057DC5">
        <w:rPr>
          <w:rFonts w:ascii="Times New Roman" w:hAnsi="Times New Roman"/>
        </w:rPr>
        <w:t xml:space="preserve"> include “must”, “must not”, “should”, “should not”, “recommended”, and “may” or “optional” and are to be interpreted as follows:</w:t>
      </w:r>
    </w:p>
    <w:p w:rsidR="00EE68BE" w:rsidRPr="00057DC5" w:rsidRDefault="00EE68BE">
      <w:pPr>
        <w:pStyle w:val="BodyText"/>
        <w:rPr>
          <w:rFonts w:ascii="Times New Roman" w:hAnsi="Times New Roman"/>
        </w:rPr>
      </w:pPr>
    </w:p>
    <w:p w:rsidR="00EE68BE" w:rsidRPr="00057DC5" w:rsidRDefault="00EE68BE">
      <w:pPr>
        <w:pStyle w:val="BodyText"/>
        <w:rPr>
          <w:rFonts w:ascii="Times New Roman" w:hAnsi="Times New Roman"/>
        </w:rPr>
      </w:pPr>
    </w:p>
    <w:p w:rsidR="00EE68BE" w:rsidRPr="00057DC5" w:rsidRDefault="00EE68BE">
      <w:pPr>
        <w:pStyle w:val="BodyText"/>
        <w:ind w:left="2127" w:hanging="1418"/>
        <w:rPr>
          <w:rFonts w:ascii="Times New Roman" w:hAnsi="Times New Roman"/>
        </w:rPr>
      </w:pPr>
      <w:r w:rsidRPr="00057DC5">
        <w:rPr>
          <w:rFonts w:ascii="Times New Roman" w:hAnsi="Times New Roman"/>
          <w:b/>
        </w:rPr>
        <w:t>Must</w:t>
      </w:r>
      <w:r w:rsidRPr="00057DC5">
        <w:rPr>
          <w:rFonts w:ascii="Times New Roman" w:hAnsi="Times New Roman"/>
          <w:b/>
        </w:rPr>
        <w:tab/>
      </w:r>
      <w:r w:rsidRPr="00057DC5">
        <w:rPr>
          <w:rFonts w:ascii="Times New Roman" w:hAnsi="Times New Roman"/>
        </w:rPr>
        <w:t>this word means that the definition is an absolute requirement of the specification.</w:t>
      </w:r>
    </w:p>
    <w:p w:rsidR="00EE68BE" w:rsidRPr="00057DC5" w:rsidRDefault="00EE68BE">
      <w:pPr>
        <w:pStyle w:val="BodyText"/>
        <w:ind w:left="2127" w:hanging="1418"/>
        <w:rPr>
          <w:rFonts w:ascii="Times New Roman" w:hAnsi="Times New Roman"/>
        </w:rPr>
      </w:pPr>
    </w:p>
    <w:p w:rsidR="00EE68BE" w:rsidRPr="00057DC5" w:rsidRDefault="00EE68BE">
      <w:pPr>
        <w:pStyle w:val="BodyText"/>
        <w:ind w:left="2127" w:hanging="1418"/>
        <w:rPr>
          <w:rFonts w:ascii="Times New Roman" w:hAnsi="Times New Roman"/>
        </w:rPr>
      </w:pPr>
      <w:r w:rsidRPr="00057DC5">
        <w:rPr>
          <w:rFonts w:ascii="Times New Roman" w:hAnsi="Times New Roman"/>
          <w:b/>
        </w:rPr>
        <w:t>Must not</w:t>
      </w:r>
      <w:r w:rsidRPr="00057DC5">
        <w:rPr>
          <w:rFonts w:ascii="Times New Roman" w:hAnsi="Times New Roman"/>
        </w:rPr>
        <w:t xml:space="preserve"> </w:t>
      </w:r>
      <w:r w:rsidRPr="00057DC5">
        <w:rPr>
          <w:rFonts w:ascii="Times New Roman" w:hAnsi="Times New Roman"/>
        </w:rPr>
        <w:tab/>
      </w:r>
      <w:proofErr w:type="gramStart"/>
      <w:r w:rsidRPr="00057DC5">
        <w:rPr>
          <w:rFonts w:ascii="Times New Roman" w:hAnsi="Times New Roman"/>
        </w:rPr>
        <w:t>This</w:t>
      </w:r>
      <w:proofErr w:type="gramEnd"/>
      <w:r w:rsidRPr="00057DC5">
        <w:rPr>
          <w:rFonts w:ascii="Times New Roman" w:hAnsi="Times New Roman"/>
        </w:rPr>
        <w:t xml:space="preserve"> phrase means that the definition is an absolute prohibition of the specification.</w:t>
      </w:r>
    </w:p>
    <w:p w:rsidR="00EE68BE" w:rsidRPr="00057DC5" w:rsidRDefault="00EE68BE">
      <w:pPr>
        <w:pStyle w:val="BodyText"/>
        <w:ind w:left="2127" w:hanging="1418"/>
        <w:rPr>
          <w:rFonts w:ascii="Times New Roman" w:hAnsi="Times New Roman"/>
          <w:b/>
        </w:rPr>
      </w:pPr>
    </w:p>
    <w:p w:rsidR="00EE68BE" w:rsidRPr="00057DC5" w:rsidRDefault="00EE68BE">
      <w:pPr>
        <w:pStyle w:val="BodyText"/>
        <w:ind w:left="2127" w:hanging="1418"/>
        <w:rPr>
          <w:rFonts w:ascii="Times New Roman" w:hAnsi="Times New Roman"/>
        </w:rPr>
      </w:pPr>
      <w:r w:rsidRPr="00057DC5">
        <w:rPr>
          <w:rFonts w:ascii="Times New Roman" w:hAnsi="Times New Roman"/>
          <w:b/>
        </w:rPr>
        <w:t>Should</w:t>
      </w:r>
      <w:r w:rsidRPr="00057DC5">
        <w:rPr>
          <w:rFonts w:ascii="Times New Roman" w:hAnsi="Times New Roman"/>
        </w:rPr>
        <w:tab/>
        <w:t>This word or the adjective “Recommended” means that there may exist valid reasons in particular circumstances to ignore a particular item, but the full implications must be understood and carefully weighed before choosing a different course.</w:t>
      </w:r>
    </w:p>
    <w:p w:rsidR="00EE68BE" w:rsidRPr="00057DC5" w:rsidRDefault="00EE68BE">
      <w:pPr>
        <w:pStyle w:val="BodyText"/>
        <w:ind w:left="2127" w:hanging="1418"/>
        <w:rPr>
          <w:rFonts w:ascii="Times New Roman" w:hAnsi="Times New Roman"/>
          <w:b/>
        </w:rPr>
      </w:pPr>
    </w:p>
    <w:p w:rsidR="00EE68BE" w:rsidRPr="00057DC5" w:rsidRDefault="00EE68BE">
      <w:pPr>
        <w:pStyle w:val="BodyText"/>
        <w:ind w:left="2127" w:hanging="1418"/>
        <w:rPr>
          <w:rFonts w:ascii="Times New Roman" w:hAnsi="Times New Roman"/>
        </w:rPr>
      </w:pPr>
      <w:r w:rsidRPr="00057DC5">
        <w:rPr>
          <w:rFonts w:ascii="Times New Roman" w:hAnsi="Times New Roman"/>
          <w:b/>
        </w:rPr>
        <w:t>Should not</w:t>
      </w:r>
      <w:r w:rsidRPr="00057DC5">
        <w:rPr>
          <w:rFonts w:ascii="Times New Roman" w:hAnsi="Times New Roman"/>
        </w:rPr>
        <w:tab/>
      </w:r>
      <w:proofErr w:type="gramStart"/>
      <w:r w:rsidRPr="00057DC5">
        <w:rPr>
          <w:rFonts w:ascii="Times New Roman" w:hAnsi="Times New Roman"/>
        </w:rPr>
        <w:t>This</w:t>
      </w:r>
      <w:proofErr w:type="gramEnd"/>
      <w:r w:rsidRPr="00057DC5">
        <w:rPr>
          <w:rFonts w:ascii="Times New Roman" w:hAnsi="Times New Roman"/>
        </w:rPr>
        <w:t xml:space="preserve"> phrase means that there may exist valid reasons in particular circumstances when the particular behaviour is acceptable or even useful but the full implications should be understood and the case carefully weighed.</w:t>
      </w:r>
    </w:p>
    <w:p w:rsidR="00EE68BE" w:rsidRPr="00057DC5" w:rsidRDefault="00EE68BE">
      <w:pPr>
        <w:pStyle w:val="BodyText"/>
        <w:ind w:left="2127" w:hanging="1418"/>
        <w:rPr>
          <w:rFonts w:ascii="Times New Roman" w:hAnsi="Times New Roman"/>
        </w:rPr>
      </w:pPr>
    </w:p>
    <w:p w:rsidR="00EE68BE" w:rsidRPr="00057DC5" w:rsidRDefault="00EE68BE">
      <w:pPr>
        <w:pStyle w:val="BodyText"/>
        <w:ind w:left="2127" w:hanging="1418"/>
        <w:jc w:val="both"/>
        <w:rPr>
          <w:rFonts w:ascii="Times New Roman" w:hAnsi="Times New Roman"/>
          <w:b/>
        </w:rPr>
      </w:pPr>
      <w:r w:rsidRPr="00057DC5">
        <w:rPr>
          <w:rFonts w:ascii="Times New Roman" w:hAnsi="Times New Roman"/>
          <w:b/>
        </w:rPr>
        <w:t>May</w:t>
      </w:r>
      <w:r w:rsidRPr="00057DC5">
        <w:rPr>
          <w:rFonts w:ascii="Times New Roman" w:hAnsi="Times New Roman"/>
          <w:b/>
        </w:rPr>
        <w:tab/>
      </w:r>
      <w:r w:rsidRPr="00057DC5">
        <w:rPr>
          <w:rFonts w:ascii="Times New Roman" w:hAnsi="Times New Roman"/>
        </w:rPr>
        <w:t>This word, or the adjective “optional” means that an item is truly optional</w:t>
      </w:r>
    </w:p>
    <w:p w:rsidR="00EE68BE" w:rsidRDefault="00EE68BE">
      <w:pPr>
        <w:pStyle w:val="BodyText"/>
        <w:ind w:left="2127" w:hanging="1418"/>
        <w:rPr>
          <w:b/>
          <w:bCs/>
          <w:u w:val="single"/>
        </w:rPr>
      </w:pPr>
    </w:p>
    <w:p w:rsidR="00EE68BE" w:rsidRDefault="00EE68BE" w:rsidP="00057DC5">
      <w:pPr>
        <w:pStyle w:val="BodyText"/>
      </w:pPr>
    </w:p>
    <w:p w:rsidR="00EE68BE" w:rsidRDefault="00EE68BE">
      <w:pPr>
        <w:pStyle w:val="BodyText"/>
        <w:rPr>
          <w:b/>
          <w:u w:val="single"/>
        </w:rPr>
      </w:pPr>
      <w:r>
        <w:rPr>
          <w:b/>
        </w:rPr>
        <w:t>3</w:t>
      </w:r>
      <w:r>
        <w:rPr>
          <w:b/>
        </w:rPr>
        <w:tab/>
      </w:r>
      <w:r>
        <w:rPr>
          <w:b/>
          <w:u w:val="single"/>
        </w:rPr>
        <w:t>Regulations</w:t>
      </w:r>
    </w:p>
    <w:p w:rsidR="00EE68BE" w:rsidRDefault="00EE68BE">
      <w:pPr>
        <w:pStyle w:val="BodyText"/>
        <w:rPr>
          <w:b/>
          <w:u w:val="single"/>
        </w:rPr>
      </w:pPr>
    </w:p>
    <w:p w:rsidR="000043FE" w:rsidRPr="00057DC5" w:rsidRDefault="00143C6A" w:rsidP="003362D2">
      <w:pPr>
        <w:pStyle w:val="BodyText"/>
        <w:numPr>
          <w:ilvl w:val="0"/>
          <w:numId w:val="7"/>
        </w:numPr>
        <w:rPr>
          <w:rFonts w:ascii="Times New Roman" w:hAnsi="Times New Roman"/>
          <w:bCs/>
          <w:iCs/>
        </w:rPr>
      </w:pPr>
      <w:r w:rsidRPr="00057DC5">
        <w:rPr>
          <w:rFonts w:ascii="Times New Roman" w:hAnsi="Times New Roman"/>
          <w:bCs/>
          <w:iCs/>
        </w:rPr>
        <w:t xml:space="preserve">The volume of the speakers should not exceed </w:t>
      </w:r>
      <w:r w:rsidR="000043FE" w:rsidRPr="00057DC5">
        <w:rPr>
          <w:rFonts w:ascii="Times New Roman" w:hAnsi="Times New Roman"/>
          <w:bCs/>
          <w:iCs/>
        </w:rPr>
        <w:t>high val</w:t>
      </w:r>
      <w:r w:rsidR="007829D9">
        <w:rPr>
          <w:rFonts w:ascii="Times New Roman" w:hAnsi="Times New Roman"/>
          <w:bCs/>
          <w:iCs/>
        </w:rPr>
        <w:t xml:space="preserve">ues as repeatedly listening to </w:t>
      </w:r>
      <w:r w:rsidR="000043FE" w:rsidRPr="00057DC5">
        <w:rPr>
          <w:rFonts w:ascii="Times New Roman" w:hAnsi="Times New Roman"/>
          <w:bCs/>
          <w:iCs/>
        </w:rPr>
        <w:t>music at high volume will damage the ears.</w:t>
      </w:r>
    </w:p>
    <w:p w:rsidR="000043FE" w:rsidRPr="00057DC5" w:rsidRDefault="002B5581" w:rsidP="003362D2">
      <w:pPr>
        <w:pStyle w:val="BodyText"/>
        <w:numPr>
          <w:ilvl w:val="0"/>
          <w:numId w:val="7"/>
        </w:numPr>
        <w:rPr>
          <w:rFonts w:ascii="Times New Roman" w:hAnsi="Times New Roman"/>
          <w:bCs/>
          <w:iCs/>
        </w:rPr>
      </w:pPr>
      <w:r>
        <w:rPr>
          <w:rFonts w:ascii="Times New Roman" w:hAnsi="Times New Roman"/>
          <w:bCs/>
          <w:iCs/>
        </w:rPr>
        <w:t>The user must not</w:t>
      </w:r>
      <w:r w:rsidR="000043FE" w:rsidRPr="00057DC5">
        <w:rPr>
          <w:rFonts w:ascii="Times New Roman" w:hAnsi="Times New Roman"/>
          <w:bCs/>
          <w:iCs/>
        </w:rPr>
        <w:t xml:space="preserve"> touch the board when it is power</w:t>
      </w:r>
      <w:r w:rsidR="007829D9">
        <w:rPr>
          <w:rFonts w:ascii="Times New Roman" w:hAnsi="Times New Roman"/>
          <w:bCs/>
          <w:iCs/>
        </w:rPr>
        <w:t>ed</w:t>
      </w:r>
      <w:r w:rsidR="000043FE" w:rsidRPr="00057DC5">
        <w:rPr>
          <w:rFonts w:ascii="Times New Roman" w:hAnsi="Times New Roman"/>
          <w:bCs/>
          <w:iCs/>
        </w:rPr>
        <w:t xml:space="preserve"> on.</w:t>
      </w:r>
    </w:p>
    <w:p w:rsidR="00EE68BE" w:rsidRDefault="00EE68BE">
      <w:pPr>
        <w:pStyle w:val="BodyText"/>
      </w:pPr>
    </w:p>
    <w:p w:rsidR="00EE68BE" w:rsidRDefault="00EE68BE">
      <w:pPr>
        <w:ind w:left="1080"/>
        <w:rPr>
          <w:rFonts w:ascii="Arial" w:hAnsi="Arial"/>
          <w:sz w:val="24"/>
        </w:rPr>
      </w:pPr>
    </w:p>
    <w:p w:rsidR="00EE68BE" w:rsidRDefault="00EE68BE">
      <w:pPr>
        <w:pStyle w:val="Heading3"/>
        <w:ind w:left="0"/>
      </w:pPr>
      <w:r>
        <w:lastRenderedPageBreak/>
        <w:t>4</w:t>
      </w:r>
      <w:r>
        <w:tab/>
      </w:r>
      <w:r>
        <w:rPr>
          <w:u w:val="single"/>
        </w:rPr>
        <w:t>Use</w:t>
      </w:r>
    </w:p>
    <w:p w:rsidR="00EE68BE" w:rsidRDefault="00EE68BE">
      <w:pPr>
        <w:ind w:left="709"/>
        <w:rPr>
          <w:rFonts w:ascii="Arial" w:hAnsi="Arial"/>
          <w:sz w:val="24"/>
        </w:rPr>
      </w:pPr>
    </w:p>
    <w:p w:rsidR="00EE68BE" w:rsidRPr="007F2FAC" w:rsidRDefault="00EE68BE" w:rsidP="007F2FAC">
      <w:pPr>
        <w:ind w:left="709"/>
        <w:rPr>
          <w:sz w:val="24"/>
        </w:rPr>
      </w:pPr>
      <w:r w:rsidRPr="00CA0EEE">
        <w:rPr>
          <w:sz w:val="24"/>
        </w:rPr>
        <w:t xml:space="preserve">This </w:t>
      </w:r>
      <w:r w:rsidR="00CA0EEE" w:rsidRPr="00CA0EEE">
        <w:rPr>
          <w:sz w:val="24"/>
        </w:rPr>
        <w:t>product</w:t>
      </w:r>
      <w:r w:rsidRPr="00CA0EEE">
        <w:rPr>
          <w:sz w:val="24"/>
        </w:rPr>
        <w:t xml:space="preserve"> will be used for</w:t>
      </w:r>
      <w:r w:rsidR="00CA0EEE" w:rsidRPr="00CA0EEE">
        <w:rPr>
          <w:sz w:val="24"/>
        </w:rPr>
        <w:t xml:space="preserve"> generating musical effects like echo, reverb, tempo, etc.</w:t>
      </w:r>
      <w:r w:rsidR="00CA0EEE">
        <w:rPr>
          <w:sz w:val="24"/>
        </w:rPr>
        <w:t xml:space="preserve"> The user has to first do the basic initial setup </w:t>
      </w:r>
      <w:r w:rsidR="00580231">
        <w:rPr>
          <w:sz w:val="24"/>
        </w:rPr>
        <w:t xml:space="preserve">like connecting audio data from any audio source to the ULK board using audio </w:t>
      </w:r>
      <w:r w:rsidR="00CA0EEE">
        <w:rPr>
          <w:sz w:val="24"/>
        </w:rPr>
        <w:t>cable</w:t>
      </w:r>
      <w:r w:rsidR="00580231">
        <w:rPr>
          <w:sz w:val="24"/>
        </w:rPr>
        <w:t>s (to the 3.5mm audio mic input jack) and also connect speakers to the board through the audio jack</w:t>
      </w:r>
      <w:r w:rsidR="00CA0EEE">
        <w:rPr>
          <w:sz w:val="24"/>
        </w:rPr>
        <w:t>. On powering on the board, the user will be greeted with a small introductory message.</w:t>
      </w:r>
      <w:r w:rsidR="00580231">
        <w:rPr>
          <w:sz w:val="24"/>
        </w:rPr>
        <w:t xml:space="preserve"> Then a number of rows and columns of white rectangles will be displayed on the graphic LCD. Here each column corresponds to an audio effect and each row in a specific column can be used to </w:t>
      </w:r>
      <w:r w:rsidR="007F2FAC">
        <w:rPr>
          <w:sz w:val="24"/>
        </w:rPr>
        <w:t xml:space="preserve">vary the gain. The user has to then press on any required rectangle to according to his/her requirement. </w:t>
      </w:r>
      <w:r w:rsidR="00580231">
        <w:rPr>
          <w:sz w:val="24"/>
        </w:rPr>
        <w:t xml:space="preserve">  </w:t>
      </w:r>
    </w:p>
    <w:p w:rsidR="00EE68BE" w:rsidRDefault="00EE68BE">
      <w:pPr>
        <w:rPr>
          <w:rFonts w:ascii="Arial" w:hAnsi="Arial"/>
          <w:b/>
          <w:bCs/>
          <w:i/>
          <w:iCs/>
          <w:sz w:val="24"/>
        </w:rPr>
      </w:pPr>
    </w:p>
    <w:p w:rsidR="00EE68BE" w:rsidRDefault="00EE68BE">
      <w:pPr>
        <w:pStyle w:val="Heading3"/>
      </w:pPr>
      <w:r>
        <w:t>4.1</w:t>
      </w:r>
      <w:r>
        <w:tab/>
        <w:t>Capacity/Specification</w:t>
      </w:r>
    </w:p>
    <w:p w:rsidR="00EA49EE" w:rsidRDefault="00EA49EE" w:rsidP="00057DC5">
      <w:pPr>
        <w:pStyle w:val="Heading1"/>
        <w:ind w:firstLine="709"/>
        <w:rPr>
          <w:rFonts w:cs="Arial"/>
        </w:rPr>
      </w:pPr>
      <w:smartTag w:uri="urn:schemas-microsoft-com:office:smarttags" w:element="stockticker">
        <w:r>
          <w:rPr>
            <w:rFonts w:cs="Arial"/>
          </w:rPr>
          <w:t>CORE</w:t>
        </w:r>
      </w:smartTag>
      <w:r>
        <w:rPr>
          <w:rFonts w:cs="Arial"/>
        </w:rPr>
        <w:t xml:space="preserve"> SPECIFICATION</w:t>
      </w:r>
    </w:p>
    <w:p w:rsidR="00EA49EE" w:rsidRDefault="00EA49EE" w:rsidP="00EA49EE">
      <w:pPr>
        <w:rPr>
          <w:lang w:val="cy-GB"/>
        </w:rPr>
      </w:pPr>
    </w:p>
    <w:p w:rsidR="00EA49EE" w:rsidRDefault="00EA49EE" w:rsidP="003362D2">
      <w:pPr>
        <w:numPr>
          <w:ilvl w:val="0"/>
          <w:numId w:val="5"/>
        </w:numPr>
        <w:rPr>
          <w:rFonts w:ascii="Arial" w:hAnsi="Arial"/>
          <w:sz w:val="26"/>
          <w:lang w:val="cy-GB"/>
        </w:rPr>
      </w:pPr>
      <w:r>
        <w:rPr>
          <w:rFonts w:ascii="Arial" w:hAnsi="Arial"/>
          <w:sz w:val="26"/>
          <w:lang w:val="cy-GB"/>
        </w:rPr>
        <w:t>VOLTAGE: 230 volt  50/60 Hz</w:t>
      </w:r>
    </w:p>
    <w:p w:rsidR="00EA49EE" w:rsidRDefault="00EA49EE" w:rsidP="00EA49EE">
      <w:pPr>
        <w:rPr>
          <w:rFonts w:ascii="Arial" w:hAnsi="Arial"/>
          <w:sz w:val="26"/>
          <w:lang w:val="cy-GB"/>
        </w:rPr>
      </w:pPr>
    </w:p>
    <w:p w:rsidR="00EA49EE" w:rsidRDefault="00EA49EE" w:rsidP="00057DC5">
      <w:pPr>
        <w:ind w:firstLine="709"/>
        <w:rPr>
          <w:rFonts w:ascii="Arial" w:hAnsi="Arial"/>
          <w:sz w:val="26"/>
          <w:lang w:val="cy-GB"/>
        </w:rPr>
      </w:pPr>
      <w:r>
        <w:rPr>
          <w:rFonts w:ascii="Arial" w:hAnsi="Arial"/>
          <w:sz w:val="26"/>
          <w:lang w:val="cy-GB"/>
        </w:rPr>
        <w:t>PHYSICAL</w:t>
      </w:r>
    </w:p>
    <w:p w:rsidR="00EA49EE" w:rsidRDefault="00EA49EE" w:rsidP="003362D2">
      <w:pPr>
        <w:numPr>
          <w:ilvl w:val="0"/>
          <w:numId w:val="5"/>
        </w:numPr>
        <w:rPr>
          <w:rFonts w:ascii="Arial" w:hAnsi="Arial"/>
          <w:sz w:val="26"/>
          <w:lang w:val="cy-GB"/>
        </w:rPr>
      </w:pPr>
      <w:r>
        <w:rPr>
          <w:rFonts w:ascii="Arial" w:hAnsi="Arial"/>
          <w:sz w:val="26"/>
          <w:lang w:val="cy-GB"/>
        </w:rPr>
        <w:t>CAPACITY</w:t>
      </w:r>
      <w:r w:rsidR="007F2FAC">
        <w:rPr>
          <w:rFonts w:ascii="Arial" w:hAnsi="Arial"/>
          <w:sz w:val="26"/>
          <w:lang w:val="cy-GB"/>
        </w:rPr>
        <w:t xml:space="preserve"> </w:t>
      </w:r>
      <w:r w:rsidR="007F2FAC" w:rsidRPr="00057DC5">
        <w:rPr>
          <w:sz w:val="26"/>
          <w:lang w:val="cy-GB"/>
        </w:rPr>
        <w:t>:</w:t>
      </w:r>
      <w:r w:rsidR="00952ADD" w:rsidRPr="00057DC5">
        <w:rPr>
          <w:sz w:val="26"/>
          <w:lang w:val="cy-GB"/>
        </w:rPr>
        <w:t xml:space="preserve"> </w:t>
      </w:r>
      <w:r w:rsidR="003D7E1C" w:rsidRPr="00057DC5">
        <w:rPr>
          <w:sz w:val="24"/>
          <w:szCs w:val="24"/>
          <w:lang w:val="cy-GB"/>
        </w:rPr>
        <w:t>Not waterproof</w:t>
      </w:r>
    </w:p>
    <w:p w:rsidR="00EA49EE" w:rsidRDefault="00EA49EE" w:rsidP="003362D2">
      <w:pPr>
        <w:numPr>
          <w:ilvl w:val="0"/>
          <w:numId w:val="5"/>
        </w:numPr>
        <w:rPr>
          <w:rFonts w:ascii="Arial" w:hAnsi="Arial"/>
          <w:sz w:val="26"/>
          <w:lang w:val="cy-GB"/>
        </w:rPr>
      </w:pPr>
      <w:r>
        <w:rPr>
          <w:rFonts w:ascii="Arial" w:hAnsi="Arial"/>
          <w:sz w:val="26"/>
          <w:lang w:val="cy-GB"/>
        </w:rPr>
        <w:t xml:space="preserve">SIZE </w:t>
      </w:r>
      <w:r w:rsidR="007F2FAC">
        <w:rPr>
          <w:rFonts w:ascii="Arial" w:hAnsi="Arial"/>
          <w:sz w:val="26"/>
          <w:lang w:val="cy-GB"/>
        </w:rPr>
        <w:t xml:space="preserve">: </w:t>
      </w:r>
      <w:r w:rsidR="007F2FAC" w:rsidRPr="00057DC5">
        <w:rPr>
          <w:sz w:val="24"/>
          <w:szCs w:val="24"/>
          <w:lang w:val="cy-GB"/>
        </w:rPr>
        <w:t>1</w:t>
      </w:r>
      <w:r w:rsidR="00952ADD" w:rsidRPr="00057DC5">
        <w:rPr>
          <w:sz w:val="24"/>
          <w:szCs w:val="24"/>
          <w:lang w:val="cy-GB"/>
        </w:rPr>
        <w:t xml:space="preserve"> x </w:t>
      </w:r>
      <w:r w:rsidR="007F2FAC" w:rsidRPr="00057DC5">
        <w:rPr>
          <w:sz w:val="24"/>
          <w:szCs w:val="24"/>
          <w:lang w:val="cy-GB"/>
        </w:rPr>
        <w:t>1 ft</w:t>
      </w:r>
      <w:r w:rsidR="007F2FAC">
        <w:rPr>
          <w:rFonts w:ascii="Arial" w:hAnsi="Arial"/>
          <w:sz w:val="26"/>
          <w:lang w:val="cy-GB"/>
        </w:rPr>
        <w:t xml:space="preserve"> </w:t>
      </w:r>
    </w:p>
    <w:p w:rsidR="00EA49EE" w:rsidRDefault="00EA49EE" w:rsidP="003362D2">
      <w:pPr>
        <w:numPr>
          <w:ilvl w:val="0"/>
          <w:numId w:val="5"/>
        </w:numPr>
        <w:rPr>
          <w:rFonts w:ascii="Arial" w:hAnsi="Arial"/>
          <w:sz w:val="26"/>
          <w:lang w:val="cy-GB"/>
        </w:rPr>
      </w:pPr>
      <w:r>
        <w:rPr>
          <w:rFonts w:ascii="Arial" w:hAnsi="Arial"/>
          <w:sz w:val="26"/>
          <w:lang w:val="cy-GB"/>
        </w:rPr>
        <w:t>ORIENTATION</w:t>
      </w:r>
      <w:r w:rsidR="007F2FAC">
        <w:rPr>
          <w:rFonts w:ascii="Arial" w:hAnsi="Arial"/>
          <w:sz w:val="26"/>
          <w:lang w:val="cy-GB"/>
        </w:rPr>
        <w:t xml:space="preserve"> : </w:t>
      </w:r>
      <w:r w:rsidR="007F2FAC" w:rsidRPr="00057DC5">
        <w:rPr>
          <w:sz w:val="24"/>
          <w:szCs w:val="24"/>
          <w:lang w:val="cy-GB"/>
        </w:rPr>
        <w:t>Landscape</w:t>
      </w:r>
    </w:p>
    <w:p w:rsidR="00EA49EE" w:rsidRDefault="00EA49EE" w:rsidP="003362D2">
      <w:pPr>
        <w:numPr>
          <w:ilvl w:val="0"/>
          <w:numId w:val="5"/>
        </w:numPr>
        <w:rPr>
          <w:rFonts w:ascii="Arial" w:hAnsi="Arial"/>
          <w:sz w:val="26"/>
          <w:lang w:val="cy-GB"/>
        </w:rPr>
      </w:pPr>
      <w:r>
        <w:rPr>
          <w:rFonts w:ascii="Arial" w:hAnsi="Arial"/>
          <w:sz w:val="26"/>
          <w:lang w:val="cy-GB"/>
        </w:rPr>
        <w:t>AMBIENT CONDITIONS REQUIRED FOR SATISFACTORY OPERATION</w:t>
      </w:r>
    </w:p>
    <w:p w:rsidR="00EA49EE" w:rsidRPr="00EA49EE" w:rsidRDefault="00EA49EE" w:rsidP="00EA49EE"/>
    <w:p w:rsidR="00EE68BE" w:rsidRPr="00057DC5" w:rsidRDefault="00952ADD">
      <w:pPr>
        <w:ind w:left="1440"/>
        <w:rPr>
          <w:sz w:val="24"/>
        </w:rPr>
      </w:pPr>
      <w:r w:rsidRPr="00057DC5">
        <w:rPr>
          <w:sz w:val="24"/>
        </w:rPr>
        <w:t>The equipment needs a minimum space of 1 x 1 ft.</w:t>
      </w:r>
      <w:r w:rsidR="00AA34C4" w:rsidRPr="00057DC5">
        <w:rPr>
          <w:sz w:val="24"/>
        </w:rPr>
        <w:t xml:space="preserve"> </w:t>
      </w:r>
    </w:p>
    <w:p w:rsidR="00EE68BE" w:rsidRPr="00057DC5" w:rsidRDefault="00EE68BE">
      <w:pPr>
        <w:ind w:left="1440"/>
        <w:rPr>
          <w:sz w:val="24"/>
        </w:rPr>
      </w:pPr>
      <w:r w:rsidRPr="00057DC5">
        <w:rPr>
          <w:sz w:val="24"/>
        </w:rPr>
        <w:t>The equipment must be able to</w:t>
      </w:r>
      <w:r w:rsidR="00952ADD" w:rsidRPr="00057DC5">
        <w:rPr>
          <w:sz w:val="24"/>
        </w:rPr>
        <w:t xml:space="preserve"> produce sound up to a range of 1 metre. </w:t>
      </w:r>
    </w:p>
    <w:p w:rsidR="00EE68BE" w:rsidRPr="00057DC5" w:rsidRDefault="00EE68BE">
      <w:pPr>
        <w:ind w:left="1440"/>
        <w:rPr>
          <w:i/>
          <w:sz w:val="24"/>
        </w:rPr>
      </w:pPr>
      <w:r w:rsidRPr="00057DC5">
        <w:rPr>
          <w:sz w:val="24"/>
        </w:rPr>
        <w:t>The unit will hav</w:t>
      </w:r>
      <w:r w:rsidR="00952ADD" w:rsidRPr="00057DC5">
        <w:rPr>
          <w:sz w:val="24"/>
        </w:rPr>
        <w:t xml:space="preserve">e </w:t>
      </w:r>
      <w:r w:rsidR="003D7E1C" w:rsidRPr="00057DC5">
        <w:rPr>
          <w:sz w:val="24"/>
        </w:rPr>
        <w:t>2 speakers and one audio source.</w:t>
      </w:r>
    </w:p>
    <w:p w:rsidR="003D7E1C" w:rsidRPr="00057DC5" w:rsidRDefault="00EE68BE" w:rsidP="003D7E1C">
      <w:pPr>
        <w:ind w:left="1440"/>
        <w:rPr>
          <w:i/>
          <w:sz w:val="24"/>
        </w:rPr>
      </w:pPr>
      <w:r w:rsidRPr="00057DC5">
        <w:rPr>
          <w:sz w:val="24"/>
        </w:rPr>
        <w:t>The unit must be capable of being sited in an area</w:t>
      </w:r>
      <w:r w:rsidR="003D7E1C" w:rsidRPr="00057DC5">
        <w:rPr>
          <w:sz w:val="24"/>
        </w:rPr>
        <w:t xml:space="preserve"> 5ft,</w:t>
      </w:r>
      <w:r w:rsidR="007829D9">
        <w:rPr>
          <w:sz w:val="24"/>
        </w:rPr>
        <w:t xml:space="preserve"> </w:t>
      </w:r>
      <w:r w:rsidR="003D7E1C" w:rsidRPr="00057DC5">
        <w:rPr>
          <w:sz w:val="24"/>
        </w:rPr>
        <w:t>width</w:t>
      </w:r>
      <w:r w:rsidR="005E1419" w:rsidRPr="00057DC5">
        <w:rPr>
          <w:sz w:val="24"/>
        </w:rPr>
        <w:t xml:space="preserve"> of</w:t>
      </w:r>
      <w:r w:rsidR="003D7E1C" w:rsidRPr="00057DC5">
        <w:rPr>
          <w:sz w:val="24"/>
        </w:rPr>
        <w:t xml:space="preserve"> 5ft, depth of 5 ft.</w:t>
      </w:r>
    </w:p>
    <w:p w:rsidR="00EE68BE" w:rsidRDefault="00EE68BE" w:rsidP="00D249AD">
      <w:pPr>
        <w:ind w:left="1440"/>
        <w:rPr>
          <w:rFonts w:ascii="Arial" w:hAnsi="Arial"/>
          <w:i/>
          <w:sz w:val="24"/>
        </w:rPr>
      </w:pPr>
    </w:p>
    <w:p w:rsidR="00EE68BE" w:rsidRDefault="00EE68BE">
      <w:pPr>
        <w:rPr>
          <w:rFonts w:ascii="Arial" w:hAnsi="Arial"/>
          <w:sz w:val="24"/>
        </w:rPr>
      </w:pPr>
    </w:p>
    <w:p w:rsidR="00EE68BE" w:rsidRDefault="00EE68BE" w:rsidP="003362D2">
      <w:pPr>
        <w:pStyle w:val="BodyText"/>
        <w:numPr>
          <w:ilvl w:val="1"/>
          <w:numId w:val="4"/>
        </w:numPr>
        <w:rPr>
          <w:b/>
        </w:rPr>
      </w:pPr>
      <w:r>
        <w:rPr>
          <w:b/>
        </w:rPr>
        <w:t>Operational Requirements.</w:t>
      </w:r>
    </w:p>
    <w:p w:rsidR="00EE68BE" w:rsidRDefault="00EE68BE" w:rsidP="007F2FAC">
      <w:pPr>
        <w:pStyle w:val="BodyText"/>
        <w:ind w:left="1440"/>
        <w:rPr>
          <w:b/>
        </w:rPr>
      </w:pPr>
    </w:p>
    <w:p w:rsidR="007F2FAC" w:rsidRDefault="007F2FAC" w:rsidP="003362D2">
      <w:pPr>
        <w:pStyle w:val="BodyText"/>
        <w:numPr>
          <w:ilvl w:val="0"/>
          <w:numId w:val="6"/>
        </w:numPr>
        <w:rPr>
          <w:rFonts w:ascii="Times New Roman" w:hAnsi="Times New Roman"/>
        </w:rPr>
      </w:pPr>
      <w:r>
        <w:rPr>
          <w:rFonts w:ascii="Times New Roman" w:hAnsi="Times New Roman"/>
        </w:rPr>
        <w:t>Audio source</w:t>
      </w:r>
      <w:r w:rsidR="00DF1F62">
        <w:rPr>
          <w:rFonts w:ascii="Times New Roman" w:hAnsi="Times New Roman"/>
        </w:rPr>
        <w:t xml:space="preserve">        </w:t>
      </w:r>
      <w:r>
        <w:rPr>
          <w:rFonts w:ascii="Times New Roman" w:hAnsi="Times New Roman"/>
        </w:rPr>
        <w:t xml:space="preserve"> </w:t>
      </w:r>
      <w:r w:rsidR="00DF1F62">
        <w:rPr>
          <w:rFonts w:ascii="Times New Roman" w:hAnsi="Times New Roman"/>
        </w:rPr>
        <w:t xml:space="preserve"> </w:t>
      </w:r>
      <w:r>
        <w:rPr>
          <w:rFonts w:ascii="Times New Roman" w:hAnsi="Times New Roman"/>
        </w:rPr>
        <w:t>x 1</w:t>
      </w:r>
    </w:p>
    <w:p w:rsidR="007F2FAC" w:rsidRDefault="007F2FAC" w:rsidP="003362D2">
      <w:pPr>
        <w:pStyle w:val="BodyText"/>
        <w:numPr>
          <w:ilvl w:val="0"/>
          <w:numId w:val="6"/>
        </w:numPr>
        <w:rPr>
          <w:rFonts w:ascii="Times New Roman" w:hAnsi="Times New Roman"/>
        </w:rPr>
      </w:pPr>
      <w:r>
        <w:rPr>
          <w:rFonts w:ascii="Times New Roman" w:hAnsi="Times New Roman"/>
        </w:rPr>
        <w:t xml:space="preserve">Speakers       </w:t>
      </w:r>
      <w:r w:rsidR="00DF1F62">
        <w:rPr>
          <w:rFonts w:ascii="Times New Roman" w:hAnsi="Times New Roman"/>
        </w:rPr>
        <w:t xml:space="preserve">        </w:t>
      </w:r>
      <w:r>
        <w:rPr>
          <w:rFonts w:ascii="Times New Roman" w:hAnsi="Times New Roman"/>
        </w:rPr>
        <w:t xml:space="preserve"> </w:t>
      </w:r>
      <w:r w:rsidR="00DF1F62">
        <w:rPr>
          <w:rFonts w:ascii="Times New Roman" w:hAnsi="Times New Roman"/>
        </w:rPr>
        <w:t xml:space="preserve"> </w:t>
      </w:r>
      <w:r>
        <w:rPr>
          <w:rFonts w:ascii="Times New Roman" w:hAnsi="Times New Roman"/>
        </w:rPr>
        <w:t>x 2</w:t>
      </w:r>
    </w:p>
    <w:p w:rsidR="007F2FAC" w:rsidRDefault="00DF1F62" w:rsidP="003362D2">
      <w:pPr>
        <w:pStyle w:val="BodyText"/>
        <w:numPr>
          <w:ilvl w:val="0"/>
          <w:numId w:val="6"/>
        </w:numPr>
        <w:rPr>
          <w:rFonts w:ascii="Times New Roman" w:hAnsi="Times New Roman"/>
        </w:rPr>
      </w:pPr>
      <w:r>
        <w:rPr>
          <w:rFonts w:ascii="Times New Roman" w:hAnsi="Times New Roman"/>
        </w:rPr>
        <w:t>3.5mm audio cable x 1</w:t>
      </w:r>
    </w:p>
    <w:p w:rsidR="00DF1F62" w:rsidRDefault="00DF1F62" w:rsidP="003362D2">
      <w:pPr>
        <w:pStyle w:val="BodyText"/>
        <w:numPr>
          <w:ilvl w:val="0"/>
          <w:numId w:val="6"/>
        </w:numPr>
        <w:rPr>
          <w:rFonts w:ascii="Times New Roman" w:hAnsi="Times New Roman"/>
        </w:rPr>
      </w:pPr>
      <w:r>
        <w:rPr>
          <w:rFonts w:ascii="Times New Roman" w:hAnsi="Times New Roman"/>
        </w:rPr>
        <w:t>Graphical LCD       x 1</w:t>
      </w:r>
    </w:p>
    <w:p w:rsidR="00DF1F62" w:rsidRPr="00DF1F62" w:rsidRDefault="007F2FAC" w:rsidP="003362D2">
      <w:pPr>
        <w:pStyle w:val="BodyText"/>
        <w:numPr>
          <w:ilvl w:val="0"/>
          <w:numId w:val="6"/>
        </w:numPr>
        <w:rPr>
          <w:rFonts w:ascii="Times New Roman" w:hAnsi="Times New Roman"/>
        </w:rPr>
      </w:pPr>
      <w:r>
        <w:rPr>
          <w:rFonts w:ascii="Times New Roman" w:hAnsi="Times New Roman"/>
        </w:rPr>
        <w:t>5V p</w:t>
      </w:r>
      <w:r w:rsidRPr="007F2FAC">
        <w:rPr>
          <w:rFonts w:ascii="Times New Roman" w:hAnsi="Times New Roman"/>
        </w:rPr>
        <w:t>ower supply</w:t>
      </w:r>
      <w:r>
        <w:rPr>
          <w:rFonts w:ascii="Times New Roman" w:hAnsi="Times New Roman"/>
        </w:rPr>
        <w:t xml:space="preserve"> </w:t>
      </w:r>
      <w:r w:rsidR="00DF1F62">
        <w:rPr>
          <w:rFonts w:ascii="Times New Roman" w:hAnsi="Times New Roman"/>
        </w:rPr>
        <w:t xml:space="preserve">   </w:t>
      </w:r>
      <w:r>
        <w:rPr>
          <w:rFonts w:ascii="Times New Roman" w:hAnsi="Times New Roman"/>
        </w:rPr>
        <w:t xml:space="preserve">x 1 </w:t>
      </w:r>
    </w:p>
    <w:p w:rsidR="007F2FAC" w:rsidRPr="007F2FAC" w:rsidRDefault="007F2FAC" w:rsidP="007F2FAC">
      <w:pPr>
        <w:pStyle w:val="BodyText"/>
        <w:ind w:left="1440"/>
        <w:rPr>
          <w:rFonts w:ascii="Times New Roman" w:hAnsi="Times New Roman"/>
        </w:rPr>
      </w:pPr>
    </w:p>
    <w:p w:rsidR="00EE68BE" w:rsidRDefault="00EE68BE">
      <w:pPr>
        <w:pStyle w:val="BodyText"/>
        <w:ind w:left="1778"/>
      </w:pPr>
    </w:p>
    <w:p w:rsidR="00EE68BE" w:rsidRDefault="00EE68BE">
      <w:pPr>
        <w:pStyle w:val="BodyText"/>
      </w:pPr>
    </w:p>
    <w:p w:rsidR="00EE68BE" w:rsidRDefault="00EE68BE">
      <w:pPr>
        <w:pStyle w:val="BodyText"/>
        <w:ind w:firstLine="720"/>
        <w:rPr>
          <w:b/>
        </w:rPr>
      </w:pPr>
      <w:r>
        <w:rPr>
          <w:b/>
        </w:rPr>
        <w:t>4.3</w:t>
      </w:r>
      <w:r>
        <w:rPr>
          <w:b/>
        </w:rPr>
        <w:tab/>
        <w:t>Process Requirements</w:t>
      </w:r>
    </w:p>
    <w:p w:rsidR="00DF1F62" w:rsidRDefault="00DF1F62">
      <w:pPr>
        <w:pStyle w:val="BodyText"/>
        <w:ind w:left="720" w:firstLine="720"/>
        <w:rPr>
          <w:rFonts w:ascii="Times New Roman" w:hAnsi="Times New Roman"/>
        </w:rPr>
      </w:pPr>
    </w:p>
    <w:p w:rsidR="00DF1F62" w:rsidRPr="00DF1F62" w:rsidRDefault="00DF1F62" w:rsidP="00057DC5">
      <w:pPr>
        <w:pStyle w:val="BodyText"/>
        <w:ind w:left="1440"/>
        <w:rPr>
          <w:rFonts w:ascii="Times New Roman" w:hAnsi="Times New Roman"/>
        </w:rPr>
      </w:pPr>
      <w:r>
        <w:rPr>
          <w:rFonts w:ascii="Times New Roman" w:hAnsi="Times New Roman"/>
        </w:rPr>
        <w:t xml:space="preserve">For best user experience, the system </w:t>
      </w:r>
      <w:r w:rsidR="00952ADD">
        <w:rPr>
          <w:rFonts w:ascii="Times New Roman" w:hAnsi="Times New Roman"/>
        </w:rPr>
        <w:t>has be used in a noise free environment. The room too has to designed in an acoustic way</w:t>
      </w:r>
      <w:r w:rsidR="003D7E1C">
        <w:rPr>
          <w:rFonts w:ascii="Times New Roman" w:hAnsi="Times New Roman"/>
        </w:rPr>
        <w:t>.</w:t>
      </w:r>
    </w:p>
    <w:p w:rsidR="00EE68BE" w:rsidRDefault="00DF1F62" w:rsidP="00DF1F62">
      <w:pPr>
        <w:pStyle w:val="BodyText"/>
        <w:rPr>
          <w:b/>
        </w:rPr>
      </w:pPr>
      <w:r>
        <w:rPr>
          <w:b/>
        </w:rPr>
        <w:tab/>
      </w:r>
      <w:r>
        <w:rPr>
          <w:b/>
        </w:rPr>
        <w:tab/>
      </w:r>
    </w:p>
    <w:p w:rsidR="00EE68BE" w:rsidRDefault="00EE68BE">
      <w:pPr>
        <w:pStyle w:val="BodyText"/>
        <w:ind w:left="1418"/>
        <w:rPr>
          <w:b/>
        </w:rPr>
      </w:pPr>
    </w:p>
    <w:p w:rsidR="00EE68BE" w:rsidRDefault="00EE68BE">
      <w:pPr>
        <w:pStyle w:val="BodyText"/>
      </w:pPr>
    </w:p>
    <w:p w:rsidR="00EE68BE" w:rsidRDefault="00EE68BE">
      <w:pPr>
        <w:pStyle w:val="BodyText"/>
        <w:rPr>
          <w:b/>
        </w:rPr>
      </w:pPr>
      <w:r>
        <w:rPr>
          <w:b/>
        </w:rPr>
        <w:t>5</w:t>
      </w:r>
      <w:r>
        <w:rPr>
          <w:b/>
        </w:rPr>
        <w:tab/>
      </w:r>
      <w:r>
        <w:rPr>
          <w:b/>
          <w:u w:val="single"/>
        </w:rPr>
        <w:t>Functions</w:t>
      </w:r>
    </w:p>
    <w:p w:rsidR="00EE68BE" w:rsidRDefault="00EE68BE">
      <w:pPr>
        <w:pStyle w:val="BodyText"/>
      </w:pPr>
    </w:p>
    <w:p w:rsidR="001F0379" w:rsidRDefault="001F0379" w:rsidP="001F0379">
      <w:pPr>
        <w:ind w:firstLine="720"/>
        <w:rPr>
          <w:rFonts w:ascii="Arial" w:eastAsia="Arial" w:hAnsi="Arial" w:cs="Arial"/>
          <w:b/>
          <w:sz w:val="24"/>
        </w:rPr>
      </w:pPr>
      <w:r>
        <w:rPr>
          <w:rFonts w:ascii="Arial" w:eastAsia="Arial" w:hAnsi="Arial" w:cs="Arial"/>
          <w:b/>
          <w:sz w:val="24"/>
        </w:rPr>
        <w:t>5.1</w:t>
      </w:r>
      <w:r>
        <w:rPr>
          <w:rFonts w:ascii="Arial" w:eastAsia="Arial" w:hAnsi="Arial" w:cs="Arial"/>
          <w:b/>
          <w:sz w:val="24"/>
        </w:rPr>
        <w:tab/>
        <w:t>Operation</w:t>
      </w:r>
    </w:p>
    <w:p w:rsidR="001F0379" w:rsidRDefault="001F0379" w:rsidP="001F0379">
      <w:pPr>
        <w:ind w:left="1418"/>
        <w:rPr>
          <w:rFonts w:ascii="Arial" w:eastAsia="Arial" w:hAnsi="Arial" w:cs="Arial"/>
          <w:sz w:val="24"/>
        </w:rPr>
      </w:pPr>
      <w:r>
        <w:rPr>
          <w:sz w:val="24"/>
        </w:rPr>
        <w:t>Connect the audio input to the audio in line and connect the speakers to the audio out line. Connect the DC adapter to the power jack and switch on the power supply. Use the stylus to select the audio effect as per requirement.</w:t>
      </w:r>
    </w:p>
    <w:p w:rsidR="001F0379" w:rsidRDefault="001F0379" w:rsidP="001F0379">
      <w:pPr>
        <w:rPr>
          <w:rFonts w:ascii="Arial" w:eastAsia="Arial" w:hAnsi="Arial" w:cs="Arial"/>
          <w:b/>
          <w:sz w:val="24"/>
        </w:rPr>
      </w:pPr>
    </w:p>
    <w:p w:rsidR="00057DC5" w:rsidRDefault="00057DC5" w:rsidP="001F0379">
      <w:pPr>
        <w:ind w:firstLine="720"/>
        <w:rPr>
          <w:rFonts w:ascii="Arial" w:eastAsia="Arial" w:hAnsi="Arial" w:cs="Arial"/>
          <w:b/>
          <w:sz w:val="24"/>
        </w:rPr>
      </w:pPr>
    </w:p>
    <w:p w:rsidR="00057DC5" w:rsidRDefault="00057DC5" w:rsidP="001F0379">
      <w:pPr>
        <w:ind w:firstLine="720"/>
        <w:rPr>
          <w:rFonts w:ascii="Arial" w:eastAsia="Arial" w:hAnsi="Arial" w:cs="Arial"/>
          <w:b/>
          <w:sz w:val="24"/>
        </w:rPr>
      </w:pPr>
    </w:p>
    <w:p w:rsidR="001F0379" w:rsidRDefault="001F0379" w:rsidP="001F0379">
      <w:pPr>
        <w:ind w:firstLine="720"/>
        <w:rPr>
          <w:rFonts w:ascii="Arial" w:eastAsia="Arial" w:hAnsi="Arial" w:cs="Arial"/>
          <w:b/>
          <w:sz w:val="24"/>
        </w:rPr>
      </w:pPr>
      <w:r>
        <w:rPr>
          <w:rFonts w:ascii="Arial" w:eastAsia="Arial" w:hAnsi="Arial" w:cs="Arial"/>
          <w:b/>
          <w:sz w:val="24"/>
        </w:rPr>
        <w:lastRenderedPageBreak/>
        <w:t>5.2</w:t>
      </w:r>
      <w:r>
        <w:rPr>
          <w:rFonts w:ascii="Arial" w:eastAsia="Arial" w:hAnsi="Arial" w:cs="Arial"/>
          <w:b/>
          <w:sz w:val="24"/>
        </w:rPr>
        <w:tab/>
        <w:t>Control System requirements</w:t>
      </w:r>
    </w:p>
    <w:p w:rsidR="00057DC5" w:rsidRDefault="001F0379" w:rsidP="003362D2">
      <w:pPr>
        <w:pStyle w:val="ListParagraph"/>
        <w:numPr>
          <w:ilvl w:val="0"/>
          <w:numId w:val="16"/>
        </w:numPr>
        <w:rPr>
          <w:sz w:val="24"/>
        </w:rPr>
      </w:pPr>
      <w:r w:rsidRPr="00057DC5">
        <w:rPr>
          <w:sz w:val="24"/>
        </w:rPr>
        <w:t>Audio input</w:t>
      </w:r>
    </w:p>
    <w:p w:rsidR="001F0379" w:rsidRDefault="001F0379" w:rsidP="003362D2">
      <w:pPr>
        <w:pStyle w:val="ListParagraph"/>
        <w:numPr>
          <w:ilvl w:val="0"/>
          <w:numId w:val="16"/>
        </w:numPr>
        <w:rPr>
          <w:sz w:val="24"/>
        </w:rPr>
      </w:pPr>
      <w:r w:rsidRPr="00057DC5">
        <w:rPr>
          <w:sz w:val="24"/>
        </w:rPr>
        <w:t>Speakers</w:t>
      </w:r>
    </w:p>
    <w:p w:rsidR="001F0379" w:rsidRDefault="001F0379" w:rsidP="003362D2">
      <w:pPr>
        <w:pStyle w:val="ListParagraph"/>
        <w:numPr>
          <w:ilvl w:val="0"/>
          <w:numId w:val="16"/>
        </w:numPr>
        <w:rPr>
          <w:sz w:val="24"/>
        </w:rPr>
      </w:pPr>
      <w:r w:rsidRPr="00057DC5">
        <w:rPr>
          <w:sz w:val="24"/>
        </w:rPr>
        <w:t>Power supply</w:t>
      </w:r>
    </w:p>
    <w:p w:rsidR="001F0379" w:rsidRPr="00057DC5" w:rsidRDefault="001F0379" w:rsidP="003362D2">
      <w:pPr>
        <w:pStyle w:val="ListParagraph"/>
        <w:numPr>
          <w:ilvl w:val="0"/>
          <w:numId w:val="16"/>
        </w:numPr>
        <w:rPr>
          <w:sz w:val="24"/>
        </w:rPr>
      </w:pPr>
      <w:r w:rsidRPr="00057DC5">
        <w:rPr>
          <w:sz w:val="24"/>
        </w:rPr>
        <w:t>Microphone</w:t>
      </w:r>
    </w:p>
    <w:p w:rsidR="001F0379" w:rsidRDefault="001F0379" w:rsidP="001F0379">
      <w:pPr>
        <w:rPr>
          <w:rFonts w:ascii="Arial" w:eastAsia="Arial" w:hAnsi="Arial" w:cs="Arial"/>
          <w:sz w:val="24"/>
        </w:rPr>
      </w:pPr>
      <w:r>
        <w:rPr>
          <w:rFonts w:ascii="Arial" w:eastAsia="Arial" w:hAnsi="Arial" w:cs="Arial"/>
          <w:sz w:val="24"/>
        </w:rPr>
        <w:tab/>
      </w:r>
      <w:r>
        <w:rPr>
          <w:rFonts w:ascii="Arial" w:eastAsia="Arial" w:hAnsi="Arial" w:cs="Arial"/>
          <w:sz w:val="24"/>
        </w:rPr>
        <w:tab/>
      </w:r>
    </w:p>
    <w:p w:rsidR="001F0379" w:rsidRDefault="001F0379" w:rsidP="001F0379">
      <w:pPr>
        <w:rPr>
          <w:rFonts w:ascii="Arial" w:eastAsia="Arial" w:hAnsi="Arial" w:cs="Arial"/>
          <w:b/>
          <w:i/>
          <w:sz w:val="24"/>
        </w:rPr>
      </w:pPr>
    </w:p>
    <w:p w:rsidR="001F0379" w:rsidRDefault="001F0379" w:rsidP="001F0379">
      <w:pPr>
        <w:ind w:firstLine="720"/>
        <w:rPr>
          <w:rFonts w:ascii="Arial" w:eastAsia="Arial" w:hAnsi="Arial" w:cs="Arial"/>
          <w:b/>
          <w:sz w:val="24"/>
        </w:rPr>
      </w:pPr>
      <w:r>
        <w:rPr>
          <w:rFonts w:ascii="Arial" w:eastAsia="Arial" w:hAnsi="Arial" w:cs="Arial"/>
          <w:b/>
          <w:sz w:val="24"/>
        </w:rPr>
        <w:t>5.3</w:t>
      </w:r>
      <w:r>
        <w:rPr>
          <w:rFonts w:ascii="Arial" w:eastAsia="Arial" w:hAnsi="Arial" w:cs="Arial"/>
          <w:b/>
          <w:sz w:val="24"/>
        </w:rPr>
        <w:tab/>
        <w:t>Power Failure/Recovery</w:t>
      </w:r>
    </w:p>
    <w:p w:rsidR="001F0379" w:rsidRDefault="001F0379" w:rsidP="003362D2">
      <w:pPr>
        <w:pStyle w:val="ListParagraph"/>
        <w:numPr>
          <w:ilvl w:val="0"/>
          <w:numId w:val="14"/>
        </w:numPr>
        <w:rPr>
          <w:sz w:val="24"/>
        </w:rPr>
      </w:pPr>
      <w:r w:rsidRPr="00057DC5">
        <w:rPr>
          <w:sz w:val="24"/>
        </w:rPr>
        <w:t>Noise produced - Recovery method - Chec</w:t>
      </w:r>
      <w:r w:rsidR="00057DC5">
        <w:rPr>
          <w:sz w:val="24"/>
        </w:rPr>
        <w:t xml:space="preserve">k the audio cable, if broken </w:t>
      </w:r>
      <w:r w:rsidRPr="00057DC5">
        <w:rPr>
          <w:sz w:val="24"/>
        </w:rPr>
        <w:t>replace it with a new one.</w:t>
      </w:r>
    </w:p>
    <w:p w:rsidR="001F0379" w:rsidRDefault="001F0379" w:rsidP="003362D2">
      <w:pPr>
        <w:pStyle w:val="ListParagraph"/>
        <w:numPr>
          <w:ilvl w:val="0"/>
          <w:numId w:val="14"/>
        </w:numPr>
        <w:rPr>
          <w:sz w:val="24"/>
        </w:rPr>
      </w:pPr>
      <w:r w:rsidRPr="00057DC5">
        <w:rPr>
          <w:sz w:val="24"/>
        </w:rPr>
        <w:t>Power failure - Recovery method - Check the DC adapter</w:t>
      </w:r>
      <w:r w:rsidR="00057DC5">
        <w:rPr>
          <w:sz w:val="24"/>
        </w:rPr>
        <w:t xml:space="preserve"> and replace if </w:t>
      </w:r>
      <w:r w:rsidRPr="00057DC5">
        <w:rPr>
          <w:sz w:val="24"/>
        </w:rPr>
        <w:t>burnt.</w:t>
      </w:r>
    </w:p>
    <w:p w:rsidR="001F0379" w:rsidRPr="00057DC5" w:rsidRDefault="001F0379" w:rsidP="003362D2">
      <w:pPr>
        <w:pStyle w:val="ListParagraph"/>
        <w:numPr>
          <w:ilvl w:val="0"/>
          <w:numId w:val="14"/>
        </w:numPr>
        <w:rPr>
          <w:sz w:val="24"/>
        </w:rPr>
      </w:pPr>
      <w:r w:rsidRPr="00057DC5">
        <w:rPr>
          <w:sz w:val="24"/>
        </w:rPr>
        <w:t>Reset button is provided to recover in</w:t>
      </w:r>
      <w:r w:rsidR="00057DC5">
        <w:rPr>
          <w:sz w:val="24"/>
        </w:rPr>
        <w:t xml:space="preserve"> </w:t>
      </w:r>
      <w:r w:rsidRPr="00057DC5">
        <w:rPr>
          <w:sz w:val="24"/>
        </w:rPr>
        <w:t>case the audio effect is not applied to the song. Press the reset button and try again.</w:t>
      </w:r>
    </w:p>
    <w:p w:rsidR="001F0379" w:rsidRDefault="001F0379" w:rsidP="001F0379">
      <w:pPr>
        <w:ind w:left="1418"/>
        <w:rPr>
          <w:rFonts w:ascii="Arial" w:eastAsia="Arial" w:hAnsi="Arial" w:cs="Arial"/>
          <w:sz w:val="24"/>
        </w:rPr>
      </w:pPr>
    </w:p>
    <w:p w:rsidR="001F0379" w:rsidRDefault="001F0379" w:rsidP="001F0379">
      <w:pPr>
        <w:rPr>
          <w:rFonts w:ascii="Arial" w:eastAsia="Arial" w:hAnsi="Arial" w:cs="Arial"/>
          <w:sz w:val="24"/>
        </w:rPr>
      </w:pPr>
    </w:p>
    <w:p w:rsidR="001F0379" w:rsidRDefault="001F0379" w:rsidP="001F0379">
      <w:pPr>
        <w:ind w:firstLine="720"/>
        <w:rPr>
          <w:rFonts w:ascii="Arial" w:eastAsia="Arial" w:hAnsi="Arial" w:cs="Arial"/>
          <w:b/>
          <w:sz w:val="24"/>
        </w:rPr>
      </w:pPr>
      <w:r>
        <w:rPr>
          <w:rFonts w:ascii="Arial" w:eastAsia="Arial" w:hAnsi="Arial" w:cs="Arial"/>
          <w:b/>
          <w:sz w:val="24"/>
        </w:rPr>
        <w:t>5.6</w:t>
      </w:r>
      <w:r>
        <w:rPr>
          <w:rFonts w:ascii="Arial" w:eastAsia="Arial" w:hAnsi="Arial" w:cs="Arial"/>
          <w:b/>
          <w:sz w:val="24"/>
        </w:rPr>
        <w:tab/>
        <w:t>User interfaces</w:t>
      </w:r>
    </w:p>
    <w:p w:rsidR="001F0379" w:rsidRDefault="001F0379" w:rsidP="003362D2">
      <w:pPr>
        <w:pStyle w:val="ListParagraph"/>
        <w:numPr>
          <w:ilvl w:val="0"/>
          <w:numId w:val="15"/>
        </w:numPr>
        <w:rPr>
          <w:sz w:val="24"/>
        </w:rPr>
      </w:pPr>
      <w:r w:rsidRPr="00057DC5">
        <w:rPr>
          <w:sz w:val="24"/>
        </w:rPr>
        <w:t>LCD touch screen</w:t>
      </w:r>
    </w:p>
    <w:p w:rsidR="00EE68BE" w:rsidRPr="00057DC5" w:rsidRDefault="001F0379" w:rsidP="003362D2">
      <w:pPr>
        <w:pStyle w:val="ListParagraph"/>
        <w:numPr>
          <w:ilvl w:val="0"/>
          <w:numId w:val="15"/>
        </w:numPr>
        <w:rPr>
          <w:sz w:val="24"/>
        </w:rPr>
      </w:pPr>
      <w:r w:rsidRPr="00057DC5">
        <w:rPr>
          <w:sz w:val="24"/>
        </w:rPr>
        <w:t>Audio input</w:t>
      </w:r>
    </w:p>
    <w:p w:rsidR="00EE68BE" w:rsidRDefault="00EE68BE">
      <w:pPr>
        <w:pStyle w:val="BodyText"/>
        <w:rPr>
          <w:b/>
          <w:bCs/>
        </w:rPr>
      </w:pPr>
    </w:p>
    <w:p w:rsidR="00EE68BE" w:rsidRDefault="00EE68BE">
      <w:pPr>
        <w:pStyle w:val="BodyText"/>
        <w:ind w:firstLine="720"/>
        <w:rPr>
          <w:b/>
        </w:rPr>
      </w:pPr>
      <w:r>
        <w:rPr>
          <w:b/>
        </w:rPr>
        <w:t>5.7</w:t>
      </w:r>
      <w:r>
        <w:rPr>
          <w:b/>
        </w:rPr>
        <w:tab/>
        <w:t>Environment</w:t>
      </w:r>
    </w:p>
    <w:p w:rsidR="005E1419" w:rsidRPr="007829D9" w:rsidRDefault="005E1419" w:rsidP="003362D2">
      <w:pPr>
        <w:pStyle w:val="BodyText"/>
        <w:numPr>
          <w:ilvl w:val="0"/>
          <w:numId w:val="8"/>
        </w:numPr>
        <w:rPr>
          <w:rFonts w:ascii="Times New Roman" w:hAnsi="Times New Roman"/>
          <w:bCs/>
          <w:iCs/>
        </w:rPr>
      </w:pPr>
      <w:r w:rsidRPr="007829D9">
        <w:rPr>
          <w:rFonts w:ascii="Times New Roman" w:hAnsi="Times New Roman"/>
          <w:bCs/>
          <w:iCs/>
        </w:rPr>
        <w:t>It should be used in a space of at least 5 x 5 x5 ft.</w:t>
      </w:r>
    </w:p>
    <w:p w:rsidR="005E1419" w:rsidRPr="007829D9" w:rsidRDefault="005E1419" w:rsidP="003362D2">
      <w:pPr>
        <w:pStyle w:val="BodyText"/>
        <w:numPr>
          <w:ilvl w:val="0"/>
          <w:numId w:val="8"/>
        </w:numPr>
        <w:rPr>
          <w:rFonts w:ascii="Times New Roman" w:hAnsi="Times New Roman"/>
          <w:bCs/>
          <w:iCs/>
        </w:rPr>
      </w:pPr>
      <w:r w:rsidRPr="007829D9">
        <w:rPr>
          <w:rFonts w:ascii="Times New Roman" w:hAnsi="Times New Roman"/>
          <w:bCs/>
          <w:iCs/>
        </w:rPr>
        <w:t>It must be used in a dry environment.</w:t>
      </w:r>
    </w:p>
    <w:p w:rsidR="00BD3282" w:rsidRPr="007829D9" w:rsidRDefault="005E1419" w:rsidP="003362D2">
      <w:pPr>
        <w:pStyle w:val="BodyText"/>
        <w:numPr>
          <w:ilvl w:val="0"/>
          <w:numId w:val="8"/>
        </w:numPr>
        <w:rPr>
          <w:rFonts w:ascii="Times New Roman" w:hAnsi="Times New Roman"/>
          <w:bCs/>
          <w:iCs/>
        </w:rPr>
      </w:pPr>
      <w:r w:rsidRPr="007829D9">
        <w:rPr>
          <w:rFonts w:ascii="Times New Roman" w:hAnsi="Times New Roman"/>
          <w:bCs/>
          <w:iCs/>
        </w:rPr>
        <w:t>The effects are best experienced when the room is designed in an acoustic way.</w:t>
      </w:r>
    </w:p>
    <w:p w:rsidR="005E1419" w:rsidRPr="00BD3282" w:rsidRDefault="005E1419" w:rsidP="005E1419">
      <w:pPr>
        <w:pStyle w:val="BodyText"/>
        <w:ind w:left="1440"/>
        <w:rPr>
          <w:bCs/>
          <w:iCs/>
        </w:rPr>
      </w:pPr>
    </w:p>
    <w:p w:rsidR="005E1419" w:rsidRDefault="005E1419">
      <w:pPr>
        <w:pStyle w:val="BodyText"/>
        <w:ind w:firstLine="720"/>
        <w:rPr>
          <w:b/>
        </w:rPr>
      </w:pPr>
    </w:p>
    <w:p w:rsidR="00EE68BE" w:rsidRDefault="00EE68BE">
      <w:pPr>
        <w:pStyle w:val="BodyText"/>
        <w:ind w:firstLine="720"/>
        <w:rPr>
          <w:b/>
        </w:rPr>
      </w:pPr>
      <w:r>
        <w:rPr>
          <w:b/>
        </w:rPr>
        <w:t>5.8</w:t>
      </w:r>
      <w:r>
        <w:rPr>
          <w:b/>
        </w:rPr>
        <w:tab/>
        <w:t>Physical conditions</w:t>
      </w:r>
    </w:p>
    <w:p w:rsidR="00EE68BE" w:rsidRPr="007829D9" w:rsidRDefault="005E1419">
      <w:pPr>
        <w:pStyle w:val="BodyText"/>
        <w:ind w:left="1418"/>
        <w:rPr>
          <w:rFonts w:ascii="Times New Roman" w:hAnsi="Times New Roman"/>
        </w:rPr>
      </w:pPr>
      <w:r w:rsidRPr="007829D9">
        <w:rPr>
          <w:rFonts w:ascii="Times New Roman" w:hAnsi="Times New Roman"/>
        </w:rPr>
        <w:t>All audio and speaker cables must be connected tightly to get the best output.</w:t>
      </w:r>
      <w:r w:rsidR="00A725DA" w:rsidRPr="007829D9">
        <w:rPr>
          <w:rFonts w:ascii="Times New Roman" w:hAnsi="Times New Roman"/>
        </w:rPr>
        <w:t xml:space="preserve"> It is also </w:t>
      </w:r>
    </w:p>
    <w:p w:rsidR="00EE68BE" w:rsidRPr="007829D9" w:rsidRDefault="00A725DA">
      <w:pPr>
        <w:pStyle w:val="BodyText"/>
        <w:ind w:left="1418"/>
        <w:rPr>
          <w:rFonts w:ascii="Times New Roman" w:hAnsi="Times New Roman"/>
        </w:rPr>
      </w:pPr>
      <w:r w:rsidRPr="007829D9">
        <w:rPr>
          <w:rFonts w:ascii="Times New Roman" w:hAnsi="Times New Roman"/>
        </w:rPr>
        <w:t>not waterproof.</w:t>
      </w:r>
    </w:p>
    <w:p w:rsidR="00EE68BE" w:rsidRDefault="00EE68BE">
      <w:pPr>
        <w:pStyle w:val="BodyText"/>
      </w:pPr>
    </w:p>
    <w:p w:rsidR="00EE68BE" w:rsidRDefault="00EE68BE">
      <w:pPr>
        <w:pStyle w:val="BodyText"/>
        <w:ind w:firstLine="720"/>
        <w:rPr>
          <w:b/>
        </w:rPr>
      </w:pPr>
      <w:r>
        <w:rPr>
          <w:b/>
        </w:rPr>
        <w:t>5.10</w:t>
      </w:r>
      <w:r>
        <w:rPr>
          <w:b/>
        </w:rPr>
        <w:tab/>
        <w:t>Biohazard level</w:t>
      </w:r>
    </w:p>
    <w:p w:rsidR="00EE68BE" w:rsidRPr="007829D9" w:rsidRDefault="00A725DA">
      <w:pPr>
        <w:pStyle w:val="BodyText"/>
        <w:ind w:left="1418"/>
        <w:rPr>
          <w:rFonts w:ascii="Times New Roman" w:hAnsi="Times New Roman"/>
        </w:rPr>
      </w:pPr>
      <w:r w:rsidRPr="007829D9">
        <w:rPr>
          <w:rFonts w:ascii="Times New Roman" w:hAnsi="Times New Roman"/>
        </w:rPr>
        <w:t>Not applicable.</w:t>
      </w:r>
    </w:p>
    <w:p w:rsidR="00EE68BE" w:rsidRDefault="00EE68BE">
      <w:pPr>
        <w:pStyle w:val="BodyText"/>
        <w:ind w:left="1418"/>
      </w:pPr>
    </w:p>
    <w:p w:rsidR="00EE68BE" w:rsidRDefault="00EE68BE">
      <w:pPr>
        <w:pStyle w:val="BodyText"/>
        <w:ind w:firstLine="720"/>
        <w:rPr>
          <w:b/>
        </w:rPr>
      </w:pPr>
      <w:r>
        <w:rPr>
          <w:b/>
        </w:rPr>
        <w:t>5.11</w:t>
      </w:r>
      <w:r>
        <w:rPr>
          <w:b/>
        </w:rPr>
        <w:tab/>
        <w:t>Cleaning Requirements</w:t>
      </w:r>
    </w:p>
    <w:p w:rsidR="00EE68BE" w:rsidRPr="007829D9" w:rsidRDefault="00A725DA">
      <w:pPr>
        <w:pStyle w:val="BodyText"/>
        <w:ind w:left="720" w:firstLine="720"/>
        <w:rPr>
          <w:rFonts w:ascii="Times New Roman" w:hAnsi="Times New Roman"/>
        </w:rPr>
      </w:pPr>
      <w:r w:rsidRPr="007829D9">
        <w:rPr>
          <w:rFonts w:ascii="Times New Roman" w:hAnsi="Times New Roman"/>
        </w:rPr>
        <w:t>Clean the speaker half yearly.</w:t>
      </w:r>
    </w:p>
    <w:p w:rsidR="00EE68BE" w:rsidRDefault="00EE68BE">
      <w:pPr>
        <w:pStyle w:val="BodyText"/>
      </w:pPr>
    </w:p>
    <w:p w:rsidR="00EE68BE" w:rsidRDefault="00EE68BE">
      <w:pPr>
        <w:pStyle w:val="BodyText"/>
        <w:ind w:firstLine="720"/>
        <w:rPr>
          <w:b/>
        </w:rPr>
      </w:pPr>
      <w:r>
        <w:rPr>
          <w:b/>
        </w:rPr>
        <w:t>5.1</w:t>
      </w:r>
      <w:r w:rsidR="00CD33B2">
        <w:rPr>
          <w:b/>
        </w:rPr>
        <w:t>2</w:t>
      </w:r>
      <w:r>
        <w:rPr>
          <w:b/>
        </w:rPr>
        <w:tab/>
        <w:t>Intended Operating Environment</w:t>
      </w:r>
    </w:p>
    <w:p w:rsidR="00EE68BE" w:rsidRPr="007829D9" w:rsidRDefault="00A725DA">
      <w:pPr>
        <w:pStyle w:val="BodyText"/>
        <w:ind w:left="1418"/>
        <w:rPr>
          <w:rFonts w:ascii="Times New Roman" w:hAnsi="Times New Roman"/>
        </w:rPr>
      </w:pPr>
      <w:r w:rsidRPr="007829D9">
        <w:rPr>
          <w:rFonts w:ascii="Times New Roman" w:hAnsi="Times New Roman"/>
        </w:rPr>
        <w:t>Indoor use only.</w:t>
      </w:r>
    </w:p>
    <w:p w:rsidR="00EE68BE" w:rsidRPr="007829D9" w:rsidRDefault="00EE68BE">
      <w:pPr>
        <w:pStyle w:val="BodyText"/>
        <w:rPr>
          <w:rFonts w:ascii="Times New Roman" w:hAnsi="Times New Roman"/>
        </w:rPr>
      </w:pPr>
    </w:p>
    <w:p w:rsidR="00EE68BE" w:rsidRDefault="00EE68BE" w:rsidP="003362D2">
      <w:pPr>
        <w:pStyle w:val="BodyText"/>
        <w:numPr>
          <w:ilvl w:val="0"/>
          <w:numId w:val="1"/>
        </w:numPr>
        <w:ind w:hanging="720"/>
        <w:rPr>
          <w:b/>
          <w:bCs/>
          <w:u w:val="single"/>
        </w:rPr>
      </w:pPr>
      <w:r>
        <w:rPr>
          <w:b/>
          <w:bCs/>
          <w:u w:val="single"/>
        </w:rPr>
        <w:t>Requirements for Installation</w:t>
      </w:r>
    </w:p>
    <w:p w:rsidR="00EE68BE" w:rsidRDefault="00EE68BE">
      <w:pPr>
        <w:pStyle w:val="BodyText"/>
        <w:ind w:left="720"/>
      </w:pPr>
    </w:p>
    <w:p w:rsidR="001F0379" w:rsidRDefault="001F0379" w:rsidP="001F0379">
      <w:pPr>
        <w:ind w:left="720"/>
        <w:rPr>
          <w:rFonts w:ascii="Arial" w:eastAsia="Arial" w:hAnsi="Arial" w:cs="Arial"/>
          <w:b/>
          <w:sz w:val="24"/>
        </w:rPr>
      </w:pPr>
      <w:r>
        <w:rPr>
          <w:rFonts w:ascii="Arial" w:eastAsia="Arial" w:hAnsi="Arial" w:cs="Arial"/>
          <w:b/>
          <w:sz w:val="24"/>
        </w:rPr>
        <w:t>6.1</w:t>
      </w:r>
      <w:r>
        <w:rPr>
          <w:rFonts w:ascii="Arial" w:eastAsia="Arial" w:hAnsi="Arial" w:cs="Arial"/>
          <w:b/>
          <w:sz w:val="24"/>
        </w:rPr>
        <w:tab/>
        <w:t>Calibration</w:t>
      </w:r>
    </w:p>
    <w:p w:rsidR="001F0379" w:rsidRDefault="001F0379" w:rsidP="001F0379">
      <w:pPr>
        <w:ind w:left="1418"/>
        <w:rPr>
          <w:rFonts w:ascii="Arial" w:eastAsia="Arial" w:hAnsi="Arial" w:cs="Arial"/>
          <w:b/>
          <w:i/>
          <w:sz w:val="24"/>
        </w:rPr>
      </w:pPr>
      <w:r>
        <w:rPr>
          <w:sz w:val="24"/>
        </w:rPr>
        <w:t>No calibration required</w:t>
      </w:r>
      <w:r>
        <w:rPr>
          <w:b/>
          <w:i/>
          <w:sz w:val="24"/>
        </w:rPr>
        <w:t>.</w:t>
      </w:r>
    </w:p>
    <w:p w:rsidR="001F0379" w:rsidRDefault="001F0379" w:rsidP="001F0379">
      <w:pPr>
        <w:ind w:left="720"/>
        <w:rPr>
          <w:rFonts w:ascii="Arial" w:eastAsia="Arial" w:hAnsi="Arial" w:cs="Arial"/>
          <w:i/>
          <w:sz w:val="24"/>
        </w:rPr>
      </w:pPr>
    </w:p>
    <w:p w:rsidR="001F0379" w:rsidRDefault="001F0379" w:rsidP="001F0379">
      <w:pPr>
        <w:ind w:left="720"/>
        <w:rPr>
          <w:rFonts w:ascii="Arial" w:eastAsia="Arial" w:hAnsi="Arial" w:cs="Arial"/>
          <w:b/>
          <w:sz w:val="24"/>
        </w:rPr>
      </w:pPr>
      <w:r>
        <w:rPr>
          <w:rFonts w:ascii="Arial" w:eastAsia="Arial" w:hAnsi="Arial" w:cs="Arial"/>
          <w:b/>
          <w:sz w:val="24"/>
        </w:rPr>
        <w:t>6.2</w:t>
      </w:r>
      <w:r>
        <w:rPr>
          <w:rFonts w:ascii="Arial" w:eastAsia="Arial" w:hAnsi="Arial" w:cs="Arial"/>
          <w:b/>
          <w:sz w:val="24"/>
        </w:rPr>
        <w:tab/>
        <w:t>Deliverables</w:t>
      </w:r>
    </w:p>
    <w:p w:rsidR="001F0379" w:rsidRDefault="001F0379" w:rsidP="001F0379">
      <w:pPr>
        <w:ind w:left="1440"/>
        <w:rPr>
          <w:sz w:val="24"/>
        </w:rPr>
      </w:pPr>
      <w:r>
        <w:rPr>
          <w:rFonts w:ascii="Arial" w:eastAsia="Arial" w:hAnsi="Arial" w:cs="Arial"/>
          <w:sz w:val="24"/>
        </w:rPr>
        <w:t>a)</w:t>
      </w:r>
      <w:r>
        <w:rPr>
          <w:sz w:val="24"/>
        </w:rPr>
        <w:t xml:space="preserve"> Juke Box or the music system</w:t>
      </w:r>
    </w:p>
    <w:p w:rsidR="001F0379" w:rsidRDefault="001F0379" w:rsidP="001F0379">
      <w:pPr>
        <w:ind w:left="1440"/>
        <w:rPr>
          <w:sz w:val="24"/>
        </w:rPr>
      </w:pPr>
      <w:r>
        <w:rPr>
          <w:sz w:val="24"/>
        </w:rPr>
        <w:t xml:space="preserve">b) Audio cable to connect the jukebox to tape recorder or other audio </w:t>
      </w:r>
      <w:proofErr w:type="spellStart"/>
      <w:r>
        <w:rPr>
          <w:sz w:val="24"/>
        </w:rPr>
        <w:t>devies</w:t>
      </w:r>
      <w:proofErr w:type="spellEnd"/>
      <w:r>
        <w:rPr>
          <w:sz w:val="24"/>
        </w:rPr>
        <w:t>.</w:t>
      </w:r>
    </w:p>
    <w:p w:rsidR="001F0379" w:rsidRDefault="001F0379" w:rsidP="001F0379">
      <w:pPr>
        <w:ind w:left="1440"/>
        <w:rPr>
          <w:sz w:val="24"/>
        </w:rPr>
      </w:pPr>
      <w:r>
        <w:rPr>
          <w:sz w:val="24"/>
        </w:rPr>
        <w:t>c) Speaker</w:t>
      </w:r>
    </w:p>
    <w:p w:rsidR="001F0379" w:rsidRDefault="001F0379" w:rsidP="001F0379">
      <w:pPr>
        <w:ind w:left="1440"/>
        <w:rPr>
          <w:sz w:val="24"/>
        </w:rPr>
      </w:pPr>
      <w:r>
        <w:rPr>
          <w:sz w:val="24"/>
        </w:rPr>
        <w:t>d) Microphone for voice recording.</w:t>
      </w:r>
    </w:p>
    <w:p w:rsidR="007829D9" w:rsidRDefault="007829D9" w:rsidP="001F0379">
      <w:pPr>
        <w:ind w:left="1440"/>
        <w:rPr>
          <w:rFonts w:ascii="Arial" w:eastAsia="Arial" w:hAnsi="Arial" w:cs="Arial"/>
          <w:sz w:val="24"/>
        </w:rPr>
      </w:pPr>
    </w:p>
    <w:p w:rsidR="001F0379" w:rsidRDefault="007829D9" w:rsidP="007829D9">
      <w:pPr>
        <w:tabs>
          <w:tab w:val="left" w:pos="360"/>
        </w:tabs>
        <w:rPr>
          <w:rFonts w:ascii="Arial" w:eastAsia="Arial" w:hAnsi="Arial" w:cs="Arial"/>
          <w:b/>
          <w:sz w:val="24"/>
        </w:rPr>
      </w:pPr>
      <w:r>
        <w:rPr>
          <w:rFonts w:ascii="Arial" w:eastAsia="Arial" w:hAnsi="Arial" w:cs="Arial"/>
          <w:b/>
          <w:sz w:val="24"/>
        </w:rPr>
        <w:tab/>
      </w:r>
      <w:r>
        <w:rPr>
          <w:rFonts w:ascii="Arial" w:eastAsia="Arial" w:hAnsi="Arial" w:cs="Arial"/>
          <w:b/>
          <w:sz w:val="24"/>
        </w:rPr>
        <w:tab/>
      </w:r>
      <w:r w:rsidR="001F0379">
        <w:rPr>
          <w:rFonts w:ascii="Arial" w:eastAsia="Arial" w:hAnsi="Arial" w:cs="Arial"/>
          <w:b/>
          <w:sz w:val="24"/>
        </w:rPr>
        <w:t>6.3      Documentation</w:t>
      </w:r>
    </w:p>
    <w:p w:rsidR="001F0379" w:rsidRDefault="001F0379" w:rsidP="001F0379">
      <w:pPr>
        <w:ind w:left="1440"/>
        <w:rPr>
          <w:rFonts w:ascii="Arial" w:eastAsia="Arial" w:hAnsi="Arial" w:cs="Arial"/>
          <w:sz w:val="24"/>
        </w:rPr>
      </w:pPr>
    </w:p>
    <w:p w:rsidR="001F0379" w:rsidRPr="007829D9" w:rsidRDefault="001F0379" w:rsidP="001F0379">
      <w:pPr>
        <w:ind w:left="1440"/>
        <w:rPr>
          <w:rFonts w:eastAsia="Arial"/>
          <w:sz w:val="24"/>
        </w:rPr>
      </w:pPr>
      <w:r w:rsidRPr="007829D9">
        <w:rPr>
          <w:rFonts w:eastAsia="Arial"/>
          <w:sz w:val="24"/>
        </w:rPr>
        <w:t xml:space="preserve">Appropriate user manuals and schematics will be provided </w:t>
      </w:r>
    </w:p>
    <w:p w:rsidR="001F0379" w:rsidRDefault="001F0379" w:rsidP="001F0379">
      <w:pPr>
        <w:rPr>
          <w:rFonts w:ascii="Arial" w:eastAsia="Arial" w:hAnsi="Arial" w:cs="Arial"/>
          <w:sz w:val="24"/>
        </w:rPr>
      </w:pPr>
    </w:p>
    <w:p w:rsidR="001F0379" w:rsidRDefault="007829D9" w:rsidP="007829D9">
      <w:pPr>
        <w:tabs>
          <w:tab w:val="left" w:pos="360"/>
        </w:tabs>
        <w:rPr>
          <w:rFonts w:ascii="Arial" w:eastAsia="Arial" w:hAnsi="Arial" w:cs="Arial"/>
          <w:b/>
          <w:sz w:val="24"/>
        </w:rPr>
      </w:pPr>
      <w:r>
        <w:rPr>
          <w:rFonts w:ascii="Arial" w:eastAsia="Arial" w:hAnsi="Arial" w:cs="Arial"/>
          <w:b/>
          <w:sz w:val="24"/>
        </w:rPr>
        <w:lastRenderedPageBreak/>
        <w:tab/>
      </w:r>
      <w:r>
        <w:rPr>
          <w:rFonts w:ascii="Arial" w:eastAsia="Arial" w:hAnsi="Arial" w:cs="Arial"/>
          <w:b/>
          <w:sz w:val="24"/>
        </w:rPr>
        <w:tab/>
      </w:r>
      <w:r w:rsidR="001F0379">
        <w:rPr>
          <w:rFonts w:ascii="Arial" w:eastAsia="Arial" w:hAnsi="Arial" w:cs="Arial"/>
          <w:b/>
          <w:sz w:val="24"/>
        </w:rPr>
        <w:t>6.4      Training</w:t>
      </w:r>
    </w:p>
    <w:p w:rsidR="001F0379" w:rsidRDefault="001F0379" w:rsidP="001F0379">
      <w:pPr>
        <w:ind w:left="1440"/>
        <w:rPr>
          <w:sz w:val="24"/>
        </w:rPr>
      </w:pPr>
    </w:p>
    <w:p w:rsidR="001F0379" w:rsidRDefault="001F0379" w:rsidP="007829D9">
      <w:pPr>
        <w:ind w:left="1440"/>
        <w:rPr>
          <w:sz w:val="24"/>
        </w:rPr>
      </w:pPr>
      <w:r>
        <w:rPr>
          <w:sz w:val="24"/>
        </w:rPr>
        <w:t>Appropriate training will be given to the cus</w:t>
      </w:r>
      <w:r w:rsidR="007829D9">
        <w:rPr>
          <w:sz w:val="24"/>
        </w:rPr>
        <w:t>tomer on how to use the juke</w:t>
      </w:r>
      <w:r>
        <w:rPr>
          <w:sz w:val="24"/>
        </w:rPr>
        <w:t>box at the time of the delivery. User must</w:t>
      </w:r>
      <w:r w:rsidR="007829D9">
        <w:rPr>
          <w:sz w:val="24"/>
        </w:rPr>
        <w:t xml:space="preserve"> read the user manual before </w:t>
      </w:r>
      <w:r>
        <w:rPr>
          <w:sz w:val="24"/>
        </w:rPr>
        <w:t>using the product.</w:t>
      </w:r>
    </w:p>
    <w:p w:rsidR="001F0379" w:rsidRDefault="001F0379" w:rsidP="001F0379">
      <w:pPr>
        <w:rPr>
          <w:sz w:val="24"/>
        </w:rPr>
      </w:pPr>
    </w:p>
    <w:p w:rsidR="001F0379" w:rsidRDefault="007829D9" w:rsidP="007829D9">
      <w:pPr>
        <w:tabs>
          <w:tab w:val="left" w:pos="360"/>
        </w:tabs>
        <w:rPr>
          <w:rFonts w:ascii="Arial" w:eastAsia="Arial" w:hAnsi="Arial" w:cs="Arial"/>
          <w:b/>
          <w:sz w:val="24"/>
        </w:rPr>
      </w:pPr>
      <w:r>
        <w:rPr>
          <w:rFonts w:ascii="Arial" w:eastAsia="Arial" w:hAnsi="Arial" w:cs="Arial"/>
          <w:b/>
          <w:sz w:val="24"/>
        </w:rPr>
        <w:tab/>
      </w:r>
      <w:r>
        <w:rPr>
          <w:rFonts w:ascii="Arial" w:eastAsia="Arial" w:hAnsi="Arial" w:cs="Arial"/>
          <w:b/>
          <w:sz w:val="24"/>
        </w:rPr>
        <w:tab/>
      </w:r>
      <w:r w:rsidR="001F0379">
        <w:rPr>
          <w:rFonts w:ascii="Arial" w:eastAsia="Arial" w:hAnsi="Arial" w:cs="Arial"/>
          <w:b/>
          <w:sz w:val="24"/>
        </w:rPr>
        <w:t>6.5      Tools and Spares</w:t>
      </w:r>
    </w:p>
    <w:p w:rsidR="001F0379" w:rsidRDefault="001F0379" w:rsidP="001F0379">
      <w:pPr>
        <w:ind w:left="1440"/>
        <w:rPr>
          <w:rFonts w:ascii="Arial" w:eastAsia="Arial" w:hAnsi="Arial" w:cs="Arial"/>
          <w:sz w:val="24"/>
        </w:rPr>
      </w:pPr>
      <w:r>
        <w:rPr>
          <w:sz w:val="24"/>
        </w:rPr>
        <w:t>No tools and spare parts will be given other than the above mentioned deliverables.</w:t>
      </w:r>
    </w:p>
    <w:p w:rsidR="001F0379" w:rsidRDefault="001F0379" w:rsidP="001F0379">
      <w:pPr>
        <w:ind w:left="1440"/>
        <w:rPr>
          <w:rFonts w:ascii="Arial" w:eastAsia="Arial" w:hAnsi="Arial" w:cs="Arial"/>
          <w:sz w:val="24"/>
        </w:rPr>
      </w:pPr>
    </w:p>
    <w:p w:rsidR="001F0379" w:rsidRDefault="001F0379" w:rsidP="001F0379">
      <w:pPr>
        <w:rPr>
          <w:rFonts w:ascii="Arial" w:eastAsia="Arial" w:hAnsi="Arial" w:cs="Arial"/>
          <w:sz w:val="24"/>
        </w:rPr>
      </w:pPr>
    </w:p>
    <w:p w:rsidR="001F0379" w:rsidRDefault="007829D9" w:rsidP="007829D9">
      <w:pPr>
        <w:tabs>
          <w:tab w:val="left" w:pos="360"/>
        </w:tabs>
        <w:rPr>
          <w:rFonts w:ascii="Arial" w:eastAsia="Arial" w:hAnsi="Arial" w:cs="Arial"/>
          <w:sz w:val="24"/>
        </w:rPr>
      </w:pPr>
      <w:r>
        <w:rPr>
          <w:rFonts w:ascii="Arial" w:eastAsia="Arial" w:hAnsi="Arial" w:cs="Arial"/>
          <w:b/>
          <w:sz w:val="24"/>
        </w:rPr>
        <w:tab/>
      </w:r>
      <w:r>
        <w:rPr>
          <w:rFonts w:ascii="Arial" w:eastAsia="Arial" w:hAnsi="Arial" w:cs="Arial"/>
          <w:b/>
          <w:sz w:val="24"/>
        </w:rPr>
        <w:tab/>
        <w:t>6.6</w:t>
      </w:r>
      <w:r w:rsidR="001F0379">
        <w:rPr>
          <w:rFonts w:ascii="Arial" w:eastAsia="Arial" w:hAnsi="Arial" w:cs="Arial"/>
          <w:b/>
          <w:sz w:val="24"/>
        </w:rPr>
        <w:t xml:space="preserve">      Calibration/Servicing</w:t>
      </w:r>
      <w:r w:rsidR="001F0379">
        <w:rPr>
          <w:rFonts w:ascii="Arial" w:eastAsia="Arial" w:hAnsi="Arial" w:cs="Arial"/>
          <w:sz w:val="24"/>
        </w:rPr>
        <w:t xml:space="preserve"> </w:t>
      </w:r>
    </w:p>
    <w:p w:rsidR="001F0379" w:rsidRDefault="001F54F6" w:rsidP="001F0379">
      <w:pPr>
        <w:ind w:left="1440"/>
        <w:rPr>
          <w:rFonts w:ascii="Arial" w:eastAsia="Arial" w:hAnsi="Arial" w:cs="Arial"/>
          <w:sz w:val="24"/>
        </w:rPr>
      </w:pPr>
      <w:r>
        <w:rPr>
          <w:sz w:val="24"/>
        </w:rPr>
        <w:t>No calib</w:t>
      </w:r>
      <w:r w:rsidR="001F0379">
        <w:rPr>
          <w:sz w:val="24"/>
        </w:rPr>
        <w:t xml:space="preserve">ration or servicing required. </w:t>
      </w:r>
    </w:p>
    <w:p w:rsidR="001F0379" w:rsidRDefault="001F0379" w:rsidP="001F0379">
      <w:pPr>
        <w:rPr>
          <w:rFonts w:ascii="Arial" w:eastAsia="Arial" w:hAnsi="Arial" w:cs="Arial"/>
          <w:sz w:val="24"/>
        </w:rPr>
      </w:pPr>
      <w:r>
        <w:rPr>
          <w:rFonts w:ascii="Arial" w:eastAsia="Arial" w:hAnsi="Arial" w:cs="Arial"/>
          <w:sz w:val="24"/>
        </w:rPr>
        <w:t xml:space="preserve"> </w:t>
      </w:r>
    </w:p>
    <w:p w:rsidR="001F0379" w:rsidRDefault="001F0379" w:rsidP="001F0379">
      <w:pPr>
        <w:rPr>
          <w:rFonts w:ascii="Arial" w:eastAsia="Arial" w:hAnsi="Arial" w:cs="Arial"/>
          <w:sz w:val="24"/>
        </w:rPr>
      </w:pPr>
    </w:p>
    <w:p w:rsidR="001F0379" w:rsidRDefault="001F0379" w:rsidP="001F0379">
      <w:pPr>
        <w:rPr>
          <w:rFonts w:ascii="Arial" w:eastAsia="Arial" w:hAnsi="Arial" w:cs="Arial"/>
          <w:sz w:val="24"/>
        </w:rPr>
      </w:pPr>
    </w:p>
    <w:p w:rsidR="001F0379" w:rsidRDefault="001F0379" w:rsidP="001F0379">
      <w:pPr>
        <w:rPr>
          <w:rFonts w:ascii="Arial" w:eastAsia="Arial" w:hAnsi="Arial" w:cs="Arial"/>
          <w:sz w:val="26"/>
        </w:rPr>
      </w:pPr>
    </w:p>
    <w:p w:rsidR="001F0379" w:rsidRDefault="001F0379" w:rsidP="007829D9">
      <w:pPr>
        <w:ind w:firstLine="720"/>
        <w:rPr>
          <w:rFonts w:ascii="Arial" w:eastAsia="Arial" w:hAnsi="Arial" w:cs="Arial"/>
          <w:sz w:val="26"/>
        </w:rPr>
      </w:pPr>
      <w:r>
        <w:rPr>
          <w:rFonts w:ascii="Arial" w:eastAsia="Arial" w:hAnsi="Arial" w:cs="Arial"/>
          <w:sz w:val="26"/>
        </w:rPr>
        <w:t>CONSTRUCTION  FEATURES:</w:t>
      </w:r>
    </w:p>
    <w:p w:rsidR="001F0379" w:rsidRDefault="001F0379" w:rsidP="007829D9">
      <w:pPr>
        <w:ind w:firstLine="720"/>
        <w:rPr>
          <w:sz w:val="26"/>
        </w:rPr>
      </w:pPr>
      <w:r>
        <w:rPr>
          <w:sz w:val="26"/>
        </w:rPr>
        <w:t>a)</w:t>
      </w:r>
      <w:r w:rsidR="007829D9">
        <w:rPr>
          <w:sz w:val="26"/>
        </w:rPr>
        <w:t xml:space="preserve"> </w:t>
      </w:r>
      <w:r>
        <w:rPr>
          <w:sz w:val="26"/>
        </w:rPr>
        <w:t xml:space="preserve">3.5mm </w:t>
      </w:r>
      <w:r>
        <w:rPr>
          <w:sz w:val="24"/>
        </w:rPr>
        <w:t>Stereo Jack (SJ1-3535NG)</w:t>
      </w:r>
      <w:r>
        <w:rPr>
          <w:sz w:val="26"/>
        </w:rPr>
        <w:t>.</w:t>
      </w:r>
    </w:p>
    <w:p w:rsidR="001F0379" w:rsidRDefault="001F0379" w:rsidP="007829D9">
      <w:pPr>
        <w:ind w:firstLine="720"/>
        <w:rPr>
          <w:sz w:val="24"/>
        </w:rPr>
      </w:pPr>
      <w:r>
        <w:rPr>
          <w:sz w:val="26"/>
        </w:rPr>
        <w:t>b)</w:t>
      </w:r>
      <w:r w:rsidR="007829D9">
        <w:rPr>
          <w:sz w:val="26"/>
        </w:rPr>
        <w:t xml:space="preserve"> </w:t>
      </w:r>
      <w:r>
        <w:rPr>
          <w:sz w:val="24"/>
        </w:rPr>
        <w:t>24 bit RGB 3.5 inch LCD screen for display.</w:t>
      </w:r>
    </w:p>
    <w:p w:rsidR="001F0379" w:rsidRDefault="001F0379" w:rsidP="007829D9">
      <w:pPr>
        <w:ind w:firstLine="720"/>
        <w:rPr>
          <w:sz w:val="24"/>
        </w:rPr>
      </w:pPr>
      <w:r>
        <w:rPr>
          <w:sz w:val="24"/>
        </w:rPr>
        <w:t>c)</w:t>
      </w:r>
      <w:r w:rsidR="007829D9">
        <w:rPr>
          <w:sz w:val="24"/>
        </w:rPr>
        <w:t xml:space="preserve"> </w:t>
      </w:r>
      <w:r>
        <w:rPr>
          <w:sz w:val="24"/>
        </w:rPr>
        <w:t>Touch controller (TSC2046)</w:t>
      </w:r>
    </w:p>
    <w:p w:rsidR="001F0379" w:rsidRDefault="001F0379" w:rsidP="007829D9">
      <w:pPr>
        <w:ind w:firstLine="720"/>
        <w:rPr>
          <w:sz w:val="24"/>
        </w:rPr>
      </w:pPr>
      <w:r>
        <w:rPr>
          <w:sz w:val="24"/>
        </w:rPr>
        <w:t>d)</w:t>
      </w:r>
      <w:r w:rsidR="007829D9">
        <w:rPr>
          <w:sz w:val="24"/>
        </w:rPr>
        <w:t xml:space="preserve"> </w:t>
      </w:r>
      <w:r>
        <w:rPr>
          <w:sz w:val="24"/>
        </w:rPr>
        <w:t>OMAP 3530</w:t>
      </w:r>
    </w:p>
    <w:p w:rsidR="001F0379" w:rsidRDefault="001F0379" w:rsidP="007829D9">
      <w:pPr>
        <w:ind w:firstLine="720"/>
        <w:rPr>
          <w:sz w:val="24"/>
        </w:rPr>
      </w:pPr>
      <w:r>
        <w:rPr>
          <w:sz w:val="24"/>
        </w:rPr>
        <w:t>e)</w:t>
      </w:r>
      <w:r w:rsidR="007829D9">
        <w:rPr>
          <w:sz w:val="24"/>
        </w:rPr>
        <w:t xml:space="preserve"> </w:t>
      </w:r>
      <w:r>
        <w:rPr>
          <w:sz w:val="24"/>
        </w:rPr>
        <w:t>PMIC (TPS65930)</w:t>
      </w:r>
    </w:p>
    <w:p w:rsidR="001F0379" w:rsidRDefault="001F0379" w:rsidP="007829D9">
      <w:pPr>
        <w:ind w:firstLine="720"/>
        <w:rPr>
          <w:sz w:val="24"/>
        </w:rPr>
      </w:pPr>
      <w:r>
        <w:rPr>
          <w:sz w:val="24"/>
        </w:rPr>
        <w:t>f)</w:t>
      </w:r>
      <w:r w:rsidR="007829D9">
        <w:rPr>
          <w:sz w:val="24"/>
        </w:rPr>
        <w:t xml:space="preserve"> </w:t>
      </w:r>
      <w:r>
        <w:rPr>
          <w:sz w:val="24"/>
        </w:rPr>
        <w:t>Class-D amplifier (TPA2010D1)</w:t>
      </w:r>
    </w:p>
    <w:p w:rsidR="001F0379" w:rsidRDefault="001F0379" w:rsidP="001F0379">
      <w:pPr>
        <w:rPr>
          <w:rFonts w:ascii="Arial" w:eastAsia="Arial" w:hAnsi="Arial" w:cs="Arial"/>
          <w:sz w:val="26"/>
        </w:rPr>
      </w:pPr>
    </w:p>
    <w:p w:rsidR="001F0379" w:rsidRDefault="001F0379" w:rsidP="007829D9">
      <w:pPr>
        <w:ind w:firstLine="720"/>
        <w:rPr>
          <w:rFonts w:ascii="Arial" w:eastAsia="Arial" w:hAnsi="Arial" w:cs="Arial"/>
          <w:sz w:val="26"/>
        </w:rPr>
      </w:pPr>
      <w:r>
        <w:rPr>
          <w:rFonts w:ascii="Arial" w:eastAsia="Arial" w:hAnsi="Arial" w:cs="Arial"/>
          <w:sz w:val="26"/>
        </w:rPr>
        <w:t>CONTROL FEATURES:</w:t>
      </w:r>
    </w:p>
    <w:p w:rsidR="001F0379" w:rsidRDefault="001F0379" w:rsidP="001F0379">
      <w:pPr>
        <w:rPr>
          <w:rFonts w:ascii="Arial" w:eastAsia="Arial" w:hAnsi="Arial" w:cs="Arial"/>
          <w:sz w:val="26"/>
        </w:rPr>
      </w:pPr>
    </w:p>
    <w:p w:rsidR="001F0379" w:rsidRDefault="001F0379" w:rsidP="007829D9">
      <w:pPr>
        <w:ind w:left="720"/>
        <w:rPr>
          <w:rFonts w:ascii="Arial" w:eastAsia="Arial" w:hAnsi="Arial" w:cs="Arial"/>
          <w:sz w:val="26"/>
        </w:rPr>
      </w:pPr>
      <w:r>
        <w:rPr>
          <w:sz w:val="24"/>
        </w:rPr>
        <w:t>Touch screen is provided to control the effects on the audio. User can select an effect from the touch screen using the stylus and increase or decrease that effect on the audio by sliding the stylus on the touch screen.</w:t>
      </w:r>
    </w:p>
    <w:p w:rsidR="001F0379" w:rsidRDefault="001F0379" w:rsidP="001F0379">
      <w:pPr>
        <w:rPr>
          <w:rFonts w:ascii="Arial" w:eastAsia="Arial" w:hAnsi="Arial" w:cs="Arial"/>
          <w:sz w:val="26"/>
        </w:rPr>
      </w:pPr>
    </w:p>
    <w:p w:rsidR="001F0379" w:rsidRDefault="001F0379" w:rsidP="007829D9">
      <w:pPr>
        <w:ind w:firstLine="720"/>
        <w:rPr>
          <w:rFonts w:ascii="Arial" w:eastAsia="Arial" w:hAnsi="Arial" w:cs="Arial"/>
          <w:sz w:val="26"/>
        </w:rPr>
      </w:pPr>
      <w:r>
        <w:rPr>
          <w:rFonts w:ascii="Arial" w:eastAsia="Arial" w:hAnsi="Arial" w:cs="Arial"/>
          <w:sz w:val="26"/>
        </w:rPr>
        <w:t>GENERAL:</w:t>
      </w:r>
    </w:p>
    <w:p w:rsidR="001F0379" w:rsidRDefault="001F0379" w:rsidP="003362D2">
      <w:pPr>
        <w:numPr>
          <w:ilvl w:val="0"/>
          <w:numId w:val="13"/>
        </w:numPr>
        <w:tabs>
          <w:tab w:val="left" w:pos="360"/>
        </w:tabs>
        <w:ind w:left="2160" w:hanging="360"/>
        <w:rPr>
          <w:sz w:val="24"/>
        </w:rPr>
      </w:pPr>
      <w:r>
        <w:rPr>
          <w:sz w:val="24"/>
        </w:rPr>
        <w:t xml:space="preserve">LOW ENERGY CONSUMPTION </w:t>
      </w:r>
    </w:p>
    <w:p w:rsidR="001F0379" w:rsidRDefault="001F0379" w:rsidP="003362D2">
      <w:pPr>
        <w:numPr>
          <w:ilvl w:val="0"/>
          <w:numId w:val="13"/>
        </w:numPr>
        <w:tabs>
          <w:tab w:val="left" w:pos="360"/>
        </w:tabs>
        <w:ind w:left="2160" w:hanging="360"/>
        <w:rPr>
          <w:sz w:val="24"/>
        </w:rPr>
      </w:pPr>
      <w:r>
        <w:rPr>
          <w:sz w:val="24"/>
        </w:rPr>
        <w:t>EASY CLEAN SURFACES (EXTERNAL AND INTERNAL)</w:t>
      </w:r>
    </w:p>
    <w:p w:rsidR="001F0379" w:rsidRDefault="001F0379" w:rsidP="003362D2">
      <w:pPr>
        <w:numPr>
          <w:ilvl w:val="0"/>
          <w:numId w:val="13"/>
        </w:numPr>
        <w:tabs>
          <w:tab w:val="left" w:pos="360"/>
        </w:tabs>
        <w:ind w:left="2160" w:hanging="360"/>
        <w:rPr>
          <w:sz w:val="24"/>
        </w:rPr>
      </w:pPr>
      <w:r>
        <w:rPr>
          <w:sz w:val="24"/>
        </w:rPr>
        <w:t>QUIET OPERATION</w:t>
      </w:r>
    </w:p>
    <w:p w:rsidR="001F0379" w:rsidRDefault="001F0379" w:rsidP="003362D2">
      <w:pPr>
        <w:numPr>
          <w:ilvl w:val="0"/>
          <w:numId w:val="13"/>
        </w:numPr>
        <w:tabs>
          <w:tab w:val="left" w:pos="360"/>
        </w:tabs>
        <w:ind w:left="2160" w:hanging="360"/>
        <w:rPr>
          <w:sz w:val="24"/>
        </w:rPr>
      </w:pPr>
      <w:r>
        <w:rPr>
          <w:sz w:val="24"/>
        </w:rPr>
        <w:t>TOUCHPAD OPERATION</w:t>
      </w:r>
    </w:p>
    <w:p w:rsidR="001F0379" w:rsidRDefault="001F0379" w:rsidP="003362D2">
      <w:pPr>
        <w:numPr>
          <w:ilvl w:val="0"/>
          <w:numId w:val="13"/>
        </w:numPr>
        <w:tabs>
          <w:tab w:val="left" w:pos="360"/>
        </w:tabs>
        <w:ind w:left="2160" w:hanging="360"/>
        <w:rPr>
          <w:sz w:val="24"/>
        </w:rPr>
      </w:pPr>
      <w:r>
        <w:rPr>
          <w:sz w:val="24"/>
        </w:rPr>
        <w:t>HIGHLY VISIBLE DISPLAYS</w:t>
      </w:r>
    </w:p>
    <w:p w:rsidR="001F0379" w:rsidRDefault="001F0379" w:rsidP="001F0379">
      <w:pPr>
        <w:tabs>
          <w:tab w:val="left" w:pos="360"/>
        </w:tabs>
        <w:rPr>
          <w:rFonts w:ascii="Arial" w:eastAsia="Arial" w:hAnsi="Arial" w:cs="Arial"/>
          <w:sz w:val="26"/>
        </w:rPr>
      </w:pPr>
    </w:p>
    <w:p w:rsidR="00072D26" w:rsidRDefault="00072D26" w:rsidP="00D249AD">
      <w:pPr>
        <w:jc w:val="center"/>
        <w:rPr>
          <w:rFonts w:ascii="Arial" w:hAnsi="Arial"/>
          <w:b/>
          <w:bCs/>
          <w:sz w:val="26"/>
          <w:lang w:val="cy-GB"/>
        </w:rPr>
      </w:pPr>
    </w:p>
    <w:sectPr w:rsidR="00072D26" w:rsidSect="00D02547">
      <w:footerReference w:type="default" r:id="rId9"/>
      <w:pgSz w:w="11906" w:h="16838"/>
      <w:pgMar w:top="567" w:right="567" w:bottom="726" w:left="709"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85B" w:rsidRDefault="004B585B">
      <w:r>
        <w:separator/>
      </w:r>
    </w:p>
  </w:endnote>
  <w:endnote w:type="continuationSeparator" w:id="0">
    <w:p w:rsidR="004B585B" w:rsidRDefault="004B5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9AD" w:rsidRDefault="00D249AD">
    <w:pPr>
      <w:pStyle w:val="Footer"/>
      <w:jc w:val="center"/>
    </w:pPr>
    <w:r>
      <w:t xml:space="preserve">Page </w:t>
    </w:r>
    <w:r w:rsidR="00B344D3">
      <w:rPr>
        <w:b/>
        <w:sz w:val="24"/>
        <w:szCs w:val="24"/>
      </w:rPr>
      <w:fldChar w:fldCharType="begin"/>
    </w:r>
    <w:r>
      <w:rPr>
        <w:b/>
      </w:rPr>
      <w:instrText xml:space="preserve"> PAGE </w:instrText>
    </w:r>
    <w:r w:rsidR="00B344D3">
      <w:rPr>
        <w:b/>
        <w:sz w:val="24"/>
        <w:szCs w:val="24"/>
      </w:rPr>
      <w:fldChar w:fldCharType="separate"/>
    </w:r>
    <w:r w:rsidR="002B5581">
      <w:rPr>
        <w:b/>
        <w:noProof/>
      </w:rPr>
      <w:t>5</w:t>
    </w:r>
    <w:r w:rsidR="00B344D3">
      <w:rPr>
        <w:b/>
        <w:sz w:val="24"/>
        <w:szCs w:val="24"/>
      </w:rPr>
      <w:fldChar w:fldCharType="end"/>
    </w:r>
    <w:r>
      <w:t xml:space="preserve"> of </w:t>
    </w:r>
    <w:r w:rsidR="00B344D3">
      <w:rPr>
        <w:b/>
        <w:sz w:val="24"/>
        <w:szCs w:val="24"/>
      </w:rPr>
      <w:fldChar w:fldCharType="begin"/>
    </w:r>
    <w:r>
      <w:rPr>
        <w:b/>
      </w:rPr>
      <w:instrText xml:space="preserve"> NUMPAGES  </w:instrText>
    </w:r>
    <w:r w:rsidR="00B344D3">
      <w:rPr>
        <w:b/>
        <w:sz w:val="24"/>
        <w:szCs w:val="24"/>
      </w:rPr>
      <w:fldChar w:fldCharType="separate"/>
    </w:r>
    <w:r w:rsidR="002B5581">
      <w:rPr>
        <w:b/>
        <w:noProof/>
      </w:rPr>
      <w:t>7</w:t>
    </w:r>
    <w:r w:rsidR="00B344D3">
      <w:rPr>
        <w:b/>
        <w:sz w:val="24"/>
        <w:szCs w:val="24"/>
      </w:rPr>
      <w:fldChar w:fldCharType="end"/>
    </w:r>
  </w:p>
  <w:p w:rsidR="00D249AD" w:rsidRDefault="00D249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85B" w:rsidRDefault="004B585B">
      <w:r>
        <w:separator/>
      </w:r>
    </w:p>
  </w:footnote>
  <w:footnote w:type="continuationSeparator" w:id="0">
    <w:p w:rsidR="004B585B" w:rsidRDefault="004B58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C31D2"/>
    <w:multiLevelType w:val="multilevel"/>
    <w:tmpl w:val="14B81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7C1B02"/>
    <w:multiLevelType w:val="hybridMultilevel"/>
    <w:tmpl w:val="C234DF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3FB5C9C"/>
    <w:multiLevelType w:val="multilevel"/>
    <w:tmpl w:val="1E1C7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F431B1"/>
    <w:multiLevelType w:val="hybridMultilevel"/>
    <w:tmpl w:val="00D06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B2420E"/>
    <w:multiLevelType w:val="multilevel"/>
    <w:tmpl w:val="A59849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47A36EE"/>
    <w:multiLevelType w:val="multilevel"/>
    <w:tmpl w:val="125A5BC8"/>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16C06968"/>
    <w:multiLevelType w:val="hybridMultilevel"/>
    <w:tmpl w:val="11DA280C"/>
    <w:lvl w:ilvl="0" w:tplc="C22829A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1CAC16E5"/>
    <w:multiLevelType w:val="hybridMultilevel"/>
    <w:tmpl w:val="1F046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8A3007"/>
    <w:multiLevelType w:val="hybridMultilevel"/>
    <w:tmpl w:val="BDD2B71A"/>
    <w:lvl w:ilvl="0" w:tplc="FB629EDA">
      <w:start w:val="6"/>
      <w:numFmt w:val="decimal"/>
      <w:lvlText w:val="%1"/>
      <w:lvlJc w:val="left"/>
      <w:pPr>
        <w:tabs>
          <w:tab w:val="num" w:pos="720"/>
        </w:tabs>
        <w:ind w:left="720" w:hanging="360"/>
      </w:pPr>
      <w:rPr>
        <w:rFonts w:hint="default"/>
      </w:rPr>
    </w:lvl>
    <w:lvl w:ilvl="1" w:tplc="873EC702">
      <w:numFmt w:val="none"/>
      <w:lvlText w:val=""/>
      <w:lvlJc w:val="left"/>
      <w:pPr>
        <w:tabs>
          <w:tab w:val="num" w:pos="360"/>
        </w:tabs>
      </w:pPr>
    </w:lvl>
    <w:lvl w:ilvl="2" w:tplc="414EC49E">
      <w:numFmt w:val="none"/>
      <w:lvlText w:val=""/>
      <w:lvlJc w:val="left"/>
      <w:pPr>
        <w:tabs>
          <w:tab w:val="num" w:pos="360"/>
        </w:tabs>
      </w:pPr>
    </w:lvl>
    <w:lvl w:ilvl="3" w:tplc="877C2214">
      <w:numFmt w:val="none"/>
      <w:lvlText w:val=""/>
      <w:lvlJc w:val="left"/>
      <w:pPr>
        <w:tabs>
          <w:tab w:val="num" w:pos="360"/>
        </w:tabs>
      </w:pPr>
    </w:lvl>
    <w:lvl w:ilvl="4" w:tplc="B4CA4E88">
      <w:numFmt w:val="none"/>
      <w:lvlText w:val=""/>
      <w:lvlJc w:val="left"/>
      <w:pPr>
        <w:tabs>
          <w:tab w:val="num" w:pos="360"/>
        </w:tabs>
      </w:pPr>
    </w:lvl>
    <w:lvl w:ilvl="5" w:tplc="0826D6E4">
      <w:numFmt w:val="none"/>
      <w:lvlText w:val=""/>
      <w:lvlJc w:val="left"/>
      <w:pPr>
        <w:tabs>
          <w:tab w:val="num" w:pos="360"/>
        </w:tabs>
      </w:pPr>
    </w:lvl>
    <w:lvl w:ilvl="6" w:tplc="838C3604">
      <w:numFmt w:val="none"/>
      <w:lvlText w:val=""/>
      <w:lvlJc w:val="left"/>
      <w:pPr>
        <w:tabs>
          <w:tab w:val="num" w:pos="360"/>
        </w:tabs>
      </w:pPr>
    </w:lvl>
    <w:lvl w:ilvl="7" w:tplc="8416B064">
      <w:numFmt w:val="none"/>
      <w:lvlText w:val=""/>
      <w:lvlJc w:val="left"/>
      <w:pPr>
        <w:tabs>
          <w:tab w:val="num" w:pos="360"/>
        </w:tabs>
      </w:pPr>
    </w:lvl>
    <w:lvl w:ilvl="8" w:tplc="67EC58C8">
      <w:numFmt w:val="none"/>
      <w:lvlText w:val=""/>
      <w:lvlJc w:val="left"/>
      <w:pPr>
        <w:tabs>
          <w:tab w:val="num" w:pos="360"/>
        </w:tabs>
      </w:pPr>
    </w:lvl>
  </w:abstractNum>
  <w:abstractNum w:abstractNumId="9">
    <w:nsid w:val="3B9512B5"/>
    <w:multiLevelType w:val="hybridMultilevel"/>
    <w:tmpl w:val="D5B4E2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CE67119"/>
    <w:multiLevelType w:val="multilevel"/>
    <w:tmpl w:val="33384F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6903CC8"/>
    <w:multiLevelType w:val="multilevel"/>
    <w:tmpl w:val="080AB4A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479A1521"/>
    <w:multiLevelType w:val="multilevel"/>
    <w:tmpl w:val="8B84B9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AFF4C39"/>
    <w:multiLevelType w:val="hybridMultilevel"/>
    <w:tmpl w:val="DB6C56D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nsid w:val="581204B7"/>
    <w:multiLevelType w:val="multilevel"/>
    <w:tmpl w:val="403E177E"/>
    <w:lvl w:ilvl="0">
      <w:start w:val="1"/>
      <w:numFmt w:val="decimal"/>
      <w:lvlText w:val="%1"/>
      <w:lvlJc w:val="left"/>
      <w:pPr>
        <w:ind w:left="735" w:hanging="735"/>
      </w:pPr>
      <w:rPr>
        <w:rFonts w:hint="default"/>
      </w:rPr>
    </w:lvl>
    <w:lvl w:ilvl="1">
      <w:start w:val="1"/>
      <w:numFmt w:val="decimal"/>
      <w:lvlText w:val="%1.%2"/>
      <w:lvlJc w:val="left"/>
      <w:pPr>
        <w:ind w:left="1444" w:hanging="735"/>
      </w:pPr>
      <w:rPr>
        <w:rFonts w:hint="default"/>
      </w:rPr>
    </w:lvl>
    <w:lvl w:ilvl="2">
      <w:start w:val="1"/>
      <w:numFmt w:val="decimal"/>
      <w:lvlText w:val="%1.%2.%3"/>
      <w:lvlJc w:val="left"/>
      <w:pPr>
        <w:ind w:left="2153" w:hanging="735"/>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5">
    <w:nsid w:val="66FC0F99"/>
    <w:multiLevelType w:val="multilevel"/>
    <w:tmpl w:val="31DC5174"/>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6">
    <w:nsid w:val="68181E9F"/>
    <w:multiLevelType w:val="hybridMultilevel"/>
    <w:tmpl w:val="C4B4E3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E7B4092"/>
    <w:multiLevelType w:val="hybridMultilevel"/>
    <w:tmpl w:val="AF9EE382"/>
    <w:lvl w:ilvl="0" w:tplc="04090001">
      <w:start w:val="1"/>
      <w:numFmt w:val="bullet"/>
      <w:lvlText w:val=""/>
      <w:lvlJc w:val="left"/>
      <w:pPr>
        <w:tabs>
          <w:tab w:val="num" w:pos="1069"/>
        </w:tabs>
        <w:ind w:left="1069" w:hanging="360"/>
      </w:pPr>
      <w:rPr>
        <w:rFonts w:ascii="Symbol" w:hAnsi="Symbol"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num w:numId="1">
    <w:abstractNumId w:val="8"/>
  </w:num>
  <w:num w:numId="2">
    <w:abstractNumId w:val="15"/>
  </w:num>
  <w:num w:numId="3">
    <w:abstractNumId w:val="11"/>
  </w:num>
  <w:num w:numId="4">
    <w:abstractNumId w:val="5"/>
  </w:num>
  <w:num w:numId="5">
    <w:abstractNumId w:val="17"/>
  </w:num>
  <w:num w:numId="6">
    <w:abstractNumId w:val="9"/>
  </w:num>
  <w:num w:numId="7">
    <w:abstractNumId w:val="7"/>
  </w:num>
  <w:num w:numId="8">
    <w:abstractNumId w:val="3"/>
  </w:num>
  <w:num w:numId="9">
    <w:abstractNumId w:val="0"/>
  </w:num>
  <w:num w:numId="10">
    <w:abstractNumId w:val="12"/>
  </w:num>
  <w:num w:numId="11">
    <w:abstractNumId w:val="2"/>
  </w:num>
  <w:num w:numId="12">
    <w:abstractNumId w:val="10"/>
  </w:num>
  <w:num w:numId="13">
    <w:abstractNumId w:val="4"/>
  </w:num>
  <w:num w:numId="14">
    <w:abstractNumId w:val="1"/>
  </w:num>
  <w:num w:numId="15">
    <w:abstractNumId w:val="13"/>
  </w:num>
  <w:num w:numId="16">
    <w:abstractNumId w:val="16"/>
  </w:num>
  <w:num w:numId="17">
    <w:abstractNumId w:val="14"/>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8BE"/>
    <w:rsid w:val="000043FE"/>
    <w:rsid w:val="000462EA"/>
    <w:rsid w:val="00057DC5"/>
    <w:rsid w:val="00065B3F"/>
    <w:rsid w:val="00072D26"/>
    <w:rsid w:val="00143C6A"/>
    <w:rsid w:val="00152F3A"/>
    <w:rsid w:val="001D1895"/>
    <w:rsid w:val="001F0379"/>
    <w:rsid w:val="001F54F6"/>
    <w:rsid w:val="00230E8F"/>
    <w:rsid w:val="00284D09"/>
    <w:rsid w:val="002954E3"/>
    <w:rsid w:val="002B0C6A"/>
    <w:rsid w:val="002B5581"/>
    <w:rsid w:val="002F5434"/>
    <w:rsid w:val="003362D2"/>
    <w:rsid w:val="003D021A"/>
    <w:rsid w:val="003D7E1C"/>
    <w:rsid w:val="00473840"/>
    <w:rsid w:val="00484425"/>
    <w:rsid w:val="004B585B"/>
    <w:rsid w:val="00522084"/>
    <w:rsid w:val="0057532A"/>
    <w:rsid w:val="00580231"/>
    <w:rsid w:val="0059174F"/>
    <w:rsid w:val="00592B4B"/>
    <w:rsid w:val="005C4D07"/>
    <w:rsid w:val="005E1419"/>
    <w:rsid w:val="00621701"/>
    <w:rsid w:val="006A1334"/>
    <w:rsid w:val="006F4222"/>
    <w:rsid w:val="00715E18"/>
    <w:rsid w:val="007452BD"/>
    <w:rsid w:val="0075555D"/>
    <w:rsid w:val="007829D9"/>
    <w:rsid w:val="007D3F4B"/>
    <w:rsid w:val="007E3DB3"/>
    <w:rsid w:val="007F2FAC"/>
    <w:rsid w:val="00810BE1"/>
    <w:rsid w:val="00835E66"/>
    <w:rsid w:val="008650E7"/>
    <w:rsid w:val="00950838"/>
    <w:rsid w:val="00952ADD"/>
    <w:rsid w:val="00955576"/>
    <w:rsid w:val="0096323E"/>
    <w:rsid w:val="0098055E"/>
    <w:rsid w:val="009C3237"/>
    <w:rsid w:val="00A069B7"/>
    <w:rsid w:val="00A725DA"/>
    <w:rsid w:val="00AA34C4"/>
    <w:rsid w:val="00B2302B"/>
    <w:rsid w:val="00B344D3"/>
    <w:rsid w:val="00B95117"/>
    <w:rsid w:val="00BA385A"/>
    <w:rsid w:val="00BC54B5"/>
    <w:rsid w:val="00BD3282"/>
    <w:rsid w:val="00C71FF7"/>
    <w:rsid w:val="00CA0EEE"/>
    <w:rsid w:val="00CD33B2"/>
    <w:rsid w:val="00D02547"/>
    <w:rsid w:val="00D249AD"/>
    <w:rsid w:val="00D27F97"/>
    <w:rsid w:val="00DF1F62"/>
    <w:rsid w:val="00EA49EE"/>
    <w:rsid w:val="00ED251C"/>
    <w:rsid w:val="00EE68BE"/>
    <w:rsid w:val="00F831FD"/>
    <w:rsid w:val="00F96B64"/>
    <w:rsid w:val="00FB5CAE"/>
    <w:rsid w:val="00FE7856"/>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BBB02B25-0E0F-4CF0-9849-B96F059D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k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4D3"/>
    <w:rPr>
      <w:lang w:eastAsia="en-US" w:bidi="ar-SA"/>
    </w:rPr>
  </w:style>
  <w:style w:type="paragraph" w:styleId="Heading1">
    <w:name w:val="heading 1"/>
    <w:basedOn w:val="Normal"/>
    <w:next w:val="Normal"/>
    <w:qFormat/>
    <w:rsid w:val="00B344D3"/>
    <w:pPr>
      <w:keepNext/>
      <w:outlineLvl w:val="0"/>
    </w:pPr>
    <w:rPr>
      <w:rFonts w:ascii="Arial" w:hAnsi="Arial"/>
      <w:sz w:val="28"/>
    </w:rPr>
  </w:style>
  <w:style w:type="paragraph" w:styleId="Heading2">
    <w:name w:val="heading 2"/>
    <w:basedOn w:val="Normal"/>
    <w:next w:val="Normal"/>
    <w:qFormat/>
    <w:rsid w:val="00B344D3"/>
    <w:pPr>
      <w:keepNext/>
      <w:jc w:val="center"/>
      <w:outlineLvl w:val="1"/>
    </w:pPr>
    <w:rPr>
      <w:rFonts w:ascii="Arial" w:hAnsi="Arial"/>
      <w:b/>
      <w:sz w:val="28"/>
    </w:rPr>
  </w:style>
  <w:style w:type="paragraph" w:styleId="Heading3">
    <w:name w:val="heading 3"/>
    <w:basedOn w:val="Normal"/>
    <w:next w:val="Normal"/>
    <w:qFormat/>
    <w:rsid w:val="00B344D3"/>
    <w:pPr>
      <w:keepNext/>
      <w:ind w:left="709"/>
      <w:outlineLvl w:val="2"/>
    </w:pPr>
    <w:rPr>
      <w:rFonts w:ascii="Arial" w:hAnsi="Arial"/>
      <w:b/>
      <w:sz w:val="24"/>
    </w:rPr>
  </w:style>
  <w:style w:type="paragraph" w:styleId="Heading4">
    <w:name w:val="heading 4"/>
    <w:basedOn w:val="Normal"/>
    <w:next w:val="Normal"/>
    <w:qFormat/>
    <w:rsid w:val="00B344D3"/>
    <w:pPr>
      <w:keepNext/>
      <w:outlineLvl w:val="3"/>
    </w:pPr>
    <w:rPr>
      <w:rFonts w:ascii="Arial" w:hAnsi="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344D3"/>
    <w:rPr>
      <w:rFonts w:ascii="Arial" w:hAnsi="Arial"/>
      <w:sz w:val="24"/>
    </w:rPr>
  </w:style>
  <w:style w:type="paragraph" w:styleId="Header">
    <w:name w:val="header"/>
    <w:basedOn w:val="Normal"/>
    <w:rsid w:val="00B344D3"/>
    <w:pPr>
      <w:tabs>
        <w:tab w:val="center" w:pos="4153"/>
        <w:tab w:val="right" w:pos="8306"/>
      </w:tabs>
    </w:pPr>
  </w:style>
  <w:style w:type="paragraph" w:styleId="Footer">
    <w:name w:val="footer"/>
    <w:basedOn w:val="Normal"/>
    <w:rsid w:val="00B344D3"/>
    <w:pPr>
      <w:tabs>
        <w:tab w:val="center" w:pos="4153"/>
        <w:tab w:val="right" w:pos="8306"/>
      </w:tabs>
    </w:pPr>
  </w:style>
  <w:style w:type="paragraph" w:styleId="BalloonText">
    <w:name w:val="Balloon Text"/>
    <w:basedOn w:val="Normal"/>
    <w:semiHidden/>
    <w:unhideWhenUsed/>
    <w:rsid w:val="00B344D3"/>
    <w:rPr>
      <w:rFonts w:ascii="Tahoma" w:hAnsi="Tahoma" w:cs="Tahoma"/>
      <w:sz w:val="16"/>
      <w:szCs w:val="16"/>
    </w:rPr>
  </w:style>
  <w:style w:type="character" w:customStyle="1" w:styleId="BalloonTextChar">
    <w:name w:val="Balloon Text Char"/>
    <w:basedOn w:val="DefaultParagraphFont"/>
    <w:semiHidden/>
    <w:rsid w:val="00B344D3"/>
    <w:rPr>
      <w:rFonts w:ascii="Tahoma" w:hAnsi="Tahoma" w:cs="Tahoma"/>
      <w:sz w:val="16"/>
      <w:szCs w:val="16"/>
      <w:lang w:eastAsia="en-US"/>
    </w:rPr>
  </w:style>
  <w:style w:type="character" w:styleId="CommentReference">
    <w:name w:val="annotation reference"/>
    <w:basedOn w:val="DefaultParagraphFont"/>
    <w:semiHidden/>
    <w:unhideWhenUsed/>
    <w:rsid w:val="00B344D3"/>
    <w:rPr>
      <w:sz w:val="16"/>
      <w:szCs w:val="16"/>
    </w:rPr>
  </w:style>
  <w:style w:type="paragraph" w:styleId="CommentText">
    <w:name w:val="annotation text"/>
    <w:basedOn w:val="Normal"/>
    <w:semiHidden/>
    <w:unhideWhenUsed/>
    <w:rsid w:val="00B344D3"/>
  </w:style>
  <w:style w:type="character" w:customStyle="1" w:styleId="CommentTextChar">
    <w:name w:val="Comment Text Char"/>
    <w:basedOn w:val="DefaultParagraphFont"/>
    <w:semiHidden/>
    <w:rsid w:val="00B344D3"/>
    <w:rPr>
      <w:lang w:eastAsia="en-US"/>
    </w:rPr>
  </w:style>
  <w:style w:type="paragraph" w:styleId="CommentSubject">
    <w:name w:val="annotation subject"/>
    <w:basedOn w:val="CommentText"/>
    <w:next w:val="CommentText"/>
    <w:semiHidden/>
    <w:unhideWhenUsed/>
    <w:rsid w:val="00B344D3"/>
    <w:rPr>
      <w:b/>
      <w:bCs/>
    </w:rPr>
  </w:style>
  <w:style w:type="character" w:customStyle="1" w:styleId="CommentSubjectChar">
    <w:name w:val="Comment Subject Char"/>
    <w:basedOn w:val="CommentTextChar"/>
    <w:semiHidden/>
    <w:rsid w:val="00B344D3"/>
    <w:rPr>
      <w:b/>
      <w:bCs/>
      <w:lang w:eastAsia="en-US"/>
    </w:rPr>
  </w:style>
  <w:style w:type="character" w:customStyle="1" w:styleId="FooterChar">
    <w:name w:val="Footer Char"/>
    <w:basedOn w:val="DefaultParagraphFont"/>
    <w:rsid w:val="00B344D3"/>
    <w:rPr>
      <w:lang w:eastAsia="en-US"/>
    </w:rPr>
  </w:style>
  <w:style w:type="paragraph" w:styleId="ListParagraph">
    <w:name w:val="List Paragraph"/>
    <w:basedOn w:val="Normal"/>
    <w:qFormat/>
    <w:rsid w:val="00B344D3"/>
    <w:pPr>
      <w:ind w:left="720"/>
    </w:pPr>
  </w:style>
  <w:style w:type="paragraph" w:styleId="BodyTextIndent">
    <w:name w:val="Body Text Indent"/>
    <w:basedOn w:val="Normal"/>
    <w:link w:val="BodyTextIndentChar"/>
    <w:rsid w:val="00D02547"/>
    <w:pPr>
      <w:spacing w:after="120"/>
      <w:ind w:left="360"/>
    </w:pPr>
    <w:rPr>
      <w:color w:val="000000"/>
      <w:sz w:val="24"/>
      <w:lang w:val="en-US"/>
    </w:rPr>
  </w:style>
  <w:style w:type="character" w:customStyle="1" w:styleId="BodyTextIndentChar">
    <w:name w:val="Body Text Indent Char"/>
    <w:basedOn w:val="DefaultParagraphFont"/>
    <w:link w:val="BodyTextIndent"/>
    <w:rsid w:val="00D02547"/>
    <w:rPr>
      <w:color w:val="000000"/>
      <w:sz w:val="24"/>
      <w:lang w:val="en-US" w:eastAsia="en-US" w:bidi="ar-SA"/>
    </w:rPr>
  </w:style>
  <w:style w:type="paragraph" w:customStyle="1" w:styleId="StyleSubtitleCover2TopNoborder">
    <w:name w:val="Style Subtitle Cover2 + Top: (No border)"/>
    <w:basedOn w:val="Normal"/>
    <w:rsid w:val="00D02547"/>
    <w:pPr>
      <w:keepNext/>
      <w:keepLines/>
      <w:spacing w:line="480" w:lineRule="atLeast"/>
      <w:jc w:val="right"/>
    </w:pPr>
    <w:rPr>
      <w:kern w:val="28"/>
      <w:sz w:val="32"/>
      <w:lang w:val="en-US"/>
    </w:rPr>
  </w:style>
  <w:style w:type="paragraph" w:styleId="Title">
    <w:name w:val="Title"/>
    <w:basedOn w:val="Normal"/>
    <w:link w:val="TitleChar"/>
    <w:qFormat/>
    <w:rsid w:val="00D02547"/>
    <w:pPr>
      <w:jc w:val="center"/>
    </w:pPr>
    <w:rPr>
      <w:color w:val="000000"/>
      <w:sz w:val="28"/>
      <w:lang w:val="en-US"/>
    </w:rPr>
  </w:style>
  <w:style w:type="character" w:customStyle="1" w:styleId="TitleChar">
    <w:name w:val="Title Char"/>
    <w:basedOn w:val="DefaultParagraphFont"/>
    <w:link w:val="Title"/>
    <w:rsid w:val="00D02547"/>
    <w:rPr>
      <w:color w:val="000000"/>
      <w:sz w:val="28"/>
      <w:lang w:val="en-US" w:eastAsia="en-US" w:bidi="ar-SA"/>
    </w:rPr>
  </w:style>
  <w:style w:type="paragraph" w:styleId="NoSpacing">
    <w:name w:val="No Spacing"/>
    <w:link w:val="NoSpacingChar"/>
    <w:uiPriority w:val="1"/>
    <w:qFormat/>
    <w:rsid w:val="00D02547"/>
    <w:rPr>
      <w:rFonts w:asciiTheme="minorHAnsi" w:eastAsiaTheme="minorEastAsia" w:hAnsiTheme="minorHAnsi" w:cstheme="minorBidi"/>
      <w:sz w:val="22"/>
      <w:szCs w:val="22"/>
      <w:lang w:val="en-US" w:eastAsia="en-US" w:bidi="ar-SA"/>
    </w:rPr>
  </w:style>
  <w:style w:type="character" w:customStyle="1" w:styleId="NoSpacingChar">
    <w:name w:val="No Spacing Char"/>
    <w:basedOn w:val="DefaultParagraphFont"/>
    <w:link w:val="NoSpacing"/>
    <w:uiPriority w:val="1"/>
    <w:rsid w:val="00D02547"/>
    <w:rPr>
      <w:rFonts w:asciiTheme="minorHAnsi" w:eastAsiaTheme="minorEastAsia" w:hAnsiTheme="minorHAnsi" w:cstheme="minorBidi"/>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155AE0E8D24653BEA0505626E475F6"/>
        <w:category>
          <w:name w:val="General"/>
          <w:gallery w:val="placeholder"/>
        </w:category>
        <w:types>
          <w:type w:val="bbPlcHdr"/>
        </w:types>
        <w:behaviors>
          <w:behavior w:val="content"/>
        </w:behaviors>
        <w:guid w:val="{46D8F7FA-B0F8-450F-9759-CC3166F0D5C8}"/>
      </w:docPartPr>
      <w:docPartBody>
        <w:p w:rsidR="005D78D9" w:rsidRDefault="00647753" w:rsidP="00647753">
          <w:pPr>
            <w:pStyle w:val="B1155AE0E8D24653BEA0505626E475F6"/>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47753"/>
    <w:rsid w:val="000E522F"/>
    <w:rsid w:val="00185DA4"/>
    <w:rsid w:val="0020249E"/>
    <w:rsid w:val="005D78D9"/>
    <w:rsid w:val="00647753"/>
    <w:rsid w:val="00861405"/>
    <w:rsid w:val="0088533B"/>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k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155AE0E8D24653BEA0505626E475F6">
    <w:name w:val="B1155AE0E8D24653BEA0505626E475F6"/>
    <w:rsid w:val="00647753"/>
  </w:style>
  <w:style w:type="paragraph" w:customStyle="1" w:styleId="E35D7EB6D1334187BB617976E6BFA010">
    <w:name w:val="E35D7EB6D1334187BB617976E6BFA010"/>
    <w:rsid w:val="00647753"/>
  </w:style>
  <w:style w:type="paragraph" w:customStyle="1" w:styleId="F04B59D73328486693B08AF342B8D61A">
    <w:name w:val="F04B59D73328486693B08AF342B8D61A"/>
    <w:rsid w:val="006477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B61D5-4013-489F-9BE5-42B52C6D6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PES Institute of Technology Department of Electronics and Communication</vt:lpstr>
    </vt:vector>
  </TitlesOfParts>
  <Company/>
  <LinksUpToDate>false</LinksUpToDate>
  <CharactersWithSpaces>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 Institute of Technology Department of Electronics and Communication</dc:title>
  <dc:subject/>
  <dc:creator>GP</dc:creator>
  <cp:keywords/>
  <dc:description>Release manual</dc:description>
  <cp:lastModifiedBy>Preetham Kulai</cp:lastModifiedBy>
  <cp:revision>5</cp:revision>
  <dcterms:created xsi:type="dcterms:W3CDTF">2014-07-31T10:10:00Z</dcterms:created>
  <dcterms:modified xsi:type="dcterms:W3CDTF">2014-08-09T08:32:00Z</dcterms:modified>
</cp:coreProperties>
</file>