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AFCD286" wp14:paraId="3D4E6C34" wp14:textId="616DED69">
      <w:pPr>
        <w:spacing w:before="240" w:beforeAutospacing="off" w:after="240" w:afterAutospacing="off"/>
        <w:rPr>
          <w:rFonts w:ascii="Aptos" w:hAnsi="Aptos" w:eastAsia="Aptos" w:cs="Aptos"/>
          <w:b w:val="1"/>
          <w:bCs w:val="1"/>
          <w:noProof w:val="0"/>
          <w:sz w:val="28"/>
          <w:szCs w:val="28"/>
          <w:lang w:val="en-US"/>
        </w:rPr>
      </w:pPr>
      <w:r w:rsidRPr="0AFCD286" w:rsidR="56A8D745">
        <w:rPr>
          <w:rFonts w:ascii="Aptos" w:hAnsi="Aptos" w:eastAsia="Aptos" w:cs="Aptos"/>
          <w:b w:val="1"/>
          <w:bCs w:val="1"/>
          <w:noProof w:val="0"/>
          <w:sz w:val="28"/>
          <w:szCs w:val="28"/>
          <w:lang w:val="en-US"/>
        </w:rPr>
        <w:t>Survival of the Fittest: The Art of Winning in Battle Royale</w:t>
      </w:r>
    </w:p>
    <w:p xmlns:wp14="http://schemas.microsoft.com/office/word/2010/wordml" w:rsidP="0AFCD286" wp14:paraId="23B7C15D" wp14:textId="4E5E111C">
      <w:pPr>
        <w:spacing w:before="240" w:beforeAutospacing="off" w:after="240" w:afterAutospacing="off"/>
        <w:rPr>
          <w:rFonts w:ascii="Aptos" w:hAnsi="Aptos" w:eastAsia="Aptos" w:cs="Aptos"/>
          <w:b w:val="1"/>
          <w:bCs w:val="1"/>
          <w:noProof w:val="0"/>
          <w:sz w:val="28"/>
          <w:szCs w:val="28"/>
          <w:lang w:val="en-US"/>
        </w:rPr>
      </w:pPr>
    </w:p>
    <w:p xmlns:wp14="http://schemas.microsoft.com/office/word/2010/wordml" w:rsidP="0AFCD286" wp14:paraId="60FE7F17" wp14:textId="0A613404">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0AFCD286" wp14:paraId="1C1E1D83" wp14:textId="3E91BA60">
      <w:pPr>
        <w:pStyle w:val="Heading3"/>
        <w:spacing w:before="281" w:beforeAutospacing="off" w:after="281" w:afterAutospacing="off"/>
      </w:pPr>
      <w:r w:rsidRPr="0AFCD286" w:rsidR="56A8D745">
        <w:rPr>
          <w:rFonts w:ascii="Aptos" w:hAnsi="Aptos" w:eastAsia="Aptos" w:cs="Aptos"/>
          <w:b w:val="1"/>
          <w:bCs w:val="1"/>
          <w:noProof w:val="0"/>
          <w:sz w:val="28"/>
          <w:szCs w:val="28"/>
          <w:lang w:val="en-US"/>
        </w:rPr>
        <w:t>Abstract</w:t>
      </w:r>
    </w:p>
    <w:p xmlns:wp14="http://schemas.microsoft.com/office/word/2010/wordml" w:rsidP="0AFCD286" wp14:paraId="451B21EC" wp14:textId="4ED20F67">
      <w:pPr>
        <w:spacing w:before="240" w:beforeAutospacing="off" w:after="240" w:afterAutospacing="off"/>
      </w:pPr>
      <w:r w:rsidRPr="0AFCD286" w:rsidR="56A8D745">
        <w:rPr>
          <w:rFonts w:ascii="Aptos" w:hAnsi="Aptos" w:eastAsia="Aptos" w:cs="Aptos"/>
          <w:noProof w:val="0"/>
          <w:sz w:val="24"/>
          <w:szCs w:val="24"/>
          <w:lang w:val="en-US"/>
        </w:rPr>
        <w:t>In the chaotic world of Battle Royale games, survival isn’t just about having the fastest reflexes or the best aim—it’s a delicate balance of strategy, movement, and resource management. With the rise of PlayerUnknown’s Battlegrounds (PUBG), millions of players have jumped into the battlefield, eager to claim that elusive Chicken Dinner. But what truly separates the champions from the fallen? Through a deep dive into gameplay data, we unravel the secrets behind strategic survival, aggressive playstyles, and squad-based teamwork. Spoiler alert: Running around like a headless chicken won’t get you that Chicken Dinner.</w:t>
      </w:r>
    </w:p>
    <w:p xmlns:wp14="http://schemas.microsoft.com/office/word/2010/wordml" wp14:paraId="3178504B" wp14:textId="3DD40885"/>
    <w:p xmlns:wp14="http://schemas.microsoft.com/office/word/2010/wordml" w:rsidP="0AFCD286" wp14:paraId="14F97F27" wp14:textId="1FAEC7E1">
      <w:pPr>
        <w:pStyle w:val="Heading3"/>
        <w:spacing w:before="281" w:beforeAutospacing="off" w:after="281" w:afterAutospacing="off"/>
      </w:pPr>
      <w:r w:rsidRPr="0AFCD286" w:rsidR="56A8D745">
        <w:rPr>
          <w:rFonts w:ascii="Aptos" w:hAnsi="Aptos" w:eastAsia="Aptos" w:cs="Aptos"/>
          <w:b w:val="1"/>
          <w:bCs w:val="1"/>
          <w:noProof w:val="0"/>
          <w:sz w:val="28"/>
          <w:szCs w:val="28"/>
          <w:lang w:val="en-US"/>
        </w:rPr>
        <w:t>Introduction: The Battle Royale Boom</w:t>
      </w:r>
    </w:p>
    <w:p xmlns:wp14="http://schemas.microsoft.com/office/word/2010/wordml" w:rsidP="0AFCD286" wp14:paraId="5509B6F5" wp14:textId="7950FF45">
      <w:pPr>
        <w:spacing w:before="240" w:beforeAutospacing="off" w:after="240" w:afterAutospacing="off"/>
        <w:rPr>
          <w:rFonts w:ascii="Aptos" w:hAnsi="Aptos" w:eastAsia="Aptos" w:cs="Aptos"/>
          <w:noProof w:val="0"/>
          <w:sz w:val="24"/>
          <w:szCs w:val="24"/>
          <w:lang w:val="en-US"/>
        </w:rPr>
      </w:pPr>
      <w:r w:rsidRPr="0AFCD286" w:rsidR="56A8D745">
        <w:rPr>
          <w:rFonts w:ascii="Aptos" w:hAnsi="Aptos" w:eastAsia="Aptos" w:cs="Aptos"/>
          <w:noProof w:val="0"/>
          <w:sz w:val="24"/>
          <w:szCs w:val="24"/>
          <w:lang w:val="en-US"/>
        </w:rPr>
        <w:t xml:space="preserve">From humble beginnings to a global phenomenon, PUBG revolutionized online gaming, introducing players to an arena where 100 people drop into a massive map, scavenge for supplies, and fight to be the last one standing. The game’s unique blend of realism, tension, and unpredictability has drawn millions into its unforgiving landscapes. But as the player count grows, so does the competition. So how </w:t>
      </w:r>
      <w:r w:rsidRPr="0AFCD286" w:rsidR="4105BD02">
        <w:rPr>
          <w:rFonts w:ascii="Aptos" w:hAnsi="Aptos" w:eastAsia="Aptos" w:cs="Aptos"/>
          <w:noProof w:val="0"/>
          <w:sz w:val="24"/>
          <w:szCs w:val="24"/>
          <w:lang w:val="en-US"/>
        </w:rPr>
        <w:t>does</w:t>
      </w:r>
      <w:r w:rsidRPr="0AFCD286" w:rsidR="56A8D745">
        <w:rPr>
          <w:rFonts w:ascii="Aptos" w:hAnsi="Aptos" w:eastAsia="Aptos" w:cs="Aptos"/>
          <w:noProof w:val="0"/>
          <w:sz w:val="24"/>
          <w:szCs w:val="24"/>
          <w:lang w:val="en-US"/>
        </w:rPr>
        <w:t xml:space="preserve"> the best of the best manage to outlast 99 other players? Do you need </w:t>
      </w:r>
      <w:r w:rsidRPr="0AFCD286" w:rsidR="374092AD">
        <w:rPr>
          <w:rFonts w:ascii="Aptos" w:hAnsi="Aptos" w:eastAsia="Aptos" w:cs="Aptos"/>
          <w:noProof w:val="0"/>
          <w:sz w:val="24"/>
          <w:szCs w:val="24"/>
          <w:lang w:val="en-US"/>
        </w:rPr>
        <w:t>G</w:t>
      </w:r>
      <w:r w:rsidRPr="0AFCD286" w:rsidR="56A8D745">
        <w:rPr>
          <w:rFonts w:ascii="Aptos" w:hAnsi="Aptos" w:eastAsia="Aptos" w:cs="Aptos"/>
          <w:noProof w:val="0"/>
          <w:sz w:val="24"/>
          <w:szCs w:val="24"/>
          <w:lang w:val="en-US"/>
        </w:rPr>
        <w:t>od</w:t>
      </w:r>
      <w:r w:rsidRPr="0AFCD286" w:rsidR="56A8D745">
        <w:rPr>
          <w:rFonts w:ascii="Aptos" w:hAnsi="Aptos" w:eastAsia="Aptos" w:cs="Aptos"/>
          <w:noProof w:val="0"/>
          <w:sz w:val="24"/>
          <w:szCs w:val="24"/>
          <w:lang w:val="en-US"/>
        </w:rPr>
        <w:t xml:space="preserve">-like aim, or is it all about sneaky strategies? </w:t>
      </w:r>
      <w:r w:rsidRPr="0AFCD286" w:rsidR="56A8D745">
        <w:rPr>
          <w:rFonts w:ascii="Aptos" w:hAnsi="Aptos" w:eastAsia="Aptos" w:cs="Aptos"/>
          <w:noProof w:val="0"/>
          <w:sz w:val="24"/>
          <w:szCs w:val="24"/>
          <w:lang w:val="en-US"/>
        </w:rPr>
        <w:t>Let’s</w:t>
      </w:r>
      <w:r w:rsidRPr="0AFCD286" w:rsidR="56A8D745">
        <w:rPr>
          <w:rFonts w:ascii="Aptos" w:hAnsi="Aptos" w:eastAsia="Aptos" w:cs="Aptos"/>
          <w:noProof w:val="0"/>
          <w:sz w:val="24"/>
          <w:szCs w:val="24"/>
          <w:lang w:val="en-US"/>
        </w:rPr>
        <w:t xml:space="preserve"> find out.</w:t>
      </w:r>
    </w:p>
    <w:p xmlns:wp14="http://schemas.microsoft.com/office/word/2010/wordml" wp14:paraId="251D6A4A" wp14:textId="5AA87C01"/>
    <w:p xmlns:wp14="http://schemas.microsoft.com/office/word/2010/wordml" w:rsidP="0AFCD286" wp14:paraId="6CA384EE" wp14:textId="50B77D97">
      <w:pPr>
        <w:pStyle w:val="Heading3"/>
        <w:spacing w:before="281" w:beforeAutospacing="off" w:after="281" w:afterAutospacing="off"/>
      </w:pPr>
      <w:r w:rsidRPr="0AFCD286" w:rsidR="56A8D745">
        <w:rPr>
          <w:rFonts w:ascii="Aptos" w:hAnsi="Aptos" w:eastAsia="Aptos" w:cs="Aptos"/>
          <w:b w:val="1"/>
          <w:bCs w:val="1"/>
          <w:noProof w:val="0"/>
          <w:sz w:val="28"/>
          <w:szCs w:val="28"/>
          <w:lang w:val="en-US"/>
        </w:rPr>
        <w:t>The Science of Survival: How Long Do Winners Stay Alive?</w:t>
      </w:r>
    </w:p>
    <w:p xmlns:wp14="http://schemas.microsoft.com/office/word/2010/wordml" w:rsidP="0AFCD286" wp14:paraId="6132E319" wp14:textId="1B363A92">
      <w:pPr>
        <w:spacing w:before="240" w:beforeAutospacing="off" w:after="240" w:afterAutospacing="off"/>
      </w:pPr>
      <w:r w:rsidRPr="0AFCD286" w:rsidR="56A8D745">
        <w:rPr>
          <w:rFonts w:ascii="Aptos" w:hAnsi="Aptos" w:eastAsia="Aptos" w:cs="Aptos"/>
          <w:noProof w:val="0"/>
          <w:sz w:val="24"/>
          <w:szCs w:val="24"/>
          <w:lang w:val="en-US"/>
        </w:rPr>
        <w:t xml:space="preserve">It’s not just about who fights the hardest, but who fights the smartest. Data reveals that winners have an average survival time of over </w:t>
      </w:r>
      <w:r w:rsidRPr="0AFCD286" w:rsidR="56A8D745">
        <w:rPr>
          <w:rFonts w:ascii="Aptos" w:hAnsi="Aptos" w:eastAsia="Aptos" w:cs="Aptos"/>
          <w:b w:val="1"/>
          <w:bCs w:val="1"/>
          <w:noProof w:val="0"/>
          <w:sz w:val="24"/>
          <w:szCs w:val="24"/>
          <w:lang w:val="en-US"/>
        </w:rPr>
        <w:t>1750 seconds</w:t>
      </w:r>
      <w:r w:rsidRPr="0AFCD286" w:rsidR="56A8D745">
        <w:rPr>
          <w:rFonts w:ascii="Aptos" w:hAnsi="Aptos" w:eastAsia="Aptos" w:cs="Aptos"/>
          <w:noProof w:val="0"/>
          <w:sz w:val="24"/>
          <w:szCs w:val="24"/>
          <w:lang w:val="en-US"/>
        </w:rPr>
        <w:t xml:space="preserve"> (nearly 30 minutes), whereas players finishing in 90th place barely last </w:t>
      </w:r>
      <w:r w:rsidRPr="0AFCD286" w:rsidR="56A8D745">
        <w:rPr>
          <w:rFonts w:ascii="Aptos" w:hAnsi="Aptos" w:eastAsia="Aptos" w:cs="Aptos"/>
          <w:b w:val="1"/>
          <w:bCs w:val="1"/>
          <w:noProof w:val="0"/>
          <w:sz w:val="24"/>
          <w:szCs w:val="24"/>
          <w:lang w:val="en-US"/>
        </w:rPr>
        <w:t>200 seconds</w:t>
      </w:r>
      <w:r w:rsidRPr="0AFCD286" w:rsidR="56A8D745">
        <w:rPr>
          <w:rFonts w:ascii="Aptos" w:hAnsi="Aptos" w:eastAsia="Aptos" w:cs="Aptos"/>
          <w:noProof w:val="0"/>
          <w:sz w:val="24"/>
          <w:szCs w:val="24"/>
          <w:lang w:val="en-US"/>
        </w:rPr>
        <w:t xml:space="preserve"> (a little over three minutes). If you’re getting dropped within minutes, you might want to rethink your landing strategy!</w:t>
      </w:r>
    </w:p>
    <w:p xmlns:wp14="http://schemas.microsoft.com/office/word/2010/wordml" w:rsidP="0AFCD286" wp14:paraId="4DD64FDC" wp14:textId="17BB3065">
      <w:pPr>
        <w:spacing w:before="240" w:beforeAutospacing="off" w:after="240" w:afterAutospacing="off"/>
      </w:pPr>
      <w:r w:rsidRPr="0AFCD286" w:rsidR="56A8D745">
        <w:rPr>
          <w:rFonts w:ascii="Aptos" w:hAnsi="Aptos" w:eastAsia="Aptos" w:cs="Aptos"/>
          <w:noProof w:val="0"/>
          <w:sz w:val="24"/>
          <w:szCs w:val="24"/>
          <w:lang w:val="en-US"/>
        </w:rPr>
        <w:t>Interestingly, for those plac</w:t>
      </w:r>
      <w:r w:rsidRPr="0AFCD286" w:rsidR="56A8D745">
        <w:rPr>
          <w:rFonts w:ascii="Aptos" w:hAnsi="Aptos" w:eastAsia="Aptos" w:cs="Aptos"/>
          <w:noProof w:val="0"/>
          <w:sz w:val="24"/>
          <w:szCs w:val="24"/>
          <w:lang w:val="en-US"/>
        </w:rPr>
        <w:t xml:space="preserve">ing </w:t>
      </w:r>
      <w:r w:rsidRPr="0AFCD286" w:rsidR="56A8D745">
        <w:rPr>
          <w:rFonts w:ascii="Aptos" w:hAnsi="Aptos" w:eastAsia="Aptos" w:cs="Aptos"/>
          <w:b w:val="1"/>
          <w:bCs w:val="1"/>
          <w:noProof w:val="0"/>
          <w:sz w:val="24"/>
          <w:szCs w:val="24"/>
          <w:lang w:val="en-US"/>
        </w:rPr>
        <w:t>25th</w:t>
      </w:r>
      <w:r w:rsidRPr="0AFCD286" w:rsidR="56A8D745">
        <w:rPr>
          <w:rFonts w:ascii="Aptos" w:hAnsi="Aptos" w:eastAsia="Aptos" w:cs="Aptos"/>
          <w:noProof w:val="0"/>
          <w:sz w:val="24"/>
          <w:szCs w:val="24"/>
          <w:lang w:val="en-US"/>
        </w:rPr>
        <w:t xml:space="preserve">, survival times range between </w:t>
      </w:r>
      <w:r w:rsidRPr="0AFCD286" w:rsidR="56A8D745">
        <w:rPr>
          <w:rFonts w:ascii="Aptos" w:hAnsi="Aptos" w:eastAsia="Aptos" w:cs="Aptos"/>
          <w:b w:val="1"/>
          <w:bCs w:val="1"/>
          <w:noProof w:val="0"/>
          <w:sz w:val="24"/>
          <w:szCs w:val="24"/>
          <w:lang w:val="en-US"/>
        </w:rPr>
        <w:t>1000-1250 seconds</w:t>
      </w:r>
      <w:r w:rsidRPr="0AFCD286" w:rsidR="56A8D745">
        <w:rPr>
          <w:rFonts w:ascii="Aptos" w:hAnsi="Aptos" w:eastAsia="Aptos" w:cs="Aptos"/>
          <w:noProof w:val="0"/>
          <w:sz w:val="24"/>
          <w:szCs w:val="24"/>
          <w:lang w:val="en-US"/>
        </w:rPr>
        <w:t xml:space="preserve">, while </w:t>
      </w:r>
      <w:r w:rsidRPr="0AFCD286" w:rsidR="56A8D745">
        <w:rPr>
          <w:rFonts w:ascii="Aptos" w:hAnsi="Aptos" w:eastAsia="Aptos" w:cs="Aptos"/>
          <w:b w:val="1"/>
          <w:bCs w:val="1"/>
          <w:noProof w:val="0"/>
          <w:sz w:val="24"/>
          <w:szCs w:val="24"/>
          <w:lang w:val="en-US"/>
        </w:rPr>
        <w:t>50th place</w:t>
      </w:r>
      <w:r w:rsidRPr="0AFCD286" w:rsidR="56A8D745">
        <w:rPr>
          <w:rFonts w:ascii="Aptos" w:hAnsi="Aptos" w:eastAsia="Aptos" w:cs="Aptos"/>
          <w:noProof w:val="0"/>
          <w:sz w:val="24"/>
          <w:szCs w:val="24"/>
          <w:lang w:val="en-US"/>
        </w:rPr>
        <w:t xml:space="preserve"> finishers clock in around </w:t>
      </w:r>
      <w:r w:rsidRPr="0AFCD286" w:rsidR="56A8D745">
        <w:rPr>
          <w:rFonts w:ascii="Aptos" w:hAnsi="Aptos" w:eastAsia="Aptos" w:cs="Aptos"/>
          <w:b w:val="1"/>
          <w:bCs w:val="1"/>
          <w:noProof w:val="0"/>
          <w:sz w:val="24"/>
          <w:szCs w:val="24"/>
          <w:lang w:val="en-US"/>
        </w:rPr>
        <w:t>600 seconds</w:t>
      </w:r>
      <w:r w:rsidRPr="0AFCD286" w:rsidR="56A8D745">
        <w:rPr>
          <w:rFonts w:ascii="Aptos" w:hAnsi="Aptos" w:eastAsia="Aptos" w:cs="Aptos"/>
          <w:noProof w:val="0"/>
          <w:sz w:val="24"/>
          <w:szCs w:val="24"/>
          <w:lang w:val="en-US"/>
        </w:rPr>
        <w:t>. The takeaway? The longer you survive, the higher your chances of winning. Sounds simple, but it requires more than just hiding in a bush.</w:t>
      </w:r>
    </w:p>
    <w:p xmlns:wp14="http://schemas.microsoft.com/office/word/2010/wordml" w:rsidP="0AFCD286" wp14:paraId="45CCF2C4" wp14:textId="4D0D63D8">
      <w:pPr>
        <w:spacing w:before="240" w:beforeAutospacing="off" w:after="240" w:afterAutospacing="off"/>
      </w:pPr>
      <w:r w:rsidR="7B3163B3">
        <w:drawing>
          <wp:inline xmlns:wp14="http://schemas.microsoft.com/office/word/2010/wordprocessingDrawing" wp14:editId="1EE36474" wp14:anchorId="1C8ABB3E">
            <wp:extent cx="3118856" cy="1859318"/>
            <wp:effectExtent l="0" t="0" r="0" b="0"/>
            <wp:docPr id="287376193" name="" title=""/>
            <wp:cNvGraphicFramePr>
              <a:graphicFrameLocks noChangeAspect="1"/>
            </wp:cNvGraphicFramePr>
            <a:graphic>
              <a:graphicData uri="http://schemas.openxmlformats.org/drawingml/2006/picture">
                <pic:pic>
                  <pic:nvPicPr>
                    <pic:cNvPr id="0" name=""/>
                    <pic:cNvPicPr/>
                  </pic:nvPicPr>
                  <pic:blipFill>
                    <a:blip r:embed="R9d0c37a8190c4614">
                      <a:extLst>
                        <a:ext xmlns:a="http://schemas.openxmlformats.org/drawingml/2006/main" uri="{28A0092B-C50C-407E-A947-70E740481C1C}">
                          <a14:useLocalDpi val="0"/>
                        </a:ext>
                      </a:extLst>
                    </a:blip>
                    <a:stretch>
                      <a:fillRect/>
                    </a:stretch>
                  </pic:blipFill>
                  <pic:spPr>
                    <a:xfrm>
                      <a:off x="0" y="0"/>
                      <a:ext cx="3118856" cy="1859318"/>
                    </a:xfrm>
                    <a:prstGeom prst="rect">
                      <a:avLst/>
                    </a:prstGeom>
                  </pic:spPr>
                </pic:pic>
              </a:graphicData>
            </a:graphic>
          </wp:inline>
        </w:drawing>
      </w:r>
    </w:p>
    <w:p xmlns:wp14="http://schemas.microsoft.com/office/word/2010/wordml" w:rsidP="0AFCD286" wp14:paraId="6D5C80E6" wp14:textId="082A2634">
      <w:pPr>
        <w:rPr>
          <w:sz w:val="22"/>
          <w:szCs w:val="22"/>
        </w:rPr>
      </w:pPr>
      <w:r w:rsidRPr="0AFCD286" w:rsidR="5A2A55C4">
        <w:rPr>
          <w:sz w:val="22"/>
          <w:szCs w:val="22"/>
        </w:rPr>
        <w:t>Figure 1: Trends in Survival Time</w:t>
      </w:r>
    </w:p>
    <w:p xmlns:wp14="http://schemas.microsoft.com/office/word/2010/wordml" w:rsidP="0AFCD286" wp14:paraId="23B3AB07" wp14:textId="4E4042AE">
      <w:pPr>
        <w:pStyle w:val="Heading3"/>
        <w:spacing w:before="281" w:beforeAutospacing="off" w:after="281" w:afterAutospacing="off"/>
      </w:pPr>
      <w:r w:rsidRPr="0AFCD286" w:rsidR="56A8D745">
        <w:rPr>
          <w:rFonts w:ascii="Aptos" w:hAnsi="Aptos" w:eastAsia="Aptos" w:cs="Aptos"/>
          <w:b w:val="1"/>
          <w:bCs w:val="1"/>
          <w:noProof w:val="0"/>
          <w:sz w:val="28"/>
          <w:szCs w:val="28"/>
          <w:lang w:val="en-US"/>
        </w:rPr>
        <w:t>Walk or Ride? The Top Players' Movement Patterns</w:t>
      </w:r>
    </w:p>
    <w:p xmlns:wp14="http://schemas.microsoft.com/office/word/2010/wordml" w:rsidP="0AFCD286" wp14:paraId="2D4BDFD7" wp14:textId="726969BB">
      <w:pPr>
        <w:spacing w:before="240" w:beforeAutospacing="off" w:after="240" w:afterAutospacing="off"/>
      </w:pPr>
      <w:r w:rsidRPr="0AFCD286" w:rsidR="56A8D745">
        <w:rPr>
          <w:rFonts w:ascii="Aptos" w:hAnsi="Aptos" w:eastAsia="Aptos" w:cs="Aptos"/>
          <w:noProof w:val="0"/>
          <w:sz w:val="24"/>
          <w:szCs w:val="24"/>
          <w:lang w:val="en-US"/>
        </w:rPr>
        <w:t xml:space="preserve">Ever wondered how the best players move around the map? Our data shows that top 5 players walk an average of </w:t>
      </w:r>
      <w:r w:rsidRPr="0AFCD286" w:rsidR="56A8D745">
        <w:rPr>
          <w:rFonts w:ascii="Aptos" w:hAnsi="Aptos" w:eastAsia="Aptos" w:cs="Aptos"/>
          <w:b w:val="1"/>
          <w:bCs w:val="1"/>
          <w:noProof w:val="0"/>
          <w:sz w:val="24"/>
          <w:szCs w:val="24"/>
          <w:lang w:val="en-US"/>
        </w:rPr>
        <w:t>2000 meters</w:t>
      </w:r>
      <w:r w:rsidRPr="0AFCD286" w:rsidR="56A8D745">
        <w:rPr>
          <w:rFonts w:ascii="Aptos" w:hAnsi="Aptos" w:eastAsia="Aptos" w:cs="Aptos"/>
          <w:noProof w:val="0"/>
          <w:sz w:val="24"/>
          <w:szCs w:val="24"/>
          <w:lang w:val="en-US"/>
        </w:rPr>
        <w:t xml:space="preserve">, but their ride distance increases significantly compared to lower-ranked players. The winner, however, maintains a </w:t>
      </w:r>
      <w:r w:rsidRPr="0AFCD286" w:rsidR="56A8D745">
        <w:rPr>
          <w:rFonts w:ascii="Aptos" w:hAnsi="Aptos" w:eastAsia="Aptos" w:cs="Aptos"/>
          <w:b w:val="1"/>
          <w:bCs w:val="1"/>
          <w:noProof w:val="0"/>
          <w:sz w:val="24"/>
          <w:szCs w:val="24"/>
          <w:lang w:val="en-US"/>
        </w:rPr>
        <w:t>balanced movement strategy</w:t>
      </w:r>
      <w:r w:rsidRPr="0AFCD286" w:rsidR="56A8D745">
        <w:rPr>
          <w:rFonts w:ascii="Aptos" w:hAnsi="Aptos" w:eastAsia="Aptos" w:cs="Aptos"/>
          <w:noProof w:val="0"/>
          <w:sz w:val="24"/>
          <w:szCs w:val="24"/>
          <w:lang w:val="en-US"/>
        </w:rPr>
        <w:t xml:space="preserve">, walking and riding </w:t>
      </w:r>
      <w:r w:rsidRPr="0AFCD286" w:rsidR="56A8D745">
        <w:rPr>
          <w:rFonts w:ascii="Aptos" w:hAnsi="Aptos" w:eastAsia="Aptos" w:cs="Aptos"/>
          <w:b w:val="1"/>
          <w:bCs w:val="1"/>
          <w:noProof w:val="0"/>
          <w:sz w:val="24"/>
          <w:szCs w:val="24"/>
          <w:lang w:val="en-US"/>
        </w:rPr>
        <w:t>around 2000 meters each</w:t>
      </w:r>
      <w:r w:rsidRPr="0AFCD286" w:rsidR="56A8D745">
        <w:rPr>
          <w:rFonts w:ascii="Aptos" w:hAnsi="Aptos" w:eastAsia="Aptos" w:cs="Aptos"/>
          <w:noProof w:val="0"/>
          <w:sz w:val="24"/>
          <w:szCs w:val="24"/>
          <w:lang w:val="en-US"/>
        </w:rPr>
        <w:t>.</w:t>
      </w:r>
    </w:p>
    <w:p xmlns:wp14="http://schemas.microsoft.com/office/word/2010/wordml" w:rsidP="0AFCD286" wp14:paraId="05CB5F3A" wp14:textId="0626854E">
      <w:pPr>
        <w:spacing w:before="240" w:beforeAutospacing="off" w:after="240" w:afterAutospacing="off"/>
        <w:rPr>
          <w:rFonts w:ascii="Aptos" w:hAnsi="Aptos" w:eastAsia="Aptos" w:cs="Aptos"/>
          <w:noProof w:val="0"/>
          <w:sz w:val="24"/>
          <w:szCs w:val="24"/>
          <w:lang w:val="en-US"/>
        </w:rPr>
      </w:pPr>
      <w:r w:rsidRPr="0AFCD286" w:rsidR="56A8D745">
        <w:rPr>
          <w:rFonts w:ascii="Aptos" w:hAnsi="Aptos" w:eastAsia="Aptos" w:cs="Aptos"/>
          <w:noProof w:val="0"/>
          <w:sz w:val="24"/>
          <w:szCs w:val="24"/>
          <w:lang w:val="en-US"/>
        </w:rPr>
        <w:t xml:space="preserve">This suggests that players who rely too much on vehicles may make it to the top five, but to </w:t>
      </w:r>
      <w:bookmarkStart w:name="_Int_YO86HJNF" w:id="205470007"/>
      <w:r w:rsidRPr="0AFCD286" w:rsidR="56A8D745">
        <w:rPr>
          <w:rFonts w:ascii="Aptos" w:hAnsi="Aptos" w:eastAsia="Aptos" w:cs="Aptos"/>
          <w:noProof w:val="0"/>
          <w:sz w:val="24"/>
          <w:szCs w:val="24"/>
          <w:lang w:val="en-US"/>
        </w:rPr>
        <w:t>actually win</w:t>
      </w:r>
      <w:bookmarkEnd w:id="205470007"/>
      <w:r w:rsidRPr="0AFCD286" w:rsidR="56A8D745">
        <w:rPr>
          <w:rFonts w:ascii="Aptos" w:hAnsi="Aptos" w:eastAsia="Aptos" w:cs="Aptos"/>
          <w:noProof w:val="0"/>
          <w:sz w:val="24"/>
          <w:szCs w:val="24"/>
          <w:lang w:val="en-US"/>
        </w:rPr>
        <w:t>, you need to blend aggression with stealth. Driving around might get you places faster, but it also makes you a moving target. The real pros? They know when to ride and when to walk.</w:t>
      </w:r>
      <w:r w:rsidRPr="0AFCD286" w:rsidR="1F6AECE3">
        <w:rPr>
          <w:rFonts w:ascii="Aptos" w:hAnsi="Aptos" w:eastAsia="Aptos" w:cs="Aptos"/>
          <w:noProof w:val="0"/>
          <w:sz w:val="24"/>
          <w:szCs w:val="24"/>
          <w:lang w:val="en-US"/>
        </w:rPr>
        <w:t xml:space="preserve">       </w:t>
      </w:r>
    </w:p>
    <w:p xmlns:wp14="http://schemas.microsoft.com/office/word/2010/wordml" w:rsidP="0AFCD286" wp14:paraId="7B92A111" wp14:textId="248C9B5D">
      <w:pPr>
        <w:spacing w:before="240" w:beforeAutospacing="off" w:after="240" w:afterAutospacing="off"/>
      </w:pPr>
    </w:p>
    <w:p xmlns:wp14="http://schemas.microsoft.com/office/word/2010/wordml" w:rsidP="0AFCD286" wp14:paraId="70F3838F" wp14:textId="0A355C1C">
      <w:pPr>
        <w:spacing w:before="240" w:beforeAutospacing="off" w:after="240" w:afterAutospacing="off"/>
        <w:rPr>
          <w:rFonts w:ascii="Aptos" w:hAnsi="Aptos" w:eastAsia="Aptos" w:cs="Aptos"/>
          <w:noProof w:val="0"/>
          <w:sz w:val="24"/>
          <w:szCs w:val="24"/>
          <w:lang w:val="en-US"/>
        </w:rPr>
      </w:pPr>
      <w:r w:rsidR="1A7227CF">
        <w:drawing>
          <wp:inline xmlns:wp14="http://schemas.microsoft.com/office/word/2010/wordprocessingDrawing" wp14:editId="71F02152" wp14:anchorId="23D1991B">
            <wp:extent cx="3399358" cy="2162732"/>
            <wp:effectExtent l="0" t="0" r="0" b="0"/>
            <wp:docPr id="1121695733" name="" title=""/>
            <wp:cNvGraphicFramePr>
              <a:graphicFrameLocks noChangeAspect="1"/>
            </wp:cNvGraphicFramePr>
            <a:graphic>
              <a:graphicData uri="http://schemas.openxmlformats.org/drawingml/2006/picture">
                <pic:pic>
                  <pic:nvPicPr>
                    <pic:cNvPr id="0" name=""/>
                    <pic:cNvPicPr/>
                  </pic:nvPicPr>
                  <pic:blipFill>
                    <a:blip r:embed="R3b5d45d4be9b44e5">
                      <a:extLst>
                        <a:ext xmlns:a="http://schemas.openxmlformats.org/drawingml/2006/main" uri="{28A0092B-C50C-407E-A947-70E740481C1C}">
                          <a14:useLocalDpi val="0"/>
                        </a:ext>
                      </a:extLst>
                    </a:blip>
                    <a:stretch>
                      <a:fillRect/>
                    </a:stretch>
                  </pic:blipFill>
                  <pic:spPr>
                    <a:xfrm>
                      <a:off x="0" y="0"/>
                      <a:ext cx="3399358" cy="2162732"/>
                    </a:xfrm>
                    <a:prstGeom prst="rect">
                      <a:avLst/>
                    </a:prstGeom>
                  </pic:spPr>
                </pic:pic>
              </a:graphicData>
            </a:graphic>
          </wp:inline>
        </w:drawing>
      </w:r>
    </w:p>
    <w:p xmlns:wp14="http://schemas.microsoft.com/office/word/2010/wordml" w:rsidP="0AFCD286" wp14:paraId="6DB9FBBF" wp14:textId="108BE1AC">
      <w:pPr>
        <w:spacing w:before="240" w:beforeAutospacing="off" w:after="240" w:afterAutospacing="off"/>
        <w:rPr>
          <w:sz w:val="22"/>
          <w:szCs w:val="22"/>
        </w:rPr>
      </w:pPr>
      <w:r w:rsidRPr="0AFCD286" w:rsidR="3DA0A6A6">
        <w:rPr>
          <w:sz w:val="22"/>
          <w:szCs w:val="22"/>
        </w:rPr>
        <w:t>Figure 2: Trends of Walking and Riding distances</w:t>
      </w:r>
    </w:p>
    <w:p xmlns:wp14="http://schemas.microsoft.com/office/word/2010/wordml" wp14:paraId="725947B4" wp14:textId="37770AA0"/>
    <w:p xmlns:wp14="http://schemas.microsoft.com/office/word/2010/wordml" wp14:paraId="4ACC92C2" wp14:textId="1B323F3F"/>
    <w:p xmlns:wp14="http://schemas.microsoft.com/office/word/2010/wordml" w:rsidP="0AFCD286" wp14:paraId="4FAC19AF" wp14:textId="4B086ABB">
      <w:pPr>
        <w:pStyle w:val="Heading3"/>
        <w:spacing w:before="281" w:beforeAutospacing="off" w:after="281" w:afterAutospacing="off"/>
      </w:pPr>
      <w:r w:rsidRPr="0AFCD286" w:rsidR="56A8D745">
        <w:rPr>
          <w:rFonts w:ascii="Aptos" w:hAnsi="Aptos" w:eastAsia="Aptos" w:cs="Aptos"/>
          <w:b w:val="1"/>
          <w:bCs w:val="1"/>
          <w:noProof w:val="0"/>
          <w:sz w:val="28"/>
          <w:szCs w:val="28"/>
          <w:lang w:val="en-US"/>
        </w:rPr>
        <w:t xml:space="preserve">The </w:t>
      </w:r>
      <w:r w:rsidRPr="0AFCD286" w:rsidR="3E559011">
        <w:rPr>
          <w:rFonts w:ascii="Aptos" w:hAnsi="Aptos" w:eastAsia="Aptos" w:cs="Aptos"/>
          <w:b w:val="1"/>
          <w:bCs w:val="1"/>
          <w:noProof w:val="0"/>
          <w:sz w:val="28"/>
          <w:szCs w:val="28"/>
          <w:lang w:val="en-US"/>
        </w:rPr>
        <w:t>Silent Stalker</w:t>
      </w:r>
      <w:r w:rsidRPr="0AFCD286" w:rsidR="56A8D745">
        <w:rPr>
          <w:rFonts w:ascii="Aptos" w:hAnsi="Aptos" w:eastAsia="Aptos" w:cs="Aptos"/>
          <w:b w:val="1"/>
          <w:bCs w:val="1"/>
          <w:noProof w:val="0"/>
          <w:sz w:val="28"/>
          <w:szCs w:val="28"/>
          <w:lang w:val="en-US"/>
        </w:rPr>
        <w:t>: Winning With Only One Kill</w:t>
      </w:r>
    </w:p>
    <w:p xmlns:wp14="http://schemas.microsoft.com/office/word/2010/wordml" w:rsidP="0AFCD286" wp14:paraId="1B650DC7" wp14:textId="1FF28F85">
      <w:pPr>
        <w:spacing w:before="240" w:beforeAutospacing="off" w:after="240" w:afterAutospacing="off"/>
      </w:pPr>
      <w:r w:rsidRPr="0AFCD286" w:rsidR="56A8D745">
        <w:rPr>
          <w:rFonts w:ascii="Aptos" w:hAnsi="Aptos" w:eastAsia="Aptos" w:cs="Aptos"/>
          <w:noProof w:val="0"/>
          <w:sz w:val="24"/>
          <w:szCs w:val="24"/>
          <w:lang w:val="en-US"/>
        </w:rPr>
        <w:t xml:space="preserve">Imagine this: The final circle is closing in, three players remain, and one of them has only fired a single bullet all game. And yet, they win. How? Data tells us that some players have secured victory with just </w:t>
      </w:r>
      <w:r w:rsidRPr="0AFCD286" w:rsidR="56A8D745">
        <w:rPr>
          <w:rFonts w:ascii="Aptos" w:hAnsi="Aptos" w:eastAsia="Aptos" w:cs="Aptos"/>
          <w:b w:val="1"/>
          <w:bCs w:val="1"/>
          <w:noProof w:val="0"/>
          <w:sz w:val="24"/>
          <w:szCs w:val="24"/>
          <w:lang w:val="en-US"/>
        </w:rPr>
        <w:t>one kill</w:t>
      </w:r>
      <w:r w:rsidRPr="0AFCD286" w:rsidR="56A8D745">
        <w:rPr>
          <w:rFonts w:ascii="Aptos" w:hAnsi="Aptos" w:eastAsia="Aptos" w:cs="Aptos"/>
          <w:noProof w:val="0"/>
          <w:sz w:val="24"/>
          <w:szCs w:val="24"/>
          <w:lang w:val="en-US"/>
        </w:rPr>
        <w:t>, and their movement stats are eye-opening:</w:t>
      </w:r>
    </w:p>
    <w:p xmlns:wp14="http://schemas.microsoft.com/office/word/2010/wordml" w:rsidP="0AFCD286" wp14:paraId="5EF8976F" wp14:textId="7FC76E21">
      <w:pPr>
        <w:spacing w:before="240" w:beforeAutospacing="off" w:after="240" w:afterAutospacing="off"/>
      </w:pPr>
      <w:r w:rsidRPr="0AFCD286" w:rsidR="56A8D745">
        <w:rPr>
          <w:rFonts w:ascii="Aptos" w:hAnsi="Aptos" w:eastAsia="Aptos" w:cs="Aptos"/>
          <w:noProof w:val="0"/>
          <w:sz w:val="24"/>
          <w:szCs w:val="24"/>
          <w:lang w:val="en-US"/>
        </w:rPr>
        <w:t xml:space="preserve">The takeaway? Some winners barely fire their guns, but their </w:t>
      </w:r>
      <w:r w:rsidRPr="0AFCD286" w:rsidR="56A8D745">
        <w:rPr>
          <w:rFonts w:ascii="Aptos" w:hAnsi="Aptos" w:eastAsia="Aptos" w:cs="Aptos"/>
          <w:b w:val="1"/>
          <w:bCs w:val="1"/>
          <w:noProof w:val="0"/>
          <w:sz w:val="24"/>
          <w:szCs w:val="24"/>
          <w:lang w:val="en-US"/>
        </w:rPr>
        <w:t>positioning and rotations</w:t>
      </w:r>
      <w:r w:rsidRPr="0AFCD286" w:rsidR="56A8D745">
        <w:rPr>
          <w:rFonts w:ascii="Aptos" w:hAnsi="Aptos" w:eastAsia="Aptos" w:cs="Aptos"/>
          <w:noProof w:val="0"/>
          <w:sz w:val="24"/>
          <w:szCs w:val="24"/>
          <w:lang w:val="en-US"/>
        </w:rPr>
        <w:t xml:space="preserve"> are </w:t>
      </w:r>
      <w:r w:rsidRPr="0AFCD286" w:rsidR="56A8D745">
        <w:rPr>
          <w:rFonts w:ascii="Aptos" w:hAnsi="Aptos" w:eastAsia="Aptos" w:cs="Aptos"/>
          <w:noProof w:val="0"/>
          <w:sz w:val="24"/>
          <w:szCs w:val="24"/>
          <w:lang w:val="en-US"/>
        </w:rPr>
        <w:t>nearly flawless</w:t>
      </w:r>
      <w:r w:rsidRPr="0AFCD286" w:rsidR="56A8D745">
        <w:rPr>
          <w:rFonts w:ascii="Aptos" w:hAnsi="Aptos" w:eastAsia="Aptos" w:cs="Aptos"/>
          <w:noProof w:val="0"/>
          <w:sz w:val="24"/>
          <w:szCs w:val="24"/>
          <w:lang w:val="en-US"/>
        </w:rPr>
        <w:t xml:space="preserve">. Being a silent stalker can be just as effective as being a trigger-happy </w:t>
      </w:r>
      <w:r w:rsidRPr="0AFCD286" w:rsidR="56A8D745">
        <w:rPr>
          <w:rFonts w:ascii="Aptos" w:hAnsi="Aptos" w:eastAsia="Aptos" w:cs="Aptos"/>
          <w:noProof w:val="0"/>
          <w:sz w:val="24"/>
          <w:szCs w:val="24"/>
          <w:lang w:val="en-US"/>
        </w:rPr>
        <w:t>warrior.</w:t>
      </w:r>
    </w:p>
    <w:p xmlns:wp14="http://schemas.microsoft.com/office/word/2010/wordml" w:rsidP="0AFCD286" wp14:paraId="7D6A672B" wp14:textId="521F6C22">
      <w:pPr>
        <w:spacing w:before="240" w:beforeAutospacing="off" w:after="240" w:afterAutospacing="off"/>
        <w:rPr>
          <w:rFonts w:ascii="Aptos" w:hAnsi="Aptos" w:eastAsia="Aptos" w:cs="Aptos"/>
          <w:noProof w:val="0"/>
          <w:sz w:val="24"/>
          <w:szCs w:val="24"/>
          <w:lang w:val="en-US"/>
        </w:rPr>
      </w:pPr>
    </w:p>
    <w:p xmlns:wp14="http://schemas.microsoft.com/office/word/2010/wordml" w:rsidP="0AFCD286" wp14:paraId="1DEF2028" wp14:textId="690FFA6C">
      <w:pPr>
        <w:spacing w:before="240" w:beforeAutospacing="off" w:after="240" w:afterAutospacing="off"/>
        <w:rPr>
          <w:rFonts w:ascii="Aptos" w:hAnsi="Aptos" w:eastAsia="Aptos" w:cs="Aptos"/>
          <w:noProof w:val="0"/>
          <w:sz w:val="24"/>
          <w:szCs w:val="24"/>
          <w:lang w:val="en-US"/>
        </w:rPr>
      </w:pPr>
      <w:r w:rsidR="00AEEE0F">
        <w:drawing>
          <wp:inline xmlns:wp14="http://schemas.microsoft.com/office/word/2010/wordprocessingDrawing" wp14:editId="03C9E256" wp14:anchorId="104533B8">
            <wp:extent cx="3438856" cy="1708406"/>
            <wp:effectExtent l="0" t="0" r="0" b="0"/>
            <wp:docPr id="547459994" name="" title=""/>
            <wp:cNvGraphicFramePr>
              <a:graphicFrameLocks noChangeAspect="1"/>
            </wp:cNvGraphicFramePr>
            <a:graphic>
              <a:graphicData uri="http://schemas.openxmlformats.org/drawingml/2006/picture">
                <pic:pic>
                  <pic:nvPicPr>
                    <pic:cNvPr id="0" name=""/>
                    <pic:cNvPicPr/>
                  </pic:nvPicPr>
                  <pic:blipFill>
                    <a:blip r:embed="R2ff4a6a498d14d74">
                      <a:extLst>
                        <a:ext xmlns:a="http://schemas.openxmlformats.org/drawingml/2006/main" uri="{28A0092B-C50C-407E-A947-70E740481C1C}">
                          <a14:useLocalDpi val="0"/>
                        </a:ext>
                      </a:extLst>
                    </a:blip>
                    <a:stretch>
                      <a:fillRect/>
                    </a:stretch>
                  </pic:blipFill>
                  <pic:spPr>
                    <a:xfrm>
                      <a:off x="0" y="0"/>
                      <a:ext cx="3438856" cy="1708406"/>
                    </a:xfrm>
                    <a:prstGeom prst="rect">
                      <a:avLst/>
                    </a:prstGeom>
                  </pic:spPr>
                </pic:pic>
              </a:graphicData>
            </a:graphic>
          </wp:inline>
        </w:drawing>
      </w:r>
    </w:p>
    <w:p xmlns:wp14="http://schemas.microsoft.com/office/word/2010/wordml" w:rsidP="0AFCD286" wp14:paraId="1460B626" wp14:textId="3702A8C4">
      <w:pPr>
        <w:spacing w:before="240" w:beforeAutospacing="off" w:after="240" w:afterAutospacing="off"/>
        <w:rPr>
          <w:sz w:val="22"/>
          <w:szCs w:val="22"/>
        </w:rPr>
      </w:pPr>
      <w:r w:rsidRPr="0AFCD286" w:rsidR="0DA14D22">
        <w:rPr>
          <w:sz w:val="22"/>
          <w:szCs w:val="22"/>
        </w:rPr>
        <w:t>Figure 3: Analysis of Walk and Ride distances for different Kill groups</w:t>
      </w:r>
    </w:p>
    <w:p xmlns:wp14="http://schemas.microsoft.com/office/word/2010/wordml" w:rsidP="0AFCD286" wp14:paraId="31F34963" wp14:textId="42CD827C">
      <w:pPr>
        <w:spacing w:before="240" w:beforeAutospacing="off" w:after="240" w:afterAutospacing="off"/>
        <w:rPr>
          <w:rFonts w:ascii="Aptos" w:hAnsi="Aptos" w:eastAsia="Aptos" w:cs="Aptos"/>
          <w:noProof w:val="0"/>
          <w:sz w:val="24"/>
          <w:szCs w:val="24"/>
          <w:lang w:val="en-US"/>
        </w:rPr>
      </w:pPr>
      <w:r w:rsidR="6CDB76C7">
        <w:drawing>
          <wp:inline xmlns:wp14="http://schemas.microsoft.com/office/word/2010/wordprocessingDrawing" wp14:editId="57E3245E" wp14:anchorId="1B3CC19B">
            <wp:extent cx="3389078" cy="1689108"/>
            <wp:effectExtent l="0" t="0" r="0" b="0"/>
            <wp:docPr id="2080108039" name="" title=""/>
            <wp:cNvGraphicFramePr>
              <a:graphicFrameLocks noChangeAspect="1"/>
            </wp:cNvGraphicFramePr>
            <a:graphic>
              <a:graphicData uri="http://schemas.openxmlformats.org/drawingml/2006/picture">
                <pic:pic>
                  <pic:nvPicPr>
                    <pic:cNvPr id="0" name=""/>
                    <pic:cNvPicPr/>
                  </pic:nvPicPr>
                  <pic:blipFill>
                    <a:blip r:embed="R1b52c5f7680a476b">
                      <a:extLst>
                        <a:ext xmlns:a="http://schemas.openxmlformats.org/drawingml/2006/main" uri="{28A0092B-C50C-407E-A947-70E740481C1C}">
                          <a14:useLocalDpi val="0"/>
                        </a:ext>
                      </a:extLst>
                    </a:blip>
                    <a:stretch>
                      <a:fillRect/>
                    </a:stretch>
                  </pic:blipFill>
                  <pic:spPr>
                    <a:xfrm>
                      <a:off x="0" y="0"/>
                      <a:ext cx="3389078" cy="1689108"/>
                    </a:xfrm>
                    <a:prstGeom prst="rect">
                      <a:avLst/>
                    </a:prstGeom>
                  </pic:spPr>
                </pic:pic>
              </a:graphicData>
            </a:graphic>
          </wp:inline>
        </w:drawing>
      </w:r>
    </w:p>
    <w:p xmlns:wp14="http://schemas.microsoft.com/office/word/2010/wordml" w:rsidP="0AFCD286" wp14:paraId="053885C5" wp14:textId="5A14DB12">
      <w:pPr>
        <w:spacing w:before="240" w:beforeAutospacing="off" w:after="240" w:afterAutospacing="off"/>
        <w:rPr>
          <w:sz w:val="22"/>
          <w:szCs w:val="22"/>
        </w:rPr>
      </w:pPr>
      <w:r w:rsidRPr="0AFCD286" w:rsidR="3DFDBE30">
        <w:rPr>
          <w:sz w:val="22"/>
          <w:szCs w:val="22"/>
        </w:rPr>
        <w:t>Figure 4: Trends of Walk and Ride distances for different Kill groups</w:t>
      </w:r>
    </w:p>
    <w:p xmlns:wp14="http://schemas.microsoft.com/office/word/2010/wordml" w:rsidP="0AFCD286" wp14:paraId="432420D5" wp14:textId="51F9A696">
      <w:pPr>
        <w:spacing w:before="240" w:beforeAutospacing="off" w:after="240" w:afterAutospacing="off"/>
      </w:pPr>
    </w:p>
    <w:p xmlns:wp14="http://schemas.microsoft.com/office/word/2010/wordml" wp14:paraId="608FE381" wp14:textId="68F427EF"/>
    <w:p xmlns:wp14="http://schemas.microsoft.com/office/word/2010/wordml" w:rsidP="0AFCD286" wp14:paraId="7C0DBB37" wp14:textId="0ABDA327">
      <w:pPr>
        <w:pStyle w:val="Heading3"/>
        <w:spacing w:before="281" w:beforeAutospacing="off" w:after="281" w:afterAutospacing="off"/>
      </w:pPr>
      <w:r w:rsidRPr="0AFCD286" w:rsidR="56A8D745">
        <w:rPr>
          <w:rFonts w:ascii="Aptos" w:hAnsi="Aptos" w:eastAsia="Aptos" w:cs="Aptos"/>
          <w:b w:val="1"/>
          <w:bCs w:val="1"/>
          <w:noProof w:val="0"/>
          <w:sz w:val="28"/>
          <w:szCs w:val="28"/>
          <w:lang w:val="en-US"/>
        </w:rPr>
        <w:t>Looting Like a Pro: The Role of Heals and Weapons</w:t>
      </w:r>
    </w:p>
    <w:p xmlns:wp14="http://schemas.microsoft.com/office/word/2010/wordml" w:rsidP="0AFCD286" wp14:paraId="585591C6" wp14:textId="6B017005">
      <w:pPr>
        <w:spacing w:before="240" w:beforeAutospacing="off" w:after="240" w:afterAutospacing="off"/>
      </w:pPr>
      <w:r w:rsidRPr="0AFCD286" w:rsidR="56A8D745">
        <w:rPr>
          <w:rFonts w:ascii="Aptos" w:hAnsi="Aptos" w:eastAsia="Aptos" w:cs="Aptos"/>
          <w:noProof w:val="0"/>
          <w:sz w:val="24"/>
          <w:szCs w:val="24"/>
          <w:lang w:val="en-US"/>
        </w:rPr>
        <w:t xml:space="preserve">Winning </w:t>
      </w:r>
      <w:r w:rsidRPr="0AFCD286" w:rsidR="56A8D745">
        <w:rPr>
          <w:rFonts w:ascii="Aptos" w:hAnsi="Aptos" w:eastAsia="Aptos" w:cs="Aptos"/>
          <w:noProof w:val="0"/>
          <w:sz w:val="24"/>
          <w:szCs w:val="24"/>
          <w:lang w:val="en-US"/>
        </w:rPr>
        <w:t>isn’t</w:t>
      </w:r>
      <w:r w:rsidRPr="0AFCD286" w:rsidR="56A8D745">
        <w:rPr>
          <w:rFonts w:ascii="Aptos" w:hAnsi="Aptos" w:eastAsia="Aptos" w:cs="Aptos"/>
          <w:noProof w:val="0"/>
          <w:sz w:val="24"/>
          <w:szCs w:val="24"/>
          <w:lang w:val="en-US"/>
        </w:rPr>
        <w:t xml:space="preserve"> </w:t>
      </w:r>
      <w:r w:rsidRPr="0AFCD286" w:rsidR="56A8D745">
        <w:rPr>
          <w:rFonts w:ascii="Aptos" w:hAnsi="Aptos" w:eastAsia="Aptos" w:cs="Aptos"/>
          <w:noProof w:val="0"/>
          <w:sz w:val="24"/>
          <w:szCs w:val="24"/>
          <w:lang w:val="en-US"/>
        </w:rPr>
        <w:t>just about shooting</w:t>
      </w:r>
      <w:r w:rsidRPr="0AFCD286" w:rsidR="56A8D745">
        <w:rPr>
          <w:rFonts w:ascii="Aptos" w:hAnsi="Aptos" w:eastAsia="Aptos" w:cs="Aptos"/>
          <w:noProof w:val="0"/>
          <w:sz w:val="24"/>
          <w:szCs w:val="24"/>
          <w:lang w:val="en-US"/>
        </w:rPr>
        <w:t>—</w:t>
      </w:r>
      <w:r w:rsidRPr="0AFCD286" w:rsidR="56A8D745">
        <w:rPr>
          <w:rFonts w:ascii="Aptos" w:hAnsi="Aptos" w:eastAsia="Aptos" w:cs="Aptos"/>
          <w:noProof w:val="0"/>
          <w:sz w:val="24"/>
          <w:szCs w:val="24"/>
          <w:lang w:val="en-US"/>
        </w:rPr>
        <w:t>it’s</w:t>
      </w:r>
      <w:r w:rsidRPr="0AFCD286" w:rsidR="56A8D745">
        <w:rPr>
          <w:rFonts w:ascii="Aptos" w:hAnsi="Aptos" w:eastAsia="Aptos" w:cs="Aptos"/>
          <w:noProof w:val="0"/>
          <w:sz w:val="24"/>
          <w:szCs w:val="24"/>
          <w:lang w:val="en-US"/>
        </w:rPr>
        <w:t xml:space="preserve"> also about looting. Our stats show that </w:t>
      </w:r>
      <w:r w:rsidRPr="0AFCD286" w:rsidR="56A8D745">
        <w:rPr>
          <w:rFonts w:ascii="Aptos" w:hAnsi="Aptos" w:eastAsia="Aptos" w:cs="Aptos"/>
          <w:b w:val="1"/>
          <w:bCs w:val="1"/>
          <w:noProof w:val="0"/>
          <w:sz w:val="24"/>
          <w:szCs w:val="24"/>
          <w:lang w:val="en-US"/>
        </w:rPr>
        <w:t>top 10 players</w:t>
      </w:r>
      <w:r w:rsidRPr="0AFCD286" w:rsidR="56A8D745">
        <w:rPr>
          <w:rFonts w:ascii="Aptos" w:hAnsi="Aptos" w:eastAsia="Aptos" w:cs="Aptos"/>
          <w:noProof w:val="0"/>
          <w:sz w:val="24"/>
          <w:szCs w:val="24"/>
          <w:lang w:val="en-US"/>
        </w:rPr>
        <w:t xml:space="preserve"> have an average of more than </w:t>
      </w:r>
      <w:r w:rsidRPr="0AFCD286" w:rsidR="56A8D745">
        <w:rPr>
          <w:rFonts w:ascii="Aptos" w:hAnsi="Aptos" w:eastAsia="Aptos" w:cs="Aptos"/>
          <w:b w:val="1"/>
          <w:bCs w:val="1"/>
          <w:noProof w:val="0"/>
          <w:sz w:val="24"/>
          <w:szCs w:val="24"/>
          <w:lang w:val="en-US"/>
        </w:rPr>
        <w:t>2.5 heals</w:t>
      </w:r>
      <w:r w:rsidRPr="0AFCD286" w:rsidR="56A8D745">
        <w:rPr>
          <w:rFonts w:ascii="Aptos" w:hAnsi="Aptos" w:eastAsia="Aptos" w:cs="Aptos"/>
          <w:noProof w:val="0"/>
          <w:sz w:val="24"/>
          <w:szCs w:val="24"/>
          <w:lang w:val="en-US"/>
        </w:rPr>
        <w:t xml:space="preserve"> and </w:t>
      </w:r>
      <w:r w:rsidRPr="0AFCD286" w:rsidR="56A8D745">
        <w:rPr>
          <w:rFonts w:ascii="Aptos" w:hAnsi="Aptos" w:eastAsia="Aptos" w:cs="Aptos"/>
          <w:noProof w:val="0"/>
          <w:sz w:val="24"/>
          <w:szCs w:val="24"/>
          <w:lang w:val="en-US"/>
        </w:rPr>
        <w:t>acquire</w:t>
      </w:r>
      <w:r w:rsidRPr="0AFCD286" w:rsidR="56A8D745">
        <w:rPr>
          <w:rFonts w:ascii="Aptos" w:hAnsi="Aptos" w:eastAsia="Aptos" w:cs="Aptos"/>
          <w:noProof w:val="0"/>
          <w:sz w:val="24"/>
          <w:szCs w:val="24"/>
          <w:lang w:val="en-US"/>
        </w:rPr>
        <w:t xml:space="preserve"> over </w:t>
      </w:r>
      <w:r w:rsidRPr="0AFCD286" w:rsidR="56A8D745">
        <w:rPr>
          <w:rFonts w:ascii="Aptos" w:hAnsi="Aptos" w:eastAsia="Aptos" w:cs="Aptos"/>
          <w:b w:val="1"/>
          <w:bCs w:val="1"/>
          <w:noProof w:val="0"/>
          <w:sz w:val="24"/>
          <w:szCs w:val="24"/>
          <w:lang w:val="en-US"/>
        </w:rPr>
        <w:t>5 weapons</w:t>
      </w:r>
      <w:r w:rsidRPr="0AFCD286" w:rsidR="56A8D745">
        <w:rPr>
          <w:rFonts w:ascii="Aptos" w:hAnsi="Aptos" w:eastAsia="Aptos" w:cs="Aptos"/>
          <w:noProof w:val="0"/>
          <w:sz w:val="24"/>
          <w:szCs w:val="24"/>
          <w:lang w:val="en-US"/>
        </w:rPr>
        <w:t xml:space="preserve"> per match. This suggests that winners prioritize landing in high-loot areas, stocking up on medical supplies, and ensuring they have a solid arsenal before engaging in fights. If </w:t>
      </w:r>
      <w:r w:rsidRPr="0AFCD286" w:rsidR="56A8D745">
        <w:rPr>
          <w:rFonts w:ascii="Aptos" w:hAnsi="Aptos" w:eastAsia="Aptos" w:cs="Aptos"/>
          <w:noProof w:val="0"/>
          <w:sz w:val="24"/>
          <w:szCs w:val="24"/>
          <w:lang w:val="en-US"/>
        </w:rPr>
        <w:t>you’re</w:t>
      </w:r>
      <w:r w:rsidRPr="0AFCD286" w:rsidR="56A8D745">
        <w:rPr>
          <w:rFonts w:ascii="Aptos" w:hAnsi="Aptos" w:eastAsia="Aptos" w:cs="Aptos"/>
          <w:noProof w:val="0"/>
          <w:sz w:val="24"/>
          <w:szCs w:val="24"/>
          <w:lang w:val="en-US"/>
        </w:rPr>
        <w:t xml:space="preserve"> dropping into the middle of nowhere with nothing but a pistol and hoping for the best—think again.</w:t>
      </w:r>
    </w:p>
    <w:p xmlns:wp14="http://schemas.microsoft.com/office/word/2010/wordml" w:rsidP="0AFCD286" wp14:paraId="0F041914" wp14:textId="66D824B0">
      <w:pPr>
        <w:spacing w:before="240" w:beforeAutospacing="off" w:after="240" w:afterAutospacing="off"/>
        <w:rPr>
          <w:rFonts w:ascii="Aptos" w:hAnsi="Aptos" w:eastAsia="Aptos" w:cs="Aptos"/>
          <w:noProof w:val="0"/>
          <w:sz w:val="24"/>
          <w:szCs w:val="24"/>
          <w:lang w:val="en-US"/>
        </w:rPr>
      </w:pPr>
      <w:r w:rsidR="28ED1504">
        <w:drawing>
          <wp:inline xmlns:wp14="http://schemas.microsoft.com/office/word/2010/wordprocessingDrawing" wp14:editId="4DA53D22" wp14:anchorId="2623873F">
            <wp:extent cx="5581036" cy="2370151"/>
            <wp:effectExtent l="0" t="0" r="0" b="0"/>
            <wp:docPr id="1883572405" name="" title=""/>
            <wp:cNvGraphicFramePr>
              <a:graphicFrameLocks noChangeAspect="1"/>
            </wp:cNvGraphicFramePr>
            <a:graphic>
              <a:graphicData uri="http://schemas.openxmlformats.org/drawingml/2006/picture">
                <pic:pic>
                  <pic:nvPicPr>
                    <pic:cNvPr id="0" name=""/>
                    <pic:cNvPicPr/>
                  </pic:nvPicPr>
                  <pic:blipFill>
                    <a:blip r:embed="R0cad148a16c14fbb">
                      <a:extLst>
                        <a:ext xmlns:a="http://schemas.openxmlformats.org/drawingml/2006/main" uri="{28A0092B-C50C-407E-A947-70E740481C1C}">
                          <a14:useLocalDpi val="0"/>
                        </a:ext>
                      </a:extLst>
                    </a:blip>
                    <a:stretch>
                      <a:fillRect/>
                    </a:stretch>
                  </pic:blipFill>
                  <pic:spPr>
                    <a:xfrm>
                      <a:off x="0" y="0"/>
                      <a:ext cx="5581036" cy="2370151"/>
                    </a:xfrm>
                    <a:prstGeom prst="rect">
                      <a:avLst/>
                    </a:prstGeom>
                  </pic:spPr>
                </pic:pic>
              </a:graphicData>
            </a:graphic>
          </wp:inline>
        </w:drawing>
      </w:r>
    </w:p>
    <w:p xmlns:wp14="http://schemas.microsoft.com/office/word/2010/wordml" w:rsidP="0AFCD286" wp14:paraId="4C86BC0F" wp14:textId="1A777DFE">
      <w:pPr>
        <w:rPr>
          <w:sz w:val="22"/>
          <w:szCs w:val="22"/>
        </w:rPr>
      </w:pPr>
      <w:r w:rsidRPr="0AFCD286" w:rsidR="22116867">
        <w:rPr>
          <w:sz w:val="22"/>
          <w:szCs w:val="22"/>
        </w:rPr>
        <w:t xml:space="preserve">Figure </w:t>
      </w:r>
      <w:r w:rsidRPr="0AFCD286" w:rsidR="094A0DDA">
        <w:rPr>
          <w:sz w:val="22"/>
          <w:szCs w:val="22"/>
        </w:rPr>
        <w:t>5</w:t>
      </w:r>
      <w:r w:rsidRPr="0AFCD286" w:rsidR="22116867">
        <w:rPr>
          <w:sz w:val="22"/>
          <w:szCs w:val="22"/>
        </w:rPr>
        <w:t>:</w:t>
      </w:r>
      <w:r w:rsidRPr="0AFCD286" w:rsidR="22116867">
        <w:rPr>
          <w:sz w:val="22"/>
          <w:szCs w:val="22"/>
        </w:rPr>
        <w:t xml:space="preserve"> Analysis of heals and </w:t>
      </w:r>
      <w:r w:rsidRPr="0AFCD286" w:rsidR="22116867">
        <w:rPr>
          <w:sz w:val="22"/>
          <w:szCs w:val="22"/>
        </w:rPr>
        <w:t>weap</w:t>
      </w:r>
      <w:r w:rsidRPr="0AFCD286" w:rsidR="55E5D58C">
        <w:rPr>
          <w:sz w:val="22"/>
          <w:szCs w:val="22"/>
        </w:rPr>
        <w:t>o</w:t>
      </w:r>
      <w:r w:rsidRPr="0AFCD286" w:rsidR="22116867">
        <w:rPr>
          <w:sz w:val="22"/>
          <w:szCs w:val="22"/>
        </w:rPr>
        <w:t>ns</w:t>
      </w:r>
      <w:r w:rsidRPr="0AFCD286" w:rsidR="22116867">
        <w:rPr>
          <w:sz w:val="22"/>
          <w:szCs w:val="22"/>
        </w:rPr>
        <w:t xml:space="preserve"> acquired with</w:t>
      </w:r>
      <w:r w:rsidRPr="0AFCD286" w:rsidR="4A7D5439">
        <w:rPr>
          <w:sz w:val="22"/>
          <w:szCs w:val="22"/>
        </w:rPr>
        <w:t xml:space="preserve"> the Win Place Percentage</w:t>
      </w:r>
    </w:p>
    <w:p xmlns:wp14="http://schemas.microsoft.com/office/word/2010/wordml" w:rsidP="0AFCD286" wp14:paraId="254DACB7" wp14:textId="68C055BA">
      <w:pPr>
        <w:pStyle w:val="Heading3"/>
        <w:spacing w:before="281" w:beforeAutospacing="off" w:after="281" w:afterAutospacing="off"/>
      </w:pPr>
      <w:r w:rsidRPr="0AFCD286" w:rsidR="56A8D745">
        <w:rPr>
          <w:rFonts w:ascii="Aptos" w:hAnsi="Aptos" w:eastAsia="Aptos" w:cs="Aptos"/>
          <w:b w:val="1"/>
          <w:bCs w:val="1"/>
          <w:noProof w:val="0"/>
          <w:sz w:val="28"/>
          <w:szCs w:val="28"/>
          <w:lang w:val="en-US"/>
        </w:rPr>
        <w:t>How Many Kills Do You Need to Win?</w:t>
      </w:r>
    </w:p>
    <w:p xmlns:wp14="http://schemas.microsoft.com/office/word/2010/wordml" w:rsidP="0AFCD286" wp14:paraId="69339C28" wp14:textId="38C984CE">
      <w:pPr>
        <w:spacing w:before="240" w:beforeAutospacing="off" w:after="240" w:afterAutospacing="off"/>
      </w:pPr>
      <w:r w:rsidRPr="0AFCD286" w:rsidR="56A8D745">
        <w:rPr>
          <w:rFonts w:ascii="Aptos" w:hAnsi="Aptos" w:eastAsia="Aptos" w:cs="Aptos"/>
          <w:noProof w:val="0"/>
          <w:sz w:val="24"/>
          <w:szCs w:val="24"/>
          <w:lang w:val="en-US"/>
        </w:rPr>
        <w:t xml:space="preserve">The age-old debate: Is PUBG a game of strategy or brute force? Our data reveals that </w:t>
      </w:r>
      <w:bookmarkStart w:name="_Int_LZ0aVFUA" w:id="1825627528"/>
      <w:r w:rsidRPr="0AFCD286" w:rsidR="56A8D745">
        <w:rPr>
          <w:rFonts w:ascii="Aptos" w:hAnsi="Aptos" w:eastAsia="Aptos" w:cs="Aptos"/>
          <w:noProof w:val="0"/>
          <w:sz w:val="24"/>
          <w:szCs w:val="24"/>
          <w:lang w:val="en-US"/>
        </w:rPr>
        <w:t>the majority of</w:t>
      </w:r>
      <w:bookmarkEnd w:id="1825627528"/>
      <w:r w:rsidRPr="0AFCD286" w:rsidR="56A8D745">
        <w:rPr>
          <w:rFonts w:ascii="Aptos" w:hAnsi="Aptos" w:eastAsia="Aptos" w:cs="Aptos"/>
          <w:noProof w:val="0"/>
          <w:sz w:val="24"/>
          <w:szCs w:val="24"/>
          <w:lang w:val="en-US"/>
        </w:rPr>
        <w:t xml:space="preserve"> games are won by players with </w:t>
      </w:r>
      <w:r w:rsidRPr="0AFCD286" w:rsidR="56A8D745">
        <w:rPr>
          <w:rFonts w:ascii="Aptos" w:hAnsi="Aptos" w:eastAsia="Aptos" w:cs="Aptos"/>
          <w:b w:val="1"/>
          <w:bCs w:val="1"/>
          <w:noProof w:val="0"/>
          <w:sz w:val="24"/>
          <w:szCs w:val="24"/>
          <w:lang w:val="en-US"/>
        </w:rPr>
        <w:t>3-5 kills</w:t>
      </w:r>
      <w:r w:rsidRPr="0AFCD286" w:rsidR="56A8D745">
        <w:rPr>
          <w:rFonts w:ascii="Aptos" w:hAnsi="Aptos" w:eastAsia="Aptos" w:cs="Aptos"/>
          <w:noProof w:val="0"/>
          <w:sz w:val="24"/>
          <w:szCs w:val="24"/>
          <w:lang w:val="en-US"/>
        </w:rPr>
        <w:t xml:space="preserve">. Sure, players with </w:t>
      </w:r>
      <w:r w:rsidRPr="0AFCD286" w:rsidR="56A8D745">
        <w:rPr>
          <w:rFonts w:ascii="Aptos" w:hAnsi="Aptos" w:eastAsia="Aptos" w:cs="Aptos"/>
          <w:b w:val="1"/>
          <w:bCs w:val="1"/>
          <w:noProof w:val="0"/>
          <w:sz w:val="24"/>
          <w:szCs w:val="24"/>
          <w:lang w:val="en-US"/>
        </w:rPr>
        <w:t>10+ kills</w:t>
      </w:r>
      <w:r w:rsidRPr="0AFCD286" w:rsidR="56A8D745">
        <w:rPr>
          <w:rFonts w:ascii="Aptos" w:hAnsi="Aptos" w:eastAsia="Aptos" w:cs="Aptos"/>
          <w:noProof w:val="0"/>
          <w:sz w:val="24"/>
          <w:szCs w:val="24"/>
          <w:lang w:val="en-US"/>
        </w:rPr>
        <w:t xml:space="preserve"> have a higher probability of winning, but being too aggressive can backfire—those who constantly seek fights often </w:t>
      </w:r>
      <w:r w:rsidRPr="0AFCD286" w:rsidR="56A8D745">
        <w:rPr>
          <w:rFonts w:ascii="Aptos" w:hAnsi="Aptos" w:eastAsia="Aptos" w:cs="Aptos"/>
          <w:noProof w:val="0"/>
          <w:sz w:val="24"/>
          <w:szCs w:val="24"/>
          <w:lang w:val="en-US"/>
        </w:rPr>
        <w:t>don’t</w:t>
      </w:r>
      <w:r w:rsidRPr="0AFCD286" w:rsidR="56A8D745">
        <w:rPr>
          <w:rFonts w:ascii="Aptos" w:hAnsi="Aptos" w:eastAsia="Aptos" w:cs="Aptos"/>
          <w:noProof w:val="0"/>
          <w:sz w:val="24"/>
          <w:szCs w:val="24"/>
          <w:lang w:val="en-US"/>
        </w:rPr>
        <w:t xml:space="preserve"> even make it to the </w:t>
      </w:r>
      <w:r w:rsidRPr="0AFCD286" w:rsidR="56A8D745">
        <w:rPr>
          <w:rFonts w:ascii="Aptos" w:hAnsi="Aptos" w:eastAsia="Aptos" w:cs="Aptos"/>
          <w:b w:val="1"/>
          <w:bCs w:val="1"/>
          <w:noProof w:val="0"/>
          <w:sz w:val="24"/>
          <w:szCs w:val="24"/>
          <w:lang w:val="en-US"/>
        </w:rPr>
        <w:t>top 10</w:t>
      </w:r>
      <w:r w:rsidRPr="0AFCD286" w:rsidR="56A8D745">
        <w:rPr>
          <w:rFonts w:ascii="Aptos" w:hAnsi="Aptos" w:eastAsia="Aptos" w:cs="Aptos"/>
          <w:noProof w:val="0"/>
          <w:sz w:val="24"/>
          <w:szCs w:val="24"/>
          <w:lang w:val="en-US"/>
        </w:rPr>
        <w:t>.</w:t>
      </w:r>
    </w:p>
    <w:p xmlns:wp14="http://schemas.microsoft.com/office/word/2010/wordml" w:rsidP="0AFCD286" wp14:paraId="393002F7" wp14:textId="05283B2F">
      <w:pPr>
        <w:spacing w:before="240" w:beforeAutospacing="off" w:after="240" w:afterAutospacing="off"/>
      </w:pPr>
      <w:r w:rsidRPr="0AFCD286" w:rsidR="56A8D745">
        <w:rPr>
          <w:rFonts w:ascii="Aptos" w:hAnsi="Aptos" w:eastAsia="Aptos" w:cs="Aptos"/>
          <w:noProof w:val="0"/>
          <w:sz w:val="24"/>
          <w:szCs w:val="24"/>
          <w:lang w:val="en-US"/>
        </w:rPr>
        <w:t xml:space="preserve">So, </w:t>
      </w:r>
      <w:r w:rsidRPr="0AFCD286" w:rsidR="56A8D745">
        <w:rPr>
          <w:rFonts w:ascii="Aptos" w:hAnsi="Aptos" w:eastAsia="Aptos" w:cs="Aptos"/>
          <w:noProof w:val="0"/>
          <w:sz w:val="24"/>
          <w:szCs w:val="24"/>
          <w:lang w:val="en-US"/>
        </w:rPr>
        <w:t>what’s</w:t>
      </w:r>
      <w:r w:rsidRPr="0AFCD286" w:rsidR="56A8D745">
        <w:rPr>
          <w:rFonts w:ascii="Aptos" w:hAnsi="Aptos" w:eastAsia="Aptos" w:cs="Aptos"/>
          <w:noProof w:val="0"/>
          <w:sz w:val="24"/>
          <w:szCs w:val="24"/>
          <w:lang w:val="en-US"/>
        </w:rPr>
        <w:t xml:space="preserve"> the perfect playstyle? A mix of tactical patience and well-timed engagements. The key is </w:t>
      </w:r>
      <w:r w:rsidRPr="0AFCD286" w:rsidR="56A8D745">
        <w:rPr>
          <w:rFonts w:ascii="Aptos" w:hAnsi="Aptos" w:eastAsia="Aptos" w:cs="Aptos"/>
          <w:b w:val="1"/>
          <w:bCs w:val="1"/>
          <w:noProof w:val="0"/>
          <w:sz w:val="24"/>
          <w:szCs w:val="24"/>
          <w:lang w:val="en-US"/>
        </w:rPr>
        <w:t>knowing when to fight and when to back off</w:t>
      </w:r>
      <w:r w:rsidRPr="0AFCD286" w:rsidR="56A8D745">
        <w:rPr>
          <w:rFonts w:ascii="Aptos" w:hAnsi="Aptos" w:eastAsia="Aptos" w:cs="Aptos"/>
          <w:noProof w:val="0"/>
          <w:sz w:val="24"/>
          <w:szCs w:val="24"/>
          <w:lang w:val="en-US"/>
        </w:rPr>
        <w:t>—because every unnecessary firefight is a risk that could cost you the game.</w:t>
      </w:r>
    </w:p>
    <w:p xmlns:wp14="http://schemas.microsoft.com/office/word/2010/wordml" w:rsidP="0AFCD286" wp14:paraId="6F81E71E" wp14:textId="2AA89F37">
      <w:pPr>
        <w:spacing w:before="240" w:beforeAutospacing="off" w:after="240" w:afterAutospacing="off"/>
      </w:pPr>
      <w:r w:rsidR="494B954A">
        <w:drawing>
          <wp:inline xmlns:wp14="http://schemas.microsoft.com/office/word/2010/wordprocessingDrawing" wp14:editId="65D5FE88" wp14:anchorId="5847FEBF">
            <wp:extent cx="2833226" cy="1689039"/>
            <wp:effectExtent l="0" t="0" r="0" b="0"/>
            <wp:docPr id="1448694261" name="" title=""/>
            <wp:cNvGraphicFramePr>
              <a:graphicFrameLocks noChangeAspect="1"/>
            </wp:cNvGraphicFramePr>
            <a:graphic>
              <a:graphicData uri="http://schemas.openxmlformats.org/drawingml/2006/picture">
                <pic:pic>
                  <pic:nvPicPr>
                    <pic:cNvPr id="0" name=""/>
                    <pic:cNvPicPr/>
                  </pic:nvPicPr>
                  <pic:blipFill>
                    <a:blip r:embed="R69237f5e00ec4bda">
                      <a:extLst>
                        <a:ext xmlns:a="http://schemas.openxmlformats.org/drawingml/2006/main" uri="{28A0092B-C50C-407E-A947-70E740481C1C}">
                          <a14:useLocalDpi val="0"/>
                        </a:ext>
                      </a:extLst>
                    </a:blip>
                    <a:stretch>
                      <a:fillRect/>
                    </a:stretch>
                  </pic:blipFill>
                  <pic:spPr>
                    <a:xfrm>
                      <a:off x="0" y="0"/>
                      <a:ext cx="2833226" cy="1689039"/>
                    </a:xfrm>
                    <a:prstGeom prst="rect">
                      <a:avLst/>
                    </a:prstGeom>
                  </pic:spPr>
                </pic:pic>
              </a:graphicData>
            </a:graphic>
          </wp:inline>
        </w:drawing>
      </w:r>
    </w:p>
    <w:p xmlns:wp14="http://schemas.microsoft.com/office/word/2010/wordml" w:rsidP="0AFCD286" wp14:paraId="0BE91B27" wp14:textId="54C7421B">
      <w:pPr>
        <w:spacing w:before="240" w:beforeAutospacing="off" w:after="240" w:afterAutospacing="off"/>
        <w:rPr>
          <w:sz w:val="22"/>
          <w:szCs w:val="22"/>
        </w:rPr>
      </w:pPr>
      <w:r w:rsidRPr="0AFCD286" w:rsidR="77F626F1">
        <w:rPr>
          <w:sz w:val="22"/>
          <w:szCs w:val="22"/>
        </w:rPr>
        <w:t>Figure 6:</w:t>
      </w:r>
      <w:r w:rsidRPr="0AFCD286" w:rsidR="77F626F1">
        <w:rPr>
          <w:sz w:val="22"/>
          <w:szCs w:val="22"/>
        </w:rPr>
        <w:t xml:space="preserve"> Comparison of Players with Different Kill Buckets</w:t>
      </w:r>
    </w:p>
    <w:p xmlns:wp14="http://schemas.microsoft.com/office/word/2010/wordml" w:rsidP="0AFCD286" wp14:paraId="6F9A408B" wp14:textId="52747CF5">
      <w:pPr>
        <w:spacing w:before="240" w:beforeAutospacing="off" w:after="240" w:afterAutospacing="off"/>
      </w:pPr>
      <w:r w:rsidR="7286A2C9">
        <w:drawing>
          <wp:inline xmlns:wp14="http://schemas.microsoft.com/office/word/2010/wordprocessingDrawing" wp14:editId="53421E16" wp14:anchorId="12463BDC">
            <wp:extent cx="2843312" cy="1572023"/>
            <wp:effectExtent l="0" t="0" r="0" b="0"/>
            <wp:docPr id="1230411131" name="" title=""/>
            <wp:cNvGraphicFramePr>
              <a:graphicFrameLocks noChangeAspect="1"/>
            </wp:cNvGraphicFramePr>
            <a:graphic>
              <a:graphicData uri="http://schemas.openxmlformats.org/drawingml/2006/picture">
                <pic:pic>
                  <pic:nvPicPr>
                    <pic:cNvPr id="0" name=""/>
                    <pic:cNvPicPr/>
                  </pic:nvPicPr>
                  <pic:blipFill>
                    <a:blip r:embed="R8e62b1eaf6fe44bb">
                      <a:extLst>
                        <a:ext xmlns:a="http://schemas.openxmlformats.org/drawingml/2006/main" uri="{28A0092B-C50C-407E-A947-70E740481C1C}">
                          <a14:useLocalDpi val="0"/>
                        </a:ext>
                      </a:extLst>
                    </a:blip>
                    <a:stretch>
                      <a:fillRect/>
                    </a:stretch>
                  </pic:blipFill>
                  <pic:spPr>
                    <a:xfrm>
                      <a:off x="0" y="0"/>
                      <a:ext cx="2843312" cy="1572023"/>
                    </a:xfrm>
                    <a:prstGeom prst="rect">
                      <a:avLst/>
                    </a:prstGeom>
                  </pic:spPr>
                </pic:pic>
              </a:graphicData>
            </a:graphic>
          </wp:inline>
        </w:drawing>
      </w:r>
    </w:p>
    <w:p xmlns:wp14="http://schemas.microsoft.com/office/word/2010/wordml" w:rsidP="0AFCD286" wp14:paraId="70520DDE" wp14:textId="17F2B8A3">
      <w:pPr>
        <w:spacing w:before="240" w:beforeAutospacing="off" w:after="240" w:afterAutospacing="off"/>
        <w:rPr>
          <w:sz w:val="22"/>
          <w:szCs w:val="22"/>
        </w:rPr>
      </w:pPr>
      <w:r w:rsidRPr="0AFCD286" w:rsidR="7286A2C9">
        <w:rPr>
          <w:sz w:val="22"/>
          <w:szCs w:val="22"/>
        </w:rPr>
        <w:t xml:space="preserve">Figure </w:t>
      </w:r>
      <w:r w:rsidRPr="0AFCD286" w:rsidR="73A8198A">
        <w:rPr>
          <w:sz w:val="22"/>
          <w:szCs w:val="22"/>
        </w:rPr>
        <w:t>7</w:t>
      </w:r>
      <w:r w:rsidRPr="0AFCD286" w:rsidR="7286A2C9">
        <w:rPr>
          <w:sz w:val="22"/>
          <w:szCs w:val="22"/>
        </w:rPr>
        <w:t>:</w:t>
      </w:r>
      <w:r w:rsidRPr="0AFCD286" w:rsidR="7286A2C9">
        <w:rPr>
          <w:sz w:val="22"/>
          <w:szCs w:val="22"/>
        </w:rPr>
        <w:t xml:space="preserve"> Aggressive vs Passive Playstyles and Win Rate</w:t>
      </w:r>
    </w:p>
    <w:p xmlns:wp14="http://schemas.microsoft.com/office/word/2010/wordml" w:rsidP="0AFCD286" wp14:paraId="09BE7937" wp14:textId="6CB64D03">
      <w:pPr>
        <w:pStyle w:val="Heading3"/>
        <w:spacing w:before="240" w:beforeAutospacing="off" w:after="240" w:afterAutospacing="off"/>
      </w:pPr>
      <w:r w:rsidRPr="0AFCD286" w:rsidR="56A8D745">
        <w:rPr>
          <w:rFonts w:ascii="Aptos" w:hAnsi="Aptos" w:eastAsia="Aptos" w:cs="Aptos"/>
          <w:b w:val="1"/>
          <w:bCs w:val="1"/>
          <w:noProof w:val="0"/>
          <w:sz w:val="28"/>
          <w:szCs w:val="28"/>
          <w:lang w:val="en-US"/>
        </w:rPr>
        <w:t>Squad Play: The Power of Teamwork</w:t>
      </w:r>
    </w:p>
    <w:p xmlns:wp14="http://schemas.microsoft.com/office/word/2010/wordml" w:rsidP="0AFCD286" wp14:paraId="04CC007B" wp14:textId="41A1964C">
      <w:pPr>
        <w:spacing w:before="240" w:beforeAutospacing="off" w:after="240" w:afterAutospacing="off"/>
      </w:pPr>
      <w:r w:rsidRPr="0AFCD286" w:rsidR="56A8D745">
        <w:rPr>
          <w:rFonts w:ascii="Aptos" w:hAnsi="Aptos" w:eastAsia="Aptos" w:cs="Aptos"/>
          <w:noProof w:val="0"/>
          <w:sz w:val="24"/>
          <w:szCs w:val="24"/>
          <w:lang w:val="en-US"/>
        </w:rPr>
        <w:t xml:space="preserve">While solos test individual skill, squads require </w:t>
      </w:r>
      <w:r w:rsidRPr="0AFCD286" w:rsidR="56A8D745">
        <w:rPr>
          <w:rFonts w:ascii="Aptos" w:hAnsi="Aptos" w:eastAsia="Aptos" w:cs="Aptos"/>
          <w:b w:val="1"/>
          <w:bCs w:val="1"/>
          <w:noProof w:val="0"/>
          <w:sz w:val="24"/>
          <w:szCs w:val="24"/>
          <w:lang w:val="en-US"/>
        </w:rPr>
        <w:t>coordination, teamwork, and selflessness</w:t>
      </w:r>
      <w:r w:rsidRPr="0AFCD286" w:rsidR="56A8D745">
        <w:rPr>
          <w:rFonts w:ascii="Aptos" w:hAnsi="Aptos" w:eastAsia="Aptos" w:cs="Aptos"/>
          <w:noProof w:val="0"/>
          <w:sz w:val="24"/>
          <w:szCs w:val="24"/>
          <w:lang w:val="en-US"/>
        </w:rPr>
        <w:t>. Let’s look at the difference between all teams and winning teams:</w:t>
      </w:r>
    </w:p>
    <w:p xmlns:wp14="http://schemas.microsoft.com/office/word/2010/wordml" w:rsidP="0AFCD286" wp14:paraId="50FA63C9" wp14:textId="57D27E29">
      <w:pPr>
        <w:spacing w:before="240" w:beforeAutospacing="off" w:after="240" w:afterAutospacing="off"/>
      </w:pPr>
      <w:r w:rsidRPr="0AFCD286" w:rsidR="56A8D745">
        <w:rPr>
          <w:rFonts w:ascii="Aptos" w:hAnsi="Aptos" w:eastAsia="Aptos" w:cs="Aptos"/>
          <w:noProof w:val="0"/>
          <w:sz w:val="24"/>
          <w:szCs w:val="24"/>
          <w:lang w:val="en-US"/>
        </w:rPr>
        <w:t xml:space="preserve">The numbers </w:t>
      </w:r>
      <w:r w:rsidRPr="0AFCD286" w:rsidR="56A8D745">
        <w:rPr>
          <w:rFonts w:ascii="Aptos" w:hAnsi="Aptos" w:eastAsia="Aptos" w:cs="Aptos"/>
          <w:noProof w:val="0"/>
          <w:sz w:val="24"/>
          <w:szCs w:val="24"/>
          <w:lang w:val="en-US"/>
        </w:rPr>
        <w:t>don’t</w:t>
      </w:r>
      <w:r w:rsidRPr="0AFCD286" w:rsidR="56A8D745">
        <w:rPr>
          <w:rFonts w:ascii="Aptos" w:hAnsi="Aptos" w:eastAsia="Aptos" w:cs="Aptos"/>
          <w:noProof w:val="0"/>
          <w:sz w:val="24"/>
          <w:szCs w:val="24"/>
          <w:lang w:val="en-US"/>
        </w:rPr>
        <w:t xml:space="preserve"> lie—winning teams have </w:t>
      </w:r>
      <w:r w:rsidRPr="0AFCD286" w:rsidR="56A8D745">
        <w:rPr>
          <w:rFonts w:ascii="Aptos" w:hAnsi="Aptos" w:eastAsia="Aptos" w:cs="Aptos"/>
          <w:noProof w:val="0"/>
          <w:sz w:val="24"/>
          <w:szCs w:val="24"/>
          <w:lang w:val="en-US"/>
        </w:rPr>
        <w:t xml:space="preserve">nearly </w:t>
      </w:r>
      <w:r w:rsidRPr="0AFCD286" w:rsidR="56A8D745">
        <w:rPr>
          <w:rFonts w:ascii="Aptos" w:hAnsi="Aptos" w:eastAsia="Aptos" w:cs="Aptos"/>
          <w:b w:val="1"/>
          <w:bCs w:val="1"/>
          <w:noProof w:val="0"/>
          <w:sz w:val="24"/>
          <w:szCs w:val="24"/>
          <w:lang w:val="en-US"/>
        </w:rPr>
        <w:t>4x</w:t>
      </w:r>
      <w:r w:rsidRPr="0AFCD286" w:rsidR="56A8D745">
        <w:rPr>
          <w:rFonts w:ascii="Aptos" w:hAnsi="Aptos" w:eastAsia="Aptos" w:cs="Aptos"/>
          <w:b w:val="1"/>
          <w:bCs w:val="1"/>
          <w:noProof w:val="0"/>
          <w:sz w:val="24"/>
          <w:szCs w:val="24"/>
          <w:lang w:val="en-US"/>
        </w:rPr>
        <w:t xml:space="preserve"> more </w:t>
      </w:r>
      <w:r w:rsidRPr="0AFCD286" w:rsidR="56A8D745">
        <w:rPr>
          <w:rFonts w:ascii="Aptos" w:hAnsi="Aptos" w:eastAsia="Aptos" w:cs="Aptos"/>
          <w:b w:val="1"/>
          <w:bCs w:val="1"/>
          <w:noProof w:val="0"/>
          <w:sz w:val="24"/>
          <w:szCs w:val="24"/>
          <w:lang w:val="en-US"/>
        </w:rPr>
        <w:t>assists</w:t>
      </w:r>
      <w:r w:rsidRPr="0AFCD286" w:rsidR="56A8D745">
        <w:rPr>
          <w:rFonts w:ascii="Aptos" w:hAnsi="Aptos" w:eastAsia="Aptos" w:cs="Aptos"/>
          <w:b w:val="1"/>
          <w:bCs w:val="1"/>
          <w:noProof w:val="0"/>
          <w:sz w:val="24"/>
          <w:szCs w:val="24"/>
          <w:lang w:val="en-US"/>
        </w:rPr>
        <w:t xml:space="preserve"> and revives</w:t>
      </w:r>
      <w:r w:rsidRPr="0AFCD286" w:rsidR="56A8D745">
        <w:rPr>
          <w:rFonts w:ascii="Aptos" w:hAnsi="Aptos" w:eastAsia="Aptos" w:cs="Aptos"/>
          <w:noProof w:val="0"/>
          <w:sz w:val="24"/>
          <w:szCs w:val="24"/>
          <w:lang w:val="en-US"/>
        </w:rPr>
        <w:t xml:space="preserve"> than the average squad. This proves that squads who </w:t>
      </w:r>
      <w:r w:rsidRPr="0AFCD286" w:rsidR="56A8D745">
        <w:rPr>
          <w:rFonts w:ascii="Aptos" w:hAnsi="Aptos" w:eastAsia="Aptos" w:cs="Aptos"/>
          <w:b w:val="1"/>
          <w:bCs w:val="1"/>
          <w:noProof w:val="0"/>
          <w:sz w:val="24"/>
          <w:szCs w:val="24"/>
          <w:lang w:val="en-US"/>
        </w:rPr>
        <w:t>help each other</w:t>
      </w:r>
      <w:r w:rsidRPr="0AFCD286" w:rsidR="56A8D745">
        <w:rPr>
          <w:rFonts w:ascii="Aptos" w:hAnsi="Aptos" w:eastAsia="Aptos" w:cs="Aptos"/>
          <w:noProof w:val="0"/>
          <w:sz w:val="24"/>
          <w:szCs w:val="24"/>
          <w:lang w:val="en-US"/>
        </w:rPr>
        <w:t xml:space="preserve"> rather than chasing solo glory stand a far greater chance of winning. If </w:t>
      </w:r>
      <w:r w:rsidRPr="0AFCD286" w:rsidR="56A8D745">
        <w:rPr>
          <w:rFonts w:ascii="Aptos" w:hAnsi="Aptos" w:eastAsia="Aptos" w:cs="Aptos"/>
          <w:noProof w:val="0"/>
          <w:sz w:val="24"/>
          <w:szCs w:val="24"/>
          <w:lang w:val="en-US"/>
        </w:rPr>
        <w:t>you’re</w:t>
      </w:r>
      <w:r w:rsidRPr="0AFCD286" w:rsidR="56A8D745">
        <w:rPr>
          <w:rFonts w:ascii="Aptos" w:hAnsi="Aptos" w:eastAsia="Aptos" w:cs="Aptos"/>
          <w:noProof w:val="0"/>
          <w:sz w:val="24"/>
          <w:szCs w:val="24"/>
          <w:lang w:val="en-US"/>
        </w:rPr>
        <w:t xml:space="preserve"> always looting while your teammate is getting shot, you might want to rethink your priorities!</w:t>
      </w:r>
    </w:p>
    <w:p xmlns:wp14="http://schemas.microsoft.com/office/word/2010/wordml" w:rsidP="0AFCD286" wp14:paraId="5D8AA58E" wp14:textId="247743E4">
      <w:pPr>
        <w:rPr>
          <w:sz w:val="22"/>
          <w:szCs w:val="22"/>
        </w:rPr>
      </w:pPr>
      <w:r w:rsidR="04FF356A">
        <w:drawing>
          <wp:inline xmlns:wp14="http://schemas.microsoft.com/office/word/2010/wordprocessingDrawing" wp14:editId="0F764098" wp14:anchorId="144B8DB3">
            <wp:extent cx="3544405" cy="2442458"/>
            <wp:effectExtent l="0" t="0" r="0" b="0"/>
            <wp:docPr id="364811438" name="" title=""/>
            <wp:cNvGraphicFramePr>
              <a:graphicFrameLocks noChangeAspect="1"/>
            </wp:cNvGraphicFramePr>
            <a:graphic>
              <a:graphicData uri="http://schemas.openxmlformats.org/drawingml/2006/picture">
                <pic:pic>
                  <pic:nvPicPr>
                    <pic:cNvPr id="0" name=""/>
                    <pic:cNvPicPr/>
                  </pic:nvPicPr>
                  <pic:blipFill>
                    <a:blip r:embed="R8252487c5d75441f">
                      <a:extLst>
                        <a:ext xmlns:a="http://schemas.openxmlformats.org/drawingml/2006/main" uri="{28A0092B-C50C-407E-A947-70E740481C1C}">
                          <a14:useLocalDpi val="0"/>
                        </a:ext>
                      </a:extLst>
                    </a:blip>
                    <a:stretch>
                      <a:fillRect/>
                    </a:stretch>
                  </pic:blipFill>
                  <pic:spPr>
                    <a:xfrm>
                      <a:off x="0" y="0"/>
                      <a:ext cx="3544405" cy="2442458"/>
                    </a:xfrm>
                    <a:prstGeom prst="rect">
                      <a:avLst/>
                    </a:prstGeom>
                  </pic:spPr>
                </pic:pic>
              </a:graphicData>
            </a:graphic>
          </wp:inline>
        </w:drawing>
      </w:r>
    </w:p>
    <w:p xmlns:wp14="http://schemas.microsoft.com/office/word/2010/wordml" w:rsidP="0AFCD286" wp14:paraId="10B6651F" wp14:textId="080140B2">
      <w:pPr>
        <w:rPr>
          <w:sz w:val="22"/>
          <w:szCs w:val="22"/>
        </w:rPr>
      </w:pPr>
      <w:r>
        <w:br/>
      </w:r>
      <w:r w:rsidRPr="0AFCD286" w:rsidR="38EF3976">
        <w:rPr>
          <w:sz w:val="22"/>
          <w:szCs w:val="22"/>
        </w:rPr>
        <w:t>Figure 8: Squad Gameplay Analysis</w:t>
      </w:r>
    </w:p>
    <w:p xmlns:wp14="http://schemas.microsoft.com/office/word/2010/wordml" wp14:paraId="68F19DB0" wp14:textId="640CD893"/>
    <w:p xmlns:wp14="http://schemas.microsoft.com/office/word/2010/wordml" w:rsidP="0AFCD286" wp14:paraId="7999D55B" wp14:textId="02A3C966">
      <w:pPr>
        <w:pStyle w:val="Heading3"/>
        <w:spacing w:before="281" w:beforeAutospacing="off" w:after="281" w:afterAutospacing="off"/>
      </w:pPr>
      <w:r w:rsidRPr="0AFCD286" w:rsidR="56A8D745">
        <w:rPr>
          <w:rFonts w:ascii="Aptos" w:hAnsi="Aptos" w:eastAsia="Aptos" w:cs="Aptos"/>
          <w:b w:val="1"/>
          <w:bCs w:val="1"/>
          <w:noProof w:val="0"/>
          <w:sz w:val="28"/>
          <w:szCs w:val="28"/>
          <w:lang w:val="en-US"/>
        </w:rPr>
        <w:t>Conclusion: The Perfect PUBG Playstyle</w:t>
      </w:r>
    </w:p>
    <w:p xmlns:wp14="http://schemas.microsoft.com/office/word/2010/wordml" w:rsidP="0AFCD286" wp14:paraId="00959144" wp14:textId="076BB389">
      <w:pPr>
        <w:spacing w:before="240" w:beforeAutospacing="off" w:after="240" w:afterAutospacing="off"/>
      </w:pPr>
      <w:r w:rsidRPr="0AFCD286" w:rsidR="56A8D745">
        <w:rPr>
          <w:rFonts w:ascii="Aptos" w:hAnsi="Aptos" w:eastAsia="Aptos" w:cs="Aptos"/>
          <w:noProof w:val="0"/>
          <w:sz w:val="24"/>
          <w:szCs w:val="24"/>
          <w:lang w:val="en-US"/>
        </w:rPr>
        <w:t xml:space="preserve"> Winning in PUBG is a </w:t>
      </w:r>
      <w:r w:rsidRPr="0AFCD286" w:rsidR="56A8D745">
        <w:rPr>
          <w:rFonts w:ascii="Aptos" w:hAnsi="Aptos" w:eastAsia="Aptos" w:cs="Aptos"/>
          <w:b w:val="1"/>
          <w:bCs w:val="1"/>
          <w:noProof w:val="0"/>
          <w:sz w:val="24"/>
          <w:szCs w:val="24"/>
          <w:lang w:val="en-US"/>
        </w:rPr>
        <w:t>fine balance of strategy, survival, and calculated aggression</w:t>
      </w:r>
      <w:r w:rsidRPr="0AFCD286" w:rsidR="56A8D745">
        <w:rPr>
          <w:rFonts w:ascii="Aptos" w:hAnsi="Aptos" w:eastAsia="Aptos" w:cs="Aptos"/>
          <w:noProof w:val="0"/>
          <w:sz w:val="24"/>
          <w:szCs w:val="24"/>
          <w:lang w:val="en-US"/>
        </w:rPr>
        <w:t>:</w:t>
      </w:r>
    </w:p>
    <w:p xmlns:wp14="http://schemas.microsoft.com/office/word/2010/wordml" w:rsidP="0AFCD286" wp14:paraId="1DF83845" wp14:textId="4F024FE8">
      <w:pPr>
        <w:pStyle w:val="ListParagraph"/>
        <w:numPr>
          <w:ilvl w:val="0"/>
          <w:numId w:val="2"/>
        </w:numPr>
        <w:spacing w:before="0" w:beforeAutospacing="off" w:after="0" w:afterAutospacing="off"/>
        <w:rPr>
          <w:rFonts w:ascii="Aptos" w:hAnsi="Aptos" w:eastAsia="Aptos" w:cs="Aptos"/>
          <w:noProof w:val="0"/>
          <w:sz w:val="24"/>
          <w:szCs w:val="24"/>
          <w:lang w:val="en-US"/>
        </w:rPr>
      </w:pPr>
      <w:r w:rsidRPr="0AFCD286" w:rsidR="56A8D745">
        <w:rPr>
          <w:rFonts w:ascii="Aptos" w:hAnsi="Aptos" w:eastAsia="Aptos" w:cs="Aptos"/>
          <w:b w:val="1"/>
          <w:bCs w:val="1"/>
          <w:noProof w:val="0"/>
          <w:sz w:val="24"/>
          <w:szCs w:val="24"/>
          <w:lang w:val="en-US"/>
        </w:rPr>
        <w:t>Survival Time Matters:</w:t>
      </w:r>
      <w:r w:rsidRPr="0AFCD286" w:rsidR="56A8D745">
        <w:rPr>
          <w:rFonts w:ascii="Aptos" w:hAnsi="Aptos" w:eastAsia="Aptos" w:cs="Aptos"/>
          <w:noProof w:val="0"/>
          <w:sz w:val="24"/>
          <w:szCs w:val="24"/>
          <w:lang w:val="en-US"/>
        </w:rPr>
        <w:t xml:space="preserve"> Winners last over </w:t>
      </w:r>
      <w:r w:rsidRPr="0AFCD286" w:rsidR="56A8D745">
        <w:rPr>
          <w:rFonts w:ascii="Aptos" w:hAnsi="Aptos" w:eastAsia="Aptos" w:cs="Aptos"/>
          <w:b w:val="1"/>
          <w:bCs w:val="1"/>
          <w:noProof w:val="0"/>
          <w:sz w:val="24"/>
          <w:szCs w:val="24"/>
          <w:lang w:val="en-US"/>
        </w:rPr>
        <w:t>1750 seconds</w:t>
      </w:r>
      <w:r w:rsidRPr="0AFCD286" w:rsidR="56A8D745">
        <w:rPr>
          <w:rFonts w:ascii="Aptos" w:hAnsi="Aptos" w:eastAsia="Aptos" w:cs="Aptos"/>
          <w:noProof w:val="0"/>
          <w:sz w:val="24"/>
          <w:szCs w:val="24"/>
          <w:lang w:val="en-US"/>
        </w:rPr>
        <w:t xml:space="preserve"> on average.</w:t>
      </w:r>
    </w:p>
    <w:p xmlns:wp14="http://schemas.microsoft.com/office/word/2010/wordml" w:rsidP="0AFCD286" wp14:paraId="30A2ADDB" wp14:textId="71969C73">
      <w:pPr>
        <w:pStyle w:val="ListParagraph"/>
        <w:numPr>
          <w:ilvl w:val="0"/>
          <w:numId w:val="2"/>
        </w:numPr>
        <w:spacing w:before="0" w:beforeAutospacing="off" w:after="0" w:afterAutospacing="off"/>
        <w:rPr>
          <w:rFonts w:ascii="Aptos" w:hAnsi="Aptos" w:eastAsia="Aptos" w:cs="Aptos"/>
          <w:noProof w:val="0"/>
          <w:sz w:val="24"/>
          <w:szCs w:val="24"/>
          <w:lang w:val="en-US"/>
        </w:rPr>
      </w:pPr>
      <w:r w:rsidRPr="0AFCD286" w:rsidR="56A8D745">
        <w:rPr>
          <w:rFonts w:ascii="Aptos" w:hAnsi="Aptos" w:eastAsia="Aptos" w:cs="Aptos"/>
          <w:b w:val="1"/>
          <w:bCs w:val="1"/>
          <w:noProof w:val="0"/>
          <w:sz w:val="24"/>
          <w:szCs w:val="24"/>
          <w:lang w:val="en-US"/>
        </w:rPr>
        <w:t>Smart Movement Wins Games:</w:t>
      </w:r>
      <w:r w:rsidRPr="0AFCD286" w:rsidR="56A8D745">
        <w:rPr>
          <w:rFonts w:ascii="Aptos" w:hAnsi="Aptos" w:eastAsia="Aptos" w:cs="Aptos"/>
          <w:noProof w:val="0"/>
          <w:sz w:val="24"/>
          <w:szCs w:val="24"/>
          <w:lang w:val="en-US"/>
        </w:rPr>
        <w:t xml:space="preserve"> Top players balance </w:t>
      </w:r>
      <w:r w:rsidRPr="0AFCD286" w:rsidR="56A8D745">
        <w:rPr>
          <w:rFonts w:ascii="Aptos" w:hAnsi="Aptos" w:eastAsia="Aptos" w:cs="Aptos"/>
          <w:b w:val="1"/>
          <w:bCs w:val="1"/>
          <w:noProof w:val="0"/>
          <w:sz w:val="24"/>
          <w:szCs w:val="24"/>
          <w:lang w:val="en-US"/>
        </w:rPr>
        <w:t>walking and riding</w:t>
      </w:r>
      <w:r w:rsidRPr="0AFCD286" w:rsidR="56A8D745">
        <w:rPr>
          <w:rFonts w:ascii="Aptos" w:hAnsi="Aptos" w:eastAsia="Aptos" w:cs="Aptos"/>
          <w:noProof w:val="0"/>
          <w:sz w:val="24"/>
          <w:szCs w:val="24"/>
          <w:lang w:val="en-US"/>
        </w:rPr>
        <w:t>.</w:t>
      </w:r>
    </w:p>
    <w:p xmlns:wp14="http://schemas.microsoft.com/office/word/2010/wordml" w:rsidP="0AFCD286" wp14:paraId="15DBE3C7" wp14:textId="092E80C1">
      <w:pPr>
        <w:pStyle w:val="ListParagraph"/>
        <w:numPr>
          <w:ilvl w:val="0"/>
          <w:numId w:val="2"/>
        </w:numPr>
        <w:spacing w:before="0" w:beforeAutospacing="off" w:after="0" w:afterAutospacing="off"/>
        <w:rPr>
          <w:rFonts w:ascii="Aptos" w:hAnsi="Aptos" w:eastAsia="Aptos" w:cs="Aptos"/>
          <w:noProof w:val="0"/>
          <w:sz w:val="24"/>
          <w:szCs w:val="24"/>
          <w:lang w:val="en-US"/>
        </w:rPr>
      </w:pPr>
      <w:r w:rsidRPr="0AFCD286" w:rsidR="56A8D745">
        <w:rPr>
          <w:rFonts w:ascii="Aptos" w:hAnsi="Aptos" w:eastAsia="Aptos" w:cs="Aptos"/>
          <w:b w:val="1"/>
          <w:bCs w:val="1"/>
          <w:noProof w:val="0"/>
          <w:sz w:val="24"/>
          <w:szCs w:val="24"/>
          <w:lang w:val="en-US"/>
        </w:rPr>
        <w:t>Loot Wisely:</w:t>
      </w:r>
      <w:r w:rsidRPr="0AFCD286" w:rsidR="56A8D745">
        <w:rPr>
          <w:rFonts w:ascii="Aptos" w:hAnsi="Aptos" w:eastAsia="Aptos" w:cs="Aptos"/>
          <w:noProof w:val="0"/>
          <w:sz w:val="24"/>
          <w:szCs w:val="24"/>
          <w:lang w:val="en-US"/>
        </w:rPr>
        <w:t xml:space="preserve"> Top 10 players prioritize </w:t>
      </w:r>
      <w:r w:rsidRPr="0AFCD286" w:rsidR="56A8D745">
        <w:rPr>
          <w:rFonts w:ascii="Aptos" w:hAnsi="Aptos" w:eastAsia="Aptos" w:cs="Aptos"/>
          <w:b w:val="1"/>
          <w:bCs w:val="1"/>
          <w:noProof w:val="0"/>
          <w:sz w:val="24"/>
          <w:szCs w:val="24"/>
          <w:lang w:val="en-US"/>
        </w:rPr>
        <w:t>heals and weapons</w:t>
      </w:r>
      <w:r w:rsidRPr="0AFCD286" w:rsidR="56A8D745">
        <w:rPr>
          <w:rFonts w:ascii="Aptos" w:hAnsi="Aptos" w:eastAsia="Aptos" w:cs="Aptos"/>
          <w:noProof w:val="0"/>
          <w:sz w:val="24"/>
          <w:szCs w:val="24"/>
          <w:lang w:val="en-US"/>
        </w:rPr>
        <w:t>.</w:t>
      </w:r>
    </w:p>
    <w:p xmlns:wp14="http://schemas.microsoft.com/office/word/2010/wordml" w:rsidP="0AFCD286" wp14:paraId="1B1AFB3F" wp14:textId="26DC5CDD">
      <w:pPr>
        <w:pStyle w:val="ListParagraph"/>
        <w:numPr>
          <w:ilvl w:val="0"/>
          <w:numId w:val="2"/>
        </w:numPr>
        <w:spacing w:before="0" w:beforeAutospacing="off" w:after="0" w:afterAutospacing="off"/>
        <w:rPr>
          <w:rFonts w:ascii="Aptos" w:hAnsi="Aptos" w:eastAsia="Aptos" w:cs="Aptos"/>
          <w:noProof w:val="0"/>
          <w:sz w:val="24"/>
          <w:szCs w:val="24"/>
          <w:lang w:val="en-US"/>
        </w:rPr>
      </w:pPr>
      <w:r w:rsidRPr="0AFCD286" w:rsidR="56A8D745">
        <w:rPr>
          <w:rFonts w:ascii="Aptos" w:hAnsi="Aptos" w:eastAsia="Aptos" w:cs="Aptos"/>
          <w:b w:val="1"/>
          <w:bCs w:val="1"/>
          <w:noProof w:val="0"/>
          <w:sz w:val="24"/>
          <w:szCs w:val="24"/>
          <w:lang w:val="en-US"/>
        </w:rPr>
        <w:t>Fighting Smart is Better than Fighting More:</w:t>
      </w:r>
      <w:r w:rsidRPr="0AFCD286" w:rsidR="56A8D745">
        <w:rPr>
          <w:rFonts w:ascii="Aptos" w:hAnsi="Aptos" w:eastAsia="Aptos" w:cs="Aptos"/>
          <w:noProof w:val="0"/>
          <w:sz w:val="24"/>
          <w:szCs w:val="24"/>
          <w:lang w:val="en-US"/>
        </w:rPr>
        <w:t xml:space="preserve"> Most winners secure </w:t>
      </w:r>
      <w:r w:rsidRPr="0AFCD286" w:rsidR="56A8D745">
        <w:rPr>
          <w:rFonts w:ascii="Aptos" w:hAnsi="Aptos" w:eastAsia="Aptos" w:cs="Aptos"/>
          <w:b w:val="1"/>
          <w:bCs w:val="1"/>
          <w:noProof w:val="0"/>
          <w:sz w:val="24"/>
          <w:szCs w:val="24"/>
          <w:lang w:val="en-US"/>
        </w:rPr>
        <w:t>3-5 kills</w:t>
      </w:r>
      <w:r w:rsidRPr="0AFCD286" w:rsidR="56A8D745">
        <w:rPr>
          <w:rFonts w:ascii="Aptos" w:hAnsi="Aptos" w:eastAsia="Aptos" w:cs="Aptos"/>
          <w:noProof w:val="0"/>
          <w:sz w:val="24"/>
          <w:szCs w:val="24"/>
          <w:lang w:val="en-US"/>
        </w:rPr>
        <w:t>, but reckless aggression often leads to defeat.</w:t>
      </w:r>
    </w:p>
    <w:p xmlns:wp14="http://schemas.microsoft.com/office/word/2010/wordml" w:rsidP="0AFCD286" wp14:paraId="32C6CBE3" wp14:textId="4718F686">
      <w:pPr>
        <w:pStyle w:val="ListParagraph"/>
        <w:numPr>
          <w:ilvl w:val="0"/>
          <w:numId w:val="2"/>
        </w:numPr>
        <w:spacing w:before="0" w:beforeAutospacing="off" w:after="0" w:afterAutospacing="off"/>
        <w:rPr>
          <w:rFonts w:ascii="Aptos" w:hAnsi="Aptos" w:eastAsia="Aptos" w:cs="Aptos"/>
          <w:noProof w:val="0"/>
          <w:sz w:val="24"/>
          <w:szCs w:val="24"/>
          <w:lang w:val="en-US"/>
        </w:rPr>
      </w:pPr>
      <w:r w:rsidRPr="0AFCD286" w:rsidR="56A8D745">
        <w:rPr>
          <w:rFonts w:ascii="Aptos" w:hAnsi="Aptos" w:eastAsia="Aptos" w:cs="Aptos"/>
          <w:b w:val="1"/>
          <w:bCs w:val="1"/>
          <w:noProof w:val="0"/>
          <w:sz w:val="24"/>
          <w:szCs w:val="24"/>
          <w:lang w:val="en-US"/>
        </w:rPr>
        <w:t>Squad Play Requires Teamwork:</w:t>
      </w:r>
      <w:r w:rsidRPr="0AFCD286" w:rsidR="56A8D745">
        <w:rPr>
          <w:rFonts w:ascii="Aptos" w:hAnsi="Aptos" w:eastAsia="Aptos" w:cs="Aptos"/>
          <w:noProof w:val="0"/>
          <w:sz w:val="24"/>
          <w:szCs w:val="24"/>
          <w:lang w:val="en-US"/>
        </w:rPr>
        <w:t xml:space="preserve"> Winning squads revive, assist, and work together more than average teams.</w:t>
      </w:r>
    </w:p>
    <w:p xmlns:wp14="http://schemas.microsoft.com/office/word/2010/wordml" w:rsidP="0AFCD286" wp14:paraId="36264789" wp14:textId="7F9668F3">
      <w:pPr>
        <w:spacing w:before="240" w:beforeAutospacing="off" w:after="240" w:afterAutospacing="off"/>
      </w:pPr>
      <w:r w:rsidRPr="0AFCD286" w:rsidR="56A8D745">
        <w:rPr>
          <w:rFonts w:ascii="Aptos" w:hAnsi="Aptos" w:eastAsia="Aptos" w:cs="Aptos"/>
          <w:noProof w:val="0"/>
          <w:sz w:val="24"/>
          <w:szCs w:val="24"/>
          <w:lang w:val="en-US"/>
        </w:rPr>
        <w:t xml:space="preserve">At the end of the day, </w:t>
      </w:r>
      <w:r w:rsidRPr="0AFCD286" w:rsidR="56A8D745">
        <w:rPr>
          <w:rFonts w:ascii="Aptos" w:hAnsi="Aptos" w:eastAsia="Aptos" w:cs="Aptos"/>
          <w:b w:val="1"/>
          <w:bCs w:val="1"/>
          <w:noProof w:val="0"/>
          <w:sz w:val="24"/>
          <w:szCs w:val="24"/>
          <w:lang w:val="en-US"/>
        </w:rPr>
        <w:t xml:space="preserve">PUBG </w:t>
      </w:r>
      <w:r w:rsidRPr="0AFCD286" w:rsidR="56A8D745">
        <w:rPr>
          <w:rFonts w:ascii="Aptos" w:hAnsi="Aptos" w:eastAsia="Aptos" w:cs="Aptos"/>
          <w:b w:val="1"/>
          <w:bCs w:val="1"/>
          <w:noProof w:val="0"/>
          <w:sz w:val="24"/>
          <w:szCs w:val="24"/>
          <w:lang w:val="en-US"/>
        </w:rPr>
        <w:t>isn’t</w:t>
      </w:r>
      <w:r w:rsidRPr="0AFCD286" w:rsidR="56A8D745">
        <w:rPr>
          <w:rFonts w:ascii="Aptos" w:hAnsi="Aptos" w:eastAsia="Aptos" w:cs="Aptos"/>
          <w:b w:val="1"/>
          <w:bCs w:val="1"/>
          <w:noProof w:val="0"/>
          <w:sz w:val="24"/>
          <w:szCs w:val="24"/>
          <w:lang w:val="en-US"/>
        </w:rPr>
        <w:t xml:space="preserve"> just a shooting game—</w:t>
      </w:r>
      <w:r w:rsidRPr="0AFCD286" w:rsidR="56A8D745">
        <w:rPr>
          <w:rFonts w:ascii="Aptos" w:hAnsi="Aptos" w:eastAsia="Aptos" w:cs="Aptos"/>
          <w:b w:val="1"/>
          <w:bCs w:val="1"/>
          <w:noProof w:val="0"/>
          <w:sz w:val="24"/>
          <w:szCs w:val="24"/>
          <w:lang w:val="en-US"/>
        </w:rPr>
        <w:t>it’s</w:t>
      </w:r>
      <w:r w:rsidRPr="0AFCD286" w:rsidR="56A8D745">
        <w:rPr>
          <w:rFonts w:ascii="Aptos" w:hAnsi="Aptos" w:eastAsia="Aptos" w:cs="Aptos"/>
          <w:b w:val="1"/>
          <w:bCs w:val="1"/>
          <w:noProof w:val="0"/>
          <w:sz w:val="24"/>
          <w:szCs w:val="24"/>
          <w:lang w:val="en-US"/>
        </w:rPr>
        <w:t xml:space="preserve"> a thinking game</w:t>
      </w:r>
      <w:r w:rsidRPr="0AFCD286" w:rsidR="56A8D745">
        <w:rPr>
          <w:rFonts w:ascii="Aptos" w:hAnsi="Aptos" w:eastAsia="Aptos" w:cs="Aptos"/>
          <w:noProof w:val="0"/>
          <w:sz w:val="24"/>
          <w:szCs w:val="24"/>
          <w:lang w:val="en-US"/>
        </w:rPr>
        <w:t xml:space="preserve">. So, the next time you drop into the battleground, remember: </w:t>
      </w:r>
      <w:bookmarkStart w:name="_Int_xdtNRePX" w:id="1459554445"/>
      <w:r w:rsidRPr="0AFCD286" w:rsidR="56A8D745">
        <w:rPr>
          <w:rFonts w:ascii="Aptos" w:hAnsi="Aptos" w:eastAsia="Aptos" w:cs="Aptos"/>
          <w:noProof w:val="0"/>
          <w:sz w:val="24"/>
          <w:szCs w:val="24"/>
          <w:lang w:val="en-US"/>
        </w:rPr>
        <w:t>fight</w:t>
      </w:r>
      <w:bookmarkEnd w:id="1459554445"/>
      <w:r w:rsidRPr="0AFCD286" w:rsidR="56A8D745">
        <w:rPr>
          <w:rFonts w:ascii="Aptos" w:hAnsi="Aptos" w:eastAsia="Aptos" w:cs="Aptos"/>
          <w:noProof w:val="0"/>
          <w:sz w:val="24"/>
          <w:szCs w:val="24"/>
          <w:lang w:val="en-US"/>
        </w:rPr>
        <w:t xml:space="preserve"> when necessary, move smartly, and most importantly—</w:t>
      </w:r>
      <w:r w:rsidRPr="0AFCD286" w:rsidR="56A8D745">
        <w:rPr>
          <w:rFonts w:ascii="Aptos" w:hAnsi="Aptos" w:eastAsia="Aptos" w:cs="Aptos"/>
          <w:b w:val="1"/>
          <w:bCs w:val="1"/>
          <w:noProof w:val="0"/>
          <w:sz w:val="24"/>
          <w:szCs w:val="24"/>
          <w:lang w:val="en-US"/>
        </w:rPr>
        <w:t>stay alive.</w:t>
      </w:r>
    </w:p>
    <w:p xmlns:wp14="http://schemas.microsoft.com/office/word/2010/wordml" w:rsidP="0AFCD286" wp14:paraId="35B373EB" wp14:textId="678D5B8B">
      <w:pPr>
        <w:spacing w:before="240" w:beforeAutospacing="off" w:after="240" w:afterAutospacing="off"/>
      </w:pPr>
      <w:r w:rsidRPr="0AFCD286" w:rsidR="56A8D745">
        <w:rPr>
          <w:rFonts w:ascii="Aptos" w:hAnsi="Aptos" w:eastAsia="Aptos" w:cs="Aptos"/>
          <w:noProof w:val="0"/>
          <w:sz w:val="24"/>
          <w:szCs w:val="24"/>
          <w:lang w:val="en-US"/>
        </w:rPr>
        <w:t xml:space="preserve">Now go </w:t>
      </w:r>
      <w:r w:rsidRPr="0AFCD286" w:rsidR="767A812B">
        <w:rPr>
          <w:rFonts w:ascii="Aptos" w:hAnsi="Aptos" w:eastAsia="Aptos" w:cs="Aptos"/>
          <w:noProof w:val="0"/>
          <w:sz w:val="24"/>
          <w:szCs w:val="24"/>
          <w:lang w:val="en-US"/>
        </w:rPr>
        <w:t>forth and</w:t>
      </w:r>
      <w:r w:rsidRPr="0AFCD286" w:rsidR="56A8D745">
        <w:rPr>
          <w:rFonts w:ascii="Aptos" w:hAnsi="Aptos" w:eastAsia="Aptos" w:cs="Aptos"/>
          <w:noProof w:val="0"/>
          <w:sz w:val="24"/>
          <w:szCs w:val="24"/>
          <w:lang w:val="en-US"/>
        </w:rPr>
        <w:t xml:space="preserve"> may your Chicken Dinners be plenty!</w:t>
      </w:r>
    </w:p>
    <w:p xmlns:wp14="http://schemas.microsoft.com/office/word/2010/wordml" wp14:paraId="2C078E63" wp14:textId="3F219B6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dtNRePX" int2:invalidationBookmarkName="" int2:hashCode="UXvQALdMvBGQh4" int2:id="wjRmMCCO">
      <int2:state int2:type="AugLoop_Text_Critique" int2:value="Rejected"/>
      <int2:state int2:type="LegacyProofing" int2:value="Rejected"/>
    </int2:bookmark>
    <int2:bookmark int2:bookmarkName="_Int_YO86HJNF" int2:invalidationBookmarkName="" int2:hashCode="ZYSBZ/oh8vdquL" int2:id="oVbC1cv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157dc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dc9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6DA293"/>
    <w:rsid w:val="0087710E"/>
    <w:rsid w:val="00AEEE0F"/>
    <w:rsid w:val="02A1D119"/>
    <w:rsid w:val="02F775D1"/>
    <w:rsid w:val="04FF356A"/>
    <w:rsid w:val="068F0CC2"/>
    <w:rsid w:val="06E5B666"/>
    <w:rsid w:val="094A0DDA"/>
    <w:rsid w:val="0AAA2597"/>
    <w:rsid w:val="0AFCD286"/>
    <w:rsid w:val="0C5FCF86"/>
    <w:rsid w:val="0DA14D22"/>
    <w:rsid w:val="0EFBA05E"/>
    <w:rsid w:val="1020B4FE"/>
    <w:rsid w:val="12713CE0"/>
    <w:rsid w:val="12B0BAA0"/>
    <w:rsid w:val="12FD135A"/>
    <w:rsid w:val="1398FB30"/>
    <w:rsid w:val="15731F98"/>
    <w:rsid w:val="15794D48"/>
    <w:rsid w:val="1A7227CF"/>
    <w:rsid w:val="1C1098C3"/>
    <w:rsid w:val="1CA7F647"/>
    <w:rsid w:val="1DDBCE58"/>
    <w:rsid w:val="1EE784EE"/>
    <w:rsid w:val="1EF9C818"/>
    <w:rsid w:val="1F6AECE3"/>
    <w:rsid w:val="20ABFEAD"/>
    <w:rsid w:val="20D5E6F8"/>
    <w:rsid w:val="22116867"/>
    <w:rsid w:val="281A5D05"/>
    <w:rsid w:val="28ED1504"/>
    <w:rsid w:val="29517DAF"/>
    <w:rsid w:val="29E78BA8"/>
    <w:rsid w:val="2BCB2C94"/>
    <w:rsid w:val="2E8E83B0"/>
    <w:rsid w:val="2ECC835E"/>
    <w:rsid w:val="2EF69B94"/>
    <w:rsid w:val="3234E0AD"/>
    <w:rsid w:val="3308B286"/>
    <w:rsid w:val="336EF6AC"/>
    <w:rsid w:val="3546B72F"/>
    <w:rsid w:val="374092AD"/>
    <w:rsid w:val="38EF3976"/>
    <w:rsid w:val="3CDAF004"/>
    <w:rsid w:val="3DA0A6A6"/>
    <w:rsid w:val="3DFDBE30"/>
    <w:rsid w:val="3E559011"/>
    <w:rsid w:val="3E6B31FD"/>
    <w:rsid w:val="3F55D247"/>
    <w:rsid w:val="3F85B585"/>
    <w:rsid w:val="4105BD02"/>
    <w:rsid w:val="41318994"/>
    <w:rsid w:val="44770632"/>
    <w:rsid w:val="45E86A56"/>
    <w:rsid w:val="460F269F"/>
    <w:rsid w:val="46B337D2"/>
    <w:rsid w:val="48B4FBA6"/>
    <w:rsid w:val="491D54B1"/>
    <w:rsid w:val="494B954A"/>
    <w:rsid w:val="4A7D5439"/>
    <w:rsid w:val="4AEB767C"/>
    <w:rsid w:val="4E368E36"/>
    <w:rsid w:val="54D08DA0"/>
    <w:rsid w:val="5519B485"/>
    <w:rsid w:val="55E5D58C"/>
    <w:rsid w:val="56A8D745"/>
    <w:rsid w:val="59095785"/>
    <w:rsid w:val="5A2A55C4"/>
    <w:rsid w:val="5AB3EEF7"/>
    <w:rsid w:val="5AF38688"/>
    <w:rsid w:val="5DE14BB9"/>
    <w:rsid w:val="63E52C05"/>
    <w:rsid w:val="65B05461"/>
    <w:rsid w:val="67D64A5F"/>
    <w:rsid w:val="68FAD504"/>
    <w:rsid w:val="6BEEB72E"/>
    <w:rsid w:val="6C216FC1"/>
    <w:rsid w:val="6CDB76C7"/>
    <w:rsid w:val="6E6DA293"/>
    <w:rsid w:val="6F87C2C2"/>
    <w:rsid w:val="6FD6493E"/>
    <w:rsid w:val="702716D7"/>
    <w:rsid w:val="7051070F"/>
    <w:rsid w:val="7156B4F5"/>
    <w:rsid w:val="7286A2C9"/>
    <w:rsid w:val="73A8198A"/>
    <w:rsid w:val="767A812B"/>
    <w:rsid w:val="76B23432"/>
    <w:rsid w:val="77C9A155"/>
    <w:rsid w:val="77F626F1"/>
    <w:rsid w:val="79161076"/>
    <w:rsid w:val="7B3163B3"/>
    <w:rsid w:val="7F2DB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A293"/>
  <w15:chartTrackingRefBased/>
  <w15:docId w15:val="{9E1CC1A3-3DE4-457C-B4E5-1D75720764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AFCD28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d0c37a8190c4614" /><Relationship Type="http://schemas.openxmlformats.org/officeDocument/2006/relationships/image" Target="/media/image2.png" Id="R3b5d45d4be9b44e5" /><Relationship Type="http://schemas.openxmlformats.org/officeDocument/2006/relationships/image" Target="/media/image3.png" Id="R2ff4a6a498d14d74" /><Relationship Type="http://schemas.openxmlformats.org/officeDocument/2006/relationships/image" Target="/media/image4.png" Id="R1b52c5f7680a476b" /><Relationship Type="http://schemas.openxmlformats.org/officeDocument/2006/relationships/image" Target="/media/image5.png" Id="R0cad148a16c14fbb" /><Relationship Type="http://schemas.openxmlformats.org/officeDocument/2006/relationships/image" Target="/media/image6.png" Id="R69237f5e00ec4bda" /><Relationship Type="http://schemas.openxmlformats.org/officeDocument/2006/relationships/image" Target="/media/image7.png" Id="R8e62b1eaf6fe44bb" /><Relationship Type="http://schemas.openxmlformats.org/officeDocument/2006/relationships/image" Target="/media/image8.png" Id="R8252487c5d75441f" /><Relationship Type="http://schemas.microsoft.com/office/2020/10/relationships/intelligence" Target="intelligence2.xml" Id="R69fb92aff90c449c" /><Relationship Type="http://schemas.openxmlformats.org/officeDocument/2006/relationships/numbering" Target="numbering.xml" Id="Rc6021b8792354cb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2025-02-09T06:22:49.2801724Z</dcterms:created>
  <dcterms:modified xsi:type="dcterms:W3CDTF">2025-02-09T09:13:57.8208369Z</dcterms:modified>
  <dc:creator>vatsaritesh625@gmail.com</dc:creator>
  <lastModifiedBy>vatsaritesh625@gmail.com</lastModifiedBy>
</coreProperties>
</file>