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after="240" w:before="240" w:line="300" w:lineRule="auto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TERMO DE AUTORIZAÇÃO DE USO DE IMAGEM E VOZ</w:t>
      </w:r>
    </w:p>
    <w:p w:rsidR="00000000" w:rsidDel="00000000" w:rsidP="00000000" w:rsidRDefault="00000000" w:rsidRPr="00000000" w14:paraId="00000002">
      <w:pPr>
        <w:widowControl w:val="1"/>
        <w:spacing w:after="240" w:before="240" w:line="300" w:lineRule="auto"/>
        <w:jc w:val="both"/>
        <w:rPr>
          <w:rFonts w:ascii="Calibri" w:cs="Calibri" w:eastAsia="Calibri" w:hAnsi="Calibri"/>
          <w:color w:val="000000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cyan"/>
          <w:rtl w:val="0"/>
        </w:rPr>
        <w:t xml:space="preserve">%p for item in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authorizers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highlight w:val="cyan"/>
          <w:rtl w:val="0"/>
        </w:rPr>
        <w:t xml:space="preserve">%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}</w:t>
      </w:r>
    </w:p>
    <w:p w:rsidR="00000000" w:rsidDel="00000000" w:rsidP="00000000" w:rsidRDefault="00000000" w:rsidRPr="00000000" w14:paraId="00000003">
      <w:pPr>
        <w:widowControl w:val="1"/>
        <w:spacing w:after="240" w:before="240" w:line="300" w:lineRule="auto"/>
        <w:jc w:val="both"/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% if item.person_type  == 'individual'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item.name.first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% elif item.person_type == 'representative'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yellow"/>
          <w:rtl w:val="0"/>
        </w:rPr>
        <w:t xml:space="preserve">{{  item.mi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nor_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yellow"/>
          <w:rtl w:val="0"/>
        </w:rPr>
        <w:t xml:space="preserve">name | upper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neste ato devidamente representad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o(a)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por seu representante legal 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yellow"/>
          <w:rtl w:val="0"/>
        </w:rPr>
        <w:t xml:space="preserve">{{ item.name.f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irst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highlight w:val="yellow"/>
          <w:rtl w:val="0"/>
        </w:rPr>
        <w:t xml:space="preserve">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% endif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{{ item.nationality | lower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item.marital_status != "None" %}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{{ item.marital_status | lower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% endif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inscrit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o(a)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no CPF sob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n.º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{{ item.cpf }},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item.rg %}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portador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(a)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da cédula de identidade RG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n.º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{{ item.rg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%}{% if item.email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item.email | lower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residente e domiciliad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o(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)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no endereço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{{ title_case(item.address.address | lower)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n.º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{{ item.address_street_number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cyan"/>
          <w:rtl w:val="0"/>
        </w:rPr>
        <w:t xml:space="preserve">% if item.address_complement 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{{ title_case(item.address_complement |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 lower)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cyan"/>
          <w:rtl w:val="0"/>
        </w:rPr>
        <w:t xml:space="preserve">% endif 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Bairro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{{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title_case(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item.address_neighborhood | lower)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{{ title_case(item.address_city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 | lower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)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{{ item.address_state | upper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CEP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 {{ item.address_postal_code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1"/>
        <w:spacing w:after="240" w:before="240" w:line="300" w:lineRule="auto"/>
        <w:jc w:val="both"/>
        <w:rPr>
          <w:highlight w:val="cyan"/>
        </w:rPr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 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cyan"/>
          <w:rtl w:val="0"/>
        </w:rPr>
        <w:t xml:space="preserve">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1"/>
        <w:spacing w:after="240" w:before="240" w:line="300" w:lineRule="auto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cyan"/>
          <w:rtl w:val="0"/>
        </w:rPr>
        <w:t xml:space="preserve">% if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authorizers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cyan"/>
          <w:rtl w:val="0"/>
        </w:rPr>
        <w:t xml:space="preserve">.target_number == 1 %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AUTORIZO{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% else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}AUTORIZAMOS{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% endif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school[“legal_name”]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pessoa jurídica de direito privado,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if school_email %}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school_email | lower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 endif %}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com sede na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title_case(school[“street”]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n.º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school[“street_number”]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cyan"/>
          <w:rtl w:val="0"/>
        </w:rPr>
        <w:t xml:space="preserve">% if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school[“unit”]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cyan"/>
          <w:rtl w:val="0"/>
        </w:rPr>
        <w:t xml:space="preserve">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{{ title_case(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school[“unit”]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 | lower) }}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, 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cyan"/>
          <w:rtl w:val="0"/>
        </w:rPr>
        <w:t xml:space="preserve">% endif 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Bairro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title_case(school[“neighborhood”]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title_case(school[“city”]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school[“state”]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yellow"/>
          <w:rtl w:val="0"/>
        </w:rPr>
        <w:t xml:space="preserve">| upper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CEP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school[“zip”]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inscrita no CNPJ/MF sob o n.º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school[“cnpj”]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(“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school[“legal_name”]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”), a utilizar 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cyan"/>
          <w:rtl w:val="0"/>
        </w:rPr>
        <w:t xml:space="preserve">% if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authorizers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highlight w:val="cyan"/>
          <w:rtl w:val="0"/>
        </w:rPr>
        <w:t xml:space="preserve">.target_number == 1 %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2"/>
          <w:szCs w:val="22"/>
          <w:rtl w:val="0"/>
        </w:rPr>
        <w:t xml:space="preserve">}minha 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{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% else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}nossa {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% endif %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imagem e voz.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spacing w:after="240" w:before="240" w:line="300" w:lineRule="auto"/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presente autorização vigorará por um prazo de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years_agreement }} ({{ years_agreement_in_words }})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ano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(s)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ficando expressamente autorizado o uso da imagem e/ou voz captadas em fotos e vídeos, para utilização em campanhas institucionais ou publicitárias, materiais impressos, audiovisuais e virtuais, incluindo mídias sociais e websites do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(a)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school[“legal_name”]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bem como qualquer empresa que pertença ao seu grupo econômico, quer seja sua controladora ou controlada ou coligada, sem limite de edição, reimpressão, reprodução, comunicação pública, distribuição, de território e de prazo.</w:t>
      </w:r>
    </w:p>
    <w:p w:rsidR="00000000" w:rsidDel="00000000" w:rsidP="00000000" w:rsidRDefault="00000000" w:rsidRPr="00000000" w14:paraId="00000007">
      <w:pPr>
        <w:widowControl w:val="1"/>
        <w:spacing w:after="240" w:before="240" w:line="300" w:lineRule="auto"/>
        <w:ind w:left="0" w:firstLine="0"/>
        <w:jc w:val="both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Para dirimir eventuais dúvidas ou divergências decorrentes deste instrumento que não possam ser solucionadas pela via amigável, fica eleito o foro da Comarca de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title_case(city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/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state | upper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com exclusão de qualquer outro, por mais privilegiado que seja.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1"/>
        <w:spacing w:after="240" w:before="240" w:line="300" w:lineRule="auto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title_case(signature_local | lower)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sz w:val="22"/>
          <w:szCs w:val="22"/>
          <w:highlight w:val="yellow"/>
          <w:rtl w:val="0"/>
        </w:rPr>
        <w:t xml:space="preserve">{{ signature_date }}</w:t>
      </w: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9">
      <w:pPr>
        <w:widowControl w:val="1"/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Outorgante(s):</w:t>
      </w:r>
    </w:p>
    <w:p w:rsidR="00000000" w:rsidDel="00000000" w:rsidP="00000000" w:rsidRDefault="00000000" w:rsidRPr="00000000" w14:paraId="0000000A">
      <w:pPr>
        <w:widowControl w:val="1"/>
        <w:spacing w:line="300" w:lineRule="auto"/>
        <w:jc w:val="center"/>
        <w:rPr>
          <w:rFonts w:ascii="Calibri" w:cs="Calibri" w:eastAsia="Calibri" w:hAnsi="Calibri"/>
          <w:sz w:val="22"/>
          <w:szCs w:val="22"/>
          <w:highlight w:val="cyan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for item in authorizers %}</w:t>
      </w:r>
    </w:p>
    <w:p w:rsidR="00000000" w:rsidDel="00000000" w:rsidP="00000000" w:rsidRDefault="00000000" w:rsidRPr="00000000" w14:paraId="0000000B">
      <w:pPr>
        <w:pStyle w:val="Heading3"/>
        <w:spacing w:line="240" w:lineRule="auto"/>
        <w:ind w:left="1440" w:right="5.669291338583093" w:firstLine="720"/>
        <w:jc w:val="left"/>
        <w:rPr>
          <w:u w:val="none"/>
          <w:shd w:fill="ff9900" w:val="clear"/>
        </w:rPr>
      </w:pPr>
      <w:bookmarkStart w:colFirst="0" w:colLast="0" w:name="_h3bxj0jh2bse" w:id="0"/>
      <w:bookmarkEnd w:id="0"/>
      <w:r w:rsidDel="00000000" w:rsidR="00000000" w:rsidRPr="00000000">
        <w:rPr>
          <w:b w:val="0"/>
          <w:color w:val="ffffff"/>
          <w:u w:val="none"/>
          <w:shd w:fill="ff9900" w:val="clear"/>
          <w:rtl w:val="0"/>
        </w:rPr>
        <w:t xml:space="preserve">{{  generate_anchor('signHere',item.email)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1"/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0D">
      <w:pPr>
        <w:widowControl w:val="1"/>
        <w:spacing w:line="300" w:lineRule="auto"/>
        <w:ind w:right="-7.795275590551114"/>
        <w:jc w:val="center"/>
        <w:rPr>
          <w:rFonts w:ascii="Calibri" w:cs="Calibri" w:eastAsia="Calibri" w:hAnsi="Calibri"/>
          <w:b w:val="1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item.name.first | upper }}</w:t>
      </w:r>
    </w:p>
    <w:p w:rsidR="00000000" w:rsidDel="00000000" w:rsidP="00000000" w:rsidRDefault="00000000" w:rsidRPr="00000000" w14:paraId="0000000E">
      <w:pPr>
        <w:widowControl w:val="1"/>
        <w:spacing w:line="300" w:lineRule="auto"/>
        <w:jc w:val="center"/>
        <w:rPr>
          <w:rFonts w:ascii="Calibri" w:cs="Calibri" w:eastAsia="Calibri" w:hAnsi="Calibri"/>
          <w:sz w:val="22"/>
          <w:szCs w:val="22"/>
          <w:highlight w:val="yellow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1"/>
        <w:spacing w:before="300" w:line="300" w:lineRule="auto"/>
        <w:jc w:val="center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Outorgada</w:t>
      </w: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:</w:t>
      </w:r>
    </w:p>
    <w:p w:rsidR="00000000" w:rsidDel="00000000" w:rsidP="00000000" w:rsidRDefault="00000000" w:rsidRPr="00000000" w14:paraId="00000010">
      <w:pPr>
        <w:pStyle w:val="Heading3"/>
        <w:spacing w:line="240" w:lineRule="auto"/>
        <w:ind w:left="1440" w:right="5.669291338583093" w:firstLine="720"/>
        <w:jc w:val="left"/>
        <w:rPr>
          <w:b w:val="0"/>
          <w:color w:val="ffffff"/>
          <w:u w:val="none"/>
          <w:shd w:fill="ff9900" w:val="clear"/>
        </w:rPr>
      </w:pPr>
      <w:bookmarkStart w:colFirst="0" w:colLast="0" w:name="_nlubexuilrk" w:id="1"/>
      <w:bookmarkEnd w:id="1"/>
      <w:r w:rsidDel="00000000" w:rsidR="00000000" w:rsidRPr="00000000">
        <w:rPr>
          <w:b w:val="0"/>
          <w:color w:val="ffffff"/>
          <w:u w:val="none"/>
          <w:shd w:fill="ff9900" w:val="clear"/>
          <w:rtl w:val="0"/>
        </w:rPr>
        <w:t xml:space="preserve">{{  generate_anchor('signHere', school_email)  }}</w:t>
      </w:r>
    </w:p>
    <w:p w:rsidR="00000000" w:rsidDel="00000000" w:rsidP="00000000" w:rsidRDefault="00000000" w:rsidRPr="00000000" w14:paraId="00000011">
      <w:pPr>
        <w:widowControl w:val="1"/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2">
      <w:pPr>
        <w:widowControl w:val="1"/>
        <w:spacing w:line="300" w:lineRule="auto"/>
        <w:ind w:right="-7.795275590551114"/>
        <w:jc w:val="center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highlight w:val="yellow"/>
          <w:rtl w:val="0"/>
        </w:rPr>
        <w:t xml:space="preserve">{{ school[“legal_name”] | upper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1"/>
        <w:spacing w:after="0" w:before="0" w:line="300" w:lineRule="auto"/>
        <w:ind w:right="-7.795275590551114"/>
        <w:jc w:val="center"/>
        <w:rPr>
          <w:rFonts w:ascii="Calibri" w:cs="Calibri" w:eastAsia="Calibri" w:hAnsi="Calibri"/>
          <w:b w:val="1"/>
          <w:sz w:val="22"/>
          <w:szCs w:val="22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1"/>
        <w:spacing w:before="300" w:line="300" w:lineRule="auto"/>
        <w:ind w:right="-567"/>
        <w:rPr>
          <w:rFonts w:ascii="Calibri" w:cs="Calibri" w:eastAsia="Calibri" w:hAnsi="Calibri"/>
          <w:b w:val="1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Testemunhas:</w:t>
      </w:r>
    </w:p>
    <w:tbl>
      <w:tblPr>
        <w:tblStyle w:val="Table1"/>
        <w:tblW w:w="8640.0" w:type="dxa"/>
        <w:jc w:val="left"/>
        <w:tblInd w:w="108.0" w:type="pct"/>
        <w:tblLayout w:type="fixed"/>
        <w:tblLook w:val="0000"/>
      </w:tblPr>
      <w:tblGrid>
        <w:gridCol w:w="4641"/>
        <w:gridCol w:w="3999.0000000000005"/>
        <w:tblGridChange w:id="0">
          <w:tblGrid>
            <w:gridCol w:w="4641"/>
            <w:gridCol w:w="3999.0000000000005"/>
          </w:tblGrid>
        </w:tblGridChange>
      </w:tblGrid>
      <w:tr>
        <w:trPr>
          <w:trHeight w:val="13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5">
            <w:pPr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1. _______________________________</w:t>
            </w:r>
          </w:p>
          <w:p w:rsidR="00000000" w:rsidDel="00000000" w:rsidP="00000000" w:rsidRDefault="00000000" w:rsidRPr="00000000" w14:paraId="00000016">
            <w:pPr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17">
            <w:pPr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CPF: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2. _______________________________</w:t>
            </w:r>
          </w:p>
          <w:p w:rsidR="00000000" w:rsidDel="00000000" w:rsidP="00000000" w:rsidRDefault="00000000" w:rsidRPr="00000000" w14:paraId="00000019">
            <w:pPr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1A">
            <w:pPr>
              <w:spacing w:line="300" w:lineRule="auto"/>
              <w:rPr>
                <w:rFonts w:ascii="Calibri" w:cs="Calibri" w:eastAsia="Calibri" w:hAnsi="Calibri"/>
                <w:sz w:val="22"/>
                <w:szCs w:val="22"/>
              </w:rPr>
            </w:pPr>
            <w:r w:rsidDel="00000000" w:rsidR="00000000" w:rsidRPr="00000000">
              <w:rPr>
                <w:rFonts w:ascii="Calibri" w:cs="Calibri" w:eastAsia="Calibri" w:hAnsi="Calibri"/>
                <w:sz w:val="22"/>
                <w:szCs w:val="22"/>
                <w:rtl w:val="0"/>
              </w:rPr>
              <w:t xml:space="preserve">CPF: </w:t>
            </w:r>
          </w:p>
        </w:tc>
      </w:tr>
    </w:tbl>
    <w:p w:rsidR="00000000" w:rsidDel="00000000" w:rsidP="00000000" w:rsidRDefault="00000000" w:rsidRPr="00000000" w14:paraId="0000001B">
      <w:pPr>
        <w:widowControl w:val="1"/>
        <w:spacing w:after="200" w:line="276" w:lineRule="auto"/>
        <w:rPr>
          <w:rFonts w:ascii="Calibri" w:cs="Calibri" w:eastAsia="Calibri" w:hAnsi="Calibri"/>
          <w:b w:val="1"/>
          <w:sz w:val="22"/>
          <w:szCs w:val="22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jc w:val="right"/>
      <w:rPr>
        <w:rFonts w:ascii="Calibri" w:cs="Calibri" w:eastAsia="Calibri" w:hAnsi="Calibri"/>
        <w:sz w:val="22"/>
        <w:szCs w:val="22"/>
      </w:rPr>
    </w:pPr>
    <w:r w:rsidDel="00000000" w:rsidR="00000000" w:rsidRPr="00000000">
      <w:rPr>
        <w:rFonts w:ascii="Calibri" w:cs="Calibri" w:eastAsia="Calibri" w:hAnsi="Calibri"/>
        <w:sz w:val="22"/>
        <w:szCs w:val="22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ind w:left="5669.291338582678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widowControl w:val="1"/>
      <w:spacing w:after="100" w:before="10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before="300" w:line="300" w:lineRule="auto"/>
      <w:jc w:val="center"/>
    </w:pPr>
    <w:rPr>
      <w:rFonts w:ascii="Calibri" w:cs="Calibri" w:eastAsia="Calibri" w:hAnsi="Calibri"/>
      <w:b w:val="1"/>
      <w:sz w:val="22"/>
      <w:szCs w:val="22"/>
      <w:u w:val="singl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