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EA76" w14:textId="509B923B" w:rsidR="006F0D23" w:rsidRPr="00825E11" w:rsidRDefault="0044351B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noProof/>
          <w:color w:val="000000" w:themeColor="text1"/>
          <w:sz w:val="24"/>
          <w:szCs w:val="24"/>
        </w:rPr>
        <w:drawing>
          <wp:anchor distT="19050" distB="19050" distL="19050" distR="19050" simplePos="0" relativeHeight="251658240" behindDoc="0" locked="0" layoutInCell="1" hidden="0" allowOverlap="1" wp14:anchorId="7B315C15" wp14:editId="3D847A39">
            <wp:simplePos x="0" y="0"/>
            <wp:positionH relativeFrom="column">
              <wp:posOffset>4666615</wp:posOffset>
            </wp:positionH>
            <wp:positionV relativeFrom="paragraph">
              <wp:posOffset>7620</wp:posOffset>
            </wp:positionV>
            <wp:extent cx="1438275" cy="1438275"/>
            <wp:effectExtent l="0" t="0" r="9525" b="9525"/>
            <wp:wrapSquare wrapText="lef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825E11">
        <w:rPr>
          <w:rFonts w:eastAsia="Verdana"/>
          <w:color w:val="000000" w:themeColor="text1"/>
          <w:sz w:val="24"/>
          <w:szCs w:val="24"/>
        </w:rPr>
        <w:t xml:space="preserve">Rafael Vieira Dos Santos </w:t>
      </w:r>
    </w:p>
    <w:p w14:paraId="2E4FA5AF" w14:textId="49B84266" w:rsidR="006F0D23" w:rsidRPr="00825E11" w:rsidRDefault="00000000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Brasileiro, solteiro, 30 anos </w:t>
      </w:r>
      <w:r w:rsidR="00E0710C" w:rsidRPr="00825E11">
        <w:rPr>
          <w:rFonts w:eastAsia="Verdana"/>
          <w:color w:val="000000" w:themeColor="text1"/>
          <w:sz w:val="24"/>
          <w:szCs w:val="24"/>
        </w:rPr>
        <w:t>(21/09/1991)</w:t>
      </w:r>
    </w:p>
    <w:p w14:paraId="4A12CC47" w14:textId="1947C086" w:rsidR="00E0710C" w:rsidRPr="00825E11" w:rsidRDefault="00E0710C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Telefone Móvel: 55 9 9639 7802 / E-mail: rvsfara@gmail.com </w:t>
      </w:r>
    </w:p>
    <w:p w14:paraId="3CD81E65" w14:textId="77777777" w:rsidR="00E0710C" w:rsidRPr="00825E11" w:rsidRDefault="00E0710C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4093E4F2" w14:textId="77777777" w:rsidR="006F0D23" w:rsidRPr="00825E11" w:rsidRDefault="00000000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Rua Vicente do Prado Lima, Nº 244 </w:t>
      </w:r>
    </w:p>
    <w:p w14:paraId="04C2DE80" w14:textId="77777777" w:rsidR="006F0D23" w:rsidRPr="00825E11" w:rsidRDefault="00000000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proofErr w:type="spellStart"/>
      <w:r w:rsidRPr="00825E11">
        <w:rPr>
          <w:rFonts w:eastAsia="Verdana"/>
          <w:color w:val="000000" w:themeColor="text1"/>
          <w:sz w:val="24"/>
          <w:szCs w:val="24"/>
        </w:rPr>
        <w:t>Camobi</w:t>
      </w:r>
      <w:proofErr w:type="spellEnd"/>
      <w:r w:rsidRPr="00825E11">
        <w:rPr>
          <w:rFonts w:eastAsia="Verdana"/>
          <w:color w:val="000000" w:themeColor="text1"/>
          <w:sz w:val="24"/>
          <w:szCs w:val="24"/>
        </w:rPr>
        <w:t xml:space="preserve"> – Santa Maria – RS </w:t>
      </w:r>
    </w:p>
    <w:p w14:paraId="6EAE8C82" w14:textId="36F1AD5C" w:rsidR="006F0D23" w:rsidRPr="00825E11" w:rsidRDefault="006F0D23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70947A3C" w14:textId="77777777" w:rsidR="007B5A84" w:rsidRPr="00825E11" w:rsidRDefault="007B5A8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39513842" w14:textId="231565BB" w:rsidR="006F0D23" w:rsidRPr="00825E11" w:rsidRDefault="00000000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FORMAÇÃO </w:t>
      </w:r>
    </w:p>
    <w:p w14:paraId="06EC6BD6" w14:textId="77777777" w:rsidR="007B5A84" w:rsidRPr="00825E11" w:rsidRDefault="007B5A8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57D438AC" w14:textId="4ECCB987" w:rsidR="007B5A84" w:rsidRPr="00825E11" w:rsidRDefault="00044F93" w:rsidP="00E0710C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Engenharia de Software, Bacharelado, 3º Período</w:t>
      </w:r>
      <w:r w:rsidR="007B5A84" w:rsidRPr="00825E11">
        <w:rPr>
          <w:rFonts w:eastAsia="Verdana"/>
          <w:color w:val="000000" w:themeColor="text1"/>
          <w:sz w:val="24"/>
          <w:szCs w:val="24"/>
        </w:rPr>
        <w:t xml:space="preserve">, </w:t>
      </w:r>
      <w:r w:rsidRPr="00825E11">
        <w:rPr>
          <w:rFonts w:eastAsia="Verdana"/>
          <w:color w:val="000000" w:themeColor="text1"/>
          <w:sz w:val="24"/>
          <w:szCs w:val="24"/>
        </w:rPr>
        <w:t>Cursando (</w:t>
      </w:r>
      <w:r w:rsidR="00F2089C" w:rsidRPr="00825E11">
        <w:rPr>
          <w:rFonts w:eastAsia="Verdana"/>
          <w:color w:val="000000" w:themeColor="text1"/>
          <w:sz w:val="24"/>
          <w:szCs w:val="24"/>
        </w:rPr>
        <w:t>08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/2021 a </w:t>
      </w:r>
      <w:r w:rsidR="00F2089C" w:rsidRPr="00825E11">
        <w:rPr>
          <w:rFonts w:eastAsia="Verdana"/>
          <w:color w:val="000000" w:themeColor="text1"/>
          <w:sz w:val="24"/>
          <w:szCs w:val="24"/>
        </w:rPr>
        <w:t>1</w:t>
      </w:r>
      <w:r w:rsidRPr="00825E11">
        <w:rPr>
          <w:rFonts w:eastAsia="Verdana"/>
          <w:color w:val="000000" w:themeColor="text1"/>
          <w:sz w:val="24"/>
          <w:szCs w:val="24"/>
        </w:rPr>
        <w:t>2/2024)</w:t>
      </w:r>
      <w:r w:rsidR="007B5A84" w:rsidRPr="00825E11">
        <w:rPr>
          <w:rFonts w:eastAsia="Verdana"/>
          <w:color w:val="000000" w:themeColor="text1"/>
          <w:sz w:val="24"/>
          <w:szCs w:val="24"/>
        </w:rPr>
        <w:t>;</w:t>
      </w:r>
    </w:p>
    <w:p w14:paraId="2184AE27" w14:textId="77777777" w:rsidR="007B5A84" w:rsidRPr="00825E11" w:rsidRDefault="00044F93" w:rsidP="007B5A84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Administração, Bacharelado, </w:t>
      </w:r>
      <w:r w:rsidR="00F2089C" w:rsidRPr="00825E11">
        <w:rPr>
          <w:rFonts w:eastAsia="Verdana"/>
          <w:color w:val="000000" w:themeColor="text1"/>
          <w:sz w:val="24"/>
          <w:szCs w:val="24"/>
        </w:rPr>
        <w:t>6º Período</w:t>
      </w:r>
      <w:r w:rsidR="007B5A84" w:rsidRPr="00825E11">
        <w:rPr>
          <w:rFonts w:eastAsia="Verdana"/>
          <w:color w:val="000000" w:themeColor="text1"/>
          <w:sz w:val="24"/>
          <w:szCs w:val="24"/>
        </w:rPr>
        <w:t xml:space="preserve">, </w:t>
      </w:r>
      <w:r w:rsidR="00F2089C" w:rsidRPr="00825E11">
        <w:rPr>
          <w:rFonts w:eastAsia="Verdana"/>
          <w:color w:val="000000" w:themeColor="text1"/>
          <w:sz w:val="24"/>
          <w:szCs w:val="24"/>
        </w:rPr>
        <w:t>Cursando (01/2020 a 12/2023)</w:t>
      </w:r>
      <w:r w:rsidR="007B5A84" w:rsidRPr="00825E11">
        <w:rPr>
          <w:rFonts w:eastAsia="Verdana"/>
          <w:color w:val="000000" w:themeColor="text1"/>
          <w:sz w:val="24"/>
          <w:szCs w:val="24"/>
        </w:rPr>
        <w:t>;</w:t>
      </w:r>
    </w:p>
    <w:p w14:paraId="7BE81E81" w14:textId="4E0BF03A" w:rsidR="006F0D23" w:rsidRPr="00825E11" w:rsidRDefault="00000000" w:rsidP="007B5A84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Análise e Desenvolvimento de Sistemas. UTFPR, 2017</w:t>
      </w:r>
      <w:r w:rsidR="007B5A84" w:rsidRPr="00825E11">
        <w:rPr>
          <w:rFonts w:eastAsia="Verdana"/>
          <w:color w:val="000000" w:themeColor="text1"/>
          <w:sz w:val="24"/>
          <w:szCs w:val="24"/>
        </w:rPr>
        <w:t>.</w:t>
      </w:r>
    </w:p>
    <w:p w14:paraId="649033FE" w14:textId="77777777" w:rsidR="005E0768" w:rsidRPr="00825E11" w:rsidRDefault="005E0768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contextualSpacing/>
        <w:rPr>
          <w:rFonts w:eastAsia="Verdana"/>
          <w:color w:val="000000" w:themeColor="text1"/>
          <w:sz w:val="24"/>
          <w:szCs w:val="24"/>
        </w:rPr>
      </w:pPr>
    </w:p>
    <w:p w14:paraId="07E280E5" w14:textId="77777777" w:rsidR="005E0768" w:rsidRPr="00825E11" w:rsidRDefault="00000000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EXPERIÊNCIA PROF ISSIONAL</w:t>
      </w:r>
    </w:p>
    <w:p w14:paraId="12E73599" w14:textId="335D7E2B" w:rsidR="006F0D23" w:rsidRPr="00825E11" w:rsidRDefault="006F0D23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4CF443F8" w14:textId="5508E0B5" w:rsidR="007B5A84" w:rsidRPr="00825E11" w:rsidRDefault="007B5A8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 w:themeColor="text1"/>
          <w:sz w:val="24"/>
          <w:szCs w:val="24"/>
        </w:rPr>
      </w:pPr>
      <w:r w:rsidRPr="00825E11">
        <w:rPr>
          <w:color w:val="000000" w:themeColor="text1"/>
          <w:sz w:val="24"/>
          <w:szCs w:val="24"/>
        </w:rPr>
        <w:t xml:space="preserve">2017-2022 </w:t>
      </w:r>
      <w:proofErr w:type="spellStart"/>
      <w:r w:rsidRPr="00825E11">
        <w:rPr>
          <w:color w:val="000000" w:themeColor="text1"/>
          <w:sz w:val="24"/>
          <w:szCs w:val="24"/>
        </w:rPr>
        <w:t>Ciclomar</w:t>
      </w:r>
      <w:proofErr w:type="spellEnd"/>
      <w:r w:rsidRPr="00825E11">
        <w:rPr>
          <w:color w:val="000000" w:themeColor="text1"/>
          <w:sz w:val="24"/>
          <w:szCs w:val="24"/>
        </w:rPr>
        <w:t xml:space="preserve"> Bike Shop </w:t>
      </w:r>
      <w:r w:rsidR="0003210A" w:rsidRPr="00825E11">
        <w:rPr>
          <w:color w:val="000000" w:themeColor="text1"/>
          <w:sz w:val="24"/>
          <w:szCs w:val="24"/>
        </w:rPr>
        <w:t>Service LTDA (CLT) Santa Maria – RS;</w:t>
      </w:r>
    </w:p>
    <w:p w14:paraId="4B62D927" w14:textId="5A0395AB" w:rsidR="0003210A" w:rsidRPr="00825E11" w:rsidRDefault="0003210A" w:rsidP="000321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Cargo: Vendedor</w:t>
      </w:r>
      <w:r w:rsidR="00C476D8" w:rsidRPr="00825E11">
        <w:rPr>
          <w:rFonts w:eastAsia="Verdana"/>
          <w:color w:val="000000" w:themeColor="text1"/>
          <w:sz w:val="24"/>
          <w:szCs w:val="24"/>
        </w:rPr>
        <w:t>;</w:t>
      </w:r>
    </w:p>
    <w:p w14:paraId="2A317BB2" w14:textId="1FE34479" w:rsidR="0003210A" w:rsidRPr="00825E11" w:rsidRDefault="0003210A" w:rsidP="000321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Principais atividades: Vendedor; </w:t>
      </w:r>
      <w:r w:rsidR="00EC16B7" w:rsidRPr="00825E11">
        <w:rPr>
          <w:rFonts w:eastAsia="Verdana"/>
          <w:color w:val="000000" w:themeColor="text1"/>
          <w:sz w:val="24"/>
          <w:szCs w:val="24"/>
        </w:rPr>
        <w:t>l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impeza e </w:t>
      </w:r>
      <w:r w:rsidR="00EC16B7" w:rsidRPr="00825E11">
        <w:rPr>
          <w:rFonts w:eastAsia="Verdana"/>
          <w:color w:val="000000" w:themeColor="text1"/>
          <w:sz w:val="24"/>
          <w:szCs w:val="24"/>
        </w:rPr>
        <w:t>m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anutenções em </w:t>
      </w:r>
      <w:r w:rsidR="00EC16B7" w:rsidRPr="00825E11">
        <w:rPr>
          <w:rFonts w:eastAsia="Verdana"/>
          <w:color w:val="000000" w:themeColor="text1"/>
          <w:sz w:val="24"/>
          <w:szCs w:val="24"/>
        </w:rPr>
        <w:t>g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eral; </w:t>
      </w:r>
    </w:p>
    <w:p w14:paraId="45FBE27D" w14:textId="77777777" w:rsidR="00C476D8" w:rsidRPr="00825E11" w:rsidRDefault="00C476D8" w:rsidP="000321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245BB89E" w14:textId="268C56FF" w:rsidR="00C476D8" w:rsidRPr="00825E11" w:rsidRDefault="0003210A" w:rsidP="000321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 w:themeColor="text1"/>
          <w:sz w:val="24"/>
          <w:szCs w:val="24"/>
        </w:rPr>
      </w:pPr>
      <w:r w:rsidRPr="00825E11">
        <w:rPr>
          <w:color w:val="000000" w:themeColor="text1"/>
          <w:sz w:val="24"/>
          <w:szCs w:val="24"/>
        </w:rPr>
        <w:t xml:space="preserve">2016 </w:t>
      </w:r>
      <w:r w:rsidR="00995B34" w:rsidRPr="00825E11">
        <w:rPr>
          <w:color w:val="000000" w:themeColor="text1"/>
          <w:sz w:val="24"/>
          <w:szCs w:val="24"/>
        </w:rPr>
        <w:t>-</w:t>
      </w:r>
      <w:r w:rsidRPr="00825E11">
        <w:rPr>
          <w:color w:val="000000" w:themeColor="text1"/>
          <w:sz w:val="24"/>
          <w:szCs w:val="24"/>
        </w:rPr>
        <w:t>2017 Auto Posto Gramado LTDA (</w:t>
      </w:r>
      <w:r w:rsidR="00C476D8" w:rsidRPr="00825E11">
        <w:rPr>
          <w:color w:val="000000" w:themeColor="text1"/>
          <w:sz w:val="24"/>
          <w:szCs w:val="24"/>
        </w:rPr>
        <w:t>Mudança para Santa Maria/RS</w:t>
      </w:r>
      <w:r w:rsidRPr="00825E11">
        <w:rPr>
          <w:color w:val="000000" w:themeColor="text1"/>
          <w:sz w:val="24"/>
          <w:szCs w:val="24"/>
        </w:rPr>
        <w:t xml:space="preserve">) </w:t>
      </w:r>
    </w:p>
    <w:p w14:paraId="2E2A0FED" w14:textId="5691A06E" w:rsidR="0003210A" w:rsidRPr="00825E11" w:rsidRDefault="0003210A" w:rsidP="000321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Cargo: Frentista</w:t>
      </w:r>
      <w:r w:rsidR="00C476D8" w:rsidRPr="00825E11">
        <w:rPr>
          <w:rFonts w:eastAsia="Verdana"/>
          <w:color w:val="000000" w:themeColor="text1"/>
          <w:sz w:val="24"/>
          <w:szCs w:val="24"/>
        </w:rPr>
        <w:t>;</w:t>
      </w:r>
    </w:p>
    <w:p w14:paraId="2B2D080B" w14:textId="70F24781" w:rsidR="00C476D8" w:rsidRPr="00825E11" w:rsidRDefault="00C476D8" w:rsidP="00C476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Principais atividades: Vendedor</w:t>
      </w:r>
      <w:r w:rsidR="00EC16B7" w:rsidRPr="00825E11">
        <w:rPr>
          <w:rFonts w:eastAsia="Verdana"/>
          <w:color w:val="000000" w:themeColor="text1"/>
          <w:sz w:val="24"/>
          <w:szCs w:val="24"/>
        </w:rPr>
        <w:t>, l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impeza e </w:t>
      </w:r>
      <w:r w:rsidR="00EC16B7" w:rsidRPr="00825E11">
        <w:rPr>
          <w:rFonts w:eastAsia="Verdana"/>
          <w:color w:val="000000" w:themeColor="text1"/>
          <w:sz w:val="24"/>
          <w:szCs w:val="24"/>
        </w:rPr>
        <w:t>m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anutenções em </w:t>
      </w:r>
      <w:r w:rsidR="00EC16B7" w:rsidRPr="00825E11">
        <w:rPr>
          <w:rFonts w:eastAsia="Verdana"/>
          <w:color w:val="000000" w:themeColor="text1"/>
          <w:sz w:val="24"/>
          <w:szCs w:val="24"/>
        </w:rPr>
        <w:t>g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eral; </w:t>
      </w:r>
    </w:p>
    <w:p w14:paraId="19AE1C06" w14:textId="77777777" w:rsidR="00995B34" w:rsidRPr="00825E11" w:rsidRDefault="00995B34" w:rsidP="00C476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695E2709" w14:textId="131D75D0" w:rsidR="0003210A" w:rsidRPr="00825E11" w:rsidRDefault="00995B3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 w:themeColor="text1"/>
          <w:sz w:val="24"/>
          <w:szCs w:val="24"/>
        </w:rPr>
      </w:pPr>
      <w:r w:rsidRPr="00825E11">
        <w:rPr>
          <w:color w:val="000000" w:themeColor="text1"/>
          <w:sz w:val="24"/>
          <w:szCs w:val="24"/>
        </w:rPr>
        <w:t>2013 - 2016 UTFPR – Bolsista de Iniciação Científica e Monitoria de Disciplinas.</w:t>
      </w:r>
    </w:p>
    <w:p w14:paraId="0C0FD100" w14:textId="77777777" w:rsidR="00995B34" w:rsidRPr="00825E11" w:rsidRDefault="00995B3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08A4276D" w14:textId="3C68A76C" w:rsidR="00EC16B7" w:rsidRPr="00825E11" w:rsidRDefault="0003210A" w:rsidP="000321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 w:themeColor="text1"/>
          <w:sz w:val="24"/>
          <w:szCs w:val="24"/>
        </w:rPr>
      </w:pPr>
      <w:r w:rsidRPr="00825E11">
        <w:rPr>
          <w:color w:val="000000" w:themeColor="text1"/>
          <w:sz w:val="24"/>
          <w:szCs w:val="24"/>
        </w:rPr>
        <w:t xml:space="preserve">2012 </w:t>
      </w:r>
      <w:r w:rsidR="00995B34" w:rsidRPr="00825E11">
        <w:rPr>
          <w:rFonts w:eastAsia="Verdana"/>
          <w:color w:val="000000" w:themeColor="text1"/>
          <w:sz w:val="24"/>
          <w:szCs w:val="24"/>
        </w:rPr>
        <w:t>-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 </w:t>
      </w:r>
      <w:proofErr w:type="spellStart"/>
      <w:r w:rsidRPr="00825E11">
        <w:rPr>
          <w:color w:val="000000" w:themeColor="text1"/>
          <w:sz w:val="24"/>
          <w:szCs w:val="24"/>
        </w:rPr>
        <w:t>Frimesa</w:t>
      </w:r>
      <w:proofErr w:type="spellEnd"/>
      <w:r w:rsidRPr="00825E11">
        <w:rPr>
          <w:color w:val="000000" w:themeColor="text1"/>
          <w:sz w:val="24"/>
          <w:szCs w:val="24"/>
        </w:rPr>
        <w:t xml:space="preserve"> Cooperativa Central (Estágio Trainee UTFPR) </w:t>
      </w:r>
    </w:p>
    <w:p w14:paraId="54046C98" w14:textId="2582F596" w:rsidR="0003210A" w:rsidRPr="00825E11" w:rsidRDefault="0003210A" w:rsidP="000321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Cargo: Trainee Gerenciamento de </w:t>
      </w:r>
      <w:r w:rsidR="00EC16B7" w:rsidRPr="00825E11">
        <w:rPr>
          <w:rFonts w:eastAsia="Verdana"/>
          <w:color w:val="000000" w:themeColor="text1"/>
          <w:sz w:val="24"/>
          <w:szCs w:val="24"/>
        </w:rPr>
        <w:t>b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anco de </w:t>
      </w:r>
      <w:r w:rsidR="00EC16B7" w:rsidRPr="00825E11">
        <w:rPr>
          <w:rFonts w:eastAsia="Verdana"/>
          <w:color w:val="000000" w:themeColor="text1"/>
          <w:sz w:val="24"/>
          <w:szCs w:val="24"/>
        </w:rPr>
        <w:t>d</w:t>
      </w:r>
      <w:r w:rsidRPr="00825E11">
        <w:rPr>
          <w:rFonts w:eastAsia="Verdana"/>
          <w:color w:val="000000" w:themeColor="text1"/>
          <w:sz w:val="24"/>
          <w:szCs w:val="24"/>
        </w:rPr>
        <w:t>ados</w:t>
      </w:r>
      <w:r w:rsidR="00EC16B7" w:rsidRPr="00825E11">
        <w:rPr>
          <w:rFonts w:eastAsia="Verdana"/>
          <w:color w:val="000000" w:themeColor="text1"/>
          <w:sz w:val="24"/>
          <w:szCs w:val="24"/>
        </w:rPr>
        <w:t>;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 </w:t>
      </w:r>
    </w:p>
    <w:p w14:paraId="48C6DEA2" w14:textId="76CC4F7D" w:rsidR="0003210A" w:rsidRPr="00825E11" w:rsidRDefault="0003210A" w:rsidP="000321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Principais atividades: Suporte Interno</w:t>
      </w:r>
      <w:r w:rsidR="00EC16B7" w:rsidRPr="00825E11">
        <w:rPr>
          <w:rFonts w:eastAsia="Verdana"/>
          <w:color w:val="000000" w:themeColor="text1"/>
          <w:sz w:val="24"/>
          <w:szCs w:val="24"/>
        </w:rPr>
        <w:t>,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 </w:t>
      </w:r>
      <w:r w:rsidR="00EC16B7" w:rsidRPr="00825E11">
        <w:rPr>
          <w:rFonts w:eastAsia="Verdana"/>
          <w:color w:val="000000" w:themeColor="text1"/>
          <w:sz w:val="24"/>
          <w:szCs w:val="24"/>
        </w:rPr>
        <w:t>m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igração Oracle, </w:t>
      </w:r>
      <w:r w:rsidR="00EC16B7" w:rsidRPr="00825E11">
        <w:rPr>
          <w:rFonts w:eastAsia="Verdana"/>
          <w:color w:val="000000" w:themeColor="text1"/>
          <w:sz w:val="24"/>
          <w:szCs w:val="24"/>
        </w:rPr>
        <w:t>m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igração de </w:t>
      </w:r>
      <w:r w:rsidR="00EC16B7" w:rsidRPr="00825E11">
        <w:rPr>
          <w:rFonts w:eastAsia="Verdana"/>
          <w:color w:val="000000" w:themeColor="text1"/>
          <w:sz w:val="24"/>
          <w:szCs w:val="24"/>
        </w:rPr>
        <w:t>d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ocumentos </w:t>
      </w:r>
      <w:r w:rsidR="00EC16B7" w:rsidRPr="00825E11">
        <w:rPr>
          <w:rFonts w:eastAsia="Verdana"/>
          <w:color w:val="000000" w:themeColor="text1"/>
          <w:sz w:val="24"/>
          <w:szCs w:val="24"/>
        </w:rPr>
        <w:t>para o formato digital, n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avegação e </w:t>
      </w:r>
      <w:r w:rsidR="00EC16B7" w:rsidRPr="00825E11">
        <w:rPr>
          <w:rFonts w:eastAsia="Verdana"/>
          <w:color w:val="000000" w:themeColor="text1"/>
          <w:sz w:val="24"/>
          <w:szCs w:val="24"/>
        </w:rPr>
        <w:t>c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onsultas em </w:t>
      </w:r>
      <w:r w:rsidR="00EC16B7" w:rsidRPr="00825E11">
        <w:rPr>
          <w:rFonts w:eastAsia="Verdana"/>
          <w:color w:val="000000" w:themeColor="text1"/>
          <w:sz w:val="24"/>
          <w:szCs w:val="24"/>
        </w:rPr>
        <w:t>a</w:t>
      </w:r>
      <w:r w:rsidRPr="00825E11">
        <w:rPr>
          <w:rFonts w:eastAsia="Verdana"/>
          <w:color w:val="000000" w:themeColor="text1"/>
          <w:sz w:val="24"/>
          <w:szCs w:val="24"/>
        </w:rPr>
        <w:t>plicações Oracle</w:t>
      </w:r>
      <w:r w:rsidR="00EC16B7" w:rsidRPr="00825E11">
        <w:rPr>
          <w:rFonts w:eastAsia="Verdana"/>
          <w:color w:val="000000" w:themeColor="text1"/>
          <w:sz w:val="24"/>
          <w:szCs w:val="24"/>
        </w:rPr>
        <w:t>,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 </w:t>
      </w:r>
      <w:r w:rsidR="00EC16B7" w:rsidRPr="00825E11">
        <w:rPr>
          <w:rFonts w:eastAsia="Verdana"/>
          <w:color w:val="000000" w:themeColor="text1"/>
          <w:sz w:val="24"/>
          <w:szCs w:val="24"/>
        </w:rPr>
        <w:t>p</w:t>
      </w:r>
      <w:r w:rsidRPr="00825E11">
        <w:rPr>
          <w:rFonts w:eastAsia="Verdana"/>
          <w:color w:val="000000" w:themeColor="text1"/>
          <w:sz w:val="24"/>
          <w:szCs w:val="24"/>
        </w:rPr>
        <w:t>lanos/</w:t>
      </w:r>
      <w:r w:rsidR="00EC16B7" w:rsidRPr="00825E11">
        <w:rPr>
          <w:rFonts w:eastAsia="Verdana"/>
          <w:color w:val="000000" w:themeColor="text1"/>
          <w:sz w:val="24"/>
          <w:szCs w:val="24"/>
        </w:rPr>
        <w:t>m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etodologias de </w:t>
      </w:r>
      <w:r w:rsidR="00EC16B7" w:rsidRPr="00825E11">
        <w:rPr>
          <w:rFonts w:eastAsia="Verdana"/>
          <w:color w:val="000000" w:themeColor="text1"/>
          <w:sz w:val="24"/>
          <w:szCs w:val="24"/>
        </w:rPr>
        <w:t>t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este de </w:t>
      </w:r>
      <w:r w:rsidR="00EC16B7" w:rsidRPr="00825E11">
        <w:rPr>
          <w:rFonts w:eastAsia="Verdana"/>
          <w:color w:val="000000" w:themeColor="text1"/>
          <w:sz w:val="24"/>
          <w:szCs w:val="24"/>
        </w:rPr>
        <w:t>s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oftware; </w:t>
      </w:r>
      <w:r w:rsidR="00EC16B7" w:rsidRPr="00825E11">
        <w:rPr>
          <w:rFonts w:eastAsia="Verdana"/>
          <w:color w:val="000000" w:themeColor="text1"/>
          <w:sz w:val="24"/>
          <w:szCs w:val="24"/>
        </w:rPr>
        <w:t>d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esenho de </w:t>
      </w:r>
      <w:r w:rsidR="00EC16B7" w:rsidRPr="00825E11">
        <w:rPr>
          <w:rFonts w:eastAsia="Verdana"/>
          <w:color w:val="000000" w:themeColor="text1"/>
          <w:sz w:val="24"/>
          <w:szCs w:val="24"/>
        </w:rPr>
        <w:t>p</w:t>
      </w:r>
      <w:r w:rsidRPr="00825E11">
        <w:rPr>
          <w:rFonts w:eastAsia="Verdana"/>
          <w:color w:val="000000" w:themeColor="text1"/>
          <w:sz w:val="24"/>
          <w:szCs w:val="24"/>
        </w:rPr>
        <w:t>rocessos</w:t>
      </w:r>
      <w:r w:rsidR="00EC16B7" w:rsidRPr="00825E11">
        <w:rPr>
          <w:rFonts w:eastAsia="Verdana"/>
          <w:color w:val="000000" w:themeColor="text1"/>
          <w:sz w:val="24"/>
          <w:szCs w:val="24"/>
        </w:rPr>
        <w:t>.</w:t>
      </w:r>
    </w:p>
    <w:p w14:paraId="288D6911" w14:textId="75314AA1" w:rsidR="0003210A" w:rsidRPr="00825E11" w:rsidRDefault="0003210A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14E1D2D8" w14:textId="2DF9ABD0" w:rsidR="00C476D8" w:rsidRPr="00825E11" w:rsidRDefault="00C476D8" w:rsidP="00C476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 w:themeColor="text1"/>
          <w:sz w:val="24"/>
          <w:szCs w:val="24"/>
        </w:rPr>
      </w:pPr>
      <w:r w:rsidRPr="00825E11">
        <w:rPr>
          <w:color w:val="000000" w:themeColor="text1"/>
          <w:sz w:val="24"/>
          <w:szCs w:val="24"/>
        </w:rPr>
        <w:t>2011</w:t>
      </w:r>
      <w:r w:rsidR="00AB1F43" w:rsidRPr="00825E11">
        <w:rPr>
          <w:color w:val="000000" w:themeColor="text1"/>
          <w:sz w:val="24"/>
          <w:szCs w:val="24"/>
        </w:rPr>
        <w:t>-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 </w:t>
      </w:r>
      <w:proofErr w:type="spellStart"/>
      <w:r w:rsidRPr="00825E11">
        <w:rPr>
          <w:color w:val="000000" w:themeColor="text1"/>
          <w:sz w:val="24"/>
          <w:szCs w:val="24"/>
        </w:rPr>
        <w:t>Frimesa</w:t>
      </w:r>
      <w:proofErr w:type="spellEnd"/>
      <w:r w:rsidRPr="00825E11">
        <w:rPr>
          <w:color w:val="000000" w:themeColor="text1"/>
          <w:sz w:val="24"/>
          <w:szCs w:val="24"/>
        </w:rPr>
        <w:t xml:space="preserve"> Cooperativa Central (Promovido a Trainee) </w:t>
      </w:r>
    </w:p>
    <w:p w14:paraId="36627053" w14:textId="77777777" w:rsidR="00C476D8" w:rsidRPr="00825E11" w:rsidRDefault="00C476D8" w:rsidP="00C476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Cargo: Auxiliar Expedição </w:t>
      </w:r>
    </w:p>
    <w:p w14:paraId="797C0168" w14:textId="6C91CED7" w:rsidR="00C476D8" w:rsidRPr="00825E11" w:rsidRDefault="00C476D8" w:rsidP="00C476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Principais atividades: Transporte/Carga/Armazenamento de </w:t>
      </w:r>
      <w:r w:rsidR="00EC16B7" w:rsidRPr="00825E11">
        <w:rPr>
          <w:rFonts w:eastAsia="Verdana"/>
          <w:color w:val="000000" w:themeColor="text1"/>
          <w:sz w:val="24"/>
          <w:szCs w:val="24"/>
        </w:rPr>
        <w:t>p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rodutos </w:t>
      </w:r>
      <w:r w:rsidR="00EC16B7" w:rsidRPr="00825E11">
        <w:rPr>
          <w:rFonts w:eastAsia="Verdana"/>
          <w:color w:val="000000" w:themeColor="text1"/>
          <w:sz w:val="24"/>
          <w:szCs w:val="24"/>
        </w:rPr>
        <w:t>a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limentícios </w:t>
      </w:r>
      <w:r w:rsidR="00EC16B7" w:rsidRPr="00825E11">
        <w:rPr>
          <w:rFonts w:eastAsia="Verdana"/>
          <w:color w:val="000000" w:themeColor="text1"/>
          <w:sz w:val="24"/>
          <w:szCs w:val="24"/>
        </w:rPr>
        <w:t>c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onforme </w:t>
      </w:r>
      <w:proofErr w:type="spellStart"/>
      <w:r w:rsidRPr="00825E11">
        <w:rPr>
          <w:rFonts w:eastAsia="Verdana"/>
          <w:color w:val="000000" w:themeColor="text1"/>
          <w:sz w:val="24"/>
          <w:szCs w:val="24"/>
        </w:rPr>
        <w:t>NRs</w:t>
      </w:r>
      <w:proofErr w:type="spellEnd"/>
      <w:r w:rsidRPr="00825E11">
        <w:rPr>
          <w:rFonts w:eastAsia="Verdana"/>
          <w:color w:val="000000" w:themeColor="text1"/>
          <w:sz w:val="24"/>
          <w:szCs w:val="24"/>
        </w:rPr>
        <w:t xml:space="preserve">; </w:t>
      </w:r>
      <w:r w:rsidR="00EC16B7" w:rsidRPr="00825E11">
        <w:rPr>
          <w:rFonts w:eastAsia="Verdana"/>
          <w:color w:val="000000" w:themeColor="text1"/>
          <w:sz w:val="24"/>
          <w:szCs w:val="24"/>
        </w:rPr>
        <w:t>o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perador de </w:t>
      </w:r>
      <w:r w:rsidR="00EC16B7" w:rsidRPr="00825E11">
        <w:rPr>
          <w:rFonts w:eastAsia="Verdana"/>
          <w:color w:val="000000" w:themeColor="text1"/>
          <w:sz w:val="24"/>
          <w:szCs w:val="24"/>
        </w:rPr>
        <w:t>t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ranspaleteira. </w:t>
      </w:r>
    </w:p>
    <w:p w14:paraId="7F08EFBB" w14:textId="3D5A4C7D" w:rsidR="00C476D8" w:rsidRPr="00825E11" w:rsidRDefault="00C476D8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2CA9F8B6" w14:textId="029D266C" w:rsidR="00C476D8" w:rsidRPr="00825E11" w:rsidRDefault="00C476D8" w:rsidP="00C476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 w:themeColor="text1"/>
          <w:sz w:val="24"/>
          <w:szCs w:val="24"/>
        </w:rPr>
      </w:pPr>
      <w:r w:rsidRPr="00825E11">
        <w:rPr>
          <w:color w:val="000000" w:themeColor="text1"/>
          <w:sz w:val="24"/>
          <w:szCs w:val="24"/>
        </w:rPr>
        <w:t xml:space="preserve">2010-2011 Associação Empresarial de Medianeira (ACIME Estágio Obrigatório) </w:t>
      </w:r>
    </w:p>
    <w:p w14:paraId="0FB7338A" w14:textId="77777777" w:rsidR="00C476D8" w:rsidRPr="00825E11" w:rsidRDefault="00C476D8" w:rsidP="00C476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Cargo: Técnico Informática </w:t>
      </w:r>
    </w:p>
    <w:p w14:paraId="0240EB4F" w14:textId="7A517D9E" w:rsidR="00C476D8" w:rsidRPr="00825E11" w:rsidRDefault="00C476D8" w:rsidP="00C476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Principais atividades: </w:t>
      </w:r>
      <w:r w:rsidR="00995B34" w:rsidRPr="00825E11">
        <w:rPr>
          <w:rFonts w:eastAsia="Verdana"/>
          <w:color w:val="000000" w:themeColor="text1"/>
          <w:sz w:val="24"/>
          <w:szCs w:val="24"/>
        </w:rPr>
        <w:t>I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nstalação e </w:t>
      </w:r>
      <w:r w:rsidR="002B565F" w:rsidRPr="00825E11">
        <w:rPr>
          <w:rFonts w:eastAsia="Verdana"/>
          <w:color w:val="000000" w:themeColor="text1"/>
          <w:sz w:val="24"/>
          <w:szCs w:val="24"/>
        </w:rPr>
        <w:t>c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onfiguração de </w:t>
      </w:r>
      <w:r w:rsidR="002B565F" w:rsidRPr="00825E11">
        <w:rPr>
          <w:rFonts w:eastAsia="Verdana"/>
          <w:color w:val="000000" w:themeColor="text1"/>
          <w:sz w:val="24"/>
          <w:szCs w:val="24"/>
        </w:rPr>
        <w:t>s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istemas </w:t>
      </w:r>
      <w:r w:rsidR="002B565F" w:rsidRPr="00825E11">
        <w:rPr>
          <w:rFonts w:eastAsia="Verdana"/>
          <w:color w:val="000000" w:themeColor="text1"/>
          <w:sz w:val="24"/>
          <w:szCs w:val="24"/>
        </w:rPr>
        <w:t>o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peracionais; </w:t>
      </w:r>
      <w:r w:rsidR="002B565F" w:rsidRPr="00825E11">
        <w:rPr>
          <w:rFonts w:eastAsia="Verdana"/>
          <w:color w:val="000000" w:themeColor="text1"/>
          <w:sz w:val="24"/>
          <w:szCs w:val="24"/>
        </w:rPr>
        <w:t>i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nstalação de </w:t>
      </w:r>
      <w:r w:rsidR="002B565F" w:rsidRPr="00825E11">
        <w:rPr>
          <w:rFonts w:eastAsia="Verdana"/>
          <w:color w:val="000000" w:themeColor="text1"/>
          <w:sz w:val="24"/>
          <w:szCs w:val="24"/>
        </w:rPr>
        <w:t>r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edes e </w:t>
      </w:r>
      <w:r w:rsidR="002B565F" w:rsidRPr="00825E11">
        <w:rPr>
          <w:rFonts w:eastAsia="Verdana"/>
          <w:color w:val="000000" w:themeColor="text1"/>
          <w:sz w:val="24"/>
          <w:szCs w:val="24"/>
        </w:rPr>
        <w:t>e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quipamentos de </w:t>
      </w:r>
      <w:r w:rsidR="002B565F" w:rsidRPr="00825E11">
        <w:rPr>
          <w:rFonts w:eastAsia="Verdana"/>
          <w:color w:val="000000" w:themeColor="text1"/>
          <w:sz w:val="24"/>
          <w:szCs w:val="24"/>
        </w:rPr>
        <w:t>i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nformática; </w:t>
      </w:r>
      <w:r w:rsidR="002B565F" w:rsidRPr="00825E11">
        <w:rPr>
          <w:rFonts w:eastAsia="Verdana"/>
          <w:color w:val="000000" w:themeColor="text1"/>
          <w:sz w:val="24"/>
          <w:szCs w:val="24"/>
        </w:rPr>
        <w:t>i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nstalação e </w:t>
      </w:r>
      <w:r w:rsidR="002B565F" w:rsidRPr="00825E11">
        <w:rPr>
          <w:rFonts w:eastAsia="Verdana"/>
          <w:color w:val="000000" w:themeColor="text1"/>
          <w:sz w:val="24"/>
          <w:szCs w:val="24"/>
        </w:rPr>
        <w:t>c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onfiguração de </w:t>
      </w:r>
      <w:r w:rsidR="002B565F" w:rsidRPr="00825E11">
        <w:rPr>
          <w:rFonts w:eastAsia="Verdana"/>
          <w:color w:val="000000" w:themeColor="text1"/>
          <w:sz w:val="24"/>
          <w:szCs w:val="24"/>
        </w:rPr>
        <w:t>h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ardware e </w:t>
      </w:r>
      <w:r w:rsidR="002B565F" w:rsidRPr="00825E11">
        <w:rPr>
          <w:rFonts w:eastAsia="Verdana"/>
          <w:color w:val="000000" w:themeColor="text1"/>
          <w:sz w:val="24"/>
          <w:szCs w:val="24"/>
        </w:rPr>
        <w:t>s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oftwares; </w:t>
      </w:r>
    </w:p>
    <w:p w14:paraId="4C351D18" w14:textId="0879BBA4" w:rsidR="00C476D8" w:rsidRPr="00825E11" w:rsidRDefault="00C476D8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0DA3B34B" w14:textId="2CD66E72" w:rsidR="00C476D8" w:rsidRPr="00825E11" w:rsidRDefault="00C476D8" w:rsidP="00C476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 w:themeColor="text1"/>
          <w:sz w:val="24"/>
          <w:szCs w:val="24"/>
        </w:rPr>
      </w:pPr>
      <w:r w:rsidRPr="00825E11">
        <w:rPr>
          <w:color w:val="000000" w:themeColor="text1"/>
          <w:sz w:val="24"/>
          <w:szCs w:val="24"/>
        </w:rPr>
        <w:t xml:space="preserve">2009-2010 Prefeitura Municipal de Medianeira (Estágio CIEE/Contrato) </w:t>
      </w:r>
    </w:p>
    <w:p w14:paraId="5C21FDB7" w14:textId="77777777" w:rsidR="00C476D8" w:rsidRPr="00825E11" w:rsidRDefault="00C476D8" w:rsidP="00C476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Cargo: Assistente Administrativo.</w:t>
      </w:r>
    </w:p>
    <w:p w14:paraId="1F0F3B89" w14:textId="15EBABE9" w:rsidR="00C476D8" w:rsidRPr="00825E11" w:rsidRDefault="00C476D8" w:rsidP="00C476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Principais atividades: Licitações / Contas a </w:t>
      </w:r>
      <w:r w:rsidR="002B565F" w:rsidRPr="00825E11">
        <w:rPr>
          <w:rFonts w:eastAsia="Verdana"/>
          <w:color w:val="000000" w:themeColor="text1"/>
          <w:sz w:val="24"/>
          <w:szCs w:val="24"/>
        </w:rPr>
        <w:t>p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agar do </w:t>
      </w:r>
      <w:r w:rsidR="002B565F" w:rsidRPr="00825E11">
        <w:rPr>
          <w:rFonts w:eastAsia="Verdana"/>
          <w:color w:val="000000" w:themeColor="text1"/>
          <w:sz w:val="24"/>
          <w:szCs w:val="24"/>
        </w:rPr>
        <w:t>s</w:t>
      </w:r>
      <w:r w:rsidRPr="00825E11">
        <w:rPr>
          <w:rFonts w:eastAsia="Verdana"/>
          <w:color w:val="000000" w:themeColor="text1"/>
          <w:sz w:val="24"/>
          <w:szCs w:val="24"/>
        </w:rPr>
        <w:t>etor, controle de almoxarifado (</w:t>
      </w:r>
      <w:r w:rsidR="002B565F" w:rsidRPr="00825E11">
        <w:rPr>
          <w:rFonts w:eastAsia="Verdana"/>
          <w:color w:val="000000" w:themeColor="text1"/>
          <w:sz w:val="24"/>
          <w:szCs w:val="24"/>
        </w:rPr>
        <w:t>u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so e </w:t>
      </w:r>
      <w:r w:rsidR="002B565F" w:rsidRPr="00825E11">
        <w:rPr>
          <w:rFonts w:eastAsia="Verdana"/>
          <w:color w:val="000000" w:themeColor="text1"/>
          <w:sz w:val="24"/>
          <w:szCs w:val="24"/>
        </w:rPr>
        <w:t>c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ontrole das datas de vencimento de produtos; </w:t>
      </w:r>
      <w:r w:rsidR="002B565F" w:rsidRPr="00825E11">
        <w:rPr>
          <w:rFonts w:eastAsia="Verdana"/>
          <w:color w:val="000000" w:themeColor="text1"/>
          <w:sz w:val="24"/>
          <w:szCs w:val="24"/>
        </w:rPr>
        <w:t>c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onferencia de </w:t>
      </w:r>
      <w:r w:rsidR="002B565F" w:rsidRPr="00825E11">
        <w:rPr>
          <w:rFonts w:eastAsia="Verdana"/>
          <w:color w:val="000000" w:themeColor="text1"/>
          <w:sz w:val="24"/>
          <w:szCs w:val="24"/>
        </w:rPr>
        <w:t>e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stoque). </w:t>
      </w:r>
    </w:p>
    <w:p w14:paraId="4120427E" w14:textId="77777777" w:rsidR="00C476D8" w:rsidRPr="00825E11" w:rsidRDefault="00C476D8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 w:themeColor="text1"/>
          <w:sz w:val="24"/>
          <w:szCs w:val="24"/>
        </w:rPr>
      </w:pPr>
    </w:p>
    <w:p w14:paraId="4AFFF670" w14:textId="7953BF31" w:rsidR="006F0D23" w:rsidRPr="00825E11" w:rsidRDefault="00000000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 w:themeColor="text1"/>
          <w:sz w:val="24"/>
          <w:szCs w:val="24"/>
        </w:rPr>
      </w:pPr>
      <w:r w:rsidRPr="00825E11">
        <w:rPr>
          <w:color w:val="000000" w:themeColor="text1"/>
          <w:sz w:val="24"/>
          <w:szCs w:val="24"/>
        </w:rPr>
        <w:t xml:space="preserve">2008-2009 </w:t>
      </w:r>
      <w:proofErr w:type="spellStart"/>
      <w:r w:rsidRPr="00825E11">
        <w:rPr>
          <w:color w:val="000000" w:themeColor="text1"/>
          <w:sz w:val="24"/>
          <w:szCs w:val="24"/>
        </w:rPr>
        <w:t>Henan</w:t>
      </w:r>
      <w:proofErr w:type="spellEnd"/>
      <w:r w:rsidRPr="00825E11">
        <w:rPr>
          <w:color w:val="000000" w:themeColor="text1"/>
          <w:sz w:val="24"/>
          <w:szCs w:val="24"/>
        </w:rPr>
        <w:t xml:space="preserve"> Estofados </w:t>
      </w:r>
      <w:proofErr w:type="gramStart"/>
      <w:r w:rsidRPr="00825E11">
        <w:rPr>
          <w:color w:val="000000" w:themeColor="text1"/>
          <w:sz w:val="24"/>
          <w:szCs w:val="24"/>
        </w:rPr>
        <w:t>LTDA  -</w:t>
      </w:r>
      <w:proofErr w:type="gramEnd"/>
      <w:r w:rsidRPr="00825E11">
        <w:rPr>
          <w:color w:val="000000" w:themeColor="text1"/>
          <w:sz w:val="24"/>
          <w:szCs w:val="24"/>
        </w:rPr>
        <w:t xml:space="preserve"> (Contrato Estágio - Ensino Médio) Medianeira - PR</w:t>
      </w:r>
    </w:p>
    <w:p w14:paraId="589E07F1" w14:textId="77777777" w:rsidR="006F0D23" w:rsidRPr="00825E11" w:rsidRDefault="00000000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Cargo: </w:t>
      </w:r>
      <w:proofErr w:type="spellStart"/>
      <w:r w:rsidRPr="00825E11">
        <w:rPr>
          <w:rFonts w:eastAsia="Verdana"/>
          <w:color w:val="000000" w:themeColor="text1"/>
          <w:sz w:val="24"/>
          <w:szCs w:val="24"/>
        </w:rPr>
        <w:t>Aux</w:t>
      </w:r>
      <w:proofErr w:type="spellEnd"/>
      <w:r w:rsidRPr="00825E11">
        <w:rPr>
          <w:rFonts w:eastAsia="Verdana"/>
          <w:color w:val="000000" w:themeColor="text1"/>
          <w:sz w:val="24"/>
          <w:szCs w:val="24"/>
        </w:rPr>
        <w:t xml:space="preserve"> Produção.  </w:t>
      </w:r>
    </w:p>
    <w:p w14:paraId="41A39FE9" w14:textId="0F5A72E4" w:rsidR="006F0D23" w:rsidRPr="00825E11" w:rsidRDefault="00000000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Principais atividades: Desenho e montagem de estruturas em madeira, limpeza e manutenção de máquinas</w:t>
      </w:r>
      <w:r w:rsidR="002B565F" w:rsidRPr="00825E11">
        <w:rPr>
          <w:rFonts w:eastAsia="Verdana"/>
          <w:color w:val="000000" w:themeColor="text1"/>
          <w:sz w:val="24"/>
          <w:szCs w:val="24"/>
        </w:rPr>
        <w:t>;</w:t>
      </w:r>
    </w:p>
    <w:p w14:paraId="1BF63C18" w14:textId="506C1F16" w:rsidR="00995B34" w:rsidRPr="00825E11" w:rsidRDefault="00995B3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5EF17BF0" w14:textId="712C8412" w:rsidR="00995B34" w:rsidRPr="00825E11" w:rsidRDefault="00995B3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7AEA6B84" w14:textId="3319F812" w:rsidR="006F0D23" w:rsidRPr="00825E11" w:rsidRDefault="00000000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lastRenderedPageBreak/>
        <w:t xml:space="preserve">QUALIFICAÇÕES E ATIVIDADES PROFISSIONAIS </w:t>
      </w:r>
    </w:p>
    <w:p w14:paraId="36FD0B40" w14:textId="16718676" w:rsidR="00825E11" w:rsidRDefault="00825E11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1C4024E0" w14:textId="07E000D5" w:rsidR="00E93959" w:rsidRDefault="00E93959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>
        <w:rPr>
          <w:rFonts w:eastAsia="Verdana"/>
          <w:color w:val="000000" w:themeColor="text1"/>
          <w:sz w:val="24"/>
          <w:szCs w:val="24"/>
        </w:rPr>
        <w:t xml:space="preserve">2022 – </w:t>
      </w:r>
      <w:proofErr w:type="spellStart"/>
      <w:r>
        <w:rPr>
          <w:rFonts w:eastAsia="Verdana"/>
          <w:color w:val="000000" w:themeColor="text1"/>
          <w:sz w:val="24"/>
          <w:szCs w:val="24"/>
        </w:rPr>
        <w:t>Minicamp</w:t>
      </w:r>
      <w:proofErr w:type="spellEnd"/>
      <w:r>
        <w:rPr>
          <w:rFonts w:eastAsia="Verdan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Verdana"/>
          <w:color w:val="000000" w:themeColor="text1"/>
          <w:sz w:val="24"/>
          <w:szCs w:val="24"/>
        </w:rPr>
        <w:t>Dev</w:t>
      </w:r>
      <w:proofErr w:type="spellEnd"/>
      <w:r>
        <w:rPr>
          <w:rFonts w:eastAsia="Verdana"/>
          <w:color w:val="000000" w:themeColor="text1"/>
          <w:sz w:val="24"/>
          <w:szCs w:val="24"/>
        </w:rPr>
        <w:t xml:space="preserve"> &amp; Data 32h (Faculdade XP Educação)</w:t>
      </w:r>
    </w:p>
    <w:p w14:paraId="0CFB0EC0" w14:textId="77777777" w:rsidR="00E93959" w:rsidRPr="00825E11" w:rsidRDefault="00E93959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064EA8F4" w14:textId="4DF92EE9" w:rsidR="00AB1F43" w:rsidRPr="00825E11" w:rsidRDefault="00825E11" w:rsidP="00825E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2022 – AI-900 Microsoft Azure AI Fundamentals - Aprendizado de máquina, Visão Computacional, Processamento de linguagem natural</w:t>
      </w:r>
      <w:r w:rsidR="00AF283B">
        <w:rPr>
          <w:rFonts w:eastAsia="Verdana"/>
          <w:color w:val="000000" w:themeColor="text1"/>
          <w:sz w:val="24"/>
          <w:szCs w:val="24"/>
        </w:rPr>
        <w:t xml:space="preserve"> 64h</w:t>
      </w:r>
      <w:r w:rsidRPr="00825E11">
        <w:rPr>
          <w:rFonts w:eastAsia="Verdana"/>
          <w:color w:val="000000" w:themeColor="text1"/>
          <w:sz w:val="24"/>
          <w:szCs w:val="24"/>
        </w:rPr>
        <w:t>;</w:t>
      </w:r>
    </w:p>
    <w:p w14:paraId="224CA1A8" w14:textId="7F38E224" w:rsidR="00825E11" w:rsidRDefault="00825E11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Validação: </w:t>
      </w:r>
      <w:hyperlink r:id="rId6" w:history="1">
        <w:r w:rsidR="00AF283B" w:rsidRPr="004D5EE8">
          <w:rPr>
            <w:rStyle w:val="Hyperlink"/>
            <w:rFonts w:eastAsia="Verdana"/>
            <w:sz w:val="24"/>
            <w:szCs w:val="24"/>
          </w:rPr>
          <w:t>https://sgce.fundacaofat.org.br/sgce/emitir/A658C785</w:t>
        </w:r>
      </w:hyperlink>
    </w:p>
    <w:p w14:paraId="17C4C5F4" w14:textId="77777777" w:rsidR="00AF283B" w:rsidRDefault="00AF283B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2A888207" w14:textId="622A8DAA" w:rsidR="00AF283B" w:rsidRDefault="00AF283B" w:rsidP="00DF4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>
        <w:rPr>
          <w:rFonts w:eastAsia="Verdana"/>
          <w:color w:val="000000" w:themeColor="text1"/>
          <w:sz w:val="24"/>
          <w:szCs w:val="24"/>
        </w:rPr>
        <w:t xml:space="preserve">2022 – </w:t>
      </w:r>
      <w:proofErr w:type="spellStart"/>
      <w:r w:rsidR="00DF4A4C" w:rsidRPr="00DF4A4C">
        <w:rPr>
          <w:rFonts w:eastAsia="Verdana"/>
          <w:color w:val="000000" w:themeColor="text1"/>
          <w:sz w:val="24"/>
          <w:szCs w:val="24"/>
        </w:rPr>
        <w:t>CyberOps</w:t>
      </w:r>
      <w:proofErr w:type="spellEnd"/>
      <w:r w:rsidR="00DF4A4C" w:rsidRPr="00DF4A4C">
        <w:rPr>
          <w:rFonts w:eastAsia="Verdana"/>
          <w:color w:val="000000" w:themeColor="text1"/>
          <w:sz w:val="24"/>
          <w:szCs w:val="24"/>
        </w:rPr>
        <w:t xml:space="preserve"> </w:t>
      </w:r>
      <w:proofErr w:type="spellStart"/>
      <w:r w:rsidR="00DF4A4C" w:rsidRPr="00DF4A4C">
        <w:rPr>
          <w:rFonts w:eastAsia="Verdana"/>
          <w:color w:val="000000" w:themeColor="text1"/>
          <w:sz w:val="24"/>
          <w:szCs w:val="24"/>
        </w:rPr>
        <w:t>Associate</w:t>
      </w:r>
      <w:proofErr w:type="spellEnd"/>
      <w:r w:rsidR="00DF4A4C">
        <w:rPr>
          <w:rFonts w:eastAsia="Verdana"/>
          <w:color w:val="000000" w:themeColor="text1"/>
          <w:sz w:val="24"/>
          <w:szCs w:val="24"/>
        </w:rPr>
        <w:t xml:space="preserve"> Cisco </w:t>
      </w:r>
      <w:proofErr w:type="spellStart"/>
      <w:r w:rsidR="00DF4A4C">
        <w:rPr>
          <w:rFonts w:eastAsia="Verdana"/>
          <w:color w:val="000000" w:themeColor="text1"/>
          <w:sz w:val="24"/>
          <w:szCs w:val="24"/>
        </w:rPr>
        <w:t>Certified</w:t>
      </w:r>
      <w:proofErr w:type="spellEnd"/>
      <w:r w:rsidR="00DF4A4C">
        <w:rPr>
          <w:rFonts w:eastAsia="Verdana"/>
          <w:color w:val="000000" w:themeColor="text1"/>
          <w:sz w:val="24"/>
          <w:szCs w:val="24"/>
        </w:rPr>
        <w:t xml:space="preserve"> </w:t>
      </w:r>
      <w:proofErr w:type="spellStart"/>
      <w:r w:rsidR="00DF4A4C">
        <w:rPr>
          <w:rFonts w:eastAsia="Verdana"/>
          <w:color w:val="000000" w:themeColor="text1"/>
          <w:sz w:val="24"/>
          <w:szCs w:val="24"/>
        </w:rPr>
        <w:t>CyberOps</w:t>
      </w:r>
      <w:proofErr w:type="spellEnd"/>
      <w:r w:rsidR="00DF4A4C">
        <w:rPr>
          <w:rFonts w:eastAsia="Verdana"/>
          <w:color w:val="000000" w:themeColor="text1"/>
          <w:sz w:val="24"/>
          <w:szCs w:val="24"/>
        </w:rPr>
        <w:t xml:space="preserve"> </w:t>
      </w:r>
      <w:proofErr w:type="spellStart"/>
      <w:r w:rsidR="00DF4A4C">
        <w:rPr>
          <w:rFonts w:eastAsia="Verdana"/>
          <w:color w:val="000000" w:themeColor="text1"/>
          <w:sz w:val="24"/>
          <w:szCs w:val="24"/>
        </w:rPr>
        <w:t>Associate</w:t>
      </w:r>
      <w:proofErr w:type="spellEnd"/>
      <w:r w:rsidR="00DF4A4C">
        <w:rPr>
          <w:rFonts w:eastAsia="Verdana"/>
          <w:color w:val="000000" w:themeColor="text1"/>
          <w:sz w:val="24"/>
          <w:szCs w:val="24"/>
        </w:rPr>
        <w:t xml:space="preserve"> - </w:t>
      </w:r>
      <w:r w:rsidR="00DF4A4C" w:rsidRPr="00DF4A4C">
        <w:rPr>
          <w:rFonts w:eastAsia="Verdana"/>
          <w:color w:val="000000" w:themeColor="text1"/>
          <w:sz w:val="24"/>
          <w:szCs w:val="24"/>
        </w:rPr>
        <w:t xml:space="preserve">Monitorar, </w:t>
      </w:r>
      <w:r w:rsidR="00DF4A4C">
        <w:rPr>
          <w:rFonts w:eastAsia="Verdana"/>
          <w:color w:val="000000" w:themeColor="text1"/>
          <w:sz w:val="24"/>
          <w:szCs w:val="24"/>
        </w:rPr>
        <w:t>d</w:t>
      </w:r>
      <w:r w:rsidR="00DF4A4C" w:rsidRPr="00DF4A4C">
        <w:rPr>
          <w:rFonts w:eastAsia="Verdana"/>
          <w:color w:val="000000" w:themeColor="text1"/>
          <w:sz w:val="24"/>
          <w:szCs w:val="24"/>
        </w:rPr>
        <w:t xml:space="preserve">etectar, </w:t>
      </w:r>
      <w:r w:rsidR="00DF4A4C">
        <w:rPr>
          <w:rFonts w:eastAsia="Verdana"/>
          <w:color w:val="000000" w:themeColor="text1"/>
          <w:sz w:val="24"/>
          <w:szCs w:val="24"/>
        </w:rPr>
        <w:t>a</w:t>
      </w:r>
      <w:r w:rsidR="00DF4A4C" w:rsidRPr="00DF4A4C">
        <w:rPr>
          <w:rFonts w:eastAsia="Verdana"/>
          <w:color w:val="000000" w:themeColor="text1"/>
          <w:sz w:val="24"/>
          <w:szCs w:val="24"/>
        </w:rPr>
        <w:t xml:space="preserve">nalisar e </w:t>
      </w:r>
      <w:r w:rsidR="00DF4A4C">
        <w:rPr>
          <w:rFonts w:eastAsia="Verdana"/>
          <w:color w:val="000000" w:themeColor="text1"/>
          <w:sz w:val="24"/>
          <w:szCs w:val="24"/>
        </w:rPr>
        <w:t>r</w:t>
      </w:r>
      <w:r w:rsidR="00DF4A4C" w:rsidRPr="00DF4A4C">
        <w:rPr>
          <w:rFonts w:eastAsia="Verdana"/>
          <w:color w:val="000000" w:themeColor="text1"/>
          <w:sz w:val="24"/>
          <w:szCs w:val="24"/>
        </w:rPr>
        <w:t xml:space="preserve">esponder </w:t>
      </w:r>
      <w:r w:rsidR="00DF4A4C">
        <w:rPr>
          <w:rFonts w:eastAsia="Verdana"/>
          <w:color w:val="000000" w:themeColor="text1"/>
          <w:sz w:val="24"/>
          <w:szCs w:val="24"/>
        </w:rPr>
        <w:t>a</w:t>
      </w:r>
      <w:r w:rsidR="00DF4A4C" w:rsidRPr="00DF4A4C">
        <w:rPr>
          <w:rFonts w:eastAsia="Verdana"/>
          <w:color w:val="000000" w:themeColor="text1"/>
          <w:sz w:val="24"/>
          <w:szCs w:val="24"/>
        </w:rPr>
        <w:t xml:space="preserve"> </w:t>
      </w:r>
      <w:r w:rsidR="00DF4A4C">
        <w:rPr>
          <w:rFonts w:eastAsia="Verdana"/>
          <w:color w:val="000000" w:themeColor="text1"/>
          <w:sz w:val="24"/>
          <w:szCs w:val="24"/>
        </w:rPr>
        <w:t>a</w:t>
      </w:r>
      <w:r w:rsidR="00DF4A4C" w:rsidRPr="00DF4A4C">
        <w:rPr>
          <w:rFonts w:eastAsia="Verdana"/>
          <w:color w:val="000000" w:themeColor="text1"/>
          <w:sz w:val="24"/>
          <w:szCs w:val="24"/>
        </w:rPr>
        <w:t xml:space="preserve">meaças </w:t>
      </w:r>
      <w:r w:rsidR="00DF4A4C">
        <w:rPr>
          <w:rFonts w:eastAsia="Verdana"/>
          <w:color w:val="000000" w:themeColor="text1"/>
          <w:sz w:val="24"/>
          <w:szCs w:val="24"/>
        </w:rPr>
        <w:t>d</w:t>
      </w:r>
      <w:r w:rsidR="00DF4A4C" w:rsidRPr="00DF4A4C">
        <w:rPr>
          <w:rFonts w:eastAsia="Verdana"/>
          <w:color w:val="000000" w:themeColor="text1"/>
          <w:sz w:val="24"/>
          <w:szCs w:val="24"/>
        </w:rPr>
        <w:t xml:space="preserve">e </w:t>
      </w:r>
      <w:r w:rsidR="00DF4A4C">
        <w:rPr>
          <w:rFonts w:eastAsia="Verdana"/>
          <w:color w:val="000000" w:themeColor="text1"/>
          <w:sz w:val="24"/>
          <w:szCs w:val="24"/>
        </w:rPr>
        <w:t>s</w:t>
      </w:r>
      <w:r w:rsidR="00DF4A4C" w:rsidRPr="00DF4A4C">
        <w:rPr>
          <w:rFonts w:eastAsia="Verdana"/>
          <w:color w:val="000000" w:themeColor="text1"/>
          <w:sz w:val="24"/>
          <w:szCs w:val="24"/>
        </w:rPr>
        <w:t xml:space="preserve">egurança </w:t>
      </w:r>
      <w:r w:rsidR="00DF4A4C">
        <w:rPr>
          <w:rFonts w:eastAsia="Verdana"/>
          <w:color w:val="000000" w:themeColor="text1"/>
          <w:sz w:val="24"/>
          <w:szCs w:val="24"/>
        </w:rPr>
        <w:t>c</w:t>
      </w:r>
      <w:r w:rsidR="00DF4A4C" w:rsidRPr="00DF4A4C">
        <w:rPr>
          <w:rFonts w:eastAsia="Verdana"/>
          <w:color w:val="000000" w:themeColor="text1"/>
          <w:sz w:val="24"/>
          <w:szCs w:val="24"/>
        </w:rPr>
        <w:t>ibernética</w:t>
      </w:r>
      <w:r w:rsidR="00DF4A4C">
        <w:rPr>
          <w:rFonts w:eastAsia="Verdana"/>
          <w:color w:val="000000" w:themeColor="text1"/>
          <w:sz w:val="24"/>
          <w:szCs w:val="24"/>
        </w:rPr>
        <w:t>, crimes digitais, controle de acesso, defesa cibernética, criptografia, computação forense</w:t>
      </w:r>
      <w:r w:rsidR="00E93959">
        <w:rPr>
          <w:rFonts w:eastAsia="Verdana"/>
          <w:color w:val="000000" w:themeColor="text1"/>
          <w:sz w:val="24"/>
          <w:szCs w:val="24"/>
        </w:rPr>
        <w:t xml:space="preserve"> 120h</w:t>
      </w:r>
      <w:r w:rsidR="00DF4A4C">
        <w:rPr>
          <w:rFonts w:eastAsia="Verdana"/>
          <w:color w:val="000000" w:themeColor="text1"/>
          <w:sz w:val="24"/>
          <w:szCs w:val="24"/>
        </w:rPr>
        <w:t>;</w:t>
      </w:r>
    </w:p>
    <w:p w14:paraId="158E48D1" w14:textId="1CACC183" w:rsidR="00AF283B" w:rsidRDefault="00AF283B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>
        <w:rPr>
          <w:rFonts w:eastAsia="Verdana"/>
          <w:color w:val="000000" w:themeColor="text1"/>
          <w:sz w:val="24"/>
          <w:szCs w:val="24"/>
        </w:rPr>
        <w:t xml:space="preserve">Validação: </w:t>
      </w:r>
      <w:hyperlink r:id="rId7" w:history="1">
        <w:r w:rsidRPr="004D5EE8">
          <w:rPr>
            <w:rStyle w:val="Hyperlink"/>
            <w:rFonts w:eastAsia="Verdana"/>
            <w:sz w:val="24"/>
            <w:szCs w:val="24"/>
          </w:rPr>
          <w:t>https://sgce.fundacaofat.org.br/sgce/emitir/0399EA0A</w:t>
        </w:r>
      </w:hyperlink>
    </w:p>
    <w:p w14:paraId="38DBB098" w14:textId="6FBBD904" w:rsidR="00AF283B" w:rsidRDefault="00AF283B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39253294" w14:textId="77777777" w:rsidR="006E327B" w:rsidRDefault="006E327B" w:rsidP="006E32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>
        <w:rPr>
          <w:rFonts w:eastAsia="Verdana"/>
          <w:color w:val="000000" w:themeColor="text1"/>
          <w:sz w:val="24"/>
          <w:szCs w:val="24"/>
        </w:rPr>
        <w:t>2022 – POWER BI EXPRESS 10h (Simplifica Treinamentos);</w:t>
      </w:r>
    </w:p>
    <w:p w14:paraId="798D3488" w14:textId="77777777" w:rsidR="006E327B" w:rsidRDefault="006E327B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0ED0FB19" w14:textId="3F9655FF" w:rsidR="00E93959" w:rsidRDefault="006E327B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>
        <w:rPr>
          <w:rFonts w:eastAsia="Verdana"/>
          <w:color w:val="000000" w:themeColor="text1"/>
          <w:sz w:val="24"/>
          <w:szCs w:val="24"/>
        </w:rPr>
        <w:t xml:space="preserve">2021 – </w:t>
      </w:r>
      <w:proofErr w:type="spellStart"/>
      <w:r>
        <w:rPr>
          <w:rFonts w:eastAsia="Verdana"/>
          <w:color w:val="000000" w:themeColor="text1"/>
          <w:sz w:val="24"/>
          <w:szCs w:val="24"/>
        </w:rPr>
        <w:t>CyberOps</w:t>
      </w:r>
      <w:proofErr w:type="spellEnd"/>
      <w:r>
        <w:rPr>
          <w:rFonts w:eastAsia="Verdan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Verdana"/>
          <w:color w:val="000000" w:themeColor="text1"/>
          <w:sz w:val="24"/>
          <w:szCs w:val="24"/>
        </w:rPr>
        <w:t>Associate</w:t>
      </w:r>
      <w:proofErr w:type="spellEnd"/>
      <w:r>
        <w:rPr>
          <w:rFonts w:eastAsia="Verdana"/>
          <w:color w:val="000000" w:themeColor="text1"/>
          <w:sz w:val="24"/>
          <w:szCs w:val="24"/>
        </w:rPr>
        <w:t xml:space="preserve"> Fase I Academia Cisco Endereçamento de Redes </w:t>
      </w:r>
      <w:proofErr w:type="spellStart"/>
      <w:r>
        <w:rPr>
          <w:rFonts w:eastAsia="Verdana"/>
          <w:color w:val="000000" w:themeColor="text1"/>
          <w:sz w:val="24"/>
          <w:szCs w:val="24"/>
        </w:rPr>
        <w:t>PacketTracer</w:t>
      </w:r>
      <w:proofErr w:type="spellEnd"/>
      <w:r>
        <w:rPr>
          <w:rFonts w:eastAsia="Verdana"/>
          <w:color w:val="000000" w:themeColor="text1"/>
          <w:sz w:val="24"/>
          <w:szCs w:val="24"/>
        </w:rPr>
        <w:t xml:space="preserve"> 32h;</w:t>
      </w:r>
    </w:p>
    <w:p w14:paraId="5AEEC3B7" w14:textId="6F0E68A8" w:rsidR="00E93959" w:rsidRDefault="00E93959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>
        <w:rPr>
          <w:rFonts w:eastAsia="Verdana"/>
          <w:color w:val="000000" w:themeColor="text1"/>
          <w:sz w:val="24"/>
          <w:szCs w:val="24"/>
        </w:rPr>
        <w:t xml:space="preserve">Validação: </w:t>
      </w:r>
      <w:hyperlink r:id="rId8" w:history="1">
        <w:r w:rsidRPr="004D5EE8">
          <w:rPr>
            <w:rStyle w:val="Hyperlink"/>
            <w:rFonts w:eastAsia="Verdana"/>
            <w:sz w:val="24"/>
            <w:szCs w:val="24"/>
          </w:rPr>
          <w:t>https://sgce.fundacaofat.org.br/sgce/emitir/33D89191</w:t>
        </w:r>
      </w:hyperlink>
    </w:p>
    <w:p w14:paraId="4269A7DA" w14:textId="24BDF3DE" w:rsidR="00E93959" w:rsidRDefault="00E93959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264140A0" w14:textId="3C87BA36" w:rsidR="001B5384" w:rsidRDefault="001B538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>
        <w:rPr>
          <w:rFonts w:eastAsia="Verdana"/>
          <w:color w:val="000000" w:themeColor="text1"/>
          <w:sz w:val="24"/>
          <w:szCs w:val="24"/>
        </w:rPr>
        <w:t xml:space="preserve">2021 CISCO </w:t>
      </w:r>
      <w:r w:rsidRPr="001B5384">
        <w:rPr>
          <w:rFonts w:eastAsia="Verdana"/>
          <w:color w:val="000000" w:themeColor="text1"/>
          <w:sz w:val="24"/>
          <w:szCs w:val="24"/>
        </w:rPr>
        <w:t>CCNAv7: Introdução às redes</w:t>
      </w:r>
      <w:r>
        <w:rPr>
          <w:rFonts w:eastAsia="Verdana"/>
          <w:color w:val="000000" w:themeColor="text1"/>
          <w:sz w:val="24"/>
          <w:szCs w:val="24"/>
        </w:rPr>
        <w:t xml:space="preserve">, configuração e roteamento de pequenas redes, IPV4 e IPV6 </w:t>
      </w:r>
      <w:r w:rsidR="00F12F64">
        <w:rPr>
          <w:rFonts w:eastAsia="Verdana"/>
          <w:color w:val="000000" w:themeColor="text1"/>
          <w:sz w:val="24"/>
          <w:szCs w:val="24"/>
        </w:rPr>
        <w:t>70h</w:t>
      </w:r>
      <w:r>
        <w:rPr>
          <w:rFonts w:eastAsia="Verdana"/>
          <w:color w:val="000000" w:themeColor="text1"/>
          <w:sz w:val="24"/>
          <w:szCs w:val="24"/>
        </w:rPr>
        <w:t>(CISCO);</w:t>
      </w:r>
    </w:p>
    <w:p w14:paraId="28E8C385" w14:textId="77777777" w:rsidR="001B5384" w:rsidRDefault="001B538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1E10877F" w14:textId="7AC93A16" w:rsidR="00E93959" w:rsidRDefault="006E327B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proofErr w:type="gramStart"/>
      <w:r>
        <w:rPr>
          <w:rFonts w:eastAsia="Verdana"/>
          <w:color w:val="000000" w:themeColor="text1"/>
          <w:sz w:val="24"/>
          <w:szCs w:val="24"/>
        </w:rPr>
        <w:t>2021  -</w:t>
      </w:r>
      <w:proofErr w:type="gramEnd"/>
      <w:r w:rsidRPr="006E327B">
        <w:rPr>
          <w:rFonts w:eastAsia="Verdana"/>
          <w:color w:val="000000" w:themeColor="text1"/>
          <w:sz w:val="24"/>
          <w:szCs w:val="24"/>
        </w:rPr>
        <w:t xml:space="preserve">HUAWEI–HCIA Artificial </w:t>
      </w:r>
      <w:proofErr w:type="spellStart"/>
      <w:r w:rsidRPr="006E327B">
        <w:rPr>
          <w:rFonts w:eastAsia="Verdana"/>
          <w:color w:val="000000" w:themeColor="text1"/>
          <w:sz w:val="24"/>
          <w:szCs w:val="24"/>
        </w:rPr>
        <w:t>Intelligence</w:t>
      </w:r>
      <w:proofErr w:type="spellEnd"/>
      <w:r w:rsidRPr="006E327B">
        <w:rPr>
          <w:rFonts w:eastAsia="Verdana"/>
          <w:color w:val="000000" w:themeColor="text1"/>
          <w:sz w:val="24"/>
          <w:szCs w:val="24"/>
        </w:rPr>
        <w:t xml:space="preserve"> (AI)</w:t>
      </w:r>
      <w:r w:rsidR="00621D8F">
        <w:rPr>
          <w:rFonts w:eastAsia="Verdana"/>
          <w:color w:val="000000" w:themeColor="text1"/>
          <w:sz w:val="24"/>
          <w:szCs w:val="24"/>
        </w:rPr>
        <w:t xml:space="preserve"> </w:t>
      </w:r>
      <w:proofErr w:type="spellStart"/>
      <w:r w:rsidR="00621D8F" w:rsidRPr="00621D8F">
        <w:rPr>
          <w:rFonts w:eastAsia="Verdana"/>
          <w:color w:val="000000" w:themeColor="text1"/>
          <w:sz w:val="24"/>
          <w:szCs w:val="24"/>
        </w:rPr>
        <w:t>Machine</w:t>
      </w:r>
      <w:proofErr w:type="spellEnd"/>
      <w:r w:rsidR="00621D8F" w:rsidRPr="00621D8F">
        <w:rPr>
          <w:rFonts w:eastAsia="Verdana"/>
          <w:color w:val="000000" w:themeColor="text1"/>
          <w:sz w:val="24"/>
          <w:szCs w:val="24"/>
        </w:rPr>
        <w:t xml:space="preserve"> Learning</w:t>
      </w:r>
      <w:r w:rsidR="00621D8F">
        <w:rPr>
          <w:rFonts w:eastAsia="Verdana"/>
          <w:color w:val="000000" w:themeColor="text1"/>
          <w:sz w:val="24"/>
          <w:szCs w:val="24"/>
        </w:rPr>
        <w:t xml:space="preserve">, </w:t>
      </w:r>
      <w:proofErr w:type="spellStart"/>
      <w:r w:rsidR="00621D8F" w:rsidRPr="00621D8F">
        <w:rPr>
          <w:rFonts w:eastAsia="Verdana"/>
          <w:color w:val="000000" w:themeColor="text1"/>
          <w:sz w:val="24"/>
          <w:szCs w:val="24"/>
        </w:rPr>
        <w:t>Deep</w:t>
      </w:r>
      <w:proofErr w:type="spellEnd"/>
      <w:r w:rsidR="00621D8F" w:rsidRPr="00621D8F">
        <w:rPr>
          <w:rFonts w:eastAsia="Verdana"/>
          <w:color w:val="000000" w:themeColor="text1"/>
          <w:sz w:val="24"/>
          <w:szCs w:val="24"/>
        </w:rPr>
        <w:t xml:space="preserve"> Learning</w:t>
      </w:r>
      <w:r w:rsidR="00621D8F">
        <w:rPr>
          <w:rFonts w:eastAsia="Verdana"/>
          <w:color w:val="000000" w:themeColor="text1"/>
          <w:sz w:val="24"/>
          <w:szCs w:val="24"/>
        </w:rPr>
        <w:t xml:space="preserve"> 48h;</w:t>
      </w:r>
      <w:r>
        <w:rPr>
          <w:rFonts w:eastAsia="Verdana"/>
          <w:color w:val="000000" w:themeColor="text1"/>
          <w:sz w:val="24"/>
          <w:szCs w:val="24"/>
        </w:rPr>
        <w:t xml:space="preserve"> </w:t>
      </w:r>
    </w:p>
    <w:p w14:paraId="0E8170CF" w14:textId="1CF8535C" w:rsidR="006E327B" w:rsidRDefault="006E327B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>
        <w:rPr>
          <w:rFonts w:eastAsia="Verdana"/>
          <w:color w:val="000000" w:themeColor="text1"/>
          <w:sz w:val="24"/>
          <w:szCs w:val="24"/>
        </w:rPr>
        <w:t xml:space="preserve">Validação: </w:t>
      </w:r>
      <w:hyperlink r:id="rId9" w:history="1">
        <w:r w:rsidRPr="004D5EE8">
          <w:rPr>
            <w:rStyle w:val="Hyperlink"/>
            <w:rFonts w:eastAsia="Verdana"/>
            <w:sz w:val="24"/>
            <w:szCs w:val="24"/>
          </w:rPr>
          <w:t>https://sgce.fundacaofat.org.br/sgce/emitir/3593513D</w:t>
        </w:r>
      </w:hyperlink>
    </w:p>
    <w:p w14:paraId="22AD1C79" w14:textId="77777777" w:rsidR="00F12F64" w:rsidRDefault="00F12F6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5EE2DDDF" w14:textId="73551900" w:rsidR="00AF283B" w:rsidRPr="00825E11" w:rsidRDefault="00F12F6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>
        <w:rPr>
          <w:rFonts w:eastAsia="Verdana"/>
          <w:color w:val="000000" w:themeColor="text1"/>
          <w:sz w:val="24"/>
          <w:szCs w:val="24"/>
        </w:rPr>
        <w:t xml:space="preserve">2021 – P&amp;D Iniciação Científica </w:t>
      </w:r>
      <w:proofErr w:type="spellStart"/>
      <w:r>
        <w:rPr>
          <w:rFonts w:eastAsia="Verdana"/>
          <w:color w:val="000000" w:themeColor="text1"/>
          <w:sz w:val="24"/>
          <w:szCs w:val="24"/>
        </w:rPr>
        <w:t>Unopar</w:t>
      </w:r>
      <w:proofErr w:type="spellEnd"/>
      <w:r>
        <w:rPr>
          <w:rFonts w:eastAsia="Verdana"/>
          <w:color w:val="000000" w:themeColor="text1"/>
          <w:sz w:val="24"/>
          <w:szCs w:val="24"/>
        </w:rPr>
        <w:t xml:space="preserve"> 84h (UNOPAR);</w:t>
      </w:r>
    </w:p>
    <w:p w14:paraId="49559580" w14:textId="77777777" w:rsidR="00F12F64" w:rsidRDefault="00F12F6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75DEF5B6" w14:textId="5749E7FC" w:rsidR="00F12F64" w:rsidRDefault="00F12F6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>
        <w:rPr>
          <w:rFonts w:eastAsia="Verdana"/>
          <w:color w:val="000000" w:themeColor="text1"/>
          <w:sz w:val="24"/>
          <w:szCs w:val="24"/>
        </w:rPr>
        <w:t xml:space="preserve">2021 </w:t>
      </w:r>
      <w:r w:rsidRPr="00F12F64">
        <w:rPr>
          <w:rFonts w:eastAsia="Verdana"/>
          <w:color w:val="000000" w:themeColor="text1"/>
          <w:sz w:val="24"/>
          <w:szCs w:val="24"/>
        </w:rPr>
        <w:t>Inteligência Emocional e Produtividade no Home Office</w:t>
      </w:r>
      <w:r>
        <w:rPr>
          <w:rFonts w:eastAsia="Verdana"/>
          <w:color w:val="000000" w:themeColor="text1"/>
          <w:sz w:val="24"/>
          <w:szCs w:val="24"/>
        </w:rPr>
        <w:t xml:space="preserve"> 12h (Descomplica)</w:t>
      </w:r>
    </w:p>
    <w:p w14:paraId="4BB0C387" w14:textId="77777777" w:rsidR="00F12F64" w:rsidRDefault="00F12F6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47F0C14C" w14:textId="55A23AA6" w:rsidR="008F68B2" w:rsidRPr="00825E11" w:rsidRDefault="008F68B2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2016 Aluno Monitor da Graduação Bolsista – Linguagem de programação orientada a objetos JAVA</w:t>
      </w:r>
      <w:r w:rsidR="00295030" w:rsidRPr="00825E11">
        <w:rPr>
          <w:rFonts w:eastAsia="Verdana"/>
          <w:color w:val="000000" w:themeColor="text1"/>
          <w:sz w:val="24"/>
          <w:szCs w:val="24"/>
        </w:rPr>
        <w:t xml:space="preserve"> (UTFPR)</w:t>
      </w:r>
      <w:r w:rsidRPr="00825E11">
        <w:rPr>
          <w:rFonts w:eastAsia="Verdana"/>
          <w:color w:val="000000" w:themeColor="text1"/>
          <w:sz w:val="24"/>
          <w:szCs w:val="24"/>
        </w:rPr>
        <w:t>;</w:t>
      </w:r>
    </w:p>
    <w:p w14:paraId="538C338B" w14:textId="03A97F43" w:rsidR="008F68B2" w:rsidRPr="00825E11" w:rsidRDefault="008F68B2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1568CE35" w14:textId="160AE611" w:rsidR="008F68B2" w:rsidRPr="00825E11" w:rsidRDefault="008F68B2" w:rsidP="008F68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2015 Aluno Monitor da Graduação Bolsista – Linguagem de programação estruturada C</w:t>
      </w:r>
      <w:r w:rsidR="00295030" w:rsidRPr="00825E11">
        <w:rPr>
          <w:rFonts w:eastAsia="Verdana"/>
          <w:color w:val="000000" w:themeColor="text1"/>
          <w:sz w:val="24"/>
          <w:szCs w:val="24"/>
        </w:rPr>
        <w:t xml:space="preserve"> (UTFPR)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; </w:t>
      </w:r>
    </w:p>
    <w:p w14:paraId="1883DAAD" w14:textId="4EC8E834" w:rsidR="008F68B2" w:rsidRPr="00825E11" w:rsidRDefault="008F68B2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4AD83EA8" w14:textId="4066A18F" w:rsidR="008F68B2" w:rsidRPr="00825E11" w:rsidRDefault="008F68B2" w:rsidP="008F68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2014 Aluno Monitor da Graduação Bolsista – Banco de Dados</w:t>
      </w:r>
      <w:r w:rsidR="00295030" w:rsidRPr="00825E11">
        <w:rPr>
          <w:rFonts w:eastAsia="Verdana"/>
          <w:color w:val="000000" w:themeColor="text1"/>
          <w:sz w:val="24"/>
          <w:szCs w:val="24"/>
        </w:rPr>
        <w:t xml:space="preserve"> (UTFPR)</w:t>
      </w:r>
      <w:r w:rsidRPr="00825E11">
        <w:rPr>
          <w:rFonts w:eastAsia="Verdana"/>
          <w:color w:val="000000" w:themeColor="text1"/>
          <w:sz w:val="24"/>
          <w:szCs w:val="24"/>
        </w:rPr>
        <w:t>;</w:t>
      </w:r>
    </w:p>
    <w:p w14:paraId="5DA5F644" w14:textId="77777777" w:rsidR="00295030" w:rsidRPr="00825E11" w:rsidRDefault="00295030" w:rsidP="008F68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3F1F8AEC" w14:textId="6035B74A" w:rsidR="008F68B2" w:rsidRPr="00825E11" w:rsidRDefault="00295030" w:rsidP="008F68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2014 Oracle </w:t>
      </w:r>
      <w:proofErr w:type="spellStart"/>
      <w:r w:rsidRPr="00825E11">
        <w:rPr>
          <w:rFonts w:eastAsia="Verdana"/>
          <w:color w:val="000000" w:themeColor="text1"/>
          <w:sz w:val="24"/>
          <w:szCs w:val="24"/>
        </w:rPr>
        <w:t>Database</w:t>
      </w:r>
      <w:proofErr w:type="spellEnd"/>
      <w:r w:rsidRPr="00825E11">
        <w:rPr>
          <w:rFonts w:eastAsia="Verdana"/>
          <w:color w:val="000000" w:themeColor="text1"/>
          <w:sz w:val="24"/>
          <w:szCs w:val="24"/>
        </w:rPr>
        <w:t xml:space="preserve"> Management - Oracle </w:t>
      </w:r>
      <w:proofErr w:type="spellStart"/>
      <w:r w:rsidRPr="00825E11">
        <w:rPr>
          <w:rFonts w:eastAsia="Verdana"/>
          <w:color w:val="000000" w:themeColor="text1"/>
          <w:sz w:val="24"/>
          <w:szCs w:val="24"/>
        </w:rPr>
        <w:t>Database</w:t>
      </w:r>
      <w:proofErr w:type="spellEnd"/>
      <w:r w:rsidRPr="00825E11">
        <w:rPr>
          <w:rFonts w:eastAsia="Verdana"/>
          <w:color w:val="000000" w:themeColor="text1"/>
          <w:sz w:val="24"/>
          <w:szCs w:val="24"/>
        </w:rPr>
        <w:t xml:space="preserve"> 11g: Workshop de Administração </w:t>
      </w:r>
      <w:proofErr w:type="gramStart"/>
      <w:r w:rsidRPr="00825E11">
        <w:rPr>
          <w:rFonts w:eastAsia="Verdana"/>
          <w:color w:val="000000" w:themeColor="text1"/>
          <w:sz w:val="24"/>
          <w:szCs w:val="24"/>
        </w:rPr>
        <w:t>1  Release</w:t>
      </w:r>
      <w:proofErr w:type="gramEnd"/>
      <w:r w:rsidRPr="00825E11">
        <w:rPr>
          <w:rFonts w:eastAsia="Verdana"/>
          <w:color w:val="000000" w:themeColor="text1"/>
          <w:sz w:val="24"/>
          <w:szCs w:val="24"/>
        </w:rPr>
        <w:t xml:space="preserve"> 2; </w:t>
      </w:r>
      <w:proofErr w:type="spellStart"/>
      <w:r w:rsidRPr="00825E11">
        <w:rPr>
          <w:rFonts w:eastAsia="Verdana"/>
          <w:color w:val="000000" w:themeColor="text1"/>
          <w:sz w:val="24"/>
          <w:szCs w:val="24"/>
        </w:rPr>
        <w:t>Workforce</w:t>
      </w:r>
      <w:proofErr w:type="spellEnd"/>
      <w:r w:rsidRPr="00825E11">
        <w:rPr>
          <w:rFonts w:eastAsia="Verdana"/>
          <w:color w:val="000000" w:themeColor="text1"/>
          <w:sz w:val="24"/>
          <w:szCs w:val="24"/>
        </w:rPr>
        <w:t xml:space="preserve"> </w:t>
      </w:r>
      <w:proofErr w:type="spellStart"/>
      <w:r w:rsidRPr="00825E11">
        <w:rPr>
          <w:rFonts w:eastAsia="Verdana"/>
          <w:color w:val="000000" w:themeColor="text1"/>
          <w:sz w:val="24"/>
          <w:szCs w:val="24"/>
        </w:rPr>
        <w:t>Development</w:t>
      </w:r>
      <w:proofErr w:type="spellEnd"/>
      <w:r w:rsidRPr="00825E11">
        <w:rPr>
          <w:rFonts w:eastAsia="Verdana"/>
          <w:color w:val="000000" w:themeColor="text1"/>
          <w:sz w:val="24"/>
          <w:szCs w:val="24"/>
        </w:rPr>
        <w:t xml:space="preserve"> </w:t>
      </w:r>
      <w:proofErr w:type="spellStart"/>
      <w:r w:rsidRPr="00825E11">
        <w:rPr>
          <w:rFonts w:eastAsia="Verdana"/>
          <w:color w:val="000000" w:themeColor="text1"/>
          <w:sz w:val="24"/>
          <w:szCs w:val="24"/>
        </w:rPr>
        <w:t>Program</w:t>
      </w:r>
      <w:proofErr w:type="spellEnd"/>
      <w:r w:rsidRPr="00825E11">
        <w:rPr>
          <w:rFonts w:eastAsia="Verdana"/>
          <w:color w:val="000000" w:themeColor="text1"/>
          <w:sz w:val="24"/>
          <w:szCs w:val="24"/>
        </w:rPr>
        <w:t xml:space="preserve"> (UTFPR/Oracle </w:t>
      </w:r>
      <w:proofErr w:type="spellStart"/>
      <w:r w:rsidRPr="00825E11">
        <w:rPr>
          <w:rFonts w:eastAsia="Verdana"/>
          <w:color w:val="000000" w:themeColor="text1"/>
          <w:sz w:val="24"/>
          <w:szCs w:val="24"/>
        </w:rPr>
        <w:t>University</w:t>
      </w:r>
      <w:proofErr w:type="spellEnd"/>
      <w:r w:rsidRPr="00825E11">
        <w:rPr>
          <w:rFonts w:eastAsia="Verdana"/>
          <w:color w:val="000000" w:themeColor="text1"/>
          <w:sz w:val="24"/>
          <w:szCs w:val="24"/>
        </w:rPr>
        <w:t>);</w:t>
      </w:r>
    </w:p>
    <w:p w14:paraId="7569F3DB" w14:textId="77777777" w:rsidR="00295030" w:rsidRPr="00825E11" w:rsidRDefault="00295030" w:rsidP="008F68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0B3630C4" w14:textId="5DB4C71D" w:rsidR="008F68B2" w:rsidRPr="00825E11" w:rsidRDefault="008F68B2" w:rsidP="008F68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2013 Aluno Monitor da Graduação Bolsista – Lógica de Programação</w:t>
      </w:r>
      <w:r w:rsidR="00295030" w:rsidRPr="00825E11">
        <w:rPr>
          <w:rFonts w:eastAsia="Verdana"/>
          <w:color w:val="000000" w:themeColor="text1"/>
          <w:sz w:val="24"/>
          <w:szCs w:val="24"/>
        </w:rPr>
        <w:t xml:space="preserve"> (UTFPR)</w:t>
      </w:r>
      <w:r w:rsidRPr="00825E11">
        <w:rPr>
          <w:rFonts w:eastAsia="Verdana"/>
          <w:color w:val="000000" w:themeColor="text1"/>
          <w:sz w:val="24"/>
          <w:szCs w:val="24"/>
        </w:rPr>
        <w:t>;</w:t>
      </w:r>
    </w:p>
    <w:p w14:paraId="0C80F8DF" w14:textId="3B97953D" w:rsidR="008F68B2" w:rsidRPr="00825E11" w:rsidRDefault="008F68B2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41450D64" w14:textId="1D568EC3" w:rsidR="00B65A74" w:rsidRPr="00825E11" w:rsidRDefault="00B65A7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2012 Curso de Linux - Instalação e configuração de sistemas operacionais, principais aplicativos, configurações personalizadas, aplicações para desenvolvimento </w:t>
      </w:r>
      <w:r w:rsidR="001B5384">
        <w:rPr>
          <w:rFonts w:eastAsia="Verdana"/>
          <w:color w:val="000000" w:themeColor="text1"/>
          <w:sz w:val="24"/>
          <w:szCs w:val="24"/>
        </w:rPr>
        <w:t>web</w:t>
      </w:r>
      <w:r w:rsidRPr="00825E11">
        <w:rPr>
          <w:rFonts w:eastAsia="Verdana"/>
          <w:color w:val="000000" w:themeColor="text1"/>
          <w:sz w:val="24"/>
          <w:szCs w:val="24"/>
        </w:rPr>
        <w:t>, administração de servidores e nuvens computacionais. (UTFPR/Cursos 24h/ABED, 2012);</w:t>
      </w:r>
    </w:p>
    <w:p w14:paraId="608DD0FE" w14:textId="77777777" w:rsidR="00B65A74" w:rsidRPr="00825E11" w:rsidRDefault="00B65A74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5214AF64" w14:textId="18CD398F" w:rsidR="00295030" w:rsidRPr="00825E11" w:rsidRDefault="00295030" w:rsidP="002950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>2011 MOODLE Plataforma de Ensino a Distância (</w:t>
      </w:r>
      <w:proofErr w:type="spellStart"/>
      <w:r w:rsidRPr="00825E11">
        <w:rPr>
          <w:rFonts w:eastAsia="Verdana"/>
          <w:color w:val="000000" w:themeColor="text1"/>
          <w:sz w:val="24"/>
          <w:szCs w:val="24"/>
        </w:rPr>
        <w:t>E</w:t>
      </w:r>
      <w:r w:rsidR="001B5384">
        <w:rPr>
          <w:rFonts w:eastAsia="Verdana"/>
          <w:color w:val="000000" w:themeColor="text1"/>
          <w:sz w:val="24"/>
          <w:szCs w:val="24"/>
        </w:rPr>
        <w:t>a</w:t>
      </w:r>
      <w:r w:rsidRPr="00825E11">
        <w:rPr>
          <w:rFonts w:eastAsia="Verdana"/>
          <w:color w:val="000000" w:themeColor="text1"/>
          <w:sz w:val="24"/>
          <w:szCs w:val="24"/>
        </w:rPr>
        <w:t>D</w:t>
      </w:r>
      <w:proofErr w:type="spellEnd"/>
      <w:r w:rsidRPr="00825E11">
        <w:rPr>
          <w:rFonts w:eastAsia="Verdana"/>
          <w:color w:val="000000" w:themeColor="text1"/>
          <w:sz w:val="24"/>
          <w:szCs w:val="24"/>
        </w:rPr>
        <w:t xml:space="preserve">) Perfil de Estudante, perfil professor, chats e grupos; fóruns internos; </w:t>
      </w:r>
      <w:proofErr w:type="gramStart"/>
      <w:r w:rsidRPr="00825E11">
        <w:rPr>
          <w:rFonts w:eastAsia="Verdana"/>
          <w:color w:val="000000" w:themeColor="text1"/>
          <w:sz w:val="24"/>
          <w:szCs w:val="24"/>
        </w:rPr>
        <w:t>enquetes;  gestão</w:t>
      </w:r>
      <w:proofErr w:type="gramEnd"/>
      <w:r w:rsidRPr="00825E11">
        <w:rPr>
          <w:rFonts w:eastAsia="Verdana"/>
          <w:color w:val="000000" w:themeColor="text1"/>
          <w:sz w:val="24"/>
          <w:szCs w:val="24"/>
        </w:rPr>
        <w:t xml:space="preserve"> e correção de atividades online, Web conferências (UTFPR); </w:t>
      </w:r>
    </w:p>
    <w:p w14:paraId="00C41C00" w14:textId="7E996C16" w:rsidR="00295030" w:rsidRPr="00825E11" w:rsidRDefault="00295030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</w:p>
    <w:p w14:paraId="645BDC29" w14:textId="657BB381" w:rsidR="00AB1F43" w:rsidRPr="00825E11" w:rsidRDefault="00295030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eastAsia="Verdana"/>
          <w:color w:val="000000" w:themeColor="text1"/>
          <w:sz w:val="24"/>
          <w:szCs w:val="24"/>
        </w:rPr>
      </w:pPr>
      <w:r w:rsidRPr="00825E11">
        <w:rPr>
          <w:rFonts w:eastAsia="Verdana"/>
          <w:color w:val="000000" w:themeColor="text1"/>
          <w:sz w:val="24"/>
          <w:szCs w:val="24"/>
        </w:rPr>
        <w:t xml:space="preserve">2011 Operador de </w:t>
      </w:r>
      <w:proofErr w:type="spellStart"/>
      <w:r w:rsidRPr="00825E11">
        <w:rPr>
          <w:rFonts w:eastAsia="Verdana"/>
          <w:color w:val="000000" w:themeColor="text1"/>
          <w:sz w:val="24"/>
          <w:szCs w:val="24"/>
        </w:rPr>
        <w:t>TranspaleteiraTransporte</w:t>
      </w:r>
      <w:proofErr w:type="spellEnd"/>
      <w:r w:rsidRPr="00825E11">
        <w:rPr>
          <w:rFonts w:eastAsia="Verdana"/>
          <w:color w:val="000000" w:themeColor="text1"/>
          <w:sz w:val="24"/>
          <w:szCs w:val="24"/>
        </w:rPr>
        <w:t xml:space="preserve">/Carga/Armazenamento de </w:t>
      </w:r>
      <w:r w:rsidR="00AB1F43" w:rsidRPr="00825E11">
        <w:rPr>
          <w:rFonts w:eastAsia="Verdana"/>
          <w:color w:val="000000" w:themeColor="text1"/>
          <w:sz w:val="24"/>
          <w:szCs w:val="24"/>
        </w:rPr>
        <w:t>p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rodutos </w:t>
      </w:r>
      <w:r w:rsidR="00AB1F43" w:rsidRPr="00825E11">
        <w:rPr>
          <w:rFonts w:eastAsia="Verdana"/>
          <w:color w:val="000000" w:themeColor="text1"/>
          <w:sz w:val="24"/>
          <w:szCs w:val="24"/>
        </w:rPr>
        <w:t>a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limentícios </w:t>
      </w:r>
      <w:r w:rsidR="00AB1F43" w:rsidRPr="00825E11">
        <w:rPr>
          <w:rFonts w:eastAsia="Verdana"/>
          <w:color w:val="000000" w:themeColor="text1"/>
          <w:sz w:val="24"/>
          <w:szCs w:val="24"/>
        </w:rPr>
        <w:t>c</w:t>
      </w:r>
      <w:r w:rsidRPr="00825E11">
        <w:rPr>
          <w:rFonts w:eastAsia="Verdana"/>
          <w:color w:val="000000" w:themeColor="text1"/>
          <w:sz w:val="24"/>
          <w:szCs w:val="24"/>
        </w:rPr>
        <w:t xml:space="preserve">onforme </w:t>
      </w:r>
      <w:proofErr w:type="spellStart"/>
      <w:r w:rsidRPr="00825E11">
        <w:rPr>
          <w:rFonts w:eastAsia="Verdana"/>
          <w:color w:val="000000" w:themeColor="text1"/>
          <w:sz w:val="24"/>
          <w:szCs w:val="24"/>
        </w:rPr>
        <w:t>NRs</w:t>
      </w:r>
      <w:proofErr w:type="spellEnd"/>
      <w:r w:rsidRPr="00825E11">
        <w:rPr>
          <w:rFonts w:eastAsia="Verdana"/>
          <w:color w:val="000000" w:themeColor="text1"/>
          <w:sz w:val="24"/>
          <w:szCs w:val="24"/>
        </w:rPr>
        <w:t>. (</w:t>
      </w:r>
      <w:proofErr w:type="spellStart"/>
      <w:r w:rsidRPr="00825E11">
        <w:rPr>
          <w:rFonts w:eastAsia="Verdana"/>
          <w:color w:val="000000" w:themeColor="text1"/>
          <w:sz w:val="24"/>
          <w:szCs w:val="24"/>
        </w:rPr>
        <w:t>Frimesa</w:t>
      </w:r>
      <w:proofErr w:type="spellEnd"/>
      <w:r w:rsidRPr="00825E11">
        <w:rPr>
          <w:rFonts w:eastAsia="Verdana"/>
          <w:color w:val="000000" w:themeColor="text1"/>
          <w:sz w:val="24"/>
          <w:szCs w:val="24"/>
        </w:rPr>
        <w:t xml:space="preserve">/ </w:t>
      </w:r>
      <w:proofErr w:type="spellStart"/>
      <w:r w:rsidRPr="00825E11">
        <w:rPr>
          <w:rFonts w:eastAsia="Verdana"/>
          <w:color w:val="000000" w:themeColor="text1"/>
          <w:sz w:val="24"/>
          <w:szCs w:val="24"/>
        </w:rPr>
        <w:t>Univel</w:t>
      </w:r>
      <w:proofErr w:type="spellEnd"/>
      <w:r w:rsidRPr="00825E11">
        <w:rPr>
          <w:rFonts w:eastAsia="Verdana"/>
          <w:color w:val="000000" w:themeColor="text1"/>
          <w:sz w:val="24"/>
          <w:szCs w:val="24"/>
        </w:rPr>
        <w:t>);</w:t>
      </w:r>
    </w:p>
    <w:p w14:paraId="0174DC3A" w14:textId="77777777" w:rsidR="006F0D23" w:rsidRPr="00825E11" w:rsidRDefault="00000000" w:rsidP="00E071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right"/>
        <w:rPr>
          <w:rFonts w:eastAsia="Century"/>
          <w:color w:val="000000" w:themeColor="text1"/>
          <w:sz w:val="24"/>
          <w:szCs w:val="24"/>
        </w:rPr>
      </w:pPr>
      <w:r w:rsidRPr="00825E11">
        <w:rPr>
          <w:rFonts w:eastAsia="Century"/>
          <w:color w:val="000000" w:themeColor="text1"/>
          <w:sz w:val="24"/>
          <w:szCs w:val="24"/>
        </w:rPr>
        <w:t xml:space="preserve">2 </w:t>
      </w:r>
    </w:p>
    <w:sectPr w:rsidR="006F0D23" w:rsidRPr="00825E11">
      <w:pgSz w:w="11900" w:h="16840"/>
      <w:pgMar w:top="690" w:right="1099" w:bottom="1291" w:left="11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41AC"/>
    <w:multiLevelType w:val="hybridMultilevel"/>
    <w:tmpl w:val="040ED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640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D23"/>
    <w:rsid w:val="0003210A"/>
    <w:rsid w:val="00044F93"/>
    <w:rsid w:val="00073114"/>
    <w:rsid w:val="000A2E6C"/>
    <w:rsid w:val="001B5384"/>
    <w:rsid w:val="00295030"/>
    <w:rsid w:val="002B565F"/>
    <w:rsid w:val="0044351B"/>
    <w:rsid w:val="005E0768"/>
    <w:rsid w:val="00621D8F"/>
    <w:rsid w:val="006E327B"/>
    <w:rsid w:val="006F0D23"/>
    <w:rsid w:val="007B5A84"/>
    <w:rsid w:val="00825E11"/>
    <w:rsid w:val="008F68B2"/>
    <w:rsid w:val="00995B34"/>
    <w:rsid w:val="00AB1F43"/>
    <w:rsid w:val="00AF283B"/>
    <w:rsid w:val="00B65A74"/>
    <w:rsid w:val="00C476D8"/>
    <w:rsid w:val="00DF4A4C"/>
    <w:rsid w:val="00E0710C"/>
    <w:rsid w:val="00E93959"/>
    <w:rsid w:val="00EC16B7"/>
    <w:rsid w:val="00F12F64"/>
    <w:rsid w:val="00F2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819A5"/>
  <w15:docId w15:val="{059172B4-7DB2-47BF-B7D4-84BDD9E9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7B5A8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F283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2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gce.fundacaofat.org.br/sgce/emitir/33D891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gce.fundacaofat.org.br/sgce/emitir/0399EA0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gce.fundacaofat.org.br/sgce/emitir/A658C785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gce.fundacaofat.org.br/sgce/emitir/359351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727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Vieira Dos Santos</dc:creator>
  <cp:lastModifiedBy>Rafael Vieira Dos Santos</cp:lastModifiedBy>
  <cp:revision>2</cp:revision>
  <dcterms:created xsi:type="dcterms:W3CDTF">2022-09-16T00:50:00Z</dcterms:created>
  <dcterms:modified xsi:type="dcterms:W3CDTF">2022-09-16T00:50:00Z</dcterms:modified>
</cp:coreProperties>
</file>