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576" w:rsidRPr="008F783B" w:rsidRDefault="001D7576" w:rsidP="001D7576">
      <w:pPr>
        <w:spacing w:line="0" w:lineRule="atLeast"/>
        <w:rPr>
          <w:rFonts w:ascii="Arial" w:hAnsi="Arial" w:cs="Arial"/>
          <w:b/>
          <w:bCs/>
          <w:color w:val="000000"/>
          <w:szCs w:val="21"/>
        </w:rPr>
      </w:pPr>
      <w:r w:rsidRPr="008F783B">
        <w:rPr>
          <w:rFonts w:ascii="Arial" w:hAnsi="Arial" w:cs="Arial"/>
          <w:b/>
          <w:bCs/>
          <w:color w:val="000000"/>
          <w:szCs w:val="21"/>
        </w:rPr>
        <w:t>1</w:t>
      </w:r>
      <w:r w:rsidRPr="008F783B">
        <w:rPr>
          <w:rFonts w:ascii="Arial" w:hAnsi="Arial" w:cs="Arial"/>
          <w:b/>
          <w:bCs/>
          <w:color w:val="000000"/>
          <w:szCs w:val="21"/>
        </w:rPr>
        <w:t>、五种现代运输方式的优缺点和各自的合理使用范围？</w:t>
      </w:r>
      <w:r w:rsidRPr="008F783B">
        <w:rPr>
          <w:rFonts w:ascii="Arial" w:hAnsi="Arial" w:cs="Arial"/>
          <w:bCs/>
          <w:color w:val="000000"/>
          <w:szCs w:val="21"/>
        </w:rPr>
        <w:t>（</w:t>
      </w:r>
      <w:r w:rsidRPr="008F783B">
        <w:rPr>
          <w:rFonts w:ascii="Arial" w:hAnsi="Arial" w:cs="Arial"/>
          <w:bCs/>
          <w:color w:val="000000"/>
          <w:szCs w:val="21"/>
        </w:rPr>
        <w:t>03</w:t>
      </w:r>
      <w:r w:rsidRPr="008F783B">
        <w:rPr>
          <w:rFonts w:ascii="Arial" w:hAnsi="Arial" w:cs="Arial"/>
          <w:bCs/>
          <w:color w:val="000000"/>
          <w:szCs w:val="21"/>
        </w:rPr>
        <w:t>年简答）</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铁路运输：优点</w:t>
      </w:r>
      <w:r w:rsidRPr="00815A6A">
        <w:rPr>
          <w:rFonts w:ascii="Arial" w:hAnsi="Arial" w:cs="Arial"/>
          <w:color w:val="000000"/>
          <w:szCs w:val="21"/>
        </w:rPr>
        <w:t>---</w:t>
      </w:r>
      <w:r w:rsidRPr="00815A6A">
        <w:rPr>
          <w:rFonts w:ascii="Arial" w:hAnsi="Arial" w:cs="Arial"/>
          <w:color w:val="000000"/>
          <w:szCs w:val="21"/>
        </w:rPr>
        <w:t>不大受天气影响，中长途货运费用较低，运输能力较大，运输计划性强，网络覆盖面较大；缺点</w:t>
      </w:r>
      <w:r w:rsidRPr="00815A6A">
        <w:rPr>
          <w:rFonts w:ascii="Arial" w:hAnsi="Arial" w:cs="Arial"/>
          <w:color w:val="000000"/>
          <w:szCs w:val="21"/>
        </w:rPr>
        <w:t>---</w:t>
      </w:r>
      <w:r w:rsidRPr="00815A6A">
        <w:rPr>
          <w:rFonts w:ascii="Arial" w:hAnsi="Arial" w:cs="Arial"/>
          <w:color w:val="000000"/>
          <w:szCs w:val="21"/>
        </w:rPr>
        <w:t>不灵活，不机动，运输时间较长</w:t>
      </w:r>
      <w:r w:rsidRPr="00815A6A">
        <w:rPr>
          <w:rFonts w:ascii="Arial" w:hAnsi="Arial" w:cs="Arial"/>
          <w:color w:val="000000"/>
          <w:szCs w:val="21"/>
        </w:rPr>
        <w:t xml:space="preserve">   </w:t>
      </w:r>
      <w:r w:rsidRPr="00815A6A">
        <w:rPr>
          <w:rFonts w:ascii="Arial" w:hAnsi="Arial" w:cs="Arial"/>
          <w:color w:val="000000"/>
          <w:szCs w:val="21"/>
        </w:rPr>
        <w:t>适合大城市短程客运</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公路运输：优点</w:t>
      </w:r>
      <w:r w:rsidRPr="00815A6A">
        <w:rPr>
          <w:rFonts w:ascii="Arial" w:hAnsi="Arial" w:cs="Arial"/>
          <w:color w:val="000000"/>
          <w:szCs w:val="21"/>
        </w:rPr>
        <w:t>----</w:t>
      </w:r>
      <w:r w:rsidRPr="00815A6A">
        <w:rPr>
          <w:rFonts w:ascii="Arial" w:hAnsi="Arial" w:cs="Arial"/>
          <w:color w:val="000000"/>
          <w:szCs w:val="21"/>
        </w:rPr>
        <w:t>可实现门对门运输，灵活机动，集散速度快</w:t>
      </w:r>
      <w:r w:rsidRPr="00815A6A">
        <w:rPr>
          <w:rFonts w:ascii="Arial" w:hAnsi="Arial" w:cs="Arial"/>
          <w:color w:val="000000"/>
          <w:szCs w:val="21"/>
        </w:rPr>
        <w:t xml:space="preserve">  </w:t>
      </w:r>
      <w:r w:rsidRPr="00815A6A">
        <w:rPr>
          <w:rFonts w:ascii="Arial" w:hAnsi="Arial" w:cs="Arial"/>
          <w:color w:val="000000"/>
          <w:szCs w:val="21"/>
        </w:rPr>
        <w:t>缺点</w:t>
      </w:r>
      <w:r w:rsidRPr="00815A6A">
        <w:rPr>
          <w:rFonts w:ascii="Arial" w:hAnsi="Arial" w:cs="Arial"/>
          <w:color w:val="000000"/>
          <w:szCs w:val="21"/>
        </w:rPr>
        <w:t>---</w:t>
      </w:r>
      <w:r w:rsidRPr="00815A6A">
        <w:rPr>
          <w:rFonts w:ascii="Arial" w:hAnsi="Arial" w:cs="Arial"/>
          <w:color w:val="000000"/>
          <w:szCs w:val="21"/>
        </w:rPr>
        <w:t>较铁路运输和水运的运输能力低且成本相对较高，不适宜长途运输</w:t>
      </w:r>
      <w:r w:rsidRPr="00815A6A">
        <w:rPr>
          <w:rFonts w:ascii="Arial" w:hAnsi="Arial" w:cs="Arial"/>
          <w:color w:val="000000"/>
          <w:szCs w:val="21"/>
        </w:rPr>
        <w:t xml:space="preserve">    </w:t>
      </w:r>
      <w:r w:rsidRPr="00815A6A">
        <w:rPr>
          <w:rFonts w:ascii="Arial" w:hAnsi="Arial" w:cs="Arial"/>
          <w:color w:val="000000"/>
          <w:szCs w:val="21"/>
        </w:rPr>
        <w:t>适合城市内部的配送</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水路运输：优点</w:t>
      </w:r>
      <w:r w:rsidRPr="00815A6A">
        <w:rPr>
          <w:rFonts w:ascii="Arial" w:hAnsi="Arial" w:cs="Arial"/>
          <w:color w:val="000000"/>
          <w:szCs w:val="21"/>
        </w:rPr>
        <w:t>----</w:t>
      </w:r>
      <w:r w:rsidRPr="00815A6A">
        <w:rPr>
          <w:rFonts w:ascii="Arial" w:hAnsi="Arial" w:cs="Arial"/>
          <w:color w:val="000000"/>
          <w:szCs w:val="21"/>
        </w:rPr>
        <w:t>货运量大，运价低</w:t>
      </w:r>
      <w:r w:rsidRPr="00815A6A">
        <w:rPr>
          <w:rFonts w:ascii="Arial" w:hAnsi="Arial" w:cs="Arial"/>
          <w:color w:val="000000"/>
          <w:szCs w:val="21"/>
        </w:rPr>
        <w:t xml:space="preserve">  </w:t>
      </w:r>
      <w:r w:rsidRPr="00815A6A">
        <w:rPr>
          <w:rFonts w:ascii="Arial" w:hAnsi="Arial" w:cs="Arial"/>
          <w:color w:val="000000"/>
          <w:szCs w:val="21"/>
        </w:rPr>
        <w:t>缺点</w:t>
      </w:r>
      <w:r w:rsidRPr="00815A6A">
        <w:rPr>
          <w:rFonts w:ascii="Arial" w:hAnsi="Arial" w:cs="Arial"/>
          <w:color w:val="000000"/>
          <w:szCs w:val="21"/>
        </w:rPr>
        <w:t>----</w:t>
      </w:r>
      <w:r w:rsidRPr="00815A6A">
        <w:rPr>
          <w:rFonts w:ascii="Arial" w:hAnsi="Arial" w:cs="Arial"/>
          <w:color w:val="000000"/>
          <w:szCs w:val="21"/>
        </w:rPr>
        <w:t>受航道等条件的限制，使用范围窄</w:t>
      </w:r>
      <w:r w:rsidRPr="00815A6A">
        <w:rPr>
          <w:rFonts w:ascii="Arial" w:hAnsi="Arial" w:cs="Arial"/>
          <w:color w:val="000000"/>
          <w:szCs w:val="21"/>
        </w:rPr>
        <w:t xml:space="preserve"> </w:t>
      </w:r>
      <w:r w:rsidRPr="00815A6A">
        <w:rPr>
          <w:rFonts w:ascii="Arial" w:hAnsi="Arial" w:cs="Arial"/>
          <w:color w:val="000000"/>
          <w:szCs w:val="21"/>
        </w:rPr>
        <w:t>，速度</w:t>
      </w:r>
      <w:proofErr w:type="gramStart"/>
      <w:r w:rsidRPr="00815A6A">
        <w:rPr>
          <w:rFonts w:ascii="Arial" w:hAnsi="Arial" w:cs="Arial"/>
          <w:color w:val="000000"/>
          <w:szCs w:val="21"/>
        </w:rPr>
        <w:t>慢运输</w:t>
      </w:r>
      <w:proofErr w:type="gramEnd"/>
      <w:r w:rsidRPr="00815A6A">
        <w:rPr>
          <w:rFonts w:ascii="Arial" w:hAnsi="Arial" w:cs="Arial"/>
          <w:color w:val="000000"/>
          <w:szCs w:val="21"/>
        </w:rPr>
        <w:t>时间不易保证，航班少，可获得性差</w:t>
      </w:r>
      <w:r w:rsidRPr="00815A6A">
        <w:rPr>
          <w:rFonts w:ascii="Arial" w:hAnsi="Arial" w:cs="Arial"/>
          <w:color w:val="000000"/>
          <w:szCs w:val="21"/>
        </w:rPr>
        <w:t xml:space="preserve">  </w:t>
      </w:r>
      <w:r w:rsidRPr="00815A6A">
        <w:rPr>
          <w:rFonts w:ascii="Arial" w:hAnsi="Arial" w:cs="Arial"/>
          <w:color w:val="000000"/>
          <w:szCs w:val="21"/>
        </w:rPr>
        <w:t>适合大宗、笨重货物进行长途运输</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航空运输：优点</w:t>
      </w:r>
      <w:r w:rsidRPr="00815A6A">
        <w:rPr>
          <w:rFonts w:ascii="Arial" w:hAnsi="Arial" w:cs="Arial"/>
          <w:color w:val="000000"/>
          <w:szCs w:val="21"/>
        </w:rPr>
        <w:t>---</w:t>
      </w:r>
      <w:r w:rsidRPr="00815A6A">
        <w:rPr>
          <w:rFonts w:ascii="Arial" w:hAnsi="Arial" w:cs="Arial"/>
          <w:color w:val="000000"/>
          <w:szCs w:val="21"/>
        </w:rPr>
        <w:t>速度快，</w:t>
      </w:r>
      <w:proofErr w:type="gramStart"/>
      <w:r w:rsidRPr="00815A6A">
        <w:rPr>
          <w:rFonts w:ascii="Arial" w:hAnsi="Arial" w:cs="Arial"/>
          <w:color w:val="000000"/>
          <w:szCs w:val="21"/>
        </w:rPr>
        <w:t>货损少</w:t>
      </w:r>
      <w:proofErr w:type="gramEnd"/>
      <w:r w:rsidRPr="00815A6A">
        <w:rPr>
          <w:rFonts w:ascii="Arial" w:hAnsi="Arial" w:cs="Arial"/>
          <w:color w:val="000000"/>
          <w:szCs w:val="21"/>
        </w:rPr>
        <w:t xml:space="preserve">  </w:t>
      </w:r>
      <w:r w:rsidRPr="00815A6A">
        <w:rPr>
          <w:rFonts w:ascii="Arial" w:hAnsi="Arial" w:cs="Arial"/>
          <w:color w:val="000000"/>
          <w:szCs w:val="21"/>
        </w:rPr>
        <w:t>缺点</w:t>
      </w:r>
      <w:r w:rsidRPr="00815A6A">
        <w:rPr>
          <w:rFonts w:ascii="Arial" w:hAnsi="Arial" w:cs="Arial"/>
          <w:color w:val="000000"/>
          <w:szCs w:val="21"/>
        </w:rPr>
        <w:t>---</w:t>
      </w:r>
      <w:r w:rsidRPr="00815A6A">
        <w:rPr>
          <w:rFonts w:ascii="Arial" w:hAnsi="Arial" w:cs="Arial"/>
          <w:color w:val="000000"/>
          <w:szCs w:val="21"/>
        </w:rPr>
        <w:t>运费高，</w:t>
      </w:r>
      <w:proofErr w:type="gramStart"/>
      <w:r w:rsidRPr="00815A6A">
        <w:rPr>
          <w:rFonts w:ascii="Arial" w:hAnsi="Arial" w:cs="Arial"/>
          <w:color w:val="000000"/>
          <w:szCs w:val="21"/>
        </w:rPr>
        <w:t>运量受</w:t>
      </w:r>
      <w:proofErr w:type="gramEnd"/>
      <w:r w:rsidRPr="00815A6A">
        <w:rPr>
          <w:rFonts w:ascii="Arial" w:hAnsi="Arial" w:cs="Arial"/>
          <w:color w:val="000000"/>
          <w:szCs w:val="21"/>
        </w:rPr>
        <w:t>限制大</w:t>
      </w:r>
      <w:r w:rsidRPr="00815A6A">
        <w:rPr>
          <w:rFonts w:ascii="Arial" w:hAnsi="Arial" w:cs="Arial"/>
          <w:color w:val="000000"/>
          <w:szCs w:val="21"/>
        </w:rPr>
        <w:t xml:space="preserve">  </w:t>
      </w:r>
      <w:r w:rsidRPr="00815A6A">
        <w:rPr>
          <w:rFonts w:ascii="Arial" w:hAnsi="Arial" w:cs="Arial"/>
          <w:color w:val="000000"/>
          <w:szCs w:val="21"/>
        </w:rPr>
        <w:t>适合运送少量、贵重、急需、鲜活的物品</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管道运输：优点</w:t>
      </w:r>
      <w:r w:rsidRPr="00815A6A">
        <w:rPr>
          <w:rFonts w:ascii="Arial" w:hAnsi="Arial" w:cs="Arial"/>
          <w:color w:val="000000"/>
          <w:szCs w:val="21"/>
        </w:rPr>
        <w:t>---</w:t>
      </w:r>
      <w:r w:rsidRPr="00815A6A">
        <w:rPr>
          <w:rFonts w:ascii="Arial" w:hAnsi="Arial" w:cs="Arial"/>
          <w:color w:val="000000"/>
          <w:szCs w:val="21"/>
        </w:rPr>
        <w:t>运量大、运价低、可连续运输</w:t>
      </w:r>
      <w:r w:rsidRPr="00815A6A">
        <w:rPr>
          <w:rFonts w:ascii="Arial" w:hAnsi="Arial" w:cs="Arial"/>
          <w:color w:val="000000"/>
          <w:szCs w:val="21"/>
        </w:rPr>
        <w:t xml:space="preserve">  </w:t>
      </w:r>
      <w:r w:rsidRPr="00815A6A">
        <w:rPr>
          <w:rFonts w:ascii="Arial" w:hAnsi="Arial" w:cs="Arial"/>
          <w:color w:val="000000"/>
          <w:szCs w:val="21"/>
        </w:rPr>
        <w:t>缺点</w:t>
      </w:r>
      <w:r w:rsidRPr="00815A6A">
        <w:rPr>
          <w:rFonts w:ascii="Arial" w:hAnsi="Arial" w:cs="Arial"/>
          <w:color w:val="000000"/>
          <w:szCs w:val="21"/>
        </w:rPr>
        <w:t>;</w:t>
      </w:r>
      <w:r w:rsidRPr="00815A6A">
        <w:rPr>
          <w:rFonts w:ascii="Arial" w:hAnsi="Arial" w:cs="Arial"/>
          <w:color w:val="000000"/>
          <w:szCs w:val="21"/>
        </w:rPr>
        <w:t>可待推广运用中</w:t>
      </w:r>
      <w:r w:rsidRPr="00815A6A">
        <w:rPr>
          <w:rFonts w:ascii="Arial" w:hAnsi="Arial" w:cs="Arial"/>
          <w:color w:val="000000"/>
          <w:szCs w:val="21"/>
        </w:rPr>
        <w:t xml:space="preserve">  </w:t>
      </w:r>
      <w:r w:rsidRPr="00815A6A">
        <w:rPr>
          <w:rFonts w:ascii="Arial" w:hAnsi="Arial" w:cs="Arial"/>
          <w:color w:val="000000"/>
          <w:szCs w:val="21"/>
        </w:rPr>
        <w:t>适合运送液态、气态物质</w:t>
      </w:r>
    </w:p>
    <w:p w:rsidR="001D7576" w:rsidRPr="008F783B" w:rsidRDefault="001D7576" w:rsidP="001D7576">
      <w:pPr>
        <w:spacing w:line="0" w:lineRule="atLeast"/>
        <w:rPr>
          <w:rFonts w:ascii="Arial" w:hAnsi="Arial" w:cs="Arial"/>
          <w:b/>
          <w:color w:val="000000"/>
          <w:szCs w:val="21"/>
        </w:rPr>
      </w:pPr>
      <w:r w:rsidRPr="008F783B">
        <w:rPr>
          <w:rFonts w:ascii="Arial" w:hAnsi="Arial" w:cs="Arial"/>
          <w:b/>
          <w:bCs/>
          <w:color w:val="000000"/>
          <w:szCs w:val="21"/>
        </w:rPr>
        <w:t>2</w:t>
      </w:r>
      <w:r w:rsidRPr="008F783B">
        <w:rPr>
          <w:rFonts w:ascii="Arial" w:hAnsi="Arial" w:cs="Arial"/>
          <w:b/>
          <w:bCs/>
          <w:color w:val="000000"/>
          <w:szCs w:val="21"/>
        </w:rPr>
        <w:t>、</w:t>
      </w:r>
      <w:r w:rsidRPr="008F783B">
        <w:rPr>
          <w:rFonts w:ascii="Arial" w:hAnsi="Arial" w:cs="Arial"/>
          <w:b/>
          <w:color w:val="000000"/>
          <w:szCs w:val="21"/>
        </w:rPr>
        <w:t>航运需求特点及其重要的影响因素？</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w:t>
      </w:r>
      <w:r w:rsidRPr="008F783B">
        <w:rPr>
          <w:rFonts w:ascii="Arial" w:hAnsi="Arial" w:cs="Arial"/>
          <w:color w:val="000000"/>
          <w:szCs w:val="21"/>
        </w:rPr>
        <w:t>1</w:t>
      </w:r>
      <w:r w:rsidRPr="008F783B">
        <w:rPr>
          <w:rFonts w:ascii="Arial" w:hAnsi="Arial" w:cs="Arial"/>
          <w:color w:val="000000"/>
          <w:szCs w:val="21"/>
        </w:rPr>
        <w:t>）</w:t>
      </w:r>
      <w:r w:rsidRPr="008F783B">
        <w:rPr>
          <w:rFonts w:ascii="Arial" w:hAnsi="Arial" w:cs="Arial"/>
          <w:color w:val="000000"/>
          <w:kern w:val="0"/>
          <w:szCs w:val="21"/>
        </w:rPr>
        <w:t>国际航运市场的需求是由国际贸易派生出来的需求</w:t>
      </w:r>
      <w:r w:rsidRPr="008F783B">
        <w:rPr>
          <w:rFonts w:ascii="Arial" w:hAnsi="Arial" w:cs="Arial"/>
          <w:color w:val="000000"/>
          <w:szCs w:val="21"/>
        </w:rPr>
        <w:t>。</w:t>
      </w:r>
      <w:r w:rsidRPr="008F783B">
        <w:rPr>
          <w:rFonts w:ascii="Arial" w:hAnsi="Arial" w:cs="Arial"/>
          <w:color w:val="000000"/>
          <w:szCs w:val="21"/>
        </w:rPr>
        <w:t xml:space="preserve"> </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w:t>
      </w:r>
      <w:r w:rsidRPr="008F783B">
        <w:rPr>
          <w:rFonts w:ascii="Arial" w:hAnsi="Arial" w:cs="Arial"/>
          <w:color w:val="000000"/>
          <w:szCs w:val="21"/>
        </w:rPr>
        <w:t>2</w:t>
      </w:r>
      <w:r w:rsidRPr="008F783B">
        <w:rPr>
          <w:rFonts w:ascii="Arial" w:hAnsi="Arial" w:cs="Arial"/>
          <w:color w:val="000000"/>
          <w:szCs w:val="21"/>
        </w:rPr>
        <w:t>）</w:t>
      </w:r>
      <w:r w:rsidRPr="008F783B">
        <w:rPr>
          <w:rFonts w:ascii="Arial" w:hAnsi="Arial" w:cs="Arial"/>
          <w:color w:val="000000"/>
          <w:kern w:val="0"/>
          <w:szCs w:val="21"/>
        </w:rPr>
        <w:t>航运需求在个别需求上具有多种多样的特殊性</w:t>
      </w:r>
      <w:r w:rsidRPr="008F783B">
        <w:rPr>
          <w:rFonts w:ascii="Arial" w:hAnsi="Arial" w:cs="Arial"/>
          <w:color w:val="000000"/>
          <w:szCs w:val="21"/>
        </w:rPr>
        <w:t>。</w:t>
      </w:r>
      <w:r w:rsidRPr="008F783B">
        <w:rPr>
          <w:rFonts w:ascii="Arial" w:hAnsi="Arial" w:cs="Arial"/>
          <w:color w:val="000000"/>
          <w:szCs w:val="21"/>
        </w:rPr>
        <w:t xml:space="preserve"> </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w:t>
      </w:r>
      <w:r w:rsidRPr="008F783B">
        <w:rPr>
          <w:rFonts w:ascii="Arial" w:hAnsi="Arial" w:cs="Arial"/>
          <w:color w:val="000000"/>
          <w:szCs w:val="21"/>
        </w:rPr>
        <w:t>3</w:t>
      </w:r>
      <w:r w:rsidRPr="008F783B">
        <w:rPr>
          <w:rFonts w:ascii="Arial" w:hAnsi="Arial" w:cs="Arial"/>
          <w:color w:val="000000"/>
          <w:szCs w:val="21"/>
        </w:rPr>
        <w:t>）</w:t>
      </w:r>
      <w:r w:rsidRPr="008F783B">
        <w:rPr>
          <w:rFonts w:ascii="Arial" w:hAnsi="Arial" w:cs="Arial"/>
          <w:color w:val="000000"/>
          <w:kern w:val="0"/>
          <w:szCs w:val="21"/>
        </w:rPr>
        <w:t>航运需求</w:t>
      </w:r>
      <w:r w:rsidRPr="008F783B">
        <w:rPr>
          <w:rFonts w:ascii="Arial" w:hAnsi="Arial" w:cs="Arial"/>
          <w:color w:val="000000"/>
          <w:szCs w:val="21"/>
        </w:rPr>
        <w:t>虽然</w:t>
      </w:r>
      <w:r w:rsidRPr="008F783B">
        <w:rPr>
          <w:rFonts w:ascii="Arial" w:hAnsi="Arial" w:cs="Arial"/>
          <w:color w:val="000000"/>
          <w:kern w:val="0"/>
          <w:szCs w:val="21"/>
        </w:rPr>
        <w:t>在个别上呈异质性</w:t>
      </w:r>
      <w:r w:rsidRPr="008F783B">
        <w:rPr>
          <w:rFonts w:ascii="Arial" w:hAnsi="Arial" w:cs="Arial"/>
          <w:color w:val="000000"/>
          <w:szCs w:val="21"/>
        </w:rPr>
        <w:t>，但在</w:t>
      </w:r>
      <w:r w:rsidRPr="008F783B">
        <w:rPr>
          <w:rFonts w:ascii="Arial" w:hAnsi="Arial" w:cs="Arial"/>
          <w:color w:val="000000"/>
          <w:kern w:val="0"/>
          <w:szCs w:val="21"/>
        </w:rPr>
        <w:t>总体上却有一定的规律性</w:t>
      </w:r>
      <w:r w:rsidRPr="008F783B">
        <w:rPr>
          <w:rFonts w:ascii="Arial" w:hAnsi="Arial" w:cs="Arial"/>
          <w:color w:val="000000"/>
          <w:szCs w:val="21"/>
        </w:rPr>
        <w:t>。</w:t>
      </w:r>
      <w:r w:rsidRPr="008F783B">
        <w:rPr>
          <w:rFonts w:ascii="Arial" w:hAnsi="Arial" w:cs="Arial"/>
          <w:color w:val="000000"/>
          <w:szCs w:val="21"/>
        </w:rPr>
        <w:t xml:space="preserve"> </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w:t>
      </w:r>
      <w:r w:rsidRPr="008F783B">
        <w:rPr>
          <w:rFonts w:ascii="Arial" w:hAnsi="Arial" w:cs="Arial"/>
          <w:color w:val="000000"/>
          <w:szCs w:val="21"/>
        </w:rPr>
        <w:t>4</w:t>
      </w:r>
      <w:r w:rsidRPr="008F783B">
        <w:rPr>
          <w:rFonts w:ascii="Arial" w:hAnsi="Arial" w:cs="Arial"/>
          <w:color w:val="000000"/>
          <w:kern w:val="0"/>
          <w:szCs w:val="21"/>
        </w:rPr>
        <w:t>）航运需求的同一性</w:t>
      </w:r>
      <w:r w:rsidRPr="008F783B">
        <w:rPr>
          <w:rFonts w:ascii="Arial" w:hAnsi="Arial" w:cs="Arial"/>
          <w:color w:val="000000"/>
          <w:szCs w:val="21"/>
        </w:rPr>
        <w:t>。</w:t>
      </w:r>
      <w:r w:rsidRPr="008F783B">
        <w:rPr>
          <w:rFonts w:ascii="Arial" w:hAnsi="Arial" w:cs="Arial"/>
          <w:color w:val="000000"/>
          <w:szCs w:val="21"/>
        </w:rPr>
        <w:t xml:space="preserve"> </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w:t>
      </w:r>
      <w:r w:rsidRPr="008F783B">
        <w:rPr>
          <w:rFonts w:ascii="Arial" w:hAnsi="Arial" w:cs="Arial"/>
          <w:color w:val="000000"/>
          <w:szCs w:val="21"/>
        </w:rPr>
        <w:t>5</w:t>
      </w:r>
      <w:r w:rsidRPr="008F783B">
        <w:rPr>
          <w:rFonts w:ascii="Arial" w:hAnsi="Arial" w:cs="Arial"/>
          <w:color w:val="000000"/>
          <w:szCs w:val="21"/>
        </w:rPr>
        <w:t>）</w:t>
      </w:r>
      <w:r w:rsidRPr="008F783B">
        <w:rPr>
          <w:rFonts w:ascii="Arial" w:hAnsi="Arial" w:cs="Arial"/>
          <w:color w:val="000000"/>
          <w:kern w:val="0"/>
          <w:szCs w:val="21"/>
        </w:rPr>
        <w:t>运输的不平衡性</w:t>
      </w:r>
      <w:r w:rsidRPr="008F783B">
        <w:rPr>
          <w:rFonts w:ascii="Arial" w:hAnsi="Arial" w:cs="Arial"/>
          <w:color w:val="000000"/>
          <w:szCs w:val="21"/>
        </w:rPr>
        <w:t>。</w:t>
      </w:r>
      <w:r w:rsidRPr="008F783B">
        <w:rPr>
          <w:rFonts w:ascii="Arial" w:hAnsi="Arial" w:cs="Arial"/>
          <w:color w:val="000000"/>
          <w:szCs w:val="21"/>
        </w:rPr>
        <w:t xml:space="preserve">  </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航运需求的主要影响因素</w:t>
      </w:r>
      <w:r w:rsidRPr="008F783B">
        <w:rPr>
          <w:rFonts w:ascii="Arial" w:hAnsi="Arial" w:cs="Arial"/>
          <w:color w:val="000000"/>
          <w:szCs w:val="21"/>
        </w:rPr>
        <w:t xml:space="preserve"> </w:t>
      </w:r>
      <w:r w:rsidRPr="008F783B">
        <w:rPr>
          <w:rFonts w:ascii="Arial" w:hAnsi="Arial" w:cs="Arial"/>
          <w:color w:val="000000"/>
          <w:szCs w:val="21"/>
        </w:rPr>
        <w:t>：</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kern w:val="0"/>
          <w:szCs w:val="21"/>
        </w:rPr>
        <w:t>经济发展</w:t>
      </w:r>
      <w:r w:rsidRPr="008F783B">
        <w:rPr>
          <w:rFonts w:ascii="Arial" w:hAnsi="Arial" w:cs="Arial"/>
          <w:color w:val="000000"/>
          <w:szCs w:val="21"/>
        </w:rPr>
        <w:t>因素</w:t>
      </w:r>
      <w:r w:rsidRPr="008F783B">
        <w:rPr>
          <w:rFonts w:ascii="Arial" w:hAnsi="Arial" w:cs="Arial"/>
          <w:color w:val="000000"/>
          <w:szCs w:val="21"/>
        </w:rPr>
        <w:t xml:space="preserve"> </w:t>
      </w:r>
      <w:r w:rsidRPr="008F783B">
        <w:rPr>
          <w:rFonts w:ascii="Arial" w:hAnsi="Arial" w:cs="Arial"/>
          <w:color w:val="000000"/>
          <w:kern w:val="0"/>
          <w:szCs w:val="21"/>
        </w:rPr>
        <w:t>自然条件</w:t>
      </w:r>
      <w:r w:rsidRPr="008F783B">
        <w:rPr>
          <w:rFonts w:ascii="Arial" w:hAnsi="Arial" w:cs="Arial"/>
          <w:color w:val="000000"/>
          <w:szCs w:val="21"/>
        </w:rPr>
        <w:t>因素</w:t>
      </w:r>
      <w:r w:rsidRPr="008F783B">
        <w:rPr>
          <w:rFonts w:ascii="Arial" w:hAnsi="Arial" w:cs="Arial"/>
          <w:color w:val="000000"/>
          <w:szCs w:val="21"/>
        </w:rPr>
        <w:t xml:space="preserve"> </w:t>
      </w:r>
      <w:r w:rsidRPr="008F783B">
        <w:rPr>
          <w:rFonts w:ascii="Arial" w:hAnsi="Arial" w:cs="Arial"/>
          <w:color w:val="000000"/>
          <w:kern w:val="0"/>
          <w:szCs w:val="21"/>
        </w:rPr>
        <w:t>政治条件</w:t>
      </w:r>
      <w:r w:rsidRPr="008F783B">
        <w:rPr>
          <w:rFonts w:ascii="Arial" w:hAnsi="Arial" w:cs="Arial"/>
          <w:color w:val="000000"/>
          <w:szCs w:val="21"/>
        </w:rPr>
        <w:t>因素</w:t>
      </w:r>
      <w:r w:rsidRPr="008F783B">
        <w:rPr>
          <w:rFonts w:ascii="Arial" w:hAnsi="Arial" w:cs="Arial"/>
          <w:color w:val="000000"/>
          <w:szCs w:val="21"/>
        </w:rPr>
        <w:t xml:space="preserve">   </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3</w:t>
      </w:r>
      <w:r w:rsidRPr="008F783B">
        <w:rPr>
          <w:rFonts w:ascii="Arial" w:hAnsi="Arial" w:cs="Arial"/>
          <w:b/>
          <w:color w:val="000000"/>
          <w:szCs w:val="21"/>
        </w:rPr>
        <w:t>、影响航运供给的因素？</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答：航运供给基本上</w:t>
      </w:r>
      <w:r w:rsidRPr="008F783B">
        <w:rPr>
          <w:rFonts w:ascii="Arial" w:hAnsi="Arial" w:cs="Arial"/>
          <w:color w:val="000000"/>
          <w:kern w:val="0"/>
          <w:szCs w:val="21"/>
        </w:rPr>
        <w:t>取决于航运需求</w:t>
      </w:r>
      <w:r w:rsidRPr="008F783B">
        <w:rPr>
          <w:rFonts w:ascii="Arial" w:hAnsi="Arial" w:cs="Arial"/>
          <w:color w:val="000000"/>
          <w:szCs w:val="21"/>
        </w:rPr>
        <w:t>，</w:t>
      </w:r>
      <w:r w:rsidRPr="008F783B">
        <w:rPr>
          <w:rFonts w:ascii="Arial" w:hAnsi="Arial" w:cs="Arial"/>
          <w:color w:val="000000"/>
          <w:kern w:val="0"/>
          <w:szCs w:val="21"/>
        </w:rPr>
        <w:t>另一方面</w:t>
      </w:r>
      <w:r w:rsidRPr="008F783B">
        <w:rPr>
          <w:rFonts w:ascii="Arial" w:hAnsi="Arial" w:cs="Arial"/>
          <w:color w:val="000000"/>
          <w:szCs w:val="21"/>
        </w:rPr>
        <w:t>，影响航运供给的其他一些直接因素有：</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 xml:space="preserve">  </w:t>
      </w:r>
      <w:r w:rsidRPr="008F783B">
        <w:rPr>
          <w:rFonts w:ascii="Arial" w:hAnsi="Arial" w:cs="Arial"/>
          <w:color w:val="000000"/>
          <w:szCs w:val="21"/>
        </w:rPr>
        <w:t>一是</w:t>
      </w:r>
      <w:r w:rsidRPr="008F783B">
        <w:rPr>
          <w:rFonts w:ascii="Arial" w:hAnsi="Arial" w:cs="Arial"/>
          <w:color w:val="000000"/>
          <w:kern w:val="0"/>
          <w:szCs w:val="21"/>
        </w:rPr>
        <w:t>各航运供给的提供者发展航运的动机各不相同</w:t>
      </w:r>
      <w:r w:rsidRPr="008F783B">
        <w:rPr>
          <w:rFonts w:ascii="Arial" w:hAnsi="Arial" w:cs="Arial"/>
          <w:color w:val="000000"/>
          <w:szCs w:val="21"/>
        </w:rPr>
        <w:t>。</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 xml:space="preserve">  </w:t>
      </w:r>
      <w:r w:rsidRPr="008F783B">
        <w:rPr>
          <w:rFonts w:ascii="Arial" w:hAnsi="Arial" w:cs="Arial"/>
          <w:color w:val="000000"/>
          <w:szCs w:val="21"/>
        </w:rPr>
        <w:t>二是</w:t>
      </w:r>
      <w:r w:rsidRPr="008F783B">
        <w:rPr>
          <w:rFonts w:ascii="Arial" w:hAnsi="Arial" w:cs="Arial"/>
          <w:color w:val="000000"/>
          <w:kern w:val="0"/>
          <w:szCs w:val="21"/>
        </w:rPr>
        <w:t>各国出于单方面的考虑，需要一支相当规模的商船队作为国防的一部分</w:t>
      </w:r>
      <w:r w:rsidRPr="008F783B">
        <w:rPr>
          <w:rFonts w:ascii="Arial" w:hAnsi="Arial" w:cs="Arial"/>
          <w:color w:val="000000"/>
          <w:szCs w:val="21"/>
        </w:rPr>
        <w:t>。</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 xml:space="preserve">  </w:t>
      </w:r>
      <w:r w:rsidRPr="008F783B">
        <w:rPr>
          <w:rFonts w:ascii="Arial" w:hAnsi="Arial" w:cs="Arial"/>
          <w:color w:val="000000"/>
          <w:szCs w:val="21"/>
        </w:rPr>
        <w:t>三是</w:t>
      </w:r>
      <w:r w:rsidRPr="008F783B">
        <w:rPr>
          <w:rFonts w:ascii="Arial" w:hAnsi="Arial" w:cs="Arial"/>
          <w:color w:val="000000"/>
          <w:kern w:val="0"/>
          <w:szCs w:val="21"/>
        </w:rPr>
        <w:t>造船成本和技术方面的影响</w:t>
      </w:r>
      <w:r w:rsidRPr="008F783B">
        <w:rPr>
          <w:rFonts w:ascii="Arial" w:hAnsi="Arial" w:cs="Arial"/>
          <w:color w:val="000000"/>
          <w:szCs w:val="21"/>
        </w:rPr>
        <w:t>，如造船成本低，技术先进，就会刺激船东多造新船，反之则会抑制其造船的欲望。</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szCs w:val="21"/>
        </w:rPr>
        <w:t xml:space="preserve">  </w:t>
      </w:r>
      <w:r w:rsidRPr="008F783B">
        <w:rPr>
          <w:rFonts w:ascii="Arial" w:hAnsi="Arial" w:cs="Arial"/>
          <w:color w:val="000000"/>
          <w:szCs w:val="21"/>
        </w:rPr>
        <w:t>四是</w:t>
      </w:r>
      <w:r w:rsidRPr="008F783B">
        <w:rPr>
          <w:rFonts w:ascii="Arial" w:hAnsi="Arial" w:cs="Arial"/>
          <w:color w:val="000000"/>
          <w:kern w:val="0"/>
          <w:szCs w:val="21"/>
        </w:rPr>
        <w:t>从一定的市场范围内来看，进入市场的船舶吨位的多少以及航运市场景气与否也是决定航运供给的主要因素。</w:t>
      </w:r>
    </w:p>
    <w:p w:rsidR="001D7576" w:rsidRPr="00815A6A" w:rsidRDefault="001D7576" w:rsidP="00815A6A">
      <w:pPr>
        <w:pStyle w:val="a6"/>
        <w:numPr>
          <w:ilvl w:val="0"/>
          <w:numId w:val="5"/>
        </w:numPr>
        <w:spacing w:line="0" w:lineRule="atLeast"/>
        <w:ind w:firstLineChars="0"/>
        <w:rPr>
          <w:rFonts w:ascii="Arial" w:hAnsi="Arial" w:cs="Arial"/>
          <w:b/>
          <w:color w:val="000000"/>
          <w:szCs w:val="21"/>
        </w:rPr>
      </w:pPr>
      <w:r w:rsidRPr="00815A6A">
        <w:rPr>
          <w:rFonts w:ascii="Arial" w:hAnsi="Arial" w:cs="Arial"/>
          <w:b/>
          <w:color w:val="000000"/>
          <w:szCs w:val="21"/>
        </w:rPr>
        <w:t>运价的主要影响因素</w:t>
      </w:r>
    </w:p>
    <w:p w:rsidR="001D7576" w:rsidRPr="00815A6A" w:rsidRDefault="00815A6A" w:rsidP="00815A6A">
      <w:pPr>
        <w:spacing w:line="0" w:lineRule="atLeast"/>
        <w:ind w:left="360"/>
        <w:rPr>
          <w:rFonts w:ascii="Arial" w:hAnsi="Arial" w:cs="Arial"/>
          <w:color w:val="000000"/>
          <w:szCs w:val="21"/>
        </w:rPr>
      </w:pPr>
      <w:r>
        <w:rPr>
          <w:rFonts w:ascii="Arial" w:hAnsi="Arial" w:cs="Arial" w:hint="eastAsia"/>
          <w:color w:val="000000"/>
          <w:szCs w:val="21"/>
        </w:rPr>
        <w:t>1</w:t>
      </w:r>
      <w:r>
        <w:rPr>
          <w:rFonts w:ascii="Arial" w:hAnsi="Arial" w:cs="Arial" w:hint="eastAsia"/>
          <w:color w:val="000000"/>
          <w:szCs w:val="21"/>
        </w:rPr>
        <w:t>）</w:t>
      </w:r>
      <w:r w:rsidR="001D7576" w:rsidRPr="00815A6A">
        <w:rPr>
          <w:rFonts w:ascii="Arial" w:hAnsi="Arial" w:cs="Arial"/>
          <w:color w:val="000000"/>
          <w:szCs w:val="21"/>
        </w:rPr>
        <w:t>航运成本：</w:t>
      </w:r>
      <w:r w:rsidR="001D7576" w:rsidRPr="00815A6A">
        <w:rPr>
          <w:rFonts w:ascii="Arial" w:hAnsi="Arial" w:cs="Arial"/>
          <w:color w:val="000000"/>
          <w:szCs w:val="21"/>
        </w:rPr>
        <w:t xml:space="preserve"> </w:t>
      </w:r>
      <w:r w:rsidR="001D7576" w:rsidRPr="00815A6A">
        <w:rPr>
          <w:rFonts w:ascii="Arial" w:hAnsi="Arial" w:cs="Arial"/>
          <w:color w:val="000000"/>
          <w:szCs w:val="21"/>
        </w:rPr>
        <w:t>船舶资本成本</w:t>
      </w:r>
      <w:r w:rsidR="001D7576" w:rsidRPr="00815A6A">
        <w:rPr>
          <w:rFonts w:ascii="Arial" w:hAnsi="Arial" w:cs="Arial"/>
          <w:color w:val="000000"/>
          <w:szCs w:val="21"/>
        </w:rPr>
        <w:t xml:space="preserve"> </w:t>
      </w:r>
      <w:r w:rsidR="001D7576" w:rsidRPr="00815A6A">
        <w:rPr>
          <w:rFonts w:ascii="Arial" w:hAnsi="Arial" w:cs="Arial"/>
          <w:color w:val="000000"/>
          <w:szCs w:val="21"/>
        </w:rPr>
        <w:t>经营成本</w:t>
      </w:r>
      <w:r w:rsidR="001D7576" w:rsidRPr="00815A6A">
        <w:rPr>
          <w:rFonts w:ascii="Arial" w:hAnsi="Arial" w:cs="Arial"/>
          <w:color w:val="000000"/>
          <w:szCs w:val="21"/>
        </w:rPr>
        <w:t xml:space="preserve"> </w:t>
      </w:r>
      <w:r w:rsidR="001D7576" w:rsidRPr="00815A6A">
        <w:rPr>
          <w:rFonts w:ascii="Arial" w:hAnsi="Arial" w:cs="Arial"/>
          <w:color w:val="000000"/>
          <w:szCs w:val="21"/>
        </w:rPr>
        <w:t>航次成本</w:t>
      </w:r>
      <w:r w:rsidR="001D7576" w:rsidRPr="00815A6A">
        <w:rPr>
          <w:rFonts w:ascii="Arial" w:hAnsi="Arial" w:cs="Arial"/>
          <w:color w:val="000000"/>
          <w:szCs w:val="21"/>
        </w:rPr>
        <w:t xml:space="preserve"> </w:t>
      </w:r>
    </w:p>
    <w:p w:rsidR="001D7576" w:rsidRPr="008F783B" w:rsidRDefault="00815A6A" w:rsidP="00815A6A">
      <w:pPr>
        <w:spacing w:line="0" w:lineRule="atLeast"/>
        <w:ind w:left="360"/>
        <w:rPr>
          <w:rFonts w:ascii="Arial" w:hAnsi="Arial" w:cs="Arial"/>
          <w:color w:val="000000"/>
          <w:szCs w:val="21"/>
        </w:rPr>
      </w:pPr>
      <w:r>
        <w:rPr>
          <w:rFonts w:ascii="Arial" w:hAnsi="Arial" w:cs="Arial" w:hint="eastAsia"/>
          <w:color w:val="000000"/>
          <w:szCs w:val="21"/>
        </w:rPr>
        <w:t>2</w:t>
      </w:r>
      <w:r>
        <w:rPr>
          <w:rFonts w:ascii="Arial" w:hAnsi="Arial" w:cs="Arial" w:hint="eastAsia"/>
          <w:color w:val="000000"/>
          <w:szCs w:val="21"/>
        </w:rPr>
        <w:t>）</w:t>
      </w:r>
      <w:r w:rsidR="001D7576" w:rsidRPr="008F783B">
        <w:rPr>
          <w:rFonts w:ascii="Arial" w:hAnsi="Arial" w:cs="Arial"/>
          <w:color w:val="000000"/>
          <w:szCs w:val="21"/>
        </w:rPr>
        <w:t>航运市场结构</w:t>
      </w:r>
      <w:r w:rsidR="001D7576" w:rsidRPr="008F783B">
        <w:rPr>
          <w:rFonts w:ascii="Arial" w:hAnsi="Arial" w:cs="Arial"/>
          <w:color w:val="000000"/>
          <w:szCs w:val="21"/>
        </w:rPr>
        <w:t xml:space="preserve"> </w:t>
      </w:r>
    </w:p>
    <w:p w:rsidR="001D7576" w:rsidRPr="008F783B" w:rsidRDefault="00815A6A" w:rsidP="001D7576">
      <w:pPr>
        <w:spacing w:line="0" w:lineRule="atLeast"/>
        <w:ind w:left="360"/>
        <w:rPr>
          <w:rFonts w:ascii="Arial" w:hAnsi="Arial" w:cs="Arial"/>
          <w:color w:val="000000"/>
          <w:szCs w:val="21"/>
        </w:rPr>
      </w:pPr>
      <w:r>
        <w:rPr>
          <w:rFonts w:ascii="Arial" w:hAnsi="Arial" w:cs="Arial" w:hint="eastAsia"/>
          <w:color w:val="000000"/>
          <w:szCs w:val="21"/>
        </w:rPr>
        <w:t xml:space="preserve">    </w:t>
      </w:r>
      <w:r w:rsidR="001D7576" w:rsidRPr="00815A6A">
        <w:rPr>
          <w:rFonts w:ascii="Arial" w:hAnsi="Arial" w:cs="Arial"/>
          <w:color w:val="000000"/>
          <w:szCs w:val="21"/>
        </w:rPr>
        <w:t>不定期船</w:t>
      </w:r>
      <w:r w:rsidR="001D7576" w:rsidRPr="008F783B">
        <w:rPr>
          <w:rFonts w:ascii="Arial" w:hAnsi="Arial" w:cs="Arial"/>
          <w:color w:val="000000"/>
          <w:szCs w:val="21"/>
        </w:rPr>
        <w:t>即期市场是一个</w:t>
      </w:r>
      <w:r w:rsidR="001D7576" w:rsidRPr="00815A6A">
        <w:rPr>
          <w:rFonts w:ascii="Arial" w:hAnsi="Arial" w:cs="Arial"/>
          <w:color w:val="000000"/>
          <w:szCs w:val="21"/>
        </w:rPr>
        <w:t>完全竞争</w:t>
      </w:r>
      <w:r w:rsidR="001D7576" w:rsidRPr="008F783B">
        <w:rPr>
          <w:rFonts w:ascii="Arial" w:hAnsi="Arial" w:cs="Arial"/>
          <w:color w:val="000000"/>
          <w:szCs w:val="21"/>
        </w:rPr>
        <w:t>的市场。</w:t>
      </w:r>
      <w:r w:rsidR="001D7576" w:rsidRPr="008F783B">
        <w:rPr>
          <w:rFonts w:ascii="Arial" w:hAnsi="Arial" w:cs="Arial"/>
          <w:color w:val="000000"/>
          <w:szCs w:val="21"/>
        </w:rPr>
        <w:t xml:space="preserve"> </w:t>
      </w:r>
      <w:r w:rsidR="001D7576" w:rsidRPr="00815A6A">
        <w:rPr>
          <w:rFonts w:ascii="Arial" w:hAnsi="Arial" w:cs="Arial"/>
          <w:color w:val="000000"/>
          <w:szCs w:val="21"/>
        </w:rPr>
        <w:t>期租船</w:t>
      </w:r>
      <w:r w:rsidR="001D7576" w:rsidRPr="008F783B">
        <w:rPr>
          <w:rFonts w:ascii="Arial" w:hAnsi="Arial" w:cs="Arial"/>
          <w:color w:val="000000"/>
          <w:szCs w:val="21"/>
        </w:rPr>
        <w:t>市场是</w:t>
      </w:r>
      <w:r w:rsidR="001D7576" w:rsidRPr="00815A6A">
        <w:rPr>
          <w:rFonts w:ascii="Arial" w:hAnsi="Arial" w:cs="Arial"/>
          <w:color w:val="000000"/>
          <w:szCs w:val="21"/>
        </w:rPr>
        <w:t>不完全竞争</w:t>
      </w:r>
      <w:r w:rsidR="001D7576" w:rsidRPr="008F783B">
        <w:rPr>
          <w:rFonts w:ascii="Arial" w:hAnsi="Arial" w:cs="Arial"/>
          <w:color w:val="000000"/>
          <w:szCs w:val="21"/>
        </w:rPr>
        <w:t>的市场。</w:t>
      </w:r>
      <w:r w:rsidR="001D7576" w:rsidRPr="00815A6A">
        <w:rPr>
          <w:rFonts w:ascii="Arial" w:hAnsi="Arial" w:cs="Arial"/>
          <w:color w:val="000000"/>
          <w:szCs w:val="21"/>
        </w:rPr>
        <w:t>班轮运输</w:t>
      </w:r>
      <w:r w:rsidR="001D7576" w:rsidRPr="008F783B">
        <w:rPr>
          <w:rFonts w:ascii="Arial" w:hAnsi="Arial" w:cs="Arial"/>
          <w:color w:val="000000"/>
          <w:szCs w:val="21"/>
        </w:rPr>
        <w:t>市场是</w:t>
      </w:r>
      <w:r w:rsidR="001D7576" w:rsidRPr="00815A6A">
        <w:rPr>
          <w:rFonts w:ascii="Arial" w:hAnsi="Arial" w:cs="Arial"/>
          <w:color w:val="000000"/>
          <w:szCs w:val="21"/>
        </w:rPr>
        <w:t>寡头垄断</w:t>
      </w:r>
      <w:r w:rsidR="001D7576" w:rsidRPr="008F783B">
        <w:rPr>
          <w:rFonts w:ascii="Arial" w:hAnsi="Arial" w:cs="Arial"/>
          <w:color w:val="000000"/>
          <w:szCs w:val="21"/>
        </w:rPr>
        <w:t>市场</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3</w:t>
      </w:r>
      <w:r w:rsidR="00815A6A">
        <w:rPr>
          <w:rFonts w:ascii="Arial" w:hAnsi="Arial" w:cs="Arial" w:hint="eastAsia"/>
          <w:color w:val="000000"/>
          <w:szCs w:val="21"/>
        </w:rPr>
        <w:t>)</w:t>
      </w:r>
      <w:r w:rsidRPr="008F783B">
        <w:rPr>
          <w:rFonts w:ascii="Arial" w:hAnsi="Arial" w:cs="Arial"/>
          <w:color w:val="000000"/>
          <w:szCs w:val="21"/>
        </w:rPr>
        <w:t>承运对象</w:t>
      </w:r>
      <w:r w:rsidRPr="008F783B">
        <w:rPr>
          <w:rFonts w:ascii="Arial" w:hAnsi="Arial" w:cs="Arial"/>
          <w:color w:val="000000"/>
          <w:szCs w:val="21"/>
        </w:rPr>
        <w:t xml:space="preserve"> </w:t>
      </w:r>
    </w:p>
    <w:p w:rsidR="00815A6A" w:rsidRDefault="00815A6A" w:rsidP="001D7576">
      <w:pPr>
        <w:spacing w:line="0" w:lineRule="atLeast"/>
        <w:ind w:left="360"/>
        <w:rPr>
          <w:rFonts w:ascii="Arial" w:hAnsi="Arial" w:cs="Arial" w:hint="eastAsia"/>
          <w:color w:val="000000"/>
          <w:szCs w:val="21"/>
        </w:rPr>
      </w:pPr>
      <w:r>
        <w:rPr>
          <w:rFonts w:ascii="Arial" w:hAnsi="Arial" w:cs="Arial" w:hint="eastAsia"/>
          <w:color w:val="000000"/>
          <w:szCs w:val="21"/>
        </w:rPr>
        <w:t>①</w:t>
      </w:r>
      <w:r>
        <w:rPr>
          <w:rFonts w:ascii="Arial" w:hAnsi="Arial" w:cs="Arial" w:hint="eastAsia"/>
          <w:color w:val="000000"/>
          <w:szCs w:val="21"/>
        </w:rPr>
        <w:t xml:space="preserve"> </w:t>
      </w:r>
      <w:r w:rsidR="001D7576" w:rsidRPr="008F783B">
        <w:rPr>
          <w:rFonts w:ascii="Arial" w:hAnsi="Arial" w:cs="Arial"/>
          <w:color w:val="000000"/>
          <w:szCs w:val="21"/>
        </w:rPr>
        <w:t>不同货类具有</w:t>
      </w:r>
      <w:r w:rsidR="001D7576" w:rsidRPr="00815A6A">
        <w:rPr>
          <w:rFonts w:ascii="Arial" w:hAnsi="Arial" w:cs="Arial"/>
          <w:color w:val="000000"/>
          <w:szCs w:val="21"/>
        </w:rPr>
        <w:t>不同的性质与特点</w:t>
      </w:r>
    </w:p>
    <w:p w:rsidR="001D7576" w:rsidRPr="00815A6A" w:rsidRDefault="00815A6A" w:rsidP="001D7576">
      <w:pPr>
        <w:spacing w:line="0" w:lineRule="atLeast"/>
        <w:ind w:left="360"/>
        <w:rPr>
          <w:rFonts w:ascii="Arial" w:hAnsi="Arial" w:cs="Arial"/>
          <w:color w:val="000000"/>
          <w:szCs w:val="21"/>
        </w:rPr>
      </w:pPr>
      <w:r>
        <w:rPr>
          <w:rFonts w:ascii="Arial" w:hAnsi="Arial" w:cs="Arial" w:hint="eastAsia"/>
          <w:color w:val="000000"/>
          <w:szCs w:val="21"/>
        </w:rPr>
        <w:t>②</w:t>
      </w:r>
      <w:r>
        <w:rPr>
          <w:rFonts w:ascii="Arial" w:hAnsi="Arial" w:cs="Arial" w:hint="eastAsia"/>
          <w:color w:val="000000"/>
          <w:szCs w:val="21"/>
        </w:rPr>
        <w:t xml:space="preserve"> </w:t>
      </w:r>
      <w:r w:rsidR="001D7576" w:rsidRPr="008F783B">
        <w:rPr>
          <w:rFonts w:ascii="Arial" w:hAnsi="Arial" w:cs="Arial"/>
          <w:color w:val="000000"/>
          <w:szCs w:val="21"/>
        </w:rPr>
        <w:t>货物</w:t>
      </w:r>
      <w:r w:rsidR="001D7576" w:rsidRPr="00815A6A">
        <w:rPr>
          <w:rFonts w:ascii="Arial" w:hAnsi="Arial" w:cs="Arial"/>
          <w:color w:val="000000"/>
          <w:szCs w:val="21"/>
        </w:rPr>
        <w:t>自身价值的高低</w:t>
      </w:r>
    </w:p>
    <w:p w:rsidR="00815A6A" w:rsidRDefault="00815A6A" w:rsidP="001D7576">
      <w:pPr>
        <w:spacing w:line="0" w:lineRule="atLeast"/>
        <w:ind w:left="360"/>
        <w:rPr>
          <w:rFonts w:ascii="Arial" w:hAnsi="Arial" w:cs="Arial" w:hint="eastAsia"/>
          <w:color w:val="000000"/>
          <w:szCs w:val="21"/>
        </w:rPr>
      </w:pPr>
      <w:r>
        <w:rPr>
          <w:rFonts w:ascii="Arial" w:hAnsi="Arial" w:cs="Arial" w:hint="eastAsia"/>
          <w:color w:val="000000"/>
          <w:szCs w:val="21"/>
        </w:rPr>
        <w:t>③</w:t>
      </w:r>
      <w:r>
        <w:rPr>
          <w:rFonts w:ascii="Arial" w:hAnsi="Arial" w:cs="Arial" w:hint="eastAsia"/>
          <w:color w:val="000000"/>
          <w:szCs w:val="21"/>
        </w:rPr>
        <w:t xml:space="preserve"> </w:t>
      </w:r>
      <w:r w:rsidR="001D7576" w:rsidRPr="008F783B">
        <w:rPr>
          <w:rFonts w:ascii="Arial" w:hAnsi="Arial" w:cs="Arial"/>
          <w:color w:val="000000"/>
          <w:szCs w:val="21"/>
        </w:rPr>
        <w:t>货运量与货物批量的大小</w:t>
      </w:r>
    </w:p>
    <w:p w:rsidR="001D7576" w:rsidRPr="008F783B" w:rsidRDefault="00815A6A" w:rsidP="001D7576">
      <w:pPr>
        <w:spacing w:line="0" w:lineRule="atLeast"/>
        <w:ind w:left="360"/>
        <w:rPr>
          <w:rFonts w:ascii="Arial" w:hAnsi="Arial" w:cs="Arial"/>
          <w:color w:val="000000"/>
          <w:szCs w:val="21"/>
        </w:rPr>
      </w:pPr>
      <w:r>
        <w:rPr>
          <w:rFonts w:ascii="Arial" w:hAnsi="Arial" w:cs="Arial" w:hint="eastAsia"/>
          <w:color w:val="000000"/>
          <w:szCs w:val="21"/>
        </w:rPr>
        <w:t>④</w:t>
      </w:r>
      <w:r>
        <w:rPr>
          <w:rFonts w:ascii="Arial" w:hAnsi="Arial" w:cs="Arial" w:hint="eastAsia"/>
          <w:color w:val="000000"/>
          <w:szCs w:val="21"/>
        </w:rPr>
        <w:t xml:space="preserve"> </w:t>
      </w:r>
      <w:r w:rsidR="001D7576" w:rsidRPr="008F783B">
        <w:rPr>
          <w:rFonts w:ascii="Arial" w:hAnsi="Arial" w:cs="Arial"/>
          <w:color w:val="000000"/>
          <w:szCs w:val="21"/>
        </w:rPr>
        <w:t>货物</w:t>
      </w:r>
      <w:r w:rsidR="001D7576" w:rsidRPr="00815A6A">
        <w:rPr>
          <w:rFonts w:ascii="Arial" w:hAnsi="Arial" w:cs="Arial"/>
          <w:color w:val="000000"/>
          <w:szCs w:val="21"/>
        </w:rPr>
        <w:t>装卸的特殊要求</w:t>
      </w:r>
    </w:p>
    <w:p w:rsidR="001D7576" w:rsidRPr="008F783B" w:rsidRDefault="00815A6A" w:rsidP="001D7576">
      <w:pPr>
        <w:spacing w:line="0" w:lineRule="atLeast"/>
        <w:ind w:left="360"/>
        <w:rPr>
          <w:rFonts w:ascii="Arial" w:hAnsi="Arial" w:cs="Arial"/>
          <w:color w:val="000000"/>
          <w:szCs w:val="21"/>
        </w:rPr>
      </w:pPr>
      <w:r>
        <w:rPr>
          <w:rFonts w:ascii="Arial" w:hAnsi="Arial" w:cs="Arial" w:hint="eastAsia"/>
          <w:color w:val="000000"/>
          <w:szCs w:val="21"/>
        </w:rPr>
        <w:t>⑤</w:t>
      </w:r>
      <w:r>
        <w:rPr>
          <w:rFonts w:ascii="Arial" w:hAnsi="Arial" w:cs="Arial" w:hint="eastAsia"/>
          <w:color w:val="000000"/>
          <w:szCs w:val="21"/>
        </w:rPr>
        <w:t xml:space="preserve"> </w:t>
      </w:r>
      <w:r w:rsidR="001D7576" w:rsidRPr="008F783B">
        <w:rPr>
          <w:rFonts w:ascii="Arial" w:hAnsi="Arial" w:cs="Arial"/>
          <w:color w:val="000000"/>
          <w:szCs w:val="21"/>
        </w:rPr>
        <w:t>货物</w:t>
      </w:r>
      <w:r w:rsidR="001D7576" w:rsidRPr="00815A6A">
        <w:rPr>
          <w:rFonts w:ascii="Arial" w:hAnsi="Arial" w:cs="Arial"/>
          <w:color w:val="000000"/>
          <w:szCs w:val="21"/>
        </w:rPr>
        <w:t>受损的难易程度</w:t>
      </w:r>
    </w:p>
    <w:p w:rsidR="001D7576" w:rsidRPr="008F783B" w:rsidRDefault="001D7576" w:rsidP="001D7576">
      <w:pPr>
        <w:spacing w:line="0" w:lineRule="atLeast"/>
        <w:ind w:left="360"/>
        <w:rPr>
          <w:rFonts w:ascii="Arial" w:hAnsi="Arial" w:cs="Arial"/>
          <w:color w:val="000000"/>
          <w:szCs w:val="21"/>
        </w:rPr>
      </w:pPr>
      <w:r w:rsidRPr="00815A6A">
        <w:rPr>
          <w:rFonts w:ascii="Arial" w:hAnsi="Arial" w:cs="Arial"/>
          <w:color w:val="000000"/>
          <w:szCs w:val="21"/>
        </w:rPr>
        <w:t>4</w:t>
      </w:r>
      <w:r w:rsidR="00815A6A">
        <w:rPr>
          <w:rFonts w:ascii="Arial" w:hAnsi="Arial" w:cs="Arial" w:hint="eastAsia"/>
          <w:color w:val="000000"/>
          <w:szCs w:val="21"/>
        </w:rPr>
        <w:t>）</w:t>
      </w:r>
      <w:r w:rsidRPr="00815A6A">
        <w:rPr>
          <w:rFonts w:ascii="Arial" w:hAnsi="Arial" w:cs="Arial"/>
          <w:color w:val="000000"/>
          <w:szCs w:val="21"/>
        </w:rPr>
        <w:t>航线及港口条件</w:t>
      </w:r>
      <w:r w:rsidRPr="008F783B">
        <w:rPr>
          <w:rFonts w:ascii="Arial" w:hAnsi="Arial" w:cs="Arial"/>
          <w:color w:val="000000"/>
          <w:szCs w:val="21"/>
        </w:rPr>
        <w:t xml:space="preserve"> </w:t>
      </w:r>
    </w:p>
    <w:p w:rsidR="001D7576" w:rsidRPr="008F783B"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航线包括航行距离，航区的自然、气象、水文情况，是否需要通过运河以及航线上是否有加油港及其油价等等</w:t>
      </w:r>
      <w:r w:rsidRPr="008F783B">
        <w:rPr>
          <w:rFonts w:ascii="Arial" w:hAnsi="Arial" w:cs="Arial"/>
          <w:color w:val="000000"/>
          <w:szCs w:val="21"/>
        </w:rPr>
        <w:t>。因为这些条件</w:t>
      </w:r>
      <w:r w:rsidRPr="00815A6A">
        <w:rPr>
          <w:rFonts w:ascii="Arial" w:hAnsi="Arial" w:cs="Arial"/>
          <w:color w:val="000000"/>
          <w:szCs w:val="21"/>
        </w:rPr>
        <w:t>影响船舶的营运经济效益</w:t>
      </w:r>
      <w:r w:rsidRPr="008F783B">
        <w:rPr>
          <w:rFonts w:ascii="Arial" w:hAnsi="Arial" w:cs="Arial"/>
          <w:color w:val="000000"/>
          <w:szCs w:val="21"/>
        </w:rPr>
        <w:t>，是决定是否派船的主要根据之一。</w:t>
      </w:r>
    </w:p>
    <w:p w:rsidR="001D7576" w:rsidRPr="00815A6A" w:rsidRDefault="001D7576" w:rsidP="00815A6A">
      <w:pPr>
        <w:spacing w:line="0" w:lineRule="atLeast"/>
        <w:ind w:left="360"/>
        <w:rPr>
          <w:rFonts w:ascii="Arial" w:hAnsi="Arial" w:cs="Arial"/>
          <w:color w:val="000000"/>
          <w:szCs w:val="21"/>
        </w:rPr>
      </w:pPr>
      <w:r w:rsidRPr="008F783B">
        <w:rPr>
          <w:rFonts w:ascii="Arial" w:hAnsi="Arial" w:cs="Arial"/>
          <w:color w:val="000000"/>
          <w:szCs w:val="21"/>
        </w:rPr>
        <w:t>在</w:t>
      </w:r>
      <w:r w:rsidRPr="00815A6A">
        <w:rPr>
          <w:rFonts w:ascii="Arial" w:hAnsi="Arial" w:cs="Arial"/>
          <w:color w:val="000000"/>
          <w:szCs w:val="21"/>
        </w:rPr>
        <w:t>往返航程中，能否揽取回程货载，是影响班轮运价水平的重要因素。</w:t>
      </w:r>
    </w:p>
    <w:p w:rsidR="001D7576" w:rsidRPr="008F783B"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航线上的港口状况是构成航线的重要组成部分，港口状况包括港口的地理位置，限制水深和潮汐变化，港口的装卸费率及其与船、</w:t>
      </w:r>
      <w:proofErr w:type="gramStart"/>
      <w:r w:rsidRPr="00815A6A">
        <w:rPr>
          <w:rFonts w:ascii="Arial" w:hAnsi="Arial" w:cs="Arial"/>
          <w:color w:val="000000"/>
          <w:szCs w:val="21"/>
        </w:rPr>
        <w:t>货有关</w:t>
      </w:r>
      <w:proofErr w:type="gramEnd"/>
      <w:r w:rsidRPr="00815A6A">
        <w:rPr>
          <w:rFonts w:ascii="Arial" w:hAnsi="Arial" w:cs="Arial"/>
          <w:color w:val="000000"/>
          <w:szCs w:val="21"/>
        </w:rPr>
        <w:t>的使用费，港口的装卸设备、泊位条件、港口的班制、管理水平和拥挤程度等等</w:t>
      </w:r>
      <w:r w:rsidRPr="008F783B">
        <w:rPr>
          <w:rFonts w:ascii="Arial" w:hAnsi="Arial" w:cs="Arial"/>
          <w:color w:val="000000"/>
          <w:szCs w:val="21"/>
        </w:rPr>
        <w:t>，这些因素对运价的制定有重要参考价值。</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5</w:t>
      </w:r>
      <w:r w:rsidRPr="008F783B">
        <w:rPr>
          <w:rFonts w:ascii="Arial" w:hAnsi="Arial" w:cs="Arial"/>
          <w:b/>
          <w:color w:val="000000"/>
          <w:szCs w:val="21"/>
        </w:rPr>
        <w:t>、航运企业组织结构设计</w:t>
      </w:r>
      <w:r w:rsidRPr="008F783B">
        <w:rPr>
          <w:rFonts w:ascii="Arial" w:hAnsi="Arial" w:cs="Arial"/>
          <w:b/>
          <w:color w:val="000000"/>
          <w:szCs w:val="21"/>
        </w:rPr>
        <w:t xml:space="preserve"> </w:t>
      </w:r>
      <w:r w:rsidRPr="008F783B">
        <w:rPr>
          <w:rFonts w:ascii="Arial" w:hAnsi="Arial" w:cs="Arial"/>
          <w:b/>
          <w:color w:val="000000"/>
          <w:szCs w:val="21"/>
        </w:rPr>
        <w:t>？</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航运企业的组织结构</w:t>
      </w:r>
      <w:r w:rsidRPr="008F783B">
        <w:rPr>
          <w:rFonts w:ascii="Arial" w:hAnsi="Arial" w:cs="Arial"/>
          <w:color w:val="000000"/>
          <w:kern w:val="0"/>
          <w:szCs w:val="21"/>
        </w:rPr>
        <w:t>应使信息传递的线路最短，并保证信息传递的畅通</w:t>
      </w:r>
      <w:r w:rsidRPr="008F783B">
        <w:rPr>
          <w:rFonts w:ascii="Arial" w:hAnsi="Arial" w:cs="Arial"/>
          <w:color w:val="000000"/>
          <w:szCs w:val="21"/>
        </w:rPr>
        <w:t xml:space="preserve"> </w:t>
      </w:r>
    </w:p>
    <w:p w:rsidR="001D7576" w:rsidRPr="008F783B" w:rsidRDefault="001D7576" w:rsidP="001D7576">
      <w:pPr>
        <w:spacing w:line="0" w:lineRule="atLeast"/>
        <w:ind w:left="360"/>
        <w:rPr>
          <w:rFonts w:ascii="Arial" w:hAnsi="Arial" w:cs="Arial"/>
          <w:bCs/>
          <w:color w:val="000000"/>
          <w:szCs w:val="21"/>
        </w:rPr>
      </w:pPr>
      <w:r w:rsidRPr="008F783B">
        <w:rPr>
          <w:rFonts w:ascii="Arial" w:hAnsi="Arial" w:cs="Arial"/>
          <w:color w:val="000000"/>
          <w:szCs w:val="21"/>
        </w:rPr>
        <w:t>要</w:t>
      </w:r>
      <w:r w:rsidRPr="008F783B">
        <w:rPr>
          <w:rFonts w:ascii="Arial" w:hAnsi="Arial" w:cs="Arial"/>
          <w:color w:val="000000"/>
          <w:kern w:val="0"/>
          <w:szCs w:val="21"/>
        </w:rPr>
        <w:t>具有容易与外部环境取得联系和协调的能力</w:t>
      </w:r>
      <w:r w:rsidRPr="008F783B">
        <w:rPr>
          <w:rFonts w:ascii="Arial" w:hAnsi="Arial" w:cs="Arial"/>
          <w:bCs/>
          <w:color w:val="000000"/>
          <w:szCs w:val="21"/>
        </w:rPr>
        <w:t xml:space="preserve"> </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航运企业所</w:t>
      </w:r>
      <w:r w:rsidRPr="008F783B">
        <w:rPr>
          <w:rFonts w:ascii="Arial" w:hAnsi="Arial" w:cs="Arial"/>
          <w:color w:val="000000"/>
          <w:kern w:val="0"/>
          <w:szCs w:val="21"/>
        </w:rPr>
        <w:t>经营的业务不同</w:t>
      </w:r>
      <w:r w:rsidRPr="008F783B">
        <w:rPr>
          <w:rFonts w:ascii="Arial" w:hAnsi="Arial" w:cs="Arial"/>
          <w:color w:val="000000"/>
          <w:szCs w:val="21"/>
        </w:rPr>
        <w:t>，</w:t>
      </w:r>
      <w:r w:rsidRPr="008F783B">
        <w:rPr>
          <w:rFonts w:ascii="Arial" w:hAnsi="Arial" w:cs="Arial"/>
          <w:color w:val="000000"/>
          <w:kern w:val="0"/>
          <w:szCs w:val="21"/>
        </w:rPr>
        <w:t>也会影响到企业的组织结构</w:t>
      </w:r>
      <w:r w:rsidRPr="008F783B">
        <w:rPr>
          <w:rFonts w:ascii="Arial" w:hAnsi="Arial" w:cs="Arial"/>
          <w:color w:val="000000"/>
          <w:szCs w:val="21"/>
        </w:rPr>
        <w:t xml:space="preserve"> </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航运企业所处的</w:t>
      </w:r>
      <w:r w:rsidRPr="008F783B">
        <w:rPr>
          <w:rFonts w:ascii="Arial" w:hAnsi="Arial" w:cs="Arial"/>
          <w:bCs/>
          <w:color w:val="000000"/>
          <w:szCs w:val="21"/>
        </w:rPr>
        <w:t>经营环境不同</w:t>
      </w:r>
      <w:r w:rsidRPr="008F783B">
        <w:rPr>
          <w:rFonts w:ascii="Arial" w:hAnsi="Arial" w:cs="Arial"/>
          <w:color w:val="000000"/>
          <w:szCs w:val="21"/>
        </w:rPr>
        <w:t>，其采用的组织结构</w:t>
      </w:r>
      <w:r w:rsidRPr="008F783B">
        <w:rPr>
          <w:rFonts w:ascii="Arial" w:hAnsi="Arial" w:cs="Arial"/>
          <w:bCs/>
          <w:color w:val="000000"/>
          <w:szCs w:val="21"/>
        </w:rPr>
        <w:t>形态也有所不同</w:t>
      </w:r>
      <w:r w:rsidRPr="008F783B">
        <w:rPr>
          <w:rFonts w:ascii="Arial" w:hAnsi="Arial" w:cs="Arial"/>
          <w:color w:val="000000"/>
          <w:szCs w:val="21"/>
        </w:rPr>
        <w:t xml:space="preserve"> </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lastRenderedPageBreak/>
        <w:t>航运企业的</w:t>
      </w:r>
      <w:r w:rsidRPr="008F783B">
        <w:rPr>
          <w:rFonts w:ascii="Arial" w:hAnsi="Arial" w:cs="Arial"/>
          <w:bCs/>
          <w:color w:val="000000"/>
          <w:szCs w:val="21"/>
        </w:rPr>
        <w:t>规模大小</w:t>
      </w:r>
      <w:r w:rsidRPr="008F783B">
        <w:rPr>
          <w:rFonts w:ascii="Arial" w:hAnsi="Arial" w:cs="Arial"/>
          <w:color w:val="000000"/>
          <w:szCs w:val="21"/>
        </w:rPr>
        <w:t>，也影响其组织结构</w:t>
      </w:r>
      <w:r w:rsidRPr="008F783B">
        <w:rPr>
          <w:rFonts w:ascii="Arial" w:hAnsi="Arial" w:cs="Arial"/>
          <w:color w:val="000000"/>
          <w:szCs w:val="21"/>
        </w:rPr>
        <w:t xml:space="preserve"> </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6</w:t>
      </w:r>
      <w:r w:rsidRPr="008F783B">
        <w:rPr>
          <w:rFonts w:ascii="Arial" w:hAnsi="Arial" w:cs="Arial"/>
          <w:b/>
          <w:color w:val="000000"/>
          <w:szCs w:val="21"/>
        </w:rPr>
        <w:t>、航运企业的运输成本</w:t>
      </w:r>
      <w:r w:rsidRPr="008F783B">
        <w:rPr>
          <w:rFonts w:ascii="Arial" w:hAnsi="Arial" w:cs="Arial"/>
          <w:b/>
          <w:color w:val="000000"/>
          <w:szCs w:val="21"/>
        </w:rPr>
        <w:t>?</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第一种</w:t>
      </w:r>
      <w:r w:rsidR="00815A6A">
        <w:rPr>
          <w:rFonts w:ascii="Arial" w:hAnsi="Arial" w:cs="Arial" w:hint="eastAsia"/>
          <w:color w:val="000000"/>
          <w:szCs w:val="21"/>
        </w:rPr>
        <w:t>分类方法</w:t>
      </w:r>
      <w:r w:rsidRPr="008F783B">
        <w:rPr>
          <w:rFonts w:ascii="Arial" w:hAnsi="Arial" w:cs="Arial"/>
          <w:color w:val="000000"/>
          <w:szCs w:val="21"/>
        </w:rPr>
        <w:t>是将运输成本划分为固定成本和变动成本两部份</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第二种分类方法将运输成本划分为资金成本、经营成本、航次成本三部份</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 xml:space="preserve">   </w:t>
      </w:r>
      <w:r w:rsidRPr="00815A6A">
        <w:rPr>
          <w:rFonts w:ascii="Arial" w:hAnsi="Arial" w:cs="Arial"/>
          <w:color w:val="000000"/>
          <w:szCs w:val="21"/>
        </w:rPr>
        <w:t xml:space="preserve"> </w:t>
      </w:r>
      <w:r w:rsidRPr="00815A6A">
        <w:rPr>
          <w:rFonts w:ascii="Arial" w:hAnsi="Arial" w:cs="Arial"/>
          <w:color w:val="000000"/>
          <w:szCs w:val="21"/>
        </w:rPr>
        <w:t>资金成本是航运企业为购置或拥有船舶所支出的费用，它包括船舶折旧与利息费用。</w:t>
      </w:r>
      <w:r w:rsidRPr="008F783B">
        <w:rPr>
          <w:rFonts w:ascii="Arial" w:hAnsi="Arial" w:cs="Arial"/>
          <w:color w:val="000000"/>
          <w:szCs w:val="21"/>
        </w:rPr>
        <w:tab/>
      </w:r>
      <w:r w:rsidRPr="008F783B">
        <w:rPr>
          <w:rFonts w:ascii="Arial" w:hAnsi="Arial" w:cs="Arial"/>
          <w:color w:val="000000"/>
          <w:szCs w:val="21"/>
        </w:rPr>
        <w:t>船舶折旧就是把船舶在运输生产过程中不断发生的损耗逐渐转移到运输产品中去的价值。利息费用是航运企业向银行或其它金额机构支付的造船贷款的利息</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经营成本是船舶为保持适航状态所发生的经常性维持费用。它包括：船员费、保险费、维修费、润料费、物料费、供应费、管理费、其它营运费用</w:t>
      </w:r>
    </w:p>
    <w:p w:rsidR="001D7576" w:rsidRPr="008F783B" w:rsidRDefault="001D7576" w:rsidP="001D7576">
      <w:pPr>
        <w:widowControl/>
        <w:spacing w:line="0" w:lineRule="atLeast"/>
        <w:jc w:val="left"/>
        <w:rPr>
          <w:rFonts w:ascii="Arial" w:hAnsi="Arial" w:cs="Arial"/>
          <w:b/>
          <w:color w:val="000000"/>
          <w:kern w:val="0"/>
          <w:szCs w:val="21"/>
        </w:rPr>
      </w:pPr>
      <w:r w:rsidRPr="008F783B">
        <w:rPr>
          <w:rFonts w:ascii="Arial" w:hAnsi="Arial" w:cs="Arial"/>
          <w:b/>
          <w:color w:val="000000"/>
          <w:kern w:val="0"/>
          <w:szCs w:val="21"/>
        </w:rPr>
        <w:t>7</w:t>
      </w:r>
      <w:r w:rsidRPr="008F783B">
        <w:rPr>
          <w:rFonts w:ascii="Arial" w:hAnsi="Arial" w:cs="Arial"/>
          <w:b/>
          <w:color w:val="000000"/>
          <w:kern w:val="0"/>
          <w:szCs w:val="21"/>
        </w:rPr>
        <w:t>、从现代观点来看，港口的作用</w:t>
      </w:r>
    </w:p>
    <w:p w:rsidR="00815A6A" w:rsidRPr="00815A6A" w:rsidRDefault="001D7576" w:rsidP="00815A6A">
      <w:pPr>
        <w:pStyle w:val="a6"/>
        <w:widowControl/>
        <w:numPr>
          <w:ilvl w:val="0"/>
          <w:numId w:val="6"/>
        </w:numPr>
        <w:spacing w:line="0" w:lineRule="atLeast"/>
        <w:ind w:firstLineChars="0"/>
        <w:jc w:val="left"/>
        <w:rPr>
          <w:rFonts w:ascii="Arial" w:hAnsi="Arial" w:cs="Arial" w:hint="eastAsia"/>
          <w:color w:val="000000"/>
          <w:kern w:val="0"/>
          <w:szCs w:val="21"/>
        </w:rPr>
      </w:pPr>
      <w:r w:rsidRPr="00815A6A">
        <w:rPr>
          <w:rFonts w:ascii="Arial" w:hAnsi="Arial" w:cs="Arial"/>
          <w:color w:val="000000"/>
          <w:kern w:val="0"/>
          <w:szCs w:val="21"/>
        </w:rPr>
        <w:t>港口是海运和陆运的交接点</w:t>
      </w:r>
      <w:r w:rsidRPr="00815A6A">
        <w:rPr>
          <w:rFonts w:ascii="Arial" w:hAnsi="Arial" w:cs="Arial"/>
          <w:color w:val="000000"/>
          <w:kern w:val="0"/>
          <w:szCs w:val="21"/>
        </w:rPr>
        <w:t xml:space="preserve"> </w:t>
      </w:r>
    </w:p>
    <w:p w:rsidR="00815A6A" w:rsidRPr="00815A6A" w:rsidRDefault="001D7576" w:rsidP="00815A6A">
      <w:pPr>
        <w:pStyle w:val="a6"/>
        <w:widowControl/>
        <w:numPr>
          <w:ilvl w:val="0"/>
          <w:numId w:val="6"/>
        </w:numPr>
        <w:spacing w:line="0" w:lineRule="atLeast"/>
        <w:ind w:firstLineChars="0"/>
        <w:jc w:val="left"/>
        <w:rPr>
          <w:rFonts w:ascii="Arial" w:hAnsi="Arial" w:cs="Arial" w:hint="eastAsia"/>
          <w:color w:val="000000"/>
          <w:kern w:val="0"/>
          <w:szCs w:val="21"/>
        </w:rPr>
      </w:pPr>
      <w:r w:rsidRPr="00815A6A">
        <w:rPr>
          <w:rFonts w:ascii="Arial" w:hAnsi="Arial" w:cs="Arial"/>
          <w:color w:val="000000"/>
          <w:kern w:val="0"/>
          <w:szCs w:val="21"/>
        </w:rPr>
        <w:t>港口是工业活动基地</w:t>
      </w:r>
      <w:r w:rsidRPr="00815A6A">
        <w:rPr>
          <w:rFonts w:ascii="Arial" w:hAnsi="Arial" w:cs="Arial"/>
          <w:color w:val="000000"/>
          <w:kern w:val="0"/>
          <w:szCs w:val="21"/>
        </w:rPr>
        <w:t xml:space="preserve"> </w:t>
      </w:r>
    </w:p>
    <w:p w:rsidR="001D7576" w:rsidRPr="00815A6A" w:rsidRDefault="001D7576" w:rsidP="00815A6A">
      <w:pPr>
        <w:pStyle w:val="a6"/>
        <w:widowControl/>
        <w:numPr>
          <w:ilvl w:val="0"/>
          <w:numId w:val="6"/>
        </w:numPr>
        <w:spacing w:line="0" w:lineRule="atLeast"/>
        <w:ind w:firstLineChars="0"/>
        <w:jc w:val="left"/>
        <w:rPr>
          <w:rFonts w:ascii="Arial" w:hAnsi="Arial" w:cs="Arial"/>
          <w:color w:val="000000"/>
          <w:kern w:val="0"/>
          <w:szCs w:val="21"/>
        </w:rPr>
      </w:pPr>
      <w:r w:rsidRPr="00815A6A">
        <w:rPr>
          <w:rFonts w:ascii="Arial" w:hAnsi="Arial" w:cs="Arial"/>
          <w:color w:val="000000"/>
          <w:kern w:val="0"/>
          <w:szCs w:val="21"/>
        </w:rPr>
        <w:t>港口是城市发展的增长点</w:t>
      </w:r>
      <w:r w:rsidRPr="00815A6A">
        <w:rPr>
          <w:rFonts w:ascii="Arial" w:hAnsi="Arial" w:cs="Arial"/>
          <w:color w:val="000000"/>
          <w:kern w:val="0"/>
          <w:szCs w:val="21"/>
        </w:rPr>
        <w:t xml:space="preserve"> </w:t>
      </w:r>
    </w:p>
    <w:p w:rsidR="001D7576" w:rsidRPr="00815A6A" w:rsidRDefault="001D7576" w:rsidP="00815A6A">
      <w:pPr>
        <w:pStyle w:val="a6"/>
        <w:widowControl/>
        <w:numPr>
          <w:ilvl w:val="0"/>
          <w:numId w:val="6"/>
        </w:numPr>
        <w:spacing w:line="0" w:lineRule="atLeast"/>
        <w:ind w:firstLineChars="0"/>
        <w:jc w:val="left"/>
        <w:rPr>
          <w:rFonts w:ascii="Arial" w:hAnsi="Arial" w:cs="Arial"/>
          <w:color w:val="000000"/>
          <w:kern w:val="0"/>
          <w:szCs w:val="21"/>
        </w:rPr>
      </w:pPr>
      <w:r w:rsidRPr="00815A6A">
        <w:rPr>
          <w:rFonts w:ascii="Arial" w:hAnsi="Arial" w:cs="Arial"/>
          <w:color w:val="000000"/>
          <w:kern w:val="0"/>
          <w:szCs w:val="21"/>
        </w:rPr>
        <w:t>港口具有社会经济发展促进效应</w:t>
      </w:r>
      <w:r w:rsidRPr="00815A6A">
        <w:rPr>
          <w:rFonts w:ascii="Arial" w:hAnsi="Arial" w:cs="Arial"/>
          <w:color w:val="000000"/>
          <w:kern w:val="0"/>
          <w:szCs w:val="21"/>
        </w:rPr>
        <w:t xml:space="preserve"> </w:t>
      </w:r>
    </w:p>
    <w:p w:rsidR="001D7576" w:rsidRPr="008F783B" w:rsidRDefault="001D7576" w:rsidP="001D7576">
      <w:pPr>
        <w:widowControl/>
        <w:spacing w:line="0" w:lineRule="atLeast"/>
        <w:jc w:val="left"/>
        <w:rPr>
          <w:rFonts w:ascii="Arial" w:hAnsi="Arial" w:cs="Arial"/>
          <w:b/>
          <w:color w:val="000000"/>
          <w:kern w:val="0"/>
          <w:szCs w:val="21"/>
        </w:rPr>
      </w:pPr>
      <w:r w:rsidRPr="008F783B">
        <w:rPr>
          <w:rFonts w:ascii="Arial" w:hAnsi="Arial" w:cs="Arial"/>
          <w:b/>
          <w:color w:val="000000"/>
          <w:kern w:val="0"/>
          <w:szCs w:val="21"/>
        </w:rPr>
        <w:t>8</w:t>
      </w:r>
      <w:r w:rsidRPr="008F783B">
        <w:rPr>
          <w:rFonts w:ascii="Arial" w:hAnsi="Arial" w:cs="Arial"/>
          <w:b/>
          <w:color w:val="000000"/>
          <w:kern w:val="0"/>
          <w:szCs w:val="21"/>
        </w:rPr>
        <w:t>、港口生产活动的特点表现在：</w:t>
      </w:r>
      <w:r w:rsidRPr="008F783B">
        <w:rPr>
          <w:rFonts w:ascii="Arial" w:hAnsi="Arial" w:cs="Arial"/>
          <w:b/>
          <w:color w:val="000000"/>
          <w:kern w:val="0"/>
          <w:szCs w:val="21"/>
        </w:rPr>
        <w:t xml:space="preserve"> </w:t>
      </w:r>
    </w:p>
    <w:p w:rsidR="00815A6A" w:rsidRDefault="001D7576" w:rsidP="00815A6A">
      <w:pPr>
        <w:spacing w:line="0" w:lineRule="atLeast"/>
        <w:ind w:left="360"/>
        <w:rPr>
          <w:rFonts w:ascii="Arial" w:hAnsi="Arial" w:cs="Arial" w:hint="eastAsia"/>
          <w:color w:val="000000"/>
          <w:szCs w:val="21"/>
        </w:rPr>
      </w:pPr>
      <w:r w:rsidRPr="00815A6A">
        <w:rPr>
          <w:rFonts w:ascii="Arial" w:hAnsi="Arial" w:cs="Arial"/>
          <w:color w:val="000000"/>
          <w:szCs w:val="21"/>
        </w:rPr>
        <w:t>（</w:t>
      </w:r>
      <w:r w:rsidRPr="00815A6A">
        <w:rPr>
          <w:rFonts w:ascii="Arial" w:hAnsi="Arial" w:cs="Arial"/>
          <w:color w:val="000000"/>
          <w:szCs w:val="21"/>
        </w:rPr>
        <w:t>1</w:t>
      </w:r>
      <w:r w:rsidRPr="00815A6A">
        <w:rPr>
          <w:rFonts w:ascii="Arial" w:hAnsi="Arial" w:cs="Arial"/>
          <w:color w:val="000000"/>
          <w:szCs w:val="21"/>
        </w:rPr>
        <w:t>）</w:t>
      </w:r>
      <w:r w:rsidRPr="00815A6A">
        <w:rPr>
          <w:rFonts w:ascii="Arial" w:hAnsi="Arial" w:cs="Arial"/>
          <w:color w:val="000000"/>
          <w:szCs w:val="21"/>
        </w:rPr>
        <w:t xml:space="preserve"> </w:t>
      </w:r>
      <w:r w:rsidRPr="00815A6A">
        <w:rPr>
          <w:rFonts w:ascii="Arial" w:hAnsi="Arial" w:cs="Arial"/>
          <w:color w:val="000000"/>
          <w:szCs w:val="21"/>
        </w:rPr>
        <w:t>产品的特殊性</w:t>
      </w:r>
      <w:r w:rsidRPr="00815A6A">
        <w:rPr>
          <w:rFonts w:ascii="Arial" w:hAnsi="Arial" w:cs="Arial"/>
          <w:color w:val="000000"/>
          <w:szCs w:val="21"/>
        </w:rPr>
        <w:t xml:space="preserve"> </w:t>
      </w:r>
      <w:r w:rsidRPr="00815A6A">
        <w:rPr>
          <w:rFonts w:ascii="Arial" w:hAnsi="Arial" w:cs="Arial"/>
          <w:color w:val="000000"/>
          <w:szCs w:val="21"/>
        </w:rPr>
        <w:t>（</w:t>
      </w:r>
      <w:r w:rsidRPr="00815A6A">
        <w:rPr>
          <w:rFonts w:ascii="Arial" w:hAnsi="Arial" w:cs="Arial"/>
          <w:color w:val="000000"/>
          <w:szCs w:val="21"/>
        </w:rPr>
        <w:t>2</w:t>
      </w:r>
      <w:r w:rsidRPr="00815A6A">
        <w:rPr>
          <w:rFonts w:ascii="Arial" w:hAnsi="Arial" w:cs="Arial"/>
          <w:color w:val="000000"/>
          <w:szCs w:val="21"/>
        </w:rPr>
        <w:t>）</w:t>
      </w:r>
      <w:r w:rsidRPr="00815A6A">
        <w:rPr>
          <w:rFonts w:ascii="Arial" w:hAnsi="Arial" w:cs="Arial"/>
          <w:color w:val="000000"/>
          <w:szCs w:val="21"/>
        </w:rPr>
        <w:t>.</w:t>
      </w:r>
      <w:r w:rsidRPr="00815A6A">
        <w:rPr>
          <w:rFonts w:ascii="Arial" w:hAnsi="Arial" w:cs="Arial"/>
          <w:color w:val="000000"/>
          <w:szCs w:val="21"/>
        </w:rPr>
        <w:t>生产的不平衡性</w:t>
      </w:r>
      <w:r w:rsidRPr="00815A6A">
        <w:rPr>
          <w:rFonts w:ascii="Arial" w:hAnsi="Arial" w:cs="Arial"/>
          <w:color w:val="000000"/>
          <w:szCs w:val="21"/>
        </w:rPr>
        <w:t xml:space="preserve"> </w:t>
      </w:r>
      <w:r w:rsidRPr="00815A6A">
        <w:rPr>
          <w:rFonts w:ascii="Arial" w:hAnsi="Arial" w:cs="Arial"/>
          <w:color w:val="000000"/>
          <w:szCs w:val="21"/>
        </w:rPr>
        <w:t>（</w:t>
      </w:r>
      <w:r w:rsidRPr="00815A6A">
        <w:rPr>
          <w:rFonts w:ascii="Arial" w:hAnsi="Arial" w:cs="Arial"/>
          <w:color w:val="000000"/>
          <w:szCs w:val="21"/>
        </w:rPr>
        <w:t>3</w:t>
      </w:r>
      <w:r w:rsidRPr="00815A6A">
        <w:rPr>
          <w:rFonts w:ascii="Arial" w:hAnsi="Arial" w:cs="Arial"/>
          <w:color w:val="000000"/>
          <w:szCs w:val="21"/>
        </w:rPr>
        <w:t>）</w:t>
      </w:r>
      <w:r w:rsidRPr="00815A6A">
        <w:rPr>
          <w:rFonts w:ascii="Arial" w:hAnsi="Arial" w:cs="Arial"/>
          <w:color w:val="000000"/>
          <w:szCs w:val="21"/>
        </w:rPr>
        <w:t xml:space="preserve"> </w:t>
      </w:r>
      <w:r w:rsidRPr="00815A6A">
        <w:rPr>
          <w:rFonts w:ascii="Arial" w:hAnsi="Arial" w:cs="Arial"/>
          <w:color w:val="000000"/>
          <w:szCs w:val="21"/>
        </w:rPr>
        <w:t>生产活动的多样性和复杂性</w:t>
      </w:r>
    </w:p>
    <w:p w:rsidR="00815A6A" w:rsidRDefault="001D7576" w:rsidP="00815A6A">
      <w:pPr>
        <w:spacing w:line="0" w:lineRule="atLeast"/>
        <w:ind w:left="360"/>
        <w:rPr>
          <w:rFonts w:ascii="Arial" w:hAnsi="Arial" w:cs="Arial" w:hint="eastAsia"/>
          <w:color w:val="000000"/>
          <w:szCs w:val="21"/>
        </w:rPr>
      </w:pPr>
      <w:r w:rsidRPr="00815A6A">
        <w:rPr>
          <w:rFonts w:ascii="Arial" w:hAnsi="Arial" w:cs="Arial"/>
          <w:color w:val="000000"/>
          <w:szCs w:val="21"/>
        </w:rPr>
        <w:t>（</w:t>
      </w:r>
      <w:r w:rsidRPr="00815A6A">
        <w:rPr>
          <w:rFonts w:ascii="Arial" w:hAnsi="Arial" w:cs="Arial"/>
          <w:color w:val="000000"/>
          <w:szCs w:val="21"/>
        </w:rPr>
        <w:t>4</w:t>
      </w:r>
      <w:r w:rsidRPr="00815A6A">
        <w:rPr>
          <w:rFonts w:ascii="Arial" w:hAnsi="Arial" w:cs="Arial"/>
          <w:color w:val="000000"/>
          <w:szCs w:val="21"/>
        </w:rPr>
        <w:t>）</w:t>
      </w:r>
      <w:r w:rsidRPr="00815A6A">
        <w:rPr>
          <w:rFonts w:ascii="Arial" w:hAnsi="Arial" w:cs="Arial"/>
          <w:color w:val="000000"/>
          <w:szCs w:val="21"/>
        </w:rPr>
        <w:t xml:space="preserve"> </w:t>
      </w:r>
      <w:r w:rsidRPr="00815A6A">
        <w:rPr>
          <w:rFonts w:ascii="Arial" w:hAnsi="Arial" w:cs="Arial"/>
          <w:color w:val="000000"/>
          <w:szCs w:val="21"/>
        </w:rPr>
        <w:t>港口生产活动与经济发展的相关性</w:t>
      </w:r>
      <w:r w:rsidRPr="00815A6A">
        <w:rPr>
          <w:rFonts w:ascii="Arial" w:hAnsi="Arial" w:cs="Arial"/>
          <w:color w:val="000000"/>
          <w:szCs w:val="21"/>
        </w:rPr>
        <w:t xml:space="preserve"> </w:t>
      </w:r>
      <w:r w:rsidRPr="00815A6A">
        <w:rPr>
          <w:rFonts w:ascii="Arial" w:hAnsi="Arial" w:cs="Arial"/>
          <w:color w:val="000000"/>
          <w:szCs w:val="21"/>
        </w:rPr>
        <w:t>（</w:t>
      </w:r>
      <w:r w:rsidRPr="00815A6A">
        <w:rPr>
          <w:rFonts w:ascii="Arial" w:hAnsi="Arial" w:cs="Arial"/>
          <w:color w:val="000000"/>
          <w:szCs w:val="21"/>
        </w:rPr>
        <w:t>5</w:t>
      </w:r>
      <w:r w:rsidRPr="00815A6A">
        <w:rPr>
          <w:rFonts w:ascii="Arial" w:hAnsi="Arial" w:cs="Arial"/>
          <w:color w:val="000000"/>
          <w:szCs w:val="21"/>
        </w:rPr>
        <w:t>）</w:t>
      </w:r>
      <w:r w:rsidRPr="00815A6A">
        <w:rPr>
          <w:rFonts w:ascii="Arial" w:hAnsi="Arial" w:cs="Arial"/>
          <w:color w:val="000000"/>
          <w:szCs w:val="21"/>
        </w:rPr>
        <w:t xml:space="preserve"> </w:t>
      </w:r>
      <w:r w:rsidRPr="00815A6A">
        <w:rPr>
          <w:rFonts w:ascii="Arial" w:hAnsi="Arial" w:cs="Arial"/>
          <w:color w:val="000000"/>
          <w:szCs w:val="21"/>
        </w:rPr>
        <w:t>生产的连续性</w:t>
      </w:r>
      <w:r w:rsidRPr="00815A6A">
        <w:rPr>
          <w:rFonts w:ascii="Arial" w:hAnsi="Arial" w:cs="Arial"/>
          <w:color w:val="00000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w:t>
      </w:r>
      <w:r w:rsidRPr="00815A6A">
        <w:rPr>
          <w:rFonts w:ascii="Arial" w:hAnsi="Arial" w:cs="Arial"/>
          <w:color w:val="000000"/>
          <w:szCs w:val="21"/>
        </w:rPr>
        <w:t>6</w:t>
      </w:r>
      <w:r w:rsidRPr="00815A6A">
        <w:rPr>
          <w:rFonts w:ascii="Arial" w:hAnsi="Arial" w:cs="Arial"/>
          <w:color w:val="000000"/>
          <w:szCs w:val="21"/>
        </w:rPr>
        <w:t>）装卸组织的协作性</w:t>
      </w:r>
      <w:r w:rsidRPr="00815A6A">
        <w:rPr>
          <w:rFonts w:ascii="Arial" w:hAnsi="Arial" w:cs="Arial"/>
          <w:color w:val="000000"/>
          <w:szCs w:val="21"/>
        </w:rPr>
        <w:t xml:space="preserve"> </w:t>
      </w:r>
      <w:r w:rsidRPr="00815A6A">
        <w:rPr>
          <w:rFonts w:ascii="Arial" w:hAnsi="Arial" w:cs="Arial"/>
          <w:color w:val="000000"/>
          <w:szCs w:val="21"/>
        </w:rPr>
        <w:t>（</w:t>
      </w:r>
      <w:r w:rsidRPr="00815A6A">
        <w:rPr>
          <w:rFonts w:ascii="Arial" w:hAnsi="Arial" w:cs="Arial"/>
          <w:color w:val="000000"/>
          <w:szCs w:val="21"/>
        </w:rPr>
        <w:t>7</w:t>
      </w:r>
      <w:r w:rsidRPr="00815A6A">
        <w:rPr>
          <w:rFonts w:ascii="Arial" w:hAnsi="Arial" w:cs="Arial"/>
          <w:color w:val="000000"/>
          <w:szCs w:val="21"/>
        </w:rPr>
        <w:t>）</w:t>
      </w:r>
      <w:r w:rsidRPr="00815A6A">
        <w:rPr>
          <w:rFonts w:ascii="Arial" w:hAnsi="Arial" w:cs="Arial"/>
          <w:color w:val="000000"/>
          <w:szCs w:val="21"/>
        </w:rPr>
        <w:t xml:space="preserve"> </w:t>
      </w:r>
      <w:r w:rsidRPr="00815A6A">
        <w:rPr>
          <w:rFonts w:ascii="Arial" w:hAnsi="Arial" w:cs="Arial"/>
          <w:color w:val="000000"/>
          <w:szCs w:val="21"/>
        </w:rPr>
        <w:t>货物运输信息的集聚性</w:t>
      </w:r>
      <w:r w:rsidRPr="00815A6A">
        <w:rPr>
          <w:rFonts w:ascii="Arial" w:hAnsi="Arial" w:cs="Arial"/>
          <w:color w:val="000000"/>
          <w:szCs w:val="21"/>
        </w:rPr>
        <w:t xml:space="preserve"> </w:t>
      </w:r>
      <w:r w:rsidRPr="00815A6A">
        <w:rPr>
          <w:rFonts w:ascii="Arial" w:hAnsi="Arial" w:cs="Arial"/>
          <w:color w:val="000000"/>
          <w:szCs w:val="21"/>
        </w:rPr>
        <w:t>（</w:t>
      </w:r>
      <w:r w:rsidRPr="00815A6A">
        <w:rPr>
          <w:rFonts w:ascii="Arial" w:hAnsi="Arial" w:cs="Arial"/>
          <w:color w:val="000000"/>
          <w:szCs w:val="21"/>
        </w:rPr>
        <w:t>8</w:t>
      </w:r>
      <w:r w:rsidRPr="00815A6A">
        <w:rPr>
          <w:rFonts w:ascii="Arial" w:hAnsi="Arial" w:cs="Arial"/>
          <w:color w:val="000000"/>
          <w:szCs w:val="21"/>
        </w:rPr>
        <w:t>）生产调度的层次性</w:t>
      </w:r>
    </w:p>
    <w:p w:rsidR="001D7576" w:rsidRPr="008F783B" w:rsidRDefault="001D7576" w:rsidP="001D7576">
      <w:pPr>
        <w:widowControl/>
        <w:spacing w:line="0" w:lineRule="atLeast"/>
        <w:jc w:val="left"/>
        <w:rPr>
          <w:rFonts w:ascii="Arial" w:hAnsi="Arial" w:cs="Arial"/>
          <w:b/>
          <w:color w:val="000000"/>
          <w:kern w:val="0"/>
          <w:szCs w:val="21"/>
        </w:rPr>
      </w:pPr>
      <w:r w:rsidRPr="008F783B">
        <w:rPr>
          <w:rFonts w:ascii="Arial" w:hAnsi="Arial" w:cs="Arial"/>
          <w:b/>
          <w:color w:val="000000"/>
          <w:kern w:val="0"/>
          <w:szCs w:val="21"/>
        </w:rPr>
        <w:t>9</w:t>
      </w:r>
      <w:r w:rsidRPr="008F783B">
        <w:rPr>
          <w:rFonts w:ascii="Arial" w:hAnsi="Arial" w:cs="Arial"/>
          <w:b/>
          <w:color w:val="000000"/>
          <w:kern w:val="0"/>
          <w:szCs w:val="21"/>
        </w:rPr>
        <w:t>、船舶运输量指标</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w:t>
      </w:r>
      <w:r w:rsidRPr="00815A6A">
        <w:rPr>
          <w:rFonts w:ascii="Arial" w:hAnsi="Arial" w:cs="Arial"/>
          <w:color w:val="000000"/>
          <w:szCs w:val="21"/>
        </w:rPr>
        <w:t>1</w:t>
      </w:r>
      <w:r w:rsidRPr="00815A6A">
        <w:rPr>
          <w:rFonts w:ascii="Arial" w:hAnsi="Arial" w:cs="Arial"/>
          <w:color w:val="000000"/>
          <w:szCs w:val="21"/>
        </w:rPr>
        <w:t>）货（客）运量</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货运量：（吨）；运量：（人）</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w:t>
      </w:r>
      <w:r w:rsidRPr="00815A6A">
        <w:rPr>
          <w:rFonts w:ascii="Arial" w:hAnsi="Arial" w:cs="Arial"/>
          <w:color w:val="000000"/>
          <w:szCs w:val="21"/>
        </w:rPr>
        <w:t>2</w:t>
      </w:r>
      <w:r w:rsidRPr="00815A6A">
        <w:rPr>
          <w:rFonts w:ascii="Arial" w:hAnsi="Arial" w:cs="Arial"/>
          <w:color w:val="000000"/>
          <w:szCs w:val="21"/>
        </w:rPr>
        <w:t>）货（客）运周转量</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货运周转量：（吨海里）；客运周转量：（人海里）。</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w:t>
      </w:r>
      <w:r w:rsidRPr="00815A6A">
        <w:rPr>
          <w:rFonts w:ascii="Arial" w:hAnsi="Arial" w:cs="Arial"/>
          <w:color w:val="000000"/>
          <w:szCs w:val="21"/>
        </w:rPr>
        <w:t>3</w:t>
      </w:r>
      <w:r w:rsidRPr="00815A6A">
        <w:rPr>
          <w:rFonts w:ascii="Arial" w:hAnsi="Arial" w:cs="Arial"/>
          <w:color w:val="000000"/>
          <w:szCs w:val="21"/>
        </w:rPr>
        <w:t>）换算周转量</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根据我国交通部的规定，交通部直属航运企业</w:t>
      </w:r>
      <w:r w:rsidRPr="00815A6A">
        <w:rPr>
          <w:rFonts w:ascii="Arial" w:hAnsi="Arial" w:cs="Arial"/>
          <w:color w:val="000000"/>
          <w:szCs w:val="21"/>
        </w:rPr>
        <w:t>1</w:t>
      </w:r>
      <w:r w:rsidRPr="00815A6A">
        <w:rPr>
          <w:rFonts w:ascii="Arial" w:hAnsi="Arial" w:cs="Arial"/>
          <w:color w:val="000000"/>
          <w:szCs w:val="21"/>
        </w:rPr>
        <w:t>人（海）里</w:t>
      </w:r>
      <w:r w:rsidRPr="00815A6A">
        <w:rPr>
          <w:rFonts w:ascii="Arial" w:hAnsi="Arial" w:cs="Arial"/>
          <w:color w:val="000000"/>
          <w:szCs w:val="21"/>
        </w:rPr>
        <w:t>=1</w:t>
      </w:r>
      <w:r w:rsidRPr="00815A6A">
        <w:rPr>
          <w:rFonts w:ascii="Arial" w:hAnsi="Arial" w:cs="Arial"/>
          <w:color w:val="000000"/>
          <w:szCs w:val="21"/>
        </w:rPr>
        <w:t>吨（海）里，而地方航运企业，分铺位运客和座位运客的不同，换算比例也不同，前者</w:t>
      </w:r>
      <w:r w:rsidRPr="00815A6A">
        <w:rPr>
          <w:rFonts w:ascii="Arial" w:hAnsi="Arial" w:cs="Arial"/>
          <w:color w:val="000000"/>
          <w:szCs w:val="21"/>
        </w:rPr>
        <w:t>1∶1</w:t>
      </w:r>
      <w:r w:rsidRPr="00815A6A">
        <w:rPr>
          <w:rFonts w:ascii="Arial" w:hAnsi="Arial" w:cs="Arial"/>
          <w:color w:val="000000"/>
          <w:szCs w:val="21"/>
        </w:rPr>
        <w:t>，后者</w:t>
      </w:r>
      <w:r w:rsidRPr="00815A6A">
        <w:rPr>
          <w:rFonts w:ascii="Arial" w:hAnsi="Arial" w:cs="Arial"/>
          <w:color w:val="000000"/>
          <w:szCs w:val="21"/>
        </w:rPr>
        <w:t>3∶1</w:t>
      </w:r>
      <w:r w:rsidRPr="00815A6A">
        <w:rPr>
          <w:rFonts w:ascii="Arial" w:hAnsi="Arial" w:cs="Arial"/>
          <w:color w:val="000000"/>
          <w:szCs w:val="21"/>
        </w:rPr>
        <w:t>，</w:t>
      </w:r>
    </w:p>
    <w:p w:rsidR="001D7576" w:rsidRPr="008F783B" w:rsidRDefault="001D7576" w:rsidP="001D7576">
      <w:pPr>
        <w:widowControl/>
        <w:spacing w:line="0" w:lineRule="atLeast"/>
        <w:jc w:val="left"/>
        <w:rPr>
          <w:rFonts w:ascii="Arial" w:hAnsi="Arial" w:cs="Arial"/>
          <w:b/>
          <w:color w:val="000000"/>
          <w:kern w:val="0"/>
          <w:szCs w:val="21"/>
        </w:rPr>
      </w:pPr>
      <w:r w:rsidRPr="008F783B">
        <w:rPr>
          <w:rFonts w:ascii="Arial" w:hAnsi="Arial" w:cs="Arial"/>
          <w:b/>
          <w:color w:val="000000"/>
          <w:kern w:val="0"/>
          <w:szCs w:val="21"/>
        </w:rPr>
        <w:t>10</w:t>
      </w:r>
      <w:r w:rsidRPr="008F783B">
        <w:rPr>
          <w:rFonts w:ascii="Arial" w:hAnsi="Arial" w:cs="Arial"/>
          <w:b/>
          <w:color w:val="000000"/>
          <w:kern w:val="0"/>
          <w:szCs w:val="21"/>
        </w:rPr>
        <w:t>、船舶生产能力指标</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w:t>
      </w:r>
      <w:r w:rsidRPr="00815A6A">
        <w:rPr>
          <w:rFonts w:ascii="Arial" w:hAnsi="Arial" w:cs="Arial"/>
          <w:color w:val="000000"/>
          <w:szCs w:val="21"/>
        </w:rPr>
        <w:t>1</w:t>
      </w:r>
      <w:r w:rsidRPr="00815A6A">
        <w:rPr>
          <w:rFonts w:ascii="Arial" w:hAnsi="Arial" w:cs="Arial"/>
          <w:color w:val="000000"/>
          <w:szCs w:val="21"/>
        </w:rPr>
        <w:t>）船舶实有数</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以船舶的艘数</w:t>
      </w:r>
      <w:r w:rsidRPr="00815A6A">
        <w:rPr>
          <w:rFonts w:ascii="Arial" w:hAnsi="Arial" w:cs="Arial"/>
          <w:color w:val="000000"/>
          <w:szCs w:val="21"/>
        </w:rPr>
        <w:t>m</w:t>
      </w:r>
      <w:r w:rsidRPr="00815A6A">
        <w:rPr>
          <w:rFonts w:ascii="Arial" w:hAnsi="Arial" w:cs="Arial"/>
          <w:color w:val="000000"/>
          <w:szCs w:val="21"/>
        </w:rPr>
        <w:t>，定额吨位</w:t>
      </w:r>
      <w:r w:rsidRPr="00815A6A">
        <w:rPr>
          <w:rFonts w:ascii="Arial" w:hAnsi="Arial" w:cs="Arial"/>
          <w:color w:val="000000"/>
          <w:szCs w:val="21"/>
        </w:rPr>
        <w:t>D</w:t>
      </w:r>
      <w:r w:rsidRPr="00815A6A">
        <w:rPr>
          <w:rFonts w:ascii="Arial" w:hAnsi="Arial" w:cs="Arial"/>
          <w:color w:val="000000"/>
          <w:szCs w:val="21"/>
        </w:rPr>
        <w:t>定，定额箱位</w:t>
      </w:r>
      <w:r w:rsidRPr="00815A6A">
        <w:rPr>
          <w:rFonts w:ascii="Arial" w:hAnsi="Arial" w:cs="Arial"/>
          <w:color w:val="000000"/>
          <w:szCs w:val="21"/>
        </w:rPr>
        <w:t>U</w:t>
      </w:r>
      <w:r w:rsidRPr="00815A6A">
        <w:rPr>
          <w:rFonts w:ascii="Arial" w:hAnsi="Arial" w:cs="Arial"/>
          <w:color w:val="000000"/>
          <w:szCs w:val="21"/>
        </w:rPr>
        <w:t>定，定额客位</w:t>
      </w:r>
      <w:r w:rsidRPr="00815A6A">
        <w:rPr>
          <w:rFonts w:ascii="Arial" w:hAnsi="Arial" w:cs="Arial"/>
          <w:color w:val="000000"/>
          <w:szCs w:val="21"/>
        </w:rPr>
        <w:t>M</w:t>
      </w:r>
      <w:r w:rsidRPr="00815A6A">
        <w:rPr>
          <w:rFonts w:ascii="Arial" w:hAnsi="Arial" w:cs="Arial"/>
          <w:color w:val="000000"/>
          <w:szCs w:val="21"/>
        </w:rPr>
        <w:t>及定额功率</w:t>
      </w:r>
      <w:r w:rsidRPr="00815A6A">
        <w:rPr>
          <w:rFonts w:ascii="Arial" w:hAnsi="Arial" w:cs="Arial"/>
          <w:color w:val="000000"/>
          <w:szCs w:val="21"/>
        </w:rPr>
        <w:t>N</w:t>
      </w:r>
      <w:r w:rsidRPr="00815A6A">
        <w:rPr>
          <w:rFonts w:ascii="Arial" w:hAnsi="Arial" w:cs="Arial"/>
          <w:color w:val="000000"/>
          <w:szCs w:val="21"/>
        </w:rPr>
        <w:t>等计量单位来表示船舶的拥有量。</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ab/>
      </w:r>
      <w:r w:rsidRPr="00815A6A">
        <w:rPr>
          <w:rFonts w:ascii="Arial" w:hAnsi="Arial" w:cs="Arial"/>
          <w:color w:val="000000"/>
          <w:szCs w:val="21"/>
        </w:rPr>
        <w:t>艘数</w:t>
      </w:r>
      <w:r w:rsidRPr="00815A6A">
        <w:rPr>
          <w:rFonts w:ascii="Arial" w:hAnsi="Arial" w:cs="Arial"/>
          <w:color w:val="000000"/>
          <w:szCs w:val="21"/>
        </w:rPr>
        <w:t xml:space="preserve"> m </w:t>
      </w:r>
      <w:r w:rsidRPr="00815A6A">
        <w:rPr>
          <w:rFonts w:ascii="Arial" w:hAnsi="Arial" w:cs="Arial"/>
          <w:color w:val="000000"/>
          <w:szCs w:val="21"/>
        </w:rPr>
        <w:t>是指从事营业性运输船舶的数量；定额吨位</w:t>
      </w:r>
      <w:r w:rsidRPr="00815A6A">
        <w:rPr>
          <w:rFonts w:ascii="Arial" w:hAnsi="Arial" w:cs="Arial"/>
          <w:color w:val="000000"/>
          <w:szCs w:val="21"/>
        </w:rPr>
        <w:t>D</w:t>
      </w:r>
      <w:r w:rsidRPr="00815A6A">
        <w:rPr>
          <w:rFonts w:ascii="Arial" w:hAnsi="Arial" w:cs="Arial"/>
          <w:color w:val="000000"/>
          <w:szCs w:val="21"/>
        </w:rPr>
        <w:t>定是船舶的航次装载量标准；定额客位</w:t>
      </w:r>
      <w:r w:rsidRPr="00815A6A">
        <w:rPr>
          <w:rFonts w:ascii="Arial" w:hAnsi="Arial" w:cs="Arial"/>
          <w:color w:val="000000"/>
          <w:szCs w:val="21"/>
        </w:rPr>
        <w:t xml:space="preserve"> M </w:t>
      </w:r>
      <w:r w:rsidRPr="00815A6A">
        <w:rPr>
          <w:rFonts w:ascii="Arial" w:hAnsi="Arial" w:cs="Arial"/>
          <w:color w:val="000000"/>
          <w:szCs w:val="21"/>
        </w:rPr>
        <w:t>是指用于载运旅客的铺位和座位的合计数，不包括船员自用的铺位；定额功率</w:t>
      </w:r>
      <w:r w:rsidRPr="00815A6A">
        <w:rPr>
          <w:rFonts w:ascii="Arial" w:hAnsi="Arial" w:cs="Arial"/>
          <w:color w:val="000000"/>
          <w:szCs w:val="21"/>
        </w:rPr>
        <w:t>N</w:t>
      </w:r>
      <w:r w:rsidRPr="00815A6A">
        <w:rPr>
          <w:rFonts w:ascii="Arial" w:hAnsi="Arial" w:cs="Arial"/>
          <w:color w:val="000000"/>
          <w:szCs w:val="21"/>
        </w:rPr>
        <w:t>是指船舶主机的额定功率。</w:t>
      </w:r>
      <w:r w:rsidRPr="00815A6A">
        <w:rPr>
          <w:rFonts w:ascii="Arial" w:hAnsi="Arial" w:cs="Arial"/>
          <w:color w:val="00000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w:t>
      </w:r>
      <w:r w:rsidRPr="00815A6A">
        <w:rPr>
          <w:rFonts w:ascii="Arial" w:hAnsi="Arial" w:cs="Arial"/>
          <w:color w:val="000000"/>
          <w:szCs w:val="21"/>
        </w:rPr>
        <w:t>2</w:t>
      </w:r>
      <w:r w:rsidRPr="00815A6A">
        <w:rPr>
          <w:rFonts w:ascii="Arial" w:hAnsi="Arial" w:cs="Arial"/>
          <w:color w:val="000000"/>
          <w:szCs w:val="21"/>
        </w:rPr>
        <w:t>）船舶吨天</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ab/>
        <w:t>“</w:t>
      </w:r>
      <w:r w:rsidRPr="00815A6A">
        <w:rPr>
          <w:rFonts w:ascii="Arial" w:hAnsi="Arial" w:cs="Arial"/>
          <w:color w:val="000000"/>
          <w:szCs w:val="21"/>
        </w:rPr>
        <w:t>吨天</w:t>
      </w:r>
      <w:r w:rsidRPr="00815A6A">
        <w:rPr>
          <w:rFonts w:ascii="Arial" w:hAnsi="Arial" w:cs="Arial"/>
          <w:color w:val="000000"/>
          <w:szCs w:val="21"/>
        </w:rPr>
        <w:t>”</w:t>
      </w:r>
      <w:r w:rsidRPr="00815A6A">
        <w:rPr>
          <w:rFonts w:ascii="Arial" w:hAnsi="Arial" w:cs="Arial"/>
          <w:color w:val="000000"/>
          <w:szCs w:val="21"/>
        </w:rPr>
        <w:t>是船舶定额载重量与该船相应工作时间的乘积，它表示船舶在一定时间内的动态数量，它有三种基本形式：</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ab/>
      </w:r>
      <w:r w:rsidRPr="00815A6A">
        <w:rPr>
          <w:rFonts w:ascii="Arial" w:hAnsi="Arial" w:cs="Arial"/>
          <w:color w:val="000000"/>
          <w:szCs w:val="21"/>
        </w:rPr>
        <w:t>船舶</w:t>
      </w:r>
      <w:proofErr w:type="gramStart"/>
      <w:r w:rsidRPr="00815A6A">
        <w:rPr>
          <w:rFonts w:ascii="Arial" w:hAnsi="Arial" w:cs="Arial"/>
          <w:color w:val="000000"/>
          <w:szCs w:val="21"/>
        </w:rPr>
        <w:t>在册吨天</w:t>
      </w:r>
      <w:proofErr w:type="gramEnd"/>
      <w:r w:rsidRPr="00815A6A">
        <w:rPr>
          <w:rFonts w:ascii="Arial" w:hAnsi="Arial" w:cs="Arial"/>
          <w:color w:val="000000"/>
          <w:szCs w:val="21"/>
        </w:rPr>
        <w:t>D</w:t>
      </w:r>
      <w:r w:rsidRPr="00815A6A">
        <w:rPr>
          <w:rFonts w:ascii="Arial" w:hAnsi="Arial" w:cs="Arial"/>
          <w:color w:val="000000"/>
          <w:szCs w:val="21"/>
        </w:rPr>
        <w:t>定</w:t>
      </w:r>
      <w:r w:rsidRPr="00815A6A">
        <w:rPr>
          <w:rFonts w:ascii="Arial" w:hAnsi="Arial" w:cs="Arial"/>
          <w:color w:val="000000"/>
          <w:szCs w:val="21"/>
        </w:rPr>
        <w:t>×T</w:t>
      </w:r>
      <w:r w:rsidRPr="00815A6A">
        <w:rPr>
          <w:rFonts w:ascii="Arial" w:hAnsi="Arial" w:cs="Arial"/>
          <w:color w:val="000000"/>
          <w:szCs w:val="21"/>
        </w:rPr>
        <w:t>册；船舶</w:t>
      </w:r>
      <w:proofErr w:type="gramStart"/>
      <w:r w:rsidRPr="00815A6A">
        <w:rPr>
          <w:rFonts w:ascii="Arial" w:hAnsi="Arial" w:cs="Arial"/>
          <w:color w:val="000000"/>
          <w:szCs w:val="21"/>
        </w:rPr>
        <w:t>营运吨天</w:t>
      </w:r>
      <w:proofErr w:type="gramEnd"/>
      <w:r w:rsidRPr="00815A6A">
        <w:rPr>
          <w:rFonts w:ascii="Arial" w:hAnsi="Arial" w:cs="Arial"/>
          <w:color w:val="000000"/>
          <w:szCs w:val="21"/>
        </w:rPr>
        <w:t>D</w:t>
      </w:r>
      <w:r w:rsidRPr="00815A6A">
        <w:rPr>
          <w:rFonts w:ascii="Arial" w:hAnsi="Arial" w:cs="Arial"/>
          <w:color w:val="000000"/>
          <w:szCs w:val="21"/>
        </w:rPr>
        <w:t>定</w:t>
      </w:r>
      <w:r w:rsidRPr="00815A6A">
        <w:rPr>
          <w:rFonts w:ascii="Arial" w:hAnsi="Arial" w:cs="Arial"/>
          <w:color w:val="000000"/>
          <w:szCs w:val="21"/>
        </w:rPr>
        <w:t>×T</w:t>
      </w:r>
      <w:r w:rsidRPr="00815A6A">
        <w:rPr>
          <w:rFonts w:ascii="Arial" w:hAnsi="Arial" w:cs="Arial"/>
          <w:color w:val="000000"/>
          <w:szCs w:val="21"/>
        </w:rPr>
        <w:t>营；船舶</w:t>
      </w:r>
      <w:proofErr w:type="gramStart"/>
      <w:r w:rsidRPr="00815A6A">
        <w:rPr>
          <w:rFonts w:ascii="Arial" w:hAnsi="Arial" w:cs="Arial"/>
          <w:color w:val="000000"/>
          <w:szCs w:val="21"/>
        </w:rPr>
        <w:t>航行吨天</w:t>
      </w:r>
      <w:proofErr w:type="gramEnd"/>
      <w:r w:rsidRPr="00815A6A">
        <w:rPr>
          <w:rFonts w:ascii="Arial" w:hAnsi="Arial" w:cs="Arial"/>
          <w:color w:val="000000"/>
          <w:szCs w:val="21"/>
        </w:rPr>
        <w:t>D</w:t>
      </w:r>
      <w:r w:rsidRPr="00815A6A">
        <w:rPr>
          <w:rFonts w:ascii="Arial" w:hAnsi="Arial" w:cs="Arial"/>
          <w:color w:val="000000"/>
          <w:szCs w:val="21"/>
        </w:rPr>
        <w:t>定</w:t>
      </w:r>
      <w:r w:rsidRPr="00815A6A">
        <w:rPr>
          <w:rFonts w:ascii="Arial" w:hAnsi="Arial" w:cs="Arial"/>
          <w:color w:val="000000"/>
          <w:szCs w:val="21"/>
        </w:rPr>
        <w:t>×T</w:t>
      </w:r>
      <w:r w:rsidRPr="00815A6A">
        <w:rPr>
          <w:rFonts w:ascii="Arial" w:hAnsi="Arial" w:cs="Arial"/>
          <w:color w:val="000000"/>
          <w:szCs w:val="21"/>
        </w:rPr>
        <w:t>航；</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ab/>
      </w:r>
      <w:r w:rsidRPr="00815A6A">
        <w:rPr>
          <w:rFonts w:ascii="Arial" w:hAnsi="Arial" w:cs="Arial"/>
          <w:color w:val="000000"/>
          <w:szCs w:val="21"/>
        </w:rPr>
        <w:t>其中，</w:t>
      </w:r>
      <w:r w:rsidRPr="00815A6A">
        <w:rPr>
          <w:rFonts w:ascii="Arial" w:hAnsi="Arial" w:cs="Arial"/>
          <w:color w:val="000000"/>
          <w:szCs w:val="21"/>
        </w:rPr>
        <w:t>T</w:t>
      </w:r>
      <w:r w:rsidRPr="00815A6A">
        <w:rPr>
          <w:rFonts w:ascii="Arial" w:hAnsi="Arial" w:cs="Arial"/>
          <w:color w:val="000000"/>
          <w:szCs w:val="21"/>
        </w:rPr>
        <w:t>册、</w:t>
      </w:r>
      <w:r w:rsidRPr="00815A6A">
        <w:rPr>
          <w:rFonts w:ascii="Arial" w:hAnsi="Arial" w:cs="Arial"/>
          <w:color w:val="000000"/>
          <w:szCs w:val="21"/>
        </w:rPr>
        <w:t>T</w:t>
      </w:r>
      <w:r w:rsidRPr="00815A6A">
        <w:rPr>
          <w:rFonts w:ascii="Arial" w:hAnsi="Arial" w:cs="Arial"/>
          <w:color w:val="000000"/>
          <w:szCs w:val="21"/>
        </w:rPr>
        <w:t>营、</w:t>
      </w:r>
      <w:r w:rsidRPr="00815A6A">
        <w:rPr>
          <w:rFonts w:ascii="Arial" w:hAnsi="Arial" w:cs="Arial"/>
          <w:color w:val="000000"/>
          <w:szCs w:val="21"/>
        </w:rPr>
        <w:t>T</w:t>
      </w:r>
      <w:proofErr w:type="gramStart"/>
      <w:r w:rsidRPr="00815A6A">
        <w:rPr>
          <w:rFonts w:ascii="Arial" w:hAnsi="Arial" w:cs="Arial"/>
          <w:color w:val="000000"/>
          <w:szCs w:val="21"/>
        </w:rPr>
        <w:t>航分别</w:t>
      </w:r>
      <w:proofErr w:type="gramEnd"/>
      <w:r w:rsidRPr="00815A6A">
        <w:rPr>
          <w:rFonts w:ascii="Arial" w:hAnsi="Arial" w:cs="Arial"/>
          <w:color w:val="000000"/>
          <w:szCs w:val="21"/>
        </w:rPr>
        <w:t>是指某一艘船舶</w:t>
      </w:r>
      <w:proofErr w:type="gramStart"/>
      <w:r w:rsidRPr="00815A6A">
        <w:rPr>
          <w:rFonts w:ascii="Arial" w:hAnsi="Arial" w:cs="Arial"/>
          <w:color w:val="000000"/>
          <w:szCs w:val="21"/>
        </w:rPr>
        <w:t>在历期内</w:t>
      </w:r>
      <w:proofErr w:type="gramEnd"/>
      <w:r w:rsidRPr="00815A6A">
        <w:rPr>
          <w:rFonts w:ascii="Arial" w:hAnsi="Arial" w:cs="Arial"/>
          <w:color w:val="000000"/>
          <w:szCs w:val="21"/>
        </w:rPr>
        <w:t>的在册时间、营运时间及航行时间。</w:t>
      </w:r>
      <w:r w:rsidRPr="00815A6A">
        <w:rPr>
          <w:rFonts w:ascii="Arial" w:hAnsi="Arial" w:cs="Arial"/>
          <w:color w:val="000000"/>
          <w:szCs w:val="21"/>
        </w:rPr>
        <w:t xml:space="preserve"> </w:t>
      </w:r>
    </w:p>
    <w:p w:rsidR="001D7576" w:rsidRPr="008F783B" w:rsidRDefault="001D7576" w:rsidP="001D7576">
      <w:pPr>
        <w:widowControl/>
        <w:spacing w:line="0" w:lineRule="atLeast"/>
        <w:jc w:val="left"/>
        <w:rPr>
          <w:rFonts w:ascii="Arial" w:hAnsi="Arial" w:cs="Arial"/>
          <w:b/>
          <w:color w:val="000000"/>
          <w:kern w:val="0"/>
          <w:szCs w:val="21"/>
        </w:rPr>
      </w:pPr>
      <w:r w:rsidRPr="008F783B">
        <w:rPr>
          <w:rFonts w:ascii="Arial" w:hAnsi="Arial" w:cs="Arial"/>
          <w:b/>
          <w:color w:val="000000"/>
          <w:kern w:val="0"/>
          <w:szCs w:val="21"/>
        </w:rPr>
        <w:t>11</w:t>
      </w:r>
      <w:r w:rsidRPr="008F783B">
        <w:rPr>
          <w:rFonts w:ascii="Arial" w:hAnsi="Arial" w:cs="Arial"/>
          <w:b/>
          <w:color w:val="000000"/>
          <w:kern w:val="0"/>
          <w:szCs w:val="21"/>
        </w:rPr>
        <w:t>、船舶使用效率指标</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w:t>
      </w:r>
      <w:r w:rsidRPr="00815A6A">
        <w:rPr>
          <w:rFonts w:ascii="Arial" w:hAnsi="Arial" w:cs="Arial"/>
          <w:color w:val="000000"/>
          <w:szCs w:val="21"/>
        </w:rPr>
        <w:t>1</w:t>
      </w:r>
      <w:r w:rsidRPr="00815A6A">
        <w:rPr>
          <w:rFonts w:ascii="Arial" w:hAnsi="Arial" w:cs="Arial"/>
          <w:color w:val="000000"/>
          <w:szCs w:val="21"/>
        </w:rPr>
        <w:t>）营运率</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ab/>
      </w:r>
      <w:r w:rsidRPr="00815A6A">
        <w:rPr>
          <w:rFonts w:ascii="Arial" w:hAnsi="Arial" w:cs="Arial"/>
          <w:color w:val="000000"/>
          <w:szCs w:val="21"/>
        </w:rPr>
        <w:t>指船舶在册时间中，营运时间所占的比重。是反映船舶在一定时期</w:t>
      </w:r>
      <w:proofErr w:type="gramStart"/>
      <w:r w:rsidRPr="00815A6A">
        <w:rPr>
          <w:rFonts w:ascii="Arial" w:hAnsi="Arial" w:cs="Arial"/>
          <w:color w:val="000000"/>
          <w:szCs w:val="21"/>
        </w:rPr>
        <w:t>内效生产</w:t>
      </w:r>
      <w:proofErr w:type="gramEnd"/>
      <w:r w:rsidRPr="00815A6A">
        <w:rPr>
          <w:rFonts w:ascii="Arial" w:hAnsi="Arial" w:cs="Arial"/>
          <w:color w:val="000000"/>
          <w:szCs w:val="21"/>
        </w:rPr>
        <w:t>时间长短的指标。</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ab/>
      </w:r>
      <w:r w:rsidRPr="00815A6A">
        <w:rPr>
          <w:rFonts w:ascii="Arial" w:hAnsi="Arial" w:cs="Arial"/>
          <w:color w:val="000000"/>
          <w:szCs w:val="21"/>
        </w:rPr>
        <w:t>一艘船舶的营运率是一定时期内该船营运时间和在册时间之比；对于一组船舶或船队，它是一定时期内各船</w:t>
      </w:r>
      <w:proofErr w:type="gramStart"/>
      <w:r w:rsidRPr="00815A6A">
        <w:rPr>
          <w:rFonts w:ascii="Arial" w:hAnsi="Arial" w:cs="Arial"/>
          <w:color w:val="000000"/>
          <w:szCs w:val="21"/>
        </w:rPr>
        <w:t>营运吨天总和</w:t>
      </w:r>
      <w:proofErr w:type="gramEnd"/>
      <w:r w:rsidRPr="00815A6A">
        <w:rPr>
          <w:rFonts w:ascii="Arial" w:hAnsi="Arial" w:cs="Arial"/>
          <w:color w:val="000000"/>
          <w:szCs w:val="21"/>
        </w:rPr>
        <w:t>与</w:t>
      </w:r>
      <w:proofErr w:type="gramStart"/>
      <w:r w:rsidRPr="00815A6A">
        <w:rPr>
          <w:rFonts w:ascii="Arial" w:hAnsi="Arial" w:cs="Arial"/>
          <w:color w:val="000000"/>
          <w:szCs w:val="21"/>
        </w:rPr>
        <w:t>在册吨天总和</w:t>
      </w:r>
      <w:proofErr w:type="gramEnd"/>
      <w:r w:rsidRPr="00815A6A">
        <w:rPr>
          <w:rFonts w:ascii="Arial" w:hAnsi="Arial" w:cs="Arial"/>
          <w:color w:val="000000"/>
          <w:szCs w:val="21"/>
        </w:rPr>
        <w:t>之比</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w:t>
      </w:r>
      <w:r w:rsidRPr="00815A6A">
        <w:rPr>
          <w:rFonts w:ascii="Arial" w:hAnsi="Arial" w:cs="Arial"/>
          <w:color w:val="000000"/>
          <w:szCs w:val="21"/>
        </w:rPr>
        <w:t>2</w:t>
      </w:r>
      <w:r w:rsidRPr="00815A6A">
        <w:rPr>
          <w:rFonts w:ascii="Arial" w:hAnsi="Arial" w:cs="Arial"/>
          <w:color w:val="000000"/>
          <w:szCs w:val="21"/>
        </w:rPr>
        <w:t>）航行率</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ab/>
      </w:r>
      <w:r w:rsidRPr="00815A6A">
        <w:rPr>
          <w:rFonts w:ascii="Arial" w:hAnsi="Arial" w:cs="Arial"/>
          <w:color w:val="000000"/>
          <w:szCs w:val="21"/>
        </w:rPr>
        <w:t>指船舶营运时间中航行时间所占的比重。</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ab/>
      </w:r>
      <w:r w:rsidRPr="00815A6A">
        <w:rPr>
          <w:rFonts w:ascii="Arial" w:hAnsi="Arial" w:cs="Arial"/>
          <w:color w:val="000000"/>
          <w:szCs w:val="21"/>
        </w:rPr>
        <w:t>一艘船舶的航行率是一定时期内该船航行时间与营运时间之比，对于一组船舶或船队，它是一定时期内各船</w:t>
      </w:r>
      <w:proofErr w:type="gramStart"/>
      <w:r w:rsidRPr="00815A6A">
        <w:rPr>
          <w:rFonts w:ascii="Arial" w:hAnsi="Arial" w:cs="Arial"/>
          <w:color w:val="000000"/>
          <w:szCs w:val="21"/>
        </w:rPr>
        <w:t>航行吨天总和</w:t>
      </w:r>
      <w:proofErr w:type="gramEnd"/>
      <w:r w:rsidRPr="00815A6A">
        <w:rPr>
          <w:rFonts w:ascii="Arial" w:hAnsi="Arial" w:cs="Arial"/>
          <w:color w:val="000000"/>
          <w:szCs w:val="21"/>
        </w:rPr>
        <w:t>与</w:t>
      </w:r>
      <w:proofErr w:type="gramStart"/>
      <w:r w:rsidRPr="00815A6A">
        <w:rPr>
          <w:rFonts w:ascii="Arial" w:hAnsi="Arial" w:cs="Arial"/>
          <w:color w:val="000000"/>
          <w:szCs w:val="21"/>
        </w:rPr>
        <w:t>营运吨天总和</w:t>
      </w:r>
      <w:proofErr w:type="gramEnd"/>
      <w:r w:rsidRPr="00815A6A">
        <w:rPr>
          <w:rFonts w:ascii="Arial" w:hAnsi="Arial" w:cs="Arial"/>
          <w:color w:val="000000"/>
          <w:szCs w:val="21"/>
        </w:rPr>
        <w:t>之比。</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w:t>
      </w:r>
      <w:r w:rsidRPr="00815A6A">
        <w:rPr>
          <w:rFonts w:ascii="Arial" w:hAnsi="Arial" w:cs="Arial"/>
          <w:color w:val="000000"/>
          <w:szCs w:val="21"/>
        </w:rPr>
        <w:t>3</w:t>
      </w:r>
      <w:r w:rsidRPr="00815A6A">
        <w:rPr>
          <w:rFonts w:ascii="Arial" w:hAnsi="Arial" w:cs="Arial"/>
          <w:color w:val="000000"/>
          <w:szCs w:val="21"/>
        </w:rPr>
        <w:t>）载重量利用率</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ab/>
      </w:r>
      <w:r w:rsidRPr="00815A6A">
        <w:rPr>
          <w:rFonts w:ascii="Arial" w:hAnsi="Arial" w:cs="Arial"/>
          <w:color w:val="000000"/>
          <w:szCs w:val="21"/>
        </w:rPr>
        <w:t>反映船舶在整个运输生产过程中载重量利用程度的指标。在简单航次中，我们可以直接</w:t>
      </w:r>
      <w:r w:rsidRPr="00815A6A">
        <w:rPr>
          <w:rFonts w:ascii="Arial" w:hAnsi="Arial" w:cs="Arial"/>
          <w:color w:val="000000"/>
          <w:szCs w:val="21"/>
        </w:rPr>
        <w:lastRenderedPageBreak/>
        <w:t>用实际载货量与定额载量的比率来反映这种情况下的载重量</w:t>
      </w:r>
      <w:proofErr w:type="gramStart"/>
      <w:r w:rsidRPr="00815A6A">
        <w:rPr>
          <w:rFonts w:ascii="Arial" w:hAnsi="Arial" w:cs="Arial"/>
          <w:color w:val="000000"/>
          <w:szCs w:val="21"/>
        </w:rPr>
        <w:t>量利用</w:t>
      </w:r>
      <w:proofErr w:type="gramEnd"/>
      <w:r w:rsidRPr="00815A6A">
        <w:rPr>
          <w:rFonts w:ascii="Arial" w:hAnsi="Arial" w:cs="Arial"/>
          <w:color w:val="000000"/>
          <w:szCs w:val="21"/>
        </w:rPr>
        <w:t>情况，此又称发航装载率</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ab/>
      </w:r>
      <w:r w:rsidRPr="00815A6A">
        <w:rPr>
          <w:rFonts w:ascii="Arial" w:hAnsi="Arial" w:cs="Arial"/>
          <w:color w:val="000000"/>
          <w:szCs w:val="21"/>
        </w:rPr>
        <w:t>（</w:t>
      </w:r>
      <w:r w:rsidRPr="00815A6A">
        <w:rPr>
          <w:rFonts w:ascii="Arial" w:hAnsi="Arial" w:cs="Arial"/>
          <w:color w:val="000000"/>
          <w:szCs w:val="21"/>
        </w:rPr>
        <w:t>4</w:t>
      </w:r>
      <w:r w:rsidRPr="00815A6A">
        <w:rPr>
          <w:rFonts w:ascii="Arial" w:hAnsi="Arial" w:cs="Arial"/>
          <w:color w:val="000000"/>
          <w:szCs w:val="21"/>
        </w:rPr>
        <w:t>）平均航行速度</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ab/>
      </w:r>
      <w:r w:rsidRPr="00815A6A">
        <w:rPr>
          <w:rFonts w:ascii="Arial" w:hAnsi="Arial" w:cs="Arial"/>
          <w:color w:val="000000"/>
          <w:szCs w:val="21"/>
        </w:rPr>
        <w:t>船舶在海上平均航行一天所行驶的里程。</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ab/>
      </w:r>
      <w:r w:rsidRPr="00815A6A">
        <w:rPr>
          <w:rFonts w:ascii="Arial" w:hAnsi="Arial" w:cs="Arial"/>
          <w:color w:val="000000"/>
          <w:szCs w:val="21"/>
        </w:rPr>
        <w:t>这一速度不同于船舶的技术速度。它只是一个统计概念上的速度值，其间包括船舶营运中进出港口、通过狭水道、运河和遇雾等情况的减速因素，以及受风、流影响的速度损失等</w:t>
      </w:r>
    </w:p>
    <w:p w:rsidR="001D7576" w:rsidRPr="008F783B" w:rsidRDefault="001D7576" w:rsidP="001D7576">
      <w:pPr>
        <w:widowControl/>
        <w:spacing w:line="0" w:lineRule="atLeast"/>
        <w:jc w:val="left"/>
        <w:rPr>
          <w:rFonts w:ascii="Arial" w:hAnsi="Arial" w:cs="Arial"/>
          <w:b/>
          <w:color w:val="000000"/>
          <w:kern w:val="0"/>
          <w:szCs w:val="21"/>
        </w:rPr>
      </w:pPr>
      <w:r w:rsidRPr="008F783B">
        <w:rPr>
          <w:rFonts w:ascii="Arial" w:hAnsi="Arial" w:cs="Arial"/>
          <w:b/>
          <w:color w:val="000000"/>
          <w:kern w:val="0"/>
          <w:szCs w:val="21"/>
        </w:rPr>
        <w:t>12</w:t>
      </w:r>
      <w:r w:rsidRPr="008F783B">
        <w:rPr>
          <w:rFonts w:ascii="Arial" w:hAnsi="Arial" w:cs="Arial"/>
          <w:b/>
          <w:color w:val="000000"/>
          <w:kern w:val="0"/>
          <w:szCs w:val="21"/>
        </w:rPr>
        <w:t>、决定集装箱配备量的因素</w:t>
      </w:r>
      <w:r w:rsidRPr="008F783B">
        <w:rPr>
          <w:rFonts w:ascii="Arial" w:hAnsi="Arial" w:cs="Arial"/>
          <w:b/>
          <w:color w:val="000000"/>
          <w:kern w:val="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总箱位（</w:t>
      </w:r>
      <w:r w:rsidRPr="00815A6A">
        <w:rPr>
          <w:rFonts w:ascii="Arial" w:hAnsi="Arial" w:cs="Arial"/>
          <w:color w:val="000000"/>
          <w:szCs w:val="21"/>
        </w:rPr>
        <w:t>S</w:t>
      </w:r>
      <w:r w:rsidRPr="00815A6A">
        <w:rPr>
          <w:rFonts w:ascii="Arial" w:hAnsi="Arial" w:cs="Arial"/>
          <w:color w:val="000000"/>
          <w:szCs w:val="21"/>
        </w:rPr>
        <w:t>）</w:t>
      </w:r>
      <w:r w:rsidRPr="00815A6A">
        <w:rPr>
          <w:rFonts w:ascii="Arial" w:hAnsi="Arial" w:cs="Arial"/>
          <w:color w:val="000000"/>
          <w:szCs w:val="21"/>
        </w:rPr>
        <w:t xml:space="preserve"> </w:t>
      </w:r>
      <w:r w:rsidRPr="00815A6A">
        <w:rPr>
          <w:rFonts w:ascii="Arial" w:hAnsi="Arial" w:cs="Arial"/>
          <w:color w:val="000000"/>
          <w:szCs w:val="21"/>
        </w:rPr>
        <w:t>箱位利用率</w:t>
      </w:r>
      <w:r w:rsidRPr="00815A6A">
        <w:rPr>
          <w:rFonts w:ascii="Arial" w:hAnsi="Arial" w:cs="Arial"/>
          <w:color w:val="000000"/>
          <w:szCs w:val="21"/>
        </w:rPr>
        <w:t xml:space="preserve">  </w:t>
      </w:r>
      <w:r w:rsidRPr="00815A6A">
        <w:rPr>
          <w:rFonts w:ascii="Arial" w:hAnsi="Arial" w:cs="Arial"/>
          <w:color w:val="000000"/>
          <w:szCs w:val="21"/>
        </w:rPr>
        <w:t>（</w:t>
      </w:r>
      <w:r w:rsidRPr="00815A6A">
        <w:rPr>
          <w:rFonts w:ascii="Arial" w:hAnsi="Arial" w:cs="Arial"/>
          <w:color w:val="000000"/>
          <w:szCs w:val="21"/>
        </w:rPr>
        <w:t>α</w:t>
      </w:r>
      <w:r w:rsidRPr="00815A6A">
        <w:rPr>
          <w:rFonts w:ascii="Arial" w:hAnsi="Arial" w:cs="Arial"/>
          <w:color w:val="000000"/>
          <w:szCs w:val="21"/>
        </w:rPr>
        <w:t>）</w:t>
      </w:r>
      <w:r w:rsidRPr="00815A6A">
        <w:rPr>
          <w:rFonts w:ascii="Arial" w:hAnsi="Arial" w:cs="Arial"/>
          <w:color w:val="00000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船舶各挂靠港口分配舱位数量（</w:t>
      </w:r>
      <w:proofErr w:type="spellStart"/>
      <w:r w:rsidRPr="00815A6A">
        <w:rPr>
          <w:rFonts w:ascii="Arial" w:hAnsi="Arial" w:cs="Arial"/>
          <w:color w:val="000000"/>
          <w:szCs w:val="21"/>
        </w:rPr>
        <w:t>Sij</w:t>
      </w:r>
      <w:proofErr w:type="spellEnd"/>
      <w:r w:rsidRPr="00815A6A">
        <w:rPr>
          <w:rFonts w:ascii="Arial" w:hAnsi="Arial" w:cs="Arial"/>
          <w:color w:val="000000"/>
          <w:szCs w:val="21"/>
        </w:rPr>
        <w:t>）及船舶挂靠密度（</w:t>
      </w:r>
      <w:r w:rsidRPr="00815A6A">
        <w:rPr>
          <w:rFonts w:ascii="Arial" w:hAnsi="Arial" w:cs="Arial"/>
          <w:color w:val="000000"/>
          <w:szCs w:val="21"/>
        </w:rPr>
        <w:t>I</w:t>
      </w:r>
      <w:r w:rsidRPr="00815A6A">
        <w:rPr>
          <w:rFonts w:ascii="Arial" w:hAnsi="Arial" w:cs="Arial"/>
          <w:color w:val="000000"/>
          <w:szCs w:val="21"/>
        </w:rPr>
        <w:t>）</w:t>
      </w:r>
      <w:r w:rsidRPr="00815A6A">
        <w:rPr>
          <w:rFonts w:ascii="Arial" w:hAnsi="Arial" w:cs="Arial"/>
          <w:color w:val="00000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港口（</w:t>
      </w:r>
      <w:r w:rsidRPr="00815A6A">
        <w:rPr>
          <w:rFonts w:ascii="Arial" w:hAnsi="Arial" w:cs="Arial"/>
          <w:color w:val="000000"/>
          <w:szCs w:val="21"/>
        </w:rPr>
        <w:t xml:space="preserve"> </w:t>
      </w:r>
      <w:r w:rsidRPr="00815A6A">
        <w:rPr>
          <w:rFonts w:ascii="Arial" w:hAnsi="Arial" w:cs="Arial"/>
          <w:color w:val="000000"/>
          <w:szCs w:val="21"/>
        </w:rPr>
        <w:t>地区）集装箱周转时间（</w:t>
      </w:r>
      <w:r w:rsidRPr="00815A6A">
        <w:rPr>
          <w:rFonts w:ascii="Arial" w:hAnsi="Arial" w:cs="Arial"/>
          <w:color w:val="000000"/>
          <w:szCs w:val="21"/>
        </w:rPr>
        <w:t>τ</w:t>
      </w:r>
      <w:r w:rsidRPr="00815A6A">
        <w:rPr>
          <w:rFonts w:ascii="Arial" w:hAnsi="Arial" w:cs="Arial"/>
          <w:color w:val="000000"/>
          <w:szCs w:val="21"/>
        </w:rPr>
        <w:t>）</w:t>
      </w:r>
      <w:r w:rsidRPr="00815A6A">
        <w:rPr>
          <w:rFonts w:ascii="Arial" w:hAnsi="Arial" w:cs="Arial"/>
          <w:color w:val="000000"/>
          <w:szCs w:val="21"/>
        </w:rPr>
        <w:t xml:space="preserve"> </w:t>
      </w:r>
      <w:r w:rsidRPr="00815A6A">
        <w:rPr>
          <w:rFonts w:ascii="Arial" w:hAnsi="Arial" w:cs="Arial"/>
          <w:color w:val="000000"/>
          <w:szCs w:val="21"/>
        </w:rPr>
        <w:t>非可用箱占总箱量比例（</w:t>
      </w:r>
      <w:r w:rsidRPr="00815A6A">
        <w:rPr>
          <w:rFonts w:ascii="Arial" w:hAnsi="Arial" w:cs="Arial"/>
          <w:color w:val="000000"/>
          <w:szCs w:val="21"/>
        </w:rPr>
        <w:t>q</w:t>
      </w:r>
      <w:r w:rsidRPr="00815A6A">
        <w:rPr>
          <w:rFonts w:ascii="Arial" w:hAnsi="Arial" w:cs="Arial"/>
          <w:color w:val="000000"/>
          <w:szCs w:val="21"/>
        </w:rPr>
        <w:t>）</w:t>
      </w:r>
      <w:r w:rsidRPr="00815A6A">
        <w:rPr>
          <w:rFonts w:ascii="Arial" w:hAnsi="Arial" w:cs="Arial"/>
          <w:color w:val="000000"/>
          <w:szCs w:val="21"/>
        </w:rPr>
        <w:t xml:space="preserve"> </w:t>
      </w:r>
    </w:p>
    <w:p w:rsidR="001D7576" w:rsidRPr="008F783B" w:rsidRDefault="001D7576" w:rsidP="001D7576">
      <w:pPr>
        <w:widowControl/>
        <w:spacing w:line="0" w:lineRule="atLeast"/>
        <w:jc w:val="left"/>
        <w:rPr>
          <w:rFonts w:ascii="Arial" w:hAnsi="Arial" w:cs="Arial"/>
          <w:b/>
          <w:color w:val="000000"/>
          <w:kern w:val="0"/>
          <w:szCs w:val="21"/>
        </w:rPr>
      </w:pPr>
      <w:r w:rsidRPr="008F783B">
        <w:rPr>
          <w:rFonts w:ascii="Arial" w:hAnsi="Arial" w:cs="Arial"/>
          <w:b/>
          <w:color w:val="000000"/>
          <w:kern w:val="0"/>
          <w:szCs w:val="21"/>
        </w:rPr>
        <w:t>13</w:t>
      </w:r>
      <w:r w:rsidRPr="008F783B">
        <w:rPr>
          <w:rFonts w:ascii="Arial" w:hAnsi="Arial" w:cs="Arial"/>
          <w:b/>
          <w:color w:val="000000"/>
          <w:kern w:val="0"/>
          <w:szCs w:val="21"/>
        </w:rPr>
        <w:t>、航运企业经营战略的实施与控制</w:t>
      </w:r>
      <w:r w:rsidRPr="008F783B">
        <w:rPr>
          <w:rFonts w:ascii="Arial" w:hAnsi="Arial" w:cs="Arial"/>
          <w:b/>
          <w:color w:val="000000"/>
          <w:kern w:val="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w:t>
      </w:r>
      <w:r w:rsidRPr="00815A6A">
        <w:rPr>
          <w:rFonts w:ascii="Arial" w:hAnsi="Arial" w:cs="Arial"/>
          <w:color w:val="000000"/>
          <w:szCs w:val="21"/>
        </w:rPr>
        <w:t>1</w:t>
      </w:r>
      <w:r w:rsidRPr="00815A6A">
        <w:rPr>
          <w:rFonts w:ascii="Arial" w:hAnsi="Arial" w:cs="Arial"/>
          <w:color w:val="000000"/>
          <w:szCs w:val="21"/>
        </w:rPr>
        <w:t>）重视发展战略的实施和动态调整</w:t>
      </w:r>
      <w:r w:rsidRPr="00815A6A">
        <w:rPr>
          <w:rFonts w:ascii="Arial" w:hAnsi="Arial" w:cs="Arial"/>
          <w:color w:val="00000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立足企业主业，谨慎的开展多元化投资</w:t>
      </w:r>
      <w:r w:rsidRPr="00815A6A">
        <w:rPr>
          <w:rFonts w:ascii="Arial" w:hAnsi="Arial" w:cs="Arial"/>
          <w:color w:val="00000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完善管理体制，保证我们的企业不因为领导人的改变而随意地改变战略</w:t>
      </w:r>
      <w:r w:rsidRPr="00815A6A">
        <w:rPr>
          <w:rFonts w:ascii="Arial" w:hAnsi="Arial" w:cs="Arial"/>
          <w:color w:val="00000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审时度势，善于捕获战略机会，抓住战略转折点，及时调整自己的战略</w:t>
      </w:r>
      <w:r w:rsidRPr="00815A6A">
        <w:rPr>
          <w:rFonts w:ascii="Arial" w:hAnsi="Arial" w:cs="Arial"/>
          <w:color w:val="00000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合理的利用资本运作手段，积极扩大企业规模，提高抗风险能力和竞争实力</w:t>
      </w:r>
      <w:r w:rsidRPr="00815A6A">
        <w:rPr>
          <w:rFonts w:ascii="Arial" w:hAnsi="Arial" w:cs="Arial"/>
          <w:color w:val="00000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w:t>
      </w:r>
      <w:r w:rsidRPr="00815A6A">
        <w:rPr>
          <w:rFonts w:ascii="Arial" w:hAnsi="Arial" w:cs="Arial"/>
          <w:color w:val="000000"/>
          <w:szCs w:val="21"/>
        </w:rPr>
        <w:t>2</w:t>
      </w:r>
      <w:r w:rsidRPr="00815A6A">
        <w:rPr>
          <w:rFonts w:ascii="Arial" w:hAnsi="Arial" w:cs="Arial"/>
          <w:color w:val="000000"/>
          <w:szCs w:val="21"/>
        </w:rPr>
        <w:t>）重视科学技术对企业发展的重要作用</w:t>
      </w:r>
      <w:r w:rsidRPr="00815A6A">
        <w:rPr>
          <w:rFonts w:ascii="Arial" w:hAnsi="Arial" w:cs="Arial"/>
          <w:color w:val="00000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扩大信息技术的应用范围，提高信息技术的应用水平</w:t>
      </w:r>
      <w:r w:rsidRPr="00815A6A">
        <w:rPr>
          <w:rFonts w:ascii="Arial" w:hAnsi="Arial" w:cs="Arial"/>
          <w:color w:val="00000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加快新技术的引进、开发、应用</w:t>
      </w:r>
      <w:r w:rsidRPr="00815A6A">
        <w:rPr>
          <w:rFonts w:ascii="Arial" w:hAnsi="Arial" w:cs="Arial"/>
          <w:color w:val="00000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通过技术改造，提高企业的运输能力和营运效率</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w:t>
      </w:r>
      <w:r w:rsidRPr="00815A6A">
        <w:rPr>
          <w:rFonts w:ascii="Arial" w:hAnsi="Arial" w:cs="Arial"/>
          <w:color w:val="000000"/>
          <w:szCs w:val="21"/>
        </w:rPr>
        <w:t>3</w:t>
      </w:r>
      <w:r w:rsidRPr="00815A6A">
        <w:rPr>
          <w:rFonts w:ascii="Arial" w:hAnsi="Arial" w:cs="Arial"/>
          <w:color w:val="000000"/>
          <w:szCs w:val="21"/>
        </w:rPr>
        <w:t>）重视人力资源管理</w:t>
      </w:r>
      <w:r w:rsidRPr="00815A6A">
        <w:rPr>
          <w:rFonts w:ascii="Arial" w:hAnsi="Arial" w:cs="Arial"/>
          <w:color w:val="00000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将企业经营战略和目标转化成人力需求，做好人力资源规划</w:t>
      </w:r>
      <w:r w:rsidRPr="00815A6A">
        <w:rPr>
          <w:rFonts w:ascii="Arial" w:hAnsi="Arial" w:cs="Arial"/>
          <w:color w:val="00000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不断优化企业领导组织结构，完善企业组织管理</w:t>
      </w:r>
      <w:r w:rsidRPr="00815A6A">
        <w:rPr>
          <w:rFonts w:ascii="Arial" w:hAnsi="Arial" w:cs="Arial"/>
          <w:color w:val="00000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既要重视外部招聘，更要注意</w:t>
      </w:r>
      <w:r w:rsidRPr="00815A6A">
        <w:rPr>
          <w:rFonts w:ascii="Arial" w:hAnsi="Arial" w:cs="Arial"/>
          <w:color w:val="000000"/>
          <w:szCs w:val="21"/>
        </w:rPr>
        <w:t>“</w:t>
      </w:r>
      <w:r w:rsidRPr="00815A6A">
        <w:rPr>
          <w:rFonts w:ascii="Arial" w:hAnsi="Arial" w:cs="Arial"/>
          <w:color w:val="000000"/>
          <w:szCs w:val="21"/>
        </w:rPr>
        <w:t>内部挖潜</w:t>
      </w:r>
      <w:r w:rsidRPr="00815A6A">
        <w:rPr>
          <w:rFonts w:ascii="Arial" w:hAnsi="Arial" w:cs="Arial"/>
          <w:color w:val="000000"/>
          <w:szCs w:val="21"/>
        </w:rPr>
        <w:t xml:space="preserve">” </w:t>
      </w:r>
    </w:p>
    <w:p w:rsidR="001D7576" w:rsidRPr="00815A6A" w:rsidRDefault="001D7576" w:rsidP="00815A6A">
      <w:pPr>
        <w:spacing w:line="0" w:lineRule="atLeast"/>
        <w:ind w:left="360"/>
        <w:rPr>
          <w:rFonts w:ascii="Arial" w:hAnsi="Arial" w:cs="Arial"/>
          <w:color w:val="000000"/>
          <w:szCs w:val="21"/>
        </w:rPr>
      </w:pPr>
      <w:r w:rsidRPr="00815A6A">
        <w:rPr>
          <w:rFonts w:ascii="Arial" w:hAnsi="Arial" w:cs="Arial"/>
          <w:color w:val="000000"/>
          <w:szCs w:val="21"/>
        </w:rPr>
        <w:t>重视人力资源开发，加强人才培训</w:t>
      </w:r>
      <w:r w:rsidRPr="00815A6A">
        <w:rPr>
          <w:rFonts w:ascii="Arial" w:hAnsi="Arial" w:cs="Arial"/>
          <w:color w:val="000000"/>
          <w:szCs w:val="21"/>
        </w:rPr>
        <w:t xml:space="preserve"> </w:t>
      </w:r>
    </w:p>
    <w:p w:rsidR="001D7576" w:rsidRPr="008F783B" w:rsidRDefault="001D7576" w:rsidP="001D7576">
      <w:pPr>
        <w:widowControl/>
        <w:spacing w:line="0" w:lineRule="atLeast"/>
        <w:ind w:left="360"/>
        <w:jc w:val="left"/>
        <w:rPr>
          <w:rFonts w:ascii="Arial" w:hAnsi="Arial" w:cs="Arial"/>
          <w:color w:val="000000"/>
          <w:kern w:val="0"/>
          <w:szCs w:val="21"/>
        </w:rPr>
      </w:pP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 xml:space="preserve">14. </w:t>
      </w:r>
      <w:r w:rsidRPr="008F783B">
        <w:rPr>
          <w:rFonts w:ascii="Arial" w:hAnsi="Arial" w:cs="Arial"/>
          <w:b/>
          <w:color w:val="000000"/>
          <w:szCs w:val="21"/>
        </w:rPr>
        <w:t>运输船舶的发展趋势</w:t>
      </w:r>
      <w:r w:rsidRPr="008F783B">
        <w:rPr>
          <w:rFonts w:ascii="Arial" w:hAnsi="Arial" w:cs="Arial"/>
          <w:b/>
          <w:color w:val="000000"/>
          <w:szCs w:val="21"/>
        </w:rPr>
        <w:t xml:space="preserve"> </w:t>
      </w:r>
      <w:r w:rsidRPr="008F783B">
        <w:rPr>
          <w:rFonts w:ascii="Arial" w:hAnsi="Arial" w:cs="Arial"/>
          <w:b/>
          <w:color w:val="000000"/>
          <w:szCs w:val="21"/>
        </w:rPr>
        <w:t>？</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kern w:val="0"/>
          <w:szCs w:val="21"/>
        </w:rPr>
        <w:t>大型化、高速化、专业化、自动化、节能与环保化</w:t>
      </w:r>
      <w:r w:rsidRPr="008F783B">
        <w:rPr>
          <w:rFonts w:ascii="Arial" w:hAnsi="Arial" w:cs="Arial"/>
          <w:color w:val="000000"/>
          <w:kern w:val="0"/>
          <w:szCs w:val="21"/>
        </w:rPr>
        <w:t xml:space="preserve"> </w:t>
      </w:r>
      <w:r w:rsidRPr="008F783B">
        <w:rPr>
          <w:rFonts w:ascii="Arial" w:hAnsi="Arial" w:cs="Arial"/>
          <w:color w:val="000000"/>
          <w:kern w:val="0"/>
          <w:szCs w:val="21"/>
        </w:rPr>
        <w:t>。</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szCs w:val="21"/>
        </w:rPr>
        <w:t xml:space="preserve">    </w:t>
      </w:r>
      <w:r w:rsidRPr="008F783B">
        <w:rPr>
          <w:rFonts w:ascii="Arial" w:hAnsi="Arial" w:cs="Arial"/>
          <w:color w:val="000000"/>
          <w:szCs w:val="21"/>
        </w:rPr>
        <w:t>高速化</w:t>
      </w:r>
      <w:r w:rsidRPr="008F783B">
        <w:rPr>
          <w:rFonts w:ascii="Arial" w:hAnsi="Arial" w:cs="Arial"/>
          <w:color w:val="000000"/>
          <w:szCs w:val="21"/>
        </w:rPr>
        <w:t>----</w:t>
      </w:r>
      <w:r w:rsidRPr="008F783B">
        <w:rPr>
          <w:rFonts w:ascii="Arial" w:hAnsi="Arial" w:cs="Arial"/>
          <w:color w:val="000000"/>
          <w:szCs w:val="21"/>
        </w:rPr>
        <w:t>提高船舶的航速，一直是造船科学研究的主要任务之一。总的趋势是船舶速度在不断提高，这也表示了造船、造机水平的提高。</w:t>
      </w:r>
      <w:r w:rsidRPr="008F783B">
        <w:rPr>
          <w:rFonts w:ascii="Arial" w:hAnsi="Arial" w:cs="Arial"/>
          <w:color w:val="000000"/>
          <w:kern w:val="0"/>
          <w:szCs w:val="21"/>
        </w:rPr>
        <w:t>高速化是就整个船舶总的发展而言的，对具体</w:t>
      </w:r>
      <w:proofErr w:type="gramStart"/>
      <w:r w:rsidRPr="008F783B">
        <w:rPr>
          <w:rFonts w:ascii="Arial" w:hAnsi="Arial" w:cs="Arial"/>
          <w:color w:val="000000"/>
          <w:kern w:val="0"/>
          <w:szCs w:val="21"/>
        </w:rPr>
        <w:t>的某艘船舶</w:t>
      </w:r>
      <w:proofErr w:type="gramEnd"/>
      <w:r w:rsidRPr="008F783B">
        <w:rPr>
          <w:rFonts w:ascii="Arial" w:hAnsi="Arial" w:cs="Arial"/>
          <w:color w:val="000000"/>
          <w:kern w:val="0"/>
          <w:szCs w:val="21"/>
        </w:rPr>
        <w:t>来说，快的船不一定是好的船，船舶营运的经济性对航速影响很大。</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 xml:space="preserve">    </w:t>
      </w:r>
      <w:r w:rsidRPr="008F783B">
        <w:rPr>
          <w:rFonts w:ascii="Arial" w:hAnsi="Arial" w:cs="Arial"/>
          <w:color w:val="000000"/>
          <w:szCs w:val="21"/>
        </w:rPr>
        <w:t>自动化</w:t>
      </w:r>
      <w:r w:rsidRPr="008F783B">
        <w:rPr>
          <w:rFonts w:ascii="Arial" w:hAnsi="Arial" w:cs="Arial"/>
          <w:color w:val="000000"/>
          <w:szCs w:val="21"/>
        </w:rPr>
        <w:t>-------</w:t>
      </w:r>
      <w:r w:rsidRPr="008F783B">
        <w:rPr>
          <w:rFonts w:ascii="Arial" w:hAnsi="Arial" w:cs="Arial"/>
          <w:color w:val="000000"/>
          <w:kern w:val="0"/>
          <w:szCs w:val="21"/>
        </w:rPr>
        <w:t>由于信息技术、通讯技术等高新技术的应用使得船舶自动化程度不断提高</w:t>
      </w:r>
      <w:r w:rsidRPr="008F783B">
        <w:rPr>
          <w:rFonts w:ascii="Arial" w:hAnsi="Arial" w:cs="Arial"/>
          <w:color w:val="000000"/>
          <w:szCs w:val="21"/>
        </w:rPr>
        <w:t>。</w:t>
      </w:r>
      <w:r w:rsidRPr="008F783B">
        <w:rPr>
          <w:rFonts w:ascii="Arial" w:hAnsi="Arial" w:cs="Arial"/>
          <w:color w:val="000000"/>
          <w:kern w:val="0"/>
          <w:szCs w:val="21"/>
        </w:rPr>
        <w:t>“</w:t>
      </w:r>
      <w:r w:rsidRPr="008F783B">
        <w:rPr>
          <w:rFonts w:ascii="Arial" w:hAnsi="Arial" w:cs="Arial"/>
          <w:color w:val="000000"/>
          <w:kern w:val="0"/>
          <w:szCs w:val="21"/>
        </w:rPr>
        <w:t>智能化船舶</w:t>
      </w:r>
      <w:r w:rsidRPr="008F783B">
        <w:rPr>
          <w:rFonts w:ascii="Arial" w:hAnsi="Arial" w:cs="Arial"/>
          <w:color w:val="000000"/>
          <w:kern w:val="0"/>
          <w:szCs w:val="21"/>
        </w:rPr>
        <w:t>”</w:t>
      </w:r>
      <w:r w:rsidRPr="008F783B">
        <w:rPr>
          <w:rFonts w:ascii="Arial" w:hAnsi="Arial" w:cs="Arial"/>
          <w:color w:val="000000"/>
          <w:kern w:val="0"/>
          <w:szCs w:val="21"/>
        </w:rPr>
        <w:t>是一种全自动化、全电脑化的船舶，其操纵和管理系统将由中心计算机统一指挥。</w:t>
      </w:r>
      <w:r w:rsidRPr="008F783B">
        <w:rPr>
          <w:rFonts w:ascii="Arial" w:hAnsi="Arial" w:cs="Arial"/>
          <w:color w:val="000000"/>
          <w:szCs w:val="21"/>
        </w:rPr>
        <w:t>该中心计算机可由船上人员控制，也可由地面控制站通过卫星通讯进行监察和指挥。必要时，地面控制站还能向中心计算机发布和修改指令直至改变航行计划。</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w:t>
      </w:r>
      <w:r w:rsidRPr="008F783B">
        <w:rPr>
          <w:rFonts w:ascii="Arial" w:hAnsi="Arial" w:cs="Arial"/>
          <w:color w:val="000000"/>
          <w:szCs w:val="21"/>
        </w:rPr>
        <w:t>智能化船舶</w:t>
      </w:r>
      <w:r w:rsidRPr="008F783B">
        <w:rPr>
          <w:rFonts w:ascii="Arial" w:hAnsi="Arial" w:cs="Arial"/>
          <w:color w:val="000000"/>
          <w:szCs w:val="21"/>
        </w:rPr>
        <w:t>”</w:t>
      </w:r>
      <w:r w:rsidRPr="008F783B">
        <w:rPr>
          <w:rFonts w:ascii="Arial" w:hAnsi="Arial" w:cs="Arial"/>
          <w:color w:val="000000"/>
          <w:szCs w:val="21"/>
        </w:rPr>
        <w:t>是以轮机、导航、装卸、船体运动监控、船舶航运和管理等全面实行自动化为目标。它的主要特点是可靠性高，船上设施高标准，减少船员，优化运输。</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 xml:space="preserve">     </w:t>
      </w:r>
      <w:r w:rsidRPr="008F783B">
        <w:rPr>
          <w:rFonts w:ascii="Arial" w:hAnsi="Arial" w:cs="Arial"/>
          <w:color w:val="000000"/>
          <w:szCs w:val="21"/>
        </w:rPr>
        <w:t>专业化</w:t>
      </w:r>
      <w:r w:rsidRPr="008F783B">
        <w:rPr>
          <w:rFonts w:ascii="Arial" w:hAnsi="Arial" w:cs="Arial"/>
          <w:color w:val="000000"/>
          <w:szCs w:val="21"/>
        </w:rPr>
        <w:t>-------</w:t>
      </w:r>
      <w:r w:rsidRPr="008F783B">
        <w:rPr>
          <w:rFonts w:ascii="Arial" w:hAnsi="Arial" w:cs="Arial"/>
          <w:color w:val="000000"/>
          <w:kern w:val="0"/>
          <w:szCs w:val="21"/>
        </w:rPr>
        <w:t>从航运市场的角度来分析，开展专业化运输有利于以密集型技术取代昂贵的劳动力，增加收入，提高效率。</w:t>
      </w:r>
      <w:r w:rsidRPr="008F783B">
        <w:rPr>
          <w:rFonts w:ascii="Arial" w:hAnsi="Arial" w:cs="Arial"/>
          <w:color w:val="000000"/>
          <w:szCs w:val="21"/>
        </w:rPr>
        <w:t>从造船角度看，造价高的专用船则可在一定程度上弥补产量的不足。</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 xml:space="preserve">    </w:t>
      </w:r>
      <w:r w:rsidRPr="008F783B">
        <w:rPr>
          <w:rFonts w:ascii="Arial" w:hAnsi="Arial" w:cs="Arial"/>
          <w:color w:val="000000"/>
          <w:szCs w:val="21"/>
        </w:rPr>
        <w:t>节能与环保化</w:t>
      </w:r>
      <w:r w:rsidRPr="008F783B">
        <w:rPr>
          <w:rFonts w:ascii="Arial" w:hAnsi="Arial" w:cs="Arial"/>
          <w:color w:val="000000"/>
          <w:szCs w:val="21"/>
        </w:rPr>
        <w:t>--------</w:t>
      </w:r>
      <w:r w:rsidRPr="008F783B">
        <w:rPr>
          <w:rFonts w:ascii="Arial" w:hAnsi="Arial" w:cs="Arial"/>
          <w:color w:val="000000"/>
          <w:kern w:val="0"/>
          <w:szCs w:val="21"/>
        </w:rPr>
        <w:t>节能即整个船型以降低能源消耗，提高能源综合利用效率为目标。</w:t>
      </w:r>
      <w:r w:rsidRPr="008F783B">
        <w:rPr>
          <w:rFonts w:ascii="Arial" w:hAnsi="Arial" w:cs="Arial"/>
          <w:color w:val="000000"/>
          <w:szCs w:val="21"/>
        </w:rPr>
        <w:t>船舶的</w:t>
      </w:r>
      <w:r w:rsidRPr="008F783B">
        <w:rPr>
          <w:rFonts w:ascii="Arial" w:hAnsi="Arial" w:cs="Arial"/>
          <w:color w:val="000000"/>
          <w:kern w:val="0"/>
          <w:szCs w:val="21"/>
        </w:rPr>
        <w:t>节能措施</w:t>
      </w:r>
      <w:r w:rsidRPr="008F783B">
        <w:rPr>
          <w:rFonts w:ascii="Arial" w:hAnsi="Arial" w:cs="Arial"/>
          <w:color w:val="000000"/>
          <w:szCs w:val="21"/>
        </w:rPr>
        <w:t>，大体包括以下几方面的内容：</w:t>
      </w:r>
      <w:r w:rsidRPr="008F783B">
        <w:rPr>
          <w:rFonts w:ascii="Arial" w:hAnsi="Arial" w:cs="Arial"/>
          <w:color w:val="000000"/>
          <w:kern w:val="0"/>
          <w:szCs w:val="21"/>
        </w:rPr>
        <w:t>提高动力装置的热效率</w:t>
      </w:r>
      <w:r w:rsidRPr="008F783B">
        <w:rPr>
          <w:rFonts w:ascii="Arial" w:hAnsi="Arial" w:cs="Arial"/>
          <w:color w:val="000000"/>
          <w:szCs w:val="21"/>
        </w:rPr>
        <w:t>（动力装置节能），</w:t>
      </w:r>
      <w:r w:rsidRPr="008F783B">
        <w:rPr>
          <w:rFonts w:ascii="Arial" w:hAnsi="Arial" w:cs="Arial"/>
          <w:color w:val="000000"/>
          <w:kern w:val="0"/>
          <w:szCs w:val="21"/>
        </w:rPr>
        <w:t>采用低阻力的优秀线型，改善</w:t>
      </w:r>
      <w:proofErr w:type="gramStart"/>
      <w:r w:rsidRPr="008F783B">
        <w:rPr>
          <w:rFonts w:ascii="Arial" w:hAnsi="Arial" w:cs="Arial"/>
          <w:color w:val="000000"/>
          <w:kern w:val="0"/>
          <w:szCs w:val="21"/>
        </w:rPr>
        <w:t>艏</w:t>
      </w:r>
      <w:proofErr w:type="gramEnd"/>
      <w:r w:rsidRPr="008F783B">
        <w:rPr>
          <w:rFonts w:ascii="Arial" w:hAnsi="Arial" w:cs="Arial"/>
          <w:color w:val="000000"/>
          <w:kern w:val="0"/>
          <w:szCs w:val="21"/>
        </w:rPr>
        <w:t>、</w:t>
      </w:r>
      <w:proofErr w:type="gramStart"/>
      <w:r w:rsidRPr="008F783B">
        <w:rPr>
          <w:rFonts w:ascii="Arial" w:hAnsi="Arial" w:cs="Arial"/>
          <w:color w:val="000000"/>
          <w:kern w:val="0"/>
          <w:szCs w:val="21"/>
        </w:rPr>
        <w:t>艉</w:t>
      </w:r>
      <w:proofErr w:type="gramEnd"/>
      <w:r w:rsidRPr="008F783B">
        <w:rPr>
          <w:rFonts w:ascii="Arial" w:hAnsi="Arial" w:cs="Arial"/>
          <w:color w:val="000000"/>
          <w:kern w:val="0"/>
          <w:szCs w:val="21"/>
        </w:rPr>
        <w:t>线型</w:t>
      </w:r>
      <w:r w:rsidRPr="008F783B">
        <w:rPr>
          <w:rFonts w:ascii="Arial" w:hAnsi="Arial" w:cs="Arial"/>
          <w:color w:val="000000"/>
          <w:szCs w:val="21"/>
        </w:rPr>
        <w:t>；</w:t>
      </w:r>
      <w:r w:rsidRPr="008F783B">
        <w:rPr>
          <w:rFonts w:ascii="Arial" w:hAnsi="Arial" w:cs="Arial"/>
          <w:color w:val="000000"/>
          <w:kern w:val="0"/>
          <w:szCs w:val="21"/>
        </w:rPr>
        <w:t>提高螺旋桨效率</w:t>
      </w:r>
      <w:r w:rsidRPr="008F783B">
        <w:rPr>
          <w:rFonts w:ascii="Arial" w:hAnsi="Arial" w:cs="Arial"/>
          <w:color w:val="000000"/>
          <w:szCs w:val="21"/>
        </w:rPr>
        <w:t>(</w:t>
      </w:r>
      <w:r w:rsidRPr="008F783B">
        <w:rPr>
          <w:rFonts w:ascii="Arial" w:hAnsi="Arial" w:cs="Arial"/>
          <w:color w:val="000000"/>
          <w:szCs w:val="21"/>
        </w:rPr>
        <w:t>采用超低速大直径螺旋桨，风帆助航等等</w:t>
      </w:r>
      <w:r w:rsidRPr="008F783B">
        <w:rPr>
          <w:rFonts w:ascii="Arial" w:hAnsi="Arial" w:cs="Arial"/>
          <w:color w:val="000000"/>
          <w:szCs w:val="21"/>
        </w:rPr>
        <w:t>)</w:t>
      </w:r>
      <w:r w:rsidRPr="008F783B">
        <w:rPr>
          <w:rFonts w:ascii="Arial" w:hAnsi="Arial" w:cs="Arial"/>
          <w:color w:val="000000"/>
          <w:szCs w:val="21"/>
        </w:rPr>
        <w:t>。另外，随着人们对环境污染的日益重视，使得减少船舶对海洋和大气污染成为未来船舶的发展趋势，出现了</w:t>
      </w:r>
      <w:r w:rsidRPr="008F783B">
        <w:rPr>
          <w:rFonts w:ascii="Arial" w:hAnsi="Arial" w:cs="Arial"/>
          <w:color w:val="000000"/>
          <w:szCs w:val="21"/>
        </w:rPr>
        <w:t>“</w:t>
      </w:r>
      <w:r w:rsidRPr="008F783B">
        <w:rPr>
          <w:rFonts w:ascii="Arial" w:hAnsi="Arial" w:cs="Arial"/>
          <w:color w:val="000000"/>
          <w:szCs w:val="21"/>
        </w:rPr>
        <w:t>绿色船舶</w:t>
      </w:r>
      <w:r w:rsidRPr="008F783B">
        <w:rPr>
          <w:rFonts w:ascii="Arial" w:hAnsi="Arial" w:cs="Arial"/>
          <w:color w:val="000000"/>
          <w:szCs w:val="21"/>
        </w:rPr>
        <w:t>”</w:t>
      </w:r>
      <w:r w:rsidRPr="008F783B">
        <w:rPr>
          <w:rFonts w:ascii="Arial" w:hAnsi="Arial" w:cs="Arial"/>
          <w:color w:val="000000"/>
          <w:szCs w:val="21"/>
        </w:rPr>
        <w:t>的概念。</w:t>
      </w:r>
      <w:r w:rsidRPr="008F783B">
        <w:rPr>
          <w:rFonts w:ascii="Arial" w:hAnsi="Arial" w:cs="Arial"/>
          <w:color w:val="000000"/>
          <w:szCs w:val="21"/>
        </w:rPr>
        <w:t xml:space="preserve"> </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15</w:t>
      </w:r>
      <w:r w:rsidRPr="008F783B">
        <w:rPr>
          <w:rFonts w:ascii="Arial" w:hAnsi="Arial" w:cs="Arial"/>
          <w:b/>
          <w:color w:val="000000"/>
          <w:szCs w:val="21"/>
        </w:rPr>
        <w:t>、常见的干货船主要有：</w:t>
      </w:r>
    </w:p>
    <w:p w:rsidR="001D7576" w:rsidRPr="00815A6A" w:rsidRDefault="001D7576" w:rsidP="00815A6A">
      <w:pPr>
        <w:spacing w:line="0" w:lineRule="atLeast"/>
        <w:ind w:left="360"/>
        <w:rPr>
          <w:rFonts w:ascii="Arial" w:hAnsi="Arial" w:cs="Arial"/>
          <w:color w:val="000000"/>
          <w:kern w:val="0"/>
          <w:szCs w:val="21"/>
        </w:rPr>
      </w:pPr>
      <w:r w:rsidRPr="00815A6A">
        <w:rPr>
          <w:rFonts w:ascii="Arial" w:hAnsi="Arial" w:cs="Arial"/>
          <w:color w:val="000000"/>
          <w:kern w:val="0"/>
          <w:szCs w:val="21"/>
        </w:rPr>
        <w:t>杂货船、集装箱船、散货船、滚装船、载驳船、运木船、冷藏船等。</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16</w:t>
      </w:r>
      <w:r w:rsidRPr="008F783B">
        <w:rPr>
          <w:rFonts w:ascii="Arial" w:hAnsi="Arial" w:cs="Arial"/>
          <w:b/>
          <w:color w:val="000000"/>
          <w:szCs w:val="21"/>
        </w:rPr>
        <w:t>、世界船队载重量构成的变化</w:t>
      </w:r>
    </w:p>
    <w:p w:rsidR="001D7576" w:rsidRPr="00815A6A" w:rsidRDefault="001D7576" w:rsidP="00815A6A">
      <w:pPr>
        <w:spacing w:line="0" w:lineRule="atLeast"/>
        <w:ind w:left="360"/>
        <w:rPr>
          <w:rFonts w:ascii="Arial" w:hAnsi="Arial" w:cs="Arial"/>
          <w:color w:val="000000"/>
          <w:kern w:val="0"/>
          <w:szCs w:val="21"/>
        </w:rPr>
      </w:pPr>
      <w:r w:rsidRPr="008F783B">
        <w:rPr>
          <w:rFonts w:ascii="Arial" w:hAnsi="Arial" w:cs="Arial"/>
          <w:color w:val="000000"/>
          <w:kern w:val="0"/>
          <w:szCs w:val="21"/>
        </w:rPr>
        <w:t>集装箱船的比重急升</w:t>
      </w:r>
      <w:r w:rsidRPr="00815A6A">
        <w:rPr>
          <w:rFonts w:ascii="Arial" w:hAnsi="Arial" w:cs="Arial"/>
          <w:color w:val="000000"/>
          <w:kern w:val="0"/>
          <w:szCs w:val="21"/>
        </w:rPr>
        <w:t>，相应地，</w:t>
      </w:r>
      <w:r w:rsidRPr="008F783B">
        <w:rPr>
          <w:rFonts w:ascii="Arial" w:hAnsi="Arial" w:cs="Arial"/>
          <w:color w:val="000000"/>
          <w:kern w:val="0"/>
          <w:szCs w:val="21"/>
        </w:rPr>
        <w:t>冷藏船、杂货船都在下降</w:t>
      </w:r>
      <w:r w:rsidRPr="00815A6A">
        <w:rPr>
          <w:rFonts w:ascii="Arial" w:hAnsi="Arial" w:cs="Arial"/>
          <w:color w:val="000000"/>
          <w:kern w:val="0"/>
          <w:szCs w:val="21"/>
        </w:rPr>
        <w:t>，反映出在多种海上运输方式</w:t>
      </w:r>
      <w:r w:rsidRPr="00815A6A">
        <w:rPr>
          <w:rFonts w:ascii="Arial" w:hAnsi="Arial" w:cs="Arial"/>
          <w:color w:val="000000"/>
          <w:kern w:val="0"/>
          <w:szCs w:val="21"/>
        </w:rPr>
        <w:lastRenderedPageBreak/>
        <w:t>中，</w:t>
      </w:r>
      <w:r w:rsidRPr="008F783B">
        <w:rPr>
          <w:rFonts w:ascii="Arial" w:hAnsi="Arial" w:cs="Arial"/>
          <w:color w:val="000000"/>
          <w:kern w:val="0"/>
          <w:szCs w:val="21"/>
        </w:rPr>
        <w:t>集装箱船运输方式正在取代杂货船、滚装船、冷藏船</w:t>
      </w:r>
      <w:r w:rsidRPr="00815A6A">
        <w:rPr>
          <w:rFonts w:ascii="Arial" w:hAnsi="Arial" w:cs="Arial"/>
          <w:color w:val="000000"/>
          <w:kern w:val="0"/>
          <w:szCs w:val="21"/>
        </w:rPr>
        <w:t>，甚至于干货船中的一部分船的趋势。</w:t>
      </w:r>
    </w:p>
    <w:p w:rsidR="001D7576" w:rsidRPr="00815A6A" w:rsidRDefault="001D7576" w:rsidP="00815A6A">
      <w:pPr>
        <w:spacing w:line="0" w:lineRule="atLeast"/>
        <w:ind w:left="360"/>
        <w:rPr>
          <w:rFonts w:ascii="Arial" w:hAnsi="Arial" w:cs="Arial"/>
          <w:color w:val="000000"/>
          <w:kern w:val="0"/>
          <w:szCs w:val="21"/>
        </w:rPr>
      </w:pPr>
      <w:r w:rsidRPr="008F783B">
        <w:rPr>
          <w:rFonts w:ascii="Arial" w:hAnsi="Arial" w:cs="Arial"/>
          <w:color w:val="000000"/>
          <w:kern w:val="0"/>
          <w:szCs w:val="21"/>
        </w:rPr>
        <w:t>散货船队与液化气船队的比重上升，油船队的比重下降</w:t>
      </w:r>
      <w:r w:rsidRPr="00815A6A">
        <w:rPr>
          <w:rFonts w:ascii="Arial" w:hAnsi="Arial" w:cs="Arial"/>
          <w:color w:val="000000"/>
          <w:kern w:val="0"/>
          <w:szCs w:val="21"/>
        </w:rPr>
        <w:t>，反映出在能源构成中石油的比重不断下降，煤炭有所回升，而液化气作为清洁能源，比重不断上升。</w:t>
      </w:r>
    </w:p>
    <w:p w:rsidR="001D7576" w:rsidRPr="00815A6A" w:rsidRDefault="001D7576" w:rsidP="00815A6A">
      <w:pPr>
        <w:spacing w:line="0" w:lineRule="atLeast"/>
        <w:ind w:left="360"/>
        <w:rPr>
          <w:rFonts w:ascii="Arial" w:hAnsi="Arial" w:cs="Arial"/>
          <w:color w:val="000000"/>
          <w:kern w:val="0"/>
          <w:szCs w:val="21"/>
        </w:rPr>
      </w:pPr>
      <w:r w:rsidRPr="00815A6A">
        <w:rPr>
          <w:rFonts w:ascii="Arial" w:hAnsi="Arial" w:cs="Arial"/>
          <w:color w:val="000000"/>
          <w:kern w:val="0"/>
          <w:szCs w:val="21"/>
        </w:rPr>
        <w:t>液体化学品船队的比重，在</w:t>
      </w:r>
      <w:r w:rsidRPr="00815A6A">
        <w:rPr>
          <w:rFonts w:ascii="Arial" w:hAnsi="Arial" w:cs="Arial"/>
          <w:color w:val="000000"/>
          <w:kern w:val="0"/>
          <w:szCs w:val="21"/>
        </w:rPr>
        <w:t>1995</w:t>
      </w:r>
      <w:r w:rsidRPr="00815A6A">
        <w:rPr>
          <w:rFonts w:ascii="Arial" w:hAnsi="Arial" w:cs="Arial"/>
          <w:color w:val="000000"/>
          <w:kern w:val="0"/>
          <w:szCs w:val="21"/>
        </w:rPr>
        <w:t>年以前有所上升，而近年则略有下降，总的来看</w:t>
      </w:r>
      <w:r w:rsidRPr="00815A6A">
        <w:rPr>
          <w:rFonts w:ascii="Arial" w:hAnsi="Arial" w:cs="Arial"/>
          <w:color w:val="000000"/>
          <w:kern w:val="0"/>
          <w:szCs w:val="21"/>
        </w:rPr>
        <w:t>10</w:t>
      </w:r>
      <w:r w:rsidRPr="00815A6A">
        <w:rPr>
          <w:rFonts w:ascii="Arial" w:hAnsi="Arial" w:cs="Arial"/>
          <w:color w:val="000000"/>
          <w:kern w:val="0"/>
          <w:szCs w:val="21"/>
        </w:rPr>
        <w:t>年上升了</w:t>
      </w:r>
      <w:r w:rsidRPr="00815A6A">
        <w:rPr>
          <w:rFonts w:ascii="Arial" w:hAnsi="Arial" w:cs="Arial"/>
          <w:color w:val="000000"/>
          <w:kern w:val="0"/>
          <w:szCs w:val="21"/>
        </w:rPr>
        <w:t>0.15</w:t>
      </w:r>
      <w:r w:rsidRPr="00815A6A">
        <w:rPr>
          <w:rFonts w:ascii="Arial" w:hAnsi="Arial" w:cs="Arial"/>
          <w:color w:val="000000"/>
          <w:kern w:val="0"/>
          <w:szCs w:val="21"/>
        </w:rPr>
        <w:t>％，反映出石油化工行业的兴旺。但目前我国正在进行能源结构调整，已订造了大型油轮和</w:t>
      </w:r>
      <w:r w:rsidRPr="00815A6A">
        <w:rPr>
          <w:rFonts w:ascii="Arial" w:hAnsi="Arial" w:cs="Arial"/>
          <w:color w:val="000000"/>
          <w:kern w:val="0"/>
          <w:szCs w:val="21"/>
        </w:rPr>
        <w:t>LNG</w:t>
      </w:r>
      <w:r w:rsidRPr="00815A6A">
        <w:rPr>
          <w:rFonts w:ascii="Arial" w:hAnsi="Arial" w:cs="Arial"/>
          <w:color w:val="000000"/>
          <w:kern w:val="0"/>
          <w:szCs w:val="21"/>
        </w:rPr>
        <w:t>船。</w:t>
      </w:r>
    </w:p>
    <w:p w:rsidR="001D7576" w:rsidRPr="00815A6A" w:rsidRDefault="001D7576" w:rsidP="00815A6A">
      <w:pPr>
        <w:spacing w:line="0" w:lineRule="atLeast"/>
        <w:ind w:left="360"/>
        <w:rPr>
          <w:rFonts w:ascii="Arial" w:hAnsi="Arial" w:cs="Arial"/>
          <w:color w:val="000000"/>
          <w:kern w:val="0"/>
          <w:szCs w:val="21"/>
        </w:rPr>
      </w:pPr>
      <w:r w:rsidRPr="00815A6A">
        <w:rPr>
          <w:rFonts w:ascii="Arial" w:hAnsi="Arial" w:cs="Arial"/>
          <w:color w:val="000000"/>
          <w:kern w:val="0"/>
          <w:szCs w:val="21"/>
        </w:rPr>
        <w:t xml:space="preserve"> </w:t>
      </w:r>
      <w:r w:rsidRPr="00815A6A">
        <w:rPr>
          <w:rFonts w:ascii="Arial" w:hAnsi="Arial" w:cs="Arial"/>
          <w:color w:val="000000"/>
          <w:kern w:val="0"/>
          <w:szCs w:val="21"/>
        </w:rPr>
        <w:t>代表着传统的客运与杂货运输相结合的客货船萎缩，其份额被客船与客滚船所吸纳，反映出当今世界客运向渡轮与旅游船分化的倾向。</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17</w:t>
      </w:r>
      <w:r w:rsidRPr="008F783B">
        <w:rPr>
          <w:rFonts w:ascii="Arial" w:hAnsi="Arial" w:cs="Arial"/>
          <w:b/>
          <w:color w:val="000000"/>
          <w:szCs w:val="21"/>
        </w:rPr>
        <w:t>、载驳船及其特征？</w:t>
      </w:r>
    </w:p>
    <w:p w:rsidR="001D7576" w:rsidRPr="00815A6A"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载驳船是一种用来运送载货驳船的运输船舶，又名子母船。</w:t>
      </w:r>
      <w:r w:rsidRPr="00815A6A">
        <w:rPr>
          <w:rFonts w:ascii="Arial" w:hAnsi="Arial" w:cs="Arial"/>
          <w:color w:val="000000"/>
          <w:kern w:val="0"/>
          <w:szCs w:val="21"/>
        </w:rPr>
        <w:t>各种货物或集装箱装到规格统一的驳船上（子驳）</w:t>
      </w:r>
      <w:r w:rsidRPr="008F783B">
        <w:rPr>
          <w:rFonts w:ascii="Arial" w:hAnsi="Arial" w:cs="Arial"/>
          <w:color w:val="000000"/>
          <w:kern w:val="0"/>
          <w:szCs w:val="21"/>
        </w:rPr>
        <w:t>，驳船在港内（码头或锚地）装完货后，用母船的起重设备装到母船上，母船把子驳运至目的地后，卸下子驳，</w:t>
      </w:r>
      <w:proofErr w:type="gramStart"/>
      <w:r w:rsidRPr="008F783B">
        <w:rPr>
          <w:rFonts w:ascii="Arial" w:hAnsi="Arial" w:cs="Arial"/>
          <w:color w:val="000000"/>
          <w:kern w:val="0"/>
          <w:szCs w:val="21"/>
        </w:rPr>
        <w:t>子驳可被</w:t>
      </w:r>
      <w:proofErr w:type="gramEnd"/>
      <w:r w:rsidRPr="008F783B">
        <w:rPr>
          <w:rFonts w:ascii="Arial" w:hAnsi="Arial" w:cs="Arial"/>
          <w:color w:val="000000"/>
          <w:kern w:val="0"/>
          <w:szCs w:val="21"/>
        </w:rPr>
        <w:t>拖运至母船无法通行的航道和无法停靠的码头</w:t>
      </w:r>
      <w:r w:rsidRPr="00815A6A">
        <w:rPr>
          <w:rFonts w:ascii="Arial" w:hAnsi="Arial" w:cs="Arial"/>
          <w:color w:val="000000"/>
          <w:kern w:val="0"/>
          <w:szCs w:val="21"/>
        </w:rPr>
        <w:t>。卸下货物或集装箱，装上回程货物及集装箱，被拖轮拖至指定水域，然后再将子驳装到载驳船上去，运往目的地。</w:t>
      </w:r>
    </w:p>
    <w:p w:rsidR="001D7576" w:rsidRPr="00815A6A" w:rsidRDefault="001D7576" w:rsidP="001D7576">
      <w:pPr>
        <w:spacing w:line="0" w:lineRule="atLeast"/>
        <w:ind w:left="360"/>
        <w:rPr>
          <w:rFonts w:ascii="Arial" w:hAnsi="Arial" w:cs="Arial"/>
          <w:color w:val="000000"/>
          <w:kern w:val="0"/>
          <w:szCs w:val="21"/>
        </w:rPr>
      </w:pPr>
      <w:r w:rsidRPr="00815A6A">
        <w:rPr>
          <w:rFonts w:ascii="Arial" w:hAnsi="Arial" w:cs="Arial"/>
          <w:color w:val="000000"/>
          <w:kern w:val="0"/>
          <w:szCs w:val="21"/>
        </w:rPr>
        <w:t>载驳船的</w:t>
      </w:r>
      <w:r w:rsidRPr="008F783B">
        <w:rPr>
          <w:rFonts w:ascii="Arial" w:hAnsi="Arial" w:cs="Arial"/>
          <w:color w:val="000000"/>
          <w:kern w:val="0"/>
          <w:szCs w:val="21"/>
        </w:rPr>
        <w:t>最大优点是装卸效率高，运输成本较低。载货驳船不需占用码头泊位</w:t>
      </w:r>
      <w:r w:rsidRPr="00815A6A">
        <w:rPr>
          <w:rFonts w:ascii="Arial" w:hAnsi="Arial" w:cs="Arial"/>
          <w:color w:val="000000"/>
          <w:kern w:val="0"/>
          <w:szCs w:val="21"/>
        </w:rPr>
        <w:t>。其主要</w:t>
      </w:r>
      <w:r w:rsidRPr="008F783B">
        <w:rPr>
          <w:rFonts w:ascii="Arial" w:hAnsi="Arial" w:cs="Arial"/>
          <w:color w:val="000000"/>
          <w:kern w:val="0"/>
          <w:szCs w:val="21"/>
        </w:rPr>
        <w:t>缺点是船舶造价较高，子</w:t>
      </w:r>
      <w:proofErr w:type="gramStart"/>
      <w:r w:rsidRPr="008F783B">
        <w:rPr>
          <w:rFonts w:ascii="Arial" w:hAnsi="Arial" w:cs="Arial"/>
          <w:color w:val="000000"/>
          <w:kern w:val="0"/>
          <w:szCs w:val="21"/>
        </w:rPr>
        <w:t>驳深入</w:t>
      </w:r>
      <w:proofErr w:type="gramEnd"/>
      <w:r w:rsidRPr="008F783B">
        <w:rPr>
          <w:rFonts w:ascii="Arial" w:hAnsi="Arial" w:cs="Arial"/>
          <w:color w:val="000000"/>
          <w:kern w:val="0"/>
          <w:szCs w:val="21"/>
        </w:rPr>
        <w:t>内地河流，其管理较困难</w:t>
      </w:r>
      <w:r w:rsidRPr="00815A6A">
        <w:rPr>
          <w:rFonts w:ascii="Arial" w:hAnsi="Arial" w:cs="Arial"/>
          <w:color w:val="000000"/>
          <w:kern w:val="0"/>
          <w:szCs w:val="21"/>
        </w:rPr>
        <w:t>。</w:t>
      </w:r>
    </w:p>
    <w:p w:rsidR="001D7576" w:rsidRPr="008F783B" w:rsidRDefault="001D7576" w:rsidP="001D7576">
      <w:pPr>
        <w:spacing w:line="0" w:lineRule="atLeast"/>
        <w:rPr>
          <w:rFonts w:ascii="Arial" w:hAnsi="Arial" w:cs="Arial"/>
          <w:color w:val="000000"/>
          <w:szCs w:val="21"/>
        </w:rPr>
      </w:pPr>
      <w:r w:rsidRPr="008F783B">
        <w:rPr>
          <w:rFonts w:ascii="Arial" w:hAnsi="Arial" w:cs="Arial"/>
          <w:b/>
          <w:bCs/>
          <w:color w:val="000000"/>
          <w:szCs w:val="21"/>
        </w:rPr>
        <w:t xml:space="preserve">18.  </w:t>
      </w:r>
      <w:proofErr w:type="gramStart"/>
      <w:r w:rsidRPr="008F783B">
        <w:rPr>
          <w:rFonts w:ascii="Arial" w:hAnsi="Arial" w:cs="Arial"/>
          <w:b/>
          <w:bCs/>
          <w:color w:val="000000"/>
          <w:szCs w:val="21"/>
        </w:rPr>
        <w:t>多港挂靠</w:t>
      </w:r>
      <w:proofErr w:type="gramEnd"/>
      <w:r w:rsidRPr="008F783B">
        <w:rPr>
          <w:rFonts w:ascii="Arial" w:hAnsi="Arial" w:cs="Arial"/>
          <w:b/>
          <w:bCs/>
          <w:color w:val="000000"/>
          <w:szCs w:val="21"/>
        </w:rPr>
        <w:t>直达运输方式与干线</w:t>
      </w:r>
      <w:r w:rsidRPr="008F783B">
        <w:rPr>
          <w:rFonts w:ascii="Arial" w:hAnsi="Arial" w:cs="Arial"/>
          <w:b/>
          <w:bCs/>
          <w:color w:val="000000"/>
          <w:szCs w:val="21"/>
        </w:rPr>
        <w:t>\</w:t>
      </w:r>
      <w:r w:rsidRPr="008F783B">
        <w:rPr>
          <w:rFonts w:ascii="Arial" w:hAnsi="Arial" w:cs="Arial"/>
          <w:b/>
          <w:bCs/>
          <w:color w:val="000000"/>
          <w:szCs w:val="21"/>
        </w:rPr>
        <w:t>支线转运方式的比较分析</w:t>
      </w:r>
      <w:r w:rsidRPr="008F783B">
        <w:rPr>
          <w:rFonts w:ascii="Arial" w:hAnsi="Arial" w:cs="Arial"/>
          <w:bCs/>
          <w:color w:val="000000"/>
          <w:szCs w:val="21"/>
        </w:rPr>
        <w:t>-</w:t>
      </w:r>
      <w:r w:rsidRPr="008F783B">
        <w:rPr>
          <w:rFonts w:ascii="Arial" w:hAnsi="Arial" w:cs="Arial"/>
          <w:b/>
          <w:bCs/>
          <w:color w:val="000000"/>
          <w:szCs w:val="21"/>
        </w:rPr>
        <w:t>-</w:t>
      </w:r>
    </w:p>
    <w:p w:rsidR="001D7576" w:rsidRPr="008F783B" w:rsidRDefault="001D7576" w:rsidP="001D7576">
      <w:pPr>
        <w:numPr>
          <w:ilvl w:val="0"/>
          <w:numId w:val="2"/>
        </w:numPr>
        <w:spacing w:line="0" w:lineRule="atLeast"/>
        <w:rPr>
          <w:rFonts w:ascii="Arial" w:hAnsi="Arial" w:cs="Arial"/>
          <w:color w:val="000000"/>
          <w:szCs w:val="21"/>
        </w:rPr>
      </w:pPr>
      <w:proofErr w:type="gramStart"/>
      <w:r w:rsidRPr="008F783B">
        <w:rPr>
          <w:rFonts w:ascii="Arial" w:hAnsi="Arial" w:cs="Arial"/>
          <w:color w:val="000000"/>
          <w:szCs w:val="21"/>
        </w:rPr>
        <w:t>多港挂靠</w:t>
      </w:r>
      <w:proofErr w:type="gramEnd"/>
      <w:r w:rsidRPr="008F783B">
        <w:rPr>
          <w:rFonts w:ascii="Arial" w:hAnsi="Arial" w:cs="Arial"/>
          <w:color w:val="000000"/>
          <w:szCs w:val="21"/>
        </w:rPr>
        <w:t>的直达运输方式</w:t>
      </w:r>
      <w:proofErr w:type="gramStart"/>
      <w:r w:rsidRPr="008F783B">
        <w:rPr>
          <w:rFonts w:ascii="Arial" w:hAnsi="Arial" w:cs="Arial"/>
          <w:color w:val="000000"/>
          <w:szCs w:val="21"/>
        </w:rPr>
        <w:t>适</w:t>
      </w:r>
      <w:proofErr w:type="gramEnd"/>
      <w:r w:rsidRPr="008F783B">
        <w:rPr>
          <w:rFonts w:ascii="Arial" w:hAnsi="Arial" w:cs="Arial"/>
          <w:color w:val="000000"/>
          <w:szCs w:val="21"/>
        </w:rPr>
        <w:t>传统的班轮航线，尤其为杂货班轮广泛应用。为提高装，载率，船舶往往为数量有限的载货挂靠多个港口，不仅使船舶停港时间过长，增加港口费用，而且往往受航线上个别港口水深等条件的限制，船舶吨位也往往受到一定条件的制约，从而造成单位运输成本难以下降。但是该运输方式可减少中转环节，货物在途时间短，货运质量高。</w:t>
      </w:r>
    </w:p>
    <w:p w:rsidR="001D7576" w:rsidRPr="008F783B" w:rsidRDefault="001D7576" w:rsidP="001D7576">
      <w:pPr>
        <w:spacing w:line="0" w:lineRule="atLeast"/>
        <w:ind w:leftChars="200" w:left="630" w:hangingChars="100" w:hanging="210"/>
        <w:rPr>
          <w:rFonts w:ascii="Arial" w:hAnsi="Arial" w:cs="Arial"/>
          <w:color w:val="000000"/>
          <w:szCs w:val="21"/>
        </w:rPr>
      </w:pPr>
      <w:r w:rsidRPr="008F783B">
        <w:rPr>
          <w:rFonts w:ascii="Arial" w:hAnsi="Arial" w:cs="Arial"/>
          <w:color w:val="000000"/>
          <w:szCs w:val="21"/>
        </w:rPr>
        <w:t>2</w:t>
      </w:r>
      <w:r w:rsidRPr="008F783B">
        <w:rPr>
          <w:rFonts w:ascii="Arial" w:hAnsi="Arial" w:cs="Arial"/>
          <w:color w:val="000000"/>
          <w:szCs w:val="21"/>
        </w:rPr>
        <w:t>）干线</w:t>
      </w:r>
      <w:r w:rsidRPr="008F783B">
        <w:rPr>
          <w:rFonts w:ascii="Arial" w:hAnsi="Arial" w:cs="Arial"/>
          <w:color w:val="000000"/>
          <w:szCs w:val="21"/>
        </w:rPr>
        <w:t>/</w:t>
      </w:r>
      <w:r w:rsidRPr="008F783B">
        <w:rPr>
          <w:rFonts w:ascii="Arial" w:hAnsi="Arial" w:cs="Arial"/>
          <w:color w:val="000000"/>
          <w:szCs w:val="21"/>
        </w:rPr>
        <w:t>支线转运是随着班轮航线集装箱化而产生的。由于集装箱船的吨位大、航速快、运输成本高，要求停港时间短、周转快、装作率高，以充分发挥集装箱船的优势，采用干线</w:t>
      </w:r>
      <w:r w:rsidRPr="008F783B">
        <w:rPr>
          <w:rFonts w:ascii="Arial" w:hAnsi="Arial" w:cs="Arial"/>
          <w:color w:val="000000"/>
          <w:szCs w:val="21"/>
        </w:rPr>
        <w:t>/</w:t>
      </w:r>
      <w:r w:rsidRPr="008F783B">
        <w:rPr>
          <w:rFonts w:ascii="Arial" w:hAnsi="Arial" w:cs="Arial"/>
          <w:color w:val="000000"/>
          <w:szCs w:val="21"/>
        </w:rPr>
        <w:t>支线结合的方式容易达到此目的。</w:t>
      </w:r>
    </w:p>
    <w:p w:rsidR="001D7576" w:rsidRPr="008F783B" w:rsidRDefault="001D7576" w:rsidP="001D7576">
      <w:pPr>
        <w:spacing w:line="0" w:lineRule="atLeast"/>
        <w:ind w:firstLineChars="200" w:firstLine="420"/>
        <w:rPr>
          <w:rFonts w:ascii="Arial" w:hAnsi="Arial" w:cs="Arial"/>
          <w:color w:val="000000"/>
          <w:szCs w:val="21"/>
        </w:rPr>
      </w:pPr>
      <w:r w:rsidRPr="008F783B">
        <w:rPr>
          <w:rFonts w:ascii="Arial" w:hAnsi="Arial" w:cs="Arial"/>
          <w:color w:val="000000"/>
          <w:szCs w:val="21"/>
        </w:rPr>
        <w:t>3</w:t>
      </w:r>
      <w:r w:rsidRPr="008F783B">
        <w:rPr>
          <w:rFonts w:ascii="Arial" w:hAnsi="Arial" w:cs="Arial"/>
          <w:color w:val="000000"/>
          <w:szCs w:val="21"/>
        </w:rPr>
        <w:t>）干线与支线：</w:t>
      </w:r>
    </w:p>
    <w:p w:rsidR="001D7576" w:rsidRPr="008F783B" w:rsidRDefault="001D7576" w:rsidP="001D7576">
      <w:pPr>
        <w:pStyle w:val="a5"/>
        <w:spacing w:line="0" w:lineRule="atLeast"/>
        <w:rPr>
          <w:rFonts w:ascii="Arial" w:hAnsi="Arial" w:cs="Arial"/>
          <w:color w:val="000000"/>
          <w:szCs w:val="21"/>
        </w:rPr>
      </w:pPr>
      <w:r w:rsidRPr="008F783B">
        <w:rPr>
          <w:rFonts w:ascii="Arial" w:hAnsi="Arial" w:cs="Arial"/>
          <w:color w:val="000000"/>
          <w:szCs w:val="21"/>
        </w:rPr>
        <w:t>在航线的两端各设一个货源多、水域条件好、集疏运便利、装卸效率高的转运港，两转运港之间的航线即为干线。为转运港进行货物的集疏运的航线是支线。</w:t>
      </w:r>
    </w:p>
    <w:p w:rsidR="001D7576" w:rsidRPr="008F783B" w:rsidRDefault="001D7576" w:rsidP="001D7576">
      <w:pPr>
        <w:spacing w:line="0" w:lineRule="atLeast"/>
        <w:ind w:leftChars="200" w:left="420" w:firstLineChars="200" w:firstLine="420"/>
        <w:rPr>
          <w:rFonts w:ascii="Arial" w:hAnsi="Arial" w:cs="Arial"/>
          <w:color w:val="000000"/>
          <w:szCs w:val="21"/>
        </w:rPr>
      </w:pPr>
      <w:r w:rsidRPr="008F783B">
        <w:rPr>
          <w:rFonts w:ascii="Arial" w:hAnsi="Arial" w:cs="Arial"/>
          <w:color w:val="000000"/>
          <w:szCs w:val="21"/>
        </w:rPr>
        <w:t>因干线航距长、转运港条件优越，往往配备大吨位、高航速的船舶；支线因港</w:t>
      </w:r>
      <w:proofErr w:type="gramStart"/>
      <w:r w:rsidRPr="008F783B">
        <w:rPr>
          <w:rFonts w:ascii="Arial" w:hAnsi="Arial" w:cs="Arial"/>
          <w:color w:val="000000"/>
          <w:szCs w:val="21"/>
        </w:rPr>
        <w:t>航条件</w:t>
      </w:r>
      <w:proofErr w:type="gramEnd"/>
      <w:r w:rsidRPr="008F783B">
        <w:rPr>
          <w:rFonts w:ascii="Arial" w:hAnsi="Arial" w:cs="Arial"/>
          <w:color w:val="000000"/>
          <w:szCs w:val="21"/>
        </w:rPr>
        <w:t>差，配备小吨位低航速的船舶。</w:t>
      </w:r>
    </w:p>
    <w:p w:rsidR="001D7576" w:rsidRPr="008F783B" w:rsidRDefault="001D7576" w:rsidP="001D7576">
      <w:pPr>
        <w:spacing w:line="0" w:lineRule="atLeast"/>
        <w:ind w:leftChars="200" w:left="420"/>
        <w:rPr>
          <w:rFonts w:ascii="Arial" w:hAnsi="Arial" w:cs="Arial"/>
          <w:color w:val="000000"/>
          <w:szCs w:val="21"/>
        </w:rPr>
      </w:pPr>
      <w:r w:rsidRPr="008F783B">
        <w:rPr>
          <w:rFonts w:ascii="Arial" w:hAnsi="Arial" w:cs="Arial"/>
          <w:color w:val="000000"/>
          <w:szCs w:val="21"/>
        </w:rPr>
        <w:t>4</w:t>
      </w:r>
      <w:r w:rsidRPr="008F783B">
        <w:rPr>
          <w:rFonts w:ascii="Arial" w:hAnsi="Arial" w:cs="Arial"/>
          <w:color w:val="000000"/>
          <w:szCs w:val="21"/>
        </w:rPr>
        <w:t>）干线</w:t>
      </w:r>
      <w:r w:rsidRPr="008F783B">
        <w:rPr>
          <w:rFonts w:ascii="Arial" w:hAnsi="Arial" w:cs="Arial"/>
          <w:color w:val="000000"/>
          <w:szCs w:val="21"/>
        </w:rPr>
        <w:t>/</w:t>
      </w:r>
      <w:r w:rsidRPr="008F783B">
        <w:rPr>
          <w:rFonts w:ascii="Arial" w:hAnsi="Arial" w:cs="Arial"/>
          <w:color w:val="000000"/>
          <w:szCs w:val="21"/>
        </w:rPr>
        <w:t>支线结合的方式，克服了</w:t>
      </w:r>
      <w:proofErr w:type="gramStart"/>
      <w:r w:rsidRPr="008F783B">
        <w:rPr>
          <w:rFonts w:ascii="Arial" w:hAnsi="Arial" w:cs="Arial"/>
          <w:color w:val="000000"/>
          <w:szCs w:val="21"/>
        </w:rPr>
        <w:t>多港挂靠</w:t>
      </w:r>
      <w:proofErr w:type="gramEnd"/>
      <w:r w:rsidRPr="008F783B">
        <w:rPr>
          <w:rFonts w:ascii="Arial" w:hAnsi="Arial" w:cs="Arial"/>
          <w:color w:val="000000"/>
          <w:szCs w:val="21"/>
        </w:rPr>
        <w:t>直达运输的缺点，但增加了货物中转费用和支线船的运输费用，延长了货物的送达时间。</w:t>
      </w:r>
    </w:p>
    <w:p w:rsidR="001D7576" w:rsidRPr="008F783B" w:rsidRDefault="001D7576" w:rsidP="001D7576">
      <w:pPr>
        <w:spacing w:line="0" w:lineRule="atLeast"/>
        <w:ind w:leftChars="200" w:left="420" w:firstLineChars="200" w:firstLine="420"/>
        <w:rPr>
          <w:rFonts w:ascii="Arial" w:hAnsi="Arial" w:cs="Arial"/>
          <w:color w:val="000000"/>
          <w:szCs w:val="21"/>
        </w:rPr>
      </w:pPr>
      <w:r w:rsidRPr="008F783B">
        <w:rPr>
          <w:rFonts w:ascii="Arial" w:hAnsi="Arial" w:cs="Arial"/>
          <w:color w:val="000000"/>
          <w:szCs w:val="21"/>
        </w:rPr>
        <w:t>但干线</w:t>
      </w:r>
      <w:proofErr w:type="gramStart"/>
      <w:r w:rsidRPr="008F783B">
        <w:rPr>
          <w:rFonts w:ascii="Arial" w:hAnsi="Arial" w:cs="Arial"/>
          <w:color w:val="000000"/>
          <w:szCs w:val="21"/>
        </w:rPr>
        <w:t>船具有</w:t>
      </w:r>
      <w:proofErr w:type="gramEnd"/>
      <w:r w:rsidRPr="008F783B">
        <w:rPr>
          <w:rFonts w:ascii="Arial" w:hAnsi="Arial" w:cs="Arial"/>
          <w:color w:val="000000"/>
          <w:szCs w:val="21"/>
        </w:rPr>
        <w:t>的规模经济优势可以弥补支线运输费用的不足。在长距离的航线上，尤其是在环球航线上，几乎全部采用这种航线结构。</w:t>
      </w:r>
    </w:p>
    <w:p w:rsidR="001D7576" w:rsidRPr="008F783B" w:rsidRDefault="001D7576" w:rsidP="001D7576">
      <w:pPr>
        <w:spacing w:line="0" w:lineRule="atLeast"/>
        <w:ind w:leftChars="200" w:left="420" w:firstLineChars="157" w:firstLine="330"/>
        <w:rPr>
          <w:rFonts w:ascii="Arial" w:hAnsi="Arial" w:cs="Arial"/>
          <w:color w:val="000000"/>
          <w:szCs w:val="21"/>
        </w:rPr>
      </w:pPr>
      <w:r w:rsidRPr="008F783B">
        <w:rPr>
          <w:rFonts w:ascii="Arial" w:hAnsi="Arial" w:cs="Arial"/>
          <w:color w:val="000000"/>
          <w:szCs w:val="21"/>
        </w:rPr>
        <w:t>货流、港间距离、航线的自然条件、港口条件、船舶吨位与航速是影响航线结构经济性的较大因素。</w:t>
      </w:r>
    </w:p>
    <w:p w:rsidR="001D7576" w:rsidRPr="008F783B" w:rsidRDefault="001D7576" w:rsidP="001D7576">
      <w:pPr>
        <w:spacing w:line="0" w:lineRule="atLeast"/>
        <w:rPr>
          <w:rFonts w:ascii="Arial" w:hAnsi="Arial" w:cs="Arial"/>
          <w:color w:val="000000"/>
          <w:szCs w:val="21"/>
        </w:rPr>
      </w:pPr>
      <w:r w:rsidRPr="008F783B">
        <w:rPr>
          <w:rFonts w:ascii="Arial" w:hAnsi="Arial" w:cs="Arial"/>
          <w:b/>
          <w:bCs/>
          <w:color w:val="000000"/>
          <w:szCs w:val="21"/>
        </w:rPr>
        <w:t xml:space="preserve">19.   </w:t>
      </w:r>
      <w:r w:rsidRPr="008F783B">
        <w:rPr>
          <w:rFonts w:ascii="Arial" w:hAnsi="Arial" w:cs="Arial"/>
          <w:b/>
          <w:bCs/>
          <w:color w:val="000000"/>
          <w:szCs w:val="21"/>
        </w:rPr>
        <w:t>航线配船的原则</w:t>
      </w:r>
      <w:r w:rsidRPr="008F783B">
        <w:rPr>
          <w:rFonts w:ascii="Arial" w:hAnsi="Arial" w:cs="Arial"/>
          <w:bCs/>
          <w:color w:val="000000"/>
          <w:szCs w:val="21"/>
        </w:rPr>
        <w:t>-</w:t>
      </w:r>
      <w:r w:rsidRPr="008F783B">
        <w:rPr>
          <w:rFonts w:ascii="Arial" w:hAnsi="Arial" w:cs="Arial"/>
          <w:color w:val="000000"/>
          <w:szCs w:val="21"/>
        </w:rPr>
        <w:t>（简述题）</w:t>
      </w:r>
    </w:p>
    <w:p w:rsidR="001D7576" w:rsidRPr="008F783B" w:rsidRDefault="001D7576" w:rsidP="001D7576">
      <w:pPr>
        <w:spacing w:line="0" w:lineRule="atLeast"/>
        <w:ind w:left="630" w:hangingChars="300" w:hanging="630"/>
        <w:rPr>
          <w:rFonts w:ascii="Arial" w:hAnsi="Arial" w:cs="Arial"/>
          <w:color w:val="000000"/>
          <w:szCs w:val="21"/>
        </w:rPr>
      </w:pPr>
      <w:r w:rsidRPr="008F783B">
        <w:rPr>
          <w:rFonts w:ascii="Arial" w:hAnsi="Arial" w:cs="Arial"/>
          <w:color w:val="000000"/>
          <w:szCs w:val="21"/>
        </w:rPr>
        <w:t xml:space="preserve">     1</w:t>
      </w:r>
      <w:r w:rsidRPr="008F783B">
        <w:rPr>
          <w:rFonts w:ascii="Arial" w:hAnsi="Arial" w:cs="Arial"/>
          <w:color w:val="000000"/>
          <w:szCs w:val="21"/>
        </w:rPr>
        <w:t>）所选船舶结构性能、装卸性能应与所运货种、包装形式及港口的装卸条件相适应，其目的是缩短船舶在港停时，加快船舶周转，保证货运质量。</w:t>
      </w:r>
    </w:p>
    <w:p w:rsidR="001D7576" w:rsidRPr="008F783B" w:rsidRDefault="001D7576" w:rsidP="001D7576">
      <w:pPr>
        <w:spacing w:line="0" w:lineRule="atLeast"/>
        <w:ind w:firstLine="540"/>
        <w:rPr>
          <w:rFonts w:ascii="Arial" w:hAnsi="Arial" w:cs="Arial"/>
          <w:color w:val="000000"/>
          <w:szCs w:val="21"/>
        </w:rPr>
      </w:pPr>
      <w:r w:rsidRPr="008F783B">
        <w:rPr>
          <w:rFonts w:ascii="Arial" w:hAnsi="Arial" w:cs="Arial"/>
          <w:color w:val="000000"/>
          <w:szCs w:val="21"/>
        </w:rPr>
        <w:t>2</w:t>
      </w:r>
      <w:r w:rsidRPr="008F783B">
        <w:rPr>
          <w:rFonts w:ascii="Arial" w:hAnsi="Arial" w:cs="Arial"/>
          <w:color w:val="000000"/>
          <w:szCs w:val="21"/>
        </w:rPr>
        <w:t>）所选船舶吨位应与发船间隔、平均昼夜发送量相适应。</w:t>
      </w:r>
    </w:p>
    <w:p w:rsidR="001D7576" w:rsidRPr="008F783B" w:rsidRDefault="001D7576" w:rsidP="001D7576">
      <w:pPr>
        <w:spacing w:line="0" w:lineRule="atLeast"/>
        <w:ind w:leftChars="257" w:left="540"/>
        <w:rPr>
          <w:rFonts w:ascii="Arial" w:hAnsi="Arial" w:cs="Arial"/>
          <w:color w:val="000000"/>
          <w:szCs w:val="21"/>
        </w:rPr>
      </w:pPr>
      <w:r w:rsidRPr="008F783B">
        <w:rPr>
          <w:rFonts w:ascii="Arial" w:hAnsi="Arial" w:cs="Arial"/>
          <w:color w:val="000000"/>
          <w:szCs w:val="21"/>
        </w:rPr>
        <w:t>3</w:t>
      </w:r>
      <w:r w:rsidRPr="008F783B">
        <w:rPr>
          <w:rFonts w:ascii="Arial" w:hAnsi="Arial" w:cs="Arial"/>
          <w:color w:val="000000"/>
          <w:szCs w:val="21"/>
        </w:rPr>
        <w:t>）所选船舶航速应与航线上水流流速、风浪大小、船期表、所运货物价值的大小及船公司的竞争策略相适应</w:t>
      </w:r>
      <w:r w:rsidRPr="008F783B">
        <w:rPr>
          <w:rFonts w:ascii="Arial" w:hAnsi="Arial" w:cs="Arial"/>
          <w:color w:val="000000"/>
          <w:szCs w:val="21"/>
        </w:rPr>
        <w:t>;</w:t>
      </w:r>
    </w:p>
    <w:p w:rsidR="001D7576" w:rsidRPr="008F783B" w:rsidRDefault="001D7576" w:rsidP="001D7576">
      <w:pPr>
        <w:spacing w:line="0" w:lineRule="atLeast"/>
        <w:ind w:left="630" w:hangingChars="300" w:hanging="630"/>
        <w:rPr>
          <w:rFonts w:ascii="Arial" w:hAnsi="Arial" w:cs="Arial"/>
          <w:color w:val="000000"/>
          <w:szCs w:val="21"/>
        </w:rPr>
      </w:pPr>
      <w:r w:rsidRPr="008F783B">
        <w:rPr>
          <w:rFonts w:ascii="Arial" w:hAnsi="Arial" w:cs="Arial"/>
          <w:color w:val="000000"/>
          <w:szCs w:val="21"/>
        </w:rPr>
        <w:t xml:space="preserve">     4) </w:t>
      </w:r>
      <w:r w:rsidRPr="008F783B">
        <w:rPr>
          <w:rFonts w:ascii="Arial" w:hAnsi="Arial" w:cs="Arial"/>
          <w:color w:val="000000"/>
          <w:szCs w:val="21"/>
        </w:rPr>
        <w:t>所选船舶的尺度性能应与航道技术特征、</w:t>
      </w:r>
      <w:proofErr w:type="gramStart"/>
      <w:r w:rsidRPr="008F783B">
        <w:rPr>
          <w:rFonts w:ascii="Arial" w:hAnsi="Arial" w:cs="Arial"/>
          <w:color w:val="000000"/>
          <w:szCs w:val="21"/>
        </w:rPr>
        <w:t>障航物</w:t>
      </w:r>
      <w:proofErr w:type="gramEnd"/>
      <w:r w:rsidRPr="008F783B">
        <w:rPr>
          <w:rFonts w:ascii="Arial" w:hAnsi="Arial" w:cs="Arial"/>
          <w:color w:val="000000"/>
          <w:szCs w:val="21"/>
        </w:rPr>
        <w:t>所允许通过的船舶尺度、港口水深、泊位长度等相适应。</w:t>
      </w:r>
    </w:p>
    <w:p w:rsidR="001D7576" w:rsidRPr="008F783B" w:rsidRDefault="001D7576" w:rsidP="001D7576">
      <w:pPr>
        <w:spacing w:line="0" w:lineRule="atLeast"/>
        <w:ind w:firstLine="540"/>
        <w:rPr>
          <w:rFonts w:ascii="Arial" w:hAnsi="Arial" w:cs="Arial"/>
          <w:color w:val="000000"/>
          <w:szCs w:val="21"/>
        </w:rPr>
      </w:pPr>
      <w:r w:rsidRPr="008F783B">
        <w:rPr>
          <w:rFonts w:ascii="Arial" w:hAnsi="Arial" w:cs="Arial"/>
          <w:color w:val="000000"/>
          <w:szCs w:val="21"/>
        </w:rPr>
        <w:t>5</w:t>
      </w:r>
      <w:r w:rsidRPr="008F783B">
        <w:rPr>
          <w:rFonts w:ascii="Arial" w:hAnsi="Arial" w:cs="Arial"/>
          <w:color w:val="000000"/>
          <w:szCs w:val="21"/>
        </w:rPr>
        <w:t>）所选船舶的续航力与航线上加油港的位置相适应。</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20</w:t>
      </w:r>
      <w:r w:rsidRPr="008F783B">
        <w:rPr>
          <w:rFonts w:ascii="Arial" w:hAnsi="Arial" w:cs="Arial"/>
          <w:b/>
          <w:color w:val="000000"/>
          <w:szCs w:val="21"/>
        </w:rPr>
        <w:t>、航线配船应考虑的因素：</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(1)</w:t>
      </w:r>
      <w:r w:rsidRPr="008F783B">
        <w:rPr>
          <w:rFonts w:ascii="Arial" w:hAnsi="Arial" w:cs="Arial"/>
          <w:color w:val="000000"/>
          <w:kern w:val="0"/>
          <w:szCs w:val="21"/>
        </w:rPr>
        <w:t>船舶的航行性能要适应航线的营运条件，船舶的尺度性能要适应航道水深、泊位水深，船舶的结构性能、装卸性能及船舶设备等应满足航线货源及港口装卸条件的要求。</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(2)</w:t>
      </w:r>
      <w:r w:rsidRPr="008F783B">
        <w:rPr>
          <w:rFonts w:ascii="Arial" w:hAnsi="Arial" w:cs="Arial"/>
          <w:color w:val="000000"/>
          <w:kern w:val="0"/>
          <w:szCs w:val="21"/>
        </w:rPr>
        <w:t>遵循</w:t>
      </w:r>
      <w:r w:rsidRPr="008F783B">
        <w:rPr>
          <w:rFonts w:ascii="Arial" w:hAnsi="Arial" w:cs="Arial"/>
          <w:color w:val="000000"/>
          <w:kern w:val="0"/>
          <w:szCs w:val="21"/>
        </w:rPr>
        <w:t>“</w:t>
      </w:r>
      <w:r w:rsidRPr="008F783B">
        <w:rPr>
          <w:rFonts w:ascii="Arial" w:hAnsi="Arial" w:cs="Arial"/>
          <w:color w:val="000000"/>
          <w:kern w:val="0"/>
          <w:szCs w:val="21"/>
        </w:rPr>
        <w:t>大线配大船</w:t>
      </w:r>
      <w:r w:rsidRPr="008F783B">
        <w:rPr>
          <w:rFonts w:ascii="Arial" w:hAnsi="Arial" w:cs="Arial"/>
          <w:color w:val="000000"/>
          <w:kern w:val="0"/>
          <w:szCs w:val="21"/>
        </w:rPr>
        <w:t>”</w:t>
      </w:r>
      <w:r w:rsidRPr="008F783B">
        <w:rPr>
          <w:rFonts w:ascii="Arial" w:hAnsi="Arial" w:cs="Arial"/>
          <w:color w:val="000000"/>
          <w:kern w:val="0"/>
          <w:szCs w:val="21"/>
        </w:rPr>
        <w:t>的原则。在适箱货源充足、港口现代化水平高的集装箱航线上，应配置大吨位集装箱船；集装箱化程度不高，集装箱货源较少，或处于集装箱运输发展初</w:t>
      </w:r>
      <w:r w:rsidRPr="008F783B">
        <w:rPr>
          <w:rFonts w:ascii="Arial" w:hAnsi="Arial" w:cs="Arial"/>
          <w:color w:val="000000"/>
          <w:kern w:val="0"/>
          <w:szCs w:val="21"/>
        </w:rPr>
        <w:lastRenderedPageBreak/>
        <w:t>期的航线上，则宜使用中、小型半集装箱船或多用途船。</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(3)</w:t>
      </w:r>
      <w:r w:rsidRPr="008F783B">
        <w:rPr>
          <w:rFonts w:ascii="Arial" w:hAnsi="Arial" w:cs="Arial"/>
          <w:color w:val="000000"/>
          <w:kern w:val="0"/>
          <w:szCs w:val="21"/>
        </w:rPr>
        <w:t>航行条件允许的情况下，船舶规模的大小与适箱货源的多少及航行班次有关。</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(4)</w:t>
      </w:r>
      <w:r w:rsidRPr="008F783B">
        <w:rPr>
          <w:rFonts w:ascii="Arial" w:hAnsi="Arial" w:cs="Arial"/>
          <w:color w:val="000000"/>
          <w:kern w:val="0"/>
          <w:szCs w:val="21"/>
        </w:rPr>
        <w:t>内河水系进行内支线集装箱运输时，应考虑河道航运条件、沿河港口装卸条件，配用集装箱拖驳船队等</w:t>
      </w:r>
    </w:p>
    <w:p w:rsidR="001D7576" w:rsidRPr="008F783B" w:rsidRDefault="001D7576" w:rsidP="001D7576">
      <w:pPr>
        <w:spacing w:line="0" w:lineRule="atLeast"/>
        <w:rPr>
          <w:rFonts w:ascii="Arial" w:hAnsi="Arial" w:cs="Arial"/>
          <w:color w:val="000000"/>
          <w:szCs w:val="21"/>
        </w:rPr>
      </w:pPr>
      <w:r w:rsidRPr="008F783B">
        <w:rPr>
          <w:rFonts w:ascii="Arial" w:hAnsi="Arial" w:cs="Arial"/>
          <w:b/>
          <w:bCs/>
          <w:color w:val="000000"/>
          <w:szCs w:val="21"/>
        </w:rPr>
        <w:t xml:space="preserve">21.  </w:t>
      </w:r>
      <w:r w:rsidRPr="008F783B">
        <w:rPr>
          <w:rFonts w:ascii="Arial" w:hAnsi="Arial" w:cs="Arial"/>
          <w:b/>
          <w:bCs/>
          <w:color w:val="000000"/>
          <w:szCs w:val="21"/>
        </w:rPr>
        <w:t>新辟航线进行船型论证的主要内容</w:t>
      </w:r>
      <w:r w:rsidRPr="008F783B">
        <w:rPr>
          <w:rFonts w:ascii="Arial" w:hAnsi="Arial" w:cs="Arial"/>
          <w:bCs/>
          <w:color w:val="000000"/>
          <w:szCs w:val="21"/>
        </w:rPr>
        <w:t>-</w:t>
      </w:r>
      <w:r w:rsidRPr="008F783B">
        <w:rPr>
          <w:rFonts w:ascii="Arial" w:hAnsi="Arial" w:cs="Arial"/>
          <w:color w:val="000000"/>
          <w:szCs w:val="21"/>
        </w:rPr>
        <w:t xml:space="preserve"> (</w:t>
      </w:r>
      <w:r w:rsidRPr="008F783B">
        <w:rPr>
          <w:rFonts w:ascii="Arial" w:hAnsi="Arial" w:cs="Arial"/>
          <w:color w:val="000000"/>
          <w:szCs w:val="21"/>
        </w:rPr>
        <w:t>选择题</w:t>
      </w:r>
      <w:r w:rsidRPr="008F783B">
        <w:rPr>
          <w:rFonts w:ascii="Arial" w:hAnsi="Arial" w:cs="Arial"/>
          <w:color w:val="000000"/>
          <w:szCs w:val="21"/>
        </w:rPr>
        <w:t>)</w:t>
      </w:r>
    </w:p>
    <w:p w:rsidR="00815A6A" w:rsidRDefault="001D7576" w:rsidP="00815A6A">
      <w:pPr>
        <w:spacing w:line="0" w:lineRule="atLeast"/>
        <w:ind w:left="360"/>
        <w:rPr>
          <w:rFonts w:ascii="Arial" w:hAnsi="Arial" w:cs="Arial" w:hint="eastAsia"/>
          <w:color w:val="000000"/>
          <w:kern w:val="0"/>
          <w:szCs w:val="21"/>
        </w:rPr>
      </w:pPr>
      <w:r w:rsidRPr="00815A6A">
        <w:rPr>
          <w:rFonts w:ascii="Arial" w:hAnsi="Arial" w:cs="Arial"/>
          <w:color w:val="000000"/>
          <w:kern w:val="0"/>
          <w:szCs w:val="21"/>
        </w:rPr>
        <w:t>A</w:t>
      </w:r>
      <w:r w:rsidRPr="00815A6A">
        <w:rPr>
          <w:rFonts w:ascii="Arial" w:hAnsi="Arial" w:cs="Arial"/>
          <w:color w:val="000000"/>
          <w:kern w:val="0"/>
          <w:szCs w:val="21"/>
        </w:rPr>
        <w:t>：拟定船舶主尺度方案</w:t>
      </w:r>
      <w:r w:rsidRPr="00815A6A">
        <w:rPr>
          <w:rFonts w:ascii="Arial" w:hAnsi="Arial" w:cs="Arial"/>
          <w:color w:val="000000"/>
          <w:kern w:val="0"/>
          <w:szCs w:val="21"/>
        </w:rPr>
        <w:t xml:space="preserve"> B</w:t>
      </w:r>
      <w:r w:rsidRPr="00815A6A">
        <w:rPr>
          <w:rFonts w:ascii="Arial" w:hAnsi="Arial" w:cs="Arial"/>
          <w:color w:val="000000"/>
          <w:kern w:val="0"/>
          <w:szCs w:val="21"/>
        </w:rPr>
        <w:t>：拟定船舶吨位方案</w:t>
      </w:r>
      <w:r w:rsidRPr="00815A6A">
        <w:rPr>
          <w:rFonts w:ascii="Arial" w:hAnsi="Arial" w:cs="Arial"/>
          <w:color w:val="000000"/>
          <w:kern w:val="0"/>
          <w:szCs w:val="21"/>
        </w:rPr>
        <w:t xml:space="preserve"> </w:t>
      </w:r>
    </w:p>
    <w:p w:rsidR="001D7576" w:rsidRPr="00815A6A" w:rsidRDefault="001D7576" w:rsidP="00815A6A">
      <w:pPr>
        <w:spacing w:line="0" w:lineRule="atLeast"/>
        <w:ind w:left="360"/>
        <w:rPr>
          <w:rFonts w:ascii="Arial" w:hAnsi="Arial" w:cs="Arial"/>
          <w:color w:val="000000"/>
          <w:kern w:val="0"/>
          <w:szCs w:val="21"/>
        </w:rPr>
      </w:pPr>
      <w:r w:rsidRPr="00815A6A">
        <w:rPr>
          <w:rFonts w:ascii="Arial" w:hAnsi="Arial" w:cs="Arial"/>
          <w:color w:val="000000"/>
          <w:kern w:val="0"/>
          <w:szCs w:val="21"/>
        </w:rPr>
        <w:t>C</w:t>
      </w:r>
      <w:r w:rsidRPr="00815A6A">
        <w:rPr>
          <w:rFonts w:ascii="Arial" w:hAnsi="Arial" w:cs="Arial"/>
          <w:color w:val="000000"/>
          <w:kern w:val="0"/>
          <w:szCs w:val="21"/>
        </w:rPr>
        <w:t>：拟定船舶航速方案</w:t>
      </w:r>
      <w:r w:rsidRPr="00815A6A">
        <w:rPr>
          <w:rFonts w:ascii="Arial" w:hAnsi="Arial" w:cs="Arial"/>
          <w:color w:val="000000"/>
          <w:kern w:val="0"/>
          <w:szCs w:val="21"/>
        </w:rPr>
        <w:t xml:space="preserve"> D</w:t>
      </w:r>
      <w:r w:rsidRPr="00815A6A">
        <w:rPr>
          <w:rFonts w:ascii="Arial" w:hAnsi="Arial" w:cs="Arial"/>
          <w:color w:val="000000"/>
          <w:kern w:val="0"/>
          <w:szCs w:val="21"/>
        </w:rPr>
        <w:t>：拟定船舶动力装置方案</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22</w:t>
      </w:r>
      <w:r w:rsidRPr="008F783B">
        <w:rPr>
          <w:rFonts w:ascii="Arial" w:hAnsi="Arial" w:cs="Arial"/>
          <w:b/>
          <w:color w:val="000000"/>
          <w:szCs w:val="21"/>
        </w:rPr>
        <w:t>、班轮挂靠港口的选择方法</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szCs w:val="21"/>
        </w:rPr>
        <w:t>首先</w:t>
      </w:r>
      <w:r w:rsidRPr="008F783B">
        <w:rPr>
          <w:rFonts w:ascii="Arial" w:hAnsi="Arial" w:cs="Arial"/>
          <w:color w:val="000000"/>
          <w:kern w:val="0"/>
          <w:szCs w:val="21"/>
        </w:rPr>
        <w:t>在航线两端各自选取一个港口作为航线两端初始挂靠港口</w:t>
      </w:r>
      <w:r w:rsidRPr="008F783B">
        <w:rPr>
          <w:rFonts w:ascii="Arial" w:hAnsi="Arial" w:cs="Arial"/>
          <w:color w:val="000000"/>
          <w:szCs w:val="21"/>
        </w:rPr>
        <w:t>，它们构成了简单的班轮航线，</w:t>
      </w:r>
      <w:r w:rsidRPr="008F783B">
        <w:rPr>
          <w:rFonts w:ascii="Arial" w:hAnsi="Arial" w:cs="Arial"/>
          <w:color w:val="000000"/>
          <w:kern w:val="0"/>
          <w:szCs w:val="21"/>
        </w:rPr>
        <w:t>根据约束条件和目标函数公式可计算出相应的运费收入值</w:t>
      </w:r>
      <w:r w:rsidRPr="008F783B">
        <w:rPr>
          <w:rFonts w:ascii="Arial" w:hAnsi="Arial" w:cs="Arial"/>
          <w:color w:val="000000"/>
          <w:szCs w:val="21"/>
        </w:rPr>
        <w:t>。</w:t>
      </w:r>
      <w:r w:rsidRPr="008F783B">
        <w:rPr>
          <w:rFonts w:ascii="Arial" w:hAnsi="Arial" w:cs="Arial"/>
          <w:color w:val="000000"/>
          <w:kern w:val="0"/>
          <w:szCs w:val="21"/>
        </w:rPr>
        <w:t>在此基础上，从两端每次再选取一个港口，顺序地加入到</w:t>
      </w:r>
      <w:proofErr w:type="gramStart"/>
      <w:r w:rsidRPr="008F783B">
        <w:rPr>
          <w:rFonts w:ascii="Arial" w:hAnsi="Arial" w:cs="Arial"/>
          <w:color w:val="000000"/>
          <w:kern w:val="0"/>
          <w:szCs w:val="21"/>
        </w:rPr>
        <w:t>初始港</w:t>
      </w:r>
      <w:proofErr w:type="gramEnd"/>
      <w:r w:rsidRPr="008F783B">
        <w:rPr>
          <w:rFonts w:ascii="Arial" w:hAnsi="Arial" w:cs="Arial"/>
          <w:color w:val="000000"/>
          <w:kern w:val="0"/>
          <w:szCs w:val="21"/>
        </w:rPr>
        <w:t>的后面</w:t>
      </w:r>
      <w:r w:rsidRPr="008F783B">
        <w:rPr>
          <w:rFonts w:ascii="Arial" w:hAnsi="Arial" w:cs="Arial"/>
          <w:color w:val="000000"/>
          <w:szCs w:val="21"/>
        </w:rPr>
        <w:t>，这就构成了新的班轮航线。</w:t>
      </w:r>
      <w:r w:rsidRPr="008F783B">
        <w:rPr>
          <w:rFonts w:ascii="Arial" w:hAnsi="Arial" w:cs="Arial"/>
          <w:color w:val="000000"/>
          <w:kern w:val="0"/>
          <w:szCs w:val="21"/>
        </w:rPr>
        <w:t>重新计算运费收入，若新的运费收入比上一个航线方案运费收入值大，说明此港口挂靠方案较上一个要好，保留此方案，然后再重复上面的</w:t>
      </w:r>
      <w:proofErr w:type="gramStart"/>
      <w:r w:rsidRPr="008F783B">
        <w:rPr>
          <w:rFonts w:ascii="Arial" w:hAnsi="Arial" w:cs="Arial"/>
          <w:color w:val="000000"/>
          <w:kern w:val="0"/>
          <w:szCs w:val="21"/>
        </w:rPr>
        <w:t>加港过程</w:t>
      </w:r>
      <w:proofErr w:type="gramEnd"/>
      <w:r w:rsidRPr="008F783B">
        <w:rPr>
          <w:rFonts w:ascii="Arial" w:hAnsi="Arial" w:cs="Arial"/>
          <w:color w:val="000000"/>
          <w:kern w:val="0"/>
          <w:szCs w:val="21"/>
        </w:rPr>
        <w:t>，直到实际往返航次时间等于计划往返航次时间为止</w:t>
      </w:r>
      <w:r w:rsidRPr="008F783B">
        <w:rPr>
          <w:rFonts w:ascii="Arial" w:hAnsi="Arial" w:cs="Arial"/>
          <w:color w:val="000000"/>
          <w:szCs w:val="21"/>
        </w:rPr>
        <w:t>。如果中间加了一个港口之后，航线的运费收入没有增加，说明此港不宜挂靠，在航线中需舍去此港。</w:t>
      </w:r>
      <w:r w:rsidRPr="008F783B">
        <w:rPr>
          <w:rFonts w:ascii="Arial" w:hAnsi="Arial" w:cs="Arial"/>
          <w:color w:val="000000"/>
          <w:kern w:val="0"/>
          <w:szCs w:val="21"/>
        </w:rPr>
        <w:t>比较不同的初始挂靠方案，根据运费收入大小，可选出最佳的班轮挂靠港口方案。</w:t>
      </w:r>
      <w:r w:rsidRPr="008F783B">
        <w:rPr>
          <w:rFonts w:ascii="Arial" w:hAnsi="Arial" w:cs="Arial"/>
          <w:color w:val="000000"/>
          <w:kern w:val="0"/>
          <w:szCs w:val="21"/>
        </w:rPr>
        <w:t xml:space="preserve"> </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23</w:t>
      </w:r>
      <w:r w:rsidRPr="008F783B">
        <w:rPr>
          <w:rFonts w:ascii="Arial" w:hAnsi="Arial" w:cs="Arial"/>
          <w:b/>
          <w:color w:val="000000"/>
          <w:szCs w:val="21"/>
        </w:rPr>
        <w:t>、航次租船合同与班轮运输合同的异同点？</w:t>
      </w:r>
    </w:p>
    <w:p w:rsidR="001D7576" w:rsidRPr="00263ED7" w:rsidRDefault="001D7576" w:rsidP="001D7576">
      <w:pPr>
        <w:spacing w:line="0" w:lineRule="atLeast"/>
        <w:ind w:left="360"/>
        <w:rPr>
          <w:rFonts w:ascii="Arial" w:hAnsi="Arial" w:cs="Arial"/>
          <w:color w:val="000000"/>
          <w:kern w:val="0"/>
          <w:szCs w:val="21"/>
        </w:rPr>
      </w:pPr>
      <w:r w:rsidRPr="00263ED7">
        <w:rPr>
          <w:rFonts w:ascii="Arial" w:hAnsi="Arial" w:cs="Arial"/>
          <w:color w:val="000000"/>
          <w:kern w:val="0"/>
          <w:szCs w:val="21"/>
        </w:rPr>
        <w:t>相同点：</w:t>
      </w:r>
    </w:p>
    <w:p w:rsidR="001D7576" w:rsidRPr="00263ED7" w:rsidRDefault="001D7576" w:rsidP="00263ED7">
      <w:pPr>
        <w:spacing w:line="0" w:lineRule="atLeast"/>
        <w:ind w:left="360"/>
        <w:rPr>
          <w:rFonts w:ascii="Arial" w:hAnsi="Arial" w:cs="Arial"/>
          <w:color w:val="000000"/>
          <w:kern w:val="0"/>
          <w:szCs w:val="21"/>
        </w:rPr>
      </w:pPr>
      <w:r w:rsidRPr="00263ED7">
        <w:rPr>
          <w:rFonts w:ascii="Arial" w:hAnsi="Arial" w:cs="Arial"/>
          <w:color w:val="000000"/>
          <w:kern w:val="0"/>
          <w:szCs w:val="21"/>
        </w:rPr>
        <w:t>1</w:t>
      </w:r>
      <w:r w:rsidRPr="00263ED7">
        <w:rPr>
          <w:rFonts w:ascii="Arial" w:hAnsi="Arial" w:cs="Arial"/>
          <w:color w:val="000000"/>
          <w:kern w:val="0"/>
          <w:szCs w:val="21"/>
        </w:rPr>
        <w:t>）两者都属于海上货物运输合同；，</w:t>
      </w:r>
      <w:r w:rsidRPr="00263ED7">
        <w:rPr>
          <w:rFonts w:ascii="Arial" w:hAnsi="Arial" w:cs="Arial"/>
          <w:color w:val="000000"/>
          <w:kern w:val="0"/>
          <w:szCs w:val="21"/>
        </w:rPr>
        <w:t>2</w:t>
      </w:r>
      <w:r w:rsidRPr="00263ED7">
        <w:rPr>
          <w:rFonts w:ascii="Arial" w:hAnsi="Arial" w:cs="Arial"/>
          <w:color w:val="000000"/>
          <w:kern w:val="0"/>
          <w:szCs w:val="21"/>
        </w:rPr>
        <w:t>）两者都由船方</w:t>
      </w:r>
      <w:r w:rsidRPr="00263ED7">
        <w:rPr>
          <w:rFonts w:ascii="Arial" w:hAnsi="Arial" w:cs="Arial"/>
          <w:color w:val="000000"/>
          <w:kern w:val="0"/>
          <w:szCs w:val="21"/>
        </w:rPr>
        <w:t>(</w:t>
      </w:r>
      <w:r w:rsidRPr="00263ED7">
        <w:rPr>
          <w:rFonts w:ascii="Arial" w:hAnsi="Arial" w:cs="Arial"/>
          <w:color w:val="000000"/>
          <w:kern w:val="0"/>
          <w:szCs w:val="21"/>
        </w:rPr>
        <w:t>承运人或出租人</w:t>
      </w:r>
      <w:r w:rsidRPr="00263ED7">
        <w:rPr>
          <w:rFonts w:ascii="Arial" w:hAnsi="Arial" w:cs="Arial"/>
          <w:color w:val="000000"/>
          <w:kern w:val="0"/>
          <w:szCs w:val="21"/>
        </w:rPr>
        <w:t>)</w:t>
      </w:r>
      <w:r w:rsidRPr="00263ED7">
        <w:rPr>
          <w:rFonts w:ascii="Arial" w:hAnsi="Arial" w:cs="Arial"/>
          <w:color w:val="000000"/>
          <w:kern w:val="0"/>
          <w:szCs w:val="21"/>
        </w:rPr>
        <w:t>负责船舶的营运组织</w:t>
      </w:r>
      <w:r w:rsidRPr="00263ED7">
        <w:rPr>
          <w:rFonts w:ascii="Arial" w:hAnsi="Arial" w:cs="Arial"/>
          <w:color w:val="000000"/>
          <w:kern w:val="0"/>
          <w:szCs w:val="21"/>
        </w:rPr>
        <w:t>.</w:t>
      </w:r>
      <w:r w:rsidRPr="00263ED7">
        <w:rPr>
          <w:rFonts w:ascii="Arial" w:hAnsi="Arial" w:cs="Arial"/>
          <w:color w:val="000000"/>
          <w:kern w:val="0"/>
          <w:szCs w:val="21"/>
        </w:rPr>
        <w:t>完成运输任务</w:t>
      </w:r>
      <w:r w:rsidRPr="00263ED7">
        <w:rPr>
          <w:rFonts w:ascii="Arial" w:hAnsi="Arial" w:cs="Arial"/>
          <w:color w:val="000000"/>
          <w:kern w:val="0"/>
          <w:szCs w:val="21"/>
        </w:rPr>
        <w:t xml:space="preserve">; </w:t>
      </w:r>
      <w:r w:rsidRPr="00263ED7">
        <w:rPr>
          <w:rFonts w:ascii="Arial" w:hAnsi="Arial" w:cs="Arial"/>
          <w:color w:val="000000"/>
          <w:kern w:val="0"/>
          <w:szCs w:val="21"/>
        </w:rPr>
        <w:t>定期租船是由租方营运，而非船方。</w:t>
      </w:r>
      <w:r w:rsidRPr="00263ED7">
        <w:rPr>
          <w:rFonts w:ascii="Arial" w:hAnsi="Arial" w:cs="Arial"/>
          <w:color w:val="000000"/>
          <w:kern w:val="0"/>
          <w:szCs w:val="21"/>
        </w:rPr>
        <w:t>3)</w:t>
      </w:r>
      <w:r w:rsidRPr="00263ED7">
        <w:rPr>
          <w:rFonts w:ascii="Arial" w:hAnsi="Arial" w:cs="Arial"/>
          <w:color w:val="000000"/>
          <w:kern w:val="0"/>
          <w:szCs w:val="21"/>
        </w:rPr>
        <w:t>两者都由</w:t>
      </w:r>
      <w:proofErr w:type="gramStart"/>
      <w:r w:rsidRPr="00263ED7">
        <w:rPr>
          <w:rFonts w:ascii="Arial" w:hAnsi="Arial" w:cs="Arial"/>
          <w:color w:val="000000"/>
          <w:kern w:val="0"/>
          <w:szCs w:val="21"/>
        </w:rPr>
        <w:t>货方</w:t>
      </w:r>
      <w:proofErr w:type="gramEnd"/>
      <w:r w:rsidRPr="00263ED7">
        <w:rPr>
          <w:rFonts w:ascii="Arial" w:hAnsi="Arial" w:cs="Arial"/>
          <w:color w:val="000000"/>
          <w:kern w:val="0"/>
          <w:szCs w:val="21"/>
        </w:rPr>
        <w:t>(</w:t>
      </w:r>
      <w:r w:rsidRPr="00263ED7">
        <w:rPr>
          <w:rFonts w:ascii="Arial" w:hAnsi="Arial" w:cs="Arial"/>
          <w:color w:val="000000"/>
          <w:kern w:val="0"/>
          <w:szCs w:val="21"/>
        </w:rPr>
        <w:t>托运人或承租人</w:t>
      </w:r>
      <w:r w:rsidRPr="00263ED7">
        <w:rPr>
          <w:rFonts w:ascii="Arial" w:hAnsi="Arial" w:cs="Arial"/>
          <w:color w:val="000000"/>
          <w:kern w:val="0"/>
          <w:szCs w:val="21"/>
        </w:rPr>
        <w:t>)</w:t>
      </w:r>
      <w:r w:rsidRPr="00263ED7">
        <w:rPr>
          <w:rFonts w:ascii="Arial" w:hAnsi="Arial" w:cs="Arial"/>
          <w:color w:val="000000"/>
          <w:kern w:val="0"/>
          <w:szCs w:val="21"/>
        </w:rPr>
        <w:t>支付约定的运费。</w:t>
      </w:r>
      <w:r w:rsidRPr="00263ED7">
        <w:rPr>
          <w:rFonts w:ascii="Arial" w:hAnsi="Arial" w:cs="Arial"/>
          <w:color w:val="000000"/>
          <w:kern w:val="0"/>
          <w:szCs w:val="21"/>
        </w:rPr>
        <w:t xml:space="preserve"> </w:t>
      </w:r>
      <w:r w:rsidRPr="00263ED7">
        <w:rPr>
          <w:rFonts w:ascii="Arial" w:hAnsi="Arial" w:cs="Arial"/>
          <w:color w:val="000000"/>
          <w:kern w:val="0"/>
          <w:szCs w:val="21"/>
        </w:rPr>
        <w:br/>
      </w:r>
      <w:r w:rsidRPr="00263ED7">
        <w:rPr>
          <w:rFonts w:ascii="Arial" w:hAnsi="Arial" w:cs="Arial"/>
          <w:color w:val="000000"/>
          <w:kern w:val="0"/>
          <w:szCs w:val="21"/>
        </w:rPr>
        <w:t>不同点：</w:t>
      </w:r>
    </w:p>
    <w:p w:rsidR="001D7576" w:rsidRPr="00263ED7" w:rsidRDefault="001D7576" w:rsidP="00263ED7">
      <w:pPr>
        <w:spacing w:line="0" w:lineRule="atLeast"/>
        <w:ind w:left="360"/>
        <w:rPr>
          <w:rFonts w:ascii="Arial" w:hAnsi="Arial" w:cs="Arial"/>
          <w:color w:val="000000"/>
          <w:kern w:val="0"/>
          <w:szCs w:val="21"/>
        </w:rPr>
      </w:pPr>
      <w:r w:rsidRPr="00263ED7">
        <w:rPr>
          <w:rFonts w:ascii="Arial" w:hAnsi="Arial" w:cs="Arial"/>
          <w:color w:val="000000"/>
          <w:kern w:val="0"/>
          <w:szCs w:val="21"/>
        </w:rPr>
        <w:t>1)</w:t>
      </w:r>
      <w:r w:rsidRPr="00263ED7">
        <w:rPr>
          <w:rFonts w:ascii="Arial" w:hAnsi="Arial" w:cs="Arial"/>
          <w:color w:val="000000"/>
          <w:kern w:val="0"/>
          <w:szCs w:val="21"/>
        </w:rPr>
        <w:t>在主体方面：班轮运输中的承运人是公共承运人</w:t>
      </w:r>
      <w:r w:rsidRPr="00263ED7">
        <w:rPr>
          <w:rFonts w:ascii="Arial" w:hAnsi="Arial" w:cs="Arial"/>
          <w:color w:val="000000"/>
          <w:kern w:val="0"/>
          <w:szCs w:val="21"/>
        </w:rPr>
        <w:t>,</w:t>
      </w:r>
      <w:r w:rsidRPr="00263ED7">
        <w:rPr>
          <w:rFonts w:ascii="Arial" w:hAnsi="Arial" w:cs="Arial"/>
          <w:color w:val="000000"/>
          <w:kern w:val="0"/>
          <w:szCs w:val="21"/>
        </w:rPr>
        <w:t>航次租船下承担运输的是私人承运人。</w:t>
      </w:r>
    </w:p>
    <w:p w:rsidR="001D7576" w:rsidRPr="00263ED7" w:rsidRDefault="001D7576" w:rsidP="00263ED7">
      <w:pPr>
        <w:spacing w:line="0" w:lineRule="atLeast"/>
        <w:ind w:left="360"/>
        <w:rPr>
          <w:rFonts w:ascii="Arial" w:hAnsi="Arial" w:cs="Arial"/>
          <w:color w:val="000000"/>
          <w:kern w:val="0"/>
          <w:szCs w:val="21"/>
        </w:rPr>
      </w:pPr>
      <w:r w:rsidRPr="00263ED7">
        <w:rPr>
          <w:rFonts w:ascii="Arial" w:hAnsi="Arial" w:cs="Arial"/>
          <w:color w:val="000000"/>
          <w:kern w:val="0"/>
          <w:szCs w:val="21"/>
        </w:rPr>
        <w:t>2)</w:t>
      </w:r>
      <w:r w:rsidRPr="00263ED7">
        <w:rPr>
          <w:rFonts w:ascii="Arial" w:hAnsi="Arial" w:cs="Arial"/>
          <w:color w:val="000000"/>
          <w:kern w:val="0"/>
          <w:szCs w:val="21"/>
        </w:rPr>
        <w:t>在决定货载的权利方面：班轮运输下</w:t>
      </w:r>
      <w:r w:rsidRPr="00263ED7">
        <w:rPr>
          <w:rFonts w:ascii="Arial" w:hAnsi="Arial" w:cs="Arial"/>
          <w:color w:val="000000"/>
          <w:kern w:val="0"/>
          <w:szCs w:val="21"/>
        </w:rPr>
        <w:t>,</w:t>
      </w:r>
      <w:r w:rsidRPr="00263ED7">
        <w:rPr>
          <w:rFonts w:ascii="Arial" w:hAnsi="Arial" w:cs="Arial"/>
          <w:color w:val="000000"/>
          <w:kern w:val="0"/>
          <w:szCs w:val="21"/>
        </w:rPr>
        <w:t>船舱在有剩余空间的情况下</w:t>
      </w:r>
      <w:r w:rsidRPr="00263ED7">
        <w:rPr>
          <w:rFonts w:ascii="Arial" w:hAnsi="Arial" w:cs="Arial"/>
          <w:color w:val="000000"/>
          <w:kern w:val="0"/>
          <w:szCs w:val="21"/>
        </w:rPr>
        <w:t>,</w:t>
      </w:r>
      <w:r w:rsidRPr="00263ED7">
        <w:rPr>
          <w:rFonts w:ascii="Arial" w:hAnsi="Arial" w:cs="Arial"/>
          <w:color w:val="000000"/>
          <w:kern w:val="0"/>
          <w:szCs w:val="21"/>
        </w:rPr>
        <w:t>承运人仍可接受其他人的订舱单装货。在程租中，出租人对于出租的整船或部分舱位在未经承租人同意的情况下，一般不能将空舱位提供给他人装货。</w:t>
      </w:r>
    </w:p>
    <w:p w:rsidR="001D7576" w:rsidRPr="00263ED7" w:rsidRDefault="001D7576" w:rsidP="00263ED7">
      <w:pPr>
        <w:spacing w:line="0" w:lineRule="atLeast"/>
        <w:ind w:left="360"/>
        <w:rPr>
          <w:rFonts w:ascii="Arial" w:hAnsi="Arial" w:cs="Arial"/>
          <w:color w:val="000000"/>
          <w:kern w:val="0"/>
          <w:szCs w:val="21"/>
        </w:rPr>
      </w:pPr>
      <w:r w:rsidRPr="00263ED7">
        <w:rPr>
          <w:rFonts w:ascii="Arial" w:hAnsi="Arial" w:cs="Arial"/>
          <w:color w:val="000000"/>
          <w:kern w:val="0"/>
          <w:szCs w:val="21"/>
        </w:rPr>
        <w:t>3)</w:t>
      </w:r>
      <w:r w:rsidRPr="00263ED7">
        <w:rPr>
          <w:rFonts w:ascii="Arial" w:hAnsi="Arial" w:cs="Arial"/>
          <w:color w:val="000000"/>
          <w:kern w:val="0"/>
          <w:szCs w:val="21"/>
        </w:rPr>
        <w:t>对船舶的要求上：班轮运输一般都允许使用代替船舶。</w:t>
      </w:r>
      <w:proofErr w:type="gramStart"/>
      <w:r w:rsidRPr="00263ED7">
        <w:rPr>
          <w:rFonts w:ascii="Arial" w:hAnsi="Arial" w:cs="Arial"/>
          <w:color w:val="000000"/>
          <w:kern w:val="0"/>
          <w:szCs w:val="21"/>
        </w:rPr>
        <w:t>程船合同</w:t>
      </w:r>
      <w:proofErr w:type="gramEnd"/>
      <w:r w:rsidRPr="00263ED7">
        <w:rPr>
          <w:rFonts w:ascii="Arial" w:hAnsi="Arial" w:cs="Arial"/>
          <w:color w:val="000000"/>
          <w:kern w:val="0"/>
          <w:szCs w:val="21"/>
        </w:rPr>
        <w:t>则注重船舶的特性，合同中往往都订有船舶说明条款，出租人应按约定提供船舶。</w:t>
      </w:r>
    </w:p>
    <w:p w:rsidR="001D7576" w:rsidRPr="00263ED7" w:rsidRDefault="001D7576" w:rsidP="00263ED7">
      <w:pPr>
        <w:spacing w:line="0" w:lineRule="atLeast"/>
        <w:ind w:left="360"/>
        <w:rPr>
          <w:rFonts w:ascii="Arial" w:hAnsi="Arial" w:cs="Arial"/>
          <w:color w:val="000000"/>
          <w:kern w:val="0"/>
          <w:szCs w:val="21"/>
        </w:rPr>
      </w:pPr>
      <w:r w:rsidRPr="00263ED7">
        <w:rPr>
          <w:rFonts w:ascii="Arial" w:hAnsi="Arial" w:cs="Arial"/>
          <w:color w:val="000000"/>
          <w:kern w:val="0"/>
          <w:szCs w:val="21"/>
        </w:rPr>
        <w:t>4)</w:t>
      </w:r>
      <w:r w:rsidRPr="00263ED7">
        <w:rPr>
          <w:rFonts w:ascii="Arial" w:hAnsi="Arial" w:cs="Arial"/>
          <w:color w:val="000000"/>
          <w:kern w:val="0"/>
          <w:szCs w:val="21"/>
        </w:rPr>
        <w:t>在运费上：班轮是垄断价，程租是竞争价。由出租人与承租人在市场价格的基础上协商确定，并规定在租船合同中。</w:t>
      </w:r>
    </w:p>
    <w:p w:rsidR="001D7576" w:rsidRPr="00263ED7" w:rsidRDefault="001D7576" w:rsidP="00263ED7">
      <w:pPr>
        <w:spacing w:line="0" w:lineRule="atLeast"/>
        <w:ind w:left="360"/>
        <w:rPr>
          <w:rFonts w:ascii="Arial" w:hAnsi="Arial" w:cs="Arial"/>
          <w:color w:val="000000"/>
          <w:kern w:val="0"/>
          <w:szCs w:val="21"/>
        </w:rPr>
      </w:pPr>
      <w:r w:rsidRPr="00263ED7">
        <w:rPr>
          <w:rFonts w:ascii="Arial" w:hAnsi="Arial" w:cs="Arial"/>
          <w:color w:val="000000"/>
          <w:kern w:val="0"/>
          <w:szCs w:val="21"/>
        </w:rPr>
        <w:t>5)</w:t>
      </w:r>
      <w:r w:rsidRPr="00263ED7">
        <w:rPr>
          <w:rFonts w:ascii="Arial" w:hAnsi="Arial" w:cs="Arial"/>
          <w:color w:val="000000"/>
          <w:kern w:val="0"/>
          <w:szCs w:val="21"/>
        </w:rPr>
        <w:t>在航线</w:t>
      </w:r>
      <w:proofErr w:type="gramStart"/>
      <w:r w:rsidRPr="00263ED7">
        <w:rPr>
          <w:rFonts w:ascii="Arial" w:hAnsi="Arial" w:cs="Arial"/>
          <w:color w:val="000000"/>
          <w:kern w:val="0"/>
          <w:szCs w:val="21"/>
        </w:rPr>
        <w:t>及期间</w:t>
      </w:r>
      <w:proofErr w:type="gramEnd"/>
      <w:r w:rsidRPr="00263ED7">
        <w:rPr>
          <w:rFonts w:ascii="Arial" w:hAnsi="Arial" w:cs="Arial"/>
          <w:color w:val="000000"/>
          <w:kern w:val="0"/>
          <w:szCs w:val="21"/>
        </w:rPr>
        <w:t>上：班轮运输是定期船，班轮运输托运人没有任意选择航线的权利，航次租船运输是不定期船，程租则没有定期及固定航线的约束</w:t>
      </w:r>
      <w:r w:rsidRPr="00263ED7">
        <w:rPr>
          <w:rFonts w:ascii="Arial" w:hAnsi="Arial" w:cs="Arial"/>
          <w:color w:val="000000"/>
          <w:kern w:val="0"/>
          <w:szCs w:val="21"/>
        </w:rPr>
        <w:t>,</w:t>
      </w:r>
      <w:r w:rsidRPr="00263ED7">
        <w:rPr>
          <w:rFonts w:ascii="Arial" w:hAnsi="Arial" w:cs="Arial"/>
          <w:color w:val="000000"/>
          <w:kern w:val="0"/>
          <w:szCs w:val="21"/>
        </w:rPr>
        <w:t>完全由双方协商决定。外贸</w:t>
      </w:r>
    </w:p>
    <w:p w:rsidR="001D7576" w:rsidRPr="00263ED7" w:rsidRDefault="001D7576" w:rsidP="00263ED7">
      <w:pPr>
        <w:spacing w:line="0" w:lineRule="atLeast"/>
        <w:ind w:left="360"/>
        <w:rPr>
          <w:rFonts w:ascii="Arial" w:hAnsi="Arial" w:cs="Arial"/>
          <w:color w:val="000000"/>
          <w:kern w:val="0"/>
          <w:szCs w:val="21"/>
        </w:rPr>
      </w:pPr>
      <w:r w:rsidRPr="00263ED7">
        <w:rPr>
          <w:rFonts w:ascii="Arial" w:hAnsi="Arial" w:cs="Arial"/>
          <w:color w:val="000000"/>
          <w:kern w:val="0"/>
          <w:szCs w:val="21"/>
        </w:rPr>
        <w:t>6)</w:t>
      </w:r>
      <w:r w:rsidRPr="00263ED7">
        <w:rPr>
          <w:rFonts w:ascii="Arial" w:hAnsi="Arial" w:cs="Arial"/>
          <w:color w:val="000000"/>
          <w:kern w:val="0"/>
          <w:szCs w:val="21"/>
        </w:rPr>
        <w:t>在法律关系的调整上：班轮运输是法律调整</w:t>
      </w:r>
      <w:r w:rsidRPr="00263ED7">
        <w:rPr>
          <w:rFonts w:ascii="Arial" w:hAnsi="Arial" w:cs="Arial"/>
          <w:color w:val="000000"/>
          <w:kern w:val="0"/>
          <w:szCs w:val="21"/>
        </w:rPr>
        <w:t>,</w:t>
      </w:r>
      <w:r w:rsidRPr="00263ED7">
        <w:rPr>
          <w:rFonts w:ascii="Arial" w:hAnsi="Arial" w:cs="Arial"/>
          <w:color w:val="000000"/>
          <w:kern w:val="0"/>
          <w:szCs w:val="21"/>
        </w:rPr>
        <w:t>航次租船运输是合同调整。</w:t>
      </w:r>
      <w:r w:rsidRPr="00263ED7">
        <w:rPr>
          <w:rFonts w:ascii="Arial" w:hAnsi="Arial" w:cs="Arial"/>
          <w:color w:val="000000"/>
          <w:kern w:val="0"/>
          <w:szCs w:val="21"/>
        </w:rPr>
        <w:t xml:space="preserve"> </w:t>
      </w:r>
    </w:p>
    <w:p w:rsidR="001D7576" w:rsidRPr="00263ED7" w:rsidRDefault="001D7576" w:rsidP="00263ED7">
      <w:pPr>
        <w:spacing w:line="0" w:lineRule="atLeast"/>
        <w:ind w:left="360"/>
        <w:rPr>
          <w:rFonts w:ascii="Arial" w:hAnsi="Arial" w:cs="Arial"/>
          <w:color w:val="000000"/>
          <w:kern w:val="0"/>
          <w:szCs w:val="21"/>
        </w:rPr>
      </w:pPr>
      <w:r w:rsidRPr="00263ED7">
        <w:rPr>
          <w:rFonts w:ascii="Arial" w:hAnsi="Arial" w:cs="Arial"/>
          <w:color w:val="000000"/>
          <w:kern w:val="0"/>
          <w:szCs w:val="21"/>
        </w:rPr>
        <w:t>7)</w:t>
      </w:r>
      <w:r w:rsidRPr="00263ED7">
        <w:rPr>
          <w:rFonts w:ascii="Arial" w:hAnsi="Arial" w:cs="Arial"/>
          <w:color w:val="000000"/>
          <w:kern w:val="0"/>
          <w:szCs w:val="21"/>
        </w:rPr>
        <w:t>在费用及风险的承担上</w:t>
      </w:r>
      <w:r w:rsidRPr="00263ED7">
        <w:rPr>
          <w:rFonts w:ascii="Arial" w:hAnsi="Arial" w:cs="Arial"/>
          <w:color w:val="000000"/>
          <w:kern w:val="0"/>
          <w:szCs w:val="21"/>
        </w:rPr>
        <w:t>;</w:t>
      </w:r>
      <w:r w:rsidRPr="00263ED7">
        <w:rPr>
          <w:rFonts w:ascii="Arial" w:hAnsi="Arial" w:cs="Arial"/>
          <w:color w:val="000000"/>
          <w:kern w:val="0"/>
          <w:szCs w:val="21"/>
        </w:rPr>
        <w:t>程租：依合同条款而定。</w:t>
      </w:r>
      <w:r w:rsidRPr="00263ED7">
        <w:rPr>
          <w:rFonts w:ascii="Arial" w:hAnsi="Arial" w:cs="Arial"/>
          <w:color w:val="000000"/>
          <w:kern w:val="0"/>
          <w:szCs w:val="21"/>
        </w:rPr>
        <w:br/>
      </w:r>
      <w:r w:rsidRPr="00263ED7">
        <w:rPr>
          <w:rFonts w:ascii="Arial" w:hAnsi="Arial" w:cs="Arial"/>
          <w:color w:val="000000"/>
          <w:kern w:val="0"/>
          <w:szCs w:val="21"/>
        </w:rPr>
        <w:t>班轮运输：承运人负责包括装货、卸货和理舱在内的作业，并承担全部费用。与买卖合同的关系：除协议允许托运人在船边交货和收货人在船边提货外，通常都要求托运人将货物送至承运人指定的码头仓库交货，或承运人将货物卸至码头仓库后，要求收货人在码头仓库提取货物。</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24.</w:t>
      </w:r>
      <w:r w:rsidRPr="008F783B">
        <w:rPr>
          <w:rFonts w:ascii="Arial" w:hAnsi="Arial" w:cs="Arial"/>
          <w:b/>
          <w:color w:val="000000"/>
          <w:szCs w:val="21"/>
        </w:rPr>
        <w:t>哪些因素驱动集装箱船</w:t>
      </w:r>
      <w:proofErr w:type="gramStart"/>
      <w:r w:rsidRPr="008F783B">
        <w:rPr>
          <w:rFonts w:ascii="Arial" w:hAnsi="Arial" w:cs="Arial"/>
          <w:b/>
          <w:color w:val="000000"/>
          <w:szCs w:val="21"/>
        </w:rPr>
        <w:t>舶</w:t>
      </w:r>
      <w:proofErr w:type="gramEnd"/>
      <w:r w:rsidRPr="008F783B">
        <w:rPr>
          <w:rFonts w:ascii="Arial" w:hAnsi="Arial" w:cs="Arial"/>
          <w:b/>
          <w:color w:val="000000"/>
          <w:szCs w:val="21"/>
        </w:rPr>
        <w:t>大型化、船舶大型化的障碍？</w:t>
      </w:r>
    </w:p>
    <w:p w:rsidR="001D7576" w:rsidRPr="00263ED7" w:rsidRDefault="001D7576" w:rsidP="00263ED7">
      <w:pPr>
        <w:spacing w:line="0" w:lineRule="atLeast"/>
        <w:ind w:left="360"/>
        <w:rPr>
          <w:rFonts w:ascii="Arial" w:hAnsi="Arial" w:cs="Arial"/>
          <w:color w:val="000000"/>
          <w:kern w:val="0"/>
          <w:szCs w:val="21"/>
        </w:rPr>
      </w:pPr>
      <w:r w:rsidRPr="00263ED7">
        <w:rPr>
          <w:rFonts w:ascii="Arial" w:hAnsi="Arial" w:cs="Arial"/>
          <w:color w:val="000000"/>
          <w:kern w:val="0"/>
          <w:szCs w:val="21"/>
        </w:rPr>
        <w:t>船舶大型化是提高经济效益，降低单位运输成本、单位造价的结果</w:t>
      </w:r>
    </w:p>
    <w:p w:rsidR="001D7576" w:rsidRPr="00263ED7" w:rsidRDefault="001D7576" w:rsidP="001D7576">
      <w:pPr>
        <w:spacing w:line="0" w:lineRule="atLeast"/>
        <w:ind w:left="360"/>
        <w:rPr>
          <w:rFonts w:ascii="Arial" w:hAnsi="Arial" w:cs="Arial"/>
          <w:color w:val="000000"/>
          <w:kern w:val="0"/>
          <w:szCs w:val="21"/>
        </w:rPr>
      </w:pPr>
      <w:r w:rsidRPr="00263ED7">
        <w:rPr>
          <w:rFonts w:ascii="Arial" w:hAnsi="Arial" w:cs="Arial"/>
          <w:color w:val="000000"/>
          <w:kern w:val="0"/>
          <w:szCs w:val="21"/>
        </w:rPr>
        <w:t>船舶的大型化要受到以下条件的限制：</w:t>
      </w:r>
    </w:p>
    <w:p w:rsidR="001D7576" w:rsidRPr="008F783B" w:rsidRDefault="001D7576" w:rsidP="00263ED7">
      <w:pPr>
        <w:spacing w:line="0" w:lineRule="atLeast"/>
        <w:ind w:left="360"/>
        <w:rPr>
          <w:rFonts w:ascii="Arial" w:hAnsi="Arial" w:cs="Arial"/>
          <w:color w:val="000000"/>
          <w:kern w:val="0"/>
          <w:szCs w:val="21"/>
        </w:rPr>
      </w:pPr>
      <w:r w:rsidRPr="008F783B">
        <w:rPr>
          <w:rFonts w:ascii="Arial" w:hAnsi="Arial" w:cs="Arial"/>
          <w:color w:val="000000"/>
          <w:kern w:val="0"/>
          <w:szCs w:val="21"/>
        </w:rPr>
        <w:t>航道、港口条件的限制</w:t>
      </w:r>
      <w:r w:rsidRPr="008F783B">
        <w:rPr>
          <w:rFonts w:ascii="Arial" w:hAnsi="Arial" w:cs="Arial"/>
          <w:color w:val="000000"/>
          <w:kern w:val="0"/>
          <w:szCs w:val="21"/>
        </w:rPr>
        <w:t xml:space="preserve"> </w:t>
      </w:r>
      <w:r w:rsidRPr="008F783B">
        <w:rPr>
          <w:rFonts w:ascii="Arial" w:hAnsi="Arial" w:cs="Arial"/>
          <w:color w:val="000000"/>
          <w:kern w:val="0"/>
          <w:szCs w:val="21"/>
        </w:rPr>
        <w:t>；航程要长</w:t>
      </w:r>
      <w:r w:rsidRPr="008F783B">
        <w:rPr>
          <w:rFonts w:ascii="Arial" w:hAnsi="Arial" w:cs="Arial"/>
          <w:color w:val="000000"/>
          <w:kern w:val="0"/>
          <w:szCs w:val="21"/>
        </w:rPr>
        <w:t xml:space="preserve"> </w:t>
      </w:r>
      <w:r w:rsidRPr="008F783B">
        <w:rPr>
          <w:rFonts w:ascii="Arial" w:hAnsi="Arial" w:cs="Arial"/>
          <w:color w:val="000000"/>
          <w:kern w:val="0"/>
          <w:szCs w:val="21"/>
        </w:rPr>
        <w:t>；货源要充沛</w:t>
      </w:r>
      <w:r w:rsidRPr="008F783B">
        <w:rPr>
          <w:rFonts w:ascii="Arial" w:hAnsi="Arial" w:cs="Arial"/>
          <w:color w:val="000000"/>
          <w:kern w:val="0"/>
          <w:szCs w:val="21"/>
        </w:rPr>
        <w:t xml:space="preserve"> </w:t>
      </w:r>
      <w:r w:rsidRPr="008F783B">
        <w:rPr>
          <w:rFonts w:ascii="Arial" w:hAnsi="Arial" w:cs="Arial"/>
          <w:color w:val="000000"/>
          <w:kern w:val="0"/>
          <w:szCs w:val="21"/>
        </w:rPr>
        <w:t>；码头装卸速度要快。</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25</w:t>
      </w:r>
      <w:r w:rsidRPr="008F783B">
        <w:rPr>
          <w:rFonts w:ascii="Arial" w:hAnsi="Arial" w:cs="Arial"/>
          <w:b/>
          <w:color w:val="000000"/>
          <w:szCs w:val="21"/>
        </w:rPr>
        <w:t>、开辟班轮航线的基本条件及航线配船的基本要求？</w:t>
      </w:r>
    </w:p>
    <w:p w:rsidR="001D7576" w:rsidRPr="008F783B" w:rsidRDefault="001D7576" w:rsidP="00263ED7">
      <w:pPr>
        <w:spacing w:line="0" w:lineRule="atLeast"/>
        <w:ind w:firstLineChars="150" w:firstLine="315"/>
        <w:rPr>
          <w:rFonts w:ascii="Arial" w:hAnsi="Arial" w:cs="Arial"/>
          <w:color w:val="000000"/>
          <w:szCs w:val="21"/>
        </w:rPr>
      </w:pPr>
      <w:r w:rsidRPr="008F783B">
        <w:rPr>
          <w:rFonts w:ascii="Arial" w:hAnsi="Arial" w:cs="Arial"/>
          <w:color w:val="000000"/>
          <w:szCs w:val="21"/>
        </w:rPr>
        <w:t>自然条件</w:t>
      </w:r>
      <w:r w:rsidRPr="008F783B">
        <w:rPr>
          <w:rFonts w:ascii="Arial" w:hAnsi="Arial" w:cs="Arial"/>
          <w:color w:val="000000"/>
          <w:szCs w:val="21"/>
        </w:rPr>
        <w:t xml:space="preserve"> </w:t>
      </w:r>
      <w:r w:rsidRPr="008F783B">
        <w:rPr>
          <w:rFonts w:ascii="Arial" w:hAnsi="Arial" w:cs="Arial"/>
          <w:color w:val="000000"/>
          <w:szCs w:val="21"/>
        </w:rPr>
        <w:t>、货源条件</w:t>
      </w:r>
      <w:r w:rsidRPr="008F783B">
        <w:rPr>
          <w:rFonts w:ascii="Arial" w:hAnsi="Arial" w:cs="Arial"/>
          <w:color w:val="000000"/>
          <w:szCs w:val="21"/>
        </w:rPr>
        <w:t xml:space="preserve"> </w:t>
      </w:r>
      <w:r w:rsidRPr="008F783B">
        <w:rPr>
          <w:rFonts w:ascii="Arial" w:hAnsi="Arial" w:cs="Arial"/>
          <w:color w:val="000000"/>
          <w:szCs w:val="21"/>
        </w:rPr>
        <w:t>、其他条件</w:t>
      </w:r>
      <w:r w:rsidRPr="008F783B">
        <w:rPr>
          <w:rFonts w:ascii="Arial" w:hAnsi="Arial" w:cs="Arial"/>
          <w:color w:val="000000"/>
          <w:szCs w:val="21"/>
        </w:rPr>
        <w:t xml:space="preserve"> </w:t>
      </w:r>
      <w:r w:rsidRPr="008F783B">
        <w:rPr>
          <w:rFonts w:ascii="Arial" w:hAnsi="Arial" w:cs="Arial"/>
          <w:color w:val="000000"/>
          <w:szCs w:val="21"/>
        </w:rPr>
        <w:t>。</w:t>
      </w:r>
    </w:p>
    <w:p w:rsidR="001D7576" w:rsidRPr="008F783B" w:rsidRDefault="001D7576" w:rsidP="001D7576">
      <w:pPr>
        <w:spacing w:line="0" w:lineRule="atLeast"/>
        <w:rPr>
          <w:rFonts w:ascii="Arial" w:hAnsi="Arial" w:cs="Arial"/>
          <w:color w:val="000000"/>
          <w:szCs w:val="21"/>
        </w:rPr>
      </w:pPr>
      <w:r w:rsidRPr="008F783B">
        <w:rPr>
          <w:rFonts w:ascii="Arial" w:hAnsi="Arial" w:cs="Arial"/>
          <w:color w:val="000000"/>
          <w:szCs w:val="21"/>
        </w:rPr>
        <w:t xml:space="preserve">   </w:t>
      </w:r>
      <w:r w:rsidRPr="008F783B">
        <w:rPr>
          <w:rFonts w:ascii="Arial" w:hAnsi="Arial" w:cs="Arial"/>
          <w:color w:val="000000"/>
          <w:szCs w:val="21"/>
        </w:rPr>
        <w:t>航线配船的基本要求：</w:t>
      </w:r>
    </w:p>
    <w:p w:rsidR="001D7576" w:rsidRPr="008F783B" w:rsidRDefault="001D7576" w:rsidP="001D7576">
      <w:pPr>
        <w:spacing w:line="0" w:lineRule="atLeast"/>
        <w:ind w:firstLineChars="150" w:firstLine="315"/>
        <w:rPr>
          <w:rFonts w:ascii="Arial" w:hAnsi="Arial" w:cs="Arial"/>
          <w:color w:val="000000"/>
          <w:szCs w:val="21"/>
        </w:rPr>
      </w:pPr>
      <w:r w:rsidRPr="008F783B">
        <w:rPr>
          <w:rFonts w:ascii="Arial" w:hAnsi="Arial" w:cs="Arial"/>
          <w:color w:val="000000"/>
          <w:szCs w:val="21"/>
        </w:rPr>
        <w:t>1</w:t>
      </w:r>
      <w:r w:rsidRPr="008F783B">
        <w:rPr>
          <w:rFonts w:ascii="Arial" w:hAnsi="Arial" w:cs="Arial"/>
          <w:color w:val="000000"/>
          <w:szCs w:val="21"/>
        </w:rPr>
        <w:t>、</w:t>
      </w:r>
      <w:r w:rsidRPr="008F783B">
        <w:rPr>
          <w:rFonts w:ascii="Arial" w:hAnsi="Arial" w:cs="Arial"/>
          <w:color w:val="000000"/>
          <w:kern w:val="0"/>
          <w:szCs w:val="21"/>
        </w:rPr>
        <w:t>技术上可行</w:t>
      </w:r>
      <w:r w:rsidRPr="008F783B">
        <w:rPr>
          <w:rFonts w:ascii="Arial" w:hAnsi="Arial" w:cs="Arial"/>
          <w:color w:val="000000"/>
          <w:szCs w:val="21"/>
        </w:rPr>
        <w:t>。</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第一，</w:t>
      </w:r>
      <w:r w:rsidRPr="008F783B">
        <w:rPr>
          <w:rFonts w:ascii="Arial" w:hAnsi="Arial" w:cs="Arial"/>
          <w:color w:val="000000"/>
          <w:kern w:val="0"/>
          <w:szCs w:val="21"/>
        </w:rPr>
        <w:t>船舶的尺度性能要适应航道水深、泊位水深、码头和船闸的尺度要求</w:t>
      </w:r>
      <w:r w:rsidRPr="008F783B">
        <w:rPr>
          <w:rFonts w:ascii="Arial" w:hAnsi="Arial" w:cs="Arial"/>
          <w:color w:val="000000"/>
          <w:szCs w:val="21"/>
        </w:rPr>
        <w:t>。</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第二，</w:t>
      </w:r>
      <w:r w:rsidRPr="008F783B">
        <w:rPr>
          <w:rFonts w:ascii="Arial" w:hAnsi="Arial" w:cs="Arial"/>
          <w:color w:val="000000"/>
          <w:kern w:val="0"/>
          <w:szCs w:val="21"/>
        </w:rPr>
        <w:t>船舶的结构性能、装卸性能和船舶设备等应满足航线货物、港口装卸条件的要求</w:t>
      </w:r>
      <w:r w:rsidRPr="008F783B">
        <w:rPr>
          <w:rFonts w:ascii="Arial" w:hAnsi="Arial" w:cs="Arial"/>
          <w:color w:val="000000"/>
          <w:szCs w:val="21"/>
        </w:rPr>
        <w:t>。</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第三，</w:t>
      </w:r>
      <w:r w:rsidRPr="008F783B">
        <w:rPr>
          <w:rFonts w:ascii="Arial" w:hAnsi="Arial" w:cs="Arial"/>
          <w:color w:val="000000"/>
          <w:kern w:val="0"/>
          <w:szCs w:val="21"/>
        </w:rPr>
        <w:t>船舶的航行性能要适应航线营运条件</w:t>
      </w:r>
      <w:r w:rsidRPr="008F783B">
        <w:rPr>
          <w:rFonts w:ascii="Arial" w:hAnsi="Arial" w:cs="Arial"/>
          <w:color w:val="000000"/>
          <w:szCs w:val="21"/>
        </w:rPr>
        <w:t>。</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第四，</w:t>
      </w:r>
      <w:r w:rsidRPr="008F783B">
        <w:rPr>
          <w:rFonts w:ascii="Arial" w:hAnsi="Arial" w:cs="Arial"/>
          <w:color w:val="000000"/>
          <w:kern w:val="0"/>
          <w:szCs w:val="21"/>
        </w:rPr>
        <w:t>船舶航速应满足航线班期和船期表的要求</w:t>
      </w:r>
      <w:r w:rsidRPr="008F783B">
        <w:rPr>
          <w:rFonts w:ascii="Arial" w:hAnsi="Arial" w:cs="Arial"/>
          <w:color w:val="000000"/>
          <w:szCs w:val="21"/>
        </w:rPr>
        <w:t>。</w:t>
      </w:r>
    </w:p>
    <w:p w:rsidR="002122AC" w:rsidRDefault="002122AC" w:rsidP="001D7576">
      <w:pPr>
        <w:spacing w:line="0" w:lineRule="atLeast"/>
        <w:ind w:left="360"/>
        <w:rPr>
          <w:rFonts w:ascii="Arial" w:hAnsi="Arial" w:cs="Arial" w:hint="eastAsia"/>
          <w:color w:val="000000"/>
          <w:szCs w:val="21"/>
        </w:rPr>
      </w:pP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lastRenderedPageBreak/>
        <w:t>2</w:t>
      </w:r>
      <w:r w:rsidRPr="008F783B">
        <w:rPr>
          <w:rFonts w:ascii="Arial" w:hAnsi="Arial" w:cs="Arial"/>
          <w:color w:val="000000"/>
          <w:szCs w:val="21"/>
        </w:rPr>
        <w:t>、</w:t>
      </w:r>
      <w:r w:rsidRPr="008F783B">
        <w:rPr>
          <w:rFonts w:ascii="Arial" w:hAnsi="Arial" w:cs="Arial"/>
          <w:color w:val="000000"/>
          <w:szCs w:val="21"/>
        </w:rPr>
        <w:t xml:space="preserve"> </w:t>
      </w:r>
      <w:r w:rsidRPr="008F783B">
        <w:rPr>
          <w:rFonts w:ascii="Arial" w:hAnsi="Arial" w:cs="Arial"/>
          <w:color w:val="000000"/>
          <w:kern w:val="0"/>
          <w:szCs w:val="21"/>
        </w:rPr>
        <w:t>经济上的合理</w:t>
      </w:r>
      <w:r w:rsidRPr="008F783B">
        <w:rPr>
          <w:rFonts w:ascii="Arial" w:hAnsi="Arial" w:cs="Arial"/>
          <w:color w:val="000000"/>
          <w:szCs w:val="21"/>
        </w:rPr>
        <w:t>。</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传统方法：</w:t>
      </w:r>
      <w:r w:rsidRPr="008F783B">
        <w:rPr>
          <w:rFonts w:ascii="Arial" w:hAnsi="Arial" w:cs="Arial"/>
          <w:color w:val="000000"/>
          <w:szCs w:val="21"/>
        </w:rPr>
        <w:t>“</w:t>
      </w:r>
      <w:r w:rsidRPr="008F783B">
        <w:rPr>
          <w:rFonts w:ascii="Arial" w:hAnsi="Arial" w:cs="Arial"/>
          <w:color w:val="000000"/>
          <w:szCs w:val="21"/>
        </w:rPr>
        <w:t>大船配大线</w:t>
      </w:r>
      <w:r w:rsidRPr="008F783B">
        <w:rPr>
          <w:rFonts w:ascii="Arial" w:hAnsi="Arial" w:cs="Arial"/>
          <w:color w:val="000000"/>
          <w:szCs w:val="21"/>
        </w:rPr>
        <w:t>”</w:t>
      </w:r>
      <w:r w:rsidRPr="008F783B">
        <w:rPr>
          <w:rFonts w:ascii="Arial" w:hAnsi="Arial" w:cs="Arial"/>
          <w:color w:val="000000"/>
          <w:szCs w:val="21"/>
        </w:rPr>
        <w:t>法则，亦即</w:t>
      </w:r>
      <w:r w:rsidRPr="008F783B">
        <w:rPr>
          <w:rFonts w:ascii="Arial" w:hAnsi="Arial" w:cs="Arial"/>
          <w:color w:val="000000"/>
          <w:kern w:val="0"/>
          <w:szCs w:val="21"/>
        </w:rPr>
        <w:t>大吨位、高速船配置在航距长、装卸效率高、货源充足的航线上</w:t>
      </w:r>
      <w:r w:rsidRPr="008F783B">
        <w:rPr>
          <w:rFonts w:ascii="Arial" w:hAnsi="Arial" w:cs="Arial"/>
          <w:color w:val="000000"/>
          <w:szCs w:val="21"/>
        </w:rPr>
        <w:t>。</w:t>
      </w:r>
    </w:p>
    <w:p w:rsidR="001D7576" w:rsidRPr="008F783B" w:rsidRDefault="001D7576" w:rsidP="00263ED7">
      <w:pPr>
        <w:spacing w:line="0" w:lineRule="atLeast"/>
        <w:ind w:firstLineChars="200" w:firstLine="420"/>
        <w:rPr>
          <w:rFonts w:ascii="Arial" w:hAnsi="Arial" w:cs="Arial"/>
          <w:color w:val="000000"/>
          <w:szCs w:val="21"/>
        </w:rPr>
      </w:pPr>
      <w:r w:rsidRPr="008F783B">
        <w:rPr>
          <w:rFonts w:ascii="Arial" w:hAnsi="Arial" w:cs="Arial"/>
          <w:color w:val="000000"/>
          <w:szCs w:val="21"/>
        </w:rPr>
        <w:t>现代方法：线性规划模型。</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26</w:t>
      </w:r>
      <w:r w:rsidRPr="008F783B">
        <w:rPr>
          <w:rFonts w:ascii="Arial" w:hAnsi="Arial" w:cs="Arial"/>
          <w:b/>
          <w:color w:val="000000"/>
          <w:szCs w:val="21"/>
        </w:rPr>
        <w:t>、班轮航线分类？</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bCs/>
          <w:color w:val="000000"/>
          <w:szCs w:val="21"/>
        </w:rPr>
        <w:t>按运输对象分：</w:t>
      </w:r>
      <w:r w:rsidRPr="008F783B">
        <w:rPr>
          <w:rFonts w:ascii="Arial" w:hAnsi="Arial" w:cs="Arial"/>
          <w:color w:val="000000"/>
          <w:kern w:val="0"/>
          <w:szCs w:val="21"/>
        </w:rPr>
        <w:t>普通杂货航线、集装箱航线、客运航线</w:t>
      </w:r>
      <w:r w:rsidRPr="008F783B">
        <w:rPr>
          <w:rFonts w:ascii="Arial" w:hAnsi="Arial" w:cs="Arial"/>
          <w:color w:val="000000"/>
          <w:szCs w:val="21"/>
        </w:rPr>
        <w:t>。传统的班轮货运航线为普通杂货航线，随着集装箱运输的出现和发展，越来越多的普通杂货航线被集装箱航线所取代。</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bCs/>
          <w:color w:val="000000"/>
          <w:szCs w:val="21"/>
        </w:rPr>
        <w:t>按运行组织分：</w:t>
      </w:r>
      <w:proofErr w:type="gramStart"/>
      <w:r w:rsidRPr="008F783B">
        <w:rPr>
          <w:rFonts w:ascii="Arial" w:hAnsi="Arial" w:cs="Arial"/>
          <w:color w:val="000000"/>
          <w:kern w:val="0"/>
          <w:szCs w:val="21"/>
        </w:rPr>
        <w:t>多港挂靠</w:t>
      </w:r>
      <w:proofErr w:type="gramEnd"/>
      <w:r w:rsidRPr="008F783B">
        <w:rPr>
          <w:rFonts w:ascii="Arial" w:hAnsi="Arial" w:cs="Arial"/>
          <w:color w:val="000000"/>
          <w:kern w:val="0"/>
          <w:szCs w:val="21"/>
        </w:rPr>
        <w:t>直达航线和干、支线结合分程运输航线</w:t>
      </w:r>
      <w:r w:rsidRPr="008F783B">
        <w:rPr>
          <w:rFonts w:ascii="Arial" w:hAnsi="Arial" w:cs="Arial"/>
          <w:color w:val="000000"/>
          <w:szCs w:val="21"/>
        </w:rPr>
        <w:t>。普通杂货航线通常采用</w:t>
      </w:r>
      <w:proofErr w:type="gramStart"/>
      <w:r w:rsidRPr="008F783B">
        <w:rPr>
          <w:rFonts w:ascii="Arial" w:hAnsi="Arial" w:cs="Arial"/>
          <w:color w:val="000000"/>
          <w:szCs w:val="21"/>
        </w:rPr>
        <w:t>多港挂靠</w:t>
      </w:r>
      <w:proofErr w:type="gramEnd"/>
      <w:r w:rsidRPr="008F783B">
        <w:rPr>
          <w:rFonts w:ascii="Arial" w:hAnsi="Arial" w:cs="Arial"/>
          <w:color w:val="000000"/>
          <w:szCs w:val="21"/>
        </w:rPr>
        <w:t>结构，集装箱航线则以干、支线结合为主。</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bCs/>
          <w:color w:val="000000"/>
          <w:szCs w:val="21"/>
        </w:rPr>
        <w:t>按所跨区域分：</w:t>
      </w:r>
      <w:r w:rsidRPr="008F783B">
        <w:rPr>
          <w:rFonts w:ascii="Arial" w:hAnsi="Arial" w:cs="Arial"/>
          <w:color w:val="000000"/>
          <w:kern w:val="0"/>
          <w:szCs w:val="21"/>
        </w:rPr>
        <w:t>沿海航线、近洋航线、远洋航线</w:t>
      </w:r>
      <w:r w:rsidRPr="008F783B">
        <w:rPr>
          <w:rFonts w:ascii="Arial" w:hAnsi="Arial" w:cs="Arial"/>
          <w:color w:val="000000"/>
          <w:szCs w:val="21"/>
        </w:rPr>
        <w:t>。沿海航线是指同一海域邻近国家之间或国内港口之间的海运航线；近洋航线是指</w:t>
      </w:r>
      <w:proofErr w:type="gramStart"/>
      <w:r w:rsidRPr="008F783B">
        <w:rPr>
          <w:rFonts w:ascii="Arial" w:hAnsi="Arial" w:cs="Arial"/>
          <w:color w:val="000000"/>
          <w:szCs w:val="21"/>
        </w:rPr>
        <w:t>不</w:t>
      </w:r>
      <w:proofErr w:type="gramEnd"/>
      <w:r w:rsidRPr="008F783B">
        <w:rPr>
          <w:rFonts w:ascii="Arial" w:hAnsi="Arial" w:cs="Arial"/>
          <w:color w:val="000000"/>
          <w:szCs w:val="21"/>
        </w:rPr>
        <w:t>跨越大洋的海运航线；远洋航线则指跨越大洋的海运航线。</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bCs/>
          <w:color w:val="000000"/>
          <w:szCs w:val="21"/>
        </w:rPr>
        <w:t>按航行线路分：</w:t>
      </w:r>
      <w:r w:rsidRPr="008F783B">
        <w:rPr>
          <w:rFonts w:ascii="Arial" w:hAnsi="Arial" w:cs="Arial"/>
          <w:color w:val="000000"/>
          <w:kern w:val="0"/>
          <w:szCs w:val="21"/>
        </w:rPr>
        <w:t>来回式航线和环状航线</w:t>
      </w:r>
      <w:r w:rsidRPr="008F783B">
        <w:rPr>
          <w:rFonts w:ascii="Arial" w:hAnsi="Arial" w:cs="Arial"/>
          <w:color w:val="000000"/>
          <w:szCs w:val="21"/>
        </w:rPr>
        <w:t>。来回式航线是指以始发港和目的港为两头来回穿梭运行的航线；环状航线则以某一环形线路为航行路线，沿途挂靠有关港口。</w:t>
      </w:r>
      <w:r w:rsidRPr="008F783B">
        <w:rPr>
          <w:rFonts w:ascii="Arial" w:hAnsi="Arial" w:cs="Arial"/>
          <w:color w:val="000000"/>
          <w:kern w:val="0"/>
          <w:szCs w:val="21"/>
        </w:rPr>
        <w:t>环状航线又可</w:t>
      </w:r>
      <w:proofErr w:type="gramStart"/>
      <w:r w:rsidRPr="008F783B">
        <w:rPr>
          <w:rFonts w:ascii="Arial" w:hAnsi="Arial" w:cs="Arial"/>
          <w:color w:val="000000"/>
          <w:kern w:val="0"/>
          <w:szCs w:val="21"/>
        </w:rPr>
        <w:t>分为环洋航线</w:t>
      </w:r>
      <w:proofErr w:type="gramEnd"/>
      <w:r w:rsidRPr="008F783B">
        <w:rPr>
          <w:rFonts w:ascii="Arial" w:hAnsi="Arial" w:cs="Arial"/>
          <w:color w:val="000000"/>
          <w:kern w:val="0"/>
          <w:szCs w:val="21"/>
        </w:rPr>
        <w:t>和环球航线两种。</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27</w:t>
      </w:r>
      <w:r w:rsidRPr="008F783B">
        <w:rPr>
          <w:rFonts w:ascii="Arial" w:hAnsi="Arial" w:cs="Arial"/>
          <w:b/>
          <w:color w:val="000000"/>
          <w:szCs w:val="21"/>
        </w:rPr>
        <w:t>、班轮船期表的内容？</w:t>
      </w:r>
    </w:p>
    <w:p w:rsidR="001D7576" w:rsidRPr="008F783B" w:rsidRDefault="001D7576" w:rsidP="001D7576">
      <w:pPr>
        <w:spacing w:line="0" w:lineRule="atLeast"/>
        <w:ind w:left="360"/>
        <w:rPr>
          <w:rFonts w:ascii="Arial" w:hAnsi="Arial" w:cs="Arial"/>
          <w:color w:val="000000"/>
          <w:szCs w:val="21"/>
        </w:rPr>
      </w:pPr>
      <w:r w:rsidRPr="008F783B">
        <w:rPr>
          <w:rFonts w:ascii="Arial" w:hAnsi="Arial" w:cs="Arial"/>
          <w:color w:val="000000"/>
          <w:szCs w:val="21"/>
        </w:rPr>
        <w:t>主要内容包括：</w:t>
      </w:r>
      <w:r w:rsidRPr="008F783B">
        <w:rPr>
          <w:rFonts w:ascii="Arial" w:hAnsi="Arial" w:cs="Arial"/>
          <w:color w:val="000000"/>
          <w:kern w:val="0"/>
          <w:szCs w:val="21"/>
        </w:rPr>
        <w:t>航线、船名、航次编号、始发港、中途港、终点港的港名，到达和驶离各港的时间，其他有关的注意事项</w:t>
      </w:r>
      <w:r w:rsidRPr="008F783B">
        <w:rPr>
          <w:rFonts w:ascii="Arial" w:hAnsi="Arial" w:cs="Arial"/>
          <w:color w:val="000000"/>
          <w:szCs w:val="21"/>
        </w:rPr>
        <w:t>等。</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28</w:t>
      </w:r>
      <w:r w:rsidRPr="008F783B">
        <w:rPr>
          <w:rFonts w:ascii="Arial" w:hAnsi="Arial" w:cs="Arial"/>
          <w:b/>
          <w:color w:val="000000"/>
          <w:szCs w:val="21"/>
        </w:rPr>
        <w:t>、租船运输方式？</w:t>
      </w:r>
    </w:p>
    <w:p w:rsidR="001D7576" w:rsidRPr="008F783B" w:rsidRDefault="001D7576" w:rsidP="00263ED7">
      <w:pPr>
        <w:widowControl/>
        <w:spacing w:line="0" w:lineRule="atLeast"/>
        <w:ind w:firstLineChars="200" w:firstLine="422"/>
        <w:jc w:val="left"/>
        <w:rPr>
          <w:rFonts w:ascii="Arial" w:hAnsi="Arial" w:cs="Arial"/>
          <w:color w:val="000000"/>
          <w:kern w:val="0"/>
          <w:szCs w:val="21"/>
        </w:rPr>
      </w:pPr>
      <w:r w:rsidRPr="008F783B">
        <w:rPr>
          <w:rFonts w:ascii="Arial" w:hAnsi="Arial" w:cs="Arial"/>
          <w:b/>
          <w:bCs/>
          <w:color w:val="000000"/>
          <w:kern w:val="0"/>
          <w:szCs w:val="21"/>
        </w:rPr>
        <w:t>租船运输</w:t>
      </w:r>
      <w:r w:rsidRPr="008F783B">
        <w:rPr>
          <w:rFonts w:ascii="Arial" w:hAnsi="Arial" w:cs="Arial"/>
          <w:color w:val="000000"/>
          <w:kern w:val="0"/>
          <w:szCs w:val="21"/>
        </w:rPr>
        <w:t xml:space="preserve"> </w:t>
      </w:r>
    </w:p>
    <w:p w:rsidR="001D7576" w:rsidRPr="00263ED7" w:rsidRDefault="001D7576" w:rsidP="00263ED7">
      <w:pPr>
        <w:spacing w:line="0" w:lineRule="atLeast"/>
        <w:ind w:left="360"/>
        <w:rPr>
          <w:rFonts w:ascii="Arial" w:hAnsi="Arial" w:cs="Arial"/>
          <w:bCs/>
          <w:color w:val="000000"/>
          <w:szCs w:val="21"/>
        </w:rPr>
      </w:pPr>
      <w:r w:rsidRPr="00263ED7">
        <w:rPr>
          <w:rFonts w:ascii="Arial" w:hAnsi="Arial" w:cs="Arial"/>
          <w:bCs/>
          <w:color w:val="000000"/>
          <w:szCs w:val="21"/>
        </w:rPr>
        <w:t>租船运输又称不定期船运输，没有预制定的船期表，没有固定的航线，停靠港口也不固定，无固定的费率本。船舶的营运是根据船舶所有人与货主双方事先</w:t>
      </w:r>
      <w:proofErr w:type="gramStart"/>
      <w:r w:rsidRPr="00263ED7">
        <w:rPr>
          <w:rFonts w:ascii="Arial" w:hAnsi="Arial" w:cs="Arial"/>
          <w:bCs/>
          <w:color w:val="000000"/>
          <w:szCs w:val="21"/>
        </w:rPr>
        <w:t>签定</w:t>
      </w:r>
      <w:proofErr w:type="gramEnd"/>
      <w:r w:rsidRPr="00263ED7">
        <w:rPr>
          <w:rFonts w:ascii="Arial" w:hAnsi="Arial" w:cs="Arial"/>
          <w:bCs/>
          <w:color w:val="000000"/>
          <w:szCs w:val="21"/>
        </w:rPr>
        <w:t>的租船合同来安排的。</w:t>
      </w:r>
    </w:p>
    <w:p w:rsidR="001D7576" w:rsidRPr="00263ED7" w:rsidRDefault="001D7576" w:rsidP="00263ED7">
      <w:pPr>
        <w:spacing w:line="0" w:lineRule="atLeast"/>
        <w:ind w:left="360"/>
        <w:rPr>
          <w:rFonts w:ascii="Arial" w:hAnsi="Arial" w:cs="Arial"/>
          <w:bCs/>
          <w:color w:val="000000"/>
          <w:szCs w:val="21"/>
        </w:rPr>
      </w:pPr>
      <w:r w:rsidRPr="00263ED7">
        <w:rPr>
          <w:rFonts w:ascii="Arial" w:hAnsi="Arial" w:cs="Arial"/>
          <w:bCs/>
          <w:color w:val="000000"/>
          <w:szCs w:val="21"/>
        </w:rPr>
        <w:t>租船运输具有如下基本特点：</w:t>
      </w:r>
      <w:r w:rsidRPr="00263ED7">
        <w:rPr>
          <w:rFonts w:ascii="Arial" w:hAnsi="Arial" w:cs="Arial"/>
          <w:bCs/>
          <w:color w:val="000000"/>
          <w:szCs w:val="21"/>
        </w:rPr>
        <w:t>1</w:t>
      </w:r>
      <w:r w:rsidRPr="00263ED7">
        <w:rPr>
          <w:rFonts w:ascii="Arial" w:hAnsi="Arial" w:cs="Arial"/>
          <w:bCs/>
          <w:color w:val="000000"/>
          <w:szCs w:val="21"/>
        </w:rPr>
        <w:t>）租船运输是根据租船合同组织运输的，租船合同条款由船东和租方双方共同商定。</w:t>
      </w:r>
      <w:r w:rsidRPr="00263ED7">
        <w:rPr>
          <w:rFonts w:ascii="Arial" w:hAnsi="Arial" w:cs="Arial"/>
          <w:bCs/>
          <w:color w:val="000000"/>
          <w:szCs w:val="21"/>
        </w:rPr>
        <w:t>2</w:t>
      </w:r>
      <w:r w:rsidRPr="00263ED7">
        <w:rPr>
          <w:rFonts w:ascii="Arial" w:hAnsi="Arial" w:cs="Arial"/>
          <w:bCs/>
          <w:color w:val="000000"/>
          <w:szCs w:val="21"/>
        </w:rPr>
        <w:t>）一般由船东与租方通过各自或共同的租船经纪人洽谈成交租船业务。</w:t>
      </w:r>
      <w:r w:rsidRPr="00263ED7">
        <w:rPr>
          <w:rFonts w:ascii="Arial" w:hAnsi="Arial" w:cs="Arial"/>
          <w:bCs/>
          <w:color w:val="000000"/>
          <w:szCs w:val="21"/>
        </w:rPr>
        <w:t>3</w:t>
      </w:r>
      <w:r w:rsidRPr="00263ED7">
        <w:rPr>
          <w:rFonts w:ascii="Arial" w:hAnsi="Arial" w:cs="Arial"/>
          <w:bCs/>
          <w:color w:val="000000"/>
          <w:szCs w:val="21"/>
        </w:rPr>
        <w:t>）不定航线，不定船期。船东对于船舶的航线、航行时间和货载种类等按照租船人的要求来确定，提供相应的船舶，经租船人同意进行调度安排。</w:t>
      </w:r>
      <w:r w:rsidRPr="00263ED7">
        <w:rPr>
          <w:rFonts w:ascii="Arial" w:hAnsi="Arial" w:cs="Arial"/>
          <w:bCs/>
          <w:color w:val="000000"/>
          <w:szCs w:val="21"/>
        </w:rPr>
        <w:t>4</w:t>
      </w:r>
      <w:r w:rsidRPr="00263ED7">
        <w:rPr>
          <w:rFonts w:ascii="Arial" w:hAnsi="Arial" w:cs="Arial"/>
          <w:bCs/>
          <w:color w:val="000000"/>
          <w:szCs w:val="21"/>
        </w:rPr>
        <w:t>）租金率或运费率是根据租船市场行情来决定。</w:t>
      </w:r>
      <w:r w:rsidRPr="00263ED7">
        <w:rPr>
          <w:rFonts w:ascii="Arial" w:hAnsi="Arial" w:cs="Arial"/>
          <w:bCs/>
          <w:color w:val="000000"/>
          <w:szCs w:val="21"/>
        </w:rPr>
        <w:t>5</w:t>
      </w:r>
      <w:r w:rsidRPr="00263ED7">
        <w:rPr>
          <w:rFonts w:ascii="Arial" w:hAnsi="Arial" w:cs="Arial"/>
          <w:bCs/>
          <w:color w:val="000000"/>
          <w:szCs w:val="21"/>
        </w:rPr>
        <w:t>）船舶营运中有关费用的支出，取决于不同的租船方式由船东和租方分担，并在合同条款中订明。</w:t>
      </w:r>
      <w:r w:rsidRPr="00263ED7">
        <w:rPr>
          <w:rFonts w:ascii="Arial" w:hAnsi="Arial" w:cs="Arial"/>
          <w:bCs/>
          <w:color w:val="000000"/>
          <w:szCs w:val="21"/>
        </w:rPr>
        <w:t>6</w:t>
      </w:r>
      <w:r w:rsidRPr="00263ED7">
        <w:rPr>
          <w:rFonts w:ascii="Arial" w:hAnsi="Arial" w:cs="Arial"/>
          <w:bCs/>
          <w:color w:val="000000"/>
          <w:szCs w:val="21"/>
        </w:rPr>
        <w:t>）租船运输适宜大宗货物运输。</w:t>
      </w:r>
      <w:r w:rsidRPr="00263ED7">
        <w:rPr>
          <w:rFonts w:ascii="Arial" w:hAnsi="Arial" w:cs="Arial"/>
          <w:bCs/>
          <w:color w:val="000000"/>
          <w:szCs w:val="21"/>
        </w:rPr>
        <w:t>7</w:t>
      </w:r>
      <w:r w:rsidRPr="00263ED7">
        <w:rPr>
          <w:rFonts w:ascii="Arial" w:hAnsi="Arial" w:cs="Arial"/>
          <w:bCs/>
          <w:color w:val="000000"/>
          <w:szCs w:val="21"/>
        </w:rPr>
        <w:t>）各种租船合同均有相应的标准合同格式。</w:t>
      </w:r>
    </w:p>
    <w:p w:rsidR="00263ED7" w:rsidRDefault="001D7576" w:rsidP="00263ED7">
      <w:pPr>
        <w:spacing w:line="0" w:lineRule="atLeast"/>
        <w:ind w:left="360"/>
        <w:rPr>
          <w:rFonts w:ascii="Arial" w:hAnsi="Arial" w:cs="Arial" w:hint="eastAsia"/>
          <w:bCs/>
          <w:color w:val="000000"/>
          <w:szCs w:val="21"/>
        </w:rPr>
      </w:pPr>
      <w:r w:rsidRPr="00263ED7">
        <w:rPr>
          <w:rFonts w:ascii="Arial" w:hAnsi="Arial" w:cs="Arial"/>
          <w:b/>
          <w:bCs/>
          <w:color w:val="000000"/>
          <w:szCs w:val="21"/>
        </w:rPr>
        <w:t>航次租船</w:t>
      </w:r>
      <w:r w:rsidRPr="00263ED7">
        <w:rPr>
          <w:rFonts w:ascii="Arial" w:hAnsi="Arial" w:cs="Arial"/>
          <w:bCs/>
          <w:color w:val="000000"/>
          <w:szCs w:val="21"/>
        </w:rPr>
        <w:t xml:space="preserve"> </w:t>
      </w:r>
    </w:p>
    <w:p w:rsidR="001D7576" w:rsidRPr="00263ED7" w:rsidRDefault="001D7576" w:rsidP="00263ED7">
      <w:pPr>
        <w:spacing w:line="0" w:lineRule="atLeast"/>
        <w:ind w:left="360"/>
        <w:rPr>
          <w:rFonts w:ascii="Arial" w:hAnsi="Arial" w:cs="Arial"/>
          <w:bCs/>
          <w:color w:val="000000"/>
          <w:szCs w:val="21"/>
        </w:rPr>
      </w:pPr>
      <w:r w:rsidRPr="00263ED7">
        <w:rPr>
          <w:rFonts w:ascii="Arial" w:hAnsi="Arial" w:cs="Arial"/>
          <w:bCs/>
          <w:color w:val="000000"/>
          <w:szCs w:val="21"/>
        </w:rPr>
        <w:t>航次租船又称航程</w:t>
      </w:r>
      <w:proofErr w:type="gramStart"/>
      <w:r w:rsidRPr="00263ED7">
        <w:rPr>
          <w:rFonts w:ascii="Arial" w:hAnsi="Arial" w:cs="Arial"/>
          <w:bCs/>
          <w:color w:val="000000"/>
          <w:szCs w:val="21"/>
        </w:rPr>
        <w:t>租船或程租船</w:t>
      </w:r>
      <w:proofErr w:type="gramEnd"/>
      <w:r w:rsidRPr="00263ED7">
        <w:rPr>
          <w:rFonts w:ascii="Arial" w:hAnsi="Arial" w:cs="Arial"/>
          <w:bCs/>
          <w:color w:val="000000"/>
          <w:szCs w:val="21"/>
        </w:rPr>
        <w:t>，</w:t>
      </w:r>
      <w:r w:rsidRPr="00263ED7">
        <w:rPr>
          <w:rFonts w:ascii="Arial" w:hAnsi="Arial" w:cs="Arial"/>
          <w:bCs/>
          <w:color w:val="000000"/>
          <w:szCs w:val="21"/>
        </w:rPr>
        <w:t xml:space="preserve"> </w:t>
      </w:r>
      <w:r w:rsidRPr="00263ED7">
        <w:rPr>
          <w:rFonts w:ascii="Arial" w:hAnsi="Arial" w:cs="Arial"/>
          <w:bCs/>
          <w:color w:val="000000"/>
          <w:szCs w:val="21"/>
        </w:rPr>
        <w:t>系指船舶经营人提供船舶在指定的港口之间进行一个航次或数个航次承运指定货物的租船。根据承租人的需要，航次可以是单程的，也可以是来回程的；如果在一份租船合同下规定船舶被租用数个航次，则称为连续航次租船。</w:t>
      </w:r>
      <w:r w:rsidRPr="00263ED7">
        <w:rPr>
          <w:rFonts w:ascii="Arial" w:hAnsi="Arial" w:cs="Arial"/>
          <w:bCs/>
          <w:color w:val="000000"/>
          <w:szCs w:val="21"/>
        </w:rPr>
        <w:t xml:space="preserve"> </w:t>
      </w:r>
    </w:p>
    <w:p w:rsidR="001D7576" w:rsidRPr="00263ED7" w:rsidRDefault="001D7576" w:rsidP="00263ED7">
      <w:pPr>
        <w:spacing w:line="0" w:lineRule="atLeast"/>
        <w:ind w:left="360"/>
        <w:rPr>
          <w:rFonts w:ascii="Arial" w:hAnsi="Arial" w:cs="Arial"/>
          <w:bCs/>
          <w:color w:val="000000"/>
          <w:szCs w:val="21"/>
        </w:rPr>
      </w:pPr>
      <w:r w:rsidRPr="00263ED7">
        <w:rPr>
          <w:rFonts w:ascii="Arial" w:hAnsi="Arial" w:cs="Arial"/>
          <w:bCs/>
          <w:color w:val="000000"/>
          <w:szCs w:val="21"/>
        </w:rPr>
        <w:t>航次租船的特点主要表现在：</w:t>
      </w:r>
      <w:r w:rsidRPr="00263ED7">
        <w:rPr>
          <w:rFonts w:ascii="Arial" w:hAnsi="Arial" w:cs="Arial"/>
          <w:bCs/>
          <w:color w:val="000000"/>
          <w:szCs w:val="21"/>
        </w:rPr>
        <w:t>1</w:t>
      </w:r>
      <w:r w:rsidRPr="00263ED7">
        <w:rPr>
          <w:rFonts w:ascii="Arial" w:hAnsi="Arial" w:cs="Arial"/>
          <w:bCs/>
          <w:color w:val="000000"/>
          <w:szCs w:val="21"/>
        </w:rPr>
        <w:t>）船舶的营运调度由船舶所有人负责，船舶的燃料费、物料费、修理费、港口费、淡水费等营运费用也由船舶所有人负担。</w:t>
      </w:r>
      <w:r w:rsidRPr="00263ED7">
        <w:rPr>
          <w:rFonts w:ascii="Arial" w:hAnsi="Arial" w:cs="Arial"/>
          <w:bCs/>
          <w:color w:val="000000"/>
          <w:szCs w:val="21"/>
        </w:rPr>
        <w:t>2</w:t>
      </w:r>
      <w:r w:rsidRPr="00263ED7">
        <w:rPr>
          <w:rFonts w:ascii="Arial" w:hAnsi="Arial" w:cs="Arial"/>
          <w:bCs/>
          <w:color w:val="000000"/>
          <w:szCs w:val="21"/>
        </w:rPr>
        <w:t>）船舶所有人负责配备船员，负担船员的工资、伙食费。</w:t>
      </w:r>
      <w:r w:rsidRPr="00263ED7">
        <w:rPr>
          <w:rFonts w:ascii="Arial" w:hAnsi="Arial" w:cs="Arial"/>
          <w:bCs/>
          <w:color w:val="000000"/>
          <w:szCs w:val="21"/>
        </w:rPr>
        <w:t>3</w:t>
      </w:r>
      <w:r w:rsidRPr="00263ED7">
        <w:rPr>
          <w:rFonts w:ascii="Arial" w:hAnsi="Arial" w:cs="Arial"/>
          <w:bCs/>
          <w:color w:val="000000"/>
          <w:szCs w:val="21"/>
        </w:rPr>
        <w:t>）航次租船的</w:t>
      </w:r>
      <w:r w:rsidRPr="00263ED7">
        <w:rPr>
          <w:rFonts w:ascii="Arial" w:hAnsi="Arial" w:cs="Arial"/>
          <w:bCs/>
          <w:color w:val="000000"/>
          <w:szCs w:val="21"/>
        </w:rPr>
        <w:t>"</w:t>
      </w:r>
      <w:r w:rsidRPr="00263ED7">
        <w:rPr>
          <w:rFonts w:ascii="Arial" w:hAnsi="Arial" w:cs="Arial"/>
          <w:bCs/>
          <w:color w:val="000000"/>
          <w:szCs w:val="21"/>
        </w:rPr>
        <w:t>租金</w:t>
      </w:r>
      <w:r w:rsidRPr="00263ED7">
        <w:rPr>
          <w:rFonts w:ascii="Arial" w:hAnsi="Arial" w:cs="Arial"/>
          <w:bCs/>
          <w:color w:val="000000"/>
          <w:szCs w:val="21"/>
        </w:rPr>
        <w:t>"</w:t>
      </w:r>
      <w:r w:rsidRPr="00263ED7">
        <w:rPr>
          <w:rFonts w:ascii="Arial" w:hAnsi="Arial" w:cs="Arial"/>
          <w:bCs/>
          <w:color w:val="000000"/>
          <w:szCs w:val="21"/>
        </w:rPr>
        <w:t>通常称为运费，运费按货物的数量及双方商定的费率计收。</w:t>
      </w:r>
      <w:r w:rsidRPr="00263ED7">
        <w:rPr>
          <w:rFonts w:ascii="Arial" w:hAnsi="Arial" w:cs="Arial"/>
          <w:bCs/>
          <w:color w:val="000000"/>
          <w:szCs w:val="21"/>
        </w:rPr>
        <w:t>4</w:t>
      </w:r>
      <w:r w:rsidRPr="00263ED7">
        <w:rPr>
          <w:rFonts w:ascii="Arial" w:hAnsi="Arial" w:cs="Arial"/>
          <w:bCs/>
          <w:color w:val="000000"/>
          <w:szCs w:val="21"/>
        </w:rPr>
        <w:t>）在租船合同中需要订明货物的装、</w:t>
      </w:r>
      <w:proofErr w:type="gramStart"/>
      <w:r w:rsidRPr="00263ED7">
        <w:rPr>
          <w:rFonts w:ascii="Arial" w:hAnsi="Arial" w:cs="Arial"/>
          <w:bCs/>
          <w:color w:val="000000"/>
          <w:szCs w:val="21"/>
        </w:rPr>
        <w:t>卸费由</w:t>
      </w:r>
      <w:proofErr w:type="gramEnd"/>
      <w:r w:rsidRPr="00263ED7">
        <w:rPr>
          <w:rFonts w:ascii="Arial" w:hAnsi="Arial" w:cs="Arial"/>
          <w:bCs/>
          <w:color w:val="000000"/>
          <w:szCs w:val="21"/>
        </w:rPr>
        <w:t>船舶所有人或承租人负担。在租船合同中需要订明可用于装、</w:t>
      </w:r>
      <w:proofErr w:type="gramStart"/>
      <w:r w:rsidRPr="00263ED7">
        <w:rPr>
          <w:rFonts w:ascii="Arial" w:hAnsi="Arial" w:cs="Arial"/>
          <w:bCs/>
          <w:color w:val="000000"/>
          <w:szCs w:val="21"/>
        </w:rPr>
        <w:t>卸时间</w:t>
      </w:r>
      <w:proofErr w:type="gramEnd"/>
      <w:r w:rsidRPr="00263ED7">
        <w:rPr>
          <w:rFonts w:ascii="Arial" w:hAnsi="Arial" w:cs="Arial"/>
          <w:bCs/>
          <w:color w:val="000000"/>
          <w:szCs w:val="21"/>
        </w:rPr>
        <w:t>的计算方法，并规定延滞费和速遣费的标准及计算办法。</w:t>
      </w:r>
    </w:p>
    <w:p w:rsidR="001D7576" w:rsidRPr="00263ED7" w:rsidRDefault="001D7576" w:rsidP="00263ED7">
      <w:pPr>
        <w:spacing w:line="0" w:lineRule="atLeast"/>
        <w:ind w:left="360"/>
        <w:rPr>
          <w:rFonts w:ascii="Arial" w:hAnsi="Arial" w:cs="Arial"/>
          <w:bCs/>
          <w:color w:val="000000"/>
          <w:szCs w:val="21"/>
        </w:rPr>
      </w:pPr>
      <w:r w:rsidRPr="00263ED7">
        <w:rPr>
          <w:rFonts w:ascii="Arial" w:hAnsi="Arial" w:cs="Arial"/>
          <w:bCs/>
          <w:color w:val="000000"/>
          <w:szCs w:val="21"/>
        </w:rPr>
        <w:t>特点：</w:t>
      </w:r>
    </w:p>
    <w:p w:rsidR="001D7576" w:rsidRPr="00263ED7" w:rsidRDefault="001D7576" w:rsidP="00263ED7">
      <w:pPr>
        <w:spacing w:line="0" w:lineRule="atLeast"/>
        <w:ind w:left="360"/>
        <w:rPr>
          <w:rFonts w:ascii="Arial" w:hAnsi="Arial" w:cs="Arial"/>
          <w:bCs/>
          <w:color w:val="000000"/>
          <w:szCs w:val="21"/>
        </w:rPr>
      </w:pPr>
      <w:r w:rsidRPr="00263ED7">
        <w:rPr>
          <w:rFonts w:ascii="Arial" w:hAnsi="Arial" w:cs="Arial"/>
          <w:bCs/>
          <w:color w:val="000000"/>
          <w:szCs w:val="21"/>
        </w:rPr>
        <w:t>受载货类方面</w:t>
      </w:r>
      <w:r w:rsidRPr="00263ED7">
        <w:rPr>
          <w:rFonts w:ascii="Arial" w:hAnsi="Arial" w:cs="Arial"/>
          <w:bCs/>
          <w:color w:val="000000"/>
          <w:szCs w:val="21"/>
        </w:rPr>
        <w:t xml:space="preserve"> </w:t>
      </w:r>
      <w:r w:rsidRPr="00263ED7">
        <w:rPr>
          <w:rFonts w:ascii="Arial" w:hAnsi="Arial" w:cs="Arial"/>
          <w:bCs/>
          <w:color w:val="000000"/>
          <w:szCs w:val="21"/>
        </w:rPr>
        <w:t>：货源分布广、批量大；货物的流量和流向易受世界政治经济和国家政策等因素的影响而不稳定；相当数量的货类具有运输季节性；货物的价值相对都比较低；对运送速度的要求不高。</w:t>
      </w:r>
      <w:r w:rsidRPr="00263ED7">
        <w:rPr>
          <w:rFonts w:ascii="Arial" w:hAnsi="Arial" w:cs="Arial"/>
          <w:bCs/>
          <w:color w:val="000000"/>
          <w:szCs w:val="21"/>
        </w:rPr>
        <w:t xml:space="preserve">    </w:t>
      </w:r>
      <w:r w:rsidRPr="00263ED7">
        <w:rPr>
          <w:rFonts w:ascii="Arial" w:hAnsi="Arial" w:cs="Arial"/>
          <w:bCs/>
          <w:color w:val="000000"/>
          <w:szCs w:val="21"/>
        </w:rPr>
        <w:t>营运航线方面</w:t>
      </w:r>
      <w:r w:rsidRPr="00263ED7">
        <w:rPr>
          <w:rFonts w:ascii="Arial" w:hAnsi="Arial" w:cs="Arial"/>
          <w:bCs/>
          <w:color w:val="000000"/>
          <w:szCs w:val="21"/>
        </w:rPr>
        <w:t xml:space="preserve"> </w:t>
      </w:r>
      <w:r w:rsidRPr="00263ED7">
        <w:rPr>
          <w:rFonts w:ascii="Arial" w:hAnsi="Arial" w:cs="Arial"/>
          <w:bCs/>
          <w:color w:val="000000"/>
          <w:szCs w:val="21"/>
        </w:rPr>
        <w:t>：根据航次租船合同确定船舶营运航线；在营运航线内基本上没有中途挂靠港口；航次间的营运航线具有连续性，但缺乏规律性；就国际航运整体而言，营运航线遍及全世界。</w:t>
      </w:r>
      <w:r w:rsidRPr="00263ED7">
        <w:rPr>
          <w:rFonts w:ascii="Arial" w:hAnsi="Arial" w:cs="Arial"/>
          <w:bCs/>
          <w:color w:val="000000"/>
          <w:szCs w:val="21"/>
        </w:rPr>
        <w:t xml:space="preserve">   </w:t>
      </w:r>
      <w:r w:rsidRPr="00263ED7">
        <w:rPr>
          <w:rFonts w:ascii="Arial" w:hAnsi="Arial" w:cs="Arial"/>
          <w:bCs/>
          <w:color w:val="000000"/>
          <w:szCs w:val="21"/>
        </w:rPr>
        <w:t>投入船舶方面</w:t>
      </w:r>
      <w:r w:rsidRPr="00263ED7">
        <w:rPr>
          <w:rFonts w:ascii="Arial" w:hAnsi="Arial" w:cs="Arial"/>
          <w:bCs/>
          <w:color w:val="000000"/>
          <w:szCs w:val="21"/>
        </w:rPr>
        <w:t xml:space="preserve"> </w:t>
      </w:r>
      <w:r w:rsidRPr="00263ED7">
        <w:rPr>
          <w:rFonts w:ascii="Arial" w:hAnsi="Arial" w:cs="Arial"/>
          <w:bCs/>
          <w:color w:val="000000"/>
          <w:szCs w:val="21"/>
        </w:rPr>
        <w:t>：投入的船舶大多是专用船舶；单船吨位相对较大，油轮及干散货船尤为显著；与班轮相比，航速一般较低；除专用船舶有特殊要求外，一般的船舶结构和设施均比较简单。</w:t>
      </w:r>
      <w:r w:rsidRPr="00263ED7">
        <w:rPr>
          <w:rFonts w:ascii="Arial" w:hAnsi="Arial" w:cs="Arial"/>
          <w:bCs/>
          <w:color w:val="000000"/>
          <w:szCs w:val="21"/>
        </w:rPr>
        <w:t xml:space="preserve">      </w:t>
      </w:r>
      <w:r w:rsidRPr="00263ED7">
        <w:rPr>
          <w:rFonts w:ascii="Arial" w:hAnsi="Arial" w:cs="Arial"/>
          <w:bCs/>
          <w:color w:val="000000"/>
          <w:szCs w:val="21"/>
        </w:rPr>
        <w:t>计收运价方面</w:t>
      </w:r>
      <w:r w:rsidRPr="00263ED7">
        <w:rPr>
          <w:rFonts w:ascii="Arial" w:hAnsi="Arial" w:cs="Arial"/>
          <w:bCs/>
          <w:color w:val="000000"/>
          <w:szCs w:val="21"/>
        </w:rPr>
        <w:t xml:space="preserve"> </w:t>
      </w:r>
      <w:r w:rsidRPr="00263ED7">
        <w:rPr>
          <w:rFonts w:ascii="Arial" w:hAnsi="Arial" w:cs="Arial"/>
          <w:bCs/>
          <w:color w:val="000000"/>
          <w:szCs w:val="21"/>
        </w:rPr>
        <w:t>：航次租船营运的具体航线都不事先制定固定的运价；每一航次的运费率往往需要经过承租双方讨价还价后才能确定；费率水平通常都取决于市场船货供求状况；计收运费的费率单位比较灵活，一般为：元</w:t>
      </w:r>
      <w:r w:rsidRPr="00263ED7">
        <w:rPr>
          <w:rFonts w:ascii="Arial" w:hAnsi="Arial" w:cs="Arial"/>
          <w:bCs/>
          <w:color w:val="000000"/>
          <w:szCs w:val="21"/>
        </w:rPr>
        <w:t>/</w:t>
      </w:r>
      <w:r w:rsidRPr="00263ED7">
        <w:rPr>
          <w:rFonts w:ascii="Arial" w:hAnsi="Arial" w:cs="Arial"/>
          <w:bCs/>
          <w:color w:val="000000"/>
          <w:szCs w:val="21"/>
        </w:rPr>
        <w:t>货吨或整船包干运费；油轮航次运输使用特殊的费率单位，</w:t>
      </w:r>
      <w:r w:rsidRPr="00263ED7">
        <w:rPr>
          <w:rFonts w:ascii="Arial" w:hAnsi="Arial" w:cs="Arial"/>
          <w:bCs/>
          <w:color w:val="000000"/>
          <w:szCs w:val="21"/>
        </w:rPr>
        <w:lastRenderedPageBreak/>
        <w:t>即</w:t>
      </w:r>
      <w:r w:rsidRPr="00263ED7">
        <w:rPr>
          <w:rFonts w:ascii="Arial" w:hAnsi="Arial" w:cs="Arial"/>
          <w:bCs/>
          <w:color w:val="000000"/>
          <w:szCs w:val="21"/>
        </w:rPr>
        <w:t>“</w:t>
      </w:r>
      <w:r w:rsidRPr="00263ED7">
        <w:rPr>
          <w:rFonts w:ascii="Arial" w:hAnsi="Arial" w:cs="Arial"/>
          <w:bCs/>
          <w:color w:val="000000"/>
          <w:szCs w:val="21"/>
        </w:rPr>
        <w:t>国际油轮标准运费尺度</w:t>
      </w:r>
      <w:r w:rsidRPr="00263ED7">
        <w:rPr>
          <w:rFonts w:ascii="Arial" w:hAnsi="Arial" w:cs="Arial"/>
          <w:bCs/>
          <w:color w:val="000000"/>
          <w:szCs w:val="21"/>
        </w:rPr>
        <w:t xml:space="preserve">” “WORLDSCALE” </w:t>
      </w:r>
      <w:r w:rsidRPr="00263ED7">
        <w:rPr>
          <w:rFonts w:ascii="Arial" w:hAnsi="Arial" w:cs="Arial"/>
          <w:bCs/>
          <w:color w:val="000000"/>
          <w:szCs w:val="21"/>
        </w:rPr>
        <w:t>。</w:t>
      </w:r>
      <w:r w:rsidRPr="00263ED7">
        <w:rPr>
          <w:rFonts w:ascii="Arial" w:hAnsi="Arial" w:cs="Arial"/>
          <w:bCs/>
          <w:color w:val="000000"/>
          <w:szCs w:val="21"/>
        </w:rPr>
        <w:t xml:space="preserve">   </w:t>
      </w:r>
      <w:r w:rsidRPr="00263ED7">
        <w:rPr>
          <w:rFonts w:ascii="Arial" w:hAnsi="Arial" w:cs="Arial"/>
          <w:bCs/>
          <w:color w:val="000000"/>
          <w:szCs w:val="21"/>
        </w:rPr>
        <w:t>负担费用方面：船舶所有人负担全部固定费用</w:t>
      </w:r>
      <w:r w:rsidRPr="00263ED7">
        <w:rPr>
          <w:rFonts w:ascii="Arial" w:hAnsi="Arial" w:cs="Arial"/>
          <w:bCs/>
          <w:color w:val="000000"/>
          <w:szCs w:val="21"/>
        </w:rPr>
        <w:t>.</w:t>
      </w:r>
      <w:r w:rsidRPr="00263ED7">
        <w:rPr>
          <w:rFonts w:ascii="Arial" w:hAnsi="Arial" w:cs="Arial"/>
          <w:bCs/>
          <w:color w:val="000000"/>
          <w:szCs w:val="21"/>
        </w:rPr>
        <w:t>船舶所有人负担船舶的燃料费、物料费、修理费、港口费用、淡水费等营运费用；在租船合同中订明货物的装卸费用由船舶所有人或承租人负担在租船合同中订明可用于在港装卸货物的时间及装卸时间的计算办法</w:t>
      </w:r>
      <w:r w:rsidRPr="00263ED7">
        <w:rPr>
          <w:rFonts w:ascii="Arial" w:hAnsi="Arial" w:cs="Arial"/>
          <w:bCs/>
          <w:color w:val="000000"/>
          <w:szCs w:val="21"/>
        </w:rPr>
        <w:t>,</w:t>
      </w:r>
      <w:r w:rsidRPr="00263ED7">
        <w:rPr>
          <w:rFonts w:ascii="Arial" w:hAnsi="Arial" w:cs="Arial"/>
          <w:bCs/>
          <w:color w:val="000000"/>
          <w:szCs w:val="21"/>
        </w:rPr>
        <w:t>并规定滞期费和速遣费的计算标准</w:t>
      </w:r>
    </w:p>
    <w:p w:rsidR="001D7576" w:rsidRPr="00263ED7" w:rsidRDefault="001D7576" w:rsidP="00263ED7">
      <w:pPr>
        <w:spacing w:line="0" w:lineRule="atLeast"/>
        <w:ind w:left="360"/>
        <w:rPr>
          <w:rFonts w:ascii="Arial" w:hAnsi="Arial" w:cs="Arial"/>
          <w:b/>
          <w:bCs/>
          <w:color w:val="000000"/>
          <w:szCs w:val="21"/>
        </w:rPr>
      </w:pPr>
      <w:r w:rsidRPr="00263ED7">
        <w:rPr>
          <w:rFonts w:ascii="Arial" w:hAnsi="Arial" w:cs="Arial"/>
          <w:b/>
          <w:bCs/>
          <w:color w:val="000000"/>
          <w:szCs w:val="21"/>
        </w:rPr>
        <w:t>航次期租船</w:t>
      </w:r>
      <w:r w:rsidRPr="00263ED7">
        <w:rPr>
          <w:rFonts w:ascii="Arial" w:hAnsi="Arial" w:cs="Arial"/>
          <w:b/>
          <w:bCs/>
          <w:color w:val="000000"/>
          <w:szCs w:val="21"/>
        </w:rPr>
        <w:t xml:space="preserve"> </w:t>
      </w:r>
    </w:p>
    <w:p w:rsidR="001D7576" w:rsidRPr="008F783B" w:rsidRDefault="001D7576" w:rsidP="00263ED7">
      <w:pPr>
        <w:spacing w:line="0" w:lineRule="atLeast"/>
        <w:ind w:left="360"/>
        <w:rPr>
          <w:rFonts w:ascii="Arial" w:hAnsi="Arial" w:cs="Arial"/>
          <w:color w:val="000000"/>
          <w:kern w:val="0"/>
          <w:szCs w:val="21"/>
        </w:rPr>
      </w:pPr>
      <w:r w:rsidRPr="00263ED7">
        <w:rPr>
          <w:rFonts w:ascii="Arial" w:hAnsi="Arial" w:cs="Arial"/>
          <w:bCs/>
          <w:color w:val="000000"/>
          <w:szCs w:val="21"/>
        </w:rPr>
        <w:t xml:space="preserve">　航次期租船又称日租租船，它是一种以完成一个航次运输为目的，但租金按完成航次所使用的日数和约定的日租金率计算。在装货港和卸货港的条件较差，或者航线的航行条件较差，难于掌握一个航次所需时间的情况下，这种租船方式对船舶所有人比较有利。因为采用这种租船方式可以使船舶所有人避免难以预测的情况而使航次时间延长所造成的船期损失。</w:t>
      </w:r>
      <w:r w:rsidRPr="008F783B">
        <w:rPr>
          <w:rFonts w:ascii="Arial" w:hAnsi="Arial" w:cs="Arial"/>
          <w:color w:val="000000"/>
          <w:kern w:val="0"/>
          <w:szCs w:val="21"/>
        </w:rPr>
        <w:t xml:space="preserve"> </w:t>
      </w:r>
    </w:p>
    <w:p w:rsidR="001D7576" w:rsidRPr="00263ED7" w:rsidRDefault="001D7576" w:rsidP="00263ED7">
      <w:pPr>
        <w:spacing w:line="0" w:lineRule="atLeast"/>
        <w:ind w:left="360"/>
        <w:rPr>
          <w:rFonts w:ascii="Arial" w:hAnsi="Arial" w:cs="Arial"/>
          <w:b/>
          <w:bCs/>
          <w:color w:val="000000"/>
          <w:szCs w:val="21"/>
        </w:rPr>
      </w:pPr>
      <w:r w:rsidRPr="00263ED7">
        <w:rPr>
          <w:rFonts w:ascii="Arial" w:hAnsi="Arial" w:cs="Arial"/>
          <w:b/>
          <w:bCs/>
          <w:color w:val="000000"/>
          <w:szCs w:val="21"/>
        </w:rPr>
        <w:t>定期租船</w:t>
      </w:r>
      <w:r w:rsidRPr="00263ED7">
        <w:rPr>
          <w:rFonts w:ascii="Arial" w:hAnsi="Arial" w:cs="Arial"/>
          <w:b/>
          <w:bCs/>
          <w:color w:val="000000"/>
          <w:szCs w:val="21"/>
        </w:rPr>
        <w:t xml:space="preserve"> </w:t>
      </w:r>
    </w:p>
    <w:p w:rsidR="001D7576" w:rsidRPr="00263ED7" w:rsidRDefault="001D7576" w:rsidP="00263ED7">
      <w:pPr>
        <w:spacing w:line="0" w:lineRule="atLeast"/>
        <w:ind w:left="360"/>
        <w:rPr>
          <w:rFonts w:ascii="Arial" w:hAnsi="Arial" w:cs="Arial"/>
          <w:bCs/>
          <w:color w:val="000000"/>
          <w:szCs w:val="21"/>
        </w:rPr>
      </w:pPr>
      <w:r w:rsidRPr="00263ED7">
        <w:rPr>
          <w:rFonts w:ascii="Arial" w:hAnsi="Arial" w:cs="Arial"/>
          <w:bCs/>
          <w:color w:val="000000"/>
          <w:szCs w:val="21"/>
        </w:rPr>
        <w:t xml:space="preserve">  </w:t>
      </w:r>
      <w:r w:rsidRPr="00263ED7">
        <w:rPr>
          <w:rFonts w:ascii="Arial" w:hAnsi="Arial" w:cs="Arial"/>
          <w:bCs/>
          <w:color w:val="000000"/>
          <w:szCs w:val="21"/>
        </w:rPr>
        <w:t>定期租船</w:t>
      </w:r>
      <w:proofErr w:type="gramStart"/>
      <w:r w:rsidRPr="00263ED7">
        <w:rPr>
          <w:rFonts w:ascii="Arial" w:hAnsi="Arial" w:cs="Arial"/>
          <w:bCs/>
          <w:color w:val="000000"/>
          <w:szCs w:val="21"/>
        </w:rPr>
        <w:t>又称期租船</w:t>
      </w:r>
      <w:proofErr w:type="gramEnd"/>
      <w:r w:rsidRPr="00263ED7">
        <w:rPr>
          <w:rFonts w:ascii="Arial" w:hAnsi="Arial" w:cs="Arial"/>
          <w:bCs/>
          <w:color w:val="000000"/>
          <w:szCs w:val="21"/>
        </w:rPr>
        <w:t>，</w:t>
      </w:r>
      <w:r w:rsidRPr="00263ED7">
        <w:rPr>
          <w:rFonts w:ascii="Arial" w:hAnsi="Arial" w:cs="Arial"/>
          <w:bCs/>
          <w:color w:val="000000"/>
          <w:szCs w:val="21"/>
        </w:rPr>
        <w:t xml:space="preserve"> </w:t>
      </w:r>
      <w:r w:rsidRPr="00263ED7">
        <w:rPr>
          <w:rFonts w:ascii="Arial" w:hAnsi="Arial" w:cs="Arial"/>
          <w:bCs/>
          <w:color w:val="000000"/>
          <w:szCs w:val="21"/>
        </w:rPr>
        <w:t>是指船舶所有人将船舶出租给承租人供其使用一段时期的租船。租期的长短主要取决于承租人所需使用船舶的时间及其对航运市场船舶供求关系和租金水平的变化趋势的分析结果而定</w:t>
      </w:r>
      <w:r w:rsidRPr="00263ED7">
        <w:rPr>
          <w:rFonts w:ascii="Arial" w:hAnsi="Arial" w:cs="Arial"/>
          <w:bCs/>
          <w:color w:val="000000"/>
          <w:szCs w:val="21"/>
        </w:rPr>
        <w:t xml:space="preserve"> </w:t>
      </w:r>
      <w:r w:rsidRPr="00263ED7">
        <w:rPr>
          <w:rFonts w:ascii="Arial" w:hAnsi="Arial" w:cs="Arial"/>
          <w:bCs/>
          <w:color w:val="000000"/>
          <w:szCs w:val="21"/>
        </w:rPr>
        <w:t>。</w:t>
      </w:r>
      <w:r w:rsidRPr="00263ED7">
        <w:rPr>
          <w:rFonts w:ascii="Arial" w:hAnsi="Arial" w:cs="Arial"/>
          <w:bCs/>
          <w:color w:val="000000"/>
          <w:szCs w:val="21"/>
        </w:rPr>
        <w:t xml:space="preserve"> </w:t>
      </w:r>
    </w:p>
    <w:p w:rsidR="001D7576" w:rsidRPr="00263ED7" w:rsidRDefault="001D7576" w:rsidP="00263ED7">
      <w:pPr>
        <w:spacing w:line="0" w:lineRule="atLeast"/>
        <w:ind w:left="360"/>
        <w:rPr>
          <w:rFonts w:ascii="Arial" w:hAnsi="Arial" w:cs="Arial"/>
          <w:bCs/>
          <w:color w:val="000000"/>
          <w:szCs w:val="21"/>
        </w:rPr>
      </w:pPr>
      <w:r w:rsidRPr="00263ED7">
        <w:rPr>
          <w:rFonts w:ascii="Arial" w:hAnsi="Arial" w:cs="Arial"/>
          <w:bCs/>
          <w:color w:val="000000"/>
          <w:szCs w:val="21"/>
        </w:rPr>
        <w:t>定期租船的主要特点是：</w:t>
      </w:r>
      <w:r w:rsidRPr="00263ED7">
        <w:rPr>
          <w:rFonts w:ascii="Arial" w:hAnsi="Arial" w:cs="Arial"/>
          <w:bCs/>
          <w:color w:val="000000"/>
          <w:szCs w:val="21"/>
        </w:rPr>
        <w:t>1</w:t>
      </w:r>
      <w:r w:rsidRPr="00263ED7">
        <w:rPr>
          <w:rFonts w:ascii="Arial" w:hAnsi="Arial" w:cs="Arial"/>
          <w:bCs/>
          <w:color w:val="000000"/>
          <w:szCs w:val="21"/>
        </w:rPr>
        <w:t>）船长由船舶所有人任命，船员也由船舶所有人配备，并负担他们的工资和给养，但船长应听从承租人的指挥，否则承租人有权要求船舶所有人予以撤换。</w:t>
      </w:r>
      <w:r w:rsidRPr="00263ED7">
        <w:rPr>
          <w:rFonts w:ascii="Arial" w:hAnsi="Arial" w:cs="Arial"/>
          <w:bCs/>
          <w:color w:val="000000"/>
          <w:szCs w:val="21"/>
        </w:rPr>
        <w:t>2</w:t>
      </w:r>
      <w:r w:rsidRPr="00263ED7">
        <w:rPr>
          <w:rFonts w:ascii="Arial" w:hAnsi="Arial" w:cs="Arial"/>
          <w:bCs/>
          <w:color w:val="000000"/>
          <w:szCs w:val="21"/>
        </w:rPr>
        <w:t>）船舶的营运调度由承租人负责，并负担船舶的燃料费、港口费、货物装卸费、运河通行费等与营运有关的费用，而船舶所有人</w:t>
      </w:r>
      <w:proofErr w:type="gramStart"/>
      <w:r w:rsidRPr="00263ED7">
        <w:rPr>
          <w:rFonts w:ascii="Arial" w:hAnsi="Arial" w:cs="Arial"/>
          <w:bCs/>
          <w:color w:val="000000"/>
          <w:szCs w:val="21"/>
        </w:rPr>
        <w:t>则负担</w:t>
      </w:r>
      <w:proofErr w:type="gramEnd"/>
      <w:r w:rsidRPr="00263ED7">
        <w:rPr>
          <w:rFonts w:ascii="Arial" w:hAnsi="Arial" w:cs="Arial"/>
          <w:bCs/>
          <w:color w:val="000000"/>
          <w:szCs w:val="21"/>
        </w:rPr>
        <w:t>船舶的折旧费、维修保养费、船用物料费、润滑油费、船舶保险费等船舶维持费。</w:t>
      </w:r>
      <w:r w:rsidRPr="00263ED7">
        <w:rPr>
          <w:rFonts w:ascii="Arial" w:hAnsi="Arial" w:cs="Arial"/>
          <w:bCs/>
          <w:color w:val="000000"/>
          <w:szCs w:val="21"/>
        </w:rPr>
        <w:t>3</w:t>
      </w:r>
      <w:r w:rsidRPr="00263ED7">
        <w:rPr>
          <w:rFonts w:ascii="Arial" w:hAnsi="Arial" w:cs="Arial"/>
          <w:bCs/>
          <w:color w:val="000000"/>
          <w:szCs w:val="21"/>
        </w:rPr>
        <w:t>）租金按船舶的载重吨、租期长短及商定的租金率计算。</w:t>
      </w:r>
      <w:r w:rsidRPr="00263ED7">
        <w:rPr>
          <w:rFonts w:ascii="Arial" w:hAnsi="Arial" w:cs="Arial"/>
          <w:bCs/>
          <w:color w:val="000000"/>
          <w:szCs w:val="21"/>
        </w:rPr>
        <w:t>4</w:t>
      </w:r>
      <w:r w:rsidRPr="00263ED7">
        <w:rPr>
          <w:rFonts w:ascii="Arial" w:hAnsi="Arial" w:cs="Arial"/>
          <w:bCs/>
          <w:color w:val="000000"/>
          <w:szCs w:val="21"/>
        </w:rPr>
        <w:t>）租船合同中订有关于交船和还船，以及关于停租的规定。</w:t>
      </w:r>
      <w:r w:rsidRPr="00263ED7">
        <w:rPr>
          <w:rFonts w:ascii="Arial" w:hAnsi="Arial" w:cs="Arial"/>
          <w:bCs/>
          <w:color w:val="000000"/>
          <w:szCs w:val="21"/>
        </w:rPr>
        <w:t>5</w:t>
      </w:r>
      <w:r w:rsidRPr="00263ED7">
        <w:rPr>
          <w:rFonts w:ascii="Arial" w:hAnsi="Arial" w:cs="Arial"/>
          <w:bCs/>
          <w:color w:val="000000"/>
          <w:szCs w:val="21"/>
        </w:rPr>
        <w:t>）较长期的定期租船合同中常订有</w:t>
      </w:r>
      <w:r w:rsidRPr="00263ED7">
        <w:rPr>
          <w:rFonts w:ascii="Arial" w:hAnsi="Arial" w:cs="Arial"/>
          <w:bCs/>
          <w:color w:val="000000"/>
          <w:szCs w:val="21"/>
        </w:rPr>
        <w:t>"</w:t>
      </w:r>
      <w:r w:rsidRPr="00263ED7">
        <w:rPr>
          <w:rFonts w:ascii="Arial" w:hAnsi="Arial" w:cs="Arial"/>
          <w:bCs/>
          <w:color w:val="000000"/>
          <w:szCs w:val="21"/>
        </w:rPr>
        <w:t>自动递增条款（</w:t>
      </w:r>
      <w:r w:rsidRPr="00263ED7">
        <w:rPr>
          <w:rFonts w:ascii="Arial" w:hAnsi="Arial" w:cs="Arial"/>
          <w:bCs/>
          <w:color w:val="000000"/>
          <w:szCs w:val="21"/>
        </w:rPr>
        <w:t>Escalation clause</w:t>
      </w:r>
      <w:r w:rsidRPr="00263ED7">
        <w:rPr>
          <w:rFonts w:ascii="Arial" w:hAnsi="Arial" w:cs="Arial"/>
          <w:bCs/>
          <w:color w:val="000000"/>
          <w:szCs w:val="21"/>
        </w:rPr>
        <w:t>）</w:t>
      </w:r>
      <w:r w:rsidRPr="00263ED7">
        <w:rPr>
          <w:rFonts w:ascii="Arial" w:hAnsi="Arial" w:cs="Arial"/>
          <w:bCs/>
          <w:color w:val="000000"/>
          <w:szCs w:val="21"/>
        </w:rPr>
        <w:t>"</w:t>
      </w:r>
      <w:r w:rsidRPr="00263ED7">
        <w:rPr>
          <w:rFonts w:ascii="Arial" w:hAnsi="Arial" w:cs="Arial"/>
          <w:bCs/>
          <w:color w:val="000000"/>
          <w:szCs w:val="21"/>
        </w:rPr>
        <w:t>以保护船舶所有人在租期中因部分费用上涨而使船舶所有人的盈利减少或发生亏损的损失。由于租金一经确定，通常在租期内不再变动，如果合同中订有</w:t>
      </w:r>
      <w:r w:rsidRPr="00263ED7">
        <w:rPr>
          <w:rFonts w:ascii="Arial" w:hAnsi="Arial" w:cs="Arial"/>
          <w:bCs/>
          <w:color w:val="000000"/>
          <w:szCs w:val="21"/>
        </w:rPr>
        <w:t>"</w:t>
      </w:r>
      <w:r w:rsidRPr="00263ED7">
        <w:rPr>
          <w:rFonts w:ascii="Arial" w:hAnsi="Arial" w:cs="Arial"/>
          <w:bCs/>
          <w:color w:val="000000"/>
          <w:szCs w:val="21"/>
        </w:rPr>
        <w:t>自动递增条款</w:t>
      </w:r>
      <w:r w:rsidRPr="00263ED7">
        <w:rPr>
          <w:rFonts w:ascii="Arial" w:hAnsi="Arial" w:cs="Arial"/>
          <w:bCs/>
          <w:color w:val="000000"/>
          <w:szCs w:val="21"/>
        </w:rPr>
        <w:t>"</w:t>
      </w:r>
      <w:r w:rsidRPr="00263ED7">
        <w:rPr>
          <w:rFonts w:ascii="Arial" w:hAnsi="Arial" w:cs="Arial"/>
          <w:bCs/>
          <w:color w:val="000000"/>
          <w:szCs w:val="21"/>
        </w:rPr>
        <w:t>，在规定的费用上涨时，按约定租金即可按相应的比例提高。</w:t>
      </w:r>
      <w:r w:rsidRPr="00263ED7">
        <w:rPr>
          <w:rFonts w:ascii="Arial" w:hAnsi="Arial" w:cs="Arial"/>
          <w:bCs/>
          <w:color w:val="000000"/>
          <w:szCs w:val="21"/>
        </w:rPr>
        <w:t xml:space="preserve"> </w:t>
      </w:r>
    </w:p>
    <w:p w:rsidR="001D7576" w:rsidRPr="00263ED7" w:rsidRDefault="001D7576" w:rsidP="00263ED7">
      <w:pPr>
        <w:spacing w:line="0" w:lineRule="atLeast"/>
        <w:ind w:left="360"/>
        <w:rPr>
          <w:rFonts w:ascii="Arial" w:hAnsi="Arial" w:cs="Arial"/>
          <w:bCs/>
          <w:color w:val="000000"/>
          <w:szCs w:val="21"/>
        </w:rPr>
      </w:pPr>
      <w:r w:rsidRPr="00263ED7">
        <w:rPr>
          <w:rFonts w:ascii="Arial" w:hAnsi="Arial" w:cs="Arial"/>
          <w:bCs/>
          <w:color w:val="000000"/>
          <w:szCs w:val="21"/>
        </w:rPr>
        <w:t>特点</w:t>
      </w:r>
      <w:r w:rsidRPr="00263ED7">
        <w:rPr>
          <w:rFonts w:ascii="Arial" w:hAnsi="Arial" w:cs="Arial"/>
          <w:bCs/>
          <w:color w:val="000000"/>
          <w:szCs w:val="21"/>
        </w:rPr>
        <w:t xml:space="preserve">: </w:t>
      </w:r>
      <w:r w:rsidRPr="00263ED7">
        <w:rPr>
          <w:rFonts w:ascii="Arial" w:hAnsi="Arial" w:cs="Arial"/>
          <w:bCs/>
          <w:color w:val="000000"/>
          <w:szCs w:val="21"/>
        </w:rPr>
        <w:t>承租对象</w:t>
      </w:r>
      <w:r w:rsidRPr="00263ED7">
        <w:rPr>
          <w:rFonts w:ascii="Arial" w:hAnsi="Arial" w:cs="Arial"/>
          <w:bCs/>
          <w:color w:val="000000"/>
          <w:szCs w:val="21"/>
        </w:rPr>
        <w:t xml:space="preserve"> : </w:t>
      </w:r>
      <w:r w:rsidRPr="00263ED7">
        <w:rPr>
          <w:rFonts w:ascii="Arial" w:hAnsi="Arial" w:cs="Arial"/>
          <w:bCs/>
          <w:color w:val="000000"/>
          <w:szCs w:val="21"/>
        </w:rPr>
        <w:t>定期租船的承租对象主要是：需要船舶满足正常班期的班轮公司；大宗货物的进出口商；资金短缺而需要发展船队的公司，以及短期内来不及造船而又急需船舶的公司等。</w:t>
      </w:r>
      <w:r w:rsidRPr="00263ED7">
        <w:rPr>
          <w:rFonts w:ascii="Arial" w:hAnsi="Arial" w:cs="Arial"/>
          <w:bCs/>
          <w:color w:val="000000"/>
          <w:szCs w:val="21"/>
        </w:rPr>
        <w:t xml:space="preserve"> </w:t>
      </w:r>
    </w:p>
    <w:p w:rsidR="001D7576" w:rsidRPr="00263ED7" w:rsidRDefault="001D7576" w:rsidP="00263ED7">
      <w:pPr>
        <w:spacing w:line="0" w:lineRule="atLeast"/>
        <w:ind w:left="360"/>
        <w:rPr>
          <w:rFonts w:ascii="Arial" w:hAnsi="Arial" w:cs="Arial"/>
          <w:bCs/>
          <w:color w:val="000000"/>
          <w:szCs w:val="21"/>
        </w:rPr>
      </w:pPr>
      <w:r w:rsidRPr="00263ED7">
        <w:rPr>
          <w:rFonts w:ascii="Arial" w:hAnsi="Arial" w:cs="Arial"/>
          <w:bCs/>
          <w:color w:val="000000"/>
          <w:szCs w:val="21"/>
        </w:rPr>
        <w:t>租用期限</w:t>
      </w:r>
      <w:r w:rsidRPr="00263ED7">
        <w:rPr>
          <w:rFonts w:ascii="Arial" w:hAnsi="Arial" w:cs="Arial"/>
          <w:bCs/>
          <w:color w:val="000000"/>
          <w:szCs w:val="21"/>
        </w:rPr>
        <w:t xml:space="preserve"> : </w:t>
      </w:r>
      <w:r w:rsidRPr="00263ED7">
        <w:rPr>
          <w:rFonts w:ascii="Arial" w:hAnsi="Arial" w:cs="Arial"/>
          <w:bCs/>
          <w:color w:val="000000"/>
          <w:szCs w:val="21"/>
        </w:rPr>
        <w:t>定期租船是按一定期限租用，租期短则</w:t>
      </w:r>
      <w:r w:rsidRPr="00263ED7">
        <w:rPr>
          <w:rFonts w:ascii="Arial" w:hAnsi="Arial" w:cs="Arial"/>
          <w:bCs/>
          <w:color w:val="000000"/>
          <w:szCs w:val="21"/>
        </w:rPr>
        <w:t>0.5</w:t>
      </w:r>
      <w:r w:rsidRPr="00263ED7">
        <w:rPr>
          <w:rFonts w:ascii="Arial" w:hAnsi="Arial" w:cs="Arial"/>
          <w:bCs/>
          <w:color w:val="000000"/>
          <w:szCs w:val="21"/>
        </w:rPr>
        <w:t>～</w:t>
      </w:r>
      <w:r w:rsidRPr="00263ED7">
        <w:rPr>
          <w:rFonts w:ascii="Arial" w:hAnsi="Arial" w:cs="Arial"/>
          <w:bCs/>
          <w:color w:val="000000"/>
          <w:szCs w:val="21"/>
        </w:rPr>
        <w:t>1</w:t>
      </w:r>
      <w:r w:rsidRPr="00263ED7">
        <w:rPr>
          <w:rFonts w:ascii="Arial" w:hAnsi="Arial" w:cs="Arial"/>
          <w:bCs/>
          <w:color w:val="000000"/>
          <w:szCs w:val="21"/>
        </w:rPr>
        <w:t>年，长者甚至可达</w:t>
      </w:r>
      <w:r w:rsidRPr="00263ED7">
        <w:rPr>
          <w:rFonts w:ascii="Arial" w:hAnsi="Arial" w:cs="Arial"/>
          <w:bCs/>
          <w:color w:val="000000"/>
          <w:szCs w:val="21"/>
        </w:rPr>
        <w:t>5</w:t>
      </w:r>
      <w:r w:rsidRPr="00263ED7">
        <w:rPr>
          <w:rFonts w:ascii="Arial" w:hAnsi="Arial" w:cs="Arial"/>
          <w:bCs/>
          <w:color w:val="000000"/>
          <w:szCs w:val="21"/>
        </w:rPr>
        <w:t>～</w:t>
      </w:r>
      <w:r w:rsidRPr="00263ED7">
        <w:rPr>
          <w:rFonts w:ascii="Arial" w:hAnsi="Arial" w:cs="Arial"/>
          <w:bCs/>
          <w:color w:val="000000"/>
          <w:szCs w:val="21"/>
        </w:rPr>
        <w:t>10</w:t>
      </w:r>
      <w:r w:rsidRPr="00263ED7">
        <w:rPr>
          <w:rFonts w:ascii="Arial" w:hAnsi="Arial" w:cs="Arial"/>
          <w:bCs/>
          <w:color w:val="000000"/>
          <w:szCs w:val="21"/>
        </w:rPr>
        <w:t>年，主要取决于承租人所需船舶的时间及其对船舶供求关系和租金水平的预测分析而定。</w:t>
      </w:r>
    </w:p>
    <w:p w:rsidR="001D7576" w:rsidRPr="00263ED7" w:rsidRDefault="001D7576" w:rsidP="00263ED7">
      <w:pPr>
        <w:spacing w:line="0" w:lineRule="atLeast"/>
        <w:ind w:left="360"/>
        <w:rPr>
          <w:rFonts w:ascii="Arial" w:hAnsi="Arial" w:cs="Arial"/>
          <w:bCs/>
          <w:color w:val="000000"/>
          <w:szCs w:val="21"/>
        </w:rPr>
      </w:pPr>
      <w:r w:rsidRPr="00263ED7">
        <w:rPr>
          <w:rFonts w:ascii="Arial" w:hAnsi="Arial" w:cs="Arial"/>
          <w:bCs/>
          <w:color w:val="000000"/>
          <w:szCs w:val="21"/>
        </w:rPr>
        <w:t>租金费率</w:t>
      </w:r>
      <w:r w:rsidRPr="00263ED7">
        <w:rPr>
          <w:rFonts w:ascii="Arial" w:hAnsi="Arial" w:cs="Arial"/>
          <w:bCs/>
          <w:color w:val="000000"/>
          <w:szCs w:val="21"/>
        </w:rPr>
        <w:t xml:space="preserve"> : </w:t>
      </w:r>
      <w:r w:rsidRPr="00263ED7">
        <w:rPr>
          <w:rFonts w:ascii="Arial" w:hAnsi="Arial" w:cs="Arial"/>
          <w:bCs/>
          <w:color w:val="000000"/>
          <w:szCs w:val="21"/>
        </w:rPr>
        <w:t>定期租船的租金费率通常需根据航运市场的供求状况和租期内市场供求变化的趋势而定。计算租金的方法是以租金费率单位：元</w:t>
      </w:r>
      <w:r w:rsidRPr="00263ED7">
        <w:rPr>
          <w:rFonts w:ascii="Arial" w:hAnsi="Arial" w:cs="Arial"/>
          <w:bCs/>
          <w:color w:val="000000"/>
          <w:szCs w:val="21"/>
        </w:rPr>
        <w:t xml:space="preserve">/ </w:t>
      </w:r>
      <w:r w:rsidRPr="00263ED7">
        <w:rPr>
          <w:rFonts w:ascii="Arial" w:hAnsi="Arial" w:cs="Arial"/>
          <w:bCs/>
          <w:color w:val="000000"/>
          <w:szCs w:val="21"/>
        </w:rPr>
        <w:t>每月每载重吨为基础结合具体的出租船舶的夏季满载载重吨计算出租用期的租金。</w:t>
      </w:r>
      <w:r w:rsidRPr="00263ED7">
        <w:rPr>
          <w:rFonts w:ascii="Arial" w:hAnsi="Arial" w:cs="Arial"/>
          <w:bCs/>
          <w:color w:val="000000"/>
          <w:szCs w:val="21"/>
        </w:rPr>
        <w:t xml:space="preserve"> </w:t>
      </w:r>
    </w:p>
    <w:p w:rsidR="001D7576" w:rsidRPr="00263ED7" w:rsidRDefault="001D7576" w:rsidP="00263ED7">
      <w:pPr>
        <w:spacing w:line="0" w:lineRule="atLeast"/>
        <w:ind w:left="360"/>
        <w:rPr>
          <w:rFonts w:ascii="Arial" w:hAnsi="Arial" w:cs="Arial"/>
          <w:bCs/>
          <w:color w:val="000000"/>
          <w:szCs w:val="21"/>
        </w:rPr>
      </w:pPr>
      <w:r w:rsidRPr="00263ED7">
        <w:rPr>
          <w:rFonts w:ascii="Arial" w:hAnsi="Arial" w:cs="Arial"/>
          <w:bCs/>
          <w:color w:val="000000"/>
          <w:szCs w:val="21"/>
        </w:rPr>
        <w:t>费用开支</w:t>
      </w:r>
      <w:r w:rsidRPr="00263ED7">
        <w:rPr>
          <w:rFonts w:ascii="Arial" w:hAnsi="Arial" w:cs="Arial"/>
          <w:bCs/>
          <w:color w:val="000000"/>
          <w:szCs w:val="21"/>
        </w:rPr>
        <w:t xml:space="preserve"> : </w:t>
      </w:r>
      <w:r w:rsidRPr="00263ED7">
        <w:rPr>
          <w:rFonts w:ascii="Arial" w:hAnsi="Arial" w:cs="Arial"/>
          <w:bCs/>
          <w:color w:val="000000"/>
          <w:szCs w:val="21"/>
        </w:rPr>
        <w:t>当船舶以期租形式租出时，船舶所有人将船舶使用权移交给承租人，这种经营方式是一种船舶租赁业务。因此，在租期内，船舶所有人负担船舶固定费用的开支，而船舶承租人</w:t>
      </w:r>
      <w:proofErr w:type="gramStart"/>
      <w:r w:rsidRPr="00263ED7">
        <w:rPr>
          <w:rFonts w:ascii="Arial" w:hAnsi="Arial" w:cs="Arial"/>
          <w:bCs/>
          <w:color w:val="000000"/>
          <w:szCs w:val="21"/>
        </w:rPr>
        <w:t>则负担</w:t>
      </w:r>
      <w:proofErr w:type="gramEnd"/>
      <w:r w:rsidRPr="00263ED7">
        <w:rPr>
          <w:rFonts w:ascii="Arial" w:hAnsi="Arial" w:cs="Arial"/>
          <w:bCs/>
          <w:color w:val="000000"/>
          <w:szCs w:val="21"/>
        </w:rPr>
        <w:t>船舶在营运过程中的变动费用开支</w:t>
      </w:r>
      <w:r w:rsidRPr="00263ED7">
        <w:rPr>
          <w:rFonts w:ascii="Arial" w:hAnsi="Arial" w:cs="Arial"/>
          <w:bCs/>
          <w:color w:val="000000"/>
          <w:szCs w:val="21"/>
        </w:rPr>
        <w:t xml:space="preserve"> </w:t>
      </w:r>
      <w:r w:rsidRPr="00263ED7">
        <w:rPr>
          <w:rFonts w:ascii="Arial" w:hAnsi="Arial" w:cs="Arial"/>
          <w:bCs/>
          <w:color w:val="000000"/>
          <w:szCs w:val="21"/>
        </w:rPr>
        <w:t>。</w:t>
      </w:r>
      <w:r w:rsidRPr="00263ED7">
        <w:rPr>
          <w:rFonts w:ascii="Arial" w:hAnsi="Arial" w:cs="Arial"/>
          <w:bCs/>
          <w:color w:val="000000"/>
          <w:szCs w:val="21"/>
        </w:rPr>
        <w:t xml:space="preserve"> </w:t>
      </w:r>
    </w:p>
    <w:p w:rsidR="001D7576" w:rsidRPr="00263ED7" w:rsidRDefault="001D7576" w:rsidP="00263ED7">
      <w:pPr>
        <w:spacing w:line="0" w:lineRule="atLeast"/>
        <w:ind w:left="360"/>
        <w:rPr>
          <w:rFonts w:ascii="Arial" w:hAnsi="Arial" w:cs="Arial"/>
          <w:b/>
          <w:bCs/>
          <w:color w:val="000000"/>
          <w:szCs w:val="21"/>
        </w:rPr>
      </w:pPr>
      <w:r w:rsidRPr="00263ED7">
        <w:rPr>
          <w:rFonts w:ascii="Arial" w:hAnsi="Arial" w:cs="Arial"/>
          <w:b/>
          <w:bCs/>
          <w:color w:val="000000"/>
          <w:szCs w:val="21"/>
        </w:rPr>
        <w:t>光船租船</w:t>
      </w:r>
      <w:r w:rsidRPr="00263ED7">
        <w:rPr>
          <w:rFonts w:ascii="Arial" w:hAnsi="Arial" w:cs="Arial"/>
          <w:b/>
          <w:bCs/>
          <w:color w:val="000000"/>
          <w:szCs w:val="21"/>
        </w:rPr>
        <w:t xml:space="preserve"> </w:t>
      </w:r>
    </w:p>
    <w:p w:rsidR="001D7576" w:rsidRPr="00263ED7" w:rsidRDefault="001D7576" w:rsidP="00263ED7">
      <w:pPr>
        <w:spacing w:line="0" w:lineRule="atLeast"/>
        <w:ind w:left="360"/>
        <w:rPr>
          <w:rFonts w:ascii="Arial" w:hAnsi="Arial" w:cs="Arial"/>
          <w:bCs/>
          <w:color w:val="000000"/>
          <w:szCs w:val="21"/>
        </w:rPr>
      </w:pPr>
      <w:r w:rsidRPr="00263ED7">
        <w:rPr>
          <w:rFonts w:ascii="Arial" w:hAnsi="Arial" w:cs="Arial"/>
          <w:bCs/>
          <w:color w:val="000000"/>
          <w:szCs w:val="21"/>
        </w:rPr>
        <w:t>光船租船又称船壳租船。这种租船不具有承揽运输性质，它只相当于一种财产租赁。光船租船是指在租期内船舶所有人只提供一艘空船给承租人使用，而配备船员，供应给养，船舶的营运管理以及一切固定或变动的营运费用都由承租人负担。也就是说，船舶所有人在租期内除了收取租金外，不再承担任何责任和费用。因此，一些不愿经营船舶运输业务，或者缺乏经营管理船舶经验的船舶所有人也可将自己的船舶以光船租船的方式出租。虽然这样的出租利润不高，但船舶所有人可以取得固定的租金收入，对回收投资是有保证的。</w:t>
      </w:r>
    </w:p>
    <w:p w:rsidR="001D7576" w:rsidRPr="00263ED7" w:rsidRDefault="001D7576" w:rsidP="00263ED7">
      <w:pPr>
        <w:spacing w:line="0" w:lineRule="atLeast"/>
        <w:ind w:left="360"/>
        <w:rPr>
          <w:rFonts w:ascii="Arial" w:hAnsi="Arial" w:cs="Arial"/>
          <w:bCs/>
          <w:color w:val="000000"/>
          <w:szCs w:val="21"/>
        </w:rPr>
      </w:pPr>
      <w:r w:rsidRPr="00263ED7">
        <w:rPr>
          <w:rFonts w:ascii="Arial" w:hAnsi="Arial" w:cs="Arial"/>
          <w:bCs/>
          <w:color w:val="000000"/>
          <w:szCs w:val="21"/>
        </w:rPr>
        <w:t>光船租船的特点是：</w:t>
      </w:r>
      <w:r w:rsidRPr="00263ED7">
        <w:rPr>
          <w:rFonts w:ascii="Arial" w:hAnsi="Arial" w:cs="Arial"/>
          <w:bCs/>
          <w:color w:val="000000"/>
          <w:szCs w:val="21"/>
        </w:rPr>
        <w:t>1</w:t>
      </w:r>
      <w:r w:rsidRPr="00263ED7">
        <w:rPr>
          <w:rFonts w:ascii="Arial" w:hAnsi="Arial" w:cs="Arial"/>
          <w:bCs/>
          <w:color w:val="000000"/>
          <w:szCs w:val="21"/>
        </w:rPr>
        <w:t>）船舶所有人只提供一艘空船。</w:t>
      </w:r>
      <w:r w:rsidRPr="00263ED7">
        <w:rPr>
          <w:rFonts w:ascii="Arial" w:hAnsi="Arial" w:cs="Arial"/>
          <w:bCs/>
          <w:color w:val="000000"/>
          <w:szCs w:val="21"/>
        </w:rPr>
        <w:t>2</w:t>
      </w:r>
      <w:r w:rsidRPr="00263ED7">
        <w:rPr>
          <w:rFonts w:ascii="Arial" w:hAnsi="Arial" w:cs="Arial"/>
          <w:bCs/>
          <w:color w:val="000000"/>
          <w:szCs w:val="21"/>
        </w:rPr>
        <w:t>）全部船员由承租人配备并听从承租人的指挥。</w:t>
      </w:r>
      <w:r w:rsidRPr="00263ED7">
        <w:rPr>
          <w:rFonts w:ascii="Arial" w:hAnsi="Arial" w:cs="Arial"/>
          <w:bCs/>
          <w:color w:val="000000"/>
          <w:szCs w:val="21"/>
        </w:rPr>
        <w:t>3</w:t>
      </w:r>
      <w:r w:rsidRPr="00263ED7">
        <w:rPr>
          <w:rFonts w:ascii="Arial" w:hAnsi="Arial" w:cs="Arial"/>
          <w:bCs/>
          <w:color w:val="000000"/>
          <w:szCs w:val="21"/>
        </w:rPr>
        <w:t>）承租人负责船舶的经营及营运调度工作，并承担在租期内的时间损失，即承租人不能</w:t>
      </w:r>
      <w:r w:rsidRPr="00263ED7">
        <w:rPr>
          <w:rFonts w:ascii="Arial" w:hAnsi="Arial" w:cs="Arial"/>
          <w:bCs/>
          <w:color w:val="000000"/>
          <w:szCs w:val="21"/>
        </w:rPr>
        <w:t>"</w:t>
      </w:r>
      <w:r w:rsidRPr="00263ED7">
        <w:rPr>
          <w:rFonts w:ascii="Arial" w:hAnsi="Arial" w:cs="Arial"/>
          <w:bCs/>
          <w:color w:val="000000"/>
          <w:szCs w:val="21"/>
        </w:rPr>
        <w:t>停租</w:t>
      </w:r>
      <w:r w:rsidRPr="00263ED7">
        <w:rPr>
          <w:rFonts w:ascii="Arial" w:hAnsi="Arial" w:cs="Arial"/>
          <w:bCs/>
          <w:color w:val="000000"/>
          <w:szCs w:val="21"/>
        </w:rPr>
        <w:t>"</w:t>
      </w:r>
      <w:r w:rsidRPr="00263ED7">
        <w:rPr>
          <w:rFonts w:ascii="Arial" w:hAnsi="Arial" w:cs="Arial"/>
          <w:bCs/>
          <w:color w:val="000000"/>
          <w:szCs w:val="21"/>
        </w:rPr>
        <w:t>。</w:t>
      </w:r>
      <w:r w:rsidRPr="00263ED7">
        <w:rPr>
          <w:rFonts w:ascii="Arial" w:hAnsi="Arial" w:cs="Arial"/>
          <w:bCs/>
          <w:color w:val="000000"/>
          <w:szCs w:val="21"/>
        </w:rPr>
        <w:t>4</w:t>
      </w:r>
      <w:r w:rsidRPr="00263ED7">
        <w:rPr>
          <w:rFonts w:ascii="Arial" w:hAnsi="Arial" w:cs="Arial"/>
          <w:bCs/>
          <w:color w:val="000000"/>
          <w:szCs w:val="21"/>
        </w:rPr>
        <w:t>）除船舶的资本费用外，承租人承担船舶的全部固定的及变动的费用。</w:t>
      </w:r>
      <w:r w:rsidRPr="00263ED7">
        <w:rPr>
          <w:rFonts w:ascii="Arial" w:hAnsi="Arial" w:cs="Arial"/>
          <w:bCs/>
          <w:color w:val="000000"/>
          <w:szCs w:val="21"/>
        </w:rPr>
        <w:t>5</w:t>
      </w:r>
      <w:r w:rsidRPr="00263ED7">
        <w:rPr>
          <w:rFonts w:ascii="Arial" w:hAnsi="Arial" w:cs="Arial"/>
          <w:bCs/>
          <w:color w:val="000000"/>
          <w:szCs w:val="21"/>
        </w:rPr>
        <w:t>）租金按船舶的装载能力、租期及商定的租金率计算。</w:t>
      </w:r>
      <w:r w:rsidRPr="00263ED7">
        <w:rPr>
          <w:rFonts w:ascii="Arial" w:hAnsi="Arial" w:cs="Arial"/>
          <w:bCs/>
          <w:color w:val="000000"/>
          <w:szCs w:val="21"/>
        </w:rPr>
        <w:t xml:space="preserve"> </w:t>
      </w:r>
    </w:p>
    <w:p w:rsidR="001D7576" w:rsidRPr="00263ED7" w:rsidRDefault="001D7576" w:rsidP="00263ED7">
      <w:pPr>
        <w:spacing w:line="0" w:lineRule="atLeast"/>
        <w:ind w:left="360"/>
        <w:rPr>
          <w:rFonts w:ascii="Arial" w:hAnsi="Arial" w:cs="Arial"/>
          <w:b/>
          <w:bCs/>
          <w:color w:val="000000"/>
          <w:szCs w:val="21"/>
        </w:rPr>
      </w:pPr>
      <w:r w:rsidRPr="00263ED7">
        <w:rPr>
          <w:rFonts w:ascii="Arial" w:hAnsi="Arial" w:cs="Arial"/>
          <w:b/>
          <w:bCs/>
          <w:color w:val="000000"/>
          <w:szCs w:val="21"/>
        </w:rPr>
        <w:t>光船租购</w:t>
      </w:r>
      <w:r w:rsidRPr="00263ED7">
        <w:rPr>
          <w:rFonts w:ascii="Arial" w:hAnsi="Arial" w:cs="Arial"/>
          <w:b/>
          <w:bCs/>
          <w:color w:val="000000"/>
          <w:szCs w:val="21"/>
        </w:rPr>
        <w:t xml:space="preserve"> </w:t>
      </w:r>
    </w:p>
    <w:p w:rsidR="001D7576" w:rsidRPr="00263ED7" w:rsidRDefault="001D7576" w:rsidP="00263ED7">
      <w:pPr>
        <w:spacing w:line="0" w:lineRule="atLeast"/>
        <w:ind w:left="360"/>
        <w:rPr>
          <w:rFonts w:ascii="Arial" w:hAnsi="Arial" w:cs="Arial"/>
          <w:bCs/>
          <w:color w:val="000000"/>
          <w:szCs w:val="21"/>
        </w:rPr>
      </w:pPr>
      <w:r w:rsidRPr="00263ED7">
        <w:rPr>
          <w:rFonts w:ascii="Arial" w:hAnsi="Arial" w:cs="Arial"/>
          <w:bCs/>
          <w:color w:val="000000"/>
          <w:szCs w:val="21"/>
        </w:rPr>
        <w:t xml:space="preserve">　　指船舶出租人向承租人提供不配备船员的船舶，在约定的期间内，由承租人占有和使用，并在约定期间届满时将船舶所有权转移给承租人，而由承租人支付租购费的合同。光船租购实际上相当于分期付款购买船舶，船东在收到全部付款前对船舶拥有正式的所</w:t>
      </w:r>
      <w:r w:rsidRPr="00263ED7">
        <w:rPr>
          <w:rFonts w:ascii="Arial" w:hAnsi="Arial" w:cs="Arial"/>
          <w:bCs/>
          <w:color w:val="000000"/>
          <w:szCs w:val="21"/>
        </w:rPr>
        <w:lastRenderedPageBreak/>
        <w:t>有权，租船人支付每期租金相等于分期付款，租期结束船价全部付清，船舶就属于租船人所有。当然光船租购的租金率要比光船租赁的租金率高，这是因为光船租购下，租期届满时承租人无须将船舶交还船东，船东要在租期内收回船舶的成本和利润。由此，光船租购合同所要达到的目的是买卖船舶，光船租购是实现船舶买卖的途径，因此光船租购具有船舶融资租赁的性质，在多数情况下，光船租购相比较传统的贷款购买船舶是更为经济的一种融资方式。光船租购一般租期相对较长，承租人负担租赁物的维修、保养、保险及纳税费用，出租人拥有租赁物的所有权，承租人拥有使用权，原则上不得中途解约，租期届满时承租人有购买、续租的优先权。</w:t>
      </w:r>
      <w:r w:rsidRPr="00263ED7">
        <w:rPr>
          <w:rFonts w:ascii="Arial" w:hAnsi="Arial" w:cs="Arial"/>
          <w:bCs/>
          <w:color w:val="000000"/>
          <w:szCs w:val="21"/>
        </w:rPr>
        <w:t xml:space="preserve"> </w:t>
      </w:r>
    </w:p>
    <w:p w:rsidR="001D7576" w:rsidRPr="008F783B" w:rsidRDefault="001D7576" w:rsidP="00263ED7">
      <w:pPr>
        <w:widowControl/>
        <w:spacing w:line="0" w:lineRule="atLeast"/>
        <w:ind w:firstLineChars="150" w:firstLine="316"/>
        <w:jc w:val="left"/>
        <w:rPr>
          <w:rFonts w:ascii="Arial" w:hAnsi="Arial" w:cs="Arial"/>
          <w:color w:val="000000"/>
          <w:kern w:val="0"/>
          <w:szCs w:val="21"/>
        </w:rPr>
      </w:pPr>
      <w:r w:rsidRPr="008F783B">
        <w:rPr>
          <w:rFonts w:ascii="Arial" w:hAnsi="Arial" w:cs="Arial"/>
          <w:b/>
          <w:bCs/>
          <w:color w:val="000000"/>
          <w:kern w:val="0"/>
          <w:szCs w:val="21"/>
        </w:rPr>
        <w:t>包运租船</w:t>
      </w:r>
      <w:r w:rsidRPr="008F783B">
        <w:rPr>
          <w:rFonts w:ascii="Arial" w:hAnsi="Arial" w:cs="Arial"/>
          <w:color w:val="000000"/>
          <w:kern w:val="0"/>
          <w:szCs w:val="21"/>
        </w:rPr>
        <w:t xml:space="preserve"> </w:t>
      </w:r>
    </w:p>
    <w:p w:rsidR="001D7576" w:rsidRPr="008F783B" w:rsidRDefault="001D7576" w:rsidP="001D7576">
      <w:pPr>
        <w:spacing w:line="0" w:lineRule="atLeast"/>
        <w:ind w:left="360" w:firstLine="420"/>
        <w:rPr>
          <w:rFonts w:ascii="Arial" w:hAnsi="Arial" w:cs="Arial"/>
          <w:color w:val="000000"/>
          <w:kern w:val="0"/>
          <w:szCs w:val="21"/>
        </w:rPr>
      </w:pPr>
      <w:r w:rsidRPr="008F783B">
        <w:rPr>
          <w:rFonts w:ascii="Arial" w:hAnsi="Arial" w:cs="Arial"/>
          <w:color w:val="000000"/>
          <w:kern w:val="0"/>
          <w:szCs w:val="21"/>
        </w:rPr>
        <w:t>指船舶所有人以一定的运力，在确定的港口之间，按事先约定的时间，航次周期，每航次以较均等的运量，完成全部货运量的租船方式。</w:t>
      </w:r>
    </w:p>
    <w:p w:rsidR="001D7576" w:rsidRPr="008F783B" w:rsidRDefault="001D7576" w:rsidP="001D7576">
      <w:pPr>
        <w:spacing w:line="0" w:lineRule="atLeast"/>
        <w:ind w:left="360" w:firstLine="420"/>
        <w:rPr>
          <w:rFonts w:ascii="Arial" w:hAnsi="Arial" w:cs="Arial"/>
          <w:color w:val="000000"/>
          <w:kern w:val="0"/>
          <w:szCs w:val="21"/>
        </w:rPr>
      </w:pPr>
      <w:r w:rsidRPr="008F783B">
        <w:rPr>
          <w:rFonts w:ascii="Arial" w:hAnsi="Arial" w:cs="Arial"/>
          <w:color w:val="000000"/>
          <w:kern w:val="0"/>
          <w:szCs w:val="21"/>
        </w:rPr>
        <w:t>包运租船区别于其它租船方式的特点有：</w:t>
      </w:r>
      <w:r w:rsidRPr="008F783B">
        <w:rPr>
          <w:rFonts w:ascii="Arial" w:hAnsi="Arial" w:cs="Arial"/>
          <w:color w:val="000000"/>
          <w:kern w:val="0"/>
          <w:szCs w:val="21"/>
        </w:rPr>
        <w:t>1</w:t>
      </w:r>
      <w:r w:rsidRPr="008F783B">
        <w:rPr>
          <w:rFonts w:ascii="Arial" w:hAnsi="Arial" w:cs="Arial"/>
          <w:color w:val="000000"/>
          <w:kern w:val="0"/>
          <w:szCs w:val="21"/>
        </w:rPr>
        <w:t>）包运租船合同中不确定船舶的船名及国籍，仅规定船舶的船级、船龄和船舶的技术规范等，船舶所有人只须比照这些要求提供能够完成合同规定每航次货运量的运力即可，这对船舶所有人在调度和安排船舶方面是十分灵活、方便的。</w:t>
      </w:r>
      <w:r w:rsidRPr="008F783B">
        <w:rPr>
          <w:rFonts w:ascii="Arial" w:hAnsi="Arial" w:cs="Arial"/>
          <w:color w:val="000000"/>
          <w:kern w:val="0"/>
          <w:szCs w:val="21"/>
        </w:rPr>
        <w:t>2</w:t>
      </w:r>
      <w:r w:rsidRPr="008F783B">
        <w:rPr>
          <w:rFonts w:ascii="Arial" w:hAnsi="Arial" w:cs="Arial"/>
          <w:color w:val="000000"/>
          <w:kern w:val="0"/>
          <w:szCs w:val="21"/>
        </w:rPr>
        <w:t>）租期的长短取决于货物的总量及船舶航次周期所需的时间。</w:t>
      </w:r>
      <w:r w:rsidRPr="008F783B">
        <w:rPr>
          <w:rFonts w:ascii="Arial" w:hAnsi="Arial" w:cs="Arial"/>
          <w:color w:val="000000"/>
          <w:kern w:val="0"/>
          <w:szCs w:val="21"/>
        </w:rPr>
        <w:t>3</w:t>
      </w:r>
      <w:r w:rsidRPr="008F783B">
        <w:rPr>
          <w:rFonts w:ascii="Arial" w:hAnsi="Arial" w:cs="Arial"/>
          <w:color w:val="000000"/>
          <w:kern w:val="0"/>
          <w:szCs w:val="21"/>
        </w:rPr>
        <w:t>）船舶所承运的货物主要是运量特别大的干散货或液体散装货物，承租人往往是业务量大和实力强的综合性工矿企业、贸易机构、生产加工集团或大石油公司。</w:t>
      </w:r>
      <w:r w:rsidRPr="008F783B">
        <w:rPr>
          <w:rFonts w:ascii="Arial" w:hAnsi="Arial" w:cs="Arial"/>
          <w:color w:val="000000"/>
          <w:kern w:val="0"/>
          <w:szCs w:val="21"/>
        </w:rPr>
        <w:t>4</w:t>
      </w:r>
      <w:r w:rsidRPr="008F783B">
        <w:rPr>
          <w:rFonts w:ascii="Arial" w:hAnsi="Arial" w:cs="Arial"/>
          <w:color w:val="000000"/>
          <w:kern w:val="0"/>
          <w:szCs w:val="21"/>
        </w:rPr>
        <w:t>）船舶航次中所产生的时间延误的损失风险由船舶所有人承担，而对于船舶在港装、卸货物期间所产生的延误，则通过合同中订有的</w:t>
      </w:r>
      <w:r w:rsidRPr="008F783B">
        <w:rPr>
          <w:rFonts w:ascii="Arial" w:hAnsi="Arial" w:cs="Arial"/>
          <w:color w:val="000000"/>
          <w:kern w:val="0"/>
          <w:szCs w:val="21"/>
        </w:rPr>
        <w:t>"</w:t>
      </w:r>
      <w:r w:rsidRPr="008F783B">
        <w:rPr>
          <w:rFonts w:ascii="Arial" w:hAnsi="Arial" w:cs="Arial"/>
          <w:color w:val="000000"/>
          <w:kern w:val="0"/>
          <w:szCs w:val="21"/>
        </w:rPr>
        <w:t>延滞条款</w:t>
      </w:r>
      <w:r w:rsidRPr="008F783B">
        <w:rPr>
          <w:rFonts w:ascii="Arial" w:hAnsi="Arial" w:cs="Arial"/>
          <w:color w:val="000000"/>
          <w:kern w:val="0"/>
          <w:szCs w:val="21"/>
        </w:rPr>
        <w:t>"</w:t>
      </w:r>
      <w:r w:rsidRPr="008F783B">
        <w:rPr>
          <w:rFonts w:ascii="Arial" w:hAnsi="Arial" w:cs="Arial"/>
          <w:color w:val="000000"/>
          <w:kern w:val="0"/>
          <w:szCs w:val="21"/>
        </w:rPr>
        <w:t>的办法来处理，通常是由承租人承担船舶在港的时间损失。</w:t>
      </w:r>
      <w:r w:rsidRPr="008F783B">
        <w:rPr>
          <w:rFonts w:ascii="Arial" w:hAnsi="Arial" w:cs="Arial"/>
          <w:color w:val="000000"/>
          <w:kern w:val="0"/>
          <w:szCs w:val="21"/>
        </w:rPr>
        <w:t>5</w:t>
      </w:r>
      <w:r w:rsidRPr="008F783B">
        <w:rPr>
          <w:rFonts w:ascii="Arial" w:hAnsi="Arial" w:cs="Arial"/>
          <w:color w:val="000000"/>
          <w:kern w:val="0"/>
          <w:szCs w:val="21"/>
        </w:rPr>
        <w:t>）运费按船舶实际装运货物的数量及商定的费率计收，通常按航次结算。从上述特点可见，包运租船在很大程度上具有</w:t>
      </w:r>
      <w:r w:rsidRPr="008F783B">
        <w:rPr>
          <w:rFonts w:ascii="Arial" w:hAnsi="Arial" w:cs="Arial"/>
          <w:color w:val="000000"/>
          <w:kern w:val="0"/>
          <w:szCs w:val="21"/>
        </w:rPr>
        <w:t>"</w:t>
      </w:r>
      <w:r w:rsidRPr="008F783B">
        <w:rPr>
          <w:rFonts w:ascii="Arial" w:hAnsi="Arial" w:cs="Arial"/>
          <w:color w:val="000000"/>
          <w:kern w:val="0"/>
          <w:szCs w:val="21"/>
        </w:rPr>
        <w:t>连续航次租船</w:t>
      </w:r>
      <w:r w:rsidRPr="008F783B">
        <w:rPr>
          <w:rFonts w:ascii="Arial" w:hAnsi="Arial" w:cs="Arial"/>
          <w:color w:val="000000"/>
          <w:kern w:val="0"/>
          <w:szCs w:val="21"/>
        </w:rPr>
        <w:t>"</w:t>
      </w:r>
      <w:r w:rsidRPr="008F783B">
        <w:rPr>
          <w:rFonts w:ascii="Arial" w:hAnsi="Arial" w:cs="Arial"/>
          <w:color w:val="000000"/>
          <w:kern w:val="0"/>
          <w:szCs w:val="21"/>
        </w:rPr>
        <w:t>的基本特点。</w:t>
      </w:r>
    </w:p>
    <w:p w:rsidR="001D7576" w:rsidRPr="008F783B" w:rsidRDefault="001D7576" w:rsidP="001D7576">
      <w:pPr>
        <w:spacing w:line="0" w:lineRule="atLeast"/>
        <w:rPr>
          <w:rFonts w:ascii="Arial" w:hAnsi="Arial" w:cs="Arial"/>
          <w:color w:val="000000"/>
          <w:szCs w:val="21"/>
        </w:rPr>
      </w:pPr>
      <w:r w:rsidRPr="008F783B">
        <w:rPr>
          <w:rFonts w:ascii="Arial" w:hAnsi="Arial" w:cs="Arial"/>
          <w:b/>
          <w:color w:val="000000"/>
          <w:szCs w:val="21"/>
        </w:rPr>
        <w:t>29</w:t>
      </w:r>
      <w:r w:rsidRPr="008F783B">
        <w:rPr>
          <w:rFonts w:ascii="Arial" w:hAnsi="Arial" w:cs="Arial"/>
          <w:b/>
          <w:color w:val="000000"/>
          <w:szCs w:val="21"/>
        </w:rPr>
        <w:t>、租船种类？</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答：</w:t>
      </w:r>
      <w:r w:rsidRPr="008F783B">
        <w:rPr>
          <w:rFonts w:ascii="Arial" w:hAnsi="Arial" w:cs="Arial"/>
          <w:color w:val="000000"/>
          <w:kern w:val="0"/>
          <w:szCs w:val="21"/>
        </w:rPr>
        <w:t>1</w:t>
      </w:r>
      <w:r w:rsidRPr="008F783B">
        <w:rPr>
          <w:rFonts w:ascii="Arial" w:hAnsi="Arial" w:cs="Arial"/>
          <w:color w:val="000000"/>
          <w:kern w:val="0"/>
          <w:szCs w:val="21"/>
        </w:rPr>
        <w:t>，单航次租船（</w:t>
      </w:r>
      <w:r w:rsidRPr="008F783B">
        <w:rPr>
          <w:rFonts w:ascii="Arial" w:hAnsi="Arial" w:cs="Arial"/>
          <w:color w:val="000000"/>
          <w:kern w:val="0"/>
          <w:szCs w:val="21"/>
        </w:rPr>
        <w:t>single trip charter)</w:t>
      </w:r>
      <w:r w:rsidRPr="008F783B">
        <w:rPr>
          <w:rFonts w:ascii="Arial" w:hAnsi="Arial" w:cs="Arial"/>
          <w:color w:val="000000"/>
          <w:kern w:val="0"/>
          <w:szCs w:val="21"/>
        </w:rPr>
        <w:t>，指出租人和承租人</w:t>
      </w:r>
      <w:proofErr w:type="gramStart"/>
      <w:r w:rsidRPr="008F783B">
        <w:rPr>
          <w:rFonts w:ascii="Arial" w:hAnsi="Arial" w:cs="Arial"/>
          <w:color w:val="000000"/>
          <w:kern w:val="0"/>
          <w:szCs w:val="21"/>
        </w:rPr>
        <w:t>只洽租</w:t>
      </w:r>
      <w:proofErr w:type="gramEnd"/>
      <w:r w:rsidRPr="008F783B">
        <w:rPr>
          <w:rFonts w:ascii="Arial" w:hAnsi="Arial" w:cs="Arial"/>
          <w:color w:val="000000"/>
          <w:kern w:val="0"/>
          <w:szCs w:val="21"/>
        </w:rPr>
        <w:t>一个单程航次，将货物从一港运至另一港的租船方式。</w:t>
      </w:r>
      <w:r w:rsidRPr="008F783B">
        <w:rPr>
          <w:rFonts w:ascii="Arial" w:hAnsi="Arial" w:cs="Arial"/>
          <w:color w:val="000000"/>
          <w:kern w:val="0"/>
          <w:szCs w:val="21"/>
        </w:rPr>
        <w:br/>
      </w:r>
      <w:r w:rsidRPr="008F783B">
        <w:rPr>
          <w:rFonts w:ascii="Arial" w:hAnsi="Arial" w:cs="Arial"/>
          <w:vanish/>
          <w:color w:val="000000"/>
          <w:kern w:val="0"/>
          <w:szCs w:val="21"/>
        </w:rPr>
        <w:t>:y8i![#q9t't0R</w:t>
      </w:r>
      <w:r w:rsidRPr="008F783B">
        <w:rPr>
          <w:rFonts w:ascii="Arial" w:hAnsi="Arial" w:cs="Arial"/>
          <w:vanish/>
          <w:color w:val="000000"/>
          <w:kern w:val="0"/>
          <w:szCs w:val="21"/>
        </w:rPr>
        <w:t>外贸知识论坛</w:t>
      </w:r>
      <w:r w:rsidRPr="008F783B">
        <w:rPr>
          <w:rFonts w:ascii="Arial" w:hAnsi="Arial" w:cs="Arial"/>
          <w:color w:val="000000"/>
          <w:kern w:val="0"/>
          <w:szCs w:val="21"/>
        </w:rPr>
        <w:t>2</w:t>
      </w:r>
      <w:r w:rsidRPr="008F783B">
        <w:rPr>
          <w:rFonts w:ascii="Arial" w:hAnsi="Arial" w:cs="Arial"/>
          <w:color w:val="000000"/>
          <w:kern w:val="0"/>
          <w:szCs w:val="21"/>
        </w:rPr>
        <w:t>，往返航次（</w:t>
      </w:r>
      <w:r w:rsidRPr="008F783B">
        <w:rPr>
          <w:rFonts w:ascii="Arial" w:hAnsi="Arial" w:cs="Arial"/>
          <w:color w:val="000000"/>
          <w:kern w:val="0"/>
          <w:szCs w:val="21"/>
        </w:rPr>
        <w:t>return trip charter)</w:t>
      </w:r>
      <w:r w:rsidRPr="008F783B">
        <w:rPr>
          <w:rFonts w:ascii="Arial" w:hAnsi="Arial" w:cs="Arial"/>
          <w:color w:val="000000"/>
          <w:kern w:val="0"/>
          <w:szCs w:val="21"/>
        </w:rPr>
        <w:t>，依双方约定，同一船舶在完成一个单航次后，再在上一个航次的卸货港装货（或邻近港），运回原装（或附近港）卸货后，航次才告终止的租船方式。</w:t>
      </w:r>
      <w:r w:rsidRPr="008F783B">
        <w:rPr>
          <w:rFonts w:ascii="Arial" w:hAnsi="Arial" w:cs="Arial"/>
          <w:color w:val="000000"/>
          <w:kern w:val="0"/>
          <w:szCs w:val="21"/>
        </w:rPr>
        <w:br/>
        <w:t>3</w:t>
      </w:r>
      <w:r w:rsidRPr="008F783B">
        <w:rPr>
          <w:rFonts w:ascii="Arial" w:hAnsi="Arial" w:cs="Arial"/>
          <w:color w:val="000000"/>
          <w:kern w:val="0"/>
          <w:szCs w:val="21"/>
        </w:rPr>
        <w:t>，连续单航次或连续往返航次租船（</w:t>
      </w:r>
      <w:r w:rsidRPr="008F783B">
        <w:rPr>
          <w:rFonts w:ascii="Arial" w:hAnsi="Arial" w:cs="Arial"/>
          <w:color w:val="000000"/>
          <w:kern w:val="0"/>
          <w:szCs w:val="21"/>
        </w:rPr>
        <w:t>consecutive single trip charter or continuous return voyage charter)</w:t>
      </w:r>
      <w:r w:rsidRPr="008F783B">
        <w:rPr>
          <w:rFonts w:ascii="Arial" w:hAnsi="Arial" w:cs="Arial"/>
          <w:color w:val="000000"/>
          <w:kern w:val="0"/>
          <w:szCs w:val="21"/>
        </w:rPr>
        <w:t>，指同一船舶在同方向、同航线上，连续完成规定的两个或两个以上的单航次或往返航次的一种租船方式。</w:t>
      </w:r>
      <w:r w:rsidRPr="008F783B">
        <w:rPr>
          <w:rFonts w:ascii="Arial" w:hAnsi="Arial" w:cs="Arial"/>
          <w:color w:val="000000"/>
          <w:kern w:val="0"/>
          <w:szCs w:val="21"/>
        </w:rPr>
        <w:br/>
        <w:t>4</w:t>
      </w:r>
      <w:r w:rsidRPr="008F783B">
        <w:rPr>
          <w:rFonts w:ascii="Arial" w:hAnsi="Arial" w:cs="Arial"/>
          <w:color w:val="000000"/>
          <w:kern w:val="0"/>
          <w:szCs w:val="21"/>
        </w:rPr>
        <w:t>，航次期租（</w:t>
      </w:r>
      <w:r w:rsidRPr="008F783B">
        <w:rPr>
          <w:rFonts w:ascii="Arial" w:hAnsi="Arial" w:cs="Arial"/>
          <w:color w:val="000000"/>
          <w:kern w:val="0"/>
          <w:szCs w:val="21"/>
        </w:rPr>
        <w:t>TCT: time charter on trip or time-charter-trip)</w:t>
      </w:r>
      <w:r w:rsidRPr="008F783B">
        <w:rPr>
          <w:rFonts w:ascii="Arial" w:hAnsi="Arial" w:cs="Arial"/>
          <w:color w:val="000000"/>
          <w:kern w:val="0"/>
          <w:szCs w:val="21"/>
        </w:rPr>
        <w:br/>
      </w:r>
      <w:r w:rsidRPr="008F783B">
        <w:rPr>
          <w:rFonts w:ascii="Arial" w:hAnsi="Arial" w:cs="Arial"/>
          <w:vanish/>
          <w:color w:val="000000"/>
          <w:kern w:val="0"/>
          <w:szCs w:val="21"/>
        </w:rPr>
        <w:t>7q6k%k!`)G1E</w:t>
      </w:r>
      <w:r w:rsidRPr="008F783B">
        <w:rPr>
          <w:rFonts w:ascii="Arial" w:hAnsi="Arial" w:cs="Arial"/>
          <w:vanish/>
          <w:color w:val="000000"/>
          <w:kern w:val="0"/>
          <w:szCs w:val="21"/>
        </w:rPr>
        <w:t>外贸新手，外贸知识</w:t>
      </w:r>
      <w:r w:rsidRPr="008F783B">
        <w:rPr>
          <w:rFonts w:ascii="Arial" w:hAnsi="Arial" w:cs="Arial"/>
          <w:vanish/>
          <w:color w:val="000000"/>
          <w:kern w:val="0"/>
          <w:szCs w:val="21"/>
        </w:rPr>
        <w:t>,</w:t>
      </w:r>
      <w:r w:rsidRPr="008F783B">
        <w:rPr>
          <w:rFonts w:ascii="Arial" w:hAnsi="Arial" w:cs="Arial"/>
          <w:vanish/>
          <w:color w:val="000000"/>
          <w:kern w:val="0"/>
          <w:szCs w:val="21"/>
        </w:rPr>
        <w:t>外贸英语，外贸报关，外贸单证，外贸报价，外贸英语，核销退税，物流货代</w:t>
      </w:r>
      <w:r w:rsidRPr="008F783B">
        <w:rPr>
          <w:rFonts w:ascii="Arial" w:hAnsi="Arial" w:cs="Arial"/>
          <w:color w:val="000000"/>
          <w:kern w:val="0"/>
          <w:szCs w:val="21"/>
        </w:rPr>
        <w:t>20</w:t>
      </w:r>
      <w:r w:rsidRPr="008F783B">
        <w:rPr>
          <w:rFonts w:ascii="Arial" w:hAnsi="Arial" w:cs="Arial"/>
          <w:color w:val="000000"/>
          <w:kern w:val="0"/>
          <w:szCs w:val="21"/>
        </w:rPr>
        <w:t>世纪</w:t>
      </w:r>
      <w:r w:rsidRPr="008F783B">
        <w:rPr>
          <w:rFonts w:ascii="Arial" w:hAnsi="Arial" w:cs="Arial"/>
          <w:color w:val="000000"/>
          <w:kern w:val="0"/>
          <w:szCs w:val="21"/>
        </w:rPr>
        <w:t>70</w:t>
      </w:r>
      <w:r w:rsidRPr="008F783B">
        <w:rPr>
          <w:rFonts w:ascii="Arial" w:hAnsi="Arial" w:cs="Arial"/>
          <w:color w:val="000000"/>
          <w:kern w:val="0"/>
          <w:szCs w:val="21"/>
        </w:rPr>
        <w:t>年代出现，定期租船的一种，形式上仍以航次为限，租金则依该航次使用的实际时间及日租金率计算。</w:t>
      </w:r>
      <w:r w:rsidRPr="008F783B">
        <w:rPr>
          <w:rFonts w:ascii="Arial" w:hAnsi="Arial" w:cs="Arial"/>
          <w:color w:val="000000"/>
          <w:kern w:val="0"/>
          <w:szCs w:val="21"/>
        </w:rPr>
        <w:br/>
      </w:r>
      <w:r w:rsidRPr="008F783B">
        <w:rPr>
          <w:rFonts w:ascii="Arial" w:hAnsi="Arial" w:cs="Arial"/>
          <w:color w:val="000000"/>
          <w:kern w:val="0"/>
          <w:szCs w:val="21"/>
        </w:rPr>
        <w:t>当装卸港条件较差，或航线的航行条件较差，比较难于确定完成一个航次所需时间的情况下，采用航次期租，对出租人比较有利，可以避免因为不测而使航次时间延长造成船期损失。</w:t>
      </w:r>
      <w:r w:rsidRPr="008F783B">
        <w:rPr>
          <w:rFonts w:ascii="Arial" w:hAnsi="Arial" w:cs="Arial"/>
          <w:color w:val="000000"/>
          <w:kern w:val="0"/>
          <w:szCs w:val="21"/>
        </w:rPr>
        <w:br/>
        <w:t>5</w:t>
      </w:r>
      <w:r w:rsidRPr="008F783B">
        <w:rPr>
          <w:rFonts w:ascii="Arial" w:hAnsi="Arial" w:cs="Arial"/>
          <w:color w:val="000000"/>
          <w:kern w:val="0"/>
          <w:szCs w:val="21"/>
        </w:rPr>
        <w:t>，包运合同</w:t>
      </w:r>
      <w:r w:rsidRPr="008F783B">
        <w:rPr>
          <w:rFonts w:ascii="Arial" w:hAnsi="Arial" w:cs="Arial"/>
          <w:color w:val="000000"/>
          <w:kern w:val="0"/>
          <w:szCs w:val="21"/>
        </w:rPr>
        <w:t>(COA</w:t>
      </w:r>
      <w:r w:rsidRPr="008F783B">
        <w:rPr>
          <w:rFonts w:ascii="Arial" w:hAnsi="Arial" w:cs="Arial"/>
          <w:color w:val="000000"/>
          <w:kern w:val="0"/>
          <w:szCs w:val="21"/>
        </w:rPr>
        <w:t>：</w:t>
      </w:r>
      <w:r w:rsidRPr="008F783B">
        <w:rPr>
          <w:rFonts w:ascii="Arial" w:hAnsi="Arial" w:cs="Arial"/>
          <w:color w:val="000000"/>
          <w:kern w:val="0"/>
          <w:szCs w:val="21"/>
        </w:rPr>
        <w:t xml:space="preserve">contract of </w:t>
      </w:r>
      <w:proofErr w:type="spellStart"/>
      <w:r w:rsidRPr="008F783B">
        <w:rPr>
          <w:rFonts w:ascii="Arial" w:hAnsi="Arial" w:cs="Arial"/>
          <w:color w:val="000000"/>
          <w:kern w:val="0"/>
          <w:szCs w:val="21"/>
        </w:rPr>
        <w:t>affreightment</w:t>
      </w:r>
      <w:proofErr w:type="spellEnd"/>
      <w:r w:rsidRPr="008F783B">
        <w:rPr>
          <w:rFonts w:ascii="Arial" w:hAnsi="Arial" w:cs="Arial"/>
          <w:color w:val="000000"/>
          <w:kern w:val="0"/>
          <w:szCs w:val="21"/>
        </w:rPr>
        <w:t xml:space="preserve">) </w:t>
      </w:r>
      <w:r w:rsidRPr="008F783B">
        <w:rPr>
          <w:rFonts w:ascii="Arial" w:hAnsi="Arial" w:cs="Arial"/>
          <w:color w:val="000000"/>
          <w:kern w:val="0"/>
          <w:szCs w:val="21"/>
        </w:rPr>
        <w:br/>
      </w:r>
      <w:r w:rsidRPr="008F783B">
        <w:rPr>
          <w:rFonts w:ascii="Arial" w:hAnsi="Arial" w:cs="Arial"/>
          <w:color w:val="000000"/>
          <w:kern w:val="0"/>
          <w:szCs w:val="21"/>
        </w:rPr>
        <w:t>指</w:t>
      </w:r>
      <w:proofErr w:type="gramStart"/>
      <w:r w:rsidRPr="008F783B">
        <w:rPr>
          <w:rFonts w:ascii="Arial" w:hAnsi="Arial" w:cs="Arial"/>
          <w:color w:val="000000"/>
          <w:kern w:val="0"/>
          <w:szCs w:val="21"/>
        </w:rPr>
        <w:t>将协定</w:t>
      </w:r>
      <w:proofErr w:type="gramEnd"/>
      <w:r w:rsidRPr="008F783B">
        <w:rPr>
          <w:rFonts w:ascii="Arial" w:hAnsi="Arial" w:cs="Arial"/>
          <w:color w:val="000000"/>
          <w:kern w:val="0"/>
          <w:szCs w:val="21"/>
        </w:rPr>
        <w:t>的货物包运至指定的港口，而由出租人收取包运运费（</w:t>
      </w:r>
      <w:r w:rsidRPr="008F783B">
        <w:rPr>
          <w:rFonts w:ascii="Arial" w:hAnsi="Arial" w:cs="Arial"/>
          <w:color w:val="000000"/>
          <w:kern w:val="0"/>
          <w:szCs w:val="21"/>
        </w:rPr>
        <w:t>lump sum freight</w:t>
      </w:r>
      <w:r w:rsidRPr="008F783B">
        <w:rPr>
          <w:rFonts w:ascii="Arial" w:hAnsi="Arial" w:cs="Arial"/>
          <w:color w:val="000000"/>
          <w:kern w:val="0"/>
          <w:szCs w:val="21"/>
        </w:rPr>
        <w:t>）的合同。</w:t>
      </w:r>
    </w:p>
    <w:p w:rsidR="001D7576" w:rsidRPr="008F783B" w:rsidRDefault="001D7576" w:rsidP="001D7576">
      <w:pPr>
        <w:spacing w:line="0" w:lineRule="atLeast"/>
        <w:rPr>
          <w:rFonts w:ascii="Arial" w:hAnsi="Arial" w:cs="Arial"/>
          <w:color w:val="000000"/>
          <w:kern w:val="0"/>
          <w:szCs w:val="21"/>
        </w:rPr>
      </w:pPr>
      <w:r w:rsidRPr="008F783B">
        <w:rPr>
          <w:rFonts w:ascii="Arial" w:hAnsi="Arial" w:cs="Arial"/>
          <w:b/>
          <w:color w:val="000000"/>
          <w:szCs w:val="21"/>
        </w:rPr>
        <w:t>30</w:t>
      </w:r>
      <w:r w:rsidRPr="008F783B">
        <w:rPr>
          <w:rFonts w:ascii="Arial" w:hAnsi="Arial" w:cs="Arial"/>
          <w:b/>
          <w:color w:val="000000"/>
          <w:szCs w:val="21"/>
        </w:rPr>
        <w:t>、不定期船经营特点及其运行组织特点：</w:t>
      </w:r>
    </w:p>
    <w:p w:rsidR="001D7576" w:rsidRPr="008F783B" w:rsidRDefault="001D7576" w:rsidP="001D7576">
      <w:pPr>
        <w:spacing w:line="0" w:lineRule="atLeast"/>
        <w:ind w:leftChars="171" w:left="359" w:firstLineChars="200" w:firstLine="420"/>
        <w:rPr>
          <w:rFonts w:ascii="Arial" w:hAnsi="Arial" w:cs="Arial"/>
          <w:color w:val="000000"/>
          <w:kern w:val="0"/>
          <w:szCs w:val="21"/>
        </w:rPr>
      </w:pPr>
      <w:r w:rsidRPr="008F783B">
        <w:rPr>
          <w:rFonts w:ascii="Arial" w:hAnsi="Arial" w:cs="Arial"/>
          <w:color w:val="000000"/>
          <w:kern w:val="0"/>
          <w:szCs w:val="21"/>
        </w:rPr>
        <w:t>经营不定期船对投资实力方面的要求比较低</w:t>
      </w:r>
      <w:r w:rsidRPr="008F783B">
        <w:rPr>
          <w:rFonts w:ascii="Arial" w:hAnsi="Arial" w:cs="Arial"/>
          <w:color w:val="000000"/>
          <w:kern w:val="0"/>
          <w:szCs w:val="21"/>
        </w:rPr>
        <w:t xml:space="preserve"> </w:t>
      </w:r>
      <w:r w:rsidRPr="008F783B">
        <w:rPr>
          <w:rFonts w:ascii="Arial" w:hAnsi="Arial" w:cs="Arial"/>
          <w:color w:val="000000"/>
          <w:kern w:val="0"/>
          <w:szCs w:val="21"/>
        </w:rPr>
        <w:t>；经营策略（发展什么船队，采用何种租船方式，制定什么样的租金费率等）的选择特别重要</w:t>
      </w:r>
      <w:r w:rsidRPr="008F783B">
        <w:rPr>
          <w:rFonts w:ascii="Arial" w:hAnsi="Arial" w:cs="Arial"/>
          <w:color w:val="000000"/>
          <w:kern w:val="0"/>
          <w:szCs w:val="21"/>
        </w:rPr>
        <w:t xml:space="preserve"> </w:t>
      </w:r>
      <w:r w:rsidRPr="008F783B">
        <w:rPr>
          <w:rFonts w:ascii="Arial" w:hAnsi="Arial" w:cs="Arial"/>
          <w:color w:val="000000"/>
          <w:kern w:val="0"/>
          <w:szCs w:val="21"/>
        </w:rPr>
        <w:t>；不定期船公司一般都委派船舶经纪人来承担揽货业务</w:t>
      </w:r>
      <w:r w:rsidRPr="008F783B">
        <w:rPr>
          <w:rFonts w:ascii="Arial" w:hAnsi="Arial" w:cs="Arial"/>
          <w:color w:val="000000"/>
          <w:kern w:val="0"/>
          <w:szCs w:val="21"/>
        </w:rPr>
        <w:t xml:space="preserve"> </w:t>
      </w:r>
      <w:r w:rsidRPr="008F783B">
        <w:rPr>
          <w:rFonts w:ascii="Arial" w:hAnsi="Arial" w:cs="Arial"/>
          <w:color w:val="000000"/>
          <w:kern w:val="0"/>
          <w:szCs w:val="21"/>
        </w:rPr>
        <w:t>；租船运输的运费或租金水平的高低，</w:t>
      </w:r>
      <w:r w:rsidRPr="008F783B">
        <w:rPr>
          <w:rFonts w:ascii="Arial" w:hAnsi="Arial" w:cs="Arial"/>
          <w:color w:val="000000"/>
          <w:kern w:val="0"/>
          <w:szCs w:val="21"/>
        </w:rPr>
        <w:t xml:space="preserve"> </w:t>
      </w:r>
      <w:r w:rsidRPr="008F783B">
        <w:rPr>
          <w:rFonts w:ascii="Arial" w:hAnsi="Arial" w:cs="Arial"/>
          <w:color w:val="000000"/>
          <w:kern w:val="0"/>
          <w:szCs w:val="21"/>
        </w:rPr>
        <w:t>直接受租船合同签订时的航运市场行情波动的影响；租船运输主要服务于专门的货运市场，承运大宗类货物。</w:t>
      </w:r>
    </w:p>
    <w:p w:rsidR="001D7576" w:rsidRPr="008F783B" w:rsidRDefault="001D7576" w:rsidP="001D7576">
      <w:pPr>
        <w:spacing w:line="0" w:lineRule="atLeast"/>
        <w:ind w:leftChars="171" w:left="359" w:firstLineChars="200" w:firstLine="420"/>
        <w:rPr>
          <w:rFonts w:ascii="Arial" w:hAnsi="Arial" w:cs="Arial"/>
          <w:color w:val="000000"/>
          <w:kern w:val="0"/>
          <w:szCs w:val="21"/>
        </w:rPr>
      </w:pPr>
      <w:r w:rsidRPr="008F783B">
        <w:rPr>
          <w:rFonts w:ascii="Arial" w:hAnsi="Arial" w:cs="Arial"/>
          <w:color w:val="000000"/>
          <w:kern w:val="0"/>
          <w:szCs w:val="21"/>
        </w:rPr>
        <w:t>其运行组织特点：当不定期船经营者将自己的船舶以期租形式出租给班轮公司已满足其正常班次的需要时，其运行组织被纳入班轮运行组织之中。</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当不定期船经营者和货主订有长期承包货物运输合同时，运行组织原则上可在航线上配置并保留一定数量的经济型专用船，并采用基本类似班轮运行的方式，只是不一定要严格定期。但在运价（租金费率）方面应充分考虑一定时期内市场供给状况的变化及有关船舶运行费用方面的变化。</w:t>
      </w:r>
      <w:r w:rsidRPr="008F783B">
        <w:rPr>
          <w:rFonts w:ascii="Arial" w:hAnsi="Arial" w:cs="Arial"/>
          <w:color w:val="000000"/>
          <w:kern w:val="0"/>
          <w:szCs w:val="21"/>
        </w:rPr>
        <w:t xml:space="preserve">  </w:t>
      </w:r>
    </w:p>
    <w:p w:rsidR="001D7576" w:rsidRPr="008F783B" w:rsidRDefault="001D7576" w:rsidP="001D7576">
      <w:pPr>
        <w:spacing w:line="0" w:lineRule="atLeast"/>
        <w:ind w:leftChars="150" w:left="315" w:firstLineChars="200" w:firstLine="420"/>
        <w:rPr>
          <w:rFonts w:ascii="Arial" w:hAnsi="Arial" w:cs="Arial"/>
          <w:color w:val="000000"/>
          <w:kern w:val="0"/>
          <w:szCs w:val="21"/>
        </w:rPr>
      </w:pPr>
      <w:r w:rsidRPr="008F783B">
        <w:rPr>
          <w:rFonts w:ascii="Arial" w:hAnsi="Arial" w:cs="Arial"/>
          <w:color w:val="000000"/>
          <w:kern w:val="0"/>
          <w:szCs w:val="21"/>
        </w:rPr>
        <w:lastRenderedPageBreak/>
        <w:t>对于单航次租船或连续航次租船，其运行组织工作比较复杂。由于市场的自由竞争，要事先决定连续几个航次的货物运输任务再派船在大多数情况下时不可能的。根据经营特点，这类船舶运行组织应该是灵活的和尽可能优化的。</w:t>
      </w:r>
      <w:r w:rsidRPr="008F783B">
        <w:rPr>
          <w:rFonts w:ascii="Arial" w:hAnsi="Arial" w:cs="Arial"/>
          <w:color w:val="000000"/>
          <w:kern w:val="0"/>
          <w:szCs w:val="21"/>
        </w:rPr>
        <w:t xml:space="preserve">  </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31</w:t>
      </w:r>
      <w:r w:rsidRPr="008F783B">
        <w:rPr>
          <w:rFonts w:ascii="Arial" w:hAnsi="Arial" w:cs="Arial"/>
          <w:b/>
          <w:color w:val="000000"/>
          <w:szCs w:val="21"/>
        </w:rPr>
        <w:t>、提高船舶营运率的措施：</w:t>
      </w:r>
    </w:p>
    <w:p w:rsidR="001D7576" w:rsidRPr="008F783B" w:rsidRDefault="001D7576" w:rsidP="001D7576">
      <w:pPr>
        <w:spacing w:line="0" w:lineRule="atLeast"/>
        <w:ind w:leftChars="171" w:left="359" w:firstLineChars="200" w:firstLine="420"/>
        <w:rPr>
          <w:rFonts w:ascii="Arial" w:hAnsi="Arial" w:cs="Arial"/>
          <w:color w:val="000000"/>
          <w:kern w:val="0"/>
          <w:szCs w:val="21"/>
        </w:rPr>
      </w:pPr>
      <w:r w:rsidRPr="008F783B">
        <w:rPr>
          <w:rFonts w:ascii="Arial" w:hAnsi="Arial" w:cs="Arial"/>
          <w:color w:val="000000"/>
          <w:kern w:val="0"/>
          <w:szCs w:val="21"/>
        </w:rPr>
        <w:t>加强对修理计划的监督和检查，消除等待修理时间，尽量缩短在修时间，减少航次外检修和洗刷锅炉的时间等；船舶调度工作应根据货源的变化情况，及时调整各航线的运力，以保证船舶运输能力得到充分地利用；在淡季时，注意加强船舶的维修保养，将多余运力提前安排维修，使船舶保持良好的状态，随时投入营运。</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32</w:t>
      </w:r>
      <w:r w:rsidRPr="008F783B">
        <w:rPr>
          <w:rFonts w:ascii="Arial" w:hAnsi="Arial" w:cs="Arial"/>
          <w:b/>
          <w:color w:val="000000"/>
          <w:szCs w:val="21"/>
        </w:rPr>
        <w:t>、航运企业提高船舶航行速度？</w:t>
      </w:r>
    </w:p>
    <w:p w:rsidR="001D7576" w:rsidRPr="008F783B" w:rsidRDefault="001D7576" w:rsidP="001D7576">
      <w:pPr>
        <w:spacing w:line="0" w:lineRule="atLeast"/>
        <w:ind w:leftChars="171" w:left="359" w:firstLineChars="250" w:firstLine="525"/>
        <w:rPr>
          <w:rFonts w:ascii="Arial" w:hAnsi="Arial" w:cs="Arial"/>
          <w:color w:val="000000"/>
          <w:kern w:val="0"/>
          <w:szCs w:val="21"/>
        </w:rPr>
      </w:pPr>
      <w:r w:rsidRPr="008F783B">
        <w:rPr>
          <w:rFonts w:ascii="Arial" w:hAnsi="Arial" w:cs="Arial"/>
          <w:color w:val="000000"/>
          <w:kern w:val="0"/>
          <w:szCs w:val="21"/>
        </w:rPr>
        <w:t>一方面是减少船舶的运行阻力；另一方面是加大推进器的推力。</w:t>
      </w:r>
    </w:p>
    <w:p w:rsidR="001D7576" w:rsidRPr="008F783B" w:rsidRDefault="001D7576" w:rsidP="001D7576">
      <w:pPr>
        <w:spacing w:line="0" w:lineRule="atLeast"/>
        <w:ind w:leftChars="171" w:left="359" w:firstLineChars="200" w:firstLine="420"/>
        <w:rPr>
          <w:rFonts w:ascii="Arial" w:hAnsi="Arial" w:cs="Arial"/>
          <w:color w:val="000000"/>
          <w:kern w:val="0"/>
          <w:szCs w:val="21"/>
        </w:rPr>
      </w:pPr>
      <w:r w:rsidRPr="008F783B">
        <w:rPr>
          <w:rFonts w:ascii="Arial" w:hAnsi="Arial" w:cs="Arial"/>
          <w:color w:val="000000"/>
          <w:kern w:val="0"/>
          <w:szCs w:val="21"/>
        </w:rPr>
        <w:t>在减少船舶运行阻力方面：造船时应选择阻力小的船型；营运船舶要通过利用潮流，确定合理的载重定额，尽可能减少船底的粗糙程度等方法来提高船舶航行速度。</w:t>
      </w:r>
      <w:r w:rsidRPr="008F783B">
        <w:rPr>
          <w:rFonts w:ascii="Arial" w:hAnsi="Arial" w:cs="Arial"/>
          <w:color w:val="000000"/>
          <w:kern w:val="0"/>
          <w:szCs w:val="21"/>
        </w:rPr>
        <w:t xml:space="preserve">  </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kern w:val="0"/>
          <w:szCs w:val="21"/>
        </w:rPr>
        <w:t>33</w:t>
      </w:r>
      <w:r w:rsidRPr="008F783B">
        <w:rPr>
          <w:rFonts w:ascii="Arial" w:hAnsi="Arial" w:cs="Arial"/>
          <w:b/>
          <w:color w:val="000000"/>
          <w:kern w:val="0"/>
          <w:szCs w:val="21"/>
        </w:rPr>
        <w:t>、</w:t>
      </w:r>
      <w:r w:rsidRPr="008F783B">
        <w:rPr>
          <w:rFonts w:ascii="Arial" w:hAnsi="Arial" w:cs="Arial"/>
          <w:b/>
          <w:color w:val="000000"/>
          <w:szCs w:val="21"/>
        </w:rPr>
        <w:t>租船合同和航次租船合同</w:t>
      </w:r>
      <w:r w:rsidRPr="008F783B">
        <w:rPr>
          <w:rFonts w:ascii="Arial" w:hAnsi="Arial" w:cs="Arial"/>
          <w:b/>
          <w:color w:val="000000"/>
          <w:szCs w:val="21"/>
        </w:rPr>
        <w:t xml:space="preserve"> </w:t>
      </w:r>
      <w:r w:rsidRPr="008F783B">
        <w:rPr>
          <w:rFonts w:ascii="Arial" w:hAnsi="Arial" w:cs="Arial"/>
          <w:b/>
          <w:color w:val="000000"/>
          <w:szCs w:val="21"/>
        </w:rPr>
        <w:t>、定期租船合同、光船租赁合同</w:t>
      </w:r>
      <w:r w:rsidRPr="008F783B">
        <w:rPr>
          <w:rFonts w:ascii="Arial" w:hAnsi="Arial" w:cs="Arial"/>
          <w:b/>
          <w:color w:val="000000"/>
          <w:szCs w:val="21"/>
        </w:rPr>
        <w:t>?</w:t>
      </w:r>
    </w:p>
    <w:p w:rsidR="001D7576" w:rsidRPr="008F783B" w:rsidRDefault="001D7576" w:rsidP="00263ED7">
      <w:pPr>
        <w:spacing w:line="0" w:lineRule="atLeast"/>
        <w:ind w:left="360" w:firstLine="420"/>
        <w:rPr>
          <w:rFonts w:ascii="Arial" w:hAnsi="Arial" w:cs="Arial"/>
          <w:color w:val="000000"/>
          <w:kern w:val="0"/>
          <w:szCs w:val="21"/>
        </w:rPr>
      </w:pPr>
      <w:r w:rsidRPr="008F783B">
        <w:rPr>
          <w:rFonts w:ascii="Arial" w:hAnsi="Arial" w:cs="Arial"/>
          <w:color w:val="000000"/>
          <w:kern w:val="0"/>
          <w:szCs w:val="21"/>
        </w:rPr>
        <w:t>租船合同是船东和租船人按照自愿的原则达成的运输契约。合同规定双方的权利与义务、责任和豁免等条款，以明确双方经济和法律的关系。</w:t>
      </w:r>
      <w:r w:rsidRPr="008F783B">
        <w:rPr>
          <w:rFonts w:ascii="Arial" w:hAnsi="Arial" w:cs="Arial"/>
          <w:color w:val="000000"/>
          <w:kern w:val="0"/>
          <w:szCs w:val="21"/>
        </w:rPr>
        <w:t xml:space="preserve"> </w:t>
      </w:r>
    </w:p>
    <w:p w:rsidR="001D7576" w:rsidRPr="008F783B" w:rsidRDefault="001D7576" w:rsidP="00263ED7">
      <w:pPr>
        <w:spacing w:line="0" w:lineRule="atLeast"/>
        <w:ind w:left="360" w:firstLine="420"/>
        <w:rPr>
          <w:rFonts w:ascii="Arial" w:hAnsi="Arial" w:cs="Arial"/>
          <w:color w:val="000000"/>
          <w:kern w:val="0"/>
          <w:szCs w:val="21"/>
        </w:rPr>
      </w:pPr>
      <w:r w:rsidRPr="008F783B">
        <w:rPr>
          <w:rFonts w:ascii="Arial" w:hAnsi="Arial" w:cs="Arial"/>
          <w:color w:val="000000"/>
          <w:kern w:val="0"/>
          <w:szCs w:val="21"/>
        </w:rPr>
        <w:t>按租船的方式不同，租船合同亦分为航次租船合同、定期租船合同和光船租赁合同三种。航次租船合同属货物运输合同，定期租船合同和光船租赁合同则属于船舶租用合同。</w:t>
      </w:r>
    </w:p>
    <w:p w:rsidR="001D7576" w:rsidRPr="008F783B" w:rsidRDefault="001D7576" w:rsidP="00263ED7">
      <w:pPr>
        <w:spacing w:line="0" w:lineRule="atLeast"/>
        <w:ind w:left="360" w:firstLine="420"/>
        <w:rPr>
          <w:rFonts w:ascii="Arial" w:hAnsi="Arial" w:cs="Arial"/>
          <w:color w:val="000000"/>
          <w:kern w:val="0"/>
          <w:szCs w:val="21"/>
        </w:rPr>
      </w:pPr>
      <w:r w:rsidRPr="008F783B">
        <w:rPr>
          <w:rFonts w:ascii="Arial" w:hAnsi="Arial" w:cs="Arial"/>
          <w:color w:val="000000"/>
          <w:kern w:val="0"/>
          <w:szCs w:val="21"/>
        </w:rPr>
        <w:t>在国际航运市场上，一些航运垄断集团，大的船公司或大的货主，均制定一些租船合同范本，供双方签约时选用。</w:t>
      </w:r>
    </w:p>
    <w:p w:rsidR="001D7576" w:rsidRPr="008F783B" w:rsidRDefault="001D7576" w:rsidP="00263ED7">
      <w:pPr>
        <w:spacing w:line="0" w:lineRule="atLeast"/>
        <w:ind w:left="360" w:firstLine="420"/>
        <w:rPr>
          <w:rFonts w:ascii="Arial" w:hAnsi="Arial" w:cs="Arial"/>
          <w:color w:val="000000"/>
          <w:kern w:val="0"/>
          <w:szCs w:val="21"/>
        </w:rPr>
      </w:pPr>
      <w:r w:rsidRPr="008F783B">
        <w:rPr>
          <w:rFonts w:ascii="Arial" w:hAnsi="Arial" w:cs="Arial"/>
          <w:color w:val="000000"/>
          <w:kern w:val="0"/>
          <w:szCs w:val="21"/>
        </w:rPr>
        <w:t>航次租船合同是指航次出租人向承运人提供船舶或者船舶的部分舱位，装运约定的货物，从一港运至另一港，由承租人支付约定的运费的合同。</w:t>
      </w:r>
    </w:p>
    <w:p w:rsidR="001D7576" w:rsidRPr="008F783B" w:rsidRDefault="001D7576" w:rsidP="00263ED7">
      <w:pPr>
        <w:spacing w:line="0" w:lineRule="atLeast"/>
        <w:ind w:left="360" w:firstLine="42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航次租船合同的内容主要包括出租人和承租人的名称、船名、船籍、载货重量、容积、货名、装卸港和目的港、受载期限、装卸期限、运费、滞期费、速遣费、装卸费用分担以及其他有关事项。</w:t>
      </w:r>
      <w:r w:rsidRPr="008F783B">
        <w:rPr>
          <w:rFonts w:ascii="Arial" w:hAnsi="Arial" w:cs="Arial"/>
          <w:color w:val="000000"/>
          <w:kern w:val="0"/>
          <w:szCs w:val="21"/>
        </w:rPr>
        <w:t xml:space="preserve">    </w:t>
      </w:r>
    </w:p>
    <w:p w:rsidR="001D7576" w:rsidRPr="008F783B" w:rsidRDefault="001D7576" w:rsidP="00263ED7">
      <w:pPr>
        <w:spacing w:line="0" w:lineRule="atLeast"/>
        <w:ind w:left="360" w:firstLine="420"/>
        <w:rPr>
          <w:rFonts w:ascii="Arial" w:hAnsi="Arial" w:cs="Arial"/>
          <w:color w:val="000000"/>
          <w:kern w:val="0"/>
          <w:szCs w:val="21"/>
        </w:rPr>
      </w:pPr>
      <w:r w:rsidRPr="008F783B">
        <w:rPr>
          <w:rFonts w:ascii="Arial" w:hAnsi="Arial" w:cs="Arial"/>
          <w:color w:val="000000"/>
          <w:kern w:val="0"/>
          <w:szCs w:val="21"/>
        </w:rPr>
        <w:t>定期租船合同是指船舶出租人向承租人提供约定的由出租人配备船员的船舶，由承租人在约定的期间内按照约定的用途使用，并支付租金的合同。</w:t>
      </w:r>
      <w:r w:rsidRPr="008F783B">
        <w:rPr>
          <w:rFonts w:ascii="Arial" w:hAnsi="Arial" w:cs="Arial"/>
          <w:color w:val="000000"/>
          <w:kern w:val="0"/>
          <w:szCs w:val="21"/>
        </w:rPr>
        <w:t xml:space="preserve"> </w:t>
      </w:r>
    </w:p>
    <w:p w:rsidR="001D7576" w:rsidRPr="008F783B" w:rsidRDefault="001D7576" w:rsidP="00263ED7">
      <w:pPr>
        <w:spacing w:line="0" w:lineRule="atLeast"/>
        <w:ind w:left="360" w:firstLine="420"/>
        <w:rPr>
          <w:rFonts w:ascii="Arial" w:hAnsi="Arial" w:cs="Arial"/>
          <w:color w:val="000000"/>
          <w:kern w:val="0"/>
          <w:szCs w:val="21"/>
        </w:rPr>
      </w:pPr>
      <w:r w:rsidRPr="008F783B">
        <w:rPr>
          <w:rFonts w:ascii="Arial" w:hAnsi="Arial" w:cs="Arial"/>
          <w:color w:val="000000"/>
          <w:kern w:val="0"/>
          <w:szCs w:val="21"/>
        </w:rPr>
        <w:t>定期租船合同的内容主要包括出租人和承租人的名称、船名、船籍、吨位、容积、船速、燃料消耗、航区、用途、租船期间、交船和还船的时间和地点以及条件、租金及其支付，以及其他有关事项。</w:t>
      </w:r>
      <w:r w:rsidRPr="008F783B">
        <w:rPr>
          <w:rFonts w:ascii="Arial" w:hAnsi="Arial" w:cs="Arial"/>
          <w:color w:val="000000"/>
          <w:kern w:val="0"/>
          <w:szCs w:val="21"/>
        </w:rPr>
        <w:t xml:space="preserve"> </w:t>
      </w:r>
    </w:p>
    <w:p w:rsidR="001D7576" w:rsidRPr="008F783B" w:rsidRDefault="001D7576" w:rsidP="00263ED7">
      <w:pPr>
        <w:spacing w:line="0" w:lineRule="atLeast"/>
        <w:ind w:left="360" w:firstLine="420"/>
        <w:rPr>
          <w:rFonts w:ascii="Arial" w:hAnsi="Arial" w:cs="Arial"/>
          <w:color w:val="000000"/>
          <w:kern w:val="0"/>
          <w:szCs w:val="21"/>
        </w:rPr>
      </w:pPr>
      <w:r w:rsidRPr="008F783B">
        <w:rPr>
          <w:rFonts w:ascii="Arial" w:hAnsi="Arial" w:cs="Arial"/>
          <w:color w:val="000000"/>
          <w:kern w:val="0"/>
          <w:szCs w:val="21"/>
        </w:rPr>
        <w:t>光船租赁合同，是指船舶出租人向承租人提供不配备船员的船舶，在约定的期间内由承租人占有、使用和营运，并向出租人支付租金的合同。光船租赁合同纯粹是一种财产租赁合同，它并不具有运输合同的性质。</w:t>
      </w:r>
      <w:r w:rsidRPr="008F783B">
        <w:rPr>
          <w:rFonts w:ascii="Arial" w:hAnsi="Arial" w:cs="Arial"/>
          <w:color w:val="000000"/>
          <w:kern w:val="0"/>
          <w:szCs w:val="21"/>
        </w:rPr>
        <w:t xml:space="preserve"> </w:t>
      </w:r>
    </w:p>
    <w:p w:rsidR="001D7576" w:rsidRPr="008F783B" w:rsidRDefault="001D7576" w:rsidP="00263ED7">
      <w:pPr>
        <w:spacing w:line="0" w:lineRule="atLeast"/>
        <w:ind w:left="360" w:firstLine="420"/>
        <w:rPr>
          <w:rFonts w:ascii="Arial" w:hAnsi="Arial" w:cs="Arial"/>
          <w:color w:val="000000"/>
          <w:kern w:val="0"/>
          <w:szCs w:val="21"/>
        </w:rPr>
      </w:pPr>
      <w:r w:rsidRPr="008F783B">
        <w:rPr>
          <w:rFonts w:ascii="Arial" w:hAnsi="Arial" w:cs="Arial"/>
          <w:color w:val="000000"/>
          <w:kern w:val="0"/>
          <w:szCs w:val="21"/>
        </w:rPr>
        <w:t>光船租赁合同的内容，主要包括出租人和承租人的名称、船名、船籍、船级、吨位、容积、航区、用途、租船期间、交船和还船的时间和地点以及条件、船舶检验、船舶的保养维修、租金及其支付、船舶保险、合同解除的时间和条件以及其他有关事项</w:t>
      </w:r>
      <w:r w:rsidRPr="008F783B">
        <w:rPr>
          <w:rFonts w:ascii="Arial" w:hAnsi="Arial" w:cs="Arial"/>
          <w:color w:val="000000"/>
          <w:kern w:val="0"/>
          <w:szCs w:val="21"/>
        </w:rPr>
        <w:t xml:space="preserve"> </w:t>
      </w:r>
      <w:r w:rsidRPr="008F783B">
        <w:rPr>
          <w:rFonts w:ascii="Arial" w:hAnsi="Arial" w:cs="Arial"/>
          <w:color w:val="000000"/>
          <w:kern w:val="0"/>
          <w:szCs w:val="21"/>
        </w:rPr>
        <w:t>。</w:t>
      </w:r>
      <w:r w:rsidRPr="008F783B">
        <w:rPr>
          <w:rFonts w:ascii="Arial" w:hAnsi="Arial" w:cs="Arial"/>
          <w:color w:val="000000"/>
          <w:kern w:val="0"/>
          <w:szCs w:val="21"/>
        </w:rPr>
        <w:t xml:space="preserve"> </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34</w:t>
      </w:r>
      <w:r w:rsidRPr="008F783B">
        <w:rPr>
          <w:rFonts w:ascii="Arial" w:hAnsi="Arial" w:cs="Arial"/>
          <w:b/>
          <w:color w:val="000000"/>
          <w:szCs w:val="21"/>
        </w:rPr>
        <w:t>、航线挂靠港的确定</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(1)</w:t>
      </w:r>
      <w:r w:rsidRPr="008F783B">
        <w:rPr>
          <w:rFonts w:ascii="Arial" w:hAnsi="Arial" w:cs="Arial"/>
          <w:color w:val="000000"/>
          <w:kern w:val="0"/>
          <w:szCs w:val="21"/>
        </w:rPr>
        <w:t>地理位置</w:t>
      </w:r>
      <w:r w:rsidRPr="008F783B">
        <w:rPr>
          <w:rFonts w:ascii="Arial" w:hAnsi="Arial" w:cs="Arial"/>
          <w:color w:val="000000"/>
          <w:kern w:val="0"/>
          <w:szCs w:val="21"/>
        </w:rPr>
        <w:t xml:space="preserve">  </w:t>
      </w:r>
      <w:r w:rsidRPr="008F783B">
        <w:rPr>
          <w:rFonts w:ascii="Arial" w:hAnsi="Arial" w:cs="Arial"/>
          <w:color w:val="000000"/>
          <w:kern w:val="0"/>
          <w:szCs w:val="21"/>
        </w:rPr>
        <w:t>挂靠港位置应在集装箱航线之上，或离航线不远。挂靠港应与铁路集装箱办理站与公路集装箱中转站靠近，便于开展集装箱多式联运。挂靠港应具备相对有利的开辟沿海支线运输与内支线运输的条件。</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(2)</w:t>
      </w:r>
      <w:r w:rsidRPr="008F783B">
        <w:rPr>
          <w:rFonts w:ascii="Arial" w:hAnsi="Arial" w:cs="Arial"/>
          <w:color w:val="000000"/>
          <w:kern w:val="0"/>
          <w:szCs w:val="21"/>
        </w:rPr>
        <w:t>货源与腹地经济条件</w:t>
      </w:r>
      <w:r w:rsidRPr="008F783B">
        <w:rPr>
          <w:rFonts w:ascii="Arial" w:hAnsi="Arial" w:cs="Arial"/>
          <w:color w:val="000000"/>
          <w:kern w:val="0"/>
          <w:szCs w:val="21"/>
        </w:rPr>
        <w:t xml:space="preserve">  </w:t>
      </w:r>
      <w:r w:rsidRPr="008F783B">
        <w:rPr>
          <w:rFonts w:ascii="Arial" w:hAnsi="Arial" w:cs="Arial"/>
          <w:color w:val="000000"/>
          <w:kern w:val="0"/>
          <w:szCs w:val="21"/>
        </w:rPr>
        <w:t>这是选择挂靠港最重要的因素。挂靠港所在地区经济应较发达，本地进出的适箱货源较多，其经济腹地消化的</w:t>
      </w:r>
      <w:proofErr w:type="gramStart"/>
      <w:r w:rsidRPr="008F783B">
        <w:rPr>
          <w:rFonts w:ascii="Arial" w:hAnsi="Arial" w:cs="Arial"/>
          <w:color w:val="000000"/>
          <w:kern w:val="0"/>
          <w:szCs w:val="21"/>
        </w:rPr>
        <w:t>适箱货源量较大</w:t>
      </w:r>
      <w:proofErr w:type="gramEnd"/>
      <w:r w:rsidRPr="008F783B">
        <w:rPr>
          <w:rFonts w:ascii="Arial" w:hAnsi="Arial" w:cs="Arial"/>
          <w:color w:val="000000"/>
          <w:kern w:val="0"/>
          <w:szCs w:val="21"/>
        </w:rPr>
        <w:t>。要达到以上条件，挂靠港（尤其是集装箱干线航线的挂靠港）通常应依托经济发达、人口稠密的大城市，应优先考虑以沿海的大城市为挂靠港。</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(3)</w:t>
      </w:r>
      <w:r w:rsidRPr="008F783B">
        <w:rPr>
          <w:rFonts w:ascii="Arial" w:hAnsi="Arial" w:cs="Arial"/>
          <w:color w:val="000000"/>
          <w:kern w:val="0"/>
          <w:szCs w:val="21"/>
        </w:rPr>
        <w:t>港口自身条件</w:t>
      </w:r>
      <w:r w:rsidRPr="008F783B">
        <w:rPr>
          <w:rFonts w:ascii="Arial" w:hAnsi="Arial" w:cs="Arial"/>
          <w:color w:val="000000"/>
          <w:kern w:val="0"/>
          <w:szCs w:val="21"/>
        </w:rPr>
        <w:t xml:space="preserve">  </w:t>
      </w:r>
      <w:r w:rsidRPr="008F783B">
        <w:rPr>
          <w:rFonts w:ascii="Arial" w:hAnsi="Arial" w:cs="Arial"/>
          <w:color w:val="000000"/>
          <w:kern w:val="0"/>
          <w:szCs w:val="21"/>
        </w:rPr>
        <w:t>是指港口的水深、航道水深、港口泊位数量、泊位长度、装卸机械配备情况、装卸机械数量、港口管理的效率、现代化程度等。国际集装箱干线航线所使用的船舶一般都较大，吃水深，所以航道与码头前沿的水位都应比较深。码头应拥有相应跨度的集装箱桥吊。同时港口还应有足够大的堆场，有良好的集疏运条件。另外，干线航线的挂靠港应尽可能设施齐备</w:t>
      </w:r>
    </w:p>
    <w:p w:rsidR="002122AC" w:rsidRPr="002122AC" w:rsidRDefault="001D7576" w:rsidP="002122AC">
      <w:pPr>
        <w:spacing w:line="0" w:lineRule="atLeast"/>
        <w:ind w:left="360"/>
        <w:rPr>
          <w:rFonts w:ascii="Arial" w:hAnsi="Arial" w:cs="Arial" w:hint="eastAsia"/>
          <w:color w:val="000000"/>
          <w:kern w:val="0"/>
          <w:szCs w:val="21"/>
        </w:rPr>
      </w:pPr>
      <w:r w:rsidRPr="008F783B">
        <w:rPr>
          <w:rFonts w:ascii="Arial" w:hAnsi="Arial" w:cs="Arial"/>
          <w:color w:val="000000"/>
          <w:kern w:val="0"/>
          <w:szCs w:val="21"/>
        </w:rPr>
        <w:t xml:space="preserve">    (4)</w:t>
      </w:r>
      <w:r w:rsidRPr="008F783B">
        <w:rPr>
          <w:rFonts w:ascii="Arial" w:hAnsi="Arial" w:cs="Arial"/>
          <w:color w:val="000000"/>
          <w:kern w:val="0"/>
          <w:szCs w:val="21"/>
        </w:rPr>
        <w:t>还应有发达的金融、保险以及各类中介服务企业和设施，便于集装箱运输各类相关业务的开展。</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lastRenderedPageBreak/>
        <w:t>35</w:t>
      </w:r>
      <w:r w:rsidRPr="008F783B">
        <w:rPr>
          <w:rFonts w:ascii="Arial" w:hAnsi="Arial" w:cs="Arial"/>
          <w:b/>
          <w:color w:val="000000"/>
          <w:szCs w:val="21"/>
        </w:rPr>
        <w:t>、载驳船的主要优点是：</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(1)</w:t>
      </w:r>
      <w:r w:rsidRPr="008F783B">
        <w:rPr>
          <w:rFonts w:ascii="Arial" w:hAnsi="Arial" w:cs="Arial"/>
          <w:color w:val="000000"/>
          <w:kern w:val="0"/>
          <w:szCs w:val="21"/>
        </w:rPr>
        <w:t>载驳船装卸作业一般不需要靠码头，可以在锚地进行装卸，故不受港口限制，机动灵活。</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(2)</w:t>
      </w:r>
      <w:r w:rsidRPr="008F783B">
        <w:rPr>
          <w:rFonts w:ascii="Arial" w:hAnsi="Arial" w:cs="Arial"/>
          <w:color w:val="000000"/>
          <w:kern w:val="0"/>
          <w:szCs w:val="21"/>
        </w:rPr>
        <w:t>有利于江海联运，内地货物可直接装上驳船，拖运到</w:t>
      </w:r>
      <w:proofErr w:type="gramStart"/>
      <w:r w:rsidRPr="008F783B">
        <w:rPr>
          <w:rFonts w:ascii="Arial" w:hAnsi="Arial" w:cs="Arial"/>
          <w:color w:val="000000"/>
          <w:kern w:val="0"/>
          <w:szCs w:val="21"/>
        </w:rPr>
        <w:t>锚泊区</w:t>
      </w:r>
      <w:proofErr w:type="gramEnd"/>
      <w:r w:rsidRPr="008F783B">
        <w:rPr>
          <w:rFonts w:ascii="Arial" w:hAnsi="Arial" w:cs="Arial"/>
          <w:color w:val="000000"/>
          <w:kern w:val="0"/>
          <w:szCs w:val="21"/>
        </w:rPr>
        <w:t>后，由母船横渡大洋运往国外。</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(3)</w:t>
      </w:r>
      <w:r w:rsidRPr="008F783B">
        <w:rPr>
          <w:rFonts w:ascii="Arial" w:hAnsi="Arial" w:cs="Arial"/>
          <w:color w:val="000000"/>
          <w:kern w:val="0"/>
          <w:szCs w:val="21"/>
        </w:rPr>
        <w:t>对货种具有很大的适应性。</w:t>
      </w:r>
    </w:p>
    <w:p w:rsidR="001D7576" w:rsidRPr="008F783B" w:rsidRDefault="001D7576" w:rsidP="00263ED7">
      <w:pPr>
        <w:spacing w:line="0" w:lineRule="atLeast"/>
        <w:ind w:left="360"/>
        <w:rPr>
          <w:rFonts w:ascii="Arial" w:hAnsi="Arial" w:cs="Arial"/>
          <w:color w:val="000000"/>
          <w:kern w:val="0"/>
          <w:szCs w:val="21"/>
        </w:rPr>
      </w:pPr>
      <w:r w:rsidRPr="008F783B">
        <w:rPr>
          <w:rFonts w:ascii="Arial" w:hAnsi="Arial" w:cs="Arial"/>
          <w:color w:val="000000"/>
          <w:kern w:val="0"/>
          <w:szCs w:val="21"/>
        </w:rPr>
        <w:t>(4)</w:t>
      </w:r>
      <w:r w:rsidRPr="008F783B">
        <w:rPr>
          <w:rFonts w:ascii="Arial" w:hAnsi="Arial" w:cs="Arial"/>
          <w:color w:val="000000"/>
          <w:kern w:val="0"/>
          <w:szCs w:val="21"/>
        </w:rPr>
        <w:t>载驳船的装卸效率高，运价低。另外，载驳船要求港口有广大的锚地、水深，并要配备一定数量</w:t>
      </w:r>
      <w:proofErr w:type="gramStart"/>
      <w:r w:rsidRPr="008F783B">
        <w:rPr>
          <w:rFonts w:ascii="Arial" w:hAnsi="Arial" w:cs="Arial"/>
          <w:color w:val="000000"/>
          <w:kern w:val="0"/>
          <w:szCs w:val="21"/>
        </w:rPr>
        <w:t>的推轮和</w:t>
      </w:r>
      <w:proofErr w:type="gramEnd"/>
      <w:r w:rsidRPr="008F783B">
        <w:rPr>
          <w:rFonts w:ascii="Arial" w:hAnsi="Arial" w:cs="Arial"/>
          <w:color w:val="000000"/>
          <w:kern w:val="0"/>
          <w:szCs w:val="21"/>
        </w:rPr>
        <w:t>拖轮，使用受到限制，一般只适用于货源稳定的航线。</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36</w:t>
      </w:r>
      <w:r w:rsidRPr="008F783B">
        <w:rPr>
          <w:rFonts w:ascii="Arial" w:hAnsi="Arial" w:cs="Arial"/>
          <w:b/>
          <w:color w:val="000000"/>
          <w:szCs w:val="21"/>
        </w:rPr>
        <w:t>、在设备方面的港口装卸工艺合理化原则有哪些？</w:t>
      </w:r>
    </w:p>
    <w:p w:rsidR="00263ED7" w:rsidRPr="00263ED7" w:rsidRDefault="001D7576" w:rsidP="00263ED7">
      <w:pPr>
        <w:pStyle w:val="a6"/>
        <w:numPr>
          <w:ilvl w:val="0"/>
          <w:numId w:val="8"/>
        </w:numPr>
        <w:spacing w:line="0" w:lineRule="atLeast"/>
        <w:ind w:firstLineChars="0"/>
        <w:rPr>
          <w:rFonts w:ascii="Arial" w:hAnsi="Arial" w:cs="Arial" w:hint="eastAsia"/>
          <w:color w:val="000000"/>
          <w:spacing w:val="30"/>
          <w:kern w:val="0"/>
          <w:szCs w:val="21"/>
        </w:rPr>
      </w:pPr>
      <w:r w:rsidRPr="00263ED7">
        <w:rPr>
          <w:rFonts w:ascii="Arial" w:hAnsi="Arial" w:cs="Arial"/>
          <w:color w:val="000000"/>
          <w:kern w:val="0"/>
          <w:szCs w:val="21"/>
        </w:rPr>
        <w:t>充分利用机械设备</w:t>
      </w:r>
      <w:r w:rsidRPr="00263ED7">
        <w:rPr>
          <w:rFonts w:ascii="Arial" w:hAnsi="Arial" w:cs="Arial"/>
          <w:color w:val="000000"/>
          <w:spacing w:val="30"/>
          <w:kern w:val="0"/>
          <w:szCs w:val="21"/>
        </w:rPr>
        <w:t>原则</w:t>
      </w:r>
      <w:r w:rsidRPr="00263ED7">
        <w:rPr>
          <w:rFonts w:ascii="Arial" w:hAnsi="Arial" w:cs="Arial"/>
          <w:color w:val="000000"/>
          <w:spacing w:val="30"/>
          <w:kern w:val="0"/>
          <w:szCs w:val="21"/>
        </w:rPr>
        <w:t xml:space="preserve"> </w:t>
      </w:r>
    </w:p>
    <w:p w:rsidR="00263ED7" w:rsidRPr="00263ED7" w:rsidRDefault="001D7576" w:rsidP="00263ED7">
      <w:pPr>
        <w:pStyle w:val="a6"/>
        <w:numPr>
          <w:ilvl w:val="0"/>
          <w:numId w:val="8"/>
        </w:numPr>
        <w:spacing w:line="0" w:lineRule="atLeast"/>
        <w:ind w:firstLineChars="0"/>
        <w:rPr>
          <w:rFonts w:ascii="Arial" w:hAnsi="Arial" w:cs="Arial" w:hint="eastAsia"/>
          <w:color w:val="000000"/>
          <w:spacing w:val="30"/>
          <w:kern w:val="0"/>
          <w:szCs w:val="21"/>
        </w:rPr>
      </w:pPr>
      <w:r w:rsidRPr="00263ED7">
        <w:rPr>
          <w:rFonts w:ascii="Arial" w:hAnsi="Arial" w:cs="Arial"/>
          <w:color w:val="000000"/>
          <w:kern w:val="0"/>
          <w:szCs w:val="21"/>
        </w:rPr>
        <w:t>减少终端站停留时间</w:t>
      </w:r>
      <w:r w:rsidRPr="00263ED7">
        <w:rPr>
          <w:rFonts w:ascii="Arial" w:hAnsi="Arial" w:cs="Arial"/>
          <w:color w:val="000000"/>
          <w:spacing w:val="30"/>
          <w:kern w:val="0"/>
          <w:szCs w:val="21"/>
        </w:rPr>
        <w:t>原则</w:t>
      </w:r>
      <w:r w:rsidRPr="00263ED7">
        <w:rPr>
          <w:rFonts w:ascii="Arial" w:hAnsi="Arial" w:cs="Arial"/>
          <w:color w:val="000000"/>
          <w:spacing w:val="30"/>
          <w:kern w:val="0"/>
          <w:szCs w:val="21"/>
        </w:rPr>
        <w:t xml:space="preserve"> </w:t>
      </w:r>
    </w:p>
    <w:p w:rsidR="00263ED7" w:rsidRPr="00263ED7" w:rsidRDefault="001D7576" w:rsidP="00263ED7">
      <w:pPr>
        <w:pStyle w:val="a6"/>
        <w:numPr>
          <w:ilvl w:val="0"/>
          <w:numId w:val="8"/>
        </w:numPr>
        <w:spacing w:line="0" w:lineRule="atLeast"/>
        <w:ind w:firstLineChars="0"/>
        <w:rPr>
          <w:rFonts w:ascii="Arial" w:hAnsi="Arial" w:cs="Arial" w:hint="eastAsia"/>
          <w:color w:val="000000"/>
          <w:spacing w:val="30"/>
          <w:kern w:val="0"/>
          <w:szCs w:val="21"/>
        </w:rPr>
      </w:pPr>
      <w:r w:rsidRPr="00263ED7">
        <w:rPr>
          <w:rFonts w:ascii="Arial" w:hAnsi="Arial" w:cs="Arial"/>
          <w:color w:val="000000"/>
          <w:kern w:val="0"/>
          <w:szCs w:val="21"/>
        </w:rPr>
        <w:t>专业化</w:t>
      </w:r>
      <w:r w:rsidRPr="00263ED7">
        <w:rPr>
          <w:rFonts w:ascii="Arial" w:hAnsi="Arial" w:cs="Arial"/>
          <w:color w:val="000000"/>
          <w:spacing w:val="30"/>
          <w:kern w:val="0"/>
          <w:szCs w:val="21"/>
        </w:rPr>
        <w:t>原则</w:t>
      </w:r>
      <w:r w:rsidRPr="00263ED7">
        <w:rPr>
          <w:rFonts w:ascii="Arial" w:hAnsi="Arial" w:cs="Arial"/>
          <w:color w:val="000000"/>
          <w:spacing w:val="30"/>
          <w:kern w:val="0"/>
          <w:szCs w:val="21"/>
        </w:rPr>
        <w:t xml:space="preserve"> </w:t>
      </w:r>
    </w:p>
    <w:p w:rsidR="00263ED7" w:rsidRPr="00263ED7" w:rsidRDefault="001D7576" w:rsidP="00263ED7">
      <w:pPr>
        <w:pStyle w:val="a6"/>
        <w:numPr>
          <w:ilvl w:val="0"/>
          <w:numId w:val="8"/>
        </w:numPr>
        <w:spacing w:line="0" w:lineRule="atLeast"/>
        <w:ind w:firstLineChars="0"/>
        <w:rPr>
          <w:rFonts w:ascii="Arial" w:hAnsi="Arial" w:cs="Arial" w:hint="eastAsia"/>
          <w:color w:val="000000"/>
          <w:spacing w:val="30"/>
          <w:kern w:val="0"/>
          <w:szCs w:val="21"/>
        </w:rPr>
      </w:pPr>
      <w:r w:rsidRPr="00263ED7">
        <w:rPr>
          <w:rFonts w:ascii="Arial" w:hAnsi="Arial" w:cs="Arial"/>
          <w:color w:val="000000"/>
          <w:kern w:val="0"/>
          <w:szCs w:val="21"/>
        </w:rPr>
        <w:t>适应性</w:t>
      </w:r>
      <w:r w:rsidRPr="00263ED7">
        <w:rPr>
          <w:rFonts w:ascii="Arial" w:hAnsi="Arial" w:cs="Arial"/>
          <w:color w:val="000000"/>
          <w:spacing w:val="30"/>
          <w:kern w:val="0"/>
          <w:szCs w:val="21"/>
        </w:rPr>
        <w:t>原则</w:t>
      </w:r>
      <w:r w:rsidRPr="00263ED7">
        <w:rPr>
          <w:rFonts w:ascii="Arial" w:hAnsi="Arial" w:cs="Arial"/>
          <w:color w:val="000000"/>
          <w:spacing w:val="30"/>
          <w:kern w:val="0"/>
          <w:szCs w:val="21"/>
        </w:rPr>
        <w:t xml:space="preserve"> </w:t>
      </w:r>
    </w:p>
    <w:p w:rsidR="00263ED7" w:rsidRPr="00263ED7" w:rsidRDefault="001D7576" w:rsidP="00263ED7">
      <w:pPr>
        <w:pStyle w:val="a6"/>
        <w:numPr>
          <w:ilvl w:val="0"/>
          <w:numId w:val="8"/>
        </w:numPr>
        <w:spacing w:line="0" w:lineRule="atLeast"/>
        <w:ind w:firstLineChars="0"/>
        <w:rPr>
          <w:rFonts w:ascii="Arial" w:hAnsi="Arial" w:cs="Arial" w:hint="eastAsia"/>
          <w:color w:val="000000"/>
          <w:spacing w:val="30"/>
          <w:kern w:val="0"/>
          <w:szCs w:val="21"/>
        </w:rPr>
      </w:pPr>
      <w:r w:rsidRPr="00263ED7">
        <w:rPr>
          <w:rFonts w:ascii="Arial" w:hAnsi="Arial" w:cs="Arial"/>
          <w:color w:val="000000"/>
          <w:kern w:val="0"/>
          <w:szCs w:val="21"/>
        </w:rPr>
        <w:t>标准化</w:t>
      </w:r>
      <w:r w:rsidRPr="00263ED7">
        <w:rPr>
          <w:rFonts w:ascii="Arial" w:hAnsi="Arial" w:cs="Arial"/>
          <w:color w:val="000000"/>
          <w:spacing w:val="30"/>
          <w:kern w:val="0"/>
          <w:szCs w:val="21"/>
        </w:rPr>
        <w:t>原则</w:t>
      </w:r>
      <w:r w:rsidRPr="00263ED7">
        <w:rPr>
          <w:rFonts w:ascii="Arial" w:hAnsi="Arial" w:cs="Arial"/>
          <w:color w:val="000000"/>
          <w:spacing w:val="30"/>
          <w:kern w:val="0"/>
          <w:szCs w:val="21"/>
        </w:rPr>
        <w:t xml:space="preserve"> </w:t>
      </w:r>
    </w:p>
    <w:p w:rsidR="001D7576" w:rsidRPr="00263ED7" w:rsidRDefault="001D7576" w:rsidP="00263ED7">
      <w:pPr>
        <w:pStyle w:val="a6"/>
        <w:numPr>
          <w:ilvl w:val="0"/>
          <w:numId w:val="8"/>
        </w:numPr>
        <w:spacing w:line="0" w:lineRule="atLeast"/>
        <w:ind w:firstLineChars="0"/>
        <w:rPr>
          <w:rFonts w:ascii="Arial" w:hAnsi="Arial" w:cs="Arial"/>
          <w:color w:val="000000"/>
          <w:spacing w:val="30"/>
          <w:kern w:val="0"/>
          <w:szCs w:val="21"/>
        </w:rPr>
      </w:pPr>
      <w:r w:rsidRPr="00263ED7">
        <w:rPr>
          <w:rFonts w:ascii="Arial" w:hAnsi="Arial" w:cs="Arial"/>
          <w:color w:val="000000"/>
          <w:kern w:val="0"/>
          <w:szCs w:val="21"/>
        </w:rPr>
        <w:t>充分利用空间</w:t>
      </w:r>
      <w:r w:rsidRPr="00263ED7">
        <w:rPr>
          <w:rFonts w:ascii="Arial" w:hAnsi="Arial" w:cs="Arial"/>
          <w:color w:val="000000"/>
          <w:spacing w:val="30"/>
          <w:kern w:val="0"/>
          <w:szCs w:val="21"/>
        </w:rPr>
        <w:t>的原则</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pacing w:val="30"/>
          <w:kern w:val="0"/>
          <w:szCs w:val="21"/>
        </w:rPr>
        <w:t>37</w:t>
      </w:r>
      <w:r w:rsidRPr="008F783B">
        <w:rPr>
          <w:rFonts w:ascii="Arial" w:hAnsi="Arial" w:cs="Arial"/>
          <w:b/>
          <w:color w:val="000000"/>
          <w:spacing w:val="30"/>
          <w:kern w:val="0"/>
          <w:szCs w:val="21"/>
        </w:rPr>
        <w:t>、</w:t>
      </w:r>
      <w:r w:rsidRPr="008F783B">
        <w:rPr>
          <w:rFonts w:ascii="Arial" w:hAnsi="Arial" w:cs="Arial"/>
          <w:b/>
          <w:color w:val="000000"/>
          <w:szCs w:val="21"/>
        </w:rPr>
        <w:t>在工艺布置与流程方面的港口装卸工艺合理化原则有哪些？</w:t>
      </w:r>
    </w:p>
    <w:p w:rsidR="00263ED7" w:rsidRPr="00263ED7" w:rsidRDefault="001D7576" w:rsidP="00263ED7">
      <w:pPr>
        <w:pStyle w:val="a6"/>
        <w:numPr>
          <w:ilvl w:val="0"/>
          <w:numId w:val="10"/>
        </w:numPr>
        <w:spacing w:line="0" w:lineRule="atLeast"/>
        <w:ind w:firstLineChars="0"/>
        <w:rPr>
          <w:rFonts w:ascii="Arial" w:hAnsi="Arial" w:cs="Arial" w:hint="eastAsia"/>
          <w:color w:val="000000"/>
          <w:kern w:val="0"/>
          <w:szCs w:val="21"/>
        </w:rPr>
      </w:pPr>
      <w:r w:rsidRPr="00263ED7">
        <w:rPr>
          <w:rFonts w:ascii="Arial" w:hAnsi="Arial" w:cs="Arial"/>
          <w:color w:val="000000"/>
          <w:kern w:val="0"/>
          <w:szCs w:val="21"/>
        </w:rPr>
        <w:t>减少作业数原则</w:t>
      </w:r>
    </w:p>
    <w:p w:rsidR="00263ED7" w:rsidRPr="00263ED7" w:rsidRDefault="001D7576" w:rsidP="00263ED7">
      <w:pPr>
        <w:pStyle w:val="a6"/>
        <w:numPr>
          <w:ilvl w:val="0"/>
          <w:numId w:val="10"/>
        </w:numPr>
        <w:spacing w:line="0" w:lineRule="atLeast"/>
        <w:ind w:firstLineChars="0"/>
        <w:rPr>
          <w:rFonts w:ascii="Arial" w:hAnsi="Arial" w:cs="Arial" w:hint="eastAsia"/>
          <w:color w:val="000000"/>
          <w:kern w:val="0"/>
          <w:szCs w:val="21"/>
        </w:rPr>
      </w:pPr>
      <w:r w:rsidRPr="00263ED7">
        <w:rPr>
          <w:rFonts w:ascii="Arial" w:hAnsi="Arial" w:cs="Arial"/>
          <w:color w:val="000000"/>
          <w:kern w:val="0"/>
          <w:szCs w:val="21"/>
        </w:rPr>
        <w:t>直线原则</w:t>
      </w:r>
      <w:r w:rsidRPr="00263ED7">
        <w:rPr>
          <w:rFonts w:ascii="Arial" w:hAnsi="Arial" w:cs="Arial"/>
          <w:color w:val="000000"/>
          <w:kern w:val="0"/>
          <w:szCs w:val="21"/>
        </w:rPr>
        <w:t xml:space="preserve"> </w:t>
      </w:r>
    </w:p>
    <w:p w:rsidR="00263ED7" w:rsidRPr="00263ED7" w:rsidRDefault="001D7576" w:rsidP="00263ED7">
      <w:pPr>
        <w:pStyle w:val="a6"/>
        <w:numPr>
          <w:ilvl w:val="0"/>
          <w:numId w:val="10"/>
        </w:numPr>
        <w:spacing w:line="0" w:lineRule="atLeast"/>
        <w:ind w:firstLineChars="0"/>
        <w:rPr>
          <w:rFonts w:ascii="Arial" w:hAnsi="Arial" w:cs="Arial" w:hint="eastAsia"/>
          <w:color w:val="000000"/>
          <w:kern w:val="0"/>
          <w:szCs w:val="21"/>
        </w:rPr>
      </w:pPr>
      <w:r w:rsidRPr="00263ED7">
        <w:rPr>
          <w:rFonts w:ascii="Arial" w:hAnsi="Arial" w:cs="Arial"/>
          <w:color w:val="000000"/>
          <w:kern w:val="0"/>
          <w:szCs w:val="21"/>
        </w:rPr>
        <w:t>作业线各环节相互协调原则</w:t>
      </w:r>
      <w:r w:rsidRPr="00263ED7">
        <w:rPr>
          <w:rFonts w:ascii="Arial" w:hAnsi="Arial" w:cs="Arial"/>
          <w:color w:val="000000"/>
          <w:kern w:val="0"/>
          <w:szCs w:val="21"/>
        </w:rPr>
        <w:t xml:space="preserve"> </w:t>
      </w:r>
    </w:p>
    <w:p w:rsidR="00263ED7" w:rsidRPr="00263ED7" w:rsidRDefault="001D7576" w:rsidP="00263ED7">
      <w:pPr>
        <w:pStyle w:val="a6"/>
        <w:numPr>
          <w:ilvl w:val="0"/>
          <w:numId w:val="10"/>
        </w:numPr>
        <w:spacing w:line="0" w:lineRule="atLeast"/>
        <w:ind w:firstLineChars="0"/>
        <w:rPr>
          <w:rFonts w:ascii="Arial" w:hAnsi="Arial" w:cs="Arial" w:hint="eastAsia"/>
          <w:color w:val="000000"/>
          <w:kern w:val="0"/>
          <w:szCs w:val="21"/>
        </w:rPr>
      </w:pPr>
      <w:r w:rsidRPr="00263ED7">
        <w:rPr>
          <w:rFonts w:ascii="Arial" w:hAnsi="Arial" w:cs="Arial"/>
          <w:color w:val="000000"/>
          <w:kern w:val="0"/>
          <w:szCs w:val="21"/>
        </w:rPr>
        <w:t>保证运载工具高效作业原则</w:t>
      </w:r>
      <w:r w:rsidRPr="00263ED7">
        <w:rPr>
          <w:rFonts w:ascii="Arial" w:hAnsi="Arial" w:cs="Arial"/>
          <w:color w:val="000000"/>
          <w:kern w:val="0"/>
          <w:szCs w:val="21"/>
        </w:rPr>
        <w:t xml:space="preserve"> </w:t>
      </w:r>
    </w:p>
    <w:p w:rsidR="00263ED7" w:rsidRPr="00263ED7" w:rsidRDefault="001D7576" w:rsidP="00263ED7">
      <w:pPr>
        <w:pStyle w:val="a6"/>
        <w:numPr>
          <w:ilvl w:val="0"/>
          <w:numId w:val="10"/>
        </w:numPr>
        <w:spacing w:line="0" w:lineRule="atLeast"/>
        <w:ind w:firstLineChars="0"/>
        <w:rPr>
          <w:rFonts w:ascii="Arial" w:hAnsi="Arial" w:cs="Arial" w:hint="eastAsia"/>
          <w:color w:val="000000"/>
          <w:kern w:val="0"/>
          <w:szCs w:val="21"/>
        </w:rPr>
      </w:pPr>
      <w:r w:rsidRPr="00263ED7">
        <w:rPr>
          <w:rFonts w:ascii="Arial" w:hAnsi="Arial" w:cs="Arial"/>
          <w:color w:val="000000"/>
          <w:kern w:val="0"/>
          <w:szCs w:val="21"/>
        </w:rPr>
        <w:t>防止工艺中断原则</w:t>
      </w:r>
      <w:r w:rsidRPr="00263ED7">
        <w:rPr>
          <w:rFonts w:ascii="Arial" w:hAnsi="Arial" w:cs="Arial"/>
          <w:color w:val="000000"/>
          <w:kern w:val="0"/>
          <w:szCs w:val="21"/>
        </w:rPr>
        <w:t xml:space="preserve"> </w:t>
      </w:r>
    </w:p>
    <w:p w:rsidR="001D7576" w:rsidRPr="00263ED7" w:rsidRDefault="001D7576" w:rsidP="00263ED7">
      <w:pPr>
        <w:pStyle w:val="a6"/>
        <w:numPr>
          <w:ilvl w:val="0"/>
          <w:numId w:val="10"/>
        </w:numPr>
        <w:spacing w:line="0" w:lineRule="atLeast"/>
        <w:ind w:firstLineChars="0"/>
        <w:rPr>
          <w:rFonts w:ascii="Arial" w:hAnsi="Arial" w:cs="Arial"/>
          <w:color w:val="000000"/>
          <w:kern w:val="0"/>
          <w:szCs w:val="21"/>
        </w:rPr>
      </w:pPr>
      <w:r w:rsidRPr="00263ED7">
        <w:rPr>
          <w:rFonts w:ascii="Arial" w:hAnsi="Arial" w:cs="Arial"/>
          <w:color w:val="000000"/>
          <w:kern w:val="0"/>
          <w:szCs w:val="21"/>
        </w:rPr>
        <w:t>灵活性原则</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38</w:t>
      </w:r>
      <w:r w:rsidRPr="008F783B">
        <w:rPr>
          <w:rFonts w:ascii="Arial" w:hAnsi="Arial" w:cs="Arial"/>
          <w:b/>
          <w:color w:val="000000"/>
          <w:szCs w:val="21"/>
        </w:rPr>
        <w:t>、在作业方面的港口装卸工艺合理化原则有哪些？</w:t>
      </w:r>
    </w:p>
    <w:p w:rsidR="00263ED7" w:rsidRPr="00263ED7" w:rsidRDefault="001D7576" w:rsidP="00263ED7">
      <w:pPr>
        <w:pStyle w:val="a6"/>
        <w:widowControl/>
        <w:numPr>
          <w:ilvl w:val="0"/>
          <w:numId w:val="12"/>
        </w:numPr>
        <w:spacing w:line="0" w:lineRule="atLeast"/>
        <w:ind w:firstLineChars="0"/>
        <w:jc w:val="left"/>
        <w:rPr>
          <w:rFonts w:ascii="Arial" w:hAnsi="Arial" w:cs="Arial" w:hint="eastAsia"/>
          <w:color w:val="000000"/>
          <w:spacing w:val="30"/>
          <w:kern w:val="0"/>
          <w:szCs w:val="21"/>
        </w:rPr>
      </w:pPr>
      <w:r w:rsidRPr="00263ED7">
        <w:rPr>
          <w:rFonts w:ascii="Arial" w:hAnsi="Arial" w:cs="Arial"/>
          <w:color w:val="000000"/>
          <w:kern w:val="0"/>
          <w:szCs w:val="21"/>
        </w:rPr>
        <w:t>扩大单元</w:t>
      </w:r>
      <w:r w:rsidRPr="00263ED7">
        <w:rPr>
          <w:rFonts w:ascii="Arial" w:hAnsi="Arial" w:cs="Arial"/>
          <w:color w:val="000000"/>
          <w:spacing w:val="30"/>
          <w:kern w:val="0"/>
          <w:szCs w:val="21"/>
        </w:rPr>
        <w:t>原则</w:t>
      </w:r>
      <w:r w:rsidRPr="00263ED7">
        <w:rPr>
          <w:rFonts w:ascii="Arial" w:hAnsi="Arial" w:cs="Arial"/>
          <w:color w:val="000000"/>
          <w:spacing w:val="30"/>
          <w:kern w:val="0"/>
          <w:szCs w:val="21"/>
        </w:rPr>
        <w:t xml:space="preserve"> </w:t>
      </w:r>
    </w:p>
    <w:p w:rsidR="00263ED7" w:rsidRPr="00263ED7" w:rsidRDefault="001D7576" w:rsidP="00263ED7">
      <w:pPr>
        <w:pStyle w:val="a6"/>
        <w:widowControl/>
        <w:numPr>
          <w:ilvl w:val="0"/>
          <w:numId w:val="12"/>
        </w:numPr>
        <w:spacing w:line="0" w:lineRule="atLeast"/>
        <w:ind w:firstLineChars="0"/>
        <w:jc w:val="left"/>
        <w:rPr>
          <w:rFonts w:ascii="Arial" w:hAnsi="Arial" w:cs="Arial" w:hint="eastAsia"/>
          <w:color w:val="000000"/>
          <w:spacing w:val="30"/>
          <w:kern w:val="0"/>
          <w:szCs w:val="21"/>
        </w:rPr>
      </w:pPr>
      <w:r w:rsidRPr="00263ED7">
        <w:rPr>
          <w:rFonts w:ascii="Arial" w:hAnsi="Arial" w:cs="Arial"/>
          <w:color w:val="000000"/>
          <w:kern w:val="0"/>
          <w:szCs w:val="21"/>
        </w:rPr>
        <w:t>提高机动性能</w:t>
      </w:r>
      <w:r w:rsidRPr="00263ED7">
        <w:rPr>
          <w:rFonts w:ascii="Arial" w:hAnsi="Arial" w:cs="Arial"/>
          <w:color w:val="000000"/>
          <w:spacing w:val="30"/>
          <w:kern w:val="0"/>
          <w:szCs w:val="21"/>
        </w:rPr>
        <w:t>原则</w:t>
      </w:r>
      <w:r w:rsidRPr="00263ED7">
        <w:rPr>
          <w:rFonts w:ascii="Arial" w:hAnsi="Arial" w:cs="Arial"/>
          <w:color w:val="000000"/>
          <w:spacing w:val="30"/>
          <w:kern w:val="0"/>
          <w:szCs w:val="21"/>
        </w:rPr>
        <w:t xml:space="preserve"> </w:t>
      </w:r>
    </w:p>
    <w:p w:rsidR="00263ED7" w:rsidRPr="00263ED7" w:rsidRDefault="001D7576" w:rsidP="00263ED7">
      <w:pPr>
        <w:pStyle w:val="a6"/>
        <w:widowControl/>
        <w:numPr>
          <w:ilvl w:val="0"/>
          <w:numId w:val="12"/>
        </w:numPr>
        <w:spacing w:line="0" w:lineRule="atLeast"/>
        <w:ind w:firstLineChars="0"/>
        <w:jc w:val="left"/>
        <w:rPr>
          <w:rFonts w:ascii="Arial" w:hAnsi="Arial" w:cs="Arial" w:hint="eastAsia"/>
          <w:color w:val="000000"/>
          <w:spacing w:val="30"/>
          <w:kern w:val="0"/>
          <w:szCs w:val="21"/>
        </w:rPr>
      </w:pPr>
      <w:r w:rsidRPr="00263ED7">
        <w:rPr>
          <w:rFonts w:ascii="Arial" w:hAnsi="Arial" w:cs="Arial"/>
          <w:color w:val="000000"/>
          <w:kern w:val="0"/>
          <w:szCs w:val="21"/>
        </w:rPr>
        <w:t>利用重力</w:t>
      </w:r>
      <w:r w:rsidRPr="00263ED7">
        <w:rPr>
          <w:rFonts w:ascii="Arial" w:hAnsi="Arial" w:cs="Arial"/>
          <w:color w:val="000000"/>
          <w:spacing w:val="30"/>
          <w:kern w:val="0"/>
          <w:szCs w:val="21"/>
        </w:rPr>
        <w:t>原则</w:t>
      </w:r>
      <w:r w:rsidRPr="00263ED7">
        <w:rPr>
          <w:rFonts w:ascii="Arial" w:hAnsi="Arial" w:cs="Arial"/>
          <w:color w:val="000000"/>
          <w:spacing w:val="30"/>
          <w:kern w:val="0"/>
          <w:szCs w:val="21"/>
        </w:rPr>
        <w:t xml:space="preserve"> </w:t>
      </w:r>
    </w:p>
    <w:p w:rsidR="00263ED7" w:rsidRPr="00263ED7" w:rsidRDefault="001D7576" w:rsidP="00263ED7">
      <w:pPr>
        <w:pStyle w:val="a6"/>
        <w:widowControl/>
        <w:numPr>
          <w:ilvl w:val="0"/>
          <w:numId w:val="12"/>
        </w:numPr>
        <w:spacing w:line="0" w:lineRule="atLeast"/>
        <w:ind w:firstLineChars="0"/>
        <w:jc w:val="left"/>
        <w:rPr>
          <w:rFonts w:ascii="Arial" w:hAnsi="Arial" w:cs="Arial" w:hint="eastAsia"/>
          <w:color w:val="000000"/>
          <w:spacing w:val="30"/>
          <w:kern w:val="0"/>
          <w:szCs w:val="21"/>
        </w:rPr>
      </w:pPr>
      <w:proofErr w:type="gramStart"/>
      <w:r w:rsidRPr="00263ED7">
        <w:rPr>
          <w:rFonts w:ascii="Arial" w:hAnsi="Arial" w:cs="Arial"/>
          <w:color w:val="000000"/>
          <w:kern w:val="0"/>
          <w:szCs w:val="21"/>
        </w:rPr>
        <w:t>利用工属具</w:t>
      </w:r>
      <w:proofErr w:type="gramEnd"/>
      <w:r w:rsidRPr="00263ED7">
        <w:rPr>
          <w:rFonts w:ascii="Arial" w:hAnsi="Arial" w:cs="Arial"/>
          <w:color w:val="000000"/>
          <w:spacing w:val="30"/>
          <w:kern w:val="0"/>
          <w:szCs w:val="21"/>
        </w:rPr>
        <w:t>原则</w:t>
      </w:r>
      <w:r w:rsidRPr="00263ED7">
        <w:rPr>
          <w:rFonts w:ascii="Arial" w:hAnsi="Arial" w:cs="Arial"/>
          <w:color w:val="000000"/>
          <w:spacing w:val="30"/>
          <w:kern w:val="0"/>
          <w:szCs w:val="21"/>
        </w:rPr>
        <w:t xml:space="preserve"> </w:t>
      </w:r>
    </w:p>
    <w:p w:rsidR="00263ED7" w:rsidRPr="00263ED7" w:rsidRDefault="001D7576" w:rsidP="00263ED7">
      <w:pPr>
        <w:pStyle w:val="a6"/>
        <w:widowControl/>
        <w:numPr>
          <w:ilvl w:val="0"/>
          <w:numId w:val="12"/>
        </w:numPr>
        <w:spacing w:line="0" w:lineRule="atLeast"/>
        <w:ind w:firstLineChars="0"/>
        <w:jc w:val="left"/>
        <w:rPr>
          <w:rFonts w:ascii="Arial" w:hAnsi="Arial" w:cs="Arial" w:hint="eastAsia"/>
          <w:color w:val="000000"/>
          <w:spacing w:val="30"/>
          <w:kern w:val="0"/>
          <w:szCs w:val="21"/>
        </w:rPr>
      </w:pPr>
      <w:r w:rsidRPr="00263ED7">
        <w:rPr>
          <w:rFonts w:ascii="Arial" w:hAnsi="Arial" w:cs="Arial"/>
          <w:color w:val="000000"/>
          <w:kern w:val="0"/>
          <w:szCs w:val="21"/>
        </w:rPr>
        <w:t>充分发挥设备效能</w:t>
      </w:r>
      <w:r w:rsidRPr="00263ED7">
        <w:rPr>
          <w:rFonts w:ascii="Arial" w:hAnsi="Arial" w:cs="Arial"/>
          <w:color w:val="000000"/>
          <w:spacing w:val="30"/>
          <w:kern w:val="0"/>
          <w:szCs w:val="21"/>
        </w:rPr>
        <w:t>原则</w:t>
      </w:r>
      <w:r w:rsidRPr="00263ED7">
        <w:rPr>
          <w:rFonts w:ascii="Arial" w:hAnsi="Arial" w:cs="Arial"/>
          <w:color w:val="000000"/>
          <w:spacing w:val="30"/>
          <w:kern w:val="0"/>
          <w:szCs w:val="21"/>
        </w:rPr>
        <w:t xml:space="preserve"> </w:t>
      </w:r>
    </w:p>
    <w:p w:rsidR="001D7576" w:rsidRPr="00263ED7" w:rsidRDefault="001D7576" w:rsidP="00263ED7">
      <w:pPr>
        <w:pStyle w:val="a6"/>
        <w:widowControl/>
        <w:numPr>
          <w:ilvl w:val="0"/>
          <w:numId w:val="12"/>
        </w:numPr>
        <w:spacing w:line="0" w:lineRule="atLeast"/>
        <w:ind w:firstLineChars="0"/>
        <w:jc w:val="left"/>
        <w:rPr>
          <w:rFonts w:ascii="Arial" w:hAnsi="Arial" w:cs="Arial"/>
          <w:color w:val="000000"/>
          <w:spacing w:val="30"/>
          <w:kern w:val="0"/>
          <w:szCs w:val="21"/>
        </w:rPr>
      </w:pPr>
      <w:r w:rsidRPr="00263ED7">
        <w:rPr>
          <w:rFonts w:ascii="Arial" w:hAnsi="Arial" w:cs="Arial"/>
          <w:color w:val="000000"/>
          <w:kern w:val="0"/>
          <w:szCs w:val="21"/>
        </w:rPr>
        <w:t>人、机作业时间充分利用</w:t>
      </w:r>
      <w:r w:rsidRPr="00263ED7">
        <w:rPr>
          <w:rFonts w:ascii="Arial" w:hAnsi="Arial" w:cs="Arial"/>
          <w:color w:val="000000"/>
          <w:spacing w:val="30"/>
          <w:kern w:val="0"/>
          <w:szCs w:val="21"/>
        </w:rPr>
        <w:t>原则</w:t>
      </w:r>
      <w:r w:rsidRPr="00263ED7">
        <w:rPr>
          <w:rFonts w:ascii="Arial" w:hAnsi="Arial" w:cs="Arial"/>
          <w:color w:val="000000"/>
          <w:spacing w:val="30"/>
          <w:kern w:val="0"/>
          <w:szCs w:val="21"/>
        </w:rPr>
        <w:t xml:space="preserve"> </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39</w:t>
      </w:r>
      <w:r w:rsidRPr="008F783B">
        <w:rPr>
          <w:rFonts w:ascii="Arial" w:hAnsi="Arial" w:cs="Arial"/>
          <w:b/>
          <w:color w:val="000000"/>
          <w:szCs w:val="21"/>
        </w:rPr>
        <w:t>、港内货物操作过程可归结为以下几种：</w:t>
      </w:r>
    </w:p>
    <w:p w:rsidR="00263ED7" w:rsidRPr="00263ED7" w:rsidRDefault="001D7576" w:rsidP="00263ED7">
      <w:pPr>
        <w:pStyle w:val="a6"/>
        <w:numPr>
          <w:ilvl w:val="0"/>
          <w:numId w:val="14"/>
        </w:numPr>
        <w:spacing w:line="0" w:lineRule="atLeast"/>
        <w:ind w:firstLineChars="0"/>
        <w:rPr>
          <w:rFonts w:ascii="Arial" w:hAnsi="Arial" w:cs="Arial" w:hint="eastAsia"/>
          <w:color w:val="000000"/>
          <w:kern w:val="0"/>
          <w:szCs w:val="21"/>
        </w:rPr>
      </w:pPr>
      <w:r w:rsidRPr="00263ED7">
        <w:rPr>
          <w:rFonts w:ascii="Arial" w:hAnsi="Arial" w:cs="Arial"/>
          <w:color w:val="000000"/>
          <w:kern w:val="0"/>
          <w:szCs w:val="21"/>
        </w:rPr>
        <w:t>船</w:t>
      </w:r>
      <w:r w:rsidRPr="00263ED7">
        <w:rPr>
          <w:rFonts w:ascii="Arial" w:hAnsi="Arial" w:cs="Arial"/>
          <w:color w:val="000000"/>
          <w:kern w:val="0"/>
          <w:szCs w:val="21"/>
        </w:rPr>
        <w:t>——</w:t>
      </w:r>
      <w:r w:rsidRPr="00263ED7">
        <w:rPr>
          <w:rFonts w:ascii="Arial" w:hAnsi="Arial" w:cs="Arial"/>
          <w:color w:val="000000"/>
          <w:kern w:val="0"/>
          <w:szCs w:val="21"/>
        </w:rPr>
        <w:t>船；</w:t>
      </w:r>
      <w:r w:rsidRPr="00263ED7">
        <w:rPr>
          <w:rFonts w:ascii="Arial" w:hAnsi="Arial" w:cs="Arial"/>
          <w:color w:val="000000"/>
          <w:kern w:val="0"/>
          <w:szCs w:val="21"/>
        </w:rPr>
        <w:t xml:space="preserve"> </w:t>
      </w:r>
    </w:p>
    <w:p w:rsidR="00263ED7" w:rsidRPr="00263ED7" w:rsidRDefault="001D7576" w:rsidP="00263ED7">
      <w:pPr>
        <w:pStyle w:val="a6"/>
        <w:numPr>
          <w:ilvl w:val="0"/>
          <w:numId w:val="14"/>
        </w:numPr>
        <w:spacing w:line="0" w:lineRule="atLeast"/>
        <w:ind w:firstLineChars="0"/>
        <w:rPr>
          <w:rFonts w:ascii="Arial" w:hAnsi="Arial" w:cs="Arial" w:hint="eastAsia"/>
          <w:color w:val="000000"/>
          <w:kern w:val="0"/>
          <w:szCs w:val="21"/>
        </w:rPr>
      </w:pPr>
      <w:r w:rsidRPr="00263ED7">
        <w:rPr>
          <w:rFonts w:ascii="Arial" w:hAnsi="Arial" w:cs="Arial"/>
          <w:color w:val="000000"/>
          <w:kern w:val="0"/>
          <w:szCs w:val="21"/>
        </w:rPr>
        <w:t>船</w:t>
      </w:r>
      <w:r w:rsidRPr="00263ED7">
        <w:rPr>
          <w:rFonts w:ascii="Arial" w:hAnsi="Arial" w:cs="Arial"/>
          <w:color w:val="000000"/>
          <w:kern w:val="0"/>
          <w:szCs w:val="21"/>
        </w:rPr>
        <w:t>——</w:t>
      </w:r>
      <w:r w:rsidRPr="00263ED7">
        <w:rPr>
          <w:rFonts w:ascii="Arial" w:hAnsi="Arial" w:cs="Arial"/>
          <w:color w:val="000000"/>
          <w:kern w:val="0"/>
          <w:szCs w:val="21"/>
        </w:rPr>
        <w:t>车、驳；</w:t>
      </w:r>
      <w:r w:rsidRPr="00263ED7">
        <w:rPr>
          <w:rFonts w:ascii="Arial" w:hAnsi="Arial" w:cs="Arial"/>
          <w:color w:val="000000"/>
          <w:kern w:val="0"/>
          <w:szCs w:val="21"/>
        </w:rPr>
        <w:t xml:space="preserve"> </w:t>
      </w:r>
    </w:p>
    <w:p w:rsidR="00263ED7" w:rsidRPr="00263ED7" w:rsidRDefault="001D7576" w:rsidP="00263ED7">
      <w:pPr>
        <w:pStyle w:val="a6"/>
        <w:numPr>
          <w:ilvl w:val="0"/>
          <w:numId w:val="14"/>
        </w:numPr>
        <w:spacing w:line="0" w:lineRule="atLeast"/>
        <w:ind w:firstLineChars="0"/>
        <w:rPr>
          <w:rFonts w:ascii="Arial" w:hAnsi="Arial" w:cs="Arial" w:hint="eastAsia"/>
          <w:color w:val="000000"/>
          <w:kern w:val="0"/>
          <w:szCs w:val="21"/>
        </w:rPr>
      </w:pPr>
      <w:r w:rsidRPr="00263ED7">
        <w:rPr>
          <w:rFonts w:ascii="Arial" w:hAnsi="Arial" w:cs="Arial"/>
          <w:color w:val="000000"/>
          <w:kern w:val="0"/>
          <w:szCs w:val="21"/>
        </w:rPr>
        <w:t>船</w:t>
      </w:r>
      <w:r w:rsidRPr="00263ED7">
        <w:rPr>
          <w:rFonts w:ascii="Arial" w:hAnsi="Arial" w:cs="Arial"/>
          <w:color w:val="000000"/>
          <w:kern w:val="0"/>
          <w:szCs w:val="21"/>
        </w:rPr>
        <w:t>——</w:t>
      </w:r>
      <w:r w:rsidRPr="00263ED7">
        <w:rPr>
          <w:rFonts w:ascii="Arial" w:hAnsi="Arial" w:cs="Arial"/>
          <w:color w:val="000000"/>
          <w:kern w:val="0"/>
          <w:szCs w:val="21"/>
        </w:rPr>
        <w:t>库、场；</w:t>
      </w:r>
      <w:r w:rsidRPr="00263ED7">
        <w:rPr>
          <w:rFonts w:ascii="Arial" w:hAnsi="Arial" w:cs="Arial"/>
          <w:color w:val="000000"/>
          <w:kern w:val="0"/>
          <w:szCs w:val="21"/>
        </w:rPr>
        <w:t xml:space="preserve"> </w:t>
      </w:r>
    </w:p>
    <w:p w:rsidR="00263ED7" w:rsidRPr="00263ED7" w:rsidRDefault="001D7576" w:rsidP="00263ED7">
      <w:pPr>
        <w:pStyle w:val="a6"/>
        <w:numPr>
          <w:ilvl w:val="0"/>
          <w:numId w:val="14"/>
        </w:numPr>
        <w:spacing w:line="0" w:lineRule="atLeast"/>
        <w:ind w:firstLineChars="0"/>
        <w:rPr>
          <w:rFonts w:ascii="Arial" w:hAnsi="Arial" w:cs="Arial" w:hint="eastAsia"/>
          <w:color w:val="000000"/>
          <w:kern w:val="0"/>
          <w:szCs w:val="21"/>
        </w:rPr>
      </w:pPr>
      <w:r w:rsidRPr="00263ED7">
        <w:rPr>
          <w:rFonts w:ascii="Arial" w:hAnsi="Arial" w:cs="Arial"/>
          <w:color w:val="000000"/>
          <w:kern w:val="0"/>
          <w:szCs w:val="21"/>
        </w:rPr>
        <w:t>车、驳</w:t>
      </w:r>
      <w:r w:rsidRPr="00263ED7">
        <w:rPr>
          <w:rFonts w:ascii="Arial" w:hAnsi="Arial" w:cs="Arial"/>
          <w:color w:val="000000"/>
          <w:kern w:val="0"/>
          <w:szCs w:val="21"/>
        </w:rPr>
        <w:t>——</w:t>
      </w:r>
      <w:r w:rsidRPr="00263ED7">
        <w:rPr>
          <w:rFonts w:ascii="Arial" w:hAnsi="Arial" w:cs="Arial"/>
          <w:color w:val="000000"/>
          <w:kern w:val="0"/>
          <w:szCs w:val="21"/>
        </w:rPr>
        <w:t>库、场；</w:t>
      </w:r>
      <w:r w:rsidRPr="00263ED7">
        <w:rPr>
          <w:rFonts w:ascii="Arial" w:hAnsi="Arial" w:cs="Arial"/>
          <w:color w:val="000000"/>
          <w:kern w:val="0"/>
          <w:szCs w:val="21"/>
        </w:rPr>
        <w:t xml:space="preserve"> </w:t>
      </w:r>
    </w:p>
    <w:p w:rsidR="00263ED7" w:rsidRPr="00263ED7" w:rsidRDefault="001D7576" w:rsidP="00263ED7">
      <w:pPr>
        <w:pStyle w:val="a6"/>
        <w:numPr>
          <w:ilvl w:val="0"/>
          <w:numId w:val="14"/>
        </w:numPr>
        <w:spacing w:line="0" w:lineRule="atLeast"/>
        <w:ind w:firstLineChars="0"/>
        <w:rPr>
          <w:rFonts w:ascii="Arial" w:hAnsi="Arial" w:cs="Arial" w:hint="eastAsia"/>
          <w:color w:val="000000"/>
          <w:kern w:val="0"/>
          <w:szCs w:val="21"/>
        </w:rPr>
      </w:pPr>
      <w:r w:rsidRPr="00263ED7">
        <w:rPr>
          <w:rFonts w:ascii="Arial" w:hAnsi="Arial" w:cs="Arial"/>
          <w:color w:val="000000"/>
          <w:kern w:val="0"/>
          <w:szCs w:val="21"/>
        </w:rPr>
        <w:t>车、驳</w:t>
      </w:r>
      <w:r w:rsidRPr="00263ED7">
        <w:rPr>
          <w:rFonts w:ascii="Arial" w:hAnsi="Arial" w:cs="Arial"/>
          <w:color w:val="000000"/>
          <w:kern w:val="0"/>
          <w:szCs w:val="21"/>
        </w:rPr>
        <w:t>——</w:t>
      </w:r>
      <w:r w:rsidRPr="00263ED7">
        <w:rPr>
          <w:rFonts w:ascii="Arial" w:hAnsi="Arial" w:cs="Arial"/>
          <w:color w:val="000000"/>
          <w:kern w:val="0"/>
          <w:szCs w:val="21"/>
        </w:rPr>
        <w:t>车、驳；</w:t>
      </w:r>
      <w:r w:rsidRPr="00263ED7">
        <w:rPr>
          <w:rFonts w:ascii="Arial" w:hAnsi="Arial" w:cs="Arial"/>
          <w:color w:val="000000"/>
          <w:kern w:val="0"/>
          <w:szCs w:val="21"/>
        </w:rPr>
        <w:t xml:space="preserve"> </w:t>
      </w:r>
    </w:p>
    <w:p w:rsidR="001D7576" w:rsidRPr="00263ED7" w:rsidRDefault="001D7576" w:rsidP="00263ED7">
      <w:pPr>
        <w:pStyle w:val="a6"/>
        <w:numPr>
          <w:ilvl w:val="0"/>
          <w:numId w:val="14"/>
        </w:numPr>
        <w:spacing w:line="0" w:lineRule="atLeast"/>
        <w:ind w:firstLineChars="0"/>
        <w:rPr>
          <w:rFonts w:ascii="Arial" w:hAnsi="Arial" w:cs="Arial"/>
          <w:color w:val="000000"/>
          <w:kern w:val="0"/>
          <w:szCs w:val="21"/>
        </w:rPr>
      </w:pPr>
      <w:r w:rsidRPr="00263ED7">
        <w:rPr>
          <w:rFonts w:ascii="Arial" w:hAnsi="Arial" w:cs="Arial"/>
          <w:color w:val="000000"/>
          <w:kern w:val="0"/>
          <w:szCs w:val="21"/>
        </w:rPr>
        <w:t>库、场</w:t>
      </w:r>
      <w:r w:rsidRPr="00263ED7">
        <w:rPr>
          <w:rFonts w:ascii="Arial" w:hAnsi="Arial" w:cs="Arial"/>
          <w:color w:val="000000"/>
          <w:kern w:val="0"/>
          <w:szCs w:val="21"/>
        </w:rPr>
        <w:t>——</w:t>
      </w:r>
      <w:r w:rsidRPr="00263ED7">
        <w:rPr>
          <w:rFonts w:ascii="Arial" w:hAnsi="Arial" w:cs="Arial"/>
          <w:color w:val="000000"/>
          <w:kern w:val="0"/>
          <w:szCs w:val="21"/>
        </w:rPr>
        <w:t>库、场。</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40</w:t>
      </w:r>
      <w:r w:rsidRPr="008F783B">
        <w:rPr>
          <w:rFonts w:ascii="Arial" w:hAnsi="Arial" w:cs="Arial"/>
          <w:b/>
          <w:color w:val="000000"/>
          <w:szCs w:val="21"/>
        </w:rPr>
        <w:t>、港口装卸工艺研究的主要内容</w:t>
      </w:r>
      <w:r w:rsidRPr="008F783B">
        <w:rPr>
          <w:rFonts w:ascii="Arial" w:hAnsi="Arial" w:cs="Arial"/>
          <w:b/>
          <w:color w:val="000000"/>
          <w:szCs w:val="21"/>
        </w:rPr>
        <w:t xml:space="preserve"> </w:t>
      </w:r>
    </w:p>
    <w:p w:rsidR="001D7576" w:rsidRPr="008F783B" w:rsidRDefault="001D7576" w:rsidP="00263ED7">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在港口，装卸工艺工作主要包括两个方面，即港口日常装卸工艺工作和港口装卸工艺设计工作。</w:t>
      </w:r>
      <w:r w:rsidRPr="008F783B">
        <w:rPr>
          <w:rFonts w:ascii="Arial" w:hAnsi="Arial" w:cs="Arial"/>
          <w:color w:val="000000"/>
          <w:kern w:val="0"/>
          <w:szCs w:val="21"/>
        </w:rPr>
        <w:t xml:space="preserve"> </w:t>
      </w:r>
    </w:p>
    <w:p w:rsidR="001D7576" w:rsidRPr="008F783B" w:rsidRDefault="00263ED7" w:rsidP="00263ED7">
      <w:pPr>
        <w:spacing w:line="0" w:lineRule="atLeast"/>
        <w:ind w:left="360"/>
        <w:rPr>
          <w:rFonts w:ascii="Arial" w:hAnsi="Arial" w:cs="Arial"/>
          <w:color w:val="000000"/>
          <w:kern w:val="0"/>
          <w:szCs w:val="21"/>
        </w:rPr>
      </w:pPr>
      <w:r>
        <w:rPr>
          <w:rFonts w:ascii="Arial" w:hAnsi="Arial" w:cs="Arial" w:hint="eastAsia"/>
          <w:color w:val="000000"/>
          <w:kern w:val="0"/>
          <w:szCs w:val="21"/>
        </w:rPr>
        <w:t>（</w:t>
      </w:r>
      <w:r>
        <w:rPr>
          <w:rFonts w:ascii="Arial" w:hAnsi="Arial" w:cs="Arial" w:hint="eastAsia"/>
          <w:color w:val="000000"/>
          <w:kern w:val="0"/>
          <w:szCs w:val="21"/>
        </w:rPr>
        <w:t>1</w:t>
      </w:r>
      <w:r>
        <w:rPr>
          <w:rFonts w:ascii="Arial" w:hAnsi="Arial" w:cs="Arial" w:hint="eastAsia"/>
          <w:color w:val="000000"/>
          <w:kern w:val="0"/>
          <w:szCs w:val="21"/>
        </w:rPr>
        <w:t>）</w:t>
      </w:r>
      <w:r w:rsidR="001D7576" w:rsidRPr="008F783B">
        <w:rPr>
          <w:rFonts w:ascii="Arial" w:hAnsi="Arial" w:cs="Arial"/>
          <w:color w:val="000000"/>
          <w:kern w:val="0"/>
          <w:szCs w:val="21"/>
        </w:rPr>
        <w:t xml:space="preserve"> </w:t>
      </w:r>
      <w:r w:rsidR="001D7576" w:rsidRPr="008F783B">
        <w:rPr>
          <w:rFonts w:ascii="Arial" w:hAnsi="Arial" w:cs="Arial"/>
          <w:color w:val="000000"/>
          <w:kern w:val="0"/>
          <w:szCs w:val="21"/>
        </w:rPr>
        <w:t>港口日常装卸工艺工作</w:t>
      </w:r>
      <w:r w:rsidR="001D7576" w:rsidRPr="008F783B">
        <w:rPr>
          <w:rFonts w:ascii="Arial" w:hAnsi="Arial" w:cs="Arial"/>
          <w:color w:val="000000"/>
          <w:kern w:val="0"/>
          <w:szCs w:val="21"/>
        </w:rPr>
        <w:t xml:space="preserve"> </w:t>
      </w:r>
    </w:p>
    <w:p w:rsidR="001D7576" w:rsidRPr="008F783B" w:rsidRDefault="001D7576" w:rsidP="00263ED7">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这一工作是以港口现有的工艺系统与装卸设备为基础，通过挖潜、技术创新和有效的组织，合理运用现有的人力、物力，以达到安全、优质、高效、低消耗来完成港口装卸任务的目的。这是属于港口内涵式的扩大生产能力的工作，具体包括：</w:t>
      </w:r>
      <w:r w:rsidRPr="008F783B">
        <w:rPr>
          <w:rFonts w:ascii="Arial" w:hAnsi="Arial" w:cs="Arial"/>
          <w:color w:val="000000"/>
          <w:kern w:val="0"/>
          <w:szCs w:val="21"/>
        </w:rPr>
        <w:t xml:space="preserve"> </w:t>
      </w:r>
    </w:p>
    <w:p w:rsidR="001D7576" w:rsidRPr="00841581" w:rsidRDefault="001D7576" w:rsidP="00841581">
      <w:pPr>
        <w:pStyle w:val="a6"/>
        <w:numPr>
          <w:ilvl w:val="0"/>
          <w:numId w:val="15"/>
        </w:numPr>
        <w:spacing w:line="0" w:lineRule="atLeast"/>
        <w:ind w:firstLineChars="0"/>
        <w:rPr>
          <w:rFonts w:ascii="Arial" w:hAnsi="Arial" w:cs="Arial"/>
          <w:color w:val="000000"/>
          <w:kern w:val="0"/>
          <w:szCs w:val="21"/>
        </w:rPr>
      </w:pPr>
      <w:r w:rsidRPr="00841581">
        <w:rPr>
          <w:rFonts w:ascii="Arial" w:hAnsi="Arial" w:cs="Arial"/>
          <w:color w:val="000000"/>
          <w:kern w:val="0"/>
          <w:szCs w:val="21"/>
        </w:rPr>
        <w:t xml:space="preserve"> </w:t>
      </w:r>
      <w:proofErr w:type="gramStart"/>
      <w:r w:rsidRPr="00841581">
        <w:rPr>
          <w:rFonts w:ascii="Arial" w:hAnsi="Arial" w:cs="Arial"/>
          <w:color w:val="000000"/>
          <w:kern w:val="0"/>
          <w:szCs w:val="21"/>
        </w:rPr>
        <w:t>工属具</w:t>
      </w:r>
      <w:proofErr w:type="gramEnd"/>
      <w:r w:rsidRPr="00841581">
        <w:rPr>
          <w:rFonts w:ascii="Arial" w:hAnsi="Arial" w:cs="Arial"/>
          <w:color w:val="000000"/>
          <w:kern w:val="0"/>
          <w:szCs w:val="21"/>
        </w:rPr>
        <w:t>的改进和创新。</w:t>
      </w:r>
      <w:r w:rsidRPr="00841581">
        <w:rPr>
          <w:rFonts w:ascii="Arial" w:hAnsi="Arial" w:cs="Arial"/>
          <w:color w:val="000000"/>
          <w:kern w:val="0"/>
          <w:szCs w:val="21"/>
        </w:rPr>
        <w:t xml:space="preserve"> </w:t>
      </w:r>
      <w:r w:rsidR="00263ED7" w:rsidRPr="00841581">
        <w:rPr>
          <w:rFonts w:ascii="宋体" w:hAnsi="宋体" w:cs="宋体" w:hint="eastAsia"/>
          <w:color w:val="000000"/>
          <w:kern w:val="0"/>
          <w:szCs w:val="21"/>
        </w:rPr>
        <w:t>②</w:t>
      </w:r>
      <w:r w:rsidR="00841581">
        <w:rPr>
          <w:rFonts w:ascii="宋体" w:hAnsi="宋体" w:cs="宋体" w:hint="eastAsia"/>
          <w:color w:val="000000"/>
          <w:kern w:val="0"/>
          <w:szCs w:val="21"/>
        </w:rPr>
        <w:t xml:space="preserve"> </w:t>
      </w:r>
      <w:r w:rsidRPr="00841581">
        <w:rPr>
          <w:rFonts w:ascii="Arial" w:hAnsi="Arial" w:cs="Arial"/>
          <w:color w:val="000000"/>
          <w:kern w:val="0"/>
          <w:szCs w:val="21"/>
        </w:rPr>
        <w:t>装卸工艺线的再设计。</w:t>
      </w:r>
      <w:r w:rsidRPr="00841581">
        <w:rPr>
          <w:rFonts w:ascii="Arial" w:hAnsi="Arial" w:cs="Arial"/>
          <w:color w:val="000000"/>
          <w:kern w:val="0"/>
          <w:szCs w:val="21"/>
        </w:rPr>
        <w:t xml:space="preserve"> </w:t>
      </w:r>
      <w:r w:rsidR="00263ED7" w:rsidRPr="00841581">
        <w:rPr>
          <w:rFonts w:ascii="宋体" w:hAnsi="宋体" w:cs="宋体" w:hint="eastAsia"/>
          <w:color w:val="000000"/>
          <w:kern w:val="0"/>
          <w:szCs w:val="21"/>
        </w:rPr>
        <w:t>③</w:t>
      </w:r>
      <w:r w:rsidR="00841581">
        <w:rPr>
          <w:rFonts w:ascii="宋体" w:hAnsi="宋体" w:cs="宋体" w:hint="eastAsia"/>
          <w:color w:val="000000"/>
          <w:kern w:val="0"/>
          <w:szCs w:val="21"/>
        </w:rPr>
        <w:t xml:space="preserve"> </w:t>
      </w:r>
      <w:r w:rsidRPr="00841581">
        <w:rPr>
          <w:rFonts w:ascii="Arial" w:hAnsi="Arial" w:cs="Arial"/>
          <w:color w:val="000000"/>
          <w:kern w:val="0"/>
          <w:szCs w:val="21"/>
        </w:rPr>
        <w:t>作业线改进。</w:t>
      </w:r>
      <w:r w:rsidRPr="00841581">
        <w:rPr>
          <w:rFonts w:ascii="Arial" w:hAnsi="Arial" w:cs="Arial"/>
          <w:color w:val="000000"/>
          <w:kern w:val="0"/>
          <w:szCs w:val="21"/>
        </w:rPr>
        <w:t xml:space="preserve"> </w:t>
      </w:r>
    </w:p>
    <w:p w:rsidR="001D7576" w:rsidRPr="008F783B" w:rsidRDefault="00841581" w:rsidP="00263ED7">
      <w:pPr>
        <w:spacing w:line="0" w:lineRule="atLeast"/>
        <w:ind w:left="360"/>
        <w:rPr>
          <w:rFonts w:ascii="Arial" w:hAnsi="Arial" w:cs="Arial"/>
          <w:color w:val="000000"/>
          <w:kern w:val="0"/>
          <w:szCs w:val="21"/>
        </w:rPr>
      </w:pPr>
      <w:r>
        <w:rPr>
          <w:rFonts w:ascii="宋体" w:hAnsi="宋体" w:cs="宋体" w:hint="eastAsia"/>
          <w:color w:val="000000"/>
          <w:kern w:val="0"/>
          <w:szCs w:val="21"/>
        </w:rPr>
        <w:t>④</w:t>
      </w:r>
      <w:r w:rsidR="001D7576" w:rsidRPr="008F783B">
        <w:rPr>
          <w:rFonts w:ascii="Arial" w:hAnsi="Arial" w:cs="Arial"/>
          <w:color w:val="000000"/>
          <w:kern w:val="0"/>
          <w:szCs w:val="21"/>
        </w:rPr>
        <w:t xml:space="preserve"> </w:t>
      </w:r>
      <w:r w:rsidR="001D7576" w:rsidRPr="008F783B">
        <w:rPr>
          <w:rFonts w:ascii="Arial" w:hAnsi="Arial" w:cs="Arial"/>
          <w:color w:val="000000"/>
          <w:kern w:val="0"/>
          <w:szCs w:val="21"/>
        </w:rPr>
        <w:t>工程心理学研究。</w:t>
      </w:r>
      <w:r>
        <w:rPr>
          <w:rFonts w:ascii="宋体" w:hAnsi="宋体" w:cs="宋体" w:hint="eastAsia"/>
          <w:color w:val="000000"/>
          <w:kern w:val="0"/>
          <w:szCs w:val="21"/>
        </w:rPr>
        <w:t>⑤</w:t>
      </w:r>
      <w:r w:rsidR="001D7576" w:rsidRPr="008F783B">
        <w:rPr>
          <w:rFonts w:ascii="Arial" w:hAnsi="Arial" w:cs="Arial"/>
          <w:color w:val="000000"/>
          <w:kern w:val="0"/>
          <w:szCs w:val="21"/>
        </w:rPr>
        <w:t xml:space="preserve"> </w:t>
      </w:r>
      <w:r w:rsidR="001D7576" w:rsidRPr="008F783B">
        <w:rPr>
          <w:rFonts w:ascii="Arial" w:hAnsi="Arial" w:cs="Arial"/>
          <w:color w:val="000000"/>
          <w:kern w:val="0"/>
          <w:szCs w:val="21"/>
        </w:rPr>
        <w:t>装卸作业技术标准的制订与修改。</w:t>
      </w:r>
      <w:r w:rsidR="001D7576" w:rsidRPr="008F783B">
        <w:rPr>
          <w:rFonts w:ascii="Arial" w:hAnsi="Arial" w:cs="Arial"/>
          <w:color w:val="000000"/>
          <w:kern w:val="0"/>
          <w:szCs w:val="21"/>
        </w:rPr>
        <w:t xml:space="preserve"> </w:t>
      </w:r>
    </w:p>
    <w:p w:rsidR="001D7576" w:rsidRPr="008F783B" w:rsidRDefault="001D7576" w:rsidP="00263ED7">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评价港口装卸工艺工作主要可从以下几个方面进行：</w:t>
      </w:r>
      <w:r w:rsidRPr="008F783B">
        <w:rPr>
          <w:rFonts w:ascii="Arial" w:hAnsi="Arial" w:cs="Arial"/>
          <w:color w:val="000000"/>
          <w:kern w:val="0"/>
          <w:szCs w:val="21"/>
        </w:rPr>
        <w:t xml:space="preserve"> </w:t>
      </w:r>
    </w:p>
    <w:p w:rsidR="001D7576" w:rsidRPr="00841581" w:rsidRDefault="001D7576" w:rsidP="00841581">
      <w:pPr>
        <w:pStyle w:val="a6"/>
        <w:numPr>
          <w:ilvl w:val="0"/>
          <w:numId w:val="16"/>
        </w:numPr>
        <w:spacing w:line="0" w:lineRule="atLeast"/>
        <w:ind w:firstLineChars="0"/>
        <w:rPr>
          <w:rFonts w:ascii="Arial" w:hAnsi="Arial" w:cs="Arial"/>
          <w:color w:val="000000"/>
          <w:kern w:val="0"/>
          <w:szCs w:val="21"/>
        </w:rPr>
      </w:pPr>
      <w:r w:rsidRPr="00841581">
        <w:rPr>
          <w:rFonts w:ascii="Arial" w:hAnsi="Arial" w:cs="Arial"/>
          <w:color w:val="000000"/>
          <w:kern w:val="0"/>
          <w:szCs w:val="21"/>
        </w:rPr>
        <w:t xml:space="preserve"> </w:t>
      </w:r>
      <w:r w:rsidRPr="00841581">
        <w:rPr>
          <w:rFonts w:ascii="Arial" w:hAnsi="Arial" w:cs="Arial"/>
          <w:color w:val="000000"/>
          <w:kern w:val="0"/>
          <w:szCs w:val="21"/>
        </w:rPr>
        <w:t>安全质量；</w:t>
      </w:r>
      <w:r w:rsidRPr="00841581">
        <w:rPr>
          <w:rFonts w:ascii="Arial" w:hAnsi="Arial" w:cs="Arial"/>
          <w:color w:val="000000"/>
          <w:kern w:val="0"/>
          <w:szCs w:val="21"/>
        </w:rPr>
        <w:t xml:space="preserve"> </w:t>
      </w:r>
      <w:r w:rsidR="00841581" w:rsidRPr="00841581">
        <w:rPr>
          <w:rFonts w:ascii="宋体" w:hAnsi="宋体" w:cs="宋体" w:hint="eastAsia"/>
          <w:color w:val="000000"/>
          <w:kern w:val="0"/>
          <w:szCs w:val="21"/>
        </w:rPr>
        <w:t>②</w:t>
      </w:r>
      <w:r w:rsidRPr="00841581">
        <w:rPr>
          <w:rFonts w:ascii="Arial" w:hAnsi="Arial" w:cs="Arial"/>
          <w:color w:val="000000"/>
          <w:kern w:val="0"/>
          <w:szCs w:val="21"/>
        </w:rPr>
        <w:t xml:space="preserve"> </w:t>
      </w:r>
      <w:r w:rsidRPr="00841581">
        <w:rPr>
          <w:rFonts w:ascii="Arial" w:hAnsi="Arial" w:cs="Arial"/>
          <w:color w:val="000000"/>
          <w:kern w:val="0"/>
          <w:szCs w:val="21"/>
        </w:rPr>
        <w:t>环境保护；</w:t>
      </w:r>
      <w:r w:rsidRPr="00841581">
        <w:rPr>
          <w:rFonts w:ascii="Arial" w:hAnsi="Arial" w:cs="Arial"/>
          <w:color w:val="000000"/>
          <w:kern w:val="0"/>
          <w:szCs w:val="21"/>
        </w:rPr>
        <w:t xml:space="preserve"> </w:t>
      </w:r>
      <w:r w:rsidR="00841581" w:rsidRPr="00841581">
        <w:rPr>
          <w:rFonts w:ascii="宋体" w:hAnsi="宋体" w:cs="宋体" w:hint="eastAsia"/>
          <w:color w:val="000000"/>
          <w:kern w:val="0"/>
          <w:szCs w:val="21"/>
        </w:rPr>
        <w:t>③</w:t>
      </w:r>
      <w:r w:rsidRPr="00841581">
        <w:rPr>
          <w:rFonts w:ascii="Arial" w:hAnsi="Arial" w:cs="Arial"/>
          <w:color w:val="000000"/>
          <w:kern w:val="0"/>
          <w:szCs w:val="21"/>
        </w:rPr>
        <w:t xml:space="preserve"> </w:t>
      </w:r>
      <w:r w:rsidRPr="00841581">
        <w:rPr>
          <w:rFonts w:ascii="Arial" w:hAnsi="Arial" w:cs="Arial"/>
          <w:color w:val="000000"/>
          <w:kern w:val="0"/>
          <w:szCs w:val="21"/>
        </w:rPr>
        <w:t>作业线装卸效率；</w:t>
      </w:r>
      <w:r w:rsidRPr="00841581">
        <w:rPr>
          <w:rFonts w:ascii="Arial" w:hAnsi="Arial" w:cs="Arial"/>
          <w:color w:val="000000"/>
          <w:kern w:val="0"/>
          <w:szCs w:val="21"/>
        </w:rPr>
        <w:t xml:space="preserve"> </w:t>
      </w:r>
      <w:r w:rsidR="00841581" w:rsidRPr="00841581">
        <w:rPr>
          <w:rFonts w:ascii="宋体" w:hAnsi="宋体" w:cs="宋体" w:hint="eastAsia"/>
          <w:color w:val="000000"/>
          <w:kern w:val="0"/>
          <w:szCs w:val="21"/>
        </w:rPr>
        <w:t>④</w:t>
      </w:r>
      <w:r w:rsidRPr="00841581">
        <w:rPr>
          <w:rFonts w:ascii="Arial" w:hAnsi="Arial" w:cs="Arial"/>
          <w:color w:val="000000"/>
          <w:kern w:val="0"/>
          <w:szCs w:val="21"/>
        </w:rPr>
        <w:t xml:space="preserve"> </w:t>
      </w:r>
      <w:r w:rsidRPr="00841581">
        <w:rPr>
          <w:rFonts w:ascii="Arial" w:hAnsi="Arial" w:cs="Arial"/>
          <w:color w:val="000000"/>
          <w:kern w:val="0"/>
          <w:szCs w:val="21"/>
        </w:rPr>
        <w:t>机械设备及劳动力的利用；</w:t>
      </w:r>
      <w:r w:rsidRPr="00841581">
        <w:rPr>
          <w:rFonts w:ascii="Arial" w:hAnsi="Arial" w:cs="Arial"/>
          <w:color w:val="000000"/>
          <w:kern w:val="0"/>
          <w:szCs w:val="21"/>
        </w:rPr>
        <w:t xml:space="preserve"> </w:t>
      </w:r>
    </w:p>
    <w:p w:rsidR="001D7576" w:rsidRPr="008F783B" w:rsidRDefault="00841581" w:rsidP="00263ED7">
      <w:pPr>
        <w:spacing w:line="0" w:lineRule="atLeast"/>
        <w:ind w:left="360"/>
        <w:rPr>
          <w:rFonts w:ascii="Arial" w:hAnsi="Arial" w:cs="Arial"/>
          <w:color w:val="000000"/>
          <w:kern w:val="0"/>
          <w:szCs w:val="21"/>
        </w:rPr>
      </w:pPr>
      <w:r>
        <w:rPr>
          <w:rFonts w:ascii="宋体" w:hAnsi="宋体" w:cs="宋体" w:hint="eastAsia"/>
          <w:color w:val="000000"/>
          <w:kern w:val="0"/>
          <w:szCs w:val="21"/>
        </w:rPr>
        <w:t>⑤</w:t>
      </w:r>
      <w:r w:rsidR="001D7576" w:rsidRPr="008F783B">
        <w:rPr>
          <w:rFonts w:ascii="Arial" w:hAnsi="Arial" w:cs="Arial"/>
          <w:color w:val="000000"/>
          <w:kern w:val="0"/>
          <w:szCs w:val="21"/>
        </w:rPr>
        <w:t xml:space="preserve"> </w:t>
      </w:r>
      <w:r w:rsidR="001D7576" w:rsidRPr="008F783B">
        <w:rPr>
          <w:rFonts w:ascii="Arial" w:hAnsi="Arial" w:cs="Arial"/>
          <w:color w:val="000000"/>
          <w:kern w:val="0"/>
          <w:szCs w:val="21"/>
        </w:rPr>
        <w:t>各生产环节之间的协调；</w:t>
      </w:r>
      <w:r w:rsidR="001D7576" w:rsidRPr="008F783B">
        <w:rPr>
          <w:rFonts w:ascii="Arial" w:hAnsi="Arial" w:cs="Arial"/>
          <w:color w:val="000000"/>
          <w:kern w:val="0"/>
          <w:szCs w:val="21"/>
        </w:rPr>
        <w:t xml:space="preserve"> </w:t>
      </w:r>
      <w:r>
        <w:rPr>
          <w:rFonts w:ascii="宋体" w:hAnsi="宋体" w:cs="宋体" w:hint="eastAsia"/>
          <w:color w:val="000000"/>
          <w:kern w:val="0"/>
          <w:szCs w:val="21"/>
        </w:rPr>
        <w:t>⑥</w:t>
      </w:r>
      <w:r w:rsidR="001D7576" w:rsidRPr="008F783B">
        <w:rPr>
          <w:rFonts w:ascii="Arial" w:hAnsi="Arial" w:cs="Arial"/>
          <w:color w:val="000000"/>
          <w:kern w:val="0"/>
          <w:szCs w:val="21"/>
        </w:rPr>
        <w:t xml:space="preserve"> </w:t>
      </w:r>
      <w:r w:rsidR="001D7576" w:rsidRPr="008F783B">
        <w:rPr>
          <w:rFonts w:ascii="Arial" w:hAnsi="Arial" w:cs="Arial"/>
          <w:color w:val="000000"/>
          <w:kern w:val="0"/>
          <w:szCs w:val="21"/>
        </w:rPr>
        <w:t>劳动强度；</w:t>
      </w:r>
      <w:r w:rsidR="001D7576" w:rsidRPr="008F783B">
        <w:rPr>
          <w:rFonts w:ascii="Arial" w:hAnsi="Arial" w:cs="Arial"/>
          <w:color w:val="000000"/>
          <w:kern w:val="0"/>
          <w:szCs w:val="21"/>
        </w:rPr>
        <w:t xml:space="preserve"> </w:t>
      </w:r>
      <w:r>
        <w:rPr>
          <w:rFonts w:ascii="宋体" w:hAnsi="宋体" w:cs="宋体" w:hint="eastAsia"/>
          <w:color w:val="000000"/>
          <w:kern w:val="0"/>
          <w:szCs w:val="21"/>
        </w:rPr>
        <w:t>⑦</w:t>
      </w:r>
      <w:r w:rsidR="001D7576" w:rsidRPr="008F783B">
        <w:rPr>
          <w:rFonts w:ascii="Arial" w:hAnsi="Arial" w:cs="Arial"/>
          <w:color w:val="000000"/>
          <w:kern w:val="0"/>
          <w:szCs w:val="21"/>
        </w:rPr>
        <w:t xml:space="preserve"> </w:t>
      </w:r>
      <w:r w:rsidR="001D7576" w:rsidRPr="008F783B">
        <w:rPr>
          <w:rFonts w:ascii="Arial" w:hAnsi="Arial" w:cs="Arial"/>
          <w:color w:val="000000"/>
          <w:kern w:val="0"/>
          <w:szCs w:val="21"/>
        </w:rPr>
        <w:t>经济效益。</w:t>
      </w:r>
    </w:p>
    <w:p w:rsidR="001D7576" w:rsidRPr="008F783B" w:rsidRDefault="00841581" w:rsidP="00263ED7">
      <w:pPr>
        <w:spacing w:line="0" w:lineRule="atLeast"/>
        <w:ind w:left="360"/>
        <w:rPr>
          <w:rFonts w:ascii="Arial" w:hAnsi="Arial" w:cs="Arial"/>
          <w:color w:val="000000"/>
          <w:kern w:val="0"/>
          <w:szCs w:val="21"/>
        </w:rPr>
      </w:pPr>
      <w:r>
        <w:rPr>
          <w:rFonts w:ascii="Arial" w:hAnsi="Arial" w:cs="Arial" w:hint="eastAsia"/>
          <w:color w:val="000000"/>
          <w:kern w:val="0"/>
          <w:szCs w:val="21"/>
        </w:rPr>
        <w:t>（</w:t>
      </w:r>
      <w:r>
        <w:rPr>
          <w:rFonts w:ascii="Arial" w:hAnsi="Arial" w:cs="Arial" w:hint="eastAsia"/>
          <w:color w:val="000000"/>
          <w:kern w:val="0"/>
          <w:szCs w:val="21"/>
        </w:rPr>
        <w:t>2</w:t>
      </w:r>
      <w:r>
        <w:rPr>
          <w:rFonts w:ascii="Arial" w:hAnsi="Arial" w:cs="Arial" w:hint="eastAsia"/>
          <w:color w:val="000000"/>
          <w:kern w:val="0"/>
          <w:szCs w:val="21"/>
        </w:rPr>
        <w:t>）</w:t>
      </w:r>
      <w:r w:rsidR="001D7576" w:rsidRPr="008F783B">
        <w:rPr>
          <w:rFonts w:ascii="Arial" w:hAnsi="Arial" w:cs="Arial"/>
          <w:color w:val="000000"/>
          <w:kern w:val="0"/>
          <w:szCs w:val="21"/>
        </w:rPr>
        <w:t xml:space="preserve"> </w:t>
      </w:r>
      <w:r w:rsidR="001D7576" w:rsidRPr="008F783B">
        <w:rPr>
          <w:rFonts w:ascii="Arial" w:hAnsi="Arial" w:cs="Arial"/>
          <w:color w:val="000000"/>
          <w:kern w:val="0"/>
          <w:szCs w:val="21"/>
        </w:rPr>
        <w:t>港口装卸工艺设计工作</w:t>
      </w:r>
      <w:r w:rsidR="001D7576" w:rsidRPr="008F783B">
        <w:rPr>
          <w:rFonts w:ascii="Arial" w:hAnsi="Arial" w:cs="Arial"/>
          <w:color w:val="000000"/>
          <w:kern w:val="0"/>
          <w:szCs w:val="21"/>
        </w:rPr>
        <w:t xml:space="preserve"> </w:t>
      </w:r>
    </w:p>
    <w:p w:rsidR="001D7576" w:rsidRPr="008F783B" w:rsidRDefault="001D7576" w:rsidP="00263ED7">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装卸工艺设计是港口规划发展中的主要决策内容之一。在设计装卸工艺方案时，必须根据货物的种类、流向、流量、包装、理化性质等因素，以及车型、船型、码头形式、</w:t>
      </w:r>
      <w:r w:rsidRPr="008F783B">
        <w:rPr>
          <w:rFonts w:ascii="Arial" w:hAnsi="Arial" w:cs="Arial"/>
          <w:color w:val="000000"/>
          <w:kern w:val="0"/>
          <w:szCs w:val="21"/>
        </w:rPr>
        <w:lastRenderedPageBreak/>
        <w:t>港口的自然条件、运输组织等方面的具体情况，拟订一系列可供比较的、有价值的方案，并经过详尽的分析和比较，找出一个较为合理而且可行的方案。</w:t>
      </w:r>
      <w:r w:rsidRPr="008F783B">
        <w:rPr>
          <w:rFonts w:ascii="Arial" w:hAnsi="Arial" w:cs="Arial"/>
          <w:color w:val="000000"/>
          <w:kern w:val="0"/>
          <w:szCs w:val="21"/>
        </w:rPr>
        <w:t xml:space="preserve"> </w:t>
      </w:r>
    </w:p>
    <w:p w:rsidR="001D7576" w:rsidRPr="008F783B" w:rsidRDefault="001D7576" w:rsidP="00263ED7">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从上述两个方面内容可知，港口装卸工艺工作主要涉及以下几方面的内容：</w:t>
      </w:r>
      <w:r w:rsidRPr="008F783B">
        <w:rPr>
          <w:rFonts w:ascii="Arial" w:hAnsi="Arial" w:cs="Arial"/>
          <w:color w:val="000000"/>
          <w:kern w:val="0"/>
          <w:szCs w:val="21"/>
        </w:rPr>
        <w:t xml:space="preserve"> </w:t>
      </w:r>
    </w:p>
    <w:p w:rsidR="001D7576" w:rsidRPr="00841581" w:rsidRDefault="001D7576" w:rsidP="00841581">
      <w:pPr>
        <w:pStyle w:val="a6"/>
        <w:numPr>
          <w:ilvl w:val="0"/>
          <w:numId w:val="17"/>
        </w:numPr>
        <w:spacing w:line="0" w:lineRule="atLeast"/>
        <w:ind w:firstLineChars="0"/>
        <w:rPr>
          <w:rFonts w:ascii="Arial" w:hAnsi="Arial" w:cs="Arial"/>
          <w:color w:val="000000"/>
          <w:kern w:val="0"/>
          <w:szCs w:val="21"/>
        </w:rPr>
      </w:pPr>
      <w:r w:rsidRPr="00841581">
        <w:rPr>
          <w:rFonts w:ascii="Arial" w:hAnsi="Arial" w:cs="Arial"/>
          <w:color w:val="000000"/>
          <w:kern w:val="0"/>
          <w:szCs w:val="21"/>
        </w:rPr>
        <w:t xml:space="preserve"> </w:t>
      </w:r>
      <w:r w:rsidRPr="00841581">
        <w:rPr>
          <w:rFonts w:ascii="Arial" w:hAnsi="Arial" w:cs="Arial"/>
          <w:color w:val="000000"/>
          <w:kern w:val="0"/>
          <w:szCs w:val="21"/>
        </w:rPr>
        <w:t>装卸机械设备类型的选择和吊</w:t>
      </w:r>
      <w:proofErr w:type="gramStart"/>
      <w:r w:rsidRPr="00841581">
        <w:rPr>
          <w:rFonts w:ascii="Arial" w:hAnsi="Arial" w:cs="Arial"/>
          <w:color w:val="000000"/>
          <w:kern w:val="0"/>
          <w:szCs w:val="21"/>
        </w:rPr>
        <w:t>货工属</w:t>
      </w:r>
      <w:proofErr w:type="gramEnd"/>
      <w:r w:rsidRPr="00841581">
        <w:rPr>
          <w:rFonts w:ascii="Arial" w:hAnsi="Arial" w:cs="Arial"/>
          <w:color w:val="000000"/>
          <w:kern w:val="0"/>
          <w:szCs w:val="21"/>
        </w:rPr>
        <w:t>具的设计；</w:t>
      </w:r>
      <w:r w:rsidRPr="00841581">
        <w:rPr>
          <w:rFonts w:ascii="Arial" w:hAnsi="Arial" w:cs="Arial"/>
          <w:color w:val="000000"/>
          <w:kern w:val="0"/>
          <w:szCs w:val="21"/>
        </w:rPr>
        <w:t xml:space="preserve"> </w:t>
      </w:r>
      <w:r w:rsidR="00841581" w:rsidRPr="00841581">
        <w:rPr>
          <w:rFonts w:ascii="宋体" w:hAnsi="宋体" w:cs="宋体" w:hint="eastAsia"/>
          <w:color w:val="000000"/>
          <w:kern w:val="0"/>
          <w:szCs w:val="21"/>
        </w:rPr>
        <w:t>②</w:t>
      </w:r>
      <w:r w:rsidRPr="00841581">
        <w:rPr>
          <w:rFonts w:ascii="Arial" w:hAnsi="Arial" w:cs="Arial"/>
          <w:color w:val="000000"/>
          <w:kern w:val="0"/>
          <w:szCs w:val="21"/>
        </w:rPr>
        <w:t xml:space="preserve"> </w:t>
      </w:r>
      <w:r w:rsidRPr="00841581">
        <w:rPr>
          <w:rFonts w:ascii="Arial" w:hAnsi="Arial" w:cs="Arial"/>
          <w:color w:val="000000"/>
          <w:kern w:val="0"/>
          <w:szCs w:val="21"/>
        </w:rPr>
        <w:t>工艺流程的合理化；</w:t>
      </w:r>
      <w:r w:rsidRPr="00841581">
        <w:rPr>
          <w:rFonts w:ascii="Arial" w:hAnsi="Arial" w:cs="Arial"/>
          <w:color w:val="000000"/>
          <w:kern w:val="0"/>
          <w:szCs w:val="21"/>
        </w:rPr>
        <w:t xml:space="preserve"> </w:t>
      </w:r>
    </w:p>
    <w:p w:rsidR="001D7576" w:rsidRPr="00841581" w:rsidRDefault="001D7576" w:rsidP="00841581">
      <w:pPr>
        <w:pStyle w:val="a6"/>
        <w:numPr>
          <w:ilvl w:val="0"/>
          <w:numId w:val="17"/>
        </w:numPr>
        <w:spacing w:line="0" w:lineRule="atLeast"/>
        <w:ind w:firstLineChars="0"/>
        <w:rPr>
          <w:rFonts w:ascii="Arial" w:hAnsi="Arial" w:cs="Arial"/>
          <w:color w:val="000000"/>
          <w:kern w:val="0"/>
          <w:szCs w:val="21"/>
        </w:rPr>
      </w:pPr>
      <w:r w:rsidRPr="00841581">
        <w:rPr>
          <w:rFonts w:ascii="Arial" w:hAnsi="Arial" w:cs="Arial"/>
          <w:color w:val="000000"/>
          <w:kern w:val="0"/>
          <w:szCs w:val="21"/>
        </w:rPr>
        <w:t xml:space="preserve"> </w:t>
      </w:r>
      <w:r w:rsidRPr="00841581">
        <w:rPr>
          <w:rFonts w:ascii="Arial" w:hAnsi="Arial" w:cs="Arial"/>
          <w:color w:val="000000"/>
          <w:kern w:val="0"/>
          <w:szCs w:val="21"/>
        </w:rPr>
        <w:t>货物在运输工具和库场上的合理配置和堆码；</w:t>
      </w:r>
      <w:r w:rsidRPr="00841581">
        <w:rPr>
          <w:rFonts w:ascii="Arial" w:hAnsi="Arial" w:cs="Arial"/>
          <w:color w:val="000000"/>
          <w:kern w:val="0"/>
          <w:szCs w:val="21"/>
        </w:rPr>
        <w:t xml:space="preserve"> </w:t>
      </w:r>
      <w:r w:rsidR="00841581" w:rsidRPr="00841581">
        <w:rPr>
          <w:rFonts w:ascii="宋体" w:hAnsi="宋体" w:cs="宋体" w:hint="eastAsia"/>
          <w:color w:val="000000"/>
          <w:kern w:val="0"/>
          <w:szCs w:val="21"/>
        </w:rPr>
        <w:t>④</w:t>
      </w:r>
      <w:r w:rsidRPr="00841581">
        <w:rPr>
          <w:rFonts w:ascii="Arial" w:hAnsi="Arial" w:cs="Arial"/>
          <w:color w:val="000000"/>
          <w:kern w:val="0"/>
          <w:szCs w:val="21"/>
        </w:rPr>
        <w:t xml:space="preserve"> </w:t>
      </w:r>
      <w:r w:rsidRPr="00841581">
        <w:rPr>
          <w:rFonts w:ascii="Arial" w:hAnsi="Arial" w:cs="Arial"/>
          <w:color w:val="000000"/>
          <w:kern w:val="0"/>
          <w:szCs w:val="21"/>
        </w:rPr>
        <w:t>驾驶员和工人的先进操作方法；</w:t>
      </w:r>
      <w:r w:rsidRPr="00841581">
        <w:rPr>
          <w:rFonts w:ascii="Arial" w:hAnsi="Arial" w:cs="Arial"/>
          <w:color w:val="000000"/>
          <w:kern w:val="0"/>
          <w:szCs w:val="21"/>
        </w:rPr>
        <w:t xml:space="preserve"> </w:t>
      </w:r>
    </w:p>
    <w:p w:rsidR="001D7576" w:rsidRPr="008F783B" w:rsidRDefault="00841581" w:rsidP="00263ED7">
      <w:pPr>
        <w:spacing w:line="0" w:lineRule="atLeast"/>
        <w:ind w:left="360"/>
        <w:rPr>
          <w:rFonts w:ascii="Arial" w:hAnsi="Arial" w:cs="Arial"/>
          <w:color w:val="000000"/>
          <w:kern w:val="0"/>
          <w:szCs w:val="21"/>
        </w:rPr>
      </w:pPr>
      <w:r>
        <w:rPr>
          <w:rFonts w:ascii="Arial" w:hAnsi="Arial" w:cs="Arial" w:hint="eastAsia"/>
          <w:color w:val="000000"/>
          <w:kern w:val="0"/>
          <w:szCs w:val="21"/>
        </w:rPr>
        <w:t>⑤</w:t>
      </w:r>
      <w:r w:rsidR="001D7576" w:rsidRPr="008F783B">
        <w:rPr>
          <w:rFonts w:ascii="Arial" w:hAnsi="Arial" w:cs="Arial"/>
          <w:color w:val="000000"/>
          <w:kern w:val="0"/>
          <w:szCs w:val="21"/>
        </w:rPr>
        <w:t xml:space="preserve"> </w:t>
      </w:r>
      <w:r w:rsidR="001D7576" w:rsidRPr="008F783B">
        <w:rPr>
          <w:rFonts w:ascii="Arial" w:hAnsi="Arial" w:cs="Arial"/>
          <w:color w:val="000000"/>
          <w:kern w:val="0"/>
          <w:szCs w:val="21"/>
        </w:rPr>
        <w:t>工艺规程的制定和修改</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41</w:t>
      </w:r>
      <w:r w:rsidRPr="008F783B">
        <w:rPr>
          <w:rFonts w:ascii="Arial" w:hAnsi="Arial" w:cs="Arial"/>
          <w:b/>
          <w:color w:val="000000"/>
          <w:szCs w:val="21"/>
        </w:rPr>
        <w:t>、装卸工艺在港口生产活动中的作用</w:t>
      </w:r>
      <w:r w:rsidRPr="008F783B">
        <w:rPr>
          <w:rFonts w:ascii="Arial" w:hAnsi="Arial" w:cs="Arial"/>
          <w:b/>
          <w:color w:val="000000"/>
          <w:szCs w:val="21"/>
        </w:rPr>
        <w:t xml:space="preserve"> </w:t>
      </w:r>
      <w:r w:rsidRPr="008F783B">
        <w:rPr>
          <w:rFonts w:ascii="Arial" w:hAnsi="Arial" w:cs="Arial"/>
          <w:b/>
          <w:color w:val="000000"/>
          <w:szCs w:val="21"/>
        </w:rPr>
        <w:t>？</w:t>
      </w:r>
    </w:p>
    <w:p w:rsidR="001D7576" w:rsidRPr="008F783B" w:rsidRDefault="001D7576" w:rsidP="00841581">
      <w:pPr>
        <w:spacing w:line="0" w:lineRule="atLeast"/>
        <w:ind w:left="360"/>
        <w:rPr>
          <w:rFonts w:ascii="Arial" w:hAnsi="Arial" w:cs="Arial"/>
          <w:color w:val="000000"/>
          <w:kern w:val="0"/>
          <w:szCs w:val="21"/>
        </w:rPr>
      </w:pPr>
      <w:r w:rsidRPr="008F783B">
        <w:rPr>
          <w:rFonts w:ascii="Arial" w:hAnsi="Arial" w:cs="Arial"/>
          <w:color w:val="000000"/>
          <w:kern w:val="0"/>
          <w:szCs w:val="21"/>
        </w:rPr>
        <w:t>港口装卸工艺在港口生产管理中具有重要的作用，概括起来有以下几个方面：</w:t>
      </w:r>
      <w:r w:rsidRPr="008F783B">
        <w:rPr>
          <w:rFonts w:ascii="Arial" w:hAnsi="Arial" w:cs="Arial"/>
          <w:color w:val="000000"/>
          <w:kern w:val="0"/>
          <w:szCs w:val="21"/>
        </w:rPr>
        <w:t xml:space="preserve"> </w:t>
      </w:r>
    </w:p>
    <w:p w:rsidR="001D7576" w:rsidRPr="008F783B" w:rsidRDefault="001D7576" w:rsidP="00841581">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(1) </w:t>
      </w:r>
      <w:r w:rsidRPr="008F783B">
        <w:rPr>
          <w:rFonts w:ascii="Arial" w:hAnsi="Arial" w:cs="Arial"/>
          <w:color w:val="000000"/>
          <w:kern w:val="0"/>
          <w:szCs w:val="21"/>
        </w:rPr>
        <w:t>港口装卸工艺是港口生产的基础</w:t>
      </w:r>
      <w:r w:rsidRPr="008F783B">
        <w:rPr>
          <w:rFonts w:ascii="Arial" w:hAnsi="Arial" w:cs="Arial"/>
          <w:color w:val="000000"/>
          <w:kern w:val="0"/>
          <w:szCs w:val="21"/>
        </w:rPr>
        <w:t xml:space="preserve"> </w:t>
      </w:r>
    </w:p>
    <w:p w:rsidR="001D7576" w:rsidRPr="008F783B" w:rsidRDefault="001D7576" w:rsidP="00841581">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(2) </w:t>
      </w:r>
      <w:r w:rsidRPr="008F783B">
        <w:rPr>
          <w:rFonts w:ascii="Arial" w:hAnsi="Arial" w:cs="Arial"/>
          <w:color w:val="000000"/>
          <w:kern w:val="0"/>
          <w:szCs w:val="21"/>
        </w:rPr>
        <w:t>港口装卸工艺是劳动管理的重要内容</w:t>
      </w:r>
      <w:r w:rsidRPr="008F783B">
        <w:rPr>
          <w:rFonts w:ascii="Arial" w:hAnsi="Arial" w:cs="Arial"/>
          <w:color w:val="000000"/>
          <w:kern w:val="0"/>
          <w:szCs w:val="21"/>
        </w:rPr>
        <w:t xml:space="preserve"> </w:t>
      </w:r>
    </w:p>
    <w:p w:rsidR="001D7576" w:rsidRPr="008F783B" w:rsidRDefault="001D7576" w:rsidP="00841581">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(3) </w:t>
      </w:r>
      <w:r w:rsidRPr="008F783B">
        <w:rPr>
          <w:rFonts w:ascii="Arial" w:hAnsi="Arial" w:cs="Arial"/>
          <w:color w:val="000000"/>
          <w:kern w:val="0"/>
          <w:szCs w:val="21"/>
        </w:rPr>
        <w:t>港口装卸工艺现代化是港口技术进步的标志</w:t>
      </w:r>
      <w:r w:rsidRPr="008F783B">
        <w:rPr>
          <w:rFonts w:ascii="Arial" w:hAnsi="Arial" w:cs="Arial"/>
          <w:color w:val="000000"/>
          <w:kern w:val="0"/>
          <w:szCs w:val="21"/>
        </w:rPr>
        <w:t xml:space="preserve"> </w:t>
      </w:r>
    </w:p>
    <w:p w:rsidR="001D7576" w:rsidRPr="008F783B" w:rsidRDefault="001D7576" w:rsidP="00841581">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(4) </w:t>
      </w:r>
      <w:r w:rsidRPr="008F783B">
        <w:rPr>
          <w:rFonts w:ascii="Arial" w:hAnsi="Arial" w:cs="Arial"/>
          <w:color w:val="000000"/>
          <w:kern w:val="0"/>
          <w:szCs w:val="21"/>
        </w:rPr>
        <w:t>港口装卸工艺直接影响港口的生产绩效</w:t>
      </w:r>
      <w:r w:rsidRPr="008F783B">
        <w:rPr>
          <w:rFonts w:ascii="Arial" w:hAnsi="Arial" w:cs="Arial"/>
          <w:color w:val="000000"/>
          <w:kern w:val="0"/>
          <w:szCs w:val="21"/>
        </w:rPr>
        <w:t xml:space="preserve"> </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42</w:t>
      </w:r>
      <w:r w:rsidRPr="008F783B">
        <w:rPr>
          <w:rFonts w:ascii="Arial" w:hAnsi="Arial" w:cs="Arial"/>
          <w:b/>
          <w:color w:val="000000"/>
          <w:szCs w:val="21"/>
        </w:rPr>
        <w:t>、现代港口装卸工艺的根本观念就是从系统的角度处理港口内外的关系，以求其合理化。大体具有如下特征</w:t>
      </w:r>
    </w:p>
    <w:p w:rsidR="001D7576" w:rsidRPr="008F783B" w:rsidRDefault="001D7576" w:rsidP="00841581">
      <w:pPr>
        <w:spacing w:line="0" w:lineRule="atLeast"/>
        <w:ind w:left="360"/>
        <w:rPr>
          <w:rFonts w:ascii="Arial" w:hAnsi="Arial" w:cs="Arial"/>
          <w:color w:val="000000"/>
          <w:kern w:val="0"/>
          <w:szCs w:val="21"/>
        </w:rPr>
      </w:pPr>
      <w:r w:rsidRPr="008F783B">
        <w:rPr>
          <w:rFonts w:ascii="Arial" w:hAnsi="Arial" w:cs="Arial"/>
          <w:color w:val="000000"/>
          <w:kern w:val="0"/>
          <w:szCs w:val="21"/>
        </w:rPr>
        <w:t>（</w:t>
      </w:r>
      <w:r w:rsidRPr="008F783B">
        <w:rPr>
          <w:rFonts w:ascii="Arial" w:hAnsi="Arial" w:cs="Arial"/>
          <w:color w:val="000000"/>
          <w:kern w:val="0"/>
          <w:szCs w:val="21"/>
        </w:rPr>
        <w:t>1</w:t>
      </w:r>
      <w:r w:rsidRPr="008F783B">
        <w:rPr>
          <w:rFonts w:ascii="Arial" w:hAnsi="Arial" w:cs="Arial"/>
          <w:color w:val="000000"/>
          <w:kern w:val="0"/>
          <w:szCs w:val="21"/>
        </w:rPr>
        <w:t>）与运输生产的专业化、运输工具和货物单元的大型化相适应，港口装卸机械设备在专业化基础上向大型、高效发展，为便于装卸机械设备的使用和充分发挥其效能，仓库的类型和结构发生了相应的变化，出现了大跨度和各种类型的机械化储货仓库。</w:t>
      </w:r>
      <w:r w:rsidRPr="008F783B">
        <w:rPr>
          <w:rFonts w:ascii="Arial" w:hAnsi="Arial" w:cs="Arial"/>
          <w:color w:val="000000"/>
          <w:kern w:val="0"/>
          <w:szCs w:val="21"/>
        </w:rPr>
        <w:t xml:space="preserve"> </w:t>
      </w:r>
      <w:r w:rsidRPr="008F783B">
        <w:rPr>
          <w:rFonts w:ascii="Arial" w:hAnsi="Arial" w:cs="Arial"/>
          <w:color w:val="000000"/>
          <w:kern w:val="0"/>
          <w:szCs w:val="21"/>
        </w:rPr>
        <w:t>（</w:t>
      </w:r>
      <w:r w:rsidRPr="008F783B">
        <w:rPr>
          <w:rFonts w:ascii="Arial" w:hAnsi="Arial" w:cs="Arial"/>
          <w:color w:val="000000"/>
          <w:kern w:val="0"/>
          <w:szCs w:val="21"/>
        </w:rPr>
        <w:t>2</w:t>
      </w:r>
      <w:r w:rsidRPr="008F783B">
        <w:rPr>
          <w:rFonts w:ascii="Arial" w:hAnsi="Arial" w:cs="Arial"/>
          <w:color w:val="000000"/>
          <w:kern w:val="0"/>
          <w:szCs w:val="21"/>
        </w:rPr>
        <w:t>）设计与制造了多种多样的吊</w:t>
      </w:r>
      <w:proofErr w:type="gramStart"/>
      <w:r w:rsidRPr="008F783B">
        <w:rPr>
          <w:rFonts w:ascii="Arial" w:hAnsi="Arial" w:cs="Arial"/>
          <w:color w:val="000000"/>
          <w:kern w:val="0"/>
          <w:szCs w:val="21"/>
        </w:rPr>
        <w:t>货工属</w:t>
      </w:r>
      <w:proofErr w:type="gramEnd"/>
      <w:r w:rsidRPr="008F783B">
        <w:rPr>
          <w:rFonts w:ascii="Arial" w:hAnsi="Arial" w:cs="Arial"/>
          <w:color w:val="000000"/>
          <w:kern w:val="0"/>
          <w:szCs w:val="21"/>
        </w:rPr>
        <w:t>具，特别是自动化工属具，以提高装卸机械的生产率。</w:t>
      </w:r>
      <w:r w:rsidRPr="008F783B">
        <w:rPr>
          <w:rFonts w:ascii="Arial" w:hAnsi="Arial" w:cs="Arial"/>
          <w:color w:val="000000"/>
          <w:kern w:val="0"/>
          <w:szCs w:val="21"/>
        </w:rPr>
        <w:t xml:space="preserve"> </w:t>
      </w:r>
      <w:r w:rsidRPr="008F783B">
        <w:rPr>
          <w:rFonts w:ascii="Arial" w:hAnsi="Arial" w:cs="Arial"/>
          <w:color w:val="000000"/>
          <w:kern w:val="0"/>
          <w:szCs w:val="21"/>
        </w:rPr>
        <w:t>（</w:t>
      </w:r>
      <w:r w:rsidRPr="008F783B">
        <w:rPr>
          <w:rFonts w:ascii="Arial" w:hAnsi="Arial" w:cs="Arial"/>
          <w:color w:val="000000"/>
          <w:kern w:val="0"/>
          <w:szCs w:val="21"/>
        </w:rPr>
        <w:t>3</w:t>
      </w:r>
      <w:r w:rsidRPr="008F783B">
        <w:rPr>
          <w:rFonts w:ascii="Arial" w:hAnsi="Arial" w:cs="Arial"/>
          <w:color w:val="000000"/>
          <w:kern w:val="0"/>
          <w:szCs w:val="21"/>
        </w:rPr>
        <w:t>）从单个环节的作业机械化发展到整个工艺流程的综合机械化，从主要作业的机械化发展到辅助作业的机械化、电子化，实现了某些工艺流程的自动化控制，并发展到管理的电子计算机化。</w:t>
      </w:r>
      <w:r w:rsidRPr="008F783B">
        <w:rPr>
          <w:rFonts w:ascii="Arial" w:hAnsi="Arial" w:cs="Arial"/>
          <w:color w:val="000000"/>
          <w:kern w:val="0"/>
          <w:szCs w:val="21"/>
        </w:rPr>
        <w:t xml:space="preserve"> </w:t>
      </w:r>
      <w:r w:rsidRPr="008F783B">
        <w:rPr>
          <w:rFonts w:ascii="Arial" w:hAnsi="Arial" w:cs="Arial"/>
          <w:color w:val="000000"/>
          <w:kern w:val="0"/>
          <w:szCs w:val="21"/>
        </w:rPr>
        <w:t>（</w:t>
      </w:r>
      <w:r w:rsidRPr="008F783B">
        <w:rPr>
          <w:rFonts w:ascii="Arial" w:hAnsi="Arial" w:cs="Arial"/>
          <w:color w:val="000000"/>
          <w:kern w:val="0"/>
          <w:szCs w:val="21"/>
        </w:rPr>
        <w:t>4</w:t>
      </w:r>
      <w:r w:rsidRPr="008F783B">
        <w:rPr>
          <w:rFonts w:ascii="Arial" w:hAnsi="Arial" w:cs="Arial"/>
          <w:color w:val="000000"/>
          <w:kern w:val="0"/>
          <w:szCs w:val="21"/>
        </w:rPr>
        <w:t>）从港口内部工艺流程各环节的平衡，发展到强调疏运能力应与港口通过能力相协调，港口生产过程与运输过程紧密结合。</w:t>
      </w:r>
      <w:r w:rsidRPr="008F783B">
        <w:rPr>
          <w:rFonts w:ascii="Arial" w:hAnsi="Arial" w:cs="Arial"/>
          <w:color w:val="000000"/>
          <w:kern w:val="0"/>
          <w:szCs w:val="21"/>
        </w:rPr>
        <w:t xml:space="preserve"> </w:t>
      </w:r>
      <w:r w:rsidRPr="008F783B">
        <w:rPr>
          <w:rFonts w:ascii="Arial" w:hAnsi="Arial" w:cs="Arial"/>
          <w:color w:val="000000"/>
          <w:kern w:val="0"/>
          <w:szCs w:val="21"/>
        </w:rPr>
        <w:t>（</w:t>
      </w:r>
      <w:r w:rsidRPr="008F783B">
        <w:rPr>
          <w:rFonts w:ascii="Arial" w:hAnsi="Arial" w:cs="Arial"/>
          <w:color w:val="000000"/>
          <w:kern w:val="0"/>
          <w:szCs w:val="21"/>
        </w:rPr>
        <w:t>5</w:t>
      </w:r>
      <w:r w:rsidRPr="008F783B">
        <w:rPr>
          <w:rFonts w:ascii="Arial" w:hAnsi="Arial" w:cs="Arial"/>
          <w:color w:val="000000"/>
          <w:kern w:val="0"/>
          <w:szCs w:val="21"/>
        </w:rPr>
        <w:t>）港口建设与工业基地建设相结合，港口工艺流程与工业企业的生产流程相衔接，以减少物流的流转费用。</w:t>
      </w:r>
      <w:r w:rsidRPr="008F783B">
        <w:rPr>
          <w:rFonts w:ascii="Arial" w:hAnsi="Arial" w:cs="Arial"/>
          <w:color w:val="000000"/>
          <w:kern w:val="0"/>
          <w:szCs w:val="21"/>
        </w:rPr>
        <w:t xml:space="preserve"> </w:t>
      </w:r>
      <w:r w:rsidRPr="008F783B">
        <w:rPr>
          <w:rFonts w:ascii="Arial" w:hAnsi="Arial" w:cs="Arial"/>
          <w:color w:val="000000"/>
          <w:kern w:val="0"/>
          <w:szCs w:val="21"/>
        </w:rPr>
        <w:t>（</w:t>
      </w:r>
      <w:r w:rsidRPr="008F783B">
        <w:rPr>
          <w:rFonts w:ascii="Arial" w:hAnsi="Arial" w:cs="Arial"/>
          <w:color w:val="000000"/>
          <w:kern w:val="0"/>
          <w:szCs w:val="21"/>
        </w:rPr>
        <w:t>6</w:t>
      </w:r>
      <w:r w:rsidRPr="008F783B">
        <w:rPr>
          <w:rFonts w:ascii="Arial" w:hAnsi="Arial" w:cs="Arial"/>
          <w:color w:val="000000"/>
          <w:kern w:val="0"/>
          <w:szCs w:val="21"/>
        </w:rPr>
        <w:t>）重视港口生产对社会的影响，注意消除污染，保护环境。</w:t>
      </w:r>
    </w:p>
    <w:p w:rsidR="001D7576" w:rsidRPr="008F783B" w:rsidRDefault="001D7576" w:rsidP="001D7576">
      <w:pPr>
        <w:spacing w:line="0" w:lineRule="atLeast"/>
        <w:rPr>
          <w:rFonts w:ascii="Arial" w:hAnsi="Arial" w:cs="Arial"/>
          <w:b/>
          <w:color w:val="000000"/>
          <w:kern w:val="0"/>
          <w:szCs w:val="21"/>
        </w:rPr>
      </w:pPr>
      <w:r w:rsidRPr="008F783B">
        <w:rPr>
          <w:rFonts w:ascii="Arial" w:hAnsi="Arial" w:cs="Arial"/>
          <w:b/>
          <w:color w:val="000000"/>
          <w:szCs w:val="21"/>
        </w:rPr>
        <w:t>43</w:t>
      </w:r>
      <w:r w:rsidRPr="008F783B">
        <w:rPr>
          <w:rFonts w:ascii="Arial" w:hAnsi="Arial" w:cs="Arial"/>
          <w:b/>
          <w:color w:val="000000"/>
          <w:szCs w:val="21"/>
        </w:rPr>
        <w:t>、集装箱码头新型装卸工艺方案</w:t>
      </w:r>
      <w:r w:rsidRPr="008F783B">
        <w:rPr>
          <w:rFonts w:ascii="Arial" w:hAnsi="Arial" w:cs="Arial"/>
          <w:b/>
          <w:color w:val="000000"/>
          <w:szCs w:val="21"/>
        </w:rPr>
        <w:t xml:space="preserve"> </w:t>
      </w:r>
    </w:p>
    <w:p w:rsidR="001D7576" w:rsidRPr="008F783B" w:rsidRDefault="001D7576" w:rsidP="001D7576">
      <w:pPr>
        <w:spacing w:line="0" w:lineRule="atLeast"/>
        <w:ind w:firstLine="225"/>
        <w:rPr>
          <w:rFonts w:ascii="Arial" w:hAnsi="Arial" w:cs="Arial"/>
          <w:color w:val="000000"/>
          <w:kern w:val="0"/>
          <w:szCs w:val="21"/>
        </w:rPr>
      </w:pPr>
      <w:r w:rsidRPr="008F783B">
        <w:rPr>
          <w:rFonts w:ascii="Arial" w:hAnsi="Arial" w:cs="Arial"/>
          <w:color w:val="000000"/>
          <w:kern w:val="0"/>
          <w:szCs w:val="21"/>
        </w:rPr>
        <w:t>1</w:t>
      </w:r>
      <w:r w:rsidRPr="008F783B">
        <w:rPr>
          <w:rFonts w:ascii="Arial" w:hAnsi="Arial" w:cs="Arial"/>
          <w:color w:val="000000"/>
          <w:kern w:val="0"/>
          <w:szCs w:val="21"/>
        </w:rPr>
        <w:t>）底盘车与轮胎式龙门起重机的配合</w:t>
      </w:r>
      <w:r w:rsidRPr="008F783B">
        <w:rPr>
          <w:rFonts w:ascii="Arial" w:hAnsi="Arial" w:cs="Arial"/>
          <w:color w:val="000000"/>
          <w:kern w:val="0"/>
          <w:szCs w:val="21"/>
        </w:rPr>
        <w:t>2</w:t>
      </w:r>
      <w:r w:rsidRPr="008F783B">
        <w:rPr>
          <w:rFonts w:ascii="Arial" w:hAnsi="Arial" w:cs="Arial"/>
          <w:color w:val="000000"/>
          <w:kern w:val="0"/>
          <w:szCs w:val="21"/>
        </w:rPr>
        <w:t>）自动导向车（</w:t>
      </w:r>
      <w:r w:rsidRPr="008F783B">
        <w:rPr>
          <w:rFonts w:ascii="Arial" w:hAnsi="Arial" w:cs="Arial"/>
          <w:color w:val="000000"/>
          <w:kern w:val="0"/>
          <w:szCs w:val="21"/>
        </w:rPr>
        <w:t xml:space="preserve"> AGVS</w:t>
      </w:r>
      <w:r w:rsidRPr="008F783B">
        <w:rPr>
          <w:rFonts w:ascii="Arial" w:hAnsi="Arial" w:cs="Arial"/>
          <w:color w:val="000000"/>
          <w:kern w:val="0"/>
          <w:szCs w:val="21"/>
        </w:rPr>
        <w:t>）系统</w:t>
      </w:r>
      <w:r w:rsidRPr="008F783B">
        <w:rPr>
          <w:rFonts w:ascii="Arial" w:hAnsi="Arial" w:cs="Arial"/>
          <w:color w:val="000000"/>
          <w:kern w:val="0"/>
          <w:szCs w:val="21"/>
        </w:rPr>
        <w:t>3</w:t>
      </w:r>
      <w:r w:rsidRPr="008F783B">
        <w:rPr>
          <w:rFonts w:ascii="Arial" w:hAnsi="Arial" w:cs="Arial"/>
          <w:color w:val="000000"/>
          <w:kern w:val="0"/>
          <w:szCs w:val="21"/>
        </w:rPr>
        <w:t>）</w:t>
      </w:r>
      <w:proofErr w:type="gramStart"/>
      <w:r w:rsidRPr="008F783B">
        <w:rPr>
          <w:rFonts w:ascii="Arial" w:hAnsi="Arial" w:cs="Arial"/>
          <w:color w:val="000000"/>
          <w:kern w:val="0"/>
          <w:szCs w:val="21"/>
        </w:rPr>
        <w:t>移箱输送机</w:t>
      </w:r>
      <w:proofErr w:type="gramEnd"/>
      <w:r w:rsidRPr="008F783B">
        <w:rPr>
          <w:rFonts w:ascii="Arial" w:hAnsi="Arial" w:cs="Arial"/>
          <w:color w:val="000000"/>
          <w:kern w:val="0"/>
          <w:szCs w:val="21"/>
        </w:rPr>
        <w:t>与轨道式龙门起重机的配合</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kern w:val="0"/>
          <w:szCs w:val="21"/>
        </w:rPr>
        <w:t>44</w:t>
      </w:r>
      <w:r w:rsidRPr="008F783B">
        <w:rPr>
          <w:rFonts w:ascii="Arial" w:hAnsi="Arial" w:cs="Arial"/>
          <w:b/>
          <w:color w:val="000000"/>
          <w:kern w:val="0"/>
          <w:szCs w:val="21"/>
        </w:rPr>
        <w:t>、</w:t>
      </w:r>
      <w:r w:rsidRPr="008F783B">
        <w:rPr>
          <w:rFonts w:ascii="Arial" w:hAnsi="Arial" w:cs="Arial"/>
          <w:b/>
          <w:color w:val="000000"/>
          <w:szCs w:val="21"/>
        </w:rPr>
        <w:t>港口装卸工艺设计的任务和重要性</w:t>
      </w:r>
      <w:r w:rsidRPr="008F783B">
        <w:rPr>
          <w:rFonts w:ascii="Arial" w:hAnsi="Arial" w:cs="Arial"/>
          <w:b/>
          <w:color w:val="00000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港口装卸工艺设计是港口工程设计的重要组成部分。它的基本任务是在港址选择、港口装卸任务确定的前提下，通过港口装卸机械化系统方案的设计，技术经济论证和方案比选，确定港口码头为完成既定的装卸任务，所采用的装卸工艺和合理的装卸工作组织。</w:t>
      </w:r>
      <w:r w:rsidRPr="008F783B">
        <w:rPr>
          <w:rFonts w:ascii="Arial" w:hAnsi="Arial" w:cs="Arial"/>
          <w:color w:val="000000"/>
          <w:kern w:val="0"/>
          <w:szCs w:val="21"/>
        </w:rPr>
        <w:t xml:space="preserve"> </w:t>
      </w:r>
    </w:p>
    <w:p w:rsidR="001D7576" w:rsidRPr="008F783B" w:rsidRDefault="001D7576" w:rsidP="00841581">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在港口工程设计中，装卸工艺设计的合理与否不仅直接影响港口码头工程建设和投资额，而且与码头建成投产后的使用效果也有密切的联系。合理的装卸工艺对提高港口的装卸效率和通过能力、加速车船周转、降低装卸运输成本，减轻装卸工人劳动强度起着重要的作用。</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kern w:val="0"/>
          <w:szCs w:val="21"/>
        </w:rPr>
        <w:t>45</w:t>
      </w:r>
      <w:r w:rsidRPr="008F783B">
        <w:rPr>
          <w:rFonts w:ascii="Arial" w:hAnsi="Arial" w:cs="Arial"/>
          <w:b/>
          <w:color w:val="000000"/>
          <w:kern w:val="0"/>
          <w:szCs w:val="21"/>
        </w:rPr>
        <w:t>、</w:t>
      </w:r>
      <w:r w:rsidRPr="008F783B">
        <w:rPr>
          <w:rFonts w:ascii="Arial" w:hAnsi="Arial" w:cs="Arial"/>
          <w:b/>
          <w:color w:val="000000"/>
          <w:szCs w:val="21"/>
        </w:rPr>
        <w:t>港口装卸工艺设计的内容和步骤</w:t>
      </w:r>
      <w:r w:rsidRPr="008F783B">
        <w:rPr>
          <w:rFonts w:ascii="Arial" w:hAnsi="Arial" w:cs="Arial"/>
          <w:b/>
          <w:color w:val="00000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港口装卸工艺设计基本上分为装卸机械化系统方案拟定和技术经济论证两大部分。</w:t>
      </w:r>
      <w:r w:rsidRPr="008F783B">
        <w:rPr>
          <w:rFonts w:ascii="Arial" w:hAnsi="Arial" w:cs="Arial"/>
          <w:color w:val="000000"/>
          <w:kern w:val="0"/>
          <w:szCs w:val="21"/>
        </w:rPr>
        <w:t xml:space="preserve"> </w:t>
      </w:r>
    </w:p>
    <w:p w:rsidR="001D7576" w:rsidRPr="00841581" w:rsidRDefault="001D7576" w:rsidP="00841581">
      <w:pPr>
        <w:pStyle w:val="a6"/>
        <w:numPr>
          <w:ilvl w:val="1"/>
          <w:numId w:val="18"/>
        </w:numPr>
        <w:spacing w:line="0" w:lineRule="atLeast"/>
        <w:ind w:firstLineChars="0"/>
        <w:rPr>
          <w:rFonts w:ascii="Arial" w:hAnsi="Arial" w:cs="Arial"/>
          <w:color w:val="000000"/>
          <w:kern w:val="0"/>
          <w:szCs w:val="21"/>
        </w:rPr>
      </w:pPr>
      <w:r w:rsidRPr="00841581">
        <w:rPr>
          <w:rFonts w:ascii="Arial" w:hAnsi="Arial" w:cs="Arial"/>
          <w:color w:val="000000"/>
          <w:kern w:val="0"/>
          <w:szCs w:val="21"/>
        </w:rPr>
        <w:t>设计任务概述</w:t>
      </w:r>
      <w:r w:rsidRPr="00841581">
        <w:rPr>
          <w:rFonts w:ascii="Arial" w:hAnsi="Arial" w:cs="Arial"/>
          <w:color w:val="000000"/>
          <w:kern w:val="0"/>
          <w:szCs w:val="21"/>
        </w:rPr>
        <w:t xml:space="preserve"> </w:t>
      </w:r>
    </w:p>
    <w:p w:rsidR="001D7576" w:rsidRPr="00841581" w:rsidRDefault="001D7576" w:rsidP="00841581">
      <w:pPr>
        <w:pStyle w:val="a6"/>
        <w:numPr>
          <w:ilvl w:val="1"/>
          <w:numId w:val="18"/>
        </w:numPr>
        <w:spacing w:line="0" w:lineRule="atLeast"/>
        <w:ind w:firstLineChars="0"/>
        <w:rPr>
          <w:rFonts w:ascii="Arial" w:hAnsi="Arial" w:cs="Arial"/>
          <w:color w:val="000000"/>
          <w:kern w:val="0"/>
          <w:szCs w:val="21"/>
        </w:rPr>
      </w:pPr>
      <w:r w:rsidRPr="00841581">
        <w:rPr>
          <w:rFonts w:ascii="Arial" w:hAnsi="Arial" w:cs="Arial"/>
          <w:color w:val="000000"/>
          <w:kern w:val="0"/>
          <w:szCs w:val="21"/>
        </w:rPr>
        <w:t>拟定多个装卸工艺方案</w:t>
      </w:r>
      <w:r w:rsidRPr="00841581">
        <w:rPr>
          <w:rFonts w:ascii="Arial" w:hAnsi="Arial" w:cs="Arial"/>
          <w:color w:val="000000"/>
          <w:kern w:val="0"/>
          <w:szCs w:val="21"/>
        </w:rPr>
        <w:t xml:space="preserve">  </w:t>
      </w:r>
    </w:p>
    <w:p w:rsidR="001D7576" w:rsidRPr="00841581" w:rsidRDefault="001D7576" w:rsidP="00841581">
      <w:pPr>
        <w:pStyle w:val="a6"/>
        <w:numPr>
          <w:ilvl w:val="1"/>
          <w:numId w:val="18"/>
        </w:numPr>
        <w:spacing w:line="0" w:lineRule="atLeast"/>
        <w:ind w:firstLineChars="0"/>
        <w:rPr>
          <w:rFonts w:ascii="Arial" w:hAnsi="Arial" w:cs="Arial"/>
          <w:color w:val="000000"/>
          <w:kern w:val="0"/>
          <w:szCs w:val="21"/>
        </w:rPr>
      </w:pPr>
      <w:r w:rsidRPr="00841581">
        <w:rPr>
          <w:rFonts w:ascii="Arial" w:hAnsi="Arial" w:cs="Arial"/>
          <w:color w:val="000000"/>
          <w:kern w:val="0"/>
          <w:szCs w:val="21"/>
        </w:rPr>
        <w:t>方案比选</w:t>
      </w:r>
      <w:r w:rsidRPr="00841581">
        <w:rPr>
          <w:rFonts w:ascii="Arial" w:hAnsi="Arial" w:cs="Arial"/>
          <w:color w:val="000000"/>
          <w:kern w:val="0"/>
          <w:szCs w:val="21"/>
        </w:rPr>
        <w:t xml:space="preserve">  </w:t>
      </w:r>
    </w:p>
    <w:p w:rsidR="001D7576" w:rsidRPr="00841581" w:rsidRDefault="001D7576" w:rsidP="00841581">
      <w:pPr>
        <w:pStyle w:val="a6"/>
        <w:numPr>
          <w:ilvl w:val="1"/>
          <w:numId w:val="18"/>
        </w:numPr>
        <w:spacing w:line="0" w:lineRule="atLeast"/>
        <w:ind w:firstLineChars="0"/>
        <w:rPr>
          <w:rFonts w:ascii="Arial" w:hAnsi="Arial" w:cs="Arial"/>
          <w:color w:val="000000"/>
          <w:kern w:val="0"/>
          <w:szCs w:val="21"/>
        </w:rPr>
      </w:pPr>
      <w:r w:rsidRPr="00841581">
        <w:rPr>
          <w:rFonts w:ascii="Arial" w:hAnsi="Arial" w:cs="Arial"/>
          <w:color w:val="000000"/>
          <w:kern w:val="0"/>
          <w:szCs w:val="21"/>
        </w:rPr>
        <w:t>确定推荐方案</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46</w:t>
      </w:r>
      <w:r w:rsidRPr="008F783B">
        <w:rPr>
          <w:rFonts w:ascii="Arial" w:hAnsi="Arial" w:cs="Arial"/>
          <w:b/>
          <w:color w:val="000000"/>
          <w:szCs w:val="21"/>
        </w:rPr>
        <w:t>、港口装卸工艺设计任务分析和工艺流程确定</w:t>
      </w:r>
      <w:r w:rsidRPr="008F783B">
        <w:rPr>
          <w:rFonts w:ascii="Arial" w:hAnsi="Arial" w:cs="Arial"/>
          <w:b/>
          <w:color w:val="00000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设计任务分析的主要指标</w:t>
      </w:r>
      <w:r w:rsidRPr="008F783B">
        <w:rPr>
          <w:rFonts w:ascii="Arial" w:hAnsi="Arial" w:cs="Arial"/>
          <w:color w:val="000000"/>
          <w:kern w:val="0"/>
          <w:szCs w:val="21"/>
        </w:rPr>
        <w:t xml:space="preserve"> </w:t>
      </w:r>
    </w:p>
    <w:p w:rsidR="001D7576" w:rsidRPr="008F783B" w:rsidRDefault="00841581" w:rsidP="001D7576">
      <w:pPr>
        <w:spacing w:line="0" w:lineRule="atLeast"/>
        <w:ind w:left="360"/>
        <w:rPr>
          <w:rFonts w:ascii="Arial" w:hAnsi="Arial" w:cs="Arial"/>
          <w:color w:val="000000"/>
          <w:kern w:val="0"/>
          <w:szCs w:val="21"/>
        </w:rPr>
      </w:pPr>
      <w:r>
        <w:rPr>
          <w:rFonts w:ascii="Arial" w:hAnsi="Arial" w:cs="Arial" w:hint="eastAsia"/>
          <w:color w:val="000000"/>
          <w:kern w:val="0"/>
          <w:szCs w:val="21"/>
        </w:rPr>
        <w:t>（</w:t>
      </w:r>
      <w:r>
        <w:rPr>
          <w:rFonts w:ascii="Arial" w:hAnsi="Arial" w:cs="Arial" w:hint="eastAsia"/>
          <w:color w:val="000000"/>
          <w:kern w:val="0"/>
          <w:szCs w:val="21"/>
        </w:rPr>
        <w:t>1</w:t>
      </w:r>
      <w:r>
        <w:rPr>
          <w:rFonts w:ascii="Arial" w:hAnsi="Arial" w:cs="Arial" w:hint="eastAsia"/>
          <w:color w:val="000000"/>
          <w:kern w:val="0"/>
          <w:szCs w:val="21"/>
        </w:rPr>
        <w:t>）</w:t>
      </w:r>
      <w:r w:rsidR="001D7576" w:rsidRPr="008F783B">
        <w:rPr>
          <w:rFonts w:ascii="Arial" w:hAnsi="Arial" w:cs="Arial"/>
          <w:color w:val="000000"/>
          <w:kern w:val="0"/>
          <w:szCs w:val="21"/>
        </w:rPr>
        <w:t>货物吞吐量</w:t>
      </w:r>
      <w:r w:rsidR="001D7576"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货物吞吐量是指经水运进、出港区范围并经装卸的货物数量。在港口装卸工艺设计中，货物吞吐量是衡量港口生产任务大小的主要数量指标，也是港口发展规划、码头与装卸工艺扩建和改建的主要依据。</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货物吞吐量由出口吞吐量和进口吞吐量两部分组成。出口吞吐量是指从本港装船运出港口的货物数量，包括在本港扎排运出的竹、木排。进口吞吐量是指由水运运进港口卸下的货物数量，包括流放或由船舶拖带进港、在</w:t>
      </w:r>
      <w:proofErr w:type="gramStart"/>
      <w:r w:rsidRPr="008F783B">
        <w:rPr>
          <w:rFonts w:ascii="Arial" w:hAnsi="Arial" w:cs="Arial"/>
          <w:color w:val="000000"/>
          <w:kern w:val="0"/>
          <w:szCs w:val="21"/>
        </w:rPr>
        <w:t>本港拆排的</w:t>
      </w:r>
      <w:proofErr w:type="gramEnd"/>
      <w:r w:rsidRPr="008F783B">
        <w:rPr>
          <w:rFonts w:ascii="Arial" w:hAnsi="Arial" w:cs="Arial"/>
          <w:color w:val="000000"/>
          <w:kern w:val="0"/>
          <w:szCs w:val="21"/>
        </w:rPr>
        <w:t>竹木排。</w:t>
      </w:r>
      <w:r w:rsidRPr="008F783B">
        <w:rPr>
          <w:rFonts w:ascii="Arial" w:hAnsi="Arial" w:cs="Arial"/>
          <w:color w:val="000000"/>
          <w:kern w:val="0"/>
          <w:szCs w:val="21"/>
        </w:rPr>
        <w:t xml:space="preserve"> </w:t>
      </w:r>
    </w:p>
    <w:p w:rsidR="002122AC" w:rsidRDefault="001D7576" w:rsidP="001D7576">
      <w:pPr>
        <w:spacing w:line="0" w:lineRule="atLeast"/>
        <w:ind w:left="360"/>
        <w:rPr>
          <w:rFonts w:ascii="Arial" w:hAnsi="Arial" w:cs="Arial" w:hint="eastAsia"/>
          <w:color w:val="000000"/>
          <w:kern w:val="0"/>
          <w:szCs w:val="21"/>
        </w:rPr>
      </w:pPr>
      <w:r w:rsidRPr="008F783B">
        <w:rPr>
          <w:rFonts w:ascii="Arial" w:hAnsi="Arial" w:cs="Arial"/>
          <w:color w:val="000000"/>
          <w:kern w:val="0"/>
          <w:szCs w:val="21"/>
        </w:rPr>
        <w:t>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lastRenderedPageBreak/>
        <w:t xml:space="preserve"> </w:t>
      </w:r>
      <w:r w:rsidRPr="008F783B">
        <w:rPr>
          <w:rFonts w:ascii="Arial" w:hAnsi="Arial" w:cs="Arial"/>
          <w:color w:val="000000"/>
          <w:kern w:val="0"/>
          <w:szCs w:val="21"/>
        </w:rPr>
        <w:t>货物吞吐量的计算方法：</w:t>
      </w:r>
      <w:r w:rsidRPr="008F783B">
        <w:rPr>
          <w:rFonts w:ascii="Arial" w:hAnsi="Arial" w:cs="Arial"/>
          <w:color w:val="000000"/>
          <w:kern w:val="0"/>
          <w:szCs w:val="21"/>
        </w:rPr>
        <w:t xml:space="preserve"> </w:t>
      </w:r>
    </w:p>
    <w:p w:rsidR="001D7576" w:rsidRPr="00841581" w:rsidRDefault="001D7576" w:rsidP="00841581">
      <w:pPr>
        <w:pStyle w:val="a6"/>
        <w:numPr>
          <w:ilvl w:val="0"/>
          <w:numId w:val="19"/>
        </w:numPr>
        <w:spacing w:line="0" w:lineRule="atLeast"/>
        <w:ind w:firstLineChars="0"/>
        <w:rPr>
          <w:rFonts w:ascii="Arial" w:hAnsi="Arial" w:cs="Arial"/>
          <w:color w:val="000000"/>
          <w:kern w:val="0"/>
          <w:szCs w:val="21"/>
        </w:rPr>
      </w:pPr>
      <w:r w:rsidRPr="00841581">
        <w:rPr>
          <w:rFonts w:ascii="Arial" w:hAnsi="Arial" w:cs="Arial"/>
          <w:color w:val="000000"/>
          <w:kern w:val="0"/>
          <w:szCs w:val="21"/>
        </w:rPr>
        <w:t>自本港装船运出港口的货物，计算为出口吞吐量；</w:t>
      </w:r>
      <w:r w:rsidRPr="00841581">
        <w:rPr>
          <w:rFonts w:ascii="Arial" w:hAnsi="Arial" w:cs="Arial"/>
          <w:color w:val="000000"/>
          <w:kern w:val="0"/>
          <w:szCs w:val="21"/>
        </w:rPr>
        <w:t xml:space="preserve"> </w:t>
      </w:r>
    </w:p>
    <w:p w:rsidR="001D7576" w:rsidRPr="00841581" w:rsidRDefault="001D7576" w:rsidP="00841581">
      <w:pPr>
        <w:pStyle w:val="a6"/>
        <w:numPr>
          <w:ilvl w:val="0"/>
          <w:numId w:val="19"/>
        </w:numPr>
        <w:spacing w:line="0" w:lineRule="atLeast"/>
        <w:ind w:firstLineChars="0"/>
        <w:rPr>
          <w:rFonts w:ascii="Arial" w:hAnsi="Arial" w:cs="Arial"/>
          <w:color w:val="000000"/>
          <w:kern w:val="0"/>
          <w:szCs w:val="21"/>
        </w:rPr>
      </w:pPr>
      <w:r w:rsidRPr="00841581">
        <w:rPr>
          <w:rFonts w:ascii="Arial" w:hAnsi="Arial" w:cs="Arial"/>
          <w:color w:val="000000"/>
          <w:kern w:val="0"/>
          <w:szCs w:val="21"/>
        </w:rPr>
        <w:t>自水运运进港口卸下的货物，计算为进口吞吐量；</w:t>
      </w:r>
      <w:r w:rsidRPr="00841581">
        <w:rPr>
          <w:rFonts w:ascii="Arial" w:hAnsi="Arial" w:cs="Arial"/>
          <w:color w:val="000000"/>
          <w:kern w:val="0"/>
          <w:szCs w:val="21"/>
        </w:rPr>
        <w:t xml:space="preserve"> </w:t>
      </w:r>
    </w:p>
    <w:p w:rsidR="001D7576" w:rsidRPr="00841581" w:rsidRDefault="001D7576" w:rsidP="00841581">
      <w:pPr>
        <w:pStyle w:val="a6"/>
        <w:numPr>
          <w:ilvl w:val="0"/>
          <w:numId w:val="19"/>
        </w:numPr>
        <w:spacing w:line="0" w:lineRule="atLeast"/>
        <w:ind w:firstLineChars="0"/>
        <w:rPr>
          <w:rFonts w:ascii="Arial" w:hAnsi="Arial" w:cs="Arial"/>
          <w:color w:val="000000"/>
          <w:kern w:val="0"/>
          <w:szCs w:val="21"/>
        </w:rPr>
      </w:pPr>
      <w:r w:rsidRPr="00841581">
        <w:rPr>
          <w:rFonts w:ascii="Arial" w:hAnsi="Arial" w:cs="Arial"/>
          <w:color w:val="000000"/>
          <w:kern w:val="0"/>
          <w:szCs w:val="21"/>
        </w:rPr>
        <w:t>自水运运进港口，经装卸又从水运运出港口的转口货物，分别按进口和出口各计算一次吞吐量；</w:t>
      </w:r>
      <w:r w:rsidRPr="00841581">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货物吞吐量必须以该船需在本港装卸的货物全部卸完、货物装妥并办完交接手续后一次进行统计。</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下面一些情况不能计算为货物吞吐量：</w:t>
      </w:r>
      <w:r w:rsidRPr="008F783B">
        <w:rPr>
          <w:rFonts w:ascii="Arial" w:hAnsi="Arial" w:cs="Arial"/>
          <w:color w:val="000000"/>
          <w:kern w:val="0"/>
          <w:szCs w:val="21"/>
        </w:rPr>
        <w:t xml:space="preserve"> </w:t>
      </w:r>
    </w:p>
    <w:p w:rsidR="001D7576" w:rsidRPr="00841581" w:rsidRDefault="001D7576" w:rsidP="00841581">
      <w:pPr>
        <w:pStyle w:val="a6"/>
        <w:numPr>
          <w:ilvl w:val="0"/>
          <w:numId w:val="20"/>
        </w:numPr>
        <w:spacing w:line="0" w:lineRule="atLeast"/>
        <w:ind w:firstLineChars="0"/>
        <w:rPr>
          <w:rFonts w:ascii="Arial" w:hAnsi="Arial" w:cs="Arial"/>
          <w:color w:val="000000"/>
          <w:kern w:val="0"/>
          <w:szCs w:val="21"/>
        </w:rPr>
      </w:pPr>
      <w:r w:rsidRPr="00841581">
        <w:rPr>
          <w:rFonts w:ascii="Arial" w:hAnsi="Arial" w:cs="Arial"/>
          <w:color w:val="000000"/>
          <w:kern w:val="0"/>
          <w:szCs w:val="21"/>
        </w:rPr>
        <w:t>由同一船舶运载进港，未经装卸又运载进港的货物（包括原</w:t>
      </w:r>
      <w:proofErr w:type="gramStart"/>
      <w:r w:rsidRPr="00841581">
        <w:rPr>
          <w:rFonts w:ascii="Arial" w:hAnsi="Arial" w:cs="Arial"/>
          <w:color w:val="000000"/>
          <w:kern w:val="0"/>
          <w:szCs w:val="21"/>
        </w:rPr>
        <w:t>驳换拖</w:t>
      </w:r>
      <w:proofErr w:type="gramEnd"/>
      <w:r w:rsidRPr="00841581">
        <w:rPr>
          <w:rFonts w:ascii="Arial" w:hAnsi="Arial" w:cs="Arial"/>
          <w:color w:val="000000"/>
          <w:kern w:val="0"/>
          <w:szCs w:val="21"/>
        </w:rPr>
        <w:t>）；</w:t>
      </w:r>
      <w:r w:rsidRPr="00841581">
        <w:rPr>
          <w:rFonts w:ascii="Arial" w:hAnsi="Arial" w:cs="Arial"/>
          <w:color w:val="000000"/>
          <w:kern w:val="0"/>
          <w:szCs w:val="21"/>
        </w:rPr>
        <w:t xml:space="preserve"> </w:t>
      </w:r>
    </w:p>
    <w:p w:rsidR="001D7576" w:rsidRPr="00841581" w:rsidRDefault="001D7576" w:rsidP="00841581">
      <w:pPr>
        <w:pStyle w:val="a6"/>
        <w:numPr>
          <w:ilvl w:val="0"/>
          <w:numId w:val="20"/>
        </w:numPr>
        <w:spacing w:line="0" w:lineRule="atLeast"/>
        <w:ind w:firstLineChars="0"/>
        <w:rPr>
          <w:rFonts w:ascii="Arial" w:hAnsi="Arial" w:cs="Arial"/>
          <w:color w:val="000000"/>
          <w:kern w:val="0"/>
          <w:szCs w:val="21"/>
        </w:rPr>
      </w:pPr>
      <w:r w:rsidRPr="00841581">
        <w:rPr>
          <w:rFonts w:ascii="Arial" w:hAnsi="Arial" w:cs="Arial"/>
          <w:color w:val="000000"/>
          <w:kern w:val="0"/>
          <w:szCs w:val="21"/>
        </w:rPr>
        <w:t>由同一船舶卸下，随又装上同一船舶运出港口的货物；</w:t>
      </w:r>
      <w:r w:rsidRPr="00841581">
        <w:rPr>
          <w:rFonts w:ascii="Arial" w:hAnsi="Arial" w:cs="Arial"/>
          <w:color w:val="000000"/>
          <w:kern w:val="0"/>
          <w:szCs w:val="21"/>
        </w:rPr>
        <w:t xml:space="preserve"> </w:t>
      </w:r>
    </w:p>
    <w:p w:rsidR="001D7576" w:rsidRPr="00841581" w:rsidRDefault="001D7576" w:rsidP="00841581">
      <w:pPr>
        <w:pStyle w:val="a6"/>
        <w:numPr>
          <w:ilvl w:val="0"/>
          <w:numId w:val="20"/>
        </w:numPr>
        <w:spacing w:line="0" w:lineRule="atLeast"/>
        <w:ind w:firstLineChars="0"/>
        <w:rPr>
          <w:rFonts w:ascii="Arial" w:hAnsi="Arial" w:cs="Arial"/>
          <w:color w:val="000000"/>
          <w:kern w:val="0"/>
          <w:szCs w:val="21"/>
        </w:rPr>
      </w:pPr>
      <w:r w:rsidRPr="00841581">
        <w:rPr>
          <w:rFonts w:ascii="Arial" w:hAnsi="Arial" w:cs="Arial"/>
          <w:color w:val="000000"/>
          <w:kern w:val="0"/>
          <w:szCs w:val="21"/>
        </w:rPr>
        <w:t>由本港装船未运出复</w:t>
      </w:r>
      <w:proofErr w:type="gramStart"/>
      <w:r w:rsidRPr="00841581">
        <w:rPr>
          <w:rFonts w:ascii="Arial" w:hAnsi="Arial" w:cs="Arial"/>
          <w:color w:val="000000"/>
          <w:kern w:val="0"/>
          <w:szCs w:val="21"/>
        </w:rPr>
        <w:t>又卸回</w:t>
      </w:r>
      <w:proofErr w:type="gramEnd"/>
      <w:r w:rsidRPr="00841581">
        <w:rPr>
          <w:rFonts w:ascii="Arial" w:hAnsi="Arial" w:cs="Arial"/>
          <w:color w:val="000000"/>
          <w:kern w:val="0"/>
          <w:szCs w:val="21"/>
        </w:rPr>
        <w:t>本港的货物；</w:t>
      </w:r>
      <w:r w:rsidRPr="00841581">
        <w:rPr>
          <w:rFonts w:ascii="Arial" w:hAnsi="Arial" w:cs="Arial"/>
          <w:color w:val="000000"/>
          <w:kern w:val="0"/>
          <w:szCs w:val="21"/>
        </w:rPr>
        <w:t xml:space="preserve"> </w:t>
      </w:r>
    </w:p>
    <w:p w:rsidR="001D7576" w:rsidRPr="00841581" w:rsidRDefault="001D7576" w:rsidP="00841581">
      <w:pPr>
        <w:pStyle w:val="a6"/>
        <w:numPr>
          <w:ilvl w:val="0"/>
          <w:numId w:val="20"/>
        </w:numPr>
        <w:spacing w:line="0" w:lineRule="atLeast"/>
        <w:ind w:firstLineChars="0"/>
        <w:rPr>
          <w:rFonts w:ascii="Arial" w:hAnsi="Arial" w:cs="Arial"/>
          <w:color w:val="000000"/>
          <w:kern w:val="0"/>
          <w:szCs w:val="21"/>
        </w:rPr>
      </w:pPr>
      <w:r w:rsidRPr="00841581">
        <w:rPr>
          <w:rFonts w:ascii="Arial" w:hAnsi="Arial" w:cs="Arial"/>
          <w:color w:val="000000"/>
          <w:kern w:val="0"/>
          <w:szCs w:val="21"/>
        </w:rPr>
        <w:t>本港港区范围内的轮渡、短途运输货物以及为运输船舶装卸服务的驳运量和各码头之间的驳运量；</w:t>
      </w:r>
      <w:r w:rsidRPr="00841581">
        <w:rPr>
          <w:rFonts w:ascii="Arial" w:hAnsi="Arial" w:cs="Arial"/>
          <w:color w:val="000000"/>
          <w:kern w:val="0"/>
          <w:szCs w:val="21"/>
        </w:rPr>
        <w:t xml:space="preserve"> </w:t>
      </w:r>
    </w:p>
    <w:p w:rsidR="001D7576" w:rsidRPr="00841581" w:rsidRDefault="001D7576" w:rsidP="00841581">
      <w:pPr>
        <w:pStyle w:val="a6"/>
        <w:numPr>
          <w:ilvl w:val="0"/>
          <w:numId w:val="20"/>
        </w:numPr>
        <w:spacing w:line="0" w:lineRule="atLeast"/>
        <w:ind w:firstLineChars="0"/>
        <w:rPr>
          <w:rFonts w:ascii="Arial" w:hAnsi="Arial" w:cs="Arial"/>
          <w:color w:val="000000"/>
          <w:kern w:val="0"/>
          <w:szCs w:val="21"/>
        </w:rPr>
      </w:pPr>
      <w:r w:rsidRPr="00841581">
        <w:rPr>
          <w:rFonts w:ascii="Arial" w:hAnsi="Arial" w:cs="Arial"/>
          <w:color w:val="000000"/>
          <w:kern w:val="0"/>
          <w:szCs w:val="21"/>
        </w:rPr>
        <w:t>港口进行疏浚运至港外抛弃的泥沙及其他废弃物；</w:t>
      </w:r>
      <w:r w:rsidRPr="00841581">
        <w:rPr>
          <w:rFonts w:ascii="Arial" w:hAnsi="Arial" w:cs="Arial"/>
          <w:color w:val="000000"/>
          <w:kern w:val="0"/>
          <w:szCs w:val="21"/>
        </w:rPr>
        <w:t xml:space="preserve"> </w:t>
      </w:r>
    </w:p>
    <w:p w:rsidR="001D7576" w:rsidRPr="00841581" w:rsidRDefault="001D7576" w:rsidP="00841581">
      <w:pPr>
        <w:pStyle w:val="a6"/>
        <w:numPr>
          <w:ilvl w:val="0"/>
          <w:numId w:val="20"/>
        </w:numPr>
        <w:spacing w:line="0" w:lineRule="atLeast"/>
        <w:ind w:firstLineChars="0"/>
        <w:rPr>
          <w:rFonts w:ascii="Arial" w:hAnsi="Arial" w:cs="Arial"/>
          <w:color w:val="000000"/>
          <w:kern w:val="0"/>
          <w:szCs w:val="21"/>
        </w:rPr>
      </w:pPr>
      <w:r w:rsidRPr="00841581">
        <w:rPr>
          <w:rFonts w:ascii="Arial" w:hAnsi="Arial" w:cs="Arial"/>
          <w:color w:val="000000"/>
          <w:kern w:val="0"/>
          <w:szCs w:val="21"/>
        </w:rPr>
        <w:t>在同一市区内港与港之间的货物运输；</w:t>
      </w:r>
      <w:r w:rsidRPr="00841581">
        <w:rPr>
          <w:rFonts w:ascii="Arial" w:hAnsi="Arial" w:cs="Arial"/>
          <w:color w:val="000000"/>
          <w:kern w:val="0"/>
          <w:szCs w:val="21"/>
        </w:rPr>
        <w:t xml:space="preserve"> </w:t>
      </w:r>
    </w:p>
    <w:p w:rsidR="001D7576" w:rsidRPr="00841581" w:rsidRDefault="001D7576" w:rsidP="00841581">
      <w:pPr>
        <w:pStyle w:val="a6"/>
        <w:numPr>
          <w:ilvl w:val="0"/>
          <w:numId w:val="20"/>
        </w:numPr>
        <w:spacing w:line="0" w:lineRule="atLeast"/>
        <w:ind w:firstLineChars="0"/>
        <w:rPr>
          <w:rFonts w:ascii="Arial" w:hAnsi="Arial" w:cs="Arial"/>
          <w:color w:val="000000"/>
          <w:kern w:val="0"/>
          <w:szCs w:val="21"/>
        </w:rPr>
      </w:pPr>
      <w:r w:rsidRPr="00841581">
        <w:rPr>
          <w:rFonts w:ascii="Arial" w:hAnsi="Arial" w:cs="Arial"/>
          <w:color w:val="000000"/>
          <w:kern w:val="0"/>
          <w:szCs w:val="21"/>
        </w:rPr>
        <w:t>路过的竹、木排，在港进行原港加固、</w:t>
      </w:r>
      <w:proofErr w:type="gramStart"/>
      <w:r w:rsidRPr="00841581">
        <w:rPr>
          <w:rFonts w:ascii="Arial" w:hAnsi="Arial" w:cs="Arial"/>
          <w:color w:val="000000"/>
          <w:kern w:val="0"/>
          <w:szCs w:val="21"/>
        </w:rPr>
        <w:t>小排并大排</w:t>
      </w:r>
      <w:proofErr w:type="gramEnd"/>
      <w:r w:rsidRPr="00841581">
        <w:rPr>
          <w:rFonts w:ascii="Arial" w:hAnsi="Arial" w:cs="Arial"/>
          <w:color w:val="000000"/>
          <w:kern w:val="0"/>
          <w:szCs w:val="21"/>
        </w:rPr>
        <w:t>或大排改小排等加工整理的；</w:t>
      </w:r>
      <w:r w:rsidRPr="00841581">
        <w:rPr>
          <w:rFonts w:ascii="Arial" w:hAnsi="Arial" w:cs="Arial"/>
          <w:color w:val="000000"/>
          <w:kern w:val="0"/>
          <w:szCs w:val="21"/>
        </w:rPr>
        <w:t xml:space="preserve"> </w:t>
      </w:r>
    </w:p>
    <w:p w:rsidR="001D7576" w:rsidRPr="00841581" w:rsidRDefault="001D7576" w:rsidP="00841581">
      <w:pPr>
        <w:pStyle w:val="a6"/>
        <w:numPr>
          <w:ilvl w:val="0"/>
          <w:numId w:val="20"/>
        </w:numPr>
        <w:spacing w:line="0" w:lineRule="atLeast"/>
        <w:ind w:firstLineChars="0"/>
        <w:rPr>
          <w:rFonts w:ascii="Arial" w:hAnsi="Arial" w:cs="Arial"/>
          <w:color w:val="000000"/>
          <w:kern w:val="0"/>
          <w:szCs w:val="21"/>
        </w:rPr>
      </w:pPr>
      <w:r w:rsidRPr="00841581">
        <w:rPr>
          <w:rFonts w:ascii="Arial" w:hAnsi="Arial" w:cs="Arial"/>
          <w:color w:val="000000"/>
          <w:kern w:val="0"/>
          <w:szCs w:val="21"/>
        </w:rPr>
        <w:t>渔船或其他船舶直接自江、海、船舶中捕捞运进港口的水产品以及挖掘的河泥。</w:t>
      </w:r>
      <w:r w:rsidRPr="00841581">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w:t>
      </w:r>
      <w:r w:rsidRPr="008F783B">
        <w:rPr>
          <w:rFonts w:ascii="Arial" w:hAnsi="Arial" w:cs="Arial"/>
          <w:color w:val="000000"/>
          <w:kern w:val="0"/>
          <w:szCs w:val="21"/>
        </w:rPr>
        <w:t>转口吞吐量是指水运运进港口，经装卸后又从水运运出港口的货物数量。包括船一岸一船间接换装转口和船一船之间直接换装转口两个部分。其中船过船转口吞吐量是指船到船直接换装转出的货物数量，它是转口吞吐量的组成部分，在统计时要另行列出。这部分吞吐量通常算为水运中转吞吐量。</w:t>
      </w:r>
      <w:r w:rsidRPr="008F783B">
        <w:rPr>
          <w:rFonts w:ascii="Arial" w:hAnsi="Arial" w:cs="Arial"/>
          <w:color w:val="000000"/>
          <w:kern w:val="0"/>
          <w:szCs w:val="21"/>
        </w:rPr>
        <w:t xml:space="preserve"> </w:t>
      </w:r>
    </w:p>
    <w:p w:rsidR="001D7576" w:rsidRPr="008F783B" w:rsidRDefault="00841581" w:rsidP="001D7576">
      <w:pPr>
        <w:spacing w:line="0" w:lineRule="atLeast"/>
        <w:ind w:left="360"/>
        <w:rPr>
          <w:rFonts w:ascii="Arial" w:hAnsi="Arial" w:cs="Arial"/>
          <w:color w:val="000000"/>
          <w:kern w:val="0"/>
          <w:szCs w:val="21"/>
        </w:rPr>
      </w:pPr>
      <w:r>
        <w:rPr>
          <w:rFonts w:ascii="Arial" w:hAnsi="Arial" w:cs="Arial" w:hint="eastAsia"/>
          <w:color w:val="000000"/>
          <w:kern w:val="0"/>
          <w:szCs w:val="21"/>
        </w:rPr>
        <w:t>（</w:t>
      </w:r>
      <w:r>
        <w:rPr>
          <w:rFonts w:ascii="Arial" w:hAnsi="Arial" w:cs="Arial" w:hint="eastAsia"/>
          <w:color w:val="000000"/>
          <w:kern w:val="0"/>
          <w:szCs w:val="21"/>
        </w:rPr>
        <w:t>2</w:t>
      </w:r>
      <w:r>
        <w:rPr>
          <w:rFonts w:ascii="Arial" w:hAnsi="Arial" w:cs="Arial" w:hint="eastAsia"/>
          <w:color w:val="000000"/>
          <w:kern w:val="0"/>
          <w:szCs w:val="21"/>
        </w:rPr>
        <w:t>）</w:t>
      </w:r>
      <w:r w:rsidR="001D7576" w:rsidRPr="008F783B">
        <w:rPr>
          <w:rFonts w:ascii="Arial" w:hAnsi="Arial" w:cs="Arial"/>
          <w:color w:val="000000"/>
          <w:kern w:val="0"/>
          <w:szCs w:val="21"/>
        </w:rPr>
        <w:t xml:space="preserve"> </w:t>
      </w:r>
      <w:r w:rsidR="001D7576" w:rsidRPr="008F783B">
        <w:rPr>
          <w:rFonts w:ascii="Arial" w:hAnsi="Arial" w:cs="Arial"/>
          <w:color w:val="000000"/>
          <w:kern w:val="0"/>
          <w:szCs w:val="21"/>
        </w:rPr>
        <w:t>装卸自然吨</w:t>
      </w:r>
      <w:r w:rsidR="001D7576"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是指进、出港区并经装卸的货物数量。一吨货物从进港至出港（包括进港后不再出港、在港区内消耗的物资），不论经过几次操作，均只计算一个装卸自然吨。</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装卸自然吨与吞吐量之间的最大的区别，就在于水运中转货物，在港口进行换装作业时，每一装卸自然吨计算为</w:t>
      </w:r>
      <w:r w:rsidRPr="008F783B">
        <w:rPr>
          <w:rFonts w:ascii="Arial" w:hAnsi="Arial" w:cs="Arial"/>
          <w:color w:val="000000"/>
          <w:kern w:val="0"/>
          <w:szCs w:val="21"/>
        </w:rPr>
        <w:t xml:space="preserve"> 2t </w:t>
      </w:r>
      <w:r w:rsidRPr="008F783B">
        <w:rPr>
          <w:rFonts w:ascii="Arial" w:hAnsi="Arial" w:cs="Arial"/>
          <w:color w:val="000000"/>
          <w:kern w:val="0"/>
          <w:szCs w:val="21"/>
        </w:rPr>
        <w:t>吞吐量，因而它是不随装卸工艺的变化而改变数值的。因此，装卸自然吨通常用来作为计算港口装卸成本的计量单位。</w:t>
      </w:r>
      <w:r w:rsidRPr="008F783B">
        <w:rPr>
          <w:rFonts w:ascii="Arial" w:hAnsi="Arial" w:cs="Arial"/>
          <w:color w:val="000000"/>
          <w:kern w:val="0"/>
          <w:szCs w:val="21"/>
        </w:rPr>
        <w:t xml:space="preserve"> </w:t>
      </w:r>
    </w:p>
    <w:p w:rsidR="001D7576" w:rsidRPr="008F783B" w:rsidRDefault="00841581" w:rsidP="001D7576">
      <w:pPr>
        <w:spacing w:line="0" w:lineRule="atLeast"/>
        <w:ind w:left="360"/>
        <w:rPr>
          <w:rFonts w:ascii="Arial" w:hAnsi="Arial" w:cs="Arial"/>
          <w:color w:val="000000"/>
          <w:kern w:val="0"/>
          <w:szCs w:val="21"/>
        </w:rPr>
      </w:pPr>
      <w:r>
        <w:rPr>
          <w:rFonts w:ascii="Arial" w:hAnsi="Arial" w:cs="Arial" w:hint="eastAsia"/>
          <w:color w:val="000000"/>
          <w:kern w:val="0"/>
          <w:szCs w:val="21"/>
        </w:rPr>
        <w:t>（</w:t>
      </w:r>
      <w:r>
        <w:rPr>
          <w:rFonts w:ascii="Arial" w:hAnsi="Arial" w:cs="Arial" w:hint="eastAsia"/>
          <w:color w:val="000000"/>
          <w:kern w:val="0"/>
          <w:szCs w:val="21"/>
        </w:rPr>
        <w:t>3</w:t>
      </w:r>
      <w:r>
        <w:rPr>
          <w:rFonts w:ascii="Arial" w:hAnsi="Arial" w:cs="Arial" w:hint="eastAsia"/>
          <w:color w:val="000000"/>
          <w:kern w:val="0"/>
          <w:szCs w:val="21"/>
        </w:rPr>
        <w:t>）</w:t>
      </w:r>
      <w:r>
        <w:rPr>
          <w:rFonts w:ascii="Arial" w:hAnsi="Arial" w:cs="Arial" w:hint="eastAsia"/>
          <w:color w:val="000000"/>
          <w:kern w:val="0"/>
          <w:szCs w:val="21"/>
        </w:rPr>
        <w:t xml:space="preserve"> </w:t>
      </w:r>
      <w:r w:rsidR="001D7576" w:rsidRPr="008F783B">
        <w:rPr>
          <w:rFonts w:ascii="Arial" w:hAnsi="Arial" w:cs="Arial"/>
          <w:color w:val="000000"/>
          <w:kern w:val="0"/>
          <w:szCs w:val="21"/>
        </w:rPr>
        <w:t>操作量</w:t>
      </w:r>
      <w:r w:rsidR="001D7576"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是指通过一个完整的操作过程，所装卸、搬运的货物数量，计算单位为操作吨。在一个既定的操作过程中，一吨货物不论经过几组工或几部机械操作，也不论搬运距离的远近，是否有辅助作业，均只计算一次操作量。</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同一库场内得倒垛、转堆属库场整理性质，与翻舱，散货的拆、倒、灌、绞包，</w:t>
      </w:r>
      <w:proofErr w:type="gramStart"/>
      <w:r w:rsidRPr="008F783B">
        <w:rPr>
          <w:rFonts w:ascii="Arial" w:hAnsi="Arial" w:cs="Arial"/>
          <w:color w:val="000000"/>
          <w:kern w:val="0"/>
          <w:szCs w:val="21"/>
        </w:rPr>
        <w:t>对晒货物</w:t>
      </w:r>
      <w:proofErr w:type="gramEnd"/>
      <w:r w:rsidRPr="008F783B">
        <w:rPr>
          <w:rFonts w:ascii="Arial" w:hAnsi="Arial" w:cs="Arial"/>
          <w:color w:val="000000"/>
          <w:kern w:val="0"/>
          <w:szCs w:val="21"/>
        </w:rPr>
        <w:t>等同属于装卸辅助作业，一律不得计算为操作量。</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操作量是反映装卸工作量大小的数量指标。编制计划时，操作量是根据吞吐量与各种货物操作方案，通过操作系数确定的。在统计时则是根据报告期实绩累计求得的。</w:t>
      </w:r>
      <w:r w:rsidRPr="008F783B">
        <w:rPr>
          <w:rFonts w:ascii="Arial" w:hAnsi="Arial" w:cs="Arial"/>
          <w:color w:val="000000"/>
          <w:kern w:val="0"/>
          <w:szCs w:val="21"/>
        </w:rPr>
        <w:t xml:space="preserve"> </w:t>
      </w:r>
    </w:p>
    <w:p w:rsidR="001D7576" w:rsidRPr="008F783B" w:rsidRDefault="00841581" w:rsidP="001D7576">
      <w:pPr>
        <w:spacing w:line="0" w:lineRule="atLeast"/>
        <w:ind w:left="360"/>
        <w:rPr>
          <w:rFonts w:ascii="Arial" w:hAnsi="Arial" w:cs="Arial"/>
          <w:color w:val="000000"/>
          <w:kern w:val="0"/>
          <w:szCs w:val="21"/>
        </w:rPr>
      </w:pPr>
      <w:r>
        <w:rPr>
          <w:rFonts w:ascii="Arial" w:hAnsi="Arial" w:cs="Arial" w:hint="eastAsia"/>
          <w:color w:val="000000"/>
          <w:kern w:val="0"/>
          <w:szCs w:val="21"/>
        </w:rPr>
        <w:t>（</w:t>
      </w:r>
      <w:r>
        <w:rPr>
          <w:rFonts w:ascii="Arial" w:hAnsi="Arial" w:cs="Arial" w:hint="eastAsia"/>
          <w:color w:val="000000"/>
          <w:kern w:val="0"/>
          <w:szCs w:val="21"/>
        </w:rPr>
        <w:t>4</w:t>
      </w:r>
      <w:r>
        <w:rPr>
          <w:rFonts w:ascii="Arial" w:hAnsi="Arial" w:cs="Arial" w:hint="eastAsia"/>
          <w:color w:val="000000"/>
          <w:kern w:val="0"/>
          <w:szCs w:val="21"/>
        </w:rPr>
        <w:t>）</w:t>
      </w:r>
      <w:r w:rsidR="001D7576" w:rsidRPr="008F783B">
        <w:rPr>
          <w:rFonts w:ascii="Arial" w:hAnsi="Arial" w:cs="Arial"/>
          <w:color w:val="000000"/>
          <w:kern w:val="0"/>
          <w:szCs w:val="21"/>
        </w:rPr>
        <w:t>装卸作业直取比重</w:t>
      </w:r>
      <w:r w:rsidR="001D7576"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w:t>
      </w:r>
      <w:r w:rsidRPr="008F783B">
        <w:rPr>
          <w:rFonts w:ascii="Arial" w:hAnsi="Arial" w:cs="Arial"/>
          <w:color w:val="000000"/>
          <w:kern w:val="0"/>
          <w:szCs w:val="21"/>
        </w:rPr>
        <w:t>装卸作业直取比重是指直接作业的装卸货物数量占全部装卸货物数量的比重，他是反映</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w:t>
      </w:r>
      <w:r w:rsidRPr="008F783B">
        <w:rPr>
          <w:rFonts w:ascii="Arial" w:hAnsi="Arial" w:cs="Arial"/>
          <w:color w:val="000000"/>
          <w:kern w:val="0"/>
          <w:szCs w:val="21"/>
        </w:rPr>
        <w:t>港口组织工作水平的质量指标之一。装卸作业直取比重的提高，能节约劳动力，加速车、船的周期。</w:t>
      </w:r>
      <w:r w:rsidRPr="008F783B">
        <w:rPr>
          <w:rFonts w:ascii="Arial" w:hAnsi="Arial" w:cs="Arial"/>
          <w:color w:val="000000"/>
          <w:kern w:val="0"/>
          <w:szCs w:val="21"/>
        </w:rPr>
        <w:t xml:space="preserve"> </w:t>
      </w:r>
    </w:p>
    <w:p w:rsidR="001D7576" w:rsidRPr="008F783B" w:rsidRDefault="00841581" w:rsidP="001D7576">
      <w:pPr>
        <w:spacing w:line="0" w:lineRule="atLeast"/>
        <w:ind w:left="360"/>
        <w:rPr>
          <w:rFonts w:ascii="Arial" w:hAnsi="Arial" w:cs="Arial"/>
          <w:color w:val="000000"/>
          <w:kern w:val="0"/>
          <w:szCs w:val="21"/>
        </w:rPr>
      </w:pPr>
      <w:r>
        <w:rPr>
          <w:rFonts w:ascii="Arial" w:hAnsi="Arial" w:cs="Arial" w:hint="eastAsia"/>
          <w:color w:val="000000"/>
          <w:kern w:val="0"/>
          <w:szCs w:val="21"/>
        </w:rPr>
        <w:t>（</w:t>
      </w:r>
      <w:r>
        <w:rPr>
          <w:rFonts w:ascii="Arial" w:hAnsi="Arial" w:cs="Arial" w:hint="eastAsia"/>
          <w:color w:val="000000"/>
          <w:kern w:val="0"/>
          <w:szCs w:val="21"/>
        </w:rPr>
        <w:t>5</w:t>
      </w:r>
      <w:r>
        <w:rPr>
          <w:rFonts w:ascii="Arial" w:hAnsi="Arial" w:cs="Arial" w:hint="eastAsia"/>
          <w:color w:val="000000"/>
          <w:kern w:val="0"/>
          <w:szCs w:val="21"/>
        </w:rPr>
        <w:t>）</w:t>
      </w:r>
      <w:r w:rsidR="001D7576" w:rsidRPr="008F783B">
        <w:rPr>
          <w:rFonts w:ascii="Arial" w:hAnsi="Arial" w:cs="Arial"/>
          <w:color w:val="000000"/>
          <w:kern w:val="0"/>
          <w:szCs w:val="21"/>
        </w:rPr>
        <w:t>操作系数</w:t>
      </w:r>
      <w:r w:rsidR="001D7576"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这里的操作系数是指货物操作量与装卸自然吨的比值，它是考核港口装卸工作组织是否合理的主要质量指标之一，用以测定每吨货物在本港各作业区内的平均操作数。</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由于每吨货物通过港口至少要经过一次装卸，因此操作系数不会小于</w:t>
      </w:r>
      <w:r w:rsidRPr="008F783B">
        <w:rPr>
          <w:rFonts w:ascii="Arial" w:hAnsi="Arial" w:cs="Arial"/>
          <w:color w:val="000000"/>
          <w:kern w:val="0"/>
          <w:szCs w:val="21"/>
        </w:rPr>
        <w:t xml:space="preserve"> 1 </w:t>
      </w:r>
      <w:r w:rsidRPr="008F783B">
        <w:rPr>
          <w:rFonts w:ascii="Arial" w:hAnsi="Arial" w:cs="Arial"/>
          <w:color w:val="000000"/>
          <w:kern w:val="0"/>
          <w:szCs w:val="21"/>
        </w:rPr>
        <w:t>。如果港口全部装卸工作均以直接作业的形式进行（如船一船或船一车），则操作系数＝</w:t>
      </w:r>
      <w:r w:rsidRPr="008F783B">
        <w:rPr>
          <w:rFonts w:ascii="Arial" w:hAnsi="Arial" w:cs="Arial"/>
          <w:color w:val="000000"/>
          <w:kern w:val="0"/>
          <w:szCs w:val="21"/>
        </w:rPr>
        <w:t xml:space="preserve"> 1 </w:t>
      </w:r>
      <w:r w:rsidRPr="008F783B">
        <w:rPr>
          <w:rFonts w:ascii="Arial" w:hAnsi="Arial" w:cs="Arial"/>
          <w:color w:val="000000"/>
          <w:kern w:val="0"/>
          <w:szCs w:val="21"/>
        </w:rPr>
        <w:t>。但实际上，由于水路运输工具不能完全衔接一致，因此，必须有一部分货物要</w:t>
      </w:r>
      <w:proofErr w:type="gramStart"/>
      <w:r w:rsidRPr="008F783B">
        <w:rPr>
          <w:rFonts w:ascii="Arial" w:hAnsi="Arial" w:cs="Arial"/>
          <w:color w:val="000000"/>
          <w:kern w:val="0"/>
          <w:szCs w:val="21"/>
        </w:rPr>
        <w:t>入库场</w:t>
      </w:r>
      <w:proofErr w:type="gramEnd"/>
      <w:r w:rsidRPr="008F783B">
        <w:rPr>
          <w:rFonts w:ascii="Arial" w:hAnsi="Arial" w:cs="Arial"/>
          <w:color w:val="000000"/>
          <w:kern w:val="0"/>
          <w:szCs w:val="21"/>
        </w:rPr>
        <w:t>暂时保管，然后在运出港口，在这种情况下操作系数大于</w:t>
      </w:r>
      <w:r w:rsidRPr="008F783B">
        <w:rPr>
          <w:rFonts w:ascii="Arial" w:hAnsi="Arial" w:cs="Arial"/>
          <w:color w:val="000000"/>
          <w:kern w:val="0"/>
          <w:szCs w:val="21"/>
        </w:rPr>
        <w:t xml:space="preserve"> 1 </w:t>
      </w:r>
      <w:r w:rsidRPr="008F783B">
        <w:rPr>
          <w:rFonts w:ascii="Arial" w:hAnsi="Arial" w:cs="Arial"/>
          <w:color w:val="000000"/>
          <w:kern w:val="0"/>
          <w:szCs w:val="21"/>
        </w:rPr>
        <w:t>。</w:t>
      </w:r>
      <w:r w:rsidRPr="008F783B">
        <w:rPr>
          <w:rFonts w:ascii="Arial" w:hAnsi="Arial" w:cs="Arial"/>
          <w:color w:val="000000"/>
          <w:kern w:val="0"/>
          <w:szCs w:val="21"/>
        </w:rPr>
        <w:t xml:space="preserve"> </w:t>
      </w:r>
    </w:p>
    <w:p w:rsidR="002122AC" w:rsidRPr="002122AC" w:rsidRDefault="001D7576" w:rsidP="002122AC">
      <w:pPr>
        <w:spacing w:line="0" w:lineRule="atLeast"/>
        <w:ind w:left="360"/>
        <w:rPr>
          <w:rFonts w:ascii="Arial" w:hAnsi="Arial" w:cs="Arial" w:hint="eastAsia"/>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在一般情况下，操作系数低的港口，直取比重就高，需要的库场会相对减少，同时也反映货物在港口进行换装作业耗费的劳动量少，换装的成本也较低，通常这应该是港口追求的目标。但是这也必须根据实际情况决定，不能盲目地追求这项指标的降低。例如在车船衔接不好的情况下，为了确保船期或提高装卸车船的效率，港口必须要有适当的堆存能力。</w:t>
      </w:r>
      <w:bookmarkStart w:id="0" w:name="_GoBack"/>
      <w:bookmarkEnd w:id="0"/>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lastRenderedPageBreak/>
        <w:t>47</w:t>
      </w:r>
      <w:r w:rsidRPr="008F783B">
        <w:rPr>
          <w:rFonts w:ascii="Arial" w:hAnsi="Arial" w:cs="Arial"/>
          <w:b/>
          <w:color w:val="000000"/>
          <w:szCs w:val="21"/>
        </w:rPr>
        <w:t>、港口装御工艺设计任务分析</w:t>
      </w:r>
      <w:r w:rsidRPr="008F783B">
        <w:rPr>
          <w:rFonts w:ascii="Arial" w:hAnsi="Arial" w:cs="Arial"/>
          <w:b/>
          <w:color w:val="00000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w:t>
      </w:r>
      <w:r w:rsidRPr="008F783B">
        <w:rPr>
          <w:rFonts w:ascii="Arial" w:hAnsi="Arial" w:cs="Arial"/>
          <w:color w:val="000000"/>
          <w:kern w:val="0"/>
          <w:szCs w:val="21"/>
        </w:rPr>
        <w:t>港口装卸工艺设计任务分析包括设计港口吞吐量分析和工艺流程选定两部分。</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1 </w:t>
      </w:r>
      <w:r w:rsidR="002122AC">
        <w:rPr>
          <w:rFonts w:ascii="Arial" w:hAnsi="Arial" w:cs="Arial" w:hint="eastAsia"/>
          <w:color w:val="000000"/>
          <w:kern w:val="0"/>
          <w:szCs w:val="21"/>
        </w:rPr>
        <w:t>）</w:t>
      </w:r>
      <w:r w:rsidRPr="008F783B">
        <w:rPr>
          <w:rFonts w:ascii="Arial" w:hAnsi="Arial" w:cs="Arial"/>
          <w:color w:val="000000"/>
          <w:kern w:val="0"/>
          <w:szCs w:val="21"/>
        </w:rPr>
        <w:t>设计港口吞吐量分析</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设计港口吞吐量分析的目的是确定入库（场）量和实际通过码头的作业量，为确定港口建设规模提供计算的依据。用实际通过码头的作业量作为计算泊位数的依据是因为吞吐量计算规定中不包括船（库）一港驳的作业量，而这个作业需要占用泊位，如不考虑此作业量，所计算所需的泊位数就不能完成任务。此外，在吞吐量计算规定中，船一驳（外档）的水上作业时，</w:t>
      </w:r>
      <w:r w:rsidRPr="008F783B">
        <w:rPr>
          <w:rFonts w:ascii="Arial" w:hAnsi="Arial" w:cs="Arial"/>
          <w:color w:val="000000"/>
          <w:kern w:val="0"/>
          <w:szCs w:val="21"/>
        </w:rPr>
        <w:t xml:space="preserve"> 1 </w:t>
      </w:r>
      <w:r w:rsidRPr="008F783B">
        <w:rPr>
          <w:rFonts w:ascii="Arial" w:hAnsi="Arial" w:cs="Arial"/>
          <w:color w:val="000000"/>
          <w:kern w:val="0"/>
          <w:szCs w:val="21"/>
        </w:rPr>
        <w:t>吨作业量要计两个吞吐量，而实际上此项操作是一次作业就完成的。所以需要进行设计任务分析，精确的确定码头作业量。同样道理，通过分析的货物人库或进场的数量才可作为计算库场面积的依据。</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w:t>
      </w:r>
      <w:r w:rsidRPr="008F783B">
        <w:rPr>
          <w:rFonts w:ascii="Arial" w:hAnsi="Arial" w:cs="Arial"/>
          <w:color w:val="000000"/>
          <w:kern w:val="0"/>
          <w:szCs w:val="21"/>
        </w:rPr>
        <w:t>设计吞吐量和码头作业量是不同的，码头作业量是实际装卸作业占用泊位所完成的量，所以应作为计算各环节建设规模的依据。</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2 </w:t>
      </w:r>
      <w:r w:rsidR="002122AC">
        <w:rPr>
          <w:rFonts w:ascii="Arial" w:hAnsi="Arial" w:cs="Arial" w:hint="eastAsia"/>
          <w:color w:val="000000"/>
          <w:kern w:val="0"/>
          <w:szCs w:val="21"/>
        </w:rPr>
        <w:t>）</w:t>
      </w:r>
      <w:r w:rsidRPr="008F783B">
        <w:rPr>
          <w:rFonts w:ascii="Arial" w:hAnsi="Arial" w:cs="Arial"/>
          <w:color w:val="000000"/>
          <w:kern w:val="0"/>
          <w:szCs w:val="21"/>
        </w:rPr>
        <w:t>工艺流程选定</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在装卸工艺设计过程中，装卸工艺流程是根据设计任务中货物种类、货物流向等要求而设计的。工艺流程的合理与否会直接影响装卸机械的配置、港内库场设置、货物在港装卸搬运的操作的效率、货物在港的流转效率、装卸工艺的平面布置。</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48</w:t>
      </w:r>
      <w:r w:rsidRPr="008F783B">
        <w:rPr>
          <w:rFonts w:ascii="Arial" w:hAnsi="Arial" w:cs="Arial"/>
          <w:b/>
          <w:color w:val="000000"/>
          <w:szCs w:val="21"/>
        </w:rPr>
        <w:t>、选择集装箱装卸工艺方案的遵守基本原则：</w:t>
      </w:r>
    </w:p>
    <w:p w:rsidR="001D7576" w:rsidRPr="008F783B" w:rsidRDefault="001D7576" w:rsidP="002122AC">
      <w:pPr>
        <w:spacing w:line="0" w:lineRule="atLeast"/>
        <w:ind w:left="360"/>
        <w:rPr>
          <w:rFonts w:ascii="Arial" w:hAnsi="Arial" w:cs="Arial"/>
          <w:color w:val="000000"/>
          <w:kern w:val="0"/>
          <w:szCs w:val="21"/>
        </w:rPr>
      </w:pPr>
      <w:r w:rsidRPr="008F783B">
        <w:rPr>
          <w:rFonts w:ascii="Arial" w:hAnsi="Arial" w:cs="Arial"/>
          <w:color w:val="000000"/>
          <w:kern w:val="0"/>
          <w:szCs w:val="21"/>
        </w:rPr>
        <w:t>(1)</w:t>
      </w:r>
      <w:r w:rsidRPr="008F783B">
        <w:rPr>
          <w:rFonts w:ascii="Arial" w:hAnsi="Arial" w:cs="Arial"/>
          <w:color w:val="000000"/>
          <w:kern w:val="0"/>
          <w:szCs w:val="21"/>
        </w:rPr>
        <w:t>有效地利用区域；（</w:t>
      </w:r>
      <w:r w:rsidRPr="008F783B">
        <w:rPr>
          <w:rFonts w:ascii="Arial" w:hAnsi="Arial" w:cs="Arial"/>
          <w:color w:val="000000"/>
          <w:kern w:val="0"/>
          <w:szCs w:val="21"/>
        </w:rPr>
        <w:t>2</w:t>
      </w:r>
      <w:r w:rsidRPr="008F783B">
        <w:rPr>
          <w:rFonts w:ascii="Arial" w:hAnsi="Arial" w:cs="Arial"/>
          <w:color w:val="000000"/>
          <w:kern w:val="0"/>
          <w:szCs w:val="21"/>
        </w:rPr>
        <w:t>）加快集装箱船</w:t>
      </w:r>
      <w:proofErr w:type="gramStart"/>
      <w:r w:rsidRPr="008F783B">
        <w:rPr>
          <w:rFonts w:ascii="Arial" w:hAnsi="Arial" w:cs="Arial"/>
          <w:color w:val="000000"/>
          <w:kern w:val="0"/>
          <w:szCs w:val="21"/>
        </w:rPr>
        <w:t>舶</w:t>
      </w:r>
      <w:proofErr w:type="gramEnd"/>
      <w:r w:rsidRPr="008F783B">
        <w:rPr>
          <w:rFonts w:ascii="Arial" w:hAnsi="Arial" w:cs="Arial"/>
          <w:color w:val="000000"/>
          <w:kern w:val="0"/>
          <w:szCs w:val="21"/>
        </w:rPr>
        <w:t>的周转；</w:t>
      </w:r>
      <w:r w:rsidRPr="008F783B">
        <w:rPr>
          <w:rFonts w:ascii="Arial" w:hAnsi="Arial" w:cs="Arial"/>
          <w:color w:val="000000"/>
          <w:kern w:val="0"/>
          <w:szCs w:val="21"/>
        </w:rPr>
        <w:t xml:space="preserve"> (3)</w:t>
      </w:r>
      <w:r w:rsidRPr="008F783B">
        <w:rPr>
          <w:rFonts w:ascii="Arial" w:hAnsi="Arial" w:cs="Arial"/>
          <w:color w:val="000000"/>
          <w:kern w:val="0"/>
          <w:szCs w:val="21"/>
        </w:rPr>
        <w:t>堆场和通道的合理布置；</w:t>
      </w:r>
      <w:r w:rsidRPr="008F783B">
        <w:rPr>
          <w:rFonts w:ascii="Arial" w:hAnsi="Arial" w:cs="Arial"/>
          <w:color w:val="000000"/>
          <w:kern w:val="0"/>
          <w:szCs w:val="21"/>
        </w:rPr>
        <w:t>(4)</w:t>
      </w:r>
      <w:r w:rsidRPr="008F783B">
        <w:rPr>
          <w:rFonts w:ascii="Arial" w:hAnsi="Arial" w:cs="Arial"/>
          <w:color w:val="000000"/>
          <w:kern w:val="0"/>
          <w:szCs w:val="21"/>
        </w:rPr>
        <w:t>装卸机械机型的合理选择与配套；（</w:t>
      </w:r>
      <w:r w:rsidRPr="008F783B">
        <w:rPr>
          <w:rFonts w:ascii="Arial" w:hAnsi="Arial" w:cs="Arial"/>
          <w:color w:val="000000"/>
          <w:kern w:val="0"/>
          <w:szCs w:val="21"/>
        </w:rPr>
        <w:t>5</w:t>
      </w:r>
      <w:r w:rsidRPr="008F783B">
        <w:rPr>
          <w:rFonts w:ascii="Arial" w:hAnsi="Arial" w:cs="Arial"/>
          <w:color w:val="000000"/>
          <w:kern w:val="0"/>
          <w:szCs w:val="21"/>
        </w:rPr>
        <w:t>）合理、有效的堆场作业方式；</w:t>
      </w:r>
      <w:r w:rsidRPr="008F783B">
        <w:rPr>
          <w:rFonts w:ascii="Arial" w:hAnsi="Arial" w:cs="Arial"/>
          <w:color w:val="000000"/>
          <w:kern w:val="0"/>
          <w:szCs w:val="21"/>
        </w:rPr>
        <w:t>(6)</w:t>
      </w:r>
      <w:r w:rsidRPr="008F783B">
        <w:rPr>
          <w:rFonts w:ascii="Arial" w:hAnsi="Arial" w:cs="Arial"/>
          <w:color w:val="000000"/>
          <w:kern w:val="0"/>
          <w:szCs w:val="21"/>
        </w:rPr>
        <w:t>具有快速的信息处理能力；</w:t>
      </w:r>
      <w:r w:rsidRPr="008F783B">
        <w:rPr>
          <w:rFonts w:ascii="Arial" w:hAnsi="Arial" w:cs="Arial"/>
          <w:color w:val="000000"/>
          <w:kern w:val="0"/>
          <w:szCs w:val="21"/>
        </w:rPr>
        <w:t>(7)</w:t>
      </w:r>
      <w:r w:rsidRPr="008F783B">
        <w:rPr>
          <w:rFonts w:ascii="Arial" w:hAnsi="Arial" w:cs="Arial"/>
          <w:color w:val="000000"/>
          <w:kern w:val="0"/>
          <w:szCs w:val="21"/>
        </w:rPr>
        <w:t>工艺方案的有效性（应以减少作业环节、</w:t>
      </w:r>
      <w:proofErr w:type="gramStart"/>
      <w:r w:rsidRPr="008F783B">
        <w:rPr>
          <w:rFonts w:ascii="Arial" w:hAnsi="Arial" w:cs="Arial"/>
          <w:color w:val="000000"/>
          <w:kern w:val="0"/>
          <w:szCs w:val="21"/>
        </w:rPr>
        <w:t>减少倒载次数</w:t>
      </w:r>
      <w:proofErr w:type="gramEnd"/>
      <w:r w:rsidRPr="008F783B">
        <w:rPr>
          <w:rFonts w:ascii="Arial" w:hAnsi="Arial" w:cs="Arial"/>
          <w:color w:val="000000"/>
          <w:kern w:val="0"/>
          <w:szCs w:val="21"/>
        </w:rPr>
        <w:t>、减少人力操作、降低劳动强度为前提）。</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49</w:t>
      </w:r>
      <w:r w:rsidRPr="008F783B">
        <w:rPr>
          <w:rFonts w:ascii="Arial" w:hAnsi="Arial" w:cs="Arial"/>
          <w:b/>
          <w:color w:val="000000"/>
          <w:szCs w:val="21"/>
        </w:rPr>
        <w:t>、提高集装箱装卸桥的装卸效率的途径？</w:t>
      </w:r>
    </w:p>
    <w:p w:rsidR="001D7576" w:rsidRPr="008F783B" w:rsidRDefault="001D7576" w:rsidP="001D7576">
      <w:pPr>
        <w:ind w:firstLine="42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船型条件，船舶装载情况，码头作业条件，装卸作业线路，所采用的工艺方案以及司机操作熟练程度等</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50</w:t>
      </w:r>
      <w:r w:rsidRPr="008F783B">
        <w:rPr>
          <w:rFonts w:ascii="Arial" w:hAnsi="Arial" w:cs="Arial"/>
          <w:b/>
          <w:color w:val="000000"/>
          <w:szCs w:val="21"/>
        </w:rPr>
        <w:t>、集装箱运输发展趋势对码头提出的要求</w:t>
      </w:r>
      <w:r w:rsidRPr="008F783B">
        <w:rPr>
          <w:rFonts w:ascii="Arial" w:hAnsi="Arial" w:cs="Arial"/>
          <w:b/>
          <w:color w:val="00000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1</w:t>
      </w:r>
      <w:r w:rsidRPr="008F783B">
        <w:rPr>
          <w:rFonts w:ascii="Arial" w:hAnsi="Arial" w:cs="Arial"/>
          <w:color w:val="000000"/>
          <w:kern w:val="0"/>
          <w:szCs w:val="21"/>
        </w:rPr>
        <w:t>）</w:t>
      </w:r>
      <w:r w:rsidRPr="008F783B">
        <w:rPr>
          <w:rFonts w:ascii="Arial" w:hAnsi="Arial" w:cs="Arial"/>
          <w:color w:val="000000"/>
          <w:kern w:val="0"/>
          <w:szCs w:val="21"/>
        </w:rPr>
        <w:t xml:space="preserve"> </w:t>
      </w:r>
      <w:r w:rsidRPr="008F783B">
        <w:rPr>
          <w:rFonts w:ascii="Arial" w:hAnsi="Arial" w:cs="Arial"/>
          <w:color w:val="000000"/>
          <w:kern w:val="0"/>
          <w:szCs w:val="21"/>
        </w:rPr>
        <w:t>船舶大型化趋势要求集装箱码头的深水化</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2</w:t>
      </w:r>
      <w:r w:rsidRPr="008F783B">
        <w:rPr>
          <w:rFonts w:ascii="Arial" w:hAnsi="Arial" w:cs="Arial"/>
          <w:color w:val="000000"/>
          <w:kern w:val="0"/>
          <w:szCs w:val="21"/>
        </w:rPr>
        <w:t>）挂靠港减少及干线运输网络扩大趋势要求集装箱码头的一次作业增加</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3</w:t>
      </w:r>
      <w:r w:rsidRPr="008F783B">
        <w:rPr>
          <w:rFonts w:ascii="Arial" w:hAnsi="Arial" w:cs="Arial"/>
          <w:color w:val="000000"/>
          <w:kern w:val="0"/>
          <w:szCs w:val="21"/>
        </w:rPr>
        <w:t>）船舶大型化以及集装箱箱体大型化的趋势要求集装箱码头面积的扩大，装卸设备进一步大型化，装卸工艺系统化</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4</w:t>
      </w:r>
      <w:r w:rsidRPr="008F783B">
        <w:rPr>
          <w:rFonts w:ascii="Arial" w:hAnsi="Arial" w:cs="Arial"/>
          <w:color w:val="000000"/>
          <w:kern w:val="0"/>
          <w:szCs w:val="21"/>
        </w:rPr>
        <w:t>）集装箱运输系统的柔性化趋势要求集装箱码头应能适应更多箱型的集装箱装卸和搬运</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5</w:t>
      </w:r>
      <w:r w:rsidRPr="008F783B">
        <w:rPr>
          <w:rFonts w:ascii="Arial" w:hAnsi="Arial" w:cs="Arial"/>
          <w:color w:val="000000"/>
          <w:kern w:val="0"/>
          <w:szCs w:val="21"/>
        </w:rPr>
        <w:t>）伴随货物运输而增长的运输信息的膨胀要求港口生产信息化</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6</w:t>
      </w:r>
      <w:r w:rsidRPr="008F783B">
        <w:rPr>
          <w:rFonts w:ascii="Arial" w:hAnsi="Arial" w:cs="Arial"/>
          <w:color w:val="000000"/>
          <w:kern w:val="0"/>
          <w:szCs w:val="21"/>
        </w:rPr>
        <w:t>）船舶大型化的趋势对港口的集疏运设施现代化提出了更高的要求</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7</w:t>
      </w:r>
      <w:r w:rsidRPr="008F783B">
        <w:rPr>
          <w:rFonts w:ascii="Arial" w:hAnsi="Arial" w:cs="Arial"/>
          <w:color w:val="000000"/>
          <w:kern w:val="0"/>
          <w:szCs w:val="21"/>
        </w:rPr>
        <w:t>）船舶大型化趋势要求码头泊位作亚的高效化</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8</w:t>
      </w:r>
      <w:r w:rsidRPr="008F783B">
        <w:rPr>
          <w:rFonts w:ascii="Arial" w:hAnsi="Arial" w:cs="Arial"/>
          <w:color w:val="000000"/>
          <w:kern w:val="0"/>
          <w:szCs w:val="21"/>
        </w:rPr>
        <w:t>）运输周转速度的加快要求港口生产组织的合理化</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51</w:t>
      </w:r>
      <w:r w:rsidRPr="008F783B">
        <w:rPr>
          <w:rFonts w:ascii="Arial" w:hAnsi="Arial" w:cs="Arial"/>
          <w:b/>
          <w:color w:val="000000"/>
          <w:szCs w:val="21"/>
        </w:rPr>
        <w:t>、集装箱专用码头所应具备的条件</w:t>
      </w:r>
      <w:r w:rsidRPr="008F783B">
        <w:rPr>
          <w:rFonts w:ascii="Arial" w:hAnsi="Arial" w:cs="Arial"/>
          <w:b/>
          <w:color w:val="00000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1</w:t>
      </w:r>
      <w:r w:rsidRPr="008F783B">
        <w:rPr>
          <w:rFonts w:ascii="Arial" w:hAnsi="Arial" w:cs="Arial"/>
          <w:color w:val="000000"/>
          <w:kern w:val="0"/>
          <w:szCs w:val="21"/>
        </w:rPr>
        <w:t>）具有一定规模的集装箱运</w:t>
      </w:r>
      <w:proofErr w:type="gramStart"/>
      <w:r w:rsidRPr="008F783B">
        <w:rPr>
          <w:rFonts w:ascii="Arial" w:hAnsi="Arial" w:cs="Arial"/>
          <w:color w:val="000000"/>
          <w:kern w:val="0"/>
          <w:szCs w:val="21"/>
        </w:rPr>
        <w:t>愉</w:t>
      </w:r>
      <w:proofErr w:type="gramEnd"/>
      <w:r w:rsidRPr="008F783B">
        <w:rPr>
          <w:rFonts w:ascii="Arial" w:hAnsi="Arial" w:cs="Arial"/>
          <w:color w:val="000000"/>
          <w:kern w:val="0"/>
          <w:szCs w:val="21"/>
        </w:rPr>
        <w:t>量</w:t>
      </w:r>
      <w:r w:rsidRPr="008F783B">
        <w:rPr>
          <w:rFonts w:ascii="Arial" w:hAnsi="Arial" w:cs="Arial"/>
          <w:color w:val="000000"/>
          <w:kern w:val="0"/>
          <w:szCs w:val="21"/>
        </w:rPr>
        <w:t xml:space="preserve"> 2</w:t>
      </w:r>
      <w:r w:rsidRPr="008F783B">
        <w:rPr>
          <w:rFonts w:ascii="Arial" w:hAnsi="Arial" w:cs="Arial"/>
          <w:color w:val="000000"/>
          <w:kern w:val="0"/>
          <w:szCs w:val="21"/>
        </w:rPr>
        <w:t>）应有足够的进港航道及港池水深条件</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3. </w:t>
      </w:r>
      <w:r w:rsidRPr="008F783B">
        <w:rPr>
          <w:rFonts w:ascii="Arial" w:hAnsi="Arial" w:cs="Arial"/>
          <w:color w:val="000000"/>
          <w:kern w:val="0"/>
          <w:szCs w:val="21"/>
        </w:rPr>
        <w:t>有宽阔的陆域面积和堆场</w:t>
      </w:r>
      <w:r w:rsidRPr="008F783B">
        <w:rPr>
          <w:rFonts w:ascii="Arial" w:hAnsi="Arial" w:cs="Arial"/>
          <w:color w:val="000000"/>
          <w:kern w:val="0"/>
          <w:szCs w:val="21"/>
        </w:rPr>
        <w:t xml:space="preserve"> 4. </w:t>
      </w:r>
      <w:r w:rsidRPr="008F783B">
        <w:rPr>
          <w:rFonts w:ascii="Arial" w:hAnsi="Arial" w:cs="Arial"/>
          <w:color w:val="000000"/>
          <w:kern w:val="0"/>
          <w:szCs w:val="21"/>
        </w:rPr>
        <w:t>便利的集装箱集疏运交通通道</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5. </w:t>
      </w:r>
      <w:r w:rsidRPr="008F783B">
        <w:rPr>
          <w:rFonts w:ascii="Arial" w:hAnsi="Arial" w:cs="Arial"/>
          <w:color w:val="000000"/>
          <w:kern w:val="0"/>
          <w:szCs w:val="21"/>
        </w:rPr>
        <w:t>配备大型、高效率的集装箱专用机械和设备</w:t>
      </w:r>
      <w:r w:rsidRPr="008F783B">
        <w:rPr>
          <w:rFonts w:ascii="Arial" w:hAnsi="Arial" w:cs="Arial"/>
          <w:color w:val="000000"/>
          <w:kern w:val="0"/>
          <w:szCs w:val="21"/>
        </w:rPr>
        <w:t xml:space="preserve"> 6. </w:t>
      </w:r>
      <w:r w:rsidRPr="008F783B">
        <w:rPr>
          <w:rFonts w:ascii="Arial" w:hAnsi="Arial" w:cs="Arial"/>
          <w:color w:val="000000"/>
          <w:kern w:val="0"/>
          <w:szCs w:val="21"/>
        </w:rPr>
        <w:t>拥有现代化的通讯和生产指挥系统</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7. </w:t>
      </w:r>
      <w:r w:rsidRPr="008F783B">
        <w:rPr>
          <w:rFonts w:ascii="Arial" w:hAnsi="Arial" w:cs="Arial"/>
          <w:color w:val="000000"/>
          <w:kern w:val="0"/>
          <w:szCs w:val="21"/>
        </w:rPr>
        <w:t>具有现代化的管理手段</w:t>
      </w:r>
      <w:r w:rsidRPr="008F783B">
        <w:rPr>
          <w:rFonts w:ascii="Arial" w:hAnsi="Arial" w:cs="Arial"/>
          <w:color w:val="000000"/>
          <w:kern w:val="0"/>
          <w:szCs w:val="21"/>
        </w:rPr>
        <w:t xml:space="preserve"> </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52</w:t>
      </w:r>
      <w:r w:rsidRPr="008F783B">
        <w:rPr>
          <w:rFonts w:ascii="Arial" w:hAnsi="Arial" w:cs="Arial"/>
          <w:b/>
          <w:color w:val="000000"/>
          <w:szCs w:val="21"/>
        </w:rPr>
        <w:t>、应用在集装箱运输中的技术</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IT</w:t>
      </w:r>
      <w:r w:rsidRPr="008F783B">
        <w:rPr>
          <w:rFonts w:ascii="Arial" w:hAnsi="Arial" w:cs="Arial"/>
          <w:color w:val="000000"/>
          <w:kern w:val="0"/>
          <w:szCs w:val="21"/>
        </w:rPr>
        <w:t>：</w:t>
      </w:r>
      <w:r w:rsidRPr="008F783B">
        <w:rPr>
          <w:rFonts w:ascii="Arial" w:hAnsi="Arial" w:cs="Arial"/>
          <w:color w:val="000000"/>
          <w:kern w:val="0"/>
          <w:szCs w:val="21"/>
        </w:rPr>
        <w:t xml:space="preserve">Information Technology </w:t>
      </w:r>
      <w:r w:rsidRPr="008F783B">
        <w:rPr>
          <w:rFonts w:ascii="Arial" w:hAnsi="Arial" w:cs="Arial"/>
          <w:color w:val="000000"/>
          <w:kern w:val="0"/>
          <w:szCs w:val="21"/>
        </w:rPr>
        <w:t>信息技术</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EDI</w:t>
      </w:r>
      <w:r w:rsidRPr="008F783B">
        <w:rPr>
          <w:rFonts w:ascii="Arial" w:hAnsi="Arial" w:cs="Arial"/>
          <w:color w:val="000000"/>
          <w:kern w:val="0"/>
          <w:szCs w:val="21"/>
        </w:rPr>
        <w:t>：</w:t>
      </w:r>
      <w:r w:rsidRPr="008F783B">
        <w:rPr>
          <w:rFonts w:ascii="Arial" w:hAnsi="Arial" w:cs="Arial"/>
          <w:color w:val="000000"/>
          <w:kern w:val="0"/>
          <w:szCs w:val="21"/>
        </w:rPr>
        <w:t xml:space="preserve">Electronic Data Interchange </w:t>
      </w:r>
      <w:r w:rsidRPr="008F783B">
        <w:rPr>
          <w:rFonts w:ascii="Arial" w:hAnsi="Arial" w:cs="Arial"/>
          <w:color w:val="000000"/>
          <w:kern w:val="0"/>
          <w:szCs w:val="21"/>
        </w:rPr>
        <w:t>电子数据交换</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GPS</w:t>
      </w:r>
      <w:r w:rsidRPr="008F783B">
        <w:rPr>
          <w:rFonts w:ascii="Arial" w:hAnsi="Arial" w:cs="Arial"/>
          <w:color w:val="000000"/>
          <w:kern w:val="0"/>
          <w:szCs w:val="21"/>
        </w:rPr>
        <w:t>：</w:t>
      </w:r>
      <w:r w:rsidRPr="008F783B">
        <w:rPr>
          <w:rFonts w:ascii="Arial" w:hAnsi="Arial" w:cs="Arial"/>
          <w:color w:val="000000"/>
          <w:kern w:val="0"/>
          <w:szCs w:val="21"/>
        </w:rPr>
        <w:t xml:space="preserve">Global Positioning System </w:t>
      </w:r>
      <w:r w:rsidRPr="008F783B">
        <w:rPr>
          <w:rFonts w:ascii="Arial" w:hAnsi="Arial" w:cs="Arial"/>
          <w:color w:val="000000"/>
          <w:kern w:val="0"/>
          <w:szCs w:val="21"/>
        </w:rPr>
        <w:t>全球定位系统</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TMS</w:t>
      </w:r>
      <w:r w:rsidRPr="008F783B">
        <w:rPr>
          <w:rFonts w:ascii="Arial" w:hAnsi="Arial" w:cs="Arial"/>
          <w:color w:val="000000"/>
          <w:kern w:val="0"/>
          <w:szCs w:val="21"/>
        </w:rPr>
        <w:t>：</w:t>
      </w:r>
      <w:r w:rsidRPr="008F783B">
        <w:rPr>
          <w:rFonts w:ascii="Arial" w:hAnsi="Arial" w:cs="Arial"/>
          <w:color w:val="000000"/>
          <w:kern w:val="0"/>
          <w:szCs w:val="21"/>
        </w:rPr>
        <w:t xml:space="preserve">Terminal Manage System </w:t>
      </w:r>
      <w:r w:rsidRPr="008F783B">
        <w:rPr>
          <w:rFonts w:ascii="Arial" w:hAnsi="Arial" w:cs="Arial"/>
          <w:color w:val="000000"/>
          <w:kern w:val="0"/>
          <w:szCs w:val="21"/>
        </w:rPr>
        <w:t>码头管理系统</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IMT</w:t>
      </w:r>
      <w:r w:rsidRPr="008F783B">
        <w:rPr>
          <w:rFonts w:ascii="Arial" w:hAnsi="Arial" w:cs="Arial"/>
          <w:color w:val="000000"/>
          <w:kern w:val="0"/>
          <w:szCs w:val="21"/>
        </w:rPr>
        <w:t>：</w:t>
      </w:r>
      <w:r w:rsidRPr="008F783B">
        <w:rPr>
          <w:rFonts w:ascii="Arial" w:hAnsi="Arial" w:cs="Arial"/>
          <w:color w:val="000000"/>
          <w:kern w:val="0"/>
          <w:szCs w:val="21"/>
        </w:rPr>
        <w:t xml:space="preserve">International Multimodal Transport </w:t>
      </w:r>
      <w:r w:rsidRPr="008F783B">
        <w:rPr>
          <w:rFonts w:ascii="Arial" w:hAnsi="Arial" w:cs="Arial"/>
          <w:color w:val="000000"/>
          <w:kern w:val="0"/>
          <w:szCs w:val="21"/>
        </w:rPr>
        <w:t>国际多式联运</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53</w:t>
      </w:r>
      <w:r w:rsidRPr="008F783B">
        <w:rPr>
          <w:rFonts w:ascii="Arial" w:hAnsi="Arial" w:cs="Arial"/>
          <w:b/>
          <w:color w:val="000000"/>
          <w:szCs w:val="21"/>
        </w:rPr>
        <w:t>、我国集装箱事业迅速发展的原因</w:t>
      </w:r>
      <w:r w:rsidRPr="008F783B">
        <w:rPr>
          <w:rFonts w:ascii="Arial" w:hAnsi="Arial" w:cs="Arial"/>
          <w:b/>
          <w:color w:val="00000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1 </w:t>
      </w:r>
      <w:r w:rsidRPr="008F783B">
        <w:rPr>
          <w:rFonts w:ascii="Arial" w:hAnsi="Arial" w:cs="Arial"/>
          <w:color w:val="000000"/>
          <w:kern w:val="0"/>
          <w:szCs w:val="21"/>
        </w:rPr>
        <w:t>、经济总量的增加刺激了运输量增加</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2 </w:t>
      </w:r>
      <w:r w:rsidRPr="008F783B">
        <w:rPr>
          <w:rFonts w:ascii="Arial" w:hAnsi="Arial" w:cs="Arial"/>
          <w:color w:val="000000"/>
          <w:kern w:val="0"/>
          <w:szCs w:val="21"/>
        </w:rPr>
        <w:t>、对外贸易量增加使适箱货增加</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3 </w:t>
      </w:r>
      <w:r w:rsidRPr="008F783B">
        <w:rPr>
          <w:rFonts w:ascii="Arial" w:hAnsi="Arial" w:cs="Arial"/>
          <w:color w:val="000000"/>
          <w:kern w:val="0"/>
          <w:szCs w:val="21"/>
        </w:rPr>
        <w:t>、国家增大了对基础设施的投资</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lastRenderedPageBreak/>
        <w:t xml:space="preserve">4 </w:t>
      </w:r>
      <w:r w:rsidRPr="008F783B">
        <w:rPr>
          <w:rFonts w:ascii="Arial" w:hAnsi="Arial" w:cs="Arial"/>
          <w:color w:val="000000"/>
          <w:kern w:val="0"/>
          <w:szCs w:val="21"/>
        </w:rPr>
        <w:t>、加快人才队伍建设</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5 </w:t>
      </w:r>
      <w:r w:rsidRPr="008F783B">
        <w:rPr>
          <w:rFonts w:ascii="Arial" w:hAnsi="Arial" w:cs="Arial"/>
          <w:color w:val="000000"/>
          <w:kern w:val="0"/>
          <w:szCs w:val="21"/>
        </w:rPr>
        <w:t>、管理体制的改革和法律法规制度的健全，为集装箱运输事业的发展提供了良好的发展环境</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54</w:t>
      </w:r>
      <w:r w:rsidRPr="008F783B">
        <w:rPr>
          <w:rFonts w:ascii="Arial" w:hAnsi="Arial" w:cs="Arial"/>
          <w:b/>
          <w:color w:val="000000"/>
          <w:szCs w:val="21"/>
        </w:rPr>
        <w:t>、集装箱运输发展的制约因素</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(1)</w:t>
      </w:r>
      <w:r w:rsidRPr="008F783B">
        <w:rPr>
          <w:rFonts w:ascii="Arial" w:hAnsi="Arial" w:cs="Arial"/>
          <w:color w:val="000000"/>
          <w:kern w:val="0"/>
          <w:szCs w:val="21"/>
        </w:rPr>
        <w:t>各地经济发展极不平衡，导致集装箱运输发展不平衡。</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(2)</w:t>
      </w:r>
      <w:r w:rsidRPr="008F783B">
        <w:rPr>
          <w:rFonts w:ascii="Arial" w:hAnsi="Arial" w:cs="Arial"/>
          <w:color w:val="000000"/>
          <w:kern w:val="0"/>
          <w:szCs w:val="21"/>
        </w:rPr>
        <w:t>由于种种条件的制约，集装箱运输的优势无法发挥，所以某些企业缺乏开展集装箱运输的积极性。</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(3)</w:t>
      </w:r>
      <w:r w:rsidRPr="008F783B">
        <w:rPr>
          <w:rFonts w:ascii="Arial" w:hAnsi="Arial" w:cs="Arial"/>
          <w:color w:val="000000"/>
          <w:kern w:val="0"/>
          <w:szCs w:val="21"/>
        </w:rPr>
        <w:t>集装箱管理的专业人员缺乏，难以形成一支专业管理力量。</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55</w:t>
      </w:r>
      <w:r w:rsidRPr="008F783B">
        <w:rPr>
          <w:rFonts w:ascii="Arial" w:hAnsi="Arial" w:cs="Arial"/>
          <w:b/>
          <w:color w:val="000000"/>
          <w:szCs w:val="21"/>
        </w:rPr>
        <w:t>、我国集装箱运输的发展前景</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(1)</w:t>
      </w:r>
      <w:r w:rsidRPr="008F783B">
        <w:rPr>
          <w:rFonts w:ascii="Arial" w:hAnsi="Arial" w:cs="Arial"/>
          <w:color w:val="000000"/>
          <w:kern w:val="0"/>
          <w:szCs w:val="21"/>
        </w:rPr>
        <w:t>我国经济已进入良性发展的轨道，经济增长将极大刺激运输量的增长。</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(2)</w:t>
      </w:r>
      <w:r w:rsidRPr="008F783B">
        <w:rPr>
          <w:rFonts w:ascii="Arial" w:hAnsi="Arial" w:cs="Arial"/>
          <w:color w:val="000000"/>
          <w:kern w:val="0"/>
          <w:szCs w:val="21"/>
        </w:rPr>
        <w:t>运输货物结构变化，适箱货比例迅速上升，刺激集装箱运输发展。</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(3)</w:t>
      </w:r>
      <w:r w:rsidRPr="008F783B">
        <w:rPr>
          <w:rFonts w:ascii="Arial" w:hAnsi="Arial" w:cs="Arial"/>
          <w:color w:val="000000"/>
          <w:kern w:val="0"/>
          <w:szCs w:val="21"/>
        </w:rPr>
        <w:t>随着国力上升，加大了对基础设施投资的力度，使集装箱运输发展的客观基础加强。</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(4)</w:t>
      </w:r>
      <w:r w:rsidRPr="008F783B">
        <w:rPr>
          <w:rFonts w:ascii="Arial" w:hAnsi="Arial" w:cs="Arial"/>
          <w:color w:val="000000"/>
          <w:kern w:val="0"/>
          <w:szCs w:val="21"/>
        </w:rPr>
        <w:t>我国的行政管理体制和法律、法规建设，也正在向有利于集装箱运输的方向发展。</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56</w:t>
      </w:r>
      <w:r w:rsidRPr="008F783B">
        <w:rPr>
          <w:rFonts w:ascii="Arial" w:hAnsi="Arial" w:cs="Arial"/>
          <w:b/>
          <w:color w:val="000000"/>
          <w:szCs w:val="21"/>
        </w:rPr>
        <w:t>、集装箱货物运输流程</w:t>
      </w:r>
    </w:p>
    <w:p w:rsidR="001D7576" w:rsidRPr="00841581" w:rsidRDefault="001D7576" w:rsidP="00841581">
      <w:pPr>
        <w:spacing w:line="0" w:lineRule="atLeast"/>
        <w:ind w:left="360"/>
        <w:rPr>
          <w:rFonts w:ascii="Arial" w:hAnsi="Arial" w:cs="Arial"/>
          <w:color w:val="000000"/>
          <w:kern w:val="0"/>
          <w:szCs w:val="21"/>
        </w:rPr>
      </w:pPr>
      <w:r w:rsidRPr="008F783B">
        <w:rPr>
          <w:rFonts w:ascii="Arial" w:hAnsi="Arial" w:cs="Arial"/>
          <w:color w:val="000000"/>
          <w:kern w:val="0"/>
          <w:szCs w:val="21"/>
        </w:rPr>
        <w:t>(1)</w:t>
      </w:r>
      <w:r w:rsidRPr="008F783B">
        <w:rPr>
          <w:rFonts w:ascii="Arial" w:hAnsi="Arial" w:cs="Arial"/>
          <w:color w:val="000000"/>
          <w:kern w:val="0"/>
          <w:szCs w:val="21"/>
        </w:rPr>
        <w:t>发货人将货物发至内陆某一地点，可能是一个内陆集装箱货运站（</w:t>
      </w:r>
      <w:r w:rsidRPr="008F783B">
        <w:rPr>
          <w:rFonts w:ascii="Arial" w:hAnsi="Arial" w:cs="Arial"/>
          <w:color w:val="000000"/>
          <w:kern w:val="0"/>
          <w:szCs w:val="21"/>
        </w:rPr>
        <w:t>CFS</w:t>
      </w:r>
      <w:r w:rsidRPr="008F783B">
        <w:rPr>
          <w:rFonts w:ascii="Arial" w:hAnsi="Arial" w:cs="Arial"/>
          <w:color w:val="000000"/>
          <w:kern w:val="0"/>
          <w:szCs w:val="21"/>
        </w:rPr>
        <w:t>），也可能是一个铁路集装箱办理站或公路集装箱中转站。</w:t>
      </w:r>
      <w:r w:rsidRPr="008F783B">
        <w:rPr>
          <w:rFonts w:ascii="Arial" w:hAnsi="Arial" w:cs="Arial"/>
          <w:color w:val="000000"/>
          <w:kern w:val="0"/>
          <w:szCs w:val="21"/>
        </w:rPr>
        <w:t>(2)</w:t>
      </w:r>
      <w:r w:rsidRPr="008F783B">
        <w:rPr>
          <w:rFonts w:ascii="Arial" w:hAnsi="Arial" w:cs="Arial"/>
          <w:color w:val="000000"/>
          <w:kern w:val="0"/>
          <w:szCs w:val="21"/>
        </w:rPr>
        <w:t>集装箱在内陆某一地点通过铁路或公路运输，运达装船港。</w:t>
      </w:r>
      <w:r w:rsidRPr="008F783B">
        <w:rPr>
          <w:rFonts w:ascii="Arial" w:hAnsi="Arial" w:cs="Arial"/>
          <w:color w:val="000000"/>
          <w:kern w:val="0"/>
          <w:szCs w:val="21"/>
        </w:rPr>
        <w:t>(3)</w:t>
      </w:r>
      <w:r w:rsidRPr="008F783B">
        <w:rPr>
          <w:rFonts w:ascii="Arial" w:hAnsi="Arial" w:cs="Arial"/>
          <w:color w:val="000000"/>
          <w:kern w:val="0"/>
          <w:szCs w:val="21"/>
        </w:rPr>
        <w:t>集装箱装船后，通过海上运输，运至卸船港。</w:t>
      </w:r>
      <w:r w:rsidRPr="008F783B">
        <w:rPr>
          <w:rFonts w:ascii="Arial" w:hAnsi="Arial" w:cs="Arial"/>
          <w:color w:val="000000"/>
          <w:kern w:val="0"/>
          <w:szCs w:val="21"/>
        </w:rPr>
        <w:t>(4)</w:t>
      </w:r>
      <w:r w:rsidRPr="008F783B">
        <w:rPr>
          <w:rFonts w:ascii="Arial" w:hAnsi="Arial" w:cs="Arial"/>
          <w:color w:val="000000"/>
          <w:kern w:val="0"/>
          <w:szCs w:val="21"/>
        </w:rPr>
        <w:t>集装箱在</w:t>
      </w:r>
      <w:proofErr w:type="gramStart"/>
      <w:r w:rsidRPr="008F783B">
        <w:rPr>
          <w:rFonts w:ascii="Arial" w:hAnsi="Arial" w:cs="Arial"/>
          <w:color w:val="000000"/>
          <w:kern w:val="0"/>
          <w:szCs w:val="21"/>
        </w:rPr>
        <w:t>卸船港卸船</w:t>
      </w:r>
      <w:proofErr w:type="gramEnd"/>
      <w:r w:rsidRPr="008F783B">
        <w:rPr>
          <w:rFonts w:ascii="Arial" w:hAnsi="Arial" w:cs="Arial"/>
          <w:color w:val="000000"/>
          <w:kern w:val="0"/>
          <w:szCs w:val="21"/>
        </w:rPr>
        <w:t>后，再通过铁路或公路运输，运至目的地内陆集装箱货运站、铁路集装箱办理站或公路集装箱中转站。</w:t>
      </w:r>
      <w:r w:rsidRPr="008F783B">
        <w:rPr>
          <w:rFonts w:ascii="Arial" w:hAnsi="Arial" w:cs="Arial"/>
          <w:color w:val="000000"/>
          <w:kern w:val="0"/>
          <w:szCs w:val="21"/>
        </w:rPr>
        <w:t>(5)</w:t>
      </w:r>
      <w:r w:rsidRPr="008F783B">
        <w:rPr>
          <w:rFonts w:ascii="Arial" w:hAnsi="Arial" w:cs="Arial"/>
          <w:color w:val="000000"/>
          <w:kern w:val="0"/>
          <w:szCs w:val="21"/>
        </w:rPr>
        <w:t>如为整箱货，目的地内陆集装箱货运站（铁路办理站、公路中转站）将集装箱直接送收货人，在收货人处拆箱；如为拼箱货，则在货运站拆箱，收货人到货运站提货。</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57</w:t>
      </w:r>
      <w:r w:rsidRPr="008F783B">
        <w:rPr>
          <w:rFonts w:ascii="Arial" w:hAnsi="Arial" w:cs="Arial"/>
          <w:b/>
          <w:color w:val="000000"/>
          <w:szCs w:val="21"/>
        </w:rPr>
        <w:t>、集装箱国际标准化的必要性</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1</w:t>
      </w:r>
      <w:r w:rsidRPr="008F783B">
        <w:rPr>
          <w:rFonts w:ascii="Arial" w:hAnsi="Arial" w:cs="Arial"/>
          <w:color w:val="000000"/>
          <w:kern w:val="0"/>
          <w:szCs w:val="21"/>
        </w:rPr>
        <w:t>）</w:t>
      </w:r>
      <w:r w:rsidRPr="008F783B">
        <w:rPr>
          <w:rFonts w:ascii="Arial" w:hAnsi="Arial" w:cs="Arial"/>
          <w:color w:val="000000"/>
          <w:kern w:val="0"/>
          <w:szCs w:val="21"/>
        </w:rPr>
        <w:t xml:space="preserve"> </w:t>
      </w:r>
      <w:r w:rsidRPr="008F783B">
        <w:rPr>
          <w:rFonts w:ascii="Arial" w:hAnsi="Arial" w:cs="Arial"/>
          <w:color w:val="000000"/>
          <w:kern w:val="0"/>
          <w:szCs w:val="21"/>
        </w:rPr>
        <w:t>国际间运输的要求</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集装箱运输是一种国际间的运输方式，同一种运输设备要在全球各个国家间运输、交接与周转，那以其外形、结构、标志等就必须标准化，以保证所经过的各个国家、地区都能通过，使各个国家的装卸设备、运输工具均能适应。</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2</w:t>
      </w:r>
      <w:r w:rsidRPr="008F783B">
        <w:rPr>
          <w:rFonts w:ascii="Arial" w:hAnsi="Arial" w:cs="Arial"/>
          <w:color w:val="000000"/>
          <w:kern w:val="0"/>
          <w:szCs w:val="21"/>
        </w:rPr>
        <w:t>）多式联运的要求</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集装箱运输本质上是一种</w:t>
      </w:r>
      <w:r w:rsidRPr="008F783B">
        <w:rPr>
          <w:rFonts w:ascii="Arial" w:hAnsi="Arial" w:cs="Arial"/>
          <w:color w:val="000000"/>
          <w:kern w:val="0"/>
          <w:szCs w:val="21"/>
        </w:rPr>
        <w:t>“</w:t>
      </w:r>
      <w:r w:rsidRPr="008F783B">
        <w:rPr>
          <w:rFonts w:ascii="Arial" w:hAnsi="Arial" w:cs="Arial"/>
          <w:color w:val="000000"/>
          <w:kern w:val="0"/>
          <w:szCs w:val="21"/>
        </w:rPr>
        <w:t>多式联运</w:t>
      </w:r>
      <w:r w:rsidRPr="008F783B">
        <w:rPr>
          <w:rFonts w:ascii="Arial" w:hAnsi="Arial" w:cs="Arial"/>
          <w:color w:val="000000"/>
          <w:kern w:val="0"/>
          <w:szCs w:val="21"/>
        </w:rPr>
        <w:t>”</w:t>
      </w:r>
      <w:r w:rsidRPr="008F783B">
        <w:rPr>
          <w:rFonts w:ascii="Arial" w:hAnsi="Arial" w:cs="Arial"/>
          <w:color w:val="000000"/>
          <w:kern w:val="0"/>
          <w:szCs w:val="21"/>
        </w:rPr>
        <w:t>，多数情况下，一个集装箱要经过两种或两种以上运输工具，完成它的</w:t>
      </w:r>
      <w:r w:rsidRPr="008F783B">
        <w:rPr>
          <w:rFonts w:ascii="Arial" w:hAnsi="Arial" w:cs="Arial"/>
          <w:color w:val="000000"/>
          <w:kern w:val="0"/>
          <w:szCs w:val="21"/>
        </w:rPr>
        <w:t>“</w:t>
      </w:r>
      <w:r w:rsidRPr="008F783B">
        <w:rPr>
          <w:rFonts w:ascii="Arial" w:hAnsi="Arial" w:cs="Arial"/>
          <w:color w:val="000000"/>
          <w:kern w:val="0"/>
          <w:szCs w:val="21"/>
        </w:rPr>
        <w:t>门一门</w:t>
      </w:r>
      <w:r w:rsidRPr="008F783B">
        <w:rPr>
          <w:rFonts w:ascii="Arial" w:hAnsi="Arial" w:cs="Arial"/>
          <w:color w:val="000000"/>
          <w:kern w:val="0"/>
          <w:szCs w:val="21"/>
        </w:rPr>
        <w:t>”</w:t>
      </w:r>
      <w:r w:rsidRPr="008F783B">
        <w:rPr>
          <w:rFonts w:ascii="Arial" w:hAnsi="Arial" w:cs="Arial"/>
          <w:color w:val="000000"/>
          <w:kern w:val="0"/>
          <w:szCs w:val="21"/>
        </w:rPr>
        <w:t>运输。所以集装箱的外形和结构必须标准化，方便地在船舶、火车、卡车、飞机之间实施快速地换装，并且便于紧固和绑扎。</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3</w:t>
      </w:r>
      <w:r w:rsidRPr="008F783B">
        <w:rPr>
          <w:rFonts w:ascii="Arial" w:hAnsi="Arial" w:cs="Arial"/>
          <w:color w:val="000000"/>
          <w:kern w:val="0"/>
          <w:szCs w:val="21"/>
        </w:rPr>
        <w:t>）集装箱运输自身特点的要求</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集装箱运输是一种消除了具体运输货物的物理、化学特性区别的运输方式。要求集装箱有一些标准化的标记，便于相互识别，便于记录与传递信息。同时，集装箱本身是一种昂贵的运输设备，货主不可能为了少数几次运输而自行购置集装箱，一般都通过租用。货主、箱主、接卸的物流结点、运输的船舶、卡车、火车之间，就构成了很复杂的运输链及交接关系。这也要求集装箱必须拥有标准、鲜明的外部标记，形成一个信息的多维空间，便于识别、记录与及时传输。</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4</w:t>
      </w:r>
      <w:r w:rsidRPr="008F783B">
        <w:rPr>
          <w:rFonts w:ascii="Arial" w:hAnsi="Arial" w:cs="Arial"/>
          <w:color w:val="000000"/>
          <w:kern w:val="0"/>
          <w:szCs w:val="21"/>
        </w:rPr>
        <w:t>）运输过程安全的要求</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集装箱是用来运输货物的，本身必须承载较大的负荷。集装箱经常需要在较为恶劣的环境下运营，所以集装箱在强度上也必须有相应的标准规定，并有必要的检验与准用程序和规定。</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集装箱国际标准化的目的：为了使集装箱运输的各过程达到最大的经济性</w:t>
      </w:r>
      <w:r w:rsidRPr="008F783B">
        <w:rPr>
          <w:rFonts w:ascii="Arial" w:hAnsi="Arial" w:cs="Arial"/>
          <w:color w:val="000000"/>
          <w:kern w:val="0"/>
          <w:szCs w:val="21"/>
        </w:rPr>
        <w:t>,</w:t>
      </w:r>
      <w:r w:rsidRPr="008F783B">
        <w:rPr>
          <w:rFonts w:ascii="Arial" w:hAnsi="Arial" w:cs="Arial"/>
          <w:color w:val="000000"/>
          <w:kern w:val="0"/>
          <w:szCs w:val="21"/>
        </w:rPr>
        <w:t>通用性</w:t>
      </w:r>
      <w:r w:rsidRPr="008F783B">
        <w:rPr>
          <w:rFonts w:ascii="Arial" w:hAnsi="Arial" w:cs="Arial"/>
          <w:color w:val="000000"/>
          <w:kern w:val="0"/>
          <w:szCs w:val="21"/>
        </w:rPr>
        <w:t>,</w:t>
      </w:r>
      <w:r w:rsidRPr="008F783B">
        <w:rPr>
          <w:rFonts w:ascii="Arial" w:hAnsi="Arial" w:cs="Arial"/>
          <w:color w:val="000000"/>
          <w:kern w:val="0"/>
          <w:szCs w:val="21"/>
        </w:rPr>
        <w:t>互换性</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58</w:t>
      </w:r>
      <w:r w:rsidRPr="008F783B">
        <w:rPr>
          <w:rFonts w:ascii="Arial" w:hAnsi="Arial" w:cs="Arial"/>
          <w:b/>
          <w:color w:val="000000"/>
          <w:szCs w:val="21"/>
        </w:rPr>
        <w:t>、集装箱码头的功能</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在现代集装箱运输链中，集装箱码头是一个极其重要的节点。随着现代物流的发展，集装箱码头又成为物资流、资金流、商品流和信息流的汇集地，成为现代物流的重要平合。在传统的运箱链中，集装箱码头只是供集装箱船</w:t>
      </w:r>
      <w:proofErr w:type="gramStart"/>
      <w:r w:rsidRPr="008F783B">
        <w:rPr>
          <w:rFonts w:ascii="Arial" w:hAnsi="Arial" w:cs="Arial"/>
          <w:color w:val="000000"/>
          <w:kern w:val="0"/>
          <w:szCs w:val="21"/>
        </w:rPr>
        <w:t>舶</w:t>
      </w:r>
      <w:proofErr w:type="gramEnd"/>
      <w:r w:rsidRPr="008F783B">
        <w:rPr>
          <w:rFonts w:ascii="Arial" w:hAnsi="Arial" w:cs="Arial"/>
          <w:color w:val="000000"/>
          <w:kern w:val="0"/>
          <w:szCs w:val="21"/>
        </w:rPr>
        <w:t>停靠和装卸作业的场所，在现代物流链中，集装箱码头被赋予了更多的功能。</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(1)</w:t>
      </w:r>
      <w:r w:rsidRPr="008F783B">
        <w:rPr>
          <w:rFonts w:ascii="Arial" w:hAnsi="Arial" w:cs="Arial"/>
          <w:color w:val="000000"/>
          <w:kern w:val="0"/>
          <w:szCs w:val="21"/>
        </w:rPr>
        <w:t>集装箱码头是海运与陆运的连接点，是海陆多式联运的枢纽。在集装箱多式联运中，绝大部分是海陆多式联运，集装箱码头不仅是海上运输和陆上运输的连接点，同时，与运输有关的货物、单证、信息以及集拼、分援、转运、存储等业务管理也在集装箱码</w:t>
      </w:r>
      <w:r w:rsidRPr="008F783B">
        <w:rPr>
          <w:rFonts w:ascii="Arial" w:hAnsi="Arial" w:cs="Arial"/>
          <w:color w:val="000000"/>
          <w:kern w:val="0"/>
          <w:szCs w:val="21"/>
        </w:rPr>
        <w:lastRenderedPageBreak/>
        <w:t>头交叉、汇集，从而使集装箱码头成为多式联运的枢纽。（</w:t>
      </w:r>
      <w:r w:rsidRPr="008F783B">
        <w:rPr>
          <w:rFonts w:ascii="Arial" w:hAnsi="Arial" w:cs="Arial"/>
          <w:color w:val="000000"/>
          <w:kern w:val="0"/>
          <w:szCs w:val="21"/>
        </w:rPr>
        <w:t>2</w:t>
      </w:r>
      <w:r w:rsidRPr="008F783B">
        <w:rPr>
          <w:rFonts w:ascii="Arial" w:hAnsi="Arial" w:cs="Arial"/>
          <w:color w:val="000000"/>
          <w:kern w:val="0"/>
          <w:szCs w:val="21"/>
        </w:rPr>
        <w:t>）集装箱码头是换装转运的中心。随着集装箱船</w:t>
      </w:r>
      <w:proofErr w:type="gramStart"/>
      <w:r w:rsidRPr="008F783B">
        <w:rPr>
          <w:rFonts w:ascii="Arial" w:hAnsi="Arial" w:cs="Arial"/>
          <w:color w:val="000000"/>
          <w:kern w:val="0"/>
          <w:szCs w:val="21"/>
        </w:rPr>
        <w:t>舶</w:t>
      </w:r>
      <w:proofErr w:type="gramEnd"/>
      <w:r w:rsidRPr="008F783B">
        <w:rPr>
          <w:rFonts w:ascii="Arial" w:hAnsi="Arial" w:cs="Arial"/>
          <w:color w:val="000000"/>
          <w:kern w:val="0"/>
          <w:szCs w:val="21"/>
        </w:rPr>
        <w:t>的大型化，国际集装箱海运格局发生了根本的变化，从原来单一的港一港运输转变为干线与支线相结合、以枢纽港中转为中心的运输，形成了</w:t>
      </w:r>
      <w:r w:rsidRPr="008F783B">
        <w:rPr>
          <w:rFonts w:ascii="Arial" w:hAnsi="Arial" w:cs="Arial"/>
          <w:color w:val="000000"/>
          <w:kern w:val="0"/>
          <w:szCs w:val="21"/>
        </w:rPr>
        <w:t>“</w:t>
      </w:r>
      <w:r w:rsidRPr="008F783B">
        <w:rPr>
          <w:rFonts w:ascii="Arial" w:hAnsi="Arial" w:cs="Arial"/>
          <w:color w:val="000000"/>
          <w:kern w:val="0"/>
          <w:szCs w:val="21"/>
        </w:rPr>
        <w:t>中心一辐射</w:t>
      </w:r>
      <w:r w:rsidRPr="008F783B">
        <w:rPr>
          <w:rFonts w:ascii="Arial" w:hAnsi="Arial" w:cs="Arial"/>
          <w:color w:val="000000"/>
          <w:kern w:val="0"/>
          <w:szCs w:val="21"/>
        </w:rPr>
        <w:t>”</w:t>
      </w:r>
      <w:r w:rsidRPr="008F783B">
        <w:rPr>
          <w:rFonts w:ascii="Arial" w:hAnsi="Arial" w:cs="Arial"/>
          <w:color w:val="000000"/>
          <w:kern w:val="0"/>
          <w:szCs w:val="21"/>
        </w:rPr>
        <w:t>的</w:t>
      </w:r>
      <w:proofErr w:type="gramStart"/>
      <w:r w:rsidRPr="008F783B">
        <w:rPr>
          <w:rFonts w:ascii="Arial" w:hAnsi="Arial" w:cs="Arial"/>
          <w:color w:val="000000"/>
          <w:kern w:val="0"/>
          <w:szCs w:val="21"/>
        </w:rPr>
        <w:t>新运输</w:t>
      </w:r>
      <w:proofErr w:type="gramEnd"/>
      <w:r w:rsidRPr="008F783B">
        <w:rPr>
          <w:rFonts w:ascii="Arial" w:hAnsi="Arial" w:cs="Arial"/>
          <w:color w:val="000000"/>
          <w:kern w:val="0"/>
          <w:szCs w:val="21"/>
        </w:rPr>
        <w:t>格局。在这一新运输格局中，集装箱码头，尤其是处于重要地位的大型国际集装箱码头成为不同区域的国际货物转运中心，通过集装箱码头的装卸转运，把干线与支线有机地结合起来，从而实现大型集装箱船</w:t>
      </w:r>
      <w:proofErr w:type="gramStart"/>
      <w:r w:rsidRPr="008F783B">
        <w:rPr>
          <w:rFonts w:ascii="Arial" w:hAnsi="Arial" w:cs="Arial"/>
          <w:color w:val="000000"/>
          <w:kern w:val="0"/>
          <w:szCs w:val="21"/>
        </w:rPr>
        <w:t>舶</w:t>
      </w:r>
      <w:proofErr w:type="gramEnd"/>
      <w:r w:rsidRPr="008F783B">
        <w:rPr>
          <w:rFonts w:ascii="Arial" w:hAnsi="Arial" w:cs="Arial"/>
          <w:color w:val="000000"/>
          <w:kern w:val="0"/>
          <w:szCs w:val="21"/>
        </w:rPr>
        <w:t>的规模效益，实现货物从始发港到目的港的快速运输。</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(3)</w:t>
      </w:r>
      <w:r w:rsidRPr="008F783B">
        <w:rPr>
          <w:rFonts w:ascii="Arial" w:hAnsi="Arial" w:cs="Arial"/>
          <w:color w:val="000000"/>
          <w:kern w:val="0"/>
          <w:szCs w:val="21"/>
        </w:rPr>
        <w:t>集装箱码头是物流链中的重要环节。现代物流</w:t>
      </w:r>
      <w:proofErr w:type="gramStart"/>
      <w:r w:rsidRPr="008F783B">
        <w:rPr>
          <w:rFonts w:ascii="Arial" w:hAnsi="Arial" w:cs="Arial"/>
          <w:color w:val="000000"/>
          <w:kern w:val="0"/>
          <w:szCs w:val="21"/>
        </w:rPr>
        <w:t>把运输</w:t>
      </w:r>
      <w:proofErr w:type="gramEnd"/>
      <w:r w:rsidRPr="008F783B">
        <w:rPr>
          <w:rFonts w:ascii="Arial" w:hAnsi="Arial" w:cs="Arial"/>
          <w:color w:val="000000"/>
          <w:kern w:val="0"/>
          <w:szCs w:val="21"/>
        </w:rPr>
        <w:t>和与运输相关的作业构成一个从生产起点到消费终点的物流链，在这个物流链中，力求在全球寻求最佳的结合点，使综合成本最低、流通时间最短、服务质量最高。现代物流已赋予了集装箱码头新的功能，也为现代集装箱码头提供了更大的发展空间。</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59</w:t>
      </w:r>
      <w:r w:rsidRPr="008F783B">
        <w:rPr>
          <w:rFonts w:ascii="Arial" w:hAnsi="Arial" w:cs="Arial"/>
          <w:b/>
          <w:color w:val="000000"/>
          <w:szCs w:val="21"/>
        </w:rPr>
        <w:t>、集装箱码头的特点和基本要求</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00841581">
        <w:rPr>
          <w:rFonts w:ascii="Arial" w:hAnsi="Arial" w:cs="Arial" w:hint="eastAsia"/>
          <w:color w:val="000000"/>
          <w:kern w:val="0"/>
          <w:szCs w:val="21"/>
        </w:rPr>
        <w:t xml:space="preserve">A </w:t>
      </w:r>
      <w:r w:rsidRPr="008F783B">
        <w:rPr>
          <w:rFonts w:ascii="Arial" w:hAnsi="Arial" w:cs="Arial"/>
          <w:color w:val="000000"/>
          <w:kern w:val="0"/>
          <w:szCs w:val="21"/>
        </w:rPr>
        <w:t>集装箱码头的特点</w:t>
      </w:r>
    </w:p>
    <w:p w:rsidR="001D7576" w:rsidRPr="008F783B" w:rsidRDefault="00841581" w:rsidP="00841581">
      <w:pPr>
        <w:spacing w:line="0" w:lineRule="atLeast"/>
        <w:ind w:left="360" w:firstLine="420"/>
        <w:rPr>
          <w:rFonts w:ascii="Arial" w:hAnsi="Arial" w:cs="Arial"/>
          <w:color w:val="000000"/>
          <w:kern w:val="0"/>
          <w:szCs w:val="21"/>
        </w:rPr>
      </w:pPr>
      <w:r>
        <w:rPr>
          <w:rFonts w:ascii="Arial" w:hAnsi="Arial" w:cs="Arial" w:hint="eastAsia"/>
          <w:color w:val="000000"/>
          <w:kern w:val="0"/>
          <w:szCs w:val="21"/>
        </w:rPr>
        <w:t>1</w:t>
      </w:r>
      <w:r>
        <w:rPr>
          <w:rFonts w:ascii="Arial" w:hAnsi="Arial" w:cs="Arial" w:hint="eastAsia"/>
          <w:color w:val="000000"/>
          <w:kern w:val="0"/>
          <w:szCs w:val="21"/>
        </w:rPr>
        <w:t>）</w:t>
      </w:r>
      <w:r w:rsidR="001D7576" w:rsidRPr="008F783B">
        <w:rPr>
          <w:rFonts w:ascii="Arial" w:hAnsi="Arial" w:cs="Arial"/>
          <w:color w:val="000000"/>
          <w:kern w:val="0"/>
          <w:szCs w:val="21"/>
        </w:rPr>
        <w:t>码头作业的机械化、高效化</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现代集装箱码头无论是岸边装卸、还是水平搬运和堆场堆垛等作业均已全部实现机械化，采用大型先进的集装箱专用机械设备，进行快速、高效、连续地作业。随着装卸机械和装卸工艺的不断改进，集装箱码头的装卸效率仍可进一步提高。</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2</w:t>
      </w:r>
      <w:r w:rsidR="00841581">
        <w:rPr>
          <w:rFonts w:ascii="Arial" w:hAnsi="Arial" w:cs="Arial" w:hint="eastAsia"/>
          <w:color w:val="000000"/>
          <w:kern w:val="0"/>
          <w:szCs w:val="21"/>
        </w:rPr>
        <w:t>）</w:t>
      </w:r>
      <w:r w:rsidRPr="008F783B">
        <w:rPr>
          <w:rFonts w:ascii="Arial" w:hAnsi="Arial" w:cs="Arial"/>
          <w:color w:val="000000"/>
          <w:kern w:val="0"/>
          <w:szCs w:val="21"/>
        </w:rPr>
        <w:t>码头生产管理的计算机化、信息化</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随着计算机技术和通讯技术的快速发展，集装箱码头在生产作业管理中，大多已实现计算机管理。采用先进的计算机生产管理系统，对集装箱码头各项生产作业进行有效的组织、计划、指挥、控制，大大提高了作业效率，避免了复杂和重复的人工作业。与此同时，借助</w:t>
      </w:r>
      <w:proofErr w:type="spellStart"/>
      <w:r w:rsidRPr="008F783B">
        <w:rPr>
          <w:rFonts w:ascii="Arial" w:hAnsi="Arial" w:cs="Arial"/>
          <w:color w:val="000000"/>
          <w:kern w:val="0"/>
          <w:szCs w:val="21"/>
        </w:rPr>
        <w:t>Intemet</w:t>
      </w:r>
      <w:proofErr w:type="spellEnd"/>
      <w:r w:rsidRPr="008F783B">
        <w:rPr>
          <w:rFonts w:ascii="Arial" w:hAnsi="Arial" w:cs="Arial"/>
          <w:color w:val="000000"/>
          <w:kern w:val="0"/>
          <w:szCs w:val="21"/>
        </w:rPr>
        <w:t>网络，</w:t>
      </w:r>
      <w:r w:rsidRPr="008F783B">
        <w:rPr>
          <w:rFonts w:ascii="Arial" w:hAnsi="Arial" w:cs="Arial"/>
          <w:color w:val="000000"/>
          <w:kern w:val="0"/>
          <w:szCs w:val="21"/>
        </w:rPr>
        <w:t>EDI</w:t>
      </w:r>
      <w:r w:rsidRPr="008F783B">
        <w:rPr>
          <w:rFonts w:ascii="Arial" w:hAnsi="Arial" w:cs="Arial"/>
          <w:color w:val="000000"/>
          <w:kern w:val="0"/>
          <w:szCs w:val="21"/>
        </w:rPr>
        <w:t>技术也被广泛应用于集装箱码头，即在集装箱码头的计算机生产管理系统中，通过</w:t>
      </w:r>
      <w:r w:rsidRPr="008F783B">
        <w:rPr>
          <w:rFonts w:ascii="Arial" w:hAnsi="Arial" w:cs="Arial"/>
          <w:color w:val="000000"/>
          <w:kern w:val="0"/>
          <w:szCs w:val="21"/>
        </w:rPr>
        <w:t>EDI</w:t>
      </w:r>
      <w:r w:rsidRPr="008F783B">
        <w:rPr>
          <w:rFonts w:ascii="Arial" w:hAnsi="Arial" w:cs="Arial"/>
          <w:color w:val="000000"/>
          <w:kern w:val="0"/>
          <w:szCs w:val="21"/>
        </w:rPr>
        <w:t>与货主、货代、船公司、船代、外理以及一关三检等口岸管理机构实现快速而高效的信息沟通和信息交换，一些重要的运输单证，码头生产管理的另一个趋势是智能化和自动化</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3</w:t>
      </w:r>
      <w:r w:rsidR="00841581">
        <w:rPr>
          <w:rFonts w:ascii="Arial" w:hAnsi="Arial" w:cs="Arial" w:hint="eastAsia"/>
          <w:color w:val="000000"/>
          <w:kern w:val="0"/>
          <w:szCs w:val="21"/>
        </w:rPr>
        <w:t xml:space="preserve">) </w:t>
      </w:r>
      <w:r w:rsidRPr="008F783B">
        <w:rPr>
          <w:rFonts w:ascii="Arial" w:hAnsi="Arial" w:cs="Arial"/>
          <w:color w:val="000000"/>
          <w:kern w:val="0"/>
          <w:szCs w:val="21"/>
        </w:rPr>
        <w:t>码头设施的大型化、深水化</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随着集装箱船</w:t>
      </w:r>
      <w:proofErr w:type="gramStart"/>
      <w:r w:rsidRPr="008F783B">
        <w:rPr>
          <w:rFonts w:ascii="Arial" w:hAnsi="Arial" w:cs="Arial"/>
          <w:color w:val="000000"/>
          <w:kern w:val="0"/>
          <w:szCs w:val="21"/>
        </w:rPr>
        <w:t>舶</w:t>
      </w:r>
      <w:proofErr w:type="gramEnd"/>
      <w:r w:rsidRPr="008F783B">
        <w:rPr>
          <w:rFonts w:ascii="Arial" w:hAnsi="Arial" w:cs="Arial"/>
          <w:color w:val="000000"/>
          <w:kern w:val="0"/>
          <w:szCs w:val="21"/>
        </w:rPr>
        <w:t>的大型化，集装箱码头，尤其是大型集装箱码头纷纷改建、扩建和新建泊位，以接纳更大的集装箱船</w:t>
      </w:r>
      <w:proofErr w:type="gramStart"/>
      <w:r w:rsidRPr="008F783B">
        <w:rPr>
          <w:rFonts w:ascii="Arial" w:hAnsi="Arial" w:cs="Arial"/>
          <w:color w:val="000000"/>
          <w:kern w:val="0"/>
          <w:szCs w:val="21"/>
        </w:rPr>
        <w:t>舶</w:t>
      </w:r>
      <w:proofErr w:type="gramEnd"/>
      <w:r w:rsidRPr="008F783B">
        <w:rPr>
          <w:rFonts w:ascii="Arial" w:hAnsi="Arial" w:cs="Arial"/>
          <w:color w:val="000000"/>
          <w:kern w:val="0"/>
          <w:szCs w:val="21"/>
        </w:rPr>
        <w:t>靠泊和装卸。</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00841581">
        <w:rPr>
          <w:rFonts w:ascii="Arial" w:hAnsi="Arial" w:cs="Arial" w:hint="eastAsia"/>
          <w:color w:val="000000"/>
          <w:kern w:val="0"/>
          <w:szCs w:val="21"/>
        </w:rPr>
        <w:t xml:space="preserve">B </w:t>
      </w:r>
      <w:r w:rsidRPr="008F783B">
        <w:rPr>
          <w:rFonts w:ascii="Arial" w:hAnsi="Arial" w:cs="Arial"/>
          <w:color w:val="000000"/>
          <w:kern w:val="0"/>
          <w:szCs w:val="21"/>
        </w:rPr>
        <w:t>集装箱码头的基本要求</w:t>
      </w:r>
    </w:p>
    <w:p w:rsidR="001D7576" w:rsidRPr="008F783B" w:rsidRDefault="001D7576" w:rsidP="00841581">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1</w:t>
      </w:r>
      <w:r w:rsidR="00841581">
        <w:rPr>
          <w:rFonts w:ascii="Arial" w:hAnsi="Arial" w:cs="Arial" w:hint="eastAsia"/>
          <w:color w:val="000000"/>
          <w:kern w:val="0"/>
          <w:szCs w:val="21"/>
        </w:rPr>
        <w:t>）</w:t>
      </w:r>
      <w:r w:rsidRPr="008F783B">
        <w:rPr>
          <w:rFonts w:ascii="Arial" w:hAnsi="Arial" w:cs="Arial"/>
          <w:color w:val="000000"/>
          <w:kern w:val="0"/>
          <w:szCs w:val="21"/>
        </w:rPr>
        <w:t>具有供集装箱船</w:t>
      </w:r>
      <w:proofErr w:type="gramStart"/>
      <w:r w:rsidRPr="008F783B">
        <w:rPr>
          <w:rFonts w:ascii="Arial" w:hAnsi="Arial" w:cs="Arial"/>
          <w:color w:val="000000"/>
          <w:kern w:val="0"/>
          <w:szCs w:val="21"/>
        </w:rPr>
        <w:t>舶</w:t>
      </w:r>
      <w:proofErr w:type="gramEnd"/>
      <w:r w:rsidRPr="008F783B">
        <w:rPr>
          <w:rFonts w:ascii="Arial" w:hAnsi="Arial" w:cs="Arial"/>
          <w:color w:val="000000"/>
          <w:kern w:val="0"/>
          <w:szCs w:val="21"/>
        </w:rPr>
        <w:t>安全进出港的水域和方便装卸的泊位</w:t>
      </w:r>
      <w:r w:rsidRPr="008F783B">
        <w:rPr>
          <w:rFonts w:ascii="Arial" w:hAnsi="Arial" w:cs="Arial"/>
          <w:color w:val="000000"/>
          <w:kern w:val="0"/>
          <w:szCs w:val="21"/>
        </w:rPr>
        <w:t xml:space="preserve"> 2</w:t>
      </w:r>
      <w:r w:rsidR="00841581">
        <w:rPr>
          <w:rFonts w:ascii="Arial" w:hAnsi="Arial" w:cs="Arial" w:hint="eastAsia"/>
          <w:color w:val="000000"/>
          <w:kern w:val="0"/>
          <w:szCs w:val="21"/>
        </w:rPr>
        <w:t>）</w:t>
      </w:r>
      <w:r w:rsidRPr="008F783B">
        <w:rPr>
          <w:rFonts w:ascii="Arial" w:hAnsi="Arial" w:cs="Arial"/>
          <w:color w:val="000000"/>
          <w:kern w:val="0"/>
          <w:szCs w:val="21"/>
        </w:rPr>
        <w:t>具有一定数量技术性能良好的集装箱专用机械设备</w:t>
      </w:r>
      <w:r w:rsidRPr="008F783B">
        <w:rPr>
          <w:rFonts w:ascii="Arial" w:hAnsi="Arial" w:cs="Arial"/>
          <w:color w:val="000000"/>
          <w:kern w:val="0"/>
          <w:szCs w:val="21"/>
        </w:rPr>
        <w:t xml:space="preserve"> 3</w:t>
      </w:r>
      <w:r w:rsidR="00841581">
        <w:rPr>
          <w:rFonts w:ascii="Arial" w:hAnsi="Arial" w:cs="Arial" w:hint="eastAsia"/>
          <w:color w:val="000000"/>
          <w:kern w:val="0"/>
          <w:szCs w:val="21"/>
        </w:rPr>
        <w:t>）</w:t>
      </w:r>
      <w:r w:rsidRPr="008F783B">
        <w:rPr>
          <w:rFonts w:ascii="Arial" w:hAnsi="Arial" w:cs="Arial"/>
          <w:color w:val="000000"/>
          <w:kern w:val="0"/>
          <w:szCs w:val="21"/>
        </w:rPr>
        <w:t>具有宽敞的堆场和必要堆场设施</w:t>
      </w:r>
      <w:r w:rsidRPr="008F783B">
        <w:rPr>
          <w:rFonts w:ascii="Arial" w:hAnsi="Arial" w:cs="Arial"/>
          <w:color w:val="000000"/>
          <w:kern w:val="0"/>
          <w:szCs w:val="21"/>
        </w:rPr>
        <w:t>4</w:t>
      </w:r>
      <w:r w:rsidR="00841581">
        <w:rPr>
          <w:rFonts w:ascii="Arial" w:hAnsi="Arial" w:cs="Arial" w:hint="eastAsia"/>
          <w:color w:val="000000"/>
          <w:kern w:val="0"/>
          <w:szCs w:val="21"/>
        </w:rPr>
        <w:t>）</w:t>
      </w:r>
      <w:r w:rsidRPr="008F783B">
        <w:rPr>
          <w:rFonts w:ascii="Arial" w:hAnsi="Arial" w:cs="Arial"/>
          <w:color w:val="000000"/>
          <w:kern w:val="0"/>
          <w:szCs w:val="21"/>
        </w:rPr>
        <w:t>具有必要的装拆箱设备和能力</w:t>
      </w:r>
      <w:r w:rsidRPr="008F783B">
        <w:rPr>
          <w:rFonts w:ascii="Arial" w:hAnsi="Arial" w:cs="Arial"/>
          <w:color w:val="000000"/>
          <w:kern w:val="0"/>
          <w:szCs w:val="21"/>
        </w:rPr>
        <w:t xml:space="preserve"> 5</w:t>
      </w:r>
      <w:r w:rsidR="00841581">
        <w:rPr>
          <w:rFonts w:ascii="Arial" w:hAnsi="Arial" w:cs="Arial" w:hint="eastAsia"/>
          <w:color w:val="000000"/>
          <w:kern w:val="0"/>
          <w:szCs w:val="21"/>
        </w:rPr>
        <w:t>）</w:t>
      </w:r>
      <w:r w:rsidRPr="008F783B">
        <w:rPr>
          <w:rFonts w:ascii="Arial" w:hAnsi="Arial" w:cs="Arial"/>
          <w:color w:val="000000"/>
          <w:kern w:val="0"/>
          <w:szCs w:val="21"/>
        </w:rPr>
        <w:t>具有完善的计算机生产管理系统</w:t>
      </w:r>
      <w:r w:rsidRPr="008F783B">
        <w:rPr>
          <w:rFonts w:ascii="Arial" w:hAnsi="Arial" w:cs="Arial"/>
          <w:color w:val="000000"/>
          <w:kern w:val="0"/>
          <w:szCs w:val="21"/>
        </w:rPr>
        <w:t xml:space="preserve"> 6</w:t>
      </w:r>
      <w:r w:rsidR="00841581">
        <w:rPr>
          <w:rFonts w:ascii="Arial" w:hAnsi="Arial" w:cs="Arial" w:hint="eastAsia"/>
          <w:color w:val="000000"/>
          <w:kern w:val="0"/>
          <w:szCs w:val="21"/>
        </w:rPr>
        <w:t>）</w:t>
      </w:r>
      <w:r w:rsidRPr="008F783B">
        <w:rPr>
          <w:rFonts w:ascii="Arial" w:hAnsi="Arial" w:cs="Arial"/>
          <w:color w:val="000000"/>
          <w:kern w:val="0"/>
          <w:szCs w:val="21"/>
        </w:rPr>
        <w:t>具有通畅的集疏运条件</w:t>
      </w:r>
    </w:p>
    <w:p w:rsidR="001D7576" w:rsidRPr="008F783B" w:rsidRDefault="001D7576" w:rsidP="00841581">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7</w:t>
      </w:r>
      <w:r w:rsidR="00DB0E64">
        <w:rPr>
          <w:rFonts w:ascii="Arial" w:hAnsi="Arial" w:cs="Arial" w:hint="eastAsia"/>
          <w:color w:val="000000"/>
          <w:kern w:val="0"/>
          <w:szCs w:val="21"/>
        </w:rPr>
        <w:t>）</w:t>
      </w:r>
      <w:r w:rsidRPr="008F783B">
        <w:rPr>
          <w:rFonts w:ascii="Arial" w:hAnsi="Arial" w:cs="Arial"/>
          <w:color w:val="000000"/>
          <w:kern w:val="0"/>
          <w:szCs w:val="21"/>
        </w:rPr>
        <w:t>具有现代化集装箱运输专业人才</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60</w:t>
      </w:r>
      <w:r w:rsidRPr="008F783B">
        <w:rPr>
          <w:rFonts w:ascii="Arial" w:hAnsi="Arial" w:cs="Arial"/>
          <w:b/>
          <w:color w:val="000000"/>
          <w:szCs w:val="21"/>
        </w:rPr>
        <w:t>、集装箱出口货运业务流程</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1</w:t>
      </w:r>
      <w:r w:rsidR="00DB0E64">
        <w:rPr>
          <w:rFonts w:ascii="Arial" w:hAnsi="Arial" w:cs="Arial" w:hint="eastAsia"/>
          <w:color w:val="000000"/>
          <w:kern w:val="0"/>
          <w:szCs w:val="21"/>
        </w:rPr>
        <w:t>）</w:t>
      </w:r>
      <w:r w:rsidRPr="008F783B">
        <w:rPr>
          <w:rFonts w:ascii="Arial" w:hAnsi="Arial" w:cs="Arial"/>
          <w:color w:val="000000"/>
          <w:kern w:val="0"/>
          <w:szCs w:val="21"/>
        </w:rPr>
        <w:t>订舱托运</w:t>
      </w:r>
      <w:r w:rsidRPr="008F783B">
        <w:rPr>
          <w:rFonts w:ascii="Arial" w:hAnsi="Arial" w:cs="Arial"/>
          <w:color w:val="000000"/>
          <w:kern w:val="0"/>
          <w:szCs w:val="21"/>
        </w:rPr>
        <w:t>2</w:t>
      </w:r>
      <w:r w:rsidR="00DB0E64">
        <w:rPr>
          <w:rFonts w:ascii="Arial" w:hAnsi="Arial" w:cs="Arial" w:hint="eastAsia"/>
          <w:color w:val="000000"/>
          <w:kern w:val="0"/>
          <w:szCs w:val="21"/>
        </w:rPr>
        <w:t>）</w:t>
      </w:r>
      <w:r w:rsidRPr="008F783B">
        <w:rPr>
          <w:rFonts w:ascii="Arial" w:hAnsi="Arial" w:cs="Arial"/>
          <w:color w:val="000000"/>
          <w:kern w:val="0"/>
          <w:szCs w:val="21"/>
        </w:rPr>
        <w:t>投保</w:t>
      </w:r>
      <w:r w:rsidR="00DB0E64">
        <w:rPr>
          <w:rFonts w:ascii="Arial" w:hAnsi="Arial" w:cs="Arial" w:hint="eastAsia"/>
          <w:color w:val="000000"/>
          <w:kern w:val="0"/>
          <w:szCs w:val="21"/>
        </w:rPr>
        <w:t xml:space="preserve"> </w:t>
      </w:r>
      <w:r w:rsidRPr="008F783B">
        <w:rPr>
          <w:rFonts w:ascii="Arial" w:hAnsi="Arial" w:cs="Arial"/>
          <w:color w:val="000000"/>
          <w:kern w:val="0"/>
          <w:szCs w:val="21"/>
        </w:rPr>
        <w:t>3</w:t>
      </w:r>
      <w:r w:rsidR="00DB0E64">
        <w:rPr>
          <w:rFonts w:ascii="Arial" w:hAnsi="Arial" w:cs="Arial" w:hint="eastAsia"/>
          <w:color w:val="000000"/>
          <w:kern w:val="0"/>
          <w:szCs w:val="21"/>
        </w:rPr>
        <w:t>）</w:t>
      </w:r>
      <w:r w:rsidRPr="008F783B">
        <w:rPr>
          <w:rFonts w:ascii="Arial" w:hAnsi="Arial" w:cs="Arial"/>
          <w:color w:val="000000"/>
          <w:kern w:val="0"/>
          <w:szCs w:val="21"/>
        </w:rPr>
        <w:t>申请空箱</w:t>
      </w:r>
      <w:r w:rsidRPr="008F783B">
        <w:rPr>
          <w:rFonts w:ascii="Arial" w:hAnsi="Arial" w:cs="Arial"/>
          <w:color w:val="000000"/>
          <w:kern w:val="0"/>
          <w:szCs w:val="21"/>
        </w:rPr>
        <w:t>4</w:t>
      </w:r>
      <w:r w:rsidR="00DB0E64">
        <w:rPr>
          <w:rFonts w:ascii="Arial" w:hAnsi="Arial" w:cs="Arial" w:hint="eastAsia"/>
          <w:color w:val="000000"/>
          <w:kern w:val="0"/>
          <w:szCs w:val="21"/>
        </w:rPr>
        <w:t xml:space="preserve">) </w:t>
      </w:r>
      <w:r w:rsidRPr="008F783B">
        <w:rPr>
          <w:rFonts w:ascii="Arial" w:hAnsi="Arial" w:cs="Arial"/>
          <w:color w:val="000000"/>
          <w:kern w:val="0"/>
          <w:szCs w:val="21"/>
        </w:rPr>
        <w:t>装箱</w:t>
      </w:r>
      <w:r w:rsidRPr="008F783B">
        <w:rPr>
          <w:rFonts w:ascii="Arial" w:hAnsi="Arial" w:cs="Arial"/>
          <w:color w:val="000000"/>
          <w:kern w:val="0"/>
          <w:szCs w:val="21"/>
        </w:rPr>
        <w:t>5</w:t>
      </w:r>
      <w:r w:rsidR="00DB0E64">
        <w:rPr>
          <w:rFonts w:ascii="Arial" w:hAnsi="Arial" w:cs="Arial" w:hint="eastAsia"/>
          <w:color w:val="000000"/>
          <w:kern w:val="0"/>
          <w:szCs w:val="21"/>
        </w:rPr>
        <w:t xml:space="preserve">) </w:t>
      </w:r>
      <w:r w:rsidRPr="008F783B">
        <w:rPr>
          <w:rFonts w:ascii="Arial" w:hAnsi="Arial" w:cs="Arial"/>
          <w:color w:val="000000"/>
          <w:kern w:val="0"/>
          <w:szCs w:val="21"/>
        </w:rPr>
        <w:t>重箱进场</w:t>
      </w:r>
      <w:r w:rsidRPr="008F783B">
        <w:rPr>
          <w:rFonts w:ascii="Arial" w:hAnsi="Arial" w:cs="Arial"/>
          <w:color w:val="000000"/>
          <w:kern w:val="0"/>
          <w:szCs w:val="21"/>
        </w:rPr>
        <w:t>6</w:t>
      </w:r>
      <w:r w:rsidR="00DB0E64">
        <w:rPr>
          <w:rFonts w:ascii="Arial" w:hAnsi="Arial" w:cs="Arial" w:hint="eastAsia"/>
          <w:color w:val="000000"/>
          <w:kern w:val="0"/>
          <w:szCs w:val="21"/>
        </w:rPr>
        <w:t xml:space="preserve">) </w:t>
      </w:r>
      <w:r w:rsidRPr="008F783B">
        <w:rPr>
          <w:rFonts w:ascii="Arial" w:hAnsi="Arial" w:cs="Arial"/>
          <w:color w:val="000000"/>
          <w:kern w:val="0"/>
          <w:szCs w:val="21"/>
        </w:rPr>
        <w:t>出口报验、报关</w:t>
      </w:r>
      <w:r w:rsidRPr="008F783B">
        <w:rPr>
          <w:rFonts w:ascii="Arial" w:hAnsi="Arial" w:cs="Arial"/>
          <w:color w:val="000000"/>
          <w:kern w:val="0"/>
          <w:szCs w:val="21"/>
        </w:rPr>
        <w:t>7</w:t>
      </w:r>
      <w:r w:rsidR="00DB0E64">
        <w:rPr>
          <w:rFonts w:ascii="Arial" w:hAnsi="Arial" w:cs="Arial" w:hint="eastAsia"/>
          <w:color w:val="000000"/>
          <w:kern w:val="0"/>
          <w:szCs w:val="21"/>
        </w:rPr>
        <w:t>)</w:t>
      </w:r>
      <w:proofErr w:type="gramStart"/>
      <w:r w:rsidRPr="008F783B">
        <w:rPr>
          <w:rFonts w:ascii="Arial" w:hAnsi="Arial" w:cs="Arial"/>
          <w:color w:val="000000"/>
          <w:kern w:val="0"/>
          <w:szCs w:val="21"/>
        </w:rPr>
        <w:t>装船理箱</w:t>
      </w:r>
      <w:proofErr w:type="gramEnd"/>
      <w:r w:rsidRPr="008F783B">
        <w:rPr>
          <w:rFonts w:ascii="Arial" w:hAnsi="Arial" w:cs="Arial"/>
          <w:color w:val="000000"/>
          <w:kern w:val="0"/>
          <w:szCs w:val="21"/>
        </w:rPr>
        <w:t>8</w:t>
      </w:r>
      <w:r w:rsidR="00DB0E64">
        <w:rPr>
          <w:rFonts w:ascii="Arial" w:hAnsi="Arial" w:cs="Arial" w:hint="eastAsia"/>
          <w:color w:val="000000"/>
          <w:kern w:val="0"/>
          <w:szCs w:val="21"/>
        </w:rPr>
        <w:t xml:space="preserve">) </w:t>
      </w:r>
      <w:r w:rsidRPr="008F783B">
        <w:rPr>
          <w:rFonts w:ascii="Arial" w:hAnsi="Arial" w:cs="Arial"/>
          <w:color w:val="000000"/>
          <w:kern w:val="0"/>
          <w:szCs w:val="21"/>
        </w:rPr>
        <w:t>签发提单</w:t>
      </w:r>
      <w:r w:rsidRPr="008F783B">
        <w:rPr>
          <w:rFonts w:ascii="Arial" w:hAnsi="Arial" w:cs="Arial"/>
          <w:color w:val="000000"/>
          <w:kern w:val="0"/>
          <w:szCs w:val="21"/>
        </w:rPr>
        <w:t>9</w:t>
      </w:r>
      <w:r w:rsidR="00DB0E64">
        <w:rPr>
          <w:rFonts w:ascii="Arial" w:hAnsi="Arial" w:cs="Arial" w:hint="eastAsia"/>
          <w:color w:val="000000"/>
          <w:kern w:val="0"/>
          <w:szCs w:val="21"/>
        </w:rPr>
        <w:t xml:space="preserve">) </w:t>
      </w:r>
      <w:r w:rsidRPr="008F783B">
        <w:rPr>
          <w:rFonts w:ascii="Arial" w:hAnsi="Arial" w:cs="Arial"/>
          <w:color w:val="000000"/>
          <w:kern w:val="0"/>
          <w:szCs w:val="21"/>
        </w:rPr>
        <w:t>结汇</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61</w:t>
      </w:r>
      <w:r w:rsidRPr="008F783B">
        <w:rPr>
          <w:rFonts w:ascii="Arial" w:hAnsi="Arial" w:cs="Arial"/>
          <w:b/>
          <w:color w:val="000000"/>
          <w:szCs w:val="21"/>
        </w:rPr>
        <w:t>、集装箱箱</w:t>
      </w:r>
      <w:proofErr w:type="gramStart"/>
      <w:r w:rsidRPr="008F783B">
        <w:rPr>
          <w:rFonts w:ascii="Arial" w:hAnsi="Arial" w:cs="Arial"/>
          <w:b/>
          <w:color w:val="000000"/>
          <w:szCs w:val="21"/>
        </w:rPr>
        <w:t>务</w:t>
      </w:r>
      <w:proofErr w:type="gramEnd"/>
      <w:r w:rsidRPr="008F783B">
        <w:rPr>
          <w:rFonts w:ascii="Arial" w:hAnsi="Arial" w:cs="Arial"/>
          <w:b/>
          <w:color w:val="000000"/>
          <w:szCs w:val="21"/>
        </w:rPr>
        <w:t>管理的意义和作用</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意义：</w:t>
      </w:r>
      <w:r w:rsidRPr="008F783B">
        <w:rPr>
          <w:rFonts w:ascii="Arial" w:hAnsi="Arial" w:cs="Arial"/>
          <w:color w:val="000000"/>
          <w:kern w:val="0"/>
          <w:szCs w:val="21"/>
        </w:rPr>
        <w:t xml:space="preserve"> </w:t>
      </w:r>
      <w:r w:rsidRPr="008F783B">
        <w:rPr>
          <w:rFonts w:ascii="Arial" w:hAnsi="Arial" w:cs="Arial"/>
          <w:color w:val="000000"/>
          <w:kern w:val="0"/>
          <w:szCs w:val="21"/>
        </w:rPr>
        <w:t>集装箱箱</w:t>
      </w:r>
      <w:proofErr w:type="gramStart"/>
      <w:r w:rsidRPr="008F783B">
        <w:rPr>
          <w:rFonts w:ascii="Arial" w:hAnsi="Arial" w:cs="Arial"/>
          <w:color w:val="000000"/>
          <w:kern w:val="0"/>
          <w:szCs w:val="21"/>
        </w:rPr>
        <w:t>务</w:t>
      </w:r>
      <w:proofErr w:type="gramEnd"/>
      <w:r w:rsidRPr="008F783B">
        <w:rPr>
          <w:rFonts w:ascii="Arial" w:hAnsi="Arial" w:cs="Arial"/>
          <w:color w:val="000000"/>
          <w:kern w:val="0"/>
          <w:szCs w:val="21"/>
        </w:rPr>
        <w:t>管理是集装箱运输系统中的重要一环，做好箱</w:t>
      </w:r>
      <w:proofErr w:type="gramStart"/>
      <w:r w:rsidRPr="008F783B">
        <w:rPr>
          <w:rFonts w:ascii="Arial" w:hAnsi="Arial" w:cs="Arial"/>
          <w:color w:val="000000"/>
          <w:kern w:val="0"/>
          <w:szCs w:val="21"/>
        </w:rPr>
        <w:t>务</w:t>
      </w:r>
      <w:proofErr w:type="gramEnd"/>
      <w:r w:rsidRPr="008F783B">
        <w:rPr>
          <w:rFonts w:ascii="Arial" w:hAnsi="Arial" w:cs="Arial"/>
          <w:color w:val="000000"/>
          <w:kern w:val="0"/>
          <w:szCs w:val="21"/>
        </w:rPr>
        <w:t>管理工作，对提高集装箱运输质量和运输效益都具有重要意义。从船公司角度而言，集装箱是船舶设备的一部分，是可以脱离船舶成为一个独立的成组货运工具。为了加快集装箱的周转，提高集装箱的使用效率，减少集装箱在各港的滞留时间，从而降低集装箱的成本。</w:t>
      </w:r>
    </w:p>
    <w:p w:rsidR="001D7576" w:rsidRPr="008F783B" w:rsidRDefault="001D7576" w:rsidP="001D7576">
      <w:pPr>
        <w:spacing w:line="0" w:lineRule="atLeast"/>
        <w:ind w:left="420" w:hangingChars="200" w:hanging="42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作用：</w:t>
      </w:r>
      <w:r w:rsidRPr="008F783B">
        <w:rPr>
          <w:rFonts w:ascii="Arial" w:hAnsi="Arial" w:cs="Arial"/>
          <w:color w:val="000000"/>
          <w:kern w:val="0"/>
          <w:szCs w:val="21"/>
        </w:rPr>
        <w:t xml:space="preserve"> </w:t>
      </w:r>
      <w:r w:rsidRPr="008F783B">
        <w:rPr>
          <w:rFonts w:ascii="Arial" w:hAnsi="Arial" w:cs="Arial"/>
          <w:color w:val="000000"/>
          <w:kern w:val="0"/>
          <w:szCs w:val="21"/>
        </w:rPr>
        <w:t>集装箱码头是集装箱运输系统的集结点和枢纽站，从船公司的箱</w:t>
      </w:r>
      <w:proofErr w:type="gramStart"/>
      <w:r w:rsidRPr="008F783B">
        <w:rPr>
          <w:rFonts w:ascii="Arial" w:hAnsi="Arial" w:cs="Arial"/>
          <w:color w:val="000000"/>
          <w:kern w:val="0"/>
          <w:szCs w:val="21"/>
        </w:rPr>
        <w:t>务</w:t>
      </w:r>
      <w:proofErr w:type="gramEnd"/>
      <w:r w:rsidRPr="008F783B">
        <w:rPr>
          <w:rFonts w:ascii="Arial" w:hAnsi="Arial" w:cs="Arial"/>
          <w:color w:val="000000"/>
          <w:kern w:val="0"/>
          <w:szCs w:val="21"/>
        </w:rPr>
        <w:t>管理角度而言，集装箱码头是整个箱</w:t>
      </w:r>
      <w:proofErr w:type="gramStart"/>
      <w:r w:rsidRPr="008F783B">
        <w:rPr>
          <w:rFonts w:ascii="Arial" w:hAnsi="Arial" w:cs="Arial"/>
          <w:color w:val="000000"/>
          <w:kern w:val="0"/>
          <w:szCs w:val="21"/>
        </w:rPr>
        <w:t>务</w:t>
      </w:r>
      <w:proofErr w:type="gramEnd"/>
      <w:r w:rsidRPr="008F783B">
        <w:rPr>
          <w:rFonts w:ascii="Arial" w:hAnsi="Arial" w:cs="Arial"/>
          <w:color w:val="000000"/>
          <w:kern w:val="0"/>
          <w:szCs w:val="21"/>
        </w:rPr>
        <w:t>管理系统中最重要的环节。</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62</w:t>
      </w:r>
      <w:r w:rsidRPr="008F783B">
        <w:rPr>
          <w:rFonts w:ascii="Arial" w:hAnsi="Arial" w:cs="Arial"/>
          <w:b/>
          <w:color w:val="000000"/>
          <w:szCs w:val="21"/>
        </w:rPr>
        <w:t>、集装箱运输的优越性</w:t>
      </w:r>
      <w:r w:rsidRPr="008F783B">
        <w:rPr>
          <w:rFonts w:ascii="Arial" w:hAnsi="Arial" w:cs="Arial"/>
          <w:b/>
          <w:color w:val="00000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1</w:t>
      </w:r>
      <w:r w:rsidRPr="008F783B">
        <w:rPr>
          <w:rFonts w:ascii="Arial" w:hAnsi="Arial" w:cs="Arial"/>
          <w:color w:val="000000"/>
          <w:kern w:val="0"/>
          <w:szCs w:val="21"/>
        </w:rPr>
        <w:t>）提高装卸效率，减轻劳动强度</w:t>
      </w:r>
      <w:r w:rsidRPr="008F783B">
        <w:rPr>
          <w:rFonts w:ascii="Arial" w:hAnsi="Arial" w:cs="Arial"/>
          <w:color w:val="000000"/>
          <w:kern w:val="0"/>
          <w:szCs w:val="21"/>
        </w:rPr>
        <w:t xml:space="preserve"> 2</w:t>
      </w:r>
      <w:r w:rsidRPr="008F783B">
        <w:rPr>
          <w:rFonts w:ascii="Arial" w:hAnsi="Arial" w:cs="Arial"/>
          <w:color w:val="000000"/>
          <w:kern w:val="0"/>
          <w:szCs w:val="21"/>
        </w:rPr>
        <w:t>）</w:t>
      </w:r>
      <w:r w:rsidRPr="008F783B">
        <w:rPr>
          <w:rFonts w:ascii="Arial" w:hAnsi="Arial" w:cs="Arial"/>
          <w:color w:val="000000"/>
          <w:kern w:val="0"/>
          <w:szCs w:val="21"/>
        </w:rPr>
        <w:t xml:space="preserve"> </w:t>
      </w:r>
      <w:r w:rsidRPr="008F783B">
        <w:rPr>
          <w:rFonts w:ascii="Arial" w:hAnsi="Arial" w:cs="Arial"/>
          <w:color w:val="000000"/>
          <w:kern w:val="0"/>
          <w:szCs w:val="21"/>
        </w:rPr>
        <w:t>减少货损货差，提高货物运输的安全与质量</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3</w:t>
      </w:r>
      <w:r w:rsidRPr="008F783B">
        <w:rPr>
          <w:rFonts w:ascii="Arial" w:hAnsi="Arial" w:cs="Arial"/>
          <w:color w:val="000000"/>
          <w:kern w:val="0"/>
          <w:szCs w:val="21"/>
        </w:rPr>
        <w:t>）</w:t>
      </w:r>
      <w:r w:rsidRPr="008F783B">
        <w:rPr>
          <w:rFonts w:ascii="Arial" w:hAnsi="Arial" w:cs="Arial"/>
          <w:color w:val="000000"/>
          <w:kern w:val="0"/>
          <w:szCs w:val="21"/>
        </w:rPr>
        <w:t xml:space="preserve"> </w:t>
      </w:r>
      <w:r w:rsidRPr="008F783B">
        <w:rPr>
          <w:rFonts w:ascii="Arial" w:hAnsi="Arial" w:cs="Arial"/>
          <w:color w:val="000000"/>
          <w:kern w:val="0"/>
          <w:szCs w:val="21"/>
        </w:rPr>
        <w:t>缩短货物的在途时间，加快车船的周转</w:t>
      </w:r>
      <w:r w:rsidRPr="008F783B">
        <w:rPr>
          <w:rFonts w:ascii="Arial" w:hAnsi="Arial" w:cs="Arial"/>
          <w:color w:val="000000"/>
          <w:kern w:val="0"/>
          <w:szCs w:val="21"/>
        </w:rPr>
        <w:t xml:space="preserve"> 4</w:t>
      </w:r>
      <w:r w:rsidRPr="008F783B">
        <w:rPr>
          <w:rFonts w:ascii="Arial" w:hAnsi="Arial" w:cs="Arial"/>
          <w:color w:val="000000"/>
          <w:kern w:val="0"/>
          <w:szCs w:val="21"/>
        </w:rPr>
        <w:t>）</w:t>
      </w:r>
      <w:r w:rsidRPr="008F783B">
        <w:rPr>
          <w:rFonts w:ascii="Arial" w:hAnsi="Arial" w:cs="Arial"/>
          <w:color w:val="000000"/>
          <w:kern w:val="0"/>
          <w:szCs w:val="21"/>
        </w:rPr>
        <w:t xml:space="preserve"> </w:t>
      </w:r>
      <w:r w:rsidRPr="008F783B">
        <w:rPr>
          <w:rFonts w:ascii="Arial" w:hAnsi="Arial" w:cs="Arial"/>
          <w:color w:val="000000"/>
          <w:kern w:val="0"/>
          <w:szCs w:val="21"/>
        </w:rPr>
        <w:t>节省货物运输的包装，简化理货手续</w:t>
      </w:r>
      <w:r w:rsidRPr="008F783B">
        <w:rPr>
          <w:rFonts w:ascii="Arial" w:hAnsi="Arial" w:cs="Arial"/>
          <w:color w:val="000000"/>
          <w:kern w:val="0"/>
          <w:szCs w:val="21"/>
        </w:rPr>
        <w:t xml:space="preserve"> </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5</w:t>
      </w:r>
      <w:r w:rsidRPr="008F783B">
        <w:rPr>
          <w:rFonts w:ascii="Arial" w:hAnsi="Arial" w:cs="Arial"/>
          <w:color w:val="000000"/>
          <w:kern w:val="0"/>
          <w:szCs w:val="21"/>
        </w:rPr>
        <w:t>）</w:t>
      </w:r>
      <w:r w:rsidRPr="008F783B">
        <w:rPr>
          <w:rFonts w:ascii="Arial" w:hAnsi="Arial" w:cs="Arial"/>
          <w:color w:val="000000"/>
          <w:kern w:val="0"/>
          <w:szCs w:val="21"/>
        </w:rPr>
        <w:t xml:space="preserve"> </w:t>
      </w:r>
      <w:r w:rsidRPr="008F783B">
        <w:rPr>
          <w:rFonts w:ascii="Arial" w:hAnsi="Arial" w:cs="Arial"/>
          <w:color w:val="000000"/>
          <w:kern w:val="0"/>
          <w:szCs w:val="21"/>
        </w:rPr>
        <w:t>减少货物运输费用</w:t>
      </w:r>
      <w:r w:rsidRPr="008F783B">
        <w:rPr>
          <w:rFonts w:ascii="Arial" w:hAnsi="Arial" w:cs="Arial"/>
          <w:color w:val="000000"/>
          <w:kern w:val="0"/>
          <w:szCs w:val="21"/>
        </w:rPr>
        <w:t xml:space="preserve"> 6</w:t>
      </w:r>
      <w:r w:rsidRPr="008F783B">
        <w:rPr>
          <w:rFonts w:ascii="Arial" w:hAnsi="Arial" w:cs="Arial"/>
          <w:color w:val="000000"/>
          <w:kern w:val="0"/>
          <w:szCs w:val="21"/>
        </w:rPr>
        <w:t>）</w:t>
      </w:r>
      <w:r w:rsidRPr="008F783B">
        <w:rPr>
          <w:rFonts w:ascii="Arial" w:hAnsi="Arial" w:cs="Arial"/>
          <w:color w:val="000000"/>
          <w:kern w:val="0"/>
          <w:szCs w:val="21"/>
        </w:rPr>
        <w:t xml:space="preserve"> </w:t>
      </w:r>
      <w:r w:rsidRPr="008F783B">
        <w:rPr>
          <w:rFonts w:ascii="Arial" w:hAnsi="Arial" w:cs="Arial"/>
          <w:color w:val="000000"/>
          <w:kern w:val="0"/>
          <w:szCs w:val="21"/>
        </w:rPr>
        <w:t>推动包装的标准化</w:t>
      </w:r>
      <w:r w:rsidRPr="008F783B">
        <w:rPr>
          <w:rFonts w:ascii="Arial" w:hAnsi="Arial" w:cs="Arial"/>
          <w:color w:val="000000"/>
          <w:kern w:val="0"/>
          <w:szCs w:val="21"/>
        </w:rPr>
        <w:t xml:space="preserve"> 7</w:t>
      </w:r>
      <w:r w:rsidRPr="008F783B">
        <w:rPr>
          <w:rFonts w:ascii="Arial" w:hAnsi="Arial" w:cs="Arial"/>
          <w:color w:val="000000"/>
          <w:kern w:val="0"/>
          <w:szCs w:val="21"/>
        </w:rPr>
        <w:t>）</w:t>
      </w:r>
      <w:r w:rsidRPr="008F783B">
        <w:rPr>
          <w:rFonts w:ascii="Arial" w:hAnsi="Arial" w:cs="Arial"/>
          <w:color w:val="000000"/>
          <w:kern w:val="0"/>
          <w:szCs w:val="21"/>
        </w:rPr>
        <w:t xml:space="preserve"> </w:t>
      </w:r>
      <w:r w:rsidRPr="008F783B">
        <w:rPr>
          <w:rFonts w:ascii="Arial" w:hAnsi="Arial" w:cs="Arial"/>
          <w:color w:val="000000"/>
          <w:kern w:val="0"/>
          <w:szCs w:val="21"/>
        </w:rPr>
        <w:t>有利于组织多种运输方式的联合运输</w:t>
      </w:r>
      <w:r w:rsidRPr="008F783B">
        <w:rPr>
          <w:rFonts w:ascii="Arial" w:hAnsi="Arial" w:cs="Arial"/>
          <w:color w:val="000000"/>
          <w:kern w:val="0"/>
          <w:szCs w:val="21"/>
        </w:rPr>
        <w:t xml:space="preserve"> </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63</w:t>
      </w:r>
      <w:r w:rsidRPr="008F783B">
        <w:rPr>
          <w:rFonts w:ascii="Arial" w:hAnsi="Arial" w:cs="Arial"/>
          <w:b/>
          <w:color w:val="000000"/>
          <w:szCs w:val="21"/>
        </w:rPr>
        <w:t>、五种运输条款？</w:t>
      </w:r>
    </w:p>
    <w:p w:rsidR="001D7576" w:rsidRPr="008F783B" w:rsidRDefault="001D7576" w:rsidP="001D7576">
      <w:pPr>
        <w:spacing w:line="0" w:lineRule="atLeast"/>
        <w:ind w:left="360"/>
        <w:rPr>
          <w:rFonts w:ascii="Arial" w:hAnsi="Arial" w:cs="Arial"/>
          <w:bCs/>
          <w:color w:val="000000"/>
          <w:szCs w:val="21"/>
        </w:rPr>
      </w:pPr>
      <w:r w:rsidRPr="008F783B">
        <w:rPr>
          <w:rFonts w:ascii="Arial" w:hAnsi="Arial" w:cs="Arial"/>
          <w:color w:val="000000"/>
          <w:szCs w:val="21"/>
        </w:rPr>
        <w:t>答：第一种为</w:t>
      </w:r>
      <w:r w:rsidRPr="008F783B">
        <w:rPr>
          <w:rFonts w:ascii="Arial" w:hAnsi="Arial" w:cs="Arial"/>
          <w:color w:val="000000"/>
          <w:kern w:val="0"/>
          <w:szCs w:val="21"/>
        </w:rPr>
        <w:t>班轮条款</w:t>
      </w:r>
      <w:r w:rsidRPr="008F783B">
        <w:rPr>
          <w:rFonts w:ascii="Arial" w:hAnsi="Arial" w:cs="Arial"/>
          <w:color w:val="000000"/>
          <w:szCs w:val="21"/>
        </w:rPr>
        <w:t>，</w:t>
      </w:r>
      <w:r w:rsidRPr="008F783B">
        <w:rPr>
          <w:rFonts w:ascii="Arial" w:hAnsi="Arial" w:cs="Arial"/>
          <w:bCs/>
          <w:color w:val="000000"/>
          <w:szCs w:val="21"/>
        </w:rPr>
        <w:t>表明</w:t>
      </w:r>
      <w:r w:rsidRPr="008F783B">
        <w:rPr>
          <w:rFonts w:ascii="Arial" w:hAnsi="Arial" w:cs="Arial"/>
          <w:color w:val="000000"/>
          <w:kern w:val="0"/>
          <w:szCs w:val="21"/>
        </w:rPr>
        <w:t>船东负担货物在港口发生的船内装卸费</w:t>
      </w:r>
      <w:r w:rsidRPr="008F783B">
        <w:rPr>
          <w:rFonts w:ascii="Arial" w:hAnsi="Arial" w:cs="Arial"/>
          <w:bCs/>
          <w:color w:val="000000"/>
          <w:szCs w:val="21"/>
        </w:rPr>
        <w:t>。</w:t>
      </w:r>
    </w:p>
    <w:p w:rsidR="001D7576" w:rsidRPr="008F783B" w:rsidRDefault="001D7576" w:rsidP="001D7576">
      <w:pPr>
        <w:spacing w:line="0" w:lineRule="atLeast"/>
        <w:ind w:left="360"/>
        <w:rPr>
          <w:rFonts w:ascii="Arial" w:hAnsi="Arial" w:cs="Arial"/>
          <w:bCs/>
          <w:color w:val="000000"/>
          <w:szCs w:val="21"/>
        </w:rPr>
      </w:pPr>
      <w:r w:rsidRPr="008F783B">
        <w:rPr>
          <w:rFonts w:ascii="Arial" w:hAnsi="Arial" w:cs="Arial"/>
          <w:color w:val="000000"/>
          <w:szCs w:val="21"/>
        </w:rPr>
        <w:t>第二种为</w:t>
      </w:r>
      <w:r w:rsidRPr="008F783B">
        <w:rPr>
          <w:rFonts w:ascii="Arial" w:hAnsi="Arial" w:cs="Arial"/>
          <w:color w:val="000000"/>
          <w:kern w:val="0"/>
          <w:szCs w:val="21"/>
        </w:rPr>
        <w:t>F</w:t>
      </w:r>
      <w:r w:rsidRPr="008F783B">
        <w:rPr>
          <w:rFonts w:ascii="Arial" w:hAnsi="Arial" w:cs="Arial"/>
          <w:color w:val="000000"/>
          <w:kern w:val="0"/>
          <w:szCs w:val="21"/>
        </w:rPr>
        <w:t>．</w:t>
      </w:r>
      <w:r w:rsidRPr="008F783B">
        <w:rPr>
          <w:rFonts w:ascii="Arial" w:hAnsi="Arial" w:cs="Arial"/>
          <w:color w:val="000000"/>
          <w:kern w:val="0"/>
          <w:szCs w:val="21"/>
        </w:rPr>
        <w:t>I</w:t>
      </w:r>
      <w:r w:rsidRPr="008F783B">
        <w:rPr>
          <w:rFonts w:ascii="Arial" w:hAnsi="Arial" w:cs="Arial"/>
          <w:color w:val="000000"/>
          <w:kern w:val="0"/>
          <w:szCs w:val="21"/>
        </w:rPr>
        <w:t>．条款，船东只负担货物卸货费</w:t>
      </w:r>
      <w:r w:rsidRPr="008F783B">
        <w:rPr>
          <w:rFonts w:ascii="Arial" w:hAnsi="Arial" w:cs="Arial"/>
          <w:bCs/>
          <w:color w:val="000000"/>
          <w:szCs w:val="21"/>
        </w:rPr>
        <w:t>。</w:t>
      </w:r>
    </w:p>
    <w:p w:rsidR="001D7576" w:rsidRPr="008F783B" w:rsidRDefault="001D7576" w:rsidP="001D7576">
      <w:pPr>
        <w:spacing w:line="0" w:lineRule="atLeast"/>
        <w:ind w:left="360"/>
        <w:rPr>
          <w:rFonts w:ascii="Arial" w:hAnsi="Arial" w:cs="Arial"/>
          <w:bCs/>
          <w:color w:val="000000"/>
          <w:szCs w:val="21"/>
        </w:rPr>
      </w:pPr>
      <w:r w:rsidRPr="008F783B">
        <w:rPr>
          <w:rFonts w:ascii="Arial" w:hAnsi="Arial" w:cs="Arial"/>
          <w:color w:val="000000"/>
          <w:szCs w:val="21"/>
        </w:rPr>
        <w:lastRenderedPageBreak/>
        <w:t>第三种为</w:t>
      </w:r>
      <w:r w:rsidRPr="008F783B">
        <w:rPr>
          <w:rFonts w:ascii="Arial" w:hAnsi="Arial" w:cs="Arial"/>
          <w:color w:val="000000"/>
          <w:kern w:val="0"/>
          <w:szCs w:val="21"/>
        </w:rPr>
        <w:t>F</w:t>
      </w:r>
      <w:r w:rsidRPr="008F783B">
        <w:rPr>
          <w:rFonts w:ascii="Arial" w:hAnsi="Arial" w:cs="Arial"/>
          <w:color w:val="000000"/>
          <w:kern w:val="0"/>
          <w:szCs w:val="21"/>
        </w:rPr>
        <w:t>．</w:t>
      </w:r>
      <w:r w:rsidRPr="008F783B">
        <w:rPr>
          <w:rFonts w:ascii="Arial" w:hAnsi="Arial" w:cs="Arial"/>
          <w:color w:val="000000"/>
          <w:kern w:val="0"/>
          <w:szCs w:val="21"/>
        </w:rPr>
        <w:t>O</w:t>
      </w:r>
      <w:r w:rsidRPr="008F783B">
        <w:rPr>
          <w:rFonts w:ascii="Arial" w:hAnsi="Arial" w:cs="Arial"/>
          <w:color w:val="000000"/>
          <w:kern w:val="0"/>
          <w:szCs w:val="21"/>
        </w:rPr>
        <w:t>．条款，船东只负担货物装货费</w:t>
      </w:r>
      <w:r w:rsidRPr="008F783B">
        <w:rPr>
          <w:rFonts w:ascii="Arial" w:hAnsi="Arial" w:cs="Arial"/>
          <w:bCs/>
          <w:color w:val="000000"/>
          <w:szCs w:val="21"/>
        </w:rPr>
        <w:t>。</w:t>
      </w:r>
    </w:p>
    <w:p w:rsidR="001D7576" w:rsidRPr="008F783B" w:rsidRDefault="001D7576" w:rsidP="001D7576">
      <w:pPr>
        <w:spacing w:line="0" w:lineRule="atLeast"/>
        <w:ind w:left="360"/>
        <w:rPr>
          <w:rFonts w:ascii="Arial" w:hAnsi="Arial" w:cs="Arial"/>
          <w:bCs/>
          <w:color w:val="000000"/>
          <w:szCs w:val="21"/>
        </w:rPr>
      </w:pPr>
      <w:r w:rsidRPr="008F783B">
        <w:rPr>
          <w:rFonts w:ascii="Arial" w:hAnsi="Arial" w:cs="Arial"/>
          <w:color w:val="000000"/>
          <w:szCs w:val="21"/>
        </w:rPr>
        <w:t>第四种为</w:t>
      </w:r>
      <w:r w:rsidRPr="008F783B">
        <w:rPr>
          <w:rFonts w:ascii="Arial" w:hAnsi="Arial" w:cs="Arial"/>
          <w:color w:val="000000"/>
          <w:kern w:val="0"/>
          <w:szCs w:val="21"/>
        </w:rPr>
        <w:t>F</w:t>
      </w:r>
      <w:r w:rsidRPr="008F783B">
        <w:rPr>
          <w:rFonts w:ascii="Arial" w:hAnsi="Arial" w:cs="Arial"/>
          <w:color w:val="000000"/>
          <w:kern w:val="0"/>
          <w:szCs w:val="21"/>
        </w:rPr>
        <w:t>．</w:t>
      </w:r>
      <w:r w:rsidRPr="008F783B">
        <w:rPr>
          <w:rFonts w:ascii="Arial" w:hAnsi="Arial" w:cs="Arial"/>
          <w:color w:val="000000"/>
          <w:kern w:val="0"/>
          <w:szCs w:val="21"/>
        </w:rPr>
        <w:t>I</w:t>
      </w:r>
      <w:r w:rsidRPr="008F783B">
        <w:rPr>
          <w:rFonts w:ascii="Arial" w:hAnsi="Arial" w:cs="Arial"/>
          <w:color w:val="000000"/>
          <w:kern w:val="0"/>
          <w:szCs w:val="21"/>
        </w:rPr>
        <w:t>．</w:t>
      </w:r>
      <w:r w:rsidRPr="008F783B">
        <w:rPr>
          <w:rFonts w:ascii="Arial" w:hAnsi="Arial" w:cs="Arial"/>
          <w:color w:val="000000"/>
          <w:kern w:val="0"/>
          <w:szCs w:val="21"/>
        </w:rPr>
        <w:t>O</w:t>
      </w:r>
      <w:r w:rsidRPr="008F783B">
        <w:rPr>
          <w:rFonts w:ascii="Arial" w:hAnsi="Arial" w:cs="Arial"/>
          <w:color w:val="000000"/>
          <w:kern w:val="0"/>
          <w:szCs w:val="21"/>
        </w:rPr>
        <w:t>．条款，装卸港船内货物的装卸费均由货主自理，船东不负担</w:t>
      </w:r>
      <w:r w:rsidRPr="008F783B">
        <w:rPr>
          <w:rFonts w:ascii="Arial" w:hAnsi="Arial" w:cs="Arial"/>
          <w:bCs/>
          <w:color w:val="000000"/>
          <w:szCs w:val="21"/>
        </w:rPr>
        <w:t>。</w:t>
      </w:r>
    </w:p>
    <w:p w:rsidR="001D7576" w:rsidRPr="008F783B" w:rsidRDefault="001D7576" w:rsidP="001D7576">
      <w:pPr>
        <w:spacing w:line="0" w:lineRule="atLeast"/>
        <w:ind w:firstLine="435"/>
        <w:rPr>
          <w:rFonts w:ascii="Arial" w:hAnsi="Arial" w:cs="Arial"/>
          <w:color w:val="000000"/>
          <w:szCs w:val="21"/>
        </w:rPr>
      </w:pPr>
      <w:r w:rsidRPr="008F783B">
        <w:rPr>
          <w:rFonts w:ascii="Arial" w:hAnsi="Arial" w:cs="Arial"/>
          <w:color w:val="000000"/>
          <w:szCs w:val="21"/>
        </w:rPr>
        <w:t>第五种为</w:t>
      </w:r>
      <w:r w:rsidRPr="008F783B">
        <w:rPr>
          <w:rFonts w:ascii="Arial" w:hAnsi="Arial" w:cs="Arial"/>
          <w:color w:val="000000"/>
          <w:kern w:val="0"/>
          <w:szCs w:val="21"/>
        </w:rPr>
        <w:t>FIOST</w:t>
      </w:r>
      <w:r w:rsidRPr="008F783B">
        <w:rPr>
          <w:rFonts w:ascii="Arial" w:hAnsi="Arial" w:cs="Arial"/>
          <w:color w:val="000000"/>
          <w:kern w:val="0"/>
          <w:szCs w:val="21"/>
        </w:rPr>
        <w:t>条款，船东不负担装卸费、堆货费及平舱费</w:t>
      </w:r>
      <w:r w:rsidRPr="008F783B">
        <w:rPr>
          <w:rFonts w:ascii="Arial" w:hAnsi="Arial" w:cs="Arial"/>
          <w:bCs/>
          <w:color w:val="000000"/>
          <w:szCs w:val="21"/>
        </w:rPr>
        <w:t>。</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64</w:t>
      </w:r>
      <w:r w:rsidRPr="008F783B">
        <w:rPr>
          <w:rFonts w:ascii="Arial" w:hAnsi="Arial" w:cs="Arial"/>
          <w:b/>
          <w:color w:val="000000"/>
          <w:szCs w:val="21"/>
        </w:rPr>
        <w:t>、国际货运代理人代理的主要业务包括：</w:t>
      </w:r>
    </w:p>
    <w:p w:rsidR="001D7576" w:rsidRPr="008F783B" w:rsidRDefault="001D7576" w:rsidP="00DB0E64">
      <w:pPr>
        <w:spacing w:line="0" w:lineRule="atLeast"/>
        <w:ind w:left="360"/>
        <w:rPr>
          <w:rFonts w:ascii="Arial" w:hAnsi="Arial" w:cs="Arial"/>
          <w:color w:val="000000"/>
          <w:kern w:val="0"/>
          <w:szCs w:val="21"/>
        </w:rPr>
      </w:pPr>
      <w:r w:rsidRPr="008F783B">
        <w:rPr>
          <w:rFonts w:ascii="Arial" w:hAnsi="Arial" w:cs="Arial"/>
          <w:color w:val="000000"/>
          <w:kern w:val="0"/>
          <w:szCs w:val="21"/>
        </w:rPr>
        <w:t>（</w:t>
      </w:r>
      <w:r w:rsidRPr="008F783B">
        <w:rPr>
          <w:rFonts w:ascii="Arial" w:hAnsi="Arial" w:cs="Arial"/>
          <w:color w:val="000000"/>
          <w:kern w:val="0"/>
          <w:szCs w:val="21"/>
        </w:rPr>
        <w:t>1</w:t>
      </w:r>
      <w:r w:rsidRPr="008F783B">
        <w:rPr>
          <w:rFonts w:ascii="Arial" w:hAnsi="Arial" w:cs="Arial"/>
          <w:color w:val="000000"/>
          <w:kern w:val="0"/>
          <w:szCs w:val="21"/>
        </w:rPr>
        <w:t>）订舱</w:t>
      </w:r>
      <w:r w:rsidRPr="008F783B">
        <w:rPr>
          <w:rFonts w:ascii="Arial" w:hAnsi="Arial" w:cs="Arial"/>
          <w:color w:val="000000"/>
          <w:kern w:val="0"/>
          <w:szCs w:val="21"/>
        </w:rPr>
        <w:t xml:space="preserve">(2) </w:t>
      </w:r>
      <w:r w:rsidRPr="008F783B">
        <w:rPr>
          <w:rFonts w:ascii="Arial" w:hAnsi="Arial" w:cs="Arial"/>
          <w:color w:val="000000"/>
          <w:kern w:val="0"/>
          <w:szCs w:val="21"/>
        </w:rPr>
        <w:t>报关（</w:t>
      </w:r>
      <w:r w:rsidRPr="008F783B">
        <w:rPr>
          <w:rFonts w:ascii="Arial" w:hAnsi="Arial" w:cs="Arial"/>
          <w:color w:val="000000"/>
          <w:kern w:val="0"/>
          <w:szCs w:val="21"/>
        </w:rPr>
        <w:t>3</w:t>
      </w:r>
      <w:r w:rsidRPr="008F783B">
        <w:rPr>
          <w:rFonts w:ascii="Arial" w:hAnsi="Arial" w:cs="Arial"/>
          <w:color w:val="000000"/>
          <w:kern w:val="0"/>
          <w:szCs w:val="21"/>
        </w:rPr>
        <w:t>）拆装箱</w:t>
      </w:r>
      <w:r w:rsidRPr="008F783B">
        <w:rPr>
          <w:rFonts w:ascii="Arial" w:hAnsi="Arial" w:cs="Arial"/>
          <w:color w:val="000000"/>
          <w:kern w:val="0"/>
          <w:szCs w:val="21"/>
        </w:rPr>
        <w:t>(4)</w:t>
      </w:r>
      <w:r w:rsidRPr="008F783B">
        <w:rPr>
          <w:rFonts w:ascii="Arial" w:hAnsi="Arial" w:cs="Arial"/>
          <w:color w:val="000000"/>
          <w:kern w:val="0"/>
          <w:szCs w:val="21"/>
        </w:rPr>
        <w:t>理货</w:t>
      </w:r>
      <w:r w:rsidRPr="008F783B">
        <w:rPr>
          <w:rFonts w:ascii="Arial" w:hAnsi="Arial" w:cs="Arial"/>
          <w:color w:val="000000"/>
          <w:kern w:val="0"/>
          <w:szCs w:val="21"/>
        </w:rPr>
        <w:t xml:space="preserve"> (5)</w:t>
      </w:r>
      <w:r w:rsidRPr="008F783B">
        <w:rPr>
          <w:rFonts w:ascii="Arial" w:hAnsi="Arial" w:cs="Arial"/>
          <w:color w:val="000000"/>
          <w:kern w:val="0"/>
          <w:szCs w:val="21"/>
        </w:rPr>
        <w:t>租箱</w:t>
      </w:r>
      <w:r w:rsidRPr="008F783B">
        <w:rPr>
          <w:rFonts w:ascii="Arial" w:hAnsi="Arial" w:cs="Arial"/>
          <w:color w:val="000000"/>
          <w:kern w:val="0"/>
          <w:szCs w:val="21"/>
        </w:rPr>
        <w:t xml:space="preserve"> (6)</w:t>
      </w:r>
      <w:r w:rsidRPr="008F783B">
        <w:rPr>
          <w:rFonts w:ascii="Arial" w:hAnsi="Arial" w:cs="Arial"/>
          <w:color w:val="000000"/>
          <w:kern w:val="0"/>
          <w:szCs w:val="21"/>
        </w:rPr>
        <w:t>办理集装箱装卸业务</w:t>
      </w:r>
      <w:r w:rsidRPr="008F783B">
        <w:rPr>
          <w:rFonts w:ascii="Arial" w:hAnsi="Arial" w:cs="Arial"/>
          <w:color w:val="000000"/>
          <w:kern w:val="0"/>
          <w:szCs w:val="21"/>
        </w:rPr>
        <w:t xml:space="preserve"> (7)</w:t>
      </w:r>
      <w:r w:rsidRPr="008F783B">
        <w:rPr>
          <w:rFonts w:ascii="Arial" w:hAnsi="Arial" w:cs="Arial"/>
          <w:color w:val="000000"/>
          <w:kern w:val="0"/>
          <w:szCs w:val="21"/>
        </w:rPr>
        <w:t>货物保险</w:t>
      </w:r>
    </w:p>
    <w:p w:rsidR="001D7576" w:rsidRPr="008F783B" w:rsidRDefault="001D7576" w:rsidP="00DB0E64">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w:t>
      </w:r>
      <w:r w:rsidRPr="008F783B">
        <w:rPr>
          <w:rFonts w:ascii="Arial" w:hAnsi="Arial" w:cs="Arial"/>
          <w:color w:val="000000"/>
          <w:kern w:val="0"/>
          <w:szCs w:val="21"/>
        </w:rPr>
        <w:t>国际货运代理人公司在整个集装箱国际多式联运中充当着双重角色：一方面，它充当货物承运人，与货物托运人签订承运合同；另一方面，它又充当货物托运人，与运输企业签订托运合同。</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65</w:t>
      </w:r>
      <w:r w:rsidRPr="008F783B">
        <w:rPr>
          <w:rFonts w:ascii="Arial" w:hAnsi="Arial" w:cs="Arial"/>
          <w:b/>
          <w:color w:val="000000"/>
          <w:szCs w:val="21"/>
        </w:rPr>
        <w:t>、多式联运单据与海运提单作用相似：</w:t>
      </w:r>
    </w:p>
    <w:p w:rsidR="00DB0E64" w:rsidRDefault="001D7576" w:rsidP="00DB0E64">
      <w:pPr>
        <w:spacing w:line="0" w:lineRule="atLeast"/>
        <w:ind w:left="360"/>
        <w:rPr>
          <w:rFonts w:ascii="Arial" w:hAnsi="Arial" w:cs="Arial" w:hint="eastAsia"/>
          <w:color w:val="000000"/>
          <w:kern w:val="0"/>
          <w:szCs w:val="21"/>
        </w:rPr>
      </w:pPr>
      <w:r w:rsidRPr="008F783B">
        <w:rPr>
          <w:rFonts w:ascii="Arial" w:hAnsi="Arial" w:cs="Arial"/>
          <w:color w:val="000000"/>
          <w:kern w:val="0"/>
          <w:szCs w:val="21"/>
        </w:rPr>
        <w:t>(1)</w:t>
      </w:r>
      <w:r w:rsidRPr="008F783B">
        <w:rPr>
          <w:rFonts w:ascii="Arial" w:hAnsi="Arial" w:cs="Arial"/>
          <w:color w:val="000000"/>
          <w:kern w:val="0"/>
          <w:szCs w:val="21"/>
        </w:rPr>
        <w:t>是多式联运合同的证明；</w:t>
      </w:r>
      <w:r w:rsidRPr="008F783B">
        <w:rPr>
          <w:rFonts w:ascii="Arial" w:hAnsi="Arial" w:cs="Arial"/>
          <w:color w:val="000000"/>
          <w:kern w:val="0"/>
          <w:szCs w:val="21"/>
        </w:rPr>
        <w:t>(2)</w:t>
      </w:r>
      <w:r w:rsidRPr="008F783B">
        <w:rPr>
          <w:rFonts w:ascii="Arial" w:hAnsi="Arial" w:cs="Arial"/>
          <w:color w:val="000000"/>
          <w:kern w:val="0"/>
          <w:szCs w:val="21"/>
        </w:rPr>
        <w:t>是多式联运经营人收到货物的收据；</w:t>
      </w:r>
    </w:p>
    <w:p w:rsidR="001D7576" w:rsidRPr="008F783B" w:rsidRDefault="001D7576" w:rsidP="00DB0E64">
      <w:pPr>
        <w:spacing w:line="0" w:lineRule="atLeast"/>
        <w:ind w:left="360"/>
        <w:rPr>
          <w:rFonts w:ascii="Arial" w:hAnsi="Arial" w:cs="Arial"/>
          <w:color w:val="000000"/>
          <w:kern w:val="0"/>
          <w:szCs w:val="21"/>
        </w:rPr>
      </w:pPr>
      <w:r w:rsidRPr="008F783B">
        <w:rPr>
          <w:rFonts w:ascii="Arial" w:hAnsi="Arial" w:cs="Arial"/>
          <w:color w:val="000000"/>
          <w:kern w:val="0"/>
          <w:szCs w:val="21"/>
        </w:rPr>
        <w:t>(3)</w:t>
      </w:r>
      <w:r w:rsidRPr="008F783B">
        <w:rPr>
          <w:rFonts w:ascii="Arial" w:hAnsi="Arial" w:cs="Arial"/>
          <w:color w:val="000000"/>
          <w:kern w:val="0"/>
          <w:szCs w:val="21"/>
        </w:rPr>
        <w:t>是收货人据以提货的物权凭证。</w:t>
      </w:r>
    </w:p>
    <w:p w:rsidR="001D7576" w:rsidRPr="008F783B" w:rsidRDefault="001D7576" w:rsidP="001D7576">
      <w:pPr>
        <w:spacing w:line="0" w:lineRule="atLeast"/>
        <w:rPr>
          <w:rFonts w:ascii="Arial" w:hAnsi="Arial" w:cs="Arial"/>
          <w:b/>
          <w:color w:val="000000"/>
          <w:kern w:val="0"/>
          <w:szCs w:val="21"/>
        </w:rPr>
      </w:pPr>
      <w:r w:rsidRPr="008F783B">
        <w:rPr>
          <w:rFonts w:ascii="Arial" w:hAnsi="Arial" w:cs="Arial"/>
          <w:b/>
          <w:color w:val="000000"/>
          <w:kern w:val="0"/>
          <w:szCs w:val="21"/>
        </w:rPr>
        <w:t>66</w:t>
      </w:r>
      <w:r w:rsidRPr="008F783B">
        <w:rPr>
          <w:rFonts w:ascii="Arial" w:hAnsi="Arial" w:cs="Arial"/>
          <w:b/>
          <w:color w:val="000000"/>
          <w:kern w:val="0"/>
          <w:szCs w:val="21"/>
        </w:rPr>
        <w:t>、提单按运输方式来分类：</w:t>
      </w:r>
    </w:p>
    <w:p w:rsidR="001D7576" w:rsidRPr="008F783B" w:rsidRDefault="001D7576" w:rsidP="001D7576">
      <w:pPr>
        <w:spacing w:line="0" w:lineRule="atLeast"/>
        <w:ind w:firstLineChars="150" w:firstLine="315"/>
        <w:rPr>
          <w:rFonts w:ascii="Arial" w:hAnsi="Arial" w:cs="Arial"/>
          <w:color w:val="000000"/>
          <w:kern w:val="0"/>
          <w:szCs w:val="21"/>
        </w:rPr>
      </w:pPr>
      <w:r w:rsidRPr="008F783B">
        <w:rPr>
          <w:rFonts w:ascii="Arial" w:hAnsi="Arial" w:cs="Arial"/>
          <w:color w:val="000000"/>
          <w:kern w:val="0"/>
          <w:szCs w:val="21"/>
        </w:rPr>
        <w:t>１）直达提单　（</w:t>
      </w:r>
      <w:r w:rsidRPr="008F783B">
        <w:rPr>
          <w:rFonts w:ascii="Arial" w:hAnsi="Arial" w:cs="Arial"/>
          <w:color w:val="000000"/>
          <w:kern w:val="0"/>
          <w:szCs w:val="21"/>
        </w:rPr>
        <w:t>Direct B/L</w:t>
      </w:r>
      <w:r w:rsidRPr="008F783B">
        <w:rPr>
          <w:rFonts w:ascii="Arial" w:hAnsi="Arial" w:cs="Arial"/>
          <w:color w:val="000000"/>
          <w:kern w:val="0"/>
          <w:szCs w:val="21"/>
        </w:rPr>
        <w:t>）特点：只有装船港，卸船港</w:t>
      </w:r>
    </w:p>
    <w:p w:rsidR="001D7576" w:rsidRPr="008F783B" w:rsidRDefault="001D7576" w:rsidP="001D7576">
      <w:pPr>
        <w:spacing w:line="0" w:lineRule="atLeast"/>
        <w:ind w:firstLineChars="150" w:firstLine="315"/>
        <w:rPr>
          <w:rFonts w:ascii="Arial" w:hAnsi="Arial" w:cs="Arial"/>
          <w:color w:val="000000"/>
          <w:kern w:val="0"/>
          <w:szCs w:val="21"/>
        </w:rPr>
      </w:pPr>
      <w:r w:rsidRPr="008F783B">
        <w:rPr>
          <w:rFonts w:ascii="Arial" w:hAnsi="Arial" w:cs="Arial"/>
          <w:color w:val="000000"/>
          <w:kern w:val="0"/>
          <w:szCs w:val="21"/>
        </w:rPr>
        <w:t>２）转船提单　（</w:t>
      </w:r>
      <w:r w:rsidRPr="008F783B">
        <w:rPr>
          <w:rFonts w:ascii="Arial" w:hAnsi="Arial" w:cs="Arial"/>
          <w:color w:val="000000"/>
          <w:kern w:val="0"/>
          <w:szCs w:val="21"/>
        </w:rPr>
        <w:t>Transshipment B/L</w:t>
      </w:r>
      <w:r w:rsidRPr="008F783B">
        <w:rPr>
          <w:rFonts w:ascii="Arial" w:hAnsi="Arial" w:cs="Arial"/>
          <w:color w:val="000000"/>
          <w:kern w:val="0"/>
          <w:szCs w:val="21"/>
        </w:rPr>
        <w:t>）特点：有装船港，中转港，卸船港</w:t>
      </w:r>
    </w:p>
    <w:p w:rsidR="001D7576" w:rsidRPr="008F783B" w:rsidRDefault="001D7576" w:rsidP="001D7576">
      <w:pPr>
        <w:spacing w:line="0" w:lineRule="atLeast"/>
        <w:ind w:firstLineChars="150" w:firstLine="315"/>
        <w:rPr>
          <w:rFonts w:ascii="Arial" w:hAnsi="Arial" w:cs="Arial"/>
          <w:color w:val="000000"/>
          <w:kern w:val="0"/>
          <w:szCs w:val="21"/>
        </w:rPr>
      </w:pPr>
      <w:r w:rsidRPr="008F783B">
        <w:rPr>
          <w:rFonts w:ascii="Arial" w:hAnsi="Arial" w:cs="Arial"/>
          <w:color w:val="000000"/>
          <w:kern w:val="0"/>
          <w:szCs w:val="21"/>
        </w:rPr>
        <w:t xml:space="preserve">３）多式联运提单　</w:t>
      </w:r>
      <w:r w:rsidRPr="008F783B">
        <w:rPr>
          <w:rFonts w:ascii="Arial" w:hAnsi="Arial" w:cs="Arial"/>
          <w:color w:val="000000"/>
          <w:kern w:val="0"/>
          <w:szCs w:val="21"/>
        </w:rPr>
        <w:t>MT B/L</w:t>
      </w:r>
      <w:r w:rsidRPr="008F783B">
        <w:rPr>
          <w:rFonts w:ascii="Arial" w:hAnsi="Arial" w:cs="Arial"/>
          <w:color w:val="000000"/>
          <w:kern w:val="0"/>
          <w:szCs w:val="21"/>
        </w:rPr>
        <w:t>特点：提单上注明了前程运输方式和目的地。</w:t>
      </w:r>
    </w:p>
    <w:p w:rsidR="001D7576" w:rsidRPr="008F783B" w:rsidRDefault="001D7576" w:rsidP="001D7576">
      <w:pPr>
        <w:spacing w:line="0" w:lineRule="atLeast"/>
        <w:rPr>
          <w:rFonts w:ascii="Arial" w:hAnsi="Arial" w:cs="Arial"/>
          <w:b/>
          <w:color w:val="000000"/>
          <w:szCs w:val="21"/>
        </w:rPr>
      </w:pPr>
      <w:r w:rsidRPr="008F783B">
        <w:rPr>
          <w:rFonts w:ascii="Arial" w:hAnsi="Arial" w:cs="Arial"/>
          <w:b/>
          <w:color w:val="000000"/>
          <w:szCs w:val="21"/>
        </w:rPr>
        <w:t>67</w:t>
      </w:r>
      <w:r w:rsidRPr="008F783B">
        <w:rPr>
          <w:rFonts w:ascii="Arial" w:hAnsi="Arial" w:cs="Arial"/>
          <w:b/>
          <w:color w:val="000000"/>
          <w:szCs w:val="21"/>
        </w:rPr>
        <w:t>、无船承运人</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 xml:space="preserve">    Non Vessel Operating Common Carrier</w:t>
      </w:r>
      <w:r w:rsidRPr="008F783B">
        <w:rPr>
          <w:rFonts w:ascii="Arial" w:hAnsi="Arial" w:cs="Arial"/>
          <w:color w:val="000000"/>
          <w:kern w:val="0"/>
          <w:szCs w:val="21"/>
        </w:rPr>
        <w:t xml:space="preserve">　（</w:t>
      </w:r>
      <w:r w:rsidR="00DB0E64">
        <w:rPr>
          <w:rFonts w:ascii="Arial" w:hAnsi="Arial" w:cs="Arial" w:hint="eastAsia"/>
          <w:color w:val="000000"/>
          <w:kern w:val="0"/>
          <w:szCs w:val="21"/>
        </w:rPr>
        <w:t>NVOCC</w:t>
      </w:r>
      <w:r w:rsidRPr="008F783B">
        <w:rPr>
          <w:rFonts w:ascii="Arial" w:hAnsi="Arial" w:cs="Arial"/>
          <w:color w:val="000000"/>
          <w:kern w:val="0"/>
          <w:szCs w:val="21"/>
        </w:rPr>
        <w:t>）</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ab/>
      </w:r>
      <w:r w:rsidRPr="008F783B">
        <w:rPr>
          <w:rFonts w:ascii="Arial" w:hAnsi="Arial" w:cs="Arial"/>
          <w:color w:val="000000"/>
          <w:kern w:val="0"/>
          <w:szCs w:val="21"/>
        </w:rPr>
        <w:t>指经营集拼业务，但不经营船舶的承运人。</w:t>
      </w:r>
      <w:r w:rsidRPr="008F783B">
        <w:rPr>
          <w:rFonts w:ascii="Arial" w:hAnsi="Arial" w:cs="Arial"/>
          <w:color w:val="000000"/>
          <w:kern w:val="0"/>
          <w:szCs w:val="21"/>
        </w:rPr>
        <w:t xml:space="preserve"> </w:t>
      </w:r>
      <w:r w:rsidRPr="008F783B">
        <w:rPr>
          <w:rFonts w:ascii="Arial" w:hAnsi="Arial" w:cs="Arial"/>
          <w:color w:val="000000"/>
          <w:kern w:val="0"/>
          <w:szCs w:val="21"/>
        </w:rPr>
        <w:t>（集</w:t>
      </w:r>
      <w:proofErr w:type="gramStart"/>
      <w:r w:rsidRPr="008F783B">
        <w:rPr>
          <w:rFonts w:ascii="Arial" w:hAnsi="Arial" w:cs="Arial"/>
          <w:color w:val="000000"/>
          <w:kern w:val="0"/>
          <w:szCs w:val="21"/>
        </w:rPr>
        <w:t>拼经营</w:t>
      </w:r>
      <w:proofErr w:type="gramEnd"/>
      <w:r w:rsidRPr="008F783B">
        <w:rPr>
          <w:rFonts w:ascii="Arial" w:hAnsi="Arial" w:cs="Arial"/>
          <w:color w:val="000000"/>
          <w:kern w:val="0"/>
          <w:szCs w:val="21"/>
        </w:rPr>
        <w:t>人）</w:t>
      </w:r>
      <w:r w:rsidRPr="008F783B">
        <w:rPr>
          <w:rFonts w:ascii="Arial" w:hAnsi="Arial" w:cs="Arial"/>
          <w:color w:val="000000"/>
          <w:kern w:val="0"/>
          <w:szCs w:val="21"/>
        </w:rPr>
        <w:t xml:space="preserve"> </w:t>
      </w:r>
    </w:p>
    <w:p w:rsidR="00DB0E64" w:rsidRDefault="001D7576" w:rsidP="001D7576">
      <w:pPr>
        <w:spacing w:line="0" w:lineRule="atLeast"/>
        <w:ind w:left="360"/>
        <w:rPr>
          <w:rFonts w:ascii="Arial" w:hAnsi="Arial" w:cs="Arial" w:hint="eastAsia"/>
          <w:color w:val="000000"/>
          <w:kern w:val="0"/>
          <w:szCs w:val="21"/>
        </w:rPr>
      </w:pPr>
      <w:r w:rsidRPr="008F783B">
        <w:rPr>
          <w:rFonts w:ascii="Arial" w:hAnsi="Arial" w:cs="Arial"/>
          <w:color w:val="000000"/>
          <w:kern w:val="0"/>
          <w:szCs w:val="21"/>
        </w:rPr>
        <w:t>NVOCC</w:t>
      </w:r>
      <w:r w:rsidRPr="008F783B">
        <w:rPr>
          <w:rFonts w:ascii="Arial" w:hAnsi="Arial" w:cs="Arial"/>
          <w:color w:val="000000"/>
          <w:kern w:val="0"/>
          <w:szCs w:val="21"/>
        </w:rPr>
        <w:t>主要特点：</w:t>
      </w:r>
      <w:r w:rsidRPr="008F783B">
        <w:rPr>
          <w:rFonts w:ascii="Arial" w:hAnsi="Arial" w:cs="Arial"/>
          <w:color w:val="000000"/>
          <w:kern w:val="0"/>
          <w:szCs w:val="21"/>
        </w:rPr>
        <w:t xml:space="preserve"> 1</w:t>
      </w:r>
      <w:r w:rsidRPr="008F783B">
        <w:rPr>
          <w:rFonts w:ascii="Arial" w:hAnsi="Arial" w:cs="Arial"/>
          <w:color w:val="000000"/>
          <w:kern w:val="0"/>
          <w:szCs w:val="21"/>
        </w:rPr>
        <w:t>）是国际贸易合同的当事人。</w:t>
      </w:r>
      <w:r w:rsidR="00DB0E64">
        <w:rPr>
          <w:rFonts w:ascii="Arial" w:hAnsi="Arial" w:cs="Arial" w:hint="eastAsia"/>
          <w:color w:val="000000"/>
          <w:kern w:val="0"/>
          <w:szCs w:val="21"/>
        </w:rPr>
        <w:t>2</w:t>
      </w:r>
      <w:r w:rsidRPr="008F783B">
        <w:rPr>
          <w:rFonts w:ascii="Arial" w:hAnsi="Arial" w:cs="Arial"/>
          <w:color w:val="000000"/>
          <w:kern w:val="0"/>
          <w:szCs w:val="21"/>
        </w:rPr>
        <w:t>）在法律上有权签订运输合同。</w:t>
      </w:r>
    </w:p>
    <w:p w:rsidR="001D7576" w:rsidRPr="008F783B" w:rsidRDefault="00DB0E64" w:rsidP="001D7576">
      <w:pPr>
        <w:spacing w:line="0" w:lineRule="atLeast"/>
        <w:ind w:left="360"/>
        <w:rPr>
          <w:rFonts w:ascii="Arial" w:hAnsi="Arial" w:cs="Arial"/>
          <w:color w:val="000000"/>
          <w:kern w:val="0"/>
          <w:szCs w:val="21"/>
        </w:rPr>
      </w:pPr>
      <w:r>
        <w:rPr>
          <w:rFonts w:ascii="Arial" w:hAnsi="Arial" w:cs="Arial" w:hint="eastAsia"/>
          <w:color w:val="000000"/>
          <w:kern w:val="0"/>
          <w:szCs w:val="21"/>
        </w:rPr>
        <w:t>3</w:t>
      </w:r>
      <w:r w:rsidR="001D7576" w:rsidRPr="008F783B">
        <w:rPr>
          <w:rFonts w:ascii="Arial" w:hAnsi="Arial" w:cs="Arial"/>
          <w:color w:val="000000"/>
          <w:kern w:val="0"/>
          <w:szCs w:val="21"/>
        </w:rPr>
        <w:t>）本人</w:t>
      </w:r>
      <w:proofErr w:type="gramStart"/>
      <w:r w:rsidR="001D7576" w:rsidRPr="008F783B">
        <w:rPr>
          <w:rFonts w:ascii="Arial" w:hAnsi="Arial" w:cs="Arial"/>
          <w:color w:val="000000"/>
          <w:kern w:val="0"/>
          <w:szCs w:val="21"/>
        </w:rPr>
        <w:t>不拥运输</w:t>
      </w:r>
      <w:proofErr w:type="gramEnd"/>
      <w:r w:rsidR="001D7576" w:rsidRPr="008F783B">
        <w:rPr>
          <w:rFonts w:ascii="Arial" w:hAnsi="Arial" w:cs="Arial"/>
          <w:color w:val="000000"/>
          <w:kern w:val="0"/>
          <w:szCs w:val="21"/>
        </w:rPr>
        <w:t>工具。</w:t>
      </w:r>
      <w:r>
        <w:rPr>
          <w:rFonts w:ascii="Arial" w:hAnsi="Arial" w:cs="Arial" w:hint="eastAsia"/>
          <w:color w:val="000000"/>
          <w:kern w:val="0"/>
          <w:szCs w:val="21"/>
        </w:rPr>
        <w:t>4</w:t>
      </w:r>
      <w:r w:rsidR="001D7576" w:rsidRPr="008F783B">
        <w:rPr>
          <w:rFonts w:ascii="Arial" w:hAnsi="Arial" w:cs="Arial"/>
          <w:color w:val="000000"/>
          <w:kern w:val="0"/>
          <w:szCs w:val="21"/>
        </w:rPr>
        <w:t>）有权签发提单，并受提单条款约束。</w:t>
      </w:r>
      <w:r>
        <w:rPr>
          <w:rFonts w:ascii="Arial" w:hAnsi="Arial" w:cs="Arial" w:hint="eastAsia"/>
          <w:color w:val="000000"/>
          <w:kern w:val="0"/>
          <w:szCs w:val="21"/>
        </w:rPr>
        <w:t>5</w:t>
      </w:r>
      <w:r w:rsidR="001D7576" w:rsidRPr="008F783B">
        <w:rPr>
          <w:rFonts w:ascii="Arial" w:hAnsi="Arial" w:cs="Arial"/>
          <w:color w:val="000000"/>
          <w:kern w:val="0"/>
          <w:szCs w:val="21"/>
        </w:rPr>
        <w:t>）对货物全程运输负责。</w:t>
      </w:r>
      <w:r>
        <w:rPr>
          <w:rFonts w:ascii="Arial" w:hAnsi="Arial" w:cs="Arial" w:hint="eastAsia"/>
          <w:color w:val="000000"/>
          <w:kern w:val="0"/>
          <w:szCs w:val="21"/>
        </w:rPr>
        <w:t>6</w:t>
      </w:r>
      <w:r w:rsidR="001D7576" w:rsidRPr="008F783B">
        <w:rPr>
          <w:rFonts w:ascii="Arial" w:hAnsi="Arial" w:cs="Arial"/>
          <w:color w:val="000000"/>
          <w:kern w:val="0"/>
          <w:szCs w:val="21"/>
        </w:rPr>
        <w:t>）具有双重身份，既是承运人，又是托运人。</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无船承运人经营的业务范围</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(1)</w:t>
      </w:r>
      <w:r w:rsidRPr="008F783B">
        <w:rPr>
          <w:rFonts w:ascii="Arial" w:hAnsi="Arial" w:cs="Arial"/>
          <w:color w:val="000000"/>
          <w:kern w:val="0"/>
          <w:szCs w:val="21"/>
        </w:rPr>
        <w:t>作为承运人签发货运提单，并因签发提单而对货物托运人负责。</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(2)</w:t>
      </w:r>
      <w:r w:rsidRPr="008F783B">
        <w:rPr>
          <w:rFonts w:ascii="Arial" w:hAnsi="Arial" w:cs="Arial"/>
          <w:color w:val="000000"/>
          <w:kern w:val="0"/>
          <w:szCs w:val="21"/>
        </w:rPr>
        <w:t>代表托运人承办订舱业务，根据货物托运人的要求和货物的具体情况，洽</w:t>
      </w:r>
      <w:proofErr w:type="gramStart"/>
      <w:r w:rsidRPr="008F783B">
        <w:rPr>
          <w:rFonts w:ascii="Arial" w:hAnsi="Arial" w:cs="Arial"/>
          <w:color w:val="000000"/>
          <w:kern w:val="0"/>
          <w:szCs w:val="21"/>
        </w:rPr>
        <w:t>订运输</w:t>
      </w:r>
      <w:proofErr w:type="gramEnd"/>
      <w:r w:rsidRPr="008F783B">
        <w:rPr>
          <w:rFonts w:ascii="Arial" w:hAnsi="Arial" w:cs="Arial"/>
          <w:color w:val="000000"/>
          <w:kern w:val="0"/>
          <w:szCs w:val="21"/>
        </w:rPr>
        <w:t>工具。</w:t>
      </w:r>
    </w:p>
    <w:p w:rsidR="001D7576" w:rsidRPr="008F783B" w:rsidRDefault="001D7576" w:rsidP="00DB0E64">
      <w:pPr>
        <w:spacing w:line="0" w:lineRule="atLeast"/>
        <w:ind w:left="360"/>
        <w:rPr>
          <w:rFonts w:ascii="Arial" w:hAnsi="Arial" w:cs="Arial"/>
          <w:color w:val="000000"/>
          <w:kern w:val="0"/>
          <w:szCs w:val="21"/>
        </w:rPr>
      </w:pPr>
      <w:r w:rsidRPr="008F783B">
        <w:rPr>
          <w:rFonts w:ascii="Arial" w:hAnsi="Arial" w:cs="Arial"/>
          <w:color w:val="000000"/>
          <w:kern w:val="0"/>
          <w:szCs w:val="21"/>
        </w:rPr>
        <w:t>(3)</w:t>
      </w:r>
      <w:r w:rsidRPr="008F783B">
        <w:rPr>
          <w:rFonts w:ascii="Arial" w:hAnsi="Arial" w:cs="Arial"/>
          <w:color w:val="000000"/>
          <w:kern w:val="0"/>
          <w:szCs w:val="21"/>
        </w:rPr>
        <w:t>承办货物交接。无船承运人根据托运人的委托，在指定地点接受货物，并转交承运人或其他人，并在交接过程中为托运人办理理货、检验、报关等手续。</w:t>
      </w:r>
    </w:p>
    <w:p w:rsidR="001D7576" w:rsidRPr="008F783B" w:rsidRDefault="001D7576" w:rsidP="001D7576">
      <w:pPr>
        <w:spacing w:line="0" w:lineRule="atLeast"/>
        <w:ind w:left="360"/>
        <w:rPr>
          <w:rFonts w:ascii="Arial" w:hAnsi="Arial" w:cs="Arial"/>
          <w:color w:val="000000"/>
          <w:kern w:val="0"/>
          <w:szCs w:val="21"/>
        </w:rPr>
      </w:pPr>
      <w:r w:rsidRPr="008F783B">
        <w:rPr>
          <w:rFonts w:ascii="Arial" w:hAnsi="Arial" w:cs="Arial"/>
          <w:color w:val="000000"/>
          <w:kern w:val="0"/>
          <w:szCs w:val="21"/>
        </w:rPr>
        <w:t>(4</w:t>
      </w:r>
      <w:r w:rsidRPr="008F783B">
        <w:rPr>
          <w:rFonts w:ascii="Arial" w:hAnsi="Arial" w:cs="Arial"/>
          <w:color w:val="000000"/>
          <w:kern w:val="0"/>
          <w:szCs w:val="21"/>
        </w:rPr>
        <w:t>）代办库场业务。</w:t>
      </w:r>
    </w:p>
    <w:p w:rsidR="001D7576" w:rsidRPr="008F783B" w:rsidRDefault="00DB0E64" w:rsidP="001D7576">
      <w:pPr>
        <w:spacing w:line="0" w:lineRule="atLeast"/>
        <w:ind w:left="360"/>
        <w:rPr>
          <w:rFonts w:ascii="Arial" w:hAnsi="Arial" w:cs="Arial"/>
          <w:color w:val="000000"/>
          <w:kern w:val="0"/>
          <w:szCs w:val="21"/>
        </w:rPr>
      </w:pPr>
      <w:r>
        <w:rPr>
          <w:rFonts w:ascii="Arial" w:hAnsi="Arial" w:cs="Arial"/>
          <w:color w:val="000000"/>
          <w:kern w:val="0"/>
          <w:szCs w:val="21"/>
        </w:rPr>
        <w:t xml:space="preserve"> </w:t>
      </w:r>
      <w:r w:rsidR="001D7576" w:rsidRPr="008F783B">
        <w:rPr>
          <w:rFonts w:ascii="Arial" w:hAnsi="Arial" w:cs="Arial"/>
          <w:color w:val="000000"/>
          <w:kern w:val="0"/>
          <w:szCs w:val="21"/>
        </w:rPr>
        <w:t>无船承运人作为集装箱多式联运的中介，建立起了货主与船公司之间的相互联系和协作，对集装箱国际多式联运的发展发挥了重要的作用。</w:t>
      </w:r>
    </w:p>
    <w:p w:rsidR="001D7576" w:rsidRPr="008F783B" w:rsidRDefault="001D7576" w:rsidP="001D7576">
      <w:pPr>
        <w:spacing w:line="0" w:lineRule="atLeast"/>
        <w:rPr>
          <w:rFonts w:ascii="Arial" w:hAnsi="Arial" w:cs="Arial"/>
          <w:b/>
          <w:color w:val="000000"/>
          <w:szCs w:val="21"/>
        </w:rPr>
      </w:pPr>
      <w:r w:rsidRPr="008F783B">
        <w:rPr>
          <w:rFonts w:ascii="Arial" w:hAnsi="Arial" w:cs="Arial"/>
          <w:b/>
          <w:bCs/>
          <w:color w:val="000000"/>
          <w:szCs w:val="21"/>
        </w:rPr>
        <w:t xml:space="preserve">68.  </w:t>
      </w:r>
      <w:r w:rsidRPr="008F783B">
        <w:rPr>
          <w:rFonts w:ascii="Arial" w:hAnsi="Arial" w:cs="Arial"/>
          <w:b/>
          <w:bCs/>
          <w:color w:val="000000"/>
          <w:szCs w:val="21"/>
        </w:rPr>
        <w:t>运输代理制的概念</w:t>
      </w:r>
    </w:p>
    <w:p w:rsidR="001D7576" w:rsidRPr="00DB0E64" w:rsidRDefault="001D7576" w:rsidP="00DB0E64">
      <w:pPr>
        <w:spacing w:line="0" w:lineRule="atLeast"/>
        <w:ind w:left="360"/>
        <w:rPr>
          <w:rFonts w:ascii="Arial" w:hAnsi="Arial" w:cs="Arial"/>
          <w:color w:val="000000"/>
          <w:kern w:val="0"/>
          <w:szCs w:val="21"/>
        </w:rPr>
      </w:pPr>
      <w:r w:rsidRPr="00DB0E64">
        <w:rPr>
          <w:rFonts w:ascii="Arial" w:hAnsi="Arial" w:cs="Arial"/>
          <w:color w:val="000000"/>
          <w:kern w:val="0"/>
          <w:szCs w:val="21"/>
        </w:rPr>
        <w:t>运输代理制：是</w:t>
      </w:r>
      <w:proofErr w:type="gramStart"/>
      <w:r w:rsidRPr="00DB0E64">
        <w:rPr>
          <w:rFonts w:ascii="Arial" w:hAnsi="Arial" w:cs="Arial"/>
          <w:color w:val="000000"/>
          <w:kern w:val="0"/>
          <w:szCs w:val="21"/>
        </w:rPr>
        <w:t>指运输</w:t>
      </w:r>
      <w:proofErr w:type="gramEnd"/>
      <w:r w:rsidRPr="00DB0E64">
        <w:rPr>
          <w:rFonts w:ascii="Arial" w:hAnsi="Arial" w:cs="Arial"/>
          <w:color w:val="000000"/>
          <w:kern w:val="0"/>
          <w:szCs w:val="21"/>
        </w:rPr>
        <w:t>经营过程中，作为货物</w:t>
      </w:r>
    </w:p>
    <w:p w:rsidR="001D7576" w:rsidRPr="00DB0E64" w:rsidRDefault="001D7576" w:rsidP="002122AC">
      <w:pPr>
        <w:spacing w:line="0" w:lineRule="atLeast"/>
        <w:ind w:left="360"/>
        <w:rPr>
          <w:rFonts w:ascii="Arial" w:hAnsi="Arial" w:cs="Arial"/>
          <w:color w:val="000000"/>
          <w:kern w:val="0"/>
          <w:szCs w:val="21"/>
        </w:rPr>
      </w:pPr>
      <w:r w:rsidRPr="00DB0E64">
        <w:rPr>
          <w:rFonts w:ascii="Arial" w:hAnsi="Arial" w:cs="Arial"/>
          <w:color w:val="000000"/>
          <w:kern w:val="0"/>
          <w:szCs w:val="21"/>
        </w:rPr>
        <w:t>拥有者的实际发货人同拥有各种运输工具的实际承运人之间不直接见面，而以各种不同的形式分别通过其代理人进行各种业务活动的经营方式。</w:t>
      </w:r>
    </w:p>
    <w:p w:rsidR="001D7576" w:rsidRPr="008F783B" w:rsidRDefault="001D7576" w:rsidP="001D7576">
      <w:pPr>
        <w:spacing w:line="0" w:lineRule="atLeast"/>
        <w:rPr>
          <w:rFonts w:ascii="Arial" w:hAnsi="Arial" w:cs="Arial"/>
          <w:b/>
          <w:color w:val="000000"/>
          <w:szCs w:val="21"/>
        </w:rPr>
      </w:pPr>
      <w:r w:rsidRPr="008F783B">
        <w:rPr>
          <w:rFonts w:ascii="Arial" w:hAnsi="Arial" w:cs="Arial"/>
          <w:b/>
          <w:bCs/>
          <w:color w:val="000000"/>
          <w:szCs w:val="21"/>
        </w:rPr>
        <w:t xml:space="preserve">69.  </w:t>
      </w:r>
      <w:r w:rsidRPr="008F783B">
        <w:rPr>
          <w:rFonts w:ascii="Arial" w:hAnsi="Arial" w:cs="Arial"/>
          <w:b/>
          <w:bCs/>
          <w:color w:val="000000"/>
          <w:szCs w:val="21"/>
        </w:rPr>
        <w:t>运输代理人及其业务的发展发展的两个阶段</w:t>
      </w:r>
    </w:p>
    <w:p w:rsidR="001D7576" w:rsidRPr="00DB0E64" w:rsidRDefault="001D7576" w:rsidP="00DB0E64">
      <w:pPr>
        <w:spacing w:line="0" w:lineRule="atLeast"/>
        <w:ind w:left="360"/>
        <w:rPr>
          <w:rFonts w:ascii="Arial" w:hAnsi="Arial" w:cs="Arial"/>
          <w:color w:val="000000"/>
          <w:kern w:val="0"/>
          <w:szCs w:val="21"/>
        </w:rPr>
      </w:pPr>
      <w:r w:rsidRPr="00DB0E64">
        <w:rPr>
          <w:rFonts w:ascii="Arial" w:hAnsi="Arial" w:cs="Arial"/>
          <w:color w:val="000000"/>
          <w:kern w:val="0"/>
          <w:szCs w:val="21"/>
        </w:rPr>
        <w:t>1</w:t>
      </w:r>
      <w:r w:rsidRPr="00DB0E64">
        <w:rPr>
          <w:rFonts w:ascii="Arial" w:hAnsi="Arial" w:cs="Arial"/>
          <w:color w:val="000000"/>
          <w:kern w:val="0"/>
          <w:szCs w:val="21"/>
        </w:rPr>
        <w:t>）以被代理人名义从事业务活动阶段</w:t>
      </w:r>
      <w:r w:rsidRPr="00DB0E64">
        <w:rPr>
          <w:rFonts w:ascii="Arial" w:hAnsi="Arial" w:cs="Arial"/>
          <w:color w:val="000000"/>
          <w:kern w:val="0"/>
          <w:szCs w:val="21"/>
        </w:rPr>
        <w:t>2</w:t>
      </w:r>
      <w:r w:rsidRPr="00DB0E64">
        <w:rPr>
          <w:rFonts w:ascii="Arial" w:hAnsi="Arial" w:cs="Arial"/>
          <w:color w:val="000000"/>
          <w:kern w:val="0"/>
          <w:szCs w:val="21"/>
        </w:rPr>
        <w:t>）以本人名义独立从事运输经营业务阶段</w:t>
      </w:r>
    </w:p>
    <w:p w:rsidR="001D7576" w:rsidRPr="008F783B" w:rsidRDefault="001D7576" w:rsidP="001D7576">
      <w:pPr>
        <w:spacing w:line="0" w:lineRule="atLeast"/>
        <w:rPr>
          <w:rFonts w:ascii="Arial" w:hAnsi="Arial" w:cs="Arial"/>
          <w:b/>
          <w:color w:val="000000"/>
          <w:szCs w:val="21"/>
        </w:rPr>
      </w:pPr>
      <w:r w:rsidRPr="008F783B">
        <w:rPr>
          <w:rFonts w:ascii="Arial" w:hAnsi="Arial" w:cs="Arial"/>
          <w:b/>
          <w:bCs/>
          <w:color w:val="000000"/>
          <w:szCs w:val="21"/>
        </w:rPr>
        <w:t xml:space="preserve">70.  </w:t>
      </w:r>
      <w:r w:rsidRPr="008F783B">
        <w:rPr>
          <w:rFonts w:ascii="Arial" w:hAnsi="Arial" w:cs="Arial"/>
          <w:b/>
          <w:bCs/>
          <w:color w:val="000000"/>
          <w:szCs w:val="21"/>
        </w:rPr>
        <w:t>租船代理人的主要工作</w:t>
      </w:r>
      <w:r w:rsidRPr="008F783B">
        <w:rPr>
          <w:rFonts w:ascii="Arial" w:hAnsi="Arial" w:cs="Arial"/>
          <w:b/>
          <w:color w:val="000000"/>
          <w:szCs w:val="21"/>
        </w:rPr>
        <w:t>-</w:t>
      </w:r>
      <w:r w:rsidRPr="008F783B">
        <w:rPr>
          <w:rFonts w:ascii="Arial" w:hAnsi="Arial" w:cs="Arial"/>
          <w:b/>
          <w:color w:val="000000"/>
          <w:szCs w:val="21"/>
        </w:rPr>
        <w:t>（</w:t>
      </w:r>
      <w:r w:rsidRPr="008F783B">
        <w:rPr>
          <w:rFonts w:ascii="Arial" w:hAnsi="Arial" w:cs="Arial"/>
          <w:b/>
          <w:color w:val="000000"/>
          <w:szCs w:val="21"/>
        </w:rPr>
        <w:t>02</w:t>
      </w:r>
      <w:r w:rsidRPr="008F783B">
        <w:rPr>
          <w:rFonts w:ascii="Arial" w:hAnsi="Arial" w:cs="Arial"/>
          <w:b/>
          <w:color w:val="000000"/>
          <w:szCs w:val="21"/>
        </w:rPr>
        <w:t>年简述）（选择题）</w:t>
      </w:r>
    </w:p>
    <w:p w:rsidR="001D7576" w:rsidRPr="00DB0E64" w:rsidRDefault="001D7576" w:rsidP="00DB0E64">
      <w:pPr>
        <w:spacing w:line="0" w:lineRule="atLeast"/>
        <w:ind w:left="360"/>
        <w:rPr>
          <w:rFonts w:ascii="Arial" w:hAnsi="Arial" w:cs="Arial"/>
          <w:color w:val="000000"/>
          <w:kern w:val="0"/>
          <w:szCs w:val="21"/>
        </w:rPr>
      </w:pPr>
      <w:r w:rsidRPr="00DB0E64">
        <w:rPr>
          <w:rFonts w:ascii="Arial" w:hAnsi="Arial" w:cs="Arial"/>
          <w:color w:val="000000"/>
          <w:kern w:val="0"/>
          <w:szCs w:val="21"/>
        </w:rPr>
        <w:t xml:space="preserve"> 1</w:t>
      </w:r>
      <w:r w:rsidRPr="00DB0E64">
        <w:rPr>
          <w:rFonts w:ascii="Arial" w:hAnsi="Arial" w:cs="Arial"/>
          <w:color w:val="000000"/>
          <w:kern w:val="0"/>
          <w:szCs w:val="21"/>
        </w:rPr>
        <w:t>）按照委托人的指示要求，为委托人提供最合适</w:t>
      </w:r>
    </w:p>
    <w:p w:rsidR="001D7576" w:rsidRPr="00DB0E64" w:rsidRDefault="001D7576" w:rsidP="00DB0E64">
      <w:pPr>
        <w:spacing w:line="0" w:lineRule="atLeast"/>
        <w:ind w:left="360"/>
        <w:rPr>
          <w:rFonts w:ascii="Arial" w:hAnsi="Arial" w:cs="Arial"/>
          <w:color w:val="000000"/>
          <w:kern w:val="0"/>
          <w:szCs w:val="21"/>
        </w:rPr>
      </w:pPr>
      <w:r w:rsidRPr="00DB0E64">
        <w:rPr>
          <w:rFonts w:ascii="Arial" w:hAnsi="Arial" w:cs="Arial"/>
          <w:color w:val="000000"/>
          <w:kern w:val="0"/>
          <w:szCs w:val="21"/>
        </w:rPr>
        <w:t>的对象和最有利的条件并促成租赁交易的成交。</w:t>
      </w:r>
    </w:p>
    <w:p w:rsidR="001D7576" w:rsidRPr="00DB0E64" w:rsidRDefault="001D7576" w:rsidP="00DB0E64">
      <w:pPr>
        <w:spacing w:line="0" w:lineRule="atLeast"/>
        <w:ind w:left="360"/>
        <w:rPr>
          <w:rFonts w:ascii="Arial" w:hAnsi="Arial" w:cs="Arial"/>
          <w:color w:val="000000"/>
          <w:kern w:val="0"/>
          <w:szCs w:val="21"/>
        </w:rPr>
      </w:pPr>
      <w:r w:rsidRPr="00DB0E64">
        <w:rPr>
          <w:rFonts w:ascii="Arial" w:hAnsi="Arial" w:cs="Arial"/>
          <w:color w:val="000000"/>
          <w:kern w:val="0"/>
          <w:szCs w:val="21"/>
        </w:rPr>
        <w:t>2</w:t>
      </w:r>
      <w:r w:rsidRPr="00DB0E64">
        <w:rPr>
          <w:rFonts w:ascii="Arial" w:hAnsi="Arial" w:cs="Arial"/>
          <w:color w:val="000000"/>
          <w:kern w:val="0"/>
          <w:szCs w:val="21"/>
        </w:rPr>
        <w:t>）根据双方洽谈确认的条件制成租船合同并按委托方的授权代签合同；</w:t>
      </w:r>
      <w:r w:rsidRPr="00DB0E64">
        <w:rPr>
          <w:rFonts w:ascii="Arial" w:hAnsi="Arial" w:cs="Arial"/>
          <w:color w:val="000000"/>
          <w:kern w:val="0"/>
          <w:szCs w:val="21"/>
        </w:rPr>
        <w:t xml:space="preserve"> 3</w:t>
      </w:r>
      <w:r w:rsidRPr="00DB0E64">
        <w:rPr>
          <w:rFonts w:ascii="Arial" w:hAnsi="Arial" w:cs="Arial"/>
          <w:color w:val="000000"/>
          <w:kern w:val="0"/>
          <w:szCs w:val="21"/>
        </w:rPr>
        <w:t>）提供委托人航运市场行情，国际航运动态及有关资料信息等；</w:t>
      </w:r>
      <w:r w:rsidRPr="00DB0E64">
        <w:rPr>
          <w:rFonts w:ascii="Arial" w:hAnsi="Arial" w:cs="Arial"/>
          <w:color w:val="000000"/>
          <w:kern w:val="0"/>
          <w:szCs w:val="21"/>
        </w:rPr>
        <w:t>4</w:t>
      </w:r>
      <w:r w:rsidRPr="00DB0E64">
        <w:rPr>
          <w:rFonts w:ascii="Arial" w:hAnsi="Arial" w:cs="Arial"/>
          <w:color w:val="000000"/>
          <w:kern w:val="0"/>
          <w:szCs w:val="21"/>
        </w:rPr>
        <w:t>）为当事人双方凯旋调解纠纷，取得公平合理的解决。</w:t>
      </w:r>
    </w:p>
    <w:p w:rsidR="001D7576" w:rsidRPr="008F783B" w:rsidRDefault="001D7576" w:rsidP="001D7576">
      <w:pPr>
        <w:spacing w:line="0" w:lineRule="atLeast"/>
        <w:rPr>
          <w:rFonts w:ascii="Arial" w:hAnsi="Arial" w:cs="Arial"/>
          <w:b/>
          <w:color w:val="000000"/>
          <w:szCs w:val="21"/>
        </w:rPr>
      </w:pPr>
      <w:r w:rsidRPr="008F783B">
        <w:rPr>
          <w:rFonts w:ascii="Arial" w:hAnsi="Arial" w:cs="Arial"/>
          <w:b/>
          <w:bCs/>
          <w:color w:val="000000"/>
          <w:szCs w:val="21"/>
        </w:rPr>
        <w:t xml:space="preserve">71.  </w:t>
      </w:r>
      <w:r w:rsidRPr="008F783B">
        <w:rPr>
          <w:rFonts w:ascii="Arial" w:hAnsi="Arial" w:cs="Arial"/>
          <w:b/>
          <w:bCs/>
          <w:color w:val="000000"/>
          <w:szCs w:val="21"/>
        </w:rPr>
        <w:t>船务代理概念</w:t>
      </w:r>
      <w:r w:rsidRPr="008F783B">
        <w:rPr>
          <w:rFonts w:ascii="Arial" w:hAnsi="Arial" w:cs="Arial"/>
          <w:b/>
          <w:bCs/>
          <w:color w:val="000000"/>
          <w:szCs w:val="21"/>
        </w:rPr>
        <w:t>-</w:t>
      </w:r>
      <w:r w:rsidRPr="008F783B">
        <w:rPr>
          <w:rFonts w:ascii="Arial" w:hAnsi="Arial" w:cs="Arial"/>
          <w:b/>
          <w:color w:val="000000"/>
          <w:szCs w:val="21"/>
        </w:rPr>
        <w:t>（选择题）</w:t>
      </w:r>
    </w:p>
    <w:p w:rsidR="001D7576" w:rsidRPr="00DB0E64" w:rsidRDefault="001D7576" w:rsidP="00DB0E64">
      <w:pPr>
        <w:spacing w:line="0" w:lineRule="atLeast"/>
        <w:ind w:left="360"/>
        <w:rPr>
          <w:rFonts w:ascii="Arial" w:hAnsi="Arial" w:cs="Arial"/>
          <w:color w:val="000000"/>
          <w:kern w:val="0"/>
          <w:szCs w:val="21"/>
        </w:rPr>
      </w:pPr>
      <w:r w:rsidRPr="00DB0E64">
        <w:rPr>
          <w:rFonts w:ascii="Arial" w:hAnsi="Arial" w:cs="Arial"/>
          <w:color w:val="000000"/>
          <w:kern w:val="0"/>
          <w:szCs w:val="21"/>
        </w:rPr>
        <w:t>是接受承运人的委托，代办与船舶有关的一切业务的人。</w:t>
      </w:r>
    </w:p>
    <w:p w:rsidR="001D7576" w:rsidRPr="008F783B" w:rsidRDefault="001D7576" w:rsidP="001D7576">
      <w:pPr>
        <w:spacing w:line="0" w:lineRule="atLeast"/>
        <w:rPr>
          <w:rFonts w:ascii="Arial" w:hAnsi="Arial" w:cs="Arial"/>
          <w:b/>
          <w:color w:val="000000"/>
          <w:szCs w:val="21"/>
        </w:rPr>
      </w:pPr>
      <w:r w:rsidRPr="008F783B">
        <w:rPr>
          <w:rFonts w:ascii="Arial" w:hAnsi="Arial" w:cs="Arial"/>
          <w:b/>
          <w:bCs/>
          <w:color w:val="000000"/>
          <w:szCs w:val="21"/>
        </w:rPr>
        <w:t xml:space="preserve">72. </w:t>
      </w:r>
      <w:r w:rsidRPr="008F783B">
        <w:rPr>
          <w:rFonts w:ascii="Arial" w:hAnsi="Arial" w:cs="Arial"/>
          <w:b/>
          <w:bCs/>
          <w:color w:val="000000"/>
          <w:szCs w:val="21"/>
        </w:rPr>
        <w:t>船务代理业务范围</w:t>
      </w:r>
      <w:r w:rsidRPr="008F783B">
        <w:rPr>
          <w:rFonts w:ascii="Arial" w:hAnsi="Arial" w:cs="Arial"/>
          <w:b/>
          <w:color w:val="000000"/>
          <w:szCs w:val="21"/>
        </w:rPr>
        <w:t>（简述题）</w:t>
      </w:r>
    </w:p>
    <w:p w:rsidR="001D7576" w:rsidRPr="00DB0E64" w:rsidRDefault="001D7576" w:rsidP="002122AC">
      <w:pPr>
        <w:spacing w:line="0" w:lineRule="atLeast"/>
        <w:ind w:left="360"/>
        <w:rPr>
          <w:rFonts w:ascii="Arial" w:hAnsi="Arial" w:cs="Arial"/>
          <w:color w:val="000000"/>
          <w:kern w:val="0"/>
          <w:szCs w:val="21"/>
        </w:rPr>
      </w:pPr>
      <w:r w:rsidRPr="008F783B">
        <w:rPr>
          <w:rFonts w:ascii="Arial" w:hAnsi="Arial" w:cs="Arial"/>
          <w:color w:val="000000"/>
          <w:szCs w:val="21"/>
        </w:rPr>
        <w:t xml:space="preserve"> </w:t>
      </w:r>
      <w:r w:rsidRPr="00DB0E64">
        <w:rPr>
          <w:rFonts w:ascii="Arial" w:hAnsi="Arial" w:cs="Arial"/>
          <w:color w:val="000000"/>
          <w:kern w:val="0"/>
          <w:szCs w:val="21"/>
        </w:rPr>
        <w:t>主要包括船舶进出港业务，航运业务，船舶供应方面业务以及其他服务性业务等几个方面。</w:t>
      </w:r>
    </w:p>
    <w:p w:rsidR="001D7576" w:rsidRPr="008F783B" w:rsidRDefault="001D7576" w:rsidP="001D7576">
      <w:pPr>
        <w:spacing w:line="0" w:lineRule="atLeast"/>
        <w:rPr>
          <w:rFonts w:ascii="Arial" w:hAnsi="Arial" w:cs="Arial"/>
          <w:b/>
          <w:color w:val="000000"/>
          <w:szCs w:val="21"/>
        </w:rPr>
      </w:pPr>
      <w:r w:rsidRPr="008F783B">
        <w:rPr>
          <w:rFonts w:ascii="Arial" w:hAnsi="Arial" w:cs="Arial"/>
          <w:b/>
          <w:bCs/>
          <w:color w:val="000000"/>
          <w:szCs w:val="21"/>
        </w:rPr>
        <w:t xml:space="preserve">73. </w:t>
      </w:r>
      <w:r w:rsidRPr="008F783B">
        <w:rPr>
          <w:rFonts w:ascii="Arial" w:hAnsi="Arial" w:cs="Arial"/>
          <w:b/>
          <w:bCs/>
          <w:color w:val="000000"/>
          <w:szCs w:val="21"/>
        </w:rPr>
        <w:t>船务代理分类</w:t>
      </w:r>
      <w:r w:rsidRPr="008F783B">
        <w:rPr>
          <w:rFonts w:ascii="Arial" w:hAnsi="Arial" w:cs="Arial"/>
          <w:b/>
          <w:color w:val="000000"/>
          <w:szCs w:val="21"/>
        </w:rPr>
        <w:t>（选择题）</w:t>
      </w:r>
    </w:p>
    <w:p w:rsidR="001D7576" w:rsidRPr="00DB0E64" w:rsidRDefault="001D7576" w:rsidP="00DB0E64">
      <w:pPr>
        <w:spacing w:line="0" w:lineRule="atLeast"/>
        <w:ind w:left="360"/>
        <w:rPr>
          <w:rFonts w:ascii="Arial" w:hAnsi="Arial" w:cs="Arial"/>
          <w:color w:val="000000"/>
          <w:kern w:val="0"/>
          <w:szCs w:val="21"/>
        </w:rPr>
      </w:pPr>
      <w:r w:rsidRPr="00DB0E64">
        <w:rPr>
          <w:rFonts w:ascii="Arial" w:hAnsi="Arial" w:cs="Arial"/>
          <w:color w:val="000000"/>
          <w:kern w:val="0"/>
          <w:szCs w:val="21"/>
        </w:rPr>
        <w:t>航次代理、长期代理</w:t>
      </w:r>
    </w:p>
    <w:p w:rsidR="001D7576" w:rsidRPr="008F783B" w:rsidRDefault="001D7576" w:rsidP="001D7576">
      <w:pPr>
        <w:spacing w:line="0" w:lineRule="atLeast"/>
        <w:rPr>
          <w:rFonts w:ascii="Arial" w:hAnsi="Arial" w:cs="Arial"/>
          <w:b/>
          <w:color w:val="000000"/>
          <w:szCs w:val="21"/>
        </w:rPr>
      </w:pPr>
      <w:r w:rsidRPr="008F783B">
        <w:rPr>
          <w:rFonts w:ascii="Arial" w:hAnsi="Arial" w:cs="Arial"/>
          <w:b/>
          <w:bCs/>
          <w:color w:val="000000"/>
          <w:szCs w:val="21"/>
        </w:rPr>
        <w:t>74.</w:t>
      </w:r>
      <w:r w:rsidRPr="008F783B">
        <w:rPr>
          <w:rFonts w:ascii="Arial" w:hAnsi="Arial" w:cs="Arial"/>
          <w:b/>
          <w:bCs/>
          <w:color w:val="000000"/>
          <w:szCs w:val="21"/>
        </w:rPr>
        <w:t>货运代理概念</w:t>
      </w:r>
      <w:r w:rsidRPr="008F783B">
        <w:rPr>
          <w:rFonts w:ascii="Arial" w:hAnsi="Arial" w:cs="Arial"/>
          <w:b/>
          <w:color w:val="000000"/>
          <w:szCs w:val="21"/>
        </w:rPr>
        <w:t>（</w:t>
      </w:r>
      <w:r w:rsidRPr="008F783B">
        <w:rPr>
          <w:rFonts w:ascii="Arial" w:hAnsi="Arial" w:cs="Arial"/>
          <w:b/>
          <w:color w:val="000000"/>
          <w:szCs w:val="21"/>
        </w:rPr>
        <w:t>03</w:t>
      </w:r>
      <w:r w:rsidRPr="008F783B">
        <w:rPr>
          <w:rFonts w:ascii="Arial" w:hAnsi="Arial" w:cs="Arial"/>
          <w:b/>
          <w:color w:val="000000"/>
          <w:szCs w:val="21"/>
        </w:rPr>
        <w:t>年）</w:t>
      </w:r>
    </w:p>
    <w:p w:rsidR="001D7576" w:rsidRPr="00DB0E64" w:rsidRDefault="001D7576" w:rsidP="00DB0E64">
      <w:pPr>
        <w:spacing w:line="0" w:lineRule="atLeast"/>
        <w:ind w:left="360"/>
        <w:rPr>
          <w:rFonts w:ascii="Arial" w:hAnsi="Arial" w:cs="Arial"/>
          <w:color w:val="000000"/>
          <w:kern w:val="0"/>
          <w:szCs w:val="21"/>
        </w:rPr>
      </w:pPr>
      <w:r w:rsidRPr="00DB0E64">
        <w:rPr>
          <w:rFonts w:ascii="Arial" w:hAnsi="Arial" w:cs="Arial"/>
          <w:color w:val="000000"/>
          <w:kern w:val="0"/>
          <w:szCs w:val="21"/>
        </w:rPr>
        <w:t>是指接受货主的委托，代表货主有关货物报关、交接、仓储、调拨、检验、转运订舱等业务的人。</w:t>
      </w:r>
    </w:p>
    <w:p w:rsidR="001D7576" w:rsidRPr="008F783B" w:rsidRDefault="001D7576" w:rsidP="001D7576">
      <w:pPr>
        <w:spacing w:line="0" w:lineRule="atLeast"/>
        <w:rPr>
          <w:rFonts w:ascii="Arial" w:hAnsi="Arial" w:cs="Arial"/>
          <w:b/>
          <w:color w:val="000000"/>
          <w:szCs w:val="21"/>
        </w:rPr>
      </w:pPr>
      <w:r w:rsidRPr="008F783B">
        <w:rPr>
          <w:rFonts w:ascii="Arial" w:hAnsi="Arial" w:cs="Arial"/>
          <w:b/>
          <w:bCs/>
          <w:color w:val="000000"/>
          <w:szCs w:val="21"/>
        </w:rPr>
        <w:lastRenderedPageBreak/>
        <w:t>75.</w:t>
      </w:r>
      <w:r w:rsidRPr="008F783B">
        <w:rPr>
          <w:rFonts w:ascii="Arial" w:hAnsi="Arial" w:cs="Arial"/>
          <w:b/>
          <w:bCs/>
          <w:color w:val="000000"/>
          <w:szCs w:val="21"/>
        </w:rPr>
        <w:t>货运代理业务范围</w:t>
      </w:r>
    </w:p>
    <w:p w:rsidR="001D7576" w:rsidRPr="00DB0E64" w:rsidRDefault="001D7576" w:rsidP="00DB0E64">
      <w:pPr>
        <w:spacing w:line="0" w:lineRule="atLeast"/>
        <w:ind w:left="360"/>
        <w:rPr>
          <w:rFonts w:ascii="Arial" w:hAnsi="Arial" w:cs="Arial"/>
          <w:color w:val="000000"/>
          <w:kern w:val="0"/>
          <w:szCs w:val="21"/>
        </w:rPr>
      </w:pPr>
      <w:r w:rsidRPr="00DB0E64">
        <w:rPr>
          <w:rFonts w:ascii="Arial" w:hAnsi="Arial" w:cs="Arial"/>
          <w:color w:val="000000"/>
          <w:kern w:val="0"/>
          <w:szCs w:val="21"/>
        </w:rPr>
        <w:t>海陆空货运代理业务、空运货运代理、陆运货运代理、海运货运代理。</w:t>
      </w:r>
    </w:p>
    <w:p w:rsidR="001D7576" w:rsidRPr="008F783B" w:rsidRDefault="001D7576" w:rsidP="001D7576">
      <w:pPr>
        <w:spacing w:line="0" w:lineRule="atLeast"/>
        <w:rPr>
          <w:rFonts w:ascii="Arial" w:hAnsi="Arial" w:cs="Arial"/>
          <w:b/>
          <w:color w:val="000000"/>
          <w:szCs w:val="21"/>
        </w:rPr>
      </w:pPr>
      <w:r w:rsidRPr="008F783B">
        <w:rPr>
          <w:rFonts w:ascii="Arial" w:hAnsi="Arial" w:cs="Arial"/>
          <w:b/>
          <w:bCs/>
          <w:color w:val="000000"/>
          <w:szCs w:val="21"/>
        </w:rPr>
        <w:t>76.</w:t>
      </w:r>
      <w:r w:rsidRPr="008F783B">
        <w:rPr>
          <w:rFonts w:ascii="Arial" w:hAnsi="Arial" w:cs="Arial"/>
          <w:b/>
          <w:bCs/>
          <w:color w:val="000000"/>
          <w:szCs w:val="21"/>
        </w:rPr>
        <w:t>货运代理分类</w:t>
      </w:r>
      <w:r w:rsidRPr="008F783B">
        <w:rPr>
          <w:rFonts w:ascii="Arial" w:hAnsi="Arial" w:cs="Arial"/>
          <w:b/>
          <w:color w:val="000000"/>
          <w:szCs w:val="21"/>
        </w:rPr>
        <w:t>（选择题）</w:t>
      </w:r>
    </w:p>
    <w:p w:rsidR="001D7576" w:rsidRPr="00DB0E64" w:rsidRDefault="001D7576" w:rsidP="002122AC">
      <w:pPr>
        <w:spacing w:line="0" w:lineRule="atLeast"/>
        <w:ind w:left="360"/>
        <w:rPr>
          <w:rFonts w:ascii="Arial" w:hAnsi="Arial" w:cs="Arial"/>
          <w:color w:val="000000"/>
          <w:kern w:val="0"/>
          <w:szCs w:val="21"/>
        </w:rPr>
      </w:pPr>
      <w:r w:rsidRPr="00DB0E64">
        <w:rPr>
          <w:rFonts w:ascii="Arial" w:hAnsi="Arial" w:cs="Arial"/>
          <w:color w:val="000000"/>
          <w:kern w:val="0"/>
          <w:szCs w:val="21"/>
        </w:rPr>
        <w:t>订舱货运代理、货物装卸代理、货物报关代理、转运代理、理货代理、储存代理、集装箱代理</w:t>
      </w:r>
    </w:p>
    <w:p w:rsidR="001D7576" w:rsidRPr="008F783B" w:rsidRDefault="001D7576" w:rsidP="001D7576">
      <w:pPr>
        <w:spacing w:line="0" w:lineRule="atLeast"/>
        <w:rPr>
          <w:rFonts w:ascii="Arial" w:hAnsi="Arial" w:cs="Arial"/>
          <w:b/>
          <w:bCs/>
          <w:color w:val="000000"/>
          <w:szCs w:val="21"/>
        </w:rPr>
      </w:pPr>
      <w:r w:rsidRPr="008F783B">
        <w:rPr>
          <w:rFonts w:ascii="Arial" w:hAnsi="Arial" w:cs="Arial"/>
          <w:b/>
          <w:bCs/>
          <w:color w:val="000000"/>
          <w:szCs w:val="21"/>
        </w:rPr>
        <w:t>77.</w:t>
      </w:r>
      <w:r w:rsidRPr="008F783B">
        <w:rPr>
          <w:rFonts w:ascii="Arial" w:hAnsi="Arial" w:cs="Arial"/>
          <w:b/>
          <w:bCs/>
          <w:color w:val="000000"/>
          <w:szCs w:val="21"/>
        </w:rPr>
        <w:t>运输承包发运制及联运公司工作的意义主要表现在几个方面</w:t>
      </w:r>
      <w:r w:rsidRPr="008F783B">
        <w:rPr>
          <w:rFonts w:ascii="Arial" w:hAnsi="Arial" w:cs="Arial"/>
          <w:b/>
          <w:color w:val="000000"/>
          <w:szCs w:val="21"/>
        </w:rPr>
        <w:t>（简述题或选择题）</w:t>
      </w:r>
    </w:p>
    <w:p w:rsidR="001D7576" w:rsidRPr="00DB0E64" w:rsidRDefault="001D7576" w:rsidP="00DB0E64">
      <w:pPr>
        <w:spacing w:line="0" w:lineRule="atLeast"/>
        <w:ind w:left="360"/>
        <w:rPr>
          <w:rFonts w:ascii="Arial" w:hAnsi="Arial" w:cs="Arial"/>
          <w:color w:val="000000"/>
          <w:kern w:val="0"/>
          <w:szCs w:val="21"/>
        </w:rPr>
      </w:pPr>
      <w:r w:rsidRPr="008F783B">
        <w:rPr>
          <w:rFonts w:ascii="Arial" w:hAnsi="Arial" w:cs="Arial"/>
          <w:color w:val="000000"/>
          <w:szCs w:val="21"/>
        </w:rPr>
        <w:t xml:space="preserve"> </w:t>
      </w:r>
      <w:r w:rsidRPr="00DB0E64">
        <w:rPr>
          <w:rFonts w:ascii="Arial" w:hAnsi="Arial" w:cs="Arial"/>
          <w:color w:val="000000"/>
          <w:kern w:val="0"/>
          <w:szCs w:val="21"/>
        </w:rPr>
        <w:t>1</w:t>
      </w:r>
      <w:r w:rsidRPr="00DB0E64">
        <w:rPr>
          <w:rFonts w:ascii="Arial" w:hAnsi="Arial" w:cs="Arial"/>
          <w:color w:val="000000"/>
          <w:kern w:val="0"/>
          <w:szCs w:val="21"/>
        </w:rPr>
        <w:t>）将整个货物运输过程划分为交通运输工具载运工作和货物运输业务两部分。</w:t>
      </w:r>
      <w:r w:rsidRPr="00DB0E64">
        <w:rPr>
          <w:rFonts w:ascii="Arial" w:hAnsi="Arial" w:cs="Arial"/>
          <w:color w:val="000000"/>
          <w:kern w:val="0"/>
          <w:szCs w:val="21"/>
        </w:rPr>
        <w:t xml:space="preserve"> 2</w:t>
      </w:r>
      <w:r w:rsidRPr="00DB0E64">
        <w:rPr>
          <w:rFonts w:ascii="Arial" w:hAnsi="Arial" w:cs="Arial"/>
          <w:color w:val="000000"/>
          <w:kern w:val="0"/>
          <w:szCs w:val="21"/>
        </w:rPr>
        <w:t>）保证货物运输过程实现一票到家的门到门运输；</w:t>
      </w:r>
      <w:r w:rsidRPr="00DB0E64">
        <w:rPr>
          <w:rFonts w:ascii="Arial" w:hAnsi="Arial" w:cs="Arial"/>
          <w:color w:val="000000"/>
          <w:kern w:val="0"/>
          <w:szCs w:val="21"/>
        </w:rPr>
        <w:t>3</w:t>
      </w:r>
      <w:r w:rsidRPr="00DB0E64">
        <w:rPr>
          <w:rFonts w:ascii="Arial" w:hAnsi="Arial" w:cs="Arial"/>
          <w:color w:val="000000"/>
          <w:kern w:val="0"/>
          <w:szCs w:val="21"/>
        </w:rPr>
        <w:t>）保证利用最合理的运输方式，以</w:t>
      </w:r>
      <w:proofErr w:type="gramStart"/>
      <w:r w:rsidRPr="00DB0E64">
        <w:rPr>
          <w:rFonts w:ascii="Arial" w:hAnsi="Arial" w:cs="Arial"/>
          <w:color w:val="000000"/>
          <w:kern w:val="0"/>
          <w:szCs w:val="21"/>
        </w:rPr>
        <w:t>最</w:t>
      </w:r>
      <w:proofErr w:type="gramEnd"/>
      <w:r w:rsidRPr="00DB0E64">
        <w:rPr>
          <w:rFonts w:ascii="Arial" w:hAnsi="Arial" w:cs="Arial"/>
          <w:color w:val="000000"/>
          <w:kern w:val="0"/>
          <w:szCs w:val="21"/>
        </w:rPr>
        <w:t>经济最有利的运输线路实现货物运输过程</w:t>
      </w:r>
      <w:r w:rsidRPr="00DB0E64">
        <w:rPr>
          <w:rFonts w:ascii="Arial" w:hAnsi="Arial" w:cs="Arial"/>
          <w:color w:val="000000"/>
          <w:kern w:val="0"/>
          <w:szCs w:val="21"/>
        </w:rPr>
        <w:t>4</w:t>
      </w:r>
      <w:r w:rsidRPr="00DB0E64">
        <w:rPr>
          <w:rFonts w:ascii="Arial" w:hAnsi="Arial" w:cs="Arial"/>
          <w:color w:val="000000"/>
          <w:kern w:val="0"/>
          <w:szCs w:val="21"/>
        </w:rPr>
        <w:t>）简化货主的托运手续，最大限度地方便货主。</w:t>
      </w:r>
    </w:p>
    <w:p w:rsidR="001D7576" w:rsidRPr="008F783B" w:rsidRDefault="001D7576" w:rsidP="001D7576">
      <w:pPr>
        <w:spacing w:line="0" w:lineRule="atLeast"/>
        <w:rPr>
          <w:rFonts w:ascii="Arial" w:hAnsi="Arial" w:cs="Arial"/>
          <w:color w:val="000000"/>
          <w:szCs w:val="21"/>
        </w:rPr>
      </w:pPr>
      <w:r w:rsidRPr="008F783B">
        <w:rPr>
          <w:rFonts w:ascii="Arial" w:hAnsi="Arial" w:cs="Arial"/>
          <w:b/>
          <w:bCs/>
          <w:color w:val="000000"/>
          <w:szCs w:val="21"/>
        </w:rPr>
        <w:t xml:space="preserve">78. </w:t>
      </w:r>
      <w:r w:rsidRPr="008F783B">
        <w:rPr>
          <w:rFonts w:ascii="Arial" w:hAnsi="Arial" w:cs="Arial"/>
          <w:b/>
          <w:bCs/>
          <w:color w:val="000000"/>
          <w:szCs w:val="21"/>
        </w:rPr>
        <w:t>联运服务公司办理货物联运业务程序的主要工作</w:t>
      </w:r>
      <w:r w:rsidRPr="008F783B">
        <w:rPr>
          <w:rFonts w:ascii="Arial" w:hAnsi="Arial" w:cs="Arial"/>
          <w:b/>
          <w:bCs/>
          <w:color w:val="000000"/>
          <w:szCs w:val="21"/>
        </w:rPr>
        <w:t>-</w:t>
      </w:r>
      <w:r w:rsidRPr="008F783B">
        <w:rPr>
          <w:rFonts w:ascii="Arial" w:hAnsi="Arial" w:cs="Arial"/>
          <w:b/>
          <w:color w:val="000000"/>
          <w:szCs w:val="21"/>
        </w:rPr>
        <w:t>（简述题</w:t>
      </w:r>
      <w:r w:rsidRPr="008F783B">
        <w:rPr>
          <w:rFonts w:ascii="Arial" w:hAnsi="Arial" w:cs="Arial"/>
          <w:color w:val="000000"/>
          <w:szCs w:val="21"/>
        </w:rPr>
        <w:t>）</w:t>
      </w:r>
    </w:p>
    <w:p w:rsidR="002122AC" w:rsidRDefault="001D7576" w:rsidP="002122AC">
      <w:pPr>
        <w:spacing w:line="0" w:lineRule="atLeast"/>
        <w:ind w:left="360"/>
        <w:rPr>
          <w:rFonts w:ascii="Arial" w:hAnsi="Arial" w:cs="Arial" w:hint="eastAsia"/>
          <w:color w:val="000000"/>
          <w:kern w:val="0"/>
          <w:szCs w:val="21"/>
        </w:rPr>
      </w:pPr>
      <w:r w:rsidRPr="00DB0E64">
        <w:rPr>
          <w:rFonts w:ascii="Arial" w:hAnsi="Arial" w:cs="Arial"/>
          <w:color w:val="000000"/>
          <w:kern w:val="0"/>
          <w:szCs w:val="21"/>
        </w:rPr>
        <w:t>1</w:t>
      </w:r>
      <w:r w:rsidRPr="00DB0E64">
        <w:rPr>
          <w:rFonts w:ascii="Arial" w:hAnsi="Arial" w:cs="Arial"/>
          <w:color w:val="000000"/>
          <w:kern w:val="0"/>
          <w:szCs w:val="21"/>
        </w:rPr>
        <w:t>）货主提出发货委托书或亲自登门办理货物托运手续；</w:t>
      </w:r>
    </w:p>
    <w:p w:rsidR="002122AC" w:rsidRDefault="001D7576" w:rsidP="002122AC">
      <w:pPr>
        <w:spacing w:line="0" w:lineRule="atLeast"/>
        <w:ind w:left="360"/>
        <w:rPr>
          <w:rFonts w:ascii="Arial" w:hAnsi="Arial" w:cs="Arial" w:hint="eastAsia"/>
          <w:color w:val="000000"/>
          <w:kern w:val="0"/>
          <w:szCs w:val="21"/>
        </w:rPr>
      </w:pPr>
      <w:r w:rsidRPr="00DB0E64">
        <w:rPr>
          <w:rFonts w:ascii="Arial" w:hAnsi="Arial" w:cs="Arial"/>
          <w:color w:val="000000"/>
          <w:kern w:val="0"/>
          <w:szCs w:val="21"/>
        </w:rPr>
        <w:t>2</w:t>
      </w:r>
      <w:r w:rsidRPr="00DB0E64">
        <w:rPr>
          <w:rFonts w:ascii="Arial" w:hAnsi="Arial" w:cs="Arial"/>
          <w:color w:val="000000"/>
          <w:kern w:val="0"/>
          <w:szCs w:val="21"/>
        </w:rPr>
        <w:t>）联运服务公司根据货主委托书，在规定时间、地点派车取货或货主亲自送货，货物在联运服务公司仓库集结。</w:t>
      </w:r>
      <w:r w:rsidRPr="00DB0E64">
        <w:rPr>
          <w:rFonts w:ascii="Arial" w:hAnsi="Arial" w:cs="Arial"/>
          <w:color w:val="000000"/>
          <w:kern w:val="0"/>
          <w:szCs w:val="21"/>
        </w:rPr>
        <w:t xml:space="preserve"> </w:t>
      </w:r>
    </w:p>
    <w:p w:rsidR="002122AC" w:rsidRDefault="001D7576" w:rsidP="002122AC">
      <w:pPr>
        <w:spacing w:line="0" w:lineRule="atLeast"/>
        <w:ind w:left="360"/>
        <w:rPr>
          <w:rFonts w:ascii="Arial" w:hAnsi="Arial" w:cs="Arial" w:hint="eastAsia"/>
          <w:color w:val="000000"/>
          <w:kern w:val="0"/>
          <w:szCs w:val="21"/>
        </w:rPr>
      </w:pPr>
      <w:r w:rsidRPr="00DB0E64">
        <w:rPr>
          <w:rFonts w:ascii="Arial" w:hAnsi="Arial" w:cs="Arial"/>
          <w:color w:val="000000"/>
          <w:kern w:val="0"/>
          <w:szCs w:val="21"/>
        </w:rPr>
        <w:t>3</w:t>
      </w:r>
      <w:r w:rsidRPr="00DB0E64">
        <w:rPr>
          <w:rFonts w:ascii="Arial" w:hAnsi="Arial" w:cs="Arial"/>
          <w:color w:val="000000"/>
          <w:kern w:val="0"/>
          <w:szCs w:val="21"/>
        </w:rPr>
        <w:t>）联运服务公司办理货物票据手续及核收运杂费；</w:t>
      </w:r>
      <w:r w:rsidRPr="00DB0E64">
        <w:rPr>
          <w:rFonts w:ascii="Arial" w:hAnsi="Arial" w:cs="Arial"/>
          <w:color w:val="000000"/>
          <w:kern w:val="0"/>
          <w:szCs w:val="21"/>
        </w:rPr>
        <w:t xml:space="preserve"> </w:t>
      </w:r>
    </w:p>
    <w:p w:rsidR="001D7576" w:rsidRPr="00DB0E64" w:rsidRDefault="001D7576" w:rsidP="002122AC">
      <w:pPr>
        <w:spacing w:line="0" w:lineRule="atLeast"/>
        <w:ind w:left="360"/>
        <w:rPr>
          <w:rFonts w:ascii="Arial" w:hAnsi="Arial" w:cs="Arial"/>
          <w:color w:val="000000"/>
          <w:kern w:val="0"/>
          <w:szCs w:val="21"/>
        </w:rPr>
      </w:pPr>
      <w:r w:rsidRPr="00DB0E64">
        <w:rPr>
          <w:rFonts w:ascii="Arial" w:hAnsi="Arial" w:cs="Arial"/>
          <w:color w:val="000000"/>
          <w:kern w:val="0"/>
          <w:szCs w:val="21"/>
        </w:rPr>
        <w:t>4</w:t>
      </w:r>
      <w:r w:rsidRPr="00DB0E64">
        <w:rPr>
          <w:rFonts w:ascii="Arial" w:hAnsi="Arial" w:cs="Arial"/>
          <w:color w:val="000000"/>
          <w:kern w:val="0"/>
          <w:szCs w:val="21"/>
        </w:rPr>
        <w:t>）根据货主规定的发货日期向运输企业托运，组织货物始发装运，运输工具的选择和运输线路的安排由联运服务公司负责；</w:t>
      </w:r>
    </w:p>
    <w:p w:rsidR="002122AC" w:rsidRDefault="001D7576" w:rsidP="00DB0E64">
      <w:pPr>
        <w:spacing w:line="0" w:lineRule="atLeast"/>
        <w:ind w:left="360"/>
        <w:rPr>
          <w:rFonts w:ascii="Arial" w:hAnsi="Arial" w:cs="Arial" w:hint="eastAsia"/>
          <w:color w:val="000000"/>
          <w:kern w:val="0"/>
          <w:szCs w:val="21"/>
        </w:rPr>
      </w:pPr>
      <w:r w:rsidRPr="00DB0E64">
        <w:rPr>
          <w:rFonts w:ascii="Arial" w:hAnsi="Arial" w:cs="Arial"/>
          <w:color w:val="000000"/>
          <w:kern w:val="0"/>
          <w:szCs w:val="21"/>
        </w:rPr>
        <w:t xml:space="preserve"> 5</w:t>
      </w:r>
      <w:r w:rsidRPr="00DB0E64">
        <w:rPr>
          <w:rFonts w:ascii="Arial" w:hAnsi="Arial" w:cs="Arial"/>
          <w:color w:val="000000"/>
          <w:kern w:val="0"/>
          <w:szCs w:val="21"/>
        </w:rPr>
        <w:t>）在不同运输根据工具的衔接点办理货物中转业务；</w:t>
      </w:r>
    </w:p>
    <w:p w:rsidR="001D7576" w:rsidRPr="00DB0E64" w:rsidRDefault="001D7576" w:rsidP="00DB0E64">
      <w:pPr>
        <w:spacing w:line="0" w:lineRule="atLeast"/>
        <w:ind w:left="360"/>
        <w:rPr>
          <w:rFonts w:ascii="Arial" w:hAnsi="Arial" w:cs="Arial"/>
          <w:color w:val="000000"/>
          <w:kern w:val="0"/>
          <w:szCs w:val="21"/>
        </w:rPr>
      </w:pPr>
      <w:r w:rsidRPr="00DB0E64">
        <w:rPr>
          <w:rFonts w:ascii="Arial" w:hAnsi="Arial" w:cs="Arial"/>
          <w:color w:val="000000"/>
          <w:kern w:val="0"/>
          <w:szCs w:val="21"/>
        </w:rPr>
        <w:t>6</w:t>
      </w:r>
      <w:r w:rsidRPr="00DB0E64">
        <w:rPr>
          <w:rFonts w:ascii="Arial" w:hAnsi="Arial" w:cs="Arial"/>
          <w:color w:val="000000"/>
          <w:kern w:val="0"/>
          <w:szCs w:val="21"/>
        </w:rPr>
        <w:t>）办理货物到达票据手续和到达杂费结算；</w:t>
      </w:r>
    </w:p>
    <w:p w:rsidR="001D7576" w:rsidRPr="008F783B" w:rsidRDefault="001D7576" w:rsidP="00DB0E64">
      <w:pPr>
        <w:spacing w:line="0" w:lineRule="atLeast"/>
        <w:ind w:left="360"/>
        <w:rPr>
          <w:rFonts w:ascii="Arial" w:hAnsi="Arial" w:cs="Arial"/>
          <w:color w:val="000000"/>
          <w:szCs w:val="21"/>
        </w:rPr>
      </w:pPr>
      <w:r w:rsidRPr="00DB0E64">
        <w:rPr>
          <w:rFonts w:ascii="Arial" w:hAnsi="Arial" w:cs="Arial"/>
          <w:color w:val="000000"/>
          <w:kern w:val="0"/>
          <w:szCs w:val="21"/>
        </w:rPr>
        <w:t xml:space="preserve"> 7</w:t>
      </w:r>
      <w:r w:rsidRPr="00DB0E64">
        <w:rPr>
          <w:rFonts w:ascii="Arial" w:hAnsi="Arial" w:cs="Arial"/>
          <w:color w:val="000000"/>
          <w:kern w:val="0"/>
          <w:szCs w:val="21"/>
        </w:rPr>
        <w:t>）联运服务公司根据货主指定的时间、地点，派车送货或货主亲自取</w:t>
      </w:r>
      <w:r w:rsidRPr="008F783B">
        <w:rPr>
          <w:rFonts w:ascii="Arial" w:hAnsi="Arial" w:cs="Arial"/>
          <w:color w:val="000000"/>
          <w:szCs w:val="21"/>
        </w:rPr>
        <w:t>货。</w:t>
      </w:r>
    </w:p>
    <w:p w:rsidR="001D7576" w:rsidRPr="008F783B" w:rsidRDefault="001D7576" w:rsidP="001D7576">
      <w:pPr>
        <w:spacing w:line="0" w:lineRule="atLeast"/>
        <w:rPr>
          <w:rFonts w:ascii="Arial" w:hAnsi="Arial" w:cs="Arial"/>
          <w:b/>
          <w:color w:val="000000"/>
          <w:szCs w:val="21"/>
        </w:rPr>
      </w:pPr>
      <w:r w:rsidRPr="008F783B">
        <w:rPr>
          <w:rFonts w:ascii="Arial" w:hAnsi="Arial" w:cs="Arial"/>
          <w:b/>
          <w:bCs/>
          <w:color w:val="000000"/>
          <w:szCs w:val="21"/>
        </w:rPr>
        <w:t xml:space="preserve">79 </w:t>
      </w:r>
      <w:r w:rsidRPr="008F783B">
        <w:rPr>
          <w:rFonts w:ascii="Arial" w:hAnsi="Arial" w:cs="Arial"/>
          <w:b/>
          <w:bCs/>
          <w:color w:val="000000"/>
          <w:szCs w:val="21"/>
        </w:rPr>
        <w:t>、多式联运业务网</w:t>
      </w:r>
      <w:r w:rsidRPr="008F783B">
        <w:rPr>
          <w:rFonts w:ascii="Arial" w:hAnsi="Arial" w:cs="Arial"/>
          <w:b/>
          <w:bCs/>
          <w:color w:val="000000"/>
          <w:szCs w:val="21"/>
        </w:rPr>
        <w:t>3</w:t>
      </w:r>
      <w:r w:rsidRPr="008F783B">
        <w:rPr>
          <w:rFonts w:ascii="Arial" w:hAnsi="Arial" w:cs="Arial"/>
          <w:b/>
          <w:bCs/>
          <w:color w:val="000000"/>
          <w:szCs w:val="21"/>
        </w:rPr>
        <w:t>种形式</w:t>
      </w:r>
      <w:r w:rsidRPr="008F783B">
        <w:rPr>
          <w:rFonts w:ascii="Arial" w:hAnsi="Arial" w:cs="Arial"/>
          <w:b/>
          <w:bCs/>
          <w:color w:val="000000"/>
          <w:szCs w:val="21"/>
        </w:rPr>
        <w:t>-</w:t>
      </w:r>
      <w:r w:rsidRPr="008F783B">
        <w:rPr>
          <w:rFonts w:ascii="Arial" w:hAnsi="Arial" w:cs="Arial"/>
          <w:b/>
          <w:color w:val="000000"/>
          <w:szCs w:val="21"/>
        </w:rPr>
        <w:t>（选择题）</w:t>
      </w:r>
    </w:p>
    <w:p w:rsidR="001D7576" w:rsidRDefault="001D7576" w:rsidP="001D7576">
      <w:pPr>
        <w:spacing w:line="0" w:lineRule="atLeast"/>
        <w:ind w:firstLineChars="150" w:firstLine="315"/>
        <w:rPr>
          <w:rFonts w:ascii="Arial" w:hAnsi="Arial" w:cs="Arial" w:hint="eastAsia"/>
          <w:color w:val="000000"/>
          <w:szCs w:val="21"/>
        </w:rPr>
      </w:pPr>
      <w:r w:rsidRPr="008F783B">
        <w:rPr>
          <w:rFonts w:ascii="Arial" w:hAnsi="Arial" w:cs="Arial"/>
          <w:color w:val="000000"/>
          <w:szCs w:val="21"/>
        </w:rPr>
        <w:t>1</w:t>
      </w:r>
      <w:r w:rsidRPr="008F783B">
        <w:rPr>
          <w:rFonts w:ascii="Arial" w:hAnsi="Arial" w:cs="Arial"/>
          <w:color w:val="000000"/>
          <w:szCs w:val="21"/>
        </w:rPr>
        <w:t>）通过签订运输合同，建立联运服务公司业务协作体系</w:t>
      </w:r>
      <w:r w:rsidRPr="008F783B">
        <w:rPr>
          <w:rFonts w:ascii="Arial" w:hAnsi="Arial" w:cs="Arial"/>
          <w:color w:val="000000"/>
          <w:szCs w:val="21"/>
        </w:rPr>
        <w:t xml:space="preserve"> </w:t>
      </w:r>
    </w:p>
    <w:p w:rsidR="001D7576" w:rsidRDefault="001D7576" w:rsidP="001D7576">
      <w:pPr>
        <w:spacing w:line="0" w:lineRule="atLeast"/>
        <w:ind w:firstLineChars="150" w:firstLine="315"/>
        <w:rPr>
          <w:rFonts w:ascii="Arial" w:hAnsi="Arial" w:cs="Arial" w:hint="eastAsia"/>
          <w:color w:val="000000"/>
          <w:szCs w:val="21"/>
        </w:rPr>
      </w:pPr>
      <w:r w:rsidRPr="008F783B">
        <w:rPr>
          <w:rFonts w:ascii="Arial" w:hAnsi="Arial" w:cs="Arial"/>
          <w:color w:val="000000"/>
          <w:szCs w:val="21"/>
        </w:rPr>
        <w:t>2</w:t>
      </w:r>
      <w:r w:rsidRPr="008F783B">
        <w:rPr>
          <w:rFonts w:ascii="Arial" w:hAnsi="Arial" w:cs="Arial"/>
          <w:color w:val="000000"/>
          <w:szCs w:val="21"/>
        </w:rPr>
        <w:t>）建立区域性联运服务公司</w:t>
      </w:r>
      <w:r w:rsidRPr="008F783B">
        <w:rPr>
          <w:rFonts w:ascii="Arial" w:hAnsi="Arial" w:cs="Arial"/>
          <w:color w:val="000000"/>
          <w:szCs w:val="21"/>
        </w:rPr>
        <w:t>――</w:t>
      </w:r>
      <w:r w:rsidRPr="008F783B">
        <w:rPr>
          <w:rFonts w:ascii="Arial" w:hAnsi="Arial" w:cs="Arial"/>
          <w:color w:val="000000"/>
          <w:szCs w:val="21"/>
        </w:rPr>
        <w:t>联营总公司</w:t>
      </w:r>
    </w:p>
    <w:p w:rsidR="001D7576" w:rsidRPr="008F783B" w:rsidRDefault="001D7576" w:rsidP="001D7576">
      <w:pPr>
        <w:spacing w:line="0" w:lineRule="atLeast"/>
        <w:ind w:firstLineChars="150" w:firstLine="315"/>
        <w:rPr>
          <w:rFonts w:ascii="Arial" w:hAnsi="Arial" w:cs="Arial"/>
          <w:color w:val="000000"/>
          <w:szCs w:val="21"/>
        </w:rPr>
      </w:pPr>
      <w:r>
        <w:rPr>
          <w:rFonts w:ascii="Arial" w:hAnsi="Arial" w:cs="Arial" w:hint="eastAsia"/>
          <w:color w:val="000000"/>
          <w:szCs w:val="21"/>
        </w:rPr>
        <w:t>3</w:t>
      </w:r>
      <w:r>
        <w:rPr>
          <w:rFonts w:ascii="Arial" w:hAnsi="Arial" w:cs="Arial" w:hint="eastAsia"/>
          <w:color w:val="000000"/>
          <w:szCs w:val="21"/>
        </w:rPr>
        <w:t>）</w:t>
      </w:r>
      <w:r w:rsidRPr="008F783B">
        <w:rPr>
          <w:rFonts w:ascii="Arial" w:hAnsi="Arial" w:cs="Arial"/>
          <w:color w:val="000000"/>
          <w:szCs w:val="21"/>
        </w:rPr>
        <w:t>建立全国性联运服务公司协会</w:t>
      </w:r>
    </w:p>
    <w:p w:rsidR="001D7576" w:rsidRPr="008F783B" w:rsidRDefault="001D7576" w:rsidP="001D7576">
      <w:pPr>
        <w:spacing w:line="0" w:lineRule="atLeast"/>
        <w:rPr>
          <w:rFonts w:ascii="Arial" w:hAnsi="Arial" w:cs="Arial"/>
          <w:bCs/>
          <w:color w:val="000000"/>
          <w:szCs w:val="21"/>
        </w:rPr>
      </w:pPr>
      <w:r w:rsidRPr="008F783B">
        <w:rPr>
          <w:rFonts w:ascii="Arial" w:hAnsi="Arial" w:cs="Arial"/>
          <w:b/>
          <w:bCs/>
          <w:color w:val="000000"/>
          <w:szCs w:val="21"/>
        </w:rPr>
        <w:t xml:space="preserve">80. </w:t>
      </w:r>
      <w:r w:rsidRPr="008F783B">
        <w:rPr>
          <w:rFonts w:ascii="Arial" w:hAnsi="Arial" w:cs="Arial"/>
          <w:b/>
          <w:bCs/>
          <w:color w:val="000000"/>
          <w:szCs w:val="21"/>
        </w:rPr>
        <w:t>多式联运费用</w:t>
      </w:r>
      <w:r w:rsidRPr="008F783B">
        <w:rPr>
          <w:rFonts w:ascii="Arial" w:hAnsi="Arial" w:cs="Arial"/>
          <w:b/>
          <w:bCs/>
          <w:color w:val="000000"/>
          <w:szCs w:val="21"/>
        </w:rPr>
        <w:t>(</w:t>
      </w:r>
      <w:r w:rsidRPr="008F783B">
        <w:rPr>
          <w:rFonts w:ascii="Arial" w:hAnsi="Arial" w:cs="Arial"/>
          <w:b/>
          <w:bCs/>
          <w:color w:val="000000"/>
          <w:szCs w:val="21"/>
        </w:rPr>
        <w:t>运费、杂费、中转费、服务费</w:t>
      </w:r>
      <w:r w:rsidRPr="008F783B">
        <w:rPr>
          <w:rFonts w:ascii="Arial" w:hAnsi="Arial" w:cs="Arial"/>
          <w:b/>
          <w:bCs/>
          <w:color w:val="000000"/>
          <w:szCs w:val="21"/>
        </w:rPr>
        <w:t>)</w:t>
      </w:r>
      <w:r w:rsidRPr="008F783B">
        <w:rPr>
          <w:rFonts w:ascii="Arial" w:hAnsi="Arial" w:cs="Arial"/>
          <w:b/>
          <w:bCs/>
          <w:color w:val="000000"/>
          <w:szCs w:val="21"/>
        </w:rPr>
        <w:t>的核收办法的主要内容</w:t>
      </w:r>
      <w:r w:rsidRPr="008F783B">
        <w:rPr>
          <w:rFonts w:ascii="Arial" w:hAnsi="Arial" w:cs="Arial"/>
          <w:bCs/>
          <w:color w:val="000000"/>
          <w:szCs w:val="21"/>
        </w:rPr>
        <w:t>：</w:t>
      </w:r>
    </w:p>
    <w:p w:rsidR="001D7576" w:rsidRPr="008F783B" w:rsidRDefault="001D7576" w:rsidP="00DB0E64">
      <w:pPr>
        <w:spacing w:line="0" w:lineRule="atLeast"/>
        <w:ind w:left="360"/>
        <w:rPr>
          <w:rFonts w:ascii="Arial" w:hAnsi="Arial" w:cs="Arial"/>
          <w:color w:val="000000"/>
          <w:szCs w:val="21"/>
        </w:rPr>
      </w:pPr>
      <w:r w:rsidRPr="00DB0E64">
        <w:rPr>
          <w:rFonts w:ascii="Arial" w:hAnsi="Arial" w:cs="Arial"/>
          <w:color w:val="000000"/>
          <w:kern w:val="0"/>
          <w:szCs w:val="21"/>
        </w:rPr>
        <w:t>核收费用项目、费用核收方式、费用计算办法</w:t>
      </w:r>
      <w:r w:rsidRPr="00DB0E64">
        <w:rPr>
          <w:rFonts w:ascii="Arial" w:hAnsi="Arial" w:cs="Arial"/>
          <w:color w:val="000000"/>
          <w:kern w:val="0"/>
          <w:szCs w:val="21"/>
        </w:rPr>
        <w:t xml:space="preserve"> </w:t>
      </w:r>
      <w:r w:rsidRPr="008F783B">
        <w:rPr>
          <w:rFonts w:ascii="Arial" w:hAnsi="Arial" w:cs="Arial"/>
          <w:color w:val="000000"/>
          <w:szCs w:val="21"/>
        </w:rPr>
        <w:t xml:space="preserve">                              </w:t>
      </w:r>
    </w:p>
    <w:p w:rsidR="001D7576" w:rsidRPr="008F783B" w:rsidRDefault="001D7576" w:rsidP="001D7576">
      <w:pPr>
        <w:spacing w:line="0" w:lineRule="atLeast"/>
        <w:rPr>
          <w:rFonts w:ascii="Arial" w:hAnsi="Arial" w:cs="Arial"/>
          <w:b/>
          <w:color w:val="000000"/>
          <w:szCs w:val="21"/>
        </w:rPr>
      </w:pPr>
      <w:r w:rsidRPr="008F783B">
        <w:rPr>
          <w:rFonts w:ascii="Arial" w:hAnsi="Arial" w:cs="Arial"/>
          <w:b/>
          <w:bCs/>
          <w:color w:val="000000"/>
          <w:szCs w:val="21"/>
        </w:rPr>
        <w:t xml:space="preserve">81. </w:t>
      </w:r>
      <w:r w:rsidRPr="008F783B">
        <w:rPr>
          <w:rFonts w:ascii="Arial" w:hAnsi="Arial" w:cs="Arial"/>
          <w:b/>
          <w:bCs/>
          <w:color w:val="000000"/>
          <w:szCs w:val="21"/>
        </w:rPr>
        <w:t>多式联运费用的</w:t>
      </w:r>
      <w:r w:rsidRPr="008F783B">
        <w:rPr>
          <w:rFonts w:ascii="Arial" w:hAnsi="Arial" w:cs="Arial"/>
          <w:b/>
          <w:bCs/>
          <w:color w:val="000000"/>
          <w:szCs w:val="21"/>
        </w:rPr>
        <w:t>3</w:t>
      </w:r>
      <w:r w:rsidRPr="008F783B">
        <w:rPr>
          <w:rFonts w:ascii="Arial" w:hAnsi="Arial" w:cs="Arial"/>
          <w:b/>
          <w:bCs/>
          <w:color w:val="000000"/>
          <w:szCs w:val="21"/>
        </w:rPr>
        <w:t>种核收方式</w:t>
      </w:r>
      <w:r w:rsidRPr="008F783B">
        <w:rPr>
          <w:rFonts w:ascii="Arial" w:hAnsi="Arial" w:cs="Arial"/>
          <w:b/>
          <w:bCs/>
          <w:color w:val="000000"/>
          <w:szCs w:val="21"/>
        </w:rPr>
        <w:t>-</w:t>
      </w:r>
      <w:r w:rsidRPr="008F783B">
        <w:rPr>
          <w:rFonts w:ascii="Arial" w:hAnsi="Arial" w:cs="Arial"/>
          <w:b/>
          <w:color w:val="000000"/>
          <w:szCs w:val="21"/>
        </w:rPr>
        <w:t>（选择题）</w:t>
      </w:r>
    </w:p>
    <w:p w:rsidR="001D7576" w:rsidRPr="008F783B" w:rsidRDefault="001D7576" w:rsidP="001D7576">
      <w:pPr>
        <w:spacing w:line="0" w:lineRule="atLeast"/>
        <w:rPr>
          <w:rFonts w:ascii="Arial" w:hAnsi="Arial" w:cs="Arial"/>
          <w:b/>
          <w:color w:val="000000"/>
          <w:szCs w:val="21"/>
        </w:rPr>
      </w:pPr>
      <w:r w:rsidRPr="008F783B">
        <w:rPr>
          <w:rFonts w:ascii="Arial" w:hAnsi="Arial" w:cs="Arial"/>
          <w:b/>
          <w:bCs/>
          <w:color w:val="000000"/>
          <w:szCs w:val="21"/>
        </w:rPr>
        <w:t xml:space="preserve">82. </w:t>
      </w:r>
      <w:r w:rsidRPr="008F783B">
        <w:rPr>
          <w:rFonts w:ascii="Arial" w:hAnsi="Arial" w:cs="Arial"/>
          <w:b/>
          <w:bCs/>
          <w:color w:val="000000"/>
          <w:szCs w:val="21"/>
        </w:rPr>
        <w:t>全程运费计费办法主要有两种</w:t>
      </w:r>
      <w:r w:rsidRPr="008F783B">
        <w:rPr>
          <w:rFonts w:ascii="Arial" w:hAnsi="Arial" w:cs="Arial"/>
          <w:b/>
          <w:color w:val="000000"/>
          <w:szCs w:val="21"/>
        </w:rPr>
        <w:t>（选择题）</w:t>
      </w:r>
      <w:r w:rsidRPr="008F783B">
        <w:rPr>
          <w:rFonts w:ascii="Arial" w:hAnsi="Arial" w:cs="Arial"/>
          <w:b/>
          <w:color w:val="000000"/>
          <w:szCs w:val="21"/>
        </w:rPr>
        <w:t xml:space="preserve">   </w:t>
      </w:r>
    </w:p>
    <w:p w:rsidR="001D7576" w:rsidRPr="008F783B" w:rsidRDefault="001D7576" w:rsidP="001D7576">
      <w:pPr>
        <w:spacing w:line="0" w:lineRule="atLeast"/>
        <w:rPr>
          <w:rFonts w:ascii="Arial" w:hAnsi="Arial" w:cs="Arial"/>
          <w:color w:val="000000"/>
          <w:szCs w:val="21"/>
        </w:rPr>
      </w:pPr>
      <w:r w:rsidRPr="008F783B">
        <w:rPr>
          <w:rFonts w:ascii="Arial" w:hAnsi="Arial" w:cs="Arial"/>
          <w:color w:val="000000"/>
          <w:szCs w:val="21"/>
        </w:rPr>
        <w:t xml:space="preserve">  1</w:t>
      </w:r>
      <w:r w:rsidRPr="008F783B">
        <w:rPr>
          <w:rFonts w:ascii="Arial" w:hAnsi="Arial" w:cs="Arial"/>
          <w:color w:val="000000"/>
          <w:szCs w:val="21"/>
        </w:rPr>
        <w:t>）单项运费之和</w:t>
      </w:r>
      <w:r w:rsidRPr="008F783B">
        <w:rPr>
          <w:rFonts w:ascii="Arial" w:hAnsi="Arial" w:cs="Arial"/>
          <w:color w:val="000000"/>
          <w:szCs w:val="21"/>
        </w:rPr>
        <w:t>2</w:t>
      </w:r>
      <w:r w:rsidRPr="008F783B">
        <w:rPr>
          <w:rFonts w:ascii="Arial" w:hAnsi="Arial" w:cs="Arial"/>
          <w:color w:val="000000"/>
          <w:szCs w:val="21"/>
        </w:rPr>
        <w:t>）按自行规定的运费标准计算全程运费</w:t>
      </w:r>
    </w:p>
    <w:p w:rsidR="001D7576" w:rsidRPr="008F783B" w:rsidRDefault="001D7576" w:rsidP="001D7576">
      <w:pPr>
        <w:spacing w:line="0" w:lineRule="atLeast"/>
        <w:rPr>
          <w:rFonts w:ascii="Arial" w:hAnsi="Arial" w:cs="Arial"/>
          <w:color w:val="000000"/>
          <w:szCs w:val="21"/>
        </w:rPr>
      </w:pPr>
      <w:r w:rsidRPr="008F783B">
        <w:rPr>
          <w:rFonts w:ascii="Arial" w:hAnsi="Arial" w:cs="Arial"/>
          <w:b/>
          <w:bCs/>
          <w:color w:val="000000"/>
          <w:szCs w:val="21"/>
        </w:rPr>
        <w:t>83.</w:t>
      </w:r>
      <w:r w:rsidRPr="008F783B">
        <w:rPr>
          <w:rFonts w:ascii="Arial" w:hAnsi="Arial" w:cs="Arial"/>
          <w:b/>
          <w:bCs/>
          <w:color w:val="000000"/>
          <w:szCs w:val="21"/>
        </w:rPr>
        <w:t>运输总成本的费用构成</w:t>
      </w:r>
      <w:r w:rsidRPr="008F783B">
        <w:rPr>
          <w:rFonts w:ascii="Arial" w:hAnsi="Arial" w:cs="Arial"/>
          <w:b/>
          <w:color w:val="000000"/>
          <w:szCs w:val="21"/>
        </w:rPr>
        <w:t>（选择题</w:t>
      </w:r>
      <w:r w:rsidRPr="008F783B">
        <w:rPr>
          <w:rFonts w:ascii="Arial" w:hAnsi="Arial" w:cs="Arial"/>
          <w:color w:val="000000"/>
          <w:szCs w:val="21"/>
        </w:rPr>
        <w:t>）</w:t>
      </w:r>
    </w:p>
    <w:p w:rsidR="001D7576" w:rsidRPr="002122AC" w:rsidRDefault="001D7576" w:rsidP="002122AC">
      <w:pPr>
        <w:spacing w:line="0" w:lineRule="atLeast"/>
        <w:ind w:left="360"/>
        <w:rPr>
          <w:rFonts w:ascii="Arial" w:hAnsi="Arial" w:cs="Arial"/>
          <w:color w:val="000000"/>
          <w:kern w:val="0"/>
          <w:szCs w:val="21"/>
        </w:rPr>
      </w:pPr>
      <w:r w:rsidRPr="002122AC">
        <w:rPr>
          <w:rFonts w:ascii="Arial" w:hAnsi="Arial" w:cs="Arial"/>
          <w:color w:val="000000"/>
          <w:kern w:val="0"/>
          <w:szCs w:val="21"/>
        </w:rPr>
        <w:t>从内陆接管地至枢纽港的费用</w:t>
      </w:r>
      <w:r w:rsidRPr="002122AC">
        <w:rPr>
          <w:rFonts w:ascii="Arial" w:hAnsi="Arial" w:cs="Arial"/>
          <w:color w:val="000000"/>
          <w:kern w:val="0"/>
          <w:szCs w:val="21"/>
        </w:rPr>
        <w:t xml:space="preserve"> </w:t>
      </w:r>
      <w:r w:rsidRPr="002122AC">
        <w:rPr>
          <w:rFonts w:ascii="Arial" w:hAnsi="Arial" w:cs="Arial"/>
          <w:color w:val="000000"/>
          <w:kern w:val="0"/>
          <w:szCs w:val="21"/>
        </w:rPr>
        <w:t>海上干线运费</w:t>
      </w:r>
      <w:r w:rsidRPr="002122AC">
        <w:rPr>
          <w:rFonts w:ascii="Arial" w:hAnsi="Arial" w:cs="Arial"/>
          <w:color w:val="000000"/>
          <w:kern w:val="0"/>
          <w:szCs w:val="21"/>
        </w:rPr>
        <w:t xml:space="preserve"> </w:t>
      </w:r>
      <w:r w:rsidRPr="002122AC">
        <w:rPr>
          <w:rFonts w:ascii="Arial" w:hAnsi="Arial" w:cs="Arial"/>
          <w:color w:val="000000"/>
          <w:kern w:val="0"/>
          <w:szCs w:val="21"/>
        </w:rPr>
        <w:t>从目的地港至最终交货</w:t>
      </w:r>
      <w:proofErr w:type="gramStart"/>
      <w:r w:rsidRPr="002122AC">
        <w:rPr>
          <w:rFonts w:ascii="Arial" w:hAnsi="Arial" w:cs="Arial"/>
          <w:color w:val="000000"/>
          <w:kern w:val="0"/>
          <w:szCs w:val="21"/>
        </w:rPr>
        <w:t>地费用</w:t>
      </w:r>
      <w:proofErr w:type="gramEnd"/>
      <w:r w:rsidRPr="002122AC">
        <w:rPr>
          <w:rFonts w:ascii="Arial" w:hAnsi="Arial" w:cs="Arial"/>
          <w:color w:val="000000"/>
          <w:kern w:val="0"/>
          <w:szCs w:val="21"/>
        </w:rPr>
        <w:t xml:space="preserve"> </w:t>
      </w:r>
      <w:r w:rsidRPr="002122AC">
        <w:rPr>
          <w:rFonts w:ascii="Arial" w:hAnsi="Arial" w:cs="Arial"/>
          <w:color w:val="000000"/>
          <w:kern w:val="0"/>
          <w:szCs w:val="21"/>
        </w:rPr>
        <w:t>集装箱租用费和保险费用</w:t>
      </w:r>
    </w:p>
    <w:p w:rsidR="001D7576" w:rsidRPr="008F783B" w:rsidRDefault="001D7576" w:rsidP="001D7576">
      <w:pPr>
        <w:spacing w:line="0" w:lineRule="atLeast"/>
        <w:rPr>
          <w:rFonts w:ascii="Arial" w:hAnsi="Arial" w:cs="Arial"/>
          <w:b/>
          <w:color w:val="000000"/>
          <w:szCs w:val="21"/>
        </w:rPr>
      </w:pPr>
      <w:r w:rsidRPr="008F783B">
        <w:rPr>
          <w:rFonts w:ascii="Arial" w:hAnsi="Arial" w:cs="Arial"/>
          <w:b/>
          <w:bCs/>
          <w:color w:val="000000"/>
          <w:szCs w:val="21"/>
        </w:rPr>
        <w:t xml:space="preserve">84. </w:t>
      </w:r>
      <w:r w:rsidRPr="008F783B">
        <w:rPr>
          <w:rFonts w:ascii="Arial" w:hAnsi="Arial" w:cs="Arial"/>
          <w:b/>
          <w:bCs/>
          <w:color w:val="000000"/>
          <w:szCs w:val="21"/>
        </w:rPr>
        <w:t>内陆接管地</w:t>
      </w:r>
      <w:proofErr w:type="gramStart"/>
      <w:r w:rsidRPr="008F783B">
        <w:rPr>
          <w:rFonts w:ascii="Arial" w:hAnsi="Arial" w:cs="Arial"/>
          <w:b/>
          <w:bCs/>
          <w:color w:val="000000"/>
          <w:szCs w:val="21"/>
        </w:rPr>
        <w:t>至运输港</w:t>
      </w:r>
      <w:proofErr w:type="gramEnd"/>
      <w:r w:rsidRPr="008F783B">
        <w:rPr>
          <w:rFonts w:ascii="Arial" w:hAnsi="Arial" w:cs="Arial"/>
          <w:b/>
          <w:bCs/>
          <w:color w:val="000000"/>
          <w:szCs w:val="21"/>
        </w:rPr>
        <w:t>的费用：</w:t>
      </w:r>
      <w:r w:rsidRPr="008F783B">
        <w:rPr>
          <w:rFonts w:ascii="Arial" w:hAnsi="Arial" w:cs="Arial"/>
          <w:b/>
          <w:color w:val="000000"/>
          <w:szCs w:val="21"/>
        </w:rPr>
        <w:t>（选择题）</w:t>
      </w:r>
    </w:p>
    <w:p w:rsidR="002122AC" w:rsidRDefault="001D7576" w:rsidP="002122AC">
      <w:pPr>
        <w:spacing w:line="0" w:lineRule="atLeast"/>
        <w:ind w:left="360"/>
        <w:rPr>
          <w:rFonts w:ascii="Arial" w:hAnsi="Arial" w:cs="Arial" w:hint="eastAsia"/>
          <w:color w:val="000000"/>
          <w:kern w:val="0"/>
          <w:szCs w:val="21"/>
        </w:rPr>
      </w:pPr>
      <w:r w:rsidRPr="002122AC">
        <w:rPr>
          <w:rFonts w:ascii="Arial" w:hAnsi="Arial" w:cs="Arial"/>
          <w:color w:val="000000"/>
          <w:kern w:val="0"/>
          <w:szCs w:val="21"/>
        </w:rPr>
        <w:t xml:space="preserve"> 1</w:t>
      </w:r>
      <w:r w:rsidRPr="002122AC">
        <w:rPr>
          <w:rFonts w:ascii="Arial" w:hAnsi="Arial" w:cs="Arial"/>
          <w:color w:val="000000"/>
          <w:kern w:val="0"/>
          <w:szCs w:val="21"/>
        </w:rPr>
        <w:t>）内陆接管货物地点发生的费用</w:t>
      </w:r>
      <w:r w:rsidRPr="002122AC">
        <w:rPr>
          <w:rFonts w:ascii="Arial" w:hAnsi="Arial" w:cs="Arial"/>
          <w:color w:val="000000"/>
          <w:kern w:val="0"/>
          <w:szCs w:val="21"/>
        </w:rPr>
        <w:t xml:space="preserve"> </w:t>
      </w:r>
    </w:p>
    <w:p w:rsidR="002122AC" w:rsidRDefault="001D7576" w:rsidP="002122AC">
      <w:pPr>
        <w:spacing w:line="0" w:lineRule="atLeast"/>
        <w:ind w:left="360"/>
        <w:rPr>
          <w:rFonts w:ascii="Arial" w:hAnsi="Arial" w:cs="Arial" w:hint="eastAsia"/>
          <w:color w:val="000000"/>
          <w:kern w:val="0"/>
          <w:szCs w:val="21"/>
        </w:rPr>
      </w:pPr>
      <w:r w:rsidRPr="002122AC">
        <w:rPr>
          <w:rFonts w:ascii="Arial" w:hAnsi="Arial" w:cs="Arial"/>
          <w:color w:val="000000"/>
          <w:kern w:val="0"/>
          <w:szCs w:val="21"/>
        </w:rPr>
        <w:t xml:space="preserve"> 2</w:t>
      </w:r>
      <w:r w:rsidRPr="002122AC">
        <w:rPr>
          <w:rFonts w:ascii="Arial" w:hAnsi="Arial" w:cs="Arial"/>
          <w:color w:val="000000"/>
          <w:kern w:val="0"/>
          <w:szCs w:val="21"/>
        </w:rPr>
        <w:t>）中转站至码头运费及其他运费</w:t>
      </w:r>
    </w:p>
    <w:p w:rsidR="001D7576" w:rsidRPr="002122AC" w:rsidRDefault="001D7576" w:rsidP="002122AC">
      <w:pPr>
        <w:spacing w:line="0" w:lineRule="atLeast"/>
        <w:ind w:left="360"/>
        <w:rPr>
          <w:rFonts w:ascii="Arial" w:hAnsi="Arial" w:cs="Arial"/>
          <w:color w:val="000000"/>
          <w:kern w:val="0"/>
          <w:szCs w:val="21"/>
        </w:rPr>
      </w:pPr>
      <w:r w:rsidRPr="002122AC">
        <w:rPr>
          <w:rFonts w:ascii="Arial" w:hAnsi="Arial" w:cs="Arial"/>
          <w:color w:val="000000"/>
          <w:kern w:val="0"/>
          <w:szCs w:val="21"/>
        </w:rPr>
        <w:t xml:space="preserve"> 3</w:t>
      </w:r>
      <w:r w:rsidRPr="002122AC">
        <w:rPr>
          <w:rFonts w:ascii="Arial" w:hAnsi="Arial" w:cs="Arial"/>
          <w:color w:val="000000"/>
          <w:kern w:val="0"/>
          <w:szCs w:val="21"/>
        </w:rPr>
        <w:t>）</w:t>
      </w:r>
      <w:proofErr w:type="gramStart"/>
      <w:r w:rsidRPr="002122AC">
        <w:rPr>
          <w:rFonts w:ascii="Arial" w:hAnsi="Arial" w:cs="Arial"/>
          <w:color w:val="000000"/>
          <w:kern w:val="0"/>
          <w:szCs w:val="21"/>
        </w:rPr>
        <w:t>干线港</w:t>
      </w:r>
      <w:proofErr w:type="gramEnd"/>
      <w:r w:rsidRPr="002122AC">
        <w:rPr>
          <w:rFonts w:ascii="Arial" w:hAnsi="Arial" w:cs="Arial"/>
          <w:color w:val="000000"/>
          <w:kern w:val="0"/>
          <w:szCs w:val="21"/>
        </w:rPr>
        <w:t>码头服务费</w:t>
      </w:r>
    </w:p>
    <w:p w:rsidR="001D7576" w:rsidRPr="002122AC" w:rsidRDefault="001D7576" w:rsidP="001D7576">
      <w:pPr>
        <w:autoSpaceDE w:val="0"/>
        <w:autoSpaceDN w:val="0"/>
        <w:adjustRightInd w:val="0"/>
        <w:jc w:val="left"/>
        <w:rPr>
          <w:rFonts w:ascii="Arial" w:eastAsia="宋体,Bold" w:hAnsi="Arial" w:cs="Arial"/>
          <w:b/>
          <w:bCs/>
          <w:color w:val="000000"/>
          <w:kern w:val="0"/>
          <w:szCs w:val="21"/>
        </w:rPr>
      </w:pPr>
      <w:r w:rsidRPr="002122AC">
        <w:rPr>
          <w:rFonts w:ascii="Arial" w:hAnsi="Arial" w:cs="Arial"/>
          <w:b/>
          <w:color w:val="000000"/>
          <w:kern w:val="0"/>
          <w:szCs w:val="21"/>
        </w:rPr>
        <w:t>85</w:t>
      </w:r>
      <w:r w:rsidR="002122AC">
        <w:rPr>
          <w:rFonts w:ascii="Arial" w:hAnsi="Arial" w:cs="Arial" w:hint="eastAsia"/>
          <w:b/>
          <w:color w:val="000000"/>
          <w:kern w:val="0"/>
          <w:szCs w:val="21"/>
        </w:rPr>
        <w:t>.</w:t>
      </w:r>
      <w:r w:rsidRPr="002122AC">
        <w:rPr>
          <w:rFonts w:ascii="Arial" w:hAnsi="Arial" w:cs="Arial"/>
          <w:b/>
          <w:bCs/>
          <w:color w:val="000000"/>
          <w:kern w:val="0"/>
          <w:szCs w:val="21"/>
        </w:rPr>
        <w:t>SLB</w:t>
      </w:r>
      <w:r w:rsidRPr="002122AC">
        <w:rPr>
          <w:rFonts w:ascii="Arial" w:eastAsia="宋体,Bold" w:hAnsi="Arial" w:cs="Arial"/>
          <w:b/>
          <w:bCs/>
          <w:color w:val="000000"/>
          <w:kern w:val="0"/>
          <w:szCs w:val="21"/>
        </w:rPr>
        <w:t>、</w:t>
      </w:r>
      <w:r w:rsidRPr="002122AC">
        <w:rPr>
          <w:rFonts w:ascii="Arial" w:hAnsi="Arial" w:cs="Arial"/>
          <w:b/>
          <w:bCs/>
          <w:color w:val="000000"/>
          <w:kern w:val="0"/>
          <w:szCs w:val="21"/>
        </w:rPr>
        <w:t>OCP</w:t>
      </w:r>
      <w:r w:rsidRPr="002122AC">
        <w:rPr>
          <w:rFonts w:ascii="Arial" w:eastAsia="宋体,Bold" w:hAnsi="Arial" w:cs="Arial"/>
          <w:b/>
          <w:bCs/>
          <w:color w:val="000000"/>
          <w:kern w:val="0"/>
          <w:szCs w:val="21"/>
        </w:rPr>
        <w:t>、</w:t>
      </w:r>
      <w:r w:rsidRPr="002122AC">
        <w:rPr>
          <w:rFonts w:ascii="Arial" w:hAnsi="Arial" w:cs="Arial"/>
          <w:b/>
          <w:bCs/>
          <w:color w:val="000000"/>
          <w:kern w:val="0"/>
          <w:szCs w:val="21"/>
        </w:rPr>
        <w:t>MLB</w:t>
      </w:r>
      <w:r w:rsidRPr="002122AC">
        <w:rPr>
          <w:rFonts w:ascii="Arial" w:eastAsia="宋体,Bold" w:hAnsi="Arial" w:cs="Arial"/>
          <w:b/>
          <w:bCs/>
          <w:color w:val="000000"/>
          <w:kern w:val="0"/>
          <w:szCs w:val="21"/>
        </w:rPr>
        <w:t>、</w:t>
      </w:r>
      <w:r w:rsidRPr="002122AC">
        <w:rPr>
          <w:rFonts w:ascii="Arial" w:hAnsi="Arial" w:cs="Arial"/>
          <w:b/>
          <w:bCs/>
          <w:color w:val="000000"/>
          <w:kern w:val="0"/>
          <w:szCs w:val="21"/>
        </w:rPr>
        <w:t>IPI</w:t>
      </w:r>
      <w:r w:rsidRPr="002122AC">
        <w:rPr>
          <w:rFonts w:ascii="Arial" w:eastAsia="宋体,Bold" w:hAnsi="Arial" w:cs="Arial"/>
          <w:b/>
          <w:bCs/>
          <w:color w:val="000000"/>
          <w:kern w:val="0"/>
          <w:szCs w:val="21"/>
        </w:rPr>
        <w:t>四种运输组织方式的区别</w:t>
      </w:r>
    </w:p>
    <w:p w:rsidR="001D7576" w:rsidRPr="008F783B" w:rsidRDefault="001D7576" w:rsidP="002122AC">
      <w:pPr>
        <w:spacing w:line="0" w:lineRule="atLeast"/>
        <w:ind w:left="360"/>
        <w:rPr>
          <w:rFonts w:ascii="Arial" w:hAnsi="Arial" w:cs="Arial"/>
          <w:color w:val="000000"/>
          <w:kern w:val="0"/>
          <w:szCs w:val="21"/>
        </w:rPr>
      </w:pPr>
      <w:r w:rsidRPr="008F783B">
        <w:rPr>
          <w:rFonts w:ascii="Arial" w:hAnsi="Arial" w:cs="Arial"/>
          <w:color w:val="000000"/>
          <w:kern w:val="0"/>
          <w:szCs w:val="21"/>
        </w:rPr>
        <w:t>西伯利亚大陆桥（</w:t>
      </w:r>
      <w:r w:rsidRPr="008F783B">
        <w:rPr>
          <w:rFonts w:ascii="Arial" w:hAnsi="Arial" w:cs="Arial"/>
          <w:color w:val="000000"/>
          <w:kern w:val="0"/>
          <w:szCs w:val="21"/>
        </w:rPr>
        <w:t>SLB</w:t>
      </w:r>
      <w:r w:rsidRPr="008F783B">
        <w:rPr>
          <w:rFonts w:ascii="Arial" w:hAnsi="Arial" w:cs="Arial"/>
          <w:color w:val="000000"/>
          <w:kern w:val="0"/>
          <w:szCs w:val="21"/>
        </w:rPr>
        <w:t>）西伯利亚大陆桥是将集装箱货物由远东海运到俄罗斯东部港口，再经跨越欧亚大陆的西伯利亚铁路运至波罗的海沿岸的港口，然后再采用铁路、公路或海运运到欧洲各地的国际多式联运的运输线路。</w:t>
      </w:r>
    </w:p>
    <w:p w:rsidR="001D7576" w:rsidRPr="008F783B" w:rsidRDefault="001D7576" w:rsidP="002122AC">
      <w:pPr>
        <w:spacing w:line="0" w:lineRule="atLeast"/>
        <w:ind w:left="360"/>
        <w:rPr>
          <w:rFonts w:ascii="Arial" w:hAnsi="Arial" w:cs="Arial"/>
          <w:color w:val="000000"/>
          <w:kern w:val="0"/>
          <w:szCs w:val="21"/>
        </w:rPr>
      </w:pPr>
      <w:r w:rsidRPr="008F783B">
        <w:rPr>
          <w:rFonts w:ascii="Arial" w:hAnsi="Arial" w:cs="Arial"/>
          <w:color w:val="000000"/>
          <w:kern w:val="0"/>
          <w:szCs w:val="21"/>
        </w:rPr>
        <w:t>MLB</w:t>
      </w:r>
      <w:r w:rsidRPr="002122AC">
        <w:rPr>
          <w:rFonts w:ascii="Arial" w:hAnsi="Arial" w:cs="Arial"/>
          <w:color w:val="000000"/>
          <w:kern w:val="0"/>
          <w:szCs w:val="21"/>
        </w:rPr>
        <w:t>是指</w:t>
      </w:r>
      <w:r w:rsidRPr="008F783B">
        <w:rPr>
          <w:rFonts w:ascii="Arial" w:hAnsi="Arial" w:cs="Arial"/>
          <w:color w:val="000000"/>
          <w:kern w:val="0"/>
          <w:szCs w:val="21"/>
        </w:rPr>
        <w:t>北美小陆桥运输，通过远东和欧洲之间的海上集装箱运输和横贯美国东西的铁路，开展海陆或陆海多式联运，将太平洋沿岸和大西洋沿岸连接起来。</w:t>
      </w:r>
    </w:p>
    <w:p w:rsidR="001D7576" w:rsidRPr="008F783B" w:rsidRDefault="001D7576" w:rsidP="002122AC">
      <w:pPr>
        <w:spacing w:line="0" w:lineRule="atLeast"/>
        <w:ind w:left="360"/>
        <w:rPr>
          <w:rFonts w:ascii="Arial" w:hAnsi="Arial" w:cs="Arial"/>
          <w:color w:val="000000"/>
          <w:kern w:val="0"/>
          <w:szCs w:val="21"/>
        </w:rPr>
      </w:pPr>
      <w:r w:rsidRPr="002122AC">
        <w:rPr>
          <w:rFonts w:ascii="Arial" w:hAnsi="Arial" w:cs="Arial"/>
          <w:color w:val="000000"/>
          <w:kern w:val="0"/>
          <w:szCs w:val="21"/>
        </w:rPr>
        <w:t>OCP</w:t>
      </w:r>
      <w:r w:rsidRPr="008F783B">
        <w:rPr>
          <w:rFonts w:ascii="Arial" w:hAnsi="Arial" w:cs="Arial"/>
          <w:color w:val="000000"/>
          <w:kern w:val="0"/>
          <w:szCs w:val="21"/>
        </w:rPr>
        <w:t>（</w:t>
      </w:r>
      <w:r w:rsidRPr="002122AC">
        <w:rPr>
          <w:rFonts w:ascii="Arial" w:hAnsi="Arial" w:cs="Arial"/>
          <w:color w:val="000000"/>
          <w:kern w:val="0"/>
          <w:szCs w:val="21"/>
        </w:rPr>
        <w:t>Overland Common Points)</w:t>
      </w:r>
      <w:r w:rsidRPr="008F783B">
        <w:rPr>
          <w:rFonts w:ascii="Arial" w:hAnsi="Arial" w:cs="Arial"/>
          <w:color w:val="000000"/>
          <w:kern w:val="0"/>
          <w:szCs w:val="21"/>
        </w:rPr>
        <w:t>内陆公共点，其方式是将卸在美西港口的货物通过铁路转运至该内陆公共点</w:t>
      </w:r>
      <w:r w:rsidRPr="008F783B">
        <w:rPr>
          <w:rFonts w:ascii="Arial" w:hAnsi="Arial" w:cs="Arial"/>
          <w:color w:val="000000"/>
          <w:kern w:val="0"/>
          <w:szCs w:val="21"/>
        </w:rPr>
        <w:t>.IPI</w:t>
      </w:r>
      <w:r w:rsidRPr="008F783B">
        <w:rPr>
          <w:rFonts w:ascii="Arial" w:hAnsi="Arial" w:cs="Arial"/>
          <w:color w:val="000000"/>
          <w:kern w:val="0"/>
          <w:szCs w:val="21"/>
        </w:rPr>
        <w:t>（</w:t>
      </w:r>
      <w:r w:rsidRPr="008F783B">
        <w:rPr>
          <w:rFonts w:ascii="Arial" w:hAnsi="Arial" w:cs="Arial"/>
          <w:color w:val="000000"/>
          <w:kern w:val="0"/>
          <w:szCs w:val="21"/>
        </w:rPr>
        <w:t>Interior Point of Intermodal</w:t>
      </w:r>
      <w:r w:rsidRPr="008F783B">
        <w:rPr>
          <w:rFonts w:ascii="Arial" w:hAnsi="Arial" w:cs="Arial"/>
          <w:color w:val="000000"/>
          <w:kern w:val="0"/>
          <w:szCs w:val="21"/>
        </w:rPr>
        <w:t>），内陆点多式</w:t>
      </w:r>
    </w:p>
    <w:p w:rsidR="001D7576" w:rsidRPr="001D7576" w:rsidRDefault="001D7576" w:rsidP="002122AC">
      <w:pPr>
        <w:spacing w:line="0" w:lineRule="atLeast"/>
        <w:ind w:left="360"/>
        <w:rPr>
          <w:rFonts w:ascii="Arial" w:hAnsi="Arial" w:cs="Arial" w:hint="eastAsia"/>
          <w:color w:val="000000"/>
          <w:kern w:val="0"/>
          <w:szCs w:val="21"/>
        </w:rPr>
      </w:pPr>
      <w:r w:rsidRPr="008F783B">
        <w:rPr>
          <w:rFonts w:ascii="Arial" w:hAnsi="Arial" w:cs="Arial"/>
          <w:color w:val="000000"/>
          <w:kern w:val="0"/>
          <w:szCs w:val="21"/>
        </w:rPr>
        <w:t>联运，是指使用联运提单，经美西或美湾港口，利用集装箱拖车或铁路将货物运至美内陆。</w:t>
      </w:r>
    </w:p>
    <w:p w:rsidR="001D7576" w:rsidRDefault="001D7576" w:rsidP="001D7576">
      <w:pPr>
        <w:rPr>
          <w:rFonts w:hint="eastAsia"/>
        </w:rPr>
      </w:pPr>
    </w:p>
    <w:p w:rsidR="001D7576" w:rsidRDefault="001D7576" w:rsidP="001D7576">
      <w:pPr>
        <w:rPr>
          <w:rFonts w:hint="eastAsia"/>
        </w:rPr>
      </w:pPr>
    </w:p>
    <w:p w:rsidR="00DB0E64" w:rsidRDefault="00DB0E64" w:rsidP="001D7576">
      <w:pPr>
        <w:rPr>
          <w:rFonts w:hint="eastAsia"/>
        </w:rPr>
      </w:pPr>
    </w:p>
    <w:p w:rsidR="00DB0E64" w:rsidRDefault="00DB0E64" w:rsidP="001D7576">
      <w:pPr>
        <w:rPr>
          <w:rFonts w:hint="eastAsia"/>
        </w:rPr>
      </w:pPr>
    </w:p>
    <w:p w:rsidR="00DB0E64" w:rsidRDefault="00DB0E64" w:rsidP="001D7576">
      <w:pPr>
        <w:rPr>
          <w:rFonts w:hint="eastAsia"/>
        </w:rPr>
      </w:pPr>
    </w:p>
    <w:p w:rsidR="00DB0E64" w:rsidRDefault="00DB0E64" w:rsidP="001D7576">
      <w:pPr>
        <w:rPr>
          <w:rFonts w:hint="eastAsia"/>
        </w:rPr>
      </w:pPr>
    </w:p>
    <w:p w:rsidR="00DB0E64" w:rsidRDefault="00DB0E64" w:rsidP="001D7576">
      <w:pPr>
        <w:rPr>
          <w:rFonts w:hint="eastAsia"/>
        </w:rPr>
      </w:pPr>
    </w:p>
    <w:p w:rsidR="00DB0E64" w:rsidRDefault="00DB0E64" w:rsidP="001D7576">
      <w:pPr>
        <w:rPr>
          <w:rFonts w:hint="eastAsia"/>
        </w:rPr>
      </w:pPr>
    </w:p>
    <w:p w:rsidR="00DB0E64" w:rsidRDefault="00DB0E64" w:rsidP="001D7576">
      <w:pPr>
        <w:rPr>
          <w:rFonts w:hint="eastAsia"/>
        </w:rPr>
      </w:pPr>
    </w:p>
    <w:p w:rsidR="00DB0E64" w:rsidRDefault="00DB0E64" w:rsidP="001D7576">
      <w:pPr>
        <w:rPr>
          <w:rFonts w:hint="eastAsia"/>
        </w:rPr>
      </w:pPr>
    </w:p>
    <w:p w:rsidR="00DB0E64" w:rsidRDefault="00DB0E64" w:rsidP="001D7576">
      <w:pPr>
        <w:rPr>
          <w:rFonts w:hint="eastAsia"/>
        </w:rPr>
      </w:pPr>
    </w:p>
    <w:p w:rsidR="00DB0E64" w:rsidRDefault="00DB0E64" w:rsidP="001D7576">
      <w:pPr>
        <w:rPr>
          <w:rFonts w:hint="eastAsia"/>
        </w:rPr>
      </w:pPr>
    </w:p>
    <w:p w:rsidR="00DB0E64" w:rsidRDefault="00DB0E64" w:rsidP="001D7576">
      <w:pPr>
        <w:rPr>
          <w:rFonts w:hint="eastAsia"/>
        </w:rPr>
      </w:pPr>
    </w:p>
    <w:p w:rsidR="00DB0E64" w:rsidRDefault="00DB0E64" w:rsidP="001D7576">
      <w:pPr>
        <w:rPr>
          <w:rFonts w:hint="eastAsia"/>
        </w:rPr>
      </w:pPr>
    </w:p>
    <w:p w:rsidR="00DB0E64" w:rsidRDefault="00DB0E64" w:rsidP="001D7576">
      <w:pPr>
        <w:rPr>
          <w:rFonts w:hint="eastAsia"/>
        </w:rPr>
      </w:pPr>
    </w:p>
    <w:tbl>
      <w:tblPr>
        <w:tblpPr w:leftFromText="180" w:rightFromText="180" w:vertAnchor="page" w:horzAnchor="margin" w:tblpY="2191"/>
        <w:tblW w:w="7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1587"/>
        <w:gridCol w:w="1443"/>
        <w:gridCol w:w="1299"/>
        <w:gridCol w:w="1464"/>
      </w:tblGrid>
      <w:tr w:rsidR="00DB0E64" w:rsidRPr="008F783B" w:rsidTr="00DB0E64">
        <w:trPr>
          <w:trHeight w:val="466"/>
        </w:trPr>
        <w:tc>
          <w:tcPr>
            <w:tcW w:w="1986" w:type="dxa"/>
            <w:shd w:val="clear" w:color="auto" w:fill="auto"/>
          </w:tcPr>
          <w:p w:rsidR="00DB0E64" w:rsidRPr="008F783B" w:rsidRDefault="00DB0E64" w:rsidP="00DB0E64">
            <w:pPr>
              <w:autoSpaceDE w:val="0"/>
              <w:autoSpaceDN w:val="0"/>
              <w:adjustRightInd w:val="0"/>
              <w:ind w:firstLine="422"/>
              <w:jc w:val="left"/>
              <w:rPr>
                <w:rFonts w:ascii="Arial" w:hAnsi="Arial" w:cs="Arial"/>
                <w:bCs/>
                <w:color w:val="000000"/>
                <w:kern w:val="0"/>
                <w:szCs w:val="21"/>
              </w:rPr>
            </w:pPr>
            <w:r w:rsidRPr="008F783B">
              <w:rPr>
                <w:rFonts w:ascii="Arial" w:eastAsia="宋体,Bold" w:hAnsi="Arial" w:cs="Arial"/>
                <w:b/>
                <w:bCs/>
                <w:color w:val="000000"/>
                <w:kern w:val="0"/>
                <w:szCs w:val="21"/>
              </w:rPr>
              <w:t>比较项目</w:t>
            </w:r>
          </w:p>
        </w:tc>
        <w:tc>
          <w:tcPr>
            <w:tcW w:w="1587" w:type="dxa"/>
            <w:shd w:val="clear" w:color="auto" w:fill="auto"/>
          </w:tcPr>
          <w:p w:rsidR="00DB0E64" w:rsidRPr="008F783B" w:rsidRDefault="00DB0E64" w:rsidP="00DB0E64">
            <w:pPr>
              <w:autoSpaceDE w:val="0"/>
              <w:autoSpaceDN w:val="0"/>
              <w:adjustRightInd w:val="0"/>
              <w:ind w:firstLine="422"/>
              <w:jc w:val="left"/>
              <w:rPr>
                <w:rFonts w:ascii="Arial" w:eastAsia="宋体,Bold" w:hAnsi="Arial" w:cs="Arial"/>
                <w:b/>
                <w:bCs/>
                <w:color w:val="000000"/>
                <w:kern w:val="0"/>
                <w:szCs w:val="21"/>
              </w:rPr>
            </w:pPr>
            <w:r w:rsidRPr="008F783B">
              <w:rPr>
                <w:rFonts w:ascii="Arial" w:eastAsia="宋体,Bold" w:hAnsi="Arial" w:cs="Arial"/>
                <w:b/>
                <w:bCs/>
                <w:color w:val="000000"/>
                <w:kern w:val="0"/>
                <w:szCs w:val="21"/>
              </w:rPr>
              <w:t xml:space="preserve">SLB </w:t>
            </w:r>
          </w:p>
          <w:p w:rsidR="00DB0E64" w:rsidRPr="008F783B" w:rsidRDefault="00DB0E64" w:rsidP="00DB0E64">
            <w:pPr>
              <w:autoSpaceDE w:val="0"/>
              <w:autoSpaceDN w:val="0"/>
              <w:adjustRightInd w:val="0"/>
              <w:jc w:val="left"/>
              <w:rPr>
                <w:rFonts w:ascii="Arial" w:hAnsi="Arial" w:cs="Arial"/>
                <w:bCs/>
                <w:color w:val="000000"/>
                <w:kern w:val="0"/>
                <w:szCs w:val="21"/>
              </w:rPr>
            </w:pPr>
          </w:p>
        </w:tc>
        <w:tc>
          <w:tcPr>
            <w:tcW w:w="1443" w:type="dxa"/>
            <w:shd w:val="clear" w:color="auto" w:fill="auto"/>
          </w:tcPr>
          <w:p w:rsidR="00DB0E64" w:rsidRPr="008F783B" w:rsidRDefault="00DB0E64" w:rsidP="00DB0E64">
            <w:pPr>
              <w:autoSpaceDE w:val="0"/>
              <w:autoSpaceDN w:val="0"/>
              <w:adjustRightInd w:val="0"/>
              <w:ind w:firstLine="422"/>
              <w:jc w:val="left"/>
              <w:rPr>
                <w:rFonts w:ascii="Arial" w:hAnsi="Arial" w:cs="Arial"/>
                <w:bCs/>
                <w:color w:val="000000"/>
                <w:kern w:val="0"/>
                <w:szCs w:val="21"/>
              </w:rPr>
            </w:pPr>
            <w:r w:rsidRPr="008F783B">
              <w:rPr>
                <w:rFonts w:ascii="Arial" w:eastAsia="宋体,Bold" w:hAnsi="Arial" w:cs="Arial"/>
                <w:b/>
                <w:bCs/>
                <w:color w:val="000000"/>
                <w:kern w:val="0"/>
                <w:szCs w:val="21"/>
              </w:rPr>
              <w:t>OCP</w:t>
            </w:r>
          </w:p>
        </w:tc>
        <w:tc>
          <w:tcPr>
            <w:tcW w:w="1299" w:type="dxa"/>
            <w:shd w:val="clear" w:color="auto" w:fill="auto"/>
          </w:tcPr>
          <w:p w:rsidR="00DB0E64" w:rsidRPr="008F783B" w:rsidRDefault="00DB0E64" w:rsidP="00DB0E64">
            <w:pPr>
              <w:autoSpaceDE w:val="0"/>
              <w:autoSpaceDN w:val="0"/>
              <w:adjustRightInd w:val="0"/>
              <w:ind w:firstLine="422"/>
              <w:jc w:val="left"/>
              <w:rPr>
                <w:rFonts w:ascii="Arial" w:hAnsi="Arial" w:cs="Arial"/>
                <w:bCs/>
                <w:color w:val="000000"/>
                <w:kern w:val="0"/>
                <w:szCs w:val="21"/>
              </w:rPr>
            </w:pPr>
            <w:r w:rsidRPr="008F783B">
              <w:rPr>
                <w:rFonts w:ascii="Arial" w:eastAsia="宋体,Bold" w:hAnsi="Arial" w:cs="Arial"/>
                <w:b/>
                <w:bCs/>
                <w:color w:val="000000"/>
                <w:kern w:val="0"/>
                <w:szCs w:val="21"/>
              </w:rPr>
              <w:t>MLB</w:t>
            </w:r>
          </w:p>
        </w:tc>
        <w:tc>
          <w:tcPr>
            <w:tcW w:w="1464" w:type="dxa"/>
            <w:shd w:val="clear" w:color="auto" w:fill="auto"/>
          </w:tcPr>
          <w:p w:rsidR="00DB0E64" w:rsidRPr="008F783B" w:rsidRDefault="00DB0E64" w:rsidP="00DB0E64">
            <w:pPr>
              <w:autoSpaceDE w:val="0"/>
              <w:autoSpaceDN w:val="0"/>
              <w:adjustRightInd w:val="0"/>
              <w:ind w:firstLine="422"/>
              <w:jc w:val="left"/>
              <w:rPr>
                <w:rFonts w:ascii="Arial" w:hAnsi="Arial" w:cs="Arial"/>
                <w:bCs/>
                <w:color w:val="000000"/>
                <w:kern w:val="0"/>
                <w:szCs w:val="21"/>
              </w:rPr>
            </w:pPr>
            <w:r w:rsidRPr="008F783B">
              <w:rPr>
                <w:rFonts w:ascii="Arial" w:eastAsia="宋体,Bold" w:hAnsi="Arial" w:cs="Arial"/>
                <w:b/>
                <w:bCs/>
                <w:color w:val="000000"/>
                <w:kern w:val="0"/>
                <w:szCs w:val="21"/>
              </w:rPr>
              <w:t>IPI</w:t>
            </w:r>
          </w:p>
        </w:tc>
      </w:tr>
      <w:tr w:rsidR="00DB0E64" w:rsidRPr="008F783B" w:rsidTr="00DB0E64">
        <w:trPr>
          <w:trHeight w:val="1266"/>
        </w:trPr>
        <w:tc>
          <w:tcPr>
            <w:tcW w:w="1986" w:type="dxa"/>
            <w:shd w:val="clear" w:color="auto" w:fill="auto"/>
          </w:tcPr>
          <w:p w:rsidR="00DB0E64" w:rsidRPr="008F783B" w:rsidRDefault="00DB0E64" w:rsidP="00DB0E64">
            <w:pPr>
              <w:autoSpaceDE w:val="0"/>
              <w:autoSpaceDN w:val="0"/>
              <w:adjustRightInd w:val="0"/>
              <w:ind w:firstLine="422"/>
              <w:jc w:val="left"/>
              <w:rPr>
                <w:rFonts w:ascii="Arial" w:hAnsi="Arial" w:cs="Arial"/>
                <w:bCs/>
                <w:color w:val="000000"/>
                <w:kern w:val="0"/>
                <w:szCs w:val="21"/>
              </w:rPr>
            </w:pPr>
            <w:r w:rsidRPr="008F783B">
              <w:rPr>
                <w:rFonts w:ascii="Arial" w:eastAsia="宋体,Bold" w:hAnsi="Arial" w:cs="Arial"/>
                <w:b/>
                <w:bCs/>
                <w:color w:val="000000"/>
                <w:kern w:val="0"/>
                <w:szCs w:val="21"/>
              </w:rPr>
              <w:t>货物成交价</w:t>
            </w:r>
          </w:p>
        </w:tc>
        <w:tc>
          <w:tcPr>
            <w:tcW w:w="1587" w:type="dxa"/>
            <w:shd w:val="clear" w:color="auto" w:fill="auto"/>
          </w:tcPr>
          <w:p w:rsidR="00DB0E64" w:rsidRPr="008F783B" w:rsidRDefault="00DB0E64" w:rsidP="00DB0E64">
            <w:pPr>
              <w:autoSpaceDE w:val="0"/>
              <w:autoSpaceDN w:val="0"/>
              <w:adjustRightInd w:val="0"/>
              <w:jc w:val="left"/>
              <w:rPr>
                <w:rFonts w:ascii="Arial" w:hAnsi="Arial" w:cs="Arial"/>
                <w:color w:val="000000"/>
                <w:kern w:val="0"/>
                <w:szCs w:val="21"/>
              </w:rPr>
            </w:pPr>
            <w:r w:rsidRPr="008F783B">
              <w:rPr>
                <w:rFonts w:ascii="Arial" w:hAnsi="Arial" w:cs="Arial"/>
                <w:color w:val="000000"/>
                <w:kern w:val="0"/>
                <w:szCs w:val="21"/>
              </w:rPr>
              <w:t>采用</w:t>
            </w:r>
            <w:r w:rsidRPr="008F783B">
              <w:rPr>
                <w:rFonts w:ascii="Arial" w:eastAsia="宋体,Bold" w:hAnsi="Arial" w:cs="Arial"/>
                <w:color w:val="000000"/>
                <w:kern w:val="0"/>
                <w:szCs w:val="21"/>
              </w:rPr>
              <w:t>FCA</w:t>
            </w:r>
            <w:r w:rsidRPr="008F783B">
              <w:rPr>
                <w:rFonts w:ascii="Arial" w:hAnsi="Arial" w:cs="Arial"/>
                <w:color w:val="000000"/>
                <w:kern w:val="0"/>
                <w:szCs w:val="21"/>
              </w:rPr>
              <w:t>或</w:t>
            </w:r>
            <w:r w:rsidRPr="008F783B">
              <w:rPr>
                <w:rFonts w:ascii="Arial" w:eastAsia="宋体,Bold" w:hAnsi="Arial" w:cs="Arial"/>
                <w:color w:val="000000"/>
                <w:kern w:val="0"/>
                <w:szCs w:val="21"/>
              </w:rPr>
              <w:t>CIP</w:t>
            </w:r>
            <w:r w:rsidRPr="008F783B">
              <w:rPr>
                <w:rFonts w:ascii="Arial" w:hAnsi="Arial" w:cs="Arial"/>
                <w:color w:val="000000"/>
                <w:kern w:val="0"/>
                <w:szCs w:val="21"/>
              </w:rPr>
              <w:t>应视合同中约定</w:t>
            </w:r>
          </w:p>
          <w:p w:rsidR="00DB0E64" w:rsidRPr="008F783B" w:rsidRDefault="00DB0E64" w:rsidP="00DB0E64">
            <w:pPr>
              <w:autoSpaceDE w:val="0"/>
              <w:autoSpaceDN w:val="0"/>
              <w:adjustRightInd w:val="0"/>
              <w:jc w:val="left"/>
              <w:rPr>
                <w:rFonts w:ascii="Arial" w:hAnsi="Arial" w:cs="Arial"/>
                <w:bCs/>
                <w:color w:val="000000"/>
                <w:kern w:val="0"/>
                <w:szCs w:val="21"/>
              </w:rPr>
            </w:pPr>
          </w:p>
        </w:tc>
        <w:tc>
          <w:tcPr>
            <w:tcW w:w="1443" w:type="dxa"/>
            <w:shd w:val="clear" w:color="auto" w:fill="auto"/>
          </w:tcPr>
          <w:p w:rsidR="00DB0E64" w:rsidRPr="008F783B" w:rsidRDefault="00DB0E64" w:rsidP="00DB0E64">
            <w:pPr>
              <w:autoSpaceDE w:val="0"/>
              <w:autoSpaceDN w:val="0"/>
              <w:adjustRightInd w:val="0"/>
              <w:jc w:val="left"/>
              <w:rPr>
                <w:rFonts w:ascii="Arial" w:hAnsi="Arial" w:cs="Arial"/>
                <w:color w:val="000000"/>
                <w:kern w:val="0"/>
                <w:szCs w:val="21"/>
              </w:rPr>
            </w:pPr>
            <w:r w:rsidRPr="008F783B">
              <w:rPr>
                <w:rFonts w:ascii="Arial" w:hAnsi="Arial" w:cs="Arial"/>
                <w:color w:val="000000"/>
                <w:kern w:val="0"/>
                <w:szCs w:val="21"/>
              </w:rPr>
              <w:t>卖方承担的责任、费用终止于美国西海岸港口</w:t>
            </w:r>
          </w:p>
        </w:tc>
        <w:tc>
          <w:tcPr>
            <w:tcW w:w="1299" w:type="dxa"/>
            <w:shd w:val="clear" w:color="auto" w:fill="auto"/>
          </w:tcPr>
          <w:p w:rsidR="00DB0E64" w:rsidRPr="008F783B" w:rsidRDefault="00DB0E64" w:rsidP="00DB0E64">
            <w:pPr>
              <w:autoSpaceDE w:val="0"/>
              <w:autoSpaceDN w:val="0"/>
              <w:adjustRightInd w:val="0"/>
              <w:jc w:val="left"/>
              <w:rPr>
                <w:rFonts w:ascii="Arial" w:hAnsi="Arial" w:cs="Arial"/>
                <w:color w:val="000000"/>
                <w:kern w:val="0"/>
                <w:szCs w:val="21"/>
              </w:rPr>
            </w:pPr>
            <w:r w:rsidRPr="008F783B">
              <w:rPr>
                <w:rFonts w:ascii="Arial" w:hAnsi="Arial" w:cs="Arial"/>
                <w:color w:val="000000"/>
                <w:kern w:val="0"/>
                <w:szCs w:val="21"/>
              </w:rPr>
              <w:t>卖方承担的责任、费用终止于最终交货地</w:t>
            </w:r>
          </w:p>
        </w:tc>
        <w:tc>
          <w:tcPr>
            <w:tcW w:w="1464" w:type="dxa"/>
            <w:shd w:val="clear" w:color="auto" w:fill="auto"/>
          </w:tcPr>
          <w:p w:rsidR="00DB0E64" w:rsidRPr="008F783B" w:rsidRDefault="00DB0E64" w:rsidP="00DB0E64">
            <w:pPr>
              <w:autoSpaceDE w:val="0"/>
              <w:autoSpaceDN w:val="0"/>
              <w:adjustRightInd w:val="0"/>
              <w:jc w:val="left"/>
              <w:rPr>
                <w:rFonts w:ascii="Arial" w:hAnsi="Arial" w:cs="Arial"/>
                <w:color w:val="000000"/>
                <w:kern w:val="0"/>
                <w:szCs w:val="21"/>
              </w:rPr>
            </w:pPr>
            <w:r w:rsidRPr="008F783B">
              <w:rPr>
                <w:rFonts w:ascii="Arial" w:hAnsi="Arial" w:cs="Arial"/>
                <w:color w:val="000000"/>
                <w:kern w:val="0"/>
                <w:szCs w:val="21"/>
              </w:rPr>
              <w:t>卖方承担的责任、费用终止于最终交货地</w:t>
            </w:r>
          </w:p>
        </w:tc>
      </w:tr>
      <w:tr w:rsidR="00DB0E64" w:rsidRPr="008F783B" w:rsidTr="00DB0E64">
        <w:trPr>
          <w:trHeight w:val="946"/>
        </w:trPr>
        <w:tc>
          <w:tcPr>
            <w:tcW w:w="1986" w:type="dxa"/>
            <w:shd w:val="clear" w:color="auto" w:fill="auto"/>
          </w:tcPr>
          <w:p w:rsidR="00DB0E64" w:rsidRPr="008F783B" w:rsidRDefault="00DB0E64" w:rsidP="00DB0E64">
            <w:pPr>
              <w:autoSpaceDE w:val="0"/>
              <w:autoSpaceDN w:val="0"/>
              <w:adjustRightInd w:val="0"/>
              <w:ind w:firstLine="422"/>
              <w:jc w:val="left"/>
              <w:rPr>
                <w:rFonts w:ascii="Arial" w:hAnsi="Arial" w:cs="Arial"/>
                <w:bCs/>
                <w:color w:val="000000"/>
                <w:kern w:val="0"/>
                <w:szCs w:val="21"/>
              </w:rPr>
            </w:pPr>
            <w:r w:rsidRPr="008F783B">
              <w:rPr>
                <w:rFonts w:ascii="Arial" w:eastAsia="宋体,Bold" w:hAnsi="Arial" w:cs="Arial"/>
                <w:b/>
                <w:bCs/>
                <w:color w:val="000000"/>
                <w:kern w:val="0"/>
                <w:szCs w:val="21"/>
              </w:rPr>
              <w:t>提单签发</w:t>
            </w:r>
          </w:p>
        </w:tc>
        <w:tc>
          <w:tcPr>
            <w:tcW w:w="1587" w:type="dxa"/>
            <w:shd w:val="clear" w:color="auto" w:fill="auto"/>
          </w:tcPr>
          <w:p w:rsidR="00DB0E64" w:rsidRPr="008F783B" w:rsidRDefault="00DB0E64" w:rsidP="00DB0E64">
            <w:pPr>
              <w:autoSpaceDE w:val="0"/>
              <w:autoSpaceDN w:val="0"/>
              <w:adjustRightInd w:val="0"/>
              <w:jc w:val="left"/>
              <w:rPr>
                <w:rFonts w:ascii="Arial" w:hAnsi="Arial" w:cs="Arial"/>
                <w:color w:val="000000"/>
                <w:kern w:val="0"/>
                <w:szCs w:val="21"/>
              </w:rPr>
            </w:pPr>
            <w:r w:rsidRPr="008F783B">
              <w:rPr>
                <w:rFonts w:ascii="Arial" w:hAnsi="Arial" w:cs="Arial"/>
                <w:color w:val="000000"/>
                <w:kern w:val="0"/>
                <w:szCs w:val="21"/>
              </w:rPr>
              <w:t>适用于全程运输区段</w:t>
            </w:r>
          </w:p>
        </w:tc>
        <w:tc>
          <w:tcPr>
            <w:tcW w:w="1443" w:type="dxa"/>
            <w:shd w:val="clear" w:color="auto" w:fill="auto"/>
          </w:tcPr>
          <w:p w:rsidR="00DB0E64" w:rsidRPr="008F783B" w:rsidRDefault="00DB0E64" w:rsidP="00DB0E64">
            <w:pPr>
              <w:autoSpaceDE w:val="0"/>
              <w:autoSpaceDN w:val="0"/>
              <w:adjustRightInd w:val="0"/>
              <w:jc w:val="left"/>
              <w:rPr>
                <w:rFonts w:ascii="Arial" w:hAnsi="Arial" w:cs="Arial"/>
                <w:color w:val="000000"/>
                <w:kern w:val="0"/>
                <w:szCs w:val="21"/>
              </w:rPr>
            </w:pPr>
            <w:r w:rsidRPr="008F783B">
              <w:rPr>
                <w:rFonts w:ascii="Arial" w:hAnsi="Arial" w:cs="Arial"/>
                <w:color w:val="000000"/>
                <w:kern w:val="0"/>
                <w:szCs w:val="21"/>
              </w:rPr>
              <w:t>仅适用于海上区段的货物运输</w:t>
            </w:r>
          </w:p>
        </w:tc>
        <w:tc>
          <w:tcPr>
            <w:tcW w:w="1299" w:type="dxa"/>
            <w:shd w:val="clear" w:color="auto" w:fill="auto"/>
          </w:tcPr>
          <w:p w:rsidR="00DB0E64" w:rsidRPr="008F783B" w:rsidRDefault="00DB0E64" w:rsidP="00DB0E64">
            <w:pPr>
              <w:autoSpaceDE w:val="0"/>
              <w:autoSpaceDN w:val="0"/>
              <w:adjustRightInd w:val="0"/>
              <w:jc w:val="left"/>
              <w:rPr>
                <w:rFonts w:ascii="Arial" w:hAnsi="Arial" w:cs="Arial"/>
                <w:color w:val="000000"/>
                <w:kern w:val="0"/>
                <w:szCs w:val="21"/>
              </w:rPr>
            </w:pPr>
            <w:r w:rsidRPr="008F783B">
              <w:rPr>
                <w:rFonts w:ascii="Arial" w:hAnsi="Arial" w:cs="Arial"/>
                <w:color w:val="000000"/>
                <w:kern w:val="0"/>
                <w:szCs w:val="21"/>
              </w:rPr>
              <w:t>适用于全程运输区段</w:t>
            </w:r>
          </w:p>
        </w:tc>
        <w:tc>
          <w:tcPr>
            <w:tcW w:w="1464" w:type="dxa"/>
            <w:shd w:val="clear" w:color="auto" w:fill="auto"/>
          </w:tcPr>
          <w:p w:rsidR="00DB0E64" w:rsidRPr="008F783B" w:rsidRDefault="00DB0E64" w:rsidP="00DB0E64">
            <w:pPr>
              <w:autoSpaceDE w:val="0"/>
              <w:autoSpaceDN w:val="0"/>
              <w:adjustRightInd w:val="0"/>
              <w:jc w:val="left"/>
              <w:rPr>
                <w:rFonts w:ascii="Arial" w:hAnsi="Arial" w:cs="Arial"/>
                <w:color w:val="000000"/>
                <w:kern w:val="0"/>
                <w:szCs w:val="21"/>
              </w:rPr>
            </w:pPr>
            <w:r w:rsidRPr="008F783B">
              <w:rPr>
                <w:rFonts w:ascii="Arial" w:hAnsi="Arial" w:cs="Arial"/>
                <w:color w:val="000000"/>
                <w:kern w:val="0"/>
                <w:szCs w:val="21"/>
              </w:rPr>
              <w:t>适用于全程运输区段</w:t>
            </w:r>
          </w:p>
        </w:tc>
      </w:tr>
      <w:tr w:rsidR="00DB0E64" w:rsidRPr="008F783B" w:rsidTr="00DB0E64">
        <w:trPr>
          <w:trHeight w:val="946"/>
        </w:trPr>
        <w:tc>
          <w:tcPr>
            <w:tcW w:w="1986" w:type="dxa"/>
            <w:shd w:val="clear" w:color="auto" w:fill="auto"/>
          </w:tcPr>
          <w:p w:rsidR="00DB0E64" w:rsidRPr="008F783B" w:rsidRDefault="00DB0E64" w:rsidP="00DB0E64">
            <w:pPr>
              <w:autoSpaceDE w:val="0"/>
              <w:autoSpaceDN w:val="0"/>
              <w:adjustRightInd w:val="0"/>
              <w:ind w:firstLineChars="49" w:firstLine="103"/>
              <w:jc w:val="left"/>
              <w:rPr>
                <w:rFonts w:ascii="Arial" w:hAnsi="Arial" w:cs="Arial"/>
                <w:bCs/>
                <w:color w:val="000000"/>
                <w:kern w:val="0"/>
                <w:szCs w:val="21"/>
              </w:rPr>
            </w:pPr>
            <w:r w:rsidRPr="008F783B">
              <w:rPr>
                <w:rFonts w:ascii="Arial" w:eastAsia="宋体,Bold" w:hAnsi="Arial" w:cs="Arial"/>
                <w:b/>
                <w:bCs/>
                <w:color w:val="000000"/>
                <w:kern w:val="0"/>
                <w:szCs w:val="21"/>
              </w:rPr>
              <w:t>运费计收</w:t>
            </w:r>
          </w:p>
        </w:tc>
        <w:tc>
          <w:tcPr>
            <w:tcW w:w="1587" w:type="dxa"/>
            <w:shd w:val="clear" w:color="auto" w:fill="auto"/>
          </w:tcPr>
          <w:p w:rsidR="00DB0E64" w:rsidRPr="008F783B" w:rsidRDefault="00DB0E64" w:rsidP="00DB0E64">
            <w:pPr>
              <w:autoSpaceDE w:val="0"/>
              <w:autoSpaceDN w:val="0"/>
              <w:adjustRightInd w:val="0"/>
              <w:jc w:val="left"/>
              <w:rPr>
                <w:rFonts w:ascii="Arial" w:eastAsia="宋体,Bold" w:hAnsi="Arial" w:cs="Arial"/>
                <w:b/>
                <w:bCs/>
                <w:color w:val="000000"/>
                <w:kern w:val="0"/>
                <w:szCs w:val="21"/>
              </w:rPr>
            </w:pPr>
            <w:r w:rsidRPr="008F783B">
              <w:rPr>
                <w:rFonts w:ascii="Arial" w:hAnsi="Arial" w:cs="Arial"/>
                <w:color w:val="000000"/>
                <w:kern w:val="0"/>
                <w:szCs w:val="21"/>
              </w:rPr>
              <w:t>收取全程运费</w:t>
            </w:r>
          </w:p>
          <w:p w:rsidR="00DB0E64" w:rsidRPr="008F783B" w:rsidRDefault="00DB0E64" w:rsidP="00DB0E64">
            <w:pPr>
              <w:autoSpaceDE w:val="0"/>
              <w:autoSpaceDN w:val="0"/>
              <w:adjustRightInd w:val="0"/>
              <w:jc w:val="left"/>
              <w:rPr>
                <w:rFonts w:ascii="Arial" w:hAnsi="Arial" w:cs="Arial"/>
                <w:bCs/>
                <w:color w:val="000000"/>
                <w:kern w:val="0"/>
                <w:szCs w:val="21"/>
              </w:rPr>
            </w:pPr>
          </w:p>
        </w:tc>
        <w:tc>
          <w:tcPr>
            <w:tcW w:w="1443" w:type="dxa"/>
            <w:shd w:val="clear" w:color="auto" w:fill="auto"/>
          </w:tcPr>
          <w:p w:rsidR="00DB0E64" w:rsidRPr="008F783B" w:rsidRDefault="00DB0E64" w:rsidP="00DB0E64">
            <w:pPr>
              <w:autoSpaceDE w:val="0"/>
              <w:autoSpaceDN w:val="0"/>
              <w:adjustRightInd w:val="0"/>
              <w:jc w:val="left"/>
              <w:rPr>
                <w:rFonts w:ascii="Arial" w:hAnsi="Arial" w:cs="Arial"/>
                <w:bCs/>
                <w:color w:val="000000"/>
                <w:kern w:val="0"/>
                <w:szCs w:val="21"/>
              </w:rPr>
            </w:pPr>
            <w:r w:rsidRPr="008F783B">
              <w:rPr>
                <w:rFonts w:ascii="Arial" w:hAnsi="Arial" w:cs="Arial"/>
                <w:color w:val="000000"/>
                <w:kern w:val="0"/>
                <w:szCs w:val="21"/>
              </w:rPr>
              <w:t>海、陆运输区段分别收取运费</w:t>
            </w:r>
          </w:p>
        </w:tc>
        <w:tc>
          <w:tcPr>
            <w:tcW w:w="1299" w:type="dxa"/>
            <w:shd w:val="clear" w:color="auto" w:fill="auto"/>
          </w:tcPr>
          <w:p w:rsidR="00DB0E64" w:rsidRPr="008F783B" w:rsidRDefault="00DB0E64" w:rsidP="00DB0E64">
            <w:pPr>
              <w:autoSpaceDE w:val="0"/>
              <w:autoSpaceDN w:val="0"/>
              <w:adjustRightInd w:val="0"/>
              <w:jc w:val="left"/>
              <w:rPr>
                <w:rFonts w:ascii="Arial" w:eastAsia="宋体,Bold" w:hAnsi="Arial" w:cs="Arial"/>
                <w:b/>
                <w:bCs/>
                <w:color w:val="000000"/>
                <w:kern w:val="0"/>
                <w:szCs w:val="21"/>
              </w:rPr>
            </w:pPr>
            <w:r w:rsidRPr="008F783B">
              <w:rPr>
                <w:rFonts w:ascii="Arial" w:hAnsi="Arial" w:cs="Arial"/>
                <w:color w:val="000000"/>
                <w:kern w:val="0"/>
                <w:szCs w:val="21"/>
              </w:rPr>
              <w:t>收取全程运费</w:t>
            </w:r>
          </w:p>
          <w:p w:rsidR="00DB0E64" w:rsidRPr="008F783B" w:rsidRDefault="00DB0E64" w:rsidP="00DB0E64">
            <w:pPr>
              <w:autoSpaceDE w:val="0"/>
              <w:autoSpaceDN w:val="0"/>
              <w:adjustRightInd w:val="0"/>
              <w:jc w:val="left"/>
              <w:rPr>
                <w:rFonts w:ascii="Arial" w:hAnsi="Arial" w:cs="Arial"/>
                <w:bCs/>
                <w:color w:val="000000"/>
                <w:kern w:val="0"/>
                <w:szCs w:val="21"/>
              </w:rPr>
            </w:pPr>
          </w:p>
        </w:tc>
        <w:tc>
          <w:tcPr>
            <w:tcW w:w="1464" w:type="dxa"/>
            <w:shd w:val="clear" w:color="auto" w:fill="auto"/>
          </w:tcPr>
          <w:p w:rsidR="00DB0E64" w:rsidRPr="008F783B" w:rsidRDefault="00DB0E64" w:rsidP="00DB0E64">
            <w:pPr>
              <w:autoSpaceDE w:val="0"/>
              <w:autoSpaceDN w:val="0"/>
              <w:adjustRightInd w:val="0"/>
              <w:jc w:val="left"/>
              <w:rPr>
                <w:rFonts w:ascii="Arial" w:eastAsia="宋体,Bold" w:hAnsi="Arial" w:cs="Arial"/>
                <w:b/>
                <w:bCs/>
                <w:color w:val="000000"/>
                <w:kern w:val="0"/>
                <w:szCs w:val="21"/>
              </w:rPr>
            </w:pPr>
            <w:r w:rsidRPr="008F783B">
              <w:rPr>
                <w:rFonts w:ascii="Arial" w:hAnsi="Arial" w:cs="Arial"/>
                <w:color w:val="000000"/>
                <w:kern w:val="0"/>
                <w:szCs w:val="21"/>
              </w:rPr>
              <w:t>收取全程运费</w:t>
            </w:r>
          </w:p>
          <w:p w:rsidR="00DB0E64" w:rsidRPr="008F783B" w:rsidRDefault="00DB0E64" w:rsidP="00DB0E64">
            <w:pPr>
              <w:autoSpaceDE w:val="0"/>
              <w:autoSpaceDN w:val="0"/>
              <w:adjustRightInd w:val="0"/>
              <w:jc w:val="left"/>
              <w:rPr>
                <w:rFonts w:ascii="Arial" w:hAnsi="Arial" w:cs="Arial"/>
                <w:bCs/>
                <w:color w:val="000000"/>
                <w:kern w:val="0"/>
                <w:szCs w:val="21"/>
              </w:rPr>
            </w:pPr>
          </w:p>
        </w:tc>
      </w:tr>
      <w:tr w:rsidR="00DB0E64" w:rsidRPr="008F783B" w:rsidTr="00DB0E64">
        <w:trPr>
          <w:trHeight w:val="641"/>
        </w:trPr>
        <w:tc>
          <w:tcPr>
            <w:tcW w:w="1986" w:type="dxa"/>
            <w:shd w:val="clear" w:color="auto" w:fill="auto"/>
          </w:tcPr>
          <w:p w:rsidR="00DB0E64" w:rsidRPr="008F783B" w:rsidRDefault="00DB0E64" w:rsidP="00DB0E64">
            <w:pPr>
              <w:autoSpaceDE w:val="0"/>
              <w:autoSpaceDN w:val="0"/>
              <w:adjustRightInd w:val="0"/>
              <w:ind w:firstLineChars="49" w:firstLine="103"/>
              <w:jc w:val="left"/>
              <w:rPr>
                <w:rFonts w:ascii="Arial" w:hAnsi="Arial" w:cs="Arial"/>
                <w:bCs/>
                <w:color w:val="000000"/>
                <w:kern w:val="0"/>
                <w:szCs w:val="21"/>
              </w:rPr>
            </w:pPr>
            <w:r w:rsidRPr="008F783B">
              <w:rPr>
                <w:rFonts w:ascii="Arial" w:eastAsia="宋体,Bold" w:hAnsi="Arial" w:cs="Arial"/>
                <w:b/>
                <w:bCs/>
                <w:color w:val="000000"/>
                <w:kern w:val="0"/>
                <w:szCs w:val="21"/>
              </w:rPr>
              <w:t>保险区段</w:t>
            </w:r>
          </w:p>
        </w:tc>
        <w:tc>
          <w:tcPr>
            <w:tcW w:w="1587" w:type="dxa"/>
            <w:shd w:val="clear" w:color="auto" w:fill="auto"/>
          </w:tcPr>
          <w:p w:rsidR="00DB0E64" w:rsidRPr="008F783B" w:rsidRDefault="00DB0E64" w:rsidP="00DB0E64">
            <w:pPr>
              <w:autoSpaceDE w:val="0"/>
              <w:autoSpaceDN w:val="0"/>
              <w:adjustRightInd w:val="0"/>
              <w:jc w:val="left"/>
              <w:rPr>
                <w:rFonts w:ascii="Arial" w:eastAsia="宋体,Bold" w:hAnsi="Arial" w:cs="Arial"/>
                <w:b/>
                <w:bCs/>
                <w:color w:val="000000"/>
                <w:kern w:val="0"/>
                <w:szCs w:val="21"/>
              </w:rPr>
            </w:pPr>
            <w:r w:rsidRPr="008F783B">
              <w:rPr>
                <w:rFonts w:ascii="Arial" w:hAnsi="Arial" w:cs="Arial"/>
                <w:color w:val="000000"/>
                <w:kern w:val="0"/>
                <w:szCs w:val="21"/>
              </w:rPr>
              <w:t>可全程投保</w:t>
            </w:r>
          </w:p>
          <w:p w:rsidR="00DB0E64" w:rsidRPr="008F783B" w:rsidRDefault="00DB0E64" w:rsidP="00DB0E64">
            <w:pPr>
              <w:autoSpaceDE w:val="0"/>
              <w:autoSpaceDN w:val="0"/>
              <w:adjustRightInd w:val="0"/>
              <w:jc w:val="left"/>
              <w:rPr>
                <w:rFonts w:ascii="Arial" w:hAnsi="Arial" w:cs="Arial"/>
                <w:bCs/>
                <w:color w:val="000000"/>
                <w:kern w:val="0"/>
                <w:szCs w:val="21"/>
              </w:rPr>
            </w:pPr>
          </w:p>
        </w:tc>
        <w:tc>
          <w:tcPr>
            <w:tcW w:w="1443" w:type="dxa"/>
            <w:shd w:val="clear" w:color="auto" w:fill="auto"/>
          </w:tcPr>
          <w:p w:rsidR="00DB0E64" w:rsidRPr="008F783B" w:rsidRDefault="00DB0E64" w:rsidP="00DB0E64">
            <w:pPr>
              <w:autoSpaceDE w:val="0"/>
              <w:autoSpaceDN w:val="0"/>
              <w:adjustRightInd w:val="0"/>
              <w:jc w:val="left"/>
              <w:rPr>
                <w:rFonts w:ascii="Arial" w:hAnsi="Arial" w:cs="Arial"/>
                <w:bCs/>
                <w:color w:val="000000"/>
                <w:kern w:val="0"/>
                <w:szCs w:val="21"/>
              </w:rPr>
            </w:pPr>
            <w:r w:rsidRPr="008F783B">
              <w:rPr>
                <w:rFonts w:ascii="Arial" w:hAnsi="Arial" w:cs="Arial"/>
                <w:color w:val="000000"/>
                <w:kern w:val="0"/>
                <w:szCs w:val="21"/>
              </w:rPr>
              <w:t>海、陆区段分别投保</w:t>
            </w:r>
          </w:p>
        </w:tc>
        <w:tc>
          <w:tcPr>
            <w:tcW w:w="1299" w:type="dxa"/>
            <w:shd w:val="clear" w:color="auto" w:fill="auto"/>
          </w:tcPr>
          <w:p w:rsidR="00DB0E64" w:rsidRPr="008F783B" w:rsidRDefault="00DB0E64" w:rsidP="00DB0E64">
            <w:pPr>
              <w:autoSpaceDE w:val="0"/>
              <w:autoSpaceDN w:val="0"/>
              <w:adjustRightInd w:val="0"/>
              <w:jc w:val="left"/>
              <w:rPr>
                <w:rFonts w:ascii="Arial" w:eastAsia="宋体,Bold" w:hAnsi="Arial" w:cs="Arial"/>
                <w:b/>
                <w:bCs/>
                <w:color w:val="000000"/>
                <w:kern w:val="0"/>
                <w:szCs w:val="21"/>
              </w:rPr>
            </w:pPr>
            <w:r w:rsidRPr="008F783B">
              <w:rPr>
                <w:rFonts w:ascii="Arial" w:hAnsi="Arial" w:cs="Arial"/>
                <w:color w:val="000000"/>
                <w:kern w:val="0"/>
                <w:szCs w:val="21"/>
              </w:rPr>
              <w:t>可全程投保</w:t>
            </w:r>
          </w:p>
          <w:p w:rsidR="00DB0E64" w:rsidRPr="008F783B" w:rsidRDefault="00DB0E64" w:rsidP="00DB0E64">
            <w:pPr>
              <w:autoSpaceDE w:val="0"/>
              <w:autoSpaceDN w:val="0"/>
              <w:adjustRightInd w:val="0"/>
              <w:jc w:val="left"/>
              <w:rPr>
                <w:rFonts w:ascii="Arial" w:hAnsi="Arial" w:cs="Arial"/>
                <w:bCs/>
                <w:color w:val="000000"/>
                <w:kern w:val="0"/>
                <w:szCs w:val="21"/>
              </w:rPr>
            </w:pPr>
          </w:p>
        </w:tc>
        <w:tc>
          <w:tcPr>
            <w:tcW w:w="1464" w:type="dxa"/>
            <w:shd w:val="clear" w:color="auto" w:fill="auto"/>
          </w:tcPr>
          <w:p w:rsidR="00DB0E64" w:rsidRPr="008F783B" w:rsidRDefault="00DB0E64" w:rsidP="00DB0E64">
            <w:pPr>
              <w:autoSpaceDE w:val="0"/>
              <w:autoSpaceDN w:val="0"/>
              <w:adjustRightInd w:val="0"/>
              <w:jc w:val="left"/>
              <w:rPr>
                <w:rFonts w:ascii="Arial" w:eastAsia="宋体,Bold" w:hAnsi="Arial" w:cs="Arial"/>
                <w:b/>
                <w:bCs/>
                <w:color w:val="000000"/>
                <w:kern w:val="0"/>
                <w:szCs w:val="21"/>
              </w:rPr>
            </w:pPr>
            <w:r w:rsidRPr="008F783B">
              <w:rPr>
                <w:rFonts w:ascii="Arial" w:hAnsi="Arial" w:cs="Arial"/>
                <w:color w:val="000000"/>
                <w:kern w:val="0"/>
                <w:szCs w:val="21"/>
              </w:rPr>
              <w:t>可全程投保</w:t>
            </w:r>
          </w:p>
          <w:p w:rsidR="00DB0E64" w:rsidRPr="008F783B" w:rsidRDefault="00DB0E64" w:rsidP="00DB0E64">
            <w:pPr>
              <w:autoSpaceDE w:val="0"/>
              <w:autoSpaceDN w:val="0"/>
              <w:adjustRightInd w:val="0"/>
              <w:jc w:val="left"/>
              <w:rPr>
                <w:rFonts w:ascii="Arial" w:hAnsi="Arial" w:cs="Arial"/>
                <w:bCs/>
                <w:color w:val="000000"/>
                <w:kern w:val="0"/>
                <w:szCs w:val="21"/>
              </w:rPr>
            </w:pPr>
          </w:p>
        </w:tc>
      </w:tr>
      <w:tr w:rsidR="00DB0E64" w:rsidRPr="008F783B" w:rsidTr="00DB0E64">
        <w:trPr>
          <w:trHeight w:val="625"/>
        </w:trPr>
        <w:tc>
          <w:tcPr>
            <w:tcW w:w="1986" w:type="dxa"/>
            <w:shd w:val="clear" w:color="auto" w:fill="auto"/>
          </w:tcPr>
          <w:p w:rsidR="00DB0E64" w:rsidRPr="008F783B" w:rsidRDefault="00DB0E64" w:rsidP="00DB0E64">
            <w:pPr>
              <w:autoSpaceDE w:val="0"/>
              <w:autoSpaceDN w:val="0"/>
              <w:adjustRightInd w:val="0"/>
              <w:ind w:firstLine="422"/>
              <w:jc w:val="left"/>
              <w:rPr>
                <w:rFonts w:ascii="Arial" w:hAnsi="Arial" w:cs="Arial"/>
                <w:bCs/>
                <w:color w:val="000000"/>
                <w:kern w:val="0"/>
                <w:szCs w:val="21"/>
              </w:rPr>
            </w:pPr>
            <w:r w:rsidRPr="008F783B">
              <w:rPr>
                <w:rFonts w:ascii="Arial" w:eastAsia="宋体,Bold" w:hAnsi="Arial" w:cs="Arial"/>
                <w:b/>
                <w:bCs/>
                <w:color w:val="000000"/>
                <w:kern w:val="0"/>
                <w:szCs w:val="21"/>
              </w:rPr>
              <w:t>货物运抵区域</w:t>
            </w:r>
          </w:p>
        </w:tc>
        <w:tc>
          <w:tcPr>
            <w:tcW w:w="1587" w:type="dxa"/>
            <w:shd w:val="clear" w:color="auto" w:fill="auto"/>
          </w:tcPr>
          <w:p w:rsidR="00DB0E64" w:rsidRPr="008F783B" w:rsidRDefault="00DB0E64" w:rsidP="00DB0E64">
            <w:pPr>
              <w:autoSpaceDE w:val="0"/>
              <w:autoSpaceDN w:val="0"/>
              <w:adjustRightInd w:val="0"/>
              <w:jc w:val="left"/>
              <w:rPr>
                <w:rFonts w:ascii="Arial" w:hAnsi="Arial" w:cs="Arial"/>
                <w:bCs/>
                <w:color w:val="000000"/>
                <w:kern w:val="0"/>
                <w:szCs w:val="21"/>
              </w:rPr>
            </w:pPr>
            <w:r w:rsidRPr="008F783B">
              <w:rPr>
                <w:rFonts w:ascii="Arial" w:hAnsi="Arial" w:cs="Arial"/>
                <w:color w:val="000000"/>
                <w:kern w:val="0"/>
                <w:szCs w:val="21"/>
              </w:rPr>
              <w:t>不受限制</w:t>
            </w:r>
          </w:p>
        </w:tc>
        <w:tc>
          <w:tcPr>
            <w:tcW w:w="1443" w:type="dxa"/>
            <w:shd w:val="clear" w:color="auto" w:fill="auto"/>
          </w:tcPr>
          <w:p w:rsidR="00DB0E64" w:rsidRPr="008F783B" w:rsidRDefault="00DB0E64" w:rsidP="00DB0E64">
            <w:pPr>
              <w:autoSpaceDE w:val="0"/>
              <w:autoSpaceDN w:val="0"/>
              <w:adjustRightInd w:val="0"/>
              <w:jc w:val="left"/>
              <w:rPr>
                <w:rFonts w:ascii="Arial" w:hAnsi="Arial" w:cs="Arial"/>
                <w:bCs/>
                <w:color w:val="000000"/>
                <w:kern w:val="0"/>
                <w:szCs w:val="21"/>
              </w:rPr>
            </w:pPr>
            <w:r w:rsidRPr="008F783B">
              <w:rPr>
                <w:rFonts w:ascii="Arial" w:hAnsi="Arial" w:cs="Arial"/>
                <w:color w:val="000000"/>
                <w:kern w:val="0"/>
                <w:szCs w:val="21"/>
              </w:rPr>
              <w:t>内陆公共点</w:t>
            </w:r>
          </w:p>
        </w:tc>
        <w:tc>
          <w:tcPr>
            <w:tcW w:w="1299" w:type="dxa"/>
            <w:shd w:val="clear" w:color="auto" w:fill="auto"/>
          </w:tcPr>
          <w:p w:rsidR="00DB0E64" w:rsidRPr="008F783B" w:rsidRDefault="00DB0E64" w:rsidP="00DB0E64">
            <w:pPr>
              <w:autoSpaceDE w:val="0"/>
              <w:autoSpaceDN w:val="0"/>
              <w:adjustRightInd w:val="0"/>
              <w:jc w:val="left"/>
              <w:rPr>
                <w:rFonts w:ascii="Arial" w:hAnsi="Arial" w:cs="Arial"/>
                <w:color w:val="000000"/>
                <w:kern w:val="0"/>
                <w:szCs w:val="21"/>
              </w:rPr>
            </w:pPr>
            <w:r w:rsidRPr="008F783B">
              <w:rPr>
                <w:rFonts w:ascii="Arial" w:hAnsi="Arial" w:cs="Arial"/>
                <w:color w:val="000000"/>
                <w:kern w:val="0"/>
                <w:szCs w:val="21"/>
              </w:rPr>
              <w:t>美国东海岸和美国湾</w:t>
            </w:r>
          </w:p>
        </w:tc>
        <w:tc>
          <w:tcPr>
            <w:tcW w:w="1464" w:type="dxa"/>
            <w:shd w:val="clear" w:color="auto" w:fill="auto"/>
          </w:tcPr>
          <w:p w:rsidR="00DB0E64" w:rsidRPr="008F783B" w:rsidRDefault="00DB0E64" w:rsidP="00DB0E64">
            <w:pPr>
              <w:autoSpaceDE w:val="0"/>
              <w:autoSpaceDN w:val="0"/>
              <w:adjustRightInd w:val="0"/>
              <w:jc w:val="left"/>
              <w:rPr>
                <w:rFonts w:ascii="Arial" w:hAnsi="Arial" w:cs="Arial"/>
                <w:color w:val="000000"/>
                <w:kern w:val="0"/>
                <w:szCs w:val="21"/>
              </w:rPr>
            </w:pPr>
            <w:r w:rsidRPr="008F783B">
              <w:rPr>
                <w:rFonts w:ascii="Arial" w:hAnsi="Arial" w:cs="Arial"/>
                <w:color w:val="000000"/>
                <w:kern w:val="0"/>
                <w:szCs w:val="21"/>
              </w:rPr>
              <w:t>内陆公共点</w:t>
            </w:r>
          </w:p>
          <w:p w:rsidR="00DB0E64" w:rsidRPr="008F783B" w:rsidRDefault="00DB0E64" w:rsidP="00DB0E64">
            <w:pPr>
              <w:autoSpaceDE w:val="0"/>
              <w:autoSpaceDN w:val="0"/>
              <w:adjustRightInd w:val="0"/>
              <w:jc w:val="left"/>
              <w:rPr>
                <w:rFonts w:ascii="Arial" w:hAnsi="Arial" w:cs="Arial"/>
                <w:bCs/>
                <w:color w:val="000000"/>
                <w:kern w:val="0"/>
                <w:szCs w:val="21"/>
              </w:rPr>
            </w:pPr>
          </w:p>
        </w:tc>
      </w:tr>
      <w:tr w:rsidR="00DB0E64" w:rsidRPr="008F783B" w:rsidTr="00DB0E64">
        <w:trPr>
          <w:trHeight w:val="641"/>
        </w:trPr>
        <w:tc>
          <w:tcPr>
            <w:tcW w:w="1986" w:type="dxa"/>
            <w:shd w:val="clear" w:color="auto" w:fill="auto"/>
          </w:tcPr>
          <w:p w:rsidR="00DB0E64" w:rsidRPr="008F783B" w:rsidRDefault="00DB0E64" w:rsidP="00DB0E64">
            <w:pPr>
              <w:autoSpaceDE w:val="0"/>
              <w:autoSpaceDN w:val="0"/>
              <w:adjustRightInd w:val="0"/>
              <w:ind w:firstLine="422"/>
              <w:jc w:val="left"/>
              <w:rPr>
                <w:rFonts w:ascii="Arial" w:hAnsi="Arial" w:cs="Arial"/>
                <w:bCs/>
                <w:color w:val="000000"/>
                <w:kern w:val="0"/>
                <w:szCs w:val="21"/>
              </w:rPr>
            </w:pPr>
            <w:r w:rsidRPr="008F783B">
              <w:rPr>
                <w:rFonts w:ascii="Arial" w:eastAsia="宋体,Bold" w:hAnsi="Arial" w:cs="Arial"/>
                <w:b/>
                <w:bCs/>
                <w:color w:val="000000"/>
                <w:kern w:val="0"/>
                <w:szCs w:val="21"/>
              </w:rPr>
              <w:t>多式联运方式</w:t>
            </w:r>
          </w:p>
        </w:tc>
        <w:tc>
          <w:tcPr>
            <w:tcW w:w="1587" w:type="dxa"/>
            <w:shd w:val="clear" w:color="auto" w:fill="auto"/>
          </w:tcPr>
          <w:p w:rsidR="00DB0E64" w:rsidRPr="008F783B" w:rsidRDefault="00DB0E64" w:rsidP="00DB0E64">
            <w:pPr>
              <w:autoSpaceDE w:val="0"/>
              <w:autoSpaceDN w:val="0"/>
              <w:adjustRightInd w:val="0"/>
              <w:jc w:val="left"/>
              <w:rPr>
                <w:rFonts w:ascii="Arial" w:hAnsi="Arial" w:cs="Arial"/>
                <w:bCs/>
                <w:color w:val="000000"/>
                <w:kern w:val="0"/>
                <w:szCs w:val="21"/>
              </w:rPr>
            </w:pPr>
            <w:r w:rsidRPr="008F783B">
              <w:rPr>
                <w:rFonts w:ascii="Arial" w:hAnsi="Arial" w:cs="Arial"/>
                <w:color w:val="000000"/>
                <w:kern w:val="0"/>
                <w:szCs w:val="21"/>
              </w:rPr>
              <w:t>是多式联运方式</w:t>
            </w:r>
          </w:p>
        </w:tc>
        <w:tc>
          <w:tcPr>
            <w:tcW w:w="1443" w:type="dxa"/>
            <w:shd w:val="clear" w:color="auto" w:fill="auto"/>
          </w:tcPr>
          <w:p w:rsidR="00DB0E64" w:rsidRPr="008F783B" w:rsidRDefault="00DB0E64" w:rsidP="00DB0E64">
            <w:pPr>
              <w:autoSpaceDE w:val="0"/>
              <w:autoSpaceDN w:val="0"/>
              <w:adjustRightInd w:val="0"/>
              <w:jc w:val="left"/>
              <w:rPr>
                <w:rFonts w:ascii="Arial" w:hAnsi="Arial" w:cs="Arial"/>
                <w:bCs/>
                <w:color w:val="000000"/>
                <w:kern w:val="0"/>
                <w:szCs w:val="21"/>
              </w:rPr>
            </w:pPr>
            <w:r w:rsidRPr="008F783B">
              <w:rPr>
                <w:rFonts w:ascii="Arial" w:hAnsi="Arial" w:cs="Arial"/>
                <w:color w:val="000000"/>
                <w:kern w:val="0"/>
                <w:szCs w:val="21"/>
              </w:rPr>
              <w:t>不是多式联运方式</w:t>
            </w:r>
          </w:p>
        </w:tc>
        <w:tc>
          <w:tcPr>
            <w:tcW w:w="1299" w:type="dxa"/>
            <w:shd w:val="clear" w:color="auto" w:fill="auto"/>
          </w:tcPr>
          <w:p w:rsidR="00DB0E64" w:rsidRPr="008F783B" w:rsidRDefault="00DB0E64" w:rsidP="00DB0E64">
            <w:pPr>
              <w:autoSpaceDE w:val="0"/>
              <w:autoSpaceDN w:val="0"/>
              <w:adjustRightInd w:val="0"/>
              <w:jc w:val="left"/>
              <w:rPr>
                <w:rFonts w:ascii="Arial" w:hAnsi="Arial" w:cs="Arial"/>
                <w:bCs/>
                <w:color w:val="000000"/>
                <w:kern w:val="0"/>
                <w:szCs w:val="21"/>
              </w:rPr>
            </w:pPr>
            <w:r w:rsidRPr="008F783B">
              <w:rPr>
                <w:rFonts w:ascii="Arial" w:hAnsi="Arial" w:cs="Arial"/>
                <w:color w:val="000000"/>
                <w:kern w:val="0"/>
                <w:szCs w:val="21"/>
              </w:rPr>
              <w:t>是多式联运方式</w:t>
            </w:r>
          </w:p>
        </w:tc>
        <w:tc>
          <w:tcPr>
            <w:tcW w:w="1464" w:type="dxa"/>
            <w:shd w:val="clear" w:color="auto" w:fill="auto"/>
          </w:tcPr>
          <w:p w:rsidR="00DB0E64" w:rsidRPr="008F783B" w:rsidRDefault="00DB0E64" w:rsidP="00DB0E64">
            <w:pPr>
              <w:autoSpaceDE w:val="0"/>
              <w:autoSpaceDN w:val="0"/>
              <w:adjustRightInd w:val="0"/>
              <w:jc w:val="left"/>
              <w:rPr>
                <w:rFonts w:ascii="Arial" w:hAnsi="Arial" w:cs="Arial"/>
                <w:bCs/>
                <w:color w:val="000000"/>
                <w:kern w:val="0"/>
                <w:szCs w:val="21"/>
              </w:rPr>
            </w:pPr>
            <w:r w:rsidRPr="008F783B">
              <w:rPr>
                <w:rFonts w:ascii="Arial" w:hAnsi="Arial" w:cs="Arial"/>
                <w:color w:val="000000"/>
                <w:kern w:val="0"/>
                <w:szCs w:val="21"/>
              </w:rPr>
              <w:t>是多式联运方式</w:t>
            </w:r>
          </w:p>
        </w:tc>
      </w:tr>
    </w:tbl>
    <w:p w:rsidR="001D7576" w:rsidRDefault="001D7576" w:rsidP="001D7576">
      <w:pPr>
        <w:rPr>
          <w:rFonts w:hint="eastAsia"/>
        </w:rPr>
      </w:pPr>
    </w:p>
    <w:p w:rsidR="00DB0E64" w:rsidRDefault="00DB0E64" w:rsidP="001D7576">
      <w:pPr>
        <w:rPr>
          <w:rFonts w:hint="eastAsia"/>
        </w:rPr>
      </w:pPr>
    </w:p>
    <w:p w:rsidR="00DB0E64" w:rsidRPr="001D7576" w:rsidRDefault="00DB0E64" w:rsidP="001D7576"/>
    <w:sectPr w:rsidR="00DB0E64" w:rsidRPr="001D75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A99" w:rsidRDefault="00EB4A99" w:rsidP="001D7576">
      <w:r>
        <w:separator/>
      </w:r>
    </w:p>
  </w:endnote>
  <w:endnote w:type="continuationSeparator" w:id="0">
    <w:p w:rsidR="00EB4A99" w:rsidRDefault="00EB4A99" w:rsidP="001D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宋体,Bold">
    <w:altName w:val="宋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A99" w:rsidRDefault="00EB4A99" w:rsidP="001D7576">
      <w:r>
        <w:separator/>
      </w:r>
    </w:p>
  </w:footnote>
  <w:footnote w:type="continuationSeparator" w:id="0">
    <w:p w:rsidR="00EB4A99" w:rsidRDefault="00EB4A99" w:rsidP="001D7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0EBD"/>
    <w:multiLevelType w:val="hybridMultilevel"/>
    <w:tmpl w:val="BDE0D25C"/>
    <w:lvl w:ilvl="0" w:tplc="85D4907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912F97"/>
    <w:multiLevelType w:val="hybridMultilevel"/>
    <w:tmpl w:val="CD82B11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DFE72D4"/>
    <w:multiLevelType w:val="hybridMultilevel"/>
    <w:tmpl w:val="EAD209EE"/>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40D623C"/>
    <w:multiLevelType w:val="hybridMultilevel"/>
    <w:tmpl w:val="33C47286"/>
    <w:lvl w:ilvl="0" w:tplc="4E4E56A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30B187B"/>
    <w:multiLevelType w:val="hybridMultilevel"/>
    <w:tmpl w:val="2F1CA5D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7103B82"/>
    <w:multiLevelType w:val="hybridMultilevel"/>
    <w:tmpl w:val="6FE28B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A5C4DEA"/>
    <w:multiLevelType w:val="hybridMultilevel"/>
    <w:tmpl w:val="761ED2CA"/>
    <w:lvl w:ilvl="0" w:tplc="AE184466">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F1900AB"/>
    <w:multiLevelType w:val="hybridMultilevel"/>
    <w:tmpl w:val="0D445DD6"/>
    <w:lvl w:ilvl="0" w:tplc="9D7065A6">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4461A8E"/>
    <w:multiLevelType w:val="hybridMultilevel"/>
    <w:tmpl w:val="75D869BE"/>
    <w:lvl w:ilvl="0" w:tplc="B5724D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CD45DFB"/>
    <w:multiLevelType w:val="hybridMultilevel"/>
    <w:tmpl w:val="B9522662"/>
    <w:lvl w:ilvl="0" w:tplc="BFAA8E7C">
      <w:start w:val="1"/>
      <w:numFmt w:val="decimal"/>
      <w:lvlText w:val="%1."/>
      <w:lvlJc w:val="left"/>
      <w:pPr>
        <w:ind w:left="763" w:hanging="360"/>
      </w:pPr>
      <w:rPr>
        <w:rFonts w:hint="default"/>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10">
    <w:nsid w:val="3FB94E5F"/>
    <w:multiLevelType w:val="hybridMultilevel"/>
    <w:tmpl w:val="B510D00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8C7489"/>
    <w:multiLevelType w:val="hybridMultilevel"/>
    <w:tmpl w:val="95484F4C"/>
    <w:lvl w:ilvl="0" w:tplc="4F0601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BC7C63"/>
    <w:multiLevelType w:val="hybridMultilevel"/>
    <w:tmpl w:val="65503D14"/>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8F03F2F"/>
    <w:multiLevelType w:val="hybridMultilevel"/>
    <w:tmpl w:val="0A5CBA16"/>
    <w:lvl w:ilvl="0" w:tplc="8DE2C402">
      <w:start w:val="2"/>
      <w:numFmt w:val="decimal"/>
      <w:lvlText w:val="%1、"/>
      <w:lvlJc w:val="left"/>
      <w:pPr>
        <w:tabs>
          <w:tab w:val="num" w:pos="720"/>
        </w:tabs>
        <w:ind w:left="720" w:hanging="360"/>
      </w:pPr>
      <w:rPr>
        <w:rFonts w:hint="default"/>
      </w:rPr>
    </w:lvl>
    <w:lvl w:ilvl="1" w:tplc="61EE40AA">
      <w:start w:val="1"/>
      <w:numFmt w:val="decimal"/>
      <w:lvlText w:val="%2）"/>
      <w:lvlJc w:val="left"/>
      <w:pPr>
        <w:tabs>
          <w:tab w:val="num" w:pos="1140"/>
        </w:tabs>
        <w:ind w:left="1140" w:hanging="360"/>
      </w:pPr>
      <w:rPr>
        <w:rFonts w:hint="default"/>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4">
    <w:nsid w:val="59607E25"/>
    <w:multiLevelType w:val="hybridMultilevel"/>
    <w:tmpl w:val="378EAE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12518BF"/>
    <w:multiLevelType w:val="hybridMultilevel"/>
    <w:tmpl w:val="1646E19E"/>
    <w:lvl w:ilvl="0" w:tplc="04090011">
      <w:start w:val="1"/>
      <w:numFmt w:val="decimal"/>
      <w:lvlText w:val="%1)"/>
      <w:lvlJc w:val="left"/>
      <w:pPr>
        <w:ind w:left="823" w:hanging="420"/>
      </w:pPr>
    </w:lvl>
    <w:lvl w:ilvl="1" w:tplc="2A263E40">
      <w:start w:val="1"/>
      <w:numFmt w:val="japaneseCounting"/>
      <w:lvlText w:val="（%2）"/>
      <w:lvlJc w:val="left"/>
      <w:pPr>
        <w:ind w:left="1543" w:hanging="720"/>
      </w:pPr>
      <w:rPr>
        <w:rFonts w:hint="default"/>
      </w:r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16">
    <w:nsid w:val="620774C8"/>
    <w:multiLevelType w:val="hybridMultilevel"/>
    <w:tmpl w:val="95FC8EB8"/>
    <w:lvl w:ilvl="0" w:tplc="326E21F2">
      <w:start w:val="1"/>
      <w:numFmt w:val="decimal"/>
      <w:lvlText w:val="%1."/>
      <w:lvlJc w:val="left"/>
      <w:pPr>
        <w:ind w:left="825" w:hanging="4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BF43901"/>
    <w:multiLevelType w:val="hybridMultilevel"/>
    <w:tmpl w:val="DAEE59FE"/>
    <w:lvl w:ilvl="0" w:tplc="5D9A36E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6C2D4B3B"/>
    <w:multiLevelType w:val="hybridMultilevel"/>
    <w:tmpl w:val="EE889A84"/>
    <w:lvl w:ilvl="0" w:tplc="EDAA245A">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6D175FB8"/>
    <w:multiLevelType w:val="hybridMultilevel"/>
    <w:tmpl w:val="39EC646E"/>
    <w:lvl w:ilvl="0" w:tplc="4E64A9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6D5472C7"/>
    <w:multiLevelType w:val="hybridMultilevel"/>
    <w:tmpl w:val="09567F3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17"/>
  </w:num>
  <w:num w:numId="3">
    <w:abstractNumId w:val="4"/>
  </w:num>
  <w:num w:numId="4">
    <w:abstractNumId w:val="19"/>
  </w:num>
  <w:num w:numId="5">
    <w:abstractNumId w:val="0"/>
  </w:num>
  <w:num w:numId="6">
    <w:abstractNumId w:val="14"/>
  </w:num>
  <w:num w:numId="7">
    <w:abstractNumId w:val="11"/>
  </w:num>
  <w:num w:numId="8">
    <w:abstractNumId w:val="5"/>
  </w:num>
  <w:num w:numId="9">
    <w:abstractNumId w:val="16"/>
  </w:num>
  <w:num w:numId="10">
    <w:abstractNumId w:val="1"/>
  </w:num>
  <w:num w:numId="11">
    <w:abstractNumId w:val="8"/>
  </w:num>
  <w:num w:numId="12">
    <w:abstractNumId w:val="15"/>
  </w:num>
  <w:num w:numId="13">
    <w:abstractNumId w:val="9"/>
  </w:num>
  <w:num w:numId="14">
    <w:abstractNumId w:val="20"/>
  </w:num>
  <w:num w:numId="15">
    <w:abstractNumId w:val="3"/>
  </w:num>
  <w:num w:numId="16">
    <w:abstractNumId w:val="18"/>
  </w:num>
  <w:num w:numId="17">
    <w:abstractNumId w:val="6"/>
  </w:num>
  <w:num w:numId="18">
    <w:abstractNumId w:val="10"/>
  </w:num>
  <w:num w:numId="19">
    <w:abstractNumId w:val="12"/>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AEF"/>
    <w:rsid w:val="001D7576"/>
    <w:rsid w:val="002122AC"/>
    <w:rsid w:val="00263ED7"/>
    <w:rsid w:val="00473F24"/>
    <w:rsid w:val="00815A6A"/>
    <w:rsid w:val="00841581"/>
    <w:rsid w:val="00B94AEF"/>
    <w:rsid w:val="00DB0E64"/>
    <w:rsid w:val="00EB4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757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75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7576"/>
    <w:rPr>
      <w:sz w:val="18"/>
      <w:szCs w:val="18"/>
    </w:rPr>
  </w:style>
  <w:style w:type="paragraph" w:styleId="a4">
    <w:name w:val="footer"/>
    <w:basedOn w:val="a"/>
    <w:link w:val="Char0"/>
    <w:uiPriority w:val="99"/>
    <w:unhideWhenUsed/>
    <w:rsid w:val="001D7576"/>
    <w:pPr>
      <w:tabs>
        <w:tab w:val="center" w:pos="4153"/>
        <w:tab w:val="right" w:pos="8306"/>
      </w:tabs>
      <w:snapToGrid w:val="0"/>
      <w:jc w:val="left"/>
    </w:pPr>
    <w:rPr>
      <w:sz w:val="18"/>
      <w:szCs w:val="18"/>
    </w:rPr>
  </w:style>
  <w:style w:type="character" w:customStyle="1" w:styleId="Char0">
    <w:name w:val="页脚 Char"/>
    <w:basedOn w:val="a0"/>
    <w:link w:val="a4"/>
    <w:uiPriority w:val="99"/>
    <w:rsid w:val="001D7576"/>
    <w:rPr>
      <w:sz w:val="18"/>
      <w:szCs w:val="18"/>
    </w:rPr>
  </w:style>
  <w:style w:type="paragraph" w:styleId="a5">
    <w:name w:val="Body Text Indent"/>
    <w:basedOn w:val="a"/>
    <w:link w:val="Char1"/>
    <w:rsid w:val="001D7576"/>
    <w:pPr>
      <w:ind w:leftChars="200" w:left="420" w:firstLineChars="200" w:firstLine="420"/>
    </w:pPr>
  </w:style>
  <w:style w:type="character" w:customStyle="1" w:styleId="Char1">
    <w:name w:val="正文文本缩进 Char"/>
    <w:basedOn w:val="a0"/>
    <w:link w:val="a5"/>
    <w:rsid w:val="001D7576"/>
    <w:rPr>
      <w:rFonts w:ascii="Times New Roman" w:eastAsia="宋体" w:hAnsi="Times New Roman" w:cs="Times New Roman"/>
      <w:szCs w:val="24"/>
    </w:rPr>
  </w:style>
  <w:style w:type="paragraph" w:styleId="a6">
    <w:name w:val="List Paragraph"/>
    <w:basedOn w:val="a"/>
    <w:uiPriority w:val="34"/>
    <w:qFormat/>
    <w:rsid w:val="00815A6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757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75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7576"/>
    <w:rPr>
      <w:sz w:val="18"/>
      <w:szCs w:val="18"/>
    </w:rPr>
  </w:style>
  <w:style w:type="paragraph" w:styleId="a4">
    <w:name w:val="footer"/>
    <w:basedOn w:val="a"/>
    <w:link w:val="Char0"/>
    <w:uiPriority w:val="99"/>
    <w:unhideWhenUsed/>
    <w:rsid w:val="001D7576"/>
    <w:pPr>
      <w:tabs>
        <w:tab w:val="center" w:pos="4153"/>
        <w:tab w:val="right" w:pos="8306"/>
      </w:tabs>
      <w:snapToGrid w:val="0"/>
      <w:jc w:val="left"/>
    </w:pPr>
    <w:rPr>
      <w:sz w:val="18"/>
      <w:szCs w:val="18"/>
    </w:rPr>
  </w:style>
  <w:style w:type="character" w:customStyle="1" w:styleId="Char0">
    <w:name w:val="页脚 Char"/>
    <w:basedOn w:val="a0"/>
    <w:link w:val="a4"/>
    <w:uiPriority w:val="99"/>
    <w:rsid w:val="001D7576"/>
    <w:rPr>
      <w:sz w:val="18"/>
      <w:szCs w:val="18"/>
    </w:rPr>
  </w:style>
  <w:style w:type="paragraph" w:styleId="a5">
    <w:name w:val="Body Text Indent"/>
    <w:basedOn w:val="a"/>
    <w:link w:val="Char1"/>
    <w:rsid w:val="001D7576"/>
    <w:pPr>
      <w:ind w:leftChars="200" w:left="420" w:firstLineChars="200" w:firstLine="420"/>
    </w:pPr>
  </w:style>
  <w:style w:type="character" w:customStyle="1" w:styleId="Char1">
    <w:name w:val="正文文本缩进 Char"/>
    <w:basedOn w:val="a0"/>
    <w:link w:val="a5"/>
    <w:rsid w:val="001D7576"/>
    <w:rPr>
      <w:rFonts w:ascii="Times New Roman" w:eastAsia="宋体" w:hAnsi="Times New Roman" w:cs="Times New Roman"/>
      <w:szCs w:val="24"/>
    </w:rPr>
  </w:style>
  <w:style w:type="paragraph" w:styleId="a6">
    <w:name w:val="List Paragraph"/>
    <w:basedOn w:val="a"/>
    <w:uiPriority w:val="34"/>
    <w:qFormat/>
    <w:rsid w:val="00815A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18</Pages>
  <Words>3710</Words>
  <Characters>21150</Characters>
  <Application>Microsoft Office Word</Application>
  <DocSecurity>0</DocSecurity>
  <Lines>176</Lines>
  <Paragraphs>49</Paragraphs>
  <ScaleCrop>false</ScaleCrop>
  <Company/>
  <LinksUpToDate>false</LinksUpToDate>
  <CharactersWithSpaces>24811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韩志刚</dc:creator>
  <cp:keywords/>
  <dc:description/>
  <cp:lastModifiedBy>韩志刚</cp:lastModifiedBy>
  <cp:revision>3</cp:revision>
  <dcterms:created xsi:type="dcterms:W3CDTF">2012-06-29T14:51:00Z</dcterms:created>
  <dcterms:modified xsi:type="dcterms:W3CDTF">2012-06-29T15:46:00Z</dcterms:modified>
</cp:coreProperties>
</file>