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STATUS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                                                                                  Name: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0.681699003671"/>
        <w:gridCol w:w="1639.3497640272678"/>
        <w:gridCol w:w="1123.9853172522287"/>
        <w:gridCol w:w="1963.2931305715783"/>
        <w:gridCol w:w="3332.690089145254"/>
        <w:tblGridChange w:id="0">
          <w:tblGrid>
            <w:gridCol w:w="1300.681699003671"/>
            <w:gridCol w:w="1639.3497640272678"/>
            <w:gridCol w:w="1123.9853172522287"/>
            <w:gridCol w:w="1963.2931305715783"/>
            <w:gridCol w:w="3332.690089145254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60" w:right="16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60" w:right="1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This Week’s Learnings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(Any notable achievements; What you learned (i.e. new skills, software, content, etc.))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60" w:right="1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Recap of the Week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(What were your assignments/duties; Have the tasks been accomplished, or are they still open? (WIP= work in progress); Are there any concerns/issues regarding the task, that need attention?)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(Not Started /WIP/Closed)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60" w:right="1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Next Week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(Open items that are left over from current week; Newly assigned tasks/work; Are there any concerns/issues regarding the task that need attention)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160" w:right="1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60" w:right="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**ADD ADDITIONAL ROWS AS NEEDED**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40" w:lineRule="auto"/>
        <w:rPr>
          <w:b w:val="1"/>
          <w:color w:val="181717"/>
        </w:rPr>
      </w:pPr>
      <w:r w:rsidDel="00000000" w:rsidR="00000000" w:rsidRPr="00000000">
        <w:rPr>
          <w:b w:val="1"/>
          <w:color w:val="181717"/>
          <w:rtl w:val="0"/>
        </w:rPr>
        <w:t xml:space="preserve">Prepared Questions: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rPr>
          <w:b w:val="1"/>
          <w:color w:val="181717"/>
          <w:sz w:val="32"/>
          <w:szCs w:val="32"/>
        </w:rPr>
      </w:pPr>
      <w:r w:rsidDel="00000000" w:rsidR="00000000" w:rsidRPr="00000000">
        <w:rPr>
          <w:b w:val="1"/>
          <w:color w:val="181717"/>
          <w:sz w:val="24"/>
          <w:szCs w:val="24"/>
          <w:rtl w:val="0"/>
        </w:rPr>
        <w:t xml:space="preserve">Highlights/Wins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6.867749419954"/>
        <w:gridCol w:w="4593.132250580046"/>
        <w:tblGridChange w:id="0">
          <w:tblGrid>
            <w:gridCol w:w="4766.867749419954"/>
            <w:gridCol w:w="4593.132250580046"/>
          </w:tblGrid>
        </w:tblGridChange>
      </w:tblGrid>
      <w:tr>
        <w:trPr>
          <w:cantSplit w:val="0"/>
          <w:trHeight w:val="2912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60" w:right="160" w:firstLine="0"/>
              <w:jc w:val="center"/>
              <w:rPr>
                <w:b w:val="1"/>
                <w:color w:val="18171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81717"/>
                <w:sz w:val="24"/>
                <w:szCs w:val="24"/>
                <w:rtl w:val="0"/>
              </w:rPr>
              <w:t xml:space="preserve">CHALLENGES/CONCERNS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ind w:left="0" w:right="1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81717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rtl w:val="0"/>
              </w:rPr>
              <w:t xml:space="preserve">Any current challenges or potential challenges that will occur in the future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160" w:right="160" w:firstLine="0"/>
              <w:jc w:val="center"/>
              <w:rPr>
                <w:b w:val="1"/>
                <w:color w:val="18171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81717"/>
                <w:sz w:val="24"/>
                <w:szCs w:val="24"/>
                <w:rtl w:val="0"/>
              </w:rPr>
              <w:t xml:space="preserve">ACTION STEPS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ind w:left="160" w:right="160" w:firstLine="0"/>
              <w:jc w:val="center"/>
              <w:rPr>
                <w:b w:val="1"/>
                <w:color w:val="181717"/>
              </w:rPr>
            </w:pPr>
            <w:r w:rsidDel="00000000" w:rsidR="00000000" w:rsidRPr="00000000">
              <w:rPr>
                <w:b w:val="1"/>
                <w:color w:val="181717"/>
                <w:rtl w:val="0"/>
              </w:rPr>
              <w:t xml:space="preserve">What resources are need? What is the current status of the individual’s goals and objectives? Are they on track?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60" w:right="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Do you need a check in with your PM?  </w:t>
      </w:r>
      <w:r w:rsidDel="00000000" w:rsidR="00000000" w:rsidRPr="00000000">
        <w:rPr>
          <w:b w:val="1"/>
          <w:highlight w:val="yellow"/>
          <w:rtl w:val="0"/>
        </w:rPr>
        <w:t xml:space="preserve">Yes</w:t>
      </w:r>
      <w:r w:rsidDel="00000000" w:rsidR="00000000" w:rsidRPr="00000000">
        <w:rPr>
          <w:b w:val="1"/>
          <w:rtl w:val="0"/>
        </w:rPr>
        <w:t xml:space="preserve"> or No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Do you need a check in with Student Services?  Yes or No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Please list your grades in your trainings both percentage and letter grade: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CDIR: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Business Communications: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Tech #1 (Replace with correct course name):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Tech #2 (Replace with correct course name):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Do you need to meet with your instructor(s)?  </w:t>
      </w:r>
      <w:r w:rsidDel="00000000" w:rsidR="00000000" w:rsidRPr="00000000">
        <w:rPr>
          <w:b w:val="1"/>
          <w:highlight w:val="yellow"/>
          <w:rtl w:val="0"/>
        </w:rPr>
        <w:t xml:space="preserve"> Yes</w:t>
      </w:r>
      <w:r w:rsidDel="00000000" w:rsidR="00000000" w:rsidRPr="00000000">
        <w:rPr>
          <w:b w:val="1"/>
          <w:rtl w:val="0"/>
        </w:rPr>
        <w:t xml:space="preserve"> or No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If Yes, with who and when do you plan to meet with them: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240" w:lineRule="auto"/>
        <w:ind w:left="288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What are 1-2 goals you have for the next couple of weeks that you want to achieve?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What have you done for self- care this week?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