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9FD" w:rsidRDefault="003009FD">
      <w:r>
        <w:t>3D PAWS Evaluation</w:t>
      </w:r>
    </w:p>
    <w:p w:rsidR="00B141C9" w:rsidRDefault="003009FD">
      <w:r>
        <w:t xml:space="preserve"> </w:t>
      </w:r>
      <w:r w:rsidR="00774C71">
        <w:t>Adana</w:t>
      </w:r>
      <w:r>
        <w:t xml:space="preserve"> Site Visit: Maintenance and Condition Assessment. 1/1</w:t>
      </w:r>
      <w:r w:rsidR="00774C71">
        <w:t>5</w:t>
      </w:r>
      <w:r>
        <w:t>/2024</w:t>
      </w:r>
    </w:p>
    <w:p w:rsidR="003009FD" w:rsidRDefault="009F33B4">
      <w:pPr>
        <w:rPr>
          <w:b/>
        </w:rPr>
      </w:pPr>
      <w:r w:rsidRPr="009F33B4">
        <w:rPr>
          <w:b/>
        </w:rPr>
        <w:t>Tasks conducted:</w:t>
      </w:r>
    </w:p>
    <w:p w:rsidR="009F33B4" w:rsidRDefault="009F33B4">
      <w:r>
        <w:t>Dismantled and cleaned the 3 rain gauges.</w:t>
      </w:r>
    </w:p>
    <w:p w:rsidR="009F33B4" w:rsidRDefault="009F33B4">
      <w:r>
        <w:t>Reassembled the rain gauges and added a rain gauge stabilizer to each station.</w:t>
      </w:r>
    </w:p>
    <w:p w:rsidR="009F33B4" w:rsidRDefault="009F33B4">
      <w:r w:rsidRPr="009F33B4">
        <w:t xml:space="preserve">Dismantled and cleaned the 3 </w:t>
      </w:r>
      <w:r>
        <w:t>radiation shields</w:t>
      </w:r>
      <w:r w:rsidRPr="009F33B4">
        <w:t>.</w:t>
      </w:r>
    </w:p>
    <w:p w:rsidR="009F33B4" w:rsidRDefault="009F33B4" w:rsidP="009F33B4">
      <w:r>
        <w:t>Changed the temperature, pressure and humidity sensors in stations 1 and 3.</w:t>
      </w:r>
    </w:p>
    <w:p w:rsidR="009F33B4" w:rsidRDefault="009F33B4" w:rsidP="009F33B4">
      <w:r>
        <w:t xml:space="preserve">Replaced the HTU 21D humidity sensor with the SHT </w:t>
      </w:r>
      <w:r w:rsidR="001B0539">
        <w:t>3</w:t>
      </w:r>
      <w:r>
        <w:t>1D sensor in stations 1 and 3</w:t>
      </w:r>
      <w:r w:rsidR="00802591">
        <w:t>.</w:t>
      </w:r>
    </w:p>
    <w:p w:rsidR="0064797E" w:rsidRDefault="00774C71" w:rsidP="009F33B4">
      <w:r>
        <w:t xml:space="preserve">Replaced the anemometer rotor on station 2. </w:t>
      </w:r>
    </w:p>
    <w:p w:rsidR="00802591" w:rsidRDefault="00802591" w:rsidP="009F33B4">
      <w:r>
        <w:t xml:space="preserve">Downloaded all data from the </w:t>
      </w:r>
      <w:r w:rsidR="003F3376">
        <w:t>Particle Argon</w:t>
      </w:r>
      <w:r>
        <w:t xml:space="preserve"> SD cards.</w:t>
      </w:r>
    </w:p>
    <w:p w:rsidR="009F33B4" w:rsidRDefault="00E142D6" w:rsidP="00E142D6">
      <w:pPr>
        <w:pStyle w:val="ListParagraph"/>
        <w:numPr>
          <w:ilvl w:val="0"/>
          <w:numId w:val="1"/>
        </w:numPr>
        <w:rPr>
          <w:b/>
          <w:i/>
        </w:rPr>
      </w:pPr>
      <w:r w:rsidRPr="00E142D6">
        <w:rPr>
          <w:b/>
          <w:i/>
        </w:rPr>
        <w:t>Overall Condition</w:t>
      </w:r>
    </w:p>
    <w:p w:rsidR="00E142D6" w:rsidRDefault="00E142D6" w:rsidP="00E142D6">
      <w:r>
        <w:t xml:space="preserve">All three stations </w:t>
      </w:r>
      <w:r w:rsidR="006D3A77">
        <w:t>showed signs that they had received little maintenance</w:t>
      </w:r>
      <w:r>
        <w:t xml:space="preserve"> </w:t>
      </w:r>
      <w:r w:rsidR="006D3A77">
        <w:t xml:space="preserve">since installation 14 months prior </w:t>
      </w:r>
      <w:r w:rsidR="0008388D">
        <w:t xml:space="preserve">(original installation was </w:t>
      </w:r>
      <w:r w:rsidR="006D3A77">
        <w:t>Nov</w:t>
      </w:r>
      <w:r w:rsidR="00FD71B2">
        <w:t xml:space="preserve"> </w:t>
      </w:r>
      <w:r w:rsidR="006D3A77">
        <w:t>14</w:t>
      </w:r>
      <w:r w:rsidR="00FD71B2">
        <w:t>, 2022)</w:t>
      </w:r>
      <w:r>
        <w:t xml:space="preserve">. </w:t>
      </w:r>
      <w:r w:rsidR="00787FD3">
        <w:t xml:space="preserve">The rain </w:t>
      </w:r>
      <w:r w:rsidR="0064797E">
        <w:t xml:space="preserve">gauges in particular were dirty, although they were all level. The anemometer on station 2 was binding </w:t>
      </w:r>
      <w:r>
        <w:t xml:space="preserve">and </w:t>
      </w:r>
      <w:r w:rsidR="0064797E">
        <w:t xml:space="preserve">closer inspection showed corrosion of the bearing; the remaining anemometers and </w:t>
      </w:r>
      <w:r>
        <w:t>wind vanes were all spinning freely</w:t>
      </w:r>
      <w:r w:rsidR="0031726B">
        <w:t>;</w:t>
      </w:r>
      <w:r>
        <w:t xml:space="preserve"> </w:t>
      </w:r>
      <w:r w:rsidR="008C38E3">
        <w:t>the inside of the data logger boxes were clean and dry</w:t>
      </w:r>
      <w:r w:rsidR="0064797E">
        <w:t>. T</w:t>
      </w:r>
      <w:r w:rsidR="008C38E3">
        <w:t xml:space="preserve">he radiation shields were </w:t>
      </w:r>
      <w:r w:rsidR="0064797E">
        <w:t>somewhat d</w:t>
      </w:r>
      <w:r w:rsidR="00122AF8">
        <w:t>irty</w:t>
      </w:r>
      <w:r w:rsidR="008C38E3">
        <w:t xml:space="preserve"> and </w:t>
      </w:r>
      <w:r w:rsidR="0064797E">
        <w:t xml:space="preserve">the closed leaves on two of the stations had broken inner </w:t>
      </w:r>
      <w:r w:rsidR="00DE18B9">
        <w:t>tubes</w:t>
      </w:r>
      <w:r w:rsidR="0064797E">
        <w:t xml:space="preserve">, although this did not affect their ability to function.  </w:t>
      </w:r>
    </w:p>
    <w:p w:rsidR="008C38E3" w:rsidRDefault="008C38E3" w:rsidP="008C38E3">
      <w:pPr>
        <w:pStyle w:val="ListParagraph"/>
        <w:numPr>
          <w:ilvl w:val="0"/>
          <w:numId w:val="1"/>
        </w:numPr>
        <w:rPr>
          <w:b/>
          <w:i/>
        </w:rPr>
      </w:pPr>
      <w:r w:rsidRPr="008C38E3">
        <w:rPr>
          <w:b/>
          <w:i/>
        </w:rPr>
        <w:t>Rain Gauges</w:t>
      </w:r>
    </w:p>
    <w:p w:rsidR="008C38E3" w:rsidRDefault="00261A0A" w:rsidP="008C38E3">
      <w:r>
        <w:t>Station 2 rain gauge was missing both the horizontal and vertical screens, so not surprisingly, the tipping bucket was particularly dirty.</w:t>
      </w:r>
    </w:p>
    <w:p w:rsidR="008C38E3" w:rsidRDefault="006D3A77" w:rsidP="00E07F31">
      <w:pPr>
        <w:jc w:val="center"/>
      </w:pPr>
      <w:r>
        <w:rPr>
          <w:noProof/>
        </w:rPr>
        <w:drawing>
          <wp:inline distT="0" distB="0" distL="0" distR="0">
            <wp:extent cx="3543300" cy="265747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5474.JPG"/>
                    <pic:cNvPicPr/>
                  </pic:nvPicPr>
                  <pic:blipFill>
                    <a:blip r:embed="rId5">
                      <a:extLst>
                        <a:ext uri="{28A0092B-C50C-407E-A947-70E740481C1C}">
                          <a14:useLocalDpi xmlns:a14="http://schemas.microsoft.com/office/drawing/2010/main" val="0"/>
                        </a:ext>
                      </a:extLst>
                    </a:blip>
                    <a:stretch>
                      <a:fillRect/>
                    </a:stretch>
                  </pic:blipFill>
                  <pic:spPr>
                    <a:xfrm>
                      <a:off x="0" y="0"/>
                      <a:ext cx="3553808" cy="2665358"/>
                    </a:xfrm>
                    <a:prstGeom prst="rect">
                      <a:avLst/>
                    </a:prstGeom>
                  </pic:spPr>
                </pic:pic>
              </a:graphicData>
            </a:graphic>
          </wp:inline>
        </w:drawing>
      </w:r>
    </w:p>
    <w:p w:rsidR="008C38E3" w:rsidRDefault="008C38E3" w:rsidP="001072F5">
      <w:pPr>
        <w:jc w:val="center"/>
      </w:pPr>
      <w:r>
        <w:t>Photo 1</w:t>
      </w:r>
      <w:r w:rsidR="00B07F4A">
        <w:t>. Station 2 rain gauge before dismantling.</w:t>
      </w:r>
    </w:p>
    <w:p w:rsidR="00B07F4A" w:rsidRDefault="00B07F4A" w:rsidP="00E07F31">
      <w:pPr>
        <w:jc w:val="center"/>
      </w:pPr>
    </w:p>
    <w:p w:rsidR="00B07F4A" w:rsidRDefault="00787FD3" w:rsidP="00E07F31">
      <w:pPr>
        <w:jc w:val="center"/>
      </w:pPr>
      <w:r>
        <w:rPr>
          <w:noProof/>
        </w:rPr>
        <w:drawing>
          <wp:inline distT="0" distB="0" distL="0" distR="0">
            <wp:extent cx="4148667" cy="31115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5475.JPG"/>
                    <pic:cNvPicPr/>
                  </pic:nvPicPr>
                  <pic:blipFill>
                    <a:blip r:embed="rId6">
                      <a:extLst>
                        <a:ext uri="{28A0092B-C50C-407E-A947-70E740481C1C}">
                          <a14:useLocalDpi xmlns:a14="http://schemas.microsoft.com/office/drawing/2010/main" val="0"/>
                        </a:ext>
                      </a:extLst>
                    </a:blip>
                    <a:stretch>
                      <a:fillRect/>
                    </a:stretch>
                  </pic:blipFill>
                  <pic:spPr>
                    <a:xfrm>
                      <a:off x="0" y="0"/>
                      <a:ext cx="4158691" cy="3119018"/>
                    </a:xfrm>
                    <a:prstGeom prst="rect">
                      <a:avLst/>
                    </a:prstGeom>
                  </pic:spPr>
                </pic:pic>
              </a:graphicData>
            </a:graphic>
          </wp:inline>
        </w:drawing>
      </w:r>
    </w:p>
    <w:p w:rsidR="00F5561E" w:rsidRDefault="00F5561E" w:rsidP="001072F5">
      <w:pPr>
        <w:jc w:val="center"/>
      </w:pPr>
      <w:r>
        <w:t xml:space="preserve">Photo </w:t>
      </w:r>
      <w:r w:rsidR="0020573F">
        <w:t>2</w:t>
      </w:r>
      <w:r>
        <w:t>. Station 2 bucket before cleaning</w:t>
      </w:r>
    </w:p>
    <w:p w:rsidR="00261A0A" w:rsidRDefault="00261A0A" w:rsidP="008C38E3">
      <w:r>
        <w:t>Station 1 had both horizontal and vertical screens</w:t>
      </w:r>
      <w:r w:rsidR="0020573F">
        <w:t xml:space="preserve"> in place </w:t>
      </w:r>
      <w:r>
        <w:t xml:space="preserve">but </w:t>
      </w:r>
      <w:r w:rsidR="0020573F">
        <w:t xml:space="preserve">inexplicably, </w:t>
      </w:r>
      <w:r>
        <w:t xml:space="preserve">there were </w:t>
      </w:r>
      <w:r w:rsidR="0020573F">
        <w:t xml:space="preserve">two pebbles with a diameter of approximately </w:t>
      </w:r>
      <w:r w:rsidR="00E617FA">
        <w:t>5</w:t>
      </w:r>
      <w:r w:rsidR="0020573F">
        <w:t xml:space="preserve">mm stuck in the orifice of the funnel, below the vertical screen. </w:t>
      </w:r>
    </w:p>
    <w:p w:rsidR="00261A0A" w:rsidRDefault="00261A0A" w:rsidP="00261A0A">
      <w:pPr>
        <w:jc w:val="center"/>
      </w:pPr>
      <w:r>
        <w:rPr>
          <w:noProof/>
        </w:rPr>
        <w:drawing>
          <wp:inline distT="0" distB="0" distL="0" distR="0">
            <wp:extent cx="4452741" cy="30099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5479.JPG"/>
                    <pic:cNvPicPr/>
                  </pic:nvPicPr>
                  <pic:blipFill rotWithShape="1">
                    <a:blip r:embed="rId7">
                      <a:extLst>
                        <a:ext uri="{28A0092B-C50C-407E-A947-70E740481C1C}">
                          <a14:useLocalDpi xmlns:a14="http://schemas.microsoft.com/office/drawing/2010/main" val="0"/>
                        </a:ext>
                      </a:extLst>
                    </a:blip>
                    <a:srcRect l="12036" t="11318" r="16049" b="23867"/>
                    <a:stretch/>
                  </pic:blipFill>
                  <pic:spPr bwMode="auto">
                    <a:xfrm rot="10800000">
                      <a:off x="0" y="0"/>
                      <a:ext cx="4478888" cy="3027574"/>
                    </a:xfrm>
                    <a:prstGeom prst="rect">
                      <a:avLst/>
                    </a:prstGeom>
                    <a:ln>
                      <a:noFill/>
                    </a:ln>
                    <a:extLst>
                      <a:ext uri="{53640926-AAD7-44D8-BBD7-CCE9431645EC}">
                        <a14:shadowObscured xmlns:a14="http://schemas.microsoft.com/office/drawing/2010/main"/>
                      </a:ext>
                    </a:extLst>
                  </pic:spPr>
                </pic:pic>
              </a:graphicData>
            </a:graphic>
          </wp:inline>
        </w:drawing>
      </w:r>
    </w:p>
    <w:p w:rsidR="0020573F" w:rsidRDefault="0020573F" w:rsidP="0020573F">
      <w:pPr>
        <w:jc w:val="center"/>
      </w:pPr>
      <w:r>
        <w:t>Photo 3. Station 1 funnel showing pebbles</w:t>
      </w:r>
    </w:p>
    <w:p w:rsidR="00261A0A" w:rsidRDefault="00261A0A" w:rsidP="008C38E3"/>
    <w:p w:rsidR="00122AF8" w:rsidRDefault="00122AF8" w:rsidP="008C38E3"/>
    <w:p w:rsidR="00122AF8" w:rsidRDefault="00122AF8" w:rsidP="00122AF8">
      <w:pPr>
        <w:jc w:val="center"/>
      </w:pPr>
      <w:r>
        <w:rPr>
          <w:noProof/>
        </w:rPr>
        <w:lastRenderedPageBreak/>
        <w:drawing>
          <wp:inline distT="0" distB="0" distL="0" distR="0">
            <wp:extent cx="4171950" cy="31289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5480.JPG"/>
                    <pic:cNvPicPr/>
                  </pic:nvPicPr>
                  <pic:blipFill>
                    <a:blip r:embed="rId8">
                      <a:extLst>
                        <a:ext uri="{28A0092B-C50C-407E-A947-70E740481C1C}">
                          <a14:useLocalDpi xmlns:a14="http://schemas.microsoft.com/office/drawing/2010/main" val="0"/>
                        </a:ext>
                      </a:extLst>
                    </a:blip>
                    <a:stretch>
                      <a:fillRect/>
                    </a:stretch>
                  </pic:blipFill>
                  <pic:spPr>
                    <a:xfrm rot="10800000">
                      <a:off x="0" y="0"/>
                      <a:ext cx="4181634" cy="3136225"/>
                    </a:xfrm>
                    <a:prstGeom prst="rect">
                      <a:avLst/>
                    </a:prstGeom>
                  </pic:spPr>
                </pic:pic>
              </a:graphicData>
            </a:graphic>
          </wp:inline>
        </w:drawing>
      </w:r>
    </w:p>
    <w:p w:rsidR="00122AF8" w:rsidRDefault="00122AF8" w:rsidP="00122AF8">
      <w:pPr>
        <w:jc w:val="center"/>
      </w:pPr>
      <w:r>
        <w:t>Photo 4. Station 1 bucket before cleaning</w:t>
      </w:r>
    </w:p>
    <w:p w:rsidR="00054966" w:rsidRDefault="00122AF8" w:rsidP="008C38E3">
      <w:r>
        <w:t>After cleaning, a</w:t>
      </w:r>
      <w:r w:rsidR="001072F5">
        <w:t xml:space="preserve">ll three rain gauges appeared to be in good condition with no mechanical issues. </w:t>
      </w:r>
      <w:r>
        <w:t>All three were also found to be level.</w:t>
      </w:r>
    </w:p>
    <w:p w:rsidR="0031726B" w:rsidRDefault="00122AF8" w:rsidP="00122AF8">
      <w:r>
        <w:rPr>
          <w:noProof/>
        </w:rPr>
        <w:drawing>
          <wp:inline distT="0" distB="0" distL="0" distR="0">
            <wp:extent cx="3181350" cy="2386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5476.JPG"/>
                    <pic:cNvPicPr/>
                  </pic:nvPicPr>
                  <pic:blipFill>
                    <a:blip r:embed="rId9">
                      <a:extLst>
                        <a:ext uri="{28A0092B-C50C-407E-A947-70E740481C1C}">
                          <a14:useLocalDpi xmlns:a14="http://schemas.microsoft.com/office/drawing/2010/main" val="0"/>
                        </a:ext>
                      </a:extLst>
                    </a:blip>
                    <a:stretch>
                      <a:fillRect/>
                    </a:stretch>
                  </pic:blipFill>
                  <pic:spPr>
                    <a:xfrm rot="10800000">
                      <a:off x="0" y="0"/>
                      <a:ext cx="3188982" cy="2391736"/>
                    </a:xfrm>
                    <a:prstGeom prst="rect">
                      <a:avLst/>
                    </a:prstGeom>
                  </pic:spPr>
                </pic:pic>
              </a:graphicData>
            </a:graphic>
          </wp:inline>
        </w:drawing>
      </w:r>
      <w:r>
        <w:rPr>
          <w:noProof/>
        </w:rPr>
        <w:drawing>
          <wp:inline distT="0" distB="0" distL="0" distR="0" wp14:anchorId="00A7E2A3" wp14:editId="43AE4209">
            <wp:extent cx="2597150" cy="2370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5476.JPG"/>
                    <pic:cNvPicPr/>
                  </pic:nvPicPr>
                  <pic:blipFill rotWithShape="1">
                    <a:blip r:embed="rId9">
                      <a:extLst>
                        <a:ext uri="{28A0092B-C50C-407E-A947-70E740481C1C}">
                          <a14:useLocalDpi xmlns:a14="http://schemas.microsoft.com/office/drawing/2010/main" val="0"/>
                        </a:ext>
                      </a:extLst>
                    </a:blip>
                    <a:srcRect l="29805" t="27074" r="32108" b="26572"/>
                    <a:stretch/>
                  </pic:blipFill>
                  <pic:spPr bwMode="auto">
                    <a:xfrm rot="10800000">
                      <a:off x="0" y="0"/>
                      <a:ext cx="2631546" cy="2402053"/>
                    </a:xfrm>
                    <a:prstGeom prst="rect">
                      <a:avLst/>
                    </a:prstGeom>
                    <a:ln>
                      <a:noFill/>
                    </a:ln>
                    <a:extLst>
                      <a:ext uri="{53640926-AAD7-44D8-BBD7-CCE9431645EC}">
                        <a14:shadowObscured xmlns:a14="http://schemas.microsoft.com/office/drawing/2010/main"/>
                      </a:ext>
                    </a:extLst>
                  </pic:spPr>
                </pic:pic>
              </a:graphicData>
            </a:graphic>
          </wp:inline>
        </w:drawing>
      </w:r>
    </w:p>
    <w:p w:rsidR="00054966" w:rsidRDefault="00054966" w:rsidP="001072F5">
      <w:pPr>
        <w:jc w:val="center"/>
      </w:pPr>
      <w:r w:rsidRPr="00054966">
        <w:t xml:space="preserve">Photo </w:t>
      </w:r>
      <w:r w:rsidR="00122AF8">
        <w:t>5</w:t>
      </w:r>
      <w:r w:rsidRPr="00054966">
        <w:t xml:space="preserve">. Station 2 </w:t>
      </w:r>
      <w:r>
        <w:t>level</w:t>
      </w:r>
    </w:p>
    <w:p w:rsidR="001D4ACD" w:rsidRDefault="001D4ACD" w:rsidP="001D4ACD">
      <w:r>
        <w:t>A soft toothbrush was used to clean the funnel, the screen and the bucket of all three gauges; all components cleaned up well and showed no significant deterioration.</w:t>
      </w:r>
    </w:p>
    <w:p w:rsidR="00CA6348" w:rsidRDefault="00CA6348" w:rsidP="00A93317">
      <w:pPr>
        <w:jc w:val="center"/>
      </w:pPr>
    </w:p>
    <w:p w:rsidR="007B2503" w:rsidRDefault="007B2503" w:rsidP="00A93317">
      <w:pPr>
        <w:jc w:val="center"/>
      </w:pPr>
    </w:p>
    <w:p w:rsidR="007B2503" w:rsidRDefault="007B2503" w:rsidP="00A93317">
      <w:pPr>
        <w:jc w:val="center"/>
      </w:pPr>
    </w:p>
    <w:p w:rsidR="00C27846" w:rsidRDefault="00C27846" w:rsidP="00C27846">
      <w:pPr>
        <w:pStyle w:val="ListParagraph"/>
        <w:numPr>
          <w:ilvl w:val="0"/>
          <w:numId w:val="1"/>
        </w:numPr>
        <w:rPr>
          <w:b/>
          <w:i/>
        </w:rPr>
      </w:pPr>
      <w:r w:rsidRPr="00C27846">
        <w:rPr>
          <w:b/>
          <w:i/>
        </w:rPr>
        <w:lastRenderedPageBreak/>
        <w:t>Adding Rain Gauge Stabilizers</w:t>
      </w:r>
    </w:p>
    <w:p w:rsidR="00CA6348" w:rsidRDefault="00CA6348" w:rsidP="00CA6348">
      <w:r>
        <w:t xml:space="preserve">All three gauges were fitted with the new rain gauge stabilizer after they were reassembled. The stabilizers </w:t>
      </w:r>
      <w:r w:rsidR="00F71350">
        <w:t>prevent</w:t>
      </w:r>
      <w:r w:rsidR="00431362">
        <w:t>s</w:t>
      </w:r>
      <w:r w:rsidR="00F71350">
        <w:t xml:space="preserve"> </w:t>
      </w:r>
      <w:r w:rsidR="00431362">
        <w:t xml:space="preserve">loss of level due to </w:t>
      </w:r>
      <w:r w:rsidR="00F71350">
        <w:t>rotation of the rain gauge about the leveling joint</w:t>
      </w:r>
      <w:r w:rsidR="00431362">
        <w:t xml:space="preserve">, </w:t>
      </w:r>
      <w:r w:rsidR="00F71350">
        <w:t xml:space="preserve">which has </w:t>
      </w:r>
      <w:r w:rsidR="00FF1F58">
        <w:t xml:space="preserve">been </w:t>
      </w:r>
      <w:r w:rsidR="00431362">
        <w:t xml:space="preserve">observed </w:t>
      </w:r>
      <w:r w:rsidR="00FF1F58">
        <w:t>at some installations</w:t>
      </w:r>
      <w:r w:rsidR="00F71350">
        <w:t>.</w:t>
      </w:r>
    </w:p>
    <w:p w:rsidR="001072F5" w:rsidRDefault="00DE18B9" w:rsidP="001072F5">
      <w:pPr>
        <w:jc w:val="center"/>
      </w:pPr>
      <w:r>
        <w:rPr>
          <w:noProof/>
        </w:rPr>
        <w:drawing>
          <wp:inline distT="0" distB="0" distL="0" distR="0">
            <wp:extent cx="3894667"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5489.JPG"/>
                    <pic:cNvPicPr/>
                  </pic:nvPicPr>
                  <pic:blipFill>
                    <a:blip r:embed="rId10">
                      <a:extLst>
                        <a:ext uri="{28A0092B-C50C-407E-A947-70E740481C1C}">
                          <a14:useLocalDpi xmlns:a14="http://schemas.microsoft.com/office/drawing/2010/main" val="0"/>
                        </a:ext>
                      </a:extLst>
                    </a:blip>
                    <a:stretch>
                      <a:fillRect/>
                    </a:stretch>
                  </pic:blipFill>
                  <pic:spPr>
                    <a:xfrm>
                      <a:off x="0" y="0"/>
                      <a:ext cx="3897099" cy="2922824"/>
                    </a:xfrm>
                    <a:prstGeom prst="rect">
                      <a:avLst/>
                    </a:prstGeom>
                  </pic:spPr>
                </pic:pic>
              </a:graphicData>
            </a:graphic>
          </wp:inline>
        </w:drawing>
      </w:r>
    </w:p>
    <w:p w:rsidR="007B164B" w:rsidRDefault="007B164B" w:rsidP="001072F5">
      <w:pPr>
        <w:jc w:val="center"/>
      </w:pPr>
      <w:r w:rsidRPr="00A93317">
        <w:t>Photo</w:t>
      </w:r>
      <w:r w:rsidR="004F1F05">
        <w:t xml:space="preserve"> 6</w:t>
      </w:r>
      <w:r w:rsidRPr="00A93317">
        <w:t xml:space="preserve">. </w:t>
      </w:r>
      <w:r>
        <w:t>Gauge</w:t>
      </w:r>
      <w:r w:rsidR="00DE18B9">
        <w:t>s</w:t>
      </w:r>
      <w:r>
        <w:t xml:space="preserve"> with Stabilizer</w:t>
      </w:r>
    </w:p>
    <w:p w:rsidR="00CA6348" w:rsidRDefault="007B2503" w:rsidP="00E07F31">
      <w:pPr>
        <w:jc w:val="center"/>
      </w:pPr>
      <w:r>
        <w:rPr>
          <w:noProof/>
        </w:rPr>
        <w:drawing>
          <wp:inline distT="0" distB="0" distL="0" distR="0">
            <wp:extent cx="2367702" cy="2317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ver clam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7838" cy="2327672"/>
                    </a:xfrm>
                    <a:prstGeom prst="rect">
                      <a:avLst/>
                    </a:prstGeom>
                  </pic:spPr>
                </pic:pic>
              </a:graphicData>
            </a:graphic>
          </wp:inline>
        </w:drawing>
      </w:r>
      <w:r>
        <w:rPr>
          <w:noProof/>
        </w:rPr>
        <w:drawing>
          <wp:inline distT="0" distB="0" distL="0" distR="0">
            <wp:extent cx="2367703" cy="23177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ver clamp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2864" cy="2322802"/>
                    </a:xfrm>
                    <a:prstGeom prst="rect">
                      <a:avLst/>
                    </a:prstGeom>
                  </pic:spPr>
                </pic:pic>
              </a:graphicData>
            </a:graphic>
          </wp:inline>
        </w:drawing>
      </w:r>
    </w:p>
    <w:p w:rsidR="007B164B" w:rsidRPr="007B164B" w:rsidRDefault="00431362" w:rsidP="001072F5">
      <w:pPr>
        <w:jc w:val="center"/>
      </w:pPr>
      <w:r>
        <w:t xml:space="preserve">Illustration 1. Details of the </w:t>
      </w:r>
      <w:r w:rsidR="007B164B">
        <w:t>Rain Gauge</w:t>
      </w:r>
      <w:r w:rsidR="007B164B" w:rsidRPr="007B164B">
        <w:t xml:space="preserve"> Stabilizer</w:t>
      </w:r>
    </w:p>
    <w:p w:rsidR="006F58E6" w:rsidRPr="006F58E6" w:rsidRDefault="006F58E6" w:rsidP="006F58E6">
      <w:pPr>
        <w:pStyle w:val="ListParagraph"/>
        <w:numPr>
          <w:ilvl w:val="0"/>
          <w:numId w:val="1"/>
        </w:numPr>
        <w:rPr>
          <w:b/>
          <w:i/>
        </w:rPr>
      </w:pPr>
      <w:r w:rsidRPr="006F58E6">
        <w:rPr>
          <w:b/>
          <w:i/>
        </w:rPr>
        <w:t>Radiation Shields</w:t>
      </w:r>
    </w:p>
    <w:p w:rsidR="006F58E6" w:rsidRPr="006F58E6" w:rsidRDefault="006F58E6" w:rsidP="006F58E6">
      <w:r w:rsidRPr="006F58E6">
        <w:t xml:space="preserve">The following photos are of Station </w:t>
      </w:r>
      <w:r w:rsidR="008C1464">
        <w:t>1</w:t>
      </w:r>
      <w:r w:rsidRPr="006F58E6">
        <w:t xml:space="preserve"> </w:t>
      </w:r>
      <w:r w:rsidR="008C1464">
        <w:t>radiation shield</w:t>
      </w:r>
      <w:r w:rsidRPr="006F58E6">
        <w:t xml:space="preserve"> but they are representative of the condition of all three </w:t>
      </w:r>
      <w:r w:rsidR="008C1464">
        <w:t>shields</w:t>
      </w:r>
      <w:r w:rsidRPr="006F58E6">
        <w:t>:</w:t>
      </w:r>
    </w:p>
    <w:p w:rsidR="00C27846" w:rsidRDefault="00DE18B9" w:rsidP="006F58E6">
      <w:pPr>
        <w:jc w:val="center"/>
      </w:pPr>
      <w:r>
        <w:rPr>
          <w:noProof/>
        </w:rPr>
        <w:lastRenderedPageBreak/>
        <w:drawing>
          <wp:inline distT="0" distB="0" distL="0" distR="0">
            <wp:extent cx="5175250" cy="3881438"/>
            <wp:effectExtent l="0" t="0" r="635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5485.JPG"/>
                    <pic:cNvPicPr/>
                  </pic:nvPicPr>
                  <pic:blipFill>
                    <a:blip r:embed="rId13">
                      <a:extLst>
                        <a:ext uri="{28A0092B-C50C-407E-A947-70E740481C1C}">
                          <a14:useLocalDpi xmlns:a14="http://schemas.microsoft.com/office/drawing/2010/main" val="0"/>
                        </a:ext>
                      </a:extLst>
                    </a:blip>
                    <a:stretch>
                      <a:fillRect/>
                    </a:stretch>
                  </pic:blipFill>
                  <pic:spPr>
                    <a:xfrm>
                      <a:off x="0" y="0"/>
                      <a:ext cx="5178453" cy="3883840"/>
                    </a:xfrm>
                    <a:prstGeom prst="rect">
                      <a:avLst/>
                    </a:prstGeom>
                  </pic:spPr>
                </pic:pic>
              </a:graphicData>
            </a:graphic>
          </wp:inline>
        </w:drawing>
      </w:r>
    </w:p>
    <w:p w:rsidR="006F58E6" w:rsidRDefault="006F58E6" w:rsidP="001072F5">
      <w:pPr>
        <w:jc w:val="center"/>
      </w:pPr>
      <w:r>
        <w:t xml:space="preserve">Photo </w:t>
      </w:r>
      <w:r w:rsidR="004F1F05">
        <w:t>7</w:t>
      </w:r>
      <w:r>
        <w:t xml:space="preserve">. Radiation shield </w:t>
      </w:r>
      <w:r w:rsidR="00DE18B9">
        <w:t>showing broken tube of closed shield</w:t>
      </w:r>
    </w:p>
    <w:p w:rsidR="006F58E6" w:rsidRDefault="00DE18B9" w:rsidP="006F58E6">
      <w:pPr>
        <w:jc w:val="center"/>
      </w:pPr>
      <w:r>
        <w:rPr>
          <w:noProof/>
        </w:rPr>
        <w:drawing>
          <wp:inline distT="0" distB="0" distL="0" distR="0">
            <wp:extent cx="403860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5486.JPG"/>
                    <pic:cNvPicPr/>
                  </pic:nvPicPr>
                  <pic:blipFill>
                    <a:blip r:embed="rId14">
                      <a:extLst>
                        <a:ext uri="{28A0092B-C50C-407E-A947-70E740481C1C}">
                          <a14:useLocalDpi xmlns:a14="http://schemas.microsoft.com/office/drawing/2010/main" val="0"/>
                        </a:ext>
                      </a:extLst>
                    </a:blip>
                    <a:stretch>
                      <a:fillRect/>
                    </a:stretch>
                  </pic:blipFill>
                  <pic:spPr>
                    <a:xfrm>
                      <a:off x="0" y="0"/>
                      <a:ext cx="4045727" cy="3034295"/>
                    </a:xfrm>
                    <a:prstGeom prst="rect">
                      <a:avLst/>
                    </a:prstGeom>
                  </pic:spPr>
                </pic:pic>
              </a:graphicData>
            </a:graphic>
          </wp:inline>
        </w:drawing>
      </w:r>
    </w:p>
    <w:p w:rsidR="006F58E6" w:rsidRDefault="006F58E6" w:rsidP="001072F5">
      <w:pPr>
        <w:jc w:val="center"/>
      </w:pPr>
      <w:r>
        <w:t xml:space="preserve">Photo </w:t>
      </w:r>
      <w:r w:rsidR="004F1F05">
        <w:t>8</w:t>
      </w:r>
      <w:r>
        <w:t xml:space="preserve">. Radiation shield </w:t>
      </w:r>
      <w:r w:rsidR="004F1F05">
        <w:t>occupant</w:t>
      </w:r>
    </w:p>
    <w:p w:rsidR="006F58E6" w:rsidRDefault="004F1F05" w:rsidP="008C1464">
      <w:pPr>
        <w:jc w:val="center"/>
      </w:pPr>
      <w:r>
        <w:rPr>
          <w:noProof/>
        </w:rPr>
        <w:lastRenderedPageBreak/>
        <w:drawing>
          <wp:inline distT="0" distB="0" distL="0" distR="0">
            <wp:extent cx="4639733" cy="3479800"/>
            <wp:effectExtent l="8255"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5490.JPG"/>
                    <pic:cNvPicPr/>
                  </pic:nvPicPr>
                  <pic:blipFill>
                    <a:blip r:embed="rId15">
                      <a:extLst>
                        <a:ext uri="{28A0092B-C50C-407E-A947-70E740481C1C}">
                          <a14:useLocalDpi xmlns:a14="http://schemas.microsoft.com/office/drawing/2010/main" val="0"/>
                        </a:ext>
                      </a:extLst>
                    </a:blip>
                    <a:stretch>
                      <a:fillRect/>
                    </a:stretch>
                  </pic:blipFill>
                  <pic:spPr>
                    <a:xfrm rot="5400000">
                      <a:off x="0" y="0"/>
                      <a:ext cx="4643134" cy="3482351"/>
                    </a:xfrm>
                    <a:prstGeom prst="rect">
                      <a:avLst/>
                    </a:prstGeom>
                  </pic:spPr>
                </pic:pic>
              </a:graphicData>
            </a:graphic>
          </wp:inline>
        </w:drawing>
      </w:r>
    </w:p>
    <w:p w:rsidR="008C1464" w:rsidRDefault="008C1464" w:rsidP="001072F5">
      <w:pPr>
        <w:jc w:val="center"/>
      </w:pPr>
      <w:r w:rsidRPr="008C1464">
        <w:t xml:space="preserve">Photo </w:t>
      </w:r>
      <w:r w:rsidR="004F1F05">
        <w:t>9.</w:t>
      </w:r>
      <w:r w:rsidRPr="008C1464">
        <w:t xml:space="preserve"> </w:t>
      </w:r>
      <w:r>
        <w:t>Reassembled r</w:t>
      </w:r>
      <w:r w:rsidRPr="008C1464">
        <w:t>adiation shield</w:t>
      </w:r>
    </w:p>
    <w:p w:rsidR="008C1464" w:rsidRDefault="00A33630" w:rsidP="008C1464">
      <w:r w:rsidRPr="00A33630">
        <w:t xml:space="preserve">A soft toothbrush was </w:t>
      </w:r>
      <w:r>
        <w:t xml:space="preserve">again </w:t>
      </w:r>
      <w:r w:rsidRPr="00A33630">
        <w:t xml:space="preserve">used to clean the </w:t>
      </w:r>
      <w:r>
        <w:t>radiation shield components</w:t>
      </w:r>
      <w:r w:rsidRPr="00A33630">
        <w:t>; all components cleaned up well and showed no significant deterioration</w:t>
      </w:r>
      <w:r>
        <w:t xml:space="preserve"> or discoloration</w:t>
      </w:r>
      <w:r w:rsidRPr="00A33630">
        <w:t>.</w:t>
      </w:r>
    </w:p>
    <w:p w:rsidR="00FD71B2" w:rsidRPr="0030000B" w:rsidRDefault="00FD71B2" w:rsidP="0030000B">
      <w:pPr>
        <w:pStyle w:val="ListParagraph"/>
        <w:numPr>
          <w:ilvl w:val="0"/>
          <w:numId w:val="1"/>
        </w:numPr>
        <w:rPr>
          <w:b/>
          <w:i/>
        </w:rPr>
      </w:pPr>
      <w:r w:rsidRPr="00FD71B2">
        <w:rPr>
          <w:b/>
          <w:i/>
        </w:rPr>
        <w:t>Radiation Shield Harnesses</w:t>
      </w:r>
    </w:p>
    <w:p w:rsidR="00A33630" w:rsidRDefault="00865E77" w:rsidP="00FD71B2">
      <w:r>
        <w:t xml:space="preserve">The original radiation shield harness included one MCP 9808 </w:t>
      </w:r>
      <w:r w:rsidRPr="00865E77">
        <w:t>temperature</w:t>
      </w:r>
      <w:r>
        <w:t xml:space="preserve"> sensor</w:t>
      </w:r>
      <w:r w:rsidRPr="00865E77">
        <w:t xml:space="preserve">, </w:t>
      </w:r>
      <w:r>
        <w:t xml:space="preserve">one BMP 280 </w:t>
      </w:r>
      <w:r w:rsidRPr="00865E77">
        <w:t>pressure</w:t>
      </w:r>
      <w:r>
        <w:t xml:space="preserve">/temperature sensor </w:t>
      </w:r>
      <w:r w:rsidRPr="00865E77">
        <w:t>and</w:t>
      </w:r>
      <w:r>
        <w:t xml:space="preserve"> one HTU 21D</w:t>
      </w:r>
      <w:r w:rsidRPr="00865E77">
        <w:t xml:space="preserve"> relative humidity</w:t>
      </w:r>
      <w:r>
        <w:t>/temperature sensor.</w:t>
      </w:r>
      <w:r w:rsidRPr="00865E77">
        <w:t xml:space="preserve"> </w:t>
      </w:r>
      <w:r>
        <w:t xml:space="preserve">A recent rudimentary comparison of data from the three sets of sensors indicated that all components were still operating as expected. </w:t>
      </w:r>
      <w:r w:rsidR="00CC1F42">
        <w:t xml:space="preserve">An inspection of the components found that they were </w:t>
      </w:r>
      <w:r w:rsidR="004F1F05">
        <w:t>somewhat dirty but</w:t>
      </w:r>
      <w:r w:rsidR="00CC1F42">
        <w:t xml:space="preserve"> showed little or no signs of corrosion.</w:t>
      </w:r>
      <w:r w:rsidR="00290FF4">
        <w:t xml:space="preserve"> All the cables and connectors also appeared to be in good condition.</w:t>
      </w:r>
    </w:p>
    <w:p w:rsidR="00CC1F42" w:rsidRDefault="00CC1F42" w:rsidP="00FD71B2">
      <w:r>
        <w:t xml:space="preserve">Given the logistical issues of conducting maintenance and that 18 months might be considered a reasonable service life for low cost sensors, </w:t>
      </w:r>
      <w:r w:rsidR="00290FF4">
        <w:t>it was decided that new sensors should be installed in two of the three shields, w</w:t>
      </w:r>
      <w:r w:rsidR="001072F5">
        <w:t>hile</w:t>
      </w:r>
      <w:r w:rsidR="00290FF4">
        <w:t xml:space="preserve"> one shield (Station 2) retain</w:t>
      </w:r>
      <w:r w:rsidR="001072F5">
        <w:t>ed</w:t>
      </w:r>
      <w:r w:rsidR="00290FF4">
        <w:t xml:space="preserve"> the original sensors as a bench mark and longevity test. In addition, the HTU 21D humidity sensors in Stations 1 and 3 were replaced by SHT 31D sensors.  The SHT 31D is the new standard sensor for the 3D PAWS station. </w:t>
      </w:r>
    </w:p>
    <w:p w:rsidR="004F1F05" w:rsidRDefault="004F1F05" w:rsidP="004F1F05">
      <w:pPr>
        <w:jc w:val="center"/>
      </w:pPr>
      <w:r>
        <w:rPr>
          <w:noProof/>
        </w:rPr>
        <w:lastRenderedPageBreak/>
        <w:drawing>
          <wp:inline distT="0" distB="0" distL="0" distR="0">
            <wp:extent cx="3549650" cy="266223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_5484.JPG"/>
                    <pic:cNvPicPr/>
                  </pic:nvPicPr>
                  <pic:blipFill>
                    <a:blip r:embed="rId16">
                      <a:extLst>
                        <a:ext uri="{28A0092B-C50C-407E-A947-70E740481C1C}">
                          <a14:useLocalDpi xmlns:a14="http://schemas.microsoft.com/office/drawing/2010/main" val="0"/>
                        </a:ext>
                      </a:extLst>
                    </a:blip>
                    <a:stretch>
                      <a:fillRect/>
                    </a:stretch>
                  </pic:blipFill>
                  <pic:spPr>
                    <a:xfrm>
                      <a:off x="0" y="0"/>
                      <a:ext cx="3559336" cy="2669503"/>
                    </a:xfrm>
                    <a:prstGeom prst="rect">
                      <a:avLst/>
                    </a:prstGeom>
                  </pic:spPr>
                </pic:pic>
              </a:graphicData>
            </a:graphic>
          </wp:inline>
        </w:drawing>
      </w:r>
    </w:p>
    <w:p w:rsidR="0012124D" w:rsidRPr="0012124D" w:rsidRDefault="0012124D" w:rsidP="0012124D">
      <w:pPr>
        <w:jc w:val="center"/>
      </w:pPr>
      <w:r w:rsidRPr="0012124D">
        <w:t xml:space="preserve">Photo </w:t>
      </w:r>
      <w:r>
        <w:t>10</w:t>
      </w:r>
      <w:r w:rsidRPr="0012124D">
        <w:t xml:space="preserve">. </w:t>
      </w:r>
      <w:r>
        <w:t>Dirty pressure sensor</w:t>
      </w:r>
    </w:p>
    <w:p w:rsidR="004F1F05" w:rsidRDefault="004F1F05" w:rsidP="0030000B">
      <w:pPr>
        <w:pStyle w:val="ListParagraph"/>
        <w:numPr>
          <w:ilvl w:val="0"/>
          <w:numId w:val="1"/>
        </w:numPr>
        <w:rPr>
          <w:b/>
          <w:i/>
        </w:rPr>
      </w:pPr>
      <w:r>
        <w:rPr>
          <w:b/>
          <w:i/>
        </w:rPr>
        <w:t>Anemometer rotor replacement</w:t>
      </w:r>
    </w:p>
    <w:p w:rsidR="004F1F05" w:rsidRDefault="004F1F05" w:rsidP="004F1F05">
      <w:r>
        <w:t xml:space="preserve">The rotor on station 2 anemometer was found to have a corroded bearing, so the entire </w:t>
      </w:r>
      <w:r w:rsidR="00436DE1">
        <w:t xml:space="preserve">rotor </w:t>
      </w:r>
      <w:r>
        <w:t>assembly was replaced.</w:t>
      </w:r>
    </w:p>
    <w:p w:rsidR="004F1F05" w:rsidRDefault="004F1F05" w:rsidP="004F1F05">
      <w:pPr>
        <w:jc w:val="center"/>
      </w:pPr>
      <w:r>
        <w:rPr>
          <w:noProof/>
        </w:rPr>
        <w:drawing>
          <wp:inline distT="0" distB="0" distL="0" distR="0">
            <wp:extent cx="3498850" cy="2624138"/>
            <wp:effectExtent l="0" t="0" r="635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_5483.JPG"/>
                    <pic:cNvPicPr/>
                  </pic:nvPicPr>
                  <pic:blipFill>
                    <a:blip r:embed="rId17">
                      <a:extLst>
                        <a:ext uri="{28A0092B-C50C-407E-A947-70E740481C1C}">
                          <a14:useLocalDpi xmlns:a14="http://schemas.microsoft.com/office/drawing/2010/main" val="0"/>
                        </a:ext>
                      </a:extLst>
                    </a:blip>
                    <a:stretch>
                      <a:fillRect/>
                    </a:stretch>
                  </pic:blipFill>
                  <pic:spPr>
                    <a:xfrm>
                      <a:off x="0" y="0"/>
                      <a:ext cx="3512621" cy="2634466"/>
                    </a:xfrm>
                    <a:prstGeom prst="rect">
                      <a:avLst/>
                    </a:prstGeom>
                  </pic:spPr>
                </pic:pic>
              </a:graphicData>
            </a:graphic>
          </wp:inline>
        </w:drawing>
      </w:r>
    </w:p>
    <w:p w:rsidR="0012124D" w:rsidRPr="0012124D" w:rsidRDefault="0012124D" w:rsidP="0012124D">
      <w:pPr>
        <w:jc w:val="center"/>
      </w:pPr>
      <w:r w:rsidRPr="0012124D">
        <w:t xml:space="preserve">Photo </w:t>
      </w:r>
      <w:r>
        <w:t>11</w:t>
      </w:r>
      <w:r w:rsidRPr="0012124D">
        <w:t xml:space="preserve">. </w:t>
      </w:r>
      <w:r>
        <w:t>Anemometer bearing corrosion</w:t>
      </w:r>
    </w:p>
    <w:p w:rsidR="0012124D" w:rsidRPr="004F1F05" w:rsidRDefault="0012124D" w:rsidP="004F1F05">
      <w:pPr>
        <w:jc w:val="center"/>
      </w:pPr>
    </w:p>
    <w:p w:rsidR="0030000B" w:rsidRDefault="0030000B" w:rsidP="0030000B">
      <w:pPr>
        <w:pStyle w:val="ListParagraph"/>
        <w:numPr>
          <w:ilvl w:val="0"/>
          <w:numId w:val="1"/>
        </w:numPr>
        <w:rPr>
          <w:b/>
          <w:i/>
        </w:rPr>
      </w:pPr>
      <w:r>
        <w:rPr>
          <w:b/>
          <w:i/>
        </w:rPr>
        <w:t>Data Download</w:t>
      </w:r>
    </w:p>
    <w:p w:rsidR="00802591" w:rsidRPr="00C27846" w:rsidRDefault="0030000B" w:rsidP="00FD71B2">
      <w:r>
        <w:t>All data recorded by the 3D PAWS stations are saved to an on-board SD card as a backup in case of loss of the communications link. All data that had been saved to the SD card during the last 17 months was downloaded from the Konya stations during the maintenance visit.</w:t>
      </w:r>
      <w:bookmarkStart w:id="0" w:name="_GoBack"/>
      <w:bookmarkEnd w:id="0"/>
    </w:p>
    <w:sectPr w:rsidR="00802591" w:rsidRPr="00C27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C7737"/>
    <w:multiLevelType w:val="hybridMultilevel"/>
    <w:tmpl w:val="5DC2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9273E"/>
    <w:multiLevelType w:val="hybridMultilevel"/>
    <w:tmpl w:val="5B206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FD"/>
    <w:rsid w:val="00054966"/>
    <w:rsid w:val="0008388D"/>
    <w:rsid w:val="001072F5"/>
    <w:rsid w:val="0012124D"/>
    <w:rsid w:val="00122AF8"/>
    <w:rsid w:val="001B0539"/>
    <w:rsid w:val="001D4ACD"/>
    <w:rsid w:val="0020573F"/>
    <w:rsid w:val="00261A0A"/>
    <w:rsid w:val="00290FF4"/>
    <w:rsid w:val="002C6EB3"/>
    <w:rsid w:val="0030000B"/>
    <w:rsid w:val="003009FD"/>
    <w:rsid w:val="0031726B"/>
    <w:rsid w:val="003F3376"/>
    <w:rsid w:val="00431362"/>
    <w:rsid w:val="00436DE1"/>
    <w:rsid w:val="004F1F05"/>
    <w:rsid w:val="0064797E"/>
    <w:rsid w:val="006D3A77"/>
    <w:rsid w:val="006F58E6"/>
    <w:rsid w:val="00774C71"/>
    <w:rsid w:val="00787FD3"/>
    <w:rsid w:val="007B164B"/>
    <w:rsid w:val="007B2503"/>
    <w:rsid w:val="007C54F4"/>
    <w:rsid w:val="00802591"/>
    <w:rsid w:val="00865E77"/>
    <w:rsid w:val="008C1464"/>
    <w:rsid w:val="008C38E3"/>
    <w:rsid w:val="009A7487"/>
    <w:rsid w:val="009F33B4"/>
    <w:rsid w:val="00A33630"/>
    <w:rsid w:val="00A93317"/>
    <w:rsid w:val="00B07F4A"/>
    <w:rsid w:val="00B141C9"/>
    <w:rsid w:val="00C27846"/>
    <w:rsid w:val="00CA6348"/>
    <w:rsid w:val="00CC1F42"/>
    <w:rsid w:val="00DE18B9"/>
    <w:rsid w:val="00E07F31"/>
    <w:rsid w:val="00E142D6"/>
    <w:rsid w:val="00E617FA"/>
    <w:rsid w:val="00EA605A"/>
    <w:rsid w:val="00F113B9"/>
    <w:rsid w:val="00F5561E"/>
    <w:rsid w:val="00F71350"/>
    <w:rsid w:val="00FD71B2"/>
    <w:rsid w:val="00FF1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EDC1C-D0FF-419B-A2C4-6A0571949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2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7</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Steinson</dc:creator>
  <cp:keywords/>
  <dc:description/>
  <cp:lastModifiedBy>Martin Steinson</cp:lastModifiedBy>
  <cp:revision>4</cp:revision>
  <dcterms:created xsi:type="dcterms:W3CDTF">2024-01-22T13:12:00Z</dcterms:created>
  <dcterms:modified xsi:type="dcterms:W3CDTF">2024-01-23T15:21:00Z</dcterms:modified>
</cp:coreProperties>
</file>