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FF7E" w14:textId="77777777" w:rsidR="00BF5A5B" w:rsidRPr="0073418D" w:rsidRDefault="00BF5A5B" w:rsidP="006142CE">
      <w:pPr>
        <w:spacing w:before="120" w:after="120" w:line="240" w:lineRule="auto"/>
        <w:jc w:val="left"/>
        <w:rPr>
          <w:rFonts w:cstheme="minorHAnsi"/>
          <w:b/>
          <w:bCs/>
          <w:sz w:val="56"/>
          <w:szCs w:val="56"/>
        </w:rPr>
      </w:pPr>
    </w:p>
    <w:p w14:paraId="785DA3F3" w14:textId="77777777" w:rsidR="00BF5A5B" w:rsidRPr="0073418D" w:rsidRDefault="00BF5A5B" w:rsidP="006142CE">
      <w:pPr>
        <w:spacing w:before="120" w:after="120" w:line="240" w:lineRule="auto"/>
        <w:jc w:val="left"/>
        <w:rPr>
          <w:rFonts w:cstheme="minorHAnsi"/>
          <w:b/>
          <w:bCs/>
          <w:sz w:val="56"/>
          <w:szCs w:val="56"/>
        </w:rPr>
      </w:pPr>
    </w:p>
    <w:p w14:paraId="113D8259" w14:textId="77777777" w:rsidR="00BF5A5B" w:rsidRPr="0073418D" w:rsidRDefault="00BF5A5B" w:rsidP="006142CE">
      <w:pPr>
        <w:spacing w:before="120" w:after="120" w:line="240" w:lineRule="auto"/>
        <w:jc w:val="left"/>
        <w:rPr>
          <w:rFonts w:cstheme="minorHAnsi"/>
          <w:b/>
          <w:bCs/>
          <w:sz w:val="56"/>
          <w:szCs w:val="56"/>
        </w:rPr>
      </w:pPr>
    </w:p>
    <w:p w14:paraId="5CCEA602" w14:textId="77777777" w:rsidR="00882308" w:rsidRPr="0073418D" w:rsidRDefault="00882308" w:rsidP="006142CE">
      <w:pPr>
        <w:spacing w:before="120" w:after="120" w:line="240" w:lineRule="auto"/>
        <w:jc w:val="left"/>
        <w:rPr>
          <w:rFonts w:cstheme="minorHAnsi"/>
          <w:b/>
          <w:bCs/>
          <w:sz w:val="56"/>
          <w:szCs w:val="56"/>
        </w:rPr>
      </w:pPr>
    </w:p>
    <w:p w14:paraId="5C01396B" w14:textId="77777777" w:rsidR="00BF5A5B" w:rsidRPr="0073418D" w:rsidRDefault="00BF5A5B" w:rsidP="00BF5A5B">
      <w:pPr>
        <w:spacing w:before="120" w:after="120" w:line="240" w:lineRule="auto"/>
        <w:rPr>
          <w:rFonts w:cstheme="minorHAnsi"/>
          <w:b/>
          <w:bCs/>
          <w:sz w:val="56"/>
          <w:szCs w:val="56"/>
        </w:rPr>
      </w:pPr>
    </w:p>
    <w:p w14:paraId="1DA64168" w14:textId="0D80CE17" w:rsidR="00882308" w:rsidRPr="0073418D" w:rsidRDefault="00BF5A5B" w:rsidP="001C2A0F">
      <w:pPr>
        <w:spacing w:before="120" w:after="120" w:line="240" w:lineRule="auto"/>
        <w:jc w:val="center"/>
        <w:rPr>
          <w:rFonts w:cstheme="minorHAnsi"/>
          <w:b/>
          <w:bCs/>
          <w:sz w:val="28"/>
          <w:szCs w:val="28"/>
        </w:rPr>
      </w:pPr>
      <w:r w:rsidRPr="0073418D">
        <w:rPr>
          <w:rFonts w:cstheme="minorHAnsi"/>
          <w:b/>
          <w:bCs/>
          <w:sz w:val="28"/>
          <w:szCs w:val="28"/>
        </w:rPr>
        <w:t>Networked Embedded Systems</w:t>
      </w:r>
    </w:p>
    <w:p w14:paraId="4B2CE488" w14:textId="0D446AEE" w:rsidR="003D4573" w:rsidRPr="0073418D" w:rsidRDefault="006F31D0" w:rsidP="00EB77D2">
      <w:pPr>
        <w:spacing w:before="120" w:after="120" w:line="240" w:lineRule="auto"/>
        <w:jc w:val="center"/>
        <w:rPr>
          <w:rFonts w:cstheme="minorHAnsi"/>
          <w:b/>
          <w:bCs/>
          <w:sz w:val="56"/>
          <w:szCs w:val="56"/>
        </w:rPr>
      </w:pPr>
      <w:r w:rsidRPr="0073418D">
        <w:rPr>
          <w:rFonts w:cstheme="minorHAnsi"/>
          <w:b/>
          <w:bCs/>
          <w:sz w:val="56"/>
          <w:szCs w:val="56"/>
        </w:rPr>
        <w:t xml:space="preserve">Practicum </w:t>
      </w:r>
      <w:r w:rsidR="00C33AF0">
        <w:rPr>
          <w:rFonts w:cstheme="minorHAnsi"/>
          <w:b/>
          <w:bCs/>
          <w:sz w:val="56"/>
          <w:szCs w:val="56"/>
        </w:rPr>
        <w:t>3</w:t>
      </w:r>
      <w:r w:rsidRPr="0073418D">
        <w:rPr>
          <w:rFonts w:cstheme="minorHAnsi"/>
          <w:b/>
          <w:bCs/>
          <w:sz w:val="56"/>
          <w:szCs w:val="56"/>
        </w:rPr>
        <w:t xml:space="preserve">: </w:t>
      </w:r>
      <w:r w:rsidR="00C33AF0">
        <w:rPr>
          <w:rFonts w:cstheme="minorHAnsi"/>
          <w:b/>
          <w:bCs/>
          <w:sz w:val="56"/>
          <w:szCs w:val="56"/>
        </w:rPr>
        <w:t>Sensors and Communication</w:t>
      </w:r>
    </w:p>
    <w:p w14:paraId="21F19868" w14:textId="77777777" w:rsidR="001C2A0F" w:rsidRPr="0073418D" w:rsidRDefault="001C2A0F" w:rsidP="00EB77D2">
      <w:pPr>
        <w:spacing w:before="120" w:after="120" w:line="240" w:lineRule="auto"/>
        <w:jc w:val="center"/>
        <w:rPr>
          <w:rFonts w:cstheme="minorHAnsi"/>
          <w:b/>
          <w:bCs/>
          <w:sz w:val="56"/>
          <w:szCs w:val="56"/>
        </w:rPr>
      </w:pPr>
    </w:p>
    <w:p w14:paraId="62A985BD" w14:textId="3E05943B" w:rsidR="00D21D85" w:rsidRPr="0073418D" w:rsidRDefault="00D21D85" w:rsidP="00D21D85">
      <w:pPr>
        <w:rPr>
          <w:b/>
          <w:sz w:val="28"/>
          <w:szCs w:val="28"/>
        </w:rPr>
      </w:pPr>
      <w:r w:rsidRPr="0073418D">
        <w:rPr>
          <w:b/>
          <w:sz w:val="28"/>
          <w:szCs w:val="28"/>
        </w:rPr>
        <w:t>Group</w:t>
      </w:r>
      <w:r w:rsidR="00270F6C" w:rsidRPr="0073418D">
        <w:rPr>
          <w:b/>
          <w:sz w:val="28"/>
          <w:szCs w:val="28"/>
        </w:rPr>
        <w:t xml:space="preserve"> number:</w:t>
      </w:r>
      <w:r w:rsidR="00E164C3" w:rsidRPr="0073418D">
        <w:rPr>
          <w:b/>
          <w:sz w:val="28"/>
          <w:szCs w:val="28"/>
        </w:rPr>
        <w:t xml:space="preserve"> </w:t>
      </w:r>
      <w:proofErr w:type="gramStart"/>
      <w:r w:rsidR="00652F1A" w:rsidRPr="0073418D">
        <w:rPr>
          <w:b/>
          <w:sz w:val="28"/>
          <w:szCs w:val="28"/>
        </w:rPr>
        <w:t>8</w:t>
      </w:r>
      <w:proofErr w:type="gramEnd"/>
    </w:p>
    <w:tbl>
      <w:tblPr>
        <w:tblStyle w:val="Tabellenraster"/>
        <w:tblW w:w="0" w:type="auto"/>
        <w:tblLook w:val="04A0" w:firstRow="1" w:lastRow="0" w:firstColumn="1" w:lastColumn="0" w:noHBand="0" w:noVBand="1"/>
      </w:tblPr>
      <w:tblGrid>
        <w:gridCol w:w="2931"/>
        <w:gridCol w:w="2926"/>
        <w:gridCol w:w="3879"/>
      </w:tblGrid>
      <w:tr w:rsidR="00474644" w:rsidRPr="0073418D" w14:paraId="7C1EA5D2" w14:textId="77777777" w:rsidTr="00474644">
        <w:tc>
          <w:tcPr>
            <w:tcW w:w="3245" w:type="dxa"/>
          </w:tcPr>
          <w:p w14:paraId="5664BB27" w14:textId="5E221198" w:rsidR="00474644" w:rsidRPr="0073418D" w:rsidRDefault="00474644" w:rsidP="00474644">
            <w:pPr>
              <w:jc w:val="center"/>
              <w:rPr>
                <w:b/>
                <w:iCs/>
                <w:sz w:val="28"/>
                <w:szCs w:val="28"/>
              </w:rPr>
            </w:pPr>
            <w:r w:rsidRPr="0073418D">
              <w:rPr>
                <w:b/>
                <w:iCs/>
                <w:sz w:val="28"/>
                <w:szCs w:val="28"/>
              </w:rPr>
              <w:t>Name</w:t>
            </w:r>
          </w:p>
        </w:tc>
        <w:tc>
          <w:tcPr>
            <w:tcW w:w="3245" w:type="dxa"/>
          </w:tcPr>
          <w:p w14:paraId="716CB29D" w14:textId="4F64E581" w:rsidR="00474644" w:rsidRPr="0073418D" w:rsidRDefault="00474644" w:rsidP="00474644">
            <w:pPr>
              <w:jc w:val="center"/>
              <w:rPr>
                <w:b/>
                <w:iCs/>
                <w:sz w:val="28"/>
                <w:szCs w:val="28"/>
              </w:rPr>
            </w:pPr>
            <w:r w:rsidRPr="0073418D">
              <w:rPr>
                <w:b/>
                <w:iCs/>
                <w:sz w:val="28"/>
                <w:szCs w:val="28"/>
              </w:rPr>
              <w:t>Student ID</w:t>
            </w:r>
          </w:p>
        </w:tc>
        <w:tc>
          <w:tcPr>
            <w:tcW w:w="3246" w:type="dxa"/>
          </w:tcPr>
          <w:p w14:paraId="720D1D01" w14:textId="1B4F5F7C" w:rsidR="00474644" w:rsidRPr="0073418D" w:rsidRDefault="00474644" w:rsidP="00474644">
            <w:pPr>
              <w:jc w:val="center"/>
              <w:rPr>
                <w:b/>
                <w:iCs/>
                <w:sz w:val="28"/>
                <w:szCs w:val="28"/>
              </w:rPr>
            </w:pPr>
            <w:r w:rsidRPr="0073418D">
              <w:rPr>
                <w:b/>
                <w:iCs/>
                <w:sz w:val="28"/>
                <w:szCs w:val="28"/>
              </w:rPr>
              <w:t>Email</w:t>
            </w:r>
          </w:p>
        </w:tc>
      </w:tr>
      <w:tr w:rsidR="00474644" w:rsidRPr="0073418D" w14:paraId="348A5734" w14:textId="77777777" w:rsidTr="00474644">
        <w:tc>
          <w:tcPr>
            <w:tcW w:w="3245" w:type="dxa"/>
          </w:tcPr>
          <w:p w14:paraId="3ECC703C" w14:textId="7D318D68" w:rsidR="00474644" w:rsidRPr="0073418D" w:rsidRDefault="000D595A" w:rsidP="00D21D85">
            <w:pPr>
              <w:rPr>
                <w:bCs/>
                <w:iCs/>
                <w:sz w:val="28"/>
                <w:szCs w:val="28"/>
              </w:rPr>
            </w:pPr>
            <w:proofErr w:type="spellStart"/>
            <w:r w:rsidRPr="0073418D">
              <w:rPr>
                <w:bCs/>
                <w:iCs/>
                <w:sz w:val="28"/>
                <w:szCs w:val="28"/>
              </w:rPr>
              <w:t>Bernberger</w:t>
            </w:r>
            <w:proofErr w:type="spellEnd"/>
            <w:r w:rsidRPr="0073418D">
              <w:rPr>
                <w:bCs/>
                <w:iCs/>
                <w:sz w:val="28"/>
                <w:szCs w:val="28"/>
              </w:rPr>
              <w:t xml:space="preserve"> Sarah</w:t>
            </w:r>
          </w:p>
        </w:tc>
        <w:tc>
          <w:tcPr>
            <w:tcW w:w="3245" w:type="dxa"/>
          </w:tcPr>
          <w:p w14:paraId="43FA8CE2" w14:textId="29047D72" w:rsidR="00474644" w:rsidRPr="0073418D" w:rsidRDefault="000D595A" w:rsidP="00D21D85">
            <w:pPr>
              <w:rPr>
                <w:bCs/>
                <w:iCs/>
                <w:sz w:val="28"/>
                <w:szCs w:val="28"/>
              </w:rPr>
            </w:pPr>
            <w:r w:rsidRPr="0073418D">
              <w:rPr>
                <w:bCs/>
                <w:iCs/>
                <w:sz w:val="28"/>
                <w:szCs w:val="28"/>
              </w:rPr>
              <w:t>k12112018</w:t>
            </w:r>
          </w:p>
        </w:tc>
        <w:tc>
          <w:tcPr>
            <w:tcW w:w="3246" w:type="dxa"/>
          </w:tcPr>
          <w:p w14:paraId="7DFB80D5" w14:textId="5C1FBDC6" w:rsidR="00474644" w:rsidRPr="0073418D" w:rsidRDefault="000D595A" w:rsidP="00D21D85">
            <w:pPr>
              <w:rPr>
                <w:bCs/>
                <w:iCs/>
                <w:sz w:val="28"/>
                <w:szCs w:val="28"/>
              </w:rPr>
            </w:pPr>
            <w:r w:rsidRPr="0073418D">
              <w:rPr>
                <w:bCs/>
                <w:iCs/>
                <w:sz w:val="28"/>
                <w:szCs w:val="28"/>
              </w:rPr>
              <w:t>sarahbernberger.sb@gmail.com</w:t>
            </w:r>
          </w:p>
        </w:tc>
      </w:tr>
      <w:tr w:rsidR="00474644" w:rsidRPr="0073418D" w14:paraId="426B00B3" w14:textId="77777777" w:rsidTr="00474644">
        <w:tc>
          <w:tcPr>
            <w:tcW w:w="3245" w:type="dxa"/>
          </w:tcPr>
          <w:p w14:paraId="6426922D" w14:textId="67FEE649" w:rsidR="00474644" w:rsidRPr="0073418D" w:rsidRDefault="000D595A" w:rsidP="00D21D85">
            <w:pPr>
              <w:rPr>
                <w:bCs/>
                <w:iCs/>
                <w:sz w:val="28"/>
                <w:szCs w:val="28"/>
              </w:rPr>
            </w:pPr>
            <w:r w:rsidRPr="0073418D">
              <w:rPr>
                <w:bCs/>
                <w:iCs/>
                <w:sz w:val="28"/>
                <w:szCs w:val="28"/>
              </w:rPr>
              <w:t>Grundner Simon</w:t>
            </w:r>
          </w:p>
        </w:tc>
        <w:tc>
          <w:tcPr>
            <w:tcW w:w="3245" w:type="dxa"/>
          </w:tcPr>
          <w:p w14:paraId="36C2BAC4" w14:textId="139DFDAE" w:rsidR="00474644" w:rsidRPr="0073418D" w:rsidRDefault="000D595A" w:rsidP="00D21D85">
            <w:pPr>
              <w:rPr>
                <w:bCs/>
                <w:iCs/>
                <w:sz w:val="28"/>
                <w:szCs w:val="28"/>
              </w:rPr>
            </w:pPr>
            <w:r w:rsidRPr="0073418D">
              <w:rPr>
                <w:bCs/>
                <w:iCs/>
                <w:sz w:val="28"/>
                <w:szCs w:val="28"/>
              </w:rPr>
              <w:t>k12136610</w:t>
            </w:r>
          </w:p>
        </w:tc>
        <w:tc>
          <w:tcPr>
            <w:tcW w:w="3246" w:type="dxa"/>
          </w:tcPr>
          <w:p w14:paraId="6783B2B0" w14:textId="06441CEF" w:rsidR="00A740F9" w:rsidRPr="0073418D" w:rsidRDefault="000D595A" w:rsidP="00D21D85">
            <w:pPr>
              <w:rPr>
                <w:bCs/>
                <w:iCs/>
                <w:sz w:val="28"/>
                <w:szCs w:val="28"/>
              </w:rPr>
            </w:pPr>
            <w:r w:rsidRPr="0073418D">
              <w:rPr>
                <w:bCs/>
                <w:iCs/>
                <w:sz w:val="28"/>
                <w:szCs w:val="28"/>
              </w:rPr>
              <w:t>simon.grundner@gmail.com</w:t>
            </w:r>
          </w:p>
        </w:tc>
      </w:tr>
    </w:tbl>
    <w:p w14:paraId="3E6B5E9C" w14:textId="77777777" w:rsidR="003D213B" w:rsidRPr="0073418D" w:rsidRDefault="003D213B" w:rsidP="006142CE">
      <w:pPr>
        <w:jc w:val="left"/>
        <w:rPr>
          <w:b/>
          <w:bCs/>
        </w:rPr>
      </w:pPr>
    </w:p>
    <w:p w14:paraId="3E92EA8A" w14:textId="77777777" w:rsidR="003D213B" w:rsidRPr="0073418D" w:rsidRDefault="003D213B" w:rsidP="006142CE">
      <w:pPr>
        <w:jc w:val="left"/>
        <w:rPr>
          <w:b/>
          <w:bCs/>
        </w:rPr>
      </w:pPr>
    </w:p>
    <w:p w14:paraId="206311AA" w14:textId="77777777" w:rsidR="003D213B" w:rsidRPr="0073418D" w:rsidRDefault="003D213B" w:rsidP="006142CE">
      <w:pPr>
        <w:jc w:val="left"/>
        <w:rPr>
          <w:b/>
          <w:bCs/>
        </w:rPr>
      </w:pPr>
    </w:p>
    <w:p w14:paraId="63DD771F" w14:textId="77777777" w:rsidR="003D213B" w:rsidRPr="0073418D" w:rsidRDefault="003D213B" w:rsidP="006142CE">
      <w:pPr>
        <w:jc w:val="left"/>
        <w:rPr>
          <w:b/>
          <w:bCs/>
        </w:rPr>
      </w:pPr>
    </w:p>
    <w:p w14:paraId="3E47EEFE" w14:textId="77777777" w:rsidR="003D213B" w:rsidRPr="0073418D" w:rsidRDefault="003D213B" w:rsidP="006142CE">
      <w:pPr>
        <w:jc w:val="left"/>
        <w:rPr>
          <w:b/>
          <w:bCs/>
        </w:rPr>
      </w:pPr>
    </w:p>
    <w:p w14:paraId="20257712" w14:textId="77777777" w:rsidR="003D213B" w:rsidRPr="0073418D" w:rsidRDefault="003D213B" w:rsidP="006142CE">
      <w:pPr>
        <w:jc w:val="left"/>
        <w:rPr>
          <w:b/>
          <w:bCs/>
        </w:rPr>
      </w:pPr>
    </w:p>
    <w:p w14:paraId="6893222C" w14:textId="77777777" w:rsidR="003D213B" w:rsidRPr="0073418D" w:rsidRDefault="003D213B" w:rsidP="006142CE">
      <w:pPr>
        <w:jc w:val="left"/>
        <w:rPr>
          <w:b/>
          <w:bCs/>
        </w:rPr>
      </w:pPr>
    </w:p>
    <w:p w14:paraId="73A6EA01" w14:textId="77777777" w:rsidR="003D213B" w:rsidRPr="0073418D" w:rsidRDefault="003D213B" w:rsidP="006142CE">
      <w:pPr>
        <w:jc w:val="left"/>
        <w:rPr>
          <w:b/>
          <w:bCs/>
        </w:rPr>
      </w:pPr>
    </w:p>
    <w:p w14:paraId="7DFEBB38" w14:textId="77777777" w:rsidR="003D213B" w:rsidRPr="0073418D" w:rsidRDefault="003D213B" w:rsidP="006142CE">
      <w:pPr>
        <w:jc w:val="left"/>
        <w:rPr>
          <w:b/>
          <w:bCs/>
        </w:rPr>
      </w:pPr>
    </w:p>
    <w:p w14:paraId="1D56BBA5" w14:textId="77777777" w:rsidR="003D213B" w:rsidRPr="0073418D" w:rsidRDefault="003D213B" w:rsidP="006142CE">
      <w:pPr>
        <w:jc w:val="left"/>
        <w:rPr>
          <w:b/>
          <w:bCs/>
        </w:rPr>
      </w:pPr>
    </w:p>
    <w:p w14:paraId="1F75BFA3" w14:textId="2C89CBDC" w:rsidR="00A740F9" w:rsidRPr="0073418D" w:rsidRDefault="00C33AF0" w:rsidP="003D213B">
      <w:pPr>
        <w:jc w:val="center"/>
        <w:rPr>
          <w:b/>
          <w:bCs/>
        </w:rPr>
      </w:pPr>
      <w:r>
        <w:rPr>
          <w:b/>
          <w:bCs/>
          <w:lang w:val="de-DE"/>
        </w:rPr>
        <w:t>1</w:t>
      </w:r>
      <w:r w:rsidR="00D236C2">
        <w:rPr>
          <w:b/>
          <w:bCs/>
          <w:lang w:val="de-DE"/>
        </w:rPr>
        <w:t>9.05.2024</w:t>
      </w:r>
      <w:r w:rsidR="00A740F9" w:rsidRPr="0073418D">
        <w:rPr>
          <w:b/>
          <w:bCs/>
        </w:rPr>
        <w:br w:type="page"/>
      </w:r>
    </w:p>
    <w:sdt>
      <w:sdtPr>
        <w:rPr>
          <w:rFonts w:eastAsiaTheme="minorEastAsia" w:cstheme="minorBidi"/>
          <w:b w:val="0"/>
          <w:sz w:val="22"/>
          <w:szCs w:val="22"/>
          <w:lang w:val="en-US" w:eastAsia="en-US"/>
        </w:rPr>
        <w:id w:val="2045938020"/>
        <w:docPartObj>
          <w:docPartGallery w:val="Table of Contents"/>
          <w:docPartUnique/>
        </w:docPartObj>
      </w:sdtPr>
      <w:sdtEndPr>
        <w:rPr>
          <w:sz w:val="24"/>
          <w:szCs w:val="24"/>
        </w:rPr>
      </w:sdtEndPr>
      <w:sdtContent>
        <w:p w14:paraId="6015B68B" w14:textId="77777777" w:rsidR="00A740F9" w:rsidRPr="0073418D" w:rsidRDefault="00A740F9" w:rsidP="00A740F9">
          <w:pPr>
            <w:pStyle w:val="Inhaltsverzeichnisberschrift"/>
            <w:rPr>
              <w:lang w:val="en-US"/>
            </w:rPr>
          </w:pPr>
          <w:r w:rsidRPr="0073418D">
            <w:rPr>
              <w:lang w:val="en-US"/>
            </w:rPr>
            <w:t>Map of Content</w:t>
          </w:r>
        </w:p>
        <w:p w14:paraId="65C8C5E8" w14:textId="06FDDDC3" w:rsidR="00266A93" w:rsidRDefault="00A740F9">
          <w:pPr>
            <w:pStyle w:val="Verzeichnis1"/>
            <w:rPr>
              <w:rFonts w:eastAsiaTheme="minorEastAsia"/>
              <w:noProof/>
              <w:kern w:val="2"/>
              <w:szCs w:val="24"/>
              <w:lang w:val="de-DE" w:eastAsia="de-DE"/>
              <w14:ligatures w14:val="standardContextual"/>
            </w:rPr>
          </w:pPr>
          <w:r w:rsidRPr="0073418D">
            <w:fldChar w:fldCharType="begin"/>
          </w:r>
          <w:r w:rsidRPr="0073418D">
            <w:instrText xml:space="preserve"> TOC \o "1-3" \h \z \u </w:instrText>
          </w:r>
          <w:r w:rsidRPr="0073418D">
            <w:fldChar w:fldCharType="separate"/>
          </w:r>
          <w:hyperlink w:anchor="_Toc166975117" w:history="1">
            <w:r w:rsidR="00266A93" w:rsidRPr="0092692A">
              <w:rPr>
                <w:rStyle w:val="Hyperlink"/>
                <w:rFonts w:cstheme="minorHAnsi"/>
                <w:bCs/>
                <w:noProof/>
              </w:rPr>
              <w:t>Theory Questions</w:t>
            </w:r>
            <w:r w:rsidR="00266A93">
              <w:rPr>
                <w:noProof/>
                <w:webHidden/>
              </w:rPr>
              <w:tab/>
            </w:r>
            <w:r w:rsidR="00266A93">
              <w:rPr>
                <w:noProof/>
                <w:webHidden/>
              </w:rPr>
              <w:fldChar w:fldCharType="begin"/>
            </w:r>
            <w:r w:rsidR="00266A93">
              <w:rPr>
                <w:noProof/>
                <w:webHidden/>
              </w:rPr>
              <w:instrText xml:space="preserve"> PAGEREF _Toc166975117 \h </w:instrText>
            </w:r>
            <w:r w:rsidR="00266A93">
              <w:rPr>
                <w:noProof/>
                <w:webHidden/>
              </w:rPr>
            </w:r>
            <w:r w:rsidR="00266A93">
              <w:rPr>
                <w:noProof/>
                <w:webHidden/>
              </w:rPr>
              <w:fldChar w:fldCharType="separate"/>
            </w:r>
            <w:r w:rsidR="00266A93">
              <w:rPr>
                <w:noProof/>
                <w:webHidden/>
              </w:rPr>
              <w:t>3</w:t>
            </w:r>
            <w:r w:rsidR="00266A93">
              <w:rPr>
                <w:noProof/>
                <w:webHidden/>
              </w:rPr>
              <w:fldChar w:fldCharType="end"/>
            </w:r>
          </w:hyperlink>
        </w:p>
        <w:p w14:paraId="625D4C1E" w14:textId="11ECF8DB" w:rsidR="00266A93" w:rsidRDefault="00266A93">
          <w:pPr>
            <w:pStyle w:val="Verzeichnis1"/>
            <w:rPr>
              <w:rFonts w:eastAsiaTheme="minorEastAsia"/>
              <w:noProof/>
              <w:kern w:val="2"/>
              <w:szCs w:val="24"/>
              <w:lang w:val="de-DE" w:eastAsia="de-DE"/>
              <w14:ligatures w14:val="standardContextual"/>
            </w:rPr>
          </w:pPr>
          <w:hyperlink w:anchor="_Toc166975118" w:history="1">
            <w:r w:rsidRPr="0092692A">
              <w:rPr>
                <w:rStyle w:val="Hyperlink"/>
                <w:rFonts w:cstheme="minorHAnsi"/>
                <w:bCs/>
                <w:noProof/>
              </w:rPr>
              <w:t>Task A: Read Data from the LIS3MDL Magnetic Sensor</w:t>
            </w:r>
            <w:r>
              <w:rPr>
                <w:noProof/>
                <w:webHidden/>
              </w:rPr>
              <w:tab/>
            </w:r>
            <w:r>
              <w:rPr>
                <w:noProof/>
                <w:webHidden/>
              </w:rPr>
              <w:fldChar w:fldCharType="begin"/>
            </w:r>
            <w:r>
              <w:rPr>
                <w:noProof/>
                <w:webHidden/>
              </w:rPr>
              <w:instrText xml:space="preserve"> PAGEREF _Toc166975118 \h </w:instrText>
            </w:r>
            <w:r>
              <w:rPr>
                <w:noProof/>
                <w:webHidden/>
              </w:rPr>
            </w:r>
            <w:r>
              <w:rPr>
                <w:noProof/>
                <w:webHidden/>
              </w:rPr>
              <w:fldChar w:fldCharType="separate"/>
            </w:r>
            <w:r>
              <w:rPr>
                <w:noProof/>
                <w:webHidden/>
              </w:rPr>
              <w:t>4</w:t>
            </w:r>
            <w:r>
              <w:rPr>
                <w:noProof/>
                <w:webHidden/>
              </w:rPr>
              <w:fldChar w:fldCharType="end"/>
            </w:r>
          </w:hyperlink>
        </w:p>
        <w:p w14:paraId="303DF7E3" w14:textId="0B9858A4"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19" w:history="1">
            <w:r w:rsidRPr="0092692A">
              <w:rPr>
                <w:rStyle w:val="Hyperlink"/>
                <w:rFonts w:cstheme="minorHAnsi"/>
                <w:bCs/>
                <w:noProof/>
              </w:rPr>
              <w:t>A.1. Calculations</w:t>
            </w:r>
            <w:r>
              <w:rPr>
                <w:noProof/>
                <w:webHidden/>
              </w:rPr>
              <w:tab/>
            </w:r>
            <w:r>
              <w:rPr>
                <w:noProof/>
                <w:webHidden/>
              </w:rPr>
              <w:fldChar w:fldCharType="begin"/>
            </w:r>
            <w:r>
              <w:rPr>
                <w:noProof/>
                <w:webHidden/>
              </w:rPr>
              <w:instrText xml:space="preserve"> PAGEREF _Toc166975119 \h </w:instrText>
            </w:r>
            <w:r>
              <w:rPr>
                <w:noProof/>
                <w:webHidden/>
              </w:rPr>
            </w:r>
            <w:r>
              <w:rPr>
                <w:noProof/>
                <w:webHidden/>
              </w:rPr>
              <w:fldChar w:fldCharType="separate"/>
            </w:r>
            <w:r>
              <w:rPr>
                <w:noProof/>
                <w:webHidden/>
              </w:rPr>
              <w:t>4</w:t>
            </w:r>
            <w:r>
              <w:rPr>
                <w:noProof/>
                <w:webHidden/>
              </w:rPr>
              <w:fldChar w:fldCharType="end"/>
            </w:r>
          </w:hyperlink>
        </w:p>
        <w:p w14:paraId="545B82E6" w14:textId="1602FD57"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20" w:history="1">
            <w:r w:rsidRPr="0092692A">
              <w:rPr>
                <w:rStyle w:val="Hyperlink"/>
                <w:rFonts w:cstheme="minorHAnsi"/>
                <w:bCs/>
                <w:noProof/>
              </w:rPr>
              <w:t>A.2. Implementation</w:t>
            </w:r>
            <w:r>
              <w:rPr>
                <w:noProof/>
                <w:webHidden/>
              </w:rPr>
              <w:tab/>
            </w:r>
            <w:r>
              <w:rPr>
                <w:noProof/>
                <w:webHidden/>
              </w:rPr>
              <w:fldChar w:fldCharType="begin"/>
            </w:r>
            <w:r>
              <w:rPr>
                <w:noProof/>
                <w:webHidden/>
              </w:rPr>
              <w:instrText xml:space="preserve"> PAGEREF _Toc166975120 \h </w:instrText>
            </w:r>
            <w:r>
              <w:rPr>
                <w:noProof/>
                <w:webHidden/>
              </w:rPr>
            </w:r>
            <w:r>
              <w:rPr>
                <w:noProof/>
                <w:webHidden/>
              </w:rPr>
              <w:fldChar w:fldCharType="separate"/>
            </w:r>
            <w:r>
              <w:rPr>
                <w:noProof/>
                <w:webHidden/>
              </w:rPr>
              <w:t>4</w:t>
            </w:r>
            <w:r>
              <w:rPr>
                <w:noProof/>
                <w:webHidden/>
              </w:rPr>
              <w:fldChar w:fldCharType="end"/>
            </w:r>
          </w:hyperlink>
        </w:p>
        <w:p w14:paraId="55B99DAD" w14:textId="658E011A"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21" w:history="1">
            <w:r w:rsidRPr="0092692A">
              <w:rPr>
                <w:rStyle w:val="Hyperlink"/>
                <w:noProof/>
              </w:rPr>
              <w:t>A.3. Results</w:t>
            </w:r>
            <w:r>
              <w:rPr>
                <w:noProof/>
                <w:webHidden/>
              </w:rPr>
              <w:tab/>
            </w:r>
            <w:r>
              <w:rPr>
                <w:noProof/>
                <w:webHidden/>
              </w:rPr>
              <w:fldChar w:fldCharType="begin"/>
            </w:r>
            <w:r>
              <w:rPr>
                <w:noProof/>
                <w:webHidden/>
              </w:rPr>
              <w:instrText xml:space="preserve"> PAGEREF _Toc166975121 \h </w:instrText>
            </w:r>
            <w:r>
              <w:rPr>
                <w:noProof/>
                <w:webHidden/>
              </w:rPr>
            </w:r>
            <w:r>
              <w:rPr>
                <w:noProof/>
                <w:webHidden/>
              </w:rPr>
              <w:fldChar w:fldCharType="separate"/>
            </w:r>
            <w:r>
              <w:rPr>
                <w:noProof/>
                <w:webHidden/>
              </w:rPr>
              <w:t>4</w:t>
            </w:r>
            <w:r>
              <w:rPr>
                <w:noProof/>
                <w:webHidden/>
              </w:rPr>
              <w:fldChar w:fldCharType="end"/>
            </w:r>
          </w:hyperlink>
        </w:p>
        <w:p w14:paraId="4CE2D3CF" w14:textId="0D7281D6"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22" w:history="1">
            <w:r w:rsidRPr="0092692A">
              <w:rPr>
                <w:rStyle w:val="Hyperlink"/>
                <w:rFonts w:cstheme="minorHAnsi"/>
                <w:bCs/>
                <w:noProof/>
              </w:rPr>
              <w:t>A.4. Discussion</w:t>
            </w:r>
            <w:r>
              <w:rPr>
                <w:noProof/>
                <w:webHidden/>
              </w:rPr>
              <w:tab/>
            </w:r>
            <w:r>
              <w:rPr>
                <w:noProof/>
                <w:webHidden/>
              </w:rPr>
              <w:fldChar w:fldCharType="begin"/>
            </w:r>
            <w:r>
              <w:rPr>
                <w:noProof/>
                <w:webHidden/>
              </w:rPr>
              <w:instrText xml:space="preserve"> PAGEREF _Toc166975122 \h </w:instrText>
            </w:r>
            <w:r>
              <w:rPr>
                <w:noProof/>
                <w:webHidden/>
              </w:rPr>
            </w:r>
            <w:r>
              <w:rPr>
                <w:noProof/>
                <w:webHidden/>
              </w:rPr>
              <w:fldChar w:fldCharType="separate"/>
            </w:r>
            <w:r>
              <w:rPr>
                <w:noProof/>
                <w:webHidden/>
              </w:rPr>
              <w:t>4</w:t>
            </w:r>
            <w:r>
              <w:rPr>
                <w:noProof/>
                <w:webHidden/>
              </w:rPr>
              <w:fldChar w:fldCharType="end"/>
            </w:r>
          </w:hyperlink>
        </w:p>
        <w:p w14:paraId="34E47D7F" w14:textId="18924B02" w:rsidR="00266A93" w:rsidRDefault="00266A93">
          <w:pPr>
            <w:pStyle w:val="Verzeichnis1"/>
            <w:rPr>
              <w:rFonts w:eastAsiaTheme="minorEastAsia"/>
              <w:noProof/>
              <w:kern w:val="2"/>
              <w:szCs w:val="24"/>
              <w:lang w:val="de-DE" w:eastAsia="de-DE"/>
              <w14:ligatures w14:val="standardContextual"/>
            </w:rPr>
          </w:pPr>
          <w:hyperlink w:anchor="_Toc166975123" w:history="1">
            <w:r w:rsidRPr="0092692A">
              <w:rPr>
                <w:rStyle w:val="Hyperlink"/>
                <w:rFonts w:cstheme="minorHAnsi"/>
                <w:bCs/>
                <w:noProof/>
              </w:rPr>
              <w:t>Task B: Read Humidity Values from the HTS221 Sensor</w:t>
            </w:r>
            <w:r>
              <w:rPr>
                <w:noProof/>
                <w:webHidden/>
              </w:rPr>
              <w:tab/>
            </w:r>
            <w:r>
              <w:rPr>
                <w:noProof/>
                <w:webHidden/>
              </w:rPr>
              <w:fldChar w:fldCharType="begin"/>
            </w:r>
            <w:r>
              <w:rPr>
                <w:noProof/>
                <w:webHidden/>
              </w:rPr>
              <w:instrText xml:space="preserve"> PAGEREF _Toc166975123 \h </w:instrText>
            </w:r>
            <w:r>
              <w:rPr>
                <w:noProof/>
                <w:webHidden/>
              </w:rPr>
            </w:r>
            <w:r>
              <w:rPr>
                <w:noProof/>
                <w:webHidden/>
              </w:rPr>
              <w:fldChar w:fldCharType="separate"/>
            </w:r>
            <w:r>
              <w:rPr>
                <w:noProof/>
                <w:webHidden/>
              </w:rPr>
              <w:t>5</w:t>
            </w:r>
            <w:r>
              <w:rPr>
                <w:noProof/>
                <w:webHidden/>
              </w:rPr>
              <w:fldChar w:fldCharType="end"/>
            </w:r>
          </w:hyperlink>
        </w:p>
        <w:p w14:paraId="3CAF4E0C" w14:textId="00F0EDC6"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24" w:history="1">
            <w:r w:rsidRPr="0092692A">
              <w:rPr>
                <w:rStyle w:val="Hyperlink"/>
                <w:rFonts w:cstheme="minorHAnsi"/>
                <w:bCs/>
                <w:noProof/>
              </w:rPr>
              <w:t>B.1. Calculations</w:t>
            </w:r>
            <w:r>
              <w:rPr>
                <w:noProof/>
                <w:webHidden/>
              </w:rPr>
              <w:tab/>
            </w:r>
            <w:r>
              <w:rPr>
                <w:noProof/>
                <w:webHidden/>
              </w:rPr>
              <w:fldChar w:fldCharType="begin"/>
            </w:r>
            <w:r>
              <w:rPr>
                <w:noProof/>
                <w:webHidden/>
              </w:rPr>
              <w:instrText xml:space="preserve"> PAGEREF _Toc166975124 \h </w:instrText>
            </w:r>
            <w:r>
              <w:rPr>
                <w:noProof/>
                <w:webHidden/>
              </w:rPr>
            </w:r>
            <w:r>
              <w:rPr>
                <w:noProof/>
                <w:webHidden/>
              </w:rPr>
              <w:fldChar w:fldCharType="separate"/>
            </w:r>
            <w:r>
              <w:rPr>
                <w:noProof/>
                <w:webHidden/>
              </w:rPr>
              <w:t>5</w:t>
            </w:r>
            <w:r>
              <w:rPr>
                <w:noProof/>
                <w:webHidden/>
              </w:rPr>
              <w:fldChar w:fldCharType="end"/>
            </w:r>
          </w:hyperlink>
        </w:p>
        <w:p w14:paraId="2C520531" w14:textId="4E0ED641"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25" w:history="1">
            <w:r w:rsidRPr="0092692A">
              <w:rPr>
                <w:rStyle w:val="Hyperlink"/>
                <w:rFonts w:cstheme="minorHAnsi"/>
                <w:bCs/>
                <w:noProof/>
              </w:rPr>
              <w:t>B.2. Implementation</w:t>
            </w:r>
            <w:r>
              <w:rPr>
                <w:noProof/>
                <w:webHidden/>
              </w:rPr>
              <w:tab/>
            </w:r>
            <w:r>
              <w:rPr>
                <w:noProof/>
                <w:webHidden/>
              </w:rPr>
              <w:fldChar w:fldCharType="begin"/>
            </w:r>
            <w:r>
              <w:rPr>
                <w:noProof/>
                <w:webHidden/>
              </w:rPr>
              <w:instrText xml:space="preserve"> PAGEREF _Toc166975125 \h </w:instrText>
            </w:r>
            <w:r>
              <w:rPr>
                <w:noProof/>
                <w:webHidden/>
              </w:rPr>
            </w:r>
            <w:r>
              <w:rPr>
                <w:noProof/>
                <w:webHidden/>
              </w:rPr>
              <w:fldChar w:fldCharType="separate"/>
            </w:r>
            <w:r>
              <w:rPr>
                <w:noProof/>
                <w:webHidden/>
              </w:rPr>
              <w:t>5</w:t>
            </w:r>
            <w:r>
              <w:rPr>
                <w:noProof/>
                <w:webHidden/>
              </w:rPr>
              <w:fldChar w:fldCharType="end"/>
            </w:r>
          </w:hyperlink>
        </w:p>
        <w:p w14:paraId="619DF2AE" w14:textId="195416F0"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26" w:history="1">
            <w:r w:rsidRPr="0092692A">
              <w:rPr>
                <w:rStyle w:val="Hyperlink"/>
                <w:rFonts w:cstheme="minorHAnsi"/>
                <w:bCs/>
                <w:noProof/>
              </w:rPr>
              <w:t>B.3. Results</w:t>
            </w:r>
            <w:r>
              <w:rPr>
                <w:noProof/>
                <w:webHidden/>
              </w:rPr>
              <w:tab/>
            </w:r>
            <w:r>
              <w:rPr>
                <w:noProof/>
                <w:webHidden/>
              </w:rPr>
              <w:fldChar w:fldCharType="begin"/>
            </w:r>
            <w:r>
              <w:rPr>
                <w:noProof/>
                <w:webHidden/>
              </w:rPr>
              <w:instrText xml:space="preserve"> PAGEREF _Toc166975126 \h </w:instrText>
            </w:r>
            <w:r>
              <w:rPr>
                <w:noProof/>
                <w:webHidden/>
              </w:rPr>
            </w:r>
            <w:r>
              <w:rPr>
                <w:noProof/>
                <w:webHidden/>
              </w:rPr>
              <w:fldChar w:fldCharType="separate"/>
            </w:r>
            <w:r>
              <w:rPr>
                <w:noProof/>
                <w:webHidden/>
              </w:rPr>
              <w:t>5</w:t>
            </w:r>
            <w:r>
              <w:rPr>
                <w:noProof/>
                <w:webHidden/>
              </w:rPr>
              <w:fldChar w:fldCharType="end"/>
            </w:r>
          </w:hyperlink>
        </w:p>
        <w:p w14:paraId="0373DACD" w14:textId="23812D3A"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27" w:history="1">
            <w:r w:rsidRPr="0092692A">
              <w:rPr>
                <w:rStyle w:val="Hyperlink"/>
                <w:rFonts w:cstheme="minorHAnsi"/>
                <w:bCs/>
                <w:noProof/>
              </w:rPr>
              <w:t>B.4. Discussion</w:t>
            </w:r>
            <w:r>
              <w:rPr>
                <w:noProof/>
                <w:webHidden/>
              </w:rPr>
              <w:tab/>
            </w:r>
            <w:r>
              <w:rPr>
                <w:noProof/>
                <w:webHidden/>
              </w:rPr>
              <w:fldChar w:fldCharType="begin"/>
            </w:r>
            <w:r>
              <w:rPr>
                <w:noProof/>
                <w:webHidden/>
              </w:rPr>
              <w:instrText xml:space="preserve"> PAGEREF _Toc166975127 \h </w:instrText>
            </w:r>
            <w:r>
              <w:rPr>
                <w:noProof/>
                <w:webHidden/>
              </w:rPr>
            </w:r>
            <w:r>
              <w:rPr>
                <w:noProof/>
                <w:webHidden/>
              </w:rPr>
              <w:fldChar w:fldCharType="separate"/>
            </w:r>
            <w:r>
              <w:rPr>
                <w:noProof/>
                <w:webHidden/>
              </w:rPr>
              <w:t>5</w:t>
            </w:r>
            <w:r>
              <w:rPr>
                <w:noProof/>
                <w:webHidden/>
              </w:rPr>
              <w:fldChar w:fldCharType="end"/>
            </w:r>
          </w:hyperlink>
        </w:p>
        <w:p w14:paraId="0E9D98EE" w14:textId="662EDB22" w:rsidR="00266A93" w:rsidRDefault="00266A93">
          <w:pPr>
            <w:pStyle w:val="Verzeichnis1"/>
            <w:rPr>
              <w:rFonts w:eastAsiaTheme="minorEastAsia"/>
              <w:noProof/>
              <w:kern w:val="2"/>
              <w:szCs w:val="24"/>
              <w:lang w:val="de-DE" w:eastAsia="de-DE"/>
              <w14:ligatures w14:val="standardContextual"/>
            </w:rPr>
          </w:pPr>
          <w:hyperlink w:anchor="_Toc166975128" w:history="1">
            <w:r w:rsidRPr="0092692A">
              <w:rPr>
                <w:rStyle w:val="Hyperlink"/>
                <w:rFonts w:cstheme="minorHAnsi"/>
                <w:bCs/>
                <w:noProof/>
              </w:rPr>
              <w:t>Task C: Read Temperature Values from the HTS221 Sensor</w:t>
            </w:r>
            <w:r>
              <w:rPr>
                <w:noProof/>
                <w:webHidden/>
              </w:rPr>
              <w:tab/>
            </w:r>
            <w:r>
              <w:rPr>
                <w:noProof/>
                <w:webHidden/>
              </w:rPr>
              <w:fldChar w:fldCharType="begin"/>
            </w:r>
            <w:r>
              <w:rPr>
                <w:noProof/>
                <w:webHidden/>
              </w:rPr>
              <w:instrText xml:space="preserve"> PAGEREF _Toc166975128 \h </w:instrText>
            </w:r>
            <w:r>
              <w:rPr>
                <w:noProof/>
                <w:webHidden/>
              </w:rPr>
            </w:r>
            <w:r>
              <w:rPr>
                <w:noProof/>
                <w:webHidden/>
              </w:rPr>
              <w:fldChar w:fldCharType="separate"/>
            </w:r>
            <w:r>
              <w:rPr>
                <w:noProof/>
                <w:webHidden/>
              </w:rPr>
              <w:t>6</w:t>
            </w:r>
            <w:r>
              <w:rPr>
                <w:noProof/>
                <w:webHidden/>
              </w:rPr>
              <w:fldChar w:fldCharType="end"/>
            </w:r>
          </w:hyperlink>
        </w:p>
        <w:p w14:paraId="4F00AD9D" w14:textId="5983ECBC"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29" w:history="1">
            <w:r w:rsidRPr="0092692A">
              <w:rPr>
                <w:rStyle w:val="Hyperlink"/>
                <w:noProof/>
              </w:rPr>
              <w:t>C.1. Calculations</w:t>
            </w:r>
            <w:r>
              <w:rPr>
                <w:noProof/>
                <w:webHidden/>
              </w:rPr>
              <w:tab/>
            </w:r>
            <w:r>
              <w:rPr>
                <w:noProof/>
                <w:webHidden/>
              </w:rPr>
              <w:fldChar w:fldCharType="begin"/>
            </w:r>
            <w:r>
              <w:rPr>
                <w:noProof/>
                <w:webHidden/>
              </w:rPr>
              <w:instrText xml:space="preserve"> PAGEREF _Toc166975129 \h </w:instrText>
            </w:r>
            <w:r>
              <w:rPr>
                <w:noProof/>
                <w:webHidden/>
              </w:rPr>
            </w:r>
            <w:r>
              <w:rPr>
                <w:noProof/>
                <w:webHidden/>
              </w:rPr>
              <w:fldChar w:fldCharType="separate"/>
            </w:r>
            <w:r>
              <w:rPr>
                <w:noProof/>
                <w:webHidden/>
              </w:rPr>
              <w:t>6</w:t>
            </w:r>
            <w:r>
              <w:rPr>
                <w:noProof/>
                <w:webHidden/>
              </w:rPr>
              <w:fldChar w:fldCharType="end"/>
            </w:r>
          </w:hyperlink>
        </w:p>
        <w:p w14:paraId="681140FE" w14:textId="5FA12D32"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30" w:history="1">
            <w:r w:rsidRPr="0092692A">
              <w:rPr>
                <w:rStyle w:val="Hyperlink"/>
                <w:rFonts w:cstheme="minorHAnsi"/>
                <w:bCs/>
                <w:noProof/>
              </w:rPr>
              <w:t>C.2. Implementation</w:t>
            </w:r>
            <w:r>
              <w:rPr>
                <w:noProof/>
                <w:webHidden/>
              </w:rPr>
              <w:tab/>
            </w:r>
            <w:r>
              <w:rPr>
                <w:noProof/>
                <w:webHidden/>
              </w:rPr>
              <w:fldChar w:fldCharType="begin"/>
            </w:r>
            <w:r>
              <w:rPr>
                <w:noProof/>
                <w:webHidden/>
              </w:rPr>
              <w:instrText xml:space="preserve"> PAGEREF _Toc166975130 \h </w:instrText>
            </w:r>
            <w:r>
              <w:rPr>
                <w:noProof/>
                <w:webHidden/>
              </w:rPr>
            </w:r>
            <w:r>
              <w:rPr>
                <w:noProof/>
                <w:webHidden/>
              </w:rPr>
              <w:fldChar w:fldCharType="separate"/>
            </w:r>
            <w:r>
              <w:rPr>
                <w:noProof/>
                <w:webHidden/>
              </w:rPr>
              <w:t>6</w:t>
            </w:r>
            <w:r>
              <w:rPr>
                <w:noProof/>
                <w:webHidden/>
              </w:rPr>
              <w:fldChar w:fldCharType="end"/>
            </w:r>
          </w:hyperlink>
        </w:p>
        <w:p w14:paraId="78F72BC2" w14:textId="6EAD99C1"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31" w:history="1">
            <w:r w:rsidRPr="0092692A">
              <w:rPr>
                <w:rStyle w:val="Hyperlink"/>
                <w:rFonts w:cstheme="minorHAnsi"/>
                <w:bCs/>
                <w:noProof/>
              </w:rPr>
              <w:t>C.3. Results</w:t>
            </w:r>
            <w:r>
              <w:rPr>
                <w:noProof/>
                <w:webHidden/>
              </w:rPr>
              <w:tab/>
            </w:r>
            <w:r>
              <w:rPr>
                <w:noProof/>
                <w:webHidden/>
              </w:rPr>
              <w:fldChar w:fldCharType="begin"/>
            </w:r>
            <w:r>
              <w:rPr>
                <w:noProof/>
                <w:webHidden/>
              </w:rPr>
              <w:instrText xml:space="preserve"> PAGEREF _Toc166975131 \h </w:instrText>
            </w:r>
            <w:r>
              <w:rPr>
                <w:noProof/>
                <w:webHidden/>
              </w:rPr>
            </w:r>
            <w:r>
              <w:rPr>
                <w:noProof/>
                <w:webHidden/>
              </w:rPr>
              <w:fldChar w:fldCharType="separate"/>
            </w:r>
            <w:r>
              <w:rPr>
                <w:noProof/>
                <w:webHidden/>
              </w:rPr>
              <w:t>6</w:t>
            </w:r>
            <w:r>
              <w:rPr>
                <w:noProof/>
                <w:webHidden/>
              </w:rPr>
              <w:fldChar w:fldCharType="end"/>
            </w:r>
          </w:hyperlink>
        </w:p>
        <w:p w14:paraId="3D56A95D" w14:textId="63656B9E"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32" w:history="1">
            <w:r w:rsidRPr="0092692A">
              <w:rPr>
                <w:rStyle w:val="Hyperlink"/>
                <w:noProof/>
              </w:rPr>
              <w:t>C.4. Discussion</w:t>
            </w:r>
            <w:r>
              <w:rPr>
                <w:noProof/>
                <w:webHidden/>
              </w:rPr>
              <w:tab/>
            </w:r>
            <w:r>
              <w:rPr>
                <w:noProof/>
                <w:webHidden/>
              </w:rPr>
              <w:fldChar w:fldCharType="begin"/>
            </w:r>
            <w:r>
              <w:rPr>
                <w:noProof/>
                <w:webHidden/>
              </w:rPr>
              <w:instrText xml:space="preserve"> PAGEREF _Toc166975132 \h </w:instrText>
            </w:r>
            <w:r>
              <w:rPr>
                <w:noProof/>
                <w:webHidden/>
              </w:rPr>
            </w:r>
            <w:r>
              <w:rPr>
                <w:noProof/>
                <w:webHidden/>
              </w:rPr>
              <w:fldChar w:fldCharType="separate"/>
            </w:r>
            <w:r>
              <w:rPr>
                <w:noProof/>
                <w:webHidden/>
              </w:rPr>
              <w:t>6</w:t>
            </w:r>
            <w:r>
              <w:rPr>
                <w:noProof/>
                <w:webHidden/>
              </w:rPr>
              <w:fldChar w:fldCharType="end"/>
            </w:r>
          </w:hyperlink>
        </w:p>
        <w:p w14:paraId="40AC203D" w14:textId="1BB515E0" w:rsidR="00266A93" w:rsidRDefault="00266A93">
          <w:pPr>
            <w:pStyle w:val="Verzeichnis1"/>
            <w:rPr>
              <w:rFonts w:eastAsiaTheme="minorEastAsia"/>
              <w:noProof/>
              <w:kern w:val="2"/>
              <w:szCs w:val="24"/>
              <w:lang w:val="de-DE" w:eastAsia="de-DE"/>
              <w14:ligatures w14:val="standardContextual"/>
            </w:rPr>
          </w:pPr>
          <w:hyperlink w:anchor="_Toc166975133" w:history="1">
            <w:r w:rsidRPr="0092692A">
              <w:rPr>
                <w:rStyle w:val="Hyperlink"/>
                <w:noProof/>
              </w:rPr>
              <w:t>Task D: Read Temperature &amp; Pressure Values from the LPS22HH Sensor</w:t>
            </w:r>
            <w:r>
              <w:rPr>
                <w:noProof/>
                <w:webHidden/>
              </w:rPr>
              <w:tab/>
            </w:r>
            <w:r>
              <w:rPr>
                <w:noProof/>
                <w:webHidden/>
              </w:rPr>
              <w:fldChar w:fldCharType="begin"/>
            </w:r>
            <w:r>
              <w:rPr>
                <w:noProof/>
                <w:webHidden/>
              </w:rPr>
              <w:instrText xml:space="preserve"> PAGEREF _Toc166975133 \h </w:instrText>
            </w:r>
            <w:r>
              <w:rPr>
                <w:noProof/>
                <w:webHidden/>
              </w:rPr>
            </w:r>
            <w:r>
              <w:rPr>
                <w:noProof/>
                <w:webHidden/>
              </w:rPr>
              <w:fldChar w:fldCharType="separate"/>
            </w:r>
            <w:r>
              <w:rPr>
                <w:noProof/>
                <w:webHidden/>
              </w:rPr>
              <w:t>7</w:t>
            </w:r>
            <w:r>
              <w:rPr>
                <w:noProof/>
                <w:webHidden/>
              </w:rPr>
              <w:fldChar w:fldCharType="end"/>
            </w:r>
          </w:hyperlink>
        </w:p>
        <w:p w14:paraId="265D9AA1" w14:textId="18A06C7A"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34" w:history="1">
            <w:r w:rsidRPr="0092692A">
              <w:rPr>
                <w:rStyle w:val="Hyperlink"/>
                <w:noProof/>
              </w:rPr>
              <w:t>D.1. Calculations</w:t>
            </w:r>
            <w:r>
              <w:rPr>
                <w:noProof/>
                <w:webHidden/>
              </w:rPr>
              <w:tab/>
            </w:r>
            <w:r>
              <w:rPr>
                <w:noProof/>
                <w:webHidden/>
              </w:rPr>
              <w:fldChar w:fldCharType="begin"/>
            </w:r>
            <w:r>
              <w:rPr>
                <w:noProof/>
                <w:webHidden/>
              </w:rPr>
              <w:instrText xml:space="preserve"> PAGEREF _Toc166975134 \h </w:instrText>
            </w:r>
            <w:r>
              <w:rPr>
                <w:noProof/>
                <w:webHidden/>
              </w:rPr>
            </w:r>
            <w:r>
              <w:rPr>
                <w:noProof/>
                <w:webHidden/>
              </w:rPr>
              <w:fldChar w:fldCharType="separate"/>
            </w:r>
            <w:r>
              <w:rPr>
                <w:noProof/>
                <w:webHidden/>
              </w:rPr>
              <w:t>7</w:t>
            </w:r>
            <w:r>
              <w:rPr>
                <w:noProof/>
                <w:webHidden/>
              </w:rPr>
              <w:fldChar w:fldCharType="end"/>
            </w:r>
          </w:hyperlink>
        </w:p>
        <w:p w14:paraId="7001DD7D" w14:textId="52DFCE1D"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35" w:history="1">
            <w:r w:rsidRPr="0092692A">
              <w:rPr>
                <w:rStyle w:val="Hyperlink"/>
                <w:noProof/>
              </w:rPr>
              <w:t>D.2. Implementation</w:t>
            </w:r>
            <w:r>
              <w:rPr>
                <w:noProof/>
                <w:webHidden/>
              </w:rPr>
              <w:tab/>
            </w:r>
            <w:r>
              <w:rPr>
                <w:noProof/>
                <w:webHidden/>
              </w:rPr>
              <w:fldChar w:fldCharType="begin"/>
            </w:r>
            <w:r>
              <w:rPr>
                <w:noProof/>
                <w:webHidden/>
              </w:rPr>
              <w:instrText xml:space="preserve"> PAGEREF _Toc166975135 \h </w:instrText>
            </w:r>
            <w:r>
              <w:rPr>
                <w:noProof/>
                <w:webHidden/>
              </w:rPr>
            </w:r>
            <w:r>
              <w:rPr>
                <w:noProof/>
                <w:webHidden/>
              </w:rPr>
              <w:fldChar w:fldCharType="separate"/>
            </w:r>
            <w:r>
              <w:rPr>
                <w:noProof/>
                <w:webHidden/>
              </w:rPr>
              <w:t>7</w:t>
            </w:r>
            <w:r>
              <w:rPr>
                <w:noProof/>
                <w:webHidden/>
              </w:rPr>
              <w:fldChar w:fldCharType="end"/>
            </w:r>
          </w:hyperlink>
        </w:p>
        <w:p w14:paraId="129AFDCC" w14:textId="678A4998"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36" w:history="1">
            <w:r w:rsidRPr="0092692A">
              <w:rPr>
                <w:rStyle w:val="Hyperlink"/>
                <w:noProof/>
              </w:rPr>
              <w:t>D.3. Results</w:t>
            </w:r>
            <w:r>
              <w:rPr>
                <w:noProof/>
                <w:webHidden/>
              </w:rPr>
              <w:tab/>
            </w:r>
            <w:r>
              <w:rPr>
                <w:noProof/>
                <w:webHidden/>
              </w:rPr>
              <w:fldChar w:fldCharType="begin"/>
            </w:r>
            <w:r>
              <w:rPr>
                <w:noProof/>
                <w:webHidden/>
              </w:rPr>
              <w:instrText xml:space="preserve"> PAGEREF _Toc166975136 \h </w:instrText>
            </w:r>
            <w:r>
              <w:rPr>
                <w:noProof/>
                <w:webHidden/>
              </w:rPr>
            </w:r>
            <w:r>
              <w:rPr>
                <w:noProof/>
                <w:webHidden/>
              </w:rPr>
              <w:fldChar w:fldCharType="separate"/>
            </w:r>
            <w:r>
              <w:rPr>
                <w:noProof/>
                <w:webHidden/>
              </w:rPr>
              <w:t>7</w:t>
            </w:r>
            <w:r>
              <w:rPr>
                <w:noProof/>
                <w:webHidden/>
              </w:rPr>
              <w:fldChar w:fldCharType="end"/>
            </w:r>
          </w:hyperlink>
        </w:p>
        <w:p w14:paraId="5F073879" w14:textId="5671ECA8"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37" w:history="1">
            <w:r w:rsidRPr="0092692A">
              <w:rPr>
                <w:rStyle w:val="Hyperlink"/>
                <w:noProof/>
              </w:rPr>
              <w:t>D.4. Discussion</w:t>
            </w:r>
            <w:r>
              <w:rPr>
                <w:noProof/>
                <w:webHidden/>
              </w:rPr>
              <w:tab/>
            </w:r>
            <w:r>
              <w:rPr>
                <w:noProof/>
                <w:webHidden/>
              </w:rPr>
              <w:fldChar w:fldCharType="begin"/>
            </w:r>
            <w:r>
              <w:rPr>
                <w:noProof/>
                <w:webHidden/>
              </w:rPr>
              <w:instrText xml:space="preserve"> PAGEREF _Toc166975137 \h </w:instrText>
            </w:r>
            <w:r>
              <w:rPr>
                <w:noProof/>
                <w:webHidden/>
              </w:rPr>
            </w:r>
            <w:r>
              <w:rPr>
                <w:noProof/>
                <w:webHidden/>
              </w:rPr>
              <w:fldChar w:fldCharType="separate"/>
            </w:r>
            <w:r>
              <w:rPr>
                <w:noProof/>
                <w:webHidden/>
              </w:rPr>
              <w:t>7</w:t>
            </w:r>
            <w:r>
              <w:rPr>
                <w:noProof/>
                <w:webHidden/>
              </w:rPr>
              <w:fldChar w:fldCharType="end"/>
            </w:r>
          </w:hyperlink>
        </w:p>
        <w:p w14:paraId="330E7118" w14:textId="20546301" w:rsidR="00266A93" w:rsidRDefault="00266A93">
          <w:pPr>
            <w:pStyle w:val="Verzeichnis1"/>
            <w:rPr>
              <w:rFonts w:eastAsiaTheme="minorEastAsia"/>
              <w:noProof/>
              <w:kern w:val="2"/>
              <w:szCs w:val="24"/>
              <w:lang w:val="de-DE" w:eastAsia="de-DE"/>
              <w14:ligatures w14:val="standardContextual"/>
            </w:rPr>
          </w:pPr>
          <w:hyperlink w:anchor="_Toc166975138" w:history="1">
            <w:r w:rsidRPr="0092692A">
              <w:rPr>
                <w:rStyle w:val="Hyperlink"/>
                <w:noProof/>
              </w:rPr>
              <w:t>Index</w:t>
            </w:r>
            <w:r>
              <w:rPr>
                <w:noProof/>
                <w:webHidden/>
              </w:rPr>
              <w:tab/>
            </w:r>
            <w:r>
              <w:rPr>
                <w:noProof/>
                <w:webHidden/>
              </w:rPr>
              <w:fldChar w:fldCharType="begin"/>
            </w:r>
            <w:r>
              <w:rPr>
                <w:noProof/>
                <w:webHidden/>
              </w:rPr>
              <w:instrText xml:space="preserve"> PAGEREF _Toc166975138 \h </w:instrText>
            </w:r>
            <w:r>
              <w:rPr>
                <w:noProof/>
                <w:webHidden/>
              </w:rPr>
            </w:r>
            <w:r>
              <w:rPr>
                <w:noProof/>
                <w:webHidden/>
              </w:rPr>
              <w:fldChar w:fldCharType="separate"/>
            </w:r>
            <w:r>
              <w:rPr>
                <w:noProof/>
                <w:webHidden/>
              </w:rPr>
              <w:t>8</w:t>
            </w:r>
            <w:r>
              <w:rPr>
                <w:noProof/>
                <w:webHidden/>
              </w:rPr>
              <w:fldChar w:fldCharType="end"/>
            </w:r>
          </w:hyperlink>
        </w:p>
        <w:p w14:paraId="4C157837" w14:textId="3465053F"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39" w:history="1">
            <w:r w:rsidRPr="0092692A">
              <w:rPr>
                <w:rStyle w:val="Hyperlink"/>
                <w:noProof/>
                <w:lang w:val="de-DE"/>
              </w:rPr>
              <w:t>Figures</w:t>
            </w:r>
            <w:r>
              <w:rPr>
                <w:noProof/>
                <w:webHidden/>
              </w:rPr>
              <w:tab/>
            </w:r>
            <w:r>
              <w:rPr>
                <w:noProof/>
                <w:webHidden/>
              </w:rPr>
              <w:fldChar w:fldCharType="begin"/>
            </w:r>
            <w:r>
              <w:rPr>
                <w:noProof/>
                <w:webHidden/>
              </w:rPr>
              <w:instrText xml:space="preserve"> PAGEREF _Toc166975139 \h </w:instrText>
            </w:r>
            <w:r>
              <w:rPr>
                <w:noProof/>
                <w:webHidden/>
              </w:rPr>
            </w:r>
            <w:r>
              <w:rPr>
                <w:noProof/>
                <w:webHidden/>
              </w:rPr>
              <w:fldChar w:fldCharType="separate"/>
            </w:r>
            <w:r>
              <w:rPr>
                <w:noProof/>
                <w:webHidden/>
              </w:rPr>
              <w:t>8</w:t>
            </w:r>
            <w:r>
              <w:rPr>
                <w:noProof/>
                <w:webHidden/>
              </w:rPr>
              <w:fldChar w:fldCharType="end"/>
            </w:r>
          </w:hyperlink>
        </w:p>
        <w:p w14:paraId="6EB1AF4B" w14:textId="56703D96"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40" w:history="1">
            <w:r w:rsidRPr="0092692A">
              <w:rPr>
                <w:rStyle w:val="Hyperlink"/>
                <w:noProof/>
                <w:lang w:val="de-DE"/>
              </w:rPr>
              <w:t>Code Segments</w:t>
            </w:r>
            <w:r>
              <w:rPr>
                <w:noProof/>
                <w:webHidden/>
              </w:rPr>
              <w:tab/>
            </w:r>
            <w:r>
              <w:rPr>
                <w:noProof/>
                <w:webHidden/>
              </w:rPr>
              <w:fldChar w:fldCharType="begin"/>
            </w:r>
            <w:r>
              <w:rPr>
                <w:noProof/>
                <w:webHidden/>
              </w:rPr>
              <w:instrText xml:space="preserve"> PAGEREF _Toc166975140 \h </w:instrText>
            </w:r>
            <w:r>
              <w:rPr>
                <w:noProof/>
                <w:webHidden/>
              </w:rPr>
            </w:r>
            <w:r>
              <w:rPr>
                <w:noProof/>
                <w:webHidden/>
              </w:rPr>
              <w:fldChar w:fldCharType="separate"/>
            </w:r>
            <w:r>
              <w:rPr>
                <w:noProof/>
                <w:webHidden/>
              </w:rPr>
              <w:t>8</w:t>
            </w:r>
            <w:r>
              <w:rPr>
                <w:noProof/>
                <w:webHidden/>
              </w:rPr>
              <w:fldChar w:fldCharType="end"/>
            </w:r>
          </w:hyperlink>
        </w:p>
        <w:p w14:paraId="319EBDDE" w14:textId="0430B905" w:rsidR="00266A93" w:rsidRDefault="00266A93">
          <w:pPr>
            <w:pStyle w:val="Verzeichnis2"/>
            <w:tabs>
              <w:tab w:val="right" w:leader="dot" w:pos="9736"/>
            </w:tabs>
            <w:rPr>
              <w:rFonts w:eastAsiaTheme="minorEastAsia"/>
              <w:noProof/>
              <w:kern w:val="2"/>
              <w:szCs w:val="24"/>
              <w:lang w:val="de-DE" w:eastAsia="de-DE"/>
              <w14:ligatures w14:val="standardContextual"/>
            </w:rPr>
          </w:pPr>
          <w:hyperlink w:anchor="_Toc166975141" w:history="1">
            <w:r w:rsidRPr="0092692A">
              <w:rPr>
                <w:rStyle w:val="Hyperlink"/>
                <w:noProof/>
                <w:lang w:val="de-DE"/>
              </w:rPr>
              <w:t>Tables</w:t>
            </w:r>
            <w:r>
              <w:rPr>
                <w:noProof/>
                <w:webHidden/>
              </w:rPr>
              <w:tab/>
            </w:r>
            <w:r>
              <w:rPr>
                <w:noProof/>
                <w:webHidden/>
              </w:rPr>
              <w:fldChar w:fldCharType="begin"/>
            </w:r>
            <w:r>
              <w:rPr>
                <w:noProof/>
                <w:webHidden/>
              </w:rPr>
              <w:instrText xml:space="preserve"> PAGEREF _Toc166975141 \h </w:instrText>
            </w:r>
            <w:r>
              <w:rPr>
                <w:noProof/>
                <w:webHidden/>
              </w:rPr>
            </w:r>
            <w:r>
              <w:rPr>
                <w:noProof/>
                <w:webHidden/>
              </w:rPr>
              <w:fldChar w:fldCharType="separate"/>
            </w:r>
            <w:r>
              <w:rPr>
                <w:noProof/>
                <w:webHidden/>
              </w:rPr>
              <w:t>8</w:t>
            </w:r>
            <w:r>
              <w:rPr>
                <w:noProof/>
                <w:webHidden/>
              </w:rPr>
              <w:fldChar w:fldCharType="end"/>
            </w:r>
          </w:hyperlink>
        </w:p>
        <w:p w14:paraId="581C86CC" w14:textId="31E6BD99" w:rsidR="00A740F9" w:rsidRPr="0073418D" w:rsidRDefault="00A740F9" w:rsidP="00D21D85">
          <w:pPr>
            <w:rPr>
              <w:b/>
              <w:bCs/>
            </w:rPr>
          </w:pPr>
          <w:r w:rsidRPr="0073418D">
            <w:rPr>
              <w:b/>
              <w:bCs/>
            </w:rPr>
            <w:fldChar w:fldCharType="end"/>
          </w:r>
        </w:p>
      </w:sdtContent>
    </w:sdt>
    <w:p w14:paraId="731B49DC" w14:textId="25957338" w:rsidR="00495F59" w:rsidRDefault="00495F59" w:rsidP="00495F59">
      <w:pPr>
        <w:pStyle w:val="berschrift1"/>
        <w:spacing w:before="120" w:after="120" w:line="240" w:lineRule="auto"/>
        <w:rPr>
          <w:rFonts w:cstheme="minorHAnsi"/>
          <w:bCs/>
          <w:szCs w:val="40"/>
        </w:rPr>
      </w:pPr>
      <w:bookmarkStart w:id="0" w:name="_Toc166975117"/>
      <w:r w:rsidRPr="0073418D">
        <w:rPr>
          <w:rFonts w:cstheme="minorHAnsi"/>
          <w:bCs/>
          <w:szCs w:val="40"/>
        </w:rPr>
        <w:lastRenderedPageBreak/>
        <w:t>Theory Questions</w:t>
      </w:r>
      <w:bookmarkEnd w:id="0"/>
    </w:p>
    <w:p w14:paraId="7072941E" w14:textId="77777777" w:rsidR="00C33AF0" w:rsidRDefault="00C33AF0" w:rsidP="00C33AF0">
      <w:pPr>
        <w:spacing w:before="120" w:after="120" w:line="240" w:lineRule="auto"/>
        <w:rPr>
          <w:b/>
          <w:sz w:val="22"/>
        </w:rPr>
      </w:pPr>
      <w:r>
        <w:rPr>
          <w:i/>
          <w:color w:val="000000" w:themeColor="text1"/>
          <w:szCs w:val="24"/>
        </w:rPr>
        <w:t xml:space="preserve">Answer the questions below in your own words, add diagrams, formulas, and calculations if </w:t>
      </w:r>
      <w:proofErr w:type="gramStart"/>
      <w:r>
        <w:rPr>
          <w:i/>
          <w:color w:val="000000" w:themeColor="text1"/>
          <w:szCs w:val="24"/>
        </w:rPr>
        <w:t>necessary</w:t>
      </w:r>
      <w:proofErr w:type="gramEnd"/>
      <w:r>
        <w:rPr>
          <w:b/>
        </w:rPr>
        <w:t xml:space="preserve"> </w:t>
      </w:r>
    </w:p>
    <w:p w14:paraId="76A93742" w14:textId="77777777" w:rsidR="00C33AF0" w:rsidRDefault="00C33AF0" w:rsidP="00C33AF0">
      <w:pPr>
        <w:pStyle w:val="Listenabsatz"/>
        <w:numPr>
          <w:ilvl w:val="0"/>
          <w:numId w:val="36"/>
        </w:numPr>
        <w:spacing w:before="120" w:after="120" w:line="240" w:lineRule="auto"/>
        <w:jc w:val="left"/>
        <w:rPr>
          <w:b/>
          <w:bCs/>
          <w:iCs/>
          <w:szCs w:val="24"/>
        </w:rPr>
      </w:pPr>
      <w:r>
        <w:rPr>
          <w:b/>
          <w:bCs/>
          <w:iCs/>
          <w:szCs w:val="24"/>
        </w:rPr>
        <w:t>What is calibration and why do the sensors need that? How are calibration values used to calculate the measurement result? Visualize the relation between calibration curve and measured values (simplified, e.g., linear curves).</w:t>
      </w:r>
    </w:p>
    <w:p w14:paraId="54B9E2A0" w14:textId="77777777" w:rsidR="00C33AF0" w:rsidRDefault="00C33AF0" w:rsidP="00C33AF0">
      <w:pPr>
        <w:pStyle w:val="Listenabsatz"/>
        <w:numPr>
          <w:ilvl w:val="0"/>
          <w:numId w:val="36"/>
        </w:numPr>
        <w:spacing w:before="120" w:after="120" w:line="240" w:lineRule="auto"/>
        <w:jc w:val="left"/>
        <w:rPr>
          <w:b/>
          <w:bCs/>
          <w:iCs/>
          <w:szCs w:val="24"/>
        </w:rPr>
      </w:pPr>
      <w:r>
        <w:rPr>
          <w:b/>
          <w:bCs/>
          <w:iCs/>
          <w:szCs w:val="24"/>
        </w:rPr>
        <w:t>Describe I2C. Where do we use it? How does communication via I2C work?</w:t>
      </w:r>
    </w:p>
    <w:p w14:paraId="7C669EFE" w14:textId="62561A3E" w:rsidR="00C33AF0" w:rsidRPr="00C33AF0" w:rsidRDefault="00C33AF0" w:rsidP="00C33AF0">
      <w:pPr>
        <w:pStyle w:val="Listenabsatz"/>
        <w:numPr>
          <w:ilvl w:val="0"/>
          <w:numId w:val="36"/>
        </w:numPr>
        <w:spacing w:before="120" w:after="120" w:line="240" w:lineRule="auto"/>
        <w:jc w:val="left"/>
        <w:rPr>
          <w:b/>
          <w:bCs/>
          <w:iCs/>
          <w:szCs w:val="24"/>
        </w:rPr>
      </w:pPr>
      <w:r>
        <w:rPr>
          <w:b/>
          <w:bCs/>
          <w:iCs/>
          <w:szCs w:val="24"/>
        </w:rPr>
        <w:t>Describe UART. What does the abbreviation mean? How does communication via UART work?</w:t>
      </w:r>
    </w:p>
    <w:p w14:paraId="37C60250" w14:textId="310670A3" w:rsidR="00DA60AC" w:rsidRDefault="00C774D7" w:rsidP="00EB77D2">
      <w:pPr>
        <w:pStyle w:val="berschrift1"/>
        <w:spacing w:before="120" w:after="120" w:line="240" w:lineRule="auto"/>
        <w:rPr>
          <w:rFonts w:cstheme="minorHAnsi"/>
          <w:bCs/>
          <w:szCs w:val="40"/>
        </w:rPr>
      </w:pPr>
      <w:bookmarkStart w:id="1" w:name="_Ref164435326"/>
      <w:bookmarkStart w:id="2" w:name="_Ref164435344"/>
      <w:bookmarkStart w:id="3" w:name="_Toc166975118"/>
      <w:r w:rsidRPr="0073418D">
        <w:rPr>
          <w:rFonts w:cstheme="minorHAnsi"/>
          <w:bCs/>
          <w:szCs w:val="40"/>
        </w:rPr>
        <w:lastRenderedPageBreak/>
        <w:t>Task A</w:t>
      </w:r>
      <w:r w:rsidRPr="00C33AF0">
        <w:rPr>
          <w:rFonts w:cstheme="minorHAnsi"/>
          <w:bCs/>
          <w:szCs w:val="40"/>
        </w:rPr>
        <w:t xml:space="preserve">: </w:t>
      </w:r>
      <w:bookmarkEnd w:id="1"/>
      <w:bookmarkEnd w:id="2"/>
      <w:r w:rsidR="00C33AF0" w:rsidRPr="00C33AF0">
        <w:rPr>
          <w:rFonts w:cstheme="minorHAnsi"/>
          <w:bCs/>
          <w:szCs w:val="40"/>
        </w:rPr>
        <w:t>Read Data from the LIS3MDL Magnetic Sensor</w:t>
      </w:r>
      <w:bookmarkEnd w:id="3"/>
    </w:p>
    <w:p w14:paraId="09974227" w14:textId="1DFA67B1" w:rsidR="0081575D" w:rsidRDefault="00AB68A7" w:rsidP="00AB68A7">
      <w:pPr>
        <w:pStyle w:val="berschrift2"/>
        <w:rPr>
          <w:rFonts w:cstheme="minorHAnsi"/>
          <w:bCs/>
          <w:color w:val="auto"/>
          <w:szCs w:val="32"/>
        </w:rPr>
      </w:pPr>
      <w:bookmarkStart w:id="4" w:name="_Hlk159953408"/>
      <w:bookmarkStart w:id="5" w:name="_Toc166975119"/>
      <w:r>
        <w:rPr>
          <w:rFonts w:cstheme="minorHAnsi"/>
          <w:bCs/>
          <w:color w:val="auto"/>
          <w:szCs w:val="32"/>
        </w:rPr>
        <w:t xml:space="preserve">A.1. </w:t>
      </w:r>
      <w:r w:rsidR="0081575D">
        <w:rPr>
          <w:rFonts w:cstheme="minorHAnsi"/>
          <w:bCs/>
          <w:color w:val="auto"/>
          <w:szCs w:val="32"/>
        </w:rPr>
        <w:t>Calculations</w:t>
      </w:r>
      <w:bookmarkEnd w:id="5"/>
    </w:p>
    <w:p w14:paraId="0CA5386E" w14:textId="77777777" w:rsidR="00C33AF0" w:rsidRDefault="00C33AF0" w:rsidP="00C33AF0">
      <w:pPr>
        <w:rPr>
          <w:i/>
          <w:szCs w:val="24"/>
        </w:rPr>
      </w:pPr>
      <w:bookmarkStart w:id="6" w:name="_Hlk160198916"/>
      <w:r>
        <w:rPr>
          <w:i/>
          <w:szCs w:val="24"/>
        </w:rPr>
        <w:t>Describe the necessary startup sequence</w:t>
      </w:r>
      <w:bookmarkEnd w:id="6"/>
      <w:r>
        <w:rPr>
          <w:i/>
          <w:szCs w:val="24"/>
        </w:rPr>
        <w:t>. Which registers are involved and what does each command do?</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1740"/>
        <w:gridCol w:w="990"/>
        <w:gridCol w:w="2220"/>
      </w:tblGrid>
      <w:tr w:rsidR="00C33AF0" w14:paraId="57485B1A" w14:textId="77777777" w:rsidTr="00C33AF0">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2863D" w14:textId="77777777" w:rsidR="00C33AF0" w:rsidRDefault="00C33AF0">
            <w:pPr>
              <w:widowControl w:val="0"/>
              <w:spacing w:line="240" w:lineRule="auto"/>
              <w:rPr>
                <w:b/>
                <w:szCs w:val="24"/>
              </w:rPr>
            </w:pPr>
            <w:r>
              <w:rPr>
                <w:b/>
                <w:szCs w:val="24"/>
              </w:rPr>
              <w:t>Parameter Description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4A76D" w14:textId="77777777" w:rsidR="00C33AF0" w:rsidRDefault="00C33AF0">
            <w:pPr>
              <w:widowControl w:val="0"/>
              <w:spacing w:line="240" w:lineRule="auto"/>
              <w:rPr>
                <w:b/>
                <w:szCs w:val="24"/>
              </w:rPr>
            </w:pPr>
            <w:r>
              <w:rPr>
                <w:b/>
                <w:szCs w:val="24"/>
              </w:rPr>
              <w:t>Value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7F58F" w14:textId="77777777" w:rsidR="00C33AF0" w:rsidRDefault="00C33AF0">
            <w:pPr>
              <w:widowControl w:val="0"/>
              <w:spacing w:line="240" w:lineRule="auto"/>
              <w:rPr>
                <w:b/>
                <w:szCs w:val="24"/>
              </w:rPr>
            </w:pPr>
            <w:r>
              <w:rPr>
                <w:b/>
                <w:szCs w:val="24"/>
              </w:rPr>
              <w:t>Unit (if any)</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45D9F" w14:textId="77777777" w:rsidR="00C33AF0" w:rsidRDefault="00C33AF0">
            <w:pPr>
              <w:widowControl w:val="0"/>
              <w:spacing w:line="240" w:lineRule="auto"/>
              <w:rPr>
                <w:b/>
                <w:szCs w:val="24"/>
              </w:rPr>
            </w:pPr>
            <w:r>
              <w:rPr>
                <w:b/>
                <w:szCs w:val="24"/>
              </w:rPr>
              <w:t>Register Address</w:t>
            </w:r>
          </w:p>
        </w:tc>
      </w:tr>
      <w:tr w:rsidR="00C33AF0" w14:paraId="4E9CEEE9" w14:textId="77777777" w:rsidTr="00C33AF0">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BD315" w14:textId="77777777" w:rsidR="00C33AF0" w:rsidRDefault="00C33AF0">
            <w:pPr>
              <w:widowControl w:val="0"/>
              <w:spacing w:line="240" w:lineRule="auto"/>
              <w:rPr>
                <w:sz w:val="22"/>
              </w:rPr>
            </w:pP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D8FEA" w14:textId="77777777" w:rsidR="00C33AF0" w:rsidRDefault="00C33AF0">
            <w:pPr>
              <w:widowControl w:val="0"/>
              <w:spacing w:line="240" w:lineRule="auto"/>
              <w:rPr>
                <w:b/>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6E231" w14:textId="77777777" w:rsidR="00C33AF0" w:rsidRDefault="00C33AF0">
            <w:pPr>
              <w:widowControl w:val="0"/>
              <w:spacing w:line="240" w:lineRule="auto"/>
              <w:rPr>
                <w:b/>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05801" w14:textId="77777777" w:rsidR="00C33AF0" w:rsidRDefault="00C33AF0">
            <w:pPr>
              <w:widowControl w:val="0"/>
              <w:spacing w:line="240" w:lineRule="auto"/>
              <w:rPr>
                <w:b/>
              </w:rPr>
            </w:pPr>
          </w:p>
        </w:tc>
      </w:tr>
    </w:tbl>
    <w:p w14:paraId="75864499" w14:textId="77777777" w:rsidR="00C33AF0" w:rsidRDefault="00C33AF0" w:rsidP="00C33AF0">
      <w:pPr>
        <w:rPr>
          <w:szCs w:val="24"/>
        </w:rPr>
      </w:pPr>
      <w:r>
        <w:rPr>
          <w:i/>
          <w:szCs w:val="24"/>
        </w:rPr>
        <w:t>Registers for measurement: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01"/>
        <w:gridCol w:w="3544"/>
      </w:tblGrid>
      <w:tr w:rsidR="00C33AF0" w14:paraId="40F26B44" w14:textId="77777777" w:rsidTr="00C33AF0">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28743" w14:textId="77777777" w:rsidR="00C33AF0" w:rsidRDefault="00C33AF0">
            <w:pPr>
              <w:widowControl w:val="0"/>
              <w:spacing w:line="240" w:lineRule="auto"/>
              <w:rPr>
                <w:b/>
                <w:szCs w:val="24"/>
              </w:rPr>
            </w:pPr>
            <w:r>
              <w:rPr>
                <w:b/>
                <w:szCs w:val="24"/>
              </w:rPr>
              <w:t>Description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DB8C" w14:textId="77777777" w:rsidR="00C33AF0" w:rsidRDefault="00C33AF0">
            <w:pPr>
              <w:widowControl w:val="0"/>
              <w:spacing w:line="240" w:lineRule="auto"/>
              <w:rPr>
                <w:b/>
                <w:szCs w:val="24"/>
              </w:rPr>
            </w:pPr>
            <w:r>
              <w:rPr>
                <w:b/>
                <w:szCs w:val="24"/>
              </w:rPr>
              <w:t>Register Address</w:t>
            </w:r>
          </w:p>
        </w:tc>
      </w:tr>
      <w:tr w:rsidR="00C33AF0" w14:paraId="5671AA93" w14:textId="77777777" w:rsidTr="00C33AF0">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9EEA3" w14:textId="77777777" w:rsidR="00C33AF0" w:rsidRDefault="00C33AF0">
            <w:pPr>
              <w:widowControl w:val="0"/>
              <w:spacing w:line="240" w:lineRule="auto"/>
              <w:rPr>
                <w:sz w:val="22"/>
              </w:rPr>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4C260" w14:textId="77777777" w:rsidR="00C33AF0" w:rsidRDefault="00C33AF0">
            <w:pPr>
              <w:widowControl w:val="0"/>
              <w:spacing w:line="240" w:lineRule="auto"/>
              <w:rPr>
                <w:b/>
              </w:rPr>
            </w:pPr>
          </w:p>
        </w:tc>
      </w:tr>
    </w:tbl>
    <w:p w14:paraId="5C9F834E" w14:textId="5D61AB3F" w:rsidR="00C33AF0" w:rsidRPr="00C33AF0" w:rsidRDefault="00C33AF0" w:rsidP="00C33AF0">
      <w:pPr>
        <w:rPr>
          <w:i/>
          <w:szCs w:val="24"/>
        </w:rPr>
      </w:pPr>
      <w:r>
        <w:rPr>
          <w:i/>
          <w:szCs w:val="24"/>
        </w:rPr>
        <w:t>How is the magnetic value of each axis calculated from the involved registers? Explain!</w:t>
      </w:r>
    </w:p>
    <w:p w14:paraId="00AAC317" w14:textId="77106D02" w:rsidR="0081575D" w:rsidRDefault="00AB68A7" w:rsidP="00AB68A7">
      <w:pPr>
        <w:pStyle w:val="berschrift2"/>
        <w:rPr>
          <w:rFonts w:cstheme="minorHAnsi"/>
          <w:bCs/>
          <w:color w:val="auto"/>
          <w:szCs w:val="32"/>
        </w:rPr>
      </w:pPr>
      <w:bookmarkStart w:id="7" w:name="_Toc166975120"/>
      <w:bookmarkEnd w:id="4"/>
      <w:r>
        <w:rPr>
          <w:rFonts w:cstheme="minorHAnsi"/>
          <w:bCs/>
          <w:color w:val="auto"/>
          <w:szCs w:val="32"/>
        </w:rPr>
        <w:t xml:space="preserve">A.2. </w:t>
      </w:r>
      <w:r w:rsidR="0081575D" w:rsidRPr="00CA1D98">
        <w:rPr>
          <w:rFonts w:cstheme="minorHAnsi"/>
          <w:bCs/>
          <w:color w:val="auto"/>
          <w:szCs w:val="32"/>
        </w:rPr>
        <w:t>Implementation</w:t>
      </w:r>
      <w:bookmarkEnd w:id="7"/>
    </w:p>
    <w:p w14:paraId="4F885E42" w14:textId="73786632" w:rsidR="00C33AF0" w:rsidRPr="00C33AF0" w:rsidRDefault="00C33AF0" w:rsidP="00C33AF0">
      <w:pPr>
        <w:rPr>
          <w:i/>
          <w:szCs w:val="24"/>
        </w:rPr>
      </w:pPr>
      <w:r>
        <w:rPr>
          <w:i/>
          <w:szCs w:val="24"/>
        </w:rPr>
        <w:t>Describe your solution. Add all relevant code snippets into a listing or as screenshots and describe their purpose. Remember to use generic methods with well-defined parameters!!</w:t>
      </w:r>
    </w:p>
    <w:p w14:paraId="23D8A938" w14:textId="77777777" w:rsidR="00C33AF0" w:rsidRDefault="00C33AF0" w:rsidP="00C33AF0">
      <w:pPr>
        <w:pStyle w:val="berschrift2"/>
        <w:tabs>
          <w:tab w:val="left" w:pos="3630"/>
        </w:tabs>
      </w:pPr>
      <w:bookmarkStart w:id="8" w:name="_Toc166975121"/>
      <w:r>
        <w:t>A.3. Results</w:t>
      </w:r>
      <w:bookmarkEnd w:id="8"/>
    </w:p>
    <w:p w14:paraId="2D89AFDE" w14:textId="60C4B4ED" w:rsidR="00C33AF0" w:rsidRPr="00C33AF0" w:rsidRDefault="00C33AF0" w:rsidP="00C33AF0">
      <w:pPr>
        <w:rPr>
          <w:i/>
          <w:sz w:val="22"/>
        </w:rPr>
      </w:pPr>
      <w:r>
        <w:rPr>
          <w:i/>
          <w:szCs w:val="24"/>
        </w:rPr>
        <w:t>Add a screenshot of the UART output</w:t>
      </w:r>
      <w:r>
        <w:rPr>
          <w:i/>
        </w:rPr>
        <w:t>.</w:t>
      </w:r>
      <w:r>
        <w:tab/>
      </w:r>
    </w:p>
    <w:p w14:paraId="7B5BC8D8" w14:textId="1297CDE4" w:rsidR="0081575D" w:rsidRDefault="00AB68A7" w:rsidP="00AB68A7">
      <w:pPr>
        <w:pStyle w:val="berschrift2"/>
        <w:rPr>
          <w:rFonts w:cstheme="minorHAnsi"/>
          <w:bCs/>
          <w:color w:val="auto"/>
          <w:szCs w:val="32"/>
        </w:rPr>
      </w:pPr>
      <w:bookmarkStart w:id="9" w:name="_Toc166975122"/>
      <w:r>
        <w:rPr>
          <w:rFonts w:cstheme="minorHAnsi"/>
          <w:bCs/>
          <w:color w:val="auto"/>
          <w:szCs w:val="32"/>
        </w:rPr>
        <w:t>A.</w:t>
      </w:r>
      <w:r w:rsidR="00C33AF0">
        <w:rPr>
          <w:rFonts w:cstheme="minorHAnsi"/>
          <w:bCs/>
          <w:color w:val="auto"/>
          <w:szCs w:val="32"/>
        </w:rPr>
        <w:t>4</w:t>
      </w:r>
      <w:r>
        <w:rPr>
          <w:rFonts w:cstheme="minorHAnsi"/>
          <w:bCs/>
          <w:color w:val="auto"/>
          <w:szCs w:val="32"/>
        </w:rPr>
        <w:t xml:space="preserve">. </w:t>
      </w:r>
      <w:r w:rsidR="0081575D" w:rsidRPr="00CA1D98">
        <w:rPr>
          <w:rFonts w:cstheme="minorHAnsi"/>
          <w:bCs/>
          <w:color w:val="auto"/>
          <w:szCs w:val="32"/>
        </w:rPr>
        <w:t>Discussion</w:t>
      </w:r>
      <w:bookmarkEnd w:id="9"/>
    </w:p>
    <w:p w14:paraId="2C3E7F52" w14:textId="6117682A" w:rsidR="00C33AF0" w:rsidRPr="00C33AF0" w:rsidRDefault="00C33AF0" w:rsidP="00C33AF0">
      <w:pPr>
        <w:rPr>
          <w:i/>
          <w:szCs w:val="24"/>
        </w:rPr>
      </w:pPr>
      <w:r>
        <w:rPr>
          <w:i/>
          <w:szCs w:val="24"/>
        </w:rPr>
        <w:t>Describe your experiences (e.g., design decisions, problems, lesson learned). Which part of the code will be reusable?</w:t>
      </w:r>
    </w:p>
    <w:p w14:paraId="56BE3FC5" w14:textId="59ECB0FE" w:rsidR="006D6568" w:rsidRDefault="005E1669" w:rsidP="00D76A46">
      <w:pPr>
        <w:pStyle w:val="berschrift1"/>
        <w:spacing w:before="120" w:after="120" w:line="240" w:lineRule="auto"/>
        <w:rPr>
          <w:rFonts w:cstheme="minorHAnsi"/>
          <w:bCs/>
          <w:szCs w:val="40"/>
        </w:rPr>
      </w:pPr>
      <w:bookmarkStart w:id="10" w:name="_Task_B:_Vary"/>
      <w:bookmarkStart w:id="11" w:name="_Ref164436036"/>
      <w:bookmarkStart w:id="12" w:name="_Ref164436040"/>
      <w:bookmarkStart w:id="13" w:name="_Toc166975123"/>
      <w:bookmarkEnd w:id="10"/>
      <w:r w:rsidRPr="0073418D">
        <w:rPr>
          <w:rFonts w:cstheme="minorHAnsi"/>
          <w:bCs/>
          <w:szCs w:val="40"/>
        </w:rPr>
        <w:lastRenderedPageBreak/>
        <w:t xml:space="preserve">Task B: </w:t>
      </w:r>
      <w:bookmarkEnd w:id="11"/>
      <w:bookmarkEnd w:id="12"/>
      <w:r w:rsidR="00C33AF0" w:rsidRPr="00C33AF0">
        <w:rPr>
          <w:rFonts w:cstheme="minorHAnsi"/>
          <w:bCs/>
          <w:szCs w:val="40"/>
        </w:rPr>
        <w:t>Read Humidity Values from the HTS221 Sensor</w:t>
      </w:r>
      <w:bookmarkEnd w:id="13"/>
    </w:p>
    <w:p w14:paraId="7D95D0B6" w14:textId="75B54B0C" w:rsidR="0081575D" w:rsidRDefault="00CE6A9C" w:rsidP="00CE6A9C">
      <w:pPr>
        <w:pStyle w:val="berschrift2"/>
        <w:rPr>
          <w:rFonts w:cstheme="minorHAnsi"/>
          <w:bCs/>
          <w:color w:val="auto"/>
          <w:szCs w:val="32"/>
        </w:rPr>
      </w:pPr>
      <w:bookmarkStart w:id="14" w:name="_Toc166975124"/>
      <w:r>
        <w:rPr>
          <w:rFonts w:cstheme="minorHAnsi"/>
          <w:bCs/>
          <w:color w:val="auto"/>
          <w:szCs w:val="32"/>
        </w:rPr>
        <w:t xml:space="preserve">B.1. </w:t>
      </w:r>
      <w:r w:rsidR="0081575D">
        <w:rPr>
          <w:rFonts w:cstheme="minorHAnsi"/>
          <w:bCs/>
          <w:color w:val="auto"/>
          <w:szCs w:val="32"/>
        </w:rPr>
        <w:t>Calculations</w:t>
      </w:r>
      <w:bookmarkEnd w:id="14"/>
    </w:p>
    <w:p w14:paraId="445C5344" w14:textId="77777777" w:rsidR="00C33AF0" w:rsidRDefault="00C33AF0" w:rsidP="00C33AF0">
      <w:pPr>
        <w:pStyle w:val="Listenabsatz"/>
        <w:numPr>
          <w:ilvl w:val="0"/>
          <w:numId w:val="37"/>
        </w:numPr>
        <w:spacing w:line="256" w:lineRule="auto"/>
        <w:jc w:val="left"/>
        <w:rPr>
          <w:sz w:val="22"/>
        </w:rPr>
      </w:pPr>
      <w:r>
        <w:rPr>
          <w:i/>
        </w:rPr>
        <w:t>Describe the necessary startup sequence (e.g., set CTRL_REG1 (20h) to 0x81). What is the default value of CTRL_REG1?</w:t>
      </w:r>
    </w:p>
    <w:p w14:paraId="24F33178" w14:textId="77777777" w:rsidR="00C33AF0" w:rsidRDefault="00C33AF0" w:rsidP="00C33AF0">
      <w:pPr>
        <w:pStyle w:val="Listenabsatz"/>
        <w:numPr>
          <w:ilvl w:val="0"/>
          <w:numId w:val="37"/>
        </w:numPr>
        <w:spacing w:line="256" w:lineRule="auto"/>
        <w:jc w:val="left"/>
        <w:rPr>
          <w:szCs w:val="24"/>
        </w:rPr>
      </w:pPr>
      <w:r>
        <w:rPr>
          <w:i/>
          <w:szCs w:val="24"/>
        </w:rPr>
        <w:t xml:space="preserve">Describe how the relative humidity is calculated (incl formula) and describe each parameter! Which registers are involved? Which parameters are constants? Which parameters change? Where do you find the values that are needed for your calculation? </w:t>
      </w:r>
    </w:p>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258"/>
        <w:gridCol w:w="1843"/>
        <w:gridCol w:w="1417"/>
        <w:gridCol w:w="1843"/>
      </w:tblGrid>
      <w:tr w:rsidR="00C33AF0" w14:paraId="65F60EAA" w14:textId="77777777" w:rsidTr="00C33AF0">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D934D" w14:textId="77777777" w:rsidR="00C33AF0" w:rsidRDefault="00C33AF0">
            <w:pPr>
              <w:widowControl w:val="0"/>
              <w:spacing w:line="240" w:lineRule="auto"/>
              <w:rPr>
                <w:b/>
                <w:i/>
                <w:szCs w:val="24"/>
              </w:rPr>
            </w:pPr>
            <w:r>
              <w:rPr>
                <w:b/>
                <w:szCs w:val="24"/>
              </w:rPr>
              <w:t>Parameter</w:t>
            </w:r>
          </w:p>
        </w:tc>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8A81F" w14:textId="77777777" w:rsidR="00C33AF0" w:rsidRDefault="00C33AF0">
            <w:pPr>
              <w:widowControl w:val="0"/>
              <w:spacing w:line="240" w:lineRule="auto"/>
              <w:rPr>
                <w:b/>
                <w:szCs w:val="24"/>
              </w:rPr>
            </w:pPr>
            <w:r>
              <w:rPr>
                <w:b/>
                <w:szCs w:val="24"/>
              </w:rPr>
              <w:t>Description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67B1C" w14:textId="77777777" w:rsidR="00C33AF0" w:rsidRDefault="00C33AF0">
            <w:pPr>
              <w:widowControl w:val="0"/>
              <w:spacing w:line="240" w:lineRule="auto"/>
              <w:rPr>
                <w:b/>
                <w:szCs w:val="24"/>
              </w:rPr>
            </w:pPr>
            <w:r>
              <w:rPr>
                <w:b/>
                <w:szCs w:val="24"/>
              </w:rPr>
              <w:t>Value or source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DD6D0" w14:textId="77777777" w:rsidR="00C33AF0" w:rsidRDefault="00C33AF0">
            <w:pPr>
              <w:widowControl w:val="0"/>
              <w:spacing w:line="240" w:lineRule="auto"/>
              <w:rPr>
                <w:b/>
                <w:szCs w:val="24"/>
              </w:rPr>
            </w:pPr>
            <w:r>
              <w:rPr>
                <w:b/>
                <w:szCs w:val="24"/>
              </w:rPr>
              <w:t>Unit (if any)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6A3C8" w14:textId="77777777" w:rsidR="00C33AF0" w:rsidRDefault="00C33AF0">
            <w:pPr>
              <w:widowControl w:val="0"/>
              <w:spacing w:line="240" w:lineRule="auto"/>
              <w:rPr>
                <w:b/>
                <w:szCs w:val="24"/>
              </w:rPr>
            </w:pPr>
            <w:r>
              <w:rPr>
                <w:b/>
                <w:szCs w:val="24"/>
              </w:rPr>
              <w:t>Register address</w:t>
            </w:r>
          </w:p>
        </w:tc>
      </w:tr>
      <w:tr w:rsidR="00C33AF0" w14:paraId="5823F061" w14:textId="77777777" w:rsidTr="00C33AF0">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D75E3" w14:textId="77777777" w:rsidR="00C33AF0" w:rsidRDefault="00C33AF0">
            <w:pPr>
              <w:widowControl w:val="0"/>
              <w:spacing w:line="240" w:lineRule="auto"/>
              <w:rPr>
                <w:sz w:val="22"/>
              </w:rPr>
            </w:pPr>
          </w:p>
        </w:tc>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04F0B" w14:textId="77777777" w:rsidR="00C33AF0" w:rsidRDefault="00C33AF0">
            <w:pPr>
              <w:widowControl w:val="0"/>
              <w:spacing w:line="240" w:lineRule="auto"/>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54113" w14:textId="77777777" w:rsidR="00C33AF0" w:rsidRDefault="00C33AF0">
            <w:pPr>
              <w:widowControl w:val="0"/>
              <w:spacing w:line="240" w:lineRule="auto"/>
              <w:rPr>
                <w:b/>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E34D7" w14:textId="77777777" w:rsidR="00C33AF0" w:rsidRDefault="00C33AF0">
            <w:pPr>
              <w:widowControl w:val="0"/>
              <w:spacing w:line="240" w:lineRule="auto"/>
              <w:rPr>
                <w:b/>
              </w:rPr>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E0C20" w14:textId="77777777" w:rsidR="00C33AF0" w:rsidRDefault="00C33AF0">
            <w:pPr>
              <w:widowControl w:val="0"/>
              <w:spacing w:line="240" w:lineRule="auto"/>
              <w:rPr>
                <w:b/>
              </w:rPr>
            </w:pPr>
          </w:p>
        </w:tc>
      </w:tr>
    </w:tbl>
    <w:p w14:paraId="4310F5C4" w14:textId="77777777" w:rsidR="00C33AF0" w:rsidRPr="00C33AF0" w:rsidRDefault="00C33AF0" w:rsidP="00C33AF0"/>
    <w:p w14:paraId="2B6E4BA1" w14:textId="565CD980" w:rsidR="009E41AD" w:rsidRDefault="00CE6A9C" w:rsidP="00D92ACF">
      <w:pPr>
        <w:pStyle w:val="berschrift2"/>
        <w:rPr>
          <w:rFonts w:cstheme="minorHAnsi"/>
          <w:bCs/>
          <w:color w:val="auto"/>
          <w:szCs w:val="32"/>
        </w:rPr>
      </w:pPr>
      <w:bookmarkStart w:id="15" w:name="_Toc166975125"/>
      <w:r>
        <w:rPr>
          <w:rFonts w:cstheme="minorHAnsi"/>
          <w:bCs/>
          <w:color w:val="auto"/>
          <w:szCs w:val="32"/>
        </w:rPr>
        <w:t xml:space="preserve">B.2. </w:t>
      </w:r>
      <w:r w:rsidR="0081575D" w:rsidRPr="00CA1D98">
        <w:rPr>
          <w:rFonts w:cstheme="minorHAnsi"/>
          <w:bCs/>
          <w:color w:val="auto"/>
          <w:szCs w:val="32"/>
        </w:rPr>
        <w:t>Implementation</w:t>
      </w:r>
      <w:bookmarkEnd w:id="15"/>
    </w:p>
    <w:p w14:paraId="38280708" w14:textId="3854071F" w:rsidR="00DF6E7F" w:rsidRDefault="00C33AF0" w:rsidP="00C33AF0">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273ED048" w14:textId="27077374" w:rsidR="0081575D" w:rsidRDefault="00CE6A9C" w:rsidP="00CE6A9C">
      <w:pPr>
        <w:pStyle w:val="berschrift2"/>
        <w:rPr>
          <w:rFonts w:cstheme="minorHAnsi"/>
          <w:bCs/>
          <w:color w:val="auto"/>
          <w:szCs w:val="32"/>
        </w:rPr>
      </w:pPr>
      <w:bookmarkStart w:id="16" w:name="_Toc166975126"/>
      <w:r>
        <w:rPr>
          <w:rFonts w:cstheme="minorHAnsi"/>
          <w:bCs/>
          <w:color w:val="auto"/>
          <w:szCs w:val="32"/>
        </w:rPr>
        <w:t xml:space="preserve">B.3. </w:t>
      </w:r>
      <w:r w:rsidR="0081575D">
        <w:rPr>
          <w:rFonts w:cstheme="minorHAnsi"/>
          <w:bCs/>
          <w:color w:val="auto"/>
          <w:szCs w:val="32"/>
        </w:rPr>
        <w:t>Results</w:t>
      </w:r>
      <w:bookmarkEnd w:id="16"/>
    </w:p>
    <w:p w14:paraId="67272E4A" w14:textId="4EC033D9" w:rsidR="00610207" w:rsidRPr="00C33AF0" w:rsidRDefault="00C33AF0" w:rsidP="00610207">
      <w:pPr>
        <w:rPr>
          <w:i/>
          <w:sz w:val="22"/>
        </w:rPr>
      </w:pPr>
      <w:r>
        <w:rPr>
          <w:i/>
          <w:szCs w:val="24"/>
        </w:rPr>
        <w:t>Add a screenshot of the UART output</w:t>
      </w:r>
      <w:r>
        <w:rPr>
          <w:i/>
        </w:rPr>
        <w:t>.</w:t>
      </w:r>
    </w:p>
    <w:p w14:paraId="38D4E454" w14:textId="6185F365" w:rsidR="0081575D" w:rsidRDefault="008407FF" w:rsidP="008407FF">
      <w:pPr>
        <w:pStyle w:val="berschrift2"/>
        <w:rPr>
          <w:rFonts w:cstheme="minorHAnsi"/>
          <w:bCs/>
          <w:color w:val="auto"/>
          <w:szCs w:val="32"/>
        </w:rPr>
      </w:pPr>
      <w:bookmarkStart w:id="17" w:name="_Toc166975127"/>
      <w:r>
        <w:rPr>
          <w:rFonts w:cstheme="minorHAnsi"/>
          <w:bCs/>
          <w:color w:val="auto"/>
          <w:szCs w:val="32"/>
        </w:rPr>
        <w:t xml:space="preserve">B.4. </w:t>
      </w:r>
      <w:r w:rsidR="0081575D" w:rsidRPr="00CA1D98">
        <w:rPr>
          <w:rFonts w:cstheme="minorHAnsi"/>
          <w:bCs/>
          <w:color w:val="auto"/>
          <w:szCs w:val="32"/>
        </w:rPr>
        <w:t>Discussion</w:t>
      </w:r>
      <w:bookmarkEnd w:id="17"/>
    </w:p>
    <w:p w14:paraId="437F550F" w14:textId="77777777" w:rsidR="00C33AF0" w:rsidRDefault="00C33AF0" w:rsidP="00C33AF0">
      <w:pPr>
        <w:rPr>
          <w:i/>
          <w:szCs w:val="24"/>
        </w:rPr>
      </w:pPr>
      <w:r>
        <w:rPr>
          <w:i/>
          <w:szCs w:val="24"/>
        </w:rPr>
        <w:t>Describe your experiences (e.g., design decisions, problems, lesson learned). Which part of the code will be reusable?</w:t>
      </w:r>
    </w:p>
    <w:p w14:paraId="010F9368" w14:textId="178C4C58" w:rsidR="00784D27" w:rsidRDefault="008E2922" w:rsidP="00C33AF0">
      <w:pPr>
        <w:pStyle w:val="berschrift1"/>
        <w:spacing w:before="120" w:after="120" w:line="240" w:lineRule="auto"/>
        <w:rPr>
          <w:rFonts w:cstheme="minorHAnsi"/>
          <w:bCs/>
          <w:szCs w:val="40"/>
        </w:rPr>
      </w:pPr>
      <w:bookmarkStart w:id="18" w:name="_Toc166975128"/>
      <w:r w:rsidRPr="0073418D">
        <w:rPr>
          <w:rFonts w:cstheme="minorHAnsi"/>
          <w:bCs/>
          <w:szCs w:val="40"/>
        </w:rPr>
        <w:lastRenderedPageBreak/>
        <w:t xml:space="preserve">Task </w:t>
      </w:r>
      <w:r w:rsidR="00860785" w:rsidRPr="0073418D">
        <w:rPr>
          <w:rFonts w:cstheme="minorHAnsi"/>
          <w:bCs/>
          <w:szCs w:val="40"/>
        </w:rPr>
        <w:t>C</w:t>
      </w:r>
      <w:r w:rsidRPr="0073418D">
        <w:rPr>
          <w:rFonts w:cstheme="minorHAnsi"/>
          <w:bCs/>
          <w:szCs w:val="40"/>
        </w:rPr>
        <w:t xml:space="preserve">: </w:t>
      </w:r>
      <w:r w:rsidR="00C33AF0" w:rsidRPr="00C33AF0">
        <w:rPr>
          <w:rFonts w:cstheme="minorHAnsi"/>
          <w:bCs/>
          <w:szCs w:val="40"/>
        </w:rPr>
        <w:t>Read Temperature Values from the HTS221 Sensor</w:t>
      </w:r>
      <w:bookmarkEnd w:id="18"/>
    </w:p>
    <w:p w14:paraId="39B131A4" w14:textId="06778106" w:rsidR="00C33AF0" w:rsidRDefault="00C33AF0" w:rsidP="00C33AF0">
      <w:pPr>
        <w:pStyle w:val="berschrift2"/>
      </w:pPr>
      <w:bookmarkStart w:id="19" w:name="_Toc166975129"/>
      <w:r>
        <w:t>C.1. Calculations</w:t>
      </w:r>
      <w:bookmarkEnd w:id="19"/>
    </w:p>
    <w:p w14:paraId="6095224D" w14:textId="77777777" w:rsidR="00C33AF0" w:rsidRDefault="00C33AF0" w:rsidP="00C33AF0">
      <w:pPr>
        <w:rPr>
          <w:i/>
          <w:szCs w:val="24"/>
        </w:rPr>
      </w:pPr>
      <w:r>
        <w:rPr>
          <w:i/>
          <w:szCs w:val="24"/>
        </w:rPr>
        <w:t xml:space="preserve">Describe how the temperature is calculated (incl formula) and describe each parameter! Which registers are involved? Which parameters are constants? Which parameters change? Where do you find the values that are needed for your calculation? </w:t>
      </w:r>
    </w:p>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549"/>
        <w:gridCol w:w="2127"/>
        <w:gridCol w:w="1414"/>
        <w:gridCol w:w="2271"/>
      </w:tblGrid>
      <w:tr w:rsidR="00C33AF0" w14:paraId="7E81CB01" w14:textId="77777777" w:rsidTr="00C33AF0">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1CC92" w14:textId="77777777" w:rsidR="00C33AF0" w:rsidRDefault="00C33AF0">
            <w:pPr>
              <w:widowControl w:val="0"/>
              <w:spacing w:line="240" w:lineRule="auto"/>
              <w:rPr>
                <w:b/>
                <w:i/>
                <w:szCs w:val="24"/>
              </w:rPr>
            </w:pPr>
            <w:r>
              <w:rPr>
                <w:b/>
                <w:szCs w:val="24"/>
              </w:rPr>
              <w:t>Parameter</w:t>
            </w:r>
          </w:p>
        </w:tc>
        <w:tc>
          <w:tcPr>
            <w:tcW w:w="2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1ECC1" w14:textId="77777777" w:rsidR="00C33AF0" w:rsidRDefault="00C33AF0">
            <w:pPr>
              <w:widowControl w:val="0"/>
              <w:spacing w:line="240" w:lineRule="auto"/>
              <w:rPr>
                <w:b/>
                <w:szCs w:val="24"/>
              </w:rPr>
            </w:pPr>
            <w:r>
              <w:rPr>
                <w:b/>
                <w:szCs w:val="24"/>
              </w:rPr>
              <w:t>Description</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A1A5" w14:textId="77777777" w:rsidR="00C33AF0" w:rsidRDefault="00C33AF0">
            <w:pPr>
              <w:widowControl w:val="0"/>
              <w:spacing w:line="240" w:lineRule="auto"/>
              <w:rPr>
                <w:b/>
                <w:szCs w:val="24"/>
              </w:rPr>
            </w:pPr>
            <w:r>
              <w:rPr>
                <w:b/>
                <w:szCs w:val="24"/>
              </w:rPr>
              <w:t>Value or source</w:t>
            </w:r>
          </w:p>
        </w:tc>
        <w:tc>
          <w:tcPr>
            <w:tcW w:w="1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A289C" w14:textId="77777777" w:rsidR="00C33AF0" w:rsidRDefault="00C33AF0">
            <w:pPr>
              <w:widowControl w:val="0"/>
              <w:spacing w:line="240" w:lineRule="auto"/>
              <w:rPr>
                <w:b/>
                <w:szCs w:val="24"/>
              </w:rPr>
            </w:pPr>
            <w:r>
              <w:rPr>
                <w:b/>
                <w:szCs w:val="24"/>
              </w:rPr>
              <w:t>Unit (if any)</w:t>
            </w:r>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4B148" w14:textId="77777777" w:rsidR="00C33AF0" w:rsidRDefault="00C33AF0">
            <w:pPr>
              <w:widowControl w:val="0"/>
              <w:spacing w:line="240" w:lineRule="auto"/>
              <w:rPr>
                <w:b/>
                <w:szCs w:val="24"/>
              </w:rPr>
            </w:pPr>
            <w:r>
              <w:rPr>
                <w:b/>
                <w:szCs w:val="24"/>
              </w:rPr>
              <w:t>Register Address</w:t>
            </w:r>
          </w:p>
        </w:tc>
      </w:tr>
      <w:tr w:rsidR="00C33AF0" w14:paraId="23E2DDFE" w14:textId="77777777" w:rsidTr="00C33AF0">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5D9E0" w14:textId="77777777" w:rsidR="00C33AF0" w:rsidRDefault="00C33AF0">
            <w:pPr>
              <w:widowControl w:val="0"/>
              <w:spacing w:line="240" w:lineRule="auto"/>
              <w:rPr>
                <w:sz w:val="22"/>
              </w:rPr>
            </w:pPr>
          </w:p>
        </w:tc>
        <w:tc>
          <w:tcPr>
            <w:tcW w:w="2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45198" w14:textId="77777777" w:rsidR="00C33AF0" w:rsidRDefault="00C33AF0">
            <w:pPr>
              <w:widowControl w:val="0"/>
              <w:spacing w:line="240" w:lineRule="auto"/>
            </w:pP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B31A6" w14:textId="77777777" w:rsidR="00C33AF0" w:rsidRDefault="00C33AF0">
            <w:pPr>
              <w:widowControl w:val="0"/>
              <w:spacing w:line="240" w:lineRule="auto"/>
              <w:rPr>
                <w:b/>
              </w:rPr>
            </w:pPr>
          </w:p>
        </w:tc>
        <w:tc>
          <w:tcPr>
            <w:tcW w:w="1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C89D8" w14:textId="77777777" w:rsidR="00C33AF0" w:rsidRDefault="00C33AF0">
            <w:pPr>
              <w:widowControl w:val="0"/>
              <w:spacing w:line="240" w:lineRule="auto"/>
              <w:rPr>
                <w:b/>
              </w:rPr>
            </w:pPr>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0E376" w14:textId="77777777" w:rsidR="00C33AF0" w:rsidRDefault="00C33AF0">
            <w:pPr>
              <w:widowControl w:val="0"/>
              <w:spacing w:line="240" w:lineRule="auto"/>
              <w:rPr>
                <w:b/>
              </w:rPr>
            </w:pPr>
          </w:p>
        </w:tc>
      </w:tr>
    </w:tbl>
    <w:p w14:paraId="6CFFC5EC" w14:textId="77777777" w:rsidR="00C33AF0" w:rsidRPr="00C33AF0" w:rsidRDefault="00C33AF0" w:rsidP="00C33AF0"/>
    <w:p w14:paraId="1908C5C4" w14:textId="0311435C" w:rsidR="00472AEF" w:rsidRDefault="0012065B" w:rsidP="00C33AF0">
      <w:pPr>
        <w:pStyle w:val="berschrift2"/>
        <w:rPr>
          <w:rFonts w:cstheme="minorHAnsi"/>
          <w:bCs/>
          <w:color w:val="auto"/>
          <w:szCs w:val="32"/>
        </w:rPr>
      </w:pPr>
      <w:bookmarkStart w:id="20" w:name="_Toc166975130"/>
      <w:r>
        <w:rPr>
          <w:rFonts w:cstheme="minorHAnsi"/>
          <w:bCs/>
          <w:color w:val="auto"/>
          <w:szCs w:val="32"/>
        </w:rPr>
        <w:t>C.</w:t>
      </w:r>
      <w:r w:rsidR="00C33AF0">
        <w:rPr>
          <w:rFonts w:cstheme="minorHAnsi"/>
          <w:bCs/>
          <w:color w:val="auto"/>
          <w:szCs w:val="32"/>
        </w:rPr>
        <w:t>2</w:t>
      </w:r>
      <w:r>
        <w:rPr>
          <w:rFonts w:cstheme="minorHAnsi"/>
          <w:bCs/>
          <w:color w:val="auto"/>
          <w:szCs w:val="32"/>
        </w:rPr>
        <w:t xml:space="preserve">. </w:t>
      </w:r>
      <w:r w:rsidR="0081575D" w:rsidRPr="00CA1D98">
        <w:rPr>
          <w:rFonts w:cstheme="minorHAnsi"/>
          <w:bCs/>
          <w:color w:val="auto"/>
          <w:szCs w:val="32"/>
        </w:rPr>
        <w:t>Implementation</w:t>
      </w:r>
      <w:bookmarkEnd w:id="20"/>
    </w:p>
    <w:p w14:paraId="0845F932" w14:textId="7F82E0EA" w:rsidR="00624229" w:rsidRPr="00D96C1F" w:rsidRDefault="00C33AF0" w:rsidP="00C33AF0">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0EA3552E" w14:textId="6A91080D" w:rsidR="004F7C6D" w:rsidRDefault="0012065B" w:rsidP="00C33AF0">
      <w:pPr>
        <w:pStyle w:val="berschrift2"/>
        <w:rPr>
          <w:rFonts w:eastAsiaTheme="minorHAnsi" w:cstheme="minorBidi"/>
          <w:b w:val="0"/>
          <w:color w:val="auto"/>
          <w:sz w:val="24"/>
          <w:szCs w:val="22"/>
        </w:rPr>
      </w:pPr>
      <w:bookmarkStart w:id="21" w:name="_Toc166975131"/>
      <w:r>
        <w:rPr>
          <w:rFonts w:cstheme="minorHAnsi"/>
          <w:bCs/>
          <w:color w:val="auto"/>
          <w:szCs w:val="32"/>
        </w:rPr>
        <w:t>C.</w:t>
      </w:r>
      <w:r w:rsidR="00C33AF0">
        <w:rPr>
          <w:rFonts w:cstheme="minorHAnsi"/>
          <w:bCs/>
          <w:color w:val="auto"/>
          <w:szCs w:val="32"/>
        </w:rPr>
        <w:t>3</w:t>
      </w:r>
      <w:r>
        <w:rPr>
          <w:rFonts w:cstheme="minorHAnsi"/>
          <w:bCs/>
          <w:color w:val="auto"/>
          <w:szCs w:val="32"/>
        </w:rPr>
        <w:t xml:space="preserve">. </w:t>
      </w:r>
      <w:r w:rsidR="00C33AF0">
        <w:rPr>
          <w:rFonts w:cstheme="minorHAnsi"/>
          <w:bCs/>
          <w:color w:val="auto"/>
          <w:szCs w:val="32"/>
        </w:rPr>
        <w:t>Results</w:t>
      </w:r>
      <w:bookmarkEnd w:id="21"/>
    </w:p>
    <w:p w14:paraId="59A2DDB2" w14:textId="04ED9E26" w:rsidR="00C33AF0" w:rsidRPr="00FD0C6D" w:rsidRDefault="00FD0C6D" w:rsidP="00C33AF0">
      <w:pPr>
        <w:rPr>
          <w:i/>
          <w:sz w:val="22"/>
        </w:rPr>
      </w:pPr>
      <w:r>
        <w:rPr>
          <w:i/>
          <w:szCs w:val="24"/>
        </w:rPr>
        <w:t>Add a screenshot of the UART output</w:t>
      </w:r>
      <w:r>
        <w:rPr>
          <w:i/>
        </w:rPr>
        <w:t>.</w:t>
      </w:r>
    </w:p>
    <w:p w14:paraId="4E4C9504" w14:textId="34E08FA0" w:rsidR="00FD0C6D" w:rsidRDefault="00FD0C6D" w:rsidP="00FD0C6D">
      <w:pPr>
        <w:pStyle w:val="berschrift2"/>
      </w:pPr>
      <w:bookmarkStart w:id="22" w:name="_Toc166975132"/>
      <w:r>
        <w:t>C.4. Discussion</w:t>
      </w:r>
      <w:bookmarkEnd w:id="22"/>
    </w:p>
    <w:p w14:paraId="01AA73BB" w14:textId="77777777" w:rsidR="00FD0C6D" w:rsidRDefault="00FD0C6D" w:rsidP="00FD0C6D">
      <w:pPr>
        <w:rPr>
          <w:i/>
          <w:szCs w:val="24"/>
        </w:rPr>
      </w:pPr>
      <w:r>
        <w:rPr>
          <w:i/>
          <w:szCs w:val="24"/>
        </w:rPr>
        <w:t>Describe your experiences (e.g., design decisions, problems, lesson learned). Which part of the code will be reusable?</w:t>
      </w:r>
    </w:p>
    <w:p w14:paraId="6C5D93B2" w14:textId="2F588211" w:rsidR="00FD0C6D" w:rsidRDefault="00FD0C6D" w:rsidP="00FD0C6D">
      <w:pPr>
        <w:pStyle w:val="berschrift1"/>
        <w:spacing w:line="240" w:lineRule="auto"/>
      </w:pPr>
      <w:bookmarkStart w:id="23" w:name="_Toc166975133"/>
      <w:r>
        <w:lastRenderedPageBreak/>
        <w:t>Task D: Read Temperature &amp; Pressure Values from the LPS22HH Sensor</w:t>
      </w:r>
      <w:bookmarkEnd w:id="23"/>
    </w:p>
    <w:p w14:paraId="3F6DD1B5" w14:textId="36D70F19" w:rsidR="00FD0C6D" w:rsidRDefault="00FD0C6D" w:rsidP="00FD0C6D">
      <w:pPr>
        <w:pStyle w:val="berschrift2"/>
      </w:pPr>
      <w:bookmarkStart w:id="24" w:name="_Toc166975134"/>
      <w:r>
        <w:t>D.1. Calculations</w:t>
      </w:r>
      <w:bookmarkEnd w:id="24"/>
    </w:p>
    <w:p w14:paraId="0BFC0C30" w14:textId="77777777" w:rsidR="00FD0C6D" w:rsidRDefault="00FD0C6D" w:rsidP="00FD0C6D">
      <w:pPr>
        <w:rPr>
          <w:i/>
          <w:szCs w:val="24"/>
        </w:rPr>
      </w:pPr>
      <w:r>
        <w:rPr>
          <w:i/>
          <w:szCs w:val="24"/>
        </w:rPr>
        <w:t xml:space="preserve">For the startup, you </w:t>
      </w:r>
      <w:proofErr w:type="gramStart"/>
      <w:r>
        <w:rPr>
          <w:i/>
          <w:szCs w:val="24"/>
        </w:rPr>
        <w:t>have to</w:t>
      </w:r>
      <w:proofErr w:type="gramEnd"/>
      <w:r>
        <w:rPr>
          <w:i/>
          <w:szCs w:val="24"/>
        </w:rPr>
        <w:t xml:space="preserve"> set the registers CTRL_REG1 and CTRL_REG2. Based on the application notes, choose a fitting operation </w:t>
      </w:r>
      <w:proofErr w:type="gramStart"/>
      <w:r>
        <w:rPr>
          <w:i/>
          <w:szCs w:val="24"/>
        </w:rPr>
        <w:t>mode</w:t>
      </w:r>
      <w:proofErr w:type="gramEnd"/>
      <w:r>
        <w:rPr>
          <w:i/>
          <w:szCs w:val="24"/>
        </w:rPr>
        <w:t xml:space="preserve"> and justify your choice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08"/>
        <w:gridCol w:w="2498"/>
        <w:gridCol w:w="5820"/>
      </w:tblGrid>
      <w:tr w:rsidR="00FD0C6D" w14:paraId="4D5100CC" w14:textId="77777777" w:rsidTr="003A0B59">
        <w:tc>
          <w:tcPr>
            <w:tcW w:w="7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C470E" w14:textId="77777777" w:rsidR="00FD0C6D" w:rsidRDefault="00FD0C6D">
            <w:pPr>
              <w:widowControl w:val="0"/>
              <w:spacing w:line="240" w:lineRule="auto"/>
              <w:rPr>
                <w:b/>
                <w:sz w:val="22"/>
              </w:rPr>
            </w:pPr>
          </w:p>
        </w:tc>
        <w:tc>
          <w:tcPr>
            <w:tcW w:w="12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D813" w14:textId="77777777" w:rsidR="00FD0C6D" w:rsidRDefault="00FD0C6D">
            <w:pPr>
              <w:widowControl w:val="0"/>
              <w:spacing w:line="240" w:lineRule="auto"/>
              <w:rPr>
                <w:b/>
                <w:i/>
                <w:szCs w:val="24"/>
              </w:rPr>
            </w:pPr>
            <w:r>
              <w:rPr>
                <w:b/>
                <w:szCs w:val="24"/>
              </w:rPr>
              <w:t>Register</w:t>
            </w:r>
          </w:p>
        </w:tc>
        <w:tc>
          <w:tcPr>
            <w:tcW w:w="29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431A4" w14:textId="77777777" w:rsidR="00FD0C6D" w:rsidRDefault="00FD0C6D">
            <w:pPr>
              <w:widowControl w:val="0"/>
              <w:spacing w:line="240" w:lineRule="auto"/>
              <w:rPr>
                <w:b/>
                <w:szCs w:val="24"/>
              </w:rPr>
            </w:pPr>
            <w:r>
              <w:rPr>
                <w:b/>
                <w:szCs w:val="24"/>
              </w:rPr>
              <w:t>Value</w:t>
            </w:r>
          </w:p>
        </w:tc>
      </w:tr>
      <w:tr w:rsidR="00FD0C6D" w14:paraId="77F46390" w14:textId="77777777" w:rsidTr="003A0B59">
        <w:tc>
          <w:tcPr>
            <w:tcW w:w="7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86FFF" w14:textId="77777777" w:rsidR="00FD0C6D" w:rsidRDefault="00FD0C6D">
            <w:pPr>
              <w:widowControl w:val="0"/>
              <w:spacing w:line="240" w:lineRule="auto"/>
              <w:rPr>
                <w:sz w:val="22"/>
              </w:rPr>
            </w:pPr>
            <w:r>
              <w:t>CTRL_REG1</w:t>
            </w:r>
          </w:p>
        </w:tc>
        <w:tc>
          <w:tcPr>
            <w:tcW w:w="12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D5F6D" w14:textId="77777777" w:rsidR="00FD0C6D" w:rsidRDefault="00FD0C6D">
            <w:pPr>
              <w:widowControl w:val="0"/>
              <w:spacing w:line="240" w:lineRule="auto"/>
            </w:pPr>
          </w:p>
        </w:tc>
        <w:tc>
          <w:tcPr>
            <w:tcW w:w="29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2D7FB" w14:textId="77777777" w:rsidR="00FD0C6D" w:rsidRDefault="00FD0C6D">
            <w:pPr>
              <w:widowControl w:val="0"/>
              <w:spacing w:line="240" w:lineRule="auto"/>
            </w:pPr>
          </w:p>
        </w:tc>
      </w:tr>
      <w:tr w:rsidR="00FD0C6D" w14:paraId="18860A79" w14:textId="77777777" w:rsidTr="003A0B59">
        <w:tc>
          <w:tcPr>
            <w:tcW w:w="7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C9208" w14:textId="77777777" w:rsidR="00FD0C6D" w:rsidRDefault="00FD0C6D">
            <w:pPr>
              <w:widowControl w:val="0"/>
              <w:spacing w:line="240" w:lineRule="auto"/>
            </w:pPr>
            <w:r>
              <w:t>CTRL_REG2</w:t>
            </w:r>
          </w:p>
        </w:tc>
        <w:tc>
          <w:tcPr>
            <w:tcW w:w="12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B2D87" w14:textId="77777777" w:rsidR="00FD0C6D" w:rsidRDefault="00FD0C6D">
            <w:pPr>
              <w:widowControl w:val="0"/>
              <w:spacing w:line="240" w:lineRule="auto"/>
            </w:pPr>
          </w:p>
        </w:tc>
        <w:tc>
          <w:tcPr>
            <w:tcW w:w="29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E47D1" w14:textId="77777777" w:rsidR="00FD0C6D" w:rsidRDefault="00FD0C6D">
            <w:pPr>
              <w:widowControl w:val="0"/>
              <w:spacing w:line="240" w:lineRule="auto"/>
            </w:pPr>
          </w:p>
        </w:tc>
      </w:tr>
    </w:tbl>
    <w:p w14:paraId="694C8CDC" w14:textId="77777777" w:rsidR="00FD0C6D" w:rsidRDefault="00FD0C6D" w:rsidP="00FD0C6D">
      <w:pPr>
        <w:rPr>
          <w:i/>
          <w:szCs w:val="24"/>
        </w:rPr>
      </w:pPr>
      <w:r>
        <w:rPr>
          <w:i/>
          <w:szCs w:val="24"/>
        </w:rPr>
        <w:t>Describe how the pressure is calculated (formula) and fill in the following table:</w:t>
      </w:r>
    </w:p>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116"/>
        <w:gridCol w:w="1843"/>
        <w:gridCol w:w="1418"/>
        <w:gridCol w:w="1984"/>
      </w:tblGrid>
      <w:tr w:rsidR="00FD0C6D" w14:paraId="73BE41E9" w14:textId="77777777" w:rsidTr="00FD0C6D">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CA02" w14:textId="77777777" w:rsidR="00FD0C6D" w:rsidRDefault="00FD0C6D">
            <w:pPr>
              <w:widowControl w:val="0"/>
              <w:spacing w:line="240" w:lineRule="auto"/>
              <w:rPr>
                <w:b/>
                <w:i/>
                <w:szCs w:val="24"/>
              </w:rPr>
            </w:pPr>
            <w:r>
              <w:rPr>
                <w:b/>
                <w:szCs w:val="24"/>
              </w:rPr>
              <w:t>Parameter</w:t>
            </w:r>
          </w:p>
        </w:tc>
        <w:tc>
          <w:tcPr>
            <w:tcW w:w="3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692C1" w14:textId="77777777" w:rsidR="00FD0C6D" w:rsidRDefault="00FD0C6D">
            <w:pPr>
              <w:widowControl w:val="0"/>
              <w:spacing w:line="240" w:lineRule="auto"/>
              <w:rPr>
                <w:b/>
                <w:szCs w:val="24"/>
              </w:rPr>
            </w:pPr>
            <w:r>
              <w:rPr>
                <w:b/>
                <w:szCs w:val="24"/>
              </w:rPr>
              <w:t>Description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8E2C2" w14:textId="77777777" w:rsidR="00FD0C6D" w:rsidRDefault="00FD0C6D">
            <w:pPr>
              <w:widowControl w:val="0"/>
              <w:spacing w:line="240" w:lineRule="auto"/>
              <w:rPr>
                <w:b/>
                <w:szCs w:val="24"/>
              </w:rPr>
            </w:pPr>
            <w:r>
              <w:rPr>
                <w:b/>
                <w:szCs w:val="24"/>
              </w:rPr>
              <w:t>Value or source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1500" w14:textId="77777777" w:rsidR="00FD0C6D" w:rsidRDefault="00FD0C6D">
            <w:pPr>
              <w:widowControl w:val="0"/>
              <w:spacing w:line="240" w:lineRule="auto"/>
              <w:rPr>
                <w:b/>
                <w:szCs w:val="24"/>
              </w:rPr>
            </w:pPr>
            <w:r>
              <w:rPr>
                <w:b/>
                <w:szCs w:val="24"/>
              </w:rPr>
              <w:t>Unit (if any)</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289D3" w14:textId="77777777" w:rsidR="00FD0C6D" w:rsidRDefault="00FD0C6D">
            <w:pPr>
              <w:widowControl w:val="0"/>
              <w:spacing w:line="240" w:lineRule="auto"/>
              <w:rPr>
                <w:b/>
                <w:szCs w:val="24"/>
              </w:rPr>
            </w:pPr>
            <w:r>
              <w:rPr>
                <w:b/>
                <w:szCs w:val="24"/>
              </w:rPr>
              <w:t>Register Address</w:t>
            </w:r>
          </w:p>
        </w:tc>
      </w:tr>
      <w:tr w:rsidR="00FD0C6D" w14:paraId="4A3C8A08" w14:textId="77777777" w:rsidTr="00FD0C6D">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374D0" w14:textId="77777777" w:rsidR="00FD0C6D" w:rsidRDefault="00FD0C6D">
            <w:pPr>
              <w:widowControl w:val="0"/>
              <w:spacing w:line="240" w:lineRule="auto"/>
              <w:rPr>
                <w:sz w:val="22"/>
              </w:rPr>
            </w:pPr>
          </w:p>
        </w:tc>
        <w:tc>
          <w:tcPr>
            <w:tcW w:w="3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426D" w14:textId="77777777" w:rsidR="00FD0C6D" w:rsidRDefault="00FD0C6D">
            <w:pPr>
              <w:widowControl w:val="0"/>
              <w:spacing w:line="240" w:lineRule="auto"/>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23AE6" w14:textId="77777777" w:rsidR="00FD0C6D" w:rsidRDefault="00FD0C6D">
            <w:pPr>
              <w:widowControl w:val="0"/>
              <w:spacing w:line="240" w:lineRule="auto"/>
              <w:rPr>
                <w:b/>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A413A" w14:textId="77777777" w:rsidR="00FD0C6D" w:rsidRDefault="00FD0C6D">
            <w:pPr>
              <w:widowControl w:val="0"/>
              <w:spacing w:line="240" w:lineRule="auto"/>
              <w:rPr>
                <w:b/>
              </w:rPr>
            </w:pP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2656" w14:textId="77777777" w:rsidR="00FD0C6D" w:rsidRDefault="00FD0C6D">
            <w:pPr>
              <w:widowControl w:val="0"/>
              <w:spacing w:line="240" w:lineRule="auto"/>
              <w:rPr>
                <w:b/>
              </w:rPr>
            </w:pPr>
          </w:p>
        </w:tc>
      </w:tr>
    </w:tbl>
    <w:p w14:paraId="0F88381D" w14:textId="77777777" w:rsidR="00FD0C6D" w:rsidRDefault="00FD0C6D" w:rsidP="00FD0C6D">
      <w:pPr>
        <w:rPr>
          <w:szCs w:val="24"/>
        </w:rPr>
      </w:pPr>
      <w:r>
        <w:rPr>
          <w:i/>
          <w:szCs w:val="24"/>
        </w:rPr>
        <w:t>Describe how the temperature is calculated (formula) and fill in the following table:</w:t>
      </w:r>
    </w:p>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116"/>
        <w:gridCol w:w="1843"/>
        <w:gridCol w:w="1418"/>
        <w:gridCol w:w="1984"/>
      </w:tblGrid>
      <w:tr w:rsidR="00FD0C6D" w14:paraId="73103CAF" w14:textId="77777777" w:rsidTr="00FD0C6D">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6E4" w14:textId="77777777" w:rsidR="00FD0C6D" w:rsidRDefault="00FD0C6D">
            <w:pPr>
              <w:widowControl w:val="0"/>
              <w:spacing w:line="240" w:lineRule="auto"/>
              <w:rPr>
                <w:b/>
                <w:i/>
                <w:szCs w:val="24"/>
              </w:rPr>
            </w:pPr>
            <w:r>
              <w:rPr>
                <w:b/>
                <w:szCs w:val="24"/>
              </w:rPr>
              <w:t>Parameter</w:t>
            </w:r>
          </w:p>
        </w:tc>
        <w:tc>
          <w:tcPr>
            <w:tcW w:w="3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6F82D" w14:textId="77777777" w:rsidR="00FD0C6D" w:rsidRDefault="00FD0C6D">
            <w:pPr>
              <w:widowControl w:val="0"/>
              <w:spacing w:line="240" w:lineRule="auto"/>
              <w:rPr>
                <w:b/>
                <w:szCs w:val="24"/>
              </w:rPr>
            </w:pPr>
            <w:r>
              <w:rPr>
                <w:b/>
                <w:szCs w:val="24"/>
              </w:rPr>
              <w:t>Description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B86D4" w14:textId="77777777" w:rsidR="00FD0C6D" w:rsidRDefault="00FD0C6D">
            <w:pPr>
              <w:widowControl w:val="0"/>
              <w:spacing w:line="240" w:lineRule="auto"/>
              <w:rPr>
                <w:b/>
                <w:szCs w:val="24"/>
              </w:rPr>
            </w:pPr>
            <w:r>
              <w:rPr>
                <w:b/>
                <w:szCs w:val="24"/>
              </w:rPr>
              <w:t>Value or Source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3A7F" w14:textId="77777777" w:rsidR="00FD0C6D" w:rsidRDefault="00FD0C6D">
            <w:pPr>
              <w:widowControl w:val="0"/>
              <w:spacing w:line="240" w:lineRule="auto"/>
              <w:rPr>
                <w:b/>
                <w:szCs w:val="24"/>
              </w:rPr>
            </w:pPr>
            <w:r>
              <w:rPr>
                <w:b/>
                <w:szCs w:val="24"/>
              </w:rPr>
              <w:t>Unit (if any)</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0FEEA" w14:textId="77777777" w:rsidR="00FD0C6D" w:rsidRDefault="00FD0C6D">
            <w:pPr>
              <w:widowControl w:val="0"/>
              <w:spacing w:line="240" w:lineRule="auto"/>
              <w:rPr>
                <w:b/>
                <w:szCs w:val="24"/>
              </w:rPr>
            </w:pPr>
            <w:r>
              <w:rPr>
                <w:b/>
                <w:szCs w:val="24"/>
              </w:rPr>
              <w:t>Register Address</w:t>
            </w:r>
          </w:p>
        </w:tc>
      </w:tr>
      <w:tr w:rsidR="00FD0C6D" w14:paraId="53A3B5D7" w14:textId="77777777" w:rsidTr="00FD0C6D">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4F212" w14:textId="77777777" w:rsidR="00FD0C6D" w:rsidRDefault="00FD0C6D">
            <w:pPr>
              <w:widowControl w:val="0"/>
              <w:spacing w:line="240" w:lineRule="auto"/>
              <w:rPr>
                <w:sz w:val="22"/>
              </w:rPr>
            </w:pPr>
          </w:p>
        </w:tc>
        <w:tc>
          <w:tcPr>
            <w:tcW w:w="3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776FA" w14:textId="77777777" w:rsidR="00FD0C6D" w:rsidRDefault="00FD0C6D">
            <w:pPr>
              <w:widowControl w:val="0"/>
              <w:spacing w:line="240" w:lineRule="auto"/>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C37E0" w14:textId="77777777" w:rsidR="00FD0C6D" w:rsidRDefault="00FD0C6D">
            <w:pPr>
              <w:widowControl w:val="0"/>
              <w:spacing w:line="240" w:lineRule="auto"/>
              <w:rPr>
                <w:b/>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86B2A" w14:textId="77777777" w:rsidR="00FD0C6D" w:rsidRDefault="00FD0C6D">
            <w:pPr>
              <w:widowControl w:val="0"/>
              <w:spacing w:line="240" w:lineRule="auto"/>
              <w:rPr>
                <w:b/>
              </w:rPr>
            </w:pP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3D51E" w14:textId="77777777" w:rsidR="00FD0C6D" w:rsidRDefault="00FD0C6D">
            <w:pPr>
              <w:widowControl w:val="0"/>
              <w:spacing w:line="240" w:lineRule="auto"/>
              <w:rPr>
                <w:b/>
              </w:rPr>
            </w:pPr>
          </w:p>
        </w:tc>
      </w:tr>
    </w:tbl>
    <w:p w14:paraId="33FAE829" w14:textId="77777777" w:rsidR="00FD0C6D" w:rsidRPr="00FD0C6D" w:rsidRDefault="00FD0C6D" w:rsidP="00FD0C6D"/>
    <w:p w14:paraId="0CB48C51" w14:textId="2C9ADDD5" w:rsidR="00FD0C6D" w:rsidRDefault="00FD0C6D" w:rsidP="00FD0C6D">
      <w:pPr>
        <w:pStyle w:val="berschrift2"/>
      </w:pPr>
      <w:bookmarkStart w:id="25" w:name="_Toc166975135"/>
      <w:r>
        <w:t>D.2. Implementation</w:t>
      </w:r>
      <w:bookmarkEnd w:id="25"/>
    </w:p>
    <w:p w14:paraId="5C8E6AE7" w14:textId="758119C1" w:rsidR="003A0B59" w:rsidRPr="003A0B59" w:rsidRDefault="003A0B59" w:rsidP="003A0B59">
      <w:pPr>
        <w:rPr>
          <w:i/>
          <w:szCs w:val="24"/>
        </w:rPr>
      </w:pPr>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5CA23429" w14:textId="5880C8B8" w:rsidR="00FD0C6D" w:rsidRDefault="00FD0C6D" w:rsidP="00FD0C6D">
      <w:pPr>
        <w:pStyle w:val="berschrift2"/>
      </w:pPr>
      <w:bookmarkStart w:id="26" w:name="_Toc166975136"/>
      <w:r>
        <w:t>D.3. Results</w:t>
      </w:r>
      <w:bookmarkEnd w:id="26"/>
    </w:p>
    <w:p w14:paraId="6927E973" w14:textId="2A2B5AC1" w:rsidR="003A0B59" w:rsidRPr="003A0B59" w:rsidRDefault="003A0B59" w:rsidP="003A0B59">
      <w:pPr>
        <w:rPr>
          <w:i/>
          <w:sz w:val="22"/>
        </w:rPr>
      </w:pPr>
      <w:r>
        <w:rPr>
          <w:i/>
          <w:szCs w:val="24"/>
        </w:rPr>
        <w:t>Add a screenshot of the UART output</w:t>
      </w:r>
      <w:r>
        <w:rPr>
          <w:i/>
        </w:rPr>
        <w:t>.</w:t>
      </w:r>
    </w:p>
    <w:p w14:paraId="42ABC359" w14:textId="1F4010CD" w:rsidR="00FD0C6D" w:rsidRDefault="00FD0C6D" w:rsidP="00FD0C6D">
      <w:pPr>
        <w:pStyle w:val="berschrift2"/>
      </w:pPr>
      <w:bookmarkStart w:id="27" w:name="_Toc166975137"/>
      <w:r>
        <w:t>D.4. Discussion</w:t>
      </w:r>
      <w:bookmarkEnd w:id="27"/>
    </w:p>
    <w:p w14:paraId="6EF82A3E" w14:textId="31DF2F94" w:rsidR="003A0B59" w:rsidRPr="003A0B59" w:rsidRDefault="003A0B59" w:rsidP="003A0B59">
      <w:pPr>
        <w:rPr>
          <w:i/>
          <w:szCs w:val="24"/>
        </w:rPr>
      </w:pPr>
      <w:r>
        <w:rPr>
          <w:i/>
          <w:szCs w:val="24"/>
        </w:rPr>
        <w:t>Describe your experiences. Does your solution have any limitations? How would an ideal solution behave in your opinion?</w:t>
      </w:r>
    </w:p>
    <w:p w14:paraId="1877A282" w14:textId="7CD7DEB5" w:rsidR="00652F1A" w:rsidRPr="00A04289" w:rsidRDefault="006B6B86" w:rsidP="006B6B86">
      <w:pPr>
        <w:pStyle w:val="berschrift1"/>
      </w:pPr>
      <w:bookmarkStart w:id="28" w:name="_Toc166975138"/>
      <w:r w:rsidRPr="00A04289">
        <w:lastRenderedPageBreak/>
        <w:t>Index</w:t>
      </w:r>
      <w:bookmarkEnd w:id="28"/>
    </w:p>
    <w:p w14:paraId="41B38394" w14:textId="42262589" w:rsidR="00243533" w:rsidRPr="004664BB" w:rsidRDefault="00243533" w:rsidP="00243533">
      <w:r>
        <w:rPr>
          <w:lang w:val="de-DE"/>
        </w:rPr>
        <w:fldChar w:fldCharType="begin"/>
      </w:r>
      <w:r>
        <w:rPr>
          <w:lang w:val="de-DE"/>
        </w:rPr>
        <w:instrText xml:space="preserve"> INDEX \e "</w:instrText>
      </w:r>
      <w:r>
        <w:rPr>
          <w:lang w:val="de-DE"/>
        </w:rPr>
        <w:tab/>
        <w:instrText xml:space="preserve">" \c "/" \z "1031" </w:instrText>
      </w:r>
      <w:r>
        <w:rPr>
          <w:lang w:val="de-DE"/>
        </w:rPr>
        <w:fldChar w:fldCharType="separate"/>
      </w:r>
      <w:r w:rsidR="00AE324F">
        <w:rPr>
          <w:b/>
          <w:bCs/>
          <w:noProof/>
          <w:lang w:val="de-DE"/>
        </w:rPr>
        <w:t>Keine Indexeinträge gefunden.</w:t>
      </w:r>
      <w:r>
        <w:rPr>
          <w:lang w:val="de-DE"/>
        </w:rPr>
        <w:fldChar w:fldCharType="end"/>
      </w:r>
    </w:p>
    <w:p w14:paraId="7354DEAA" w14:textId="1F6F1F83" w:rsidR="006B6B86" w:rsidRPr="00AE324F" w:rsidRDefault="006B6B86" w:rsidP="006B6B86">
      <w:pPr>
        <w:pStyle w:val="berschrift2"/>
        <w:rPr>
          <w:lang w:val="de-DE"/>
        </w:rPr>
      </w:pPr>
      <w:bookmarkStart w:id="29" w:name="_Toc166975139"/>
      <w:proofErr w:type="spellStart"/>
      <w:r w:rsidRPr="00AE324F">
        <w:rPr>
          <w:lang w:val="de-DE"/>
        </w:rPr>
        <w:t>Figures</w:t>
      </w:r>
      <w:bookmarkEnd w:id="29"/>
      <w:proofErr w:type="spellEnd"/>
    </w:p>
    <w:p w14:paraId="5B3535D9" w14:textId="33F13D0F" w:rsidR="00C63704" w:rsidRPr="00AE324F" w:rsidRDefault="006B6B86" w:rsidP="006B6B86">
      <w:pPr>
        <w:rPr>
          <w:lang w:val="de-DE"/>
        </w:rPr>
      </w:pPr>
      <w:r w:rsidRPr="0073418D">
        <w:fldChar w:fldCharType="begin"/>
      </w:r>
      <w:r w:rsidRPr="0081575D">
        <w:rPr>
          <w:lang w:val="de-DE"/>
        </w:rPr>
        <w:instrText xml:space="preserve"> TOC \h \z \c "Figure" </w:instrText>
      </w:r>
      <w:r w:rsidRPr="0073418D">
        <w:fldChar w:fldCharType="separate"/>
      </w:r>
      <w:r w:rsidR="00AE324F">
        <w:rPr>
          <w:b/>
          <w:bCs/>
          <w:noProof/>
          <w:lang w:val="de-DE"/>
        </w:rPr>
        <w:t>Es konnten keine Einträge für ein Abbildungsverzeichnis gefunden werden.</w:t>
      </w:r>
      <w:r w:rsidRPr="0073418D">
        <w:fldChar w:fldCharType="end"/>
      </w:r>
    </w:p>
    <w:p w14:paraId="594FBA6F" w14:textId="372F34F9" w:rsidR="006B6B86" w:rsidRDefault="006B6B86" w:rsidP="006B6B86">
      <w:pPr>
        <w:pStyle w:val="berschrift2"/>
        <w:rPr>
          <w:lang w:val="de-DE"/>
        </w:rPr>
      </w:pPr>
      <w:bookmarkStart w:id="30" w:name="_Toc166975140"/>
      <w:r w:rsidRPr="0081575D">
        <w:rPr>
          <w:lang w:val="de-DE"/>
        </w:rPr>
        <w:t xml:space="preserve">Code </w:t>
      </w:r>
      <w:r w:rsidR="003419BC" w:rsidRPr="0081575D">
        <w:rPr>
          <w:lang w:val="de-DE"/>
        </w:rPr>
        <w:t>S</w:t>
      </w:r>
      <w:r w:rsidRPr="0081575D">
        <w:rPr>
          <w:lang w:val="de-DE"/>
        </w:rPr>
        <w:t>egments</w:t>
      </w:r>
      <w:bookmarkEnd w:id="30"/>
    </w:p>
    <w:p w14:paraId="53014CFF" w14:textId="780B0CC6" w:rsidR="00C55401" w:rsidRDefault="00FF544A" w:rsidP="00C63704">
      <w:pPr>
        <w:rPr>
          <w:lang w:val="de-DE"/>
        </w:rPr>
      </w:pPr>
      <w:r>
        <w:rPr>
          <w:lang w:val="de-DE"/>
        </w:rPr>
        <w:fldChar w:fldCharType="begin"/>
      </w:r>
      <w:r>
        <w:rPr>
          <w:lang w:val="de-DE"/>
        </w:rPr>
        <w:instrText xml:space="preserve"> TOC \h \z \c "Code Segment" </w:instrText>
      </w:r>
      <w:r>
        <w:rPr>
          <w:lang w:val="de-DE"/>
        </w:rPr>
        <w:fldChar w:fldCharType="separate"/>
      </w:r>
      <w:r w:rsidR="00AE324F">
        <w:rPr>
          <w:b/>
          <w:bCs/>
          <w:noProof/>
          <w:lang w:val="de-DE"/>
        </w:rPr>
        <w:t>Es konnten keine Einträge für ein Abbildungsverzeichnis gefunden werden.</w:t>
      </w:r>
      <w:r>
        <w:rPr>
          <w:lang w:val="de-DE"/>
        </w:rPr>
        <w:fldChar w:fldCharType="end"/>
      </w:r>
    </w:p>
    <w:p w14:paraId="1E91A25E" w14:textId="4159EBB7" w:rsidR="006B6B86" w:rsidRPr="0081575D" w:rsidRDefault="006B6B86" w:rsidP="006B6B86">
      <w:pPr>
        <w:pStyle w:val="berschrift2"/>
        <w:rPr>
          <w:lang w:val="de-DE"/>
        </w:rPr>
      </w:pPr>
      <w:bookmarkStart w:id="31" w:name="_Toc166975141"/>
      <w:proofErr w:type="spellStart"/>
      <w:r w:rsidRPr="0081575D">
        <w:rPr>
          <w:lang w:val="de-DE"/>
        </w:rPr>
        <w:t>Tables</w:t>
      </w:r>
      <w:bookmarkEnd w:id="31"/>
      <w:proofErr w:type="spellEnd"/>
    </w:p>
    <w:p w14:paraId="510C3601" w14:textId="1594072F" w:rsidR="006B6B86" w:rsidRPr="0081575D" w:rsidRDefault="006B6B86" w:rsidP="006B6B86">
      <w:pPr>
        <w:rPr>
          <w:lang w:val="de-DE"/>
        </w:rPr>
      </w:pPr>
      <w:r w:rsidRPr="0073418D">
        <w:fldChar w:fldCharType="begin"/>
      </w:r>
      <w:r w:rsidRPr="0081575D">
        <w:rPr>
          <w:lang w:val="de-DE"/>
        </w:rPr>
        <w:instrText xml:space="preserve"> TOC \h \z \c "Table" </w:instrText>
      </w:r>
      <w:r w:rsidRPr="0073418D">
        <w:fldChar w:fldCharType="separate"/>
      </w:r>
      <w:r w:rsidR="00AE324F">
        <w:rPr>
          <w:b/>
          <w:bCs/>
          <w:noProof/>
          <w:lang w:val="de-DE"/>
        </w:rPr>
        <w:t>Es konnten keine Einträge für ein Abbildungsverzeichnis gefunden werden.</w:t>
      </w:r>
      <w:r w:rsidRPr="0073418D">
        <w:fldChar w:fldCharType="end"/>
      </w:r>
    </w:p>
    <w:sectPr w:rsidR="006B6B86" w:rsidRPr="0081575D" w:rsidSect="00C547F3">
      <w:headerReference w:type="default" r:id="rId8"/>
      <w:footerReference w:type="default" r:id="rId9"/>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22A66" w14:textId="77777777" w:rsidR="00BB39A0" w:rsidRDefault="00BB39A0" w:rsidP="008D2ED1">
      <w:pPr>
        <w:spacing w:after="0" w:line="240" w:lineRule="auto"/>
      </w:pPr>
      <w:r>
        <w:separator/>
      </w:r>
    </w:p>
  </w:endnote>
  <w:endnote w:type="continuationSeparator" w:id="0">
    <w:p w14:paraId="37A84547" w14:textId="77777777" w:rsidR="00BB39A0" w:rsidRDefault="00BB39A0" w:rsidP="008D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588035"/>
      <w:docPartObj>
        <w:docPartGallery w:val="Page Numbers (Bottom of Page)"/>
        <w:docPartUnique/>
      </w:docPartObj>
    </w:sdtPr>
    <w:sdtContent>
      <w:p w14:paraId="49A64EFD" w14:textId="5D06E192" w:rsidR="00A740F9" w:rsidRDefault="00982A44">
        <w:pPr>
          <w:pStyle w:val="Fuzeile"/>
          <w:jc w:val="right"/>
        </w:pPr>
        <w:r w:rsidRPr="00982A44">
          <w:fldChar w:fldCharType="begin"/>
        </w:r>
        <w:r w:rsidRPr="00982A44">
          <w:instrText>PAGE  \* Arabic  \* MERGEFORMAT</w:instrText>
        </w:r>
        <w:r w:rsidRPr="00982A44">
          <w:fldChar w:fldCharType="separate"/>
        </w:r>
        <w:r w:rsidRPr="00982A44">
          <w:rPr>
            <w:lang w:val="de-DE"/>
          </w:rPr>
          <w:t>1</w:t>
        </w:r>
        <w:r w:rsidRPr="00982A44">
          <w:fldChar w:fldCharType="end"/>
        </w:r>
        <w:r w:rsidRPr="00982A44">
          <w:rPr>
            <w:lang w:val="de-DE"/>
          </w:rPr>
          <w:t xml:space="preserve"> / </w:t>
        </w:r>
        <w:fldSimple w:instr="NUMPAGES  \* Arabic  \* MERGEFORMAT">
          <w:r w:rsidRPr="00982A44">
            <w:rPr>
              <w:lang w:val="de-DE"/>
            </w:rPr>
            <w:t>2</w:t>
          </w:r>
        </w:fldSimple>
      </w:p>
    </w:sdtContent>
  </w:sdt>
  <w:p w14:paraId="282D37AE" w14:textId="61DE5F19" w:rsidR="008D2ED1" w:rsidRDefault="008D2E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35E55" w14:textId="77777777" w:rsidR="00BB39A0" w:rsidRDefault="00BB39A0" w:rsidP="008D2ED1">
      <w:pPr>
        <w:spacing w:after="0" w:line="240" w:lineRule="auto"/>
      </w:pPr>
      <w:r>
        <w:separator/>
      </w:r>
    </w:p>
  </w:footnote>
  <w:footnote w:type="continuationSeparator" w:id="0">
    <w:p w14:paraId="71CA46D0" w14:textId="77777777" w:rsidR="00BB39A0" w:rsidRDefault="00BB39A0" w:rsidP="008D2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D7AC3" w14:textId="24CDC158" w:rsidR="008D2ED1" w:rsidRDefault="0004495C">
    <w:pPr>
      <w:pStyle w:val="Kopfzeile"/>
    </w:pPr>
    <w:r w:rsidRPr="00576D27">
      <w:rPr>
        <w:b/>
        <w:bCs/>
        <w:szCs w:val="24"/>
      </w:rPr>
      <w:t>PR Networked Embedded Systems</w:t>
    </w:r>
    <w:r w:rsidRPr="00576D27">
      <w:rPr>
        <w:b/>
        <w:bCs/>
        <w:szCs w:val="24"/>
      </w:rPr>
      <w:ptab w:relativeTo="margin" w:alignment="center" w:leader="none"/>
    </w:r>
    <w:r w:rsidR="00576D27" w:rsidRPr="00576D27">
      <w:rPr>
        <w:b/>
        <w:bCs/>
        <w:szCs w:val="24"/>
      </w:rPr>
      <w:t xml:space="preserve">Exercise </w:t>
    </w:r>
    <w:r w:rsidR="00C33AF0">
      <w:rPr>
        <w:b/>
        <w:bCs/>
        <w:szCs w:val="24"/>
      </w:rPr>
      <w:t>3</w:t>
    </w:r>
    <w:r w:rsidRPr="00576D27">
      <w:rPr>
        <w:b/>
        <w:bCs/>
        <w:szCs w:val="24"/>
      </w:rPr>
      <w:ptab w:relativeTo="margin" w:alignment="right" w:leader="none"/>
    </w:r>
    <w:r>
      <w:rPr>
        <w:noProof/>
      </w:rPr>
      <w:drawing>
        <wp:inline distT="0" distB="0" distL="0" distR="0" wp14:anchorId="4D3233DF" wp14:editId="40550D44">
          <wp:extent cx="698588" cy="342900"/>
          <wp:effectExtent l="0" t="0" r="6350" b="0"/>
          <wp:docPr id="1318707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861" cy="3793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970AC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3860B2"/>
    <w:multiLevelType w:val="hybridMultilevel"/>
    <w:tmpl w:val="06A075E0"/>
    <w:lvl w:ilvl="0" w:tplc="BFF6C6FA">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7C236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85454A"/>
    <w:multiLevelType w:val="hybridMultilevel"/>
    <w:tmpl w:val="32F664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6543A"/>
    <w:multiLevelType w:val="hybridMultilevel"/>
    <w:tmpl w:val="16F87DCC"/>
    <w:lvl w:ilvl="0" w:tplc="825800DC">
      <w:start w:val="1"/>
      <w:numFmt w:val="bullet"/>
      <w:lvlText w:val=""/>
      <w:lvlJc w:val="left"/>
      <w:pPr>
        <w:ind w:left="720" w:hanging="360"/>
      </w:pPr>
      <w:rPr>
        <w:rFonts w:ascii="Symbol" w:hAnsi="Symbol" w:hint="default"/>
        <w:color w:val="auto"/>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57672C"/>
    <w:multiLevelType w:val="hybridMultilevel"/>
    <w:tmpl w:val="A2F04BB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2E456CA"/>
    <w:multiLevelType w:val="hybridMultilevel"/>
    <w:tmpl w:val="AD2294E4"/>
    <w:lvl w:ilvl="0" w:tplc="2CFC19E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191519"/>
    <w:multiLevelType w:val="hybridMultilevel"/>
    <w:tmpl w:val="202EC648"/>
    <w:lvl w:ilvl="0" w:tplc="2CFC19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C33E1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2A5B18A6"/>
    <w:multiLevelType w:val="hybridMultilevel"/>
    <w:tmpl w:val="BB02E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FD5123"/>
    <w:multiLevelType w:val="hybridMultilevel"/>
    <w:tmpl w:val="99282C54"/>
    <w:lvl w:ilvl="0" w:tplc="F8EE6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852ED6"/>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D32691E"/>
    <w:multiLevelType w:val="multilevel"/>
    <w:tmpl w:val="A04E3AEE"/>
    <w:lvl w:ilvl="0">
      <w:start w:val="1"/>
      <w:numFmt w:val="decimal"/>
      <w:lvlText w:val="%1."/>
      <w:lvlJc w:val="left"/>
      <w:pPr>
        <w:ind w:left="432" w:hanging="432"/>
      </w:pPr>
      <w:rPr>
        <w:b/>
        <w:bCs/>
        <w:color w:val="auto"/>
      </w:r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F001B66"/>
    <w:multiLevelType w:val="multilevel"/>
    <w:tmpl w:val="034266F2"/>
    <w:lvl w:ilvl="0">
      <w:start w:val="1"/>
      <w:numFmt w:val="lowerLetter"/>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E74240"/>
    <w:multiLevelType w:val="hybridMultilevel"/>
    <w:tmpl w:val="C846D602"/>
    <w:lvl w:ilvl="0" w:tplc="04090001">
      <w:start w:val="1"/>
      <w:numFmt w:val="bullet"/>
      <w:lvlText w:val=""/>
      <w:lvlJc w:val="left"/>
      <w:pPr>
        <w:ind w:left="720" w:hanging="360"/>
      </w:pPr>
      <w:rPr>
        <w:rFonts w:ascii="Symbol" w:hAnsi="Symbol" w:cs="Symbol" w:hint="default"/>
      </w:rPr>
    </w:lvl>
    <w:lvl w:ilvl="1" w:tplc="0409000D">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3B2401A"/>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5673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3B27FA"/>
    <w:multiLevelType w:val="hybridMultilevel"/>
    <w:tmpl w:val="9C8AF5D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49B73705"/>
    <w:multiLevelType w:val="hybridMultilevel"/>
    <w:tmpl w:val="F862796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294C6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D8E16CE"/>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E7C30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832D2A"/>
    <w:multiLevelType w:val="hybridMultilevel"/>
    <w:tmpl w:val="D088AB5E"/>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571F19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D5850B9"/>
    <w:multiLevelType w:val="hybridMultilevel"/>
    <w:tmpl w:val="306C268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7A2F9D"/>
    <w:multiLevelType w:val="hybridMultilevel"/>
    <w:tmpl w:val="A336CE66"/>
    <w:lvl w:ilvl="0" w:tplc="BFF6C6FA">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42C2FD8"/>
    <w:multiLevelType w:val="hybridMultilevel"/>
    <w:tmpl w:val="14E87120"/>
    <w:lvl w:ilvl="0" w:tplc="0409000D">
      <w:start w:val="1"/>
      <w:numFmt w:val="bullet"/>
      <w:lvlText w:val=""/>
      <w:lvlJc w:val="left"/>
      <w:pPr>
        <w:ind w:left="1080" w:hanging="360"/>
      </w:pPr>
      <w:rPr>
        <w:rFonts w:ascii="Wingdings" w:hAnsi="Wingdings" w:cs="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7E01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0E427F"/>
    <w:multiLevelType w:val="hybridMultilevel"/>
    <w:tmpl w:val="9A0A07B8"/>
    <w:lvl w:ilvl="0" w:tplc="04090001">
      <w:start w:val="1"/>
      <w:numFmt w:val="bullet"/>
      <w:lvlText w:val=""/>
      <w:lvlJc w:val="left"/>
      <w:pPr>
        <w:ind w:left="643" w:hanging="360"/>
      </w:pPr>
      <w:rPr>
        <w:rFonts w:ascii="Symbol" w:hAnsi="Symbol" w:cs="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cs="Wingdings" w:hint="default"/>
      </w:rPr>
    </w:lvl>
    <w:lvl w:ilvl="3" w:tplc="04090001" w:tentative="1">
      <w:start w:val="1"/>
      <w:numFmt w:val="bullet"/>
      <w:lvlText w:val=""/>
      <w:lvlJc w:val="left"/>
      <w:pPr>
        <w:ind w:left="2803" w:hanging="360"/>
      </w:pPr>
      <w:rPr>
        <w:rFonts w:ascii="Symbol" w:hAnsi="Symbol" w:cs="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cs="Wingdings" w:hint="default"/>
      </w:rPr>
    </w:lvl>
    <w:lvl w:ilvl="6" w:tplc="04090001" w:tentative="1">
      <w:start w:val="1"/>
      <w:numFmt w:val="bullet"/>
      <w:lvlText w:val=""/>
      <w:lvlJc w:val="left"/>
      <w:pPr>
        <w:ind w:left="4963" w:hanging="360"/>
      </w:pPr>
      <w:rPr>
        <w:rFonts w:ascii="Symbol" w:hAnsi="Symbol" w:cs="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cs="Wingdings" w:hint="default"/>
      </w:rPr>
    </w:lvl>
  </w:abstractNum>
  <w:abstractNum w:abstractNumId="29" w15:restartNumberingAfterBreak="0">
    <w:nsid w:val="68A36FB4"/>
    <w:multiLevelType w:val="hybridMultilevel"/>
    <w:tmpl w:val="43D0EC3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B4B611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7249E2"/>
    <w:multiLevelType w:val="hybridMultilevel"/>
    <w:tmpl w:val="4FE0952A"/>
    <w:lvl w:ilvl="0" w:tplc="04090001">
      <w:start w:val="1"/>
      <w:numFmt w:val="bullet"/>
      <w:lvlText w:val=""/>
      <w:lvlJc w:val="left"/>
      <w:pPr>
        <w:ind w:left="643" w:hanging="360"/>
      </w:pPr>
      <w:rPr>
        <w:rFonts w:ascii="Symbol" w:hAnsi="Symbol" w:cs="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cs="Wingdings" w:hint="default"/>
      </w:rPr>
    </w:lvl>
    <w:lvl w:ilvl="3" w:tplc="04090001" w:tentative="1">
      <w:start w:val="1"/>
      <w:numFmt w:val="bullet"/>
      <w:lvlText w:val=""/>
      <w:lvlJc w:val="left"/>
      <w:pPr>
        <w:ind w:left="2803" w:hanging="360"/>
      </w:pPr>
      <w:rPr>
        <w:rFonts w:ascii="Symbol" w:hAnsi="Symbol" w:cs="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cs="Wingdings" w:hint="default"/>
      </w:rPr>
    </w:lvl>
    <w:lvl w:ilvl="6" w:tplc="04090001" w:tentative="1">
      <w:start w:val="1"/>
      <w:numFmt w:val="bullet"/>
      <w:lvlText w:val=""/>
      <w:lvlJc w:val="left"/>
      <w:pPr>
        <w:ind w:left="4963" w:hanging="360"/>
      </w:pPr>
      <w:rPr>
        <w:rFonts w:ascii="Symbol" w:hAnsi="Symbol" w:cs="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cs="Wingdings" w:hint="default"/>
      </w:rPr>
    </w:lvl>
  </w:abstractNum>
  <w:abstractNum w:abstractNumId="32" w15:restartNumberingAfterBreak="0">
    <w:nsid w:val="6D023EF7"/>
    <w:multiLevelType w:val="hybridMultilevel"/>
    <w:tmpl w:val="98A0DA7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E267DAF"/>
    <w:multiLevelType w:val="hybridMultilevel"/>
    <w:tmpl w:val="01D8F8E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78EF418A"/>
    <w:multiLevelType w:val="hybridMultilevel"/>
    <w:tmpl w:val="3D8EFD6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7C34186C"/>
    <w:multiLevelType w:val="multilevel"/>
    <w:tmpl w:val="26EA5CDE"/>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F275FBE"/>
    <w:multiLevelType w:val="multilevel"/>
    <w:tmpl w:val="72021556"/>
    <w:lvl w:ilvl="0">
      <w:start w:val="1"/>
      <w:numFmt w:val="decimal"/>
      <w:lvlText w:val="%1"/>
      <w:lvlJc w:val="left"/>
      <w:pPr>
        <w:ind w:left="432" w:hanging="432"/>
      </w:pPr>
    </w:lvl>
    <w:lvl w:ilvl="1">
      <w:start w:val="1"/>
      <w:numFmt w:val="upp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39407091">
    <w:abstractNumId w:val="12"/>
  </w:num>
  <w:num w:numId="2" w16cid:durableId="461581035">
    <w:abstractNumId w:val="28"/>
  </w:num>
  <w:num w:numId="3" w16cid:durableId="121660073">
    <w:abstractNumId w:val="31"/>
  </w:num>
  <w:num w:numId="4" w16cid:durableId="781151593">
    <w:abstractNumId w:val="23"/>
  </w:num>
  <w:num w:numId="5" w16cid:durableId="774714713">
    <w:abstractNumId w:val="16"/>
  </w:num>
  <w:num w:numId="6" w16cid:durableId="281496053">
    <w:abstractNumId w:val="21"/>
  </w:num>
  <w:num w:numId="7" w16cid:durableId="995374410">
    <w:abstractNumId w:val="14"/>
  </w:num>
  <w:num w:numId="8" w16cid:durableId="42414548">
    <w:abstractNumId w:val="5"/>
  </w:num>
  <w:num w:numId="9" w16cid:durableId="1929146990">
    <w:abstractNumId w:val="9"/>
  </w:num>
  <w:num w:numId="10" w16cid:durableId="1455324486">
    <w:abstractNumId w:val="26"/>
  </w:num>
  <w:num w:numId="11" w16cid:durableId="1967471534">
    <w:abstractNumId w:val="22"/>
  </w:num>
  <w:num w:numId="12" w16cid:durableId="1868105889">
    <w:abstractNumId w:val="17"/>
  </w:num>
  <w:num w:numId="13" w16cid:durableId="566913963">
    <w:abstractNumId w:val="34"/>
  </w:num>
  <w:num w:numId="14" w16cid:durableId="1014265326">
    <w:abstractNumId w:val="10"/>
  </w:num>
  <w:num w:numId="15" w16cid:durableId="1472363760">
    <w:abstractNumId w:val="36"/>
  </w:num>
  <w:num w:numId="16" w16cid:durableId="550384168">
    <w:abstractNumId w:val="27"/>
  </w:num>
  <w:num w:numId="17" w16cid:durableId="437676395">
    <w:abstractNumId w:val="20"/>
  </w:num>
  <w:num w:numId="18" w16cid:durableId="1653177537">
    <w:abstractNumId w:val="2"/>
  </w:num>
  <w:num w:numId="19" w16cid:durableId="1086998623">
    <w:abstractNumId w:val="30"/>
  </w:num>
  <w:num w:numId="20" w16cid:durableId="511340055">
    <w:abstractNumId w:val="11"/>
  </w:num>
  <w:num w:numId="21" w16cid:durableId="1153764756">
    <w:abstractNumId w:val="19"/>
  </w:num>
  <w:num w:numId="22" w16cid:durableId="1312827427">
    <w:abstractNumId w:val="35"/>
  </w:num>
  <w:num w:numId="23" w16cid:durableId="1569730817">
    <w:abstractNumId w:val="13"/>
  </w:num>
  <w:num w:numId="24" w16cid:durableId="2095516515">
    <w:abstractNumId w:val="15"/>
  </w:num>
  <w:num w:numId="25" w16cid:durableId="2105572490">
    <w:abstractNumId w:val="7"/>
  </w:num>
  <w:num w:numId="26" w16cid:durableId="794910970">
    <w:abstractNumId w:val="6"/>
  </w:num>
  <w:num w:numId="27" w16cid:durableId="558857879">
    <w:abstractNumId w:val="0"/>
  </w:num>
  <w:num w:numId="28" w16cid:durableId="1284189401">
    <w:abstractNumId w:val="3"/>
  </w:num>
  <w:num w:numId="29" w16cid:durableId="201291776">
    <w:abstractNumId w:val="1"/>
  </w:num>
  <w:num w:numId="30" w16cid:durableId="74909084">
    <w:abstractNumId w:val="25"/>
  </w:num>
  <w:num w:numId="31" w16cid:durableId="218983049">
    <w:abstractNumId w:val="24"/>
  </w:num>
  <w:num w:numId="32" w16cid:durableId="897592375">
    <w:abstractNumId w:val="32"/>
  </w:num>
  <w:num w:numId="33" w16cid:durableId="432093672">
    <w:abstractNumId w:val="18"/>
  </w:num>
  <w:num w:numId="34" w16cid:durableId="721951317">
    <w:abstractNumId w:val="29"/>
  </w:num>
  <w:num w:numId="35" w16cid:durableId="209387801">
    <w:abstractNumId w:val="4"/>
  </w:num>
  <w:num w:numId="36" w16cid:durableId="17631407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70423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1E"/>
    <w:rsid w:val="000011A6"/>
    <w:rsid w:val="0000281A"/>
    <w:rsid w:val="00002906"/>
    <w:rsid w:val="00002F60"/>
    <w:rsid w:val="00004414"/>
    <w:rsid w:val="0000653C"/>
    <w:rsid w:val="0001090B"/>
    <w:rsid w:val="00011180"/>
    <w:rsid w:val="00011855"/>
    <w:rsid w:val="000126B9"/>
    <w:rsid w:val="00012A57"/>
    <w:rsid w:val="000174A8"/>
    <w:rsid w:val="0001768E"/>
    <w:rsid w:val="00020544"/>
    <w:rsid w:val="000222E4"/>
    <w:rsid w:val="00022E36"/>
    <w:rsid w:val="00024778"/>
    <w:rsid w:val="00024B64"/>
    <w:rsid w:val="00025B8B"/>
    <w:rsid w:val="00026781"/>
    <w:rsid w:val="0002733E"/>
    <w:rsid w:val="00030A6B"/>
    <w:rsid w:val="00032DE0"/>
    <w:rsid w:val="00035314"/>
    <w:rsid w:val="0004110A"/>
    <w:rsid w:val="0004153F"/>
    <w:rsid w:val="00041E22"/>
    <w:rsid w:val="00042081"/>
    <w:rsid w:val="0004495C"/>
    <w:rsid w:val="00045319"/>
    <w:rsid w:val="00051D5F"/>
    <w:rsid w:val="0005251B"/>
    <w:rsid w:val="00052F42"/>
    <w:rsid w:val="0005447D"/>
    <w:rsid w:val="000555FD"/>
    <w:rsid w:val="000607F7"/>
    <w:rsid w:val="000625F3"/>
    <w:rsid w:val="000627CE"/>
    <w:rsid w:val="000628C2"/>
    <w:rsid w:val="0006396B"/>
    <w:rsid w:val="00064554"/>
    <w:rsid w:val="0006629D"/>
    <w:rsid w:val="000664A7"/>
    <w:rsid w:val="00066B09"/>
    <w:rsid w:val="00067F35"/>
    <w:rsid w:val="00070074"/>
    <w:rsid w:val="0007317D"/>
    <w:rsid w:val="00075297"/>
    <w:rsid w:val="00075494"/>
    <w:rsid w:val="0007563F"/>
    <w:rsid w:val="000759D4"/>
    <w:rsid w:val="000774A5"/>
    <w:rsid w:val="00077BB0"/>
    <w:rsid w:val="00081666"/>
    <w:rsid w:val="00082830"/>
    <w:rsid w:val="00082C9B"/>
    <w:rsid w:val="00082D8A"/>
    <w:rsid w:val="00083526"/>
    <w:rsid w:val="00086972"/>
    <w:rsid w:val="00086AF8"/>
    <w:rsid w:val="000900F8"/>
    <w:rsid w:val="00090D3F"/>
    <w:rsid w:val="00091178"/>
    <w:rsid w:val="00091BCE"/>
    <w:rsid w:val="000963FC"/>
    <w:rsid w:val="000970C1"/>
    <w:rsid w:val="000A1E05"/>
    <w:rsid w:val="000A1E0F"/>
    <w:rsid w:val="000A2543"/>
    <w:rsid w:val="000A5178"/>
    <w:rsid w:val="000A6057"/>
    <w:rsid w:val="000A6DB8"/>
    <w:rsid w:val="000A7F0C"/>
    <w:rsid w:val="000B2F5D"/>
    <w:rsid w:val="000B4A2A"/>
    <w:rsid w:val="000B4F6C"/>
    <w:rsid w:val="000B5975"/>
    <w:rsid w:val="000B5FFF"/>
    <w:rsid w:val="000B6201"/>
    <w:rsid w:val="000C2FAC"/>
    <w:rsid w:val="000C40FA"/>
    <w:rsid w:val="000C4F00"/>
    <w:rsid w:val="000C57C9"/>
    <w:rsid w:val="000C7E13"/>
    <w:rsid w:val="000D0096"/>
    <w:rsid w:val="000D0895"/>
    <w:rsid w:val="000D0FC7"/>
    <w:rsid w:val="000D3833"/>
    <w:rsid w:val="000D595A"/>
    <w:rsid w:val="000D603B"/>
    <w:rsid w:val="000D6DE3"/>
    <w:rsid w:val="000E09AA"/>
    <w:rsid w:val="000E3E3A"/>
    <w:rsid w:val="000E445D"/>
    <w:rsid w:val="000E493B"/>
    <w:rsid w:val="000E4F96"/>
    <w:rsid w:val="000E5244"/>
    <w:rsid w:val="000E612E"/>
    <w:rsid w:val="000E6D80"/>
    <w:rsid w:val="000F0A60"/>
    <w:rsid w:val="000F2611"/>
    <w:rsid w:val="000F30EB"/>
    <w:rsid w:val="000F38CF"/>
    <w:rsid w:val="000F3D4E"/>
    <w:rsid w:val="000F5A5C"/>
    <w:rsid w:val="001010D0"/>
    <w:rsid w:val="00101503"/>
    <w:rsid w:val="00101B6C"/>
    <w:rsid w:val="001076FC"/>
    <w:rsid w:val="00111312"/>
    <w:rsid w:val="00112076"/>
    <w:rsid w:val="001149B9"/>
    <w:rsid w:val="001157D3"/>
    <w:rsid w:val="00120656"/>
    <w:rsid w:val="0012065B"/>
    <w:rsid w:val="00121A54"/>
    <w:rsid w:val="00121E51"/>
    <w:rsid w:val="00121EFA"/>
    <w:rsid w:val="001220A9"/>
    <w:rsid w:val="00123C54"/>
    <w:rsid w:val="00125FB5"/>
    <w:rsid w:val="00126DA2"/>
    <w:rsid w:val="0013048D"/>
    <w:rsid w:val="00133E12"/>
    <w:rsid w:val="00134F3C"/>
    <w:rsid w:val="00136040"/>
    <w:rsid w:val="00136B1D"/>
    <w:rsid w:val="0014087D"/>
    <w:rsid w:val="00145F55"/>
    <w:rsid w:val="001465CE"/>
    <w:rsid w:val="00146D06"/>
    <w:rsid w:val="00150AD6"/>
    <w:rsid w:val="00151898"/>
    <w:rsid w:val="001532A9"/>
    <w:rsid w:val="0015467B"/>
    <w:rsid w:val="001561F8"/>
    <w:rsid w:val="00156747"/>
    <w:rsid w:val="001574CB"/>
    <w:rsid w:val="00161350"/>
    <w:rsid w:val="00161D33"/>
    <w:rsid w:val="001620C7"/>
    <w:rsid w:val="0016246F"/>
    <w:rsid w:val="00162972"/>
    <w:rsid w:val="00164DA6"/>
    <w:rsid w:val="00165C16"/>
    <w:rsid w:val="00170BA1"/>
    <w:rsid w:val="00171DA7"/>
    <w:rsid w:val="00172563"/>
    <w:rsid w:val="001733EC"/>
    <w:rsid w:val="001765A6"/>
    <w:rsid w:val="00176E0D"/>
    <w:rsid w:val="001770AC"/>
    <w:rsid w:val="00177327"/>
    <w:rsid w:val="00180868"/>
    <w:rsid w:val="001825C6"/>
    <w:rsid w:val="00182755"/>
    <w:rsid w:val="00183B7D"/>
    <w:rsid w:val="00184B22"/>
    <w:rsid w:val="00184C43"/>
    <w:rsid w:val="00186E64"/>
    <w:rsid w:val="001873AB"/>
    <w:rsid w:val="001904AC"/>
    <w:rsid w:val="00192F0E"/>
    <w:rsid w:val="00193A1F"/>
    <w:rsid w:val="00195580"/>
    <w:rsid w:val="00195989"/>
    <w:rsid w:val="001A4ED3"/>
    <w:rsid w:val="001A59EC"/>
    <w:rsid w:val="001A5F4B"/>
    <w:rsid w:val="001A6735"/>
    <w:rsid w:val="001A6967"/>
    <w:rsid w:val="001A7B1E"/>
    <w:rsid w:val="001A7C06"/>
    <w:rsid w:val="001B0289"/>
    <w:rsid w:val="001B03B1"/>
    <w:rsid w:val="001B08A4"/>
    <w:rsid w:val="001B1094"/>
    <w:rsid w:val="001B13BE"/>
    <w:rsid w:val="001B16CC"/>
    <w:rsid w:val="001B1C00"/>
    <w:rsid w:val="001B25F0"/>
    <w:rsid w:val="001B2E6F"/>
    <w:rsid w:val="001B4551"/>
    <w:rsid w:val="001B7D4E"/>
    <w:rsid w:val="001C09BF"/>
    <w:rsid w:val="001C1015"/>
    <w:rsid w:val="001C1E90"/>
    <w:rsid w:val="001C2A0F"/>
    <w:rsid w:val="001C31A6"/>
    <w:rsid w:val="001C328F"/>
    <w:rsid w:val="001C4540"/>
    <w:rsid w:val="001C5465"/>
    <w:rsid w:val="001C684C"/>
    <w:rsid w:val="001C7013"/>
    <w:rsid w:val="001D25C0"/>
    <w:rsid w:val="001D3DFF"/>
    <w:rsid w:val="001D471A"/>
    <w:rsid w:val="001D4BE7"/>
    <w:rsid w:val="001D55BE"/>
    <w:rsid w:val="001E212E"/>
    <w:rsid w:val="001E4413"/>
    <w:rsid w:val="001E4BBB"/>
    <w:rsid w:val="001E60E7"/>
    <w:rsid w:val="001E76EA"/>
    <w:rsid w:val="001E7921"/>
    <w:rsid w:val="001F1515"/>
    <w:rsid w:val="001F213B"/>
    <w:rsid w:val="001F3127"/>
    <w:rsid w:val="001F7615"/>
    <w:rsid w:val="001F7F06"/>
    <w:rsid w:val="002028EA"/>
    <w:rsid w:val="00202DDB"/>
    <w:rsid w:val="00204361"/>
    <w:rsid w:val="002049AB"/>
    <w:rsid w:val="00206B01"/>
    <w:rsid w:val="0020738D"/>
    <w:rsid w:val="00211D09"/>
    <w:rsid w:val="00212A58"/>
    <w:rsid w:val="00212D80"/>
    <w:rsid w:val="00215E95"/>
    <w:rsid w:val="00216E24"/>
    <w:rsid w:val="0022042D"/>
    <w:rsid w:val="002206DF"/>
    <w:rsid w:val="00220991"/>
    <w:rsid w:val="00221278"/>
    <w:rsid w:val="002213D8"/>
    <w:rsid w:val="00221761"/>
    <w:rsid w:val="00221DA1"/>
    <w:rsid w:val="0022275B"/>
    <w:rsid w:val="002253E7"/>
    <w:rsid w:val="002259BE"/>
    <w:rsid w:val="00226AB4"/>
    <w:rsid w:val="002316EA"/>
    <w:rsid w:val="002320A4"/>
    <w:rsid w:val="0023385F"/>
    <w:rsid w:val="00234A39"/>
    <w:rsid w:val="00234ABC"/>
    <w:rsid w:val="002406DB"/>
    <w:rsid w:val="00241987"/>
    <w:rsid w:val="00241CCA"/>
    <w:rsid w:val="00241E5A"/>
    <w:rsid w:val="00241EE1"/>
    <w:rsid w:val="00241F61"/>
    <w:rsid w:val="0024218A"/>
    <w:rsid w:val="00243406"/>
    <w:rsid w:val="00243533"/>
    <w:rsid w:val="00244689"/>
    <w:rsid w:val="00244DF8"/>
    <w:rsid w:val="002462F8"/>
    <w:rsid w:val="00246C7B"/>
    <w:rsid w:val="00246EDF"/>
    <w:rsid w:val="00247D10"/>
    <w:rsid w:val="00250951"/>
    <w:rsid w:val="00251554"/>
    <w:rsid w:val="002515CB"/>
    <w:rsid w:val="002517DC"/>
    <w:rsid w:val="00252411"/>
    <w:rsid w:val="002528A8"/>
    <w:rsid w:val="00253797"/>
    <w:rsid w:val="00254478"/>
    <w:rsid w:val="002613D0"/>
    <w:rsid w:val="0026198F"/>
    <w:rsid w:val="00266A93"/>
    <w:rsid w:val="00267C4F"/>
    <w:rsid w:val="00270F6C"/>
    <w:rsid w:val="0027185A"/>
    <w:rsid w:val="00272EBA"/>
    <w:rsid w:val="00272F98"/>
    <w:rsid w:val="0027373D"/>
    <w:rsid w:val="00276227"/>
    <w:rsid w:val="00276889"/>
    <w:rsid w:val="00280BBC"/>
    <w:rsid w:val="00280DF6"/>
    <w:rsid w:val="00281001"/>
    <w:rsid w:val="0028250B"/>
    <w:rsid w:val="00283D00"/>
    <w:rsid w:val="00284366"/>
    <w:rsid w:val="00284B4C"/>
    <w:rsid w:val="00284FC9"/>
    <w:rsid w:val="002852D3"/>
    <w:rsid w:val="0028750A"/>
    <w:rsid w:val="00287CC0"/>
    <w:rsid w:val="002907D4"/>
    <w:rsid w:val="00290B48"/>
    <w:rsid w:val="00294EDF"/>
    <w:rsid w:val="002953F5"/>
    <w:rsid w:val="002958BC"/>
    <w:rsid w:val="00295F94"/>
    <w:rsid w:val="002A1E8C"/>
    <w:rsid w:val="002A2D6C"/>
    <w:rsid w:val="002A3665"/>
    <w:rsid w:val="002A4082"/>
    <w:rsid w:val="002A51CD"/>
    <w:rsid w:val="002B0DB3"/>
    <w:rsid w:val="002B1580"/>
    <w:rsid w:val="002B287D"/>
    <w:rsid w:val="002B2D61"/>
    <w:rsid w:val="002B5EB4"/>
    <w:rsid w:val="002B6296"/>
    <w:rsid w:val="002C273E"/>
    <w:rsid w:val="002C5221"/>
    <w:rsid w:val="002C5756"/>
    <w:rsid w:val="002C578F"/>
    <w:rsid w:val="002C5B73"/>
    <w:rsid w:val="002C7473"/>
    <w:rsid w:val="002D08AB"/>
    <w:rsid w:val="002D3697"/>
    <w:rsid w:val="002D3A1A"/>
    <w:rsid w:val="002D3AEF"/>
    <w:rsid w:val="002D3B4A"/>
    <w:rsid w:val="002D3EDF"/>
    <w:rsid w:val="002D4973"/>
    <w:rsid w:val="002D76D4"/>
    <w:rsid w:val="002D7E58"/>
    <w:rsid w:val="002E011C"/>
    <w:rsid w:val="002E0BB5"/>
    <w:rsid w:val="002E259C"/>
    <w:rsid w:val="002E40A3"/>
    <w:rsid w:val="002E418F"/>
    <w:rsid w:val="002E41FE"/>
    <w:rsid w:val="002E509A"/>
    <w:rsid w:val="002E7670"/>
    <w:rsid w:val="002F4E87"/>
    <w:rsid w:val="00304623"/>
    <w:rsid w:val="0030464A"/>
    <w:rsid w:val="003048FE"/>
    <w:rsid w:val="003058DD"/>
    <w:rsid w:val="0030646E"/>
    <w:rsid w:val="003066DD"/>
    <w:rsid w:val="00310938"/>
    <w:rsid w:val="00310D12"/>
    <w:rsid w:val="0031474C"/>
    <w:rsid w:val="00314809"/>
    <w:rsid w:val="003160CD"/>
    <w:rsid w:val="003161DA"/>
    <w:rsid w:val="00316666"/>
    <w:rsid w:val="003229DD"/>
    <w:rsid w:val="00322DCD"/>
    <w:rsid w:val="00323296"/>
    <w:rsid w:val="00323729"/>
    <w:rsid w:val="00330568"/>
    <w:rsid w:val="00330E6E"/>
    <w:rsid w:val="00330F17"/>
    <w:rsid w:val="003310E0"/>
    <w:rsid w:val="0033183F"/>
    <w:rsid w:val="00331B96"/>
    <w:rsid w:val="00331D81"/>
    <w:rsid w:val="003322EA"/>
    <w:rsid w:val="00332C30"/>
    <w:rsid w:val="00332F54"/>
    <w:rsid w:val="003339F8"/>
    <w:rsid w:val="003351D4"/>
    <w:rsid w:val="003419BC"/>
    <w:rsid w:val="00343190"/>
    <w:rsid w:val="00344DB0"/>
    <w:rsid w:val="00345B96"/>
    <w:rsid w:val="003462E4"/>
    <w:rsid w:val="00346AAE"/>
    <w:rsid w:val="0035132F"/>
    <w:rsid w:val="00351ECD"/>
    <w:rsid w:val="003520D0"/>
    <w:rsid w:val="003521D7"/>
    <w:rsid w:val="00352440"/>
    <w:rsid w:val="00353EFD"/>
    <w:rsid w:val="0035437C"/>
    <w:rsid w:val="003555AE"/>
    <w:rsid w:val="00356E28"/>
    <w:rsid w:val="003629D9"/>
    <w:rsid w:val="00363761"/>
    <w:rsid w:val="00365913"/>
    <w:rsid w:val="00371389"/>
    <w:rsid w:val="00372AED"/>
    <w:rsid w:val="0037458C"/>
    <w:rsid w:val="003753DD"/>
    <w:rsid w:val="00376E69"/>
    <w:rsid w:val="00377FBE"/>
    <w:rsid w:val="0038009B"/>
    <w:rsid w:val="00380E22"/>
    <w:rsid w:val="00380F29"/>
    <w:rsid w:val="00380F63"/>
    <w:rsid w:val="003817E0"/>
    <w:rsid w:val="003818F4"/>
    <w:rsid w:val="003832E9"/>
    <w:rsid w:val="00384271"/>
    <w:rsid w:val="0038536A"/>
    <w:rsid w:val="003863FC"/>
    <w:rsid w:val="00386C43"/>
    <w:rsid w:val="00391480"/>
    <w:rsid w:val="003931BD"/>
    <w:rsid w:val="003932E6"/>
    <w:rsid w:val="00394C68"/>
    <w:rsid w:val="003953A0"/>
    <w:rsid w:val="00396021"/>
    <w:rsid w:val="0039631E"/>
    <w:rsid w:val="003A0057"/>
    <w:rsid w:val="003A0B59"/>
    <w:rsid w:val="003A1570"/>
    <w:rsid w:val="003A25C8"/>
    <w:rsid w:val="003B1828"/>
    <w:rsid w:val="003B2E11"/>
    <w:rsid w:val="003B36DE"/>
    <w:rsid w:val="003B4D68"/>
    <w:rsid w:val="003B5718"/>
    <w:rsid w:val="003B5C29"/>
    <w:rsid w:val="003B61F0"/>
    <w:rsid w:val="003B7A61"/>
    <w:rsid w:val="003C0A7E"/>
    <w:rsid w:val="003C0AC3"/>
    <w:rsid w:val="003C5873"/>
    <w:rsid w:val="003C5F93"/>
    <w:rsid w:val="003C76ED"/>
    <w:rsid w:val="003C781C"/>
    <w:rsid w:val="003D17DB"/>
    <w:rsid w:val="003D213B"/>
    <w:rsid w:val="003D4573"/>
    <w:rsid w:val="003D5534"/>
    <w:rsid w:val="003D59A1"/>
    <w:rsid w:val="003D627F"/>
    <w:rsid w:val="003E0855"/>
    <w:rsid w:val="003E1903"/>
    <w:rsid w:val="003E2814"/>
    <w:rsid w:val="003E561F"/>
    <w:rsid w:val="003E6ED9"/>
    <w:rsid w:val="003E77B5"/>
    <w:rsid w:val="003E7F16"/>
    <w:rsid w:val="003F5789"/>
    <w:rsid w:val="003F7762"/>
    <w:rsid w:val="003F7901"/>
    <w:rsid w:val="004002A3"/>
    <w:rsid w:val="004008B4"/>
    <w:rsid w:val="004032FD"/>
    <w:rsid w:val="00403428"/>
    <w:rsid w:val="004040A6"/>
    <w:rsid w:val="00404AE6"/>
    <w:rsid w:val="004060DF"/>
    <w:rsid w:val="004118B5"/>
    <w:rsid w:val="00411D82"/>
    <w:rsid w:val="004126E1"/>
    <w:rsid w:val="0041366B"/>
    <w:rsid w:val="00413BB0"/>
    <w:rsid w:val="00413C28"/>
    <w:rsid w:val="00413C58"/>
    <w:rsid w:val="00415CD8"/>
    <w:rsid w:val="0041643C"/>
    <w:rsid w:val="00416EC2"/>
    <w:rsid w:val="0042041A"/>
    <w:rsid w:val="00422786"/>
    <w:rsid w:val="00423F5E"/>
    <w:rsid w:val="00424316"/>
    <w:rsid w:val="00424D5F"/>
    <w:rsid w:val="004251E8"/>
    <w:rsid w:val="00425984"/>
    <w:rsid w:val="00426B84"/>
    <w:rsid w:val="004319E9"/>
    <w:rsid w:val="00432A65"/>
    <w:rsid w:val="00432F7A"/>
    <w:rsid w:val="004331D5"/>
    <w:rsid w:val="00433A52"/>
    <w:rsid w:val="004354E1"/>
    <w:rsid w:val="0043672B"/>
    <w:rsid w:val="00436E01"/>
    <w:rsid w:val="00436FBE"/>
    <w:rsid w:val="004376AA"/>
    <w:rsid w:val="00441CB3"/>
    <w:rsid w:val="00447828"/>
    <w:rsid w:val="00453099"/>
    <w:rsid w:val="00454DE5"/>
    <w:rsid w:val="004577A9"/>
    <w:rsid w:val="00457821"/>
    <w:rsid w:val="0045795A"/>
    <w:rsid w:val="0046020E"/>
    <w:rsid w:val="004605DC"/>
    <w:rsid w:val="004664BB"/>
    <w:rsid w:val="00467A5D"/>
    <w:rsid w:val="00467D13"/>
    <w:rsid w:val="00467E39"/>
    <w:rsid w:val="00470898"/>
    <w:rsid w:val="00470CA8"/>
    <w:rsid w:val="00472AEF"/>
    <w:rsid w:val="00473580"/>
    <w:rsid w:val="00474644"/>
    <w:rsid w:val="00474C61"/>
    <w:rsid w:val="0047575A"/>
    <w:rsid w:val="0047576E"/>
    <w:rsid w:val="00476B01"/>
    <w:rsid w:val="00477ACB"/>
    <w:rsid w:val="004820B0"/>
    <w:rsid w:val="004836D6"/>
    <w:rsid w:val="00483D17"/>
    <w:rsid w:val="00484C19"/>
    <w:rsid w:val="0048507D"/>
    <w:rsid w:val="00487854"/>
    <w:rsid w:val="004912D4"/>
    <w:rsid w:val="004916D9"/>
    <w:rsid w:val="00492D70"/>
    <w:rsid w:val="00494824"/>
    <w:rsid w:val="00495ACE"/>
    <w:rsid w:val="00495F59"/>
    <w:rsid w:val="004969FA"/>
    <w:rsid w:val="004A0B50"/>
    <w:rsid w:val="004A4C1B"/>
    <w:rsid w:val="004A52F5"/>
    <w:rsid w:val="004A7B51"/>
    <w:rsid w:val="004B174B"/>
    <w:rsid w:val="004B63F9"/>
    <w:rsid w:val="004C010F"/>
    <w:rsid w:val="004C0A5E"/>
    <w:rsid w:val="004C2E4E"/>
    <w:rsid w:val="004C374E"/>
    <w:rsid w:val="004C5151"/>
    <w:rsid w:val="004C5794"/>
    <w:rsid w:val="004C59CF"/>
    <w:rsid w:val="004D19B8"/>
    <w:rsid w:val="004D1D12"/>
    <w:rsid w:val="004D79F3"/>
    <w:rsid w:val="004D7FAD"/>
    <w:rsid w:val="004E08A2"/>
    <w:rsid w:val="004E1533"/>
    <w:rsid w:val="004E16CE"/>
    <w:rsid w:val="004E1916"/>
    <w:rsid w:val="004E6EA3"/>
    <w:rsid w:val="004E7892"/>
    <w:rsid w:val="004E7F92"/>
    <w:rsid w:val="004F0087"/>
    <w:rsid w:val="004F1118"/>
    <w:rsid w:val="004F154A"/>
    <w:rsid w:val="004F34F4"/>
    <w:rsid w:val="004F428E"/>
    <w:rsid w:val="004F7221"/>
    <w:rsid w:val="004F75DD"/>
    <w:rsid w:val="004F7717"/>
    <w:rsid w:val="004F7C6D"/>
    <w:rsid w:val="0050036A"/>
    <w:rsid w:val="00501BF0"/>
    <w:rsid w:val="005021C6"/>
    <w:rsid w:val="00503A1A"/>
    <w:rsid w:val="00504C3E"/>
    <w:rsid w:val="005053FF"/>
    <w:rsid w:val="00506D50"/>
    <w:rsid w:val="0051089F"/>
    <w:rsid w:val="00511EB6"/>
    <w:rsid w:val="00513467"/>
    <w:rsid w:val="00513742"/>
    <w:rsid w:val="00513F03"/>
    <w:rsid w:val="0051705F"/>
    <w:rsid w:val="0051710E"/>
    <w:rsid w:val="00523136"/>
    <w:rsid w:val="0052319A"/>
    <w:rsid w:val="00523AF4"/>
    <w:rsid w:val="00524328"/>
    <w:rsid w:val="00524D56"/>
    <w:rsid w:val="005261CB"/>
    <w:rsid w:val="005272D6"/>
    <w:rsid w:val="005302DF"/>
    <w:rsid w:val="0053064C"/>
    <w:rsid w:val="00531717"/>
    <w:rsid w:val="00531D86"/>
    <w:rsid w:val="005320E0"/>
    <w:rsid w:val="005321CE"/>
    <w:rsid w:val="005352AD"/>
    <w:rsid w:val="005355E6"/>
    <w:rsid w:val="00540381"/>
    <w:rsid w:val="00540E3A"/>
    <w:rsid w:val="005423A5"/>
    <w:rsid w:val="00546DC9"/>
    <w:rsid w:val="005509FF"/>
    <w:rsid w:val="00550A03"/>
    <w:rsid w:val="00553493"/>
    <w:rsid w:val="00553A70"/>
    <w:rsid w:val="00553FA9"/>
    <w:rsid w:val="00556A0E"/>
    <w:rsid w:val="00560721"/>
    <w:rsid w:val="00561638"/>
    <w:rsid w:val="005618BD"/>
    <w:rsid w:val="00561EF1"/>
    <w:rsid w:val="005629E9"/>
    <w:rsid w:val="00563248"/>
    <w:rsid w:val="005662AD"/>
    <w:rsid w:val="00566649"/>
    <w:rsid w:val="0056713C"/>
    <w:rsid w:val="00567205"/>
    <w:rsid w:val="00570104"/>
    <w:rsid w:val="005711F1"/>
    <w:rsid w:val="005728FC"/>
    <w:rsid w:val="00574C0B"/>
    <w:rsid w:val="00576D27"/>
    <w:rsid w:val="0058074E"/>
    <w:rsid w:val="005845CE"/>
    <w:rsid w:val="005853BF"/>
    <w:rsid w:val="00586249"/>
    <w:rsid w:val="005868F7"/>
    <w:rsid w:val="00590F8E"/>
    <w:rsid w:val="00591675"/>
    <w:rsid w:val="005920E3"/>
    <w:rsid w:val="0059478C"/>
    <w:rsid w:val="00594D14"/>
    <w:rsid w:val="00595412"/>
    <w:rsid w:val="00596420"/>
    <w:rsid w:val="00596755"/>
    <w:rsid w:val="00597313"/>
    <w:rsid w:val="00597E26"/>
    <w:rsid w:val="005A035E"/>
    <w:rsid w:val="005A10BE"/>
    <w:rsid w:val="005A26E3"/>
    <w:rsid w:val="005A3088"/>
    <w:rsid w:val="005A33E8"/>
    <w:rsid w:val="005A4628"/>
    <w:rsid w:val="005A4779"/>
    <w:rsid w:val="005A58B8"/>
    <w:rsid w:val="005A5E87"/>
    <w:rsid w:val="005A63E3"/>
    <w:rsid w:val="005A6E07"/>
    <w:rsid w:val="005B0E6B"/>
    <w:rsid w:val="005B15B6"/>
    <w:rsid w:val="005B1B99"/>
    <w:rsid w:val="005B1F1A"/>
    <w:rsid w:val="005B24E9"/>
    <w:rsid w:val="005B2CD3"/>
    <w:rsid w:val="005B5439"/>
    <w:rsid w:val="005B5642"/>
    <w:rsid w:val="005B595E"/>
    <w:rsid w:val="005B639F"/>
    <w:rsid w:val="005B7733"/>
    <w:rsid w:val="005B7EAA"/>
    <w:rsid w:val="005C2F98"/>
    <w:rsid w:val="005C303F"/>
    <w:rsid w:val="005C390F"/>
    <w:rsid w:val="005C4E59"/>
    <w:rsid w:val="005C6D24"/>
    <w:rsid w:val="005C78C3"/>
    <w:rsid w:val="005D168A"/>
    <w:rsid w:val="005D20D5"/>
    <w:rsid w:val="005D2B7B"/>
    <w:rsid w:val="005D32B7"/>
    <w:rsid w:val="005D4A89"/>
    <w:rsid w:val="005D6940"/>
    <w:rsid w:val="005D6D0B"/>
    <w:rsid w:val="005D6F52"/>
    <w:rsid w:val="005E058F"/>
    <w:rsid w:val="005E0C2C"/>
    <w:rsid w:val="005E1669"/>
    <w:rsid w:val="005E1C17"/>
    <w:rsid w:val="005E24DD"/>
    <w:rsid w:val="005E366B"/>
    <w:rsid w:val="005E737A"/>
    <w:rsid w:val="005F38C9"/>
    <w:rsid w:val="005F4C00"/>
    <w:rsid w:val="005F6447"/>
    <w:rsid w:val="005F7DB4"/>
    <w:rsid w:val="006036F7"/>
    <w:rsid w:val="006041EE"/>
    <w:rsid w:val="00604654"/>
    <w:rsid w:val="00606213"/>
    <w:rsid w:val="00607633"/>
    <w:rsid w:val="00607A9A"/>
    <w:rsid w:val="00610207"/>
    <w:rsid w:val="006102C6"/>
    <w:rsid w:val="0061042E"/>
    <w:rsid w:val="00610864"/>
    <w:rsid w:val="00612469"/>
    <w:rsid w:val="006142CE"/>
    <w:rsid w:val="00615AA9"/>
    <w:rsid w:val="006200D7"/>
    <w:rsid w:val="006208EB"/>
    <w:rsid w:val="00620F2F"/>
    <w:rsid w:val="00624229"/>
    <w:rsid w:val="00625488"/>
    <w:rsid w:val="006275AB"/>
    <w:rsid w:val="00627632"/>
    <w:rsid w:val="00630008"/>
    <w:rsid w:val="0063031B"/>
    <w:rsid w:val="00630B07"/>
    <w:rsid w:val="00633C4E"/>
    <w:rsid w:val="006358E4"/>
    <w:rsid w:val="00636B9E"/>
    <w:rsid w:val="00641605"/>
    <w:rsid w:val="00641C70"/>
    <w:rsid w:val="006444AC"/>
    <w:rsid w:val="006453E9"/>
    <w:rsid w:val="006467A7"/>
    <w:rsid w:val="00646925"/>
    <w:rsid w:val="00647A5E"/>
    <w:rsid w:val="00651D9B"/>
    <w:rsid w:val="00652F1A"/>
    <w:rsid w:val="006549A7"/>
    <w:rsid w:val="0065514C"/>
    <w:rsid w:val="00656903"/>
    <w:rsid w:val="00662B0C"/>
    <w:rsid w:val="00662EC6"/>
    <w:rsid w:val="0066477A"/>
    <w:rsid w:val="00664795"/>
    <w:rsid w:val="006656AA"/>
    <w:rsid w:val="00671265"/>
    <w:rsid w:val="006716E4"/>
    <w:rsid w:val="00673891"/>
    <w:rsid w:val="00674A30"/>
    <w:rsid w:val="00677264"/>
    <w:rsid w:val="006772ED"/>
    <w:rsid w:val="006821E9"/>
    <w:rsid w:val="00683BFF"/>
    <w:rsid w:val="00683D0D"/>
    <w:rsid w:val="006844CA"/>
    <w:rsid w:val="006844DF"/>
    <w:rsid w:val="00685A09"/>
    <w:rsid w:val="00686CD1"/>
    <w:rsid w:val="00687054"/>
    <w:rsid w:val="00687790"/>
    <w:rsid w:val="00694D1E"/>
    <w:rsid w:val="00696431"/>
    <w:rsid w:val="00697714"/>
    <w:rsid w:val="006A11D6"/>
    <w:rsid w:val="006A23FE"/>
    <w:rsid w:val="006A356E"/>
    <w:rsid w:val="006A43B9"/>
    <w:rsid w:val="006A4DE3"/>
    <w:rsid w:val="006A50AC"/>
    <w:rsid w:val="006A5EAE"/>
    <w:rsid w:val="006B33DB"/>
    <w:rsid w:val="006B38E4"/>
    <w:rsid w:val="006B3C88"/>
    <w:rsid w:val="006B4D39"/>
    <w:rsid w:val="006B6861"/>
    <w:rsid w:val="006B6B86"/>
    <w:rsid w:val="006C236E"/>
    <w:rsid w:val="006C2952"/>
    <w:rsid w:val="006C3EA8"/>
    <w:rsid w:val="006C5D76"/>
    <w:rsid w:val="006D00ED"/>
    <w:rsid w:val="006D128A"/>
    <w:rsid w:val="006D16F3"/>
    <w:rsid w:val="006D1A55"/>
    <w:rsid w:val="006D1C1B"/>
    <w:rsid w:val="006D3660"/>
    <w:rsid w:val="006D3667"/>
    <w:rsid w:val="006D3B3B"/>
    <w:rsid w:val="006D5A0D"/>
    <w:rsid w:val="006D6568"/>
    <w:rsid w:val="006E0DFF"/>
    <w:rsid w:val="006E202A"/>
    <w:rsid w:val="006E54FF"/>
    <w:rsid w:val="006E587C"/>
    <w:rsid w:val="006E5B01"/>
    <w:rsid w:val="006E66F0"/>
    <w:rsid w:val="006E7279"/>
    <w:rsid w:val="006E7654"/>
    <w:rsid w:val="006E7681"/>
    <w:rsid w:val="006E79B0"/>
    <w:rsid w:val="006E7BCD"/>
    <w:rsid w:val="006F0470"/>
    <w:rsid w:val="006F09AE"/>
    <w:rsid w:val="006F0B8F"/>
    <w:rsid w:val="006F1E4B"/>
    <w:rsid w:val="006F1F1A"/>
    <w:rsid w:val="006F2158"/>
    <w:rsid w:val="006F249F"/>
    <w:rsid w:val="006F31D0"/>
    <w:rsid w:val="006F3399"/>
    <w:rsid w:val="006F552C"/>
    <w:rsid w:val="006F7930"/>
    <w:rsid w:val="00700341"/>
    <w:rsid w:val="0070488E"/>
    <w:rsid w:val="00704F56"/>
    <w:rsid w:val="00705B19"/>
    <w:rsid w:val="00707980"/>
    <w:rsid w:val="007107E7"/>
    <w:rsid w:val="00711A3A"/>
    <w:rsid w:val="00713083"/>
    <w:rsid w:val="0071442D"/>
    <w:rsid w:val="00715C88"/>
    <w:rsid w:val="00717A23"/>
    <w:rsid w:val="007210E3"/>
    <w:rsid w:val="00722CB3"/>
    <w:rsid w:val="00724BE6"/>
    <w:rsid w:val="00724F85"/>
    <w:rsid w:val="00726EA1"/>
    <w:rsid w:val="00732439"/>
    <w:rsid w:val="0073418D"/>
    <w:rsid w:val="007349E2"/>
    <w:rsid w:val="00734E71"/>
    <w:rsid w:val="007352BC"/>
    <w:rsid w:val="00735FEB"/>
    <w:rsid w:val="007365C2"/>
    <w:rsid w:val="00737E9D"/>
    <w:rsid w:val="00740F29"/>
    <w:rsid w:val="00742F58"/>
    <w:rsid w:val="00743BDE"/>
    <w:rsid w:val="00744DBC"/>
    <w:rsid w:val="00745425"/>
    <w:rsid w:val="00745E18"/>
    <w:rsid w:val="00746B5F"/>
    <w:rsid w:val="00747357"/>
    <w:rsid w:val="007536A0"/>
    <w:rsid w:val="00753955"/>
    <w:rsid w:val="00753B27"/>
    <w:rsid w:val="00755DCC"/>
    <w:rsid w:val="00757626"/>
    <w:rsid w:val="00757A63"/>
    <w:rsid w:val="0076001C"/>
    <w:rsid w:val="00760953"/>
    <w:rsid w:val="0076104A"/>
    <w:rsid w:val="00763EAB"/>
    <w:rsid w:val="00765251"/>
    <w:rsid w:val="0076607B"/>
    <w:rsid w:val="0077008D"/>
    <w:rsid w:val="00770349"/>
    <w:rsid w:val="00772F4A"/>
    <w:rsid w:val="00775CC1"/>
    <w:rsid w:val="00776010"/>
    <w:rsid w:val="00777968"/>
    <w:rsid w:val="00777A99"/>
    <w:rsid w:val="00782D36"/>
    <w:rsid w:val="007849A7"/>
    <w:rsid w:val="00784D27"/>
    <w:rsid w:val="00785058"/>
    <w:rsid w:val="007860E0"/>
    <w:rsid w:val="00786683"/>
    <w:rsid w:val="007872FF"/>
    <w:rsid w:val="007905E5"/>
    <w:rsid w:val="007912B1"/>
    <w:rsid w:val="00792177"/>
    <w:rsid w:val="007942F1"/>
    <w:rsid w:val="00794621"/>
    <w:rsid w:val="00794D23"/>
    <w:rsid w:val="00795619"/>
    <w:rsid w:val="0079696B"/>
    <w:rsid w:val="0079713C"/>
    <w:rsid w:val="007A032D"/>
    <w:rsid w:val="007A048F"/>
    <w:rsid w:val="007A2082"/>
    <w:rsid w:val="007A2F19"/>
    <w:rsid w:val="007A501E"/>
    <w:rsid w:val="007A6092"/>
    <w:rsid w:val="007A7BF6"/>
    <w:rsid w:val="007B225E"/>
    <w:rsid w:val="007B3F84"/>
    <w:rsid w:val="007B458B"/>
    <w:rsid w:val="007B729A"/>
    <w:rsid w:val="007C0883"/>
    <w:rsid w:val="007C0F6D"/>
    <w:rsid w:val="007C65E7"/>
    <w:rsid w:val="007C77E8"/>
    <w:rsid w:val="007C7D26"/>
    <w:rsid w:val="007D2694"/>
    <w:rsid w:val="007D3D4A"/>
    <w:rsid w:val="007D4475"/>
    <w:rsid w:val="007D7EA5"/>
    <w:rsid w:val="007F03A0"/>
    <w:rsid w:val="007F0A44"/>
    <w:rsid w:val="007F1C54"/>
    <w:rsid w:val="007F2C48"/>
    <w:rsid w:val="007F46F2"/>
    <w:rsid w:val="007F6D83"/>
    <w:rsid w:val="007F6E3D"/>
    <w:rsid w:val="007F7532"/>
    <w:rsid w:val="007F7A9D"/>
    <w:rsid w:val="007F7AFC"/>
    <w:rsid w:val="00800240"/>
    <w:rsid w:val="00800CC8"/>
    <w:rsid w:val="00800E7F"/>
    <w:rsid w:val="00802450"/>
    <w:rsid w:val="00802ADC"/>
    <w:rsid w:val="00802B39"/>
    <w:rsid w:val="00804019"/>
    <w:rsid w:val="008070EF"/>
    <w:rsid w:val="00807185"/>
    <w:rsid w:val="008113A9"/>
    <w:rsid w:val="00812772"/>
    <w:rsid w:val="008139B4"/>
    <w:rsid w:val="0081575D"/>
    <w:rsid w:val="00820BC9"/>
    <w:rsid w:val="0082137B"/>
    <w:rsid w:val="0082165B"/>
    <w:rsid w:val="008216B8"/>
    <w:rsid w:val="00821F17"/>
    <w:rsid w:val="00821F29"/>
    <w:rsid w:val="008222B6"/>
    <w:rsid w:val="008248E5"/>
    <w:rsid w:val="00825582"/>
    <w:rsid w:val="00830372"/>
    <w:rsid w:val="008337CA"/>
    <w:rsid w:val="00834856"/>
    <w:rsid w:val="008356FD"/>
    <w:rsid w:val="008363FE"/>
    <w:rsid w:val="00836B0A"/>
    <w:rsid w:val="008407FF"/>
    <w:rsid w:val="00842F40"/>
    <w:rsid w:val="008462A0"/>
    <w:rsid w:val="0084743F"/>
    <w:rsid w:val="008474C7"/>
    <w:rsid w:val="0084762B"/>
    <w:rsid w:val="00853610"/>
    <w:rsid w:val="008571E2"/>
    <w:rsid w:val="00860785"/>
    <w:rsid w:val="008617A9"/>
    <w:rsid w:val="008656C9"/>
    <w:rsid w:val="00870AC4"/>
    <w:rsid w:val="00872E25"/>
    <w:rsid w:val="008737A3"/>
    <w:rsid w:val="0087381A"/>
    <w:rsid w:val="00874CD3"/>
    <w:rsid w:val="00875086"/>
    <w:rsid w:val="00875A44"/>
    <w:rsid w:val="00877B12"/>
    <w:rsid w:val="00877E66"/>
    <w:rsid w:val="00880C41"/>
    <w:rsid w:val="00882070"/>
    <w:rsid w:val="00882308"/>
    <w:rsid w:val="00882334"/>
    <w:rsid w:val="00883458"/>
    <w:rsid w:val="00883AD9"/>
    <w:rsid w:val="00885541"/>
    <w:rsid w:val="00890875"/>
    <w:rsid w:val="008920BF"/>
    <w:rsid w:val="00893B1E"/>
    <w:rsid w:val="008948F5"/>
    <w:rsid w:val="0089611D"/>
    <w:rsid w:val="008967B9"/>
    <w:rsid w:val="008A66EB"/>
    <w:rsid w:val="008A67B1"/>
    <w:rsid w:val="008A686D"/>
    <w:rsid w:val="008A7C49"/>
    <w:rsid w:val="008B189B"/>
    <w:rsid w:val="008B23AF"/>
    <w:rsid w:val="008B3867"/>
    <w:rsid w:val="008B5AAD"/>
    <w:rsid w:val="008C129B"/>
    <w:rsid w:val="008C228C"/>
    <w:rsid w:val="008C2A80"/>
    <w:rsid w:val="008C2EA7"/>
    <w:rsid w:val="008C524C"/>
    <w:rsid w:val="008C5426"/>
    <w:rsid w:val="008D111C"/>
    <w:rsid w:val="008D1150"/>
    <w:rsid w:val="008D11E2"/>
    <w:rsid w:val="008D2160"/>
    <w:rsid w:val="008D2C81"/>
    <w:rsid w:val="008D2ED1"/>
    <w:rsid w:val="008D2F73"/>
    <w:rsid w:val="008D3FA3"/>
    <w:rsid w:val="008D7F21"/>
    <w:rsid w:val="008E2922"/>
    <w:rsid w:val="008E5597"/>
    <w:rsid w:val="008E681D"/>
    <w:rsid w:val="008F205B"/>
    <w:rsid w:val="008F2F88"/>
    <w:rsid w:val="008F5A42"/>
    <w:rsid w:val="008F74C1"/>
    <w:rsid w:val="008F7F66"/>
    <w:rsid w:val="00900079"/>
    <w:rsid w:val="00900727"/>
    <w:rsid w:val="009031C4"/>
    <w:rsid w:val="009032F0"/>
    <w:rsid w:val="00904833"/>
    <w:rsid w:val="00910036"/>
    <w:rsid w:val="0091185A"/>
    <w:rsid w:val="00913B24"/>
    <w:rsid w:val="00913C82"/>
    <w:rsid w:val="00913DFE"/>
    <w:rsid w:val="009152AA"/>
    <w:rsid w:val="00915409"/>
    <w:rsid w:val="00915806"/>
    <w:rsid w:val="0091661D"/>
    <w:rsid w:val="00916E6B"/>
    <w:rsid w:val="00917E53"/>
    <w:rsid w:val="00920DE3"/>
    <w:rsid w:val="009241DC"/>
    <w:rsid w:val="00924E93"/>
    <w:rsid w:val="009252D9"/>
    <w:rsid w:val="0092727D"/>
    <w:rsid w:val="00930143"/>
    <w:rsid w:val="009317A7"/>
    <w:rsid w:val="00931905"/>
    <w:rsid w:val="00931F74"/>
    <w:rsid w:val="00933579"/>
    <w:rsid w:val="009337D6"/>
    <w:rsid w:val="009364B5"/>
    <w:rsid w:val="00941B00"/>
    <w:rsid w:val="00942906"/>
    <w:rsid w:val="009452EF"/>
    <w:rsid w:val="00946BAB"/>
    <w:rsid w:val="00946FD5"/>
    <w:rsid w:val="00947DE8"/>
    <w:rsid w:val="00950590"/>
    <w:rsid w:val="0095116B"/>
    <w:rsid w:val="00952A3A"/>
    <w:rsid w:val="0095322A"/>
    <w:rsid w:val="009549F9"/>
    <w:rsid w:val="00955D93"/>
    <w:rsid w:val="00956CB0"/>
    <w:rsid w:val="00957150"/>
    <w:rsid w:val="00957800"/>
    <w:rsid w:val="009604A5"/>
    <w:rsid w:val="0096244D"/>
    <w:rsid w:val="009626BB"/>
    <w:rsid w:val="009644D1"/>
    <w:rsid w:val="00965627"/>
    <w:rsid w:val="00965DA4"/>
    <w:rsid w:val="00967EF4"/>
    <w:rsid w:val="00971163"/>
    <w:rsid w:val="009726FD"/>
    <w:rsid w:val="00974259"/>
    <w:rsid w:val="00975E61"/>
    <w:rsid w:val="009764E5"/>
    <w:rsid w:val="00977F80"/>
    <w:rsid w:val="00980D96"/>
    <w:rsid w:val="0098291D"/>
    <w:rsid w:val="00982A44"/>
    <w:rsid w:val="00982F47"/>
    <w:rsid w:val="009843D6"/>
    <w:rsid w:val="009848E9"/>
    <w:rsid w:val="00986014"/>
    <w:rsid w:val="009860E1"/>
    <w:rsid w:val="00987CB2"/>
    <w:rsid w:val="00991567"/>
    <w:rsid w:val="009933A8"/>
    <w:rsid w:val="009936A5"/>
    <w:rsid w:val="009965E7"/>
    <w:rsid w:val="009967EC"/>
    <w:rsid w:val="009A4D37"/>
    <w:rsid w:val="009A5F7F"/>
    <w:rsid w:val="009A7311"/>
    <w:rsid w:val="009A74FB"/>
    <w:rsid w:val="009B0801"/>
    <w:rsid w:val="009B150A"/>
    <w:rsid w:val="009B1986"/>
    <w:rsid w:val="009B2251"/>
    <w:rsid w:val="009B391C"/>
    <w:rsid w:val="009B3F60"/>
    <w:rsid w:val="009B4187"/>
    <w:rsid w:val="009B60DA"/>
    <w:rsid w:val="009B6D42"/>
    <w:rsid w:val="009C2428"/>
    <w:rsid w:val="009C2BAA"/>
    <w:rsid w:val="009C2F77"/>
    <w:rsid w:val="009C3585"/>
    <w:rsid w:val="009C37B7"/>
    <w:rsid w:val="009C60E4"/>
    <w:rsid w:val="009D0E04"/>
    <w:rsid w:val="009D13F1"/>
    <w:rsid w:val="009D1DAF"/>
    <w:rsid w:val="009D3D2F"/>
    <w:rsid w:val="009D6A67"/>
    <w:rsid w:val="009E16BA"/>
    <w:rsid w:val="009E187F"/>
    <w:rsid w:val="009E1E59"/>
    <w:rsid w:val="009E2883"/>
    <w:rsid w:val="009E2953"/>
    <w:rsid w:val="009E35DD"/>
    <w:rsid w:val="009E41AD"/>
    <w:rsid w:val="009E449B"/>
    <w:rsid w:val="009E4983"/>
    <w:rsid w:val="009E7B94"/>
    <w:rsid w:val="009F1788"/>
    <w:rsid w:val="009F22F2"/>
    <w:rsid w:val="009F321C"/>
    <w:rsid w:val="009F344F"/>
    <w:rsid w:val="009F42CA"/>
    <w:rsid w:val="009F61CD"/>
    <w:rsid w:val="00A01637"/>
    <w:rsid w:val="00A018D9"/>
    <w:rsid w:val="00A038D7"/>
    <w:rsid w:val="00A04289"/>
    <w:rsid w:val="00A067A2"/>
    <w:rsid w:val="00A07290"/>
    <w:rsid w:val="00A075C3"/>
    <w:rsid w:val="00A11195"/>
    <w:rsid w:val="00A142ED"/>
    <w:rsid w:val="00A1578D"/>
    <w:rsid w:val="00A20182"/>
    <w:rsid w:val="00A2042C"/>
    <w:rsid w:val="00A20708"/>
    <w:rsid w:val="00A21E56"/>
    <w:rsid w:val="00A22D2E"/>
    <w:rsid w:val="00A236F1"/>
    <w:rsid w:val="00A23719"/>
    <w:rsid w:val="00A239A8"/>
    <w:rsid w:val="00A23A9D"/>
    <w:rsid w:val="00A25FB7"/>
    <w:rsid w:val="00A276DE"/>
    <w:rsid w:val="00A27B3B"/>
    <w:rsid w:val="00A27B66"/>
    <w:rsid w:val="00A27BF9"/>
    <w:rsid w:val="00A302AB"/>
    <w:rsid w:val="00A3142F"/>
    <w:rsid w:val="00A347A2"/>
    <w:rsid w:val="00A3676D"/>
    <w:rsid w:val="00A37855"/>
    <w:rsid w:val="00A40473"/>
    <w:rsid w:val="00A40A7F"/>
    <w:rsid w:val="00A41F1B"/>
    <w:rsid w:val="00A43F24"/>
    <w:rsid w:val="00A4444F"/>
    <w:rsid w:val="00A45D45"/>
    <w:rsid w:val="00A51AC6"/>
    <w:rsid w:val="00A54B9A"/>
    <w:rsid w:val="00A54DFC"/>
    <w:rsid w:val="00A56528"/>
    <w:rsid w:val="00A607FA"/>
    <w:rsid w:val="00A60CD1"/>
    <w:rsid w:val="00A6238B"/>
    <w:rsid w:val="00A65324"/>
    <w:rsid w:val="00A67270"/>
    <w:rsid w:val="00A70909"/>
    <w:rsid w:val="00A70EF1"/>
    <w:rsid w:val="00A70FC8"/>
    <w:rsid w:val="00A71829"/>
    <w:rsid w:val="00A724C0"/>
    <w:rsid w:val="00A73DEE"/>
    <w:rsid w:val="00A740F9"/>
    <w:rsid w:val="00A74169"/>
    <w:rsid w:val="00A74CA4"/>
    <w:rsid w:val="00A756C5"/>
    <w:rsid w:val="00A77618"/>
    <w:rsid w:val="00A776A6"/>
    <w:rsid w:val="00A82393"/>
    <w:rsid w:val="00A82E40"/>
    <w:rsid w:val="00A84580"/>
    <w:rsid w:val="00A85930"/>
    <w:rsid w:val="00A864C6"/>
    <w:rsid w:val="00A86C9E"/>
    <w:rsid w:val="00A86EB3"/>
    <w:rsid w:val="00A874E6"/>
    <w:rsid w:val="00A90159"/>
    <w:rsid w:val="00A90647"/>
    <w:rsid w:val="00A92565"/>
    <w:rsid w:val="00A92969"/>
    <w:rsid w:val="00A92D15"/>
    <w:rsid w:val="00A93048"/>
    <w:rsid w:val="00A9346F"/>
    <w:rsid w:val="00A96AF9"/>
    <w:rsid w:val="00AA204C"/>
    <w:rsid w:val="00AA256F"/>
    <w:rsid w:val="00AA3E26"/>
    <w:rsid w:val="00AA5FC4"/>
    <w:rsid w:val="00AA6456"/>
    <w:rsid w:val="00AA6D0A"/>
    <w:rsid w:val="00AA75CE"/>
    <w:rsid w:val="00AB1828"/>
    <w:rsid w:val="00AB2E9A"/>
    <w:rsid w:val="00AB30CC"/>
    <w:rsid w:val="00AB3836"/>
    <w:rsid w:val="00AB569B"/>
    <w:rsid w:val="00AB68A7"/>
    <w:rsid w:val="00AB741A"/>
    <w:rsid w:val="00AB75F6"/>
    <w:rsid w:val="00AC00CE"/>
    <w:rsid w:val="00AC10FE"/>
    <w:rsid w:val="00AC14F2"/>
    <w:rsid w:val="00AC1BB5"/>
    <w:rsid w:val="00AC2D7B"/>
    <w:rsid w:val="00AC3245"/>
    <w:rsid w:val="00AC3D2B"/>
    <w:rsid w:val="00AC40D9"/>
    <w:rsid w:val="00AC59F7"/>
    <w:rsid w:val="00AC5C7E"/>
    <w:rsid w:val="00AC5DF9"/>
    <w:rsid w:val="00AC609B"/>
    <w:rsid w:val="00AC74FF"/>
    <w:rsid w:val="00AC7F38"/>
    <w:rsid w:val="00AD04C6"/>
    <w:rsid w:val="00AD24A1"/>
    <w:rsid w:val="00AD34FD"/>
    <w:rsid w:val="00AD78FD"/>
    <w:rsid w:val="00AE0BEB"/>
    <w:rsid w:val="00AE2A9F"/>
    <w:rsid w:val="00AE324F"/>
    <w:rsid w:val="00AE3861"/>
    <w:rsid w:val="00AE7D4E"/>
    <w:rsid w:val="00AF0CE4"/>
    <w:rsid w:val="00AF2387"/>
    <w:rsid w:val="00AF33C0"/>
    <w:rsid w:val="00AF4872"/>
    <w:rsid w:val="00AF5E56"/>
    <w:rsid w:val="00AF78D1"/>
    <w:rsid w:val="00B0073D"/>
    <w:rsid w:val="00B01CA6"/>
    <w:rsid w:val="00B01F53"/>
    <w:rsid w:val="00B0465D"/>
    <w:rsid w:val="00B05092"/>
    <w:rsid w:val="00B067DE"/>
    <w:rsid w:val="00B10BD4"/>
    <w:rsid w:val="00B11D38"/>
    <w:rsid w:val="00B121A9"/>
    <w:rsid w:val="00B1236D"/>
    <w:rsid w:val="00B138B9"/>
    <w:rsid w:val="00B13C89"/>
    <w:rsid w:val="00B1455D"/>
    <w:rsid w:val="00B16C34"/>
    <w:rsid w:val="00B20AB0"/>
    <w:rsid w:val="00B21216"/>
    <w:rsid w:val="00B23306"/>
    <w:rsid w:val="00B23CB8"/>
    <w:rsid w:val="00B244A3"/>
    <w:rsid w:val="00B246FD"/>
    <w:rsid w:val="00B26B62"/>
    <w:rsid w:val="00B307BD"/>
    <w:rsid w:val="00B327BE"/>
    <w:rsid w:val="00B33BEB"/>
    <w:rsid w:val="00B35862"/>
    <w:rsid w:val="00B377C1"/>
    <w:rsid w:val="00B37BA1"/>
    <w:rsid w:val="00B437E4"/>
    <w:rsid w:val="00B4481D"/>
    <w:rsid w:val="00B51E77"/>
    <w:rsid w:val="00B521CA"/>
    <w:rsid w:val="00B53121"/>
    <w:rsid w:val="00B54416"/>
    <w:rsid w:val="00B57F22"/>
    <w:rsid w:val="00B60CF4"/>
    <w:rsid w:val="00B60D67"/>
    <w:rsid w:val="00B613C9"/>
    <w:rsid w:val="00B61978"/>
    <w:rsid w:val="00B622E7"/>
    <w:rsid w:val="00B62E25"/>
    <w:rsid w:val="00B63615"/>
    <w:rsid w:val="00B650F4"/>
    <w:rsid w:val="00B675B2"/>
    <w:rsid w:val="00B6763D"/>
    <w:rsid w:val="00B67899"/>
    <w:rsid w:val="00B7186E"/>
    <w:rsid w:val="00B720C8"/>
    <w:rsid w:val="00B74B47"/>
    <w:rsid w:val="00B801AC"/>
    <w:rsid w:val="00B80ED6"/>
    <w:rsid w:val="00B84201"/>
    <w:rsid w:val="00B84AE4"/>
    <w:rsid w:val="00B84BFD"/>
    <w:rsid w:val="00B84D23"/>
    <w:rsid w:val="00B85DE6"/>
    <w:rsid w:val="00B863FD"/>
    <w:rsid w:val="00B86A6C"/>
    <w:rsid w:val="00B92FCA"/>
    <w:rsid w:val="00B95470"/>
    <w:rsid w:val="00B978B7"/>
    <w:rsid w:val="00B978D4"/>
    <w:rsid w:val="00B97D4B"/>
    <w:rsid w:val="00BA3820"/>
    <w:rsid w:val="00BA3FB6"/>
    <w:rsid w:val="00BA416D"/>
    <w:rsid w:val="00BA6948"/>
    <w:rsid w:val="00BB2E4E"/>
    <w:rsid w:val="00BB39A0"/>
    <w:rsid w:val="00BB4283"/>
    <w:rsid w:val="00BB4A17"/>
    <w:rsid w:val="00BB52EF"/>
    <w:rsid w:val="00BB5F90"/>
    <w:rsid w:val="00BB739A"/>
    <w:rsid w:val="00BC0C8C"/>
    <w:rsid w:val="00BC17CC"/>
    <w:rsid w:val="00BC4970"/>
    <w:rsid w:val="00BC5DDE"/>
    <w:rsid w:val="00BC6E39"/>
    <w:rsid w:val="00BD139F"/>
    <w:rsid w:val="00BD35B4"/>
    <w:rsid w:val="00BD5694"/>
    <w:rsid w:val="00BE4CD0"/>
    <w:rsid w:val="00BE5D70"/>
    <w:rsid w:val="00BE5F0D"/>
    <w:rsid w:val="00BE648C"/>
    <w:rsid w:val="00BE6D7A"/>
    <w:rsid w:val="00BF015F"/>
    <w:rsid w:val="00BF1383"/>
    <w:rsid w:val="00BF21C2"/>
    <w:rsid w:val="00BF307A"/>
    <w:rsid w:val="00BF4374"/>
    <w:rsid w:val="00BF46AE"/>
    <w:rsid w:val="00BF5729"/>
    <w:rsid w:val="00BF5A5B"/>
    <w:rsid w:val="00BF5CB6"/>
    <w:rsid w:val="00BF6C0D"/>
    <w:rsid w:val="00BF772E"/>
    <w:rsid w:val="00BF7A16"/>
    <w:rsid w:val="00BF7D83"/>
    <w:rsid w:val="00C01029"/>
    <w:rsid w:val="00C03718"/>
    <w:rsid w:val="00C0680D"/>
    <w:rsid w:val="00C068D9"/>
    <w:rsid w:val="00C06CBE"/>
    <w:rsid w:val="00C110E3"/>
    <w:rsid w:val="00C11342"/>
    <w:rsid w:val="00C11F25"/>
    <w:rsid w:val="00C12740"/>
    <w:rsid w:val="00C127C6"/>
    <w:rsid w:val="00C176F0"/>
    <w:rsid w:val="00C1794C"/>
    <w:rsid w:val="00C20E16"/>
    <w:rsid w:val="00C21961"/>
    <w:rsid w:val="00C21B20"/>
    <w:rsid w:val="00C2214D"/>
    <w:rsid w:val="00C23DE2"/>
    <w:rsid w:val="00C26559"/>
    <w:rsid w:val="00C272A7"/>
    <w:rsid w:val="00C27333"/>
    <w:rsid w:val="00C3072F"/>
    <w:rsid w:val="00C31B9D"/>
    <w:rsid w:val="00C33AF0"/>
    <w:rsid w:val="00C341AE"/>
    <w:rsid w:val="00C36DFB"/>
    <w:rsid w:val="00C40832"/>
    <w:rsid w:val="00C40AF8"/>
    <w:rsid w:val="00C41857"/>
    <w:rsid w:val="00C42618"/>
    <w:rsid w:val="00C43BE7"/>
    <w:rsid w:val="00C45E53"/>
    <w:rsid w:val="00C46061"/>
    <w:rsid w:val="00C46930"/>
    <w:rsid w:val="00C46B3F"/>
    <w:rsid w:val="00C53198"/>
    <w:rsid w:val="00C54148"/>
    <w:rsid w:val="00C547F3"/>
    <w:rsid w:val="00C54B79"/>
    <w:rsid w:val="00C55401"/>
    <w:rsid w:val="00C55E99"/>
    <w:rsid w:val="00C56E14"/>
    <w:rsid w:val="00C574C8"/>
    <w:rsid w:val="00C617E9"/>
    <w:rsid w:val="00C619B9"/>
    <w:rsid w:val="00C63704"/>
    <w:rsid w:val="00C641D0"/>
    <w:rsid w:val="00C64B01"/>
    <w:rsid w:val="00C67CD3"/>
    <w:rsid w:val="00C705FF"/>
    <w:rsid w:val="00C70638"/>
    <w:rsid w:val="00C71488"/>
    <w:rsid w:val="00C72140"/>
    <w:rsid w:val="00C7327E"/>
    <w:rsid w:val="00C73390"/>
    <w:rsid w:val="00C734CB"/>
    <w:rsid w:val="00C75357"/>
    <w:rsid w:val="00C76E32"/>
    <w:rsid w:val="00C774D7"/>
    <w:rsid w:val="00C77C85"/>
    <w:rsid w:val="00C811D5"/>
    <w:rsid w:val="00C83194"/>
    <w:rsid w:val="00C857B9"/>
    <w:rsid w:val="00C85E9E"/>
    <w:rsid w:val="00C865DA"/>
    <w:rsid w:val="00C87EAC"/>
    <w:rsid w:val="00C91162"/>
    <w:rsid w:val="00C91749"/>
    <w:rsid w:val="00C918B4"/>
    <w:rsid w:val="00C92EEE"/>
    <w:rsid w:val="00C9406B"/>
    <w:rsid w:val="00C9502F"/>
    <w:rsid w:val="00C950AB"/>
    <w:rsid w:val="00CA1D98"/>
    <w:rsid w:val="00CA28E8"/>
    <w:rsid w:val="00CA30DF"/>
    <w:rsid w:val="00CA4E2F"/>
    <w:rsid w:val="00CA5988"/>
    <w:rsid w:val="00CA672D"/>
    <w:rsid w:val="00CA7081"/>
    <w:rsid w:val="00CB09B4"/>
    <w:rsid w:val="00CB0A6E"/>
    <w:rsid w:val="00CB19AF"/>
    <w:rsid w:val="00CB269A"/>
    <w:rsid w:val="00CB38E3"/>
    <w:rsid w:val="00CB4617"/>
    <w:rsid w:val="00CB4652"/>
    <w:rsid w:val="00CB5AC5"/>
    <w:rsid w:val="00CB6DF0"/>
    <w:rsid w:val="00CB6FC5"/>
    <w:rsid w:val="00CB722E"/>
    <w:rsid w:val="00CC0F2F"/>
    <w:rsid w:val="00CC2E80"/>
    <w:rsid w:val="00CC3476"/>
    <w:rsid w:val="00CC3B40"/>
    <w:rsid w:val="00CC4C6F"/>
    <w:rsid w:val="00CC65F9"/>
    <w:rsid w:val="00CC727C"/>
    <w:rsid w:val="00CD129A"/>
    <w:rsid w:val="00CD444B"/>
    <w:rsid w:val="00CD471A"/>
    <w:rsid w:val="00CD66A6"/>
    <w:rsid w:val="00CE130F"/>
    <w:rsid w:val="00CE2D80"/>
    <w:rsid w:val="00CE4B7C"/>
    <w:rsid w:val="00CE6A9C"/>
    <w:rsid w:val="00CF4D3C"/>
    <w:rsid w:val="00CF581C"/>
    <w:rsid w:val="00CF5D5C"/>
    <w:rsid w:val="00CF6F8D"/>
    <w:rsid w:val="00CF7A07"/>
    <w:rsid w:val="00D002A8"/>
    <w:rsid w:val="00D01B23"/>
    <w:rsid w:val="00D038F4"/>
    <w:rsid w:val="00D03EE4"/>
    <w:rsid w:val="00D0544F"/>
    <w:rsid w:val="00D11633"/>
    <w:rsid w:val="00D11853"/>
    <w:rsid w:val="00D120A2"/>
    <w:rsid w:val="00D146B1"/>
    <w:rsid w:val="00D179DF"/>
    <w:rsid w:val="00D21B05"/>
    <w:rsid w:val="00D21B2B"/>
    <w:rsid w:val="00D21D85"/>
    <w:rsid w:val="00D236C2"/>
    <w:rsid w:val="00D23FBB"/>
    <w:rsid w:val="00D24030"/>
    <w:rsid w:val="00D2476C"/>
    <w:rsid w:val="00D24DE6"/>
    <w:rsid w:val="00D26297"/>
    <w:rsid w:val="00D306A1"/>
    <w:rsid w:val="00D31E49"/>
    <w:rsid w:val="00D35795"/>
    <w:rsid w:val="00D35850"/>
    <w:rsid w:val="00D36D17"/>
    <w:rsid w:val="00D37DB2"/>
    <w:rsid w:val="00D41DFC"/>
    <w:rsid w:val="00D4531F"/>
    <w:rsid w:val="00D465AF"/>
    <w:rsid w:val="00D5039D"/>
    <w:rsid w:val="00D510D2"/>
    <w:rsid w:val="00D5126F"/>
    <w:rsid w:val="00D51388"/>
    <w:rsid w:val="00D53562"/>
    <w:rsid w:val="00D5386E"/>
    <w:rsid w:val="00D543A8"/>
    <w:rsid w:val="00D54947"/>
    <w:rsid w:val="00D54D71"/>
    <w:rsid w:val="00D5547E"/>
    <w:rsid w:val="00D55B98"/>
    <w:rsid w:val="00D55EB5"/>
    <w:rsid w:val="00D60360"/>
    <w:rsid w:val="00D60B0A"/>
    <w:rsid w:val="00D65849"/>
    <w:rsid w:val="00D660EA"/>
    <w:rsid w:val="00D662DA"/>
    <w:rsid w:val="00D66CFE"/>
    <w:rsid w:val="00D70496"/>
    <w:rsid w:val="00D72481"/>
    <w:rsid w:val="00D73A2B"/>
    <w:rsid w:val="00D74535"/>
    <w:rsid w:val="00D750E1"/>
    <w:rsid w:val="00D76661"/>
    <w:rsid w:val="00D76A46"/>
    <w:rsid w:val="00D77750"/>
    <w:rsid w:val="00D800E3"/>
    <w:rsid w:val="00D82346"/>
    <w:rsid w:val="00D831BC"/>
    <w:rsid w:val="00D85854"/>
    <w:rsid w:val="00D859E7"/>
    <w:rsid w:val="00D85FC6"/>
    <w:rsid w:val="00D86B72"/>
    <w:rsid w:val="00D86E26"/>
    <w:rsid w:val="00D90652"/>
    <w:rsid w:val="00D90A2C"/>
    <w:rsid w:val="00D91C42"/>
    <w:rsid w:val="00D925C4"/>
    <w:rsid w:val="00D92ACF"/>
    <w:rsid w:val="00D9367F"/>
    <w:rsid w:val="00D93C7F"/>
    <w:rsid w:val="00D96C1F"/>
    <w:rsid w:val="00DA149C"/>
    <w:rsid w:val="00DA1573"/>
    <w:rsid w:val="00DA27DB"/>
    <w:rsid w:val="00DA288E"/>
    <w:rsid w:val="00DA298B"/>
    <w:rsid w:val="00DA2FED"/>
    <w:rsid w:val="00DA60AC"/>
    <w:rsid w:val="00DA634F"/>
    <w:rsid w:val="00DA6710"/>
    <w:rsid w:val="00DA6B96"/>
    <w:rsid w:val="00DA720E"/>
    <w:rsid w:val="00DA737C"/>
    <w:rsid w:val="00DB0F41"/>
    <w:rsid w:val="00DB2443"/>
    <w:rsid w:val="00DB27DB"/>
    <w:rsid w:val="00DB3E90"/>
    <w:rsid w:val="00DB57EB"/>
    <w:rsid w:val="00DB6769"/>
    <w:rsid w:val="00DB7A4B"/>
    <w:rsid w:val="00DC00C2"/>
    <w:rsid w:val="00DC0F01"/>
    <w:rsid w:val="00DC1981"/>
    <w:rsid w:val="00DC24C5"/>
    <w:rsid w:val="00DC43CF"/>
    <w:rsid w:val="00DC568E"/>
    <w:rsid w:val="00DC66E4"/>
    <w:rsid w:val="00DD08AA"/>
    <w:rsid w:val="00DD1DF2"/>
    <w:rsid w:val="00DD1EC5"/>
    <w:rsid w:val="00DD2D20"/>
    <w:rsid w:val="00DD730D"/>
    <w:rsid w:val="00DE0C9A"/>
    <w:rsid w:val="00DE1167"/>
    <w:rsid w:val="00DE159F"/>
    <w:rsid w:val="00DE442B"/>
    <w:rsid w:val="00DE54CB"/>
    <w:rsid w:val="00DE6537"/>
    <w:rsid w:val="00DE7E21"/>
    <w:rsid w:val="00DE7E6F"/>
    <w:rsid w:val="00DF1734"/>
    <w:rsid w:val="00DF2954"/>
    <w:rsid w:val="00DF302F"/>
    <w:rsid w:val="00DF3449"/>
    <w:rsid w:val="00DF589A"/>
    <w:rsid w:val="00DF6978"/>
    <w:rsid w:val="00DF6B6E"/>
    <w:rsid w:val="00DF6E7F"/>
    <w:rsid w:val="00DF7B41"/>
    <w:rsid w:val="00E01E28"/>
    <w:rsid w:val="00E01F74"/>
    <w:rsid w:val="00E020F2"/>
    <w:rsid w:val="00E02A67"/>
    <w:rsid w:val="00E042CB"/>
    <w:rsid w:val="00E051EF"/>
    <w:rsid w:val="00E05232"/>
    <w:rsid w:val="00E05DAE"/>
    <w:rsid w:val="00E06250"/>
    <w:rsid w:val="00E063D0"/>
    <w:rsid w:val="00E068E6"/>
    <w:rsid w:val="00E07526"/>
    <w:rsid w:val="00E07858"/>
    <w:rsid w:val="00E10299"/>
    <w:rsid w:val="00E109C2"/>
    <w:rsid w:val="00E115C8"/>
    <w:rsid w:val="00E11D70"/>
    <w:rsid w:val="00E12FAA"/>
    <w:rsid w:val="00E160E9"/>
    <w:rsid w:val="00E16192"/>
    <w:rsid w:val="00E164C3"/>
    <w:rsid w:val="00E21233"/>
    <w:rsid w:val="00E23062"/>
    <w:rsid w:val="00E23527"/>
    <w:rsid w:val="00E25213"/>
    <w:rsid w:val="00E31BE6"/>
    <w:rsid w:val="00E31EF0"/>
    <w:rsid w:val="00E3275F"/>
    <w:rsid w:val="00E32CFC"/>
    <w:rsid w:val="00E344C2"/>
    <w:rsid w:val="00E34CC4"/>
    <w:rsid w:val="00E37CE2"/>
    <w:rsid w:val="00E37DC5"/>
    <w:rsid w:val="00E40E3C"/>
    <w:rsid w:val="00E41C45"/>
    <w:rsid w:val="00E41C9B"/>
    <w:rsid w:val="00E42120"/>
    <w:rsid w:val="00E434C5"/>
    <w:rsid w:val="00E4419C"/>
    <w:rsid w:val="00E44FF3"/>
    <w:rsid w:val="00E45EBF"/>
    <w:rsid w:val="00E46287"/>
    <w:rsid w:val="00E5304F"/>
    <w:rsid w:val="00E5643D"/>
    <w:rsid w:val="00E60BDF"/>
    <w:rsid w:val="00E64604"/>
    <w:rsid w:val="00E72D22"/>
    <w:rsid w:val="00E73F33"/>
    <w:rsid w:val="00E75B2B"/>
    <w:rsid w:val="00E76829"/>
    <w:rsid w:val="00E83F3D"/>
    <w:rsid w:val="00E8488D"/>
    <w:rsid w:val="00E86AB3"/>
    <w:rsid w:val="00E87DEC"/>
    <w:rsid w:val="00E90E34"/>
    <w:rsid w:val="00E910A2"/>
    <w:rsid w:val="00E91DA8"/>
    <w:rsid w:val="00E923FD"/>
    <w:rsid w:val="00E92E18"/>
    <w:rsid w:val="00E93021"/>
    <w:rsid w:val="00E933BE"/>
    <w:rsid w:val="00E957E0"/>
    <w:rsid w:val="00E96071"/>
    <w:rsid w:val="00E96602"/>
    <w:rsid w:val="00E96868"/>
    <w:rsid w:val="00E9794A"/>
    <w:rsid w:val="00E97C21"/>
    <w:rsid w:val="00EA004E"/>
    <w:rsid w:val="00EA07A0"/>
    <w:rsid w:val="00EA3781"/>
    <w:rsid w:val="00EA3A0C"/>
    <w:rsid w:val="00EA4D2A"/>
    <w:rsid w:val="00EA535E"/>
    <w:rsid w:val="00EB0687"/>
    <w:rsid w:val="00EB3E02"/>
    <w:rsid w:val="00EB4CE7"/>
    <w:rsid w:val="00EB6B87"/>
    <w:rsid w:val="00EB77D2"/>
    <w:rsid w:val="00EC2D82"/>
    <w:rsid w:val="00EC3940"/>
    <w:rsid w:val="00EC3CB3"/>
    <w:rsid w:val="00EC4370"/>
    <w:rsid w:val="00EC7570"/>
    <w:rsid w:val="00ED07AA"/>
    <w:rsid w:val="00ED0A67"/>
    <w:rsid w:val="00ED1853"/>
    <w:rsid w:val="00ED297E"/>
    <w:rsid w:val="00ED2BA7"/>
    <w:rsid w:val="00ED3773"/>
    <w:rsid w:val="00ED3805"/>
    <w:rsid w:val="00ED454D"/>
    <w:rsid w:val="00ED45D9"/>
    <w:rsid w:val="00ED4C5C"/>
    <w:rsid w:val="00ED73F3"/>
    <w:rsid w:val="00ED77D8"/>
    <w:rsid w:val="00ED7D1F"/>
    <w:rsid w:val="00EE0547"/>
    <w:rsid w:val="00EE2782"/>
    <w:rsid w:val="00EE41FD"/>
    <w:rsid w:val="00EF0FC0"/>
    <w:rsid w:val="00EF1055"/>
    <w:rsid w:val="00EF3294"/>
    <w:rsid w:val="00EF41BC"/>
    <w:rsid w:val="00EF7C99"/>
    <w:rsid w:val="00EF7ED5"/>
    <w:rsid w:val="00F000CB"/>
    <w:rsid w:val="00F0096D"/>
    <w:rsid w:val="00F022D2"/>
    <w:rsid w:val="00F02CB9"/>
    <w:rsid w:val="00F04DD2"/>
    <w:rsid w:val="00F066E3"/>
    <w:rsid w:val="00F10D43"/>
    <w:rsid w:val="00F110E7"/>
    <w:rsid w:val="00F13C73"/>
    <w:rsid w:val="00F14F0A"/>
    <w:rsid w:val="00F17567"/>
    <w:rsid w:val="00F208AA"/>
    <w:rsid w:val="00F21D4D"/>
    <w:rsid w:val="00F230C2"/>
    <w:rsid w:val="00F23141"/>
    <w:rsid w:val="00F23E56"/>
    <w:rsid w:val="00F2410F"/>
    <w:rsid w:val="00F24937"/>
    <w:rsid w:val="00F24EF6"/>
    <w:rsid w:val="00F26037"/>
    <w:rsid w:val="00F26499"/>
    <w:rsid w:val="00F32B10"/>
    <w:rsid w:val="00F33938"/>
    <w:rsid w:val="00F35153"/>
    <w:rsid w:val="00F35B74"/>
    <w:rsid w:val="00F360B9"/>
    <w:rsid w:val="00F36C1B"/>
    <w:rsid w:val="00F370DF"/>
    <w:rsid w:val="00F377D7"/>
    <w:rsid w:val="00F40B4A"/>
    <w:rsid w:val="00F40BEE"/>
    <w:rsid w:val="00F40EFB"/>
    <w:rsid w:val="00F41058"/>
    <w:rsid w:val="00F41AD0"/>
    <w:rsid w:val="00F425FD"/>
    <w:rsid w:val="00F42885"/>
    <w:rsid w:val="00F433AA"/>
    <w:rsid w:val="00F43D99"/>
    <w:rsid w:val="00F44179"/>
    <w:rsid w:val="00F467B4"/>
    <w:rsid w:val="00F46B4F"/>
    <w:rsid w:val="00F46D68"/>
    <w:rsid w:val="00F50ABB"/>
    <w:rsid w:val="00F51564"/>
    <w:rsid w:val="00F51A63"/>
    <w:rsid w:val="00F532E0"/>
    <w:rsid w:val="00F5395B"/>
    <w:rsid w:val="00F53C57"/>
    <w:rsid w:val="00F5439F"/>
    <w:rsid w:val="00F5630D"/>
    <w:rsid w:val="00F56A9D"/>
    <w:rsid w:val="00F57389"/>
    <w:rsid w:val="00F574DF"/>
    <w:rsid w:val="00F5793A"/>
    <w:rsid w:val="00F6275B"/>
    <w:rsid w:val="00F659D1"/>
    <w:rsid w:val="00F66BCC"/>
    <w:rsid w:val="00F67047"/>
    <w:rsid w:val="00F7227B"/>
    <w:rsid w:val="00F73FC3"/>
    <w:rsid w:val="00F743F1"/>
    <w:rsid w:val="00F748AE"/>
    <w:rsid w:val="00F776DE"/>
    <w:rsid w:val="00F834BA"/>
    <w:rsid w:val="00F83AC5"/>
    <w:rsid w:val="00F90FD4"/>
    <w:rsid w:val="00F911BF"/>
    <w:rsid w:val="00F921A3"/>
    <w:rsid w:val="00F9227F"/>
    <w:rsid w:val="00F93272"/>
    <w:rsid w:val="00F93ECD"/>
    <w:rsid w:val="00F9404D"/>
    <w:rsid w:val="00F94DDC"/>
    <w:rsid w:val="00F95B97"/>
    <w:rsid w:val="00F95C65"/>
    <w:rsid w:val="00FA1EC8"/>
    <w:rsid w:val="00FA36C3"/>
    <w:rsid w:val="00FA4179"/>
    <w:rsid w:val="00FA50F6"/>
    <w:rsid w:val="00FA674C"/>
    <w:rsid w:val="00FA6755"/>
    <w:rsid w:val="00FA72E9"/>
    <w:rsid w:val="00FB0895"/>
    <w:rsid w:val="00FB18DA"/>
    <w:rsid w:val="00FC425E"/>
    <w:rsid w:val="00FC438A"/>
    <w:rsid w:val="00FC45CA"/>
    <w:rsid w:val="00FC5639"/>
    <w:rsid w:val="00FC5E9C"/>
    <w:rsid w:val="00FC6EA2"/>
    <w:rsid w:val="00FC72AE"/>
    <w:rsid w:val="00FD0665"/>
    <w:rsid w:val="00FD0C6D"/>
    <w:rsid w:val="00FD2FD6"/>
    <w:rsid w:val="00FD3524"/>
    <w:rsid w:val="00FD3B0E"/>
    <w:rsid w:val="00FD7D1E"/>
    <w:rsid w:val="00FE0E58"/>
    <w:rsid w:val="00FE0FB0"/>
    <w:rsid w:val="00FE13A2"/>
    <w:rsid w:val="00FE2531"/>
    <w:rsid w:val="00FE30D6"/>
    <w:rsid w:val="00FE602A"/>
    <w:rsid w:val="00FE6718"/>
    <w:rsid w:val="00FE70EE"/>
    <w:rsid w:val="00FF0E48"/>
    <w:rsid w:val="00FF2662"/>
    <w:rsid w:val="00FF3ACA"/>
    <w:rsid w:val="00FF4671"/>
    <w:rsid w:val="00FF544A"/>
    <w:rsid w:val="00FF5FDA"/>
    <w:rsid w:val="00FF6F24"/>
    <w:rsid w:val="00FF79AE"/>
    <w:rsid w:val="183C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EFB89"/>
  <w15:chartTrackingRefBased/>
  <w15:docId w15:val="{A49C268D-C5A7-4F22-B05B-C93E9994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6057"/>
    <w:pPr>
      <w:spacing w:line="276" w:lineRule="auto"/>
      <w:jc w:val="both"/>
    </w:pPr>
    <w:rPr>
      <w:sz w:val="24"/>
    </w:rPr>
  </w:style>
  <w:style w:type="paragraph" w:styleId="berschrift1">
    <w:name w:val="heading 1"/>
    <w:basedOn w:val="Standard"/>
    <w:next w:val="Standard"/>
    <w:link w:val="berschrift1Zchn"/>
    <w:uiPriority w:val="9"/>
    <w:qFormat/>
    <w:rsid w:val="003E0855"/>
    <w:pPr>
      <w:keepNext/>
      <w:keepLines/>
      <w:pageBreakBefore/>
      <w:spacing w:before="240" w:after="0" w:line="360" w:lineRule="auto"/>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470CA8"/>
    <w:pPr>
      <w:keepNext/>
      <w:keepLines/>
      <w:spacing w:before="40" w:after="0" w:line="360" w:lineRule="auto"/>
      <w:contextualSpacing/>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D91C42"/>
    <w:pPr>
      <w:keepNext/>
      <w:keepLines/>
      <w:spacing w:before="40" w:after="0" w:line="360" w:lineRule="auto"/>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272EB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2EB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2EB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2EB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2EB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2EB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0855"/>
    <w:rPr>
      <w:rFonts w:eastAsiaTheme="majorEastAsia" w:cstheme="majorBidi"/>
      <w:b/>
      <w:sz w:val="40"/>
      <w:szCs w:val="32"/>
    </w:rPr>
  </w:style>
  <w:style w:type="character" w:customStyle="1" w:styleId="berschrift2Zchn">
    <w:name w:val="Überschrift 2 Zchn"/>
    <w:basedOn w:val="Absatz-Standardschriftart"/>
    <w:link w:val="berschrift2"/>
    <w:uiPriority w:val="9"/>
    <w:rsid w:val="001C1E90"/>
    <w:rPr>
      <w:rFonts w:eastAsiaTheme="majorEastAsia" w:cstheme="majorBidi"/>
      <w:b/>
      <w:color w:val="000000" w:themeColor="text1"/>
      <w:sz w:val="32"/>
      <w:szCs w:val="26"/>
    </w:rPr>
  </w:style>
  <w:style w:type="character" w:customStyle="1" w:styleId="berschrift3Zchn">
    <w:name w:val="Überschrift 3 Zchn"/>
    <w:basedOn w:val="Absatz-Standardschriftart"/>
    <w:link w:val="berschrift3"/>
    <w:uiPriority w:val="9"/>
    <w:rsid w:val="00D91C42"/>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semiHidden/>
    <w:rsid w:val="00272EB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72EB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72EB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72EB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72E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72EBA"/>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D2ED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2ED1"/>
  </w:style>
  <w:style w:type="paragraph" w:styleId="Fuzeile">
    <w:name w:val="footer"/>
    <w:basedOn w:val="Standard"/>
    <w:link w:val="FuzeileZchn"/>
    <w:uiPriority w:val="99"/>
    <w:unhideWhenUsed/>
    <w:rsid w:val="008D2ED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2ED1"/>
  </w:style>
  <w:style w:type="paragraph" w:styleId="Listenabsatz">
    <w:name w:val="List Paragraph"/>
    <w:basedOn w:val="Standard"/>
    <w:uiPriority w:val="34"/>
    <w:qFormat/>
    <w:rsid w:val="00447828"/>
    <w:pPr>
      <w:ind w:left="720"/>
      <w:contextualSpacing/>
    </w:pPr>
  </w:style>
  <w:style w:type="character" w:styleId="Hyperlink">
    <w:name w:val="Hyperlink"/>
    <w:basedOn w:val="Absatz-Standardschriftart"/>
    <w:uiPriority w:val="99"/>
    <w:unhideWhenUsed/>
    <w:rsid w:val="00DA720E"/>
    <w:rPr>
      <w:color w:val="0563C1" w:themeColor="hyperlink"/>
      <w:u w:val="single"/>
    </w:rPr>
  </w:style>
  <w:style w:type="character" w:styleId="NichtaufgelsteErwhnung">
    <w:name w:val="Unresolved Mention"/>
    <w:basedOn w:val="Absatz-Standardschriftart"/>
    <w:uiPriority w:val="99"/>
    <w:semiHidden/>
    <w:unhideWhenUsed/>
    <w:rsid w:val="00DA720E"/>
    <w:rPr>
      <w:color w:val="605E5C"/>
      <w:shd w:val="clear" w:color="auto" w:fill="E1DFDD"/>
    </w:rPr>
  </w:style>
  <w:style w:type="character" w:styleId="BesuchterLink">
    <w:name w:val="FollowedHyperlink"/>
    <w:basedOn w:val="Absatz-Standardschriftart"/>
    <w:uiPriority w:val="99"/>
    <w:semiHidden/>
    <w:unhideWhenUsed/>
    <w:rsid w:val="000628C2"/>
    <w:rPr>
      <w:color w:val="954F72" w:themeColor="followedHyperlink"/>
      <w:u w:val="single"/>
    </w:rPr>
  </w:style>
  <w:style w:type="table" w:styleId="Tabellenraster">
    <w:name w:val="Table Grid"/>
    <w:basedOn w:val="NormaleTabelle"/>
    <w:uiPriority w:val="39"/>
    <w:rsid w:val="00494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C3CB3"/>
    <w:pPr>
      <w:outlineLvl w:val="9"/>
    </w:pPr>
    <w:rPr>
      <w:lang w:val="de-DE" w:eastAsia="de-DE"/>
    </w:rPr>
  </w:style>
  <w:style w:type="paragraph" w:styleId="Verzeichnis1">
    <w:name w:val="toc 1"/>
    <w:basedOn w:val="Standard"/>
    <w:next w:val="Standard"/>
    <w:autoRedefine/>
    <w:uiPriority w:val="39"/>
    <w:unhideWhenUsed/>
    <w:rsid w:val="00EC3CB3"/>
    <w:pPr>
      <w:tabs>
        <w:tab w:val="right" w:leader="dot" w:pos="9736"/>
      </w:tabs>
      <w:spacing w:after="100"/>
      <w:jc w:val="center"/>
    </w:pPr>
  </w:style>
  <w:style w:type="paragraph" w:styleId="Verzeichnis2">
    <w:name w:val="toc 2"/>
    <w:basedOn w:val="Standard"/>
    <w:next w:val="Standard"/>
    <w:autoRedefine/>
    <w:uiPriority w:val="39"/>
    <w:unhideWhenUsed/>
    <w:rsid w:val="00EC3CB3"/>
    <w:pPr>
      <w:spacing w:after="100"/>
      <w:ind w:left="220"/>
    </w:pPr>
  </w:style>
  <w:style w:type="paragraph" w:styleId="Verzeichnis3">
    <w:name w:val="toc 3"/>
    <w:basedOn w:val="Standard"/>
    <w:next w:val="Standard"/>
    <w:autoRedefine/>
    <w:uiPriority w:val="39"/>
    <w:unhideWhenUsed/>
    <w:rsid w:val="00EC3CB3"/>
    <w:pPr>
      <w:spacing w:after="100"/>
      <w:ind w:left="440"/>
    </w:pPr>
    <w:rPr>
      <w:rFonts w:eastAsiaTheme="minorEastAsia" w:cs="Times New Roman"/>
      <w:lang w:val="de-DE" w:eastAsia="de-DE"/>
    </w:rPr>
  </w:style>
  <w:style w:type="paragraph" w:styleId="Beschriftung">
    <w:name w:val="caption"/>
    <w:basedOn w:val="Standard"/>
    <w:next w:val="Standard"/>
    <w:uiPriority w:val="35"/>
    <w:unhideWhenUsed/>
    <w:qFormat/>
    <w:rsid w:val="007D3D4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5728FC"/>
    <w:rPr>
      <w:color w:val="666666"/>
    </w:rPr>
  </w:style>
  <w:style w:type="paragraph" w:styleId="Abbildungsverzeichnis">
    <w:name w:val="table of figures"/>
    <w:basedOn w:val="Standard"/>
    <w:next w:val="Standard"/>
    <w:uiPriority w:val="99"/>
    <w:unhideWhenUsed/>
    <w:rsid w:val="006B6B86"/>
    <w:pPr>
      <w:spacing w:after="0"/>
    </w:pPr>
  </w:style>
  <w:style w:type="paragraph" w:styleId="Funotentext">
    <w:name w:val="footnote text"/>
    <w:basedOn w:val="Standard"/>
    <w:link w:val="FunotentextZchn"/>
    <w:uiPriority w:val="99"/>
    <w:semiHidden/>
    <w:unhideWhenUsed/>
    <w:rsid w:val="00B676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6763D"/>
    <w:rPr>
      <w:sz w:val="20"/>
      <w:szCs w:val="20"/>
    </w:rPr>
  </w:style>
  <w:style w:type="character" w:styleId="Funotenzeichen">
    <w:name w:val="footnote reference"/>
    <w:basedOn w:val="Absatz-Standardschriftart"/>
    <w:uiPriority w:val="99"/>
    <w:semiHidden/>
    <w:unhideWhenUsed/>
    <w:rsid w:val="00B6763D"/>
    <w:rPr>
      <w:vertAlign w:val="superscript"/>
    </w:rPr>
  </w:style>
  <w:style w:type="paragraph" w:customStyle="1" w:styleId="InlineCode">
    <w:name w:val="Inline Code"/>
    <w:basedOn w:val="Standard"/>
    <w:qFormat/>
    <w:rsid w:val="00246C7B"/>
    <w:pPr>
      <w:spacing w:after="0" w:line="240" w:lineRule="auto"/>
    </w:pPr>
    <w:rPr>
      <w:i/>
      <w:color w:val="002060"/>
    </w:rPr>
  </w:style>
  <w:style w:type="paragraph" w:styleId="Aufzhlungszeichen">
    <w:name w:val="List Bullet"/>
    <w:basedOn w:val="Standard"/>
    <w:uiPriority w:val="99"/>
    <w:unhideWhenUsed/>
    <w:rsid w:val="00432F7A"/>
    <w:pPr>
      <w:numPr>
        <w:numId w:val="27"/>
      </w:numPr>
      <w:contextualSpacing/>
    </w:pPr>
  </w:style>
  <w:style w:type="paragraph" w:styleId="Index1">
    <w:name w:val="index 1"/>
    <w:basedOn w:val="Standard"/>
    <w:next w:val="Standard"/>
    <w:autoRedefine/>
    <w:uiPriority w:val="99"/>
    <w:semiHidden/>
    <w:unhideWhenUsed/>
    <w:rsid w:val="00F110E7"/>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689">
      <w:bodyDiv w:val="1"/>
      <w:marLeft w:val="0"/>
      <w:marRight w:val="0"/>
      <w:marTop w:val="0"/>
      <w:marBottom w:val="0"/>
      <w:divBdr>
        <w:top w:val="none" w:sz="0" w:space="0" w:color="auto"/>
        <w:left w:val="none" w:sz="0" w:space="0" w:color="auto"/>
        <w:bottom w:val="none" w:sz="0" w:space="0" w:color="auto"/>
        <w:right w:val="none" w:sz="0" w:space="0" w:color="auto"/>
      </w:divBdr>
    </w:div>
    <w:div w:id="78645469">
      <w:bodyDiv w:val="1"/>
      <w:marLeft w:val="0"/>
      <w:marRight w:val="0"/>
      <w:marTop w:val="0"/>
      <w:marBottom w:val="0"/>
      <w:divBdr>
        <w:top w:val="none" w:sz="0" w:space="0" w:color="auto"/>
        <w:left w:val="none" w:sz="0" w:space="0" w:color="auto"/>
        <w:bottom w:val="none" w:sz="0" w:space="0" w:color="auto"/>
        <w:right w:val="none" w:sz="0" w:space="0" w:color="auto"/>
      </w:divBdr>
    </w:div>
    <w:div w:id="131752295">
      <w:bodyDiv w:val="1"/>
      <w:marLeft w:val="0"/>
      <w:marRight w:val="0"/>
      <w:marTop w:val="0"/>
      <w:marBottom w:val="0"/>
      <w:divBdr>
        <w:top w:val="none" w:sz="0" w:space="0" w:color="auto"/>
        <w:left w:val="none" w:sz="0" w:space="0" w:color="auto"/>
        <w:bottom w:val="none" w:sz="0" w:space="0" w:color="auto"/>
        <w:right w:val="none" w:sz="0" w:space="0" w:color="auto"/>
      </w:divBdr>
    </w:div>
    <w:div w:id="147720207">
      <w:bodyDiv w:val="1"/>
      <w:marLeft w:val="0"/>
      <w:marRight w:val="0"/>
      <w:marTop w:val="0"/>
      <w:marBottom w:val="0"/>
      <w:divBdr>
        <w:top w:val="none" w:sz="0" w:space="0" w:color="auto"/>
        <w:left w:val="none" w:sz="0" w:space="0" w:color="auto"/>
        <w:bottom w:val="none" w:sz="0" w:space="0" w:color="auto"/>
        <w:right w:val="none" w:sz="0" w:space="0" w:color="auto"/>
      </w:divBdr>
    </w:div>
    <w:div w:id="233779957">
      <w:bodyDiv w:val="1"/>
      <w:marLeft w:val="0"/>
      <w:marRight w:val="0"/>
      <w:marTop w:val="0"/>
      <w:marBottom w:val="0"/>
      <w:divBdr>
        <w:top w:val="none" w:sz="0" w:space="0" w:color="auto"/>
        <w:left w:val="none" w:sz="0" w:space="0" w:color="auto"/>
        <w:bottom w:val="none" w:sz="0" w:space="0" w:color="auto"/>
        <w:right w:val="none" w:sz="0" w:space="0" w:color="auto"/>
      </w:divBdr>
    </w:div>
    <w:div w:id="235366025">
      <w:bodyDiv w:val="1"/>
      <w:marLeft w:val="0"/>
      <w:marRight w:val="0"/>
      <w:marTop w:val="0"/>
      <w:marBottom w:val="0"/>
      <w:divBdr>
        <w:top w:val="none" w:sz="0" w:space="0" w:color="auto"/>
        <w:left w:val="none" w:sz="0" w:space="0" w:color="auto"/>
        <w:bottom w:val="none" w:sz="0" w:space="0" w:color="auto"/>
        <w:right w:val="none" w:sz="0" w:space="0" w:color="auto"/>
      </w:divBdr>
    </w:div>
    <w:div w:id="390153856">
      <w:bodyDiv w:val="1"/>
      <w:marLeft w:val="0"/>
      <w:marRight w:val="0"/>
      <w:marTop w:val="0"/>
      <w:marBottom w:val="0"/>
      <w:divBdr>
        <w:top w:val="none" w:sz="0" w:space="0" w:color="auto"/>
        <w:left w:val="none" w:sz="0" w:space="0" w:color="auto"/>
        <w:bottom w:val="none" w:sz="0" w:space="0" w:color="auto"/>
        <w:right w:val="none" w:sz="0" w:space="0" w:color="auto"/>
      </w:divBdr>
    </w:div>
    <w:div w:id="396704736">
      <w:bodyDiv w:val="1"/>
      <w:marLeft w:val="0"/>
      <w:marRight w:val="0"/>
      <w:marTop w:val="0"/>
      <w:marBottom w:val="0"/>
      <w:divBdr>
        <w:top w:val="none" w:sz="0" w:space="0" w:color="auto"/>
        <w:left w:val="none" w:sz="0" w:space="0" w:color="auto"/>
        <w:bottom w:val="none" w:sz="0" w:space="0" w:color="auto"/>
        <w:right w:val="none" w:sz="0" w:space="0" w:color="auto"/>
      </w:divBdr>
      <w:divsChild>
        <w:div w:id="620112132">
          <w:marLeft w:val="0"/>
          <w:marRight w:val="0"/>
          <w:marTop w:val="0"/>
          <w:marBottom w:val="0"/>
          <w:divBdr>
            <w:top w:val="none" w:sz="0" w:space="0" w:color="auto"/>
            <w:left w:val="none" w:sz="0" w:space="0" w:color="auto"/>
            <w:bottom w:val="none" w:sz="0" w:space="0" w:color="auto"/>
            <w:right w:val="none" w:sz="0" w:space="0" w:color="auto"/>
          </w:divBdr>
          <w:divsChild>
            <w:div w:id="1899171170">
              <w:marLeft w:val="0"/>
              <w:marRight w:val="0"/>
              <w:marTop w:val="0"/>
              <w:marBottom w:val="0"/>
              <w:divBdr>
                <w:top w:val="none" w:sz="0" w:space="0" w:color="auto"/>
                <w:left w:val="none" w:sz="0" w:space="0" w:color="auto"/>
                <w:bottom w:val="none" w:sz="0" w:space="0" w:color="auto"/>
                <w:right w:val="none" w:sz="0" w:space="0" w:color="auto"/>
              </w:divBdr>
            </w:div>
            <w:div w:id="1961718684">
              <w:marLeft w:val="0"/>
              <w:marRight w:val="0"/>
              <w:marTop w:val="0"/>
              <w:marBottom w:val="0"/>
              <w:divBdr>
                <w:top w:val="none" w:sz="0" w:space="0" w:color="auto"/>
                <w:left w:val="none" w:sz="0" w:space="0" w:color="auto"/>
                <w:bottom w:val="none" w:sz="0" w:space="0" w:color="auto"/>
                <w:right w:val="none" w:sz="0" w:space="0" w:color="auto"/>
              </w:divBdr>
            </w:div>
            <w:div w:id="1238397147">
              <w:marLeft w:val="0"/>
              <w:marRight w:val="0"/>
              <w:marTop w:val="0"/>
              <w:marBottom w:val="0"/>
              <w:divBdr>
                <w:top w:val="none" w:sz="0" w:space="0" w:color="auto"/>
                <w:left w:val="none" w:sz="0" w:space="0" w:color="auto"/>
                <w:bottom w:val="none" w:sz="0" w:space="0" w:color="auto"/>
                <w:right w:val="none" w:sz="0" w:space="0" w:color="auto"/>
              </w:divBdr>
            </w:div>
            <w:div w:id="966543968">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341463858">
              <w:marLeft w:val="0"/>
              <w:marRight w:val="0"/>
              <w:marTop w:val="0"/>
              <w:marBottom w:val="0"/>
              <w:divBdr>
                <w:top w:val="none" w:sz="0" w:space="0" w:color="auto"/>
                <w:left w:val="none" w:sz="0" w:space="0" w:color="auto"/>
                <w:bottom w:val="none" w:sz="0" w:space="0" w:color="auto"/>
                <w:right w:val="none" w:sz="0" w:space="0" w:color="auto"/>
              </w:divBdr>
            </w:div>
            <w:div w:id="441653182">
              <w:marLeft w:val="0"/>
              <w:marRight w:val="0"/>
              <w:marTop w:val="0"/>
              <w:marBottom w:val="0"/>
              <w:divBdr>
                <w:top w:val="none" w:sz="0" w:space="0" w:color="auto"/>
                <w:left w:val="none" w:sz="0" w:space="0" w:color="auto"/>
                <w:bottom w:val="none" w:sz="0" w:space="0" w:color="auto"/>
                <w:right w:val="none" w:sz="0" w:space="0" w:color="auto"/>
              </w:divBdr>
            </w:div>
            <w:div w:id="1496264037">
              <w:marLeft w:val="0"/>
              <w:marRight w:val="0"/>
              <w:marTop w:val="0"/>
              <w:marBottom w:val="0"/>
              <w:divBdr>
                <w:top w:val="none" w:sz="0" w:space="0" w:color="auto"/>
                <w:left w:val="none" w:sz="0" w:space="0" w:color="auto"/>
                <w:bottom w:val="none" w:sz="0" w:space="0" w:color="auto"/>
                <w:right w:val="none" w:sz="0" w:space="0" w:color="auto"/>
              </w:divBdr>
            </w:div>
            <w:div w:id="432359804">
              <w:marLeft w:val="0"/>
              <w:marRight w:val="0"/>
              <w:marTop w:val="0"/>
              <w:marBottom w:val="0"/>
              <w:divBdr>
                <w:top w:val="none" w:sz="0" w:space="0" w:color="auto"/>
                <w:left w:val="none" w:sz="0" w:space="0" w:color="auto"/>
                <w:bottom w:val="none" w:sz="0" w:space="0" w:color="auto"/>
                <w:right w:val="none" w:sz="0" w:space="0" w:color="auto"/>
              </w:divBdr>
            </w:div>
            <w:div w:id="937561861">
              <w:marLeft w:val="0"/>
              <w:marRight w:val="0"/>
              <w:marTop w:val="0"/>
              <w:marBottom w:val="0"/>
              <w:divBdr>
                <w:top w:val="none" w:sz="0" w:space="0" w:color="auto"/>
                <w:left w:val="none" w:sz="0" w:space="0" w:color="auto"/>
                <w:bottom w:val="none" w:sz="0" w:space="0" w:color="auto"/>
                <w:right w:val="none" w:sz="0" w:space="0" w:color="auto"/>
              </w:divBdr>
            </w:div>
            <w:div w:id="997080202">
              <w:marLeft w:val="0"/>
              <w:marRight w:val="0"/>
              <w:marTop w:val="0"/>
              <w:marBottom w:val="0"/>
              <w:divBdr>
                <w:top w:val="none" w:sz="0" w:space="0" w:color="auto"/>
                <w:left w:val="none" w:sz="0" w:space="0" w:color="auto"/>
                <w:bottom w:val="none" w:sz="0" w:space="0" w:color="auto"/>
                <w:right w:val="none" w:sz="0" w:space="0" w:color="auto"/>
              </w:divBdr>
            </w:div>
            <w:div w:id="585460422">
              <w:marLeft w:val="0"/>
              <w:marRight w:val="0"/>
              <w:marTop w:val="0"/>
              <w:marBottom w:val="0"/>
              <w:divBdr>
                <w:top w:val="none" w:sz="0" w:space="0" w:color="auto"/>
                <w:left w:val="none" w:sz="0" w:space="0" w:color="auto"/>
                <w:bottom w:val="none" w:sz="0" w:space="0" w:color="auto"/>
                <w:right w:val="none" w:sz="0" w:space="0" w:color="auto"/>
              </w:divBdr>
            </w:div>
            <w:div w:id="1208759961">
              <w:marLeft w:val="0"/>
              <w:marRight w:val="0"/>
              <w:marTop w:val="0"/>
              <w:marBottom w:val="0"/>
              <w:divBdr>
                <w:top w:val="none" w:sz="0" w:space="0" w:color="auto"/>
                <w:left w:val="none" w:sz="0" w:space="0" w:color="auto"/>
                <w:bottom w:val="none" w:sz="0" w:space="0" w:color="auto"/>
                <w:right w:val="none" w:sz="0" w:space="0" w:color="auto"/>
              </w:divBdr>
            </w:div>
            <w:div w:id="881676852">
              <w:marLeft w:val="0"/>
              <w:marRight w:val="0"/>
              <w:marTop w:val="0"/>
              <w:marBottom w:val="0"/>
              <w:divBdr>
                <w:top w:val="none" w:sz="0" w:space="0" w:color="auto"/>
                <w:left w:val="none" w:sz="0" w:space="0" w:color="auto"/>
                <w:bottom w:val="none" w:sz="0" w:space="0" w:color="auto"/>
                <w:right w:val="none" w:sz="0" w:space="0" w:color="auto"/>
              </w:divBdr>
            </w:div>
            <w:div w:id="656418869">
              <w:marLeft w:val="0"/>
              <w:marRight w:val="0"/>
              <w:marTop w:val="0"/>
              <w:marBottom w:val="0"/>
              <w:divBdr>
                <w:top w:val="none" w:sz="0" w:space="0" w:color="auto"/>
                <w:left w:val="none" w:sz="0" w:space="0" w:color="auto"/>
                <w:bottom w:val="none" w:sz="0" w:space="0" w:color="auto"/>
                <w:right w:val="none" w:sz="0" w:space="0" w:color="auto"/>
              </w:divBdr>
            </w:div>
            <w:div w:id="369963488">
              <w:marLeft w:val="0"/>
              <w:marRight w:val="0"/>
              <w:marTop w:val="0"/>
              <w:marBottom w:val="0"/>
              <w:divBdr>
                <w:top w:val="none" w:sz="0" w:space="0" w:color="auto"/>
                <w:left w:val="none" w:sz="0" w:space="0" w:color="auto"/>
                <w:bottom w:val="none" w:sz="0" w:space="0" w:color="auto"/>
                <w:right w:val="none" w:sz="0" w:space="0" w:color="auto"/>
              </w:divBdr>
            </w:div>
            <w:div w:id="2039574788">
              <w:marLeft w:val="0"/>
              <w:marRight w:val="0"/>
              <w:marTop w:val="0"/>
              <w:marBottom w:val="0"/>
              <w:divBdr>
                <w:top w:val="none" w:sz="0" w:space="0" w:color="auto"/>
                <w:left w:val="none" w:sz="0" w:space="0" w:color="auto"/>
                <w:bottom w:val="none" w:sz="0" w:space="0" w:color="auto"/>
                <w:right w:val="none" w:sz="0" w:space="0" w:color="auto"/>
              </w:divBdr>
            </w:div>
            <w:div w:id="1182234755">
              <w:marLeft w:val="0"/>
              <w:marRight w:val="0"/>
              <w:marTop w:val="0"/>
              <w:marBottom w:val="0"/>
              <w:divBdr>
                <w:top w:val="none" w:sz="0" w:space="0" w:color="auto"/>
                <w:left w:val="none" w:sz="0" w:space="0" w:color="auto"/>
                <w:bottom w:val="none" w:sz="0" w:space="0" w:color="auto"/>
                <w:right w:val="none" w:sz="0" w:space="0" w:color="auto"/>
              </w:divBdr>
            </w:div>
            <w:div w:id="1689600480">
              <w:marLeft w:val="0"/>
              <w:marRight w:val="0"/>
              <w:marTop w:val="0"/>
              <w:marBottom w:val="0"/>
              <w:divBdr>
                <w:top w:val="none" w:sz="0" w:space="0" w:color="auto"/>
                <w:left w:val="none" w:sz="0" w:space="0" w:color="auto"/>
                <w:bottom w:val="none" w:sz="0" w:space="0" w:color="auto"/>
                <w:right w:val="none" w:sz="0" w:space="0" w:color="auto"/>
              </w:divBdr>
            </w:div>
            <w:div w:id="1503428504">
              <w:marLeft w:val="0"/>
              <w:marRight w:val="0"/>
              <w:marTop w:val="0"/>
              <w:marBottom w:val="0"/>
              <w:divBdr>
                <w:top w:val="none" w:sz="0" w:space="0" w:color="auto"/>
                <w:left w:val="none" w:sz="0" w:space="0" w:color="auto"/>
                <w:bottom w:val="none" w:sz="0" w:space="0" w:color="auto"/>
                <w:right w:val="none" w:sz="0" w:space="0" w:color="auto"/>
              </w:divBdr>
            </w:div>
            <w:div w:id="301081091">
              <w:marLeft w:val="0"/>
              <w:marRight w:val="0"/>
              <w:marTop w:val="0"/>
              <w:marBottom w:val="0"/>
              <w:divBdr>
                <w:top w:val="none" w:sz="0" w:space="0" w:color="auto"/>
                <w:left w:val="none" w:sz="0" w:space="0" w:color="auto"/>
                <w:bottom w:val="none" w:sz="0" w:space="0" w:color="auto"/>
                <w:right w:val="none" w:sz="0" w:space="0" w:color="auto"/>
              </w:divBdr>
            </w:div>
            <w:div w:id="1837959457">
              <w:marLeft w:val="0"/>
              <w:marRight w:val="0"/>
              <w:marTop w:val="0"/>
              <w:marBottom w:val="0"/>
              <w:divBdr>
                <w:top w:val="none" w:sz="0" w:space="0" w:color="auto"/>
                <w:left w:val="none" w:sz="0" w:space="0" w:color="auto"/>
                <w:bottom w:val="none" w:sz="0" w:space="0" w:color="auto"/>
                <w:right w:val="none" w:sz="0" w:space="0" w:color="auto"/>
              </w:divBdr>
            </w:div>
            <w:div w:id="1312833474">
              <w:marLeft w:val="0"/>
              <w:marRight w:val="0"/>
              <w:marTop w:val="0"/>
              <w:marBottom w:val="0"/>
              <w:divBdr>
                <w:top w:val="none" w:sz="0" w:space="0" w:color="auto"/>
                <w:left w:val="none" w:sz="0" w:space="0" w:color="auto"/>
                <w:bottom w:val="none" w:sz="0" w:space="0" w:color="auto"/>
                <w:right w:val="none" w:sz="0" w:space="0" w:color="auto"/>
              </w:divBdr>
            </w:div>
            <w:div w:id="330839805">
              <w:marLeft w:val="0"/>
              <w:marRight w:val="0"/>
              <w:marTop w:val="0"/>
              <w:marBottom w:val="0"/>
              <w:divBdr>
                <w:top w:val="none" w:sz="0" w:space="0" w:color="auto"/>
                <w:left w:val="none" w:sz="0" w:space="0" w:color="auto"/>
                <w:bottom w:val="none" w:sz="0" w:space="0" w:color="auto"/>
                <w:right w:val="none" w:sz="0" w:space="0" w:color="auto"/>
              </w:divBdr>
            </w:div>
            <w:div w:id="226721258">
              <w:marLeft w:val="0"/>
              <w:marRight w:val="0"/>
              <w:marTop w:val="0"/>
              <w:marBottom w:val="0"/>
              <w:divBdr>
                <w:top w:val="none" w:sz="0" w:space="0" w:color="auto"/>
                <w:left w:val="none" w:sz="0" w:space="0" w:color="auto"/>
                <w:bottom w:val="none" w:sz="0" w:space="0" w:color="auto"/>
                <w:right w:val="none" w:sz="0" w:space="0" w:color="auto"/>
              </w:divBdr>
            </w:div>
            <w:div w:id="952326866">
              <w:marLeft w:val="0"/>
              <w:marRight w:val="0"/>
              <w:marTop w:val="0"/>
              <w:marBottom w:val="0"/>
              <w:divBdr>
                <w:top w:val="none" w:sz="0" w:space="0" w:color="auto"/>
                <w:left w:val="none" w:sz="0" w:space="0" w:color="auto"/>
                <w:bottom w:val="none" w:sz="0" w:space="0" w:color="auto"/>
                <w:right w:val="none" w:sz="0" w:space="0" w:color="auto"/>
              </w:divBdr>
            </w:div>
            <w:div w:id="1101877703">
              <w:marLeft w:val="0"/>
              <w:marRight w:val="0"/>
              <w:marTop w:val="0"/>
              <w:marBottom w:val="0"/>
              <w:divBdr>
                <w:top w:val="none" w:sz="0" w:space="0" w:color="auto"/>
                <w:left w:val="none" w:sz="0" w:space="0" w:color="auto"/>
                <w:bottom w:val="none" w:sz="0" w:space="0" w:color="auto"/>
                <w:right w:val="none" w:sz="0" w:space="0" w:color="auto"/>
              </w:divBdr>
            </w:div>
            <w:div w:id="1324090655">
              <w:marLeft w:val="0"/>
              <w:marRight w:val="0"/>
              <w:marTop w:val="0"/>
              <w:marBottom w:val="0"/>
              <w:divBdr>
                <w:top w:val="none" w:sz="0" w:space="0" w:color="auto"/>
                <w:left w:val="none" w:sz="0" w:space="0" w:color="auto"/>
                <w:bottom w:val="none" w:sz="0" w:space="0" w:color="auto"/>
                <w:right w:val="none" w:sz="0" w:space="0" w:color="auto"/>
              </w:divBdr>
            </w:div>
            <w:div w:id="196235546">
              <w:marLeft w:val="0"/>
              <w:marRight w:val="0"/>
              <w:marTop w:val="0"/>
              <w:marBottom w:val="0"/>
              <w:divBdr>
                <w:top w:val="none" w:sz="0" w:space="0" w:color="auto"/>
                <w:left w:val="none" w:sz="0" w:space="0" w:color="auto"/>
                <w:bottom w:val="none" w:sz="0" w:space="0" w:color="auto"/>
                <w:right w:val="none" w:sz="0" w:space="0" w:color="auto"/>
              </w:divBdr>
            </w:div>
            <w:div w:id="1677268749">
              <w:marLeft w:val="0"/>
              <w:marRight w:val="0"/>
              <w:marTop w:val="0"/>
              <w:marBottom w:val="0"/>
              <w:divBdr>
                <w:top w:val="none" w:sz="0" w:space="0" w:color="auto"/>
                <w:left w:val="none" w:sz="0" w:space="0" w:color="auto"/>
                <w:bottom w:val="none" w:sz="0" w:space="0" w:color="auto"/>
                <w:right w:val="none" w:sz="0" w:space="0" w:color="auto"/>
              </w:divBdr>
            </w:div>
            <w:div w:id="1500658862">
              <w:marLeft w:val="0"/>
              <w:marRight w:val="0"/>
              <w:marTop w:val="0"/>
              <w:marBottom w:val="0"/>
              <w:divBdr>
                <w:top w:val="none" w:sz="0" w:space="0" w:color="auto"/>
                <w:left w:val="none" w:sz="0" w:space="0" w:color="auto"/>
                <w:bottom w:val="none" w:sz="0" w:space="0" w:color="auto"/>
                <w:right w:val="none" w:sz="0" w:space="0" w:color="auto"/>
              </w:divBdr>
            </w:div>
            <w:div w:id="2089307686">
              <w:marLeft w:val="0"/>
              <w:marRight w:val="0"/>
              <w:marTop w:val="0"/>
              <w:marBottom w:val="0"/>
              <w:divBdr>
                <w:top w:val="none" w:sz="0" w:space="0" w:color="auto"/>
                <w:left w:val="none" w:sz="0" w:space="0" w:color="auto"/>
                <w:bottom w:val="none" w:sz="0" w:space="0" w:color="auto"/>
                <w:right w:val="none" w:sz="0" w:space="0" w:color="auto"/>
              </w:divBdr>
            </w:div>
            <w:div w:id="938103922">
              <w:marLeft w:val="0"/>
              <w:marRight w:val="0"/>
              <w:marTop w:val="0"/>
              <w:marBottom w:val="0"/>
              <w:divBdr>
                <w:top w:val="none" w:sz="0" w:space="0" w:color="auto"/>
                <w:left w:val="none" w:sz="0" w:space="0" w:color="auto"/>
                <w:bottom w:val="none" w:sz="0" w:space="0" w:color="auto"/>
                <w:right w:val="none" w:sz="0" w:space="0" w:color="auto"/>
              </w:divBdr>
            </w:div>
            <w:div w:id="1028260184">
              <w:marLeft w:val="0"/>
              <w:marRight w:val="0"/>
              <w:marTop w:val="0"/>
              <w:marBottom w:val="0"/>
              <w:divBdr>
                <w:top w:val="none" w:sz="0" w:space="0" w:color="auto"/>
                <w:left w:val="none" w:sz="0" w:space="0" w:color="auto"/>
                <w:bottom w:val="none" w:sz="0" w:space="0" w:color="auto"/>
                <w:right w:val="none" w:sz="0" w:space="0" w:color="auto"/>
              </w:divBdr>
            </w:div>
            <w:div w:id="99567807">
              <w:marLeft w:val="0"/>
              <w:marRight w:val="0"/>
              <w:marTop w:val="0"/>
              <w:marBottom w:val="0"/>
              <w:divBdr>
                <w:top w:val="none" w:sz="0" w:space="0" w:color="auto"/>
                <w:left w:val="none" w:sz="0" w:space="0" w:color="auto"/>
                <w:bottom w:val="none" w:sz="0" w:space="0" w:color="auto"/>
                <w:right w:val="none" w:sz="0" w:space="0" w:color="auto"/>
              </w:divBdr>
            </w:div>
            <w:div w:id="1724720655">
              <w:marLeft w:val="0"/>
              <w:marRight w:val="0"/>
              <w:marTop w:val="0"/>
              <w:marBottom w:val="0"/>
              <w:divBdr>
                <w:top w:val="none" w:sz="0" w:space="0" w:color="auto"/>
                <w:left w:val="none" w:sz="0" w:space="0" w:color="auto"/>
                <w:bottom w:val="none" w:sz="0" w:space="0" w:color="auto"/>
                <w:right w:val="none" w:sz="0" w:space="0" w:color="auto"/>
              </w:divBdr>
            </w:div>
            <w:div w:id="341976050">
              <w:marLeft w:val="0"/>
              <w:marRight w:val="0"/>
              <w:marTop w:val="0"/>
              <w:marBottom w:val="0"/>
              <w:divBdr>
                <w:top w:val="none" w:sz="0" w:space="0" w:color="auto"/>
                <w:left w:val="none" w:sz="0" w:space="0" w:color="auto"/>
                <w:bottom w:val="none" w:sz="0" w:space="0" w:color="auto"/>
                <w:right w:val="none" w:sz="0" w:space="0" w:color="auto"/>
              </w:divBdr>
            </w:div>
            <w:div w:id="549153611">
              <w:marLeft w:val="0"/>
              <w:marRight w:val="0"/>
              <w:marTop w:val="0"/>
              <w:marBottom w:val="0"/>
              <w:divBdr>
                <w:top w:val="none" w:sz="0" w:space="0" w:color="auto"/>
                <w:left w:val="none" w:sz="0" w:space="0" w:color="auto"/>
                <w:bottom w:val="none" w:sz="0" w:space="0" w:color="auto"/>
                <w:right w:val="none" w:sz="0" w:space="0" w:color="auto"/>
              </w:divBdr>
            </w:div>
            <w:div w:id="1163426981">
              <w:marLeft w:val="0"/>
              <w:marRight w:val="0"/>
              <w:marTop w:val="0"/>
              <w:marBottom w:val="0"/>
              <w:divBdr>
                <w:top w:val="none" w:sz="0" w:space="0" w:color="auto"/>
                <w:left w:val="none" w:sz="0" w:space="0" w:color="auto"/>
                <w:bottom w:val="none" w:sz="0" w:space="0" w:color="auto"/>
                <w:right w:val="none" w:sz="0" w:space="0" w:color="auto"/>
              </w:divBdr>
            </w:div>
            <w:div w:id="2088070521">
              <w:marLeft w:val="0"/>
              <w:marRight w:val="0"/>
              <w:marTop w:val="0"/>
              <w:marBottom w:val="0"/>
              <w:divBdr>
                <w:top w:val="none" w:sz="0" w:space="0" w:color="auto"/>
                <w:left w:val="none" w:sz="0" w:space="0" w:color="auto"/>
                <w:bottom w:val="none" w:sz="0" w:space="0" w:color="auto"/>
                <w:right w:val="none" w:sz="0" w:space="0" w:color="auto"/>
              </w:divBdr>
            </w:div>
            <w:div w:id="1912110200">
              <w:marLeft w:val="0"/>
              <w:marRight w:val="0"/>
              <w:marTop w:val="0"/>
              <w:marBottom w:val="0"/>
              <w:divBdr>
                <w:top w:val="none" w:sz="0" w:space="0" w:color="auto"/>
                <w:left w:val="none" w:sz="0" w:space="0" w:color="auto"/>
                <w:bottom w:val="none" w:sz="0" w:space="0" w:color="auto"/>
                <w:right w:val="none" w:sz="0" w:space="0" w:color="auto"/>
              </w:divBdr>
            </w:div>
            <w:div w:id="603420695">
              <w:marLeft w:val="0"/>
              <w:marRight w:val="0"/>
              <w:marTop w:val="0"/>
              <w:marBottom w:val="0"/>
              <w:divBdr>
                <w:top w:val="none" w:sz="0" w:space="0" w:color="auto"/>
                <w:left w:val="none" w:sz="0" w:space="0" w:color="auto"/>
                <w:bottom w:val="none" w:sz="0" w:space="0" w:color="auto"/>
                <w:right w:val="none" w:sz="0" w:space="0" w:color="auto"/>
              </w:divBdr>
            </w:div>
            <w:div w:id="1067217550">
              <w:marLeft w:val="0"/>
              <w:marRight w:val="0"/>
              <w:marTop w:val="0"/>
              <w:marBottom w:val="0"/>
              <w:divBdr>
                <w:top w:val="none" w:sz="0" w:space="0" w:color="auto"/>
                <w:left w:val="none" w:sz="0" w:space="0" w:color="auto"/>
                <w:bottom w:val="none" w:sz="0" w:space="0" w:color="auto"/>
                <w:right w:val="none" w:sz="0" w:space="0" w:color="auto"/>
              </w:divBdr>
            </w:div>
            <w:div w:id="1845316940">
              <w:marLeft w:val="0"/>
              <w:marRight w:val="0"/>
              <w:marTop w:val="0"/>
              <w:marBottom w:val="0"/>
              <w:divBdr>
                <w:top w:val="none" w:sz="0" w:space="0" w:color="auto"/>
                <w:left w:val="none" w:sz="0" w:space="0" w:color="auto"/>
                <w:bottom w:val="none" w:sz="0" w:space="0" w:color="auto"/>
                <w:right w:val="none" w:sz="0" w:space="0" w:color="auto"/>
              </w:divBdr>
            </w:div>
            <w:div w:id="220944938">
              <w:marLeft w:val="0"/>
              <w:marRight w:val="0"/>
              <w:marTop w:val="0"/>
              <w:marBottom w:val="0"/>
              <w:divBdr>
                <w:top w:val="none" w:sz="0" w:space="0" w:color="auto"/>
                <w:left w:val="none" w:sz="0" w:space="0" w:color="auto"/>
                <w:bottom w:val="none" w:sz="0" w:space="0" w:color="auto"/>
                <w:right w:val="none" w:sz="0" w:space="0" w:color="auto"/>
              </w:divBdr>
            </w:div>
            <w:div w:id="639923757">
              <w:marLeft w:val="0"/>
              <w:marRight w:val="0"/>
              <w:marTop w:val="0"/>
              <w:marBottom w:val="0"/>
              <w:divBdr>
                <w:top w:val="none" w:sz="0" w:space="0" w:color="auto"/>
                <w:left w:val="none" w:sz="0" w:space="0" w:color="auto"/>
                <w:bottom w:val="none" w:sz="0" w:space="0" w:color="auto"/>
                <w:right w:val="none" w:sz="0" w:space="0" w:color="auto"/>
              </w:divBdr>
            </w:div>
            <w:div w:id="1451775146">
              <w:marLeft w:val="0"/>
              <w:marRight w:val="0"/>
              <w:marTop w:val="0"/>
              <w:marBottom w:val="0"/>
              <w:divBdr>
                <w:top w:val="none" w:sz="0" w:space="0" w:color="auto"/>
                <w:left w:val="none" w:sz="0" w:space="0" w:color="auto"/>
                <w:bottom w:val="none" w:sz="0" w:space="0" w:color="auto"/>
                <w:right w:val="none" w:sz="0" w:space="0" w:color="auto"/>
              </w:divBdr>
            </w:div>
            <w:div w:id="256252031">
              <w:marLeft w:val="0"/>
              <w:marRight w:val="0"/>
              <w:marTop w:val="0"/>
              <w:marBottom w:val="0"/>
              <w:divBdr>
                <w:top w:val="none" w:sz="0" w:space="0" w:color="auto"/>
                <w:left w:val="none" w:sz="0" w:space="0" w:color="auto"/>
                <w:bottom w:val="none" w:sz="0" w:space="0" w:color="auto"/>
                <w:right w:val="none" w:sz="0" w:space="0" w:color="auto"/>
              </w:divBdr>
            </w:div>
            <w:div w:id="1405562476">
              <w:marLeft w:val="0"/>
              <w:marRight w:val="0"/>
              <w:marTop w:val="0"/>
              <w:marBottom w:val="0"/>
              <w:divBdr>
                <w:top w:val="none" w:sz="0" w:space="0" w:color="auto"/>
                <w:left w:val="none" w:sz="0" w:space="0" w:color="auto"/>
                <w:bottom w:val="none" w:sz="0" w:space="0" w:color="auto"/>
                <w:right w:val="none" w:sz="0" w:space="0" w:color="auto"/>
              </w:divBdr>
            </w:div>
            <w:div w:id="22633132">
              <w:marLeft w:val="0"/>
              <w:marRight w:val="0"/>
              <w:marTop w:val="0"/>
              <w:marBottom w:val="0"/>
              <w:divBdr>
                <w:top w:val="none" w:sz="0" w:space="0" w:color="auto"/>
                <w:left w:val="none" w:sz="0" w:space="0" w:color="auto"/>
                <w:bottom w:val="none" w:sz="0" w:space="0" w:color="auto"/>
                <w:right w:val="none" w:sz="0" w:space="0" w:color="auto"/>
              </w:divBdr>
            </w:div>
            <w:div w:id="143857876">
              <w:marLeft w:val="0"/>
              <w:marRight w:val="0"/>
              <w:marTop w:val="0"/>
              <w:marBottom w:val="0"/>
              <w:divBdr>
                <w:top w:val="none" w:sz="0" w:space="0" w:color="auto"/>
                <w:left w:val="none" w:sz="0" w:space="0" w:color="auto"/>
                <w:bottom w:val="none" w:sz="0" w:space="0" w:color="auto"/>
                <w:right w:val="none" w:sz="0" w:space="0" w:color="auto"/>
              </w:divBdr>
            </w:div>
            <w:div w:id="422264684">
              <w:marLeft w:val="0"/>
              <w:marRight w:val="0"/>
              <w:marTop w:val="0"/>
              <w:marBottom w:val="0"/>
              <w:divBdr>
                <w:top w:val="none" w:sz="0" w:space="0" w:color="auto"/>
                <w:left w:val="none" w:sz="0" w:space="0" w:color="auto"/>
                <w:bottom w:val="none" w:sz="0" w:space="0" w:color="auto"/>
                <w:right w:val="none" w:sz="0" w:space="0" w:color="auto"/>
              </w:divBdr>
            </w:div>
            <w:div w:id="466092832">
              <w:marLeft w:val="0"/>
              <w:marRight w:val="0"/>
              <w:marTop w:val="0"/>
              <w:marBottom w:val="0"/>
              <w:divBdr>
                <w:top w:val="none" w:sz="0" w:space="0" w:color="auto"/>
                <w:left w:val="none" w:sz="0" w:space="0" w:color="auto"/>
                <w:bottom w:val="none" w:sz="0" w:space="0" w:color="auto"/>
                <w:right w:val="none" w:sz="0" w:space="0" w:color="auto"/>
              </w:divBdr>
            </w:div>
            <w:div w:id="1522401421">
              <w:marLeft w:val="0"/>
              <w:marRight w:val="0"/>
              <w:marTop w:val="0"/>
              <w:marBottom w:val="0"/>
              <w:divBdr>
                <w:top w:val="none" w:sz="0" w:space="0" w:color="auto"/>
                <w:left w:val="none" w:sz="0" w:space="0" w:color="auto"/>
                <w:bottom w:val="none" w:sz="0" w:space="0" w:color="auto"/>
                <w:right w:val="none" w:sz="0" w:space="0" w:color="auto"/>
              </w:divBdr>
            </w:div>
            <w:div w:id="405105184">
              <w:marLeft w:val="0"/>
              <w:marRight w:val="0"/>
              <w:marTop w:val="0"/>
              <w:marBottom w:val="0"/>
              <w:divBdr>
                <w:top w:val="none" w:sz="0" w:space="0" w:color="auto"/>
                <w:left w:val="none" w:sz="0" w:space="0" w:color="auto"/>
                <w:bottom w:val="none" w:sz="0" w:space="0" w:color="auto"/>
                <w:right w:val="none" w:sz="0" w:space="0" w:color="auto"/>
              </w:divBdr>
            </w:div>
            <w:div w:id="56052913">
              <w:marLeft w:val="0"/>
              <w:marRight w:val="0"/>
              <w:marTop w:val="0"/>
              <w:marBottom w:val="0"/>
              <w:divBdr>
                <w:top w:val="none" w:sz="0" w:space="0" w:color="auto"/>
                <w:left w:val="none" w:sz="0" w:space="0" w:color="auto"/>
                <w:bottom w:val="none" w:sz="0" w:space="0" w:color="auto"/>
                <w:right w:val="none" w:sz="0" w:space="0" w:color="auto"/>
              </w:divBdr>
            </w:div>
            <w:div w:id="1119253835">
              <w:marLeft w:val="0"/>
              <w:marRight w:val="0"/>
              <w:marTop w:val="0"/>
              <w:marBottom w:val="0"/>
              <w:divBdr>
                <w:top w:val="none" w:sz="0" w:space="0" w:color="auto"/>
                <w:left w:val="none" w:sz="0" w:space="0" w:color="auto"/>
                <w:bottom w:val="none" w:sz="0" w:space="0" w:color="auto"/>
                <w:right w:val="none" w:sz="0" w:space="0" w:color="auto"/>
              </w:divBdr>
            </w:div>
            <w:div w:id="2059165056">
              <w:marLeft w:val="0"/>
              <w:marRight w:val="0"/>
              <w:marTop w:val="0"/>
              <w:marBottom w:val="0"/>
              <w:divBdr>
                <w:top w:val="none" w:sz="0" w:space="0" w:color="auto"/>
                <w:left w:val="none" w:sz="0" w:space="0" w:color="auto"/>
                <w:bottom w:val="none" w:sz="0" w:space="0" w:color="auto"/>
                <w:right w:val="none" w:sz="0" w:space="0" w:color="auto"/>
              </w:divBdr>
            </w:div>
            <w:div w:id="489517942">
              <w:marLeft w:val="0"/>
              <w:marRight w:val="0"/>
              <w:marTop w:val="0"/>
              <w:marBottom w:val="0"/>
              <w:divBdr>
                <w:top w:val="none" w:sz="0" w:space="0" w:color="auto"/>
                <w:left w:val="none" w:sz="0" w:space="0" w:color="auto"/>
                <w:bottom w:val="none" w:sz="0" w:space="0" w:color="auto"/>
                <w:right w:val="none" w:sz="0" w:space="0" w:color="auto"/>
              </w:divBdr>
            </w:div>
            <w:div w:id="533465574">
              <w:marLeft w:val="0"/>
              <w:marRight w:val="0"/>
              <w:marTop w:val="0"/>
              <w:marBottom w:val="0"/>
              <w:divBdr>
                <w:top w:val="none" w:sz="0" w:space="0" w:color="auto"/>
                <w:left w:val="none" w:sz="0" w:space="0" w:color="auto"/>
                <w:bottom w:val="none" w:sz="0" w:space="0" w:color="auto"/>
                <w:right w:val="none" w:sz="0" w:space="0" w:color="auto"/>
              </w:divBdr>
            </w:div>
            <w:div w:id="915672519">
              <w:marLeft w:val="0"/>
              <w:marRight w:val="0"/>
              <w:marTop w:val="0"/>
              <w:marBottom w:val="0"/>
              <w:divBdr>
                <w:top w:val="none" w:sz="0" w:space="0" w:color="auto"/>
                <w:left w:val="none" w:sz="0" w:space="0" w:color="auto"/>
                <w:bottom w:val="none" w:sz="0" w:space="0" w:color="auto"/>
                <w:right w:val="none" w:sz="0" w:space="0" w:color="auto"/>
              </w:divBdr>
            </w:div>
            <w:div w:id="176971688">
              <w:marLeft w:val="0"/>
              <w:marRight w:val="0"/>
              <w:marTop w:val="0"/>
              <w:marBottom w:val="0"/>
              <w:divBdr>
                <w:top w:val="none" w:sz="0" w:space="0" w:color="auto"/>
                <w:left w:val="none" w:sz="0" w:space="0" w:color="auto"/>
                <w:bottom w:val="none" w:sz="0" w:space="0" w:color="auto"/>
                <w:right w:val="none" w:sz="0" w:space="0" w:color="auto"/>
              </w:divBdr>
            </w:div>
            <w:div w:id="1183933168">
              <w:marLeft w:val="0"/>
              <w:marRight w:val="0"/>
              <w:marTop w:val="0"/>
              <w:marBottom w:val="0"/>
              <w:divBdr>
                <w:top w:val="none" w:sz="0" w:space="0" w:color="auto"/>
                <w:left w:val="none" w:sz="0" w:space="0" w:color="auto"/>
                <w:bottom w:val="none" w:sz="0" w:space="0" w:color="auto"/>
                <w:right w:val="none" w:sz="0" w:space="0" w:color="auto"/>
              </w:divBdr>
            </w:div>
            <w:div w:id="796409190">
              <w:marLeft w:val="0"/>
              <w:marRight w:val="0"/>
              <w:marTop w:val="0"/>
              <w:marBottom w:val="0"/>
              <w:divBdr>
                <w:top w:val="none" w:sz="0" w:space="0" w:color="auto"/>
                <w:left w:val="none" w:sz="0" w:space="0" w:color="auto"/>
                <w:bottom w:val="none" w:sz="0" w:space="0" w:color="auto"/>
                <w:right w:val="none" w:sz="0" w:space="0" w:color="auto"/>
              </w:divBdr>
            </w:div>
            <w:div w:id="27488164">
              <w:marLeft w:val="0"/>
              <w:marRight w:val="0"/>
              <w:marTop w:val="0"/>
              <w:marBottom w:val="0"/>
              <w:divBdr>
                <w:top w:val="none" w:sz="0" w:space="0" w:color="auto"/>
                <w:left w:val="none" w:sz="0" w:space="0" w:color="auto"/>
                <w:bottom w:val="none" w:sz="0" w:space="0" w:color="auto"/>
                <w:right w:val="none" w:sz="0" w:space="0" w:color="auto"/>
              </w:divBdr>
            </w:div>
            <w:div w:id="537789466">
              <w:marLeft w:val="0"/>
              <w:marRight w:val="0"/>
              <w:marTop w:val="0"/>
              <w:marBottom w:val="0"/>
              <w:divBdr>
                <w:top w:val="none" w:sz="0" w:space="0" w:color="auto"/>
                <w:left w:val="none" w:sz="0" w:space="0" w:color="auto"/>
                <w:bottom w:val="none" w:sz="0" w:space="0" w:color="auto"/>
                <w:right w:val="none" w:sz="0" w:space="0" w:color="auto"/>
              </w:divBdr>
            </w:div>
            <w:div w:id="1695382184">
              <w:marLeft w:val="0"/>
              <w:marRight w:val="0"/>
              <w:marTop w:val="0"/>
              <w:marBottom w:val="0"/>
              <w:divBdr>
                <w:top w:val="none" w:sz="0" w:space="0" w:color="auto"/>
                <w:left w:val="none" w:sz="0" w:space="0" w:color="auto"/>
                <w:bottom w:val="none" w:sz="0" w:space="0" w:color="auto"/>
                <w:right w:val="none" w:sz="0" w:space="0" w:color="auto"/>
              </w:divBdr>
            </w:div>
            <w:div w:id="1003318334">
              <w:marLeft w:val="0"/>
              <w:marRight w:val="0"/>
              <w:marTop w:val="0"/>
              <w:marBottom w:val="0"/>
              <w:divBdr>
                <w:top w:val="none" w:sz="0" w:space="0" w:color="auto"/>
                <w:left w:val="none" w:sz="0" w:space="0" w:color="auto"/>
                <w:bottom w:val="none" w:sz="0" w:space="0" w:color="auto"/>
                <w:right w:val="none" w:sz="0" w:space="0" w:color="auto"/>
              </w:divBdr>
            </w:div>
            <w:div w:id="608243134">
              <w:marLeft w:val="0"/>
              <w:marRight w:val="0"/>
              <w:marTop w:val="0"/>
              <w:marBottom w:val="0"/>
              <w:divBdr>
                <w:top w:val="none" w:sz="0" w:space="0" w:color="auto"/>
                <w:left w:val="none" w:sz="0" w:space="0" w:color="auto"/>
                <w:bottom w:val="none" w:sz="0" w:space="0" w:color="auto"/>
                <w:right w:val="none" w:sz="0" w:space="0" w:color="auto"/>
              </w:divBdr>
            </w:div>
            <w:div w:id="1111241806">
              <w:marLeft w:val="0"/>
              <w:marRight w:val="0"/>
              <w:marTop w:val="0"/>
              <w:marBottom w:val="0"/>
              <w:divBdr>
                <w:top w:val="none" w:sz="0" w:space="0" w:color="auto"/>
                <w:left w:val="none" w:sz="0" w:space="0" w:color="auto"/>
                <w:bottom w:val="none" w:sz="0" w:space="0" w:color="auto"/>
                <w:right w:val="none" w:sz="0" w:space="0" w:color="auto"/>
              </w:divBdr>
            </w:div>
            <w:div w:id="711078051">
              <w:marLeft w:val="0"/>
              <w:marRight w:val="0"/>
              <w:marTop w:val="0"/>
              <w:marBottom w:val="0"/>
              <w:divBdr>
                <w:top w:val="none" w:sz="0" w:space="0" w:color="auto"/>
                <w:left w:val="none" w:sz="0" w:space="0" w:color="auto"/>
                <w:bottom w:val="none" w:sz="0" w:space="0" w:color="auto"/>
                <w:right w:val="none" w:sz="0" w:space="0" w:color="auto"/>
              </w:divBdr>
            </w:div>
            <w:div w:id="1933313298">
              <w:marLeft w:val="0"/>
              <w:marRight w:val="0"/>
              <w:marTop w:val="0"/>
              <w:marBottom w:val="0"/>
              <w:divBdr>
                <w:top w:val="none" w:sz="0" w:space="0" w:color="auto"/>
                <w:left w:val="none" w:sz="0" w:space="0" w:color="auto"/>
                <w:bottom w:val="none" w:sz="0" w:space="0" w:color="auto"/>
                <w:right w:val="none" w:sz="0" w:space="0" w:color="auto"/>
              </w:divBdr>
            </w:div>
            <w:div w:id="2848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436">
      <w:bodyDiv w:val="1"/>
      <w:marLeft w:val="0"/>
      <w:marRight w:val="0"/>
      <w:marTop w:val="0"/>
      <w:marBottom w:val="0"/>
      <w:divBdr>
        <w:top w:val="none" w:sz="0" w:space="0" w:color="auto"/>
        <w:left w:val="none" w:sz="0" w:space="0" w:color="auto"/>
        <w:bottom w:val="none" w:sz="0" w:space="0" w:color="auto"/>
        <w:right w:val="none" w:sz="0" w:space="0" w:color="auto"/>
      </w:divBdr>
    </w:div>
    <w:div w:id="599336615">
      <w:bodyDiv w:val="1"/>
      <w:marLeft w:val="0"/>
      <w:marRight w:val="0"/>
      <w:marTop w:val="0"/>
      <w:marBottom w:val="0"/>
      <w:divBdr>
        <w:top w:val="none" w:sz="0" w:space="0" w:color="auto"/>
        <w:left w:val="none" w:sz="0" w:space="0" w:color="auto"/>
        <w:bottom w:val="none" w:sz="0" w:space="0" w:color="auto"/>
        <w:right w:val="none" w:sz="0" w:space="0" w:color="auto"/>
      </w:divBdr>
    </w:div>
    <w:div w:id="666328004">
      <w:bodyDiv w:val="1"/>
      <w:marLeft w:val="0"/>
      <w:marRight w:val="0"/>
      <w:marTop w:val="0"/>
      <w:marBottom w:val="0"/>
      <w:divBdr>
        <w:top w:val="none" w:sz="0" w:space="0" w:color="auto"/>
        <w:left w:val="none" w:sz="0" w:space="0" w:color="auto"/>
        <w:bottom w:val="none" w:sz="0" w:space="0" w:color="auto"/>
        <w:right w:val="none" w:sz="0" w:space="0" w:color="auto"/>
      </w:divBdr>
    </w:div>
    <w:div w:id="704409583">
      <w:bodyDiv w:val="1"/>
      <w:marLeft w:val="0"/>
      <w:marRight w:val="0"/>
      <w:marTop w:val="0"/>
      <w:marBottom w:val="0"/>
      <w:divBdr>
        <w:top w:val="none" w:sz="0" w:space="0" w:color="auto"/>
        <w:left w:val="none" w:sz="0" w:space="0" w:color="auto"/>
        <w:bottom w:val="none" w:sz="0" w:space="0" w:color="auto"/>
        <w:right w:val="none" w:sz="0" w:space="0" w:color="auto"/>
      </w:divBdr>
    </w:div>
    <w:div w:id="1069503581">
      <w:bodyDiv w:val="1"/>
      <w:marLeft w:val="0"/>
      <w:marRight w:val="0"/>
      <w:marTop w:val="0"/>
      <w:marBottom w:val="0"/>
      <w:divBdr>
        <w:top w:val="none" w:sz="0" w:space="0" w:color="auto"/>
        <w:left w:val="none" w:sz="0" w:space="0" w:color="auto"/>
        <w:bottom w:val="none" w:sz="0" w:space="0" w:color="auto"/>
        <w:right w:val="none" w:sz="0" w:space="0" w:color="auto"/>
      </w:divBdr>
    </w:div>
    <w:div w:id="1117337354">
      <w:bodyDiv w:val="1"/>
      <w:marLeft w:val="0"/>
      <w:marRight w:val="0"/>
      <w:marTop w:val="0"/>
      <w:marBottom w:val="0"/>
      <w:divBdr>
        <w:top w:val="none" w:sz="0" w:space="0" w:color="auto"/>
        <w:left w:val="none" w:sz="0" w:space="0" w:color="auto"/>
        <w:bottom w:val="none" w:sz="0" w:space="0" w:color="auto"/>
        <w:right w:val="none" w:sz="0" w:space="0" w:color="auto"/>
      </w:divBdr>
      <w:divsChild>
        <w:div w:id="885993417">
          <w:marLeft w:val="0"/>
          <w:marRight w:val="0"/>
          <w:marTop w:val="0"/>
          <w:marBottom w:val="0"/>
          <w:divBdr>
            <w:top w:val="none" w:sz="0" w:space="0" w:color="auto"/>
            <w:left w:val="none" w:sz="0" w:space="0" w:color="auto"/>
            <w:bottom w:val="none" w:sz="0" w:space="0" w:color="auto"/>
            <w:right w:val="none" w:sz="0" w:space="0" w:color="auto"/>
          </w:divBdr>
          <w:divsChild>
            <w:div w:id="1361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542">
      <w:bodyDiv w:val="1"/>
      <w:marLeft w:val="0"/>
      <w:marRight w:val="0"/>
      <w:marTop w:val="0"/>
      <w:marBottom w:val="0"/>
      <w:divBdr>
        <w:top w:val="none" w:sz="0" w:space="0" w:color="auto"/>
        <w:left w:val="none" w:sz="0" w:space="0" w:color="auto"/>
        <w:bottom w:val="none" w:sz="0" w:space="0" w:color="auto"/>
        <w:right w:val="none" w:sz="0" w:space="0" w:color="auto"/>
      </w:divBdr>
    </w:div>
    <w:div w:id="1287085236">
      <w:bodyDiv w:val="1"/>
      <w:marLeft w:val="0"/>
      <w:marRight w:val="0"/>
      <w:marTop w:val="0"/>
      <w:marBottom w:val="0"/>
      <w:divBdr>
        <w:top w:val="none" w:sz="0" w:space="0" w:color="auto"/>
        <w:left w:val="none" w:sz="0" w:space="0" w:color="auto"/>
        <w:bottom w:val="none" w:sz="0" w:space="0" w:color="auto"/>
        <w:right w:val="none" w:sz="0" w:space="0" w:color="auto"/>
      </w:divBdr>
    </w:div>
    <w:div w:id="1360932143">
      <w:bodyDiv w:val="1"/>
      <w:marLeft w:val="0"/>
      <w:marRight w:val="0"/>
      <w:marTop w:val="0"/>
      <w:marBottom w:val="0"/>
      <w:divBdr>
        <w:top w:val="none" w:sz="0" w:space="0" w:color="auto"/>
        <w:left w:val="none" w:sz="0" w:space="0" w:color="auto"/>
        <w:bottom w:val="none" w:sz="0" w:space="0" w:color="auto"/>
        <w:right w:val="none" w:sz="0" w:space="0" w:color="auto"/>
      </w:divBdr>
    </w:div>
    <w:div w:id="1402829238">
      <w:bodyDiv w:val="1"/>
      <w:marLeft w:val="0"/>
      <w:marRight w:val="0"/>
      <w:marTop w:val="0"/>
      <w:marBottom w:val="0"/>
      <w:divBdr>
        <w:top w:val="none" w:sz="0" w:space="0" w:color="auto"/>
        <w:left w:val="none" w:sz="0" w:space="0" w:color="auto"/>
        <w:bottom w:val="none" w:sz="0" w:space="0" w:color="auto"/>
        <w:right w:val="none" w:sz="0" w:space="0" w:color="auto"/>
      </w:divBdr>
    </w:div>
    <w:div w:id="1516455186">
      <w:bodyDiv w:val="1"/>
      <w:marLeft w:val="0"/>
      <w:marRight w:val="0"/>
      <w:marTop w:val="0"/>
      <w:marBottom w:val="0"/>
      <w:divBdr>
        <w:top w:val="none" w:sz="0" w:space="0" w:color="auto"/>
        <w:left w:val="none" w:sz="0" w:space="0" w:color="auto"/>
        <w:bottom w:val="none" w:sz="0" w:space="0" w:color="auto"/>
        <w:right w:val="none" w:sz="0" w:space="0" w:color="auto"/>
      </w:divBdr>
    </w:div>
    <w:div w:id="1756782048">
      <w:bodyDiv w:val="1"/>
      <w:marLeft w:val="0"/>
      <w:marRight w:val="0"/>
      <w:marTop w:val="0"/>
      <w:marBottom w:val="0"/>
      <w:divBdr>
        <w:top w:val="none" w:sz="0" w:space="0" w:color="auto"/>
        <w:left w:val="none" w:sz="0" w:space="0" w:color="auto"/>
        <w:bottom w:val="none" w:sz="0" w:space="0" w:color="auto"/>
        <w:right w:val="none" w:sz="0" w:space="0" w:color="auto"/>
      </w:divBdr>
    </w:div>
    <w:div w:id="2019234583">
      <w:bodyDiv w:val="1"/>
      <w:marLeft w:val="0"/>
      <w:marRight w:val="0"/>
      <w:marTop w:val="0"/>
      <w:marBottom w:val="0"/>
      <w:divBdr>
        <w:top w:val="none" w:sz="0" w:space="0" w:color="auto"/>
        <w:left w:val="none" w:sz="0" w:space="0" w:color="auto"/>
        <w:bottom w:val="none" w:sz="0" w:space="0" w:color="auto"/>
        <w:right w:val="none" w:sz="0" w:space="0" w:color="auto"/>
      </w:divBdr>
    </w:div>
    <w:div w:id="2070181295">
      <w:bodyDiv w:val="1"/>
      <w:marLeft w:val="0"/>
      <w:marRight w:val="0"/>
      <w:marTop w:val="0"/>
      <w:marBottom w:val="0"/>
      <w:divBdr>
        <w:top w:val="none" w:sz="0" w:space="0" w:color="auto"/>
        <w:left w:val="none" w:sz="0" w:space="0" w:color="auto"/>
        <w:bottom w:val="none" w:sz="0" w:space="0" w:color="auto"/>
        <w:right w:val="none" w:sz="0" w:space="0" w:color="auto"/>
      </w:divBdr>
    </w:div>
    <w:div w:id="21273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8BA2-88A5-4946-8D18-424E9491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933</Words>
  <Characters>5885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Mainak</dc:creator>
  <cp:keywords/>
  <dc:description/>
  <cp:lastModifiedBy>Simon Grundner</cp:lastModifiedBy>
  <cp:revision>7</cp:revision>
  <cp:lastPrinted>2024-05-10T04:00:00Z</cp:lastPrinted>
  <dcterms:created xsi:type="dcterms:W3CDTF">2024-05-10T04:03:00Z</dcterms:created>
  <dcterms:modified xsi:type="dcterms:W3CDTF">2024-05-18T23:38:00Z</dcterms:modified>
</cp:coreProperties>
</file>