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2C4" w:rsidRPr="00FB52C4" w:rsidRDefault="00FB52C4" w:rsidP="00FB52C4">
      <w:pPr>
        <w:jc w:val="center"/>
        <w:rPr>
          <w:rFonts w:ascii="Times New Roman" w:hAnsi="Times New Roman" w:cs="Times New Roman"/>
          <w:sz w:val="28"/>
          <w:szCs w:val="28"/>
        </w:rPr>
      </w:pPr>
      <w:r w:rsidRPr="00FB52C4">
        <w:rPr>
          <w:rFonts w:ascii="Times New Roman" w:hAnsi="Times New Roman" w:cs="Times New Roman"/>
          <w:sz w:val="28"/>
          <w:szCs w:val="28"/>
        </w:rPr>
        <w:t>Question Bank-2019</w:t>
      </w:r>
    </w:p>
    <w:p w:rsidR="00FB52C4" w:rsidRPr="00FB52C4" w:rsidRDefault="00FB52C4" w:rsidP="00FB52C4">
      <w:pPr>
        <w:jc w:val="center"/>
        <w:rPr>
          <w:rFonts w:ascii="Times New Roman" w:hAnsi="Times New Roman" w:cs="Times New Roman"/>
          <w:sz w:val="28"/>
          <w:szCs w:val="28"/>
        </w:rPr>
      </w:pPr>
      <w:r w:rsidRPr="00FB52C4">
        <w:rPr>
          <w:rFonts w:ascii="Times New Roman" w:hAnsi="Times New Roman" w:cs="Times New Roman"/>
          <w:sz w:val="28"/>
          <w:szCs w:val="28"/>
        </w:rPr>
        <w:t>Optical Fiber communication</w:t>
      </w:r>
    </w:p>
    <w:p w:rsidR="00FB52C4" w:rsidRDefault="00FB52C4">
      <w:pPr>
        <w:rPr>
          <w:rFonts w:ascii="Times New Roman" w:hAnsi="Times New Roman" w:cs="Times New Roman"/>
          <w:sz w:val="24"/>
          <w:szCs w:val="24"/>
        </w:rPr>
      </w:pPr>
    </w:p>
    <w:p w:rsidR="009C3FAB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1. Multimode step index fiber has</w:t>
      </w:r>
      <w:r w:rsidRPr="00FB52C4">
        <w:rPr>
          <w:rFonts w:ascii="Times New Roman" w:hAnsi="Times New Roman" w:cs="Times New Roman"/>
          <w:sz w:val="24"/>
          <w:szCs w:val="24"/>
        </w:rPr>
        <w:br/>
        <w:t>a) Large core diameter &amp; large numerical aperture</w:t>
      </w:r>
      <w:r w:rsidRPr="00FB52C4">
        <w:rPr>
          <w:rFonts w:ascii="Times New Roman" w:hAnsi="Times New Roman" w:cs="Times New Roman"/>
          <w:sz w:val="24"/>
          <w:szCs w:val="24"/>
        </w:rPr>
        <w:br/>
        <w:t>b) Large core diameter and small numerical aperture</w:t>
      </w:r>
      <w:r w:rsidRPr="00FB52C4">
        <w:rPr>
          <w:rFonts w:ascii="Times New Roman" w:hAnsi="Times New Roman" w:cs="Times New Roman"/>
          <w:sz w:val="24"/>
          <w:szCs w:val="24"/>
        </w:rPr>
        <w:br/>
        <w:t>c) Small core diameter and large numerical aperture</w:t>
      </w:r>
      <w:r w:rsidRPr="00FB52C4">
        <w:rPr>
          <w:rFonts w:ascii="Times New Roman" w:hAnsi="Times New Roman" w:cs="Times New Roman"/>
          <w:sz w:val="24"/>
          <w:szCs w:val="24"/>
        </w:rPr>
        <w:br/>
        <w:t>d) Small core diameter &amp; small numerical aperture                          (a)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2) A typically structured glass multimode step index fiber shows as variation of attenuation in range of</w:t>
      </w:r>
      <w:r w:rsidRPr="00FB52C4">
        <w:rPr>
          <w:rFonts w:ascii="Times New Roman" w:hAnsi="Times New Roman" w:cs="Times New Roman"/>
          <w:sz w:val="24"/>
          <w:szCs w:val="24"/>
        </w:rPr>
        <w:br/>
        <w:t>a) 1.2 to 90 dB km</w:t>
      </w:r>
      <w:r w:rsidRPr="00FB52C4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FB52C4">
        <w:rPr>
          <w:rFonts w:ascii="Times New Roman" w:hAnsi="Times New Roman" w:cs="Times New Roman"/>
          <w:sz w:val="24"/>
          <w:szCs w:val="24"/>
        </w:rPr>
        <w:t>at wavelength 0.69μm</w:t>
      </w:r>
      <w:r w:rsidRPr="00FB52C4">
        <w:rPr>
          <w:rFonts w:ascii="Times New Roman" w:hAnsi="Times New Roman" w:cs="Times New Roman"/>
          <w:sz w:val="24"/>
          <w:szCs w:val="24"/>
        </w:rPr>
        <w:br/>
        <w:t>b) 3.2 to 30 dB km</w:t>
      </w:r>
      <w:r w:rsidRPr="00FB52C4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FB52C4">
        <w:rPr>
          <w:rFonts w:ascii="Times New Roman" w:hAnsi="Times New Roman" w:cs="Times New Roman"/>
          <w:sz w:val="24"/>
          <w:szCs w:val="24"/>
        </w:rPr>
        <w:t>at wavelength 0.59μm</w:t>
      </w:r>
      <w:r w:rsidRPr="00FB52C4">
        <w:rPr>
          <w:rFonts w:ascii="Times New Roman" w:hAnsi="Times New Roman" w:cs="Times New Roman"/>
          <w:sz w:val="24"/>
          <w:szCs w:val="24"/>
        </w:rPr>
        <w:br/>
        <w:t>c) 2.6 to 50 dB km</w:t>
      </w:r>
      <w:r w:rsidRPr="00FB52C4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FB52C4">
        <w:rPr>
          <w:rFonts w:ascii="Times New Roman" w:hAnsi="Times New Roman" w:cs="Times New Roman"/>
          <w:sz w:val="24"/>
          <w:szCs w:val="24"/>
        </w:rPr>
        <w:t>at wavelength 0.85μm</w:t>
      </w:r>
      <w:r w:rsidRPr="00FB52C4">
        <w:rPr>
          <w:rFonts w:ascii="Times New Roman" w:hAnsi="Times New Roman" w:cs="Times New Roman"/>
          <w:sz w:val="24"/>
          <w:szCs w:val="24"/>
        </w:rPr>
        <w:br/>
        <w:t>d) 1.6 to 60 dB km</w:t>
      </w:r>
      <w:r w:rsidRPr="00FB52C4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Pr="00FB52C4">
        <w:rPr>
          <w:rFonts w:ascii="Times New Roman" w:hAnsi="Times New Roman" w:cs="Times New Roman"/>
          <w:sz w:val="24"/>
          <w:szCs w:val="24"/>
        </w:rPr>
        <w:t>at wavelength 0.90μm                                         (c 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3. A multimode step index fiber has a large core diameter of range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a) 100 to 300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μm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br/>
        <w:t>b) 100 to 300 nm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c) 200 to 500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μm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br/>
        <w:t xml:space="preserve">d) 200 to 500 nm       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 xml:space="preserve">               (a)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4.  Multimode graded index fibers are manufactured from materials with</w:t>
      </w:r>
      <w:r w:rsidRPr="00FB52C4">
        <w:rPr>
          <w:rFonts w:ascii="Times New Roman" w:hAnsi="Times New Roman" w:cs="Times New Roman"/>
          <w:sz w:val="24"/>
          <w:szCs w:val="24"/>
        </w:rPr>
        <w:br/>
        <w:t>a) Lower purity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gramStart"/>
      <w:r w:rsidRPr="00FB52C4">
        <w:rPr>
          <w:rFonts w:ascii="Times New Roman" w:hAnsi="Times New Roman" w:cs="Times New Roman"/>
          <w:sz w:val="24"/>
          <w:szCs w:val="24"/>
        </w:rPr>
        <w:t>Higher</w:t>
      </w:r>
      <w:proofErr w:type="gramEnd"/>
      <w:r w:rsidRPr="00FB52C4">
        <w:rPr>
          <w:rFonts w:ascii="Times New Roman" w:hAnsi="Times New Roman" w:cs="Times New Roman"/>
          <w:sz w:val="24"/>
          <w:szCs w:val="24"/>
        </w:rPr>
        <w:t xml:space="preserve"> purity than multimode step index fibers.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c) No impurity </w:t>
      </w:r>
      <w:r w:rsidRPr="00FB52C4">
        <w:rPr>
          <w:rFonts w:ascii="Times New Roman" w:hAnsi="Times New Roman" w:cs="Times New Roman"/>
          <w:sz w:val="24"/>
          <w:szCs w:val="24"/>
        </w:rPr>
        <w:br/>
        <w:t>d) Impurity as same as multimode step index fibers.                         (b)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5. Multimode graded index fibers have overall buffer jackets same as multimode step index fibers but have core diameters</w:t>
      </w:r>
      <w:r w:rsidRPr="00FB52C4">
        <w:rPr>
          <w:rFonts w:ascii="Times New Roman" w:hAnsi="Times New Roman" w:cs="Times New Roman"/>
          <w:sz w:val="24"/>
          <w:szCs w:val="24"/>
        </w:rPr>
        <w:br/>
        <w:t>a) Larger than multimode step index fibers.</w:t>
      </w:r>
      <w:r w:rsidRPr="00FB52C4">
        <w:rPr>
          <w:rFonts w:ascii="Times New Roman" w:hAnsi="Times New Roman" w:cs="Times New Roman"/>
          <w:sz w:val="24"/>
          <w:szCs w:val="24"/>
        </w:rPr>
        <w:br/>
        <w:t>b) Smaller than multimode step index fibers.</w:t>
      </w:r>
      <w:r w:rsidRPr="00FB52C4">
        <w:rPr>
          <w:rFonts w:ascii="Times New Roman" w:hAnsi="Times New Roman" w:cs="Times New Roman"/>
          <w:sz w:val="24"/>
          <w:szCs w:val="24"/>
        </w:rPr>
        <w:br/>
        <w:t>c) Same as that of multimode step index fibers.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d) Smaller than single mode step index fibers.  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>(b)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6. Multimode graded index fibers use incoherent source only. State whether the following statement is true or false.</w:t>
      </w:r>
      <w:r w:rsidRPr="00FB52C4">
        <w:rPr>
          <w:rFonts w:ascii="Times New Roman" w:hAnsi="Times New Roman" w:cs="Times New Roman"/>
          <w:sz w:val="24"/>
          <w:szCs w:val="24"/>
        </w:rPr>
        <w:br/>
        <w:t>a) True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b) False                       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>(b)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lastRenderedPageBreak/>
        <w:t>7. 10. In single mode fibers, the most beneficial index profile is</w:t>
      </w:r>
      <w:r w:rsidRPr="00FB52C4">
        <w:rPr>
          <w:rFonts w:ascii="Times New Roman" w:hAnsi="Times New Roman" w:cs="Times New Roman"/>
          <w:sz w:val="24"/>
          <w:szCs w:val="24"/>
        </w:rPr>
        <w:br/>
        <w:t>a) Step index</w:t>
      </w:r>
      <w:r w:rsidRPr="00FB52C4">
        <w:rPr>
          <w:rFonts w:ascii="Times New Roman" w:hAnsi="Times New Roman" w:cs="Times New Roman"/>
          <w:sz w:val="24"/>
          <w:szCs w:val="24"/>
        </w:rPr>
        <w:br/>
        <w:t>b) Graded index</w:t>
      </w:r>
      <w:r w:rsidRPr="00FB52C4">
        <w:rPr>
          <w:rFonts w:ascii="Times New Roman" w:hAnsi="Times New Roman" w:cs="Times New Roman"/>
          <w:sz w:val="24"/>
          <w:szCs w:val="24"/>
        </w:rPr>
        <w:br/>
        <w:t>c) Step and graded index</w:t>
      </w:r>
      <w:r w:rsidRPr="00FB52C4">
        <w:rPr>
          <w:rFonts w:ascii="Times New Roman" w:hAnsi="Times New Roman" w:cs="Times New Roman"/>
          <w:sz w:val="24"/>
          <w:szCs w:val="24"/>
        </w:rPr>
        <w:br/>
        <w:t>d) Coaxial cable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>(b)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B52C4">
        <w:rPr>
          <w:rFonts w:ascii="Times New Roman" w:hAnsi="Times New Roman" w:cs="Times New Roman"/>
          <w:sz w:val="24"/>
          <w:szCs w:val="24"/>
        </w:rPr>
        <w:t>8.The</w:t>
      </w:r>
      <w:proofErr w:type="gramEnd"/>
      <w:r w:rsidRPr="00FB52C4">
        <w:rPr>
          <w:rFonts w:ascii="Times New Roman" w:hAnsi="Times New Roman" w:cs="Times New Roman"/>
          <w:sz w:val="24"/>
          <w:szCs w:val="24"/>
        </w:rPr>
        <w:t xml:space="preserve"> fibers mostly not used nowadays for optical fiber communication system are</w:t>
      </w:r>
      <w:r w:rsidRPr="00FB52C4">
        <w:rPr>
          <w:rFonts w:ascii="Times New Roman" w:hAnsi="Times New Roman" w:cs="Times New Roman"/>
          <w:sz w:val="24"/>
          <w:szCs w:val="24"/>
        </w:rPr>
        <w:br/>
        <w:t>a) Single mode fibers</w:t>
      </w:r>
      <w:r w:rsidRPr="00FB52C4">
        <w:rPr>
          <w:rFonts w:ascii="Times New Roman" w:hAnsi="Times New Roman" w:cs="Times New Roman"/>
          <w:sz w:val="24"/>
          <w:szCs w:val="24"/>
        </w:rPr>
        <w:br/>
        <w:t>b) Multimode step fibers</w:t>
      </w:r>
      <w:r w:rsidRPr="00FB52C4">
        <w:rPr>
          <w:rFonts w:ascii="Times New Roman" w:hAnsi="Times New Roman" w:cs="Times New Roman"/>
          <w:sz w:val="24"/>
          <w:szCs w:val="24"/>
        </w:rPr>
        <w:br/>
        <w:t>c) Coaxial cables</w:t>
      </w:r>
      <w:r w:rsidRPr="00FB52C4">
        <w:rPr>
          <w:rFonts w:ascii="Times New Roman" w:hAnsi="Times New Roman" w:cs="Times New Roman"/>
          <w:sz w:val="24"/>
          <w:szCs w:val="24"/>
        </w:rPr>
        <w:br/>
        <w:t>d) Multimode graded index fibers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>(d)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9. A fiber which is referred as non-dispersive shifted fiber is</w:t>
      </w:r>
      <w:r w:rsidRPr="00FB52C4">
        <w:rPr>
          <w:rFonts w:ascii="Times New Roman" w:hAnsi="Times New Roman" w:cs="Times New Roman"/>
          <w:sz w:val="24"/>
          <w:szCs w:val="24"/>
        </w:rPr>
        <w:br/>
        <w:t>a) Coaxial cables</w:t>
      </w:r>
      <w:r w:rsidRPr="00FB52C4">
        <w:rPr>
          <w:rFonts w:ascii="Times New Roman" w:hAnsi="Times New Roman" w:cs="Times New Roman"/>
          <w:sz w:val="24"/>
          <w:szCs w:val="24"/>
        </w:rPr>
        <w:br/>
        <w:t>b) Standard single mode fibers</w:t>
      </w:r>
      <w:r w:rsidRPr="00FB52C4">
        <w:rPr>
          <w:rFonts w:ascii="Times New Roman" w:hAnsi="Times New Roman" w:cs="Times New Roman"/>
          <w:sz w:val="24"/>
          <w:szCs w:val="24"/>
        </w:rPr>
        <w:br/>
        <w:t>c) Standard multimode fibers</w:t>
      </w:r>
      <w:r w:rsidRPr="00FB52C4">
        <w:rPr>
          <w:rFonts w:ascii="Times New Roman" w:hAnsi="Times New Roman" w:cs="Times New Roman"/>
          <w:sz w:val="24"/>
          <w:szCs w:val="24"/>
        </w:rPr>
        <w:br/>
        <w:t>d) Non zero dispersion shifted fibers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FB52C4">
        <w:rPr>
          <w:rFonts w:ascii="Times New Roman" w:hAnsi="Times New Roman" w:cs="Times New Roman"/>
          <w:sz w:val="24"/>
          <w:szCs w:val="24"/>
        </w:rPr>
        <w:tab/>
        <w:t>(b)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10. Standard single mode fibers (SSMF) are utilized mainly for operation in</w:t>
      </w:r>
      <w:r w:rsidRPr="00FB52C4">
        <w:rPr>
          <w:rFonts w:ascii="Times New Roman" w:hAnsi="Times New Roman" w:cs="Times New Roman"/>
          <w:sz w:val="24"/>
          <w:szCs w:val="24"/>
        </w:rPr>
        <w:br/>
        <w:t>a) C-band</w:t>
      </w:r>
      <w:r w:rsidRPr="00FB52C4">
        <w:rPr>
          <w:rFonts w:ascii="Times New Roman" w:hAnsi="Times New Roman" w:cs="Times New Roman"/>
          <w:sz w:val="24"/>
          <w:szCs w:val="24"/>
        </w:rPr>
        <w:br/>
        <w:t>b) L-band</w:t>
      </w:r>
      <w:r w:rsidRPr="00FB52C4">
        <w:rPr>
          <w:rFonts w:ascii="Times New Roman" w:hAnsi="Times New Roman" w:cs="Times New Roman"/>
          <w:sz w:val="24"/>
          <w:szCs w:val="24"/>
        </w:rPr>
        <w:br/>
        <w:t>c) O-band</w:t>
      </w:r>
      <w:r w:rsidRPr="00FB52C4">
        <w:rPr>
          <w:rFonts w:ascii="Times New Roman" w:hAnsi="Times New Roman" w:cs="Times New Roman"/>
          <w:sz w:val="24"/>
          <w:szCs w:val="24"/>
        </w:rPr>
        <w:br/>
        <w:t>d) C-band and L-band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 xml:space="preserve">                              (c 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11.Fiber mostly suited in single-wavelength transmission in O-band is</w:t>
      </w:r>
      <w:r w:rsidRPr="00FB52C4">
        <w:rPr>
          <w:rFonts w:ascii="Times New Roman" w:hAnsi="Times New Roman" w:cs="Times New Roman"/>
          <w:sz w:val="24"/>
          <w:szCs w:val="24"/>
        </w:rPr>
        <w:br/>
        <w:t>a) Low-water-peak non dispersion-shifted fibers</w:t>
      </w:r>
      <w:r w:rsidRPr="00FB52C4">
        <w:rPr>
          <w:rFonts w:ascii="Times New Roman" w:hAnsi="Times New Roman" w:cs="Times New Roman"/>
          <w:sz w:val="24"/>
          <w:szCs w:val="24"/>
        </w:rPr>
        <w:br/>
        <w:t>b) Standard single mode fibers</w:t>
      </w:r>
      <w:r w:rsidRPr="00FB52C4">
        <w:rPr>
          <w:rFonts w:ascii="Times New Roman" w:hAnsi="Times New Roman" w:cs="Times New Roman"/>
          <w:sz w:val="24"/>
          <w:szCs w:val="24"/>
        </w:rPr>
        <w:br/>
        <w:t>c) Low minimized fibers</w:t>
      </w:r>
      <w:r w:rsidRPr="00FB52C4">
        <w:rPr>
          <w:rFonts w:ascii="Times New Roman" w:hAnsi="Times New Roman" w:cs="Times New Roman"/>
          <w:sz w:val="24"/>
          <w:szCs w:val="24"/>
        </w:rPr>
        <w:br/>
        <w:t>d) Non-zero-dispersion-shifted fibers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>(b)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12. Who proposed the idea of transmission of light via dielectric waveguide structure?</w:t>
      </w:r>
      <w:r w:rsidRPr="00FB52C4">
        <w:rPr>
          <w:rFonts w:ascii="Times New Roman" w:hAnsi="Times New Roman" w:cs="Times New Roman"/>
          <w:sz w:val="24"/>
          <w:szCs w:val="24"/>
        </w:rPr>
        <w:br/>
        <w:t>a) Christian Huygens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Karpon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Bockham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Hondros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debye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br/>
        <w:t xml:space="preserve">d) Albert Einstein      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 w:rsidRPr="00FB52C4">
        <w:rPr>
          <w:rFonts w:ascii="Times New Roman" w:hAnsi="Times New Roman" w:cs="Times New Roman"/>
          <w:sz w:val="24"/>
          <w:szCs w:val="24"/>
        </w:rPr>
        <w:t>c )</w:t>
      </w:r>
      <w:proofErr w:type="gramEnd"/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B52C4">
        <w:rPr>
          <w:rFonts w:ascii="Times New Roman" w:hAnsi="Times New Roman" w:cs="Times New Roman"/>
          <w:sz w:val="24"/>
          <w:szCs w:val="24"/>
        </w:rPr>
        <w:t>8.Who</w:t>
      </w:r>
      <w:proofErr w:type="gramEnd"/>
      <w:r w:rsidRPr="00FB52C4">
        <w:rPr>
          <w:rFonts w:ascii="Times New Roman" w:hAnsi="Times New Roman" w:cs="Times New Roman"/>
          <w:sz w:val="24"/>
          <w:szCs w:val="24"/>
        </w:rPr>
        <w:t xml:space="preserve"> proposed the use of clad waveguide structure?</w:t>
      </w:r>
      <w:r w:rsidRPr="00FB52C4">
        <w:rPr>
          <w:rFonts w:ascii="Times New Roman" w:hAnsi="Times New Roman" w:cs="Times New Roman"/>
          <w:sz w:val="24"/>
          <w:szCs w:val="24"/>
        </w:rPr>
        <w:br/>
        <w:t>a) Edward Appleton</w:t>
      </w:r>
      <w:r w:rsidRPr="00FB52C4">
        <w:rPr>
          <w:rFonts w:ascii="Times New Roman" w:hAnsi="Times New Roman" w:cs="Times New Roman"/>
          <w:sz w:val="24"/>
          <w:szCs w:val="24"/>
        </w:rPr>
        <w:br/>
      </w:r>
      <w:r w:rsidRPr="00FB52C4">
        <w:rPr>
          <w:rFonts w:ascii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Schriever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br/>
        <w:t xml:space="preserve">c) Kao and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Hockham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br/>
        <w:t>d) James Maxwell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>(</w:t>
      </w:r>
      <w:proofErr w:type="gramStart"/>
      <w:r w:rsidRPr="00FB52C4">
        <w:rPr>
          <w:rFonts w:ascii="Times New Roman" w:hAnsi="Times New Roman" w:cs="Times New Roman"/>
          <w:sz w:val="24"/>
          <w:szCs w:val="24"/>
        </w:rPr>
        <w:t>c )</w:t>
      </w:r>
      <w:proofErr w:type="gramEnd"/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9. Which law gives the relationship between refractive index of the dielectric?</w:t>
      </w:r>
      <w:r w:rsidRPr="00FB52C4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FB52C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B52C4">
        <w:rPr>
          <w:rFonts w:ascii="Times New Roman" w:hAnsi="Times New Roman" w:cs="Times New Roman"/>
          <w:sz w:val="24"/>
          <w:szCs w:val="24"/>
        </w:rPr>
        <w:t>) Law of reflection</w:t>
      </w:r>
      <w:r w:rsidRPr="00FB52C4">
        <w:rPr>
          <w:rFonts w:ascii="Times New Roman" w:hAnsi="Times New Roman" w:cs="Times New Roman"/>
          <w:sz w:val="24"/>
          <w:szCs w:val="24"/>
        </w:rPr>
        <w:br/>
        <w:t>b) Law of refraction (Snell’s Law).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Millman’s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t xml:space="preserve"> Law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Huygen’s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t xml:space="preserve"> Law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="00FB52C4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FB52C4">
        <w:rPr>
          <w:rFonts w:ascii="Times New Roman" w:hAnsi="Times New Roman" w:cs="Times New Roman"/>
          <w:sz w:val="24"/>
          <w:szCs w:val="24"/>
        </w:rPr>
        <w:t>(b)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 xml:space="preserve">10. The light sources used in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fibre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t xml:space="preserve"> optics communication are :</w:t>
      </w:r>
      <w:r w:rsidRPr="00FB52C4">
        <w:rPr>
          <w:rFonts w:ascii="Times New Roman" w:hAnsi="Times New Roman" w:cs="Times New Roman"/>
          <w:sz w:val="24"/>
          <w:szCs w:val="24"/>
        </w:rPr>
        <w:br/>
        <w:t>a) LED’s and Lasers</w:t>
      </w:r>
      <w:r w:rsidRPr="00FB52C4">
        <w:rPr>
          <w:rFonts w:ascii="Times New Roman" w:hAnsi="Times New Roman" w:cs="Times New Roman"/>
          <w:sz w:val="24"/>
          <w:szCs w:val="24"/>
        </w:rPr>
        <w:br/>
        <w:t>b) Phototransistors</w:t>
      </w:r>
      <w:r w:rsidRPr="00FB52C4">
        <w:rPr>
          <w:rFonts w:ascii="Times New Roman" w:hAnsi="Times New Roman" w:cs="Times New Roman"/>
          <w:sz w:val="24"/>
          <w:szCs w:val="24"/>
        </w:rPr>
        <w:br/>
        <w:t>c) Xenon lights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d) Incandescent                                 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="00FB52C4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FB52C4">
        <w:rPr>
          <w:rFonts w:ascii="Times New Roman" w:hAnsi="Times New Roman" w:cs="Times New Roman"/>
          <w:sz w:val="24"/>
          <w:szCs w:val="24"/>
        </w:rPr>
        <w:t>(a)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11. The ________ ray passes through the axis of the fiber core.</w:t>
      </w:r>
      <w:r w:rsidRPr="00FB52C4">
        <w:rPr>
          <w:rFonts w:ascii="Times New Roman" w:hAnsi="Times New Roman" w:cs="Times New Roman"/>
          <w:sz w:val="24"/>
          <w:szCs w:val="24"/>
        </w:rPr>
        <w:br/>
        <w:t>a) Reflected</w:t>
      </w:r>
      <w:r w:rsidRPr="00FB52C4">
        <w:rPr>
          <w:rFonts w:ascii="Times New Roman" w:hAnsi="Times New Roman" w:cs="Times New Roman"/>
          <w:sz w:val="24"/>
          <w:szCs w:val="24"/>
        </w:rPr>
        <w:br/>
        <w:t>b) Refracted</w:t>
      </w:r>
      <w:r w:rsidRPr="00FB52C4">
        <w:rPr>
          <w:rFonts w:ascii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Meridional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Shew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 xml:space="preserve">                (</w:t>
      </w:r>
      <w:proofErr w:type="gramStart"/>
      <w:r w:rsidRPr="00FB52C4">
        <w:rPr>
          <w:rFonts w:ascii="Times New Roman" w:hAnsi="Times New Roman" w:cs="Times New Roman"/>
          <w:sz w:val="24"/>
          <w:szCs w:val="24"/>
        </w:rPr>
        <w:t>c )</w:t>
      </w:r>
      <w:proofErr w:type="gramEnd"/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 xml:space="preserve">12. Light incident on fibers of </w:t>
      </w:r>
      <w:proofErr w:type="spellStart"/>
      <w:r w:rsidRPr="00FB52C4">
        <w:rPr>
          <w:rFonts w:ascii="Times New Roman" w:hAnsi="Times New Roman" w:cs="Times New Roman"/>
          <w:sz w:val="24"/>
          <w:szCs w:val="24"/>
        </w:rPr>
        <w:t>angles________the</w:t>
      </w:r>
      <w:proofErr w:type="spellEnd"/>
      <w:r w:rsidRPr="00FB52C4">
        <w:rPr>
          <w:rFonts w:ascii="Times New Roman" w:hAnsi="Times New Roman" w:cs="Times New Roman"/>
          <w:sz w:val="24"/>
          <w:szCs w:val="24"/>
        </w:rPr>
        <w:t xml:space="preserve"> acceptance angle do not propagate into the fiber</w:t>
      </w:r>
      <w:r w:rsidRPr="00FB52C4">
        <w:rPr>
          <w:rFonts w:ascii="Times New Roman" w:hAnsi="Times New Roman" w:cs="Times New Roman"/>
          <w:sz w:val="24"/>
          <w:szCs w:val="24"/>
        </w:rPr>
        <w:br/>
        <w:t>a) Less than</w:t>
      </w:r>
      <w:r w:rsidRPr="00FB52C4">
        <w:rPr>
          <w:rFonts w:ascii="Times New Roman" w:hAnsi="Times New Roman" w:cs="Times New Roman"/>
          <w:sz w:val="24"/>
          <w:szCs w:val="24"/>
        </w:rPr>
        <w:br/>
        <w:t>b) Greater than</w:t>
      </w:r>
      <w:r w:rsidRPr="00FB52C4">
        <w:rPr>
          <w:rFonts w:ascii="Times New Roman" w:hAnsi="Times New Roman" w:cs="Times New Roman"/>
          <w:sz w:val="24"/>
          <w:szCs w:val="24"/>
        </w:rPr>
        <w:br/>
        <w:t>c) Equal to</w:t>
      </w:r>
      <w:r w:rsidRPr="00FB52C4">
        <w:rPr>
          <w:rFonts w:ascii="Times New Roman" w:hAnsi="Times New Roman" w:cs="Times New Roman"/>
          <w:sz w:val="24"/>
          <w:szCs w:val="24"/>
        </w:rPr>
        <w:br/>
        <w:t>d) Less than and equal to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="00FB52C4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FB52C4">
        <w:rPr>
          <w:rFonts w:ascii="Times New Roman" w:hAnsi="Times New Roman" w:cs="Times New Roman"/>
          <w:sz w:val="24"/>
          <w:szCs w:val="24"/>
        </w:rPr>
        <w:t>(b)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13. What is the numerical aperture of the fiber if the angle of acceptance is 16 degree</w:t>
      </w:r>
      <w:r w:rsidRPr="00FB52C4">
        <w:rPr>
          <w:rFonts w:ascii="Times New Roman" w:hAnsi="Times New Roman" w:cs="Times New Roman"/>
          <w:sz w:val="24"/>
          <w:szCs w:val="24"/>
        </w:rPr>
        <w:br/>
        <w:t>a) 0.50</w:t>
      </w:r>
      <w:r w:rsidRPr="00FB52C4">
        <w:rPr>
          <w:rFonts w:ascii="Times New Roman" w:hAnsi="Times New Roman" w:cs="Times New Roman"/>
          <w:sz w:val="24"/>
          <w:szCs w:val="24"/>
        </w:rPr>
        <w:br/>
        <w:t>b) 0.36</w:t>
      </w:r>
      <w:r w:rsidRPr="00FB52C4">
        <w:rPr>
          <w:rFonts w:ascii="Times New Roman" w:hAnsi="Times New Roman" w:cs="Times New Roman"/>
          <w:sz w:val="24"/>
          <w:szCs w:val="24"/>
        </w:rPr>
        <w:br/>
        <w:t>c) 0.20</w:t>
      </w:r>
      <w:r w:rsidRPr="00FB52C4">
        <w:rPr>
          <w:rFonts w:ascii="Times New Roman" w:hAnsi="Times New Roman" w:cs="Times New Roman"/>
          <w:sz w:val="24"/>
          <w:szCs w:val="24"/>
        </w:rPr>
        <w:br/>
        <w:t>d) 0.27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="00FB52C4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FB52C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B52C4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FB52C4">
        <w:rPr>
          <w:rFonts w:ascii="Times New Roman" w:hAnsi="Times New Roman" w:cs="Times New Roman"/>
          <w:sz w:val="24"/>
          <w:szCs w:val="24"/>
        </w:rPr>
        <w:t>)</w:t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</w:p>
    <w:p w:rsidR="00D4561C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lastRenderedPageBreak/>
        <w:t>14. The ratio of speed of light in air to the speed of light in another medium is called as_________</w:t>
      </w:r>
      <w:r w:rsidRPr="00FB52C4">
        <w:rPr>
          <w:rFonts w:ascii="Times New Roman" w:hAnsi="Times New Roman" w:cs="Times New Roman"/>
          <w:sz w:val="24"/>
          <w:szCs w:val="24"/>
        </w:rPr>
        <w:br/>
        <w:t>a) Speed factor</w:t>
      </w:r>
      <w:r w:rsidRPr="00FB52C4">
        <w:rPr>
          <w:rFonts w:ascii="Times New Roman" w:hAnsi="Times New Roman" w:cs="Times New Roman"/>
          <w:sz w:val="24"/>
          <w:szCs w:val="24"/>
        </w:rPr>
        <w:br/>
        <w:t>b) Dielectric constant</w:t>
      </w:r>
      <w:r w:rsidRPr="00FB52C4">
        <w:rPr>
          <w:rFonts w:ascii="Times New Roman" w:hAnsi="Times New Roman" w:cs="Times New Roman"/>
          <w:sz w:val="24"/>
          <w:szCs w:val="24"/>
        </w:rPr>
        <w:br/>
        <w:t>c) Reflection index</w:t>
      </w:r>
      <w:r w:rsidRPr="00FB52C4">
        <w:rPr>
          <w:rFonts w:ascii="Times New Roman" w:hAnsi="Times New Roman" w:cs="Times New Roman"/>
          <w:sz w:val="24"/>
          <w:szCs w:val="24"/>
        </w:rPr>
        <w:br/>
        <w:t>d) Refraction index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>(</w:t>
      </w:r>
      <w:r w:rsidR="00D4561C" w:rsidRPr="00FB52C4">
        <w:rPr>
          <w:rFonts w:ascii="Times New Roman" w:hAnsi="Times New Roman" w:cs="Times New Roman"/>
          <w:sz w:val="24"/>
          <w:szCs w:val="24"/>
        </w:rPr>
        <w:t>d)</w:t>
      </w:r>
    </w:p>
    <w:p w:rsidR="00D4561C" w:rsidRPr="00FB52C4" w:rsidRDefault="00D4561C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>15. When a ray of light enters one medium from another medium, which quality will not change</w:t>
      </w:r>
      <w:r w:rsidRPr="00FB52C4">
        <w:rPr>
          <w:rFonts w:ascii="Times New Roman" w:hAnsi="Times New Roman" w:cs="Times New Roman"/>
          <w:sz w:val="24"/>
          <w:szCs w:val="24"/>
        </w:rPr>
        <w:br/>
        <w:t>a) Direction</w:t>
      </w:r>
      <w:r w:rsidRPr="00FB52C4">
        <w:rPr>
          <w:rFonts w:ascii="Times New Roman" w:hAnsi="Times New Roman" w:cs="Times New Roman"/>
          <w:sz w:val="24"/>
          <w:szCs w:val="24"/>
        </w:rPr>
        <w:br/>
        <w:t>b) Frequency</w:t>
      </w:r>
      <w:r w:rsidRPr="00FB52C4">
        <w:rPr>
          <w:rFonts w:ascii="Times New Roman" w:hAnsi="Times New Roman" w:cs="Times New Roman"/>
          <w:sz w:val="24"/>
          <w:szCs w:val="24"/>
        </w:rPr>
        <w:br/>
        <w:t>c) Speed</w:t>
      </w:r>
      <w:r w:rsidRPr="00FB52C4">
        <w:rPr>
          <w:rFonts w:ascii="Times New Roman" w:hAnsi="Times New Roman" w:cs="Times New Roman"/>
          <w:sz w:val="24"/>
          <w:szCs w:val="24"/>
        </w:rPr>
        <w:br/>
        <w:t>d) Wavelength</w:t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  <w:t>(b)</w:t>
      </w:r>
    </w:p>
    <w:p w:rsidR="00D4561C" w:rsidRPr="00FB52C4" w:rsidRDefault="00D4561C" w:rsidP="00D4561C">
      <w:pPr>
        <w:pStyle w:val="NormalWeb"/>
      </w:pPr>
      <w:r w:rsidRPr="00FB52C4">
        <w:t xml:space="preserve">16. Dispersion – Chromatic Dispersion “. </w:t>
      </w:r>
    </w:p>
    <w:p w:rsidR="00D4561C" w:rsidRPr="00FB52C4" w:rsidRDefault="00D4561C" w:rsidP="00D4561C">
      <w:pPr>
        <w:pStyle w:val="NormalWeb"/>
      </w:pPr>
      <w:r w:rsidRPr="00FB52C4">
        <w:t>1. What is dispersion in optical fiber communication?</w:t>
      </w:r>
      <w:r w:rsidRPr="00FB52C4">
        <w:br/>
        <w:t>a) Compression of light pulses</w:t>
      </w:r>
      <w:r w:rsidRPr="00FB52C4">
        <w:br/>
        <w:t>b) Broadening of transmitted light pulses along the channel</w:t>
      </w:r>
      <w:r w:rsidRPr="00FB52C4">
        <w:br/>
        <w:t>c) Overlapping of light pulses on compression</w:t>
      </w:r>
      <w:r w:rsidRPr="00FB52C4">
        <w:br/>
        <w:t xml:space="preserve">d) Absorption of light pulses 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(b)</w:t>
      </w:r>
    </w:p>
    <w:p w:rsidR="00D4561C" w:rsidRPr="00FB52C4" w:rsidRDefault="00D4561C" w:rsidP="00D4561C">
      <w:pPr>
        <w:pStyle w:val="NormalWeb"/>
      </w:pPr>
      <w:r w:rsidRPr="00FB52C4">
        <w:t>17. What does ISI stands for in optical fiber communication?</w:t>
      </w:r>
      <w:r w:rsidRPr="00FB52C4">
        <w:br/>
        <w:t>a) Invisible size interference</w:t>
      </w:r>
      <w:r w:rsidRPr="00FB52C4">
        <w:br/>
        <w:t>b) Infrared size interference</w:t>
      </w:r>
      <w:r w:rsidRPr="00FB52C4">
        <w:br/>
        <w:t>c) Inter-symbol interference</w:t>
      </w:r>
      <w:r w:rsidRPr="00FB52C4">
        <w:br/>
        <w:t xml:space="preserve">d) Inter-shape interference 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 xml:space="preserve">(c) </w:t>
      </w:r>
    </w:p>
    <w:p w:rsidR="00D4561C" w:rsidRPr="00FB52C4" w:rsidRDefault="00D4561C" w:rsidP="00D4561C">
      <w:pPr>
        <w:pStyle w:val="NormalWeb"/>
      </w:pPr>
    </w:p>
    <w:p w:rsidR="00D4561C" w:rsidRPr="00FB52C4" w:rsidRDefault="00D4561C" w:rsidP="00D4561C">
      <w:pPr>
        <w:pStyle w:val="NormalWeb"/>
      </w:pPr>
      <w:r w:rsidRPr="00FB52C4">
        <w:t>18. For no overlapping of light pulses down on an optical fiber link, the digital bit rate BT must be:</w:t>
      </w:r>
      <w:r w:rsidRPr="00FB52C4">
        <w:br/>
        <w:t>a) Less than the reciprocal of broadened pulse duration</w:t>
      </w:r>
      <w:r w:rsidRPr="00FB52C4">
        <w:br/>
        <w:t>b) More than the reciprocal of broadened pulse duration</w:t>
      </w:r>
      <w:r w:rsidRPr="00FB52C4">
        <w:br/>
        <w:t>c) Same as that of than the reciprocal of broadened pulse duration</w:t>
      </w:r>
      <w:r w:rsidRPr="00FB52C4">
        <w:br/>
        <w:t>d) Negligible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(a)</w:t>
      </w:r>
    </w:p>
    <w:p w:rsidR="00D4561C" w:rsidRPr="00FB52C4" w:rsidRDefault="00D4561C" w:rsidP="00D4561C">
      <w:pPr>
        <w:pStyle w:val="NormalWeb"/>
      </w:pPr>
    </w:p>
    <w:p w:rsidR="00D4561C" w:rsidRPr="00FB52C4" w:rsidRDefault="00D4561C" w:rsidP="00D4561C">
      <w:pPr>
        <w:pStyle w:val="NormalWeb"/>
      </w:pPr>
      <w:r w:rsidRPr="00FB52C4">
        <w:t>19. The maximum bit rate that may be obtained on an optical fiber link is 1/3Γ. State whether the given statement is true or false.</w:t>
      </w:r>
      <w:r w:rsidRPr="00FB52C4">
        <w:br/>
        <w:t>a) True</w:t>
      </w:r>
      <w:r w:rsidRPr="00FB52C4">
        <w:br/>
        <w:t xml:space="preserve">b) False  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 xml:space="preserve"> (b)</w:t>
      </w:r>
    </w:p>
    <w:p w:rsidR="00D4561C" w:rsidRPr="00FB52C4" w:rsidRDefault="00D4561C" w:rsidP="00D4561C">
      <w:pPr>
        <w:pStyle w:val="NormalWeb"/>
      </w:pPr>
      <w:r w:rsidRPr="00FB52C4">
        <w:t>20. 3dB optical bandwidth is always ___________ the 3dB electrical bandwidth.</w:t>
      </w:r>
      <w:r w:rsidRPr="00FB52C4">
        <w:br/>
        <w:t>a) Smaller than</w:t>
      </w:r>
      <w:r w:rsidRPr="00FB52C4">
        <w:br/>
      </w:r>
      <w:r w:rsidRPr="00FB52C4">
        <w:lastRenderedPageBreak/>
        <w:t>b) Larger than</w:t>
      </w:r>
      <w:r w:rsidRPr="00FB52C4">
        <w:br/>
        <w:t>c) Negligible than</w:t>
      </w:r>
      <w:r w:rsidRPr="00FB52C4">
        <w:br/>
        <w:t>d) Equal to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(b)</w:t>
      </w:r>
    </w:p>
    <w:p w:rsidR="00D4561C" w:rsidRPr="00FB52C4" w:rsidRDefault="00D4561C" w:rsidP="00D4561C">
      <w:pPr>
        <w:pStyle w:val="NormalWeb"/>
      </w:pPr>
      <w:r w:rsidRPr="00FB52C4">
        <w:t xml:space="preserve">21. A multimode graded index fiber exhibits a total pulse broadening of 0.15μsover a distance of 16 km. Estimate the maximum possible bandwidth, assuming no </w:t>
      </w:r>
      <w:proofErr w:type="spellStart"/>
      <w:r w:rsidRPr="00FB52C4">
        <w:t>intersymbol</w:t>
      </w:r>
      <w:proofErr w:type="spellEnd"/>
      <w:r w:rsidRPr="00FB52C4">
        <w:t xml:space="preserve"> interference.</w:t>
      </w:r>
      <w:r w:rsidRPr="00FB52C4">
        <w:br/>
        <w:t>a) 4.6 MHz</w:t>
      </w:r>
      <w:r w:rsidRPr="00FB52C4">
        <w:br/>
        <w:t>b) 3.9 MHz</w:t>
      </w:r>
      <w:r w:rsidRPr="00FB52C4">
        <w:br/>
        <w:t>c) 3.3 MHz</w:t>
      </w:r>
      <w:r w:rsidRPr="00FB52C4">
        <w:br/>
        <w:t>d) 4.2 MHz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(c)</w:t>
      </w:r>
    </w:p>
    <w:p w:rsidR="00D4561C" w:rsidRPr="00FB52C4" w:rsidRDefault="00D4561C" w:rsidP="00D4561C">
      <w:pPr>
        <w:pStyle w:val="NormalWeb"/>
      </w:pPr>
      <w:r w:rsidRPr="00FB52C4">
        <w:t xml:space="preserve">22. What is pulse dispersion per unit length if for a graded index </w:t>
      </w:r>
      <w:proofErr w:type="gramStart"/>
      <w:r w:rsidRPr="00FB52C4">
        <w:t>fiber,</w:t>
      </w:r>
      <w:proofErr w:type="gramEnd"/>
      <w:r w:rsidRPr="00FB52C4">
        <w:t xml:space="preserve"> 0.1μs pulse broadening is seen over a distance of 13 km?</w:t>
      </w:r>
      <w:r w:rsidRPr="00FB52C4">
        <w:br/>
        <w:t>a) 6.12ns/km</w:t>
      </w:r>
      <w:r w:rsidRPr="00FB52C4">
        <w:br/>
        <w:t>b) 7.69ns/km</w:t>
      </w:r>
      <w:r w:rsidRPr="00FB52C4">
        <w:br/>
        <w:t>c) 10.29ns/km</w:t>
      </w:r>
      <w:r w:rsidRPr="00FB52C4">
        <w:br/>
        <w:t>d) 8.23ns/km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 xml:space="preserve">                         </w:t>
      </w:r>
      <w:r w:rsidRPr="00FB52C4">
        <w:tab/>
        <w:t>(b)</w:t>
      </w:r>
    </w:p>
    <w:p w:rsidR="00D4561C" w:rsidRPr="00FB52C4" w:rsidRDefault="00D4561C" w:rsidP="00D4561C">
      <w:pPr>
        <w:pStyle w:val="NormalWeb"/>
      </w:pPr>
      <w:r w:rsidRPr="00FB52C4">
        <w:t>23. Chromatic dispersion is also called as intermodal dispersion. State whether the given statement true or false.</w:t>
      </w:r>
      <w:r w:rsidRPr="00FB52C4">
        <w:br/>
        <w:t>a) True</w:t>
      </w:r>
      <w:r w:rsidRPr="00FB52C4">
        <w:br/>
        <w:t>b) False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(b)</w:t>
      </w:r>
    </w:p>
    <w:p w:rsidR="00D4561C" w:rsidRPr="00FB52C4" w:rsidRDefault="00D4561C" w:rsidP="00D4561C">
      <w:pPr>
        <w:pStyle w:val="NormalWeb"/>
      </w:pPr>
      <w:r w:rsidRPr="00FB52C4">
        <w:t xml:space="preserve">24. The optical source used in a fiber is an injection laser with a relative spectral width </w:t>
      </w:r>
      <w:proofErr w:type="spellStart"/>
      <w:r w:rsidRPr="00FB52C4">
        <w:t>σ</w:t>
      </w:r>
      <w:r w:rsidRPr="00FB52C4">
        <w:rPr>
          <w:vertAlign w:val="subscript"/>
        </w:rPr>
        <w:t>λ</w:t>
      </w:r>
      <w:proofErr w:type="spellEnd"/>
      <w:r w:rsidRPr="00FB52C4">
        <w:t>/λ of 0.0011 at a wavelength of 0.70μm. Estimate the RMS spectral width.</w:t>
      </w:r>
      <w:r w:rsidRPr="00FB52C4">
        <w:br/>
        <w:t>a) 1.2 nm</w:t>
      </w:r>
      <w:r w:rsidRPr="00FB52C4">
        <w:br/>
        <w:t>b) 1.3 nm</w:t>
      </w:r>
      <w:r w:rsidRPr="00FB52C4">
        <w:br/>
        <w:t>c) 0.77 nm</w:t>
      </w:r>
      <w:r w:rsidRPr="00FB52C4">
        <w:br/>
        <w:t>d) 0.98 nm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(c)</w:t>
      </w:r>
    </w:p>
    <w:p w:rsidR="00D4561C" w:rsidRPr="00FB52C4" w:rsidRDefault="00D4561C" w:rsidP="00D4561C">
      <w:pPr>
        <w:pStyle w:val="NormalWeb"/>
      </w:pPr>
      <w:r w:rsidRPr="00FB52C4">
        <w:t>25. In waveguide dispersion, refractive index is independent of</w:t>
      </w:r>
      <w:r w:rsidRPr="00FB52C4">
        <w:br/>
        <w:t>a) Bit rate</w:t>
      </w:r>
      <w:r w:rsidRPr="00FB52C4">
        <w:br/>
        <w:t>b) Index difference</w:t>
      </w:r>
      <w:r w:rsidRPr="00FB52C4">
        <w:br/>
        <w:t>c) Velocity of medium</w:t>
      </w:r>
      <w:r w:rsidRPr="00FB52C4">
        <w:br/>
        <w:t>d) Wavelength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(d)</w:t>
      </w:r>
    </w:p>
    <w:p w:rsidR="00D4561C" w:rsidRPr="00FB52C4" w:rsidRDefault="00D4561C" w:rsidP="00D4561C">
      <w:pPr>
        <w:pStyle w:val="NormalWeb"/>
      </w:pPr>
      <w:r w:rsidRPr="00FB52C4">
        <w:t>26</w:t>
      </w:r>
      <w:proofErr w:type="gramStart"/>
      <w:r w:rsidRPr="00FB52C4">
        <w:t>.Non</w:t>
      </w:r>
      <w:proofErr w:type="gramEnd"/>
      <w:r w:rsidRPr="00FB52C4">
        <w:t>-Linear Effects”.</w:t>
      </w:r>
    </w:p>
    <w:p w:rsidR="00D4561C" w:rsidRPr="00FB52C4" w:rsidRDefault="00D4561C" w:rsidP="00D4561C">
      <w:pPr>
        <w:pStyle w:val="NormalWeb"/>
      </w:pPr>
      <w:r w:rsidRPr="00FB52C4">
        <w:t>1. The nonlinear effects in optical fibers are large. State whether the given statement is true or false.</w:t>
      </w:r>
      <w:r w:rsidRPr="00FB52C4">
        <w:br/>
        <w:t>a) True</w:t>
      </w:r>
      <w:r w:rsidRPr="00FB52C4">
        <w:br/>
        <w:t xml:space="preserve">b) False 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(b)</w:t>
      </w:r>
    </w:p>
    <w:p w:rsidR="00D4561C" w:rsidRPr="00FB52C4" w:rsidRDefault="00D4561C" w:rsidP="00D4561C">
      <w:pPr>
        <w:pStyle w:val="NormalWeb"/>
      </w:pPr>
    </w:p>
    <w:p w:rsidR="00D4561C" w:rsidRPr="00FB52C4" w:rsidRDefault="00D4561C" w:rsidP="00D4561C">
      <w:pPr>
        <w:pStyle w:val="NormalWeb"/>
      </w:pPr>
      <w:r w:rsidRPr="00FB52C4">
        <w:lastRenderedPageBreak/>
        <w:t>27. How many categories of nonlinear effects are seen in optical fibers?</w:t>
      </w:r>
      <w:r w:rsidRPr="00FB52C4">
        <w:br/>
        <w:t>a) One</w:t>
      </w:r>
      <w:r w:rsidRPr="00FB52C4">
        <w:br/>
        <w:t>b) Two</w:t>
      </w:r>
      <w:r w:rsidRPr="00FB52C4">
        <w:br/>
        <w:t>c) Three</w:t>
      </w:r>
      <w:r w:rsidRPr="00FB52C4">
        <w:br/>
        <w:t>d) Four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(b)</w:t>
      </w:r>
    </w:p>
    <w:p w:rsidR="00D4561C" w:rsidRPr="00FB52C4" w:rsidRDefault="00D4561C" w:rsidP="00D4561C">
      <w:pPr>
        <w:pStyle w:val="NormalWeb"/>
      </w:pPr>
      <w:r w:rsidRPr="00FB52C4">
        <w:t>28</w:t>
      </w:r>
      <w:proofErr w:type="gramStart"/>
      <w:r w:rsidRPr="00FB52C4">
        <w:t>.Which</w:t>
      </w:r>
      <w:proofErr w:type="gramEnd"/>
      <w:r w:rsidRPr="00FB52C4">
        <w:t xml:space="preserve"> of the following is not related to Kerr effects?</w:t>
      </w:r>
      <w:r w:rsidRPr="00FB52C4">
        <w:br/>
        <w:t>a) Self-phase modulation</w:t>
      </w:r>
      <w:r w:rsidRPr="00FB52C4">
        <w:br/>
        <w:t>b) Cross-phase modulation</w:t>
      </w:r>
      <w:r w:rsidRPr="00FB52C4">
        <w:br/>
        <w:t>c) Four-wave mixing</w:t>
      </w:r>
      <w:r w:rsidRPr="00FB52C4">
        <w:br/>
        <w:t xml:space="preserve">d) Stimulated Raman Scattering 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(d)</w:t>
      </w:r>
    </w:p>
    <w:p w:rsidR="00D4561C" w:rsidRPr="00FB52C4" w:rsidRDefault="00D4561C" w:rsidP="00D4561C">
      <w:pPr>
        <w:pStyle w:val="NormalWeb"/>
      </w:pPr>
    </w:p>
    <w:p w:rsidR="00D4561C" w:rsidRPr="00FB52C4" w:rsidRDefault="00D4561C" w:rsidP="00D4561C">
      <w:pPr>
        <w:pStyle w:val="NormalWeb"/>
      </w:pPr>
      <w:r w:rsidRPr="00FB52C4">
        <w:t>29. Linear scattering effects are _______ in nature.</w:t>
      </w:r>
      <w:r w:rsidRPr="00FB52C4">
        <w:br/>
        <w:t>a) Elastic</w:t>
      </w:r>
      <w:r w:rsidRPr="00FB52C4">
        <w:br/>
        <w:t>b) Non-Elastic</w:t>
      </w:r>
      <w:r w:rsidRPr="00FB52C4">
        <w:br/>
        <w:t>c) Mechanical</w:t>
      </w:r>
      <w:r w:rsidRPr="00FB52C4">
        <w:br/>
        <w:t>d) Electrical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(a)</w:t>
      </w:r>
    </w:p>
    <w:p w:rsidR="00D4561C" w:rsidRPr="00FB52C4" w:rsidRDefault="00D4561C" w:rsidP="00D4561C">
      <w:pPr>
        <w:pStyle w:val="NormalWeb"/>
      </w:pPr>
      <w:r w:rsidRPr="00FB52C4">
        <w:t>30. Which thing is more dominant in making a fiber function as bidirectional optical amplifier?</w:t>
      </w:r>
      <w:r w:rsidRPr="00FB52C4">
        <w:br/>
        <w:t>a) Core material</w:t>
      </w:r>
      <w:r w:rsidRPr="00FB52C4">
        <w:br/>
        <w:t>b) Pump source</w:t>
      </w:r>
      <w:r w:rsidRPr="00FB52C4">
        <w:br/>
        <w:t>c) Cladding material</w:t>
      </w:r>
      <w:r w:rsidRPr="00FB52C4">
        <w:br/>
        <w:t>d) Diameter of fiber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(b)</w:t>
      </w:r>
    </w:p>
    <w:p w:rsidR="00D4561C" w:rsidRPr="00FB52C4" w:rsidRDefault="00D4561C" w:rsidP="00D4561C">
      <w:pPr>
        <w:pStyle w:val="NormalWeb"/>
      </w:pPr>
      <w:r w:rsidRPr="00FB52C4">
        <w:t>31. Which thing is more dominant in making a fiber function as bidirectional optical amplifier?</w:t>
      </w:r>
      <w:r w:rsidRPr="00FB52C4">
        <w:br/>
        <w:t>a) Core material</w:t>
      </w:r>
      <w:r w:rsidRPr="00FB52C4">
        <w:br/>
        <w:t>b) Pump source</w:t>
      </w:r>
      <w:r w:rsidRPr="00FB52C4">
        <w:br/>
        <w:t>c) Cladding material</w:t>
      </w:r>
      <w:r w:rsidRPr="00FB52C4">
        <w:br/>
        <w:t>d) Diameter of fiber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(b)</w:t>
      </w:r>
    </w:p>
    <w:p w:rsidR="00D4561C" w:rsidRPr="00FB52C4" w:rsidRDefault="00D4561C" w:rsidP="00D4561C">
      <w:pPr>
        <w:pStyle w:val="NormalWeb"/>
      </w:pPr>
      <w:r w:rsidRPr="00FB52C4">
        <w:t>32. ________ semiconductor laser sources generally have broader bandwidths.</w:t>
      </w:r>
      <w:r w:rsidRPr="00FB52C4">
        <w:br/>
        <w:t>a) Injection</w:t>
      </w:r>
      <w:r w:rsidRPr="00FB52C4">
        <w:br/>
        <w:t>b) Pulsed</w:t>
      </w:r>
      <w:r w:rsidRPr="00FB52C4">
        <w:br/>
        <w:t>c) Solid-state</w:t>
      </w:r>
      <w:r w:rsidRPr="00FB52C4">
        <w:br/>
        <w:t>d) Silicon hybrid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(b)</w:t>
      </w:r>
    </w:p>
    <w:p w:rsidR="00D4561C" w:rsidRPr="00FB52C4" w:rsidRDefault="00D4561C" w:rsidP="00D4561C">
      <w:pPr>
        <w:pStyle w:val="NormalWeb"/>
      </w:pPr>
      <w:r w:rsidRPr="00FB52C4">
        <w:t>33. Nonlinear effects which are defined by the intensity – dependent refractive index of the fiber are called as</w:t>
      </w:r>
      <w:r w:rsidRPr="00FB52C4">
        <w:br/>
        <w:t>a) Scattering effects</w:t>
      </w:r>
      <w:r w:rsidRPr="00FB52C4">
        <w:br/>
        <w:t>b) Kerr effects</w:t>
      </w:r>
      <w:r w:rsidRPr="00FB52C4">
        <w:br/>
      </w:r>
      <w:r w:rsidRPr="00FB52C4">
        <w:lastRenderedPageBreak/>
        <w:t>c) Raman effects</w:t>
      </w:r>
      <w:r w:rsidRPr="00FB52C4">
        <w:br/>
        <w:t>d) Tomlinson effects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(b)</w:t>
      </w:r>
    </w:p>
    <w:p w:rsidR="00D4561C" w:rsidRPr="00FB52C4" w:rsidRDefault="00D4561C" w:rsidP="00D4561C">
      <w:pPr>
        <w:pStyle w:val="NormalWeb"/>
      </w:pPr>
      <w:r w:rsidRPr="00FB52C4">
        <w:t>34. Self-phase modulation causes modifications to the pulse spectrum. State whether the given statement is true or false.</w:t>
      </w:r>
      <w:r w:rsidRPr="00FB52C4">
        <w:br/>
        <w:t>a) True</w:t>
      </w:r>
      <w:r w:rsidRPr="00FB52C4">
        <w:br/>
        <w:t>b) False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(a)</w:t>
      </w:r>
    </w:p>
    <w:p w:rsidR="00D4561C" w:rsidRPr="00FB52C4" w:rsidRDefault="00D4561C" w:rsidP="00D4561C">
      <w:pPr>
        <w:pStyle w:val="NormalWeb"/>
      </w:pPr>
      <w:r w:rsidRPr="00FB52C4">
        <w:t>35. Self-phase modulation can be used for</w:t>
      </w:r>
      <w:r w:rsidRPr="00FB52C4">
        <w:br/>
        <w:t>a) Enhancing the core diameter</w:t>
      </w:r>
      <w:r w:rsidRPr="00FB52C4">
        <w:br/>
        <w:t>b) Wavelength shifting</w:t>
      </w:r>
      <w:r w:rsidRPr="00FB52C4">
        <w:br/>
        <w:t>c) Decreasing the attenuation</w:t>
      </w:r>
      <w:r w:rsidRPr="00FB52C4">
        <w:br/>
        <w:t>d) Reducing the losses in the fiber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(b)</w:t>
      </w:r>
    </w:p>
    <w:p w:rsidR="00D4561C" w:rsidRPr="00FB52C4" w:rsidRDefault="00FB52C4" w:rsidP="00D4561C">
      <w:pPr>
        <w:pStyle w:val="NormalWeb"/>
      </w:pPr>
      <w:r w:rsidRPr="00FB52C4">
        <w:t>36. The beating between light at different frequencies or wavelengths in multichannel fiber transmission causes</w:t>
      </w:r>
      <w:r w:rsidRPr="00FB52C4">
        <w:br/>
        <w:t>a) Attenuation</w:t>
      </w:r>
      <w:r w:rsidRPr="00FB52C4">
        <w:br/>
        <w:t>b) Amplitude modulation of channels</w:t>
      </w:r>
      <w:r w:rsidRPr="00FB52C4">
        <w:br/>
        <w:t>c) Phase modulation of channels</w:t>
      </w:r>
      <w:r w:rsidRPr="00FB52C4">
        <w:br/>
        <w:t>d) Loss in transmission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 xml:space="preserve">(c) </w:t>
      </w:r>
    </w:p>
    <w:p w:rsidR="00FB52C4" w:rsidRPr="00FB52C4" w:rsidRDefault="00FB52C4" w:rsidP="00D4561C">
      <w:pPr>
        <w:pStyle w:val="NormalWeb"/>
      </w:pPr>
      <w:r w:rsidRPr="00FB52C4">
        <w:t>38. What is different in case of cross-phase modulation from self-phase modulation?</w:t>
      </w:r>
      <w:r w:rsidRPr="00FB52C4">
        <w:br/>
        <w:t>a) Overlapping but same pulses</w:t>
      </w:r>
      <w:r w:rsidRPr="00FB52C4">
        <w:br/>
        <w:t>b) Overlapping but distinguishable pulses</w:t>
      </w:r>
      <w:r w:rsidRPr="00FB52C4">
        <w:br/>
        <w:t>c) Non-overlapping and same pulses</w:t>
      </w:r>
      <w:r w:rsidRPr="00FB52C4">
        <w:br/>
        <w:t>d) Non-overlapping but distinguishable pulses                                                          (b)</w:t>
      </w:r>
    </w:p>
    <w:p w:rsidR="00FB52C4" w:rsidRPr="00FB52C4" w:rsidRDefault="00FB52C4" w:rsidP="00D4561C">
      <w:pPr>
        <w:pStyle w:val="NormalWeb"/>
      </w:pPr>
      <w:r w:rsidRPr="00FB52C4">
        <w:t>39. When three wave components co-propagate at angular frequency w1, w2, w3, then a new wave is generated at frequency w4, which is given by</w:t>
      </w:r>
      <w:r w:rsidRPr="00FB52C4">
        <w:br/>
        <w:t>a) w4 = w1-w2-w3</w:t>
      </w:r>
      <w:r w:rsidRPr="00FB52C4">
        <w:br/>
        <w:t>b) w4 =w1+w2+w3</w:t>
      </w:r>
      <w:r w:rsidRPr="00FB52C4">
        <w:br/>
        <w:t>c) w4 =w1+w2-w3</w:t>
      </w:r>
      <w:r w:rsidRPr="00FB52C4">
        <w:br/>
        <w:t>d) w4 =w1-w2+w3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 c)</w:t>
      </w:r>
    </w:p>
    <w:p w:rsidR="00FB52C4" w:rsidRPr="00FB52C4" w:rsidRDefault="00FB52C4" w:rsidP="00D4561C">
      <w:pPr>
        <w:pStyle w:val="NormalWeb"/>
      </w:pPr>
      <w:r w:rsidRPr="00FB52C4">
        <w:t>40. _____________ results from case of nonlinear dispersion compensation in which the nonlinear dispersion compensation in which the nonlinear dispersion compensation in which the nonlinear chirp caused by self-phase modulation balances, postpones, the temporal broadening induced by group velocity delay.</w:t>
      </w:r>
      <w:r w:rsidRPr="00FB52C4">
        <w:br/>
        <w:t>a) Four wave mixing</w:t>
      </w:r>
      <w:r w:rsidRPr="00FB52C4">
        <w:br/>
        <w:t>b) Phase modulation</w:t>
      </w:r>
      <w:r w:rsidRPr="00FB52C4">
        <w:br/>
        <w:t xml:space="preserve">c) </w:t>
      </w:r>
      <w:proofErr w:type="spellStart"/>
      <w:r w:rsidRPr="00FB52C4">
        <w:t>Soliton</w:t>
      </w:r>
      <w:proofErr w:type="spellEnd"/>
      <w:r w:rsidRPr="00FB52C4">
        <w:t xml:space="preserve"> propagation</w:t>
      </w:r>
      <w:r w:rsidRPr="00FB52C4">
        <w:br/>
        <w:t>d) Raman scattering</w:t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</w:r>
      <w:r w:rsidRPr="00FB52C4">
        <w:tab/>
        <w:t>(d)</w:t>
      </w:r>
    </w:p>
    <w:p w:rsidR="00FB52C4" w:rsidRPr="00FB52C4" w:rsidRDefault="00FB52C4" w:rsidP="00D4561C">
      <w:pPr>
        <w:pStyle w:val="NormalWeb"/>
      </w:pPr>
    </w:p>
    <w:p w:rsidR="00D4561C" w:rsidRPr="00FB52C4" w:rsidRDefault="00D4561C" w:rsidP="00D4561C">
      <w:pPr>
        <w:pStyle w:val="NormalWeb"/>
      </w:pPr>
    </w:p>
    <w:p w:rsidR="00D4561C" w:rsidRPr="00FB52C4" w:rsidRDefault="00D4561C" w:rsidP="00D4561C">
      <w:pPr>
        <w:pStyle w:val="NormalWeb"/>
      </w:pP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ab/>
      </w:r>
      <w:r w:rsidRPr="00FB52C4">
        <w:rPr>
          <w:rFonts w:ascii="Times New Roman" w:hAnsi="Times New Roman" w:cs="Times New Roman"/>
          <w:sz w:val="24"/>
          <w:szCs w:val="24"/>
        </w:rPr>
        <w:tab/>
      </w:r>
    </w:p>
    <w:p w:rsidR="00547DB5" w:rsidRPr="00FB52C4" w:rsidRDefault="00547DB5">
      <w:pPr>
        <w:rPr>
          <w:rFonts w:ascii="Times New Roman" w:hAnsi="Times New Roman" w:cs="Times New Roman"/>
          <w:sz w:val="24"/>
          <w:szCs w:val="24"/>
        </w:rPr>
      </w:pPr>
      <w:r w:rsidRPr="00FB52C4">
        <w:rPr>
          <w:rFonts w:ascii="Times New Roman" w:hAnsi="Times New Roman" w:cs="Times New Roman"/>
          <w:sz w:val="24"/>
          <w:szCs w:val="24"/>
        </w:rPr>
        <w:t xml:space="preserve">  </w:t>
      </w:r>
    </w:p>
    <w:sectPr w:rsidR="00547DB5" w:rsidRPr="00FB52C4" w:rsidSect="00B34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547DB5"/>
    <w:rsid w:val="00547DB5"/>
    <w:rsid w:val="006A5D35"/>
    <w:rsid w:val="00B25EFD"/>
    <w:rsid w:val="00B345E8"/>
    <w:rsid w:val="00D4561C"/>
    <w:rsid w:val="00FB52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45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5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5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1312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cmrit</dc:creator>
  <cp:lastModifiedBy>cmrit</cp:lastModifiedBy>
  <cp:revision>1</cp:revision>
  <dcterms:created xsi:type="dcterms:W3CDTF">2019-03-08T04:29:00Z</dcterms:created>
  <dcterms:modified xsi:type="dcterms:W3CDTF">2019-03-08T04:56:00Z</dcterms:modified>
</cp:coreProperties>
</file>