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34" w:rsidRPr="00A72379" w:rsidRDefault="003F1C92">
      <w:pPr>
        <w:rPr>
          <w:rFonts w:ascii="Times New Roman" w:hAnsi="Times New Roman" w:cs="Times New Roman"/>
          <w:sz w:val="24"/>
          <w:szCs w:val="24"/>
        </w:rPr>
      </w:pPr>
      <w:r w:rsidRPr="00A72379">
        <w:rPr>
          <w:rFonts w:ascii="Times New Roman" w:hAnsi="Times New Roman" w:cs="Times New Roman"/>
          <w:sz w:val="24"/>
          <w:szCs w:val="24"/>
        </w:rPr>
        <w:t>SAR Sardines, pilchards</w:t>
      </w:r>
    </w:p>
    <w:p w:rsidR="00A72DFC" w:rsidRPr="00A72379" w:rsidRDefault="00A72DFC">
      <w:pPr>
        <w:rPr>
          <w:rFonts w:ascii="Times New Roman" w:hAnsi="Times New Roman" w:cs="Times New Roman"/>
          <w:sz w:val="24"/>
          <w:szCs w:val="24"/>
        </w:rPr>
      </w:pP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Sardinella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 xml:space="preserve">Diet of </w:t>
      </w:r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 xml:space="preserve">is typical of sardines, consisting predominantly of zooplankton. This study found that, for all but one of the sampling occasions, in waters off Geraldton the main </w:t>
      </w:r>
      <w:proofErr w:type="spellStart"/>
      <w:r w:rsidRPr="00A72379">
        <w:rPr>
          <w:rFonts w:ascii="Times New Roman" w:hAnsi="Times New Roman" w:cs="Times New Roman"/>
          <w:sz w:val="24"/>
          <w:szCs w:val="24"/>
        </w:rPr>
        <w:t>planktonic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group in the diet of </w:t>
      </w:r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>was zooplankton and that unrecognisable detritus consistently made up at least 1/3 of the stomach contents. The presence</w:t>
      </w:r>
      <w:r w:rsid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 xml:space="preserve">of both zooplankton and phytoplankton in the diet of </w:t>
      </w:r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>was not unexpected as most</w:t>
      </w:r>
      <w:r w:rsid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>sardine species filter-feed, and thus have diets largely composed of plankton. The presence of unrecognisable detritus or “marine snow” as an important component in the diet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237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 xml:space="preserve">has also been noted in other related species such as the Indian oil sardine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Sardinella</w:t>
      </w:r>
      <w:proofErr w:type="spellEnd"/>
      <w:r w:rsid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2379">
        <w:rPr>
          <w:rFonts w:ascii="Times New Roman" w:hAnsi="Times New Roman" w:cs="Times New Roman"/>
          <w:i/>
          <w:iCs/>
          <w:sz w:val="24"/>
          <w:szCs w:val="24"/>
        </w:rPr>
        <w:t>longiceps</w:t>
      </w:r>
      <w:proofErr w:type="spellEnd"/>
      <w:r w:rsidRPr="00A723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 xml:space="preserve">(Kumar and </w:t>
      </w:r>
      <w:proofErr w:type="spellStart"/>
      <w:r w:rsidRPr="00A72379">
        <w:rPr>
          <w:rFonts w:ascii="Times New Roman" w:hAnsi="Times New Roman" w:cs="Times New Roman"/>
          <w:sz w:val="24"/>
          <w:szCs w:val="24"/>
        </w:rPr>
        <w:t>Balasubrahmanyan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1987). The importance of “marine snow”, with its organic</w:t>
      </w:r>
      <w:r w:rsid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>content and associated bacteria, has been noted in the diet of many pelagic species.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379">
        <w:rPr>
          <w:rFonts w:ascii="Times New Roman" w:hAnsi="Times New Roman" w:cs="Times New Roman"/>
          <w:sz w:val="24"/>
          <w:szCs w:val="24"/>
        </w:rPr>
        <w:t>Estimated average specimen volumes (</w:t>
      </w:r>
      <w:r w:rsidRPr="00A72379">
        <w:rPr>
          <w:rFonts w:ascii="Times New Roman" w:hAnsi="Times New Roman" w:cs="Times New Roman"/>
          <w:sz w:val="24"/>
          <w:szCs w:val="24"/>
        </w:rPr>
        <w:t>L) of zooplankton organisms found in</w:t>
      </w:r>
      <w:r w:rsid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 xml:space="preserve">the diet of S. </w:t>
      </w:r>
      <w:proofErr w:type="spellStart"/>
      <w:r w:rsidRPr="00A72379">
        <w:rPr>
          <w:rFonts w:ascii="Times New Roman" w:hAnsi="Times New Roman" w:cs="Times New Roman"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>.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379">
        <w:rPr>
          <w:rFonts w:ascii="Times New Roman" w:hAnsi="Times New Roman" w:cs="Times New Roman"/>
          <w:b/>
          <w:bCs/>
          <w:sz w:val="24"/>
          <w:szCs w:val="24"/>
        </w:rPr>
        <w:t xml:space="preserve">Zooplankton type </w:t>
      </w:r>
      <w:r w:rsidRPr="00A723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23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237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Average specimen volume </w:t>
      </w:r>
      <w:r w:rsidRPr="00A72379">
        <w:rPr>
          <w:rFonts w:ascii="Times New Roman" w:hAnsi="Times New Roman" w:cs="Times New Roman"/>
          <w:sz w:val="24"/>
          <w:szCs w:val="24"/>
        </w:rPr>
        <w:t>(</w:t>
      </w:r>
      <w:r w:rsidRPr="00A72379">
        <w:rPr>
          <w:rFonts w:ascii="Times New Roman" w:hAnsi="Times New Roman" w:cs="Times New Roman"/>
          <w:sz w:val="24"/>
          <w:szCs w:val="24"/>
        </w:rPr>
        <w:t>L)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379">
        <w:rPr>
          <w:rFonts w:ascii="Times New Roman" w:hAnsi="Times New Roman" w:cs="Times New Roman"/>
          <w:sz w:val="24"/>
          <w:szCs w:val="24"/>
        </w:rPr>
        <w:t xml:space="preserve">Eggs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2.5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Amphipoda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5.0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Cladocera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2.5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Calanoid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copepods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5.0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Cyclopoid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copepods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4.0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Harpaticoid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copepods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2.0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Decapoda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79">
        <w:rPr>
          <w:rFonts w:ascii="Times New Roman" w:hAnsi="Times New Roman" w:cs="Times New Roman"/>
          <w:sz w:val="24"/>
          <w:szCs w:val="24"/>
        </w:rPr>
        <w:t>nauplii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2.5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Ostracoda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0.5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Bivalvia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0.5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Gastropoda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0.5</w:t>
      </w:r>
    </w:p>
    <w:p w:rsidR="00A72DFC" w:rsidRPr="00A72379" w:rsidRDefault="00A72DFC" w:rsidP="00A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Tinntinnids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0.5</w:t>
      </w:r>
    </w:p>
    <w:p w:rsidR="00A72DFC" w:rsidRPr="00A72379" w:rsidRDefault="00A72DFC" w:rsidP="00A72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379">
        <w:rPr>
          <w:rFonts w:ascii="Times New Roman" w:hAnsi="Times New Roman" w:cs="Times New Roman"/>
          <w:sz w:val="24"/>
          <w:szCs w:val="24"/>
        </w:rPr>
        <w:t>Salps</w:t>
      </w:r>
      <w:proofErr w:type="spell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</w:r>
      <w:r w:rsidRPr="00A72379">
        <w:rPr>
          <w:rFonts w:ascii="Times New Roman" w:hAnsi="Times New Roman" w:cs="Times New Roman"/>
          <w:sz w:val="24"/>
          <w:szCs w:val="24"/>
        </w:rPr>
        <w:tab/>
        <w:t>5.0</w:t>
      </w:r>
    </w:p>
    <w:p w:rsidR="003F1C92" w:rsidRPr="00A72379" w:rsidRDefault="00A72DFC">
      <w:pPr>
        <w:rPr>
          <w:rFonts w:ascii="Times New Roman" w:hAnsi="Times New Roman" w:cs="Times New Roman"/>
          <w:sz w:val="24"/>
          <w:szCs w:val="24"/>
        </w:rPr>
      </w:pPr>
      <w:r w:rsidRPr="00A72379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4416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FC" w:rsidRPr="00A72379" w:rsidRDefault="00A72DFC">
      <w:pPr>
        <w:rPr>
          <w:rFonts w:ascii="Times New Roman" w:hAnsi="Times New Roman" w:cs="Times New Roman"/>
          <w:sz w:val="24"/>
          <w:szCs w:val="24"/>
        </w:rPr>
      </w:pPr>
      <w:r w:rsidRPr="00A72379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0825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FC" w:rsidRPr="00A72379" w:rsidRDefault="00A72DFC">
      <w:pPr>
        <w:rPr>
          <w:rFonts w:ascii="Times New Roman" w:hAnsi="Times New Roman" w:cs="Times New Roman"/>
          <w:sz w:val="24"/>
          <w:szCs w:val="24"/>
        </w:rPr>
      </w:pPr>
      <w:r w:rsidRPr="00A72379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331902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64" w:rsidRDefault="003E4C64">
      <w:pPr>
        <w:rPr>
          <w:rFonts w:ascii="Times New Roman" w:hAnsi="Times New Roman" w:cs="Times New Roman"/>
          <w:sz w:val="24"/>
          <w:szCs w:val="24"/>
        </w:rPr>
      </w:pPr>
    </w:p>
    <w:p w:rsidR="00A72379" w:rsidRDefault="00A72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72379" w:rsidRPr="004F1E2A" w:rsidTr="00A72379">
        <w:tc>
          <w:tcPr>
            <w:tcW w:w="4621" w:type="dxa"/>
          </w:tcPr>
          <w:p w:rsidR="00A72379" w:rsidRPr="004F1E2A" w:rsidRDefault="00A72379" w:rsidP="00A723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A72379" w:rsidRPr="004F1E2A" w:rsidRDefault="00A72379" w:rsidP="00A723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A72379" w:rsidRPr="004F1E2A" w:rsidTr="00A72379">
        <w:tc>
          <w:tcPr>
            <w:tcW w:w="4621" w:type="dxa"/>
          </w:tcPr>
          <w:p w:rsidR="00A72379" w:rsidRPr="004F1E2A" w:rsidRDefault="00A72379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A72379" w:rsidRPr="004F1E2A" w:rsidRDefault="00A72379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A72379" w:rsidRPr="004F1E2A" w:rsidTr="00A72379">
        <w:tc>
          <w:tcPr>
            <w:tcW w:w="4621" w:type="dxa"/>
          </w:tcPr>
          <w:p w:rsidR="00A72379" w:rsidRPr="004F1E2A" w:rsidRDefault="00A72379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</w:t>
            </w:r>
          </w:p>
        </w:tc>
        <w:tc>
          <w:tcPr>
            <w:tcW w:w="4621" w:type="dxa"/>
          </w:tcPr>
          <w:p w:rsidR="00A72379" w:rsidRPr="004F1E2A" w:rsidRDefault="00A72379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A72379" w:rsidRPr="004F1E2A" w:rsidTr="00A72379">
        <w:tc>
          <w:tcPr>
            <w:tcW w:w="4621" w:type="dxa"/>
          </w:tcPr>
          <w:p w:rsidR="00A72379" w:rsidRDefault="00A72379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A72379" w:rsidRDefault="00A72379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A72379" w:rsidRPr="004F1E2A" w:rsidTr="00A72379">
        <w:tc>
          <w:tcPr>
            <w:tcW w:w="4621" w:type="dxa"/>
          </w:tcPr>
          <w:p w:rsidR="00A72379" w:rsidRDefault="0058405F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</w:t>
            </w:r>
          </w:p>
        </w:tc>
        <w:tc>
          <w:tcPr>
            <w:tcW w:w="4621" w:type="dxa"/>
          </w:tcPr>
          <w:p w:rsidR="00A72379" w:rsidRDefault="0058405F" w:rsidP="00A72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A72379" w:rsidRPr="00A72379" w:rsidRDefault="00A72379">
      <w:pPr>
        <w:rPr>
          <w:rFonts w:ascii="Times New Roman" w:hAnsi="Times New Roman" w:cs="Times New Roman"/>
          <w:sz w:val="24"/>
          <w:szCs w:val="24"/>
        </w:rPr>
      </w:pPr>
    </w:p>
    <w:p w:rsidR="003E4C64" w:rsidRPr="00A72379" w:rsidRDefault="003E4C64" w:rsidP="003E4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72379">
        <w:rPr>
          <w:rFonts w:ascii="Times New Roman" w:hAnsi="Times New Roman" w:cs="Times New Roman"/>
          <w:sz w:val="24"/>
          <w:szCs w:val="24"/>
        </w:rPr>
        <w:t>Daniel J. Gaughan and Ronald W.D. Mitchell 2000.</w:t>
      </w:r>
      <w:proofErr w:type="gramEnd"/>
      <w:r w:rsidRPr="00A72379">
        <w:rPr>
          <w:rFonts w:ascii="Times New Roman" w:hAnsi="Times New Roman" w:cs="Times New Roman"/>
          <w:sz w:val="24"/>
          <w:szCs w:val="24"/>
        </w:rPr>
        <w:t xml:space="preserve"> </w:t>
      </w:r>
      <w:r w:rsidRPr="00A72379">
        <w:rPr>
          <w:rFonts w:ascii="Times New Roman" w:hAnsi="Times New Roman" w:cs="Times New Roman"/>
          <w:bCs/>
          <w:sz w:val="24"/>
          <w:szCs w:val="24"/>
        </w:rPr>
        <w:t>Final Report, FRDC Project 95/037:</w:t>
      </w:r>
    </w:p>
    <w:p w:rsidR="003E4C64" w:rsidRPr="00A72379" w:rsidRDefault="003E4C64" w:rsidP="003E4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2379">
        <w:rPr>
          <w:rFonts w:ascii="Times New Roman" w:hAnsi="Times New Roman" w:cs="Times New Roman"/>
          <w:bCs/>
          <w:sz w:val="24"/>
          <w:szCs w:val="24"/>
        </w:rPr>
        <w:t xml:space="preserve">The biology and stock assessment of the tropical sardine, </w:t>
      </w:r>
      <w:proofErr w:type="spellStart"/>
      <w:r w:rsidRPr="00A72379">
        <w:rPr>
          <w:rFonts w:ascii="Times New Roman" w:hAnsi="Times New Roman" w:cs="Times New Roman"/>
          <w:bCs/>
          <w:sz w:val="24"/>
          <w:szCs w:val="24"/>
        </w:rPr>
        <w:t>Sardinella</w:t>
      </w:r>
      <w:proofErr w:type="spellEnd"/>
      <w:r w:rsidRPr="00A72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2379">
        <w:rPr>
          <w:rFonts w:ascii="Times New Roman" w:hAnsi="Times New Roman" w:cs="Times New Roman"/>
          <w:bCs/>
          <w:sz w:val="24"/>
          <w:szCs w:val="24"/>
        </w:rPr>
        <w:t>lemuru</w:t>
      </w:r>
      <w:proofErr w:type="spellEnd"/>
      <w:r w:rsidRPr="00A72379">
        <w:rPr>
          <w:rFonts w:ascii="Times New Roman" w:hAnsi="Times New Roman" w:cs="Times New Roman"/>
          <w:bCs/>
          <w:sz w:val="24"/>
          <w:szCs w:val="24"/>
        </w:rPr>
        <w:t>, off the</w:t>
      </w:r>
    </w:p>
    <w:p w:rsidR="003E4C64" w:rsidRPr="00A72379" w:rsidRDefault="003E4C64" w:rsidP="003E4C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379">
        <w:rPr>
          <w:rFonts w:ascii="Times New Roman" w:hAnsi="Times New Roman" w:cs="Times New Roman"/>
          <w:bCs/>
          <w:sz w:val="24"/>
          <w:szCs w:val="24"/>
        </w:rPr>
        <w:t>mid-west</w:t>
      </w:r>
      <w:proofErr w:type="gramEnd"/>
      <w:r w:rsidRPr="00A72379">
        <w:rPr>
          <w:rFonts w:ascii="Times New Roman" w:hAnsi="Times New Roman" w:cs="Times New Roman"/>
          <w:bCs/>
          <w:sz w:val="24"/>
          <w:szCs w:val="24"/>
        </w:rPr>
        <w:t xml:space="preserve"> coast of Western Australia. </w:t>
      </w:r>
      <w:r w:rsidRPr="00A72379">
        <w:rPr>
          <w:rFonts w:ascii="Times New Roman" w:hAnsi="Times New Roman" w:cs="Times New Roman"/>
          <w:sz w:val="24"/>
          <w:szCs w:val="24"/>
        </w:rPr>
        <w:t xml:space="preserve">Fisheries Research Report no. 119, 2000. </w:t>
      </w:r>
    </w:p>
    <w:sectPr w:rsidR="003E4C64" w:rsidRPr="00A72379" w:rsidSect="00CD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1C92"/>
    <w:rsid w:val="003E4C64"/>
    <w:rsid w:val="003F1C92"/>
    <w:rsid w:val="0058405F"/>
    <w:rsid w:val="007E7700"/>
    <w:rsid w:val="00A72379"/>
    <w:rsid w:val="00A72DFC"/>
    <w:rsid w:val="00BC3D56"/>
    <w:rsid w:val="00CD3634"/>
    <w:rsid w:val="00D34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FDRCD752KDN2-1520109182-6418</_dlc_DocId>
    <_dlc_DocIdUrl xmlns="fe7e52a9-06d7-4026-824d-e6bebc46e20b">
      <Url>https://csiroau.sharepoint.com/sites/SICK-EM/_layouts/15/DocIdRedir.aspx?ID=FDRCD752KDN2-1520109182-6418</Url>
      <Description>FDRCD752KDN2-1520109182-6418</Description>
    </_dlc_DocIdUrl>
  </documentManagement>
</p:properties>
</file>

<file path=customXml/itemProps1.xml><?xml version="1.0" encoding="utf-8"?>
<ds:datastoreItem xmlns:ds="http://schemas.openxmlformats.org/officeDocument/2006/customXml" ds:itemID="{F7DF6A5C-4567-4C11-910F-2C44E9700023}"/>
</file>

<file path=customXml/itemProps2.xml><?xml version="1.0" encoding="utf-8"?>
<ds:datastoreItem xmlns:ds="http://schemas.openxmlformats.org/officeDocument/2006/customXml" ds:itemID="{2C2B462A-74BD-4BAC-AFFC-FD1333640845}"/>
</file>

<file path=customXml/itemProps3.xml><?xml version="1.0" encoding="utf-8"?>
<ds:datastoreItem xmlns:ds="http://schemas.openxmlformats.org/officeDocument/2006/customXml" ds:itemID="{8134B188-CC83-4DF5-AB1E-2DC1C0B24E36}"/>
</file>

<file path=customXml/itemProps4.xml><?xml version="1.0" encoding="utf-8"?>
<ds:datastoreItem xmlns:ds="http://schemas.openxmlformats.org/officeDocument/2006/customXml" ds:itemID="{6950A46B-1895-4331-8435-A447930E9E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2013-11-12T06:59:00Z</dcterms:created>
  <dcterms:modified xsi:type="dcterms:W3CDTF">2013-11-12T06:59:00Z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2da81973-d22c-42ae-a043-87680059d8b7</vt:lpwstr>
  </property>
</Properties>
</file>