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B419B" w14:textId="77777777" w:rsidR="00816BCB" w:rsidRPr="007C1B0A" w:rsidRDefault="00816BCB" w:rsidP="00816BCB">
      <w:pPr>
        <w:pStyle w:val="Nyilatkozatcm"/>
      </w:pPr>
      <w:r w:rsidRPr="007C1B0A">
        <w:t>FELADATKIÍRÁS</w:t>
      </w:r>
    </w:p>
    <w:p w14:paraId="5AC09C77" w14:textId="77777777" w:rsidR="00816BCB" w:rsidRPr="007C1B0A" w:rsidRDefault="00D37EC8" w:rsidP="003A4CDB">
      <w:r w:rsidRPr="007C1B0A">
        <w:t xml:space="preserve">Az elektronikusan beadott változatban ez az oldal törlendő. A nyomtatott változatban ennek az oldalnak a helyére a diplomaterv portálról letöltött, jóváhagyott feladatkiírást kell befűzni. </w:t>
      </w:r>
    </w:p>
    <w:p w14:paraId="2A3F742C" w14:textId="77777777" w:rsidR="0063585C" w:rsidRPr="007C1B0A" w:rsidRDefault="00816BCB" w:rsidP="00D429F2">
      <w:pPr>
        <w:pStyle w:val="Cmlaplog"/>
      </w:pPr>
      <w:r w:rsidRPr="007C1B0A">
        <w:br w:type="page"/>
      </w:r>
      <w:r w:rsidR="009D2FD8" w:rsidRPr="007C1B0A">
        <w:rPr>
          <w:lang w:eastAsia="hu-HU"/>
        </w:rPr>
        <w:lastRenderedPageBreak/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7C1B0A" w:rsidRDefault="004851C7" w:rsidP="00D429F2">
      <w:pPr>
        <w:pStyle w:val="Cmlapegyetem"/>
      </w:pPr>
      <w:r w:rsidRPr="007C1B0A">
        <w:t>Budapesti Műszaki és Gazdaságtudományi Egyetem</w:t>
      </w:r>
    </w:p>
    <w:p w14:paraId="6261E961" w14:textId="77777777" w:rsidR="004851C7" w:rsidRPr="007C1B0A" w:rsidRDefault="004851C7" w:rsidP="00D429F2">
      <w:pPr>
        <w:pStyle w:val="Cmlapkarstanszk"/>
      </w:pPr>
      <w:r w:rsidRPr="007C1B0A">
        <w:t>Villamosmérnöki és Informatikai Kar</w:t>
      </w:r>
    </w:p>
    <w:p w14:paraId="614306E0" w14:textId="77777777" w:rsidR="004851C7" w:rsidRPr="007C1B0A" w:rsidRDefault="00ED5E4E" w:rsidP="00D429F2">
      <w:pPr>
        <w:pStyle w:val="Cmlapkarstanszk"/>
      </w:pPr>
      <w:fldSimple w:instr=" DOCPROPERTY  Company  \* MERGEFORMAT ">
        <w:r w:rsidR="003E2ECB" w:rsidRPr="007C1B0A">
          <w:t>Automatizálási és Alkalmazott Informatikai Tanszék</w:t>
        </w:r>
      </w:fldSimple>
    </w:p>
    <w:p w14:paraId="636BBB01" w14:textId="77777777" w:rsidR="004851C7" w:rsidRPr="007C1B0A" w:rsidRDefault="004851C7"/>
    <w:p w14:paraId="36F20A54" w14:textId="77777777" w:rsidR="004851C7" w:rsidRPr="007C1B0A" w:rsidRDefault="004851C7"/>
    <w:p w14:paraId="7E8300BE" w14:textId="77777777" w:rsidR="004851C7" w:rsidRPr="007C1B0A" w:rsidRDefault="004851C7"/>
    <w:p w14:paraId="02C07D20" w14:textId="77777777" w:rsidR="004851C7" w:rsidRPr="007C1B0A" w:rsidRDefault="004851C7"/>
    <w:p w14:paraId="2D8CF118" w14:textId="77777777" w:rsidR="004851C7" w:rsidRPr="007C1B0A" w:rsidRDefault="004851C7"/>
    <w:p w14:paraId="1309EF9A" w14:textId="77777777" w:rsidR="004851C7" w:rsidRPr="007C1B0A" w:rsidRDefault="004851C7"/>
    <w:p w14:paraId="7F39B52B" w14:textId="77777777" w:rsidR="004851C7" w:rsidRPr="007C1B0A" w:rsidRDefault="004851C7"/>
    <w:p w14:paraId="63E824BC" w14:textId="6C0CDB53" w:rsidR="0063585C" w:rsidRPr="007C1B0A" w:rsidRDefault="00D45931" w:rsidP="00171054">
      <w:pPr>
        <w:pStyle w:val="Cmlapszerz"/>
        <w:rPr>
          <w:noProof w:val="0"/>
        </w:rPr>
      </w:pPr>
      <w:r w:rsidRPr="007C1B0A">
        <w:rPr>
          <w:noProof w:val="0"/>
        </w:rPr>
        <w:t>Sándor Dávid</w:t>
      </w:r>
    </w:p>
    <w:p w14:paraId="5BD632B6" w14:textId="5DB28037" w:rsidR="0063585C" w:rsidRPr="007C1B0A" w:rsidRDefault="00D45931">
      <w:pPr>
        <w:pStyle w:val="Cm"/>
      </w:pPr>
      <w:r w:rsidRPr="007C1B0A">
        <w:t>Biometrikus Autentikációs megoldás fejlesztése</w:t>
      </w:r>
    </w:p>
    <w:p w14:paraId="436457F8" w14:textId="77777777" w:rsidR="00630A92" w:rsidRPr="007C1B0A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8F957D" w14:textId="77777777" w:rsidR="00630A92" w:rsidRPr="007C1B0A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E66D8CA" w14:textId="77777777" w:rsidR="00630A92" w:rsidRPr="007C1B0A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A97AB4D" w14:textId="77777777" w:rsidR="00630A92" w:rsidRPr="007C1B0A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79394B9" w14:textId="77777777" w:rsidR="00630A92" w:rsidRPr="007C1B0A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3BD3853" w14:textId="77777777" w:rsidR="00630A92" w:rsidRPr="007C1B0A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D26AE0E" w14:textId="77777777" w:rsidR="00630A92" w:rsidRPr="007C1B0A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B8CDBB4" w14:textId="77777777" w:rsidR="00630A92" w:rsidRPr="007C1B0A" w:rsidRDefault="00630A92" w:rsidP="00D45931">
      <w:pPr>
        <w:keepLines/>
        <w:spacing w:after="0"/>
        <w:ind w:firstLine="0"/>
        <w:rPr>
          <w:smallCaps/>
        </w:rPr>
      </w:pPr>
    </w:p>
    <w:p w14:paraId="05D54636" w14:textId="77777777" w:rsidR="00630A92" w:rsidRPr="007C1B0A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61F33379" w14:textId="77777777" w:rsidR="00630A92" w:rsidRPr="007C1B0A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F499DC" w14:textId="77777777" w:rsidR="00630A92" w:rsidRPr="007C1B0A" w:rsidRDefault="00630A92" w:rsidP="00D45931">
      <w:pPr>
        <w:keepLines/>
        <w:spacing w:after="0"/>
        <w:ind w:firstLine="0"/>
        <w:jc w:val="center"/>
        <w:rPr>
          <w:smallCaps/>
        </w:rPr>
      </w:pPr>
      <w:r w:rsidRPr="007C1B0A">
        <w:rPr>
          <w:smallCaps/>
        </w:rPr>
        <w:t>Konzulens</w:t>
      </w:r>
    </w:p>
    <w:p w14:paraId="64E69399" w14:textId="77777777" w:rsidR="00D45931" w:rsidRPr="007C1B0A" w:rsidRDefault="00D45931" w:rsidP="00630A92">
      <w:pPr>
        <w:pStyle w:val="Cmlapszerz"/>
        <w:rPr>
          <w:noProof w:val="0"/>
        </w:rPr>
      </w:pPr>
      <w:r w:rsidRPr="007C1B0A">
        <w:rPr>
          <w:noProof w:val="0"/>
        </w:rPr>
        <w:t>Dr. Kővári Bence</w:t>
      </w:r>
    </w:p>
    <w:p w14:paraId="71BF7A9D" w14:textId="3A0CA515" w:rsidR="00630A92" w:rsidRPr="007C1B0A" w:rsidRDefault="00D45931" w:rsidP="00630A92">
      <w:pPr>
        <w:pStyle w:val="Cmlapszerz"/>
        <w:rPr>
          <w:noProof w:val="0"/>
        </w:rPr>
      </w:pPr>
      <w:r w:rsidRPr="007C1B0A">
        <w:rPr>
          <w:noProof w:val="0"/>
        </w:rPr>
        <w:t>Golda Bence</w:t>
      </w:r>
      <w:r w:rsidR="00630A92" w:rsidRPr="007C1B0A">
        <w:rPr>
          <w:noProof w:val="0"/>
        </w:rPr>
        <w:fldChar w:fldCharType="begin"/>
      </w:r>
      <w:r w:rsidR="00630A92" w:rsidRPr="007C1B0A">
        <w:rPr>
          <w:noProof w:val="0"/>
        </w:rPr>
        <w:instrText xml:space="preserve"> DOCPROPERTY "Manager"  \* MERGEFORMAT </w:instrText>
      </w:r>
      <w:r w:rsidR="00630A92" w:rsidRPr="007C1B0A">
        <w:rPr>
          <w:noProof w:val="0"/>
        </w:rPr>
        <w:fldChar w:fldCharType="end"/>
      </w:r>
    </w:p>
    <w:p w14:paraId="59CFD63D" w14:textId="1A01EA0B" w:rsidR="0063585C" w:rsidRPr="007C1B0A" w:rsidRDefault="00630A92" w:rsidP="00630A92">
      <w:pPr>
        <w:spacing w:after="0"/>
        <w:ind w:firstLine="0"/>
        <w:jc w:val="center"/>
      </w:pPr>
      <w:r w:rsidRPr="007C1B0A">
        <w:t>BUDAPEST, 20</w:t>
      </w:r>
      <w:r w:rsidR="00D45931" w:rsidRPr="007C1B0A">
        <w:t>22</w:t>
      </w:r>
    </w:p>
    <w:p w14:paraId="155AD015" w14:textId="77777777" w:rsidR="0063585C" w:rsidRPr="007C1B0A" w:rsidRDefault="0063585C" w:rsidP="00B96880">
      <w:pPr>
        <w:pStyle w:val="Fejezetcmtartalomjegyzknlkl"/>
        <w:rPr>
          <w:noProof w:val="0"/>
        </w:rPr>
      </w:pPr>
      <w:r w:rsidRPr="007C1B0A">
        <w:rPr>
          <w:noProof w:val="0"/>
        </w:rPr>
        <w:lastRenderedPageBreak/>
        <w:t>Tartalomjegyzék</w:t>
      </w:r>
    </w:p>
    <w:p w14:paraId="3486C3E6" w14:textId="262743F2" w:rsidR="00DD5EB5" w:rsidRPr="007C1B0A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 w:rsidRPr="007C1B0A">
        <w:fldChar w:fldCharType="begin"/>
      </w:r>
      <w:r w:rsidRPr="007C1B0A">
        <w:instrText xml:space="preserve"> TOC \o "1-3" \h \z \u </w:instrText>
      </w:r>
      <w:r w:rsidRPr="007C1B0A">
        <w:fldChar w:fldCharType="separate"/>
      </w:r>
      <w:hyperlink w:anchor="_Toc117966579" w:history="1">
        <w:r w:rsidR="00DD5EB5" w:rsidRPr="007C1B0A">
          <w:rPr>
            <w:rStyle w:val="Hiperhivatkozs"/>
            <w:noProof/>
          </w:rPr>
          <w:t>Összefoglaló</w:t>
        </w:r>
        <w:r w:rsidR="00DD5EB5" w:rsidRPr="007C1B0A">
          <w:rPr>
            <w:noProof/>
            <w:webHidden/>
          </w:rPr>
          <w:tab/>
        </w:r>
        <w:r w:rsidR="00DD5EB5" w:rsidRPr="007C1B0A">
          <w:rPr>
            <w:noProof/>
            <w:webHidden/>
          </w:rPr>
          <w:fldChar w:fldCharType="begin"/>
        </w:r>
        <w:r w:rsidR="00DD5EB5" w:rsidRPr="007C1B0A">
          <w:rPr>
            <w:noProof/>
            <w:webHidden/>
          </w:rPr>
          <w:instrText xml:space="preserve"> PAGEREF _Toc117966579 \h </w:instrText>
        </w:r>
        <w:r w:rsidR="00DD5EB5" w:rsidRPr="007C1B0A">
          <w:rPr>
            <w:noProof/>
            <w:webHidden/>
          </w:rPr>
        </w:r>
        <w:r w:rsidR="00DD5EB5" w:rsidRPr="007C1B0A">
          <w:rPr>
            <w:noProof/>
            <w:webHidden/>
          </w:rPr>
          <w:fldChar w:fldCharType="separate"/>
        </w:r>
        <w:r w:rsidR="00DD5EB5" w:rsidRPr="007C1B0A">
          <w:rPr>
            <w:noProof/>
            <w:webHidden/>
          </w:rPr>
          <w:t>6</w:t>
        </w:r>
        <w:r w:rsidR="00DD5EB5" w:rsidRPr="007C1B0A">
          <w:rPr>
            <w:noProof/>
            <w:webHidden/>
          </w:rPr>
          <w:fldChar w:fldCharType="end"/>
        </w:r>
      </w:hyperlink>
    </w:p>
    <w:p w14:paraId="31162699" w14:textId="163120E6" w:rsidR="00DD5EB5" w:rsidRPr="007C1B0A" w:rsidRDefault="00DD5EB5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17966580" w:history="1">
        <w:r w:rsidRPr="007C1B0A">
          <w:rPr>
            <w:rStyle w:val="Hiperhivatkozs"/>
            <w:noProof/>
          </w:rPr>
          <w:t>Abstract</w:t>
        </w:r>
        <w:r w:rsidRPr="007C1B0A">
          <w:rPr>
            <w:noProof/>
            <w:webHidden/>
          </w:rPr>
          <w:tab/>
        </w:r>
        <w:r w:rsidRPr="007C1B0A">
          <w:rPr>
            <w:noProof/>
            <w:webHidden/>
          </w:rPr>
          <w:fldChar w:fldCharType="begin"/>
        </w:r>
        <w:r w:rsidRPr="007C1B0A">
          <w:rPr>
            <w:noProof/>
            <w:webHidden/>
          </w:rPr>
          <w:instrText xml:space="preserve"> PAGEREF _Toc117966580 \h </w:instrText>
        </w:r>
        <w:r w:rsidRPr="007C1B0A">
          <w:rPr>
            <w:noProof/>
            <w:webHidden/>
          </w:rPr>
        </w:r>
        <w:r w:rsidRPr="007C1B0A">
          <w:rPr>
            <w:noProof/>
            <w:webHidden/>
          </w:rPr>
          <w:fldChar w:fldCharType="separate"/>
        </w:r>
        <w:r w:rsidRPr="007C1B0A">
          <w:rPr>
            <w:noProof/>
            <w:webHidden/>
          </w:rPr>
          <w:t>7</w:t>
        </w:r>
        <w:r w:rsidRPr="007C1B0A">
          <w:rPr>
            <w:noProof/>
            <w:webHidden/>
          </w:rPr>
          <w:fldChar w:fldCharType="end"/>
        </w:r>
      </w:hyperlink>
    </w:p>
    <w:p w14:paraId="39D37F78" w14:textId="73F8247B" w:rsidR="00DD5EB5" w:rsidRPr="007C1B0A" w:rsidRDefault="00DD5EB5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17966581" w:history="1">
        <w:r w:rsidRPr="007C1B0A">
          <w:rPr>
            <w:rStyle w:val="Hiperhivatkozs"/>
            <w:noProof/>
          </w:rPr>
          <w:t>1 Bevezetés</w:t>
        </w:r>
        <w:r w:rsidRPr="007C1B0A">
          <w:rPr>
            <w:noProof/>
            <w:webHidden/>
          </w:rPr>
          <w:tab/>
        </w:r>
        <w:r w:rsidRPr="007C1B0A">
          <w:rPr>
            <w:noProof/>
            <w:webHidden/>
          </w:rPr>
          <w:fldChar w:fldCharType="begin"/>
        </w:r>
        <w:r w:rsidRPr="007C1B0A">
          <w:rPr>
            <w:noProof/>
            <w:webHidden/>
          </w:rPr>
          <w:instrText xml:space="preserve"> PAGEREF _Toc117966581 \h </w:instrText>
        </w:r>
        <w:r w:rsidRPr="007C1B0A">
          <w:rPr>
            <w:noProof/>
            <w:webHidden/>
          </w:rPr>
        </w:r>
        <w:r w:rsidRPr="007C1B0A">
          <w:rPr>
            <w:noProof/>
            <w:webHidden/>
          </w:rPr>
          <w:fldChar w:fldCharType="separate"/>
        </w:r>
        <w:r w:rsidRPr="007C1B0A">
          <w:rPr>
            <w:noProof/>
            <w:webHidden/>
          </w:rPr>
          <w:t>8</w:t>
        </w:r>
        <w:r w:rsidRPr="007C1B0A">
          <w:rPr>
            <w:noProof/>
            <w:webHidden/>
          </w:rPr>
          <w:fldChar w:fldCharType="end"/>
        </w:r>
      </w:hyperlink>
    </w:p>
    <w:p w14:paraId="01CDE7CE" w14:textId="023EDB45" w:rsidR="00DD5EB5" w:rsidRPr="007C1B0A" w:rsidRDefault="00DD5EB5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17966582" w:history="1">
        <w:r w:rsidRPr="007C1B0A">
          <w:rPr>
            <w:rStyle w:val="Hiperhivatkozs"/>
            <w:noProof/>
          </w:rPr>
          <w:t>1.1 Motiváció</w:t>
        </w:r>
        <w:r w:rsidRPr="007C1B0A">
          <w:rPr>
            <w:noProof/>
            <w:webHidden/>
          </w:rPr>
          <w:tab/>
        </w:r>
        <w:r w:rsidRPr="007C1B0A">
          <w:rPr>
            <w:noProof/>
            <w:webHidden/>
          </w:rPr>
          <w:fldChar w:fldCharType="begin"/>
        </w:r>
        <w:r w:rsidRPr="007C1B0A">
          <w:rPr>
            <w:noProof/>
            <w:webHidden/>
          </w:rPr>
          <w:instrText xml:space="preserve"> PAGEREF _Toc117966582 \h </w:instrText>
        </w:r>
        <w:r w:rsidRPr="007C1B0A">
          <w:rPr>
            <w:noProof/>
            <w:webHidden/>
          </w:rPr>
        </w:r>
        <w:r w:rsidRPr="007C1B0A">
          <w:rPr>
            <w:noProof/>
            <w:webHidden/>
          </w:rPr>
          <w:fldChar w:fldCharType="separate"/>
        </w:r>
        <w:r w:rsidRPr="007C1B0A">
          <w:rPr>
            <w:noProof/>
            <w:webHidden/>
          </w:rPr>
          <w:t>8</w:t>
        </w:r>
        <w:r w:rsidRPr="007C1B0A">
          <w:rPr>
            <w:noProof/>
            <w:webHidden/>
          </w:rPr>
          <w:fldChar w:fldCharType="end"/>
        </w:r>
      </w:hyperlink>
    </w:p>
    <w:p w14:paraId="534268B5" w14:textId="38AD9A19" w:rsidR="00DD5EB5" w:rsidRPr="007C1B0A" w:rsidRDefault="00DD5EB5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17966583" w:history="1">
        <w:r w:rsidRPr="007C1B0A">
          <w:rPr>
            <w:rStyle w:val="Hiperhivatkozs"/>
            <w:noProof/>
          </w:rPr>
          <w:t>1.2 A dolgozat szerkezete</w:t>
        </w:r>
        <w:r w:rsidRPr="007C1B0A">
          <w:rPr>
            <w:noProof/>
            <w:webHidden/>
          </w:rPr>
          <w:tab/>
        </w:r>
        <w:r w:rsidRPr="007C1B0A">
          <w:rPr>
            <w:noProof/>
            <w:webHidden/>
          </w:rPr>
          <w:fldChar w:fldCharType="begin"/>
        </w:r>
        <w:r w:rsidRPr="007C1B0A">
          <w:rPr>
            <w:noProof/>
            <w:webHidden/>
          </w:rPr>
          <w:instrText xml:space="preserve"> PAGEREF _Toc117966583 \h </w:instrText>
        </w:r>
        <w:r w:rsidRPr="007C1B0A">
          <w:rPr>
            <w:noProof/>
            <w:webHidden/>
          </w:rPr>
        </w:r>
        <w:r w:rsidRPr="007C1B0A">
          <w:rPr>
            <w:noProof/>
            <w:webHidden/>
          </w:rPr>
          <w:fldChar w:fldCharType="separate"/>
        </w:r>
        <w:r w:rsidRPr="007C1B0A">
          <w:rPr>
            <w:noProof/>
            <w:webHidden/>
          </w:rPr>
          <w:t>8</w:t>
        </w:r>
        <w:r w:rsidRPr="007C1B0A">
          <w:rPr>
            <w:noProof/>
            <w:webHidden/>
          </w:rPr>
          <w:fldChar w:fldCharType="end"/>
        </w:r>
      </w:hyperlink>
    </w:p>
    <w:p w14:paraId="35B7BB4D" w14:textId="7851995C" w:rsidR="00DD5EB5" w:rsidRPr="007C1B0A" w:rsidRDefault="00DD5EB5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17966584" w:history="1">
        <w:r w:rsidRPr="007C1B0A">
          <w:rPr>
            <w:rStyle w:val="Hiperhivatkozs"/>
            <w:noProof/>
          </w:rPr>
          <w:t>2 Háttérismeretek</w:t>
        </w:r>
        <w:r w:rsidRPr="007C1B0A">
          <w:rPr>
            <w:noProof/>
            <w:webHidden/>
          </w:rPr>
          <w:tab/>
        </w:r>
        <w:r w:rsidRPr="007C1B0A">
          <w:rPr>
            <w:noProof/>
            <w:webHidden/>
          </w:rPr>
          <w:fldChar w:fldCharType="begin"/>
        </w:r>
        <w:r w:rsidRPr="007C1B0A">
          <w:rPr>
            <w:noProof/>
            <w:webHidden/>
          </w:rPr>
          <w:instrText xml:space="preserve"> PAGEREF _Toc117966584 \h </w:instrText>
        </w:r>
        <w:r w:rsidRPr="007C1B0A">
          <w:rPr>
            <w:noProof/>
            <w:webHidden/>
          </w:rPr>
        </w:r>
        <w:r w:rsidRPr="007C1B0A">
          <w:rPr>
            <w:noProof/>
            <w:webHidden/>
          </w:rPr>
          <w:fldChar w:fldCharType="separate"/>
        </w:r>
        <w:r w:rsidRPr="007C1B0A">
          <w:rPr>
            <w:noProof/>
            <w:webHidden/>
          </w:rPr>
          <w:t>9</w:t>
        </w:r>
        <w:r w:rsidRPr="007C1B0A">
          <w:rPr>
            <w:noProof/>
            <w:webHidden/>
          </w:rPr>
          <w:fldChar w:fldCharType="end"/>
        </w:r>
      </w:hyperlink>
    </w:p>
    <w:p w14:paraId="649957C1" w14:textId="6A068AAC" w:rsidR="00DD5EB5" w:rsidRPr="007C1B0A" w:rsidRDefault="00DD5EB5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17966585" w:history="1">
        <w:r w:rsidRPr="007C1B0A">
          <w:rPr>
            <w:rStyle w:val="Hiperhivatkozs"/>
            <w:noProof/>
          </w:rPr>
          <w:t>2.1 Biometrikus authentikáció</w:t>
        </w:r>
        <w:r w:rsidRPr="007C1B0A">
          <w:rPr>
            <w:noProof/>
            <w:webHidden/>
          </w:rPr>
          <w:tab/>
        </w:r>
        <w:r w:rsidRPr="007C1B0A">
          <w:rPr>
            <w:noProof/>
            <w:webHidden/>
          </w:rPr>
          <w:fldChar w:fldCharType="begin"/>
        </w:r>
        <w:r w:rsidRPr="007C1B0A">
          <w:rPr>
            <w:noProof/>
            <w:webHidden/>
          </w:rPr>
          <w:instrText xml:space="preserve"> PAGEREF _Toc117966585 \h </w:instrText>
        </w:r>
        <w:r w:rsidRPr="007C1B0A">
          <w:rPr>
            <w:noProof/>
            <w:webHidden/>
          </w:rPr>
        </w:r>
        <w:r w:rsidRPr="007C1B0A">
          <w:rPr>
            <w:noProof/>
            <w:webHidden/>
          </w:rPr>
          <w:fldChar w:fldCharType="separate"/>
        </w:r>
        <w:r w:rsidRPr="007C1B0A">
          <w:rPr>
            <w:noProof/>
            <w:webHidden/>
          </w:rPr>
          <w:t>9</w:t>
        </w:r>
        <w:r w:rsidRPr="007C1B0A">
          <w:rPr>
            <w:noProof/>
            <w:webHidden/>
          </w:rPr>
          <w:fldChar w:fldCharType="end"/>
        </w:r>
      </w:hyperlink>
    </w:p>
    <w:p w14:paraId="69C87EB2" w14:textId="4F2D8295" w:rsidR="00DD5EB5" w:rsidRPr="007C1B0A" w:rsidRDefault="00DD5EB5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17966586" w:history="1">
        <w:r w:rsidRPr="007C1B0A">
          <w:rPr>
            <w:rStyle w:val="Hiperhivatkozs"/>
            <w:noProof/>
          </w:rPr>
          <w:t>2.2 Folyamatos authentikáció</w:t>
        </w:r>
        <w:r w:rsidRPr="007C1B0A">
          <w:rPr>
            <w:noProof/>
            <w:webHidden/>
          </w:rPr>
          <w:tab/>
        </w:r>
        <w:r w:rsidRPr="007C1B0A">
          <w:rPr>
            <w:noProof/>
            <w:webHidden/>
          </w:rPr>
          <w:fldChar w:fldCharType="begin"/>
        </w:r>
        <w:r w:rsidRPr="007C1B0A">
          <w:rPr>
            <w:noProof/>
            <w:webHidden/>
          </w:rPr>
          <w:instrText xml:space="preserve"> PAGEREF _Toc117966586 \h </w:instrText>
        </w:r>
        <w:r w:rsidRPr="007C1B0A">
          <w:rPr>
            <w:noProof/>
            <w:webHidden/>
          </w:rPr>
        </w:r>
        <w:r w:rsidRPr="007C1B0A">
          <w:rPr>
            <w:noProof/>
            <w:webHidden/>
          </w:rPr>
          <w:fldChar w:fldCharType="separate"/>
        </w:r>
        <w:r w:rsidRPr="007C1B0A">
          <w:rPr>
            <w:noProof/>
            <w:webHidden/>
          </w:rPr>
          <w:t>10</w:t>
        </w:r>
        <w:r w:rsidRPr="007C1B0A">
          <w:rPr>
            <w:noProof/>
            <w:webHidden/>
          </w:rPr>
          <w:fldChar w:fldCharType="end"/>
        </w:r>
      </w:hyperlink>
    </w:p>
    <w:p w14:paraId="4BB16EF8" w14:textId="1FFF3681" w:rsidR="00DD5EB5" w:rsidRPr="007C1B0A" w:rsidRDefault="00DD5EB5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17966587" w:history="1">
        <w:r w:rsidRPr="007C1B0A">
          <w:rPr>
            <w:rStyle w:val="Hiperhivatkozs"/>
            <w:noProof/>
          </w:rPr>
          <w:t>2.3 Unix-szerű grafikus felhasználói felületek</w:t>
        </w:r>
        <w:r w:rsidRPr="007C1B0A">
          <w:rPr>
            <w:noProof/>
            <w:webHidden/>
          </w:rPr>
          <w:tab/>
        </w:r>
        <w:r w:rsidRPr="007C1B0A">
          <w:rPr>
            <w:noProof/>
            <w:webHidden/>
          </w:rPr>
          <w:fldChar w:fldCharType="begin"/>
        </w:r>
        <w:r w:rsidRPr="007C1B0A">
          <w:rPr>
            <w:noProof/>
            <w:webHidden/>
          </w:rPr>
          <w:instrText xml:space="preserve"> PAGEREF _Toc117966587 \h </w:instrText>
        </w:r>
        <w:r w:rsidRPr="007C1B0A">
          <w:rPr>
            <w:noProof/>
            <w:webHidden/>
          </w:rPr>
        </w:r>
        <w:r w:rsidRPr="007C1B0A">
          <w:rPr>
            <w:noProof/>
            <w:webHidden/>
          </w:rPr>
          <w:fldChar w:fldCharType="separate"/>
        </w:r>
        <w:r w:rsidRPr="007C1B0A">
          <w:rPr>
            <w:noProof/>
            <w:webHidden/>
          </w:rPr>
          <w:t>11</w:t>
        </w:r>
        <w:r w:rsidRPr="007C1B0A">
          <w:rPr>
            <w:noProof/>
            <w:webHidden/>
          </w:rPr>
          <w:fldChar w:fldCharType="end"/>
        </w:r>
      </w:hyperlink>
    </w:p>
    <w:p w14:paraId="70FB070B" w14:textId="303092A1" w:rsidR="00DD5EB5" w:rsidRPr="007C1B0A" w:rsidRDefault="00DD5EB5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17966588" w:history="1">
        <w:r w:rsidRPr="007C1B0A">
          <w:rPr>
            <w:rStyle w:val="Hiperhivatkozs"/>
            <w:noProof/>
          </w:rPr>
          <w:t>2.4 Megjelenítő protokollok [1]</w:t>
        </w:r>
        <w:r w:rsidRPr="007C1B0A">
          <w:rPr>
            <w:noProof/>
            <w:webHidden/>
          </w:rPr>
          <w:tab/>
        </w:r>
        <w:r w:rsidRPr="007C1B0A">
          <w:rPr>
            <w:noProof/>
            <w:webHidden/>
          </w:rPr>
          <w:fldChar w:fldCharType="begin"/>
        </w:r>
        <w:r w:rsidRPr="007C1B0A">
          <w:rPr>
            <w:noProof/>
            <w:webHidden/>
          </w:rPr>
          <w:instrText xml:space="preserve"> PAGEREF _Toc117966588 \h </w:instrText>
        </w:r>
        <w:r w:rsidRPr="007C1B0A">
          <w:rPr>
            <w:noProof/>
            <w:webHidden/>
          </w:rPr>
        </w:r>
        <w:r w:rsidRPr="007C1B0A">
          <w:rPr>
            <w:noProof/>
            <w:webHidden/>
          </w:rPr>
          <w:fldChar w:fldCharType="separate"/>
        </w:r>
        <w:r w:rsidRPr="007C1B0A">
          <w:rPr>
            <w:noProof/>
            <w:webHidden/>
          </w:rPr>
          <w:t>12</w:t>
        </w:r>
        <w:r w:rsidRPr="007C1B0A">
          <w:rPr>
            <w:noProof/>
            <w:webHidden/>
          </w:rPr>
          <w:fldChar w:fldCharType="end"/>
        </w:r>
      </w:hyperlink>
    </w:p>
    <w:p w14:paraId="694A20DD" w14:textId="1B5EFCD7" w:rsidR="00DD5EB5" w:rsidRPr="007C1B0A" w:rsidRDefault="00DD5EB5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17966589" w:history="1">
        <w:r w:rsidRPr="007C1B0A">
          <w:rPr>
            <w:rStyle w:val="Hiperhivatkozs"/>
            <w:noProof/>
          </w:rPr>
          <w:t>2.4.1 X Window System</w:t>
        </w:r>
        <w:r w:rsidRPr="007C1B0A">
          <w:rPr>
            <w:noProof/>
            <w:webHidden/>
          </w:rPr>
          <w:tab/>
        </w:r>
        <w:r w:rsidRPr="007C1B0A">
          <w:rPr>
            <w:noProof/>
            <w:webHidden/>
          </w:rPr>
          <w:fldChar w:fldCharType="begin"/>
        </w:r>
        <w:r w:rsidRPr="007C1B0A">
          <w:rPr>
            <w:noProof/>
            <w:webHidden/>
          </w:rPr>
          <w:instrText xml:space="preserve"> PAGEREF _Toc117966589 \h </w:instrText>
        </w:r>
        <w:r w:rsidRPr="007C1B0A">
          <w:rPr>
            <w:noProof/>
            <w:webHidden/>
          </w:rPr>
        </w:r>
        <w:r w:rsidRPr="007C1B0A">
          <w:rPr>
            <w:noProof/>
            <w:webHidden/>
          </w:rPr>
          <w:fldChar w:fldCharType="separate"/>
        </w:r>
        <w:r w:rsidRPr="007C1B0A">
          <w:rPr>
            <w:noProof/>
            <w:webHidden/>
          </w:rPr>
          <w:t>12</w:t>
        </w:r>
        <w:r w:rsidRPr="007C1B0A">
          <w:rPr>
            <w:noProof/>
            <w:webHidden/>
          </w:rPr>
          <w:fldChar w:fldCharType="end"/>
        </w:r>
      </w:hyperlink>
    </w:p>
    <w:p w14:paraId="5BDB9F77" w14:textId="2EB2CAE7" w:rsidR="00DD5EB5" w:rsidRPr="007C1B0A" w:rsidRDefault="00DD5EB5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17966590" w:history="1">
        <w:r w:rsidRPr="007C1B0A">
          <w:rPr>
            <w:rStyle w:val="Hiperhivatkozs"/>
            <w:noProof/>
          </w:rPr>
          <w:t>2.4.2 Wayland [2]</w:t>
        </w:r>
        <w:r w:rsidRPr="007C1B0A">
          <w:rPr>
            <w:noProof/>
            <w:webHidden/>
          </w:rPr>
          <w:tab/>
        </w:r>
        <w:r w:rsidRPr="007C1B0A">
          <w:rPr>
            <w:noProof/>
            <w:webHidden/>
          </w:rPr>
          <w:fldChar w:fldCharType="begin"/>
        </w:r>
        <w:r w:rsidRPr="007C1B0A">
          <w:rPr>
            <w:noProof/>
            <w:webHidden/>
          </w:rPr>
          <w:instrText xml:space="preserve"> PAGEREF _Toc117966590 \h </w:instrText>
        </w:r>
        <w:r w:rsidRPr="007C1B0A">
          <w:rPr>
            <w:noProof/>
            <w:webHidden/>
          </w:rPr>
        </w:r>
        <w:r w:rsidRPr="007C1B0A">
          <w:rPr>
            <w:noProof/>
            <w:webHidden/>
          </w:rPr>
          <w:fldChar w:fldCharType="separate"/>
        </w:r>
        <w:r w:rsidRPr="007C1B0A">
          <w:rPr>
            <w:noProof/>
            <w:webHidden/>
          </w:rPr>
          <w:t>14</w:t>
        </w:r>
        <w:r w:rsidRPr="007C1B0A">
          <w:rPr>
            <w:noProof/>
            <w:webHidden/>
          </w:rPr>
          <w:fldChar w:fldCharType="end"/>
        </w:r>
      </w:hyperlink>
    </w:p>
    <w:p w14:paraId="138188A0" w14:textId="3C4DE29B" w:rsidR="00DD5EB5" w:rsidRPr="007C1B0A" w:rsidRDefault="00DD5EB5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17966591" w:history="1">
        <w:r w:rsidRPr="007C1B0A">
          <w:rPr>
            <w:rStyle w:val="Hiperhivatkozs"/>
            <w:noProof/>
          </w:rPr>
          <w:t>2.5 Rust [3]</w:t>
        </w:r>
        <w:r w:rsidRPr="007C1B0A">
          <w:rPr>
            <w:noProof/>
            <w:webHidden/>
          </w:rPr>
          <w:tab/>
        </w:r>
        <w:r w:rsidRPr="007C1B0A">
          <w:rPr>
            <w:noProof/>
            <w:webHidden/>
          </w:rPr>
          <w:fldChar w:fldCharType="begin"/>
        </w:r>
        <w:r w:rsidRPr="007C1B0A">
          <w:rPr>
            <w:noProof/>
            <w:webHidden/>
          </w:rPr>
          <w:instrText xml:space="preserve"> PAGEREF _Toc117966591 \h </w:instrText>
        </w:r>
        <w:r w:rsidRPr="007C1B0A">
          <w:rPr>
            <w:noProof/>
            <w:webHidden/>
          </w:rPr>
        </w:r>
        <w:r w:rsidRPr="007C1B0A">
          <w:rPr>
            <w:noProof/>
            <w:webHidden/>
          </w:rPr>
          <w:fldChar w:fldCharType="separate"/>
        </w:r>
        <w:r w:rsidRPr="007C1B0A">
          <w:rPr>
            <w:noProof/>
            <w:webHidden/>
          </w:rPr>
          <w:t>17</w:t>
        </w:r>
        <w:r w:rsidRPr="007C1B0A">
          <w:rPr>
            <w:noProof/>
            <w:webHidden/>
          </w:rPr>
          <w:fldChar w:fldCharType="end"/>
        </w:r>
      </w:hyperlink>
    </w:p>
    <w:p w14:paraId="6B632748" w14:textId="3115AE41" w:rsidR="00DD5EB5" w:rsidRPr="007C1B0A" w:rsidRDefault="00DD5EB5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17966592" w:history="1">
        <w:r w:rsidRPr="007C1B0A">
          <w:rPr>
            <w:rStyle w:val="Hiperhivatkozs"/>
            <w:noProof/>
          </w:rPr>
          <w:t>2.6 Erlang</w:t>
        </w:r>
        <w:r w:rsidRPr="007C1B0A">
          <w:rPr>
            <w:noProof/>
            <w:webHidden/>
          </w:rPr>
          <w:tab/>
        </w:r>
        <w:r w:rsidRPr="007C1B0A">
          <w:rPr>
            <w:noProof/>
            <w:webHidden/>
          </w:rPr>
          <w:fldChar w:fldCharType="begin"/>
        </w:r>
        <w:r w:rsidRPr="007C1B0A">
          <w:rPr>
            <w:noProof/>
            <w:webHidden/>
          </w:rPr>
          <w:instrText xml:space="preserve"> PAGEREF _Toc117966592 \h </w:instrText>
        </w:r>
        <w:r w:rsidRPr="007C1B0A">
          <w:rPr>
            <w:noProof/>
            <w:webHidden/>
          </w:rPr>
        </w:r>
        <w:r w:rsidRPr="007C1B0A">
          <w:rPr>
            <w:noProof/>
            <w:webHidden/>
          </w:rPr>
          <w:fldChar w:fldCharType="separate"/>
        </w:r>
        <w:r w:rsidRPr="007C1B0A">
          <w:rPr>
            <w:noProof/>
            <w:webHidden/>
          </w:rPr>
          <w:t>18</w:t>
        </w:r>
        <w:r w:rsidRPr="007C1B0A">
          <w:rPr>
            <w:noProof/>
            <w:webHidden/>
          </w:rPr>
          <w:fldChar w:fldCharType="end"/>
        </w:r>
      </w:hyperlink>
    </w:p>
    <w:p w14:paraId="55E6E818" w14:textId="33D41323" w:rsidR="00DD5EB5" w:rsidRPr="007C1B0A" w:rsidRDefault="00DD5EB5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17966593" w:history="1">
        <w:r w:rsidRPr="007C1B0A">
          <w:rPr>
            <w:rStyle w:val="Hiperhivatkozs"/>
            <w:noProof/>
          </w:rPr>
          <w:t>2.6.1 Típusok</w:t>
        </w:r>
        <w:r w:rsidRPr="007C1B0A">
          <w:rPr>
            <w:noProof/>
            <w:webHidden/>
          </w:rPr>
          <w:tab/>
        </w:r>
        <w:r w:rsidRPr="007C1B0A">
          <w:rPr>
            <w:noProof/>
            <w:webHidden/>
          </w:rPr>
          <w:fldChar w:fldCharType="begin"/>
        </w:r>
        <w:r w:rsidRPr="007C1B0A">
          <w:rPr>
            <w:noProof/>
            <w:webHidden/>
          </w:rPr>
          <w:instrText xml:space="preserve"> PAGEREF _Toc117966593 \h </w:instrText>
        </w:r>
        <w:r w:rsidRPr="007C1B0A">
          <w:rPr>
            <w:noProof/>
            <w:webHidden/>
          </w:rPr>
        </w:r>
        <w:r w:rsidRPr="007C1B0A">
          <w:rPr>
            <w:noProof/>
            <w:webHidden/>
          </w:rPr>
          <w:fldChar w:fldCharType="separate"/>
        </w:r>
        <w:r w:rsidRPr="007C1B0A">
          <w:rPr>
            <w:noProof/>
            <w:webHidden/>
          </w:rPr>
          <w:t>19</w:t>
        </w:r>
        <w:r w:rsidRPr="007C1B0A">
          <w:rPr>
            <w:noProof/>
            <w:webHidden/>
          </w:rPr>
          <w:fldChar w:fldCharType="end"/>
        </w:r>
      </w:hyperlink>
    </w:p>
    <w:p w14:paraId="1662D323" w14:textId="6888711A" w:rsidR="00DD5EB5" w:rsidRPr="007C1B0A" w:rsidRDefault="00DD5EB5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17966594" w:history="1">
        <w:r w:rsidRPr="007C1B0A">
          <w:rPr>
            <w:rStyle w:val="Hiperhivatkozs"/>
            <w:noProof/>
          </w:rPr>
          <w:t>2.6.2 Modulok</w:t>
        </w:r>
        <w:r w:rsidRPr="007C1B0A">
          <w:rPr>
            <w:noProof/>
            <w:webHidden/>
          </w:rPr>
          <w:tab/>
        </w:r>
        <w:r w:rsidRPr="007C1B0A">
          <w:rPr>
            <w:noProof/>
            <w:webHidden/>
          </w:rPr>
          <w:fldChar w:fldCharType="begin"/>
        </w:r>
        <w:r w:rsidRPr="007C1B0A">
          <w:rPr>
            <w:noProof/>
            <w:webHidden/>
          </w:rPr>
          <w:instrText xml:space="preserve"> PAGEREF _Toc117966594 \h </w:instrText>
        </w:r>
        <w:r w:rsidRPr="007C1B0A">
          <w:rPr>
            <w:noProof/>
            <w:webHidden/>
          </w:rPr>
        </w:r>
        <w:r w:rsidRPr="007C1B0A">
          <w:rPr>
            <w:noProof/>
            <w:webHidden/>
          </w:rPr>
          <w:fldChar w:fldCharType="separate"/>
        </w:r>
        <w:r w:rsidRPr="007C1B0A">
          <w:rPr>
            <w:noProof/>
            <w:webHidden/>
          </w:rPr>
          <w:t>19</w:t>
        </w:r>
        <w:r w:rsidRPr="007C1B0A">
          <w:rPr>
            <w:noProof/>
            <w:webHidden/>
          </w:rPr>
          <w:fldChar w:fldCharType="end"/>
        </w:r>
      </w:hyperlink>
    </w:p>
    <w:p w14:paraId="684AA733" w14:textId="29377649" w:rsidR="00DD5EB5" w:rsidRPr="007C1B0A" w:rsidRDefault="00DD5EB5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17966595" w:history="1">
        <w:r w:rsidRPr="007C1B0A">
          <w:rPr>
            <w:rStyle w:val="Hiperhivatkozs"/>
            <w:noProof/>
          </w:rPr>
          <w:t>2.7 React [8]</w:t>
        </w:r>
        <w:r w:rsidRPr="007C1B0A">
          <w:rPr>
            <w:noProof/>
            <w:webHidden/>
          </w:rPr>
          <w:tab/>
        </w:r>
        <w:r w:rsidRPr="007C1B0A">
          <w:rPr>
            <w:noProof/>
            <w:webHidden/>
          </w:rPr>
          <w:fldChar w:fldCharType="begin"/>
        </w:r>
        <w:r w:rsidRPr="007C1B0A">
          <w:rPr>
            <w:noProof/>
            <w:webHidden/>
          </w:rPr>
          <w:instrText xml:space="preserve"> PAGEREF _Toc117966595 \h </w:instrText>
        </w:r>
        <w:r w:rsidRPr="007C1B0A">
          <w:rPr>
            <w:noProof/>
            <w:webHidden/>
          </w:rPr>
        </w:r>
        <w:r w:rsidRPr="007C1B0A">
          <w:rPr>
            <w:noProof/>
            <w:webHidden/>
          </w:rPr>
          <w:fldChar w:fldCharType="separate"/>
        </w:r>
        <w:r w:rsidRPr="007C1B0A">
          <w:rPr>
            <w:noProof/>
            <w:webHidden/>
          </w:rPr>
          <w:t>20</w:t>
        </w:r>
        <w:r w:rsidRPr="007C1B0A">
          <w:rPr>
            <w:noProof/>
            <w:webHidden/>
          </w:rPr>
          <w:fldChar w:fldCharType="end"/>
        </w:r>
      </w:hyperlink>
    </w:p>
    <w:p w14:paraId="12FD464B" w14:textId="0E58B421" w:rsidR="00DD5EB5" w:rsidRPr="007C1B0A" w:rsidRDefault="00DD5EB5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17966596" w:history="1">
        <w:r w:rsidRPr="007C1B0A">
          <w:rPr>
            <w:rStyle w:val="Hiperhivatkozs"/>
            <w:noProof/>
          </w:rPr>
          <w:t>3 Kapcsolódó munka</w:t>
        </w:r>
        <w:r w:rsidRPr="007C1B0A">
          <w:rPr>
            <w:noProof/>
            <w:webHidden/>
          </w:rPr>
          <w:tab/>
        </w:r>
        <w:r w:rsidRPr="007C1B0A">
          <w:rPr>
            <w:noProof/>
            <w:webHidden/>
          </w:rPr>
          <w:fldChar w:fldCharType="begin"/>
        </w:r>
        <w:r w:rsidRPr="007C1B0A">
          <w:rPr>
            <w:noProof/>
            <w:webHidden/>
          </w:rPr>
          <w:instrText xml:space="preserve"> PAGEREF _Toc117966596 \h </w:instrText>
        </w:r>
        <w:r w:rsidRPr="007C1B0A">
          <w:rPr>
            <w:noProof/>
            <w:webHidden/>
          </w:rPr>
        </w:r>
        <w:r w:rsidRPr="007C1B0A">
          <w:rPr>
            <w:noProof/>
            <w:webHidden/>
          </w:rPr>
          <w:fldChar w:fldCharType="separate"/>
        </w:r>
        <w:r w:rsidRPr="007C1B0A">
          <w:rPr>
            <w:noProof/>
            <w:webHidden/>
          </w:rPr>
          <w:t>22</w:t>
        </w:r>
        <w:r w:rsidRPr="007C1B0A">
          <w:rPr>
            <w:noProof/>
            <w:webHidden/>
          </w:rPr>
          <w:fldChar w:fldCharType="end"/>
        </w:r>
      </w:hyperlink>
    </w:p>
    <w:p w14:paraId="197E5AE7" w14:textId="7835A012" w:rsidR="00DD5EB5" w:rsidRPr="007C1B0A" w:rsidRDefault="00DD5EB5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17966597" w:history="1">
        <w:r w:rsidRPr="007C1B0A">
          <w:rPr>
            <w:rStyle w:val="Hiperhivatkozs"/>
            <w:noProof/>
          </w:rPr>
          <w:t>3.1 Wayland vagy X11</w:t>
        </w:r>
        <w:r w:rsidRPr="007C1B0A">
          <w:rPr>
            <w:noProof/>
            <w:webHidden/>
          </w:rPr>
          <w:tab/>
        </w:r>
        <w:r w:rsidRPr="007C1B0A">
          <w:rPr>
            <w:noProof/>
            <w:webHidden/>
          </w:rPr>
          <w:fldChar w:fldCharType="begin"/>
        </w:r>
        <w:r w:rsidRPr="007C1B0A">
          <w:rPr>
            <w:noProof/>
            <w:webHidden/>
          </w:rPr>
          <w:instrText xml:space="preserve"> PAGEREF _Toc117966597 \h </w:instrText>
        </w:r>
        <w:r w:rsidRPr="007C1B0A">
          <w:rPr>
            <w:noProof/>
            <w:webHidden/>
          </w:rPr>
        </w:r>
        <w:r w:rsidRPr="007C1B0A">
          <w:rPr>
            <w:noProof/>
            <w:webHidden/>
          </w:rPr>
          <w:fldChar w:fldCharType="separate"/>
        </w:r>
        <w:r w:rsidRPr="007C1B0A">
          <w:rPr>
            <w:noProof/>
            <w:webHidden/>
          </w:rPr>
          <w:t>22</w:t>
        </w:r>
        <w:r w:rsidRPr="007C1B0A">
          <w:rPr>
            <w:noProof/>
            <w:webHidden/>
          </w:rPr>
          <w:fldChar w:fldCharType="end"/>
        </w:r>
      </w:hyperlink>
    </w:p>
    <w:p w14:paraId="1F72177A" w14:textId="626B5E56" w:rsidR="00DD5EB5" w:rsidRPr="007C1B0A" w:rsidRDefault="00DD5EB5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17966598" w:history="1">
        <w:r w:rsidRPr="007C1B0A">
          <w:rPr>
            <w:rStyle w:val="Hiperhivatkozs"/>
            <w:noProof/>
          </w:rPr>
          <w:t>3.1.1 Kutatás és prototípus</w:t>
        </w:r>
        <w:r w:rsidRPr="007C1B0A">
          <w:rPr>
            <w:noProof/>
            <w:webHidden/>
          </w:rPr>
          <w:tab/>
        </w:r>
        <w:r w:rsidRPr="007C1B0A">
          <w:rPr>
            <w:noProof/>
            <w:webHidden/>
          </w:rPr>
          <w:fldChar w:fldCharType="begin"/>
        </w:r>
        <w:r w:rsidRPr="007C1B0A">
          <w:rPr>
            <w:noProof/>
            <w:webHidden/>
          </w:rPr>
          <w:instrText xml:space="preserve"> PAGEREF _Toc117966598 \h </w:instrText>
        </w:r>
        <w:r w:rsidRPr="007C1B0A">
          <w:rPr>
            <w:noProof/>
            <w:webHidden/>
          </w:rPr>
        </w:r>
        <w:r w:rsidRPr="007C1B0A">
          <w:rPr>
            <w:noProof/>
            <w:webHidden/>
          </w:rPr>
          <w:fldChar w:fldCharType="separate"/>
        </w:r>
        <w:r w:rsidRPr="007C1B0A">
          <w:rPr>
            <w:noProof/>
            <w:webHidden/>
          </w:rPr>
          <w:t>23</w:t>
        </w:r>
        <w:r w:rsidRPr="007C1B0A">
          <w:rPr>
            <w:noProof/>
            <w:webHidden/>
          </w:rPr>
          <w:fldChar w:fldCharType="end"/>
        </w:r>
      </w:hyperlink>
    </w:p>
    <w:p w14:paraId="76FB68B3" w14:textId="1FFDA492" w:rsidR="00DD5EB5" w:rsidRPr="007C1B0A" w:rsidRDefault="00DD5EB5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17966599" w:history="1">
        <w:r w:rsidRPr="007C1B0A">
          <w:rPr>
            <w:rStyle w:val="Hiperhivatkozs"/>
            <w:noProof/>
          </w:rPr>
          <w:t>3.1.2 Konklúzió</w:t>
        </w:r>
        <w:r w:rsidRPr="007C1B0A">
          <w:rPr>
            <w:noProof/>
            <w:webHidden/>
          </w:rPr>
          <w:tab/>
        </w:r>
        <w:r w:rsidRPr="007C1B0A">
          <w:rPr>
            <w:noProof/>
            <w:webHidden/>
          </w:rPr>
          <w:fldChar w:fldCharType="begin"/>
        </w:r>
        <w:r w:rsidRPr="007C1B0A">
          <w:rPr>
            <w:noProof/>
            <w:webHidden/>
          </w:rPr>
          <w:instrText xml:space="preserve"> PAGEREF _Toc117966599 \h </w:instrText>
        </w:r>
        <w:r w:rsidRPr="007C1B0A">
          <w:rPr>
            <w:noProof/>
            <w:webHidden/>
          </w:rPr>
        </w:r>
        <w:r w:rsidRPr="007C1B0A">
          <w:rPr>
            <w:noProof/>
            <w:webHidden/>
          </w:rPr>
          <w:fldChar w:fldCharType="separate"/>
        </w:r>
        <w:r w:rsidRPr="007C1B0A">
          <w:rPr>
            <w:noProof/>
            <w:webHidden/>
          </w:rPr>
          <w:t>24</w:t>
        </w:r>
        <w:r w:rsidRPr="007C1B0A">
          <w:rPr>
            <w:noProof/>
            <w:webHidden/>
          </w:rPr>
          <w:fldChar w:fldCharType="end"/>
        </w:r>
      </w:hyperlink>
    </w:p>
    <w:p w14:paraId="25ECA2E0" w14:textId="1751FE26" w:rsidR="00DD5EB5" w:rsidRPr="007C1B0A" w:rsidRDefault="00DD5EB5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17966600" w:history="1">
        <w:r w:rsidRPr="007C1B0A">
          <w:rPr>
            <w:rStyle w:val="Hiperhivatkozs"/>
            <w:noProof/>
          </w:rPr>
          <w:t>4 A projekt felépítése</w:t>
        </w:r>
        <w:r w:rsidRPr="007C1B0A">
          <w:rPr>
            <w:noProof/>
            <w:webHidden/>
          </w:rPr>
          <w:tab/>
        </w:r>
        <w:r w:rsidRPr="007C1B0A">
          <w:rPr>
            <w:noProof/>
            <w:webHidden/>
          </w:rPr>
          <w:fldChar w:fldCharType="begin"/>
        </w:r>
        <w:r w:rsidRPr="007C1B0A">
          <w:rPr>
            <w:noProof/>
            <w:webHidden/>
          </w:rPr>
          <w:instrText xml:space="preserve"> PAGEREF _Toc117966600 \h </w:instrText>
        </w:r>
        <w:r w:rsidRPr="007C1B0A">
          <w:rPr>
            <w:noProof/>
            <w:webHidden/>
          </w:rPr>
        </w:r>
        <w:r w:rsidRPr="007C1B0A">
          <w:rPr>
            <w:noProof/>
            <w:webHidden/>
          </w:rPr>
          <w:fldChar w:fldCharType="separate"/>
        </w:r>
        <w:r w:rsidRPr="007C1B0A">
          <w:rPr>
            <w:noProof/>
            <w:webHidden/>
          </w:rPr>
          <w:t>26</w:t>
        </w:r>
        <w:r w:rsidRPr="007C1B0A">
          <w:rPr>
            <w:noProof/>
            <w:webHidden/>
          </w:rPr>
          <w:fldChar w:fldCharType="end"/>
        </w:r>
      </w:hyperlink>
    </w:p>
    <w:p w14:paraId="02312AFE" w14:textId="59B56B3B" w:rsidR="00DD5EB5" w:rsidRPr="007C1B0A" w:rsidRDefault="00DD5EB5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17966601" w:history="1">
        <w:r w:rsidRPr="007C1B0A">
          <w:rPr>
            <w:rStyle w:val="Hiperhivatkozs"/>
            <w:noProof/>
          </w:rPr>
          <w:t>4.1 Architektúra</w:t>
        </w:r>
        <w:r w:rsidRPr="007C1B0A">
          <w:rPr>
            <w:noProof/>
            <w:webHidden/>
          </w:rPr>
          <w:tab/>
        </w:r>
        <w:r w:rsidRPr="007C1B0A">
          <w:rPr>
            <w:noProof/>
            <w:webHidden/>
          </w:rPr>
          <w:fldChar w:fldCharType="begin"/>
        </w:r>
        <w:r w:rsidRPr="007C1B0A">
          <w:rPr>
            <w:noProof/>
            <w:webHidden/>
          </w:rPr>
          <w:instrText xml:space="preserve"> PAGEREF _Toc117966601 \h </w:instrText>
        </w:r>
        <w:r w:rsidRPr="007C1B0A">
          <w:rPr>
            <w:noProof/>
            <w:webHidden/>
          </w:rPr>
        </w:r>
        <w:r w:rsidRPr="007C1B0A">
          <w:rPr>
            <w:noProof/>
            <w:webHidden/>
          </w:rPr>
          <w:fldChar w:fldCharType="separate"/>
        </w:r>
        <w:r w:rsidRPr="007C1B0A">
          <w:rPr>
            <w:noProof/>
            <w:webHidden/>
          </w:rPr>
          <w:t>26</w:t>
        </w:r>
        <w:r w:rsidRPr="007C1B0A">
          <w:rPr>
            <w:noProof/>
            <w:webHidden/>
          </w:rPr>
          <w:fldChar w:fldCharType="end"/>
        </w:r>
      </w:hyperlink>
    </w:p>
    <w:p w14:paraId="334B0DEB" w14:textId="4075E55C" w:rsidR="00DD5EB5" w:rsidRPr="007C1B0A" w:rsidRDefault="00DD5EB5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17966602" w:history="1">
        <w:r w:rsidRPr="007C1B0A">
          <w:rPr>
            <w:rStyle w:val="Hiperhivatkozs"/>
            <w:noProof/>
          </w:rPr>
          <w:t>4.2 Komponensek kommunikációja</w:t>
        </w:r>
        <w:r w:rsidRPr="007C1B0A">
          <w:rPr>
            <w:noProof/>
            <w:webHidden/>
          </w:rPr>
          <w:tab/>
        </w:r>
        <w:r w:rsidRPr="007C1B0A">
          <w:rPr>
            <w:noProof/>
            <w:webHidden/>
          </w:rPr>
          <w:fldChar w:fldCharType="begin"/>
        </w:r>
        <w:r w:rsidRPr="007C1B0A">
          <w:rPr>
            <w:noProof/>
            <w:webHidden/>
          </w:rPr>
          <w:instrText xml:space="preserve"> PAGEREF _Toc117966602 \h </w:instrText>
        </w:r>
        <w:r w:rsidRPr="007C1B0A">
          <w:rPr>
            <w:noProof/>
            <w:webHidden/>
          </w:rPr>
        </w:r>
        <w:r w:rsidRPr="007C1B0A">
          <w:rPr>
            <w:noProof/>
            <w:webHidden/>
          </w:rPr>
          <w:fldChar w:fldCharType="separate"/>
        </w:r>
        <w:r w:rsidRPr="007C1B0A">
          <w:rPr>
            <w:noProof/>
            <w:webHidden/>
          </w:rPr>
          <w:t>28</w:t>
        </w:r>
        <w:r w:rsidRPr="007C1B0A">
          <w:rPr>
            <w:noProof/>
            <w:webHidden/>
          </w:rPr>
          <w:fldChar w:fldCharType="end"/>
        </w:r>
      </w:hyperlink>
    </w:p>
    <w:p w14:paraId="6161BA53" w14:textId="2AE59B02" w:rsidR="00DD5EB5" w:rsidRPr="007C1B0A" w:rsidRDefault="00DD5EB5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17966603" w:history="1">
        <w:r w:rsidRPr="007C1B0A">
          <w:rPr>
            <w:rStyle w:val="Hiperhivatkozs"/>
            <w:noProof/>
          </w:rPr>
          <w:t>5 Linux kliens alkalmazás</w:t>
        </w:r>
        <w:r w:rsidRPr="007C1B0A">
          <w:rPr>
            <w:noProof/>
            <w:webHidden/>
          </w:rPr>
          <w:tab/>
        </w:r>
        <w:r w:rsidRPr="007C1B0A">
          <w:rPr>
            <w:noProof/>
            <w:webHidden/>
          </w:rPr>
          <w:fldChar w:fldCharType="begin"/>
        </w:r>
        <w:r w:rsidRPr="007C1B0A">
          <w:rPr>
            <w:noProof/>
            <w:webHidden/>
          </w:rPr>
          <w:instrText xml:space="preserve"> PAGEREF _Toc117966603 \h </w:instrText>
        </w:r>
        <w:r w:rsidRPr="007C1B0A">
          <w:rPr>
            <w:noProof/>
            <w:webHidden/>
          </w:rPr>
        </w:r>
        <w:r w:rsidRPr="007C1B0A">
          <w:rPr>
            <w:noProof/>
            <w:webHidden/>
          </w:rPr>
          <w:fldChar w:fldCharType="separate"/>
        </w:r>
        <w:r w:rsidRPr="007C1B0A">
          <w:rPr>
            <w:noProof/>
            <w:webHidden/>
          </w:rPr>
          <w:t>29</w:t>
        </w:r>
        <w:r w:rsidRPr="007C1B0A">
          <w:rPr>
            <w:noProof/>
            <w:webHidden/>
          </w:rPr>
          <w:fldChar w:fldCharType="end"/>
        </w:r>
      </w:hyperlink>
    </w:p>
    <w:p w14:paraId="7D35FDB5" w14:textId="29307FEF" w:rsidR="00DD5EB5" w:rsidRPr="007C1B0A" w:rsidRDefault="00DD5EB5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17966604" w:history="1">
        <w:r w:rsidRPr="007C1B0A">
          <w:rPr>
            <w:rStyle w:val="Hiperhivatkozs"/>
            <w:noProof/>
          </w:rPr>
          <w:t>5.1 Követelmények</w:t>
        </w:r>
        <w:r w:rsidRPr="007C1B0A">
          <w:rPr>
            <w:noProof/>
            <w:webHidden/>
          </w:rPr>
          <w:tab/>
        </w:r>
        <w:r w:rsidRPr="007C1B0A">
          <w:rPr>
            <w:noProof/>
            <w:webHidden/>
          </w:rPr>
          <w:fldChar w:fldCharType="begin"/>
        </w:r>
        <w:r w:rsidRPr="007C1B0A">
          <w:rPr>
            <w:noProof/>
            <w:webHidden/>
          </w:rPr>
          <w:instrText xml:space="preserve"> PAGEREF _Toc117966604 \h </w:instrText>
        </w:r>
        <w:r w:rsidRPr="007C1B0A">
          <w:rPr>
            <w:noProof/>
            <w:webHidden/>
          </w:rPr>
        </w:r>
        <w:r w:rsidRPr="007C1B0A">
          <w:rPr>
            <w:noProof/>
            <w:webHidden/>
          </w:rPr>
          <w:fldChar w:fldCharType="separate"/>
        </w:r>
        <w:r w:rsidRPr="007C1B0A">
          <w:rPr>
            <w:noProof/>
            <w:webHidden/>
          </w:rPr>
          <w:t>29</w:t>
        </w:r>
        <w:r w:rsidRPr="007C1B0A">
          <w:rPr>
            <w:noProof/>
            <w:webHidden/>
          </w:rPr>
          <w:fldChar w:fldCharType="end"/>
        </w:r>
      </w:hyperlink>
    </w:p>
    <w:p w14:paraId="1B52F6C0" w14:textId="4DC5A2FC" w:rsidR="00DD5EB5" w:rsidRPr="007C1B0A" w:rsidRDefault="00DD5EB5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17966605" w:history="1">
        <w:r w:rsidRPr="007C1B0A">
          <w:rPr>
            <w:rStyle w:val="Hiperhivatkozs"/>
            <w:noProof/>
          </w:rPr>
          <w:t>5.2 Az alkalmazás tervezése</w:t>
        </w:r>
        <w:r w:rsidRPr="007C1B0A">
          <w:rPr>
            <w:noProof/>
            <w:webHidden/>
          </w:rPr>
          <w:tab/>
        </w:r>
        <w:r w:rsidRPr="007C1B0A">
          <w:rPr>
            <w:noProof/>
            <w:webHidden/>
          </w:rPr>
          <w:fldChar w:fldCharType="begin"/>
        </w:r>
        <w:r w:rsidRPr="007C1B0A">
          <w:rPr>
            <w:noProof/>
            <w:webHidden/>
          </w:rPr>
          <w:instrText xml:space="preserve"> PAGEREF _Toc117966605 \h </w:instrText>
        </w:r>
        <w:r w:rsidRPr="007C1B0A">
          <w:rPr>
            <w:noProof/>
            <w:webHidden/>
          </w:rPr>
        </w:r>
        <w:r w:rsidRPr="007C1B0A">
          <w:rPr>
            <w:noProof/>
            <w:webHidden/>
          </w:rPr>
          <w:fldChar w:fldCharType="separate"/>
        </w:r>
        <w:r w:rsidRPr="007C1B0A">
          <w:rPr>
            <w:noProof/>
            <w:webHidden/>
          </w:rPr>
          <w:t>29</w:t>
        </w:r>
        <w:r w:rsidRPr="007C1B0A">
          <w:rPr>
            <w:noProof/>
            <w:webHidden/>
          </w:rPr>
          <w:fldChar w:fldCharType="end"/>
        </w:r>
      </w:hyperlink>
    </w:p>
    <w:p w14:paraId="58D0F01A" w14:textId="19496AEA" w:rsidR="00DD5EB5" w:rsidRPr="007C1B0A" w:rsidRDefault="00DD5EB5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17966606" w:history="1">
        <w:r w:rsidRPr="007C1B0A">
          <w:rPr>
            <w:rStyle w:val="Hiperhivatkozs"/>
            <w:noProof/>
          </w:rPr>
          <w:t>5.3 Kurzormozgás adatok</w:t>
        </w:r>
        <w:r w:rsidRPr="007C1B0A">
          <w:rPr>
            <w:noProof/>
            <w:webHidden/>
          </w:rPr>
          <w:tab/>
        </w:r>
        <w:r w:rsidRPr="007C1B0A">
          <w:rPr>
            <w:noProof/>
            <w:webHidden/>
          </w:rPr>
          <w:fldChar w:fldCharType="begin"/>
        </w:r>
        <w:r w:rsidRPr="007C1B0A">
          <w:rPr>
            <w:noProof/>
            <w:webHidden/>
          </w:rPr>
          <w:instrText xml:space="preserve"> PAGEREF _Toc117966606 \h </w:instrText>
        </w:r>
        <w:r w:rsidRPr="007C1B0A">
          <w:rPr>
            <w:noProof/>
            <w:webHidden/>
          </w:rPr>
        </w:r>
        <w:r w:rsidRPr="007C1B0A">
          <w:rPr>
            <w:noProof/>
            <w:webHidden/>
          </w:rPr>
          <w:fldChar w:fldCharType="separate"/>
        </w:r>
        <w:r w:rsidRPr="007C1B0A">
          <w:rPr>
            <w:noProof/>
            <w:webHidden/>
          </w:rPr>
          <w:t>30</w:t>
        </w:r>
        <w:r w:rsidRPr="007C1B0A">
          <w:rPr>
            <w:noProof/>
            <w:webHidden/>
          </w:rPr>
          <w:fldChar w:fldCharType="end"/>
        </w:r>
      </w:hyperlink>
    </w:p>
    <w:p w14:paraId="6297F2CE" w14:textId="011A8E90" w:rsidR="00DD5EB5" w:rsidRPr="007C1B0A" w:rsidRDefault="00DD5EB5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17966607" w:history="1">
        <w:r w:rsidRPr="007C1B0A">
          <w:rPr>
            <w:rStyle w:val="Hiperhivatkozs"/>
            <w:noProof/>
          </w:rPr>
          <w:t>5.4 Metaadatok</w:t>
        </w:r>
        <w:r w:rsidRPr="007C1B0A">
          <w:rPr>
            <w:noProof/>
            <w:webHidden/>
          </w:rPr>
          <w:tab/>
        </w:r>
        <w:r w:rsidRPr="007C1B0A">
          <w:rPr>
            <w:noProof/>
            <w:webHidden/>
          </w:rPr>
          <w:fldChar w:fldCharType="begin"/>
        </w:r>
        <w:r w:rsidRPr="007C1B0A">
          <w:rPr>
            <w:noProof/>
            <w:webHidden/>
          </w:rPr>
          <w:instrText xml:space="preserve"> PAGEREF _Toc117966607 \h </w:instrText>
        </w:r>
        <w:r w:rsidRPr="007C1B0A">
          <w:rPr>
            <w:noProof/>
            <w:webHidden/>
          </w:rPr>
        </w:r>
        <w:r w:rsidRPr="007C1B0A">
          <w:rPr>
            <w:noProof/>
            <w:webHidden/>
          </w:rPr>
          <w:fldChar w:fldCharType="separate"/>
        </w:r>
        <w:r w:rsidRPr="007C1B0A">
          <w:rPr>
            <w:noProof/>
            <w:webHidden/>
          </w:rPr>
          <w:t>30</w:t>
        </w:r>
        <w:r w:rsidRPr="007C1B0A">
          <w:rPr>
            <w:noProof/>
            <w:webHidden/>
          </w:rPr>
          <w:fldChar w:fldCharType="end"/>
        </w:r>
      </w:hyperlink>
    </w:p>
    <w:p w14:paraId="7A4AAF1C" w14:textId="2D1989EC" w:rsidR="00DD5EB5" w:rsidRPr="007C1B0A" w:rsidRDefault="00DD5EB5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17966608" w:history="1">
        <w:r w:rsidRPr="007C1B0A">
          <w:rPr>
            <w:rStyle w:val="Hiperhivatkozs"/>
            <w:noProof/>
          </w:rPr>
          <w:t>5.5 A felhasználó státusza</w:t>
        </w:r>
        <w:r w:rsidRPr="007C1B0A">
          <w:rPr>
            <w:noProof/>
            <w:webHidden/>
          </w:rPr>
          <w:tab/>
        </w:r>
        <w:r w:rsidRPr="007C1B0A">
          <w:rPr>
            <w:noProof/>
            <w:webHidden/>
          </w:rPr>
          <w:fldChar w:fldCharType="begin"/>
        </w:r>
        <w:r w:rsidRPr="007C1B0A">
          <w:rPr>
            <w:noProof/>
            <w:webHidden/>
          </w:rPr>
          <w:instrText xml:space="preserve"> PAGEREF _Toc117966608 \h </w:instrText>
        </w:r>
        <w:r w:rsidRPr="007C1B0A">
          <w:rPr>
            <w:noProof/>
            <w:webHidden/>
          </w:rPr>
        </w:r>
        <w:r w:rsidRPr="007C1B0A">
          <w:rPr>
            <w:noProof/>
            <w:webHidden/>
          </w:rPr>
          <w:fldChar w:fldCharType="separate"/>
        </w:r>
        <w:r w:rsidRPr="007C1B0A">
          <w:rPr>
            <w:noProof/>
            <w:webHidden/>
          </w:rPr>
          <w:t>30</w:t>
        </w:r>
        <w:r w:rsidRPr="007C1B0A">
          <w:rPr>
            <w:noProof/>
            <w:webHidden/>
          </w:rPr>
          <w:fldChar w:fldCharType="end"/>
        </w:r>
      </w:hyperlink>
    </w:p>
    <w:p w14:paraId="1E2CC30E" w14:textId="36C575DE" w:rsidR="00DD5EB5" w:rsidRPr="007C1B0A" w:rsidRDefault="00DD5EB5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17966609" w:history="1">
        <w:r w:rsidRPr="007C1B0A">
          <w:rPr>
            <w:rStyle w:val="Hiperhivatkozs"/>
            <w:noProof/>
          </w:rPr>
          <w:t>5.6 Konfigurációs lehetőségek</w:t>
        </w:r>
        <w:r w:rsidRPr="007C1B0A">
          <w:rPr>
            <w:noProof/>
            <w:webHidden/>
          </w:rPr>
          <w:tab/>
        </w:r>
        <w:r w:rsidRPr="007C1B0A">
          <w:rPr>
            <w:noProof/>
            <w:webHidden/>
          </w:rPr>
          <w:fldChar w:fldCharType="begin"/>
        </w:r>
        <w:r w:rsidRPr="007C1B0A">
          <w:rPr>
            <w:noProof/>
            <w:webHidden/>
          </w:rPr>
          <w:instrText xml:space="preserve"> PAGEREF _Toc117966609 \h </w:instrText>
        </w:r>
        <w:r w:rsidRPr="007C1B0A">
          <w:rPr>
            <w:noProof/>
            <w:webHidden/>
          </w:rPr>
        </w:r>
        <w:r w:rsidRPr="007C1B0A">
          <w:rPr>
            <w:noProof/>
            <w:webHidden/>
          </w:rPr>
          <w:fldChar w:fldCharType="separate"/>
        </w:r>
        <w:r w:rsidRPr="007C1B0A">
          <w:rPr>
            <w:noProof/>
            <w:webHidden/>
          </w:rPr>
          <w:t>30</w:t>
        </w:r>
        <w:r w:rsidRPr="007C1B0A">
          <w:rPr>
            <w:noProof/>
            <w:webHidden/>
          </w:rPr>
          <w:fldChar w:fldCharType="end"/>
        </w:r>
      </w:hyperlink>
    </w:p>
    <w:p w14:paraId="3643A98F" w14:textId="4DC57D3D" w:rsidR="00DD5EB5" w:rsidRPr="007C1B0A" w:rsidRDefault="00DD5EB5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17966610" w:history="1">
        <w:r w:rsidRPr="007C1B0A">
          <w:rPr>
            <w:rStyle w:val="Hiperhivatkozs"/>
            <w:noProof/>
          </w:rPr>
          <w:t>6 Backend szerver</w:t>
        </w:r>
        <w:r w:rsidRPr="007C1B0A">
          <w:rPr>
            <w:noProof/>
            <w:webHidden/>
          </w:rPr>
          <w:tab/>
        </w:r>
        <w:r w:rsidRPr="007C1B0A">
          <w:rPr>
            <w:noProof/>
            <w:webHidden/>
          </w:rPr>
          <w:fldChar w:fldCharType="begin"/>
        </w:r>
        <w:r w:rsidRPr="007C1B0A">
          <w:rPr>
            <w:noProof/>
            <w:webHidden/>
          </w:rPr>
          <w:instrText xml:space="preserve"> PAGEREF _Toc117966610 \h </w:instrText>
        </w:r>
        <w:r w:rsidRPr="007C1B0A">
          <w:rPr>
            <w:noProof/>
            <w:webHidden/>
          </w:rPr>
        </w:r>
        <w:r w:rsidRPr="007C1B0A">
          <w:rPr>
            <w:noProof/>
            <w:webHidden/>
          </w:rPr>
          <w:fldChar w:fldCharType="separate"/>
        </w:r>
        <w:r w:rsidRPr="007C1B0A">
          <w:rPr>
            <w:noProof/>
            <w:webHidden/>
          </w:rPr>
          <w:t>31</w:t>
        </w:r>
        <w:r w:rsidRPr="007C1B0A">
          <w:rPr>
            <w:noProof/>
            <w:webHidden/>
          </w:rPr>
          <w:fldChar w:fldCharType="end"/>
        </w:r>
      </w:hyperlink>
    </w:p>
    <w:p w14:paraId="5CCC92A3" w14:textId="2988B3DD" w:rsidR="00DD5EB5" w:rsidRPr="007C1B0A" w:rsidRDefault="00DD5EB5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17966611" w:history="1">
        <w:r w:rsidRPr="007C1B0A">
          <w:rPr>
            <w:rStyle w:val="Hiperhivatkozs"/>
            <w:noProof/>
          </w:rPr>
          <w:t>7 Webes vékonykliens</w:t>
        </w:r>
        <w:r w:rsidRPr="007C1B0A">
          <w:rPr>
            <w:noProof/>
            <w:webHidden/>
          </w:rPr>
          <w:tab/>
        </w:r>
        <w:r w:rsidRPr="007C1B0A">
          <w:rPr>
            <w:noProof/>
            <w:webHidden/>
          </w:rPr>
          <w:fldChar w:fldCharType="begin"/>
        </w:r>
        <w:r w:rsidRPr="007C1B0A">
          <w:rPr>
            <w:noProof/>
            <w:webHidden/>
          </w:rPr>
          <w:instrText xml:space="preserve"> PAGEREF _Toc117966611 \h </w:instrText>
        </w:r>
        <w:r w:rsidRPr="007C1B0A">
          <w:rPr>
            <w:noProof/>
            <w:webHidden/>
          </w:rPr>
        </w:r>
        <w:r w:rsidRPr="007C1B0A">
          <w:rPr>
            <w:noProof/>
            <w:webHidden/>
          </w:rPr>
          <w:fldChar w:fldCharType="separate"/>
        </w:r>
        <w:r w:rsidRPr="007C1B0A">
          <w:rPr>
            <w:noProof/>
            <w:webHidden/>
          </w:rPr>
          <w:t>32</w:t>
        </w:r>
        <w:r w:rsidRPr="007C1B0A">
          <w:rPr>
            <w:noProof/>
            <w:webHidden/>
          </w:rPr>
          <w:fldChar w:fldCharType="end"/>
        </w:r>
      </w:hyperlink>
    </w:p>
    <w:p w14:paraId="2F226031" w14:textId="4E441950" w:rsidR="00DD5EB5" w:rsidRPr="007C1B0A" w:rsidRDefault="00DD5EB5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17966612" w:history="1">
        <w:r w:rsidRPr="007C1B0A">
          <w:rPr>
            <w:rStyle w:val="Hiperhivatkozs"/>
            <w:noProof/>
          </w:rPr>
          <w:t>8 Elvégzett munka értékelése</w:t>
        </w:r>
        <w:r w:rsidRPr="007C1B0A">
          <w:rPr>
            <w:noProof/>
            <w:webHidden/>
          </w:rPr>
          <w:tab/>
        </w:r>
        <w:r w:rsidRPr="007C1B0A">
          <w:rPr>
            <w:noProof/>
            <w:webHidden/>
          </w:rPr>
          <w:fldChar w:fldCharType="begin"/>
        </w:r>
        <w:r w:rsidRPr="007C1B0A">
          <w:rPr>
            <w:noProof/>
            <w:webHidden/>
          </w:rPr>
          <w:instrText xml:space="preserve"> PAGEREF _Toc117966612 \h </w:instrText>
        </w:r>
        <w:r w:rsidRPr="007C1B0A">
          <w:rPr>
            <w:noProof/>
            <w:webHidden/>
          </w:rPr>
        </w:r>
        <w:r w:rsidRPr="007C1B0A">
          <w:rPr>
            <w:noProof/>
            <w:webHidden/>
          </w:rPr>
          <w:fldChar w:fldCharType="separate"/>
        </w:r>
        <w:r w:rsidRPr="007C1B0A">
          <w:rPr>
            <w:noProof/>
            <w:webHidden/>
          </w:rPr>
          <w:t>33</w:t>
        </w:r>
        <w:r w:rsidRPr="007C1B0A">
          <w:rPr>
            <w:noProof/>
            <w:webHidden/>
          </w:rPr>
          <w:fldChar w:fldCharType="end"/>
        </w:r>
      </w:hyperlink>
    </w:p>
    <w:p w14:paraId="54D0FDA2" w14:textId="68D3CBE3" w:rsidR="00DD5EB5" w:rsidRPr="007C1B0A" w:rsidRDefault="00DD5EB5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17966613" w:history="1">
        <w:r w:rsidRPr="007C1B0A">
          <w:rPr>
            <w:rStyle w:val="Hiperhivatkozs"/>
            <w:noProof/>
          </w:rPr>
          <w:t>8.1 Tesztelés</w:t>
        </w:r>
        <w:r w:rsidRPr="007C1B0A">
          <w:rPr>
            <w:noProof/>
            <w:webHidden/>
          </w:rPr>
          <w:tab/>
        </w:r>
        <w:r w:rsidRPr="007C1B0A">
          <w:rPr>
            <w:noProof/>
            <w:webHidden/>
          </w:rPr>
          <w:fldChar w:fldCharType="begin"/>
        </w:r>
        <w:r w:rsidRPr="007C1B0A">
          <w:rPr>
            <w:noProof/>
            <w:webHidden/>
          </w:rPr>
          <w:instrText xml:space="preserve"> PAGEREF _Toc117966613 \h </w:instrText>
        </w:r>
        <w:r w:rsidRPr="007C1B0A">
          <w:rPr>
            <w:noProof/>
            <w:webHidden/>
          </w:rPr>
        </w:r>
        <w:r w:rsidRPr="007C1B0A">
          <w:rPr>
            <w:noProof/>
            <w:webHidden/>
          </w:rPr>
          <w:fldChar w:fldCharType="separate"/>
        </w:r>
        <w:r w:rsidRPr="007C1B0A">
          <w:rPr>
            <w:noProof/>
            <w:webHidden/>
          </w:rPr>
          <w:t>33</w:t>
        </w:r>
        <w:r w:rsidRPr="007C1B0A">
          <w:rPr>
            <w:noProof/>
            <w:webHidden/>
          </w:rPr>
          <w:fldChar w:fldCharType="end"/>
        </w:r>
      </w:hyperlink>
    </w:p>
    <w:p w14:paraId="709F14C7" w14:textId="79D00965" w:rsidR="00DD5EB5" w:rsidRPr="007C1B0A" w:rsidRDefault="00DD5EB5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17966614" w:history="1">
        <w:r w:rsidRPr="007C1B0A">
          <w:rPr>
            <w:rStyle w:val="Hiperhivatkozs"/>
            <w:noProof/>
          </w:rPr>
          <w:t>9 Összefoglalás</w:t>
        </w:r>
        <w:r w:rsidRPr="007C1B0A">
          <w:rPr>
            <w:noProof/>
            <w:webHidden/>
          </w:rPr>
          <w:tab/>
        </w:r>
        <w:r w:rsidRPr="007C1B0A">
          <w:rPr>
            <w:noProof/>
            <w:webHidden/>
          </w:rPr>
          <w:fldChar w:fldCharType="begin"/>
        </w:r>
        <w:r w:rsidRPr="007C1B0A">
          <w:rPr>
            <w:noProof/>
            <w:webHidden/>
          </w:rPr>
          <w:instrText xml:space="preserve"> PAGEREF _Toc117966614 \h </w:instrText>
        </w:r>
        <w:r w:rsidRPr="007C1B0A">
          <w:rPr>
            <w:noProof/>
            <w:webHidden/>
          </w:rPr>
        </w:r>
        <w:r w:rsidRPr="007C1B0A">
          <w:rPr>
            <w:noProof/>
            <w:webHidden/>
          </w:rPr>
          <w:fldChar w:fldCharType="separate"/>
        </w:r>
        <w:r w:rsidRPr="007C1B0A">
          <w:rPr>
            <w:noProof/>
            <w:webHidden/>
          </w:rPr>
          <w:t>34</w:t>
        </w:r>
        <w:r w:rsidRPr="007C1B0A">
          <w:rPr>
            <w:noProof/>
            <w:webHidden/>
          </w:rPr>
          <w:fldChar w:fldCharType="end"/>
        </w:r>
      </w:hyperlink>
    </w:p>
    <w:p w14:paraId="21ED09D6" w14:textId="0D88673E" w:rsidR="00DD5EB5" w:rsidRPr="007C1B0A" w:rsidRDefault="00DD5EB5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17966615" w:history="1">
        <w:r w:rsidRPr="007C1B0A">
          <w:rPr>
            <w:rStyle w:val="Hiperhivatkozs"/>
            <w:noProof/>
          </w:rPr>
          <w:t>9.1 Konklúzió</w:t>
        </w:r>
        <w:r w:rsidRPr="007C1B0A">
          <w:rPr>
            <w:noProof/>
            <w:webHidden/>
          </w:rPr>
          <w:tab/>
        </w:r>
        <w:r w:rsidRPr="007C1B0A">
          <w:rPr>
            <w:noProof/>
            <w:webHidden/>
          </w:rPr>
          <w:fldChar w:fldCharType="begin"/>
        </w:r>
        <w:r w:rsidRPr="007C1B0A">
          <w:rPr>
            <w:noProof/>
            <w:webHidden/>
          </w:rPr>
          <w:instrText xml:space="preserve"> PAGEREF _Toc117966615 \h </w:instrText>
        </w:r>
        <w:r w:rsidRPr="007C1B0A">
          <w:rPr>
            <w:noProof/>
            <w:webHidden/>
          </w:rPr>
        </w:r>
        <w:r w:rsidRPr="007C1B0A">
          <w:rPr>
            <w:noProof/>
            <w:webHidden/>
          </w:rPr>
          <w:fldChar w:fldCharType="separate"/>
        </w:r>
        <w:r w:rsidRPr="007C1B0A">
          <w:rPr>
            <w:noProof/>
            <w:webHidden/>
          </w:rPr>
          <w:t>34</w:t>
        </w:r>
        <w:r w:rsidRPr="007C1B0A">
          <w:rPr>
            <w:noProof/>
            <w:webHidden/>
          </w:rPr>
          <w:fldChar w:fldCharType="end"/>
        </w:r>
      </w:hyperlink>
    </w:p>
    <w:p w14:paraId="1D9F0DD1" w14:textId="7491E6CC" w:rsidR="00DD5EB5" w:rsidRPr="007C1B0A" w:rsidRDefault="00DD5EB5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17966616" w:history="1">
        <w:r w:rsidRPr="007C1B0A">
          <w:rPr>
            <w:rStyle w:val="Hiperhivatkozs"/>
            <w:noProof/>
          </w:rPr>
          <w:t>10 Köszönetnyilvánítás</w:t>
        </w:r>
        <w:r w:rsidRPr="007C1B0A">
          <w:rPr>
            <w:noProof/>
            <w:webHidden/>
          </w:rPr>
          <w:tab/>
        </w:r>
        <w:r w:rsidRPr="007C1B0A">
          <w:rPr>
            <w:noProof/>
            <w:webHidden/>
          </w:rPr>
          <w:fldChar w:fldCharType="begin"/>
        </w:r>
        <w:r w:rsidRPr="007C1B0A">
          <w:rPr>
            <w:noProof/>
            <w:webHidden/>
          </w:rPr>
          <w:instrText xml:space="preserve"> PAGEREF _Toc117966616 \h </w:instrText>
        </w:r>
        <w:r w:rsidRPr="007C1B0A">
          <w:rPr>
            <w:noProof/>
            <w:webHidden/>
          </w:rPr>
        </w:r>
        <w:r w:rsidRPr="007C1B0A">
          <w:rPr>
            <w:noProof/>
            <w:webHidden/>
          </w:rPr>
          <w:fldChar w:fldCharType="separate"/>
        </w:r>
        <w:r w:rsidRPr="007C1B0A">
          <w:rPr>
            <w:noProof/>
            <w:webHidden/>
          </w:rPr>
          <w:t>35</w:t>
        </w:r>
        <w:r w:rsidRPr="007C1B0A">
          <w:rPr>
            <w:noProof/>
            <w:webHidden/>
          </w:rPr>
          <w:fldChar w:fldCharType="end"/>
        </w:r>
      </w:hyperlink>
    </w:p>
    <w:p w14:paraId="79E1D1CE" w14:textId="141F5A9E" w:rsidR="00DD5EB5" w:rsidRPr="007C1B0A" w:rsidRDefault="00DD5EB5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17966617" w:history="1">
        <w:r w:rsidRPr="007C1B0A">
          <w:rPr>
            <w:rStyle w:val="Hiperhivatkozs"/>
            <w:noProof/>
          </w:rPr>
          <w:t>11 Irodalomjegyzék</w:t>
        </w:r>
        <w:r w:rsidRPr="007C1B0A">
          <w:rPr>
            <w:noProof/>
            <w:webHidden/>
          </w:rPr>
          <w:tab/>
        </w:r>
        <w:r w:rsidRPr="007C1B0A">
          <w:rPr>
            <w:noProof/>
            <w:webHidden/>
          </w:rPr>
          <w:fldChar w:fldCharType="begin"/>
        </w:r>
        <w:r w:rsidRPr="007C1B0A">
          <w:rPr>
            <w:noProof/>
            <w:webHidden/>
          </w:rPr>
          <w:instrText xml:space="preserve"> PAGEREF _Toc117966617 \h </w:instrText>
        </w:r>
        <w:r w:rsidRPr="007C1B0A">
          <w:rPr>
            <w:noProof/>
            <w:webHidden/>
          </w:rPr>
        </w:r>
        <w:r w:rsidRPr="007C1B0A">
          <w:rPr>
            <w:noProof/>
            <w:webHidden/>
          </w:rPr>
          <w:fldChar w:fldCharType="separate"/>
        </w:r>
        <w:r w:rsidRPr="007C1B0A">
          <w:rPr>
            <w:noProof/>
            <w:webHidden/>
          </w:rPr>
          <w:t>36</w:t>
        </w:r>
        <w:r w:rsidRPr="007C1B0A">
          <w:rPr>
            <w:noProof/>
            <w:webHidden/>
          </w:rPr>
          <w:fldChar w:fldCharType="end"/>
        </w:r>
      </w:hyperlink>
    </w:p>
    <w:p w14:paraId="673AC598" w14:textId="5EB8672B" w:rsidR="00DD5EB5" w:rsidRPr="007C1B0A" w:rsidRDefault="00DD5EB5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17966618" w:history="1">
        <w:r w:rsidRPr="007C1B0A">
          <w:rPr>
            <w:rStyle w:val="Hiperhivatkozs"/>
            <w:noProof/>
          </w:rPr>
          <w:t>12 Függelék</w:t>
        </w:r>
        <w:r w:rsidRPr="007C1B0A">
          <w:rPr>
            <w:noProof/>
            <w:webHidden/>
          </w:rPr>
          <w:tab/>
        </w:r>
        <w:r w:rsidRPr="007C1B0A">
          <w:rPr>
            <w:noProof/>
            <w:webHidden/>
          </w:rPr>
          <w:fldChar w:fldCharType="begin"/>
        </w:r>
        <w:r w:rsidRPr="007C1B0A">
          <w:rPr>
            <w:noProof/>
            <w:webHidden/>
          </w:rPr>
          <w:instrText xml:space="preserve"> PAGEREF _Toc117966618 \h </w:instrText>
        </w:r>
        <w:r w:rsidRPr="007C1B0A">
          <w:rPr>
            <w:noProof/>
            <w:webHidden/>
          </w:rPr>
        </w:r>
        <w:r w:rsidRPr="007C1B0A">
          <w:rPr>
            <w:noProof/>
            <w:webHidden/>
          </w:rPr>
          <w:fldChar w:fldCharType="separate"/>
        </w:r>
        <w:r w:rsidRPr="007C1B0A">
          <w:rPr>
            <w:noProof/>
            <w:webHidden/>
          </w:rPr>
          <w:t>37</w:t>
        </w:r>
        <w:r w:rsidRPr="007C1B0A">
          <w:rPr>
            <w:noProof/>
            <w:webHidden/>
          </w:rPr>
          <w:fldChar w:fldCharType="end"/>
        </w:r>
      </w:hyperlink>
    </w:p>
    <w:p w14:paraId="54BB3880" w14:textId="3C7A2CF6" w:rsidR="00DD5EB5" w:rsidRPr="007C1B0A" w:rsidRDefault="00DD5EB5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17966619" w:history="1">
        <w:r w:rsidRPr="007C1B0A">
          <w:rPr>
            <w:rStyle w:val="Hiperhivatkozs"/>
            <w:noProof/>
          </w:rPr>
          <w:t>12.1 Esemény séma</w:t>
        </w:r>
        <w:r w:rsidRPr="007C1B0A">
          <w:rPr>
            <w:noProof/>
            <w:webHidden/>
          </w:rPr>
          <w:tab/>
        </w:r>
        <w:r w:rsidRPr="007C1B0A">
          <w:rPr>
            <w:noProof/>
            <w:webHidden/>
          </w:rPr>
          <w:fldChar w:fldCharType="begin"/>
        </w:r>
        <w:r w:rsidRPr="007C1B0A">
          <w:rPr>
            <w:noProof/>
            <w:webHidden/>
          </w:rPr>
          <w:instrText xml:space="preserve"> PAGEREF _Toc117966619 \h </w:instrText>
        </w:r>
        <w:r w:rsidRPr="007C1B0A">
          <w:rPr>
            <w:noProof/>
            <w:webHidden/>
          </w:rPr>
        </w:r>
        <w:r w:rsidRPr="007C1B0A">
          <w:rPr>
            <w:noProof/>
            <w:webHidden/>
          </w:rPr>
          <w:fldChar w:fldCharType="separate"/>
        </w:r>
        <w:r w:rsidRPr="007C1B0A">
          <w:rPr>
            <w:noProof/>
            <w:webHidden/>
          </w:rPr>
          <w:t>37</w:t>
        </w:r>
        <w:r w:rsidRPr="007C1B0A">
          <w:rPr>
            <w:noProof/>
            <w:webHidden/>
          </w:rPr>
          <w:fldChar w:fldCharType="end"/>
        </w:r>
      </w:hyperlink>
    </w:p>
    <w:p w14:paraId="45012F29" w14:textId="2D737000" w:rsidR="00730B3C" w:rsidRPr="007C1B0A" w:rsidRDefault="00730B3C">
      <w:r w:rsidRPr="007C1B0A">
        <w:rPr>
          <w:b/>
          <w:bCs/>
        </w:rPr>
        <w:fldChar w:fldCharType="end"/>
      </w:r>
    </w:p>
    <w:p w14:paraId="597B17CD" w14:textId="77777777" w:rsidR="0063585C" w:rsidRPr="007C1B0A" w:rsidRDefault="0063585C" w:rsidP="00A35FFF">
      <w:pPr>
        <w:pStyle w:val="Kpalrs"/>
      </w:pPr>
    </w:p>
    <w:p w14:paraId="624D007E" w14:textId="77777777" w:rsidR="00681E99" w:rsidRPr="007C1B0A" w:rsidRDefault="00681E99" w:rsidP="00854BDC">
      <w:pPr>
        <w:pStyle w:val="Nyilatkozatcm"/>
      </w:pPr>
      <w:r w:rsidRPr="007C1B0A">
        <w:lastRenderedPageBreak/>
        <w:t>Hallgatói nyilatkozat</w:t>
      </w:r>
    </w:p>
    <w:p w14:paraId="3F18C6A1" w14:textId="3D0972E9" w:rsidR="00681E99" w:rsidRPr="007C1B0A" w:rsidRDefault="00681E99" w:rsidP="005E01E0">
      <w:pPr>
        <w:pStyle w:val="Nyilatkozatszveg"/>
      </w:pPr>
      <w:r w:rsidRPr="007C1B0A">
        <w:t xml:space="preserve">Alulírott </w:t>
      </w:r>
      <w:r w:rsidR="007423EA" w:rsidRPr="007C1B0A">
        <w:rPr>
          <w:b/>
          <w:bCs/>
        </w:rPr>
        <w:t>Sándor Dávid</w:t>
      </w:r>
      <w:r w:rsidRPr="007C1B0A">
        <w:t>, szigorló hallgató kijelentem, hogy ezt a diplomatervet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14:paraId="3488D4B2" w14:textId="77777777" w:rsidR="00681E99" w:rsidRPr="007C1B0A" w:rsidRDefault="00681E99" w:rsidP="005E01E0">
      <w:pPr>
        <w:pStyle w:val="Nyilatkozatszveg"/>
      </w:pPr>
      <w:r w:rsidRPr="007C1B0A">
        <w:t>Hozzájárulok, hogy a jel</w:t>
      </w:r>
      <w:r w:rsidR="00630A92" w:rsidRPr="007C1B0A">
        <w:t>en munkám alapadatait (szerző</w:t>
      </w:r>
      <w:r w:rsidRPr="007C1B0A">
        <w:t xml:space="preserve">, cím, angol és magyar nyelvű tartalmi kivonat, készítés éve, konzulens(ek) neve) a BME VIK nyilvánosan hozzáférhető elektronikus formában, a munka teljes szövegét pedig az egyetem belső hálózatán keresztül (vagy </w:t>
      </w:r>
      <w:r w:rsidR="00730B3C" w:rsidRPr="007C1B0A">
        <w:t>hitelesített</w:t>
      </w:r>
      <w:r w:rsidRPr="007C1B0A">
        <w:t xml:space="preserve"> felhasználók számára) közzétegye. Kijelentem, hogy a benyújtott munka és annak elektronikus verziója megegyezik. Dékáni engedéllyel titkosított diplomatervek esetén a dolgozat szövege csak 3 év </w:t>
      </w:r>
      <w:r w:rsidR="002D7DA9" w:rsidRPr="007C1B0A">
        <w:t>eltelte után</w:t>
      </w:r>
      <w:r w:rsidRPr="007C1B0A">
        <w:t xml:space="preserve"> válik hozzáférhetővé.</w:t>
      </w:r>
    </w:p>
    <w:p w14:paraId="00549213" w14:textId="7D6E97B8" w:rsidR="00681E99" w:rsidRPr="007C1B0A" w:rsidRDefault="00681E99" w:rsidP="00681E99">
      <w:pPr>
        <w:pStyle w:val="Nyilatkozatkeltezs"/>
      </w:pPr>
      <w:r w:rsidRPr="007C1B0A">
        <w:t xml:space="preserve">Kelt: Budapest, </w:t>
      </w:r>
      <w:r w:rsidR="00630A92" w:rsidRPr="007C1B0A">
        <w:t>20</w:t>
      </w:r>
      <w:r w:rsidR="00680AF5" w:rsidRPr="007C1B0A">
        <w:t>22</w:t>
      </w:r>
      <w:r w:rsidR="00630A92" w:rsidRPr="007C1B0A">
        <w:t xml:space="preserve">. </w:t>
      </w:r>
      <w:r w:rsidR="00680AF5" w:rsidRPr="007C1B0A">
        <w:t>04</w:t>
      </w:r>
      <w:r w:rsidR="00630A92" w:rsidRPr="007C1B0A">
        <w:t xml:space="preserve">. </w:t>
      </w:r>
      <w:r w:rsidR="00680AF5" w:rsidRPr="007C1B0A">
        <w:t>21</w:t>
      </w:r>
    </w:p>
    <w:p w14:paraId="47749B79" w14:textId="77777777" w:rsidR="00681E99" w:rsidRPr="007C1B0A" w:rsidRDefault="005E01E0" w:rsidP="00854BDC">
      <w:pPr>
        <w:pStyle w:val="Nyilatkozatalrs"/>
        <w:rPr>
          <w:noProof w:val="0"/>
        </w:rPr>
      </w:pPr>
      <w:r w:rsidRPr="007C1B0A">
        <w:rPr>
          <w:noProof w:val="0"/>
        </w:rPr>
        <w:tab/>
      </w:r>
      <w:r w:rsidR="00854BDC" w:rsidRPr="007C1B0A">
        <w:rPr>
          <w:noProof w:val="0"/>
        </w:rPr>
        <w:t>...</w:t>
      </w:r>
      <w:r w:rsidRPr="007C1B0A">
        <w:rPr>
          <w:noProof w:val="0"/>
        </w:rPr>
        <w:t>…………………………………………….</w:t>
      </w:r>
    </w:p>
    <w:p w14:paraId="5F7D501E" w14:textId="75C0A685" w:rsidR="005E01E0" w:rsidRPr="007C1B0A" w:rsidRDefault="00630A92" w:rsidP="00630A92">
      <w:pPr>
        <w:pStyle w:val="Nyilatkozatalrs"/>
        <w:ind w:firstLine="634"/>
        <w:rPr>
          <w:noProof w:val="0"/>
        </w:rPr>
      </w:pPr>
      <w:r w:rsidRPr="007C1B0A">
        <w:rPr>
          <w:noProof w:val="0"/>
        </w:rPr>
        <w:t xml:space="preserve">                        </w:t>
      </w:r>
      <w:r w:rsidR="00680AF5" w:rsidRPr="007C1B0A">
        <w:rPr>
          <w:noProof w:val="0"/>
        </w:rPr>
        <w:t>Sándor Dávid</w:t>
      </w:r>
    </w:p>
    <w:p w14:paraId="65776AFC" w14:textId="77777777" w:rsidR="00854BDC" w:rsidRPr="007C1B0A" w:rsidRDefault="00854BDC" w:rsidP="00854BDC">
      <w:pPr>
        <w:pStyle w:val="Nyilatkozatszveg"/>
      </w:pPr>
    </w:p>
    <w:p w14:paraId="31502874" w14:textId="77777777" w:rsidR="00681E99" w:rsidRPr="007C1B0A" w:rsidRDefault="00681E99" w:rsidP="00267677">
      <w:pPr>
        <w:sectPr w:rsidR="00681E99" w:rsidRPr="007C1B0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B2CBAFC" w14:textId="77777777" w:rsidR="0063585C" w:rsidRPr="007C1B0A" w:rsidRDefault="0063585C" w:rsidP="00816BCB">
      <w:pPr>
        <w:pStyle w:val="Fejezetcimszmozsnlkl"/>
      </w:pPr>
      <w:bookmarkStart w:id="0" w:name="_Toc117966579"/>
      <w:r w:rsidRPr="007C1B0A">
        <w:lastRenderedPageBreak/>
        <w:t>Összefoglaló</w:t>
      </w:r>
      <w:bookmarkEnd w:id="0"/>
    </w:p>
    <w:p w14:paraId="2E0E5560" w14:textId="77777777" w:rsidR="00630A92" w:rsidRPr="007C1B0A" w:rsidRDefault="00630A92" w:rsidP="00630A92">
      <w:r w:rsidRPr="007C1B0A">
        <w:t xml:space="preserve">A szakdolgozat, vagy diplomaterv elkészítése minden egyetemi hallgató életében egy fontos mérföldkő. Lehetőséget ad arra, hogy az egyetemi évei során megtanultakat kamatoztassa és eredményeit szélesebb közönség előtt bemutassa, s mérnöki rátermettségét bizonyítsa. </w:t>
      </w:r>
      <w:r w:rsidR="0003623B" w:rsidRPr="007C1B0A">
        <w:t xml:space="preserve">Fontos azonban, hogy a dolgozat elkészítésének folyamata számos csapdát is rejt magában. Rossz időgazdálkodás, hiányos szövegszerkesztési ismeretek, illetve a dolgozat készítéséhez nélkülözhetetlen „műfaji” szabályok ismeretének hiánya könnyen oda vezethetnek, hogy egy egyébként jelentős időbefektetéssel készült kiemelkedő szoftver is csak gyengébb minősítést kapjon a gyenge minőségű dolgozat miatt. </w:t>
      </w:r>
    </w:p>
    <w:p w14:paraId="76EE1937" w14:textId="77777777" w:rsidR="0003623B" w:rsidRPr="007C1B0A" w:rsidRDefault="0003623B" w:rsidP="00630A92">
      <w:r w:rsidRPr="007C1B0A">
        <w:t xml:space="preserve">E dokumentum – amellett, hogy egy általános szerkesztési keretet ad a dolgozatodnak – összefoglalja a szakdolgozat/diplomaterv írás írott és íratlan szabályait. Összeszedjük a Word kezelésének legfontosabb részeit (címsorok, ábrák, irodalomjegyzék stb.), a dolgozat felépítésének általános tartalmi és szerkezeti irányelveit. </w:t>
      </w:r>
      <w:r w:rsidR="005334AD" w:rsidRPr="007C1B0A">
        <w:t>Bár mindenkire igazítható sablon természetesen nem létezik, megadjuk azokat az általános arányokat, oldalszámokat, amelyek betartásával jó eséllyel készíthetsz egy színvonalas dolgozatot. A részletes és pontokba szedett elvárás-lista nem csupán a dolgozat írásakor, de akár más dolgozatok értékelésekor is kiváló támpontként szolgálhat.</w:t>
      </w:r>
    </w:p>
    <w:p w14:paraId="274A4EEA" w14:textId="77777777" w:rsidR="005334AD" w:rsidRPr="007C1B0A" w:rsidRDefault="005334AD" w:rsidP="00630A92">
      <w:r w:rsidRPr="007C1B0A">
        <w:t>Az itt átadott ismeretek és szemléletmód nem csupán az aktuális feladatod leküzdésében segíthet, de hosszútávon is számos praktikus fogással bővítheti a szövegszerkesztési és dokumentumkészítési eszköztáradat.</w:t>
      </w:r>
    </w:p>
    <w:p w14:paraId="68C22B44" w14:textId="77777777" w:rsidR="0063585C" w:rsidRPr="007C1B0A" w:rsidRDefault="0063585C" w:rsidP="00816BCB">
      <w:pPr>
        <w:pStyle w:val="Fejezetcimszmozsnlkl"/>
      </w:pPr>
      <w:bookmarkStart w:id="1" w:name="_Toc117966580"/>
      <w:r w:rsidRPr="007C1B0A">
        <w:lastRenderedPageBreak/>
        <w:t>Abstract</w:t>
      </w:r>
      <w:bookmarkEnd w:id="1"/>
    </w:p>
    <w:p w14:paraId="7C02BBBF" w14:textId="77777777" w:rsidR="005334AD" w:rsidRPr="007C1B0A" w:rsidRDefault="00692605" w:rsidP="005334AD">
      <w:r w:rsidRPr="007C1B0A">
        <w:t>Ide jön a</w:t>
      </w:r>
      <w:r w:rsidR="000A7483" w:rsidRPr="007C1B0A">
        <w:t xml:space="preserve"> ½-</w:t>
      </w:r>
      <w:r w:rsidR="00D23BFC" w:rsidRPr="007C1B0A">
        <w:t>1 oldalas a</w:t>
      </w:r>
      <w:r w:rsidRPr="007C1B0A">
        <w:t>ngol nyelvű összefoglaló</w:t>
      </w:r>
      <w:r w:rsidR="000A7483" w:rsidRPr="007C1B0A">
        <w:t>, amelynek szövege a</w:t>
      </w:r>
      <w:r w:rsidR="002D0621" w:rsidRPr="007C1B0A">
        <w:t xml:space="preserve"> Diplomaterv</w:t>
      </w:r>
      <w:r w:rsidR="000A7483" w:rsidRPr="007C1B0A">
        <w:t xml:space="preserve"> Portálra külön is feltöltésre kerül</w:t>
      </w:r>
      <w:r w:rsidRPr="007C1B0A">
        <w:t>.</w:t>
      </w:r>
      <w:r w:rsidR="005334AD" w:rsidRPr="007C1B0A">
        <w:t xml:space="preserve"> Ez a magyar nyelvű összefoglaló angolra fordított változata.</w:t>
      </w:r>
    </w:p>
    <w:p w14:paraId="0FE98BBF" w14:textId="290054A9" w:rsidR="001A57BC" w:rsidRPr="007C1B0A" w:rsidRDefault="003F5425" w:rsidP="006A1B7F">
      <w:pPr>
        <w:pStyle w:val="Cmsor1"/>
      </w:pPr>
      <w:bookmarkStart w:id="2" w:name="_Toc332797397"/>
      <w:bookmarkStart w:id="3" w:name="_Toc117966581"/>
      <w:r w:rsidRPr="007C1B0A">
        <w:lastRenderedPageBreak/>
        <w:t>Bevezetés</w:t>
      </w:r>
      <w:bookmarkEnd w:id="2"/>
      <w:bookmarkEnd w:id="3"/>
    </w:p>
    <w:p w14:paraId="0CBC9D62" w14:textId="276A8AB2" w:rsidR="002D260E" w:rsidRPr="007C1B0A" w:rsidRDefault="002D260E" w:rsidP="002D260E">
      <w:r w:rsidRPr="007C1B0A">
        <w:t>A feladat bemutatása.</w:t>
      </w:r>
    </w:p>
    <w:p w14:paraId="2E4C205A" w14:textId="1104465E" w:rsidR="002D260E" w:rsidRPr="007C1B0A" w:rsidRDefault="002D260E" w:rsidP="009D6082">
      <w:pPr>
        <w:pStyle w:val="Cmsor2"/>
      </w:pPr>
      <w:bookmarkStart w:id="4" w:name="_Toc117966582"/>
      <w:r w:rsidRPr="007C1B0A">
        <w:t>Motiváció</w:t>
      </w:r>
      <w:bookmarkEnd w:id="4"/>
    </w:p>
    <w:p w14:paraId="6C0C4B2E" w14:textId="7B66FB05" w:rsidR="002D260E" w:rsidRPr="007C1B0A" w:rsidRDefault="002D260E" w:rsidP="002D260E">
      <w:r w:rsidRPr="007C1B0A">
        <w:t>A motiváció ismertetése.</w:t>
      </w:r>
    </w:p>
    <w:p w14:paraId="62D79D59" w14:textId="1A964C64" w:rsidR="002D260E" w:rsidRPr="007C1B0A" w:rsidRDefault="002D260E" w:rsidP="009D6082">
      <w:pPr>
        <w:pStyle w:val="Cmsor2"/>
      </w:pPr>
      <w:bookmarkStart w:id="5" w:name="_Toc117966583"/>
      <w:r w:rsidRPr="007C1B0A">
        <w:t>A dolgozat szerkezete</w:t>
      </w:r>
      <w:bookmarkEnd w:id="5"/>
    </w:p>
    <w:p w14:paraId="12FD6715" w14:textId="3CCAB487" w:rsidR="002D260E" w:rsidRPr="007C1B0A" w:rsidRDefault="002D260E" w:rsidP="002D260E">
      <w:r w:rsidRPr="007C1B0A">
        <w:t>A dolgozat szerkezetének bemutatása.</w:t>
      </w:r>
    </w:p>
    <w:p w14:paraId="67B8AB75" w14:textId="49DEE403" w:rsidR="00877820" w:rsidRPr="007C1B0A" w:rsidRDefault="009D6082" w:rsidP="005334AD">
      <w:pPr>
        <w:pStyle w:val="Cmsor1"/>
      </w:pPr>
      <w:bookmarkStart w:id="6" w:name="_Toc332797398"/>
      <w:bookmarkStart w:id="7" w:name="_Toc117966584"/>
      <w:r w:rsidRPr="007C1B0A">
        <w:lastRenderedPageBreak/>
        <w:t>Háttérismeretek</w:t>
      </w:r>
      <w:bookmarkEnd w:id="7"/>
    </w:p>
    <w:p w14:paraId="06DE1372" w14:textId="1E91E931" w:rsidR="00A872AB" w:rsidRPr="007C1B0A" w:rsidRDefault="00A872AB" w:rsidP="00A872AB">
      <w:r w:rsidRPr="007C1B0A">
        <w:t>A</w:t>
      </w:r>
      <w:r w:rsidR="00C37475" w:rsidRPr="007C1B0A">
        <w:t xml:space="preserve">z alábbi fejezetben olyan témakörök, fogalmak, technológiák kerülnek bemutatásra, amelyek a diplomaterv </w:t>
      </w:r>
      <w:r w:rsidR="00B927E8" w:rsidRPr="007C1B0A">
        <w:t>értelmezését segítik</w:t>
      </w:r>
      <w:r w:rsidR="00C37475" w:rsidRPr="007C1B0A">
        <w:t xml:space="preserve">. </w:t>
      </w:r>
      <w:r w:rsidR="00B927E8" w:rsidRPr="007C1B0A">
        <w:t xml:space="preserve">A fejezetnek nem célja az adott témakörök részletes dokumentációja, a hangsúly minden esetben a </w:t>
      </w:r>
      <w:r w:rsidR="000D48DF" w:rsidRPr="007C1B0A">
        <w:t>diplomaterv megértéséhez elengedhetetlen</w:t>
      </w:r>
      <w:r w:rsidR="00B748FC" w:rsidRPr="007C1B0A">
        <w:t xml:space="preserve">ül fontos </w:t>
      </w:r>
      <w:r w:rsidR="00CF172C" w:rsidRPr="007C1B0A">
        <w:t xml:space="preserve">fogalmak </w:t>
      </w:r>
      <w:r w:rsidR="00B748FC" w:rsidRPr="007C1B0A">
        <w:t>bemutatásán van.</w:t>
      </w:r>
      <w:r w:rsidR="00B17FC5" w:rsidRPr="007C1B0A">
        <w:t xml:space="preserve"> Amennyiben az Olvasó </w:t>
      </w:r>
      <w:r w:rsidR="00580135" w:rsidRPr="007C1B0A">
        <w:t>egy adott témakörhöz kapcsolódó további szakirodalmat keres, ajánlom az irodalomjegyzékben összegyűjtött források, hivatkozások</w:t>
      </w:r>
      <w:r w:rsidR="00401A45" w:rsidRPr="007C1B0A">
        <w:t xml:space="preserve"> </w:t>
      </w:r>
      <w:r w:rsidR="004137DB" w:rsidRPr="007C1B0A">
        <w:t>tanulmányozását</w:t>
      </w:r>
      <w:r w:rsidR="00401A45" w:rsidRPr="007C1B0A">
        <w:t>.</w:t>
      </w:r>
    </w:p>
    <w:p w14:paraId="067B0468" w14:textId="6992F5C8" w:rsidR="00444B68" w:rsidRPr="007C1B0A" w:rsidRDefault="00444B68" w:rsidP="00AB647B">
      <w:pPr>
        <w:pStyle w:val="Cmsor2"/>
      </w:pPr>
      <w:bookmarkStart w:id="8" w:name="_Toc117966585"/>
      <w:r w:rsidRPr="007C1B0A">
        <w:t>Biometri</w:t>
      </w:r>
      <w:r w:rsidR="007114F2" w:rsidRPr="007C1B0A">
        <w:t>kus authentikáció</w:t>
      </w:r>
      <w:bookmarkEnd w:id="8"/>
    </w:p>
    <w:p w14:paraId="00E20255" w14:textId="77777777" w:rsidR="008231B0" w:rsidRPr="007C1B0A" w:rsidRDefault="008779BE" w:rsidP="00AB647B">
      <w:r w:rsidRPr="007C1B0A">
        <w:t>A biometrikus authentikáció</w:t>
      </w:r>
      <w:r w:rsidR="00E10AE2" w:rsidRPr="007C1B0A">
        <w:t xml:space="preserve"> </w:t>
      </w:r>
      <w:r w:rsidR="0061708B" w:rsidRPr="007C1B0A">
        <w:t xml:space="preserve">alatt </w:t>
      </w:r>
      <w:r w:rsidR="000D2BA8" w:rsidRPr="007C1B0A">
        <w:t xml:space="preserve">a </w:t>
      </w:r>
      <w:r w:rsidR="0061708B" w:rsidRPr="007C1B0A">
        <w:t>hitelesítési mechanizmusok</w:t>
      </w:r>
      <w:r w:rsidR="000D2BA8" w:rsidRPr="007C1B0A">
        <w:t>nak egy olyan családját</w:t>
      </w:r>
      <w:r w:rsidR="0061708B" w:rsidRPr="007C1B0A">
        <w:t xml:space="preserve"> értjük, amelyek alapjául</w:t>
      </w:r>
      <w:r w:rsidR="00B36A50" w:rsidRPr="007C1B0A">
        <w:t xml:space="preserve"> </w:t>
      </w:r>
      <w:r w:rsidR="00214ECF" w:rsidRPr="007C1B0A">
        <w:t>valamilyen biológiai megkülönböztető jel, vagy</w:t>
      </w:r>
      <w:r w:rsidR="009A0916" w:rsidRPr="007C1B0A">
        <w:t xml:space="preserve"> viselkedésbeli karakterisztika szolgál.</w:t>
      </w:r>
      <w:r w:rsidR="00A63A9F" w:rsidRPr="007C1B0A">
        <w:t xml:space="preserve"> Általánosságban a biometrikus authentikációs megoldásokról elmondható, hogy az azonosítás alapjául </w:t>
      </w:r>
      <w:r w:rsidR="00572B20" w:rsidRPr="007C1B0A">
        <w:t xml:space="preserve">hasznát információt </w:t>
      </w:r>
      <w:r w:rsidR="00A63A9F" w:rsidRPr="007C1B0A">
        <w:t>nehezebb ellopni vagy hamisítani</w:t>
      </w:r>
      <w:r w:rsidR="00572B20" w:rsidRPr="007C1B0A">
        <w:t>, mint a klasszikus</w:t>
      </w:r>
      <w:r w:rsidR="004B2051" w:rsidRPr="007C1B0A">
        <w:t xml:space="preserve"> jelszó alapú</w:t>
      </w:r>
      <w:r w:rsidR="00CC7816" w:rsidRPr="007C1B0A">
        <w:t xml:space="preserve"> megoldások esetén</w:t>
      </w:r>
      <w:r w:rsidR="00C61AD0" w:rsidRPr="007C1B0A">
        <w:t>.</w:t>
      </w:r>
    </w:p>
    <w:p w14:paraId="451157D0" w14:textId="1D6DB7F2" w:rsidR="00AB647B" w:rsidRPr="007C1B0A" w:rsidRDefault="006E0FBD" w:rsidP="00AB647B">
      <w:r w:rsidRPr="007C1B0A">
        <w:t xml:space="preserve">Ez részben annak köszönhető, hogy a klasszikus hitelesítési megoldások determinisztikusak, azaz például egy jelszó esetén 100%-os karakteregyezés szükséges a sikeres hitelesítéshez. Ezzel ellentétben a biometrikus megoldások probabillisztikusak (valószínűségi alapon működnek). </w:t>
      </w:r>
      <w:r w:rsidR="008231B0" w:rsidRPr="007C1B0A">
        <w:t xml:space="preserve">Egy jelszavas hitelesítés esetén a rendszer </w:t>
      </w:r>
      <w:r w:rsidR="008231B0" w:rsidRPr="007C1B0A">
        <w:rPr>
          <w:i/>
          <w:iCs/>
        </w:rPr>
        <w:t>mindenkit</w:t>
      </w:r>
      <w:r w:rsidR="008231B0" w:rsidRPr="007C1B0A">
        <w:t xml:space="preserve"> beenged, aki a helyes jelszót adja meg, tehát tulajdonképpen bárki, aki el tudja lopni,</w:t>
      </w:r>
      <w:r w:rsidR="00172E08" w:rsidRPr="007C1B0A">
        <w:t xml:space="preserve"> vagy</w:t>
      </w:r>
      <w:r w:rsidR="008231B0" w:rsidRPr="007C1B0A">
        <w:t xml:space="preserve"> fel tudja törni a jelszót kérdés nélkül hozzáfér a rendszerhez.</w:t>
      </w:r>
      <w:r w:rsidR="003E5A20" w:rsidRPr="007C1B0A">
        <w:t xml:space="preserve"> Ezzel szemben egy biometrikus authentikációs </w:t>
      </w:r>
      <w:r w:rsidR="00976AEB" w:rsidRPr="007C1B0A">
        <w:t>eredménye egy százalékos érték</w:t>
      </w:r>
      <w:r w:rsidR="003E5A20" w:rsidRPr="007C1B0A">
        <w:t xml:space="preserve">, </w:t>
      </w:r>
      <w:r w:rsidR="00976AEB" w:rsidRPr="007C1B0A">
        <w:t xml:space="preserve">azaz </w:t>
      </w:r>
      <w:r w:rsidR="003E5A20" w:rsidRPr="007C1B0A">
        <w:t>mennyire valószínű az, hogy a felhasználó tényleg az</w:t>
      </w:r>
      <w:r w:rsidR="00DC4887" w:rsidRPr="007C1B0A">
        <w:t>,</w:t>
      </w:r>
      <w:r w:rsidR="003E5A20" w:rsidRPr="007C1B0A">
        <w:t xml:space="preserve"> akinek mondja magát.</w:t>
      </w:r>
    </w:p>
    <w:p w14:paraId="19EC6865" w14:textId="0BAD2B40" w:rsidR="00DC4887" w:rsidRPr="007C1B0A" w:rsidRDefault="00033F69" w:rsidP="00AB647B">
      <w:r w:rsidRPr="007C1B0A">
        <w:t>A</w:t>
      </w:r>
      <w:r w:rsidR="00B15D5C" w:rsidRPr="007C1B0A">
        <w:t>z ilyen megoldások alapjául szolgáló</w:t>
      </w:r>
      <w:r w:rsidRPr="007C1B0A">
        <w:t xml:space="preserve"> biometriákat alapvetően két nagyobb</w:t>
      </w:r>
      <w:r w:rsidR="00B15D5C" w:rsidRPr="007C1B0A">
        <w:t xml:space="preserve"> csoportra lehet osztani</w:t>
      </w:r>
      <w:r w:rsidR="00EA620B" w:rsidRPr="007C1B0A">
        <w:t>:</w:t>
      </w:r>
    </w:p>
    <w:p w14:paraId="0D60F69E" w14:textId="242A6186" w:rsidR="00310D26" w:rsidRPr="007C1B0A" w:rsidRDefault="00310D26" w:rsidP="00310D26">
      <w:pPr>
        <w:pStyle w:val="Listaszerbekezds"/>
        <w:numPr>
          <w:ilvl w:val="0"/>
          <w:numId w:val="33"/>
        </w:numPr>
        <w:rPr>
          <w:b/>
          <w:bCs/>
        </w:rPr>
      </w:pPr>
      <w:r w:rsidRPr="007C1B0A">
        <w:rPr>
          <w:b/>
          <w:bCs/>
        </w:rPr>
        <w:t>Fiziológiai (statikus)</w:t>
      </w:r>
    </w:p>
    <w:p w14:paraId="08EC10C6" w14:textId="29412701" w:rsidR="00310D26" w:rsidRPr="007C1B0A" w:rsidRDefault="00310D26" w:rsidP="00310D26">
      <w:pPr>
        <w:pStyle w:val="Listaszerbekezds"/>
        <w:ind w:left="1080" w:firstLine="0"/>
      </w:pPr>
      <w:r w:rsidRPr="007C1B0A">
        <w:t>A felhasználó fizikai karakterisztikáit használják, például újlenyomat, retina, arc formája, vénák szerkezete.</w:t>
      </w:r>
    </w:p>
    <w:p w14:paraId="0B02B09F" w14:textId="28B749AA" w:rsidR="00310D26" w:rsidRPr="007C1B0A" w:rsidRDefault="00310D26" w:rsidP="00310D26">
      <w:pPr>
        <w:pStyle w:val="Listaszerbekezds"/>
        <w:numPr>
          <w:ilvl w:val="0"/>
          <w:numId w:val="33"/>
        </w:numPr>
        <w:rPr>
          <w:b/>
          <w:bCs/>
        </w:rPr>
      </w:pPr>
      <w:r w:rsidRPr="007C1B0A">
        <w:rPr>
          <w:b/>
          <w:bCs/>
        </w:rPr>
        <w:t>Viselkedés alapú (dinamikus)</w:t>
      </w:r>
    </w:p>
    <w:p w14:paraId="1A91CF9C" w14:textId="0F84856B" w:rsidR="0055654B" w:rsidRPr="007C1B0A" w:rsidRDefault="0055654B" w:rsidP="0055654B">
      <w:pPr>
        <w:ind w:left="1080" w:firstLine="0"/>
        <w:rPr>
          <w:b/>
          <w:bCs/>
        </w:rPr>
      </w:pPr>
      <w:r w:rsidRPr="007C1B0A">
        <w:t xml:space="preserve">A felhasználó viselkedési karakterisztikáit használják, például kézírás, beszéd, mozgás, billentyű leütések ritmikája, </w:t>
      </w:r>
      <w:r w:rsidR="00D740B3" w:rsidRPr="007C1B0A">
        <w:rPr>
          <w:b/>
          <w:bCs/>
        </w:rPr>
        <w:t>kurzor</w:t>
      </w:r>
      <w:r w:rsidRPr="007C1B0A">
        <w:rPr>
          <w:b/>
          <w:bCs/>
        </w:rPr>
        <w:t>mozgás.</w:t>
      </w:r>
    </w:p>
    <w:p w14:paraId="3F08970F" w14:textId="0CEFF093" w:rsidR="00D869EB" w:rsidRPr="007C1B0A" w:rsidRDefault="006B05B4" w:rsidP="00D869EB">
      <w:pPr>
        <w:pStyle w:val="Cmsor2"/>
      </w:pPr>
      <w:bookmarkStart w:id="9" w:name="_Toc117966586"/>
      <w:r w:rsidRPr="007C1B0A">
        <w:lastRenderedPageBreak/>
        <w:t>Folyamatos</w:t>
      </w:r>
      <w:r w:rsidR="00A67D15" w:rsidRPr="007C1B0A">
        <w:t xml:space="preserve"> authentikáció</w:t>
      </w:r>
      <w:bookmarkEnd w:id="9"/>
    </w:p>
    <w:p w14:paraId="49D09798" w14:textId="382B8051" w:rsidR="00A35FFF" w:rsidRPr="007C1B0A" w:rsidRDefault="00A35FFF" w:rsidP="00A35FFF">
      <w:pPr>
        <w:keepNext/>
      </w:pPr>
      <w:r w:rsidRPr="007C1B0A">
        <w:rPr>
          <w:noProof/>
        </w:rPr>
        <w:drawing>
          <wp:anchor distT="0" distB="0" distL="114300" distR="114300" simplePos="0" relativeHeight="251672576" behindDoc="0" locked="0" layoutInCell="1" allowOverlap="1" wp14:anchorId="1FDD3A39" wp14:editId="202694EC">
            <wp:simplePos x="0" y="0"/>
            <wp:positionH relativeFrom="column">
              <wp:posOffset>-635</wp:posOffset>
            </wp:positionH>
            <wp:positionV relativeFrom="paragraph">
              <wp:posOffset>1968288</wp:posOffset>
            </wp:positionV>
            <wp:extent cx="5391785" cy="1747520"/>
            <wp:effectExtent l="0" t="0" r="0" b="0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69EB" w:rsidRPr="007C1B0A">
        <w:t>A folyamatos authentikáció egy olyan hitelesítési módszer</w:t>
      </w:r>
      <w:r w:rsidR="00DC4562" w:rsidRPr="007C1B0A">
        <w:t>, ahol a felhasználó személyazonosságát valós időben lehet megerősíteni.</w:t>
      </w:r>
      <w:r w:rsidR="00597524" w:rsidRPr="007C1B0A">
        <w:t xml:space="preserve"> </w:t>
      </w:r>
      <w:r w:rsidR="00225A1F" w:rsidRPr="007C1B0A">
        <w:t xml:space="preserve">A klasszikus statikus authentikációtól (például egy jelszó megadása) abban tér el, hogy a felhasználót a teljes munkamenet során, folyamatosan ellenőrzi. </w:t>
      </w:r>
      <w:r w:rsidR="00846E4A" w:rsidRPr="007C1B0A">
        <w:t>A</w:t>
      </w:r>
      <w:r w:rsidR="00332C4D" w:rsidRPr="007C1B0A">
        <w:t xml:space="preserve"> folyamatos authentikációs módszerek alapja leggyakrabban viselkedési minták vagy biometriák szoktak lenni.</w:t>
      </w:r>
      <w:r w:rsidR="00597524" w:rsidRPr="007C1B0A">
        <w:t xml:space="preserve"> Előnye, hogy a munkafolyamat megszakítása nélkül tud működni, a felhasználó számára láthatatlan módon.</w:t>
      </w:r>
    </w:p>
    <w:bookmarkStart w:id="10" w:name="_Ref117854021"/>
    <w:p w14:paraId="266A3856" w14:textId="2D89A166" w:rsidR="00794E1C" w:rsidRPr="007C1B0A" w:rsidRDefault="00A35FFF" w:rsidP="00A35FFF">
      <w:pPr>
        <w:pStyle w:val="Kpalrs"/>
        <w:rPr>
          <w:b w:val="0"/>
          <w:bCs w:val="0"/>
        </w:rPr>
      </w:pPr>
      <w:r w:rsidRPr="007C1B0A">
        <w:fldChar w:fldCharType="begin"/>
      </w:r>
      <w:r w:rsidRPr="007C1B0A">
        <w:instrText xml:space="preserve"> SEQ ábra \* ARABIC </w:instrText>
      </w:r>
      <w:r w:rsidRPr="007C1B0A">
        <w:fldChar w:fldCharType="separate"/>
      </w:r>
      <w:r w:rsidR="00B50924" w:rsidRPr="007C1B0A">
        <w:rPr>
          <w:noProof/>
        </w:rPr>
        <w:t>1</w:t>
      </w:r>
      <w:r w:rsidRPr="007C1B0A">
        <w:fldChar w:fldCharType="end"/>
      </w:r>
      <w:r w:rsidRPr="007C1B0A">
        <w:t xml:space="preserve">. ábra </w:t>
      </w:r>
      <w:r w:rsidRPr="007C1B0A">
        <w:rPr>
          <w:b w:val="0"/>
          <w:bCs w:val="0"/>
        </w:rPr>
        <w:t>A folyamatos authentikáció</w:t>
      </w:r>
      <w:bookmarkEnd w:id="10"/>
    </w:p>
    <w:p w14:paraId="2A358B95" w14:textId="5A3788C4" w:rsidR="009C3E19" w:rsidRPr="007C1B0A" w:rsidRDefault="00A35FFF" w:rsidP="009C3E19">
      <w:r w:rsidRPr="007C1B0A">
        <w:t xml:space="preserve">A folyamatos authentikáció </w:t>
      </w:r>
      <w:r w:rsidR="003E1D77" w:rsidRPr="007C1B0A">
        <w:t xml:space="preserve">működéséről ad egy áttekintő képet az </w:t>
      </w:r>
      <w:r w:rsidR="00814233" w:rsidRPr="007C1B0A">
        <w:rPr>
          <w:i/>
          <w:iCs/>
        </w:rPr>
        <w:fldChar w:fldCharType="begin"/>
      </w:r>
      <w:r w:rsidR="00814233" w:rsidRPr="007C1B0A">
        <w:rPr>
          <w:i/>
          <w:iCs/>
        </w:rPr>
        <w:instrText xml:space="preserve"> REF _Ref117854021 \h </w:instrText>
      </w:r>
      <w:r w:rsidR="00814233" w:rsidRPr="007C1B0A">
        <w:rPr>
          <w:i/>
          <w:iCs/>
        </w:rPr>
      </w:r>
      <w:r w:rsidR="00814233" w:rsidRPr="007C1B0A">
        <w:rPr>
          <w:i/>
          <w:iCs/>
        </w:rPr>
        <w:instrText xml:space="preserve"> \* MERGEFORMAT </w:instrText>
      </w:r>
      <w:r w:rsidR="00814233" w:rsidRPr="007C1B0A">
        <w:rPr>
          <w:i/>
          <w:iCs/>
        </w:rPr>
        <w:fldChar w:fldCharType="separate"/>
      </w:r>
      <w:r w:rsidR="009600AC" w:rsidRPr="007C1B0A">
        <w:rPr>
          <w:i/>
          <w:iCs/>
          <w:noProof/>
        </w:rPr>
        <w:t>1.</w:t>
      </w:r>
      <w:r w:rsidR="009600AC" w:rsidRPr="007C1B0A">
        <w:rPr>
          <w:i/>
          <w:iCs/>
        </w:rPr>
        <w:t xml:space="preserve"> ábra</w:t>
      </w:r>
      <w:r w:rsidR="009600AC" w:rsidRPr="007C1B0A">
        <w:t xml:space="preserve"> </w:t>
      </w:r>
      <w:r w:rsidR="009600AC" w:rsidRPr="007C1B0A">
        <w:rPr>
          <w:b/>
          <w:bCs/>
        </w:rPr>
        <w:t>A folyamatos authentikáció</w:t>
      </w:r>
      <w:r w:rsidR="00814233" w:rsidRPr="007C1B0A">
        <w:rPr>
          <w:i/>
          <w:iCs/>
        </w:rPr>
        <w:fldChar w:fldCharType="end"/>
      </w:r>
      <w:r w:rsidR="00814233" w:rsidRPr="007C1B0A">
        <w:rPr>
          <w:i/>
          <w:iCs/>
        </w:rPr>
        <w:t xml:space="preserve">. </w:t>
      </w:r>
      <w:r w:rsidR="00624B17" w:rsidRPr="007C1B0A">
        <w:t>A felhasználó</w:t>
      </w:r>
      <w:r w:rsidR="00B73DBB" w:rsidRPr="007C1B0A">
        <w:t xml:space="preserve"> valamilyen munkamenetet végez (például banki tranzakció).</w:t>
      </w:r>
      <w:r w:rsidR="0044111C" w:rsidRPr="007C1B0A">
        <w:t xml:space="preserve"> Bizonyos időközönként </w:t>
      </w:r>
      <w:r w:rsidR="0092367C" w:rsidRPr="007C1B0A">
        <w:t xml:space="preserve">a háttérben </w:t>
      </w:r>
      <w:r w:rsidR="000658DE" w:rsidRPr="007C1B0A">
        <w:t xml:space="preserve">a felhasználó </w:t>
      </w:r>
      <w:r w:rsidR="00A833CA" w:rsidRPr="007C1B0A">
        <w:t>személye</w:t>
      </w:r>
      <w:r w:rsidR="0093249A" w:rsidRPr="007C1B0A">
        <w:t xml:space="preserve"> </w:t>
      </w:r>
      <w:r w:rsidR="00AF197B" w:rsidRPr="007C1B0A">
        <w:t>ellenőrzésre kerül, a folyamatos authentikáció alapjául szolgáló</w:t>
      </w:r>
      <w:r w:rsidR="008F0951" w:rsidRPr="007C1B0A">
        <w:t xml:space="preserve"> módszer (például viselkedési biometriák)</w:t>
      </w:r>
      <w:r w:rsidR="00D6006E" w:rsidRPr="007C1B0A">
        <w:t xml:space="preserve"> alapján.</w:t>
      </w:r>
      <w:r w:rsidR="006557AC" w:rsidRPr="007C1B0A">
        <w:t xml:space="preserve"> Amennyiben az ellenőrzés sikeres, úgy a felhasználó megszakítás nélkül folytathatja a munkamenetet, nem érzékel semmit a háttérben futó authentikációból.</w:t>
      </w:r>
      <w:r w:rsidR="004F7990" w:rsidRPr="007C1B0A">
        <w:t xml:space="preserve"> Amennyiben az ellenő</w:t>
      </w:r>
      <w:r w:rsidR="009E3726" w:rsidRPr="007C1B0A">
        <w:t>r</w:t>
      </w:r>
      <w:r w:rsidR="004F7990" w:rsidRPr="007C1B0A">
        <w:t xml:space="preserve">zés eredménye nem meggyőző, </w:t>
      </w:r>
      <w:r w:rsidR="009E3726" w:rsidRPr="007C1B0A">
        <w:t>ilye</w:t>
      </w:r>
      <w:r w:rsidR="00A83BED" w:rsidRPr="007C1B0A">
        <w:t>nkor általában egy klasszikus egy faktoros azonosítási módszert szoktak alkalmazni (például PIN kód, vagy jelszó megadása).</w:t>
      </w:r>
      <w:r w:rsidR="000C5135" w:rsidRPr="007C1B0A">
        <w:t xml:space="preserve"> Ha így sikerült azonosítania magát a felhasználónak, akkor visszatérhet a munkamenethez, ha nem, akkor pedig a munkamenet zárolásra kerül</w:t>
      </w:r>
      <w:r w:rsidR="005B3031" w:rsidRPr="007C1B0A">
        <w:t xml:space="preserve"> (például tranzakció megszakítása, kijelentkeztetés a banki felületről)</w:t>
      </w:r>
      <w:r w:rsidR="000C5135" w:rsidRPr="007C1B0A">
        <w:t>.</w:t>
      </w:r>
    </w:p>
    <w:p w14:paraId="1E0989EE" w14:textId="77777777" w:rsidR="009C3E19" w:rsidRPr="007C1B0A" w:rsidRDefault="009C3E19">
      <w:pPr>
        <w:spacing w:after="0" w:line="240" w:lineRule="auto"/>
        <w:ind w:firstLine="0"/>
        <w:jc w:val="left"/>
      </w:pPr>
      <w:r w:rsidRPr="007C1B0A">
        <w:br w:type="page"/>
      </w:r>
    </w:p>
    <w:p w14:paraId="46E7193C" w14:textId="1619F626" w:rsidR="00A43525" w:rsidRPr="007C1B0A" w:rsidRDefault="00A43525" w:rsidP="00A43525">
      <w:pPr>
        <w:pStyle w:val="Cmsor2"/>
      </w:pPr>
      <w:bookmarkStart w:id="11" w:name="_Toc117966587"/>
      <w:r w:rsidRPr="007C1B0A">
        <w:lastRenderedPageBreak/>
        <w:t>Unix-szerű grafikus felhasználói felületek</w:t>
      </w:r>
      <w:bookmarkEnd w:id="11"/>
    </w:p>
    <w:p w14:paraId="76B9C08C" w14:textId="1EB65C39" w:rsidR="000D266F" w:rsidRPr="007C1B0A" w:rsidRDefault="009C3E19" w:rsidP="000D266F">
      <w:r w:rsidRPr="007C1B0A">
        <w:pict w14:anchorId="53A65872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68.15pt;margin-top:445.2pt;width:314.55pt;height:32.5pt;z-index:251659776" stroked="f">
            <v:textbox style="mso-next-textbox:#_x0000_s1033" inset="0,0,0,0">
              <w:txbxContent>
                <w:p w14:paraId="2F9BE9F4" w14:textId="52F190C9" w:rsidR="00386457" w:rsidRPr="00CD2961" w:rsidRDefault="00386457" w:rsidP="00A35FFF">
                  <w:pPr>
                    <w:pStyle w:val="Kpalrs"/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Ábra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B50924">
                    <w:rPr>
                      <w:noProof/>
                    </w:rPr>
                    <w:t>2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. </w:t>
                  </w:r>
                  <w:r w:rsidR="00601E79">
                    <w:t>á</w:t>
                  </w:r>
                  <w:r>
                    <w:t xml:space="preserve">bra </w:t>
                  </w:r>
                  <w:r w:rsidRPr="00601E79">
                    <w:t>A GUI felépítése</w:t>
                  </w:r>
                </w:p>
              </w:txbxContent>
            </v:textbox>
            <w10:wrap type="topAndBottom"/>
          </v:shape>
        </w:pict>
      </w:r>
      <w:r w:rsidR="00392401" w:rsidRPr="007C1B0A">
        <w:drawing>
          <wp:anchor distT="0" distB="0" distL="114300" distR="114300" simplePos="0" relativeHeight="251660288" behindDoc="0" locked="0" layoutInCell="1" allowOverlap="1" wp14:anchorId="7ED7CBAD" wp14:editId="1A848891">
            <wp:simplePos x="0" y="0"/>
            <wp:positionH relativeFrom="column">
              <wp:posOffset>825288</wp:posOffset>
            </wp:positionH>
            <wp:positionV relativeFrom="paragraph">
              <wp:posOffset>1669838</wp:posOffset>
            </wp:positionV>
            <wp:extent cx="4046220" cy="3970020"/>
            <wp:effectExtent l="0" t="0" r="0" b="0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3525" w:rsidRPr="007C1B0A">
        <w:t xml:space="preserve">A Unix-szerű operációs rendszerek esetén a grafikus felhasználói felület (amennyiben a rendszer egyáltalán rendelkezik GUI-val (Graphical User Interface)) meglehetősen összetett. Egy GUI általában több különböző komponensből áll, például (a teljeség igénye nélkül): </w:t>
      </w:r>
      <w:r w:rsidR="00B1132E" w:rsidRPr="007C1B0A">
        <w:t xml:space="preserve">asztali környezet, </w:t>
      </w:r>
      <w:r w:rsidR="00A43525" w:rsidRPr="007C1B0A">
        <w:t>ablakozó szoftver, widget könyvtárak, bemeneti / kimeneti eszközök,</w:t>
      </w:r>
      <w:r w:rsidR="00B1132E" w:rsidRPr="007C1B0A">
        <w:t xml:space="preserve"> megjelenítő szerver,</w:t>
      </w:r>
      <w:r w:rsidR="00A43525" w:rsidRPr="007C1B0A">
        <w:t xml:space="preserve"> stb. </w:t>
      </w:r>
      <w:r w:rsidR="000D266F" w:rsidRPr="007C1B0A">
        <w:t>A következő ábra betekintést nyújt egy tipikus GUI felépítésébe:</w:t>
      </w:r>
    </w:p>
    <w:p w14:paraId="725B7675" w14:textId="20F27847" w:rsidR="00BD7406" w:rsidRPr="007C1B0A" w:rsidRDefault="005D0884" w:rsidP="00BD7406">
      <w:r w:rsidRPr="007C1B0A">
        <w:t xml:space="preserve">A felhasználó elsősorban az </w:t>
      </w:r>
      <w:r w:rsidRPr="007C1B0A">
        <w:rPr>
          <w:b/>
          <w:bCs/>
        </w:rPr>
        <w:t>asztali környezettel</w:t>
      </w:r>
      <w:r w:rsidR="00B03750" w:rsidRPr="007C1B0A">
        <w:rPr>
          <w:b/>
          <w:bCs/>
        </w:rPr>
        <w:t xml:space="preserve"> </w:t>
      </w:r>
      <w:r w:rsidR="00B03750" w:rsidRPr="007C1B0A">
        <w:t>(desktop environment)</w:t>
      </w:r>
      <w:r w:rsidRPr="007C1B0A">
        <w:t xml:space="preserve"> lép interakcióba.</w:t>
      </w:r>
      <w:r w:rsidR="00392401" w:rsidRPr="007C1B0A">
        <w:t xml:space="preserve"> </w:t>
      </w:r>
      <w:r w:rsidR="00B03750" w:rsidRPr="007C1B0A">
        <w:t xml:space="preserve">A legtöbb grafikus interfésszel rendelkező Linux disztribúció valamilyen asztali környezetet használ. Jelenleg a legelterjedtebb asztali környezetek közé tartozik a GNOME, a KDE illetve a Xfce. Ezek a szoftverek különböző GUI elemeket biztosítanak (ikonok, widget-ek, háttérképek), interfészeket nyújtanak grafikus felületek programozására. </w:t>
      </w:r>
      <w:r w:rsidR="004A3FEE" w:rsidRPr="007C1B0A">
        <w:t>Az asztali környezetek gyakran nem csak felületet és külalakot nyújtanak, sokszor tartalmaznak saját fájlkezelőt, beállítóprogramot, levelezőklienst és egyéb felhasználói programokat.</w:t>
      </w:r>
      <w:r w:rsidR="004004A4" w:rsidRPr="007C1B0A">
        <w:t xml:space="preserve"> </w:t>
      </w:r>
      <w:r w:rsidR="00B03750" w:rsidRPr="007C1B0A">
        <w:t xml:space="preserve">Architekturálisan egy magasabb absztrakciós szinten </w:t>
      </w:r>
      <w:r w:rsidR="00B03750" w:rsidRPr="007C1B0A">
        <w:lastRenderedPageBreak/>
        <w:t>helyezkednek el, mint a megjelenítő szerver, nem kommunikálnak közvetlenül a kernellel.</w:t>
      </w:r>
    </w:p>
    <w:p w14:paraId="10FCFB56" w14:textId="1B556BB7" w:rsidR="00D845A6" w:rsidRPr="007C1B0A" w:rsidRDefault="00D845A6" w:rsidP="00BD7406">
      <w:r w:rsidRPr="007C1B0A">
        <w:t xml:space="preserve">Az </w:t>
      </w:r>
      <w:r w:rsidRPr="007C1B0A">
        <w:rPr>
          <w:b/>
          <w:bCs/>
        </w:rPr>
        <w:t>ablakozó szoftver</w:t>
      </w:r>
      <w:r w:rsidRPr="007C1B0A">
        <w:t xml:space="preserve"> (window manager) olyan </w:t>
      </w:r>
      <w:r w:rsidR="007E4DC2" w:rsidRPr="007C1B0A">
        <w:t>szoftver</w:t>
      </w:r>
      <w:r w:rsidRPr="007C1B0A">
        <w:t>, amely egy ablakrendszerben az ablakok elhelyezését és megjelenését vezérli egy grafikus felhasználói felületen. Ez lehet egy asztali környezet része vagy önállóan is használható.</w:t>
      </w:r>
    </w:p>
    <w:p w14:paraId="29418388" w14:textId="3A6E7ED8" w:rsidR="00BD7406" w:rsidRPr="007C1B0A" w:rsidRDefault="00BD7406" w:rsidP="00BD7406">
      <w:r w:rsidRPr="007C1B0A">
        <w:t xml:space="preserve">Azt a szoftvert, ami a különböző GUI komponenseket összefogja és lehetővé teszi, hogy ezek hatékonyan együttműködjenek </w:t>
      </w:r>
      <w:r w:rsidRPr="007C1B0A">
        <w:rPr>
          <w:b/>
          <w:bCs/>
        </w:rPr>
        <w:t>megjelenítő szervernek</w:t>
      </w:r>
      <w:r w:rsidRPr="007C1B0A">
        <w:t xml:space="preserve"> (display server) hívják. A megjelenítő szerver kezeli az alsóbb szintű funkciókat, közvetlenül kommunikál a kernellel (ezen keresztül pedig a hardver erőforrásokkal). A képernyőre való rajzolást és a bemeneti / kimeneti eszközök adatainak továbbítását a grafikus alkalmazások felé szintén a megjelenítő szerver végzi. A többi felsőbb szintű komponenst egymással integrálja, interfészeket biztosít, amelyeken keresztül az alsóbb szintű funkciók elérhetővé válnak.</w:t>
      </w:r>
    </w:p>
    <w:p w14:paraId="3C04EA74" w14:textId="4E11E569" w:rsidR="00BD7406" w:rsidRPr="007C1B0A" w:rsidRDefault="00BD7406" w:rsidP="00BD7406">
      <w:r w:rsidRPr="007C1B0A">
        <w:t xml:space="preserve">A megjelenítő szerver kliensének tekintünk általában minden grafikus felülettel rendelkező alkalmazást, de természetesen GUI nélküli programok is lehetnek kliens alkalmazások. A megjelenítő szerver a klienseivel a </w:t>
      </w:r>
      <w:r w:rsidRPr="007C1B0A">
        <w:rPr>
          <w:b/>
          <w:bCs/>
        </w:rPr>
        <w:t>megjelenítő protokollon</w:t>
      </w:r>
      <w:r w:rsidRPr="007C1B0A">
        <w:t xml:space="preserve"> (display protocol) keresztül kommunikál.</w:t>
      </w:r>
    </w:p>
    <w:p w14:paraId="64A8978F" w14:textId="5A9FAF35" w:rsidR="00A872AB" w:rsidRPr="007C1B0A" w:rsidRDefault="00A872AB" w:rsidP="00601E79">
      <w:pPr>
        <w:pStyle w:val="Cmsor2"/>
      </w:pPr>
      <w:bookmarkStart w:id="12" w:name="_Toc117966588"/>
      <w:r w:rsidRPr="007C1B0A">
        <w:t>Megjelenít</w:t>
      </w:r>
      <w:r w:rsidR="00E96330" w:rsidRPr="007C1B0A">
        <w:t>ő</w:t>
      </w:r>
      <w:r w:rsidRPr="007C1B0A">
        <w:t xml:space="preserve"> protokollok</w:t>
      </w:r>
      <w:sdt>
        <w:sdtPr>
          <w:id w:val="82421343"/>
          <w:citation/>
        </w:sdtPr>
        <w:sdtContent>
          <w:r w:rsidR="00A23AA4" w:rsidRPr="007C1B0A">
            <w:fldChar w:fldCharType="begin"/>
          </w:r>
          <w:r w:rsidR="009D1AD4" w:rsidRPr="007C1B0A">
            <w:instrText xml:space="preserve">CITATION Wik22 \l 2057 </w:instrText>
          </w:r>
          <w:r w:rsidR="00A23AA4" w:rsidRPr="007C1B0A">
            <w:fldChar w:fldCharType="separate"/>
          </w:r>
          <w:r w:rsidR="00794E1C" w:rsidRPr="007C1B0A">
            <w:rPr>
              <w:noProof/>
            </w:rPr>
            <w:t xml:space="preserve"> [1]</w:t>
          </w:r>
          <w:r w:rsidR="00A23AA4" w:rsidRPr="007C1B0A">
            <w:fldChar w:fldCharType="end"/>
          </w:r>
        </w:sdtContent>
      </w:sdt>
      <w:bookmarkEnd w:id="12"/>
    </w:p>
    <w:p w14:paraId="65B931C0" w14:textId="3F36F554" w:rsidR="00E52ECE" w:rsidRPr="007C1B0A" w:rsidRDefault="003B4D80" w:rsidP="00E52ECE">
      <w:r w:rsidRPr="007C1B0A">
        <w:t>Linux rendszerek esetén t</w:t>
      </w:r>
      <w:r w:rsidR="00EB7099" w:rsidRPr="007C1B0A">
        <w:t>öbbféle megjelenít</w:t>
      </w:r>
      <w:r w:rsidR="00E96330" w:rsidRPr="007C1B0A">
        <w:t>ő</w:t>
      </w:r>
      <w:r w:rsidR="00EB7099" w:rsidRPr="007C1B0A">
        <w:t xml:space="preserve"> protokollal találkozhatunk és egy adott protokollhoz általában többféle implementáció </w:t>
      </w:r>
      <w:r w:rsidRPr="007C1B0A">
        <w:t xml:space="preserve">is </w:t>
      </w:r>
      <w:r w:rsidR="00EB7099" w:rsidRPr="007C1B0A">
        <w:t>létezik.</w:t>
      </w:r>
      <w:r w:rsidR="004F2FEA" w:rsidRPr="007C1B0A">
        <w:t xml:space="preserve"> Az idők során két</w:t>
      </w:r>
      <w:r w:rsidR="00EB7099" w:rsidRPr="007C1B0A">
        <w:t xml:space="preserve"> </w:t>
      </w:r>
      <w:r w:rsidR="004F2FEA" w:rsidRPr="007C1B0A">
        <w:t>megjelenít</w:t>
      </w:r>
      <w:r w:rsidR="00E96330" w:rsidRPr="007C1B0A">
        <w:t>ő</w:t>
      </w:r>
      <w:r w:rsidR="004F2FEA" w:rsidRPr="007C1B0A">
        <w:t xml:space="preserve"> protokoll terjedt el nagyobb körben, az X Window System, illetve a Wayland protocoll.</w:t>
      </w:r>
      <w:r w:rsidR="00A31D46" w:rsidRPr="007C1B0A">
        <w:t xml:space="preserve"> Mivel a legnépszerűbb grafikus interfésszel rendelkező Linux disztribúciók LTS (Long Term Support) verziója szinte kivétel nélkül a fent említett megjelenít</w:t>
      </w:r>
      <w:r w:rsidR="00E96330" w:rsidRPr="007C1B0A">
        <w:t>ő</w:t>
      </w:r>
      <w:r w:rsidR="00A31D46" w:rsidRPr="007C1B0A">
        <w:t xml:space="preserve"> protokollok egyikét használja, ezért a diplomaterv során további megjelenít</w:t>
      </w:r>
      <w:r w:rsidR="00E96330" w:rsidRPr="007C1B0A">
        <w:t>ő</w:t>
      </w:r>
      <w:r w:rsidR="00A31D46" w:rsidRPr="007C1B0A">
        <w:t xml:space="preserve"> protokollokkal nem foglalkoztam.</w:t>
      </w:r>
    </w:p>
    <w:p w14:paraId="29338C0E" w14:textId="028824DE" w:rsidR="00A872AB" w:rsidRPr="007C1B0A" w:rsidRDefault="00A872AB" w:rsidP="00601E79">
      <w:pPr>
        <w:pStyle w:val="Cmsor3"/>
      </w:pPr>
      <w:bookmarkStart w:id="13" w:name="_Toc117966589"/>
      <w:r w:rsidRPr="007C1B0A">
        <w:t>X Window System</w:t>
      </w:r>
      <w:bookmarkEnd w:id="13"/>
    </w:p>
    <w:p w14:paraId="6FB79E1E" w14:textId="63A1A938" w:rsidR="00390843" w:rsidRPr="007C1B0A" w:rsidRDefault="001443D1" w:rsidP="00390843">
      <w:r w:rsidRPr="007C1B0A">
        <w:t xml:space="preserve">Az X Window System (X11, helyenként csak X) egy </w:t>
      </w:r>
      <w:r w:rsidR="0049623B" w:rsidRPr="007C1B0A">
        <w:t xml:space="preserve">nyílt forráskódú </w:t>
      </w:r>
      <w:r w:rsidRPr="007C1B0A">
        <w:t>megjelenítő protokoll</w:t>
      </w:r>
      <w:r w:rsidR="00B134D2" w:rsidRPr="007C1B0A">
        <w:t xml:space="preserve"> készlet</w:t>
      </w:r>
      <w:r w:rsidR="006453BD" w:rsidRPr="007C1B0A">
        <w:t>,</w:t>
      </w:r>
      <w:r w:rsidR="004C277B" w:rsidRPr="007C1B0A">
        <w:t xml:space="preserve"> amely Unix-szerű rendszerekhez készült. </w:t>
      </w:r>
      <w:r w:rsidR="00C81F63" w:rsidRPr="007C1B0A">
        <w:t>A protokollt 1984-ben kezdték el kifejleszteni és jelenleg a 11-es verziónál tart (innen ered az X11 kifejezés).</w:t>
      </w:r>
      <w:r w:rsidR="00B134D2" w:rsidRPr="007C1B0A">
        <w:t xml:space="preserve"> </w:t>
      </w:r>
      <w:r w:rsidR="00BD00E4" w:rsidRPr="007C1B0A">
        <w:t xml:space="preserve">Maga a </w:t>
      </w:r>
      <w:r w:rsidR="0049623B" w:rsidRPr="007C1B0A">
        <w:t xml:space="preserve">protokoll egy szöveges leírás, ami </w:t>
      </w:r>
      <w:r w:rsidR="00EA7060" w:rsidRPr="007C1B0A">
        <w:t>publikusan elérhető.</w:t>
      </w:r>
      <w:r w:rsidR="00BD00E4" w:rsidRPr="007C1B0A">
        <w:t xml:space="preserve"> </w:t>
      </w:r>
      <w:r w:rsidR="00207730" w:rsidRPr="007C1B0A">
        <w:t>A protokollhoz t</w:t>
      </w:r>
      <w:r w:rsidR="00BD00E4" w:rsidRPr="007C1B0A">
        <w:t xml:space="preserve">artozik egy </w:t>
      </w:r>
      <w:r w:rsidR="00207730" w:rsidRPr="007C1B0A">
        <w:t xml:space="preserve">szerveroldali </w:t>
      </w:r>
      <w:r w:rsidR="00BD00E4" w:rsidRPr="007C1B0A">
        <w:t>referencia implementáció, amit X.Org Server-</w:t>
      </w:r>
      <w:r w:rsidR="00BD00E4" w:rsidRPr="007C1B0A">
        <w:lastRenderedPageBreak/>
        <w:t>nek hívnak.</w:t>
      </w:r>
      <w:r w:rsidR="00A60F16" w:rsidRPr="007C1B0A">
        <w:t xml:space="preserve"> A protokollt megvalósító elterjedtebb </w:t>
      </w:r>
      <w:r w:rsidR="0024217A" w:rsidRPr="007C1B0A">
        <w:t xml:space="preserve">C-ben implementált </w:t>
      </w:r>
      <w:r w:rsidR="00A60F16" w:rsidRPr="007C1B0A">
        <w:t>kliensoldali könyvtárak az Xlib és az XCB.</w:t>
      </w:r>
    </w:p>
    <w:p w14:paraId="3D6865A5" w14:textId="08084B2A" w:rsidR="00D62C7F" w:rsidRPr="007C1B0A" w:rsidRDefault="00B10498" w:rsidP="00197B89">
      <w:r w:rsidRPr="007C1B0A">
        <w:pict w14:anchorId="47A4F2C5">
          <v:shape id="_x0000_s1026" type="#_x0000_t202" style="position:absolute;left:0;text-align:left;margin-left:76.1pt;margin-top:277.3pt;width:244.85pt;height:35.25pt;z-index:251657728" stroked="f">
            <v:textbox style="mso-fit-shape-to-text:t" inset="0,0,0,0">
              <w:txbxContent>
                <w:p w14:paraId="1E0250AD" w14:textId="268E816C" w:rsidR="00D62C7F" w:rsidRPr="00464A33" w:rsidRDefault="00D62C7F" w:rsidP="00A35FFF">
                  <w:pPr>
                    <w:pStyle w:val="Kpalrs"/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Figure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9600AC">
                    <w:rPr>
                      <w:noProof/>
                    </w:rPr>
                    <w:t>1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. </w:t>
                  </w:r>
                  <w:r w:rsidR="00464A33">
                    <w:t>ábra Az X Window System architektúrája</w:t>
                  </w:r>
                </w:p>
              </w:txbxContent>
            </v:textbox>
            <w10:wrap type="topAndBottom"/>
          </v:shape>
        </w:pict>
      </w:r>
      <w:r w:rsidR="00601E79" w:rsidRPr="007C1B0A">
        <w:pict w14:anchorId="019F121A">
          <v:shape id="_x0000_s1035" type="#_x0000_t202" style="position:absolute;left:0;text-align:left;margin-left:76.1pt;margin-top:277.3pt;width:244.85pt;height:35.25pt;z-index:251660800" stroked="f">
            <v:textbox style="mso-fit-shape-to-text:t" inset="0,0,0,0">
              <w:txbxContent>
                <w:p w14:paraId="4E860F5D" w14:textId="66BA7142" w:rsidR="00601E79" w:rsidRPr="00E93E0B" w:rsidRDefault="00601E79" w:rsidP="00A35FFF">
                  <w:pPr>
                    <w:pStyle w:val="Kpalrs"/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ábra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B50924">
                    <w:rPr>
                      <w:noProof/>
                    </w:rPr>
                    <w:t>3</w:t>
                  </w:r>
                  <w:r>
                    <w:rPr>
                      <w:noProof/>
                    </w:rPr>
                    <w:fldChar w:fldCharType="end"/>
                  </w:r>
                  <w:r>
                    <w:t>. ábra Az X Window System architektúrája</w:t>
                  </w:r>
                </w:p>
              </w:txbxContent>
            </v:textbox>
            <w10:wrap type="topAndBottom"/>
          </v:shape>
        </w:pict>
      </w:r>
      <w:r w:rsidR="00D62C7F" w:rsidRPr="007C1B0A">
        <w:drawing>
          <wp:anchor distT="0" distB="0" distL="114300" distR="114300" simplePos="0" relativeHeight="251648000" behindDoc="0" locked="0" layoutInCell="1" allowOverlap="1" wp14:anchorId="3D2C9177" wp14:editId="63D4916F">
            <wp:simplePos x="0" y="0"/>
            <wp:positionH relativeFrom="column">
              <wp:posOffset>966470</wp:posOffset>
            </wp:positionH>
            <wp:positionV relativeFrom="paragraph">
              <wp:posOffset>1206215</wp:posOffset>
            </wp:positionV>
            <wp:extent cx="3109595" cy="2258695"/>
            <wp:effectExtent l="0" t="0" r="0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59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5643" w:rsidRPr="007C1B0A">
        <w:t>Architektúráját tekintve az X Window System egy kliens-szerver architektúrát valósít meg.</w:t>
      </w:r>
      <w:r w:rsidR="004563CE" w:rsidRPr="007C1B0A">
        <w:t xml:space="preserve"> Az X szerver vezérli a fizikai megjelenítő készülékeket és feldolgozza a bemeneti eszközöktől érkező adatokat. </w:t>
      </w:r>
      <w:r w:rsidR="003E2FC7" w:rsidRPr="007C1B0A">
        <w:t>Az X kliensek olyan alkalmazások</w:t>
      </w:r>
      <w:r w:rsidR="00B212C4" w:rsidRPr="007C1B0A">
        <w:t>,</w:t>
      </w:r>
      <w:r w:rsidR="003E2FC7" w:rsidRPr="007C1B0A">
        <w:t xml:space="preserve"> amelyek az X szerveren keresztül szeretnének interakcióba lépni a bemeneti / kimeneti eszközökkel.</w:t>
      </w:r>
      <w:r w:rsidR="00EF22D8" w:rsidRPr="007C1B0A">
        <w:t xml:space="preserve"> </w:t>
      </w:r>
      <w:r w:rsidR="009C546C" w:rsidRPr="007C1B0A">
        <w:t xml:space="preserve">A rendszerhez tartozik még egy komponens, a kompozitor. </w:t>
      </w:r>
      <w:r w:rsidR="001F3703" w:rsidRPr="007C1B0A">
        <w:t>A kompozitor feladata, hogy a különböző ablakok elrendezését vezérelje a képernyőn.</w:t>
      </w:r>
    </w:p>
    <w:p w14:paraId="53E0B21C" w14:textId="3CF34328" w:rsidR="00F44384" w:rsidRPr="007C1B0A" w:rsidRDefault="008D55D8" w:rsidP="008D55D8">
      <w:r w:rsidRPr="007C1B0A">
        <w:t>Bizonyos kifejezéseket az X Window System árnyaltabban használ a közbeszédhez képest, a legfontosabbak ezek közül a következők:</w:t>
      </w:r>
    </w:p>
    <w:p w14:paraId="18F15E91" w14:textId="5A22A1B7" w:rsidR="008D55D8" w:rsidRPr="007C1B0A" w:rsidRDefault="008D55D8" w:rsidP="008D55D8">
      <w:pPr>
        <w:pStyle w:val="Listaszerbekezds"/>
        <w:numPr>
          <w:ilvl w:val="0"/>
          <w:numId w:val="28"/>
        </w:numPr>
      </w:pPr>
      <w:r w:rsidRPr="007C1B0A">
        <w:rPr>
          <w:b/>
          <w:bCs/>
        </w:rPr>
        <w:t xml:space="preserve">device (eszköz) </w:t>
      </w:r>
      <w:r w:rsidRPr="007C1B0A">
        <w:t xml:space="preserve">– </w:t>
      </w:r>
      <w:r w:rsidR="00512A9C" w:rsidRPr="007C1B0A">
        <w:t>Dedikált vagy alaplapra integrált videókártya.</w:t>
      </w:r>
    </w:p>
    <w:p w14:paraId="7DA2C0FE" w14:textId="4172A006" w:rsidR="00512A9C" w:rsidRPr="007C1B0A" w:rsidRDefault="00512A9C" w:rsidP="008D55D8">
      <w:pPr>
        <w:pStyle w:val="Listaszerbekezds"/>
        <w:numPr>
          <w:ilvl w:val="0"/>
          <w:numId w:val="28"/>
        </w:numPr>
      </w:pPr>
      <w:r w:rsidRPr="007C1B0A">
        <w:rPr>
          <w:b/>
          <w:bCs/>
        </w:rPr>
        <w:t xml:space="preserve">monitor </w:t>
      </w:r>
      <w:r w:rsidRPr="007C1B0A">
        <w:t>–</w:t>
      </w:r>
      <w:r w:rsidRPr="007C1B0A">
        <w:rPr>
          <w:b/>
          <w:bCs/>
        </w:rPr>
        <w:t xml:space="preserve"> </w:t>
      </w:r>
      <w:r w:rsidRPr="007C1B0A">
        <w:t>Fizikai megjelenítő eszköz.</w:t>
      </w:r>
    </w:p>
    <w:p w14:paraId="49EB9DDE" w14:textId="77777777" w:rsidR="003D566A" w:rsidRPr="007C1B0A" w:rsidRDefault="00512A9C" w:rsidP="008D55D8">
      <w:pPr>
        <w:pStyle w:val="Listaszerbekezds"/>
        <w:numPr>
          <w:ilvl w:val="0"/>
          <w:numId w:val="28"/>
        </w:numPr>
      </w:pPr>
      <w:r w:rsidRPr="007C1B0A">
        <w:rPr>
          <w:b/>
          <w:bCs/>
        </w:rPr>
        <w:t xml:space="preserve">screen (képernyő) </w:t>
      </w:r>
      <w:r w:rsidRPr="007C1B0A">
        <w:t>– Egy olyan terület</w:t>
      </w:r>
      <w:r w:rsidR="000B238F" w:rsidRPr="007C1B0A">
        <w:t>,</w:t>
      </w:r>
      <w:r w:rsidRPr="007C1B0A">
        <w:t xml:space="preserve"> amelyre grafikus tartalmat lehet renderelni.</w:t>
      </w:r>
      <w:r w:rsidR="006E76B9" w:rsidRPr="007C1B0A">
        <w:t xml:space="preserve"> Ez egyszerre több </w:t>
      </w:r>
      <w:r w:rsidR="000B238F" w:rsidRPr="007C1B0A">
        <w:t>monitoron is</w:t>
      </w:r>
      <w:r w:rsidR="00670D30" w:rsidRPr="007C1B0A">
        <w:t xml:space="preserve"> megjelenhet (akár duplikálva, akár kiterjesztve)</w:t>
      </w:r>
      <w:r w:rsidR="00C64604" w:rsidRPr="007C1B0A">
        <w:t>.</w:t>
      </w:r>
    </w:p>
    <w:p w14:paraId="6571CB30" w14:textId="33188161" w:rsidR="00512A9C" w:rsidRPr="007C1B0A" w:rsidRDefault="003D566A" w:rsidP="008D55D8">
      <w:pPr>
        <w:pStyle w:val="Listaszerbekezds"/>
        <w:numPr>
          <w:ilvl w:val="0"/>
          <w:numId w:val="28"/>
        </w:numPr>
      </w:pPr>
      <w:r w:rsidRPr="007C1B0A">
        <w:rPr>
          <w:b/>
          <w:bCs/>
        </w:rPr>
        <w:t xml:space="preserve">display (kijelző) </w:t>
      </w:r>
      <w:r w:rsidRPr="007C1B0A">
        <w:t xml:space="preserve">– </w:t>
      </w:r>
      <w:r w:rsidR="00DA2ECB" w:rsidRPr="007C1B0A">
        <w:t>Képernyők gyűjteménye, amely gyakran több monitort foglal magába.</w:t>
      </w:r>
      <w:r w:rsidR="00624E7E" w:rsidRPr="007C1B0A">
        <w:t xml:space="preserve"> A Linux-alapú számítógépek általában képesek arra, hogy több kijelzővel rendelkezzenek egyidejűleg. Ezek között a felhasználó egy speciális billentyűkombinációval, például a control-alt-funkcióbillentyűvel válthat, átkapcsolva az összes monitort az egyik kijelző képernyőinek megjelenítéséről a másik kijelző képernyőire.</w:t>
      </w:r>
    </w:p>
    <w:p w14:paraId="4E282900" w14:textId="3B8DE486" w:rsidR="00197B89" w:rsidRPr="007C1B0A" w:rsidRDefault="00197B89" w:rsidP="00197B89">
      <w:r w:rsidRPr="007C1B0A">
        <w:lastRenderedPageBreak/>
        <w:t>Az X protokoll négy különböző üzenet típust definiál</w:t>
      </w:r>
      <w:r w:rsidR="008D7126" w:rsidRPr="007C1B0A">
        <w:t>, amelyeknek a szerver és a kliensek közti kommunikációban van szerepe. A protokoll a következő üzenet típusokat különbözteti meg:</w:t>
      </w:r>
    </w:p>
    <w:p w14:paraId="4D84C72A" w14:textId="3E6A046C" w:rsidR="008D7126" w:rsidRPr="007C1B0A" w:rsidRDefault="00462818" w:rsidP="008D7126">
      <w:pPr>
        <w:pStyle w:val="Listaszerbekezds"/>
        <w:numPr>
          <w:ilvl w:val="0"/>
          <w:numId w:val="28"/>
        </w:numPr>
      </w:pPr>
      <w:r w:rsidRPr="007C1B0A">
        <w:rPr>
          <w:b/>
          <w:bCs/>
        </w:rPr>
        <w:t xml:space="preserve">request </w:t>
      </w:r>
      <w:r w:rsidRPr="007C1B0A">
        <w:t>– A kliens küldi a szervernek. Egy request sokféle információt tartalmazhat, mint például egy új ablak létehozását, vagy a kurzor pozíciójának lekérdezését.</w:t>
      </w:r>
    </w:p>
    <w:p w14:paraId="043870F0" w14:textId="6F7198DB" w:rsidR="00462818" w:rsidRPr="007C1B0A" w:rsidRDefault="00462818" w:rsidP="008D7126">
      <w:pPr>
        <w:pStyle w:val="Listaszerbekezds"/>
        <w:numPr>
          <w:ilvl w:val="0"/>
          <w:numId w:val="28"/>
        </w:numPr>
      </w:pPr>
      <w:r w:rsidRPr="007C1B0A">
        <w:rPr>
          <w:b/>
          <w:bCs/>
        </w:rPr>
        <w:t xml:space="preserve">reply </w:t>
      </w:r>
      <w:r w:rsidRPr="007C1B0A">
        <w:t>– A szerver küldi a kliensek.</w:t>
      </w:r>
      <w:r w:rsidR="009D5DE8" w:rsidRPr="007C1B0A">
        <w:t xml:space="preserve"> A reply üzenetek a request üzenetek hatására jönnek létre és a kliens által kért információt tartalmazzák.</w:t>
      </w:r>
    </w:p>
    <w:p w14:paraId="7401F275" w14:textId="6F8968EC" w:rsidR="0009009F" w:rsidRPr="007C1B0A" w:rsidRDefault="0009009F" w:rsidP="008D7126">
      <w:pPr>
        <w:pStyle w:val="Listaszerbekezds"/>
        <w:numPr>
          <w:ilvl w:val="0"/>
          <w:numId w:val="28"/>
        </w:numPr>
      </w:pPr>
      <w:r w:rsidRPr="007C1B0A">
        <w:rPr>
          <w:b/>
          <w:bCs/>
        </w:rPr>
        <w:t xml:space="preserve">event </w:t>
      </w:r>
      <w:r w:rsidRPr="007C1B0A">
        <w:t xml:space="preserve">– A szerver küldi a kliensnek. </w:t>
      </w:r>
      <w:r w:rsidR="00B046A0" w:rsidRPr="007C1B0A">
        <w:t>Az ilyen típusú üzeneteket általában nem közvetlenül a kliens váltja ki.</w:t>
      </w:r>
      <w:r w:rsidR="00B55E94" w:rsidRPr="007C1B0A">
        <w:t xml:space="preserve"> Sokféle típusú event üzenet létezik, ilyen például a bemeneti eszközök (például billentyűzet vagy egér) által generált események.</w:t>
      </w:r>
    </w:p>
    <w:p w14:paraId="78369378" w14:textId="75701CD6" w:rsidR="0009009F" w:rsidRPr="007C1B0A" w:rsidRDefault="0009009F" w:rsidP="008D7126">
      <w:pPr>
        <w:pStyle w:val="Listaszerbekezds"/>
        <w:numPr>
          <w:ilvl w:val="0"/>
          <w:numId w:val="28"/>
        </w:numPr>
      </w:pPr>
      <w:r w:rsidRPr="007C1B0A">
        <w:rPr>
          <w:b/>
          <w:bCs/>
        </w:rPr>
        <w:t xml:space="preserve">error </w:t>
      </w:r>
      <w:r w:rsidRPr="007C1B0A">
        <w:t>–</w:t>
      </w:r>
      <w:r w:rsidR="001E22AC" w:rsidRPr="007C1B0A">
        <w:t xml:space="preserve"> A szerver küldi a kliensnek.</w:t>
      </w:r>
      <w:r w:rsidR="008A32D5" w:rsidRPr="007C1B0A">
        <w:t xml:space="preserve"> Hasonlóan működnek az event típusú üzenetekhez, valamilyen hib</w:t>
      </w:r>
      <w:r w:rsidR="0003268E" w:rsidRPr="007C1B0A">
        <w:t>a fennállását jelzik.</w:t>
      </w:r>
    </w:p>
    <w:p w14:paraId="0F75FF9E" w14:textId="6B24C578" w:rsidR="00A872AB" w:rsidRPr="007C1B0A" w:rsidRDefault="00A872AB" w:rsidP="00601E79">
      <w:pPr>
        <w:pStyle w:val="Cmsor3"/>
      </w:pPr>
      <w:bookmarkStart w:id="14" w:name="_Toc117966590"/>
      <w:r w:rsidRPr="007C1B0A">
        <w:t>Wayland</w:t>
      </w:r>
      <w:sdt>
        <w:sdtPr>
          <w:id w:val="-356893056"/>
          <w:citation/>
        </w:sdtPr>
        <w:sdtContent>
          <w:r w:rsidR="008426F8" w:rsidRPr="007C1B0A">
            <w:fldChar w:fldCharType="begin"/>
          </w:r>
          <w:r w:rsidR="008426F8" w:rsidRPr="007C1B0A">
            <w:instrText xml:space="preserve"> CITATION Way22 \l 2057 </w:instrText>
          </w:r>
          <w:r w:rsidR="008426F8" w:rsidRPr="007C1B0A">
            <w:fldChar w:fldCharType="separate"/>
          </w:r>
          <w:r w:rsidR="00794E1C" w:rsidRPr="007C1B0A">
            <w:rPr>
              <w:noProof/>
            </w:rPr>
            <w:t xml:space="preserve"> [2]</w:t>
          </w:r>
          <w:r w:rsidR="008426F8" w:rsidRPr="007C1B0A">
            <w:fldChar w:fldCharType="end"/>
          </w:r>
        </w:sdtContent>
      </w:sdt>
      <w:bookmarkEnd w:id="14"/>
    </w:p>
    <w:p w14:paraId="14E351F1" w14:textId="2E488F07" w:rsidR="00CE2819" w:rsidRPr="007C1B0A" w:rsidRDefault="00561E50" w:rsidP="00CE2819">
      <w:r w:rsidRPr="007C1B0A">
        <w:t xml:space="preserve">A Wayland egy ingyenes, nyílt forráskódú </w:t>
      </w:r>
      <w:r w:rsidR="00B844E7" w:rsidRPr="007C1B0A">
        <w:t>megjelenítő</w:t>
      </w:r>
      <w:r w:rsidRPr="007C1B0A">
        <w:t xml:space="preserve"> protokoll</w:t>
      </w:r>
      <w:r w:rsidR="002D6730" w:rsidRPr="007C1B0A">
        <w:t>. A Wayland projekt célja, hogy leváltsa az X Window System-et egy modernebb</w:t>
      </w:r>
      <w:r w:rsidR="00146399" w:rsidRPr="007C1B0A">
        <w:t>, egyszerűbb és</w:t>
      </w:r>
      <w:r w:rsidR="002D6730" w:rsidRPr="007C1B0A">
        <w:t xml:space="preserve"> biztonságosabb protokollra.</w:t>
      </w:r>
      <w:r w:rsidR="008A6C28" w:rsidRPr="007C1B0A">
        <w:t xml:space="preserve"> A protokollt 2008-ban kezdték el fejleszteni</w:t>
      </w:r>
      <w:r w:rsidR="00FC39E3" w:rsidRPr="007C1B0A">
        <w:t xml:space="preserve"> és a mai napig aktívan dolgoznak rajta.</w:t>
      </w:r>
      <w:r w:rsidR="00B844E7" w:rsidRPr="007C1B0A">
        <w:t xml:space="preserve"> Az X Window System-hez hasonlóan a Wayland protokoll is egy szerver-kliens architektúrát követ. Ellentétben az </w:t>
      </w:r>
      <w:r w:rsidR="00DA3AEB" w:rsidRPr="007C1B0A">
        <w:t>X-szel</w:t>
      </w:r>
      <w:r w:rsidR="00B844E7" w:rsidRPr="007C1B0A">
        <w:t xml:space="preserve"> a Wayland esetében a megjelenítő szervert kompozitornak hívják. Ez abból az alapvető architektúrális különbségből ered, hogy</w:t>
      </w:r>
      <w:r w:rsidR="009236EE" w:rsidRPr="007C1B0A">
        <w:t xml:space="preserve"> a Wayland esetében a megjelenítő szerver és a kompozitor egy komponensként funkcionál.</w:t>
      </w:r>
      <w:r w:rsidR="00DA3AEB" w:rsidRPr="007C1B0A">
        <w:t xml:space="preserve"> A protokollhoz tartozik egy szerveroldali referencia implementáció C-ben, a</w:t>
      </w:r>
      <w:r w:rsidR="00897886" w:rsidRPr="007C1B0A">
        <w:t>mit</w:t>
      </w:r>
      <w:r w:rsidR="00DA3AEB" w:rsidRPr="007C1B0A">
        <w:t xml:space="preserve"> Weston kompozitor</w:t>
      </w:r>
      <w:r w:rsidR="00897886" w:rsidRPr="007C1B0A">
        <w:t>nak hívnak</w:t>
      </w:r>
      <w:r w:rsidR="00DA3AEB" w:rsidRPr="007C1B0A">
        <w:t>.</w:t>
      </w:r>
      <w:r w:rsidR="00A010DD" w:rsidRPr="007C1B0A">
        <w:t xml:space="preserve"> A legnépszerűbb kliensoldali könyvtár a libwayland szintén C-ben lett implementálva</w:t>
      </w:r>
      <w:r w:rsidR="003272D7" w:rsidRPr="007C1B0A">
        <w:t>.</w:t>
      </w:r>
    </w:p>
    <w:p w14:paraId="30A3D8DC" w14:textId="79D22659" w:rsidR="00534574" w:rsidRPr="007C1B0A" w:rsidRDefault="00B10498" w:rsidP="00CE2819">
      <w:r w:rsidRPr="007C1B0A">
        <w:lastRenderedPageBreak/>
        <w:pict w14:anchorId="3912378C">
          <v:shape id="_x0000_s1028" type="#_x0000_t202" style="position:absolute;left:0;text-align:left;margin-left:72.6pt;margin-top:355.55pt;width:251.95pt;height:35.25pt;z-index:251658752" stroked="f">
            <v:textbox style="mso-next-textbox:#_x0000_s1028;mso-fit-shape-to-text:t" inset="0,0,0,0">
              <w:txbxContent>
                <w:p w14:paraId="0AE9D09A" w14:textId="30DC7F56" w:rsidR="00647E9A" w:rsidRPr="00647E9A" w:rsidRDefault="00647E9A" w:rsidP="00A35FFF">
                  <w:pPr>
                    <w:pStyle w:val="Kpalrs"/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Figure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9600AC">
                    <w:rPr>
                      <w:noProof/>
                    </w:rPr>
                    <w:t>2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. ábra Egy esemény feldolgozása </w:t>
                  </w:r>
                  <w:r w:rsidR="004321AD">
                    <w:t xml:space="preserve">az </w:t>
                  </w:r>
                  <w:r>
                    <w:t>X-szen.</w:t>
                  </w:r>
                </w:p>
              </w:txbxContent>
            </v:textbox>
            <w10:wrap type="topAndBottom"/>
          </v:shape>
        </w:pict>
      </w:r>
      <w:r w:rsidR="00601E79" w:rsidRPr="007C1B0A">
        <w:pict w14:anchorId="52DFCCF1">
          <v:shape id="_x0000_s1036" type="#_x0000_t202" style="position:absolute;left:0;text-align:left;margin-left:72.6pt;margin-top:355.55pt;width:251.95pt;height:35.25pt;z-index:251661824" stroked="f">
            <v:textbox style="mso-next-textbox:#_x0000_s1036;mso-fit-shape-to-text:t" inset="0,0,0,0">
              <w:txbxContent>
                <w:p w14:paraId="0E7F93E3" w14:textId="5D2BD7D7" w:rsidR="00601E79" w:rsidRPr="00647E9A" w:rsidRDefault="00601E79" w:rsidP="00A35FFF">
                  <w:pPr>
                    <w:pStyle w:val="Kpalrs"/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ábra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B50924">
                    <w:rPr>
                      <w:noProof/>
                    </w:rPr>
                    <w:t>4</w:t>
                  </w:r>
                  <w:r>
                    <w:rPr>
                      <w:noProof/>
                    </w:rPr>
                    <w:fldChar w:fldCharType="end"/>
                  </w:r>
                  <w:r>
                    <w:t>. ábra Egy esemény feldolgozása az X-szen.</w:t>
                  </w:r>
                </w:p>
              </w:txbxContent>
            </v:textbox>
            <w10:wrap type="topAndBottom"/>
          </v:shape>
        </w:pict>
      </w:r>
      <w:r w:rsidR="004869AB" w:rsidRPr="007C1B0A">
        <w:drawing>
          <wp:anchor distT="0" distB="0" distL="114300" distR="114300" simplePos="0" relativeHeight="251643904" behindDoc="0" locked="0" layoutInCell="1" allowOverlap="1" wp14:anchorId="09C966EA" wp14:editId="3ABC45F5">
            <wp:simplePos x="0" y="0"/>
            <wp:positionH relativeFrom="column">
              <wp:posOffset>922461</wp:posOffset>
            </wp:positionH>
            <wp:positionV relativeFrom="paragraph">
              <wp:posOffset>1411216</wp:posOffset>
            </wp:positionV>
            <wp:extent cx="3200148" cy="3047832"/>
            <wp:effectExtent l="0" t="0" r="0" b="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148" cy="304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34574" w:rsidRPr="007C1B0A">
        <w:t xml:space="preserve">A legjobb módja annak, hogy összehasonlítsuk a Wayland és az X Window System architektúráját és megértsük a különbségeket az, ha végig követjük egy bemeneti eszköz által </w:t>
      </w:r>
      <w:r w:rsidR="00777D5C" w:rsidRPr="007C1B0A">
        <w:t>generált</w:t>
      </w:r>
      <w:r w:rsidR="00534574" w:rsidRPr="007C1B0A">
        <w:t xml:space="preserve"> esemény útját egészen addig, </w:t>
      </w:r>
      <w:r w:rsidR="009730C4" w:rsidRPr="007C1B0A">
        <w:t>ameddig az esemény által kiváltott változás megjelenik a képernyőn.</w:t>
      </w:r>
      <w:r w:rsidR="00E06FB3" w:rsidRPr="007C1B0A">
        <w:t xml:space="preserve"> Az X esetében ez a következőképpen zajlik le:</w:t>
      </w:r>
    </w:p>
    <w:p w14:paraId="4762D083" w14:textId="06D7AB43" w:rsidR="004869AB" w:rsidRPr="007C1B0A" w:rsidRDefault="004F24FE" w:rsidP="00AB066E">
      <w:pPr>
        <w:pStyle w:val="Listaszerbekezds"/>
        <w:numPr>
          <w:ilvl w:val="0"/>
          <w:numId w:val="30"/>
        </w:numPr>
      </w:pPr>
      <w:r w:rsidRPr="007C1B0A">
        <w:t xml:space="preserve">A kernel kap egy eseményt egy bemeneti eszköztől és elküldi az X szervernek </w:t>
      </w:r>
      <w:r w:rsidR="006961CF" w:rsidRPr="007C1B0A">
        <w:t>a bemeneti vezérlőn (</w:t>
      </w:r>
      <w:r w:rsidRPr="007C1B0A">
        <w:t>evdev driver</w:t>
      </w:r>
      <w:r w:rsidR="006961CF" w:rsidRPr="007C1B0A">
        <w:t>)</w:t>
      </w:r>
      <w:r w:rsidRPr="007C1B0A">
        <w:t xml:space="preserve"> keresztül.</w:t>
      </w:r>
      <w:r w:rsidR="006961CF" w:rsidRPr="007C1B0A">
        <w:t xml:space="preserve"> </w:t>
      </w:r>
      <w:r w:rsidR="00896244" w:rsidRPr="007C1B0A">
        <w:t>A különböző eszközspecifikus eseményprotokollok lefordítását az evdev szabványra a kernel végzi el.</w:t>
      </w:r>
    </w:p>
    <w:p w14:paraId="2B445FBD" w14:textId="020FB2B2" w:rsidR="00AB066E" w:rsidRPr="007C1B0A" w:rsidRDefault="00363127" w:rsidP="00AB066E">
      <w:pPr>
        <w:pStyle w:val="Listaszerbekezds"/>
        <w:numPr>
          <w:ilvl w:val="0"/>
          <w:numId w:val="30"/>
        </w:numPr>
      </w:pPr>
      <w:r w:rsidRPr="007C1B0A">
        <w:t xml:space="preserve">Az X szerver meghatározza, hogy </w:t>
      </w:r>
      <w:r w:rsidR="0098640B" w:rsidRPr="007C1B0A">
        <w:t xml:space="preserve">melyik ablakot </w:t>
      </w:r>
      <w:r w:rsidR="009377F8" w:rsidRPr="007C1B0A">
        <w:t xml:space="preserve">érintette az esemény és elküldi azoknak az X klienseknek, amelyek az adott ablakban a kérdéses eseményre </w:t>
      </w:r>
      <w:r w:rsidR="00364892" w:rsidRPr="007C1B0A">
        <w:t>feliratkoztak</w:t>
      </w:r>
      <w:r w:rsidR="009377F8" w:rsidRPr="007C1B0A">
        <w:t>.</w:t>
      </w:r>
    </w:p>
    <w:p w14:paraId="68084D81" w14:textId="4DCBBDFC" w:rsidR="00AB066E" w:rsidRPr="007C1B0A" w:rsidRDefault="005447CA" w:rsidP="00AB066E">
      <w:pPr>
        <w:pStyle w:val="Listaszerbekezds"/>
        <w:numPr>
          <w:ilvl w:val="0"/>
          <w:numId w:val="30"/>
        </w:numPr>
      </w:pPr>
      <w:r w:rsidRPr="007C1B0A">
        <w:t xml:space="preserve">A kliensek feldolgozzák az eseményt és eldöntik, hogy mit tegyenek. Sokszor egy bemeneti esemény hatására </w:t>
      </w:r>
      <w:r w:rsidR="006F35E6" w:rsidRPr="007C1B0A">
        <w:t xml:space="preserve">a felhasználói felületnek meg kell változnia, például </w:t>
      </w:r>
      <w:r w:rsidR="0036658A" w:rsidRPr="007C1B0A">
        <w:t>a felhasználó egy hivatkozás felé viszi a kurzort, vagy bepipál egy checkbox-ot.</w:t>
      </w:r>
      <w:r w:rsidR="000A7DC7" w:rsidRPr="007C1B0A">
        <w:t xml:space="preserve"> Az esemény feldolgozása után a kliens egy renderelési kérést (request típusú üzenet) küld a szervernek.</w:t>
      </w:r>
      <w:r w:rsidRPr="007C1B0A">
        <w:t xml:space="preserve"> </w:t>
      </w:r>
    </w:p>
    <w:p w14:paraId="5567A675" w14:textId="437E28D7" w:rsidR="00AB066E" w:rsidRPr="007C1B0A" w:rsidRDefault="001B2604" w:rsidP="00AB066E">
      <w:pPr>
        <w:pStyle w:val="Listaszerbekezds"/>
        <w:numPr>
          <w:ilvl w:val="0"/>
          <w:numId w:val="30"/>
        </w:numPr>
      </w:pPr>
      <w:r w:rsidRPr="007C1B0A">
        <w:t xml:space="preserve">Az X szerver megkapja a renderelési kérést </w:t>
      </w:r>
      <w:r w:rsidR="00F34486" w:rsidRPr="007C1B0A">
        <w:t xml:space="preserve">és </w:t>
      </w:r>
      <w:r w:rsidR="00BC3191" w:rsidRPr="007C1B0A">
        <w:t xml:space="preserve">egy </w:t>
      </w:r>
      <w:r w:rsidRPr="007C1B0A">
        <w:t>illesztőprogram</w:t>
      </w:r>
      <w:r w:rsidR="00BC3191" w:rsidRPr="007C1B0A">
        <w:t>on keresztül szól a hardvernek, hogy az</w:t>
      </w:r>
      <w:r w:rsidRPr="007C1B0A">
        <w:t xml:space="preserve"> végezze el a renderelést.</w:t>
      </w:r>
      <w:r w:rsidR="00F7306F" w:rsidRPr="007C1B0A">
        <w:t xml:space="preserve"> Az X szerver </w:t>
      </w:r>
      <w:r w:rsidR="00F7306F" w:rsidRPr="007C1B0A">
        <w:lastRenderedPageBreak/>
        <w:t>továbbá</w:t>
      </w:r>
      <w:r w:rsidR="001215F2" w:rsidRPr="007C1B0A">
        <w:t xml:space="preserve"> kiszámítja a rend</w:t>
      </w:r>
      <w:r w:rsidR="00043DDB" w:rsidRPr="007C1B0A">
        <w:t>erelés határoló régióját és elküldi ezt a kompozitornak egy káreseménynek (damage event) nevezett üzenetben. Erre azért van szükség, mert a kompozitornak a bemeneti esemény hatására lehet, hogy bizonyos effekteket kell alkalmaznia</w:t>
      </w:r>
      <w:r w:rsidR="001468B5" w:rsidRPr="007C1B0A">
        <w:t xml:space="preserve"> (forgatás, skálázás, stb)</w:t>
      </w:r>
      <w:r w:rsidR="00E76F84" w:rsidRPr="007C1B0A">
        <w:t>.</w:t>
      </w:r>
    </w:p>
    <w:p w14:paraId="4BF90F66" w14:textId="06E1B8C0" w:rsidR="00AB066E" w:rsidRPr="007C1B0A" w:rsidRDefault="00463191" w:rsidP="00AB066E">
      <w:pPr>
        <w:pStyle w:val="Listaszerbekezds"/>
        <w:numPr>
          <w:ilvl w:val="0"/>
          <w:numId w:val="30"/>
        </w:numPr>
      </w:pPr>
      <w:r w:rsidRPr="007C1B0A">
        <w:t>A káreseményből a kompozitor megtudja, hogy valami megváltozott az ablakban és az</w:t>
      </w:r>
      <w:r w:rsidR="007F3EA0" w:rsidRPr="007C1B0A">
        <w:t xml:space="preserve"> képernyőnek azt a részét újra </w:t>
      </w:r>
      <w:r w:rsidRPr="007C1B0A">
        <w:t>kell komponálnia</w:t>
      </w:r>
      <w:r w:rsidR="007F3EA0" w:rsidRPr="007C1B0A">
        <w:t xml:space="preserve">, ahol az ablak </w:t>
      </w:r>
      <w:r w:rsidR="00092D76" w:rsidRPr="007C1B0A">
        <w:t>megváltozott</w:t>
      </w:r>
      <w:r w:rsidRPr="007C1B0A">
        <w:t>.</w:t>
      </w:r>
      <w:r w:rsidR="00F20E36" w:rsidRPr="007C1B0A">
        <w:t xml:space="preserve"> Miután ezt megtette, a kompozitor küld egy renderelési kérést az X szervernek.</w:t>
      </w:r>
    </w:p>
    <w:p w14:paraId="0BB36F8B" w14:textId="03250394" w:rsidR="006C7492" w:rsidRPr="007C1B0A" w:rsidRDefault="00F84E60" w:rsidP="006C7492">
      <w:pPr>
        <w:pStyle w:val="Listaszerbekezds"/>
        <w:numPr>
          <w:ilvl w:val="0"/>
          <w:numId w:val="30"/>
        </w:numPr>
      </w:pPr>
      <w:r w:rsidRPr="007C1B0A">
        <w:t>Az X szerver megkapja a renderelési kérést a kompozitortól és végrehajtja azt.</w:t>
      </w:r>
    </w:p>
    <w:p w14:paraId="2CCF28B7" w14:textId="09079CFC" w:rsidR="00955408" w:rsidRPr="007C1B0A" w:rsidRDefault="006C7492" w:rsidP="00955408">
      <w:pPr>
        <w:ind w:firstLine="0"/>
      </w:pPr>
      <w:r w:rsidRPr="007C1B0A">
        <w:t>A Wayland protokoll esetén a kompozitor és a megjlenítő szerver</w:t>
      </w:r>
      <w:r w:rsidR="00630BF9" w:rsidRPr="007C1B0A">
        <w:t xml:space="preserve"> egy és ugyanaz a komponens</w:t>
      </w:r>
      <w:r w:rsidR="000971B5" w:rsidRPr="007C1B0A">
        <w:t>. Ez lehetővé teszi, hogy a kompozitor közvetlenül a klienseknek küldje a bemeneti eseményeket és fordítva a kliensek közvetlenül a kompozitornak küldik a káreseményeket. Ugyanez a folyamat a Wayland esetében a következőképpen zajlik le:</w:t>
      </w:r>
    </w:p>
    <w:p w14:paraId="5FBFCAFC" w14:textId="1597FEDA" w:rsidR="00991602" w:rsidRPr="007C1B0A" w:rsidRDefault="00705942" w:rsidP="00991602">
      <w:pPr>
        <w:spacing w:after="0" w:line="240" w:lineRule="auto"/>
        <w:ind w:firstLine="0"/>
        <w:jc w:val="left"/>
      </w:pPr>
      <w:r w:rsidRPr="007C1B0A">
        <w:pict w14:anchorId="0BDD108A">
          <v:shape id="_x0000_s1038" type="#_x0000_t202" style="position:absolute;margin-left:112.4pt;margin-top:249.25pt;width:216.6pt;height:25.65pt;z-index:251662848" stroked="f">
            <v:textbox inset="0,0,0,0">
              <w:txbxContent>
                <w:p w14:paraId="3AD02805" w14:textId="3F87731C" w:rsidR="00705942" w:rsidRPr="006E4AF9" w:rsidRDefault="00705942" w:rsidP="00A35FFF">
                  <w:pPr>
                    <w:pStyle w:val="Kpalrs"/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ábra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B50924">
                    <w:rPr>
                      <w:noProof/>
                    </w:rPr>
                    <w:t>5</w:t>
                  </w:r>
                  <w:r>
                    <w:rPr>
                      <w:noProof/>
                    </w:rPr>
                    <w:fldChar w:fldCharType="end"/>
                  </w:r>
                  <w:r>
                    <w:t>. ábra Egy esemény feldolgozása Wayland-en.</w:t>
                  </w:r>
                </w:p>
              </w:txbxContent>
            </v:textbox>
            <w10:wrap type="topAndBottom"/>
          </v:shape>
        </w:pict>
      </w:r>
      <w:r w:rsidRPr="007C1B0A">
        <w:drawing>
          <wp:anchor distT="0" distB="0" distL="114300" distR="114300" simplePos="0" relativeHeight="251656192" behindDoc="0" locked="0" layoutInCell="1" allowOverlap="1" wp14:anchorId="1768D72D" wp14:editId="552F8169">
            <wp:simplePos x="0" y="0"/>
            <wp:positionH relativeFrom="column">
              <wp:posOffset>1780540</wp:posOffset>
            </wp:positionH>
            <wp:positionV relativeFrom="paragraph">
              <wp:posOffset>184785</wp:posOffset>
            </wp:positionV>
            <wp:extent cx="1899920" cy="2978785"/>
            <wp:effectExtent l="0" t="0" r="0" b="0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E1798" w14:textId="46EDEF82" w:rsidR="00AB066E" w:rsidRPr="007C1B0A" w:rsidRDefault="00AB066E" w:rsidP="00991602">
      <w:pPr>
        <w:spacing w:after="0" w:line="240" w:lineRule="auto"/>
        <w:ind w:firstLine="0"/>
        <w:jc w:val="left"/>
      </w:pPr>
    </w:p>
    <w:p w14:paraId="4813F0B2" w14:textId="7DE664B3" w:rsidR="00CA34ED" w:rsidRPr="007C1B0A" w:rsidRDefault="00805410" w:rsidP="00CA34ED">
      <w:pPr>
        <w:pStyle w:val="Listaszerbekezds"/>
        <w:numPr>
          <w:ilvl w:val="0"/>
          <w:numId w:val="31"/>
        </w:numPr>
      </w:pPr>
      <w:r w:rsidRPr="007C1B0A">
        <w:t>A kernel kap egy eseményt egy bemeneti eszköztől és elküldi a Wayland kompozitornak a bemeneti vezérlőn keresztül.</w:t>
      </w:r>
    </w:p>
    <w:p w14:paraId="35FF38A8" w14:textId="436A9AD6" w:rsidR="006C03E5" w:rsidRPr="007C1B0A" w:rsidRDefault="00DA59D2" w:rsidP="00CA34ED">
      <w:pPr>
        <w:pStyle w:val="Listaszerbekezds"/>
        <w:numPr>
          <w:ilvl w:val="0"/>
          <w:numId w:val="31"/>
        </w:numPr>
      </w:pPr>
      <w:r w:rsidRPr="007C1B0A">
        <w:t xml:space="preserve">A kompozitor </w:t>
      </w:r>
      <w:r w:rsidR="00D64F1C" w:rsidRPr="007C1B0A">
        <w:t>meghatározza, hogy melyik ablakot érintette az adottt esemény</w:t>
      </w:r>
      <w:r w:rsidR="0028668F" w:rsidRPr="007C1B0A">
        <w:t xml:space="preserve"> és tájékoztatja erről az érintett klienseket</w:t>
      </w:r>
      <w:r w:rsidR="00D64F1C" w:rsidRPr="007C1B0A">
        <w:t>.</w:t>
      </w:r>
      <w:r w:rsidR="00D74B74" w:rsidRPr="007C1B0A">
        <w:t xml:space="preserve"> A kompozitor érti a </w:t>
      </w:r>
      <w:r w:rsidR="00D74B74" w:rsidRPr="007C1B0A">
        <w:lastRenderedPageBreak/>
        <w:t>különböző effekteket, transzformációkat, amikkel az egyes elemek rendelkezhetnek</w:t>
      </w:r>
      <w:r w:rsidR="00D92104" w:rsidRPr="007C1B0A">
        <w:t>,</w:t>
      </w:r>
      <w:r w:rsidR="00D74B74" w:rsidRPr="007C1B0A">
        <w:t xml:space="preserve"> így képes </w:t>
      </w:r>
      <w:r w:rsidR="00D92104" w:rsidRPr="007C1B0A">
        <w:t xml:space="preserve">az ablak-lokális – képernyő-lokális koordináták fordítására. </w:t>
      </w:r>
      <w:r w:rsidR="00F006CA" w:rsidRPr="007C1B0A">
        <w:t>Ezáltal a kompozitor pontosan meg tudja határozni, hogy melyik ablakot érintette az adott esemény, feleslegessé válik az X-es acrcitektúrában a 4-es és az 5-ös lépés.</w:t>
      </w:r>
    </w:p>
    <w:p w14:paraId="6BC2E6CC" w14:textId="2AB3BD6B" w:rsidR="00BE3CED" w:rsidRPr="007C1B0A" w:rsidRDefault="00BE3CED" w:rsidP="00CA34ED">
      <w:pPr>
        <w:pStyle w:val="Listaszerbekezds"/>
        <w:numPr>
          <w:ilvl w:val="0"/>
          <w:numId w:val="31"/>
        </w:numPr>
      </w:pPr>
      <w:r w:rsidRPr="007C1B0A">
        <w:t>Az X-es architektúrához hasonlóan a kliens megkapja az eseményt és feldolgozza azt.</w:t>
      </w:r>
      <w:r w:rsidR="00EC242D" w:rsidRPr="007C1B0A">
        <w:t xml:space="preserve"> Egy újabb különbség a protokollok között, hogy a Wayland esetén a renderelés kliens oldal</w:t>
      </w:r>
      <w:r w:rsidR="00CE01AA" w:rsidRPr="007C1B0A">
        <w:t>on</w:t>
      </w:r>
      <w:r w:rsidR="00EC242D" w:rsidRPr="007C1B0A">
        <w:t xml:space="preserve"> történik</w:t>
      </w:r>
      <w:r w:rsidR="003A40FA" w:rsidRPr="007C1B0A">
        <w:t xml:space="preserve"> (gyakorlatban a kliens a kompozitorral megosztott közös videómemória pufferbe renderel).</w:t>
      </w:r>
      <w:r w:rsidR="002F3DA3" w:rsidRPr="007C1B0A">
        <w:t xml:space="preserve"> Végezetül a kliens értesíti a kompozitort, hogy jelezze, hogy a felhasználói felületen változás történt</w:t>
      </w:r>
      <w:r w:rsidR="00013636" w:rsidRPr="007C1B0A">
        <w:t xml:space="preserve"> (káresemény)</w:t>
      </w:r>
      <w:r w:rsidR="002F3DA3" w:rsidRPr="007C1B0A">
        <w:t>.</w:t>
      </w:r>
    </w:p>
    <w:p w14:paraId="4C76790D" w14:textId="4175C75B" w:rsidR="00CD5352" w:rsidRPr="007C1B0A" w:rsidRDefault="00987B2B" w:rsidP="00CA34ED">
      <w:pPr>
        <w:pStyle w:val="Listaszerbekezds"/>
        <w:numPr>
          <w:ilvl w:val="0"/>
          <w:numId w:val="31"/>
        </w:numPr>
      </w:pPr>
      <w:r w:rsidRPr="007C1B0A">
        <w:t>A kompozitor összegyűjti a kliensektől a káreseményeket és újra összeállítja a képernyőt.</w:t>
      </w:r>
    </w:p>
    <w:p w14:paraId="6378DD18" w14:textId="1FC35F39" w:rsidR="00CA34ED" w:rsidRPr="007C1B0A" w:rsidRDefault="005D590D" w:rsidP="006B56F8">
      <w:r w:rsidRPr="007C1B0A">
        <w:t>Az X Window System architektúráj</w:t>
      </w:r>
      <w:r w:rsidR="000051C2" w:rsidRPr="007C1B0A">
        <w:t>ában a kompozitor felelős azért, hogy mindent megjelenítsen</w:t>
      </w:r>
      <w:r w:rsidRPr="007C1B0A">
        <w:t xml:space="preserve"> </w:t>
      </w:r>
      <w:r w:rsidR="000051C2" w:rsidRPr="007C1B0A">
        <w:t>a képernyőn, de ezt mégis az X szerveren keresztül kell tennie.</w:t>
      </w:r>
      <w:r w:rsidR="008B44F9" w:rsidRPr="007C1B0A">
        <w:t xml:space="preserve"> Lényegében az X szerver egy közvetítő szerepet játszik a kliensek és a kompozitor, illetve a kompozitor és a hardver között.</w:t>
      </w:r>
      <w:r w:rsidR="00374C1E" w:rsidRPr="007C1B0A">
        <w:t xml:space="preserve"> A Wayland protokoll</w:t>
      </w:r>
      <w:r w:rsidR="00145D31" w:rsidRPr="007C1B0A">
        <w:t>ban</w:t>
      </w:r>
      <w:r w:rsidR="00374C1E" w:rsidRPr="007C1B0A">
        <w:t xml:space="preserve"> azáltal, hogy a meglejelenítő szerver</w:t>
      </w:r>
      <w:r w:rsidR="00145D31" w:rsidRPr="007C1B0A">
        <w:t xml:space="preserve"> helyére lép a kompozitor lényegesen csökkent a rendszer komplexitása, illetve a kommunikációs többlet.</w:t>
      </w:r>
    </w:p>
    <w:p w14:paraId="1F1A96D3" w14:textId="66AB63B0" w:rsidR="00A872AB" w:rsidRPr="007C1B0A" w:rsidRDefault="00A872AB" w:rsidP="00A872AB">
      <w:pPr>
        <w:pStyle w:val="Cmsor2"/>
      </w:pPr>
      <w:bookmarkStart w:id="15" w:name="_Ref117964284"/>
      <w:bookmarkStart w:id="16" w:name="_Toc117966591"/>
      <w:r w:rsidRPr="007C1B0A">
        <w:t>Rust</w:t>
      </w:r>
      <w:sdt>
        <w:sdtPr>
          <w:id w:val="-1372915768"/>
          <w:citation/>
        </w:sdtPr>
        <w:sdtContent>
          <w:r w:rsidR="00ED22B9" w:rsidRPr="007C1B0A">
            <w:fldChar w:fldCharType="begin"/>
          </w:r>
          <w:r w:rsidR="00ED22B9" w:rsidRPr="007C1B0A">
            <w:instrText xml:space="preserve"> CITATION Rus22 \l 2057 </w:instrText>
          </w:r>
          <w:r w:rsidR="00ED22B9" w:rsidRPr="007C1B0A">
            <w:fldChar w:fldCharType="separate"/>
          </w:r>
          <w:r w:rsidR="00794E1C" w:rsidRPr="007C1B0A">
            <w:rPr>
              <w:noProof/>
            </w:rPr>
            <w:t xml:space="preserve"> [3]</w:t>
          </w:r>
          <w:r w:rsidR="00ED22B9" w:rsidRPr="007C1B0A">
            <w:fldChar w:fldCharType="end"/>
          </w:r>
        </w:sdtContent>
      </w:sdt>
      <w:bookmarkEnd w:id="15"/>
      <w:bookmarkEnd w:id="16"/>
    </w:p>
    <w:p w14:paraId="17AA99E4" w14:textId="6E8A58F3" w:rsidR="00500E5B" w:rsidRPr="007C1B0A" w:rsidRDefault="00DD0304" w:rsidP="0018244E">
      <w:r w:rsidRPr="007C1B0A">
        <w:t>A Rust egy viszonylag új általános célú programozási nyelv. Az els</w:t>
      </w:r>
      <w:r w:rsidR="00DD10B8" w:rsidRPr="007C1B0A">
        <w:t>ő stabil verziója 2014-ben jelent meg.</w:t>
      </w:r>
      <w:r w:rsidR="000816BF" w:rsidRPr="007C1B0A">
        <w:t xml:space="preserve"> A nyelv</w:t>
      </w:r>
      <w:r w:rsidR="00A60359" w:rsidRPr="007C1B0A">
        <w:t xml:space="preserve"> megalkotásakor </w:t>
      </w:r>
      <w:r w:rsidR="00432B0C" w:rsidRPr="007C1B0A">
        <w:t>a hangsúly a teljesítményen, a konkurrencia támogatásán és a biztonságon volt.</w:t>
      </w:r>
      <w:r w:rsidR="000F6102" w:rsidRPr="007C1B0A">
        <w:t xml:space="preserve"> </w:t>
      </w:r>
      <w:r w:rsidR="00283C8F" w:rsidRPr="007C1B0A">
        <w:t>Leggyakrabban rendszerszintű programozásra szokták használni, de magasabb szinten is népszerűnek számít.</w:t>
      </w:r>
      <w:r w:rsidR="00E35089" w:rsidRPr="007C1B0A">
        <w:t xml:space="preserve"> Alapvetően a nyelv a C-re és a C++-ra épít, de más nyelvekből is vesz át </w:t>
      </w:r>
      <w:r w:rsidR="00802D8F" w:rsidRPr="007C1B0A">
        <w:t>jól bevált ötleteket.</w:t>
      </w:r>
      <w:r w:rsidR="00477873" w:rsidRPr="007C1B0A">
        <w:t xml:space="preserve"> A Rust egy kompilált nyelv, ami </w:t>
      </w:r>
      <w:r w:rsidR="002A04AE" w:rsidRPr="007C1B0A">
        <w:t xml:space="preserve">betartatja </w:t>
      </w:r>
      <w:r w:rsidR="00477873" w:rsidRPr="007C1B0A">
        <w:t>memóriabizto</w:t>
      </w:r>
      <w:r w:rsidR="00C1785F" w:rsidRPr="007C1B0A">
        <w:t>nság</w:t>
      </w:r>
      <w:r w:rsidR="008E6816" w:rsidRPr="007C1B0A">
        <w:t>ot</w:t>
      </w:r>
      <w:r w:rsidR="00C1785F" w:rsidRPr="007C1B0A">
        <w:t xml:space="preserve"> </w:t>
      </w:r>
      <w:r w:rsidR="00BB1C0C" w:rsidRPr="007C1B0A">
        <w:t>(tehát minden</w:t>
      </w:r>
      <w:r w:rsidR="009057CE" w:rsidRPr="007C1B0A">
        <w:t xml:space="preserve"> hivatkozás érvényes memória területre mutat)</w:t>
      </w:r>
      <w:r w:rsidR="00E01457" w:rsidRPr="007C1B0A">
        <w:t xml:space="preserve"> </w:t>
      </w:r>
      <w:r w:rsidR="00E01457" w:rsidRPr="007C1B0A">
        <w:rPr>
          <w:i/>
          <w:iCs/>
        </w:rPr>
        <w:t xml:space="preserve">garbage collector </w:t>
      </w:r>
      <w:r w:rsidR="00E01457" w:rsidRPr="007C1B0A">
        <w:t>mechanizmus használata nélkül.</w:t>
      </w:r>
      <w:r w:rsidR="00A1163A" w:rsidRPr="007C1B0A">
        <w:t xml:space="preserve"> A memóriabiztonság betartására, illetve a versenykörülmények elkerülésére</w:t>
      </w:r>
      <w:r w:rsidR="00330C9D" w:rsidRPr="007C1B0A">
        <w:t xml:space="preserve"> a Rust a </w:t>
      </w:r>
      <w:r w:rsidR="00194956" w:rsidRPr="007C1B0A">
        <w:t>tulajdonos</w:t>
      </w:r>
      <w:r w:rsidR="007B06DF" w:rsidRPr="007C1B0A">
        <w:t>sági</w:t>
      </w:r>
      <w:r w:rsidR="00194956" w:rsidRPr="007C1B0A">
        <w:t xml:space="preserve"> mechanizmust (ownership) használja, ami </w:t>
      </w:r>
      <w:r w:rsidR="005A2DF0" w:rsidRPr="007C1B0A">
        <w:t xml:space="preserve">leegyszerűsítve </w:t>
      </w:r>
      <w:r w:rsidR="00194956" w:rsidRPr="007C1B0A">
        <w:t xml:space="preserve">az objektumok élettartamának </w:t>
      </w:r>
      <w:r w:rsidR="006C7F1C" w:rsidRPr="007C1B0A">
        <w:t xml:space="preserve">követését </w:t>
      </w:r>
      <w:r w:rsidR="00194956" w:rsidRPr="007C1B0A">
        <w:t>és a változók hatóköré</w:t>
      </w:r>
      <w:r w:rsidR="002E3EA3" w:rsidRPr="007C1B0A">
        <w:t>nek</w:t>
      </w:r>
      <w:r w:rsidR="00194956" w:rsidRPr="007C1B0A">
        <w:t xml:space="preserve"> (scope) </w:t>
      </w:r>
      <w:r w:rsidR="009A39FD" w:rsidRPr="007C1B0A">
        <w:t>ellenőrzését jelenti fordítási időben.</w:t>
      </w:r>
    </w:p>
    <w:p w14:paraId="5EE6D56A" w14:textId="3870027C" w:rsidR="00C518EA" w:rsidRPr="007C1B0A" w:rsidRDefault="009E59A4" w:rsidP="00C518EA">
      <w:r w:rsidRPr="007C1B0A">
        <w:lastRenderedPageBreak/>
        <w:t xml:space="preserve">A diplomaterv </w:t>
      </w:r>
      <w:r w:rsidR="0021099D" w:rsidRPr="007C1B0A">
        <w:t xml:space="preserve">implementálása során az adatgyűjtő és </w:t>
      </w:r>
      <w:r w:rsidR="004D0CF9" w:rsidRPr="007C1B0A">
        <w:t xml:space="preserve">munkamenet zároló </w:t>
      </w:r>
      <w:r w:rsidR="0021099D" w:rsidRPr="007C1B0A">
        <w:t>kliens</w:t>
      </w:r>
      <w:r w:rsidR="0098138B" w:rsidRPr="007C1B0A">
        <w:t>t Rust nyelven készítettem el.</w:t>
      </w:r>
      <w:r w:rsidR="00F67B54" w:rsidRPr="007C1B0A">
        <w:t xml:space="preserve"> </w:t>
      </w:r>
      <w:r w:rsidR="0077414B" w:rsidRPr="007C1B0A">
        <w:t>A választásban</w:t>
      </w:r>
      <w:r w:rsidR="00371FC6" w:rsidRPr="007C1B0A">
        <w:t xml:space="preserve"> több szempont is szerepet játszott.</w:t>
      </w:r>
      <w:r w:rsidR="000A2BD9" w:rsidRPr="007C1B0A">
        <w:t xml:space="preserve"> Egyrészt </w:t>
      </w:r>
      <w:r w:rsidR="001E4C15" w:rsidRPr="007C1B0A">
        <w:t>a</w:t>
      </w:r>
      <w:r w:rsidR="00856450" w:rsidRPr="007C1B0A">
        <w:t xml:space="preserve"> kliens</w:t>
      </w:r>
      <w:r w:rsidR="001E4C15" w:rsidRPr="007C1B0A">
        <w:t xml:space="preserve"> alkalmazás </w:t>
      </w:r>
      <w:r w:rsidR="008E45AE" w:rsidRPr="007C1B0A">
        <w:t xml:space="preserve">jellegét figyelembe véve </w:t>
      </w:r>
      <w:r w:rsidR="004B39BD" w:rsidRPr="007C1B0A">
        <w:t xml:space="preserve">a </w:t>
      </w:r>
      <w:r w:rsidR="000A2BD9" w:rsidRPr="007C1B0A">
        <w:t xml:space="preserve">biztonságtechnikai </w:t>
      </w:r>
      <w:r w:rsidR="004B39BD" w:rsidRPr="007C1B0A">
        <w:t xml:space="preserve">szempontok </w:t>
      </w:r>
      <w:r w:rsidR="00035C44" w:rsidRPr="007C1B0A">
        <w:t>meglehetősen fontos</w:t>
      </w:r>
      <w:r w:rsidR="00CE750A" w:rsidRPr="007C1B0A">
        <w:t>a</w:t>
      </w:r>
      <w:r w:rsidR="00035C44" w:rsidRPr="007C1B0A">
        <w:t>k</w:t>
      </w:r>
      <w:r w:rsidR="004B39BD" w:rsidRPr="007C1B0A">
        <w:t>.</w:t>
      </w:r>
      <w:r w:rsidR="00F6181B" w:rsidRPr="007C1B0A">
        <w:t xml:space="preserve"> E</w:t>
      </w:r>
      <w:r w:rsidR="00035C44" w:rsidRPr="007C1B0A">
        <w:t xml:space="preserve">bből kifolyólag </w:t>
      </w:r>
      <w:r w:rsidR="00BD1A5E" w:rsidRPr="007C1B0A">
        <w:t xml:space="preserve">a </w:t>
      </w:r>
      <w:r w:rsidR="00035C44" w:rsidRPr="007C1B0A">
        <w:t>kompilált nyelv</w:t>
      </w:r>
      <w:r w:rsidR="00BD1A5E" w:rsidRPr="007C1B0A">
        <w:t xml:space="preserve">ek </w:t>
      </w:r>
      <w:r w:rsidR="00542FE4" w:rsidRPr="007C1B0A">
        <w:t>előnyt élveznek az interpretált nyelvekkel szemben, nehezebb a program működését futás közben módosítani.</w:t>
      </w:r>
      <w:r w:rsidR="00202280" w:rsidRPr="007C1B0A">
        <w:t xml:space="preserve"> Másrészt a Rust nyelv</w:t>
      </w:r>
      <w:r w:rsidR="00CE47C3" w:rsidRPr="007C1B0A">
        <w:t xml:space="preserve"> </w:t>
      </w:r>
      <w:r w:rsidR="008A4DB0" w:rsidRPr="007C1B0A">
        <w:t xml:space="preserve">teljesítményét tekintve nem sokkal marad el a </w:t>
      </w:r>
      <w:r w:rsidR="00B435F7" w:rsidRPr="007C1B0A">
        <w:t>C/</w:t>
      </w:r>
      <w:r w:rsidR="008A4DB0" w:rsidRPr="007C1B0A">
        <w:t>C++-tól</w:t>
      </w:r>
      <w:sdt>
        <w:sdtPr>
          <w:id w:val="-511452692"/>
          <w:citation/>
        </w:sdtPr>
        <w:sdtContent>
          <w:r w:rsidR="00B435F7" w:rsidRPr="007C1B0A">
            <w:fldChar w:fldCharType="begin"/>
          </w:r>
          <w:r w:rsidR="00B435F7" w:rsidRPr="007C1B0A">
            <w:instrText xml:space="preserve"> CITATION Rus221 \l 2057 </w:instrText>
          </w:r>
          <w:r w:rsidR="00B435F7" w:rsidRPr="007C1B0A">
            <w:fldChar w:fldCharType="separate"/>
          </w:r>
          <w:r w:rsidR="00794E1C" w:rsidRPr="007C1B0A">
            <w:rPr>
              <w:noProof/>
            </w:rPr>
            <w:t xml:space="preserve"> [4]</w:t>
          </w:r>
          <w:r w:rsidR="00B435F7" w:rsidRPr="007C1B0A">
            <w:fldChar w:fldCharType="end"/>
          </w:r>
        </w:sdtContent>
      </w:sdt>
      <w:r w:rsidR="008A4DB0" w:rsidRPr="007C1B0A">
        <w:t>, ugyanakkor a használata (legalábbis számomra) meglehetősen könnyeb</w:t>
      </w:r>
      <w:r w:rsidR="005626E1" w:rsidRPr="007C1B0A">
        <w:t>.</w:t>
      </w:r>
      <w:r w:rsidR="00C518EA" w:rsidRPr="007C1B0A">
        <w:t xml:space="preserve"> </w:t>
      </w:r>
      <w:r w:rsidR="00B0500A" w:rsidRPr="007C1B0A">
        <w:t xml:space="preserve">Természetesen az is egy nyomós érv volt, hogy </w:t>
      </w:r>
      <w:r w:rsidR="00EF2280" w:rsidRPr="007C1B0A">
        <w:t>a nyelvhez elérhető X11 protokoll</w:t>
      </w:r>
      <w:r w:rsidR="00D103AD" w:rsidRPr="007C1B0A">
        <w:t xml:space="preserve"> implementáció</w:t>
      </w:r>
      <w:sdt>
        <w:sdtPr>
          <w:id w:val="-1334604224"/>
          <w:citation/>
        </w:sdtPr>
        <w:sdtContent>
          <w:r w:rsidR="0067643F" w:rsidRPr="007C1B0A">
            <w:fldChar w:fldCharType="begin"/>
          </w:r>
          <w:r w:rsidR="0067643F" w:rsidRPr="007C1B0A">
            <w:instrText xml:space="preserve"> CITATION X1122 \l 2057 </w:instrText>
          </w:r>
          <w:r w:rsidR="0067643F" w:rsidRPr="007C1B0A">
            <w:fldChar w:fldCharType="separate"/>
          </w:r>
          <w:r w:rsidR="00794E1C" w:rsidRPr="007C1B0A">
            <w:rPr>
              <w:noProof/>
            </w:rPr>
            <w:t xml:space="preserve"> [5]</w:t>
          </w:r>
          <w:r w:rsidR="0067643F" w:rsidRPr="007C1B0A">
            <w:fldChar w:fldCharType="end"/>
          </w:r>
        </w:sdtContent>
      </w:sdt>
      <w:r w:rsidR="00D103AD" w:rsidRPr="007C1B0A">
        <w:t>, amelyet az XML protokoll leírásból generáltak, nem pedig egy már más nyelven készült, meglévő implementációhoz tartalmaz</w:t>
      </w:r>
      <w:r w:rsidR="0055194F" w:rsidRPr="007C1B0A">
        <w:t xml:space="preserve"> burkoló kódot.</w:t>
      </w:r>
      <w:r w:rsidR="009016BE" w:rsidRPr="007C1B0A">
        <w:t xml:space="preserve"> Végső soron pedig az új, korszerű technológiával való megismerkedés is szerepet játszott a döntésben.</w:t>
      </w:r>
    </w:p>
    <w:p w14:paraId="4B93FC09" w14:textId="553B6965" w:rsidR="00A872AB" w:rsidRPr="007C1B0A" w:rsidRDefault="00A872AB" w:rsidP="00A872AB">
      <w:pPr>
        <w:pStyle w:val="Cmsor2"/>
      </w:pPr>
      <w:bookmarkStart w:id="17" w:name="_Toc117966592"/>
      <w:r w:rsidRPr="007C1B0A">
        <w:t>Erlang</w:t>
      </w:r>
      <w:bookmarkEnd w:id="17"/>
    </w:p>
    <w:p w14:paraId="27077902" w14:textId="132928BB" w:rsidR="00A557D3" w:rsidRPr="007C1B0A" w:rsidRDefault="00EE4A77" w:rsidP="00EE4A77">
      <w:r w:rsidRPr="007C1B0A">
        <w:t xml:space="preserve">Az Erlang egy univerzális, konkurens, funkcionális programozási nyelv és futási időben </w:t>
      </w:r>
      <w:r w:rsidRPr="007C1B0A">
        <w:rPr>
          <w:i/>
          <w:iCs/>
        </w:rPr>
        <w:t>garbage collection</w:t>
      </w:r>
      <w:r w:rsidRPr="007C1B0A">
        <w:t xml:space="preserve"> mechanizmussal ellátott környezet. Az Erlang és az Erlang/OTP (Open Telecom Platform) kifejezést sokszor felcserélhető módon használják. Az Erlang/OTP az Erlang környezetből, számos </w:t>
      </w:r>
      <w:r w:rsidR="003D7F9F" w:rsidRPr="007C1B0A">
        <w:t>„</w:t>
      </w:r>
      <w:r w:rsidRPr="007C1B0A">
        <w:t>off-the-shelf</w:t>
      </w:r>
      <w:r w:rsidR="003D7F9F" w:rsidRPr="007C1B0A">
        <w:t>”</w:t>
      </w:r>
      <w:r w:rsidRPr="007C1B0A">
        <w:t xml:space="preserve"> Erlang könyvtárból és tervezési mintából (viselkedésleíró sablon) áll. </w:t>
      </w:r>
      <w:r w:rsidR="006D18E9" w:rsidRPr="007C1B0A">
        <w:t xml:space="preserve">A diplomamunkám során az alkalmazás szervert Erlang nyelven </w:t>
      </w:r>
      <w:r w:rsidR="001C667D" w:rsidRPr="007C1B0A">
        <w:t>implementáltam</w:t>
      </w:r>
      <w:r w:rsidR="006D18E9" w:rsidRPr="007C1B0A">
        <w:t xml:space="preserve">. </w:t>
      </w:r>
      <w:r w:rsidRPr="007C1B0A">
        <w:t>Az Erlangot a következő jellemvonásokkal rendelkező rendszerek megalkotására tervezték:</w:t>
      </w:r>
    </w:p>
    <w:p w14:paraId="6C3CB696" w14:textId="77777777" w:rsidR="00A557D3" w:rsidRPr="007C1B0A" w:rsidRDefault="00EE4A77" w:rsidP="00A557D3">
      <w:pPr>
        <w:pStyle w:val="Listaszerbekezds"/>
        <w:numPr>
          <w:ilvl w:val="0"/>
          <w:numId w:val="28"/>
        </w:numPr>
      </w:pPr>
      <w:r w:rsidRPr="007C1B0A">
        <w:rPr>
          <w:b/>
          <w:bCs/>
        </w:rPr>
        <w:t>Elosztottság</w:t>
      </w:r>
      <w:r w:rsidRPr="007C1B0A">
        <w:t>: A nyelv magas szinten támogatja a moduláris és konkurrens programozást.</w:t>
      </w:r>
    </w:p>
    <w:p w14:paraId="1016E61E" w14:textId="084FE1A5" w:rsidR="00A557D3" w:rsidRPr="007C1B0A" w:rsidRDefault="00EE4A77" w:rsidP="00A557D3">
      <w:pPr>
        <w:pStyle w:val="Listaszerbekezds"/>
        <w:numPr>
          <w:ilvl w:val="0"/>
          <w:numId w:val="28"/>
        </w:numPr>
      </w:pPr>
      <w:r w:rsidRPr="007C1B0A">
        <w:rPr>
          <w:b/>
          <w:bCs/>
        </w:rPr>
        <w:t>Hibatűrés</w:t>
      </w:r>
      <w:r w:rsidRPr="007C1B0A">
        <w:t>: Az Erlang számos eszközt és tervezési irányelvet (</w:t>
      </w:r>
      <w:r w:rsidR="00A557D3" w:rsidRPr="007C1B0A">
        <w:t>„</w:t>
      </w:r>
      <w:r w:rsidRPr="007C1B0A">
        <w:t>Let-it-crash”, felügyeleti fa) biztosít, amellyel a hibák előfordulása és a rendszerre gyakorolt hatása minimalizálható.</w:t>
      </w:r>
    </w:p>
    <w:p w14:paraId="0751A880" w14:textId="7A144343" w:rsidR="00A557D3" w:rsidRPr="007C1B0A" w:rsidRDefault="00EE4A77" w:rsidP="00A557D3">
      <w:pPr>
        <w:pStyle w:val="Listaszerbekezds"/>
        <w:numPr>
          <w:ilvl w:val="0"/>
          <w:numId w:val="28"/>
        </w:numPr>
      </w:pPr>
      <w:r w:rsidRPr="007C1B0A">
        <w:rPr>
          <w:b/>
          <w:bCs/>
        </w:rPr>
        <w:t>Magas rendelkezésre állás</w:t>
      </w:r>
      <w:r w:rsidRPr="007C1B0A">
        <w:t>: Az Erlang folyamatok izolációjából következően</w:t>
      </w:r>
      <w:r w:rsidR="00433B3C" w:rsidRPr="007C1B0A">
        <w:t>,</w:t>
      </w:r>
      <w:r w:rsidRPr="007C1B0A">
        <w:t xml:space="preserve"> ha egy folyamat hibába ütközik és leáll, az a rendszernek csak egy kisebb, elkülönített részében fog szolgáltatás kiesést okozni.</w:t>
      </w:r>
    </w:p>
    <w:p w14:paraId="46247A8E" w14:textId="59924E31" w:rsidR="00A557D3" w:rsidRPr="007C1B0A" w:rsidRDefault="00EE4A77" w:rsidP="00A557D3">
      <w:pPr>
        <w:pStyle w:val="Listaszerbekezds"/>
        <w:numPr>
          <w:ilvl w:val="0"/>
          <w:numId w:val="28"/>
        </w:numPr>
      </w:pPr>
      <w:r w:rsidRPr="007C1B0A">
        <w:rPr>
          <w:b/>
          <w:bCs/>
        </w:rPr>
        <w:t>Laza valós idejűség</w:t>
      </w:r>
      <w:r w:rsidRPr="007C1B0A">
        <w:t xml:space="preserve"> (Soft real-time): Az Erlangot eredetileg telekommunikációs rendszerek létrehozására alkották meg, így a valós</w:t>
      </w:r>
      <w:r w:rsidR="007974D8" w:rsidRPr="007C1B0A">
        <w:t xml:space="preserve"> </w:t>
      </w:r>
      <w:r w:rsidRPr="007C1B0A">
        <w:t>idejű</w:t>
      </w:r>
      <w:r w:rsidR="007974D8" w:rsidRPr="007C1B0A">
        <w:t xml:space="preserve"> működés</w:t>
      </w:r>
      <w:r w:rsidRPr="007C1B0A">
        <w:t xml:space="preserve"> egy alapvető kritérium volt a kezdetektől fogva.</w:t>
      </w:r>
    </w:p>
    <w:p w14:paraId="08230B87" w14:textId="5D29E9FA" w:rsidR="00A557D3" w:rsidRPr="007C1B0A" w:rsidRDefault="00EE4A77" w:rsidP="00A557D3">
      <w:pPr>
        <w:pStyle w:val="Listaszerbekezds"/>
        <w:numPr>
          <w:ilvl w:val="0"/>
          <w:numId w:val="28"/>
        </w:numPr>
      </w:pPr>
      <w:r w:rsidRPr="007C1B0A">
        <w:rPr>
          <w:b/>
          <w:bCs/>
        </w:rPr>
        <w:lastRenderedPageBreak/>
        <w:t>Kód cserélése futásidőben</w:t>
      </w:r>
      <w:r w:rsidRPr="007C1B0A">
        <w:t xml:space="preserve"> (Hot swapping): Az Erlang/OTP-ben található tervezési minták generikus módon támogatják egy futó folyamat kódjának frissítését anélkül, hogy a folyamatot le kéne állítani.</w:t>
      </w:r>
    </w:p>
    <w:p w14:paraId="174D8EA9" w14:textId="2EB1749B" w:rsidR="003A72FA" w:rsidRPr="007C1B0A" w:rsidRDefault="003A72FA" w:rsidP="003A72FA">
      <w:pPr>
        <w:pStyle w:val="Cmsor3"/>
      </w:pPr>
      <w:bookmarkStart w:id="18" w:name="_Toc117966593"/>
      <w:r w:rsidRPr="007C1B0A">
        <w:t>Típusok</w:t>
      </w:r>
      <w:bookmarkEnd w:id="18"/>
    </w:p>
    <w:p w14:paraId="7D2EDF41" w14:textId="50D2CA7C" w:rsidR="005206BB" w:rsidRPr="007C1B0A" w:rsidRDefault="00EE4A77" w:rsidP="003A72FA">
      <w:r w:rsidRPr="007C1B0A">
        <w:t>A következő leírásban az Erlang nyelv adattípusairól, illetve egyedi típusok specifikálásáról lesz szó. Az Erlang egy dinamikusan erősen típusos (dinamically strongly typed), egyszeri értékadást használó programozási nyelv</w:t>
      </w:r>
      <w:sdt>
        <w:sdtPr>
          <w:id w:val="-962736670"/>
          <w:citation/>
        </w:sdtPr>
        <w:sdtContent>
          <w:r w:rsidR="00FF7864" w:rsidRPr="007C1B0A">
            <w:fldChar w:fldCharType="begin"/>
          </w:r>
          <w:r w:rsidR="00FF7864" w:rsidRPr="007C1B0A">
            <w:instrText xml:space="preserve"> CITATION erl22 \l 2057 </w:instrText>
          </w:r>
          <w:r w:rsidR="00FF7864" w:rsidRPr="007C1B0A">
            <w:fldChar w:fldCharType="separate"/>
          </w:r>
          <w:r w:rsidR="00794E1C" w:rsidRPr="007C1B0A">
            <w:rPr>
              <w:noProof/>
            </w:rPr>
            <w:t xml:space="preserve"> [6]</w:t>
          </w:r>
          <w:r w:rsidR="00FF7864" w:rsidRPr="007C1B0A">
            <w:fldChar w:fldCharType="end"/>
          </w:r>
        </w:sdtContent>
      </w:sdt>
      <w:r w:rsidRPr="007C1B0A">
        <w:t>. Több alap adattípust definiál, ilyenek például az integer, binary vagy az atom. A beépített adattípusok felhasználásával lehetséges saját típusok specifikálása. A típus specifikációnak többek közt dokumentációs célja van, továbbá nagy mértékben növeli a kód olvashatóságát és plusz információval látja el a hiba detektáló eszközöket (például Dialyzer). Egy típus specifikálásának a következő a szintaxisa:</w:t>
      </w:r>
    </w:p>
    <w:p w14:paraId="60A0D9B0" w14:textId="77777777" w:rsidR="005206BB" w:rsidRPr="007C1B0A" w:rsidRDefault="00EE4A77" w:rsidP="005206BB">
      <w:pPr>
        <w:pStyle w:val="Kd"/>
      </w:pPr>
      <w:r w:rsidRPr="007C1B0A">
        <w:t xml:space="preserve"> -type name() :: datatype()</w:t>
      </w:r>
    </w:p>
    <w:p w14:paraId="5EDE8858" w14:textId="07E1E253" w:rsidR="002B1951" w:rsidRPr="007C1B0A" w:rsidRDefault="00EE4A77" w:rsidP="003A72FA">
      <w:r w:rsidRPr="007C1B0A">
        <w:t xml:space="preserve">A </w:t>
      </w:r>
      <w:r w:rsidRPr="007C1B0A">
        <w:rPr>
          <w:i/>
          <w:iCs/>
        </w:rPr>
        <w:t>-type</w:t>
      </w:r>
      <w:r w:rsidRPr="007C1B0A">
        <w:t xml:space="preserve"> kulcsszó jelzi egy modulban, hogy típus specifikáció következik. A name a specifikált típus neve, ezzel a névvel lehet hivatkozni a típusra a modulon belül, a modulon kívül (amennyiben exportálásra kerül a típus) a modulnév:típusnév() szintaxissal lehet hivatkozni a specifikált típusra. A datatype a specifikált típus leírása, ami lehet egy beépített adat típus, egy másik specifikált típus, egy atom vagy integer típusú érték (pl.: </w:t>
      </w:r>
      <w:r w:rsidR="006A3954" w:rsidRPr="007C1B0A">
        <w:t>„</w:t>
      </w:r>
      <w:r w:rsidRPr="007C1B0A">
        <w:t>foo” vagy 21), vagy ezek tetszőlegesen vett uniója. Példa egy típus specifikációra:</w:t>
      </w:r>
    </w:p>
    <w:p w14:paraId="63970254" w14:textId="77777777" w:rsidR="002B1951" w:rsidRPr="007C1B0A" w:rsidRDefault="00EE4A77" w:rsidP="002B1951">
      <w:pPr>
        <w:pStyle w:val="Kd"/>
      </w:pPr>
      <w:r w:rsidRPr="007C1B0A">
        <w:t>-type mytype() :: boolean() | undefined</w:t>
      </w:r>
    </w:p>
    <w:p w14:paraId="32FE5904" w14:textId="77777777" w:rsidR="005B19F8" w:rsidRPr="007C1B0A" w:rsidRDefault="00EE4A77" w:rsidP="003A72FA">
      <w:r w:rsidRPr="007C1B0A">
        <w:t xml:space="preserve">A </w:t>
      </w:r>
      <w:r w:rsidRPr="007C1B0A">
        <w:rPr>
          <w:i/>
          <w:iCs/>
        </w:rPr>
        <w:t>mytype</w:t>
      </w:r>
      <w:r w:rsidRPr="007C1B0A">
        <w:t xml:space="preserve"> nevezetű típus ennek értelmében olyan adattípust definiál, amely vagy egy </w:t>
      </w:r>
      <w:r w:rsidRPr="007C1B0A">
        <w:rPr>
          <w:i/>
          <w:iCs/>
        </w:rPr>
        <w:t>boolean</w:t>
      </w:r>
      <w:r w:rsidRPr="007C1B0A">
        <w:t xml:space="preserve"> értéket vesz fel, vagy az </w:t>
      </w:r>
      <w:r w:rsidRPr="007C1B0A">
        <w:rPr>
          <w:i/>
          <w:iCs/>
        </w:rPr>
        <w:t>undefined</w:t>
      </w:r>
      <w:r w:rsidRPr="007C1B0A">
        <w:t xml:space="preserve"> atom értékét.</w:t>
      </w:r>
    </w:p>
    <w:p w14:paraId="1F39C030" w14:textId="18680754" w:rsidR="005B19F8" w:rsidRPr="007C1B0A" w:rsidRDefault="00EE4A77" w:rsidP="005B19F8">
      <w:pPr>
        <w:pStyle w:val="Cmsor3"/>
      </w:pPr>
      <w:bookmarkStart w:id="19" w:name="_Toc117966594"/>
      <w:r w:rsidRPr="007C1B0A">
        <w:t>Modulok</w:t>
      </w:r>
      <w:bookmarkEnd w:id="19"/>
    </w:p>
    <w:p w14:paraId="639CC6A9" w14:textId="32474CEF" w:rsidR="005D1AA9" w:rsidRPr="007C1B0A" w:rsidRDefault="00EE4A77" w:rsidP="003A72FA">
      <w:r w:rsidRPr="007C1B0A">
        <w:t xml:space="preserve">Egy Erlang alkalmazásban a kód modulokra van osztva. Egy modulban található kódot két fő részre lehet bontani, a modullal kapcsolatos attribútumok deklarálására (például típus specifikációk vagy exportált függvények listája) és függvény deklarációkra. Gyakran előfordul, hogy két modul strukturálisan nagyon hasonlít egymásra, ugyanazokat a mintákat követik. Ilyenek például a felügyeleti modulok, amelyek általában csak abban térnek el, hogy milyen Erlang folyamatokat felügyelnek. Ezeknek a gyakori strukturális mintáknak a formalizálására létre lehet hozni </w:t>
      </w:r>
      <w:r w:rsidRPr="007C1B0A">
        <w:lastRenderedPageBreak/>
        <w:t>úgynevezett viselkedés leíró modulokat. Ezáltal szét lehet választani a kódot egy újrahasználható, generikus részre (viselkedés leíró modul) és egy specifikus részre (callback modul). Az Erlang/OTP-ben vannak előre definiált, beépített viselkedések (például gen_server), de van lehetőségünk saját viselkedés leíró modulokat definiálni</w:t>
      </w:r>
      <w:sdt>
        <w:sdtPr>
          <w:id w:val="-1310238150"/>
          <w:citation/>
        </w:sdtPr>
        <w:sdtContent>
          <w:r w:rsidR="00E35199" w:rsidRPr="007C1B0A">
            <w:fldChar w:fldCharType="begin"/>
          </w:r>
          <w:r w:rsidR="00E35199" w:rsidRPr="007C1B0A">
            <w:instrText xml:space="preserve"> CITATION Erl221 \l 2057 </w:instrText>
          </w:r>
          <w:r w:rsidR="00E35199" w:rsidRPr="007C1B0A">
            <w:fldChar w:fldCharType="separate"/>
          </w:r>
          <w:r w:rsidR="00794E1C" w:rsidRPr="007C1B0A">
            <w:rPr>
              <w:noProof/>
            </w:rPr>
            <w:t xml:space="preserve"> [7]</w:t>
          </w:r>
          <w:r w:rsidR="00E35199" w:rsidRPr="007C1B0A">
            <w:fldChar w:fldCharType="end"/>
          </w:r>
        </w:sdtContent>
      </w:sdt>
      <w:r w:rsidRPr="007C1B0A">
        <w:t>. Egy ilyen generikus modulban deklarálhatunk olyan függvényeket, amelyeknek az implementációja kötelező azoknak a callback moduloknak, amelyek megvalósítják ezt a viselkedést. Egy callback függvény deklarációja a következőképpen néz ki:</w:t>
      </w:r>
    </w:p>
    <w:p w14:paraId="1DBDC7C8" w14:textId="77777777" w:rsidR="005D1AA9" w:rsidRPr="007C1B0A" w:rsidRDefault="00EE4A77" w:rsidP="005D1AA9">
      <w:pPr>
        <w:pStyle w:val="Kd"/>
      </w:pPr>
      <w:r w:rsidRPr="007C1B0A">
        <w:t>-callback FunctionName(Arg1, Arg2, ..., ArgN) -&gt; Res.</w:t>
      </w:r>
    </w:p>
    <w:p w14:paraId="41062AF1" w14:textId="77777777" w:rsidR="005D1AA9" w:rsidRPr="007C1B0A" w:rsidRDefault="00EE4A77" w:rsidP="003A72FA">
      <w:r w:rsidRPr="007C1B0A">
        <w:t>A FunctionName a callback függvény neve, az ArgX az X-edik argumentum típusa, a Res pedig az eredmény típusa. Lehetőség van opcionális callback metódusok megadására is, ekkor az -optional_callback kulcsszót kell használni. A viselkedést megvalósító modulban, a következő modul attribútummal tudjuk jelezni az Erlang fordítóprogramjának, hogy ez egy callback modul:</w:t>
      </w:r>
    </w:p>
    <w:p w14:paraId="7C4C6978" w14:textId="77777777" w:rsidR="005D1AA9" w:rsidRPr="007C1B0A" w:rsidRDefault="00EE4A77" w:rsidP="005D1AA9">
      <w:pPr>
        <w:pStyle w:val="Kd"/>
      </w:pPr>
      <w:r w:rsidRPr="007C1B0A">
        <w:t>-behaviour(Behaviour)</w:t>
      </w:r>
    </w:p>
    <w:p w14:paraId="634734B6" w14:textId="2E6BE567" w:rsidR="00EE4A77" w:rsidRPr="007C1B0A" w:rsidRDefault="00EE4A77" w:rsidP="003A72FA">
      <w:r w:rsidRPr="007C1B0A">
        <w:t>A Behaviour Erlang atom egy modul neve kell, hogy legyen. Így a fordítóprogram felismeri, hogy ez egy callback modul és jelezni fogja, ha valamelyik callback metódus nem került implementálásra.</w:t>
      </w:r>
    </w:p>
    <w:p w14:paraId="6D10D25C" w14:textId="3FED00E8" w:rsidR="008A3762" w:rsidRPr="007C1B0A" w:rsidRDefault="00A872AB" w:rsidP="003B57C4">
      <w:pPr>
        <w:pStyle w:val="Cmsor2"/>
      </w:pPr>
      <w:bookmarkStart w:id="20" w:name="_Toc117966595"/>
      <w:r w:rsidRPr="007C1B0A">
        <w:t>React</w:t>
      </w:r>
      <w:sdt>
        <w:sdtPr>
          <w:id w:val="-722976166"/>
          <w:citation/>
        </w:sdtPr>
        <w:sdtContent>
          <w:r w:rsidR="006E5552" w:rsidRPr="007C1B0A">
            <w:fldChar w:fldCharType="begin"/>
          </w:r>
          <w:r w:rsidR="006E5552" w:rsidRPr="007C1B0A">
            <w:instrText xml:space="preserve"> CITATION Rea221 \l 2057 </w:instrText>
          </w:r>
          <w:r w:rsidR="006E5552" w:rsidRPr="007C1B0A">
            <w:fldChar w:fldCharType="separate"/>
          </w:r>
          <w:r w:rsidR="00794E1C" w:rsidRPr="007C1B0A">
            <w:rPr>
              <w:noProof/>
            </w:rPr>
            <w:t xml:space="preserve"> [8]</w:t>
          </w:r>
          <w:r w:rsidR="006E5552" w:rsidRPr="007C1B0A">
            <w:fldChar w:fldCharType="end"/>
          </w:r>
        </w:sdtContent>
      </w:sdt>
      <w:bookmarkEnd w:id="20"/>
    </w:p>
    <w:p w14:paraId="64DBA011" w14:textId="19341412" w:rsidR="000B0588" w:rsidRPr="007C1B0A" w:rsidRDefault="000B0588" w:rsidP="000B0588">
      <w:r w:rsidRPr="007C1B0A">
        <w:t xml:space="preserve">A React egy deklaratív, komponens alapú JavaScript könyvtár, amelyet felhasználói felületek létrehozásához készítettek. A </w:t>
      </w:r>
      <w:r w:rsidR="00C446A6" w:rsidRPr="007C1B0A">
        <w:t xml:space="preserve">kódot a Facebook és egy </w:t>
      </w:r>
      <w:r w:rsidRPr="007C1B0A">
        <w:t xml:space="preserve">nyílt forráskódú </w:t>
      </w:r>
      <w:r w:rsidR="00C446A6" w:rsidRPr="007C1B0A">
        <w:t xml:space="preserve">fejlesztői közösség </w:t>
      </w:r>
      <w:r w:rsidR="00BD0B96" w:rsidRPr="007C1B0A">
        <w:t>tartja karban</w:t>
      </w:r>
      <w:r w:rsidRPr="007C1B0A">
        <w:t>.</w:t>
      </w:r>
      <w:r w:rsidR="001560B5" w:rsidRPr="007C1B0A">
        <w:t xml:space="preserve"> A könyvtár 2013-ban jelent meg először és mára az egyik legelterjedtebb </w:t>
      </w:r>
      <w:r w:rsidR="008C33DC" w:rsidRPr="007C1B0A">
        <w:t>frontend-könyvtár lett a webfejlesztésben.</w:t>
      </w:r>
      <w:r w:rsidR="00C4749F" w:rsidRPr="007C1B0A">
        <w:t xml:space="preserve"> </w:t>
      </w:r>
      <w:r w:rsidR="00D5657B" w:rsidRPr="007C1B0A">
        <w:t>Főbb jel</w:t>
      </w:r>
      <w:r w:rsidR="00CC23E1" w:rsidRPr="007C1B0A">
        <w:t xml:space="preserve">lemzői, az újrahasznosítható komponensek, </w:t>
      </w:r>
      <w:r w:rsidR="00E91292" w:rsidRPr="007C1B0A">
        <w:t>a</w:t>
      </w:r>
      <w:r w:rsidR="005570A4" w:rsidRPr="007C1B0A">
        <w:t>z egymásba ágyazott</w:t>
      </w:r>
      <w:r w:rsidR="00E91292" w:rsidRPr="007C1B0A">
        <w:t xml:space="preserve"> komponensek közti egyirányú adatáramlás</w:t>
      </w:r>
      <w:r w:rsidR="005570A4" w:rsidRPr="007C1B0A">
        <w:t xml:space="preserve"> (a szülő komponen</w:t>
      </w:r>
      <w:r w:rsidR="000679D4" w:rsidRPr="007C1B0A">
        <w:t>stől a gyerek felé)</w:t>
      </w:r>
      <w:r w:rsidR="005B5F9C" w:rsidRPr="007C1B0A">
        <w:t>, illetve a virtuális DOM (Data Object Model) használata.</w:t>
      </w:r>
      <w:r w:rsidR="00151A98" w:rsidRPr="007C1B0A">
        <w:t xml:space="preserve"> A virtuális DOM összehasonlítja a komponensek korábbi állapotát és csak a megváltozott elemeket frissíti a valódi DOM-ban, ezzel </w:t>
      </w:r>
      <w:r w:rsidR="00DA0612" w:rsidRPr="007C1B0A">
        <w:t>növelve az oldal teljesítményét.</w:t>
      </w:r>
      <w:r w:rsidR="00DD72D1" w:rsidRPr="007C1B0A">
        <w:t xml:space="preserve"> A komponens könyvtár a népszerűségét </w:t>
      </w:r>
      <w:r w:rsidR="002C16A8" w:rsidRPr="007C1B0A">
        <w:t xml:space="preserve">többek között </w:t>
      </w:r>
      <w:r w:rsidR="00DD72D1" w:rsidRPr="007C1B0A">
        <w:t>a</w:t>
      </w:r>
      <w:r w:rsidR="004526EB" w:rsidRPr="007C1B0A">
        <w:t xml:space="preserve"> meredek tanulási görbének és a</w:t>
      </w:r>
      <w:r w:rsidR="00740586" w:rsidRPr="007C1B0A">
        <w:t xml:space="preserve"> széleskörű </w:t>
      </w:r>
      <w:r w:rsidR="002C16A8" w:rsidRPr="007C1B0A">
        <w:t>felhasználhatóság</w:t>
      </w:r>
      <w:r w:rsidR="003729F5" w:rsidRPr="007C1B0A">
        <w:t>ának köszönheti</w:t>
      </w:r>
      <w:r w:rsidR="00E91292" w:rsidRPr="007C1B0A">
        <w:t xml:space="preserve"> </w:t>
      </w:r>
      <w:r w:rsidRPr="007C1B0A">
        <w:t>A React-et gyakran használják valamilyen ráépülő keretrendszerrel (pl. Next.js</w:t>
      </w:r>
      <w:r w:rsidR="002D5953" w:rsidRPr="007C1B0A">
        <w:t xml:space="preserve">, </w:t>
      </w:r>
      <w:r w:rsidRPr="007C1B0A">
        <w:t>Gatsby</w:t>
      </w:r>
      <w:r w:rsidR="002D5953" w:rsidRPr="007C1B0A">
        <w:t>, CRA</w:t>
      </w:r>
      <w:r w:rsidRPr="007C1B0A">
        <w:t>). Többek közt alkalmas SPA-k (Single Page Application), mobil alkalmazások vagy szerver oldali renderelést használó weboldalak elkészítéséhez.</w:t>
      </w:r>
      <w:r w:rsidR="009B417A" w:rsidRPr="007C1B0A">
        <w:t xml:space="preserve"> </w:t>
      </w:r>
      <w:r w:rsidR="00A94EBD" w:rsidRPr="007C1B0A">
        <w:t xml:space="preserve">A diplomamunkám során </w:t>
      </w:r>
      <w:r w:rsidR="00A94EBD" w:rsidRPr="007C1B0A">
        <w:lastRenderedPageBreak/>
        <w:t xml:space="preserve">a </w:t>
      </w:r>
      <w:r w:rsidR="0037245E" w:rsidRPr="007C1B0A">
        <w:t>webes vékonykliens alkalmazás</w:t>
      </w:r>
      <w:r w:rsidR="006257D6" w:rsidRPr="007C1B0A">
        <w:t xml:space="preserve"> </w:t>
      </w:r>
      <w:r w:rsidR="00297F4B" w:rsidRPr="007C1B0A">
        <w:t xml:space="preserve">felhasználói felületének és üzleti logikájának </w:t>
      </w:r>
      <w:r w:rsidR="006257D6" w:rsidRPr="007C1B0A">
        <w:t>implementálása során Reac</w:t>
      </w:r>
      <w:r w:rsidR="00312186" w:rsidRPr="007C1B0A">
        <w:t>t</w:t>
      </w:r>
      <w:r w:rsidR="006257D6" w:rsidRPr="007C1B0A">
        <w:t>-et használtam.</w:t>
      </w:r>
    </w:p>
    <w:p w14:paraId="288A7EBD" w14:textId="2846895A" w:rsidR="002841F9" w:rsidRPr="007C1B0A" w:rsidRDefault="006B2309" w:rsidP="005334AD">
      <w:pPr>
        <w:pStyle w:val="Cmsor1"/>
      </w:pPr>
      <w:bookmarkStart w:id="21" w:name="_Toc117966596"/>
      <w:bookmarkEnd w:id="6"/>
      <w:r w:rsidRPr="007C1B0A">
        <w:lastRenderedPageBreak/>
        <w:t>Kapcsolódó munka</w:t>
      </w:r>
      <w:bookmarkEnd w:id="21"/>
    </w:p>
    <w:p w14:paraId="642CD127" w14:textId="02254DDB" w:rsidR="00502A30" w:rsidRPr="007C1B0A" w:rsidRDefault="009C1881" w:rsidP="00502A30">
      <w:r w:rsidRPr="007C1B0A">
        <w:t>Ebben a fejezetben az elkészült megoldáshoz vezető kapcsolódó munkámat (irodalomkutatás, prototípusok készítése) fogom bemutatni és a felmerülő tervezői döntéseket megindokolni.</w:t>
      </w:r>
    </w:p>
    <w:p w14:paraId="7A4BCFA8" w14:textId="7A493C3D" w:rsidR="006B2309" w:rsidRPr="007C1B0A" w:rsidRDefault="006B2309" w:rsidP="006B2309">
      <w:pPr>
        <w:pStyle w:val="Cmsor2"/>
      </w:pPr>
      <w:bookmarkStart w:id="22" w:name="_Ref117859942"/>
      <w:bookmarkStart w:id="23" w:name="_Ref117953898"/>
      <w:bookmarkStart w:id="24" w:name="_Toc117966597"/>
      <w:r w:rsidRPr="007C1B0A">
        <w:t>Wayland</w:t>
      </w:r>
      <w:r w:rsidR="00561688" w:rsidRPr="007C1B0A">
        <w:t xml:space="preserve"> </w:t>
      </w:r>
      <w:r w:rsidR="003E6229" w:rsidRPr="007C1B0A">
        <w:t>vagy X11</w:t>
      </w:r>
      <w:bookmarkEnd w:id="22"/>
      <w:bookmarkEnd w:id="23"/>
      <w:bookmarkEnd w:id="24"/>
    </w:p>
    <w:p w14:paraId="77731A96" w14:textId="52E78E94" w:rsidR="00187A1C" w:rsidRPr="007C1B0A" w:rsidRDefault="000E01B7" w:rsidP="00187A1C">
      <w:r w:rsidRPr="007C1B0A">
        <w:t xml:space="preserve">A natív Linux-on futó adatgyűjtő kliens alkalmazás </w:t>
      </w:r>
      <w:r w:rsidR="00B967FB" w:rsidRPr="007C1B0A">
        <w:t xml:space="preserve">tervezésekor az egyik alapvető kritérium </w:t>
      </w:r>
      <w:r w:rsidR="00F313B0" w:rsidRPr="007C1B0A">
        <w:t>a</w:t>
      </w:r>
      <w:r w:rsidR="00B967FB" w:rsidRPr="007C1B0A">
        <w:t xml:space="preserve"> minél nagyobb felhasznál</w:t>
      </w:r>
      <w:r w:rsidR="00F313B0" w:rsidRPr="007C1B0A">
        <w:t>ói csoport támogatása volt.</w:t>
      </w:r>
      <w:r w:rsidR="00C76C65" w:rsidRPr="007C1B0A">
        <w:t xml:space="preserve"> Tekintve a Linux disztribúciók változatos és sokszínű világát </w:t>
      </w:r>
      <w:r w:rsidR="00F03512" w:rsidRPr="007C1B0A">
        <w:t>ennek a követelménynek korántsem triviális eleget tenni.</w:t>
      </w:r>
      <w:r w:rsidR="00F31028" w:rsidRPr="007C1B0A">
        <w:t xml:space="preserve"> Ahhoz, hogy minél több disztribúciót (és verziót) támogatni tudjon az alkalmazás, annál kernel-közelebbi szinten kell implementálni a klienst.</w:t>
      </w:r>
      <w:r w:rsidR="00AD788F" w:rsidRPr="007C1B0A">
        <w:t xml:space="preserve"> </w:t>
      </w:r>
      <w:r w:rsidR="00915DAD" w:rsidRPr="007C1B0A">
        <w:t>V</w:t>
      </w:r>
      <w:r w:rsidR="006032A2" w:rsidRPr="007C1B0A">
        <w:t xml:space="preserve">alószínűleg nagyban megkönnyítené az implementációt, ha </w:t>
      </w:r>
      <w:r w:rsidR="00915DAD" w:rsidRPr="007C1B0A">
        <w:t>a</w:t>
      </w:r>
      <w:r w:rsidR="002A1F1A" w:rsidRPr="007C1B0A">
        <w:t>z adatgyűjtő</w:t>
      </w:r>
      <w:r w:rsidR="00915DAD" w:rsidRPr="007C1B0A">
        <w:t xml:space="preserve"> kliens</w:t>
      </w:r>
      <w:r w:rsidR="00740E30" w:rsidRPr="007C1B0A">
        <w:t xml:space="preserve">t az </w:t>
      </w:r>
      <w:r w:rsidR="00AA4FE4" w:rsidRPr="007C1B0A">
        <w:t xml:space="preserve">asztali környezetek </w:t>
      </w:r>
      <w:r w:rsidR="00740E30" w:rsidRPr="007C1B0A">
        <w:t>szintjén készíteném el és például</w:t>
      </w:r>
      <w:r w:rsidR="00915DAD" w:rsidRPr="007C1B0A">
        <w:t xml:space="preserve"> GNOME-specifikus lenne</w:t>
      </w:r>
      <w:r w:rsidR="00740E30" w:rsidRPr="007C1B0A">
        <w:t>.</w:t>
      </w:r>
      <w:r w:rsidR="00AA4FE4" w:rsidRPr="007C1B0A">
        <w:t xml:space="preserve"> Ugyanakkor ezzel a felhasználóknak egy jelentős hányadát kizárnám, például akik</w:t>
      </w:r>
      <w:r w:rsidR="00430C47" w:rsidRPr="007C1B0A">
        <w:t xml:space="preserve"> KDE-t vagy </w:t>
      </w:r>
      <w:r w:rsidR="00A3751A" w:rsidRPr="007C1B0A">
        <w:t>Xfce</w:t>
      </w:r>
      <w:r w:rsidR="00430C47" w:rsidRPr="007C1B0A">
        <w:t>-t használnak.</w:t>
      </w:r>
      <w:r w:rsidR="00AA4FE4" w:rsidRPr="007C1B0A">
        <w:t xml:space="preserve"> </w:t>
      </w:r>
      <w:r w:rsidR="002F2EFB" w:rsidRPr="007C1B0A">
        <w:t xml:space="preserve">A logikus döntés tehát, hogy egy absztrakciós szinttel alacsonyabban, a megjelenítő </w:t>
      </w:r>
      <w:r w:rsidR="00706E42" w:rsidRPr="007C1B0A">
        <w:t>protokollok</w:t>
      </w:r>
      <w:r w:rsidR="00500440" w:rsidRPr="007C1B0A">
        <w:t xml:space="preserve"> </w:t>
      </w:r>
      <w:r w:rsidR="002F2EFB" w:rsidRPr="007C1B0A">
        <w:t>szintjén készüljön el az alkalmazás.</w:t>
      </w:r>
    </w:p>
    <w:p w14:paraId="44A0B203" w14:textId="0C8BD74A" w:rsidR="00500440" w:rsidRPr="007C1B0A" w:rsidRDefault="00FA1B99" w:rsidP="00187A1C">
      <w:r w:rsidRPr="007C1B0A">
        <w:t xml:space="preserve">A megjelenítő protokollok </w:t>
      </w:r>
      <w:r w:rsidR="00DA790B" w:rsidRPr="007C1B0A">
        <w:t xml:space="preserve">esetében </w:t>
      </w:r>
      <w:r w:rsidRPr="007C1B0A">
        <w:t xml:space="preserve">már nem áll fent a „bőség zavara”, </w:t>
      </w:r>
      <w:r w:rsidR="000F3F0D" w:rsidRPr="007C1B0A">
        <w:t>a Wayland protokoll és az X Window System között kell választani.</w:t>
      </w:r>
      <w:r w:rsidR="00C63C0A" w:rsidRPr="007C1B0A">
        <w:t xml:space="preserve"> Az </w:t>
      </w:r>
      <w:r w:rsidR="00411AF3" w:rsidRPr="007C1B0A">
        <w:t>X-szet</w:t>
      </w:r>
      <w:r w:rsidR="00C63C0A" w:rsidRPr="007C1B0A">
        <w:t xml:space="preserve"> 1984-ben</w:t>
      </w:r>
      <w:r w:rsidR="00DD45D3" w:rsidRPr="007C1B0A">
        <w:t xml:space="preserve"> kezdték el fejleszteni és a legújabb nagy verzió kiadása 1987-ben történt</w:t>
      </w:r>
      <w:r w:rsidR="004343F5" w:rsidRPr="007C1B0A">
        <w:t xml:space="preserve"> (kisebb verzió</w:t>
      </w:r>
      <w:r w:rsidR="007A5AF2" w:rsidRPr="007C1B0A">
        <w:t xml:space="preserve"> frissítések</w:t>
      </w:r>
      <w:r w:rsidR="00AC7C49" w:rsidRPr="007C1B0A">
        <w:t xml:space="preserve"> jelentek meg</w:t>
      </w:r>
      <w:r w:rsidR="007A5AF2" w:rsidRPr="007C1B0A">
        <w:t>, jelenleg a legfrissebb az X11R7.7 2012-ben lett kiadva)</w:t>
      </w:r>
      <w:r w:rsidR="00DD45D3" w:rsidRPr="007C1B0A">
        <w:t>.</w:t>
      </w:r>
      <w:r w:rsidR="003D71A6" w:rsidRPr="007C1B0A">
        <w:t xml:space="preserve"> Az idők során számos kritika érte az X Window System-et. Leggyakrabban az elavultság, a biztonságtechnikai hiányosságok és a teljesítmén</w:t>
      </w:r>
      <w:r w:rsidR="00EB6F82" w:rsidRPr="007C1B0A">
        <w:t>y azok a szempontok</w:t>
      </w:r>
      <w:r w:rsidR="001A3AD4" w:rsidRPr="007C1B0A">
        <w:t>,</w:t>
      </w:r>
      <w:r w:rsidR="00EB6F82" w:rsidRPr="007C1B0A">
        <w:t xml:space="preserve"> amelyek mentén kritikák</w:t>
      </w:r>
      <w:r w:rsidR="00C02804" w:rsidRPr="007C1B0A">
        <w:t>at fogalmaznak meg a protokollal szemben.</w:t>
      </w:r>
      <w:r w:rsidR="003D71A6" w:rsidRPr="007C1B0A">
        <w:t xml:space="preserve"> </w:t>
      </w:r>
      <w:r w:rsidR="006401A5" w:rsidRPr="007C1B0A">
        <w:t xml:space="preserve">Ugyanakkor sok Linux disztribúció a mai napig </w:t>
      </w:r>
      <w:r w:rsidR="00E96B9F" w:rsidRPr="007C1B0A">
        <w:t>alapértelmezetten az X.Org-ot használja megjelenítő szervernek</w:t>
      </w:r>
      <w:r w:rsidR="0065453F" w:rsidRPr="007C1B0A">
        <w:t xml:space="preserve"> és</w:t>
      </w:r>
      <w:r w:rsidR="00E070D1" w:rsidRPr="007C1B0A">
        <w:t xml:space="preserve"> mint opcionális választás szinte mindegyikben megtalálható.</w:t>
      </w:r>
    </w:p>
    <w:p w14:paraId="489F4C2E" w14:textId="053CB921" w:rsidR="008A37D7" w:rsidRPr="007C1B0A" w:rsidRDefault="00E31AB8" w:rsidP="00187A1C">
      <w:r w:rsidRPr="007C1B0A">
        <w:t>A Wayland protokollt</w:t>
      </w:r>
      <w:r w:rsidR="008A37D7" w:rsidRPr="007C1B0A">
        <w:t xml:space="preserve"> 2008-ban kezdték el fejleszteni</w:t>
      </w:r>
      <w:r w:rsidR="00F359FB" w:rsidRPr="007C1B0A">
        <w:t xml:space="preserve"> </w:t>
      </w:r>
      <w:r w:rsidR="002738F2" w:rsidRPr="007C1B0A">
        <w:t>(többen az X.org szerver fejlesztő csapatából)</w:t>
      </w:r>
      <w:r w:rsidR="008C19D4" w:rsidRPr="007C1B0A">
        <w:t xml:space="preserve"> és a mai napig aktívan dolgoznak rajta</w:t>
      </w:r>
      <w:r w:rsidR="00C41CFF" w:rsidRPr="007C1B0A">
        <w:t>. A projekt</w:t>
      </w:r>
      <w:r w:rsidR="00272A5B" w:rsidRPr="007C1B0A">
        <w:t>re „következő generációs” megjelenítő</w:t>
      </w:r>
      <w:r w:rsidR="00C41CFF" w:rsidRPr="007C1B0A">
        <w:t xml:space="preserve"> </w:t>
      </w:r>
      <w:r w:rsidR="00272A5B" w:rsidRPr="007C1B0A">
        <w:t xml:space="preserve">szerverként hivatkoznak és </w:t>
      </w:r>
      <w:r w:rsidR="00C41CFF" w:rsidRPr="007C1B0A">
        <w:t>célja,</w:t>
      </w:r>
      <w:r w:rsidR="008A37D7" w:rsidRPr="007C1B0A">
        <w:t xml:space="preserve"> hogy leváltsa az X Window System-et egy modernebb, egyszerűbb és biztonságosabb protokollra.</w:t>
      </w:r>
      <w:r w:rsidR="00565D90" w:rsidRPr="007C1B0A">
        <w:t xml:space="preserve"> Több nagyobb felhasználóbázissal rendelkező Linux disztribúció </w:t>
      </w:r>
      <w:r w:rsidR="008C342A" w:rsidRPr="007C1B0A">
        <w:t>(például: Debian, Ubuntu</w:t>
      </w:r>
      <w:r w:rsidR="00096596" w:rsidRPr="007C1B0A">
        <w:t>, Fedora</w:t>
      </w:r>
      <w:r w:rsidR="008C342A" w:rsidRPr="007C1B0A">
        <w:t xml:space="preserve">) </w:t>
      </w:r>
      <w:r w:rsidR="007A0874" w:rsidRPr="007C1B0A">
        <w:t xml:space="preserve">elkezdett </w:t>
      </w:r>
      <w:r w:rsidR="00565D90" w:rsidRPr="007C1B0A">
        <w:t>átáll</w:t>
      </w:r>
      <w:r w:rsidR="007A0874" w:rsidRPr="007C1B0A">
        <w:t>ni</w:t>
      </w:r>
      <w:r w:rsidR="00565D90" w:rsidRPr="007C1B0A">
        <w:t xml:space="preserve"> a Wayland-re, mint alapértelmezett megjelenítő protokoll</w:t>
      </w:r>
      <w:r w:rsidR="008C342A" w:rsidRPr="007C1B0A">
        <w:t xml:space="preserve"> (legalábbis a </w:t>
      </w:r>
      <w:r w:rsidR="008C342A" w:rsidRPr="007C1B0A">
        <w:lastRenderedPageBreak/>
        <w:t>GNOME asztali környezetet használó verziók)</w:t>
      </w:r>
      <w:r w:rsidR="00565D90" w:rsidRPr="007C1B0A">
        <w:t>.</w:t>
      </w:r>
      <w:r w:rsidR="00822273" w:rsidRPr="007C1B0A">
        <w:t xml:space="preserve"> Mivel a Wayland protokoll modernebb és a jövőben minden bizonnyal át fogja venni az X Window System helyét és az adatgyűjtő kliens alkalmazást </w:t>
      </w:r>
      <w:r w:rsidR="00CD1746" w:rsidRPr="007C1B0A">
        <w:t xml:space="preserve">alapvetően </w:t>
      </w:r>
      <w:r w:rsidR="00822273" w:rsidRPr="007C1B0A">
        <w:t>időtálló</w:t>
      </w:r>
      <w:r w:rsidR="00CD1746" w:rsidRPr="007C1B0A">
        <w:t xml:space="preserve"> módon terveztem implementálni, ezért a Wayland tűnt a jó választásnak.</w:t>
      </w:r>
    </w:p>
    <w:p w14:paraId="2EAEF80C" w14:textId="66CA9066" w:rsidR="00BB530E" w:rsidRPr="007C1B0A" w:rsidRDefault="00BB530E" w:rsidP="00BB530E">
      <w:pPr>
        <w:pStyle w:val="Cmsor3"/>
      </w:pPr>
      <w:bookmarkStart w:id="25" w:name="_Toc117966598"/>
      <w:r w:rsidRPr="007C1B0A">
        <w:t>Kutatás és prototípus</w:t>
      </w:r>
      <w:bookmarkEnd w:id="25"/>
    </w:p>
    <w:p w14:paraId="25EBBCEE" w14:textId="77777777" w:rsidR="00EC4390" w:rsidRPr="007C1B0A" w:rsidRDefault="006A636A" w:rsidP="00D57DCF">
      <w:r w:rsidRPr="007C1B0A">
        <w:t>Az adatgyűjtő alkalmazást tehát kezdetben egy Wayland kliens alkalmazás formájában próbáltam meg elkészíteni.</w:t>
      </w:r>
      <w:r w:rsidR="007123DE" w:rsidRPr="007C1B0A">
        <w:t xml:space="preserve"> </w:t>
      </w:r>
      <w:r w:rsidR="001C4F6E" w:rsidRPr="007C1B0A">
        <w:t xml:space="preserve">Első lépésként egy implementációs nyelvet kellett választanom. </w:t>
      </w:r>
      <w:r w:rsidR="007123DE" w:rsidRPr="007C1B0A">
        <w:t>Ahogy korábban már említettem a Wayland alapvetően egy protokoll, ami XML fájlok formájában van dokumentálva.</w:t>
      </w:r>
      <w:r w:rsidR="00E67F1F" w:rsidRPr="007C1B0A">
        <w:t xml:space="preserve"> A protokollhoz tartozik egy szerveroldali referencia implementáció</w:t>
      </w:r>
      <w:r w:rsidR="00015D4A" w:rsidRPr="007C1B0A">
        <w:t xml:space="preserve"> (Weston),</w:t>
      </w:r>
      <w:r w:rsidR="00E67F1F" w:rsidRPr="007C1B0A">
        <w:t xml:space="preserve"> illetve egy kliens oldali könyvtár</w:t>
      </w:r>
      <w:r w:rsidR="00265F99" w:rsidRPr="007C1B0A">
        <w:t xml:space="preserve"> (libwayland), amely C-ben lett implementálva.</w:t>
      </w:r>
      <w:r w:rsidR="00015D4A" w:rsidRPr="007C1B0A">
        <w:t xml:space="preserve"> Kliens oldalon több programozási nyelvhez is készült implementáció</w:t>
      </w:r>
      <w:r w:rsidR="001C4F6E" w:rsidRPr="007C1B0A">
        <w:t xml:space="preserve"> (amelyeket túlnyomó részt az XML fájlokból generáltak)</w:t>
      </w:r>
      <w:r w:rsidR="00015D4A" w:rsidRPr="007C1B0A">
        <w:t xml:space="preserve">, illetve a libwayland-hez is </w:t>
      </w:r>
      <w:r w:rsidR="001C4F6E" w:rsidRPr="007C1B0A">
        <w:t xml:space="preserve">elérhető </w:t>
      </w:r>
      <w:r w:rsidR="000B158A" w:rsidRPr="007C1B0A">
        <w:t xml:space="preserve">több olyan nyelvi </w:t>
      </w:r>
      <w:r w:rsidR="001C4F6E" w:rsidRPr="007C1B0A">
        <w:t>burkoló</w:t>
      </w:r>
      <w:r w:rsidR="000B158A" w:rsidRPr="007C1B0A">
        <w:t xml:space="preserve"> </w:t>
      </w:r>
      <w:r w:rsidR="00CF5B47" w:rsidRPr="007C1B0A">
        <w:t>könyvtár</w:t>
      </w:r>
      <w:r w:rsidR="000B158A" w:rsidRPr="007C1B0A">
        <w:t>, ami a C-ben implementált függvények hívását teszi lehetővé másik programozási nyelvekből.</w:t>
      </w:r>
      <w:r w:rsidR="0062633A" w:rsidRPr="007C1B0A">
        <w:t xml:space="preserve"> </w:t>
      </w:r>
      <w:r w:rsidR="00A97121" w:rsidRPr="007C1B0A">
        <w:t xml:space="preserve">Mivel a kezdeti célom egy prototípus gyors implementációja volt, ezért </w:t>
      </w:r>
      <w:r w:rsidR="00996AB2" w:rsidRPr="007C1B0A">
        <w:t xml:space="preserve">a </w:t>
      </w:r>
      <w:r w:rsidR="00AD7184" w:rsidRPr="007C1B0A">
        <w:t>P</w:t>
      </w:r>
      <w:r w:rsidR="00996AB2" w:rsidRPr="007C1B0A">
        <w:t>y</w:t>
      </w:r>
      <w:r w:rsidR="00AD7184" w:rsidRPr="007C1B0A">
        <w:t>W</w:t>
      </w:r>
      <w:r w:rsidR="00996AB2" w:rsidRPr="007C1B0A">
        <w:t xml:space="preserve">ayland-et, </w:t>
      </w:r>
      <w:r w:rsidR="00A97121" w:rsidRPr="007C1B0A">
        <w:t>egy Python nyelvhez készült burkoló könyvtárat választottam.</w:t>
      </w:r>
    </w:p>
    <w:p w14:paraId="5E2DE117" w14:textId="04E37AD4" w:rsidR="00225F65" w:rsidRPr="007C1B0A" w:rsidRDefault="00417F76" w:rsidP="00D57DCF">
      <w:r w:rsidRPr="007C1B0A">
        <w:t xml:space="preserve">A Python-ban </w:t>
      </w:r>
      <w:r w:rsidR="006211BD" w:rsidRPr="007C1B0A">
        <w:t xml:space="preserve">implementált </w:t>
      </w:r>
      <w:r w:rsidRPr="007C1B0A">
        <w:t xml:space="preserve">prototípus elkészítésével </w:t>
      </w:r>
      <w:r w:rsidR="00007342" w:rsidRPr="007C1B0A">
        <w:t xml:space="preserve">relatíve </w:t>
      </w:r>
      <w:r w:rsidRPr="007C1B0A">
        <w:t>gyorsan</w:t>
      </w:r>
      <w:r w:rsidR="00A0035C" w:rsidRPr="007C1B0A">
        <w:t xml:space="preserve"> falba ütköztem.</w:t>
      </w:r>
      <w:r w:rsidR="0043229D" w:rsidRPr="007C1B0A">
        <w:t xml:space="preserve"> Alapvetően </w:t>
      </w:r>
      <w:r w:rsidR="00665527" w:rsidRPr="007C1B0A">
        <w:t xml:space="preserve">azt a konklúziót szűrtem le a prototípus implementálása során, hogy a Wayland protokoll </w:t>
      </w:r>
      <w:r w:rsidR="004175DE" w:rsidRPr="007C1B0A">
        <w:t xml:space="preserve">a </w:t>
      </w:r>
      <w:r w:rsidR="00665527" w:rsidRPr="007C1B0A">
        <w:t>jelenleg</w:t>
      </w:r>
      <w:r w:rsidR="004175DE" w:rsidRPr="007C1B0A">
        <w:t xml:space="preserve">i formájában nem </w:t>
      </w:r>
      <w:r w:rsidR="0066302C" w:rsidRPr="007C1B0A">
        <w:t xml:space="preserve">összeegyeztethető </w:t>
      </w:r>
      <w:r w:rsidR="004175DE" w:rsidRPr="007C1B0A">
        <w:t xml:space="preserve">az általam </w:t>
      </w:r>
      <w:r w:rsidR="0066302C" w:rsidRPr="007C1B0A">
        <w:t>elkészíteni kívánt adatgyűjtő alkalmazás</w:t>
      </w:r>
      <w:r w:rsidR="00FA2263" w:rsidRPr="007C1B0A">
        <w:t xml:space="preserve"> követelményeivel.</w:t>
      </w:r>
      <w:r w:rsidR="00A86D39" w:rsidRPr="007C1B0A">
        <w:t xml:space="preserve"> Mielőtt bővebben kifejteném</w:t>
      </w:r>
      <w:r w:rsidR="00F323E4" w:rsidRPr="007C1B0A">
        <w:t>, hogy miért jutottam erre a következtetésre röviden ismertetném a legfontosabb követelményeit az adatgyűjtő kliensnek.</w:t>
      </w:r>
      <w:r w:rsidR="00D5594B" w:rsidRPr="007C1B0A">
        <w:t xml:space="preserve"> Ahogy azt korábban említettem az egyik fontos követelmény a felhasználók minél szélesebb körének támogatása.</w:t>
      </w:r>
      <w:r w:rsidR="008F2737" w:rsidRPr="007C1B0A">
        <w:t xml:space="preserve"> Ezen kívül a funkcionalitás szempontjából az alkalmazásnak képesnek kell lennie arra, hogy a háttérben, </w:t>
      </w:r>
      <w:r w:rsidR="00C67360" w:rsidRPr="007C1B0A">
        <w:t>grafikus felhasználó felület nélkül fusson. Továbbá minden egér képességgel rendelkező bemeneti eszköz</w:t>
      </w:r>
      <w:r w:rsidR="0006306E" w:rsidRPr="007C1B0A">
        <w:t xml:space="preserve"> (egér, touchpad, trackpoint, stb.)</w:t>
      </w:r>
      <w:r w:rsidR="00C67360" w:rsidRPr="007C1B0A">
        <w:t xml:space="preserve"> által generált </w:t>
      </w:r>
      <w:r w:rsidR="00B62742" w:rsidRPr="007C1B0A">
        <w:t xml:space="preserve">kurzor mozgás </w:t>
      </w:r>
      <w:r w:rsidR="00C67360" w:rsidRPr="007C1B0A">
        <w:t>eseményt fel tudjon dolgozni</w:t>
      </w:r>
      <w:r w:rsidR="00094843" w:rsidRPr="007C1B0A">
        <w:t>.</w:t>
      </w:r>
    </w:p>
    <w:p w14:paraId="744037C3" w14:textId="44A812C5" w:rsidR="00030230" w:rsidRPr="007C1B0A" w:rsidRDefault="00D046C6" w:rsidP="00030230">
      <w:r w:rsidRPr="007C1B0A">
        <w:t>A</w:t>
      </w:r>
      <w:r w:rsidR="00A37C71" w:rsidRPr="007C1B0A">
        <w:t xml:space="preserve"> Wayland protokoll esetén a</w:t>
      </w:r>
      <w:r w:rsidRPr="007C1B0A">
        <w:t>z ablakok az X-hez hasonlóan hierarchikusan helyezkednek el</w:t>
      </w:r>
      <w:r w:rsidR="00AE0C9B" w:rsidRPr="007C1B0A">
        <w:t>, a tartalmazási fa gyökerében egy speciális ablak található, amit gyökér ablaknak (root window) neveznek.</w:t>
      </w:r>
      <w:r w:rsidR="004705F8" w:rsidRPr="007C1B0A">
        <w:t xml:space="preserve"> Az egyik központi probléma, amivel találkoztam az volt, hogy a Wayland esetében nincs lehetőség kliens oldalon a gyökér ablak</w:t>
      </w:r>
      <w:r w:rsidR="00B14195" w:rsidRPr="007C1B0A">
        <w:t xml:space="preserve"> </w:t>
      </w:r>
      <w:r w:rsidR="004705F8" w:rsidRPr="007C1B0A">
        <w:t>eseményeire feliratkozni.</w:t>
      </w:r>
      <w:r w:rsidR="00D84839" w:rsidRPr="007C1B0A">
        <w:t xml:space="preserve"> Ennek alapvetően biztonságtechnikai okai vannak</w:t>
      </w:r>
      <w:r w:rsidR="003932D1" w:rsidRPr="007C1B0A">
        <w:t xml:space="preserve">, a Wayland </w:t>
      </w:r>
      <w:r w:rsidR="003932D1" w:rsidRPr="007C1B0A">
        <w:lastRenderedPageBreak/>
        <w:t>kliensek egymástól izolált környezetben futnak</w:t>
      </w:r>
      <w:r w:rsidR="00FD2D9E" w:rsidRPr="007C1B0A">
        <w:t xml:space="preserve"> és nem férhetnek hozzá a többi folyamat adataihoz.</w:t>
      </w:r>
      <w:r w:rsidR="006B6448" w:rsidRPr="007C1B0A">
        <w:t xml:space="preserve"> Egy olyan klienst el tudtam készíteni, ami létrehoz egy alkalmazás ablakot és</w:t>
      </w:r>
      <w:r w:rsidR="00CC16AE" w:rsidRPr="007C1B0A">
        <w:t xml:space="preserve"> amikor fókuszba kerül az ablak (a felhasználó az ablak területére mozgatja a kurzort) el </w:t>
      </w:r>
      <w:r w:rsidR="004674F1" w:rsidRPr="007C1B0A">
        <w:rPr>
          <w:noProof/>
        </w:rPr>
        <w:pict w14:anchorId="61E34645">
          <v:shape id="_x0000_s1040" type="#_x0000_t202" style="position:absolute;left:0;text-align:left;margin-left:.25pt;margin-top:329.9pt;width:425.2pt;height:35.25pt;z-index:251663872;mso-position-horizontal-relative:text;mso-position-vertical-relative:text" stroked="f">
            <v:textbox style="mso-fit-shape-to-text:t" inset="0,0,0,0">
              <w:txbxContent>
                <w:p w14:paraId="670BA439" w14:textId="77782279" w:rsidR="004674F1" w:rsidRPr="00A167FC" w:rsidRDefault="004674F1" w:rsidP="00A35FFF">
                  <w:pPr>
                    <w:pStyle w:val="Kpalrs"/>
                    <w:rPr>
                      <w:sz w:val="24"/>
                      <w:szCs w:val="24"/>
                    </w:rPr>
                  </w:pPr>
                  <w:fldSimple w:instr=" SEQ ábra \* ARABIC ">
                    <w:r w:rsidR="00B50924">
                      <w:rPr>
                        <w:noProof/>
                      </w:rPr>
                      <w:t>6</w:t>
                    </w:r>
                  </w:fldSimple>
                  <w:r>
                    <w:t>. ábra A prototípus kliens működés közben.</w:t>
                  </w:r>
                </w:p>
              </w:txbxContent>
            </v:textbox>
            <w10:wrap type="topAndBottom"/>
          </v:shape>
        </w:pict>
      </w:r>
      <w:r w:rsidR="000241C5" w:rsidRPr="007C1B0A">
        <w:drawing>
          <wp:anchor distT="0" distB="0" distL="114300" distR="114300" simplePos="0" relativeHeight="251652096" behindDoc="0" locked="0" layoutInCell="1" allowOverlap="1" wp14:anchorId="3442C3BB" wp14:editId="6CDC2976">
            <wp:simplePos x="0" y="0"/>
            <wp:positionH relativeFrom="column">
              <wp:posOffset>3175</wp:posOffset>
            </wp:positionH>
            <wp:positionV relativeFrom="paragraph">
              <wp:posOffset>1198880</wp:posOffset>
            </wp:positionV>
            <wp:extent cx="5400040" cy="2933700"/>
            <wp:effectExtent l="0" t="0" r="0" b="0"/>
            <wp:wrapTopAndBottom/>
            <wp:docPr id="2" name="Kép 2" descr="Nincs elérhető leírá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ncs elérhető leírás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16AE" w:rsidRPr="007C1B0A">
        <w:t>kezdi gyűjteni az egér mozgás adatokat.</w:t>
      </w:r>
    </w:p>
    <w:p w14:paraId="3DF65FCE" w14:textId="60429FA2" w:rsidR="000241C5" w:rsidRPr="007C1B0A" w:rsidRDefault="00636941" w:rsidP="000714B8">
      <w:r w:rsidRPr="007C1B0A">
        <w:t xml:space="preserve">Felmerült még ötletként egy teljesképernyős „overlay” alkalmazás ablak készítése, de </w:t>
      </w:r>
      <w:r w:rsidR="003C5EF1" w:rsidRPr="007C1B0A">
        <w:t>ez több szempontból sem</w:t>
      </w:r>
      <w:r w:rsidR="00E431FD" w:rsidRPr="007C1B0A">
        <w:t xml:space="preserve"> tűnt jó iránynak.</w:t>
      </w:r>
      <w:r w:rsidR="00917CBD" w:rsidRPr="007C1B0A">
        <w:t xml:space="preserve"> Egyrészt</w:t>
      </w:r>
      <w:r w:rsidR="003C5EF1" w:rsidRPr="007C1B0A">
        <w:t xml:space="preserve"> </w:t>
      </w:r>
      <w:r w:rsidR="00917CBD" w:rsidRPr="007C1B0A">
        <w:t>a kurzor mozgás események elkapása csak akkor működik, amikor az ablak fókuszban van, így amikor a felhasználó egy másik ablakra vált</w:t>
      </w:r>
      <w:r w:rsidR="00B25BEF" w:rsidRPr="007C1B0A">
        <w:t xml:space="preserve">ana megállna az adatgyűjtés. Erre megoldás lehetne az explicit fókusz kérése (focus grab), de a Wayland esetében erre csak </w:t>
      </w:r>
      <w:r w:rsidR="00814171" w:rsidRPr="007C1B0A">
        <w:t>felugró ablak (popup)</w:t>
      </w:r>
      <w:r w:rsidR="00B25BEF" w:rsidRPr="007C1B0A">
        <w:t xml:space="preserve"> jellegű, rövid élettartamú ablakok esetében van lehetőség.</w:t>
      </w:r>
      <w:r w:rsidR="00917CBD" w:rsidRPr="007C1B0A">
        <w:t xml:space="preserve"> </w:t>
      </w:r>
      <w:r w:rsidR="00771BC8" w:rsidRPr="007C1B0A">
        <w:t xml:space="preserve">Továbbá egy ilyen </w:t>
      </w:r>
      <w:r w:rsidR="004D4F71" w:rsidRPr="007C1B0A">
        <w:t xml:space="preserve">megoldás </w:t>
      </w:r>
      <w:r w:rsidR="00131C95" w:rsidRPr="007C1B0A">
        <w:t>ellentmond</w:t>
      </w:r>
      <w:r w:rsidR="00771BC8" w:rsidRPr="007C1B0A">
        <w:t>ana</w:t>
      </w:r>
      <w:r w:rsidR="00131C95" w:rsidRPr="007C1B0A">
        <w:t xml:space="preserve"> annak a követelménynek, hogy az alkalmazás a háttérben fusson, grafikus felhasználói felület nélkül.</w:t>
      </w:r>
    </w:p>
    <w:p w14:paraId="45986582" w14:textId="5A66889B" w:rsidR="004B2FC1" w:rsidRPr="007C1B0A" w:rsidRDefault="006476FC" w:rsidP="004B2FC1">
      <w:pPr>
        <w:pStyle w:val="Cmsor3"/>
      </w:pPr>
      <w:bookmarkStart w:id="26" w:name="_Toc117966599"/>
      <w:r w:rsidRPr="007C1B0A">
        <w:t>Konklúzió</w:t>
      </w:r>
      <w:bookmarkEnd w:id="26"/>
    </w:p>
    <w:p w14:paraId="7D0DDFE8" w14:textId="01031AD1" w:rsidR="00245D61" w:rsidRPr="007C1B0A" w:rsidRDefault="00E13845" w:rsidP="00D57DCF">
      <w:r w:rsidRPr="007C1B0A">
        <w:t>A sikertelen próbálkozás után visszatértem a Wayland-el kapcsolatos kutatáshoz és elkezdtem mások által készített alkalmazások forráskódját tanulmányozni. Elsősorban olyan alkalmazásokra koncentráltam</w:t>
      </w:r>
      <w:r w:rsidR="00BF7C7E" w:rsidRPr="007C1B0A">
        <w:t>,</w:t>
      </w:r>
      <w:r w:rsidRPr="007C1B0A">
        <w:t xml:space="preserve"> amelyeknél nagy valószínűséggel felmerült az a probléma, amibe én is belefutottam. </w:t>
      </w:r>
      <w:r w:rsidR="00BF7C7E" w:rsidRPr="007C1B0A">
        <w:t xml:space="preserve">Többnyire olyan szoftverek forráskódját néztem meg, amelyek képernyő megosztással, </w:t>
      </w:r>
      <w:r w:rsidR="00207FE2" w:rsidRPr="007C1B0A">
        <w:t>távoli asztal elérés (</w:t>
      </w:r>
      <w:r w:rsidR="00BF7C7E" w:rsidRPr="007C1B0A">
        <w:t>remote desktop</w:t>
      </w:r>
      <w:r w:rsidR="00207FE2" w:rsidRPr="007C1B0A">
        <w:t>)</w:t>
      </w:r>
      <w:r w:rsidR="00BF7C7E" w:rsidRPr="007C1B0A">
        <w:t xml:space="preserve"> funkcióval vagy egér / billentyűzet emulálással foglalkoznak.</w:t>
      </w:r>
      <w:r w:rsidR="00A65216" w:rsidRPr="007C1B0A">
        <w:t xml:space="preserve"> Ezenkívül egy </w:t>
      </w:r>
      <w:r w:rsidR="00A65216" w:rsidRPr="007C1B0A">
        <w:lastRenderedPageBreak/>
        <w:t>GNOME asztali környezethez készült widgetet is tanulmányoztam, amely kurzor követéssel foglalkozik (</w:t>
      </w:r>
      <w:r w:rsidR="00B20C81" w:rsidRPr="007C1B0A">
        <w:t>xeyes).</w:t>
      </w:r>
      <w:r w:rsidR="00B1259D" w:rsidRPr="007C1B0A">
        <w:t xml:space="preserve"> A kutatás sajnos kiábrándító eredményeket hozott.</w:t>
      </w:r>
      <w:r w:rsidR="003F2176" w:rsidRPr="007C1B0A">
        <w:t xml:space="preserve"> Általánosságban három különböző </w:t>
      </w:r>
      <w:r w:rsidR="00A51BB0" w:rsidRPr="007C1B0A">
        <w:t xml:space="preserve">típusú </w:t>
      </w:r>
      <w:r w:rsidR="00461CB6" w:rsidRPr="007C1B0A">
        <w:t>működéssel találkoztam az említett szoftvereknél:</w:t>
      </w:r>
    </w:p>
    <w:p w14:paraId="12660AE9" w14:textId="1833F2ED" w:rsidR="00461CB6" w:rsidRPr="007C1B0A" w:rsidRDefault="00461CB6" w:rsidP="00461CB6">
      <w:pPr>
        <w:pStyle w:val="Listaszerbekezds"/>
        <w:numPr>
          <w:ilvl w:val="0"/>
          <w:numId w:val="32"/>
        </w:numPr>
      </w:pPr>
      <w:r w:rsidRPr="007C1B0A">
        <w:t>Az alkalmazás egyáltalán nem támogatja a Wayland protokollt.</w:t>
      </w:r>
    </w:p>
    <w:p w14:paraId="1BFB356F" w14:textId="0E416995" w:rsidR="00B640CC" w:rsidRPr="007C1B0A" w:rsidRDefault="00B640CC" w:rsidP="00461CB6">
      <w:pPr>
        <w:pStyle w:val="Listaszerbekezds"/>
        <w:numPr>
          <w:ilvl w:val="0"/>
          <w:numId w:val="32"/>
        </w:numPr>
      </w:pPr>
      <w:r w:rsidRPr="007C1B0A">
        <w:t>A</w:t>
      </w:r>
      <w:r w:rsidR="002D2BBD" w:rsidRPr="007C1B0A">
        <w:t xml:space="preserve">z alkalmazás </w:t>
      </w:r>
      <w:r w:rsidRPr="007C1B0A">
        <w:t>kísérleti jelleggel, részlegesen támogatja a Wayland protokollt, azaz bizonyos funkciók nem elérhetőek a szoftverben Wayland alatt.</w:t>
      </w:r>
    </w:p>
    <w:p w14:paraId="6F6A1205" w14:textId="200ADA7F" w:rsidR="00E43260" w:rsidRPr="007C1B0A" w:rsidRDefault="001F5DEA" w:rsidP="00E43260">
      <w:pPr>
        <w:pStyle w:val="Listaszerbekezds"/>
        <w:numPr>
          <w:ilvl w:val="0"/>
          <w:numId w:val="32"/>
        </w:numPr>
      </w:pPr>
      <w:r w:rsidRPr="007C1B0A">
        <w:t>Az alkalmazás valamilyen megszorítások mellett támogatja a Wayland-et, például csak GNOME asztali környezeten működik.</w:t>
      </w:r>
    </w:p>
    <w:p w14:paraId="7CC0CD22" w14:textId="77777777" w:rsidR="008E4CFE" w:rsidRPr="007C1B0A" w:rsidRDefault="00E43260" w:rsidP="00E43260">
      <w:pPr>
        <w:ind w:firstLine="0"/>
      </w:pPr>
      <w:r w:rsidRPr="007C1B0A">
        <w:t>Lényegében azt a problémát figyeltem meg</w:t>
      </w:r>
      <w:r w:rsidR="00AA2130" w:rsidRPr="007C1B0A">
        <w:t xml:space="preserve">, hogy </w:t>
      </w:r>
      <w:r w:rsidR="0016771F" w:rsidRPr="007C1B0A">
        <w:t>az alap Wayland protokoll meglehetősen karcsú</w:t>
      </w:r>
      <w:r w:rsidR="003B7977" w:rsidRPr="007C1B0A">
        <w:t xml:space="preserve"> és nem biztosít interfészeket olyan </w:t>
      </w:r>
      <w:r w:rsidR="005C6273" w:rsidRPr="007C1B0A">
        <w:t>feladatokhoz, mint a képernyőfelvétel vagy a bementi eszköz emuláció.</w:t>
      </w:r>
      <w:r w:rsidR="00261F64" w:rsidRPr="007C1B0A">
        <w:t xml:space="preserve"> </w:t>
      </w:r>
      <w:r w:rsidR="00DE6EF5" w:rsidRPr="007C1B0A">
        <w:t xml:space="preserve">Az ilyen esetekben általában a fejlesztők protokoll kiegészítéseket hoznak létre, amelyet az általuk használt kompozitor implementál és ezután már képes a megfelelő interfészeket nyújtani. Ezért </w:t>
      </w:r>
      <w:r w:rsidR="009F4337" w:rsidRPr="007C1B0A">
        <w:t>áll fent az a helyzet is például, hogy a csak GNOME asztali környezetet támogató szolgáltatások képesek támogatni a Wayland-et, mert a GNOME által használt Wayland kompozitor implementáció (Mutter) implementál bizonyos protokoll kiegészítéseket, amelyek ezt lehetővé teszik.</w:t>
      </w:r>
      <w:r w:rsidR="00FF67E4" w:rsidRPr="007C1B0A">
        <w:t xml:space="preserve"> A helyzet viszont </w:t>
      </w:r>
      <w:r w:rsidR="00840ED7" w:rsidRPr="007C1B0A">
        <w:t xml:space="preserve">még </w:t>
      </w:r>
      <w:r w:rsidR="00FF67E4" w:rsidRPr="007C1B0A">
        <w:t>ennél is bonyolultabb, ugy</w:t>
      </w:r>
      <w:r w:rsidR="00BA1EE4" w:rsidRPr="007C1B0A">
        <w:t>anis különböző Wayland kompozitor implementációk különböző protokollt kiegészítéseket definiálnak, amelyek egymással általában nem kompatibilisek.</w:t>
      </w:r>
      <w:r w:rsidR="00053F68" w:rsidRPr="007C1B0A">
        <w:t xml:space="preserve"> Tehát ahhoz, hogy egy olyan alkalmazást készítsek, ami minden Wayland-et használó disztribúción működik vagy az alap protokollt </w:t>
      </w:r>
      <w:r w:rsidR="001F4B8F" w:rsidRPr="007C1B0A">
        <w:t xml:space="preserve">kellene csak használnom, vagy a különböző asztali környezetekhez </w:t>
      </w:r>
      <w:r w:rsidR="0086281A" w:rsidRPr="007C1B0A">
        <w:t>implementálni az általuk nyújtott interfészeket</w:t>
      </w:r>
      <w:r w:rsidR="001E2612" w:rsidRPr="007C1B0A">
        <w:t>.</w:t>
      </w:r>
    </w:p>
    <w:p w14:paraId="2EF1E69B" w14:textId="62376270" w:rsidR="00325A02" w:rsidRPr="007C1B0A" w:rsidRDefault="005F573C" w:rsidP="008E4CFE">
      <w:r w:rsidRPr="007C1B0A">
        <w:t>A</w:t>
      </w:r>
      <w:r w:rsidR="001E2612" w:rsidRPr="007C1B0A">
        <w:t>z alap protokollon belül nincs lehetőség globális kurzor információ lekérdezésére, a különböző protokoll kiegészítések, amelyekkel ezt meg lehetne tenni pedig jelenleg nem állnak még rendelkezésre</w:t>
      </w:r>
      <w:r w:rsidRPr="007C1B0A">
        <w:t>.</w:t>
      </w:r>
      <w:r w:rsidR="001E2612" w:rsidRPr="007C1B0A">
        <w:t xml:space="preserve"> </w:t>
      </w:r>
      <w:r w:rsidRPr="007C1B0A">
        <w:t>E</w:t>
      </w:r>
      <w:r w:rsidR="001E2612" w:rsidRPr="007C1B0A">
        <w:t>zért</w:t>
      </w:r>
      <w:r w:rsidR="006A2EE6" w:rsidRPr="007C1B0A">
        <w:t xml:space="preserve"> arra jutottam, hogy a Wayland protokoll jelenleg</w:t>
      </w:r>
      <w:r w:rsidR="00BD0D6B" w:rsidRPr="007C1B0A">
        <w:t>i állapotában</w:t>
      </w:r>
      <w:r w:rsidR="006A2EE6" w:rsidRPr="007C1B0A">
        <w:t xml:space="preserve"> nem </w:t>
      </w:r>
      <w:r w:rsidR="00BD0D6B" w:rsidRPr="007C1B0A">
        <w:t xml:space="preserve">összeegyeztethető </w:t>
      </w:r>
      <w:r w:rsidR="006A2EE6" w:rsidRPr="007C1B0A">
        <w:t xml:space="preserve">az </w:t>
      </w:r>
      <w:r w:rsidR="00BD0D6B" w:rsidRPr="007C1B0A">
        <w:t>adatgyűjtő kliens alkalmazás előzetes követelményeivel.</w:t>
      </w:r>
      <w:r w:rsidR="000B6CE0" w:rsidRPr="007C1B0A">
        <w:t xml:space="preserve"> </w:t>
      </w:r>
      <w:r w:rsidR="00E31977" w:rsidRPr="007C1B0A">
        <w:t xml:space="preserve">A probléma különben nem egyedi, sok alkalmazás esetében </w:t>
      </w:r>
      <w:r w:rsidR="00A7789F" w:rsidRPr="007C1B0A">
        <w:t>megfigyelhető</w:t>
      </w:r>
      <w:r w:rsidR="00E57B4E" w:rsidRPr="007C1B0A">
        <w:t>, hogy</w:t>
      </w:r>
      <w:r w:rsidR="00A7789F" w:rsidRPr="007C1B0A">
        <w:t xml:space="preserve"> </w:t>
      </w:r>
      <w:r w:rsidR="00E31977" w:rsidRPr="007C1B0A">
        <w:t>nehézkes az X-ről való átállás Wayland-re.</w:t>
      </w:r>
      <w:r w:rsidR="00C11897" w:rsidRPr="007C1B0A">
        <w:t xml:space="preserve"> Én a továbbiakban </w:t>
      </w:r>
      <w:r w:rsidR="00B37795" w:rsidRPr="007C1B0A">
        <w:t xml:space="preserve">a kliens alkalmazás implementálása során </w:t>
      </w:r>
      <w:r w:rsidR="00C11897" w:rsidRPr="007C1B0A">
        <w:t>visszatértem az X Window System protokollhoz</w:t>
      </w:r>
      <w:r w:rsidR="00B37795" w:rsidRPr="007C1B0A">
        <w:t>.</w:t>
      </w:r>
    </w:p>
    <w:p w14:paraId="549AC510" w14:textId="5C7099B4" w:rsidR="006B2309" w:rsidRPr="007C1B0A" w:rsidRDefault="00D77870" w:rsidP="006B2309">
      <w:pPr>
        <w:pStyle w:val="Cmsor1"/>
      </w:pPr>
      <w:bookmarkStart w:id="27" w:name="_Toc117966600"/>
      <w:r w:rsidRPr="007C1B0A">
        <w:lastRenderedPageBreak/>
        <w:t xml:space="preserve">A </w:t>
      </w:r>
      <w:r w:rsidR="007E6C4D" w:rsidRPr="007C1B0A">
        <w:t>projekt felépítése</w:t>
      </w:r>
      <w:bookmarkEnd w:id="27"/>
    </w:p>
    <w:p w14:paraId="09B1A4F7" w14:textId="68BCB524" w:rsidR="00D77870" w:rsidRPr="007C1B0A" w:rsidRDefault="00D16CDD" w:rsidP="00D77870">
      <w:r w:rsidRPr="007C1B0A">
        <w:t>Ebben a</w:t>
      </w:r>
      <w:r w:rsidR="003E2533" w:rsidRPr="007C1B0A">
        <w:t xml:space="preserve"> fejezetben ismertetem a rendszer architektúráját, a rendszert felépítő</w:t>
      </w:r>
      <w:r w:rsidR="00935A88" w:rsidRPr="007C1B0A">
        <w:t xml:space="preserve"> alkalmazások kapcsolatait és határait</w:t>
      </w:r>
      <w:r w:rsidR="0075282F" w:rsidRPr="007C1B0A">
        <w:t>.</w:t>
      </w:r>
      <w:r w:rsidR="009074D8" w:rsidRPr="007C1B0A">
        <w:t xml:space="preserve"> A fejezet célja egy absztrakt képet nyújtani</w:t>
      </w:r>
      <w:r w:rsidR="00B438A2" w:rsidRPr="007C1B0A">
        <w:t xml:space="preserve"> </w:t>
      </w:r>
      <w:r w:rsidR="00A236DF" w:rsidRPr="007C1B0A">
        <w:t>a projekt felépítéséről, az egyes komponenseket feketedobozként kezelve</w:t>
      </w:r>
      <w:r w:rsidR="00A95B4A" w:rsidRPr="007C1B0A">
        <w:t xml:space="preserve">. A fejezetnek nem célja az alkalmazások részletes belső működésének </w:t>
      </w:r>
      <w:r w:rsidR="00823986" w:rsidRPr="007C1B0A">
        <w:t>ismertetése</w:t>
      </w:r>
      <w:r w:rsidR="00A95B4A" w:rsidRPr="007C1B0A">
        <w:t xml:space="preserve">, </w:t>
      </w:r>
      <w:r w:rsidR="001D43D4" w:rsidRPr="007C1B0A">
        <w:t xml:space="preserve">ezek a </w:t>
      </w:r>
      <w:r w:rsidR="00823986" w:rsidRPr="007C1B0A">
        <w:t>leírások a további fejezet</w:t>
      </w:r>
      <w:r w:rsidR="00F00171" w:rsidRPr="007C1B0A">
        <w:t>e</w:t>
      </w:r>
      <w:r w:rsidR="00823986" w:rsidRPr="007C1B0A">
        <w:t>kben találhatóak.</w:t>
      </w:r>
    </w:p>
    <w:p w14:paraId="0BDC1BF0" w14:textId="07687D8D" w:rsidR="007E6C4D" w:rsidRPr="007C1B0A" w:rsidRDefault="006439CD" w:rsidP="007E6C4D">
      <w:pPr>
        <w:pStyle w:val="Cmsor2"/>
      </w:pPr>
      <w:bookmarkStart w:id="28" w:name="_Toc117966601"/>
      <w:r w:rsidRPr="007C1B0A">
        <w:t>Architektúra</w:t>
      </w:r>
      <w:bookmarkEnd w:id="28"/>
    </w:p>
    <w:p w14:paraId="5A45C538" w14:textId="55D7486C" w:rsidR="00CC74B0" w:rsidRPr="007C1B0A" w:rsidRDefault="009446E0" w:rsidP="009446E0">
      <w:r w:rsidRPr="007C1B0A">
        <w:t xml:space="preserve">A </w:t>
      </w:r>
      <w:r w:rsidR="00C720AE" w:rsidRPr="007C1B0A">
        <w:rPr>
          <w:i/>
          <w:iCs/>
        </w:rPr>
        <w:fldChar w:fldCharType="begin"/>
      </w:r>
      <w:r w:rsidR="00C720AE" w:rsidRPr="007C1B0A">
        <w:rPr>
          <w:i/>
          <w:iCs/>
        </w:rPr>
        <w:instrText xml:space="preserve"> REF _Ref117772767 \h </w:instrText>
      </w:r>
      <w:r w:rsidR="00C720AE" w:rsidRPr="007C1B0A">
        <w:rPr>
          <w:i/>
          <w:iCs/>
        </w:rPr>
      </w:r>
      <w:r w:rsidR="00C720AE" w:rsidRPr="007C1B0A">
        <w:rPr>
          <w:i/>
          <w:iCs/>
        </w:rPr>
        <w:instrText xml:space="preserve"> \* MERGEFORMAT </w:instrText>
      </w:r>
      <w:r w:rsidR="00C720AE" w:rsidRPr="007C1B0A">
        <w:rPr>
          <w:i/>
          <w:iCs/>
        </w:rPr>
        <w:fldChar w:fldCharType="separate"/>
      </w:r>
      <w:r w:rsidR="009600AC" w:rsidRPr="007C1B0A">
        <w:rPr>
          <w:i/>
          <w:iCs/>
          <w:noProof/>
        </w:rPr>
        <w:t>7.</w:t>
      </w:r>
      <w:r w:rsidR="009600AC" w:rsidRPr="007C1B0A">
        <w:rPr>
          <w:i/>
          <w:iCs/>
        </w:rPr>
        <w:t xml:space="preserve"> ábra</w:t>
      </w:r>
      <w:r w:rsidR="009600AC" w:rsidRPr="007C1B0A">
        <w:t xml:space="preserve"> </w:t>
      </w:r>
      <w:r w:rsidR="00C720AE" w:rsidRPr="007C1B0A">
        <w:rPr>
          <w:i/>
          <w:iCs/>
        </w:rPr>
        <w:fldChar w:fldCharType="end"/>
      </w:r>
      <w:r w:rsidR="005A28F2" w:rsidRPr="007C1B0A">
        <w:t>a projekt felépítését egy képzeletbeli vállalat</w:t>
      </w:r>
      <w:r w:rsidR="00CE2728" w:rsidRPr="007C1B0A">
        <w:t xml:space="preserve"> példáján keresztül mutatja be.</w:t>
      </w:r>
      <w:r w:rsidR="00D60527" w:rsidRPr="007C1B0A">
        <w:t xml:space="preserve"> A vállalatnál dolgoznak alkalmazottak</w:t>
      </w:r>
      <w:r w:rsidR="00281E78" w:rsidRPr="007C1B0A">
        <w:t xml:space="preserve">, illetve vannak </w:t>
      </w:r>
      <w:r w:rsidR="009900EE" w:rsidRPr="007C1B0A">
        <w:t xml:space="preserve">más / </w:t>
      </w:r>
      <w:r w:rsidR="00281E78" w:rsidRPr="007C1B0A">
        <w:t xml:space="preserve">magasabb, pozícióban dolgozó </w:t>
      </w:r>
      <w:r w:rsidR="00910C7A" w:rsidRPr="007C1B0A">
        <w:t xml:space="preserve">emberek, például </w:t>
      </w:r>
      <w:r w:rsidR="007D6702" w:rsidRPr="007C1B0A">
        <w:t xml:space="preserve">menedzsment tagok vagy </w:t>
      </w:r>
      <w:r w:rsidR="00910C7A" w:rsidRPr="007C1B0A">
        <w:t>a biztonsági vezető (CSO, Chief Security Officer).</w:t>
      </w:r>
      <w:r w:rsidR="009900EE" w:rsidRPr="007C1B0A">
        <w:t xml:space="preserve"> </w:t>
      </w:r>
      <w:r w:rsidR="00A40ED6" w:rsidRPr="007C1B0A">
        <w:t xml:space="preserve">Az alkalmazottak </w:t>
      </w:r>
      <w:r w:rsidR="00A9147F" w:rsidRPr="007C1B0A">
        <w:t>teljes köréből jelenleg csak az a részhalmaz a</w:t>
      </w:r>
      <w:r w:rsidR="00A027DB" w:rsidRPr="007C1B0A">
        <w:t xml:space="preserve"> releváns, akik valamilyen Linux disztribúciót használnak munkavégzéshez.</w:t>
      </w:r>
      <w:r w:rsidR="00E73C93" w:rsidRPr="007C1B0A">
        <w:t xml:space="preserve"> Az alkalmazottak számítógépére </w:t>
      </w:r>
      <w:r w:rsidR="00845E83" w:rsidRPr="007C1B0A">
        <w:t xml:space="preserve">kerül telepítésre az </w:t>
      </w:r>
      <w:r w:rsidR="00845E83" w:rsidRPr="007C1B0A">
        <w:rPr>
          <w:b/>
          <w:bCs/>
        </w:rPr>
        <w:t>adatgyűjtő kliens</w:t>
      </w:r>
      <w:r w:rsidR="00845E83" w:rsidRPr="007C1B0A">
        <w:t xml:space="preserve"> alkalmazás.</w:t>
      </w:r>
      <w:r w:rsidR="00AC7B54" w:rsidRPr="007C1B0A">
        <w:t xml:space="preserve"> Ez az alkalmazás a háttérben fut, </w:t>
      </w:r>
      <w:r w:rsidR="00117865" w:rsidRPr="007C1B0A">
        <w:t>az alkalmazottak</w:t>
      </w:r>
      <w:r w:rsidR="005C0F62" w:rsidRPr="007C1B0A">
        <w:t xml:space="preserve"> számára</w:t>
      </w:r>
      <w:r w:rsidR="00EF21D5" w:rsidRPr="007C1B0A">
        <w:t xml:space="preserve"> transzparens módon (nincs semmilyen teendőjük vele, nem akadályozza őket a munkavégzésben).</w:t>
      </w:r>
      <w:r w:rsidR="002C2979" w:rsidRPr="007C1B0A">
        <w:t xml:space="preserve"> </w:t>
      </w:r>
      <w:r w:rsidR="00D3099C" w:rsidRPr="007C1B0A">
        <w:t xml:space="preserve">A vállalat alkalmazottjai </w:t>
      </w:r>
      <w:r w:rsidR="002E6CB8" w:rsidRPr="007C1B0A">
        <w:t>a napi teendőik során</w:t>
      </w:r>
      <w:r w:rsidR="000D5ACC" w:rsidRPr="007C1B0A">
        <w:t xml:space="preserve"> kurzormozgás adatokat generálnak, amit a kliens alkalmazás </w:t>
      </w:r>
      <w:r w:rsidR="00896C83" w:rsidRPr="007C1B0A">
        <w:t xml:space="preserve">továbbít az </w:t>
      </w:r>
      <w:r w:rsidR="00896C83" w:rsidRPr="007C1B0A">
        <w:rPr>
          <w:b/>
          <w:bCs/>
        </w:rPr>
        <w:t>alkalmazás szervernek</w:t>
      </w:r>
      <w:r w:rsidR="00896C83" w:rsidRPr="007C1B0A">
        <w:t>.</w:t>
      </w:r>
      <w:r w:rsidR="00AB60BE" w:rsidRPr="007C1B0A">
        <w:t xml:space="preserve"> A szerver</w:t>
      </w:r>
      <w:r w:rsidR="005A44A4" w:rsidRPr="007C1B0A">
        <w:t xml:space="preserve">en a beérkező adatok </w:t>
      </w:r>
      <w:r w:rsidR="00ED5C46" w:rsidRPr="007C1B0A">
        <w:t>különféle ellenőrzéseken mennek keresztül</w:t>
      </w:r>
      <w:r w:rsidR="003E623D" w:rsidRPr="007C1B0A">
        <w:t xml:space="preserve">, </w:t>
      </w:r>
      <w:r w:rsidR="00CA3B6D" w:rsidRPr="007C1B0A">
        <w:t xml:space="preserve">ezután a szerver egy </w:t>
      </w:r>
      <w:r w:rsidR="00CA3B6D" w:rsidRPr="007C1B0A">
        <w:rPr>
          <w:b/>
          <w:bCs/>
        </w:rPr>
        <w:t>adatbázisba</w:t>
      </w:r>
      <w:r w:rsidR="00CA3B6D" w:rsidRPr="007C1B0A">
        <w:t xml:space="preserve"> </w:t>
      </w:r>
      <w:r w:rsidR="00FF0208" w:rsidRPr="007C1B0A">
        <w:t>ment</w:t>
      </w:r>
      <w:r w:rsidR="00CA3B6D" w:rsidRPr="007C1B0A">
        <w:t xml:space="preserve">i a </w:t>
      </w:r>
      <w:r w:rsidR="00842E01" w:rsidRPr="007C1B0A">
        <w:t>kurzor</w:t>
      </w:r>
      <w:r w:rsidR="00CA3B6D" w:rsidRPr="007C1B0A">
        <w:t>mozgás</w:t>
      </w:r>
      <w:r w:rsidR="00520DBA" w:rsidRPr="007C1B0A">
        <w:t xml:space="preserve"> </w:t>
      </w:r>
      <w:r w:rsidR="00CA3B6D" w:rsidRPr="007C1B0A">
        <w:t>adatokat.</w:t>
      </w:r>
      <w:r w:rsidR="00D22146" w:rsidRPr="007C1B0A">
        <w:t xml:space="preserve"> </w:t>
      </w:r>
      <w:r w:rsidR="00F80FA5" w:rsidRPr="007C1B0A">
        <w:t xml:space="preserve">Miután egy alkalmazotthoz kellő mennyiségű </w:t>
      </w:r>
      <w:r w:rsidR="00E1376B" w:rsidRPr="007C1B0A">
        <w:t>mozgás adat gyűlt össze</w:t>
      </w:r>
      <w:r w:rsidR="002918EE" w:rsidRPr="007C1B0A">
        <w:t xml:space="preserve">, a szerver egy </w:t>
      </w:r>
      <w:r w:rsidR="00201185" w:rsidRPr="007C1B0A">
        <w:t xml:space="preserve">hívást indít a </w:t>
      </w:r>
      <w:r w:rsidR="00FB22CF" w:rsidRPr="007C1B0A">
        <w:rPr>
          <w:b/>
          <w:bCs/>
        </w:rPr>
        <w:t>kiértékelő szoftver</w:t>
      </w:r>
      <w:r w:rsidR="00FB22CF" w:rsidRPr="007C1B0A">
        <w:t xml:space="preserve"> felé, amely egy biometrikus profilt épít </w:t>
      </w:r>
      <w:r w:rsidR="006F2A58" w:rsidRPr="007C1B0A">
        <w:t>az adatokból.</w:t>
      </w:r>
      <w:r w:rsidR="00E87476" w:rsidRPr="007C1B0A">
        <w:t xml:space="preserve"> A kiértékelő szoftver nem része a diplomamunkának, ezt egy külső szolgáltatásként használja az alkalmazás.</w:t>
      </w:r>
      <w:r w:rsidR="00261141" w:rsidRPr="007C1B0A">
        <w:t xml:space="preserve"> </w:t>
      </w:r>
      <w:r w:rsidR="00DA769F" w:rsidRPr="007C1B0A">
        <w:t xml:space="preserve">Amennyiben </w:t>
      </w:r>
      <w:r w:rsidR="00261141" w:rsidRPr="007C1B0A">
        <w:t xml:space="preserve">egy </w:t>
      </w:r>
      <w:r w:rsidR="00DA769F" w:rsidRPr="007C1B0A">
        <w:t>alkalmazott már rendelkezik biometrikus profillal, az újonnan generált kurzormozgás adatokat</w:t>
      </w:r>
      <w:r w:rsidR="004919C6" w:rsidRPr="007C1B0A">
        <w:t xml:space="preserve"> a kiértékelő szoftver </w:t>
      </w:r>
      <w:r w:rsidR="002543FB" w:rsidRPr="007C1B0A">
        <w:t>verifikálja</w:t>
      </w:r>
      <w:r w:rsidR="003A67B1" w:rsidRPr="007C1B0A">
        <w:t xml:space="preserve"> (azaz eldönti, hogy </w:t>
      </w:r>
      <w:r w:rsidR="00000BC1" w:rsidRPr="007C1B0A">
        <w:t xml:space="preserve">mennyire valószínű az, hogy </w:t>
      </w:r>
      <w:r w:rsidR="003A67B1" w:rsidRPr="007C1B0A">
        <w:t xml:space="preserve">az új mozgás adat </w:t>
      </w:r>
      <w:r w:rsidR="00000BC1" w:rsidRPr="007C1B0A">
        <w:t>az adott felhasználótól származik és nem valaki mástól).</w:t>
      </w:r>
      <w:r w:rsidR="004C1E14" w:rsidRPr="007C1B0A">
        <w:t xml:space="preserve"> </w:t>
      </w:r>
      <w:r w:rsidR="00345D09" w:rsidRPr="007C1B0A">
        <w:t xml:space="preserve">Az alkalmazás szerver a verifikáció eredményét </w:t>
      </w:r>
      <w:r w:rsidR="00B57541" w:rsidRPr="007C1B0A">
        <w:t>továbbítja a kliens alkalmazások</w:t>
      </w:r>
      <w:r w:rsidR="00D3574C" w:rsidRPr="007C1B0A">
        <w:t xml:space="preserve">nak, amelyek az adott konfigurációtól függően </w:t>
      </w:r>
      <w:r w:rsidR="00EE34CA" w:rsidRPr="007C1B0A">
        <w:t>képesek a munkamenet felfüggesztésére (azaz a felhasználó kizárására), amennyiben a verifikáció eredménye nem megfelelő.</w:t>
      </w:r>
    </w:p>
    <w:p w14:paraId="328C5365" w14:textId="5522ACF9" w:rsidR="00A048CA" w:rsidRPr="007C1B0A" w:rsidRDefault="008B05BE" w:rsidP="00A048CA">
      <w:pPr>
        <w:ind w:firstLine="0"/>
      </w:pPr>
      <w:r w:rsidRPr="007C1B0A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6D61397" wp14:editId="6977D9F8">
            <wp:simplePos x="0" y="0"/>
            <wp:positionH relativeFrom="column">
              <wp:posOffset>-268605</wp:posOffset>
            </wp:positionH>
            <wp:positionV relativeFrom="paragraph">
              <wp:posOffset>230505</wp:posOffset>
            </wp:positionV>
            <wp:extent cx="5726430" cy="7321550"/>
            <wp:effectExtent l="0" t="0" r="0" b="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732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116D" w:rsidRPr="007C1B0A">
        <w:rPr>
          <w:noProof/>
        </w:rPr>
        <w:pict w14:anchorId="7A360882">
          <v:shape id="_x0000_s1042" type="#_x0000_t202" style="position:absolute;left:0;text-align:left;margin-left:-.05pt;margin-top:599.15pt;width:425.05pt;height:35.25pt;z-index:251664896;mso-position-horizontal-relative:text;mso-position-vertical-relative:text" stroked="f">
            <v:textbox style="mso-next-textbox:#_x0000_s1042;mso-fit-shape-to-text:t" inset="0,0,0,0">
              <w:txbxContent>
                <w:bookmarkStart w:id="29" w:name="_Ref117772767"/>
                <w:p w14:paraId="05F15C8A" w14:textId="56CF838B" w:rsidR="0020116D" w:rsidRPr="0020116D" w:rsidRDefault="0020116D" w:rsidP="00A35FFF">
                  <w:pPr>
                    <w:pStyle w:val="Kpalrs"/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ábra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B50924">
                    <w:rPr>
                      <w:noProof/>
                    </w:rPr>
                    <w:t>7</w:t>
                  </w:r>
                  <w:r>
                    <w:rPr>
                      <w:noProof/>
                    </w:rPr>
                    <w:fldChar w:fldCharType="end"/>
                  </w:r>
                  <w:r>
                    <w:t>. ábra A projekt architektúrája</w:t>
                  </w:r>
                  <w:bookmarkEnd w:id="29"/>
                </w:p>
              </w:txbxContent>
            </v:textbox>
            <w10:wrap type="topAndBottom"/>
          </v:shape>
        </w:pict>
      </w:r>
    </w:p>
    <w:p w14:paraId="2E52C0D2" w14:textId="77777777" w:rsidR="00A048CA" w:rsidRPr="007C1B0A" w:rsidRDefault="00A048CA">
      <w:pPr>
        <w:spacing w:after="0" w:line="240" w:lineRule="auto"/>
        <w:ind w:firstLine="0"/>
        <w:jc w:val="left"/>
      </w:pPr>
      <w:r w:rsidRPr="007C1B0A">
        <w:br w:type="page"/>
      </w:r>
    </w:p>
    <w:p w14:paraId="0E0765DB" w14:textId="3896C3D2" w:rsidR="006439CD" w:rsidRPr="007C1B0A" w:rsidRDefault="008B05BE" w:rsidP="00A22113">
      <w:pPr>
        <w:spacing w:after="0" w:line="240" w:lineRule="auto"/>
        <w:jc w:val="left"/>
      </w:pPr>
      <w:r w:rsidRPr="007C1B0A">
        <w:lastRenderedPageBreak/>
        <w:t>A vállalatnál dolgoz</w:t>
      </w:r>
      <w:r w:rsidR="00CC1812" w:rsidRPr="007C1B0A">
        <w:t>nak</w:t>
      </w:r>
      <w:r w:rsidRPr="007C1B0A">
        <w:t xml:space="preserve"> egyéb, nem alkalmazotti pozícióban dolgozó személyek,</w:t>
      </w:r>
      <w:r w:rsidR="00A048CA" w:rsidRPr="007C1B0A">
        <w:t xml:space="preserve"> </w:t>
      </w:r>
      <w:r w:rsidRPr="007C1B0A">
        <w:t>akik</w:t>
      </w:r>
      <w:r w:rsidR="00A048CA" w:rsidRPr="007C1B0A">
        <w:t xml:space="preserve"> szeretnének</w:t>
      </w:r>
      <w:r w:rsidR="00B337AC" w:rsidRPr="007C1B0A">
        <w:t xml:space="preserve"> egy képet kapni</w:t>
      </w:r>
      <w:r w:rsidR="00FA3CA3" w:rsidRPr="007C1B0A">
        <w:t xml:space="preserve"> rendszer működéséről</w:t>
      </w:r>
      <w:r w:rsidR="005D7666" w:rsidRPr="007C1B0A">
        <w:t>. Ezt a webes vékonykliens alkalmazáson keresztül tehetik meg, amelynek az eléréséhez elegendő egy webböngésző.</w:t>
      </w:r>
      <w:r w:rsidR="00B163E2" w:rsidRPr="007C1B0A">
        <w:t xml:space="preserve"> Itt különféle </w:t>
      </w:r>
      <w:r w:rsidR="00A5154A" w:rsidRPr="007C1B0A">
        <w:t xml:space="preserve">statisztikákat tudnak </w:t>
      </w:r>
      <w:r w:rsidR="00425C85" w:rsidRPr="007C1B0A">
        <w:t xml:space="preserve">elérni a rendszer aktuális állapotával kapcsolatban, mint például a felhasználok </w:t>
      </w:r>
      <w:r w:rsidR="00F20E39" w:rsidRPr="007C1B0A">
        <w:t>adatai</w:t>
      </w:r>
      <w:r w:rsidR="00425C85" w:rsidRPr="007C1B0A">
        <w:t xml:space="preserve">, </w:t>
      </w:r>
      <w:r w:rsidR="00991BAA" w:rsidRPr="007C1B0A">
        <w:t>biztonsági incidensek</w:t>
      </w:r>
      <w:r w:rsidR="00F20E39" w:rsidRPr="007C1B0A">
        <w:t xml:space="preserve"> vagy a gyűjtött adat</w:t>
      </w:r>
      <w:r w:rsidR="00F54C11" w:rsidRPr="007C1B0A">
        <w:t xml:space="preserve"> mennyiségének időbe</w:t>
      </w:r>
      <w:r w:rsidR="000241CD" w:rsidRPr="007C1B0A">
        <w:t>l</w:t>
      </w:r>
      <w:r w:rsidR="00F54C11" w:rsidRPr="007C1B0A">
        <w:t>i eloszlása.</w:t>
      </w:r>
      <w:r w:rsidR="00060149" w:rsidRPr="007C1B0A">
        <w:t xml:space="preserve"> </w:t>
      </w:r>
      <w:r w:rsidR="00F434F7" w:rsidRPr="007C1B0A">
        <w:t>A vékonykliens alkalmazáson l</w:t>
      </w:r>
      <w:r w:rsidR="00060149" w:rsidRPr="007C1B0A">
        <w:t>ehetőség</w:t>
      </w:r>
      <w:r w:rsidR="00E75E54" w:rsidRPr="007C1B0A">
        <w:t xml:space="preserve"> </w:t>
      </w:r>
      <w:r w:rsidR="00060149" w:rsidRPr="007C1B0A">
        <w:t>van a rendszer</w:t>
      </w:r>
      <w:r w:rsidR="005132BC" w:rsidRPr="007C1B0A">
        <w:t>rel</w:t>
      </w:r>
      <w:r w:rsidR="00060149" w:rsidRPr="007C1B0A">
        <w:t xml:space="preserve"> </w:t>
      </w:r>
      <w:r w:rsidR="00D267E2" w:rsidRPr="007C1B0A">
        <w:t>kapcsolatos statisztikák</w:t>
      </w:r>
      <w:r w:rsidR="00CA0DB3" w:rsidRPr="007C1B0A">
        <w:t>,</w:t>
      </w:r>
      <w:r w:rsidR="00D267E2" w:rsidRPr="007C1B0A">
        <w:t xml:space="preserve"> illetve felhasználóspecifikus statisztikák böngészésére.</w:t>
      </w:r>
    </w:p>
    <w:p w14:paraId="2216A5D7" w14:textId="4EEB79D0" w:rsidR="00395794" w:rsidRPr="007C1B0A" w:rsidRDefault="00B60578" w:rsidP="00395794">
      <w:pPr>
        <w:pStyle w:val="Cmsor2"/>
      </w:pPr>
      <w:bookmarkStart w:id="30" w:name="_Toc117966602"/>
      <w:r w:rsidRPr="007C1B0A">
        <w:t>Komponensek kommunikációja</w:t>
      </w:r>
      <w:bookmarkEnd w:id="30"/>
    </w:p>
    <w:p w14:paraId="1ED1F579" w14:textId="547A1B47" w:rsidR="00FB73BD" w:rsidRPr="007C1B0A" w:rsidRDefault="00464D84" w:rsidP="00D66565">
      <w:r w:rsidRPr="007C1B0A">
        <w:rPr>
          <w:noProof/>
        </w:rPr>
        <w:drawing>
          <wp:anchor distT="0" distB="0" distL="114300" distR="114300" simplePos="0" relativeHeight="251668480" behindDoc="0" locked="0" layoutInCell="1" allowOverlap="1" wp14:anchorId="4F7B7D97" wp14:editId="35F2013F">
            <wp:simplePos x="0" y="0"/>
            <wp:positionH relativeFrom="column">
              <wp:posOffset>93980</wp:posOffset>
            </wp:positionH>
            <wp:positionV relativeFrom="paragraph">
              <wp:posOffset>2517775</wp:posOffset>
            </wp:positionV>
            <wp:extent cx="5391785" cy="3495040"/>
            <wp:effectExtent l="0" t="0" r="0" b="0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C1B0A">
        <w:rPr>
          <w:noProof/>
        </w:rPr>
        <w:pict w14:anchorId="23F770F1">
          <v:shape id="_x0000_s1044" type="#_x0000_t202" style="position:absolute;left:0;text-align:left;margin-left:10.6pt;margin-top:475.8pt;width:424.55pt;height:35.25pt;z-index:251665920;mso-position-horizontal-relative:text;mso-position-vertical-relative:text" stroked="f">
            <v:textbox style="mso-next-textbox:#_x0000_s1044;mso-fit-shape-to-text:t" inset="0,0,0,0">
              <w:txbxContent>
                <w:bookmarkStart w:id="31" w:name="_Ref117854562"/>
                <w:p w14:paraId="66B49CD3" w14:textId="7655428E" w:rsidR="0089224C" w:rsidRPr="0089224C" w:rsidRDefault="0089224C" w:rsidP="00A35FFF">
                  <w:pPr>
                    <w:pStyle w:val="Kpalrs"/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ábra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B50924">
                    <w:rPr>
                      <w:noProof/>
                    </w:rPr>
                    <w:t>8</w:t>
                  </w:r>
                  <w:r>
                    <w:rPr>
                      <w:noProof/>
                    </w:rPr>
                    <w:fldChar w:fldCharType="end"/>
                  </w:r>
                  <w:r>
                    <w:t>. ábra</w:t>
                  </w:r>
                  <w:bookmarkEnd w:id="31"/>
                  <w:r>
                    <w:t xml:space="preserve"> Komponensek kommunikációja</w:t>
                  </w:r>
                </w:p>
              </w:txbxContent>
            </v:textbox>
            <w10:wrap type="topAndBottom"/>
          </v:shape>
        </w:pict>
      </w:r>
      <w:r w:rsidR="00884F07" w:rsidRPr="007C1B0A">
        <w:t xml:space="preserve">A </w:t>
      </w:r>
      <w:r w:rsidR="00A63539" w:rsidRPr="007C1B0A">
        <w:rPr>
          <w:i/>
          <w:iCs/>
        </w:rPr>
        <w:fldChar w:fldCharType="begin"/>
      </w:r>
      <w:r w:rsidR="00A63539" w:rsidRPr="007C1B0A">
        <w:rPr>
          <w:i/>
          <w:iCs/>
        </w:rPr>
        <w:instrText xml:space="preserve"> REF _Ref117854562 \h </w:instrText>
      </w:r>
      <w:r w:rsidR="00A63539" w:rsidRPr="007C1B0A">
        <w:rPr>
          <w:i/>
          <w:iCs/>
        </w:rPr>
      </w:r>
      <w:r w:rsidR="00A63539" w:rsidRPr="007C1B0A">
        <w:rPr>
          <w:i/>
          <w:iCs/>
        </w:rPr>
        <w:instrText xml:space="preserve"> \* MERGEFORMAT </w:instrText>
      </w:r>
      <w:r w:rsidR="00A63539" w:rsidRPr="007C1B0A">
        <w:rPr>
          <w:i/>
          <w:iCs/>
        </w:rPr>
        <w:fldChar w:fldCharType="separate"/>
      </w:r>
      <w:r w:rsidR="009600AC" w:rsidRPr="007C1B0A">
        <w:rPr>
          <w:i/>
          <w:iCs/>
          <w:noProof/>
        </w:rPr>
        <w:t>8.</w:t>
      </w:r>
      <w:r w:rsidR="009600AC" w:rsidRPr="007C1B0A">
        <w:rPr>
          <w:i/>
          <w:iCs/>
        </w:rPr>
        <w:t xml:space="preserve"> ábra</w:t>
      </w:r>
      <w:r w:rsidR="00A63539" w:rsidRPr="007C1B0A">
        <w:rPr>
          <w:i/>
          <w:iCs/>
        </w:rPr>
        <w:fldChar w:fldCharType="end"/>
      </w:r>
      <w:r w:rsidR="00884F07" w:rsidRPr="007C1B0A">
        <w:rPr>
          <w:i/>
          <w:iCs/>
        </w:rPr>
        <w:t xml:space="preserve"> </w:t>
      </w:r>
      <w:r w:rsidR="00CB20BF" w:rsidRPr="007C1B0A">
        <w:t xml:space="preserve">az alkalmazás komponensek </w:t>
      </w:r>
      <w:r w:rsidR="004E50C5" w:rsidRPr="007C1B0A">
        <w:t>egymással való kommunikációja látható.</w:t>
      </w:r>
      <w:r w:rsidR="00FB25D0" w:rsidRPr="007C1B0A">
        <w:t xml:space="preserve"> A</w:t>
      </w:r>
      <w:r w:rsidR="00A454B1" w:rsidRPr="007C1B0A">
        <w:t xml:space="preserve"> kliens szoftverek, az adatbázis, illetve a kiértékelő szoftver egymással nem kommunikálnak</w:t>
      </w:r>
      <w:r w:rsidR="0030143A" w:rsidRPr="007C1B0A">
        <w:t>, csak az alkalmazás szerverrel.</w:t>
      </w:r>
      <w:r w:rsidR="007F1658" w:rsidRPr="007C1B0A">
        <w:t xml:space="preserve"> A kommunikáció az alkalmazás komponensek között HTTP / HTTPS protokollon keresztül történik</w:t>
      </w:r>
      <w:r w:rsidR="00A52566" w:rsidRPr="007C1B0A">
        <w:t xml:space="preserve">. Az </w:t>
      </w:r>
      <w:r w:rsidR="000D5713" w:rsidRPr="007C1B0A">
        <w:t xml:space="preserve">egyes HTTP / HTTPS kérések során az </w:t>
      </w:r>
      <w:r w:rsidR="00A52566" w:rsidRPr="007C1B0A">
        <w:t>adatok JSON fájlformátumba</w:t>
      </w:r>
      <w:r w:rsidR="000D5713" w:rsidRPr="007C1B0A">
        <w:t>n utaznak.</w:t>
      </w:r>
      <w:r w:rsidR="00C17BC9" w:rsidRPr="007C1B0A">
        <w:t xml:space="preserve"> Az alkalmazás szerver által nyújtott API (Application Programming Interface) részletes dokumentációja a</w:t>
      </w:r>
      <w:r w:rsidR="003458F4" w:rsidRPr="007C1B0A">
        <w:t xml:space="preserve"> </w:t>
      </w:r>
      <w:r w:rsidR="003458F4" w:rsidRPr="007C1B0A">
        <w:rPr>
          <w:i/>
          <w:iCs/>
        </w:rPr>
        <w:fldChar w:fldCharType="begin"/>
      </w:r>
      <w:r w:rsidR="003458F4" w:rsidRPr="007C1B0A">
        <w:rPr>
          <w:i/>
          <w:iCs/>
        </w:rPr>
        <w:instrText xml:space="preserve"> REF _Ref117780786 \h </w:instrText>
      </w:r>
      <w:r w:rsidR="003458F4" w:rsidRPr="007C1B0A">
        <w:rPr>
          <w:i/>
          <w:iCs/>
        </w:rPr>
      </w:r>
      <w:r w:rsidR="003458F4" w:rsidRPr="007C1B0A">
        <w:rPr>
          <w:i/>
          <w:iCs/>
        </w:rPr>
        <w:instrText xml:space="preserve"> \* MERGEFORMAT </w:instrText>
      </w:r>
      <w:r w:rsidR="003458F4" w:rsidRPr="007C1B0A">
        <w:rPr>
          <w:i/>
          <w:iCs/>
        </w:rPr>
        <w:fldChar w:fldCharType="separate"/>
      </w:r>
      <w:r w:rsidR="003B6938" w:rsidRPr="007C1B0A">
        <w:rPr>
          <w:i/>
          <w:iCs/>
        </w:rPr>
        <w:t>6. fejezetben</w:t>
      </w:r>
      <w:r w:rsidR="003458F4" w:rsidRPr="007C1B0A">
        <w:rPr>
          <w:i/>
          <w:iCs/>
        </w:rPr>
        <w:fldChar w:fldCharType="end"/>
      </w:r>
      <w:r w:rsidR="003458F4" w:rsidRPr="007C1B0A">
        <w:rPr>
          <w:i/>
          <w:iCs/>
        </w:rPr>
        <w:t xml:space="preserve"> </w:t>
      </w:r>
      <w:r w:rsidR="007B5A19" w:rsidRPr="007C1B0A">
        <w:t>olvasható.</w:t>
      </w:r>
      <w:r w:rsidR="00360AC3" w:rsidRPr="007C1B0A">
        <w:t xml:space="preserve"> Az alkalmazás szerver az adatbázissal TCP protokollon keresztül kommunikál, a</w:t>
      </w:r>
      <w:r w:rsidR="004424A7" w:rsidRPr="007C1B0A">
        <w:t>z adatbázis</w:t>
      </w:r>
      <w:r w:rsidR="00360AC3" w:rsidRPr="007C1B0A">
        <w:t xml:space="preserve"> lekérdezés</w:t>
      </w:r>
      <w:r w:rsidR="004424A7" w:rsidRPr="007C1B0A">
        <w:t>ek</w:t>
      </w:r>
      <w:r w:rsidR="00360AC3" w:rsidRPr="007C1B0A">
        <w:t xml:space="preserve"> SQL</w:t>
      </w:r>
      <w:r w:rsidR="004424A7" w:rsidRPr="007C1B0A">
        <w:t xml:space="preserve"> nyelven vannak megfogalmazva</w:t>
      </w:r>
      <w:r w:rsidR="00360AC3" w:rsidRPr="007C1B0A">
        <w:t>.</w:t>
      </w:r>
    </w:p>
    <w:p w14:paraId="3179FE63" w14:textId="44D437AB" w:rsidR="000C0CC7" w:rsidRPr="007C1B0A" w:rsidRDefault="000C0CC7" w:rsidP="000C0CC7">
      <w:pPr>
        <w:pStyle w:val="Cmsor1"/>
      </w:pPr>
      <w:bookmarkStart w:id="32" w:name="_Toc117966603"/>
      <w:r w:rsidRPr="007C1B0A">
        <w:lastRenderedPageBreak/>
        <w:t>Linux kliens alkalmazás</w:t>
      </w:r>
      <w:bookmarkEnd w:id="32"/>
    </w:p>
    <w:p w14:paraId="1C6870D7" w14:textId="485F5442" w:rsidR="006D73C9" w:rsidRPr="007C1B0A" w:rsidRDefault="00363510" w:rsidP="006D73C9">
      <w:r w:rsidRPr="007C1B0A">
        <w:t xml:space="preserve">Ennek a fejezetnek a célja </w:t>
      </w:r>
      <w:r w:rsidR="00BF5118" w:rsidRPr="007C1B0A">
        <w:t xml:space="preserve">a natív </w:t>
      </w:r>
      <w:r w:rsidR="0062584F" w:rsidRPr="007C1B0A">
        <w:t>L</w:t>
      </w:r>
      <w:r w:rsidR="00BF5118" w:rsidRPr="007C1B0A">
        <w:t>inux kliens kurzormozgás adatgyűjtő és munkamenet zároló alkalmazás</w:t>
      </w:r>
      <w:r w:rsidR="00D373CA" w:rsidRPr="007C1B0A">
        <w:t xml:space="preserve"> részletes dokumentációja, a felmerülő tervezői döntések megindok</w:t>
      </w:r>
      <w:r w:rsidR="00F70FAF" w:rsidRPr="007C1B0A">
        <w:t>l</w:t>
      </w:r>
      <w:r w:rsidR="00D373CA" w:rsidRPr="007C1B0A">
        <w:t>ása.</w:t>
      </w:r>
    </w:p>
    <w:p w14:paraId="0C303D53" w14:textId="1FDCFD92" w:rsidR="004B17AF" w:rsidRPr="007C1B0A" w:rsidRDefault="004B17AF" w:rsidP="004B17AF">
      <w:pPr>
        <w:pStyle w:val="Cmsor2"/>
      </w:pPr>
      <w:bookmarkStart w:id="33" w:name="_Toc117966604"/>
      <w:r w:rsidRPr="007C1B0A">
        <w:t>Követelmények</w:t>
      </w:r>
      <w:bookmarkEnd w:id="33"/>
    </w:p>
    <w:p w14:paraId="7BF88D06" w14:textId="56A1F7D7" w:rsidR="004B17AF" w:rsidRPr="007C1B0A" w:rsidRDefault="00BF4DCE" w:rsidP="004B17AF">
      <w:r w:rsidRPr="007C1B0A">
        <w:t>Az alkalmazás tervezése során</w:t>
      </w:r>
      <w:r w:rsidR="00AD7542" w:rsidRPr="007C1B0A">
        <w:t xml:space="preserve"> több előzetes követelmény merült fel</w:t>
      </w:r>
      <w:r w:rsidR="007C7278" w:rsidRPr="007C1B0A">
        <w:t>, amelyek befolyásolták a tervezői döntéseket. Ezek a következők voltak:</w:t>
      </w:r>
    </w:p>
    <w:p w14:paraId="7EABA33A" w14:textId="77777777" w:rsidR="0003143C" w:rsidRPr="007C1B0A" w:rsidRDefault="0003143C" w:rsidP="0003143C">
      <w:pPr>
        <w:ind w:left="720" w:hanging="720"/>
      </w:pPr>
      <w:r w:rsidRPr="007C1B0A">
        <w:t>R1</w:t>
      </w:r>
      <w:r w:rsidRPr="007C1B0A">
        <w:tab/>
      </w:r>
      <w:r w:rsidR="004122A7" w:rsidRPr="007C1B0A">
        <w:t xml:space="preserve">Az </w:t>
      </w:r>
      <w:r w:rsidR="002E6EE9" w:rsidRPr="007C1B0A">
        <w:t xml:space="preserve">alkalmazás </w:t>
      </w:r>
      <w:r w:rsidR="006C7D41" w:rsidRPr="007C1B0A">
        <w:t xml:space="preserve">legyen </w:t>
      </w:r>
      <w:r w:rsidR="002E6EE9" w:rsidRPr="007C1B0A">
        <w:t>képes</w:t>
      </w:r>
      <w:r w:rsidR="00D00DB8" w:rsidRPr="007C1B0A">
        <w:t xml:space="preserve"> GUI-val rendelkező natív Linux operáci</w:t>
      </w:r>
      <w:r w:rsidR="0050469C" w:rsidRPr="007C1B0A">
        <w:t>ós rendszeren kurzormozgás adatot gyűjteni különböző beviteli eszközöktől.</w:t>
      </w:r>
    </w:p>
    <w:p w14:paraId="0612722E" w14:textId="304809F6" w:rsidR="00F4693C" w:rsidRPr="007C1B0A" w:rsidRDefault="0003143C" w:rsidP="0003143C">
      <w:pPr>
        <w:ind w:left="720" w:hanging="720"/>
      </w:pPr>
      <w:r w:rsidRPr="007C1B0A">
        <w:t>R2</w:t>
      </w:r>
      <w:r w:rsidRPr="007C1B0A">
        <w:tab/>
      </w:r>
      <w:r w:rsidR="00F4693C" w:rsidRPr="007C1B0A">
        <w:t>Az alkalmazás el tudja küldeni a gyűjtött adatokat az alkalmazás szervernek.</w:t>
      </w:r>
    </w:p>
    <w:p w14:paraId="227455BB" w14:textId="48A432AE" w:rsidR="00866B5E" w:rsidRPr="007C1B0A" w:rsidRDefault="0003143C" w:rsidP="0003143C">
      <w:pPr>
        <w:ind w:left="720" w:hanging="720"/>
      </w:pPr>
      <w:r w:rsidRPr="007C1B0A">
        <w:t>R3</w:t>
      </w:r>
      <w:r w:rsidRPr="007C1B0A">
        <w:tab/>
      </w:r>
      <w:r w:rsidR="00F4693C" w:rsidRPr="007C1B0A">
        <w:t xml:space="preserve">Az alkalmazás </w:t>
      </w:r>
      <w:r w:rsidR="0082359B" w:rsidRPr="007C1B0A">
        <w:t>le tudja kérdezni az aktuális felhasználó státuszát az alkalmazásszervertől</w:t>
      </w:r>
      <w:r w:rsidRPr="007C1B0A">
        <w:t>.</w:t>
      </w:r>
    </w:p>
    <w:p w14:paraId="5E391613" w14:textId="3B796831" w:rsidR="008C14DE" w:rsidRPr="007C1B0A" w:rsidRDefault="008C14DE" w:rsidP="0003143C">
      <w:pPr>
        <w:ind w:left="720" w:hanging="720"/>
      </w:pPr>
      <w:r w:rsidRPr="007C1B0A">
        <w:t>R4</w:t>
      </w:r>
      <w:r w:rsidRPr="007C1B0A">
        <w:tab/>
        <w:t>Az alkalmazás meg tudja jeleníteni valamilyen formában a felhasználó státuszát.</w:t>
      </w:r>
    </w:p>
    <w:p w14:paraId="08B26DDA" w14:textId="5C7D885D" w:rsidR="00CD75C5" w:rsidRPr="007C1B0A" w:rsidRDefault="004200C9" w:rsidP="004200C9">
      <w:pPr>
        <w:ind w:firstLine="0"/>
      </w:pPr>
      <w:r w:rsidRPr="007C1B0A">
        <w:t>R5</w:t>
      </w:r>
      <w:r w:rsidRPr="007C1B0A">
        <w:tab/>
      </w:r>
      <w:r w:rsidR="00CD75C5" w:rsidRPr="007C1B0A">
        <w:t>Az alkalmazás rendelkezzen munkamenet zároló funkcionalitással.</w:t>
      </w:r>
    </w:p>
    <w:p w14:paraId="152AB152" w14:textId="020E62C6" w:rsidR="00456AAB" w:rsidRPr="007C1B0A" w:rsidRDefault="004200C9" w:rsidP="004200C9">
      <w:pPr>
        <w:ind w:left="720" w:hanging="720"/>
      </w:pPr>
      <w:r w:rsidRPr="007C1B0A">
        <w:t>R6</w:t>
      </w:r>
      <w:r w:rsidRPr="007C1B0A">
        <w:tab/>
      </w:r>
      <w:r w:rsidR="00456AAB" w:rsidRPr="007C1B0A">
        <w:t>Az alkalmazás képes platform specifikus metaadatok gyűjtésére és azok elküldésére az alkalmazás szervernek.</w:t>
      </w:r>
    </w:p>
    <w:p w14:paraId="75F29D11" w14:textId="5E561F7C" w:rsidR="008E4561" w:rsidRPr="007C1B0A" w:rsidRDefault="00DC0DDA" w:rsidP="00DC0DDA">
      <w:pPr>
        <w:ind w:left="720" w:hanging="720"/>
      </w:pPr>
      <w:r w:rsidRPr="007C1B0A">
        <w:t>R7</w:t>
      </w:r>
      <w:r w:rsidRPr="007C1B0A">
        <w:tab/>
      </w:r>
      <w:r w:rsidR="008E4561" w:rsidRPr="007C1B0A">
        <w:t>Az alkalmazásnak felhasználói felület nélkül, a háttérben kell tudnia futni, a felhasználó munkamenetének megzavarása nélkül.</w:t>
      </w:r>
    </w:p>
    <w:p w14:paraId="1C692D61" w14:textId="5C42AD27" w:rsidR="004122A7" w:rsidRPr="007C1B0A" w:rsidRDefault="008738F0" w:rsidP="008738F0">
      <w:pPr>
        <w:ind w:left="720" w:hanging="720"/>
      </w:pPr>
      <w:r w:rsidRPr="007C1B0A">
        <w:t>R8</w:t>
      </w:r>
      <w:r w:rsidRPr="007C1B0A">
        <w:tab/>
      </w:r>
      <w:r w:rsidR="004122A7" w:rsidRPr="007C1B0A">
        <w:t>Az alkalmazásnak lehetőség szerint minél nagyobb felhasználói bázist kell tudnia támogatni.</w:t>
      </w:r>
    </w:p>
    <w:p w14:paraId="0FA73356" w14:textId="77FCEF23" w:rsidR="004122A7" w:rsidRPr="007C1B0A" w:rsidRDefault="00D04B73" w:rsidP="00D04B73">
      <w:pPr>
        <w:ind w:left="720" w:hanging="720"/>
      </w:pPr>
      <w:r w:rsidRPr="007C1B0A">
        <w:t>R9</w:t>
      </w:r>
      <w:r w:rsidRPr="007C1B0A">
        <w:tab/>
      </w:r>
      <w:r w:rsidR="00AF3F35" w:rsidRPr="007C1B0A">
        <w:t>Az alkalmazás könnyen konfigurálható legyen környezeti változók és / vagy parancssori argumentumok használatával.</w:t>
      </w:r>
    </w:p>
    <w:p w14:paraId="193B70B0" w14:textId="1312A887" w:rsidR="00F77C29" w:rsidRPr="007C1B0A" w:rsidRDefault="009307DD" w:rsidP="00B1595B">
      <w:pPr>
        <w:pStyle w:val="Cmsor2"/>
      </w:pPr>
      <w:bookmarkStart w:id="34" w:name="_Toc117966605"/>
      <w:r w:rsidRPr="007C1B0A">
        <w:t>Az alkalmazás tervezése</w:t>
      </w:r>
      <w:bookmarkEnd w:id="34"/>
    </w:p>
    <w:p w14:paraId="3F55E6BC" w14:textId="52B25BAF" w:rsidR="009307DD" w:rsidRPr="007C1B0A" w:rsidRDefault="00494942" w:rsidP="009307DD">
      <w:r w:rsidRPr="007C1B0A">
        <w:t xml:space="preserve">A </w:t>
      </w:r>
      <w:r w:rsidR="00171970" w:rsidRPr="007C1B0A">
        <w:rPr>
          <w:i/>
          <w:iCs/>
        </w:rPr>
        <w:t>R8</w:t>
      </w:r>
      <w:r w:rsidR="00171970" w:rsidRPr="007C1B0A">
        <w:t>-as követelmény</w:t>
      </w:r>
      <w:r w:rsidR="00C81BF6" w:rsidRPr="007C1B0A">
        <w:t xml:space="preserve"> </w:t>
      </w:r>
      <w:r w:rsidR="00351B97" w:rsidRPr="007C1B0A">
        <w:t xml:space="preserve">értelmében, </w:t>
      </w:r>
      <w:r w:rsidR="00195600" w:rsidRPr="007C1B0A">
        <w:t xml:space="preserve">a </w:t>
      </w:r>
      <w:r w:rsidR="00195600" w:rsidRPr="007C1B0A">
        <w:rPr>
          <w:i/>
          <w:iCs/>
        </w:rPr>
        <w:fldChar w:fldCharType="begin"/>
      </w:r>
      <w:r w:rsidR="00195600" w:rsidRPr="007C1B0A">
        <w:rPr>
          <w:i/>
          <w:iCs/>
        </w:rPr>
        <w:instrText xml:space="preserve"> REF _Ref117953898 \r \h </w:instrText>
      </w:r>
      <w:r w:rsidR="00195600" w:rsidRPr="007C1B0A">
        <w:rPr>
          <w:i/>
          <w:iCs/>
        </w:rPr>
      </w:r>
      <w:r w:rsidR="00195600" w:rsidRPr="007C1B0A">
        <w:rPr>
          <w:i/>
          <w:iCs/>
        </w:rPr>
        <w:instrText xml:space="preserve"> \* MERGEFORMAT </w:instrText>
      </w:r>
      <w:r w:rsidR="00195600" w:rsidRPr="007C1B0A">
        <w:rPr>
          <w:i/>
          <w:iCs/>
        </w:rPr>
        <w:fldChar w:fldCharType="separate"/>
      </w:r>
      <w:r w:rsidR="009600AC" w:rsidRPr="007C1B0A">
        <w:rPr>
          <w:i/>
          <w:iCs/>
        </w:rPr>
        <w:t>3.1</w:t>
      </w:r>
      <w:r w:rsidR="00195600" w:rsidRPr="007C1B0A">
        <w:rPr>
          <w:i/>
          <w:iCs/>
        </w:rPr>
        <w:fldChar w:fldCharType="end"/>
      </w:r>
      <w:r w:rsidR="00195600" w:rsidRPr="007C1B0A">
        <w:t>-es fejezetben kifejtett</w:t>
      </w:r>
      <w:r w:rsidR="00452301" w:rsidRPr="007C1B0A">
        <w:t>ek szerint a kliens alkalmazás</w:t>
      </w:r>
      <w:r w:rsidR="00F1476A" w:rsidRPr="007C1B0A">
        <w:t xml:space="preserve"> a</w:t>
      </w:r>
      <w:r w:rsidR="00297A58" w:rsidRPr="007C1B0A">
        <w:t>rchitektúrálisan a</w:t>
      </w:r>
      <w:r w:rsidR="00F1476A" w:rsidRPr="007C1B0A">
        <w:t xml:space="preserve"> megjelenítő pr</w:t>
      </w:r>
      <w:r w:rsidR="00297A58" w:rsidRPr="007C1B0A">
        <w:t>otokollok szintjén készült el</w:t>
      </w:r>
      <w:r w:rsidR="005C56CB" w:rsidRPr="007C1B0A">
        <w:t xml:space="preserve">, </w:t>
      </w:r>
      <w:r w:rsidR="00795B7B" w:rsidRPr="007C1B0A">
        <w:t>azon belül is az X</w:t>
      </w:r>
      <w:r w:rsidR="00351CDE" w:rsidRPr="007C1B0A">
        <w:t xml:space="preserve"> Window System protokollt támogató </w:t>
      </w:r>
      <w:r w:rsidR="000968FF" w:rsidRPr="007C1B0A">
        <w:t>rendszerekre.</w:t>
      </w:r>
      <w:r w:rsidR="00707095" w:rsidRPr="007C1B0A">
        <w:t xml:space="preserve"> </w:t>
      </w:r>
      <w:r w:rsidR="00E46FD9" w:rsidRPr="007C1B0A">
        <w:t xml:space="preserve">Implementációs nyelvként a Rust-ot válaszottam, ennek az indoklása a </w:t>
      </w:r>
      <w:r w:rsidR="005A666E" w:rsidRPr="007C1B0A">
        <w:rPr>
          <w:i/>
          <w:iCs/>
        </w:rPr>
        <w:fldChar w:fldCharType="begin"/>
      </w:r>
      <w:r w:rsidR="005A666E" w:rsidRPr="007C1B0A">
        <w:rPr>
          <w:i/>
          <w:iCs/>
        </w:rPr>
        <w:instrText xml:space="preserve"> REF _Ref117964284 \r \h </w:instrText>
      </w:r>
      <w:r w:rsidR="005A666E" w:rsidRPr="007C1B0A">
        <w:rPr>
          <w:i/>
          <w:iCs/>
        </w:rPr>
      </w:r>
      <w:r w:rsidR="005A666E" w:rsidRPr="007C1B0A">
        <w:rPr>
          <w:i/>
          <w:iCs/>
        </w:rPr>
        <w:instrText xml:space="preserve"> \* MERGEFORMAT </w:instrText>
      </w:r>
      <w:r w:rsidR="005A666E" w:rsidRPr="007C1B0A">
        <w:rPr>
          <w:i/>
          <w:iCs/>
        </w:rPr>
        <w:fldChar w:fldCharType="separate"/>
      </w:r>
      <w:r w:rsidR="009600AC" w:rsidRPr="007C1B0A">
        <w:rPr>
          <w:i/>
          <w:iCs/>
        </w:rPr>
        <w:t>2.5</w:t>
      </w:r>
      <w:r w:rsidR="005A666E" w:rsidRPr="007C1B0A">
        <w:rPr>
          <w:i/>
          <w:iCs/>
        </w:rPr>
        <w:fldChar w:fldCharType="end"/>
      </w:r>
      <w:r w:rsidR="005A666E" w:rsidRPr="007C1B0A">
        <w:t>-ös fejezetben olvasható</w:t>
      </w:r>
      <w:r w:rsidR="004E3E47" w:rsidRPr="007C1B0A">
        <w:t>.</w:t>
      </w:r>
      <w:r w:rsidR="00336E7D" w:rsidRPr="007C1B0A">
        <w:t xml:space="preserve"> Ahhoz, hogy a </w:t>
      </w:r>
      <w:r w:rsidR="00336E7D" w:rsidRPr="007C1B0A">
        <w:lastRenderedPageBreak/>
        <w:t>felhasználó által</w:t>
      </w:r>
      <w:r w:rsidR="008250ED" w:rsidRPr="007C1B0A">
        <w:t xml:space="preserve"> generált kurzormozgás eseményeket</w:t>
      </w:r>
      <w:r w:rsidR="00CD3084" w:rsidRPr="007C1B0A">
        <w:t xml:space="preserve"> a kliens program </w:t>
      </w:r>
      <w:r w:rsidR="00FD37A2" w:rsidRPr="007C1B0A">
        <w:t>el tudja kapni szükséges a felhasználó számítógépén futó megjelenítő szerverrel történő kommunikáció.</w:t>
      </w:r>
      <w:r w:rsidR="00CF2661" w:rsidRPr="007C1B0A">
        <w:t xml:space="preserve"> Ezt a program a megjelenítő protokollon keresztül tudja megtenni. A Rust nyelvhez elérhető több X11 implementáció is. Én a </w:t>
      </w:r>
      <w:r w:rsidR="00CF2661" w:rsidRPr="007C1B0A">
        <w:rPr>
          <w:b/>
          <w:bCs/>
        </w:rPr>
        <w:t xml:space="preserve">x11rb </w:t>
      </w:r>
      <w:r w:rsidR="00CF2661" w:rsidRPr="007C1B0A">
        <w:t>nevű modult használtam, amely</w:t>
      </w:r>
      <w:r w:rsidR="00BF0D2A" w:rsidRPr="007C1B0A">
        <w:t>nek a kódját a protokoll XML leírása alapján generálták</w:t>
      </w:r>
      <w:r w:rsidR="000C5B55" w:rsidRPr="007C1B0A">
        <w:t xml:space="preserve"> (azaz nem egy már meglévő, p</w:t>
      </w:r>
      <w:r w:rsidR="00AF1092" w:rsidRPr="007C1B0A">
        <w:t>éldául</w:t>
      </w:r>
      <w:r w:rsidR="000C5B55" w:rsidRPr="007C1B0A">
        <w:t xml:space="preserve"> C-ben írt implementációhoz ad burkoló függvényeket).</w:t>
      </w:r>
    </w:p>
    <w:p w14:paraId="5442AACA" w14:textId="77A77185" w:rsidR="005F4945" w:rsidRPr="007C1B0A" w:rsidRDefault="005F4945" w:rsidP="009307DD">
      <w:r w:rsidRPr="007C1B0A">
        <w:t>Az alkalmazást</w:t>
      </w:r>
      <w:r w:rsidR="00EB2D13" w:rsidRPr="007C1B0A">
        <w:t xml:space="preserve"> a</w:t>
      </w:r>
      <w:r w:rsidR="00FB6520" w:rsidRPr="007C1B0A">
        <w:t>lapvetően többszálúra terveztem</w:t>
      </w:r>
      <w:r w:rsidR="00024173" w:rsidRPr="007C1B0A">
        <w:t xml:space="preserve">, a program indulásakor </w:t>
      </w:r>
      <w:r w:rsidR="001B166B" w:rsidRPr="007C1B0A">
        <w:t xml:space="preserve">két szálat indít. Az egyik az </w:t>
      </w:r>
      <w:r w:rsidR="001B166B" w:rsidRPr="007C1B0A">
        <w:rPr>
          <w:i/>
          <w:iCs/>
        </w:rPr>
        <w:t>R1</w:t>
      </w:r>
      <w:r w:rsidR="001B166B" w:rsidRPr="007C1B0A">
        <w:t>,</w:t>
      </w:r>
      <w:r w:rsidR="001B166B" w:rsidRPr="007C1B0A">
        <w:rPr>
          <w:i/>
          <w:iCs/>
        </w:rPr>
        <w:t xml:space="preserve"> R2</w:t>
      </w:r>
      <w:r w:rsidR="001B166B" w:rsidRPr="007C1B0A">
        <w:t>,</w:t>
      </w:r>
      <w:r w:rsidR="001B166B" w:rsidRPr="007C1B0A">
        <w:rPr>
          <w:i/>
          <w:iCs/>
        </w:rPr>
        <w:t xml:space="preserve"> R6 </w:t>
      </w:r>
      <w:r w:rsidR="001B166B" w:rsidRPr="007C1B0A">
        <w:t xml:space="preserve">követelmények </w:t>
      </w:r>
      <w:r w:rsidR="00E849B3" w:rsidRPr="007C1B0A">
        <w:t>által leírt funkcionalitás valós</w:t>
      </w:r>
      <w:r w:rsidR="00AF660D" w:rsidRPr="007C1B0A">
        <w:t>ítja meg</w:t>
      </w:r>
      <w:r w:rsidR="005C6953" w:rsidRPr="007C1B0A">
        <w:t xml:space="preserve">, </w:t>
      </w:r>
      <w:r w:rsidR="00AF660D" w:rsidRPr="007C1B0A">
        <w:t xml:space="preserve">azaz a kurzormozgás </w:t>
      </w:r>
      <w:r w:rsidR="005C6953" w:rsidRPr="007C1B0A">
        <w:t>adatok és platformspecifikus metaadatok gyűjtését és továbbítását az alkalmazás szerverre.</w:t>
      </w:r>
      <w:r w:rsidR="00836A13" w:rsidRPr="007C1B0A">
        <w:t xml:space="preserve"> A másik szál</w:t>
      </w:r>
      <w:r w:rsidR="000C64D7" w:rsidRPr="007C1B0A">
        <w:t xml:space="preserve"> az </w:t>
      </w:r>
      <w:r w:rsidR="000C64D7" w:rsidRPr="007C1B0A">
        <w:rPr>
          <w:i/>
          <w:iCs/>
        </w:rPr>
        <w:t>R3</w:t>
      </w:r>
      <w:r w:rsidR="000C64D7" w:rsidRPr="007C1B0A">
        <w:t xml:space="preserve">, </w:t>
      </w:r>
      <w:r w:rsidR="000C64D7" w:rsidRPr="007C1B0A">
        <w:rPr>
          <w:i/>
          <w:iCs/>
        </w:rPr>
        <w:t>R4</w:t>
      </w:r>
      <w:r w:rsidR="000C64D7" w:rsidRPr="007C1B0A">
        <w:t xml:space="preserve">, </w:t>
      </w:r>
      <w:r w:rsidR="000C64D7" w:rsidRPr="007C1B0A">
        <w:rPr>
          <w:i/>
          <w:iCs/>
        </w:rPr>
        <w:t xml:space="preserve">R5 </w:t>
      </w:r>
      <w:r w:rsidR="000C64D7" w:rsidRPr="007C1B0A">
        <w:t>követelményeket elégíti ki, azaz</w:t>
      </w:r>
      <w:r w:rsidR="00F3784F" w:rsidRPr="007C1B0A">
        <w:t xml:space="preserve"> a felhasználó státuszának lekérdezését és megjelenítését</w:t>
      </w:r>
      <w:r w:rsidR="00B05A26" w:rsidRPr="007C1B0A">
        <w:t>,</w:t>
      </w:r>
      <w:r w:rsidR="00F3784F" w:rsidRPr="007C1B0A">
        <w:t xml:space="preserve"> </w:t>
      </w:r>
      <w:r w:rsidR="000C6E5F" w:rsidRPr="007C1B0A">
        <w:t>illetve,</w:t>
      </w:r>
      <w:r w:rsidR="00F3784F" w:rsidRPr="007C1B0A">
        <w:t xml:space="preserve"> ha szükséges, akkor a munkamenet zárolását.</w:t>
      </w:r>
      <w:r w:rsidR="000C6E5F" w:rsidRPr="007C1B0A">
        <w:t xml:space="preserve"> A</w:t>
      </w:r>
      <w:r w:rsidR="00DE7735" w:rsidRPr="007C1B0A">
        <w:t xml:space="preserve"> kliens alkalmazás</w:t>
      </w:r>
      <w:r w:rsidR="00C964C0" w:rsidRPr="007C1B0A">
        <w:t xml:space="preserve"> build-elési folyamatának eredménye egy</w:t>
      </w:r>
      <w:r w:rsidR="00267676" w:rsidRPr="007C1B0A">
        <w:t xml:space="preserve"> futtatható állomány,</w:t>
      </w:r>
      <w:r w:rsidR="007F3485" w:rsidRPr="007C1B0A">
        <w:t xml:space="preserve"> amely</w:t>
      </w:r>
      <w:r w:rsidR="00D36D37" w:rsidRPr="007C1B0A">
        <w:t xml:space="preserve">et </w:t>
      </w:r>
      <w:r w:rsidR="0097562B" w:rsidRPr="007C1B0A">
        <w:t xml:space="preserve">egy </w:t>
      </w:r>
      <w:r w:rsidR="00975057" w:rsidRPr="007C1B0A">
        <w:t xml:space="preserve">Linux </w:t>
      </w:r>
      <w:r w:rsidR="00D36D37" w:rsidRPr="007C1B0A">
        <w:t xml:space="preserve">parancssorból </w:t>
      </w:r>
      <w:r w:rsidR="00E43009" w:rsidRPr="007C1B0A">
        <w:t>el lehet indítani</w:t>
      </w:r>
      <w:r w:rsidR="005F368C" w:rsidRPr="007C1B0A">
        <w:t xml:space="preserve"> leválasztott (detached) módban, </w:t>
      </w:r>
      <w:r w:rsidR="004777B4" w:rsidRPr="007C1B0A">
        <w:t xml:space="preserve">ezzel kielégítve az </w:t>
      </w:r>
      <w:r w:rsidR="004777B4" w:rsidRPr="007C1B0A">
        <w:rPr>
          <w:i/>
          <w:iCs/>
        </w:rPr>
        <w:t>R7</w:t>
      </w:r>
      <w:r w:rsidR="004777B4" w:rsidRPr="007C1B0A">
        <w:t>-es követelményt.</w:t>
      </w:r>
      <w:r w:rsidR="00F40093" w:rsidRPr="007C1B0A">
        <w:t xml:space="preserve"> Az alkalmazást</w:t>
      </w:r>
      <w:r w:rsidR="00BC0A8F" w:rsidRPr="007C1B0A">
        <w:t xml:space="preserve"> környezeti változókkal és parancssori argumentumokkal egyaránt lehet konfigurálni</w:t>
      </w:r>
      <w:r w:rsidR="001D33A6" w:rsidRPr="007C1B0A">
        <w:t xml:space="preserve"> (</w:t>
      </w:r>
      <w:r w:rsidR="001D33A6" w:rsidRPr="007C1B0A">
        <w:rPr>
          <w:i/>
          <w:iCs/>
        </w:rPr>
        <w:t>R9</w:t>
      </w:r>
      <w:r w:rsidR="001D33A6" w:rsidRPr="007C1B0A">
        <w:t>).</w:t>
      </w:r>
    </w:p>
    <w:p w14:paraId="79A643AE" w14:textId="5562E6D9" w:rsidR="00CF233A" w:rsidRPr="007C1B0A" w:rsidRDefault="00CF233A" w:rsidP="006D6170">
      <w:pPr>
        <w:pStyle w:val="Cmsor2"/>
      </w:pPr>
      <w:r w:rsidRPr="007C1B0A">
        <w:t>Adatgyűjt</w:t>
      </w:r>
      <w:r w:rsidR="006D6170" w:rsidRPr="007C1B0A">
        <w:t>ő</w:t>
      </w:r>
    </w:p>
    <w:p w14:paraId="034052AF" w14:textId="77777777" w:rsidR="0070009A" w:rsidRPr="007C1B0A" w:rsidRDefault="00125123" w:rsidP="00FB73BD">
      <w:r w:rsidRPr="007C1B0A">
        <w:t>A kliens alkalmazás</w:t>
      </w:r>
      <w:r w:rsidR="00A73CB5" w:rsidRPr="007C1B0A">
        <w:t xml:space="preserve"> egyik alapvető funkcionális követelménye</w:t>
      </w:r>
      <w:r w:rsidR="003D1D50" w:rsidRPr="007C1B0A">
        <w:t xml:space="preserve"> a felhasználó által kreált kurzormozgás </w:t>
      </w:r>
      <w:r w:rsidR="005B033E" w:rsidRPr="007C1B0A">
        <w:t>adatok</w:t>
      </w:r>
      <w:r w:rsidR="00867B16" w:rsidRPr="007C1B0A">
        <w:t>, illetve platform specifikus metaadatok gyűjtése</w:t>
      </w:r>
      <w:r w:rsidR="00EE3A7C" w:rsidRPr="007C1B0A">
        <w:t xml:space="preserve"> és elküldése az alkalmazás szerverre.</w:t>
      </w:r>
      <w:r w:rsidR="00837638" w:rsidRPr="007C1B0A">
        <w:t xml:space="preserve"> </w:t>
      </w:r>
      <w:r w:rsidR="00C12869" w:rsidRPr="007C1B0A">
        <w:t>Az</w:t>
      </w:r>
      <w:r w:rsidR="00EA5B1B" w:rsidRPr="007C1B0A">
        <w:t xml:space="preserve"> </w:t>
      </w:r>
      <w:r w:rsidR="0083773F" w:rsidRPr="007C1B0A">
        <w:t>alkalmazásnak ezt a funkcionalitását egy különálló Rust modulban készítettem el.</w:t>
      </w:r>
    </w:p>
    <w:p w14:paraId="76FA9B15" w14:textId="50134CFC" w:rsidR="002A6F2A" w:rsidRPr="007C1B0A" w:rsidRDefault="00FB73BD" w:rsidP="00FB73BD">
      <w:r w:rsidRPr="007C1B0A">
        <w:t xml:space="preserve">Az adatgyűjtő egy eseményfolyam szerű viselkedést implementál (data streaming). A program az indulásakor generál egy egyedi azonosítót, </w:t>
      </w:r>
      <w:r w:rsidR="002A6F2A" w:rsidRPr="007C1B0A">
        <w:t xml:space="preserve">amit </w:t>
      </w:r>
      <w:r w:rsidRPr="007C1B0A">
        <w:t>az adatfolyam azonosít</w:t>
      </w:r>
      <w:r w:rsidR="002A6F2A" w:rsidRPr="007C1B0A">
        <w:t>ására használ</w:t>
      </w:r>
      <w:r w:rsidRPr="007C1B0A">
        <w:t>.</w:t>
      </w:r>
      <w:r w:rsidR="00710E17" w:rsidRPr="007C1B0A">
        <w:t xml:space="preserve"> A küldött adat legkisebb atomi építőelem</w:t>
      </w:r>
      <w:r w:rsidR="00BB6040" w:rsidRPr="007C1B0A">
        <w:t>e</w:t>
      </w:r>
      <w:r w:rsidR="00710E17" w:rsidRPr="007C1B0A">
        <w:t xml:space="preserve"> az esemény (event). Ez lehet a felhasználó által kreált </w:t>
      </w:r>
      <w:r w:rsidR="003C289D" w:rsidRPr="007C1B0A">
        <w:t>esemény (például az egér mozgatása, kattintás, görgetés, stb.) vagy más egyedi esemény (például platformspecifikus meta</w:t>
      </w:r>
      <w:r w:rsidR="00740538" w:rsidRPr="007C1B0A">
        <w:t>adat</w:t>
      </w:r>
      <w:r w:rsidR="003C289D" w:rsidRPr="007C1B0A">
        <w:t>ok</w:t>
      </w:r>
      <w:r w:rsidR="00740538" w:rsidRPr="007C1B0A">
        <w:t xml:space="preserve"> </w:t>
      </w:r>
      <w:r w:rsidR="002B5929" w:rsidRPr="007C1B0A">
        <w:t>változása</w:t>
      </w:r>
      <w:r w:rsidR="003C289D" w:rsidRPr="007C1B0A">
        <w:t>).</w:t>
      </w:r>
      <w:r w:rsidR="00656953" w:rsidRPr="007C1B0A">
        <w:t xml:space="preserve"> Mivel az</w:t>
      </w:r>
      <w:r w:rsidR="00C549F5" w:rsidRPr="007C1B0A">
        <w:t xml:space="preserve"> adatgyűjtő az</w:t>
      </w:r>
      <w:r w:rsidR="00656953" w:rsidRPr="007C1B0A">
        <w:t xml:space="preserve"> alkalmazás szerverrel HTTPS protokollon keresztül kommunikál,</w:t>
      </w:r>
      <w:r w:rsidR="00710E17" w:rsidRPr="007C1B0A">
        <w:t xml:space="preserve"> ezért</w:t>
      </w:r>
      <w:r w:rsidR="00012189" w:rsidRPr="007C1B0A">
        <w:t xml:space="preserve"> nem lehet</w:t>
      </w:r>
      <w:r w:rsidR="000E749E" w:rsidRPr="007C1B0A">
        <w:t xml:space="preserve"> (és nem is </w:t>
      </w:r>
      <w:r w:rsidR="005A14DA" w:rsidRPr="007C1B0A">
        <w:t xml:space="preserve">lenne </w:t>
      </w:r>
      <w:r w:rsidR="000E749E" w:rsidRPr="007C1B0A">
        <w:t>praktikus)</w:t>
      </w:r>
      <w:r w:rsidR="005A14DA" w:rsidRPr="007C1B0A">
        <w:t xml:space="preserve"> tetszőleges mennyiségű eseményt egy üzenetben elküldeni. Ezért a kliens az eseményeket</w:t>
      </w:r>
      <w:r w:rsidR="00D766D0" w:rsidRPr="007C1B0A">
        <w:t xml:space="preserve"> </w:t>
      </w:r>
      <w:r w:rsidR="001C65F2" w:rsidRPr="007C1B0A">
        <w:t xml:space="preserve">nagyobb csoportokban </w:t>
      </w:r>
      <w:r w:rsidR="00D766D0" w:rsidRPr="007C1B0A">
        <w:t>(chunk) küldi el a szervernek.</w:t>
      </w:r>
      <w:r w:rsidR="0070009A" w:rsidRPr="007C1B0A">
        <w:t xml:space="preserve"> Ezeknek az entitásoknak a kapcsolatáról nyújt egy áttekintő képet a </w:t>
      </w:r>
      <w:r w:rsidR="00B50924" w:rsidRPr="007C1B0A">
        <w:rPr>
          <w:i/>
          <w:iCs/>
        </w:rPr>
        <w:fldChar w:fldCharType="begin"/>
      </w:r>
      <w:r w:rsidR="00B50924" w:rsidRPr="007C1B0A">
        <w:rPr>
          <w:i/>
          <w:iCs/>
        </w:rPr>
        <w:instrText xml:space="preserve"> REF _Ref118056474 \h </w:instrText>
      </w:r>
      <w:r w:rsidR="00B50924" w:rsidRPr="007C1B0A">
        <w:rPr>
          <w:i/>
          <w:iCs/>
        </w:rPr>
      </w:r>
      <w:r w:rsidR="00B50924" w:rsidRPr="007C1B0A">
        <w:rPr>
          <w:i/>
          <w:iCs/>
        </w:rPr>
        <w:instrText xml:space="preserve"> \* MERGEFORMAT </w:instrText>
      </w:r>
      <w:r w:rsidR="00B50924" w:rsidRPr="007C1B0A">
        <w:rPr>
          <w:i/>
          <w:iCs/>
        </w:rPr>
        <w:fldChar w:fldCharType="separate"/>
      </w:r>
      <w:r w:rsidR="00B50924" w:rsidRPr="007C1B0A">
        <w:rPr>
          <w:i/>
          <w:iCs/>
          <w:noProof/>
        </w:rPr>
        <w:t>9</w:t>
      </w:r>
      <w:r w:rsidR="00B50924" w:rsidRPr="007C1B0A">
        <w:rPr>
          <w:i/>
          <w:iCs/>
        </w:rPr>
        <w:t>. ábra</w:t>
      </w:r>
      <w:r w:rsidR="00B50924" w:rsidRPr="007C1B0A">
        <w:rPr>
          <w:i/>
          <w:iCs/>
        </w:rPr>
        <w:fldChar w:fldCharType="end"/>
      </w:r>
      <w:r w:rsidR="0070009A" w:rsidRPr="007C1B0A">
        <w:t>.</w:t>
      </w:r>
    </w:p>
    <w:p w14:paraId="68779AE5" w14:textId="3F6F960F" w:rsidR="00005A70" w:rsidRPr="007C1B0A" w:rsidRDefault="00B50924" w:rsidP="000671C6">
      <w:r w:rsidRPr="007C1B0A">
        <w:rPr>
          <w:noProof/>
        </w:rPr>
        <w:lastRenderedPageBreak/>
        <w:pict w14:anchorId="003AC652">
          <v:shape id="_x0000_s1045" type="#_x0000_t202" style="position:absolute;left:0;text-align:left;margin-left:0;margin-top:106.85pt;width:425.05pt;height:34pt;z-index:251666944;mso-position-horizontal-relative:text;mso-position-vertical-relative:text" stroked="f">
            <v:textbox inset="0,0,0,0">
              <w:txbxContent>
                <w:bookmarkStart w:id="35" w:name="_Ref118056474"/>
                <w:p w14:paraId="69D6F6F4" w14:textId="4A591E44" w:rsidR="00B50924" w:rsidRPr="00B50924" w:rsidRDefault="00B50924" w:rsidP="00B50924">
                  <w:pPr>
                    <w:pStyle w:val="Kpalrs"/>
                    <w:rPr>
                      <w:b w:val="0"/>
                      <w:bCs w:val="0"/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ábra \* ARABIC </w:instrText>
                  </w:r>
                  <w:r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9</w:t>
                  </w:r>
                  <w:r>
                    <w:rPr>
                      <w:noProof/>
                    </w:rPr>
                    <w:fldChar w:fldCharType="end"/>
                  </w:r>
                  <w:r>
                    <w:t>. ábra</w:t>
                  </w:r>
                  <w:bookmarkEnd w:id="35"/>
                  <w:r>
                    <w:t xml:space="preserve"> </w:t>
                  </w:r>
                  <w:r>
                    <w:rPr>
                      <w:b w:val="0"/>
                      <w:bCs w:val="0"/>
                    </w:rPr>
                    <w:t>Az adatfolyam felépítése</w:t>
                  </w:r>
                </w:p>
              </w:txbxContent>
            </v:textbox>
            <w10:wrap type="topAndBottom"/>
          </v:shape>
        </w:pict>
      </w:r>
      <w:r w:rsidRPr="007C1B0A">
        <w:rPr>
          <w:noProof/>
        </w:rPr>
        <w:drawing>
          <wp:anchor distT="0" distB="0" distL="114300" distR="114300" simplePos="0" relativeHeight="251639808" behindDoc="0" locked="0" layoutInCell="1" allowOverlap="1" wp14:anchorId="454C5F8A" wp14:editId="6790D806">
            <wp:simplePos x="0" y="0"/>
            <wp:positionH relativeFrom="column">
              <wp:posOffset>0</wp:posOffset>
            </wp:positionH>
            <wp:positionV relativeFrom="paragraph">
              <wp:posOffset>-176954</wp:posOffset>
            </wp:positionV>
            <wp:extent cx="5398135" cy="1476375"/>
            <wp:effectExtent l="0" t="0" r="0" b="0"/>
            <wp:wrapTopAndBottom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0643" w:rsidRPr="007C1B0A">
        <w:t>A modul tartalmaz struktúrát, amelyben</w:t>
      </w:r>
      <w:r w:rsidR="006B5B33" w:rsidRPr="007C1B0A">
        <w:t xml:space="preserve"> a</w:t>
      </w:r>
      <w:r w:rsidR="00801371" w:rsidRPr="007C1B0A">
        <w:t>z adatgyűjtő állapota kerül eltárolásra</w:t>
      </w:r>
      <w:r w:rsidR="006B5B33" w:rsidRPr="007C1B0A">
        <w:t>, illetve egy eseményhurkot, amelyben</w:t>
      </w:r>
      <w:r w:rsidR="00B72913" w:rsidRPr="007C1B0A">
        <w:t xml:space="preserve"> </w:t>
      </w:r>
      <w:r w:rsidR="00904159" w:rsidRPr="007C1B0A">
        <w:t xml:space="preserve">a </w:t>
      </w:r>
      <w:r w:rsidR="00D44069" w:rsidRPr="007C1B0A">
        <w:t>nyers események kerülnek feldolgozásra.</w:t>
      </w:r>
      <w:r w:rsidR="004C3D4C" w:rsidRPr="007C1B0A">
        <w:t xml:space="preserve"> A</w:t>
      </w:r>
      <w:r w:rsidR="00B35541" w:rsidRPr="007C1B0A">
        <w:t xml:space="preserve"> </w:t>
      </w:r>
      <w:r w:rsidR="00464377" w:rsidRPr="007C1B0A">
        <w:t>következő kód részlet</w:t>
      </w:r>
      <w:r w:rsidR="00A173BC" w:rsidRPr="007C1B0A">
        <w:t>ben a struktúra definíciója látható:</w:t>
      </w:r>
    </w:p>
    <w:p w14:paraId="39BAE4FE" w14:textId="77777777" w:rsidR="00BB20C7" w:rsidRPr="007C1B0A" w:rsidRDefault="00BB20C7" w:rsidP="00BB20C7">
      <w:pPr>
        <w:pStyle w:val="Kd"/>
      </w:pPr>
      <w:r w:rsidRPr="007C1B0A">
        <w:t>struct State {</w:t>
      </w:r>
    </w:p>
    <w:p w14:paraId="51EFBB6A" w14:textId="77777777" w:rsidR="00BB20C7" w:rsidRPr="007C1B0A" w:rsidRDefault="00BB20C7" w:rsidP="00BB20C7">
      <w:pPr>
        <w:pStyle w:val="Kd"/>
      </w:pPr>
      <w:r w:rsidRPr="007C1B0A">
        <w:t xml:space="preserve">    buffer: Vec&lt;EventType&gt;,</w:t>
      </w:r>
    </w:p>
    <w:p w14:paraId="74F5B4DC" w14:textId="77777777" w:rsidR="00BB20C7" w:rsidRPr="007C1B0A" w:rsidRDefault="00BB20C7" w:rsidP="00BB20C7">
      <w:pPr>
        <w:pStyle w:val="Kd"/>
      </w:pPr>
      <w:r w:rsidRPr="007C1B0A">
        <w:t xml:space="preserve">    buffer_size_limit: usize,</w:t>
      </w:r>
    </w:p>
    <w:p w14:paraId="11285695" w14:textId="77777777" w:rsidR="00BB20C7" w:rsidRPr="007C1B0A" w:rsidRDefault="00BB20C7" w:rsidP="00BB20C7">
      <w:pPr>
        <w:pStyle w:val="Kd"/>
      </w:pPr>
      <w:r w:rsidRPr="007C1B0A">
        <w:t xml:space="preserve">    api_key_name: String,</w:t>
      </w:r>
    </w:p>
    <w:p w14:paraId="538E52F1" w14:textId="77777777" w:rsidR="00BB20C7" w:rsidRPr="007C1B0A" w:rsidRDefault="00BB20C7" w:rsidP="00BB20C7">
      <w:pPr>
        <w:pStyle w:val="Kd"/>
      </w:pPr>
      <w:r w:rsidRPr="007C1B0A">
        <w:t xml:space="preserve">    api_key_value: String,</w:t>
      </w:r>
    </w:p>
    <w:p w14:paraId="1610C5F7" w14:textId="77777777" w:rsidR="00BB20C7" w:rsidRPr="007C1B0A" w:rsidRDefault="00BB20C7" w:rsidP="00BB20C7">
      <w:pPr>
        <w:pStyle w:val="Kd"/>
      </w:pPr>
      <w:r w:rsidRPr="007C1B0A">
        <w:t xml:space="preserve">    submit_url: String,</w:t>
      </w:r>
    </w:p>
    <w:p w14:paraId="1C87431D" w14:textId="77777777" w:rsidR="00BB20C7" w:rsidRPr="007C1B0A" w:rsidRDefault="00BB20C7" w:rsidP="00BB20C7">
      <w:pPr>
        <w:pStyle w:val="Kd"/>
      </w:pPr>
      <w:r w:rsidRPr="007C1B0A">
        <w:t xml:space="preserve">    epoch: u64,</w:t>
      </w:r>
    </w:p>
    <w:p w14:paraId="0C2673B9" w14:textId="77777777" w:rsidR="00BB20C7" w:rsidRPr="007C1B0A" w:rsidRDefault="00BB20C7" w:rsidP="00BB20C7">
      <w:pPr>
        <w:pStyle w:val="Kd"/>
      </w:pPr>
      <w:r w:rsidRPr="007C1B0A">
        <w:t xml:space="preserve">    session_id: String,</w:t>
      </w:r>
    </w:p>
    <w:p w14:paraId="3A323EEC" w14:textId="77777777" w:rsidR="00BB20C7" w:rsidRPr="007C1B0A" w:rsidRDefault="00BB20C7" w:rsidP="00BB20C7">
      <w:pPr>
        <w:pStyle w:val="Kd"/>
      </w:pPr>
      <w:r w:rsidRPr="007C1B0A">
        <w:t xml:space="preserve">    stream_id: String,</w:t>
      </w:r>
    </w:p>
    <w:p w14:paraId="34A4BED9" w14:textId="77777777" w:rsidR="00BB20C7" w:rsidRPr="007C1B0A" w:rsidRDefault="00BB20C7" w:rsidP="00BB20C7">
      <w:pPr>
        <w:pStyle w:val="Kd"/>
      </w:pPr>
      <w:r w:rsidRPr="007C1B0A">
        <w:t xml:space="preserve">    sequence_number: u64,</w:t>
      </w:r>
    </w:p>
    <w:p w14:paraId="2F3A5FE1" w14:textId="77777777" w:rsidR="00BB20C7" w:rsidRPr="007C1B0A" w:rsidRDefault="00BB20C7" w:rsidP="00BB20C7">
      <w:pPr>
        <w:pStyle w:val="Kd"/>
      </w:pPr>
      <w:r w:rsidRPr="007C1B0A">
        <w:t xml:space="preserve">    user_id: String,</w:t>
      </w:r>
    </w:p>
    <w:p w14:paraId="6F47DFD5" w14:textId="519144FF" w:rsidR="00BB20C7" w:rsidRPr="007C1B0A" w:rsidRDefault="00BB20C7" w:rsidP="00BB20C7">
      <w:pPr>
        <w:pStyle w:val="Kd"/>
      </w:pPr>
      <w:r w:rsidRPr="007C1B0A">
        <w:t>}</w:t>
      </w:r>
    </w:p>
    <w:p w14:paraId="4D10D975" w14:textId="1F52DB87" w:rsidR="00BB20C7" w:rsidRPr="007C1B0A" w:rsidRDefault="00804C12" w:rsidP="00964D86">
      <w:pPr>
        <w:ind w:firstLine="0"/>
      </w:pPr>
      <w:r w:rsidRPr="007C1B0A">
        <w:t>A struktúra egyes mezőinek jelentése a következő:</w:t>
      </w:r>
    </w:p>
    <w:p w14:paraId="7826DF23" w14:textId="2298A829" w:rsidR="00D45D60" w:rsidRPr="007C1B0A" w:rsidRDefault="00D45D60" w:rsidP="00D45D60">
      <w:pPr>
        <w:pStyle w:val="Listaszerbekezds"/>
        <w:numPr>
          <w:ilvl w:val="0"/>
          <w:numId w:val="28"/>
        </w:numPr>
      </w:pPr>
      <w:r w:rsidRPr="007C1B0A">
        <w:rPr>
          <w:b/>
          <w:bCs/>
        </w:rPr>
        <w:t xml:space="preserve">buffer: </w:t>
      </w:r>
      <w:r w:rsidR="00985F0B" w:rsidRPr="007C1B0A">
        <w:t>Esemény puffer, ideiglenesen ebben az adatstruktúrában kerülnek eltárolásra a feldolgozott események</w:t>
      </w:r>
      <w:r w:rsidR="0040148D" w:rsidRPr="007C1B0A">
        <w:t>, mielőtt a kliens elküldi az alkalmazás szervernek.</w:t>
      </w:r>
    </w:p>
    <w:p w14:paraId="29FDEB8D" w14:textId="532A6CA7" w:rsidR="00D45D60" w:rsidRPr="007C1B0A" w:rsidRDefault="0028071C" w:rsidP="00D45D60">
      <w:pPr>
        <w:pStyle w:val="Listaszerbekezds"/>
        <w:numPr>
          <w:ilvl w:val="0"/>
          <w:numId w:val="28"/>
        </w:numPr>
      </w:pPr>
      <w:r w:rsidRPr="007C1B0A">
        <w:rPr>
          <w:b/>
          <w:bCs/>
        </w:rPr>
        <w:t xml:space="preserve">buffer_size_limit: </w:t>
      </w:r>
      <w:r w:rsidR="00922B57" w:rsidRPr="007C1B0A">
        <w:t>Felső korlát az esemény puffer</w:t>
      </w:r>
      <w:r w:rsidR="00DF530A" w:rsidRPr="007C1B0A">
        <w:t xml:space="preserve"> méretére. Amennyibben </w:t>
      </w:r>
      <w:r w:rsidR="00F867AA" w:rsidRPr="007C1B0A">
        <w:t>a puffer mérete eléri ezt a korlátot</w:t>
      </w:r>
      <w:r w:rsidR="00CD130A" w:rsidRPr="007C1B0A">
        <w:t xml:space="preserve"> a</w:t>
      </w:r>
      <w:r w:rsidR="00330465" w:rsidRPr="007C1B0A">
        <w:t xml:space="preserve"> kliens elküldi az eseményeket.</w:t>
      </w:r>
    </w:p>
    <w:p w14:paraId="599006B8" w14:textId="06507BE7" w:rsidR="00D45D60" w:rsidRPr="007C1B0A" w:rsidRDefault="008E223B" w:rsidP="00D45D60">
      <w:pPr>
        <w:pStyle w:val="Listaszerbekezds"/>
        <w:numPr>
          <w:ilvl w:val="0"/>
          <w:numId w:val="28"/>
        </w:numPr>
      </w:pPr>
      <w:r w:rsidRPr="007C1B0A">
        <w:rPr>
          <w:b/>
          <w:bCs/>
        </w:rPr>
        <w:t>api_key_name:</w:t>
      </w:r>
      <w:r w:rsidRPr="007C1B0A">
        <w:t xml:space="preserve"> </w:t>
      </w:r>
      <w:r w:rsidR="00860B38" w:rsidRPr="007C1B0A">
        <w:t>Egyedi API kulcs</w:t>
      </w:r>
      <w:r w:rsidR="0004540F" w:rsidRPr="007C1B0A">
        <w:t xml:space="preserve"> neve, ami</w:t>
      </w:r>
      <w:r w:rsidR="001A4810" w:rsidRPr="007C1B0A">
        <w:t xml:space="preserve">t a kliens </w:t>
      </w:r>
      <w:r w:rsidR="00E907EC" w:rsidRPr="007C1B0A">
        <w:t xml:space="preserve">hozzáfűz </w:t>
      </w:r>
      <w:r w:rsidR="001A4810" w:rsidRPr="007C1B0A">
        <w:t>a HTTP kérések</w:t>
      </w:r>
      <w:r w:rsidR="00CD330A" w:rsidRPr="007C1B0A">
        <w:t xml:space="preserve"> fejlécéhez.</w:t>
      </w:r>
      <w:r w:rsidR="001A7A4D" w:rsidRPr="007C1B0A">
        <w:t xml:space="preserve"> </w:t>
      </w:r>
      <w:r w:rsidR="00A01E5A" w:rsidRPr="007C1B0A">
        <w:t xml:space="preserve">Ennek az a </w:t>
      </w:r>
      <w:r w:rsidR="00BD7F4D" w:rsidRPr="007C1B0A">
        <w:t>szerepe, hogy az alkalmazás szerveren azonosítsa a klienst.</w:t>
      </w:r>
    </w:p>
    <w:p w14:paraId="58ADF54E" w14:textId="7F6C7D70" w:rsidR="00CC1878" w:rsidRPr="007C1B0A" w:rsidRDefault="00CC1878" w:rsidP="00D45D60">
      <w:pPr>
        <w:pStyle w:val="Listaszerbekezds"/>
        <w:numPr>
          <w:ilvl w:val="0"/>
          <w:numId w:val="28"/>
        </w:numPr>
      </w:pPr>
      <w:r w:rsidRPr="007C1B0A">
        <w:rPr>
          <w:b/>
          <w:bCs/>
        </w:rPr>
        <w:t xml:space="preserve">api_key_value: </w:t>
      </w:r>
      <w:r w:rsidRPr="007C1B0A">
        <w:t>Egyedi API kulcs értéke.</w:t>
      </w:r>
    </w:p>
    <w:p w14:paraId="00153078" w14:textId="013ECBAE" w:rsidR="004B5EF8" w:rsidRPr="007C1B0A" w:rsidRDefault="004B5EF8" w:rsidP="00D45D60">
      <w:pPr>
        <w:pStyle w:val="Listaszerbekezds"/>
        <w:numPr>
          <w:ilvl w:val="0"/>
          <w:numId w:val="28"/>
        </w:numPr>
      </w:pPr>
      <w:r w:rsidRPr="007C1B0A">
        <w:rPr>
          <w:b/>
          <w:bCs/>
        </w:rPr>
        <w:t>submit_url:</w:t>
      </w:r>
      <w:r w:rsidRPr="007C1B0A">
        <w:t xml:space="preserve"> </w:t>
      </w:r>
      <w:r w:rsidR="002C2E54" w:rsidRPr="007C1B0A">
        <w:t>Az alkalmazás szerveren található végpont elérhetősége, amelyre az adatokat küldeni kell.</w:t>
      </w:r>
    </w:p>
    <w:p w14:paraId="61188C81" w14:textId="7330D5C1" w:rsidR="00537F6D" w:rsidRPr="007C1B0A" w:rsidRDefault="00537F6D" w:rsidP="00D45D60">
      <w:pPr>
        <w:pStyle w:val="Listaszerbekezds"/>
        <w:numPr>
          <w:ilvl w:val="0"/>
          <w:numId w:val="28"/>
        </w:numPr>
      </w:pPr>
      <w:r w:rsidRPr="007C1B0A">
        <w:rPr>
          <w:b/>
          <w:bCs/>
        </w:rPr>
        <w:t>epoch:</w:t>
      </w:r>
      <w:r w:rsidRPr="007C1B0A">
        <w:t xml:space="preserve"> </w:t>
      </w:r>
      <w:r w:rsidR="000B2C8D" w:rsidRPr="007C1B0A">
        <w:t xml:space="preserve">Unix </w:t>
      </w:r>
      <w:r w:rsidR="00BC7EDA" w:rsidRPr="007C1B0A">
        <w:t>idő</w:t>
      </w:r>
      <w:r w:rsidR="0009680E" w:rsidRPr="007C1B0A">
        <w:t>bélyeg,</w:t>
      </w:r>
      <w:r w:rsidR="00BC7EDA" w:rsidRPr="007C1B0A">
        <w:t xml:space="preserve"> a</w:t>
      </w:r>
      <w:r w:rsidR="006D0F9C" w:rsidRPr="007C1B0A">
        <w:t>z adatgyűjtő kliens indulásának pillanatában</w:t>
      </w:r>
      <w:r w:rsidR="005826EB" w:rsidRPr="007C1B0A">
        <w:t xml:space="preserve"> kerül rögzítésre</w:t>
      </w:r>
      <w:r w:rsidR="00110304" w:rsidRPr="007C1B0A">
        <w:t>.</w:t>
      </w:r>
    </w:p>
    <w:p w14:paraId="33854B98" w14:textId="04F1B564" w:rsidR="00E77EA1" w:rsidRPr="007C1B0A" w:rsidRDefault="00E77EA1" w:rsidP="00D45D60">
      <w:pPr>
        <w:pStyle w:val="Listaszerbekezds"/>
        <w:numPr>
          <w:ilvl w:val="0"/>
          <w:numId w:val="28"/>
        </w:numPr>
      </w:pPr>
      <w:r w:rsidRPr="007C1B0A">
        <w:rPr>
          <w:b/>
          <w:bCs/>
        </w:rPr>
        <w:lastRenderedPageBreak/>
        <w:t>session_id:</w:t>
      </w:r>
      <w:r w:rsidRPr="007C1B0A">
        <w:t xml:space="preserve"> </w:t>
      </w:r>
      <w:r w:rsidR="004A09DD" w:rsidRPr="007C1B0A">
        <w:t xml:space="preserve">A felhasználó </w:t>
      </w:r>
      <w:r w:rsidR="00877EF9" w:rsidRPr="007C1B0A">
        <w:t>munkamenetének azonosítója.</w:t>
      </w:r>
      <w:r w:rsidR="00801371" w:rsidRPr="007C1B0A">
        <w:t xml:space="preserve"> </w:t>
      </w:r>
      <w:r w:rsidR="00324EDD" w:rsidRPr="007C1B0A">
        <w:t xml:space="preserve">Unix-szerű operációs rendszereken ez </w:t>
      </w:r>
      <w:r w:rsidR="006F55D0" w:rsidRPr="007C1B0A">
        <w:t xml:space="preserve">megfelel </w:t>
      </w:r>
      <w:r w:rsidR="00324EDD" w:rsidRPr="007C1B0A">
        <w:t xml:space="preserve">a </w:t>
      </w:r>
      <w:r w:rsidR="00324EDD" w:rsidRPr="007C1B0A">
        <w:rPr>
          <w:i/>
          <w:iCs/>
        </w:rPr>
        <w:t>who</w:t>
      </w:r>
      <w:r w:rsidR="0040177C" w:rsidRPr="007C1B0A">
        <w:rPr>
          <w:i/>
          <w:iCs/>
        </w:rPr>
        <w:t xml:space="preserve"> </w:t>
      </w:r>
      <w:r w:rsidR="0040177C" w:rsidRPr="007C1B0A">
        <w:t xml:space="preserve">parancs </w:t>
      </w:r>
      <w:r w:rsidR="008868A8" w:rsidRPr="007C1B0A">
        <w:t xml:space="preserve">kimenetének, </w:t>
      </w:r>
      <w:r w:rsidR="00121C0D" w:rsidRPr="007C1B0A">
        <w:t>ami tartalmazza a bejelentkezett felhasználó azonosítóját, illetve a munkamenet kezdetének idejét.</w:t>
      </w:r>
    </w:p>
    <w:p w14:paraId="47C85DEC" w14:textId="45849505" w:rsidR="005A3F72" w:rsidRPr="007C1B0A" w:rsidRDefault="005A3F72" w:rsidP="00D45D60">
      <w:pPr>
        <w:pStyle w:val="Listaszerbekezds"/>
        <w:numPr>
          <w:ilvl w:val="0"/>
          <w:numId w:val="28"/>
        </w:numPr>
      </w:pPr>
      <w:r w:rsidRPr="007C1B0A">
        <w:rPr>
          <w:b/>
          <w:bCs/>
        </w:rPr>
        <w:t>stream_id:</w:t>
      </w:r>
      <w:r w:rsidRPr="007C1B0A">
        <w:t xml:space="preserve"> A</w:t>
      </w:r>
      <w:r w:rsidR="00AE5D42" w:rsidRPr="007C1B0A">
        <w:t>z adatfolyam egyedi azonosít</w:t>
      </w:r>
      <w:r w:rsidR="007A1E4F" w:rsidRPr="007C1B0A">
        <w:t xml:space="preserve">ója. </w:t>
      </w:r>
      <w:r w:rsidR="00800A3A" w:rsidRPr="007C1B0A">
        <w:t xml:space="preserve">A </w:t>
      </w:r>
      <w:r w:rsidR="00391DCC" w:rsidRPr="007C1B0A">
        <w:t>kliens</w:t>
      </w:r>
      <w:r w:rsidR="00800A3A" w:rsidRPr="007C1B0A">
        <w:t xml:space="preserve"> az indulásakor generálja.</w:t>
      </w:r>
    </w:p>
    <w:p w14:paraId="162E3B9E" w14:textId="6EF5CE22" w:rsidR="00391DCC" w:rsidRPr="007C1B0A" w:rsidRDefault="00BF437E" w:rsidP="00D45D60">
      <w:pPr>
        <w:pStyle w:val="Listaszerbekezds"/>
        <w:numPr>
          <w:ilvl w:val="0"/>
          <w:numId w:val="28"/>
        </w:numPr>
      </w:pPr>
      <w:r w:rsidRPr="007C1B0A">
        <w:rPr>
          <w:b/>
          <w:bCs/>
        </w:rPr>
        <w:t xml:space="preserve">sequence_number: </w:t>
      </w:r>
      <w:r w:rsidR="00393490" w:rsidRPr="007C1B0A">
        <w:t>Szigorúan monoton növekvő</w:t>
      </w:r>
      <w:r w:rsidR="00971343" w:rsidRPr="007C1B0A">
        <w:t xml:space="preserve"> egész szám, </w:t>
      </w:r>
      <w:r w:rsidR="00077EE5" w:rsidRPr="007C1B0A">
        <w:t xml:space="preserve">amellyel az adatcsomagok (chunk) vannak ellátva. Célja, hogy az adatfolyam </w:t>
      </w:r>
      <w:r w:rsidR="00A34CBB" w:rsidRPr="007C1B0A">
        <w:t>reproduká</w:t>
      </w:r>
      <w:r w:rsidR="00FE5F90" w:rsidRPr="007C1B0A">
        <w:t>l</w:t>
      </w:r>
      <w:r w:rsidR="00A34CBB" w:rsidRPr="007C1B0A">
        <w:t xml:space="preserve">ható </w:t>
      </w:r>
      <w:r w:rsidR="0007675B" w:rsidRPr="007C1B0A">
        <w:t>l</w:t>
      </w:r>
      <w:r w:rsidR="00FE5F90" w:rsidRPr="007C1B0A">
        <w:t>egyen szerver oldalon.</w:t>
      </w:r>
    </w:p>
    <w:p w14:paraId="66F1CE68" w14:textId="0E511DBE" w:rsidR="00CA6A2D" w:rsidRPr="007C1B0A" w:rsidRDefault="00CA6A2D" w:rsidP="00D45D60">
      <w:pPr>
        <w:pStyle w:val="Listaszerbekezds"/>
        <w:numPr>
          <w:ilvl w:val="0"/>
          <w:numId w:val="28"/>
        </w:numPr>
      </w:pPr>
      <w:r w:rsidRPr="007C1B0A">
        <w:rPr>
          <w:b/>
          <w:bCs/>
        </w:rPr>
        <w:t>user_id:</w:t>
      </w:r>
      <w:r w:rsidRPr="007C1B0A">
        <w:t xml:space="preserve"> A felhasználó egyedi azonosítója.</w:t>
      </w:r>
    </w:p>
    <w:p w14:paraId="58EECD66" w14:textId="78F63317" w:rsidR="00964D86" w:rsidRPr="007C1B0A" w:rsidRDefault="00964D86" w:rsidP="00C21BFD">
      <w:pPr>
        <w:ind w:firstLine="0"/>
      </w:pPr>
    </w:p>
    <w:p w14:paraId="1437E0B6" w14:textId="77777777" w:rsidR="008329CC" w:rsidRPr="007C1B0A" w:rsidRDefault="00405F2B" w:rsidP="00964D86">
      <w:pPr>
        <w:rPr>
          <w:color w:val="000000"/>
          <w:shd w:val="clear" w:color="auto" w:fill="FFFFFF"/>
        </w:rPr>
      </w:pPr>
      <w:r w:rsidRPr="007C1B0A">
        <w:t xml:space="preserve">A feldolgozott események tehát egy ideiglenes pufferben kerülnek eltárolásra. </w:t>
      </w:r>
      <w:r w:rsidR="001D6DF3" w:rsidRPr="007C1B0A">
        <w:t xml:space="preserve">Amikor ez a puffer megtelik, vagy </w:t>
      </w:r>
      <w:r w:rsidR="009C5F9A" w:rsidRPr="007C1B0A">
        <w:t xml:space="preserve">egy (konfigurálható) időtartamig nem </w:t>
      </w:r>
      <w:r w:rsidR="00D57F0E" w:rsidRPr="007C1B0A">
        <w:t xml:space="preserve">érkezik </w:t>
      </w:r>
      <w:r w:rsidR="009C5F9A" w:rsidRPr="007C1B0A">
        <w:t>új esemény</w:t>
      </w:r>
      <w:r w:rsidR="009A6F4B" w:rsidRPr="007C1B0A">
        <w:t xml:space="preserve"> a kliens elküldi a</w:t>
      </w:r>
      <w:r w:rsidR="009C5F9A" w:rsidRPr="007C1B0A">
        <w:t xml:space="preserve"> </w:t>
      </w:r>
      <w:r w:rsidR="00F91363" w:rsidRPr="007C1B0A">
        <w:t>puffer tartalmát az alkalmazás szerverre, majd üríti a puffer tartalmát.</w:t>
      </w:r>
      <w:r w:rsidR="00FE489B" w:rsidRPr="007C1B0A">
        <w:t xml:space="preserve"> </w:t>
      </w:r>
      <w:r w:rsidR="003C60E6" w:rsidRPr="007C1B0A">
        <w:t xml:space="preserve">A különböző </w:t>
      </w:r>
      <w:r w:rsidR="00C269F0" w:rsidRPr="007C1B0A">
        <w:t xml:space="preserve">eseményekre a kliens egy </w:t>
      </w:r>
      <w:r w:rsidR="005F1AD1" w:rsidRPr="007C1B0A">
        <w:t>nem blokkoló</w:t>
      </w:r>
      <w:r w:rsidR="00C269F0" w:rsidRPr="007C1B0A">
        <w:t xml:space="preserve"> eseményhurokban várakozik</w:t>
      </w:r>
      <w:r w:rsidR="00244EFE" w:rsidRPr="007C1B0A">
        <w:t xml:space="preserve">. Ennek az implementálására a Rust </w:t>
      </w:r>
      <w:r w:rsidR="008F209E" w:rsidRPr="007C1B0A">
        <w:t>szálak közti</w:t>
      </w:r>
      <w:r w:rsidR="00E8034B" w:rsidRPr="007C1B0A">
        <w:t xml:space="preserve"> kommunikác</w:t>
      </w:r>
      <w:r w:rsidR="0069141E" w:rsidRPr="007C1B0A">
        <w:t xml:space="preserve">iót támogató </w:t>
      </w:r>
      <w:r w:rsidR="0069141E" w:rsidRPr="007C1B0A">
        <w:rPr>
          <w:i/>
          <w:iCs/>
        </w:rPr>
        <w:t xml:space="preserve">mspc </w:t>
      </w:r>
      <w:r w:rsidR="0069141E" w:rsidRPr="007C1B0A">
        <w:t>(m</w:t>
      </w:r>
      <w:r w:rsidR="0069141E" w:rsidRPr="007C1B0A">
        <w:rPr>
          <w:color w:val="000000"/>
          <w:shd w:val="clear" w:color="auto" w:fill="FFFFFF"/>
        </w:rPr>
        <w:t>ulti-producer, single-consumer</w:t>
      </w:r>
      <w:r w:rsidR="0069141E" w:rsidRPr="007C1B0A">
        <w:rPr>
          <w:color w:val="000000"/>
          <w:shd w:val="clear" w:color="auto" w:fill="FFFFFF"/>
        </w:rPr>
        <w:t>) modulját használtam.</w:t>
      </w:r>
    </w:p>
    <w:p w14:paraId="369EA378" w14:textId="2E58AEBE" w:rsidR="006417A8" w:rsidRPr="007C1B0A" w:rsidRDefault="008329CC" w:rsidP="004664C6">
      <w:pPr>
        <w:rPr>
          <w:color w:val="000000"/>
          <w:shd w:val="clear" w:color="auto" w:fill="FFFFFF"/>
        </w:rPr>
      </w:pPr>
      <w:r w:rsidRPr="007C1B0A">
        <w:rPr>
          <w:color w:val="000000"/>
          <w:shd w:val="clear" w:color="auto" w:fill="FFFFFF"/>
        </w:rPr>
        <w:t xml:space="preserve">A felhasználó által kreált nyers X11 események egy külön szálon </w:t>
      </w:r>
      <w:r w:rsidR="00D734B0" w:rsidRPr="007C1B0A">
        <w:rPr>
          <w:color w:val="000000"/>
          <w:shd w:val="clear" w:color="auto" w:fill="FFFFFF"/>
        </w:rPr>
        <w:t xml:space="preserve">kerülnek feldolgozásra, majd </w:t>
      </w:r>
      <w:r w:rsidR="003F2F6F" w:rsidRPr="007C1B0A">
        <w:rPr>
          <w:color w:val="000000"/>
          <w:shd w:val="clear" w:color="auto" w:fill="FFFFFF"/>
        </w:rPr>
        <w:t>a program továbbítja a feldolgozott esemény</w:t>
      </w:r>
      <w:r w:rsidR="00121FF3" w:rsidRPr="007C1B0A">
        <w:rPr>
          <w:color w:val="000000"/>
          <w:shd w:val="clear" w:color="auto" w:fill="FFFFFF"/>
        </w:rPr>
        <w:t>eket a fő eseményhuroknak.</w:t>
      </w:r>
      <w:r w:rsidR="00145877" w:rsidRPr="007C1B0A">
        <w:rPr>
          <w:color w:val="000000"/>
          <w:shd w:val="clear" w:color="auto" w:fill="FFFFFF"/>
        </w:rPr>
        <w:t xml:space="preserve"> Ez</w:t>
      </w:r>
      <w:r w:rsidR="00791A16" w:rsidRPr="007C1B0A">
        <w:rPr>
          <w:color w:val="000000"/>
          <w:shd w:val="clear" w:color="auto" w:fill="FFFFFF"/>
        </w:rPr>
        <w:t xml:space="preserve"> a </w:t>
      </w:r>
      <w:r w:rsidR="00145877" w:rsidRPr="007C1B0A">
        <w:rPr>
          <w:color w:val="000000"/>
          <w:shd w:val="clear" w:color="auto" w:fill="FFFFFF"/>
        </w:rPr>
        <w:t>szál</w:t>
      </w:r>
      <w:r w:rsidR="00791A16" w:rsidRPr="007C1B0A">
        <w:rPr>
          <w:color w:val="000000"/>
          <w:shd w:val="clear" w:color="auto" w:fill="FFFFFF"/>
        </w:rPr>
        <w:t xml:space="preserve"> </w:t>
      </w:r>
      <w:r w:rsidR="00145877" w:rsidRPr="007C1B0A">
        <w:rPr>
          <w:color w:val="000000"/>
          <w:shd w:val="clear" w:color="auto" w:fill="FFFFFF"/>
        </w:rPr>
        <w:t>először</w:t>
      </w:r>
      <w:r w:rsidR="00340671" w:rsidRPr="007C1B0A">
        <w:rPr>
          <w:color w:val="000000"/>
          <w:shd w:val="clear" w:color="auto" w:fill="FFFFFF"/>
        </w:rPr>
        <w:t xml:space="preserve"> </w:t>
      </w:r>
      <w:r w:rsidR="00791A16" w:rsidRPr="007C1B0A">
        <w:rPr>
          <w:color w:val="000000"/>
          <w:shd w:val="clear" w:color="auto" w:fill="FFFFFF"/>
        </w:rPr>
        <w:t>kialakítja a kapcsolatot az megjelenítő szerverrel</w:t>
      </w:r>
      <w:r w:rsidR="00175F79" w:rsidRPr="007C1B0A">
        <w:rPr>
          <w:color w:val="000000"/>
          <w:shd w:val="clear" w:color="auto" w:fill="FFFFFF"/>
        </w:rPr>
        <w:t xml:space="preserve">, majd </w:t>
      </w:r>
      <w:r w:rsidR="00B61502" w:rsidRPr="007C1B0A">
        <w:rPr>
          <w:color w:val="000000"/>
          <w:shd w:val="clear" w:color="auto" w:fill="FFFFFF"/>
        </w:rPr>
        <w:t xml:space="preserve">kér egy referenciát </w:t>
      </w:r>
      <w:r w:rsidR="00CD6BA8" w:rsidRPr="007C1B0A">
        <w:rPr>
          <w:color w:val="000000"/>
          <w:shd w:val="clear" w:color="auto" w:fill="FFFFFF"/>
        </w:rPr>
        <w:t xml:space="preserve">a </w:t>
      </w:r>
      <w:r w:rsidR="002931DC" w:rsidRPr="007C1B0A">
        <w:rPr>
          <w:color w:val="000000"/>
          <w:shd w:val="clear" w:color="auto" w:fill="FFFFFF"/>
        </w:rPr>
        <w:t>tartalmazási fa gyökerében található ablakra (root window).</w:t>
      </w:r>
      <w:r w:rsidR="00C3343C" w:rsidRPr="007C1B0A">
        <w:rPr>
          <w:color w:val="000000"/>
          <w:shd w:val="clear" w:color="auto" w:fill="FFFFFF"/>
        </w:rPr>
        <w:t xml:space="preserve"> </w:t>
      </w:r>
      <w:r w:rsidR="00292095" w:rsidRPr="007C1B0A">
        <w:rPr>
          <w:color w:val="000000"/>
          <w:shd w:val="clear" w:color="auto" w:fill="FFFFFF"/>
        </w:rPr>
        <w:t>Ezután lekérdezi a megjelenítő szervertől azokat a beviteli eszközöket, amelyek rendelkeznek</w:t>
      </w:r>
      <w:r w:rsidR="00476916" w:rsidRPr="007C1B0A">
        <w:rPr>
          <w:color w:val="000000"/>
          <w:shd w:val="clear" w:color="auto" w:fill="FFFFFF"/>
        </w:rPr>
        <w:t xml:space="preserve"> kurzor</w:t>
      </w:r>
      <w:r w:rsidR="006E587B" w:rsidRPr="007C1B0A">
        <w:rPr>
          <w:color w:val="000000"/>
          <w:shd w:val="clear" w:color="auto" w:fill="FFFFFF"/>
        </w:rPr>
        <w:t xml:space="preserve"> </w:t>
      </w:r>
      <w:r w:rsidR="0077251B" w:rsidRPr="007C1B0A">
        <w:rPr>
          <w:color w:val="000000"/>
          <w:shd w:val="clear" w:color="auto" w:fill="FFFFFF"/>
        </w:rPr>
        <w:t xml:space="preserve">mozgatási </w:t>
      </w:r>
      <w:r w:rsidR="006E587B" w:rsidRPr="007C1B0A">
        <w:rPr>
          <w:color w:val="000000"/>
          <w:shd w:val="clear" w:color="auto" w:fill="FFFFFF"/>
        </w:rPr>
        <w:t xml:space="preserve">képességgel </w:t>
      </w:r>
      <w:r w:rsidR="0077251B" w:rsidRPr="007C1B0A">
        <w:rPr>
          <w:color w:val="000000"/>
          <w:shd w:val="clear" w:color="auto" w:fill="FFFFFF"/>
        </w:rPr>
        <w:t>(például USB egér, touchpad, érintőképernyő, stb).</w:t>
      </w:r>
      <w:r w:rsidR="00B321B8" w:rsidRPr="007C1B0A">
        <w:rPr>
          <w:color w:val="000000"/>
          <w:shd w:val="clear" w:color="auto" w:fill="FFFFFF"/>
        </w:rPr>
        <w:t xml:space="preserve"> </w:t>
      </w:r>
      <w:r w:rsidR="009F5DE1" w:rsidRPr="007C1B0A">
        <w:rPr>
          <w:color w:val="000000"/>
          <w:shd w:val="clear" w:color="auto" w:fill="FFFFFF"/>
        </w:rPr>
        <w:t>Ezt követően</w:t>
      </w:r>
      <w:r w:rsidR="00611BBD" w:rsidRPr="007C1B0A">
        <w:rPr>
          <w:color w:val="000000"/>
          <w:shd w:val="clear" w:color="auto" w:fill="FFFFFF"/>
        </w:rPr>
        <w:t xml:space="preserve"> kliens a beviteli eszközök azonosítójával különböző esemény maszkok</w:t>
      </w:r>
      <w:r w:rsidR="00F0145D" w:rsidRPr="007C1B0A">
        <w:rPr>
          <w:color w:val="000000"/>
          <w:shd w:val="clear" w:color="auto" w:fill="FFFFFF"/>
        </w:rPr>
        <w:t xml:space="preserve">at regisztrál a </w:t>
      </w:r>
      <w:r w:rsidR="00F0145D" w:rsidRPr="007C1B0A">
        <w:rPr>
          <w:i/>
          <w:iCs/>
          <w:color w:val="000000"/>
          <w:shd w:val="clear" w:color="auto" w:fill="FFFFFF"/>
        </w:rPr>
        <w:t>root window</w:t>
      </w:r>
      <w:r w:rsidR="00F0145D" w:rsidRPr="007C1B0A">
        <w:rPr>
          <w:color w:val="000000"/>
          <w:shd w:val="clear" w:color="auto" w:fill="FFFFFF"/>
        </w:rPr>
        <w:t xml:space="preserve"> elemre.</w:t>
      </w:r>
      <w:r w:rsidR="00286B66" w:rsidRPr="007C1B0A">
        <w:rPr>
          <w:color w:val="000000"/>
          <w:shd w:val="clear" w:color="auto" w:fill="FFFFFF"/>
        </w:rPr>
        <w:t xml:space="preserve"> Innentől kezdve, ha valamelyik beviteli eszköz </w:t>
      </w:r>
      <w:r w:rsidR="009B5ECC" w:rsidRPr="007C1B0A">
        <w:rPr>
          <w:color w:val="000000"/>
          <w:shd w:val="clear" w:color="auto" w:fill="FFFFFF"/>
        </w:rPr>
        <w:t>kibocsájt egy</w:t>
      </w:r>
      <w:r w:rsidR="00617AE6" w:rsidRPr="007C1B0A">
        <w:rPr>
          <w:color w:val="000000"/>
          <w:shd w:val="clear" w:color="auto" w:fill="FFFFFF"/>
        </w:rPr>
        <w:t xml:space="preserve"> regisztrált esemény típust, akkor azt a </w:t>
      </w:r>
      <w:r w:rsidR="000C6B03" w:rsidRPr="007C1B0A">
        <w:rPr>
          <w:color w:val="000000"/>
          <w:shd w:val="clear" w:color="auto" w:fill="FFFFFF"/>
        </w:rPr>
        <w:t>megjelenítő szerver a kliens program felé is h</w:t>
      </w:r>
      <w:r w:rsidR="00115941" w:rsidRPr="007C1B0A">
        <w:rPr>
          <w:color w:val="000000"/>
          <w:shd w:val="clear" w:color="auto" w:fill="FFFFFF"/>
        </w:rPr>
        <w:t>i</w:t>
      </w:r>
      <w:r w:rsidR="000C6B03" w:rsidRPr="007C1B0A">
        <w:rPr>
          <w:color w:val="000000"/>
          <w:shd w:val="clear" w:color="auto" w:fill="FFFFFF"/>
        </w:rPr>
        <w:t>rdetni fogja.</w:t>
      </w:r>
      <w:r w:rsidR="00DA2AC7" w:rsidRPr="007C1B0A">
        <w:rPr>
          <w:color w:val="000000"/>
          <w:shd w:val="clear" w:color="auto" w:fill="FFFFFF"/>
        </w:rPr>
        <w:t xml:space="preserve"> Ezután a </w:t>
      </w:r>
      <w:r w:rsidR="00AB126C" w:rsidRPr="007C1B0A">
        <w:rPr>
          <w:color w:val="000000"/>
          <w:shd w:val="clear" w:color="auto" w:fill="FFFFFF"/>
        </w:rPr>
        <w:t xml:space="preserve">szál </w:t>
      </w:r>
      <w:r w:rsidR="00DA2AC7" w:rsidRPr="007C1B0A">
        <w:rPr>
          <w:color w:val="000000"/>
          <w:shd w:val="clear" w:color="auto" w:fill="FFFFFF"/>
        </w:rPr>
        <w:t>egy hurokban nem blokkoló várakozásba kezd</w:t>
      </w:r>
      <w:r w:rsidR="00986B77" w:rsidRPr="007C1B0A">
        <w:rPr>
          <w:color w:val="000000"/>
          <w:shd w:val="clear" w:color="auto" w:fill="FFFFFF"/>
        </w:rPr>
        <w:t xml:space="preserve"> a nyers X eseményekre.</w:t>
      </w:r>
      <w:r w:rsidR="00AB00BE" w:rsidRPr="007C1B0A">
        <w:rPr>
          <w:color w:val="000000"/>
          <w:shd w:val="clear" w:color="auto" w:fill="FFFFFF"/>
        </w:rPr>
        <w:t xml:space="preserve"> Amennyiben érkezik egy új esemény, a program </w:t>
      </w:r>
      <w:r w:rsidR="00FF7743" w:rsidRPr="007C1B0A">
        <w:rPr>
          <w:color w:val="000000"/>
          <w:shd w:val="clear" w:color="auto" w:fill="FFFFFF"/>
        </w:rPr>
        <w:t xml:space="preserve">kinyeri belőle a releváns információkat (például koordináták, időbélyeg, stb) és </w:t>
      </w:r>
      <w:r w:rsidR="00564535" w:rsidRPr="007C1B0A">
        <w:rPr>
          <w:color w:val="000000"/>
          <w:shd w:val="clear" w:color="auto" w:fill="FFFFFF"/>
        </w:rPr>
        <w:t>a feldolgozott eseményt továbbítja a fő eseményhuroknak.</w:t>
      </w:r>
      <w:r w:rsidR="006417A8" w:rsidRPr="007C1B0A">
        <w:rPr>
          <w:color w:val="000000"/>
          <w:shd w:val="clear" w:color="auto" w:fill="FFFFFF"/>
        </w:rPr>
        <w:t xml:space="preserve"> A jelenleg támogatott X események listája a következő:</w:t>
      </w:r>
    </w:p>
    <w:p w14:paraId="1296746F" w14:textId="08253138" w:rsidR="00882FCF" w:rsidRPr="007C1B0A" w:rsidRDefault="00882FCF" w:rsidP="00882FCF">
      <w:pPr>
        <w:pStyle w:val="Listaszerbekezds"/>
        <w:numPr>
          <w:ilvl w:val="0"/>
          <w:numId w:val="28"/>
        </w:numPr>
        <w:rPr>
          <w:color w:val="000000"/>
          <w:shd w:val="clear" w:color="auto" w:fill="FFFFFF"/>
        </w:rPr>
      </w:pPr>
      <w:r w:rsidRPr="007C1B0A">
        <w:rPr>
          <w:b/>
          <w:bCs/>
          <w:color w:val="000000"/>
          <w:shd w:val="clear" w:color="auto" w:fill="FFFFFF"/>
        </w:rPr>
        <w:lastRenderedPageBreak/>
        <w:t>MOTION_EVENT_TYPE</w:t>
      </w:r>
      <w:r w:rsidR="00592EFF" w:rsidRPr="007C1B0A">
        <w:rPr>
          <w:b/>
          <w:bCs/>
          <w:color w:val="000000"/>
          <w:shd w:val="clear" w:color="auto" w:fill="FFFFFF"/>
        </w:rPr>
        <w:t xml:space="preserve">: </w:t>
      </w:r>
      <w:r w:rsidR="00592EFF" w:rsidRPr="007C1B0A">
        <w:rPr>
          <w:color w:val="000000"/>
          <w:shd w:val="clear" w:color="auto" w:fill="FFFFFF"/>
        </w:rPr>
        <w:t>Kurzor mozgás esemény</w:t>
      </w:r>
      <w:r w:rsidR="000B5382" w:rsidRPr="007C1B0A">
        <w:rPr>
          <w:color w:val="000000"/>
          <w:shd w:val="clear" w:color="auto" w:fill="FFFFFF"/>
        </w:rPr>
        <w:t>.</w:t>
      </w:r>
    </w:p>
    <w:p w14:paraId="30FD789A" w14:textId="5F074A7E" w:rsidR="00882FCF" w:rsidRPr="007C1B0A" w:rsidRDefault="00882FCF" w:rsidP="00882FCF">
      <w:pPr>
        <w:pStyle w:val="Listaszerbekezds"/>
        <w:numPr>
          <w:ilvl w:val="0"/>
          <w:numId w:val="28"/>
        </w:numPr>
        <w:rPr>
          <w:b/>
          <w:bCs/>
          <w:color w:val="000000"/>
          <w:shd w:val="clear" w:color="auto" w:fill="FFFFFF"/>
        </w:rPr>
      </w:pPr>
      <w:r w:rsidRPr="007C1B0A">
        <w:rPr>
          <w:b/>
          <w:bCs/>
          <w:color w:val="000000"/>
          <w:shd w:val="clear" w:color="auto" w:fill="FFFFFF"/>
        </w:rPr>
        <w:t>SCROLL_EVENT_TYPE</w:t>
      </w:r>
      <w:r w:rsidR="000B5382" w:rsidRPr="007C1B0A">
        <w:rPr>
          <w:b/>
          <w:bCs/>
          <w:color w:val="000000"/>
          <w:shd w:val="clear" w:color="auto" w:fill="FFFFFF"/>
        </w:rPr>
        <w:t xml:space="preserve">: </w:t>
      </w:r>
      <w:r w:rsidR="000B5382" w:rsidRPr="007C1B0A">
        <w:rPr>
          <w:color w:val="000000"/>
          <w:shd w:val="clear" w:color="auto" w:fill="FFFFFF"/>
        </w:rPr>
        <w:t>Görgetés</w:t>
      </w:r>
      <w:r w:rsidR="000B5382" w:rsidRPr="007C1B0A">
        <w:rPr>
          <w:color w:val="000000"/>
          <w:shd w:val="clear" w:color="auto" w:fill="FFFFFF"/>
        </w:rPr>
        <w:t xml:space="preserve"> esemény.</w:t>
      </w:r>
    </w:p>
    <w:p w14:paraId="07088138" w14:textId="2639991E" w:rsidR="00882FCF" w:rsidRPr="007C1B0A" w:rsidRDefault="00882FCF" w:rsidP="00882FCF">
      <w:pPr>
        <w:pStyle w:val="Listaszerbekezds"/>
        <w:numPr>
          <w:ilvl w:val="0"/>
          <w:numId w:val="28"/>
        </w:numPr>
        <w:rPr>
          <w:b/>
          <w:bCs/>
          <w:color w:val="000000"/>
          <w:shd w:val="clear" w:color="auto" w:fill="FFFFFF"/>
        </w:rPr>
      </w:pPr>
      <w:r w:rsidRPr="007C1B0A">
        <w:rPr>
          <w:b/>
          <w:bCs/>
          <w:color w:val="000000"/>
          <w:shd w:val="clear" w:color="auto" w:fill="FFFFFF"/>
        </w:rPr>
        <w:t>TOUCH_BEGIN_EVENT_TYPE</w:t>
      </w:r>
      <w:r w:rsidR="000B5382" w:rsidRPr="007C1B0A">
        <w:rPr>
          <w:b/>
          <w:bCs/>
          <w:color w:val="000000"/>
          <w:shd w:val="clear" w:color="auto" w:fill="FFFFFF"/>
        </w:rPr>
        <w:t xml:space="preserve">: </w:t>
      </w:r>
      <w:r w:rsidR="00316F52" w:rsidRPr="007C1B0A">
        <w:rPr>
          <w:color w:val="000000"/>
          <w:shd w:val="clear" w:color="auto" w:fill="FFFFFF"/>
        </w:rPr>
        <w:t>É</w:t>
      </w:r>
      <w:r w:rsidR="000B5382" w:rsidRPr="007C1B0A">
        <w:rPr>
          <w:color w:val="000000"/>
          <w:shd w:val="clear" w:color="auto" w:fill="FFFFFF"/>
        </w:rPr>
        <w:t>rintés kezdete esemény.</w:t>
      </w:r>
    </w:p>
    <w:p w14:paraId="6C51E994" w14:textId="230D541F" w:rsidR="00882FCF" w:rsidRPr="007C1B0A" w:rsidRDefault="00882FCF" w:rsidP="00882FCF">
      <w:pPr>
        <w:pStyle w:val="Listaszerbekezds"/>
        <w:numPr>
          <w:ilvl w:val="0"/>
          <w:numId w:val="28"/>
        </w:numPr>
        <w:rPr>
          <w:b/>
          <w:bCs/>
          <w:color w:val="000000"/>
          <w:shd w:val="clear" w:color="auto" w:fill="FFFFFF"/>
        </w:rPr>
      </w:pPr>
      <w:r w:rsidRPr="007C1B0A">
        <w:rPr>
          <w:b/>
          <w:bCs/>
          <w:color w:val="000000"/>
          <w:shd w:val="clear" w:color="auto" w:fill="FFFFFF"/>
        </w:rPr>
        <w:t>TOUCH_UPDATE_EVENT_TYPE</w:t>
      </w:r>
      <w:r w:rsidR="00E705AC" w:rsidRPr="007C1B0A">
        <w:rPr>
          <w:b/>
          <w:bCs/>
          <w:color w:val="000000"/>
          <w:shd w:val="clear" w:color="auto" w:fill="FFFFFF"/>
        </w:rPr>
        <w:t xml:space="preserve">: </w:t>
      </w:r>
      <w:r w:rsidR="00E705AC" w:rsidRPr="007C1B0A">
        <w:rPr>
          <w:color w:val="000000"/>
          <w:shd w:val="clear" w:color="auto" w:fill="FFFFFF"/>
        </w:rPr>
        <w:t xml:space="preserve">Érintés </w:t>
      </w:r>
      <w:r w:rsidR="00D93CC6" w:rsidRPr="007C1B0A">
        <w:rPr>
          <w:color w:val="000000"/>
          <w:shd w:val="clear" w:color="auto" w:fill="FFFFFF"/>
        </w:rPr>
        <w:t>frissít</w:t>
      </w:r>
      <w:r w:rsidR="00DE05DB" w:rsidRPr="007C1B0A">
        <w:rPr>
          <w:color w:val="000000"/>
          <w:shd w:val="clear" w:color="auto" w:fill="FFFFFF"/>
        </w:rPr>
        <w:t xml:space="preserve">ése </w:t>
      </w:r>
      <w:r w:rsidR="00E705AC" w:rsidRPr="007C1B0A">
        <w:rPr>
          <w:color w:val="000000"/>
          <w:shd w:val="clear" w:color="auto" w:fill="FFFFFF"/>
        </w:rPr>
        <w:t>esemény.</w:t>
      </w:r>
    </w:p>
    <w:p w14:paraId="1D7AC15D" w14:textId="1366EA68" w:rsidR="00882FCF" w:rsidRPr="007C1B0A" w:rsidRDefault="00882FCF" w:rsidP="00882FCF">
      <w:pPr>
        <w:pStyle w:val="Listaszerbekezds"/>
        <w:numPr>
          <w:ilvl w:val="0"/>
          <w:numId w:val="28"/>
        </w:numPr>
        <w:rPr>
          <w:b/>
          <w:bCs/>
          <w:color w:val="000000"/>
          <w:shd w:val="clear" w:color="auto" w:fill="FFFFFF"/>
        </w:rPr>
      </w:pPr>
      <w:r w:rsidRPr="007C1B0A">
        <w:rPr>
          <w:b/>
          <w:bCs/>
          <w:color w:val="000000"/>
          <w:shd w:val="clear" w:color="auto" w:fill="FFFFFF"/>
        </w:rPr>
        <w:t>TOUCH_END_EVENT_TYPE</w:t>
      </w:r>
      <w:r w:rsidR="00E705AC" w:rsidRPr="007C1B0A">
        <w:rPr>
          <w:b/>
          <w:bCs/>
          <w:color w:val="000000"/>
          <w:shd w:val="clear" w:color="auto" w:fill="FFFFFF"/>
        </w:rPr>
        <w:t xml:space="preserve">: </w:t>
      </w:r>
      <w:r w:rsidR="00E705AC" w:rsidRPr="007C1B0A">
        <w:rPr>
          <w:color w:val="000000"/>
          <w:shd w:val="clear" w:color="auto" w:fill="FFFFFF"/>
        </w:rPr>
        <w:t xml:space="preserve">Érintés </w:t>
      </w:r>
      <w:r w:rsidR="00E705AC" w:rsidRPr="007C1B0A">
        <w:rPr>
          <w:color w:val="000000"/>
          <w:shd w:val="clear" w:color="auto" w:fill="FFFFFF"/>
        </w:rPr>
        <w:t xml:space="preserve">vége </w:t>
      </w:r>
      <w:r w:rsidR="00E705AC" w:rsidRPr="007C1B0A">
        <w:rPr>
          <w:color w:val="000000"/>
          <w:shd w:val="clear" w:color="auto" w:fill="FFFFFF"/>
        </w:rPr>
        <w:t>esemény.</w:t>
      </w:r>
    </w:p>
    <w:p w14:paraId="0958C429" w14:textId="74B7ADA7" w:rsidR="00882FCF" w:rsidRPr="007C1B0A" w:rsidRDefault="00882FCF" w:rsidP="00882FCF">
      <w:pPr>
        <w:pStyle w:val="Listaszerbekezds"/>
        <w:numPr>
          <w:ilvl w:val="0"/>
          <w:numId w:val="28"/>
        </w:numPr>
        <w:rPr>
          <w:b/>
          <w:bCs/>
          <w:color w:val="000000"/>
          <w:shd w:val="clear" w:color="auto" w:fill="FFFFFF"/>
        </w:rPr>
      </w:pPr>
      <w:r w:rsidRPr="007C1B0A">
        <w:rPr>
          <w:b/>
          <w:bCs/>
          <w:color w:val="000000"/>
          <w:shd w:val="clear" w:color="auto" w:fill="FFFFFF"/>
        </w:rPr>
        <w:t>BUTTON_PRESS_EVENT_TYPE</w:t>
      </w:r>
      <w:r w:rsidR="005B24CD" w:rsidRPr="007C1B0A">
        <w:rPr>
          <w:b/>
          <w:bCs/>
          <w:color w:val="000000"/>
          <w:shd w:val="clear" w:color="auto" w:fill="FFFFFF"/>
        </w:rPr>
        <w:t xml:space="preserve">: </w:t>
      </w:r>
      <w:r w:rsidR="005B24CD" w:rsidRPr="007C1B0A">
        <w:rPr>
          <w:color w:val="000000"/>
          <w:shd w:val="clear" w:color="auto" w:fill="FFFFFF"/>
        </w:rPr>
        <w:t>Egérgomb lenyomása esemény.</w:t>
      </w:r>
    </w:p>
    <w:p w14:paraId="1B347981" w14:textId="1888EBB1" w:rsidR="004664C6" w:rsidRPr="007C1B0A" w:rsidRDefault="00882FCF" w:rsidP="00882FCF">
      <w:pPr>
        <w:pStyle w:val="Listaszerbekezds"/>
        <w:numPr>
          <w:ilvl w:val="0"/>
          <w:numId w:val="28"/>
        </w:numPr>
        <w:rPr>
          <w:b/>
          <w:bCs/>
          <w:color w:val="000000"/>
          <w:shd w:val="clear" w:color="auto" w:fill="FFFFFF"/>
        </w:rPr>
      </w:pPr>
      <w:r w:rsidRPr="007C1B0A">
        <w:rPr>
          <w:b/>
          <w:bCs/>
          <w:color w:val="000000"/>
          <w:shd w:val="clear" w:color="auto" w:fill="FFFFFF"/>
        </w:rPr>
        <w:t>BUTTON_RELEASE_EVENT_TYPE</w:t>
      </w:r>
      <w:r w:rsidR="00FA4C7D" w:rsidRPr="007C1B0A">
        <w:rPr>
          <w:b/>
          <w:bCs/>
          <w:color w:val="000000"/>
          <w:shd w:val="clear" w:color="auto" w:fill="FFFFFF"/>
        </w:rPr>
        <w:t xml:space="preserve">: </w:t>
      </w:r>
      <w:r w:rsidR="00FA4C7D" w:rsidRPr="007C1B0A">
        <w:rPr>
          <w:color w:val="000000"/>
          <w:shd w:val="clear" w:color="auto" w:fill="FFFFFF"/>
        </w:rPr>
        <w:t xml:space="preserve">Egérgomb </w:t>
      </w:r>
      <w:r w:rsidR="00FA4C7D" w:rsidRPr="007C1B0A">
        <w:rPr>
          <w:color w:val="000000"/>
          <w:shd w:val="clear" w:color="auto" w:fill="FFFFFF"/>
        </w:rPr>
        <w:t xml:space="preserve">felengedése </w:t>
      </w:r>
      <w:r w:rsidR="00FA4C7D" w:rsidRPr="007C1B0A">
        <w:rPr>
          <w:color w:val="000000"/>
          <w:shd w:val="clear" w:color="auto" w:fill="FFFFFF"/>
        </w:rPr>
        <w:t>esemény.</w:t>
      </w:r>
    </w:p>
    <w:p w14:paraId="57C69328" w14:textId="6723B492" w:rsidR="00D56FC0" w:rsidRPr="007C1B0A" w:rsidRDefault="00D56FC0" w:rsidP="00957CCB">
      <w:pPr>
        <w:ind w:firstLine="0"/>
        <w:rPr>
          <w:b/>
          <w:bCs/>
          <w:color w:val="000000"/>
          <w:shd w:val="clear" w:color="auto" w:fill="FFFFFF"/>
        </w:rPr>
      </w:pPr>
    </w:p>
    <w:p w14:paraId="76BE653F" w14:textId="5B6CC82C" w:rsidR="0028598C" w:rsidRPr="007C1B0A" w:rsidRDefault="0028598C" w:rsidP="00D56FC0">
      <w:pPr>
        <w:rPr>
          <w:color w:val="000000"/>
          <w:shd w:val="clear" w:color="auto" w:fill="FFFFFF"/>
        </w:rPr>
      </w:pPr>
      <w:r w:rsidRPr="007C1B0A">
        <w:rPr>
          <w:color w:val="000000"/>
          <w:shd w:val="clear" w:color="auto" w:fill="FFFFFF"/>
        </w:rPr>
        <w:t>A feldolgozott események ezután először az esemény pufferbe kerülnek, majd továbbításra az alkalmazás szerverre. Egy feldolgozott kurzor mozgás esemény a következőképpen néz ki:</w:t>
      </w:r>
    </w:p>
    <w:p w14:paraId="040FF94E" w14:textId="77777777" w:rsidR="0028598C" w:rsidRPr="007C1B0A" w:rsidRDefault="0028598C" w:rsidP="0028598C">
      <w:pPr>
        <w:pStyle w:val="Kd"/>
      </w:pPr>
      <w:r w:rsidRPr="007C1B0A">
        <w:t xml:space="preserve">  MOTION_EVENT_TYPE: {</w:t>
      </w:r>
    </w:p>
    <w:p w14:paraId="73DBCEC5" w14:textId="77777777" w:rsidR="0028598C" w:rsidRPr="007C1B0A" w:rsidRDefault="0028598C" w:rsidP="0028598C">
      <w:pPr>
        <w:pStyle w:val="Kd"/>
      </w:pPr>
      <w:r w:rsidRPr="007C1B0A">
        <w:t xml:space="preserve">    types: [</w:t>
      </w:r>
    </w:p>
    <w:p w14:paraId="52984690" w14:textId="77777777" w:rsidR="0028598C" w:rsidRPr="007C1B0A" w:rsidRDefault="0028598C" w:rsidP="0028598C">
      <w:pPr>
        <w:pStyle w:val="Kd"/>
      </w:pPr>
      <w:r w:rsidRPr="007C1B0A">
        <w:t xml:space="preserve">      'type:type',</w:t>
      </w:r>
    </w:p>
    <w:p w14:paraId="36D7EAD7" w14:textId="77777777" w:rsidR="0028598C" w:rsidRPr="007C1B0A" w:rsidRDefault="0028598C" w:rsidP="0028598C">
      <w:pPr>
        <w:pStyle w:val="Kd"/>
      </w:pPr>
      <w:r w:rsidRPr="007C1B0A">
        <w:t xml:space="preserve">      't:timestamp:ms',</w:t>
      </w:r>
    </w:p>
    <w:p w14:paraId="1458FC7F" w14:textId="77777777" w:rsidR="0028598C" w:rsidRPr="007C1B0A" w:rsidRDefault="0028598C" w:rsidP="0028598C">
      <w:pPr>
        <w:pStyle w:val="Kd"/>
      </w:pPr>
      <w:r w:rsidRPr="007C1B0A">
        <w:t xml:space="preserve">      'xIntegral:integer',</w:t>
      </w:r>
    </w:p>
    <w:p w14:paraId="34DB4511" w14:textId="77777777" w:rsidR="0028598C" w:rsidRPr="007C1B0A" w:rsidRDefault="0028598C" w:rsidP="0028598C">
      <w:pPr>
        <w:pStyle w:val="Kd"/>
      </w:pPr>
      <w:r w:rsidRPr="007C1B0A">
        <w:t xml:space="preserve">      'xFraction:integer',</w:t>
      </w:r>
    </w:p>
    <w:p w14:paraId="5AF5681A" w14:textId="77777777" w:rsidR="0028598C" w:rsidRPr="007C1B0A" w:rsidRDefault="0028598C" w:rsidP="0028598C">
      <w:pPr>
        <w:pStyle w:val="Kd"/>
      </w:pPr>
      <w:r w:rsidRPr="007C1B0A">
        <w:t xml:space="preserve">      'yIntegral:integer',</w:t>
      </w:r>
    </w:p>
    <w:p w14:paraId="13A79FDD" w14:textId="77777777" w:rsidR="0028598C" w:rsidRPr="007C1B0A" w:rsidRDefault="0028598C" w:rsidP="0028598C">
      <w:pPr>
        <w:pStyle w:val="Kd"/>
      </w:pPr>
      <w:r w:rsidRPr="007C1B0A">
        <w:t xml:space="preserve">      'yFraction:integer',</w:t>
      </w:r>
    </w:p>
    <w:p w14:paraId="20ACA2C6" w14:textId="77777777" w:rsidR="0028598C" w:rsidRPr="007C1B0A" w:rsidRDefault="0028598C" w:rsidP="0028598C">
      <w:pPr>
        <w:pStyle w:val="Kd"/>
      </w:pPr>
      <w:r w:rsidRPr="007C1B0A">
        <w:t xml:space="preserve">      'rootX:integer',</w:t>
      </w:r>
    </w:p>
    <w:p w14:paraId="19ED5655" w14:textId="77777777" w:rsidR="0028598C" w:rsidRPr="007C1B0A" w:rsidRDefault="0028598C" w:rsidP="0028598C">
      <w:pPr>
        <w:pStyle w:val="Kd"/>
      </w:pPr>
      <w:r w:rsidRPr="007C1B0A">
        <w:t xml:space="preserve">      'rootY:integer',</w:t>
      </w:r>
    </w:p>
    <w:p w14:paraId="4115AA89" w14:textId="706EBEA9" w:rsidR="0028598C" w:rsidRPr="007C1B0A" w:rsidRDefault="0028598C" w:rsidP="0028598C">
      <w:pPr>
        <w:pStyle w:val="Kd"/>
      </w:pPr>
      <w:r w:rsidRPr="007C1B0A">
        <w:t xml:space="preserve">    ],</w:t>
      </w:r>
    </w:p>
    <w:p w14:paraId="6395497C" w14:textId="361B2825" w:rsidR="00DB3776" w:rsidRPr="007C1B0A" w:rsidRDefault="00DB3776" w:rsidP="0028598C">
      <w:pPr>
        <w:pStyle w:val="Kd"/>
      </w:pPr>
      <w:r w:rsidRPr="007C1B0A">
        <w:t xml:space="preserve">  }</w:t>
      </w:r>
    </w:p>
    <w:p w14:paraId="7748273C" w14:textId="0DAC91FC" w:rsidR="0028598C" w:rsidRPr="007C1B0A" w:rsidRDefault="00191DB9" w:rsidP="0028598C">
      <w:pPr>
        <w:ind w:firstLine="0"/>
        <w:rPr>
          <w:color w:val="000000"/>
          <w:shd w:val="clear" w:color="auto" w:fill="FFFFFF"/>
        </w:rPr>
      </w:pPr>
      <w:r w:rsidRPr="007C1B0A">
        <w:rPr>
          <w:color w:val="000000"/>
          <w:shd w:val="clear" w:color="auto" w:fill="FFFFFF"/>
        </w:rPr>
        <w:t>A kurzor mozgás esemény</w:t>
      </w:r>
      <w:r w:rsidR="00A43DD5" w:rsidRPr="007C1B0A">
        <w:rPr>
          <w:color w:val="000000"/>
          <w:shd w:val="clear" w:color="auto" w:fill="FFFFFF"/>
        </w:rPr>
        <w:t xml:space="preserve"> egyes mezőinek</w:t>
      </w:r>
      <w:r w:rsidR="001E2D83" w:rsidRPr="007C1B0A">
        <w:rPr>
          <w:color w:val="000000"/>
          <w:shd w:val="clear" w:color="auto" w:fill="FFFFFF"/>
        </w:rPr>
        <w:t xml:space="preserve"> típusa és magyarázata</w:t>
      </w:r>
      <w:r w:rsidR="008C6DD5" w:rsidRPr="007C1B0A">
        <w:rPr>
          <w:color w:val="000000"/>
          <w:shd w:val="clear" w:color="auto" w:fill="FFFFFF"/>
        </w:rPr>
        <w:t>:</w:t>
      </w:r>
    </w:p>
    <w:p w14:paraId="537F4A59" w14:textId="001D6720" w:rsidR="001E2D83" w:rsidRPr="007C1B0A" w:rsidRDefault="008C6DD5" w:rsidP="008C6DD5">
      <w:pPr>
        <w:pStyle w:val="Listaszerbekezds"/>
        <w:numPr>
          <w:ilvl w:val="0"/>
          <w:numId w:val="28"/>
        </w:numPr>
        <w:rPr>
          <w:color w:val="000000"/>
          <w:shd w:val="clear" w:color="auto" w:fill="FFFFFF"/>
        </w:rPr>
      </w:pPr>
      <w:r w:rsidRPr="007C1B0A">
        <w:rPr>
          <w:b/>
          <w:bCs/>
          <w:color w:val="000000"/>
          <w:shd w:val="clear" w:color="auto" w:fill="FFFFFF"/>
        </w:rPr>
        <w:t xml:space="preserve">type: </w:t>
      </w:r>
      <w:r w:rsidR="00383498" w:rsidRPr="007C1B0A">
        <w:rPr>
          <w:color w:val="000000"/>
          <w:shd w:val="clear" w:color="auto" w:fill="FFFFFF"/>
        </w:rPr>
        <w:t>Az esemény típusa, kurzor mozgás esemény esetén az értéke 0.</w:t>
      </w:r>
    </w:p>
    <w:p w14:paraId="0309DB92" w14:textId="3AF6FCB6" w:rsidR="0084622A" w:rsidRPr="007C1B0A" w:rsidRDefault="0084622A" w:rsidP="008C6DD5">
      <w:pPr>
        <w:pStyle w:val="Listaszerbekezds"/>
        <w:numPr>
          <w:ilvl w:val="0"/>
          <w:numId w:val="28"/>
        </w:numPr>
        <w:rPr>
          <w:color w:val="000000"/>
          <w:shd w:val="clear" w:color="auto" w:fill="FFFFFF"/>
        </w:rPr>
      </w:pPr>
      <w:r w:rsidRPr="007C1B0A">
        <w:rPr>
          <w:b/>
          <w:bCs/>
          <w:color w:val="000000"/>
          <w:shd w:val="clear" w:color="auto" w:fill="FFFFFF"/>
        </w:rPr>
        <w:t>timestamp:</w:t>
      </w:r>
      <w:r w:rsidRPr="007C1B0A">
        <w:rPr>
          <w:color w:val="000000"/>
          <w:shd w:val="clear" w:color="auto" w:fill="FFFFFF"/>
        </w:rPr>
        <w:t xml:space="preserve"> Unix időbélyeg, a mértékegysége milliszekundum.</w:t>
      </w:r>
    </w:p>
    <w:p w14:paraId="304998B3" w14:textId="35705ABD" w:rsidR="00A25A39" w:rsidRPr="007C1B0A" w:rsidRDefault="00A25A39" w:rsidP="008C6DD5">
      <w:pPr>
        <w:pStyle w:val="Listaszerbekezds"/>
        <w:numPr>
          <w:ilvl w:val="0"/>
          <w:numId w:val="28"/>
        </w:numPr>
        <w:rPr>
          <w:color w:val="000000"/>
          <w:shd w:val="clear" w:color="auto" w:fill="FFFFFF"/>
        </w:rPr>
      </w:pPr>
      <w:r w:rsidRPr="007C1B0A">
        <w:rPr>
          <w:b/>
          <w:bCs/>
          <w:color w:val="000000"/>
          <w:shd w:val="clear" w:color="auto" w:fill="FFFFFF"/>
        </w:rPr>
        <w:t>xIntegral:</w:t>
      </w:r>
      <w:r w:rsidRPr="007C1B0A">
        <w:rPr>
          <w:color w:val="000000"/>
          <w:shd w:val="clear" w:color="auto" w:fill="FFFFFF"/>
        </w:rPr>
        <w:t xml:space="preserve"> </w:t>
      </w:r>
      <w:r w:rsidR="00461130" w:rsidRPr="007C1B0A">
        <w:rPr>
          <w:color w:val="000000"/>
          <w:shd w:val="clear" w:color="auto" w:fill="FFFFFF"/>
        </w:rPr>
        <w:t xml:space="preserve">A kurzor </w:t>
      </w:r>
      <w:r w:rsidR="001F50BE" w:rsidRPr="007C1B0A">
        <w:rPr>
          <w:color w:val="000000"/>
          <w:shd w:val="clear" w:color="auto" w:fill="FFFFFF"/>
        </w:rPr>
        <w:t xml:space="preserve">X axis menti elmozdulásának </w:t>
      </w:r>
      <w:r w:rsidR="00193E75" w:rsidRPr="007C1B0A">
        <w:rPr>
          <w:color w:val="000000"/>
          <w:shd w:val="clear" w:color="auto" w:fill="FFFFFF"/>
        </w:rPr>
        <w:t xml:space="preserve">egész </w:t>
      </w:r>
      <w:r w:rsidR="00DD05B5" w:rsidRPr="007C1B0A">
        <w:rPr>
          <w:color w:val="000000"/>
          <w:shd w:val="clear" w:color="auto" w:fill="FFFFFF"/>
        </w:rPr>
        <w:t>része</w:t>
      </w:r>
      <w:r w:rsidR="00193E75" w:rsidRPr="007C1B0A">
        <w:rPr>
          <w:color w:val="000000"/>
          <w:shd w:val="clear" w:color="auto" w:fill="FFFFFF"/>
        </w:rPr>
        <w:t>.</w:t>
      </w:r>
    </w:p>
    <w:p w14:paraId="6E8AA09C" w14:textId="71BF4273" w:rsidR="00DD05B5" w:rsidRPr="007C1B0A" w:rsidRDefault="00DD05B5" w:rsidP="008C6DD5">
      <w:pPr>
        <w:pStyle w:val="Listaszerbekezds"/>
        <w:numPr>
          <w:ilvl w:val="0"/>
          <w:numId w:val="28"/>
        </w:numPr>
        <w:rPr>
          <w:color w:val="000000"/>
          <w:shd w:val="clear" w:color="auto" w:fill="FFFFFF"/>
        </w:rPr>
      </w:pPr>
      <w:r w:rsidRPr="007C1B0A">
        <w:rPr>
          <w:b/>
          <w:bCs/>
          <w:color w:val="000000"/>
          <w:shd w:val="clear" w:color="auto" w:fill="FFFFFF"/>
        </w:rPr>
        <w:t>xFraction:</w:t>
      </w:r>
      <w:r w:rsidRPr="007C1B0A">
        <w:rPr>
          <w:color w:val="000000"/>
          <w:shd w:val="clear" w:color="auto" w:fill="FFFFFF"/>
        </w:rPr>
        <w:t xml:space="preserve"> A kurzor X axis menti elmozdulásának tört része.</w:t>
      </w:r>
    </w:p>
    <w:p w14:paraId="516535D4" w14:textId="11C69726" w:rsidR="005011E7" w:rsidRPr="007C1B0A" w:rsidRDefault="005011E7" w:rsidP="008C6DD5">
      <w:pPr>
        <w:pStyle w:val="Listaszerbekezds"/>
        <w:numPr>
          <w:ilvl w:val="0"/>
          <w:numId w:val="28"/>
        </w:numPr>
        <w:rPr>
          <w:color w:val="000000"/>
          <w:shd w:val="clear" w:color="auto" w:fill="FFFFFF"/>
        </w:rPr>
      </w:pPr>
      <w:r w:rsidRPr="007C1B0A">
        <w:rPr>
          <w:b/>
          <w:bCs/>
          <w:color w:val="000000"/>
          <w:shd w:val="clear" w:color="auto" w:fill="FFFFFF"/>
        </w:rPr>
        <w:t>yIntegral:</w:t>
      </w:r>
      <w:r w:rsidRPr="007C1B0A">
        <w:rPr>
          <w:color w:val="000000"/>
          <w:shd w:val="clear" w:color="auto" w:fill="FFFFFF"/>
        </w:rPr>
        <w:t xml:space="preserve"> </w:t>
      </w:r>
      <w:r w:rsidRPr="007C1B0A">
        <w:rPr>
          <w:color w:val="000000"/>
          <w:shd w:val="clear" w:color="auto" w:fill="FFFFFF"/>
        </w:rPr>
        <w:t xml:space="preserve">A kurzor </w:t>
      </w:r>
      <w:r w:rsidRPr="007C1B0A">
        <w:rPr>
          <w:color w:val="000000"/>
          <w:shd w:val="clear" w:color="auto" w:fill="FFFFFF"/>
        </w:rPr>
        <w:t>Y</w:t>
      </w:r>
      <w:r w:rsidRPr="007C1B0A">
        <w:rPr>
          <w:color w:val="000000"/>
          <w:shd w:val="clear" w:color="auto" w:fill="FFFFFF"/>
        </w:rPr>
        <w:t xml:space="preserve"> axis menti elmozdulásának egész része.</w:t>
      </w:r>
    </w:p>
    <w:p w14:paraId="0AA13EA3" w14:textId="40E98071" w:rsidR="005011E7" w:rsidRPr="007C1B0A" w:rsidRDefault="005011E7" w:rsidP="008C6DD5">
      <w:pPr>
        <w:pStyle w:val="Listaszerbekezds"/>
        <w:numPr>
          <w:ilvl w:val="0"/>
          <w:numId w:val="28"/>
        </w:numPr>
        <w:rPr>
          <w:color w:val="000000"/>
          <w:shd w:val="clear" w:color="auto" w:fill="FFFFFF"/>
        </w:rPr>
      </w:pPr>
      <w:r w:rsidRPr="007C1B0A">
        <w:rPr>
          <w:b/>
          <w:bCs/>
          <w:color w:val="000000"/>
          <w:shd w:val="clear" w:color="auto" w:fill="FFFFFF"/>
        </w:rPr>
        <w:t>yFraction:</w:t>
      </w:r>
      <w:r w:rsidRPr="007C1B0A">
        <w:rPr>
          <w:color w:val="000000"/>
          <w:shd w:val="clear" w:color="auto" w:fill="FFFFFF"/>
        </w:rPr>
        <w:t xml:space="preserve"> </w:t>
      </w:r>
      <w:r w:rsidRPr="007C1B0A">
        <w:rPr>
          <w:color w:val="000000"/>
          <w:shd w:val="clear" w:color="auto" w:fill="FFFFFF"/>
        </w:rPr>
        <w:t xml:space="preserve">A kurzor </w:t>
      </w:r>
      <w:r w:rsidRPr="007C1B0A">
        <w:rPr>
          <w:color w:val="000000"/>
          <w:shd w:val="clear" w:color="auto" w:fill="FFFFFF"/>
        </w:rPr>
        <w:t>Y</w:t>
      </w:r>
      <w:r w:rsidRPr="007C1B0A">
        <w:rPr>
          <w:color w:val="000000"/>
          <w:shd w:val="clear" w:color="auto" w:fill="FFFFFF"/>
        </w:rPr>
        <w:t xml:space="preserve"> axis menti elmozdulásának </w:t>
      </w:r>
      <w:r w:rsidRPr="007C1B0A">
        <w:rPr>
          <w:color w:val="000000"/>
          <w:shd w:val="clear" w:color="auto" w:fill="FFFFFF"/>
        </w:rPr>
        <w:t xml:space="preserve">tört </w:t>
      </w:r>
      <w:r w:rsidRPr="007C1B0A">
        <w:rPr>
          <w:color w:val="000000"/>
          <w:shd w:val="clear" w:color="auto" w:fill="FFFFFF"/>
        </w:rPr>
        <w:t>része.</w:t>
      </w:r>
    </w:p>
    <w:p w14:paraId="58F1539A" w14:textId="200B7274" w:rsidR="00607482" w:rsidRPr="007C1B0A" w:rsidRDefault="00607482" w:rsidP="008C6DD5">
      <w:pPr>
        <w:pStyle w:val="Listaszerbekezds"/>
        <w:numPr>
          <w:ilvl w:val="0"/>
          <w:numId w:val="28"/>
        </w:numPr>
        <w:rPr>
          <w:color w:val="000000"/>
          <w:shd w:val="clear" w:color="auto" w:fill="FFFFFF"/>
        </w:rPr>
      </w:pPr>
      <w:r w:rsidRPr="007C1B0A">
        <w:rPr>
          <w:b/>
          <w:bCs/>
          <w:color w:val="000000"/>
          <w:shd w:val="clear" w:color="auto" w:fill="FFFFFF"/>
        </w:rPr>
        <w:t>rootX:</w:t>
      </w:r>
      <w:r w:rsidRPr="007C1B0A">
        <w:rPr>
          <w:color w:val="000000"/>
          <w:shd w:val="clear" w:color="auto" w:fill="FFFFFF"/>
        </w:rPr>
        <w:t xml:space="preserve"> </w:t>
      </w:r>
      <w:r w:rsidR="00BD490D" w:rsidRPr="007C1B0A">
        <w:rPr>
          <w:color w:val="000000"/>
          <w:shd w:val="clear" w:color="auto" w:fill="FFFFFF"/>
        </w:rPr>
        <w:t>A kurzor X koordinátája a gyökér ablakban</w:t>
      </w:r>
      <w:r w:rsidR="00383B90" w:rsidRPr="007C1B0A">
        <w:rPr>
          <w:color w:val="000000"/>
          <w:shd w:val="clear" w:color="auto" w:fill="FFFFFF"/>
        </w:rPr>
        <w:t>.</w:t>
      </w:r>
    </w:p>
    <w:p w14:paraId="7218119B" w14:textId="1D10A9C7" w:rsidR="00B43D1C" w:rsidRPr="007C1B0A" w:rsidRDefault="00B43D1C" w:rsidP="008C6DD5">
      <w:pPr>
        <w:pStyle w:val="Listaszerbekezds"/>
        <w:numPr>
          <w:ilvl w:val="0"/>
          <w:numId w:val="28"/>
        </w:numPr>
        <w:rPr>
          <w:color w:val="000000"/>
          <w:shd w:val="clear" w:color="auto" w:fill="FFFFFF"/>
        </w:rPr>
      </w:pPr>
      <w:r w:rsidRPr="007C1B0A">
        <w:rPr>
          <w:b/>
          <w:bCs/>
          <w:color w:val="000000"/>
          <w:shd w:val="clear" w:color="auto" w:fill="FFFFFF"/>
        </w:rPr>
        <w:t>rootY:</w:t>
      </w:r>
      <w:r w:rsidRPr="007C1B0A">
        <w:rPr>
          <w:color w:val="000000"/>
          <w:shd w:val="clear" w:color="auto" w:fill="FFFFFF"/>
        </w:rPr>
        <w:t xml:space="preserve"> </w:t>
      </w:r>
      <w:r w:rsidRPr="007C1B0A">
        <w:rPr>
          <w:color w:val="000000"/>
          <w:shd w:val="clear" w:color="auto" w:fill="FFFFFF"/>
        </w:rPr>
        <w:t xml:space="preserve">A kurzor </w:t>
      </w:r>
      <w:r w:rsidRPr="007C1B0A">
        <w:rPr>
          <w:color w:val="000000"/>
          <w:shd w:val="clear" w:color="auto" w:fill="FFFFFF"/>
        </w:rPr>
        <w:t>Y</w:t>
      </w:r>
      <w:r w:rsidRPr="007C1B0A">
        <w:rPr>
          <w:color w:val="000000"/>
          <w:shd w:val="clear" w:color="auto" w:fill="FFFFFF"/>
        </w:rPr>
        <w:t xml:space="preserve"> koordinátája a gyökér ablakban.</w:t>
      </w:r>
    </w:p>
    <w:p w14:paraId="234E09F1" w14:textId="7012983B" w:rsidR="001D0303" w:rsidRPr="007C1B0A" w:rsidRDefault="001D0303" w:rsidP="001D0303">
      <w:pPr>
        <w:ind w:firstLine="0"/>
        <w:rPr>
          <w:color w:val="000000"/>
          <w:shd w:val="clear" w:color="auto" w:fill="FFFFFF"/>
        </w:rPr>
      </w:pPr>
      <w:r w:rsidRPr="007C1B0A">
        <w:rPr>
          <w:color w:val="000000"/>
          <w:shd w:val="clear" w:color="auto" w:fill="FFFFFF"/>
        </w:rPr>
        <w:lastRenderedPageBreak/>
        <w:t xml:space="preserve">A teljes esemény leíró séma megtalálható a függelékben, a </w:t>
      </w:r>
      <w:r w:rsidRPr="007C1B0A">
        <w:rPr>
          <w:i/>
          <w:iCs/>
          <w:color w:val="000000"/>
          <w:shd w:val="clear" w:color="auto" w:fill="FFFFFF"/>
        </w:rPr>
        <w:fldChar w:fldCharType="begin"/>
      </w:r>
      <w:r w:rsidRPr="007C1B0A">
        <w:rPr>
          <w:i/>
          <w:iCs/>
          <w:color w:val="000000"/>
          <w:shd w:val="clear" w:color="auto" w:fill="FFFFFF"/>
        </w:rPr>
        <w:instrText xml:space="preserve"> REF _Ref118106506 \r \h </w:instrText>
      </w:r>
      <w:r w:rsidRPr="007C1B0A">
        <w:rPr>
          <w:i/>
          <w:iCs/>
          <w:color w:val="000000"/>
          <w:shd w:val="clear" w:color="auto" w:fill="FFFFFF"/>
        </w:rPr>
      </w:r>
      <w:r w:rsidRPr="007C1B0A">
        <w:rPr>
          <w:i/>
          <w:iCs/>
          <w:color w:val="000000"/>
          <w:shd w:val="clear" w:color="auto" w:fill="FFFFFF"/>
        </w:rPr>
        <w:instrText xml:space="preserve"> \* MERGEFORMAT </w:instrText>
      </w:r>
      <w:r w:rsidRPr="007C1B0A">
        <w:rPr>
          <w:i/>
          <w:iCs/>
          <w:color w:val="000000"/>
          <w:shd w:val="clear" w:color="auto" w:fill="FFFFFF"/>
        </w:rPr>
        <w:fldChar w:fldCharType="separate"/>
      </w:r>
      <w:r w:rsidRPr="007C1B0A">
        <w:rPr>
          <w:i/>
          <w:iCs/>
          <w:color w:val="000000"/>
          <w:shd w:val="clear" w:color="auto" w:fill="FFFFFF"/>
        </w:rPr>
        <w:t>12.1</w:t>
      </w:r>
      <w:r w:rsidRPr="007C1B0A">
        <w:rPr>
          <w:i/>
          <w:iCs/>
          <w:color w:val="000000"/>
          <w:shd w:val="clear" w:color="auto" w:fill="FFFFFF"/>
        </w:rPr>
        <w:fldChar w:fldCharType="end"/>
      </w:r>
      <w:r w:rsidRPr="007C1B0A">
        <w:rPr>
          <w:color w:val="000000"/>
          <w:shd w:val="clear" w:color="auto" w:fill="FFFFFF"/>
        </w:rPr>
        <w:t>-es fejezetben</w:t>
      </w:r>
      <w:r w:rsidR="002213DD" w:rsidRPr="007C1B0A">
        <w:rPr>
          <w:color w:val="000000"/>
          <w:shd w:val="clear" w:color="auto" w:fill="FFFFFF"/>
        </w:rPr>
        <w:t>.</w:t>
      </w:r>
    </w:p>
    <w:p w14:paraId="46D9EF03" w14:textId="6B8FF3F2" w:rsidR="00856BA1" w:rsidRPr="007C1B0A" w:rsidRDefault="00EA0643" w:rsidP="006A0C09">
      <w:pPr>
        <w:pStyle w:val="Cmsor3"/>
      </w:pPr>
      <w:bookmarkStart w:id="36" w:name="_Toc117966607"/>
      <w:r w:rsidRPr="007C1B0A">
        <w:t>Platform specifikus m</w:t>
      </w:r>
      <w:r w:rsidR="00856BA1" w:rsidRPr="007C1B0A">
        <w:t>etaadatok</w:t>
      </w:r>
      <w:bookmarkEnd w:id="36"/>
    </w:p>
    <w:p w14:paraId="0C8E6FD9" w14:textId="5D231752" w:rsidR="00B47236" w:rsidRPr="007C1B0A" w:rsidRDefault="00153413" w:rsidP="00B47236">
      <w:r w:rsidRPr="007C1B0A">
        <w:t xml:space="preserve">Az </w:t>
      </w:r>
      <w:r w:rsidRPr="007C1B0A">
        <w:rPr>
          <w:i/>
          <w:iCs/>
        </w:rPr>
        <w:t>R6</w:t>
      </w:r>
      <w:r w:rsidRPr="007C1B0A">
        <w:t>-os követelmény értelmében az alkalmazásnak különböző platform specifikus metaadatot kell tudnia gyűjteni és ezt elküldeni az alkalmazás szerverre.</w:t>
      </w:r>
      <w:r w:rsidR="001E3C7F" w:rsidRPr="007C1B0A">
        <w:t xml:space="preserve"> Ezt a viselkedést az adatgyűjtő</w:t>
      </w:r>
      <w:r w:rsidR="00F13789" w:rsidRPr="007C1B0A">
        <w:t xml:space="preserve"> </w:t>
      </w:r>
      <w:r w:rsidR="00E96AF3" w:rsidRPr="007C1B0A">
        <w:t>részeként valósítottam meg egy külön modulban.</w:t>
      </w:r>
      <w:r w:rsidR="006C16DA" w:rsidRPr="007C1B0A">
        <w:t xml:space="preserve"> Bevezettem egy új eseménytípust </w:t>
      </w:r>
      <w:r w:rsidR="00693A74" w:rsidRPr="007C1B0A">
        <w:rPr>
          <w:b/>
          <w:bCs/>
        </w:rPr>
        <w:t xml:space="preserve">METADATA_CHANGED_EVENT </w:t>
      </w:r>
      <w:r w:rsidR="00693A74" w:rsidRPr="007C1B0A">
        <w:t xml:space="preserve">néven, </w:t>
      </w:r>
      <w:r w:rsidR="00AE004E" w:rsidRPr="007C1B0A">
        <w:t>amely</w:t>
      </w:r>
      <w:r w:rsidR="008058F3" w:rsidRPr="007C1B0A">
        <w:t xml:space="preserve"> a metaadatok eseményfolyamba való injektálására használtam.</w:t>
      </w:r>
      <w:r w:rsidR="004B6A70" w:rsidRPr="007C1B0A">
        <w:t xml:space="preserve"> A kliens egy külön szálon bizonyos (konfigurálható) id</w:t>
      </w:r>
      <w:r w:rsidR="00213DFC" w:rsidRPr="007C1B0A">
        <w:t>őközönkét összegyűjt különböző adatokat a felhasználó által használt platformról és ezeket</w:t>
      </w:r>
      <w:r w:rsidR="000B2611" w:rsidRPr="007C1B0A">
        <w:t xml:space="preserve"> elküldi a fő eseményhuroknak</w:t>
      </w:r>
      <w:r w:rsidR="00D00D65" w:rsidRPr="007C1B0A">
        <w:t>.</w:t>
      </w:r>
      <w:r w:rsidR="00C20174" w:rsidRPr="007C1B0A">
        <w:t xml:space="preserve"> </w:t>
      </w:r>
      <w:r w:rsidR="00D00D65" w:rsidRPr="007C1B0A">
        <w:t>E</w:t>
      </w:r>
      <w:r w:rsidR="00C20174" w:rsidRPr="007C1B0A">
        <w:t xml:space="preserve">záltal </w:t>
      </w:r>
      <w:r w:rsidR="008B0E5F" w:rsidRPr="007C1B0A">
        <w:t>a metaadatok bekerülnek a</w:t>
      </w:r>
      <w:r w:rsidR="00241011" w:rsidRPr="007C1B0A">
        <w:t>z ideiglenes esemény pufferbe, majd idővel a kliens elküldi őket az alkalmazás szerverre</w:t>
      </w:r>
      <w:r w:rsidR="000B2611" w:rsidRPr="007C1B0A">
        <w:t>.</w:t>
      </w:r>
    </w:p>
    <w:p w14:paraId="26428C1E" w14:textId="3DE194C9" w:rsidR="00366BA5" w:rsidRPr="007C1B0A" w:rsidRDefault="006E0A9F" w:rsidP="00B47236">
      <w:r w:rsidRPr="007C1B0A">
        <w:t>A</w:t>
      </w:r>
      <w:r w:rsidR="00813F38" w:rsidRPr="007C1B0A">
        <w:t xml:space="preserve"> </w:t>
      </w:r>
      <w:r w:rsidR="00F04AEC" w:rsidRPr="007C1B0A">
        <w:t>kliens által összegyűjtött különböző adatokat</w:t>
      </w:r>
      <w:r w:rsidR="00056415" w:rsidRPr="007C1B0A">
        <w:t xml:space="preserve"> struktúrába szerveztem</w:t>
      </w:r>
      <w:r w:rsidR="00856411" w:rsidRPr="007C1B0A">
        <w:t xml:space="preserve">, ugyanis a Rust </w:t>
      </w:r>
      <w:r w:rsidR="003A579B" w:rsidRPr="007C1B0A">
        <w:rPr>
          <w:i/>
          <w:iCs/>
        </w:rPr>
        <w:t xml:space="preserve">derive </w:t>
      </w:r>
      <w:r w:rsidR="003A579B" w:rsidRPr="007C1B0A">
        <w:t>mechanizmusán keresztül</w:t>
      </w:r>
      <w:r w:rsidR="002A1386" w:rsidRPr="007C1B0A">
        <w:t xml:space="preserve"> </w:t>
      </w:r>
      <w:r w:rsidR="007D70AD" w:rsidRPr="007C1B0A">
        <w:t xml:space="preserve">a struktúra egyszerűen szerializálható a struktúra </w:t>
      </w:r>
      <w:r w:rsidR="005921FD" w:rsidRPr="007C1B0A">
        <w:t>JSON formátumba.</w:t>
      </w:r>
      <w:r w:rsidR="00DA7249" w:rsidRPr="007C1B0A">
        <w:t xml:space="preserve"> A </w:t>
      </w:r>
      <w:r w:rsidR="00DA7249" w:rsidRPr="007C1B0A">
        <w:rPr>
          <w:i/>
          <w:iCs/>
        </w:rPr>
        <w:t>serde</w:t>
      </w:r>
      <w:r w:rsidR="00DA7249" w:rsidRPr="007C1B0A">
        <w:t xml:space="preserve"> nev</w:t>
      </w:r>
      <w:r w:rsidR="00874DC1" w:rsidRPr="007C1B0A">
        <w:t>ű</w:t>
      </w:r>
      <w:r w:rsidR="00E917B9" w:rsidRPr="007C1B0A">
        <w:t xml:space="preserve"> külső modul segítségével</w:t>
      </w:r>
      <w:r w:rsidR="00BB6B95" w:rsidRPr="007C1B0A">
        <w:t xml:space="preserve"> pedig még a más nyelvekben nehézkes </w:t>
      </w:r>
      <w:r w:rsidR="00AF7772" w:rsidRPr="007C1B0A">
        <w:t xml:space="preserve">snake_case </w:t>
      </w:r>
      <w:r w:rsidR="00AF7772" w:rsidRPr="007C1B0A">
        <w:sym w:font="Wingdings" w:char="F0E0"/>
      </w:r>
      <w:r w:rsidR="00AF7772" w:rsidRPr="007C1B0A">
        <w:t xml:space="preserve"> camelCase konverzió is egy egyszerű annotációval</w:t>
      </w:r>
      <w:r w:rsidR="00775502" w:rsidRPr="007C1B0A">
        <w:t xml:space="preserve"> megoldható.</w:t>
      </w:r>
      <w:r w:rsidR="00D777FA" w:rsidRPr="007C1B0A">
        <w:t xml:space="preserve"> A metaadat struktúra definíció alább látható:</w:t>
      </w:r>
    </w:p>
    <w:p w14:paraId="714BBA41" w14:textId="77777777" w:rsidR="00215238" w:rsidRPr="007C1B0A" w:rsidRDefault="00215238" w:rsidP="00215238">
      <w:pPr>
        <w:pStyle w:val="Kd"/>
      </w:pPr>
      <w:r w:rsidRPr="007C1B0A">
        <w:t>#[derive(Clone, Debug, Serialize)]</w:t>
      </w:r>
    </w:p>
    <w:p w14:paraId="013541F5" w14:textId="77777777" w:rsidR="00215238" w:rsidRPr="007C1B0A" w:rsidRDefault="00215238" w:rsidP="00215238">
      <w:pPr>
        <w:pStyle w:val="Kd"/>
      </w:pPr>
      <w:r w:rsidRPr="007C1B0A">
        <w:t>#[serde(rename_all = "camelCase")]</w:t>
      </w:r>
    </w:p>
    <w:p w14:paraId="73300EAC" w14:textId="77777777" w:rsidR="00215238" w:rsidRPr="007C1B0A" w:rsidRDefault="00215238" w:rsidP="00215238">
      <w:pPr>
        <w:pStyle w:val="Kd"/>
      </w:pPr>
      <w:r w:rsidRPr="007C1B0A">
        <w:t>pub struct Metadata {</w:t>
      </w:r>
    </w:p>
    <w:p w14:paraId="15AFBEF2" w14:textId="77777777" w:rsidR="00215238" w:rsidRPr="007C1B0A" w:rsidRDefault="00215238" w:rsidP="00215238">
      <w:pPr>
        <w:pStyle w:val="Kd"/>
      </w:pPr>
      <w:r w:rsidRPr="007C1B0A">
        <w:t xml:space="preserve">    user_name: String,</w:t>
      </w:r>
    </w:p>
    <w:p w14:paraId="123CFC7E" w14:textId="77777777" w:rsidR="00215238" w:rsidRPr="007C1B0A" w:rsidRDefault="00215238" w:rsidP="00215238">
      <w:pPr>
        <w:pStyle w:val="Kd"/>
      </w:pPr>
      <w:r w:rsidRPr="007C1B0A">
        <w:t xml:space="preserve">    host_id: String,</w:t>
      </w:r>
    </w:p>
    <w:p w14:paraId="48AF388D" w14:textId="77777777" w:rsidR="00215238" w:rsidRPr="007C1B0A" w:rsidRDefault="00215238" w:rsidP="00215238">
      <w:pPr>
        <w:pStyle w:val="Kd"/>
      </w:pPr>
      <w:r w:rsidRPr="007C1B0A">
        <w:t xml:space="preserve">    monitor: Vec&lt;MonitorMetadata&gt;,</w:t>
      </w:r>
    </w:p>
    <w:p w14:paraId="05195DB5" w14:textId="77777777" w:rsidR="00215238" w:rsidRPr="007C1B0A" w:rsidRDefault="00215238" w:rsidP="00215238">
      <w:pPr>
        <w:pStyle w:val="Kd"/>
      </w:pPr>
      <w:r w:rsidRPr="007C1B0A">
        <w:t xml:space="preserve">    input_device: String,</w:t>
      </w:r>
    </w:p>
    <w:p w14:paraId="392C8C1F" w14:textId="77777777" w:rsidR="00215238" w:rsidRPr="007C1B0A" w:rsidRDefault="00215238" w:rsidP="00215238">
      <w:pPr>
        <w:pStyle w:val="Kd"/>
      </w:pPr>
      <w:r w:rsidRPr="007C1B0A">
        <w:t xml:space="preserve">    os: os_info::Info,</w:t>
      </w:r>
    </w:p>
    <w:p w14:paraId="1215C913" w14:textId="4EB561BC" w:rsidR="00215238" w:rsidRPr="007C1B0A" w:rsidRDefault="00215238" w:rsidP="00215238">
      <w:pPr>
        <w:pStyle w:val="Kd"/>
      </w:pPr>
      <w:r w:rsidRPr="007C1B0A">
        <w:t>}</w:t>
      </w:r>
    </w:p>
    <w:p w14:paraId="4DFE447B" w14:textId="4AC63532" w:rsidR="00063968" w:rsidRPr="007C1B0A" w:rsidRDefault="00472181" w:rsidP="00063968">
      <w:pPr>
        <w:ind w:firstLine="0"/>
      </w:pPr>
      <w:r w:rsidRPr="007C1B0A">
        <w:t>Az egyes mezők jelentése:</w:t>
      </w:r>
    </w:p>
    <w:p w14:paraId="30F3A67E" w14:textId="33B6C202" w:rsidR="00063968" w:rsidRPr="007C1B0A" w:rsidRDefault="0029435A" w:rsidP="0029435A">
      <w:pPr>
        <w:pStyle w:val="Listaszerbekezds"/>
        <w:numPr>
          <w:ilvl w:val="0"/>
          <w:numId w:val="28"/>
        </w:numPr>
        <w:rPr>
          <w:b/>
          <w:bCs/>
        </w:rPr>
      </w:pPr>
      <w:r w:rsidRPr="007C1B0A">
        <w:rPr>
          <w:b/>
          <w:bCs/>
        </w:rPr>
        <w:t xml:space="preserve">user_name: </w:t>
      </w:r>
      <w:r w:rsidR="000941A4" w:rsidRPr="007C1B0A">
        <w:t>A jelenleg bejelentkezett felhasználó neve.</w:t>
      </w:r>
      <w:r w:rsidR="00D03376" w:rsidRPr="007C1B0A">
        <w:t xml:space="preserve"> </w:t>
      </w:r>
      <w:r w:rsidR="002B175A" w:rsidRPr="007C1B0A">
        <w:t xml:space="preserve">Unix-szerű rendszereken ez a </w:t>
      </w:r>
      <w:r w:rsidR="002B175A" w:rsidRPr="007C1B0A">
        <w:rPr>
          <w:i/>
          <w:iCs/>
        </w:rPr>
        <w:t>USERNAME</w:t>
      </w:r>
      <w:r w:rsidR="002B175A" w:rsidRPr="007C1B0A">
        <w:t xml:space="preserve"> környezeti változó értékében van tárolva, ezt használja a kliens program is.</w:t>
      </w:r>
    </w:p>
    <w:p w14:paraId="053D8465" w14:textId="44F984B7" w:rsidR="00357E26" w:rsidRPr="007C1B0A" w:rsidRDefault="00357E26" w:rsidP="0029435A">
      <w:pPr>
        <w:pStyle w:val="Listaszerbekezds"/>
        <w:numPr>
          <w:ilvl w:val="0"/>
          <w:numId w:val="28"/>
        </w:numPr>
        <w:rPr>
          <w:b/>
          <w:bCs/>
        </w:rPr>
      </w:pPr>
      <w:r w:rsidRPr="007C1B0A">
        <w:rPr>
          <w:b/>
          <w:bCs/>
        </w:rPr>
        <w:t xml:space="preserve">host_id: </w:t>
      </w:r>
      <w:r w:rsidR="000C4F90" w:rsidRPr="007C1B0A">
        <w:t>A</w:t>
      </w:r>
      <w:r w:rsidR="00966C44" w:rsidRPr="007C1B0A">
        <w:t xml:space="preserve"> felhasználó</w:t>
      </w:r>
      <w:r w:rsidR="00D34743" w:rsidRPr="007C1B0A">
        <w:t xml:space="preserve"> által használt számítógép egyedi azonosítója.</w:t>
      </w:r>
      <w:r w:rsidR="00C27DE5" w:rsidRPr="007C1B0A">
        <w:t xml:space="preserve"> A kliens program a </w:t>
      </w:r>
      <w:r w:rsidR="00C27DE5" w:rsidRPr="007C1B0A">
        <w:rPr>
          <w:i/>
          <w:iCs/>
        </w:rPr>
        <w:t xml:space="preserve">/etc/machine-id </w:t>
      </w:r>
      <w:r w:rsidR="00C27DE5" w:rsidRPr="007C1B0A">
        <w:t xml:space="preserve">file tartalmát </w:t>
      </w:r>
      <w:r w:rsidR="005218B1" w:rsidRPr="007C1B0A">
        <w:t>használja erre a célra.</w:t>
      </w:r>
    </w:p>
    <w:p w14:paraId="146EFBDF" w14:textId="4714EBAF" w:rsidR="00EA025A" w:rsidRPr="007C1B0A" w:rsidRDefault="00581653" w:rsidP="00EA025A">
      <w:pPr>
        <w:pStyle w:val="Listaszerbekezds"/>
        <w:numPr>
          <w:ilvl w:val="0"/>
          <w:numId w:val="28"/>
        </w:numPr>
        <w:rPr>
          <w:b/>
          <w:bCs/>
        </w:rPr>
      </w:pPr>
      <w:r w:rsidRPr="007C1B0A">
        <w:rPr>
          <w:b/>
          <w:bCs/>
        </w:rPr>
        <w:t>monitor:</w:t>
      </w:r>
      <w:r w:rsidR="00BF7B2B" w:rsidRPr="007C1B0A">
        <w:rPr>
          <w:b/>
          <w:bCs/>
        </w:rPr>
        <w:t xml:space="preserve"> </w:t>
      </w:r>
      <w:r w:rsidR="00BF7B2B" w:rsidRPr="007C1B0A">
        <w:t>A jelenleg használt monitorok metaadatainak listája</w:t>
      </w:r>
      <w:r w:rsidR="005C71D2" w:rsidRPr="007C1B0A">
        <w:t>.</w:t>
      </w:r>
      <w:r w:rsidR="00D6621B" w:rsidRPr="007C1B0A">
        <w:t xml:space="preserve"> A kliens program ezek</w:t>
      </w:r>
      <w:r w:rsidR="001637E0" w:rsidRPr="007C1B0A">
        <w:t>et az adatokat</w:t>
      </w:r>
      <w:r w:rsidR="00D40D70" w:rsidRPr="007C1B0A">
        <w:t xml:space="preserve"> a megjelenítő szervertől kérdezi le.</w:t>
      </w:r>
      <w:r w:rsidR="00BB05A9" w:rsidRPr="007C1B0A">
        <w:t xml:space="preserve"> </w:t>
      </w:r>
      <w:r w:rsidR="00EA025A" w:rsidRPr="007C1B0A">
        <w:t xml:space="preserve">A </w:t>
      </w:r>
      <w:r w:rsidR="00EA025A" w:rsidRPr="007C1B0A">
        <w:rPr>
          <w:i/>
          <w:iCs/>
        </w:rPr>
        <w:t xml:space="preserve">MonitorMetadata </w:t>
      </w:r>
      <w:r w:rsidR="00EA025A" w:rsidRPr="007C1B0A">
        <w:t>struktúrát</w:t>
      </w:r>
      <w:r w:rsidR="00A70529" w:rsidRPr="007C1B0A">
        <w:t xml:space="preserve"> a monitorok adatainak csoportosítására definiáltam. A következő </w:t>
      </w:r>
      <w:r w:rsidR="00D0046F" w:rsidRPr="007C1B0A">
        <w:t>értékek szerepelnek benne:</w:t>
      </w:r>
    </w:p>
    <w:p w14:paraId="5D5117C5" w14:textId="7920A442" w:rsidR="00D0046F" w:rsidRPr="007C1B0A" w:rsidRDefault="00520085" w:rsidP="00D0046F">
      <w:pPr>
        <w:pStyle w:val="Listaszerbekezds"/>
        <w:numPr>
          <w:ilvl w:val="1"/>
          <w:numId w:val="28"/>
        </w:numPr>
        <w:rPr>
          <w:b/>
          <w:bCs/>
        </w:rPr>
      </w:pPr>
      <w:r w:rsidRPr="007C1B0A">
        <w:rPr>
          <w:b/>
          <w:bCs/>
        </w:rPr>
        <w:lastRenderedPageBreak/>
        <w:t xml:space="preserve">name: </w:t>
      </w:r>
      <w:r w:rsidRPr="007C1B0A">
        <w:t xml:space="preserve">A monitor </w:t>
      </w:r>
      <w:r w:rsidR="00FC4392" w:rsidRPr="007C1B0A">
        <w:t>azonosítója</w:t>
      </w:r>
      <w:r w:rsidR="00C32AAC" w:rsidRPr="007C1B0A">
        <w:t>, egy nemnegatív egész szám.</w:t>
      </w:r>
    </w:p>
    <w:p w14:paraId="744A6E23" w14:textId="5E47AC65" w:rsidR="008352F7" w:rsidRPr="007C1B0A" w:rsidRDefault="008352F7" w:rsidP="00D0046F">
      <w:pPr>
        <w:pStyle w:val="Listaszerbekezds"/>
        <w:numPr>
          <w:ilvl w:val="1"/>
          <w:numId w:val="28"/>
        </w:numPr>
        <w:rPr>
          <w:b/>
          <w:bCs/>
        </w:rPr>
      </w:pPr>
      <w:r w:rsidRPr="007C1B0A">
        <w:rPr>
          <w:b/>
          <w:bCs/>
        </w:rPr>
        <w:t xml:space="preserve">primary: </w:t>
      </w:r>
      <w:r w:rsidR="00A412C4" w:rsidRPr="007C1B0A">
        <w:rPr>
          <w:i/>
          <w:iCs/>
        </w:rPr>
        <w:t>Bool</w:t>
      </w:r>
      <w:r w:rsidR="00A412C4" w:rsidRPr="007C1B0A">
        <w:t xml:space="preserve"> típusú, azt adja meg, hogy az adott monitor az elsődleges monitor-e.</w:t>
      </w:r>
    </w:p>
    <w:p w14:paraId="7EAD8231" w14:textId="73B55A04" w:rsidR="00B905E9" w:rsidRPr="007C1B0A" w:rsidRDefault="00B905E9" w:rsidP="00D0046F">
      <w:pPr>
        <w:pStyle w:val="Listaszerbekezds"/>
        <w:numPr>
          <w:ilvl w:val="1"/>
          <w:numId w:val="28"/>
        </w:numPr>
        <w:rPr>
          <w:b/>
          <w:bCs/>
        </w:rPr>
      </w:pPr>
      <w:r w:rsidRPr="007C1B0A">
        <w:rPr>
          <w:b/>
          <w:bCs/>
        </w:rPr>
        <w:t xml:space="preserve">x: </w:t>
      </w:r>
      <w:r w:rsidRPr="007C1B0A">
        <w:t>A monitor</w:t>
      </w:r>
      <w:r w:rsidR="009D53E4" w:rsidRPr="007C1B0A">
        <w:t xml:space="preserve"> bal szélének </w:t>
      </w:r>
      <w:r w:rsidR="00F723DA" w:rsidRPr="007C1B0A">
        <w:t>X koordinátája abban</w:t>
      </w:r>
      <w:r w:rsidR="007C660D" w:rsidRPr="007C1B0A">
        <w:t xml:space="preserve"> a koordináta rendszerben, ahol</w:t>
      </w:r>
      <w:r w:rsidR="00791983" w:rsidRPr="007C1B0A">
        <w:t xml:space="preserve"> a legbalrább található monitor bal széle az origó, </w:t>
      </w:r>
      <w:r w:rsidR="00AF5F22" w:rsidRPr="007C1B0A">
        <w:t>egy egység pedig egy pixelnek felel meg.</w:t>
      </w:r>
    </w:p>
    <w:p w14:paraId="0F4B3D33" w14:textId="13D469A2" w:rsidR="00E35282" w:rsidRPr="007C1B0A" w:rsidRDefault="00E35282" w:rsidP="00D0046F">
      <w:pPr>
        <w:pStyle w:val="Listaszerbekezds"/>
        <w:numPr>
          <w:ilvl w:val="1"/>
          <w:numId w:val="28"/>
        </w:numPr>
        <w:rPr>
          <w:b/>
          <w:bCs/>
        </w:rPr>
      </w:pPr>
      <w:r w:rsidRPr="007C1B0A">
        <w:rPr>
          <w:b/>
          <w:bCs/>
        </w:rPr>
        <w:t xml:space="preserve">y: </w:t>
      </w:r>
      <w:r w:rsidRPr="007C1B0A">
        <w:t xml:space="preserve">A monitor </w:t>
      </w:r>
      <w:r w:rsidR="00ED61E0" w:rsidRPr="007C1B0A">
        <w:t xml:space="preserve">tetejének </w:t>
      </w:r>
      <w:r w:rsidRPr="007C1B0A">
        <w:t>Y koordinátája abban a koordináta rendszerben, ahol</w:t>
      </w:r>
      <w:r w:rsidR="005477FB" w:rsidRPr="007C1B0A">
        <w:t xml:space="preserve"> a legfelső monitor</w:t>
      </w:r>
      <w:r w:rsidR="006722F1" w:rsidRPr="007C1B0A">
        <w:t xml:space="preserve"> teteje az origó, egy egység pedig egy pixelnek felel meg.</w:t>
      </w:r>
    </w:p>
    <w:p w14:paraId="56E51A75" w14:textId="32D79200" w:rsidR="00201F34" w:rsidRPr="007C1B0A" w:rsidRDefault="00201F34" w:rsidP="00D0046F">
      <w:pPr>
        <w:pStyle w:val="Listaszerbekezds"/>
        <w:numPr>
          <w:ilvl w:val="1"/>
          <w:numId w:val="28"/>
        </w:numPr>
        <w:rPr>
          <w:b/>
          <w:bCs/>
        </w:rPr>
      </w:pPr>
      <w:r w:rsidRPr="007C1B0A">
        <w:rPr>
          <w:b/>
          <w:bCs/>
        </w:rPr>
        <w:t xml:space="preserve">width: </w:t>
      </w:r>
      <w:r w:rsidRPr="007C1B0A">
        <w:t>A monitor szélessége pixelben.</w:t>
      </w:r>
    </w:p>
    <w:p w14:paraId="1308D216" w14:textId="0DECB95C" w:rsidR="00201F34" w:rsidRPr="007C1B0A" w:rsidRDefault="00201F34" w:rsidP="00D0046F">
      <w:pPr>
        <w:pStyle w:val="Listaszerbekezds"/>
        <w:numPr>
          <w:ilvl w:val="1"/>
          <w:numId w:val="28"/>
        </w:numPr>
        <w:rPr>
          <w:b/>
          <w:bCs/>
        </w:rPr>
      </w:pPr>
      <w:r w:rsidRPr="007C1B0A">
        <w:rPr>
          <w:b/>
          <w:bCs/>
        </w:rPr>
        <w:t xml:space="preserve">height: </w:t>
      </w:r>
      <w:r w:rsidRPr="007C1B0A">
        <w:t>A monitor magassága pixelben.</w:t>
      </w:r>
    </w:p>
    <w:p w14:paraId="4D8FC0CF" w14:textId="5DFA1D90" w:rsidR="009541AF" w:rsidRPr="007C1B0A" w:rsidRDefault="009541AF" w:rsidP="00D0046F">
      <w:pPr>
        <w:pStyle w:val="Listaszerbekezds"/>
        <w:numPr>
          <w:ilvl w:val="1"/>
          <w:numId w:val="28"/>
        </w:numPr>
        <w:rPr>
          <w:b/>
          <w:bCs/>
        </w:rPr>
      </w:pPr>
      <w:r w:rsidRPr="007C1B0A">
        <w:rPr>
          <w:b/>
          <w:bCs/>
        </w:rPr>
        <w:t xml:space="preserve">width_in_millimeters: </w:t>
      </w:r>
      <w:r w:rsidRPr="007C1B0A">
        <w:t>A monitor szélessége milliméterben.</w:t>
      </w:r>
    </w:p>
    <w:p w14:paraId="40CD180C" w14:textId="77777777" w:rsidR="00C87274" w:rsidRPr="007C1B0A" w:rsidRDefault="00EF121C" w:rsidP="00C87274">
      <w:pPr>
        <w:pStyle w:val="Listaszerbekezds"/>
        <w:numPr>
          <w:ilvl w:val="1"/>
          <w:numId w:val="28"/>
        </w:numPr>
        <w:rPr>
          <w:b/>
          <w:bCs/>
        </w:rPr>
      </w:pPr>
      <w:r w:rsidRPr="007C1B0A">
        <w:rPr>
          <w:b/>
          <w:bCs/>
        </w:rPr>
        <w:t>height</w:t>
      </w:r>
      <w:r w:rsidRPr="007C1B0A">
        <w:rPr>
          <w:b/>
          <w:bCs/>
        </w:rPr>
        <w:t xml:space="preserve">_in_millimeters: </w:t>
      </w:r>
      <w:r w:rsidRPr="007C1B0A">
        <w:t xml:space="preserve">A monitor </w:t>
      </w:r>
      <w:r w:rsidRPr="007C1B0A">
        <w:t xml:space="preserve">magassága </w:t>
      </w:r>
      <w:r w:rsidRPr="007C1B0A">
        <w:t>milliméterben.</w:t>
      </w:r>
    </w:p>
    <w:p w14:paraId="714E867D" w14:textId="5C40E63A" w:rsidR="00B73433" w:rsidRPr="007C1B0A" w:rsidRDefault="000C0455" w:rsidP="00C87274">
      <w:pPr>
        <w:pStyle w:val="Listaszerbekezds"/>
        <w:numPr>
          <w:ilvl w:val="1"/>
          <w:numId w:val="28"/>
        </w:numPr>
        <w:rPr>
          <w:b/>
          <w:bCs/>
        </w:rPr>
      </w:pPr>
      <w:r w:rsidRPr="007C1B0A">
        <w:rPr>
          <w:b/>
          <w:bCs/>
        </w:rPr>
        <w:t xml:space="preserve">dpi: </w:t>
      </w:r>
      <w:r w:rsidRPr="007C1B0A">
        <w:t xml:space="preserve">A monitor DPI </w:t>
      </w:r>
      <w:r w:rsidR="00CE5B2F" w:rsidRPr="007C1B0A">
        <w:t>(Dot</w:t>
      </w:r>
      <w:r w:rsidR="00F42E68" w:rsidRPr="007C1B0A">
        <w:t>s</w:t>
      </w:r>
      <w:r w:rsidR="00CE5B2F" w:rsidRPr="007C1B0A">
        <w:t xml:space="preserve"> Per Inch) </w:t>
      </w:r>
      <w:r w:rsidRPr="007C1B0A">
        <w:t>értéke.</w:t>
      </w:r>
    </w:p>
    <w:p w14:paraId="5F3A9776" w14:textId="3EBB1EDB" w:rsidR="00B73433" w:rsidRPr="00A77AF8" w:rsidRDefault="00224869" w:rsidP="00B73433">
      <w:pPr>
        <w:pStyle w:val="Listaszerbekezds"/>
        <w:numPr>
          <w:ilvl w:val="0"/>
          <w:numId w:val="28"/>
        </w:numPr>
        <w:rPr>
          <w:b/>
          <w:bCs/>
        </w:rPr>
      </w:pPr>
      <w:r w:rsidRPr="007C1B0A">
        <w:rPr>
          <w:b/>
          <w:bCs/>
        </w:rPr>
        <w:t xml:space="preserve">input_device: </w:t>
      </w:r>
      <w:r w:rsidR="00042A96" w:rsidRPr="007C1B0A">
        <w:t>Azon beviteli eszközök listája</w:t>
      </w:r>
      <w:r w:rsidR="00ED55C9" w:rsidRPr="007C1B0A">
        <w:t>, amelyek</w:t>
      </w:r>
      <w:r w:rsidR="005418C1" w:rsidRPr="007C1B0A">
        <w:t xml:space="preserve"> tudnak </w:t>
      </w:r>
      <w:r w:rsidR="00EF1025" w:rsidRPr="007C1B0A">
        <w:t>képesek kurzorként viselkedni</w:t>
      </w:r>
      <w:r w:rsidR="00025DDD">
        <w:t xml:space="preserve"> (pointer devices)</w:t>
      </w:r>
      <w:r w:rsidR="009F5093" w:rsidRPr="007C1B0A">
        <w:t>.</w:t>
      </w:r>
      <w:r w:rsidR="00755792">
        <w:t xml:space="preserve"> A kliens program</w:t>
      </w:r>
      <w:r w:rsidR="0050352B">
        <w:t xml:space="preserve"> ehhez az információhoz </w:t>
      </w:r>
      <w:r w:rsidR="00C368A5">
        <w:t xml:space="preserve">először kiolvassa </w:t>
      </w:r>
      <w:r w:rsidR="0050352B">
        <w:t xml:space="preserve">a </w:t>
      </w:r>
      <w:r w:rsidR="0050352B">
        <w:rPr>
          <w:i/>
          <w:iCs/>
        </w:rPr>
        <w:t xml:space="preserve">/proc/bus/input/devices </w:t>
      </w:r>
      <w:r w:rsidR="0050352B">
        <w:t>fájl tartalmát</w:t>
      </w:r>
      <w:r w:rsidR="00EB5CDF">
        <w:t>, majd szűri a</w:t>
      </w:r>
      <w:r w:rsidR="00DA0746">
        <w:t>zt a</w:t>
      </w:r>
      <w:r w:rsidR="00EB5CDF">
        <w:t xml:space="preserve"> releváns eszközökre</w:t>
      </w:r>
      <w:r w:rsidR="00EC1718">
        <w:t>.</w:t>
      </w:r>
    </w:p>
    <w:p w14:paraId="2B9B8B1B" w14:textId="0BD5A263" w:rsidR="00A77AF8" w:rsidRPr="007C1B0A" w:rsidRDefault="00A77AF8" w:rsidP="00B73433">
      <w:pPr>
        <w:pStyle w:val="Listaszerbekezds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os:</w:t>
      </w:r>
      <w:r w:rsidR="000B4C72">
        <w:t xml:space="preserve"> A felhasználó operációs rendszerével kapcsolatos metaadatok.</w:t>
      </w:r>
      <w:r w:rsidR="00502557">
        <w:t xml:space="preserve"> Ennek a lekérdezésére egy külső modult, az </w:t>
      </w:r>
      <w:r w:rsidR="00502557">
        <w:rPr>
          <w:i/>
          <w:iCs/>
        </w:rPr>
        <w:t>os_info</w:t>
      </w:r>
      <w:r w:rsidR="00502557">
        <w:t>-t használtam.</w:t>
      </w:r>
      <w:r w:rsidR="00463EFD">
        <w:t xml:space="preserve"> Ez az adat tartalmazza az operációs rendszer típusát, verzióját és </w:t>
      </w:r>
      <w:r w:rsidR="00463EFD">
        <w:rPr>
          <w:i/>
          <w:iCs/>
        </w:rPr>
        <w:t xml:space="preserve">bitness </w:t>
      </w:r>
      <w:r w:rsidR="00463EFD">
        <w:t>értékét (azaz, hogy 32 vagy 64 bites).</w:t>
      </w:r>
    </w:p>
    <w:p w14:paraId="29B58302" w14:textId="4533BACB" w:rsidR="00B85A24" w:rsidRPr="007C1B0A" w:rsidRDefault="00B85A24" w:rsidP="00B85A24">
      <w:pPr>
        <w:pStyle w:val="Cmsor2"/>
      </w:pPr>
      <w:bookmarkStart w:id="37" w:name="_Toc117966608"/>
      <w:r w:rsidRPr="007C1B0A">
        <w:t>A felhasználó státusza</w:t>
      </w:r>
      <w:bookmarkEnd w:id="37"/>
    </w:p>
    <w:p w14:paraId="3FCE8D88" w14:textId="0F933810" w:rsidR="00B85A24" w:rsidRPr="007C1B0A" w:rsidRDefault="00CF0DCF" w:rsidP="00B85A24">
      <w:pPr>
        <w:pStyle w:val="Cmsor2"/>
      </w:pPr>
      <w:bookmarkStart w:id="38" w:name="_Toc117966609"/>
      <w:r w:rsidRPr="007C1B0A">
        <w:t>Konfigurációs lehetőségek</w:t>
      </w:r>
      <w:bookmarkEnd w:id="38"/>
    </w:p>
    <w:p w14:paraId="49A3B094" w14:textId="14BE8760" w:rsidR="000C0CC7" w:rsidRPr="007C1B0A" w:rsidRDefault="000C0CC7" w:rsidP="000C0CC7">
      <w:pPr>
        <w:pStyle w:val="Cmsor1"/>
      </w:pPr>
      <w:bookmarkStart w:id="39" w:name="_Ref117780786"/>
      <w:bookmarkStart w:id="40" w:name="_Toc117966610"/>
      <w:r w:rsidRPr="007C1B0A">
        <w:lastRenderedPageBreak/>
        <w:t>Backend szerver</w:t>
      </w:r>
      <w:bookmarkEnd w:id="39"/>
      <w:bookmarkEnd w:id="40"/>
    </w:p>
    <w:p w14:paraId="6C5C2312" w14:textId="2DBC4B50" w:rsidR="000C0CC7" w:rsidRPr="007C1B0A" w:rsidRDefault="000C0CC7" w:rsidP="000C0CC7">
      <w:pPr>
        <w:pStyle w:val="Cmsor1"/>
      </w:pPr>
      <w:bookmarkStart w:id="41" w:name="_Toc117966611"/>
      <w:r w:rsidRPr="007C1B0A">
        <w:lastRenderedPageBreak/>
        <w:t>Webes vékonykliens</w:t>
      </w:r>
      <w:bookmarkEnd w:id="41"/>
    </w:p>
    <w:p w14:paraId="2BA2177A" w14:textId="4CDC8D5D" w:rsidR="00D03B01" w:rsidRPr="007C1B0A" w:rsidRDefault="00D03B01" w:rsidP="00D03B01">
      <w:pPr>
        <w:pStyle w:val="Cmsor1"/>
      </w:pPr>
      <w:bookmarkStart w:id="42" w:name="_Toc117966612"/>
      <w:r w:rsidRPr="007C1B0A">
        <w:lastRenderedPageBreak/>
        <w:t>Elvégzett munka értékelése</w:t>
      </w:r>
      <w:bookmarkEnd w:id="42"/>
    </w:p>
    <w:p w14:paraId="7C3712DA" w14:textId="77777777" w:rsidR="006F72E5" w:rsidRPr="007C1B0A" w:rsidRDefault="006F72E5" w:rsidP="00D03B01">
      <w:r w:rsidRPr="007C1B0A">
        <w:t>Az elvégzett munka értékelése.</w:t>
      </w:r>
    </w:p>
    <w:p w14:paraId="44280A58" w14:textId="6BCD0684" w:rsidR="00D03B01" w:rsidRPr="007C1B0A" w:rsidRDefault="006F72E5" w:rsidP="006F72E5">
      <w:pPr>
        <w:pStyle w:val="Cmsor2"/>
      </w:pPr>
      <w:bookmarkStart w:id="43" w:name="_Toc117966613"/>
      <w:r w:rsidRPr="007C1B0A">
        <w:t>Tesztelés</w:t>
      </w:r>
      <w:bookmarkEnd w:id="43"/>
    </w:p>
    <w:p w14:paraId="337FEBD1" w14:textId="57E303AE" w:rsidR="006F72E5" w:rsidRPr="007C1B0A" w:rsidRDefault="006F72E5" w:rsidP="006F72E5">
      <w:r w:rsidRPr="007C1B0A">
        <w:t>Az alkalmazás tesztelésének bemutatása.</w:t>
      </w:r>
    </w:p>
    <w:p w14:paraId="3B10FC09" w14:textId="1775EE61" w:rsidR="000C183B" w:rsidRPr="007C1B0A" w:rsidRDefault="000C183B" w:rsidP="000C183B">
      <w:pPr>
        <w:pStyle w:val="Cmsor1"/>
      </w:pPr>
      <w:bookmarkStart w:id="44" w:name="_Toc117966614"/>
      <w:r w:rsidRPr="007C1B0A">
        <w:lastRenderedPageBreak/>
        <w:t>Összefoglal</w:t>
      </w:r>
      <w:r w:rsidR="004973B0" w:rsidRPr="007C1B0A">
        <w:t>ás</w:t>
      </w:r>
      <w:bookmarkEnd w:id="44"/>
    </w:p>
    <w:p w14:paraId="43565703" w14:textId="6D43F289" w:rsidR="000C183B" w:rsidRPr="007C1B0A" w:rsidRDefault="000C183B" w:rsidP="000C183B">
      <w:r w:rsidRPr="007C1B0A">
        <w:t>A diplomaterv összefoglalása.</w:t>
      </w:r>
    </w:p>
    <w:p w14:paraId="62BC6D2D" w14:textId="6F7F9947" w:rsidR="000C183B" w:rsidRPr="007C1B0A" w:rsidRDefault="000C183B" w:rsidP="000C183B">
      <w:pPr>
        <w:pStyle w:val="Cmsor2"/>
      </w:pPr>
      <w:bookmarkStart w:id="45" w:name="_Toc117966615"/>
      <w:r w:rsidRPr="007C1B0A">
        <w:t>Konklúzió</w:t>
      </w:r>
      <w:bookmarkEnd w:id="45"/>
    </w:p>
    <w:p w14:paraId="0D283DA5" w14:textId="0200ECB5" w:rsidR="000C183B" w:rsidRPr="007C1B0A" w:rsidRDefault="000C183B" w:rsidP="000C183B">
      <w:r w:rsidRPr="007C1B0A">
        <w:t xml:space="preserve">A konklúzió </w:t>
      </w:r>
      <w:r w:rsidR="00006517" w:rsidRPr="007C1B0A">
        <w:t>ismertetése.</w:t>
      </w:r>
    </w:p>
    <w:p w14:paraId="7885832A" w14:textId="4F33D3B0" w:rsidR="002E5296" w:rsidRPr="007C1B0A" w:rsidRDefault="002E5296" w:rsidP="002E5296">
      <w:pPr>
        <w:pStyle w:val="Cmsor1"/>
      </w:pPr>
      <w:bookmarkStart w:id="46" w:name="_Toc117966616"/>
      <w:r w:rsidRPr="007C1B0A">
        <w:lastRenderedPageBreak/>
        <w:t>Köszönetnyilvánítás</w:t>
      </w:r>
      <w:bookmarkEnd w:id="46"/>
    </w:p>
    <w:bookmarkStart w:id="47" w:name="_Toc117966617" w:displacedByCustomXml="next"/>
    <w:sdt>
      <w:sdtPr>
        <w:rPr>
          <w:rFonts w:cs="Times New Roman"/>
          <w:b w:val="0"/>
          <w:bCs w:val="0"/>
          <w:kern w:val="0"/>
          <w:sz w:val="24"/>
          <w:szCs w:val="24"/>
        </w:rPr>
        <w:id w:val="1622036989"/>
        <w:docPartObj>
          <w:docPartGallery w:val="Bibliographies"/>
          <w:docPartUnique/>
        </w:docPartObj>
      </w:sdtPr>
      <w:sdtContent>
        <w:p w14:paraId="66E4F42D" w14:textId="633F8E41" w:rsidR="009B2EED" w:rsidRPr="007C1B0A" w:rsidRDefault="009B2EED">
          <w:pPr>
            <w:pStyle w:val="Cmsor1"/>
          </w:pPr>
          <w:r w:rsidRPr="007C1B0A">
            <w:t>Irodalomjegyzék</w:t>
          </w:r>
          <w:bookmarkEnd w:id="47"/>
        </w:p>
        <w:sdt>
          <w:sdtPr>
            <w:id w:val="111145805"/>
            <w:bibliography/>
          </w:sdtPr>
          <w:sdtContent>
            <w:p w14:paraId="76EC3B44" w14:textId="77777777" w:rsidR="00794E1C" w:rsidRPr="007C1B0A" w:rsidRDefault="009B2EED">
              <w:pPr>
                <w:rPr>
                  <w:noProof/>
                  <w:sz w:val="20"/>
                  <w:szCs w:val="20"/>
                  <w:lang w:eastAsia="hu-HU"/>
                </w:rPr>
              </w:pPr>
              <w:r w:rsidRPr="007C1B0A">
                <w:fldChar w:fldCharType="begin"/>
              </w:r>
              <w:r w:rsidRPr="007C1B0A">
                <w:instrText>BIBLIOGRAPHY</w:instrText>
              </w:r>
              <w:r w:rsidRPr="007C1B0A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239"/>
              </w:tblGrid>
              <w:tr w:rsidR="00794E1C" w:rsidRPr="007C1B0A" w14:paraId="54430245" w14:textId="77777777">
                <w:trPr>
                  <w:divId w:val="7032122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20FF0B" w14:textId="0005BB39" w:rsidR="00794E1C" w:rsidRPr="007C1B0A" w:rsidRDefault="00794E1C">
                    <w:pPr>
                      <w:pStyle w:val="Irodalomjegyzk"/>
                    </w:pPr>
                    <w:r w:rsidRPr="007C1B0A"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EE50D7C" w14:textId="77777777" w:rsidR="00794E1C" w:rsidRPr="007C1B0A" w:rsidRDefault="00794E1C">
                    <w:pPr>
                      <w:pStyle w:val="Irodalomjegyzk"/>
                    </w:pPr>
                    <w:r w:rsidRPr="007C1B0A">
                      <w:t>„Windowing System,” 13 03 2022. [Online]. Available: https://en.wikipedia.org/wiki/Windowing_system. [Hozzáférés dátuma: 03 05 2022].</w:t>
                    </w:r>
                  </w:p>
                </w:tc>
              </w:tr>
              <w:tr w:rsidR="00794E1C" w:rsidRPr="007C1B0A" w14:paraId="7F1A153E" w14:textId="77777777">
                <w:trPr>
                  <w:divId w:val="7032122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9BB020F" w14:textId="77777777" w:rsidR="00794E1C" w:rsidRPr="007C1B0A" w:rsidRDefault="00794E1C">
                    <w:pPr>
                      <w:pStyle w:val="Irodalomjegyzk"/>
                    </w:pPr>
                    <w:r w:rsidRPr="007C1B0A"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64ACFFF" w14:textId="77777777" w:rsidR="00794E1C" w:rsidRPr="007C1B0A" w:rsidRDefault="00794E1C">
                    <w:pPr>
                      <w:pStyle w:val="Irodalomjegyzk"/>
                    </w:pPr>
                    <w:r w:rsidRPr="007C1B0A">
                      <w:t>„Wayland Architecture,” wayland, [Online]. Available: https://wayland.freedesktop.org/architecture.html. [Hozzáférés dátuma: 22 10 2022].</w:t>
                    </w:r>
                  </w:p>
                </w:tc>
              </w:tr>
              <w:tr w:rsidR="00794E1C" w:rsidRPr="007C1B0A" w14:paraId="390B6FBF" w14:textId="77777777">
                <w:trPr>
                  <w:divId w:val="7032122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ADE0CA" w14:textId="77777777" w:rsidR="00794E1C" w:rsidRPr="007C1B0A" w:rsidRDefault="00794E1C">
                    <w:pPr>
                      <w:pStyle w:val="Irodalomjegyzk"/>
                    </w:pPr>
                    <w:r w:rsidRPr="007C1B0A"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7956332" w14:textId="77777777" w:rsidR="00794E1C" w:rsidRPr="007C1B0A" w:rsidRDefault="00794E1C">
                    <w:pPr>
                      <w:pStyle w:val="Irodalomjegyzk"/>
                    </w:pPr>
                    <w:r w:rsidRPr="007C1B0A">
                      <w:t>„Rust Programming Language,” [Online]. Available: https://en.wikipedia.org/wiki/Rust_(programming_language). [Hozzáférés dátuma: 22 10 2022].</w:t>
                    </w:r>
                  </w:p>
                </w:tc>
              </w:tr>
              <w:tr w:rsidR="00794E1C" w:rsidRPr="007C1B0A" w14:paraId="1436773B" w14:textId="77777777">
                <w:trPr>
                  <w:divId w:val="7032122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CAD286" w14:textId="77777777" w:rsidR="00794E1C" w:rsidRPr="007C1B0A" w:rsidRDefault="00794E1C">
                    <w:pPr>
                      <w:pStyle w:val="Irodalomjegyzk"/>
                    </w:pPr>
                    <w:r w:rsidRPr="007C1B0A"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FB13E1" w14:textId="77777777" w:rsidR="00794E1C" w:rsidRPr="007C1B0A" w:rsidRDefault="00794E1C">
                    <w:pPr>
                      <w:pStyle w:val="Irodalomjegyzk"/>
                    </w:pPr>
                    <w:r w:rsidRPr="007C1B0A">
                      <w:t>„Rust Benchmarks,” [Online]. Available: https://benchmarksgame-team.pages.debian.net/benchmarksgame/fastest/rust-gpp.html. [Hozzáférés dátuma: 25 10 2022].</w:t>
                    </w:r>
                  </w:p>
                </w:tc>
              </w:tr>
              <w:tr w:rsidR="00794E1C" w:rsidRPr="007C1B0A" w14:paraId="600F92D7" w14:textId="77777777">
                <w:trPr>
                  <w:divId w:val="7032122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88D9C5" w14:textId="77777777" w:rsidR="00794E1C" w:rsidRPr="007C1B0A" w:rsidRDefault="00794E1C">
                    <w:pPr>
                      <w:pStyle w:val="Irodalomjegyzk"/>
                    </w:pPr>
                    <w:r w:rsidRPr="007C1B0A"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5170B0D" w14:textId="77777777" w:rsidR="00794E1C" w:rsidRPr="007C1B0A" w:rsidRDefault="00794E1C">
                    <w:pPr>
                      <w:pStyle w:val="Irodalomjegyzk"/>
                    </w:pPr>
                    <w:r w:rsidRPr="007C1B0A">
                      <w:t>„X11 Rust Bindings,” [Online]. Available: https://github.com/psychon/x11rb. [Hozzáférés dátuma: 25 10 2022].</w:t>
                    </w:r>
                  </w:p>
                </w:tc>
              </w:tr>
              <w:tr w:rsidR="00794E1C" w:rsidRPr="007C1B0A" w14:paraId="548B8BEB" w14:textId="77777777">
                <w:trPr>
                  <w:divId w:val="7032122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08126E2" w14:textId="77777777" w:rsidR="00794E1C" w:rsidRPr="007C1B0A" w:rsidRDefault="00794E1C">
                    <w:pPr>
                      <w:pStyle w:val="Irodalomjegyzk"/>
                    </w:pPr>
                    <w:r w:rsidRPr="007C1B0A"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5BD91B5" w14:textId="77777777" w:rsidR="00794E1C" w:rsidRPr="007C1B0A" w:rsidRDefault="00794E1C">
                    <w:pPr>
                      <w:pStyle w:val="Irodalomjegyzk"/>
                    </w:pPr>
                    <w:r w:rsidRPr="007C1B0A">
                      <w:t>„Erlang System Architecture Introduction,” Ericsson, [Online]. Available: https://www.erlang.org/doc/system_architecture_intro/sys_arch_intro.html. [Hozzáférés dátuma: 22 10 2022].</w:t>
                    </w:r>
                  </w:p>
                </w:tc>
              </w:tr>
              <w:tr w:rsidR="00794E1C" w:rsidRPr="007C1B0A" w14:paraId="7036B462" w14:textId="77777777">
                <w:trPr>
                  <w:divId w:val="7032122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8394EF" w14:textId="77777777" w:rsidR="00794E1C" w:rsidRPr="007C1B0A" w:rsidRDefault="00794E1C">
                    <w:pPr>
                      <w:pStyle w:val="Irodalomjegyzk"/>
                    </w:pPr>
                    <w:r w:rsidRPr="007C1B0A"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AF55124" w14:textId="77777777" w:rsidR="00794E1C" w:rsidRPr="007C1B0A" w:rsidRDefault="00794E1C">
                    <w:pPr>
                      <w:pStyle w:val="Irodalomjegyzk"/>
                    </w:pPr>
                    <w:r w:rsidRPr="007C1B0A">
                      <w:t>„Erlang Behaviours,” [Online]. Available: https://www.erlang.org/doc/design_principles/des_princ.html#behaviours. [Hozzáférés dátuma: 22 11 2022].</w:t>
                    </w:r>
                  </w:p>
                </w:tc>
              </w:tr>
              <w:tr w:rsidR="00794E1C" w:rsidRPr="007C1B0A" w14:paraId="68F1760C" w14:textId="77777777">
                <w:trPr>
                  <w:divId w:val="7032122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B2F96D" w14:textId="77777777" w:rsidR="00794E1C" w:rsidRPr="007C1B0A" w:rsidRDefault="00794E1C">
                    <w:pPr>
                      <w:pStyle w:val="Irodalomjegyzk"/>
                    </w:pPr>
                    <w:r w:rsidRPr="007C1B0A"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17C51B" w14:textId="77777777" w:rsidR="00794E1C" w:rsidRPr="007C1B0A" w:rsidRDefault="00794E1C">
                    <w:pPr>
                      <w:pStyle w:val="Irodalomjegyzk"/>
                    </w:pPr>
                    <w:r w:rsidRPr="007C1B0A">
                      <w:t>„React Tutorial,” [Online]. Available: https://www.simplilearn.com/tutorials/reactjs-tutorial/what-is-reactjs. [Hozzáférés dátuma: 25 10 2022].</w:t>
                    </w:r>
                  </w:p>
                </w:tc>
              </w:tr>
            </w:tbl>
            <w:p w14:paraId="124A9104" w14:textId="77777777" w:rsidR="00794E1C" w:rsidRPr="007C1B0A" w:rsidRDefault="00794E1C">
              <w:pPr>
                <w:divId w:val="70321220"/>
                <w:rPr>
                  <w:noProof/>
                </w:rPr>
              </w:pPr>
            </w:p>
            <w:p w14:paraId="787848B2" w14:textId="0DBB79C4" w:rsidR="009B2EED" w:rsidRPr="007C1B0A" w:rsidRDefault="009B2EED">
              <w:r w:rsidRPr="007C1B0A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7128C5E" w14:textId="7180058B" w:rsidR="00B50CAA" w:rsidRPr="007C1B0A" w:rsidRDefault="00B50CAA" w:rsidP="00CF0DCF">
      <w:pPr>
        <w:pStyle w:val="Cmsor1"/>
      </w:pPr>
      <w:bookmarkStart w:id="48" w:name="_Toc117966618"/>
      <w:r w:rsidRPr="007C1B0A">
        <w:lastRenderedPageBreak/>
        <w:t>Függelék</w:t>
      </w:r>
      <w:bookmarkEnd w:id="48"/>
    </w:p>
    <w:p w14:paraId="5761A82C" w14:textId="6C9CEEE3" w:rsidR="00CF0DCF" w:rsidRPr="007C1B0A" w:rsidRDefault="005203EB" w:rsidP="00CF0DCF">
      <w:pPr>
        <w:pStyle w:val="Cmsor2"/>
      </w:pPr>
      <w:bookmarkStart w:id="49" w:name="_Toc117966619"/>
      <w:bookmarkStart w:id="50" w:name="_Ref118106498"/>
      <w:bookmarkStart w:id="51" w:name="_Ref118106500"/>
      <w:bookmarkStart w:id="52" w:name="_Ref118106506"/>
      <w:r w:rsidRPr="007C1B0A">
        <w:t>E</w:t>
      </w:r>
      <w:r w:rsidR="00CF0DCF" w:rsidRPr="007C1B0A">
        <w:t>semény séma</w:t>
      </w:r>
      <w:bookmarkEnd w:id="49"/>
      <w:bookmarkEnd w:id="50"/>
      <w:bookmarkEnd w:id="51"/>
      <w:bookmarkEnd w:id="52"/>
    </w:p>
    <w:p w14:paraId="2C75C049" w14:textId="77777777" w:rsidR="00CF0DCF" w:rsidRPr="007C1B0A" w:rsidRDefault="00CF0DCF" w:rsidP="00CF0DCF">
      <w:pPr>
        <w:pStyle w:val="Kd"/>
      </w:pPr>
      <w:r w:rsidRPr="007C1B0A">
        <w:t># Schema</w:t>
      </w:r>
    </w:p>
    <w:p w14:paraId="3C5E7E5F" w14:textId="77777777" w:rsidR="00CF0DCF" w:rsidRPr="007C1B0A" w:rsidRDefault="00CF0DCF" w:rsidP="00CF0DCF">
      <w:pPr>
        <w:pStyle w:val="Kd"/>
      </w:pPr>
    </w:p>
    <w:p w14:paraId="1022D1CA" w14:textId="77777777" w:rsidR="00CF0DCF" w:rsidRPr="007C1B0A" w:rsidRDefault="00CF0DCF" w:rsidP="00CF0DCF">
      <w:pPr>
        <w:pStyle w:val="Kd"/>
      </w:pPr>
      <w:r w:rsidRPr="007C1B0A">
        <w:t>## Event types</w:t>
      </w:r>
    </w:p>
    <w:p w14:paraId="22D6EC9B" w14:textId="77777777" w:rsidR="00CF0DCF" w:rsidRPr="007C1B0A" w:rsidRDefault="00CF0DCF" w:rsidP="00CF0DCF">
      <w:pPr>
        <w:pStyle w:val="Kd"/>
      </w:pPr>
    </w:p>
    <w:p w14:paraId="2A3FAEF5" w14:textId="77777777" w:rsidR="00CF0DCF" w:rsidRPr="007C1B0A" w:rsidRDefault="00CF0DCF" w:rsidP="00CF0DCF">
      <w:pPr>
        <w:pStyle w:val="Kd"/>
      </w:pPr>
      <w:r w:rsidRPr="007C1B0A">
        <w:t>```</w:t>
      </w:r>
    </w:p>
    <w:p w14:paraId="6827ACC4" w14:textId="77777777" w:rsidR="00CF0DCF" w:rsidRPr="007C1B0A" w:rsidRDefault="00CF0DCF" w:rsidP="00CF0DCF">
      <w:pPr>
        <w:pStyle w:val="Kd"/>
      </w:pPr>
      <w:r w:rsidRPr="007C1B0A">
        <w:t>MOTION_EVENT_TYPE = 0;</w:t>
      </w:r>
    </w:p>
    <w:p w14:paraId="551BCB25" w14:textId="77777777" w:rsidR="00CF0DCF" w:rsidRPr="007C1B0A" w:rsidRDefault="00CF0DCF" w:rsidP="00CF0DCF">
      <w:pPr>
        <w:pStyle w:val="Kd"/>
      </w:pPr>
      <w:r w:rsidRPr="007C1B0A">
        <w:t>SCROLL_EVENT_TYPE = 1;</w:t>
      </w:r>
    </w:p>
    <w:p w14:paraId="264D3285" w14:textId="77777777" w:rsidR="00CF0DCF" w:rsidRPr="007C1B0A" w:rsidRDefault="00CF0DCF" w:rsidP="00CF0DCF">
      <w:pPr>
        <w:pStyle w:val="Kd"/>
      </w:pPr>
      <w:r w:rsidRPr="007C1B0A">
        <w:t>TOUCH_BEGIN_EVENT_TYPE = 2;</w:t>
      </w:r>
    </w:p>
    <w:p w14:paraId="7A97D741" w14:textId="77777777" w:rsidR="00CF0DCF" w:rsidRPr="007C1B0A" w:rsidRDefault="00CF0DCF" w:rsidP="00CF0DCF">
      <w:pPr>
        <w:pStyle w:val="Kd"/>
      </w:pPr>
      <w:r w:rsidRPr="007C1B0A">
        <w:t>TOUCH_UPDATE_EVENT_TYPE = 3;</w:t>
      </w:r>
    </w:p>
    <w:p w14:paraId="2E29C8A2" w14:textId="77777777" w:rsidR="00CF0DCF" w:rsidRPr="007C1B0A" w:rsidRDefault="00CF0DCF" w:rsidP="00CF0DCF">
      <w:pPr>
        <w:pStyle w:val="Kd"/>
      </w:pPr>
      <w:r w:rsidRPr="007C1B0A">
        <w:t>TOUCH_END_EVENT_TYPE = 4;</w:t>
      </w:r>
    </w:p>
    <w:p w14:paraId="1402B79C" w14:textId="77777777" w:rsidR="00CF0DCF" w:rsidRPr="007C1B0A" w:rsidRDefault="00CF0DCF" w:rsidP="00CF0DCF">
      <w:pPr>
        <w:pStyle w:val="Kd"/>
      </w:pPr>
      <w:r w:rsidRPr="007C1B0A">
        <w:t>BUTTON_PRESS_EVENT_TYPE = 5;</w:t>
      </w:r>
    </w:p>
    <w:p w14:paraId="474A9D75" w14:textId="77777777" w:rsidR="00CF0DCF" w:rsidRPr="007C1B0A" w:rsidRDefault="00CF0DCF" w:rsidP="00CF0DCF">
      <w:pPr>
        <w:pStyle w:val="Kd"/>
      </w:pPr>
      <w:r w:rsidRPr="007C1B0A">
        <w:t>BUTTON_RELEASE_EVENT_TYPE = 6;</w:t>
      </w:r>
    </w:p>
    <w:p w14:paraId="14877DC7" w14:textId="77777777" w:rsidR="00CF0DCF" w:rsidRPr="007C1B0A" w:rsidRDefault="00CF0DCF" w:rsidP="00CF0DCF">
      <w:pPr>
        <w:pStyle w:val="Kd"/>
      </w:pPr>
      <w:r w:rsidRPr="007C1B0A">
        <w:t>METADATA_CHANGED_EVENT_TYPE = 7;</w:t>
      </w:r>
    </w:p>
    <w:p w14:paraId="2CF100D4" w14:textId="77777777" w:rsidR="00CF0DCF" w:rsidRPr="007C1B0A" w:rsidRDefault="00CF0DCF" w:rsidP="00CF0DCF">
      <w:pPr>
        <w:pStyle w:val="Kd"/>
      </w:pPr>
      <w:r w:rsidRPr="007C1B0A">
        <w:t>```</w:t>
      </w:r>
    </w:p>
    <w:p w14:paraId="34B98E12" w14:textId="77777777" w:rsidR="00CF0DCF" w:rsidRPr="007C1B0A" w:rsidRDefault="00CF0DCF" w:rsidP="00CF0DCF">
      <w:pPr>
        <w:pStyle w:val="Kd"/>
      </w:pPr>
    </w:p>
    <w:p w14:paraId="4D8C2633" w14:textId="77777777" w:rsidR="00CF0DCF" w:rsidRPr="007C1B0A" w:rsidRDefault="00CF0DCF" w:rsidP="00CF0DCF">
      <w:pPr>
        <w:pStyle w:val="Kd"/>
      </w:pPr>
      <w:r w:rsidRPr="007C1B0A">
        <w:t>## Version `20220519T201520Z`</w:t>
      </w:r>
    </w:p>
    <w:p w14:paraId="14A24E51" w14:textId="77777777" w:rsidR="00CF0DCF" w:rsidRPr="007C1B0A" w:rsidRDefault="00CF0DCF" w:rsidP="00CF0DCF">
      <w:pPr>
        <w:pStyle w:val="Kd"/>
      </w:pPr>
    </w:p>
    <w:p w14:paraId="31A34076" w14:textId="77777777" w:rsidR="00CF0DCF" w:rsidRPr="007C1B0A" w:rsidRDefault="00CF0DCF" w:rsidP="00CF0DCF">
      <w:pPr>
        <w:pStyle w:val="Kd"/>
      </w:pPr>
      <w:r w:rsidRPr="007C1B0A">
        <w:t>```</w:t>
      </w:r>
    </w:p>
    <w:p w14:paraId="5EECA9D6" w14:textId="77777777" w:rsidR="00CF0DCF" w:rsidRPr="007C1B0A" w:rsidRDefault="00CF0DCF" w:rsidP="00CF0DCF">
      <w:pPr>
        <w:pStyle w:val="Kd"/>
      </w:pPr>
      <w:r w:rsidRPr="007C1B0A">
        <w:t>{</w:t>
      </w:r>
    </w:p>
    <w:p w14:paraId="383C4EB5" w14:textId="77777777" w:rsidR="00CF0DCF" w:rsidRPr="007C1B0A" w:rsidRDefault="00CF0DCF" w:rsidP="00CF0DCF">
      <w:pPr>
        <w:pStyle w:val="Kd"/>
      </w:pPr>
      <w:r w:rsidRPr="007C1B0A">
        <w:t xml:space="preserve">  MOTION_EVENT_TYPE: {</w:t>
      </w:r>
    </w:p>
    <w:p w14:paraId="7CA45908" w14:textId="77777777" w:rsidR="00CF0DCF" w:rsidRPr="007C1B0A" w:rsidRDefault="00CF0DCF" w:rsidP="00CF0DCF">
      <w:pPr>
        <w:pStyle w:val="Kd"/>
      </w:pPr>
      <w:r w:rsidRPr="007C1B0A">
        <w:t xml:space="preserve">    types: [</w:t>
      </w:r>
    </w:p>
    <w:p w14:paraId="47F87B98" w14:textId="77777777" w:rsidR="00CF0DCF" w:rsidRPr="007C1B0A" w:rsidRDefault="00CF0DCF" w:rsidP="00CF0DCF">
      <w:pPr>
        <w:pStyle w:val="Kd"/>
      </w:pPr>
      <w:r w:rsidRPr="007C1B0A">
        <w:t xml:space="preserve">      'type:type',</w:t>
      </w:r>
    </w:p>
    <w:p w14:paraId="22AA6171" w14:textId="77777777" w:rsidR="00CF0DCF" w:rsidRPr="007C1B0A" w:rsidRDefault="00CF0DCF" w:rsidP="00CF0DCF">
      <w:pPr>
        <w:pStyle w:val="Kd"/>
      </w:pPr>
      <w:r w:rsidRPr="007C1B0A">
        <w:t xml:space="preserve">      't:timestamp:ms',</w:t>
      </w:r>
    </w:p>
    <w:p w14:paraId="7D69031D" w14:textId="77777777" w:rsidR="00CF0DCF" w:rsidRPr="007C1B0A" w:rsidRDefault="00CF0DCF" w:rsidP="00CF0DCF">
      <w:pPr>
        <w:pStyle w:val="Kd"/>
      </w:pPr>
      <w:r w:rsidRPr="007C1B0A">
        <w:t xml:space="preserve">      'xIntegral:integer',</w:t>
      </w:r>
    </w:p>
    <w:p w14:paraId="40A97249" w14:textId="77777777" w:rsidR="00CF0DCF" w:rsidRPr="007C1B0A" w:rsidRDefault="00CF0DCF" w:rsidP="00CF0DCF">
      <w:pPr>
        <w:pStyle w:val="Kd"/>
      </w:pPr>
      <w:r w:rsidRPr="007C1B0A">
        <w:t xml:space="preserve">      'xFraction:integer',</w:t>
      </w:r>
    </w:p>
    <w:p w14:paraId="3F923303" w14:textId="77777777" w:rsidR="00CF0DCF" w:rsidRPr="007C1B0A" w:rsidRDefault="00CF0DCF" w:rsidP="00CF0DCF">
      <w:pPr>
        <w:pStyle w:val="Kd"/>
      </w:pPr>
      <w:r w:rsidRPr="007C1B0A">
        <w:t xml:space="preserve">      'yIntegral:integer',</w:t>
      </w:r>
    </w:p>
    <w:p w14:paraId="66BBC16B" w14:textId="77777777" w:rsidR="00CF0DCF" w:rsidRPr="007C1B0A" w:rsidRDefault="00CF0DCF" w:rsidP="00CF0DCF">
      <w:pPr>
        <w:pStyle w:val="Kd"/>
      </w:pPr>
      <w:r w:rsidRPr="007C1B0A">
        <w:t xml:space="preserve">      'yFraction:integer',</w:t>
      </w:r>
    </w:p>
    <w:p w14:paraId="4BF82313" w14:textId="77777777" w:rsidR="00CF0DCF" w:rsidRPr="007C1B0A" w:rsidRDefault="00CF0DCF" w:rsidP="00CF0DCF">
      <w:pPr>
        <w:pStyle w:val="Kd"/>
      </w:pPr>
      <w:r w:rsidRPr="007C1B0A">
        <w:t xml:space="preserve">      'rootX:integer',</w:t>
      </w:r>
    </w:p>
    <w:p w14:paraId="09667DC0" w14:textId="77777777" w:rsidR="00CF0DCF" w:rsidRPr="007C1B0A" w:rsidRDefault="00CF0DCF" w:rsidP="00CF0DCF">
      <w:pPr>
        <w:pStyle w:val="Kd"/>
      </w:pPr>
      <w:r w:rsidRPr="007C1B0A">
        <w:t xml:space="preserve">      'rootY:integer',</w:t>
      </w:r>
    </w:p>
    <w:p w14:paraId="3BF2ED2A" w14:textId="77777777" w:rsidR="00CF0DCF" w:rsidRPr="007C1B0A" w:rsidRDefault="00CF0DCF" w:rsidP="00CF0DCF">
      <w:pPr>
        <w:pStyle w:val="Kd"/>
      </w:pPr>
      <w:r w:rsidRPr="007C1B0A">
        <w:t xml:space="preserve">    ],</w:t>
      </w:r>
    </w:p>
    <w:p w14:paraId="718149DC" w14:textId="77777777" w:rsidR="00CF0DCF" w:rsidRPr="007C1B0A" w:rsidRDefault="00CF0DCF" w:rsidP="00CF0DCF">
      <w:pPr>
        <w:pStyle w:val="Kd"/>
      </w:pPr>
      <w:r w:rsidRPr="007C1B0A">
        <w:t xml:space="preserve">    name: 'XinputRawMotion',</w:t>
      </w:r>
    </w:p>
    <w:p w14:paraId="07FB6274" w14:textId="77777777" w:rsidR="00CF0DCF" w:rsidRPr="007C1B0A" w:rsidRDefault="00CF0DCF" w:rsidP="00CF0DCF">
      <w:pPr>
        <w:pStyle w:val="Kd"/>
      </w:pPr>
      <w:r w:rsidRPr="007C1B0A">
        <w:t xml:space="preserve">    description: 'Raw motion event',</w:t>
      </w:r>
    </w:p>
    <w:p w14:paraId="51FCB469" w14:textId="77777777" w:rsidR="00CF0DCF" w:rsidRPr="007C1B0A" w:rsidRDefault="00CF0DCF" w:rsidP="00CF0DCF">
      <w:pPr>
        <w:pStyle w:val="Kd"/>
      </w:pPr>
      <w:r w:rsidRPr="007C1B0A">
        <w:t xml:space="preserve">  },</w:t>
      </w:r>
    </w:p>
    <w:p w14:paraId="66A209CB" w14:textId="77777777" w:rsidR="00CF0DCF" w:rsidRPr="007C1B0A" w:rsidRDefault="00CF0DCF" w:rsidP="00CF0DCF">
      <w:pPr>
        <w:pStyle w:val="Kd"/>
      </w:pPr>
    </w:p>
    <w:p w14:paraId="715E8EEE" w14:textId="77777777" w:rsidR="00CF0DCF" w:rsidRPr="007C1B0A" w:rsidRDefault="00CF0DCF" w:rsidP="00CF0DCF">
      <w:pPr>
        <w:pStyle w:val="Kd"/>
      </w:pPr>
      <w:r w:rsidRPr="007C1B0A">
        <w:t xml:space="preserve"> SCROLL_EVENT_TYPE: {</w:t>
      </w:r>
    </w:p>
    <w:p w14:paraId="539E26AA" w14:textId="77777777" w:rsidR="00CF0DCF" w:rsidRPr="007C1B0A" w:rsidRDefault="00CF0DCF" w:rsidP="00CF0DCF">
      <w:pPr>
        <w:pStyle w:val="Kd"/>
      </w:pPr>
      <w:r w:rsidRPr="007C1B0A">
        <w:t xml:space="preserve">    types: [</w:t>
      </w:r>
    </w:p>
    <w:p w14:paraId="753E184E" w14:textId="77777777" w:rsidR="00CF0DCF" w:rsidRPr="007C1B0A" w:rsidRDefault="00CF0DCF" w:rsidP="00CF0DCF">
      <w:pPr>
        <w:pStyle w:val="Kd"/>
      </w:pPr>
      <w:r w:rsidRPr="007C1B0A">
        <w:t xml:space="preserve">      'type:type',</w:t>
      </w:r>
    </w:p>
    <w:p w14:paraId="6A374C4A" w14:textId="77777777" w:rsidR="00CF0DCF" w:rsidRPr="007C1B0A" w:rsidRDefault="00CF0DCF" w:rsidP="00CF0DCF">
      <w:pPr>
        <w:pStyle w:val="Kd"/>
      </w:pPr>
      <w:r w:rsidRPr="007C1B0A">
        <w:t xml:space="preserve">      't:timestamp:ms',</w:t>
      </w:r>
    </w:p>
    <w:p w14:paraId="667698B5" w14:textId="77777777" w:rsidR="00CF0DCF" w:rsidRPr="007C1B0A" w:rsidRDefault="00CF0DCF" w:rsidP="00CF0DCF">
      <w:pPr>
        <w:pStyle w:val="Kd"/>
      </w:pPr>
      <w:r w:rsidRPr="007C1B0A">
        <w:t xml:space="preserve">      'valueIntegral:integer',</w:t>
      </w:r>
    </w:p>
    <w:p w14:paraId="6ECD522F" w14:textId="77777777" w:rsidR="00CF0DCF" w:rsidRPr="007C1B0A" w:rsidRDefault="00CF0DCF" w:rsidP="00CF0DCF">
      <w:pPr>
        <w:pStyle w:val="Kd"/>
      </w:pPr>
      <w:r w:rsidRPr="007C1B0A">
        <w:t xml:space="preserve">      'valueFraction:integer',</w:t>
      </w:r>
    </w:p>
    <w:p w14:paraId="55D6CDA2" w14:textId="77777777" w:rsidR="00CF0DCF" w:rsidRPr="007C1B0A" w:rsidRDefault="00CF0DCF" w:rsidP="00CF0DCF">
      <w:pPr>
        <w:pStyle w:val="Kd"/>
      </w:pPr>
      <w:r w:rsidRPr="007C1B0A">
        <w:t xml:space="preserve">      'rootX:integer',</w:t>
      </w:r>
    </w:p>
    <w:p w14:paraId="2C9BA3BC" w14:textId="77777777" w:rsidR="00CF0DCF" w:rsidRPr="007C1B0A" w:rsidRDefault="00CF0DCF" w:rsidP="00CF0DCF">
      <w:pPr>
        <w:pStyle w:val="Kd"/>
      </w:pPr>
      <w:r w:rsidRPr="007C1B0A">
        <w:t xml:space="preserve">      'rootY:integer',</w:t>
      </w:r>
    </w:p>
    <w:p w14:paraId="69E51BA4" w14:textId="77777777" w:rsidR="00CF0DCF" w:rsidRPr="007C1B0A" w:rsidRDefault="00CF0DCF" w:rsidP="00CF0DCF">
      <w:pPr>
        <w:pStyle w:val="Kd"/>
      </w:pPr>
      <w:r w:rsidRPr="007C1B0A">
        <w:t xml:space="preserve">    ],</w:t>
      </w:r>
    </w:p>
    <w:p w14:paraId="15625333" w14:textId="77777777" w:rsidR="00CF0DCF" w:rsidRPr="007C1B0A" w:rsidRDefault="00CF0DCF" w:rsidP="00CF0DCF">
      <w:pPr>
        <w:pStyle w:val="Kd"/>
      </w:pPr>
      <w:r w:rsidRPr="007C1B0A">
        <w:t xml:space="preserve">    name: 'XinputRawMotion',</w:t>
      </w:r>
    </w:p>
    <w:p w14:paraId="781E7F3A" w14:textId="77777777" w:rsidR="00CF0DCF" w:rsidRPr="007C1B0A" w:rsidRDefault="00CF0DCF" w:rsidP="00CF0DCF">
      <w:pPr>
        <w:pStyle w:val="Kd"/>
      </w:pPr>
      <w:r w:rsidRPr="007C1B0A">
        <w:t xml:space="preserve">    description: 'Scroll event',</w:t>
      </w:r>
    </w:p>
    <w:p w14:paraId="4503BAA6" w14:textId="77777777" w:rsidR="00CF0DCF" w:rsidRPr="007C1B0A" w:rsidRDefault="00CF0DCF" w:rsidP="00CF0DCF">
      <w:pPr>
        <w:pStyle w:val="Kd"/>
      </w:pPr>
      <w:r w:rsidRPr="007C1B0A">
        <w:t xml:space="preserve">  },</w:t>
      </w:r>
    </w:p>
    <w:p w14:paraId="3B1C3F68" w14:textId="77777777" w:rsidR="00CF0DCF" w:rsidRPr="007C1B0A" w:rsidRDefault="00CF0DCF" w:rsidP="00CF0DCF">
      <w:pPr>
        <w:pStyle w:val="Kd"/>
      </w:pPr>
    </w:p>
    <w:p w14:paraId="45B94F19" w14:textId="77777777" w:rsidR="00CF0DCF" w:rsidRPr="007C1B0A" w:rsidRDefault="00CF0DCF" w:rsidP="00CF0DCF">
      <w:pPr>
        <w:pStyle w:val="Kd"/>
      </w:pPr>
      <w:r w:rsidRPr="007C1B0A">
        <w:t xml:space="preserve">  TOUCH_BEGIN_EVENT_TYPE: {</w:t>
      </w:r>
    </w:p>
    <w:p w14:paraId="711C5582" w14:textId="77777777" w:rsidR="00CF0DCF" w:rsidRPr="007C1B0A" w:rsidRDefault="00CF0DCF" w:rsidP="00CF0DCF">
      <w:pPr>
        <w:pStyle w:val="Kd"/>
      </w:pPr>
      <w:r w:rsidRPr="007C1B0A">
        <w:t xml:space="preserve">    types: [</w:t>
      </w:r>
    </w:p>
    <w:p w14:paraId="67095DDA" w14:textId="77777777" w:rsidR="00CF0DCF" w:rsidRPr="007C1B0A" w:rsidRDefault="00CF0DCF" w:rsidP="00CF0DCF">
      <w:pPr>
        <w:pStyle w:val="Kd"/>
      </w:pPr>
      <w:r w:rsidRPr="007C1B0A">
        <w:t xml:space="preserve">      'type:type',</w:t>
      </w:r>
    </w:p>
    <w:p w14:paraId="6D625753" w14:textId="77777777" w:rsidR="00CF0DCF" w:rsidRPr="007C1B0A" w:rsidRDefault="00CF0DCF" w:rsidP="00CF0DCF">
      <w:pPr>
        <w:pStyle w:val="Kd"/>
      </w:pPr>
      <w:r w:rsidRPr="007C1B0A">
        <w:t xml:space="preserve">      't:timestamp:ms',</w:t>
      </w:r>
    </w:p>
    <w:p w14:paraId="70BCF0E7" w14:textId="77777777" w:rsidR="00CF0DCF" w:rsidRPr="007C1B0A" w:rsidRDefault="00CF0DCF" w:rsidP="00CF0DCF">
      <w:pPr>
        <w:pStyle w:val="Kd"/>
      </w:pPr>
      <w:r w:rsidRPr="007C1B0A">
        <w:lastRenderedPageBreak/>
        <w:t xml:space="preserve">      'xIntegral:integer',</w:t>
      </w:r>
    </w:p>
    <w:p w14:paraId="1B72C189" w14:textId="77777777" w:rsidR="00CF0DCF" w:rsidRPr="007C1B0A" w:rsidRDefault="00CF0DCF" w:rsidP="00CF0DCF">
      <w:pPr>
        <w:pStyle w:val="Kd"/>
      </w:pPr>
      <w:r w:rsidRPr="007C1B0A">
        <w:t xml:space="preserve">      'xFraction:integer',</w:t>
      </w:r>
    </w:p>
    <w:p w14:paraId="1C7762BD" w14:textId="77777777" w:rsidR="00CF0DCF" w:rsidRPr="007C1B0A" w:rsidRDefault="00CF0DCF" w:rsidP="00CF0DCF">
      <w:pPr>
        <w:pStyle w:val="Kd"/>
      </w:pPr>
      <w:r w:rsidRPr="007C1B0A">
        <w:t xml:space="preserve">      'yIntegral:integer',</w:t>
      </w:r>
    </w:p>
    <w:p w14:paraId="2B13A874" w14:textId="77777777" w:rsidR="00CF0DCF" w:rsidRPr="007C1B0A" w:rsidRDefault="00CF0DCF" w:rsidP="00CF0DCF">
      <w:pPr>
        <w:pStyle w:val="Kd"/>
      </w:pPr>
      <w:r w:rsidRPr="007C1B0A">
        <w:t xml:space="preserve">      'yFraction:integer',</w:t>
      </w:r>
    </w:p>
    <w:p w14:paraId="2C324208" w14:textId="77777777" w:rsidR="00CF0DCF" w:rsidRPr="007C1B0A" w:rsidRDefault="00CF0DCF" w:rsidP="00CF0DCF">
      <w:pPr>
        <w:pStyle w:val="Kd"/>
      </w:pPr>
      <w:r w:rsidRPr="007C1B0A">
        <w:t xml:space="preserve">      'rootX:integer',</w:t>
      </w:r>
    </w:p>
    <w:p w14:paraId="1F1C0938" w14:textId="77777777" w:rsidR="00CF0DCF" w:rsidRPr="007C1B0A" w:rsidRDefault="00CF0DCF" w:rsidP="00CF0DCF">
      <w:pPr>
        <w:pStyle w:val="Kd"/>
      </w:pPr>
      <w:r w:rsidRPr="007C1B0A">
        <w:t xml:space="preserve">      'rootY:integer',</w:t>
      </w:r>
    </w:p>
    <w:p w14:paraId="119A7ACB" w14:textId="77777777" w:rsidR="00CF0DCF" w:rsidRPr="007C1B0A" w:rsidRDefault="00CF0DCF" w:rsidP="00CF0DCF">
      <w:pPr>
        <w:pStyle w:val="Kd"/>
      </w:pPr>
      <w:r w:rsidRPr="007C1B0A">
        <w:t xml:space="preserve">    ],</w:t>
      </w:r>
    </w:p>
    <w:p w14:paraId="6E65823A" w14:textId="77777777" w:rsidR="00CF0DCF" w:rsidRPr="007C1B0A" w:rsidRDefault="00CF0DCF" w:rsidP="00CF0DCF">
      <w:pPr>
        <w:pStyle w:val="Kd"/>
      </w:pPr>
      <w:r w:rsidRPr="007C1B0A">
        <w:t xml:space="preserve">    name: 'XinputRawTouchBegin',</w:t>
      </w:r>
    </w:p>
    <w:p w14:paraId="4741EC06" w14:textId="77777777" w:rsidR="00CF0DCF" w:rsidRPr="007C1B0A" w:rsidRDefault="00CF0DCF" w:rsidP="00CF0DCF">
      <w:pPr>
        <w:pStyle w:val="Kd"/>
      </w:pPr>
      <w:r w:rsidRPr="007C1B0A">
        <w:t xml:space="preserve">    description: 'Raw touch begin event',</w:t>
      </w:r>
    </w:p>
    <w:p w14:paraId="47086CE2" w14:textId="77777777" w:rsidR="00CF0DCF" w:rsidRPr="007C1B0A" w:rsidRDefault="00CF0DCF" w:rsidP="00CF0DCF">
      <w:pPr>
        <w:pStyle w:val="Kd"/>
      </w:pPr>
      <w:r w:rsidRPr="007C1B0A">
        <w:t xml:space="preserve">  },</w:t>
      </w:r>
    </w:p>
    <w:p w14:paraId="2945F79D" w14:textId="77777777" w:rsidR="00CF0DCF" w:rsidRPr="007C1B0A" w:rsidRDefault="00CF0DCF" w:rsidP="00CF0DCF">
      <w:pPr>
        <w:pStyle w:val="Kd"/>
      </w:pPr>
    </w:p>
    <w:p w14:paraId="7C390FE2" w14:textId="77777777" w:rsidR="00CF0DCF" w:rsidRPr="007C1B0A" w:rsidRDefault="00CF0DCF" w:rsidP="00CF0DCF">
      <w:pPr>
        <w:pStyle w:val="Kd"/>
      </w:pPr>
      <w:r w:rsidRPr="007C1B0A">
        <w:t xml:space="preserve">  TOUCH_UPDATE_EVENT_TYPE: {</w:t>
      </w:r>
    </w:p>
    <w:p w14:paraId="342346BD" w14:textId="77777777" w:rsidR="00CF0DCF" w:rsidRPr="007C1B0A" w:rsidRDefault="00CF0DCF" w:rsidP="00CF0DCF">
      <w:pPr>
        <w:pStyle w:val="Kd"/>
      </w:pPr>
      <w:r w:rsidRPr="007C1B0A">
        <w:t xml:space="preserve">    types: [</w:t>
      </w:r>
    </w:p>
    <w:p w14:paraId="485DA164" w14:textId="77777777" w:rsidR="00CF0DCF" w:rsidRPr="007C1B0A" w:rsidRDefault="00CF0DCF" w:rsidP="00CF0DCF">
      <w:pPr>
        <w:pStyle w:val="Kd"/>
      </w:pPr>
      <w:r w:rsidRPr="007C1B0A">
        <w:t xml:space="preserve">      'type:type',</w:t>
      </w:r>
    </w:p>
    <w:p w14:paraId="4B056646" w14:textId="77777777" w:rsidR="00CF0DCF" w:rsidRPr="007C1B0A" w:rsidRDefault="00CF0DCF" w:rsidP="00CF0DCF">
      <w:pPr>
        <w:pStyle w:val="Kd"/>
      </w:pPr>
      <w:r w:rsidRPr="007C1B0A">
        <w:t xml:space="preserve">      't:timestamp:ms',</w:t>
      </w:r>
    </w:p>
    <w:p w14:paraId="29316951" w14:textId="77777777" w:rsidR="00CF0DCF" w:rsidRPr="007C1B0A" w:rsidRDefault="00CF0DCF" w:rsidP="00CF0DCF">
      <w:pPr>
        <w:pStyle w:val="Kd"/>
      </w:pPr>
      <w:r w:rsidRPr="007C1B0A">
        <w:t xml:space="preserve">      'xIntegral:integer',</w:t>
      </w:r>
    </w:p>
    <w:p w14:paraId="67A212C1" w14:textId="77777777" w:rsidR="00CF0DCF" w:rsidRPr="007C1B0A" w:rsidRDefault="00CF0DCF" w:rsidP="00CF0DCF">
      <w:pPr>
        <w:pStyle w:val="Kd"/>
      </w:pPr>
      <w:r w:rsidRPr="007C1B0A">
        <w:t xml:space="preserve">      'xFraction:integer',</w:t>
      </w:r>
    </w:p>
    <w:p w14:paraId="4FB65725" w14:textId="77777777" w:rsidR="00CF0DCF" w:rsidRPr="007C1B0A" w:rsidRDefault="00CF0DCF" w:rsidP="00CF0DCF">
      <w:pPr>
        <w:pStyle w:val="Kd"/>
      </w:pPr>
      <w:r w:rsidRPr="007C1B0A">
        <w:t xml:space="preserve">      'yIntegral:integer',</w:t>
      </w:r>
    </w:p>
    <w:p w14:paraId="213A08E6" w14:textId="77777777" w:rsidR="00CF0DCF" w:rsidRPr="007C1B0A" w:rsidRDefault="00CF0DCF" w:rsidP="00CF0DCF">
      <w:pPr>
        <w:pStyle w:val="Kd"/>
      </w:pPr>
      <w:r w:rsidRPr="007C1B0A">
        <w:t xml:space="preserve">      'yFraction:integer',</w:t>
      </w:r>
    </w:p>
    <w:p w14:paraId="4A742CF5" w14:textId="77777777" w:rsidR="00CF0DCF" w:rsidRPr="007C1B0A" w:rsidRDefault="00CF0DCF" w:rsidP="00CF0DCF">
      <w:pPr>
        <w:pStyle w:val="Kd"/>
      </w:pPr>
      <w:r w:rsidRPr="007C1B0A">
        <w:t xml:space="preserve">      'rootX:integer',</w:t>
      </w:r>
    </w:p>
    <w:p w14:paraId="65ED7ED4" w14:textId="77777777" w:rsidR="00CF0DCF" w:rsidRPr="007C1B0A" w:rsidRDefault="00CF0DCF" w:rsidP="00CF0DCF">
      <w:pPr>
        <w:pStyle w:val="Kd"/>
      </w:pPr>
      <w:r w:rsidRPr="007C1B0A">
        <w:t xml:space="preserve">      'rootY:integer',</w:t>
      </w:r>
    </w:p>
    <w:p w14:paraId="63278453" w14:textId="77777777" w:rsidR="00CF0DCF" w:rsidRPr="007C1B0A" w:rsidRDefault="00CF0DCF" w:rsidP="00CF0DCF">
      <w:pPr>
        <w:pStyle w:val="Kd"/>
      </w:pPr>
      <w:r w:rsidRPr="007C1B0A">
        <w:t xml:space="preserve">    ],</w:t>
      </w:r>
    </w:p>
    <w:p w14:paraId="7E0C40E9" w14:textId="77777777" w:rsidR="00CF0DCF" w:rsidRPr="007C1B0A" w:rsidRDefault="00CF0DCF" w:rsidP="00CF0DCF">
      <w:pPr>
        <w:pStyle w:val="Kd"/>
      </w:pPr>
      <w:r w:rsidRPr="007C1B0A">
        <w:t xml:space="preserve">    name: 'XinputRawTouchUpdate',</w:t>
      </w:r>
    </w:p>
    <w:p w14:paraId="372325E7" w14:textId="77777777" w:rsidR="00CF0DCF" w:rsidRPr="007C1B0A" w:rsidRDefault="00CF0DCF" w:rsidP="00CF0DCF">
      <w:pPr>
        <w:pStyle w:val="Kd"/>
      </w:pPr>
      <w:r w:rsidRPr="007C1B0A">
        <w:t xml:space="preserve">    description: 'Raw touch update event',</w:t>
      </w:r>
    </w:p>
    <w:p w14:paraId="5A71E11D" w14:textId="77777777" w:rsidR="00CF0DCF" w:rsidRPr="007C1B0A" w:rsidRDefault="00CF0DCF" w:rsidP="00CF0DCF">
      <w:pPr>
        <w:pStyle w:val="Kd"/>
      </w:pPr>
      <w:r w:rsidRPr="007C1B0A">
        <w:t xml:space="preserve">  },</w:t>
      </w:r>
    </w:p>
    <w:p w14:paraId="5DD5F957" w14:textId="77777777" w:rsidR="00CF0DCF" w:rsidRPr="007C1B0A" w:rsidRDefault="00CF0DCF" w:rsidP="00CF0DCF">
      <w:pPr>
        <w:pStyle w:val="Kd"/>
      </w:pPr>
    </w:p>
    <w:p w14:paraId="74CB5658" w14:textId="77777777" w:rsidR="00CF0DCF" w:rsidRPr="007C1B0A" w:rsidRDefault="00CF0DCF" w:rsidP="00CF0DCF">
      <w:pPr>
        <w:pStyle w:val="Kd"/>
      </w:pPr>
      <w:r w:rsidRPr="007C1B0A">
        <w:t xml:space="preserve">  TOUCH_END_EVENT_TYPE: {</w:t>
      </w:r>
    </w:p>
    <w:p w14:paraId="37BC62B5" w14:textId="77777777" w:rsidR="00CF0DCF" w:rsidRPr="007C1B0A" w:rsidRDefault="00CF0DCF" w:rsidP="00CF0DCF">
      <w:pPr>
        <w:pStyle w:val="Kd"/>
      </w:pPr>
      <w:r w:rsidRPr="007C1B0A">
        <w:t xml:space="preserve">    types: [</w:t>
      </w:r>
    </w:p>
    <w:p w14:paraId="51239398" w14:textId="77777777" w:rsidR="00CF0DCF" w:rsidRPr="007C1B0A" w:rsidRDefault="00CF0DCF" w:rsidP="00CF0DCF">
      <w:pPr>
        <w:pStyle w:val="Kd"/>
      </w:pPr>
      <w:r w:rsidRPr="007C1B0A">
        <w:t xml:space="preserve">      'type:type',</w:t>
      </w:r>
    </w:p>
    <w:p w14:paraId="5CE1FFE4" w14:textId="77777777" w:rsidR="00CF0DCF" w:rsidRPr="007C1B0A" w:rsidRDefault="00CF0DCF" w:rsidP="00CF0DCF">
      <w:pPr>
        <w:pStyle w:val="Kd"/>
      </w:pPr>
      <w:r w:rsidRPr="007C1B0A">
        <w:t xml:space="preserve">      't:timestamp:ms',</w:t>
      </w:r>
    </w:p>
    <w:p w14:paraId="6522A737" w14:textId="77777777" w:rsidR="00CF0DCF" w:rsidRPr="007C1B0A" w:rsidRDefault="00CF0DCF" w:rsidP="00CF0DCF">
      <w:pPr>
        <w:pStyle w:val="Kd"/>
      </w:pPr>
      <w:r w:rsidRPr="007C1B0A">
        <w:t xml:space="preserve">      'xIntegral:integer',</w:t>
      </w:r>
    </w:p>
    <w:p w14:paraId="7D75DD91" w14:textId="77777777" w:rsidR="00CF0DCF" w:rsidRPr="007C1B0A" w:rsidRDefault="00CF0DCF" w:rsidP="00CF0DCF">
      <w:pPr>
        <w:pStyle w:val="Kd"/>
      </w:pPr>
      <w:r w:rsidRPr="007C1B0A">
        <w:t xml:space="preserve">      'xFraction:integer',</w:t>
      </w:r>
    </w:p>
    <w:p w14:paraId="2DC1F5CB" w14:textId="77777777" w:rsidR="00CF0DCF" w:rsidRPr="007C1B0A" w:rsidRDefault="00CF0DCF" w:rsidP="00CF0DCF">
      <w:pPr>
        <w:pStyle w:val="Kd"/>
      </w:pPr>
      <w:r w:rsidRPr="007C1B0A">
        <w:t xml:space="preserve">      'yIntegral:integer',</w:t>
      </w:r>
    </w:p>
    <w:p w14:paraId="04FF38CD" w14:textId="77777777" w:rsidR="00CF0DCF" w:rsidRPr="007C1B0A" w:rsidRDefault="00CF0DCF" w:rsidP="00CF0DCF">
      <w:pPr>
        <w:pStyle w:val="Kd"/>
      </w:pPr>
      <w:r w:rsidRPr="007C1B0A">
        <w:t xml:space="preserve">      'yFraction:integer',</w:t>
      </w:r>
    </w:p>
    <w:p w14:paraId="4E32D1F6" w14:textId="77777777" w:rsidR="00CF0DCF" w:rsidRPr="007C1B0A" w:rsidRDefault="00CF0DCF" w:rsidP="00CF0DCF">
      <w:pPr>
        <w:pStyle w:val="Kd"/>
      </w:pPr>
      <w:r w:rsidRPr="007C1B0A">
        <w:t xml:space="preserve">      'rootX:integer',</w:t>
      </w:r>
    </w:p>
    <w:p w14:paraId="0EAD9AC5" w14:textId="77777777" w:rsidR="00CF0DCF" w:rsidRPr="007C1B0A" w:rsidRDefault="00CF0DCF" w:rsidP="00CF0DCF">
      <w:pPr>
        <w:pStyle w:val="Kd"/>
      </w:pPr>
      <w:r w:rsidRPr="007C1B0A">
        <w:t xml:space="preserve">      'rootY:integer',</w:t>
      </w:r>
    </w:p>
    <w:p w14:paraId="35172739" w14:textId="77777777" w:rsidR="00CF0DCF" w:rsidRPr="007C1B0A" w:rsidRDefault="00CF0DCF" w:rsidP="00CF0DCF">
      <w:pPr>
        <w:pStyle w:val="Kd"/>
      </w:pPr>
      <w:r w:rsidRPr="007C1B0A">
        <w:t xml:space="preserve">    ],</w:t>
      </w:r>
    </w:p>
    <w:p w14:paraId="54487D43" w14:textId="77777777" w:rsidR="00CF0DCF" w:rsidRPr="007C1B0A" w:rsidRDefault="00CF0DCF" w:rsidP="00CF0DCF">
      <w:pPr>
        <w:pStyle w:val="Kd"/>
      </w:pPr>
      <w:r w:rsidRPr="007C1B0A">
        <w:t xml:space="preserve">    name: 'XinputRawTouchEnd',</w:t>
      </w:r>
    </w:p>
    <w:p w14:paraId="7BFA5F15" w14:textId="77777777" w:rsidR="00CF0DCF" w:rsidRPr="007C1B0A" w:rsidRDefault="00CF0DCF" w:rsidP="00CF0DCF">
      <w:pPr>
        <w:pStyle w:val="Kd"/>
      </w:pPr>
      <w:r w:rsidRPr="007C1B0A">
        <w:t xml:space="preserve">    description: 'Raw touch end event',</w:t>
      </w:r>
    </w:p>
    <w:p w14:paraId="4F1EB079" w14:textId="77777777" w:rsidR="00CF0DCF" w:rsidRPr="007C1B0A" w:rsidRDefault="00CF0DCF" w:rsidP="00CF0DCF">
      <w:pPr>
        <w:pStyle w:val="Kd"/>
      </w:pPr>
      <w:r w:rsidRPr="007C1B0A">
        <w:t xml:space="preserve">  },</w:t>
      </w:r>
    </w:p>
    <w:p w14:paraId="6764F7EF" w14:textId="77777777" w:rsidR="00CF0DCF" w:rsidRPr="007C1B0A" w:rsidRDefault="00CF0DCF" w:rsidP="00CF0DCF">
      <w:pPr>
        <w:pStyle w:val="Kd"/>
      </w:pPr>
    </w:p>
    <w:p w14:paraId="27886DD5" w14:textId="77777777" w:rsidR="00CF0DCF" w:rsidRPr="007C1B0A" w:rsidRDefault="00CF0DCF" w:rsidP="00CF0DCF">
      <w:pPr>
        <w:pStyle w:val="Kd"/>
      </w:pPr>
      <w:r w:rsidRPr="007C1B0A">
        <w:t xml:space="preserve">  BUTTON_PRESS_EVENT_TYPE: {</w:t>
      </w:r>
    </w:p>
    <w:p w14:paraId="37EA4E55" w14:textId="77777777" w:rsidR="00CF0DCF" w:rsidRPr="007C1B0A" w:rsidRDefault="00CF0DCF" w:rsidP="00CF0DCF">
      <w:pPr>
        <w:pStyle w:val="Kd"/>
      </w:pPr>
      <w:r w:rsidRPr="007C1B0A">
        <w:t xml:space="preserve">    types: [</w:t>
      </w:r>
    </w:p>
    <w:p w14:paraId="32CBF76F" w14:textId="77777777" w:rsidR="00CF0DCF" w:rsidRPr="007C1B0A" w:rsidRDefault="00CF0DCF" w:rsidP="00CF0DCF">
      <w:pPr>
        <w:pStyle w:val="Kd"/>
      </w:pPr>
      <w:r w:rsidRPr="007C1B0A">
        <w:t xml:space="preserve">      'type:type',</w:t>
      </w:r>
    </w:p>
    <w:p w14:paraId="55E02E05" w14:textId="77777777" w:rsidR="00CF0DCF" w:rsidRPr="007C1B0A" w:rsidRDefault="00CF0DCF" w:rsidP="00CF0DCF">
      <w:pPr>
        <w:pStyle w:val="Kd"/>
      </w:pPr>
      <w:r w:rsidRPr="007C1B0A">
        <w:t xml:space="preserve">      't:timestamp:ms',</w:t>
      </w:r>
    </w:p>
    <w:p w14:paraId="145267B6" w14:textId="77777777" w:rsidR="00CF0DCF" w:rsidRPr="007C1B0A" w:rsidRDefault="00CF0DCF" w:rsidP="00CF0DCF">
      <w:pPr>
        <w:pStyle w:val="Kd"/>
      </w:pPr>
      <w:r w:rsidRPr="007C1B0A">
        <w:t xml:space="preserve">      'rootX:integer',</w:t>
      </w:r>
    </w:p>
    <w:p w14:paraId="38616831" w14:textId="77777777" w:rsidR="00CF0DCF" w:rsidRPr="007C1B0A" w:rsidRDefault="00CF0DCF" w:rsidP="00CF0DCF">
      <w:pPr>
        <w:pStyle w:val="Kd"/>
      </w:pPr>
      <w:r w:rsidRPr="007C1B0A">
        <w:t xml:space="preserve">      'rootY:integer',</w:t>
      </w:r>
    </w:p>
    <w:p w14:paraId="0BE6E6B0" w14:textId="77777777" w:rsidR="00CF0DCF" w:rsidRPr="007C1B0A" w:rsidRDefault="00CF0DCF" w:rsidP="00CF0DCF">
      <w:pPr>
        <w:pStyle w:val="Kd"/>
      </w:pPr>
      <w:r w:rsidRPr="007C1B0A">
        <w:t xml:space="preserve">      'detail:integer',</w:t>
      </w:r>
    </w:p>
    <w:p w14:paraId="342C9AF8" w14:textId="77777777" w:rsidR="00CF0DCF" w:rsidRPr="007C1B0A" w:rsidRDefault="00CF0DCF" w:rsidP="00CF0DCF">
      <w:pPr>
        <w:pStyle w:val="Kd"/>
      </w:pPr>
      <w:r w:rsidRPr="007C1B0A">
        <w:t xml:space="preserve">    ],</w:t>
      </w:r>
    </w:p>
    <w:p w14:paraId="2E41FC4E" w14:textId="77777777" w:rsidR="00CF0DCF" w:rsidRPr="007C1B0A" w:rsidRDefault="00CF0DCF" w:rsidP="00CF0DCF">
      <w:pPr>
        <w:pStyle w:val="Kd"/>
      </w:pPr>
      <w:r w:rsidRPr="007C1B0A">
        <w:t xml:space="preserve">    name: 'XinputRawButtonPress',</w:t>
      </w:r>
    </w:p>
    <w:p w14:paraId="3478F881" w14:textId="77777777" w:rsidR="00CF0DCF" w:rsidRPr="007C1B0A" w:rsidRDefault="00CF0DCF" w:rsidP="00CF0DCF">
      <w:pPr>
        <w:pStyle w:val="Kd"/>
      </w:pPr>
      <w:r w:rsidRPr="007C1B0A">
        <w:t xml:space="preserve">    description: 'Raw button press event',</w:t>
      </w:r>
    </w:p>
    <w:p w14:paraId="1FE2413C" w14:textId="77777777" w:rsidR="00CF0DCF" w:rsidRPr="007C1B0A" w:rsidRDefault="00CF0DCF" w:rsidP="00CF0DCF">
      <w:pPr>
        <w:pStyle w:val="Kd"/>
      </w:pPr>
      <w:r w:rsidRPr="007C1B0A">
        <w:t xml:space="preserve">  },</w:t>
      </w:r>
    </w:p>
    <w:p w14:paraId="45ED6281" w14:textId="77777777" w:rsidR="00CF0DCF" w:rsidRPr="007C1B0A" w:rsidRDefault="00CF0DCF" w:rsidP="00CF0DCF">
      <w:pPr>
        <w:pStyle w:val="Kd"/>
      </w:pPr>
    </w:p>
    <w:p w14:paraId="3EE8C22F" w14:textId="77777777" w:rsidR="00CF0DCF" w:rsidRPr="007C1B0A" w:rsidRDefault="00CF0DCF" w:rsidP="00CF0DCF">
      <w:pPr>
        <w:pStyle w:val="Kd"/>
      </w:pPr>
      <w:r w:rsidRPr="007C1B0A">
        <w:t xml:space="preserve">  BUTTON_RELEASE_EVENT_TYPE: {</w:t>
      </w:r>
    </w:p>
    <w:p w14:paraId="026E5E51" w14:textId="77777777" w:rsidR="00CF0DCF" w:rsidRPr="007C1B0A" w:rsidRDefault="00CF0DCF" w:rsidP="00CF0DCF">
      <w:pPr>
        <w:pStyle w:val="Kd"/>
      </w:pPr>
      <w:r w:rsidRPr="007C1B0A">
        <w:t xml:space="preserve">    types: [</w:t>
      </w:r>
    </w:p>
    <w:p w14:paraId="5F2509B6" w14:textId="77777777" w:rsidR="00CF0DCF" w:rsidRPr="007C1B0A" w:rsidRDefault="00CF0DCF" w:rsidP="00CF0DCF">
      <w:pPr>
        <w:pStyle w:val="Kd"/>
      </w:pPr>
      <w:r w:rsidRPr="007C1B0A">
        <w:t xml:space="preserve">      'type:type',</w:t>
      </w:r>
    </w:p>
    <w:p w14:paraId="2AF2857B" w14:textId="77777777" w:rsidR="00CF0DCF" w:rsidRPr="007C1B0A" w:rsidRDefault="00CF0DCF" w:rsidP="00CF0DCF">
      <w:pPr>
        <w:pStyle w:val="Kd"/>
      </w:pPr>
      <w:r w:rsidRPr="007C1B0A">
        <w:t xml:space="preserve">      't:timestamp:ms',</w:t>
      </w:r>
    </w:p>
    <w:p w14:paraId="34F77B8D" w14:textId="77777777" w:rsidR="00CF0DCF" w:rsidRPr="007C1B0A" w:rsidRDefault="00CF0DCF" w:rsidP="00CF0DCF">
      <w:pPr>
        <w:pStyle w:val="Kd"/>
      </w:pPr>
      <w:r w:rsidRPr="007C1B0A">
        <w:t xml:space="preserve">      'rootX:integer',</w:t>
      </w:r>
    </w:p>
    <w:p w14:paraId="154BAF16" w14:textId="77777777" w:rsidR="00CF0DCF" w:rsidRPr="007C1B0A" w:rsidRDefault="00CF0DCF" w:rsidP="00CF0DCF">
      <w:pPr>
        <w:pStyle w:val="Kd"/>
      </w:pPr>
      <w:r w:rsidRPr="007C1B0A">
        <w:t xml:space="preserve">      'rootY:integer',</w:t>
      </w:r>
    </w:p>
    <w:p w14:paraId="138890D3" w14:textId="77777777" w:rsidR="00CF0DCF" w:rsidRPr="007C1B0A" w:rsidRDefault="00CF0DCF" w:rsidP="00CF0DCF">
      <w:pPr>
        <w:pStyle w:val="Kd"/>
      </w:pPr>
      <w:r w:rsidRPr="007C1B0A">
        <w:lastRenderedPageBreak/>
        <w:t xml:space="preserve">      'detail:integer',</w:t>
      </w:r>
    </w:p>
    <w:p w14:paraId="79289A1C" w14:textId="77777777" w:rsidR="00CF0DCF" w:rsidRPr="007C1B0A" w:rsidRDefault="00CF0DCF" w:rsidP="00CF0DCF">
      <w:pPr>
        <w:pStyle w:val="Kd"/>
      </w:pPr>
      <w:r w:rsidRPr="007C1B0A">
        <w:t xml:space="preserve">    ],</w:t>
      </w:r>
    </w:p>
    <w:p w14:paraId="25AD0B80" w14:textId="77777777" w:rsidR="00CF0DCF" w:rsidRPr="007C1B0A" w:rsidRDefault="00CF0DCF" w:rsidP="00CF0DCF">
      <w:pPr>
        <w:pStyle w:val="Kd"/>
      </w:pPr>
      <w:r w:rsidRPr="007C1B0A">
        <w:t xml:space="preserve">    name: 'XinputRawButtonRelease',</w:t>
      </w:r>
    </w:p>
    <w:p w14:paraId="7A9EF38E" w14:textId="77777777" w:rsidR="00CF0DCF" w:rsidRPr="007C1B0A" w:rsidRDefault="00CF0DCF" w:rsidP="00CF0DCF">
      <w:pPr>
        <w:pStyle w:val="Kd"/>
      </w:pPr>
      <w:r w:rsidRPr="007C1B0A">
        <w:t xml:space="preserve">    description: 'Raw button release event',</w:t>
      </w:r>
    </w:p>
    <w:p w14:paraId="3EF2886B" w14:textId="77777777" w:rsidR="00CF0DCF" w:rsidRPr="007C1B0A" w:rsidRDefault="00CF0DCF" w:rsidP="00CF0DCF">
      <w:pPr>
        <w:pStyle w:val="Kd"/>
      </w:pPr>
      <w:r w:rsidRPr="007C1B0A">
        <w:t xml:space="preserve">  },</w:t>
      </w:r>
    </w:p>
    <w:p w14:paraId="79685832" w14:textId="77777777" w:rsidR="00CF0DCF" w:rsidRPr="007C1B0A" w:rsidRDefault="00CF0DCF" w:rsidP="00CF0DCF">
      <w:pPr>
        <w:pStyle w:val="Kd"/>
      </w:pPr>
    </w:p>
    <w:p w14:paraId="330C6283" w14:textId="77777777" w:rsidR="00CF0DCF" w:rsidRPr="007C1B0A" w:rsidRDefault="00CF0DCF" w:rsidP="00CF0DCF">
      <w:pPr>
        <w:pStyle w:val="Kd"/>
      </w:pPr>
      <w:r w:rsidRPr="007C1B0A">
        <w:t xml:space="preserve">  METADATA_CHANGED_EVENT_TYPE: {</w:t>
      </w:r>
    </w:p>
    <w:p w14:paraId="7D2C083D" w14:textId="77777777" w:rsidR="00CF0DCF" w:rsidRPr="007C1B0A" w:rsidRDefault="00CF0DCF" w:rsidP="00CF0DCF">
      <w:pPr>
        <w:pStyle w:val="Kd"/>
      </w:pPr>
      <w:r w:rsidRPr="007C1B0A">
        <w:t xml:space="preserve">    types: [</w:t>
      </w:r>
    </w:p>
    <w:p w14:paraId="1D450566" w14:textId="77777777" w:rsidR="00CF0DCF" w:rsidRPr="007C1B0A" w:rsidRDefault="00CF0DCF" w:rsidP="00CF0DCF">
      <w:pPr>
        <w:pStyle w:val="Kd"/>
      </w:pPr>
      <w:r w:rsidRPr="007C1B0A">
        <w:t xml:space="preserve">      'type:type',</w:t>
      </w:r>
    </w:p>
    <w:p w14:paraId="7BECC9A1" w14:textId="77777777" w:rsidR="00CF0DCF" w:rsidRPr="007C1B0A" w:rsidRDefault="00CF0DCF" w:rsidP="00CF0DCF">
      <w:pPr>
        <w:pStyle w:val="Kd"/>
      </w:pPr>
      <w:r w:rsidRPr="007C1B0A">
        <w:t xml:space="preserve">      't:timestamp:ms',</w:t>
      </w:r>
    </w:p>
    <w:p w14:paraId="460032CE" w14:textId="77777777" w:rsidR="00CF0DCF" w:rsidRPr="007C1B0A" w:rsidRDefault="00CF0DCF" w:rsidP="00CF0DCF">
      <w:pPr>
        <w:pStyle w:val="Kd"/>
      </w:pPr>
      <w:r w:rsidRPr="007C1B0A">
        <w:t xml:space="preserve">      'metadata:object',</w:t>
      </w:r>
    </w:p>
    <w:p w14:paraId="10A9D27E" w14:textId="77777777" w:rsidR="00CF0DCF" w:rsidRPr="007C1B0A" w:rsidRDefault="00CF0DCF" w:rsidP="00CF0DCF">
      <w:pPr>
        <w:pStyle w:val="Kd"/>
      </w:pPr>
      <w:r w:rsidRPr="007C1B0A">
        <w:t xml:space="preserve">    ],</w:t>
      </w:r>
    </w:p>
    <w:p w14:paraId="5DFCF474" w14:textId="77777777" w:rsidR="00CF0DCF" w:rsidRPr="007C1B0A" w:rsidRDefault="00CF0DCF" w:rsidP="00CF0DCF">
      <w:pPr>
        <w:pStyle w:val="Kd"/>
      </w:pPr>
      <w:r w:rsidRPr="007C1B0A">
        <w:t xml:space="preserve">    name: 'MetadataChangedEvent',</w:t>
      </w:r>
    </w:p>
    <w:p w14:paraId="4C3AE752" w14:textId="77777777" w:rsidR="00CF0DCF" w:rsidRPr="007C1B0A" w:rsidRDefault="00CF0DCF" w:rsidP="00CF0DCF">
      <w:pPr>
        <w:pStyle w:val="Kd"/>
      </w:pPr>
      <w:r w:rsidRPr="007C1B0A">
        <w:t xml:space="preserve">    description: 'Metadata changed event',</w:t>
      </w:r>
    </w:p>
    <w:p w14:paraId="0AC9252F" w14:textId="77777777" w:rsidR="00CF0DCF" w:rsidRPr="007C1B0A" w:rsidRDefault="00CF0DCF" w:rsidP="00CF0DCF">
      <w:pPr>
        <w:pStyle w:val="Kd"/>
      </w:pPr>
      <w:r w:rsidRPr="007C1B0A">
        <w:t xml:space="preserve">  },</w:t>
      </w:r>
    </w:p>
    <w:p w14:paraId="7D9FC970" w14:textId="61A4413B" w:rsidR="00B50CAA" w:rsidRPr="007C1B0A" w:rsidRDefault="00CF0DCF" w:rsidP="00CF0DCF">
      <w:pPr>
        <w:pStyle w:val="Kd"/>
      </w:pPr>
      <w:r w:rsidRPr="007C1B0A">
        <w:t>}</w:t>
      </w:r>
    </w:p>
    <w:sectPr w:rsidR="00B50CAA" w:rsidRPr="007C1B0A" w:rsidSect="00D23BFC">
      <w:headerReference w:type="even" r:id="rId19"/>
      <w:footerReference w:type="default" r:id="rId20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C5C66" w14:textId="77777777" w:rsidR="00241FF8" w:rsidRDefault="00241FF8">
      <w:r>
        <w:separator/>
      </w:r>
    </w:p>
  </w:endnote>
  <w:endnote w:type="continuationSeparator" w:id="0">
    <w:p w14:paraId="1C34418C" w14:textId="77777777" w:rsidR="00241FF8" w:rsidRDefault="00241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6ACE6" w14:textId="77777777" w:rsidR="009B2EED" w:rsidRDefault="009B2EED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7C728" w14:textId="77777777" w:rsidR="009B2EED" w:rsidRDefault="009B2EED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3E2ECB">
      <w:rPr>
        <w:rStyle w:val="Oldalszm"/>
        <w:noProof/>
      </w:rPr>
      <w:t>27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A50FB" w14:textId="77777777" w:rsidR="00241FF8" w:rsidRDefault="00241FF8">
      <w:r>
        <w:separator/>
      </w:r>
    </w:p>
  </w:footnote>
  <w:footnote w:type="continuationSeparator" w:id="0">
    <w:p w14:paraId="2776B75C" w14:textId="77777777" w:rsidR="00241FF8" w:rsidRDefault="00241F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DC4B" w14:textId="77777777" w:rsidR="009B2EED" w:rsidRDefault="009B2EED"/>
  <w:p w14:paraId="2C6DFBBE" w14:textId="77777777" w:rsidR="009B2EED" w:rsidRDefault="009B2EED"/>
  <w:p w14:paraId="125F8157" w14:textId="77777777" w:rsidR="009B2EED" w:rsidRDefault="009B2E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5A0B8A"/>
    <w:multiLevelType w:val="hybridMultilevel"/>
    <w:tmpl w:val="0CBE5952"/>
    <w:lvl w:ilvl="0" w:tplc="E81C16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56B0E8D"/>
    <w:multiLevelType w:val="hybridMultilevel"/>
    <w:tmpl w:val="CE6206CE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5EE0508"/>
    <w:multiLevelType w:val="multilevel"/>
    <w:tmpl w:val="418E4214"/>
    <w:numStyleLink w:val="tmutatszmozottlista"/>
  </w:abstractNum>
  <w:abstractNum w:abstractNumId="14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B815EAE"/>
    <w:multiLevelType w:val="hybridMultilevel"/>
    <w:tmpl w:val="F2BE24B8"/>
    <w:lvl w:ilvl="0" w:tplc="EFC285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C6E5B2E"/>
    <w:multiLevelType w:val="hybridMultilevel"/>
    <w:tmpl w:val="9C12F8FA"/>
    <w:lvl w:ilvl="0" w:tplc="96FEFF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0E522C8"/>
    <w:multiLevelType w:val="hybridMultilevel"/>
    <w:tmpl w:val="2A08D918"/>
    <w:lvl w:ilvl="0" w:tplc="EC0AE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00117D"/>
    <w:multiLevelType w:val="hybridMultilevel"/>
    <w:tmpl w:val="3DDCA656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FED54D7"/>
    <w:multiLevelType w:val="hybridMultilevel"/>
    <w:tmpl w:val="11461F9C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E3112C"/>
    <w:multiLevelType w:val="hybridMultilevel"/>
    <w:tmpl w:val="674E843A"/>
    <w:lvl w:ilvl="0" w:tplc="29C84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5B7191A"/>
    <w:multiLevelType w:val="hybridMultilevel"/>
    <w:tmpl w:val="9A844264"/>
    <w:lvl w:ilvl="0" w:tplc="E53E00A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9B8420B"/>
    <w:multiLevelType w:val="hybridMultilevel"/>
    <w:tmpl w:val="1F5432A8"/>
    <w:lvl w:ilvl="0" w:tplc="9B349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4B779E8"/>
    <w:multiLevelType w:val="hybridMultilevel"/>
    <w:tmpl w:val="A0D6B0CA"/>
    <w:lvl w:ilvl="0" w:tplc="9EB63A6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AC97E7D"/>
    <w:multiLevelType w:val="hybridMultilevel"/>
    <w:tmpl w:val="6DBE7BFE"/>
    <w:lvl w:ilvl="0" w:tplc="59A6CB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99C3B84"/>
    <w:multiLevelType w:val="multilevel"/>
    <w:tmpl w:val="B832CC64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737824344">
    <w:abstractNumId w:val="10"/>
  </w:num>
  <w:num w:numId="2" w16cid:durableId="1271746203">
    <w:abstractNumId w:val="33"/>
  </w:num>
  <w:num w:numId="3" w16cid:durableId="705910180">
    <w:abstractNumId w:val="14"/>
  </w:num>
  <w:num w:numId="4" w16cid:durableId="1580359097">
    <w:abstractNumId w:val="23"/>
  </w:num>
  <w:num w:numId="5" w16cid:durableId="831990388">
    <w:abstractNumId w:val="24"/>
  </w:num>
  <w:num w:numId="6" w16cid:durableId="657420776">
    <w:abstractNumId w:val="26"/>
  </w:num>
  <w:num w:numId="7" w16cid:durableId="688288866">
    <w:abstractNumId w:val="20"/>
  </w:num>
  <w:num w:numId="8" w16cid:durableId="2115321555">
    <w:abstractNumId w:val="13"/>
  </w:num>
  <w:num w:numId="9" w16cid:durableId="311830384">
    <w:abstractNumId w:val="21"/>
  </w:num>
  <w:num w:numId="10" w16cid:durableId="554052554">
    <w:abstractNumId w:val="34"/>
  </w:num>
  <w:num w:numId="11" w16cid:durableId="573974416">
    <w:abstractNumId w:val="22"/>
  </w:num>
  <w:num w:numId="12" w16cid:durableId="1542283281">
    <w:abstractNumId w:val="32"/>
  </w:num>
  <w:num w:numId="13" w16cid:durableId="426578083">
    <w:abstractNumId w:val="9"/>
  </w:num>
  <w:num w:numId="14" w16cid:durableId="653416815">
    <w:abstractNumId w:val="7"/>
  </w:num>
  <w:num w:numId="15" w16cid:durableId="367141981">
    <w:abstractNumId w:val="6"/>
  </w:num>
  <w:num w:numId="16" w16cid:durableId="957444004">
    <w:abstractNumId w:val="5"/>
  </w:num>
  <w:num w:numId="17" w16cid:durableId="1042709837">
    <w:abstractNumId w:val="4"/>
  </w:num>
  <w:num w:numId="18" w16cid:durableId="1366783835">
    <w:abstractNumId w:val="8"/>
  </w:num>
  <w:num w:numId="19" w16cid:durableId="351687773">
    <w:abstractNumId w:val="3"/>
  </w:num>
  <w:num w:numId="20" w16cid:durableId="946813913">
    <w:abstractNumId w:val="2"/>
  </w:num>
  <w:num w:numId="21" w16cid:durableId="557474478">
    <w:abstractNumId w:val="1"/>
  </w:num>
  <w:num w:numId="22" w16cid:durableId="1176118798">
    <w:abstractNumId w:val="0"/>
  </w:num>
  <w:num w:numId="23" w16cid:durableId="1669282273">
    <w:abstractNumId w:val="11"/>
  </w:num>
  <w:num w:numId="24" w16cid:durableId="1355304027">
    <w:abstractNumId w:val="19"/>
  </w:num>
  <w:num w:numId="25" w16cid:durableId="1639990617">
    <w:abstractNumId w:val="12"/>
  </w:num>
  <w:num w:numId="26" w16cid:durableId="1179662812">
    <w:abstractNumId w:val="18"/>
  </w:num>
  <w:num w:numId="27" w16cid:durableId="2083288758">
    <w:abstractNumId w:val="30"/>
  </w:num>
  <w:num w:numId="28" w16cid:durableId="666322680">
    <w:abstractNumId w:val="29"/>
  </w:num>
  <w:num w:numId="29" w16cid:durableId="373581707">
    <w:abstractNumId w:val="31"/>
  </w:num>
  <w:num w:numId="30" w16cid:durableId="1322999636">
    <w:abstractNumId w:val="25"/>
  </w:num>
  <w:num w:numId="31" w16cid:durableId="229191628">
    <w:abstractNumId w:val="16"/>
  </w:num>
  <w:num w:numId="32" w16cid:durableId="699008940">
    <w:abstractNumId w:val="17"/>
  </w:num>
  <w:num w:numId="33" w16cid:durableId="1767726749">
    <w:abstractNumId w:val="27"/>
  </w:num>
  <w:num w:numId="34" w16cid:durableId="1561670097">
    <w:abstractNumId w:val="28"/>
  </w:num>
  <w:num w:numId="35" w16cid:durableId="1019501016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CAA"/>
    <w:rsid w:val="00000BC1"/>
    <w:rsid w:val="0000193C"/>
    <w:rsid w:val="000051C2"/>
    <w:rsid w:val="00005A70"/>
    <w:rsid w:val="000062F4"/>
    <w:rsid w:val="00006517"/>
    <w:rsid w:val="00007342"/>
    <w:rsid w:val="0001192F"/>
    <w:rsid w:val="00012189"/>
    <w:rsid w:val="00013636"/>
    <w:rsid w:val="00015D4A"/>
    <w:rsid w:val="00024173"/>
    <w:rsid w:val="000241C5"/>
    <w:rsid w:val="000241CD"/>
    <w:rsid w:val="00025D36"/>
    <w:rsid w:val="00025DDD"/>
    <w:rsid w:val="00030230"/>
    <w:rsid w:val="0003143C"/>
    <w:rsid w:val="0003268E"/>
    <w:rsid w:val="00033F69"/>
    <w:rsid w:val="00035C44"/>
    <w:rsid w:val="0003623B"/>
    <w:rsid w:val="00042A96"/>
    <w:rsid w:val="00042DA5"/>
    <w:rsid w:val="00043DDB"/>
    <w:rsid w:val="000446C2"/>
    <w:rsid w:val="0004540F"/>
    <w:rsid w:val="00046692"/>
    <w:rsid w:val="00051DFC"/>
    <w:rsid w:val="00053F68"/>
    <w:rsid w:val="00055266"/>
    <w:rsid w:val="00056415"/>
    <w:rsid w:val="00060149"/>
    <w:rsid w:val="0006306E"/>
    <w:rsid w:val="00063825"/>
    <w:rsid w:val="00063968"/>
    <w:rsid w:val="000658DE"/>
    <w:rsid w:val="000671C6"/>
    <w:rsid w:val="000679D4"/>
    <w:rsid w:val="00067FEE"/>
    <w:rsid w:val="000714B8"/>
    <w:rsid w:val="0007675B"/>
    <w:rsid w:val="00077EE5"/>
    <w:rsid w:val="000816BF"/>
    <w:rsid w:val="0009009F"/>
    <w:rsid w:val="00092D76"/>
    <w:rsid w:val="000941A4"/>
    <w:rsid w:val="00094843"/>
    <w:rsid w:val="00096596"/>
    <w:rsid w:val="0009680E"/>
    <w:rsid w:val="000968FF"/>
    <w:rsid w:val="00096A5B"/>
    <w:rsid w:val="000971B5"/>
    <w:rsid w:val="000A1BDA"/>
    <w:rsid w:val="000A2BD9"/>
    <w:rsid w:val="000A3B32"/>
    <w:rsid w:val="000A7483"/>
    <w:rsid w:val="000A7DC7"/>
    <w:rsid w:val="000B0588"/>
    <w:rsid w:val="000B158A"/>
    <w:rsid w:val="000B1CEE"/>
    <w:rsid w:val="000B238F"/>
    <w:rsid w:val="000B2611"/>
    <w:rsid w:val="000B2C8D"/>
    <w:rsid w:val="000B3058"/>
    <w:rsid w:val="000B3B44"/>
    <w:rsid w:val="000B4C72"/>
    <w:rsid w:val="000B5382"/>
    <w:rsid w:val="000B53E0"/>
    <w:rsid w:val="000B615D"/>
    <w:rsid w:val="000B6CE0"/>
    <w:rsid w:val="000C0455"/>
    <w:rsid w:val="000C0CC7"/>
    <w:rsid w:val="000C183B"/>
    <w:rsid w:val="000C18DF"/>
    <w:rsid w:val="000C18E5"/>
    <w:rsid w:val="000C3972"/>
    <w:rsid w:val="000C4F90"/>
    <w:rsid w:val="000C5135"/>
    <w:rsid w:val="000C5B55"/>
    <w:rsid w:val="000C64D7"/>
    <w:rsid w:val="000C6B03"/>
    <w:rsid w:val="000C6DCA"/>
    <w:rsid w:val="000C6E2F"/>
    <w:rsid w:val="000C6E5F"/>
    <w:rsid w:val="000D266F"/>
    <w:rsid w:val="000D2BA8"/>
    <w:rsid w:val="000D48DF"/>
    <w:rsid w:val="000D5713"/>
    <w:rsid w:val="000D5ACC"/>
    <w:rsid w:val="000E01B7"/>
    <w:rsid w:val="000E749E"/>
    <w:rsid w:val="000F3EA7"/>
    <w:rsid w:val="000F3F0D"/>
    <w:rsid w:val="000F4BAD"/>
    <w:rsid w:val="000F6102"/>
    <w:rsid w:val="00110304"/>
    <w:rsid w:val="00115941"/>
    <w:rsid w:val="00117865"/>
    <w:rsid w:val="001215F2"/>
    <w:rsid w:val="00121C0D"/>
    <w:rsid w:val="00121FF3"/>
    <w:rsid w:val="00125123"/>
    <w:rsid w:val="00131C95"/>
    <w:rsid w:val="00136014"/>
    <w:rsid w:val="00141DEC"/>
    <w:rsid w:val="001443D1"/>
    <w:rsid w:val="00145877"/>
    <w:rsid w:val="00145D31"/>
    <w:rsid w:val="00146399"/>
    <w:rsid w:val="001468B5"/>
    <w:rsid w:val="00147F01"/>
    <w:rsid w:val="00151A98"/>
    <w:rsid w:val="001522F2"/>
    <w:rsid w:val="00153413"/>
    <w:rsid w:val="00153800"/>
    <w:rsid w:val="001560B5"/>
    <w:rsid w:val="0016072E"/>
    <w:rsid w:val="001637E0"/>
    <w:rsid w:val="0016771F"/>
    <w:rsid w:val="00171054"/>
    <w:rsid w:val="00171970"/>
    <w:rsid w:val="00172E08"/>
    <w:rsid w:val="001742F2"/>
    <w:rsid w:val="00175F79"/>
    <w:rsid w:val="0018244E"/>
    <w:rsid w:val="00183F1C"/>
    <w:rsid w:val="00187A1C"/>
    <w:rsid w:val="00191DB9"/>
    <w:rsid w:val="00193E75"/>
    <w:rsid w:val="00194956"/>
    <w:rsid w:val="00195461"/>
    <w:rsid w:val="00195600"/>
    <w:rsid w:val="00197B89"/>
    <w:rsid w:val="001A05A6"/>
    <w:rsid w:val="001A3AD4"/>
    <w:rsid w:val="001A4810"/>
    <w:rsid w:val="001A5352"/>
    <w:rsid w:val="001A57BC"/>
    <w:rsid w:val="001A7A4D"/>
    <w:rsid w:val="001B166B"/>
    <w:rsid w:val="001B2604"/>
    <w:rsid w:val="001B2766"/>
    <w:rsid w:val="001C0D5C"/>
    <w:rsid w:val="001C16F1"/>
    <w:rsid w:val="001C4F6E"/>
    <w:rsid w:val="001C65F2"/>
    <w:rsid w:val="001C667D"/>
    <w:rsid w:val="001D0303"/>
    <w:rsid w:val="001D33A6"/>
    <w:rsid w:val="001D43D4"/>
    <w:rsid w:val="001D60DA"/>
    <w:rsid w:val="001D6DF3"/>
    <w:rsid w:val="001E22AC"/>
    <w:rsid w:val="001E2461"/>
    <w:rsid w:val="001E2612"/>
    <w:rsid w:val="001E2D83"/>
    <w:rsid w:val="001E3C7F"/>
    <w:rsid w:val="001E4C15"/>
    <w:rsid w:val="001F26A1"/>
    <w:rsid w:val="001F3703"/>
    <w:rsid w:val="001F4B8F"/>
    <w:rsid w:val="001F50BE"/>
    <w:rsid w:val="001F5DEA"/>
    <w:rsid w:val="0020116D"/>
    <w:rsid w:val="00201185"/>
    <w:rsid w:val="00201F34"/>
    <w:rsid w:val="00202280"/>
    <w:rsid w:val="00203E00"/>
    <w:rsid w:val="0020459B"/>
    <w:rsid w:val="00207730"/>
    <w:rsid w:val="00207FE2"/>
    <w:rsid w:val="002102C3"/>
    <w:rsid w:val="0021099D"/>
    <w:rsid w:val="002113E2"/>
    <w:rsid w:val="00213DFC"/>
    <w:rsid w:val="00214ECF"/>
    <w:rsid w:val="00215238"/>
    <w:rsid w:val="00217DE7"/>
    <w:rsid w:val="002213DD"/>
    <w:rsid w:val="0022284A"/>
    <w:rsid w:val="00222BA0"/>
    <w:rsid w:val="00224869"/>
    <w:rsid w:val="00225A1F"/>
    <w:rsid w:val="00225F65"/>
    <w:rsid w:val="00227347"/>
    <w:rsid w:val="00230DA3"/>
    <w:rsid w:val="0023418F"/>
    <w:rsid w:val="00235A61"/>
    <w:rsid w:val="00241011"/>
    <w:rsid w:val="00241FF8"/>
    <w:rsid w:val="0024217A"/>
    <w:rsid w:val="00244EFE"/>
    <w:rsid w:val="00245C6E"/>
    <w:rsid w:val="00245D61"/>
    <w:rsid w:val="002543FB"/>
    <w:rsid w:val="00261052"/>
    <w:rsid w:val="002610BC"/>
    <w:rsid w:val="00261141"/>
    <w:rsid w:val="00261F64"/>
    <w:rsid w:val="00265F99"/>
    <w:rsid w:val="00266687"/>
    <w:rsid w:val="00267676"/>
    <w:rsid w:val="00267677"/>
    <w:rsid w:val="00272A5B"/>
    <w:rsid w:val="002738F2"/>
    <w:rsid w:val="0028071C"/>
    <w:rsid w:val="00281E78"/>
    <w:rsid w:val="00282BB6"/>
    <w:rsid w:val="00283C8F"/>
    <w:rsid w:val="002841F9"/>
    <w:rsid w:val="0028598C"/>
    <w:rsid w:val="0028668F"/>
    <w:rsid w:val="00286B66"/>
    <w:rsid w:val="002905F7"/>
    <w:rsid w:val="00291026"/>
    <w:rsid w:val="0029160F"/>
    <w:rsid w:val="002918EE"/>
    <w:rsid w:val="00292095"/>
    <w:rsid w:val="002928A3"/>
    <w:rsid w:val="002931DC"/>
    <w:rsid w:val="0029434C"/>
    <w:rsid w:val="0029435A"/>
    <w:rsid w:val="002959D9"/>
    <w:rsid w:val="00295EC6"/>
    <w:rsid w:val="00297A58"/>
    <w:rsid w:val="00297F4B"/>
    <w:rsid w:val="002A04AE"/>
    <w:rsid w:val="002A1386"/>
    <w:rsid w:val="002A1F1A"/>
    <w:rsid w:val="002A4BFC"/>
    <w:rsid w:val="002A6F2A"/>
    <w:rsid w:val="002B175A"/>
    <w:rsid w:val="002B1951"/>
    <w:rsid w:val="002B5929"/>
    <w:rsid w:val="002B7F2C"/>
    <w:rsid w:val="002C16A8"/>
    <w:rsid w:val="002C2979"/>
    <w:rsid w:val="002C2E54"/>
    <w:rsid w:val="002C3A56"/>
    <w:rsid w:val="002D0621"/>
    <w:rsid w:val="002D260E"/>
    <w:rsid w:val="002D2B22"/>
    <w:rsid w:val="002D2BBD"/>
    <w:rsid w:val="002D2C06"/>
    <w:rsid w:val="002D3031"/>
    <w:rsid w:val="002D5953"/>
    <w:rsid w:val="002D6730"/>
    <w:rsid w:val="002D6BCD"/>
    <w:rsid w:val="002D7DA9"/>
    <w:rsid w:val="002E08E1"/>
    <w:rsid w:val="002E1D2A"/>
    <w:rsid w:val="002E27A0"/>
    <w:rsid w:val="002E3EA3"/>
    <w:rsid w:val="002E5296"/>
    <w:rsid w:val="002E6CB8"/>
    <w:rsid w:val="002E6EE9"/>
    <w:rsid w:val="002E718F"/>
    <w:rsid w:val="002F153F"/>
    <w:rsid w:val="002F2EFB"/>
    <w:rsid w:val="002F3DA3"/>
    <w:rsid w:val="002F5E56"/>
    <w:rsid w:val="0030143A"/>
    <w:rsid w:val="00301E59"/>
    <w:rsid w:val="00302BB3"/>
    <w:rsid w:val="0030550C"/>
    <w:rsid w:val="0030579D"/>
    <w:rsid w:val="00305E08"/>
    <w:rsid w:val="003068AA"/>
    <w:rsid w:val="003075DB"/>
    <w:rsid w:val="00310D26"/>
    <w:rsid w:val="00312186"/>
    <w:rsid w:val="00313013"/>
    <w:rsid w:val="00316F52"/>
    <w:rsid w:val="0032493D"/>
    <w:rsid w:val="00324DA3"/>
    <w:rsid w:val="00324EDD"/>
    <w:rsid w:val="003256B4"/>
    <w:rsid w:val="00325A02"/>
    <w:rsid w:val="003272D7"/>
    <w:rsid w:val="00330465"/>
    <w:rsid w:val="00330C9D"/>
    <w:rsid w:val="00332C4D"/>
    <w:rsid w:val="00334F41"/>
    <w:rsid w:val="00336E7D"/>
    <w:rsid w:val="00340671"/>
    <w:rsid w:val="00341118"/>
    <w:rsid w:val="003458F4"/>
    <w:rsid w:val="00345D09"/>
    <w:rsid w:val="00350AEC"/>
    <w:rsid w:val="00351B97"/>
    <w:rsid w:val="00351CDE"/>
    <w:rsid w:val="00353F89"/>
    <w:rsid w:val="00357E26"/>
    <w:rsid w:val="00360AC3"/>
    <w:rsid w:val="00363127"/>
    <w:rsid w:val="00363510"/>
    <w:rsid w:val="00364892"/>
    <w:rsid w:val="00365F03"/>
    <w:rsid w:val="0036658A"/>
    <w:rsid w:val="00366BA5"/>
    <w:rsid w:val="00371FC6"/>
    <w:rsid w:val="0037245E"/>
    <w:rsid w:val="003729F5"/>
    <w:rsid w:val="0037381F"/>
    <w:rsid w:val="00374C1E"/>
    <w:rsid w:val="00375BCD"/>
    <w:rsid w:val="0037782A"/>
    <w:rsid w:val="00383498"/>
    <w:rsid w:val="00383B90"/>
    <w:rsid w:val="00386457"/>
    <w:rsid w:val="00390843"/>
    <w:rsid w:val="00391D3F"/>
    <w:rsid w:val="00391DCC"/>
    <w:rsid w:val="00392401"/>
    <w:rsid w:val="003932D1"/>
    <w:rsid w:val="00393490"/>
    <w:rsid w:val="00395794"/>
    <w:rsid w:val="003A376E"/>
    <w:rsid w:val="003A40FA"/>
    <w:rsid w:val="003A4517"/>
    <w:rsid w:val="003A4CDB"/>
    <w:rsid w:val="003A527E"/>
    <w:rsid w:val="003A579B"/>
    <w:rsid w:val="003A67B1"/>
    <w:rsid w:val="003A72FA"/>
    <w:rsid w:val="003B4D80"/>
    <w:rsid w:val="003B57C4"/>
    <w:rsid w:val="003B6938"/>
    <w:rsid w:val="003B77D0"/>
    <w:rsid w:val="003B7977"/>
    <w:rsid w:val="003C289D"/>
    <w:rsid w:val="003C5EF1"/>
    <w:rsid w:val="003C60E6"/>
    <w:rsid w:val="003D0134"/>
    <w:rsid w:val="003D1D50"/>
    <w:rsid w:val="003D566A"/>
    <w:rsid w:val="003D71A6"/>
    <w:rsid w:val="003D7F9F"/>
    <w:rsid w:val="003E1D77"/>
    <w:rsid w:val="003E1DB0"/>
    <w:rsid w:val="003E2533"/>
    <w:rsid w:val="003E2ECB"/>
    <w:rsid w:val="003E2FC7"/>
    <w:rsid w:val="003E5A20"/>
    <w:rsid w:val="003E6229"/>
    <w:rsid w:val="003E623D"/>
    <w:rsid w:val="003E70B1"/>
    <w:rsid w:val="003F0510"/>
    <w:rsid w:val="003F2176"/>
    <w:rsid w:val="003F2F6F"/>
    <w:rsid w:val="003F3901"/>
    <w:rsid w:val="003F5425"/>
    <w:rsid w:val="004004A4"/>
    <w:rsid w:val="0040115F"/>
    <w:rsid w:val="0040148D"/>
    <w:rsid w:val="0040177C"/>
    <w:rsid w:val="00401A45"/>
    <w:rsid w:val="00405F2B"/>
    <w:rsid w:val="00410924"/>
    <w:rsid w:val="00411AF3"/>
    <w:rsid w:val="004122A7"/>
    <w:rsid w:val="0041265A"/>
    <w:rsid w:val="004137DB"/>
    <w:rsid w:val="0041551A"/>
    <w:rsid w:val="004175DE"/>
    <w:rsid w:val="00417F76"/>
    <w:rsid w:val="004200C9"/>
    <w:rsid w:val="00425C85"/>
    <w:rsid w:val="00425CA3"/>
    <w:rsid w:val="00430C47"/>
    <w:rsid w:val="00431B0A"/>
    <w:rsid w:val="004321AD"/>
    <w:rsid w:val="0043229D"/>
    <w:rsid w:val="00432B0C"/>
    <w:rsid w:val="00433B3C"/>
    <w:rsid w:val="004343F5"/>
    <w:rsid w:val="00437643"/>
    <w:rsid w:val="0044111C"/>
    <w:rsid w:val="004424A7"/>
    <w:rsid w:val="00444B68"/>
    <w:rsid w:val="00452301"/>
    <w:rsid w:val="004526EB"/>
    <w:rsid w:val="00453F3A"/>
    <w:rsid w:val="004563CE"/>
    <w:rsid w:val="00456AAB"/>
    <w:rsid w:val="00461130"/>
    <w:rsid w:val="00461CB6"/>
    <w:rsid w:val="00462818"/>
    <w:rsid w:val="00463191"/>
    <w:rsid w:val="00463BC0"/>
    <w:rsid w:val="00463EFD"/>
    <w:rsid w:val="00464377"/>
    <w:rsid w:val="00464A33"/>
    <w:rsid w:val="00464D84"/>
    <w:rsid w:val="004664C6"/>
    <w:rsid w:val="004674F1"/>
    <w:rsid w:val="004705F8"/>
    <w:rsid w:val="00470ACB"/>
    <w:rsid w:val="00472181"/>
    <w:rsid w:val="00473307"/>
    <w:rsid w:val="00476916"/>
    <w:rsid w:val="004777B4"/>
    <w:rsid w:val="00477873"/>
    <w:rsid w:val="0048395A"/>
    <w:rsid w:val="004851C7"/>
    <w:rsid w:val="004856F2"/>
    <w:rsid w:val="00485F1C"/>
    <w:rsid w:val="004869AB"/>
    <w:rsid w:val="004919C6"/>
    <w:rsid w:val="00491D1C"/>
    <w:rsid w:val="00494942"/>
    <w:rsid w:val="0049623B"/>
    <w:rsid w:val="004973B0"/>
    <w:rsid w:val="004A09DD"/>
    <w:rsid w:val="004A3FEE"/>
    <w:rsid w:val="004A66B6"/>
    <w:rsid w:val="004A7AF4"/>
    <w:rsid w:val="004B17AF"/>
    <w:rsid w:val="004B2051"/>
    <w:rsid w:val="004B2FC1"/>
    <w:rsid w:val="004B39BD"/>
    <w:rsid w:val="004B5EF8"/>
    <w:rsid w:val="004B6A70"/>
    <w:rsid w:val="004C18F2"/>
    <w:rsid w:val="004C1E14"/>
    <w:rsid w:val="004C277B"/>
    <w:rsid w:val="004C3D4C"/>
    <w:rsid w:val="004D0CF9"/>
    <w:rsid w:val="004D4F71"/>
    <w:rsid w:val="004D727A"/>
    <w:rsid w:val="004E3E47"/>
    <w:rsid w:val="004E50C5"/>
    <w:rsid w:val="004F24FE"/>
    <w:rsid w:val="004F2FEA"/>
    <w:rsid w:val="004F7990"/>
    <w:rsid w:val="004F7B07"/>
    <w:rsid w:val="004F7DE3"/>
    <w:rsid w:val="00500440"/>
    <w:rsid w:val="00500E5B"/>
    <w:rsid w:val="005011E7"/>
    <w:rsid w:val="00502557"/>
    <w:rsid w:val="00502632"/>
    <w:rsid w:val="00502A30"/>
    <w:rsid w:val="00502AC9"/>
    <w:rsid w:val="0050352B"/>
    <w:rsid w:val="0050469C"/>
    <w:rsid w:val="00507509"/>
    <w:rsid w:val="00512A9C"/>
    <w:rsid w:val="005132BC"/>
    <w:rsid w:val="005132F8"/>
    <w:rsid w:val="00520085"/>
    <w:rsid w:val="005203EB"/>
    <w:rsid w:val="005206BB"/>
    <w:rsid w:val="00520DBA"/>
    <w:rsid w:val="005218B1"/>
    <w:rsid w:val="00526A1B"/>
    <w:rsid w:val="005334AD"/>
    <w:rsid w:val="00534574"/>
    <w:rsid w:val="0053665C"/>
    <w:rsid w:val="00537F6D"/>
    <w:rsid w:val="005418C1"/>
    <w:rsid w:val="00542FE4"/>
    <w:rsid w:val="005447CA"/>
    <w:rsid w:val="00545D26"/>
    <w:rsid w:val="00545ED1"/>
    <w:rsid w:val="005477FB"/>
    <w:rsid w:val="00550984"/>
    <w:rsid w:val="0055194F"/>
    <w:rsid w:val="005524FC"/>
    <w:rsid w:val="00552BDE"/>
    <w:rsid w:val="0055654B"/>
    <w:rsid w:val="005570A4"/>
    <w:rsid w:val="00561688"/>
    <w:rsid w:val="00561E50"/>
    <w:rsid w:val="005626E1"/>
    <w:rsid w:val="00564535"/>
    <w:rsid w:val="00565D90"/>
    <w:rsid w:val="0057001B"/>
    <w:rsid w:val="00570D18"/>
    <w:rsid w:val="005713E3"/>
    <w:rsid w:val="00571547"/>
    <w:rsid w:val="00572B20"/>
    <w:rsid w:val="00573354"/>
    <w:rsid w:val="00576495"/>
    <w:rsid w:val="00580135"/>
    <w:rsid w:val="00581653"/>
    <w:rsid w:val="005826EB"/>
    <w:rsid w:val="005921FD"/>
    <w:rsid w:val="00592EFF"/>
    <w:rsid w:val="00593ACB"/>
    <w:rsid w:val="00597524"/>
    <w:rsid w:val="005A14DA"/>
    <w:rsid w:val="005A28F2"/>
    <w:rsid w:val="005A2DF0"/>
    <w:rsid w:val="005A3F72"/>
    <w:rsid w:val="005A44A4"/>
    <w:rsid w:val="005A45E5"/>
    <w:rsid w:val="005A666E"/>
    <w:rsid w:val="005B033E"/>
    <w:rsid w:val="005B19F8"/>
    <w:rsid w:val="005B24CD"/>
    <w:rsid w:val="005B3031"/>
    <w:rsid w:val="005B5F9C"/>
    <w:rsid w:val="005B6389"/>
    <w:rsid w:val="005C0F62"/>
    <w:rsid w:val="005C4186"/>
    <w:rsid w:val="005C51F1"/>
    <w:rsid w:val="005C56CB"/>
    <w:rsid w:val="005C6273"/>
    <w:rsid w:val="005C6953"/>
    <w:rsid w:val="005C71D2"/>
    <w:rsid w:val="005D0884"/>
    <w:rsid w:val="005D1AA9"/>
    <w:rsid w:val="005D3443"/>
    <w:rsid w:val="005D590D"/>
    <w:rsid w:val="005D7666"/>
    <w:rsid w:val="005E01E0"/>
    <w:rsid w:val="005E13A4"/>
    <w:rsid w:val="005F1AD1"/>
    <w:rsid w:val="005F368C"/>
    <w:rsid w:val="005F3EFE"/>
    <w:rsid w:val="005F4945"/>
    <w:rsid w:val="005F573C"/>
    <w:rsid w:val="00601E79"/>
    <w:rsid w:val="006032A2"/>
    <w:rsid w:val="006034C7"/>
    <w:rsid w:val="00604169"/>
    <w:rsid w:val="006052B7"/>
    <w:rsid w:val="00607482"/>
    <w:rsid w:val="00611BBD"/>
    <w:rsid w:val="0061708B"/>
    <w:rsid w:val="006174DE"/>
    <w:rsid w:val="0061777F"/>
    <w:rsid w:val="00617AE6"/>
    <w:rsid w:val="006211BD"/>
    <w:rsid w:val="0062185B"/>
    <w:rsid w:val="00624B17"/>
    <w:rsid w:val="00624E7E"/>
    <w:rsid w:val="006257D6"/>
    <w:rsid w:val="0062584F"/>
    <w:rsid w:val="0062633A"/>
    <w:rsid w:val="00630A92"/>
    <w:rsid w:val="00630BF9"/>
    <w:rsid w:val="00633275"/>
    <w:rsid w:val="0063585C"/>
    <w:rsid w:val="00636941"/>
    <w:rsid w:val="006401A5"/>
    <w:rsid w:val="00641018"/>
    <w:rsid w:val="00641363"/>
    <w:rsid w:val="006417A8"/>
    <w:rsid w:val="006439CD"/>
    <w:rsid w:val="006453BD"/>
    <w:rsid w:val="006459E6"/>
    <w:rsid w:val="006476FC"/>
    <w:rsid w:val="00647E9A"/>
    <w:rsid w:val="00650C7C"/>
    <w:rsid w:val="00651CAA"/>
    <w:rsid w:val="0065453F"/>
    <w:rsid w:val="006557AC"/>
    <w:rsid w:val="00656953"/>
    <w:rsid w:val="0066302C"/>
    <w:rsid w:val="00665527"/>
    <w:rsid w:val="00665BED"/>
    <w:rsid w:val="00670054"/>
    <w:rsid w:val="00670D30"/>
    <w:rsid w:val="00670DD5"/>
    <w:rsid w:val="00671829"/>
    <w:rsid w:val="006722F1"/>
    <w:rsid w:val="00675281"/>
    <w:rsid w:val="0067643F"/>
    <w:rsid w:val="00680AF5"/>
    <w:rsid w:val="00681E99"/>
    <w:rsid w:val="00687C26"/>
    <w:rsid w:val="0069141E"/>
    <w:rsid w:val="00692605"/>
    <w:rsid w:val="00693A74"/>
    <w:rsid w:val="006961CF"/>
    <w:rsid w:val="006A055F"/>
    <w:rsid w:val="006A0C09"/>
    <w:rsid w:val="006A1B7F"/>
    <w:rsid w:val="006A2EE6"/>
    <w:rsid w:val="006A3954"/>
    <w:rsid w:val="006A636A"/>
    <w:rsid w:val="006B05B4"/>
    <w:rsid w:val="006B2309"/>
    <w:rsid w:val="006B3E7D"/>
    <w:rsid w:val="006B4462"/>
    <w:rsid w:val="006B56F8"/>
    <w:rsid w:val="006B5B33"/>
    <w:rsid w:val="006B6448"/>
    <w:rsid w:val="006C03E5"/>
    <w:rsid w:val="006C16DA"/>
    <w:rsid w:val="006C7492"/>
    <w:rsid w:val="006C75C2"/>
    <w:rsid w:val="006C7D41"/>
    <w:rsid w:val="006C7F1C"/>
    <w:rsid w:val="006D0F9C"/>
    <w:rsid w:val="006D18E9"/>
    <w:rsid w:val="006D2910"/>
    <w:rsid w:val="006D338C"/>
    <w:rsid w:val="006D6170"/>
    <w:rsid w:val="006D73C9"/>
    <w:rsid w:val="006E0A9F"/>
    <w:rsid w:val="006E0FBD"/>
    <w:rsid w:val="006E25B4"/>
    <w:rsid w:val="006E3115"/>
    <w:rsid w:val="006E4E19"/>
    <w:rsid w:val="006E5552"/>
    <w:rsid w:val="006E587B"/>
    <w:rsid w:val="006E76B9"/>
    <w:rsid w:val="006F2A58"/>
    <w:rsid w:val="006F35E6"/>
    <w:rsid w:val="006F4619"/>
    <w:rsid w:val="006F512E"/>
    <w:rsid w:val="006F55D0"/>
    <w:rsid w:val="006F72E5"/>
    <w:rsid w:val="0070009A"/>
    <w:rsid w:val="00700E3A"/>
    <w:rsid w:val="00705942"/>
    <w:rsid w:val="00706E42"/>
    <w:rsid w:val="00707095"/>
    <w:rsid w:val="00710E17"/>
    <w:rsid w:val="007114F2"/>
    <w:rsid w:val="007123DE"/>
    <w:rsid w:val="00713CC3"/>
    <w:rsid w:val="00730B3C"/>
    <w:rsid w:val="0073259B"/>
    <w:rsid w:val="00740538"/>
    <w:rsid w:val="00740586"/>
    <w:rsid w:val="00740E30"/>
    <w:rsid w:val="007423EA"/>
    <w:rsid w:val="0075282F"/>
    <w:rsid w:val="00754E5E"/>
    <w:rsid w:val="00755374"/>
    <w:rsid w:val="00755792"/>
    <w:rsid w:val="00756D62"/>
    <w:rsid w:val="00757CEC"/>
    <w:rsid w:val="00761328"/>
    <w:rsid w:val="00767FBF"/>
    <w:rsid w:val="00771BC8"/>
    <w:rsid w:val="0077223A"/>
    <w:rsid w:val="0077251B"/>
    <w:rsid w:val="0077414B"/>
    <w:rsid w:val="00774213"/>
    <w:rsid w:val="00775502"/>
    <w:rsid w:val="00777D5C"/>
    <w:rsid w:val="00782AD8"/>
    <w:rsid w:val="00791983"/>
    <w:rsid w:val="00791A16"/>
    <w:rsid w:val="00794E1C"/>
    <w:rsid w:val="00795B7B"/>
    <w:rsid w:val="007974D8"/>
    <w:rsid w:val="007A0874"/>
    <w:rsid w:val="007A1E4F"/>
    <w:rsid w:val="007A5AF2"/>
    <w:rsid w:val="007B06DF"/>
    <w:rsid w:val="007B5A19"/>
    <w:rsid w:val="007B5CF7"/>
    <w:rsid w:val="007C1B0A"/>
    <w:rsid w:val="007C5BE6"/>
    <w:rsid w:val="007C660D"/>
    <w:rsid w:val="007C7278"/>
    <w:rsid w:val="007D4955"/>
    <w:rsid w:val="007D52D4"/>
    <w:rsid w:val="007D6702"/>
    <w:rsid w:val="007D70AD"/>
    <w:rsid w:val="007E1F9E"/>
    <w:rsid w:val="007E4DC2"/>
    <w:rsid w:val="007E4F4B"/>
    <w:rsid w:val="007E6C4D"/>
    <w:rsid w:val="007F1658"/>
    <w:rsid w:val="007F3485"/>
    <w:rsid w:val="007F3EA0"/>
    <w:rsid w:val="00800A3A"/>
    <w:rsid w:val="00801371"/>
    <w:rsid w:val="008029F5"/>
    <w:rsid w:val="00802D8F"/>
    <w:rsid w:val="00804C12"/>
    <w:rsid w:val="00805410"/>
    <w:rsid w:val="008058F3"/>
    <w:rsid w:val="00813F38"/>
    <w:rsid w:val="00814171"/>
    <w:rsid w:val="00814233"/>
    <w:rsid w:val="00816BCB"/>
    <w:rsid w:val="00822273"/>
    <w:rsid w:val="008227D1"/>
    <w:rsid w:val="008231B0"/>
    <w:rsid w:val="0082359B"/>
    <w:rsid w:val="00823724"/>
    <w:rsid w:val="00823986"/>
    <w:rsid w:val="008250ED"/>
    <w:rsid w:val="008254ED"/>
    <w:rsid w:val="008329CC"/>
    <w:rsid w:val="0083354F"/>
    <w:rsid w:val="008352F7"/>
    <w:rsid w:val="00836A13"/>
    <w:rsid w:val="00837638"/>
    <w:rsid w:val="0083773F"/>
    <w:rsid w:val="00840A07"/>
    <w:rsid w:val="00840ED7"/>
    <w:rsid w:val="008426F8"/>
    <w:rsid w:val="00842E01"/>
    <w:rsid w:val="00843159"/>
    <w:rsid w:val="00845E83"/>
    <w:rsid w:val="0084622A"/>
    <w:rsid w:val="00846E4A"/>
    <w:rsid w:val="00854BDC"/>
    <w:rsid w:val="00856411"/>
    <w:rsid w:val="00856450"/>
    <w:rsid w:val="00856BA1"/>
    <w:rsid w:val="00860B38"/>
    <w:rsid w:val="0086281A"/>
    <w:rsid w:val="00866B5E"/>
    <w:rsid w:val="00867B16"/>
    <w:rsid w:val="00871901"/>
    <w:rsid w:val="008738F0"/>
    <w:rsid w:val="00874DC1"/>
    <w:rsid w:val="00877820"/>
    <w:rsid w:val="008779BE"/>
    <w:rsid w:val="00877EF9"/>
    <w:rsid w:val="00881628"/>
    <w:rsid w:val="00882FCF"/>
    <w:rsid w:val="00884F07"/>
    <w:rsid w:val="0088640F"/>
    <w:rsid w:val="008868A8"/>
    <w:rsid w:val="00887715"/>
    <w:rsid w:val="0089224C"/>
    <w:rsid w:val="00896244"/>
    <w:rsid w:val="00896C83"/>
    <w:rsid w:val="00897886"/>
    <w:rsid w:val="008A32D5"/>
    <w:rsid w:val="008A3589"/>
    <w:rsid w:val="008A3762"/>
    <w:rsid w:val="008A37D7"/>
    <w:rsid w:val="008A4DB0"/>
    <w:rsid w:val="008A64DF"/>
    <w:rsid w:val="008A6C28"/>
    <w:rsid w:val="008B05BE"/>
    <w:rsid w:val="008B0E5F"/>
    <w:rsid w:val="008B44F9"/>
    <w:rsid w:val="008C14DE"/>
    <w:rsid w:val="008C19D4"/>
    <w:rsid w:val="008C33DC"/>
    <w:rsid w:val="008C342A"/>
    <w:rsid w:val="008C5682"/>
    <w:rsid w:val="008C6DD5"/>
    <w:rsid w:val="008D55D8"/>
    <w:rsid w:val="008D7126"/>
    <w:rsid w:val="008D7217"/>
    <w:rsid w:val="008E1A2F"/>
    <w:rsid w:val="008E223B"/>
    <w:rsid w:val="008E4561"/>
    <w:rsid w:val="008E45AE"/>
    <w:rsid w:val="008E4CFE"/>
    <w:rsid w:val="008E6816"/>
    <w:rsid w:val="008E7228"/>
    <w:rsid w:val="008E76ED"/>
    <w:rsid w:val="008F0951"/>
    <w:rsid w:val="008F209E"/>
    <w:rsid w:val="008F2737"/>
    <w:rsid w:val="009016BE"/>
    <w:rsid w:val="00904159"/>
    <w:rsid w:val="0090541F"/>
    <w:rsid w:val="009057CE"/>
    <w:rsid w:val="009074D8"/>
    <w:rsid w:val="00910C7A"/>
    <w:rsid w:val="009136E0"/>
    <w:rsid w:val="00915DAD"/>
    <w:rsid w:val="00917CBD"/>
    <w:rsid w:val="00922B57"/>
    <w:rsid w:val="0092367C"/>
    <w:rsid w:val="009236EE"/>
    <w:rsid w:val="00925696"/>
    <w:rsid w:val="00925C9C"/>
    <w:rsid w:val="00927AC5"/>
    <w:rsid w:val="009307DD"/>
    <w:rsid w:val="009308BA"/>
    <w:rsid w:val="0093249A"/>
    <w:rsid w:val="009329BD"/>
    <w:rsid w:val="00933C01"/>
    <w:rsid w:val="00935A88"/>
    <w:rsid w:val="009367F3"/>
    <w:rsid w:val="00937064"/>
    <w:rsid w:val="009377F8"/>
    <w:rsid w:val="00940CB1"/>
    <w:rsid w:val="00940CE1"/>
    <w:rsid w:val="009446E0"/>
    <w:rsid w:val="00945808"/>
    <w:rsid w:val="009541AF"/>
    <w:rsid w:val="00955408"/>
    <w:rsid w:val="00957CCB"/>
    <w:rsid w:val="009600AC"/>
    <w:rsid w:val="00964D86"/>
    <w:rsid w:val="00966C44"/>
    <w:rsid w:val="00971343"/>
    <w:rsid w:val="00972104"/>
    <w:rsid w:val="009730C4"/>
    <w:rsid w:val="00975057"/>
    <w:rsid w:val="0097562B"/>
    <w:rsid w:val="00976AEB"/>
    <w:rsid w:val="00977FBF"/>
    <w:rsid w:val="0098138B"/>
    <w:rsid w:val="009818D0"/>
    <w:rsid w:val="0098532E"/>
    <w:rsid w:val="00985DD6"/>
    <w:rsid w:val="00985F0B"/>
    <w:rsid w:val="0098640B"/>
    <w:rsid w:val="00986B77"/>
    <w:rsid w:val="00987B2B"/>
    <w:rsid w:val="009900EE"/>
    <w:rsid w:val="00990ACD"/>
    <w:rsid w:val="00991602"/>
    <w:rsid w:val="00991BAA"/>
    <w:rsid w:val="00996AB2"/>
    <w:rsid w:val="009A0916"/>
    <w:rsid w:val="009A39FD"/>
    <w:rsid w:val="009A504F"/>
    <w:rsid w:val="009A6F4B"/>
    <w:rsid w:val="009B1AB8"/>
    <w:rsid w:val="009B2EED"/>
    <w:rsid w:val="009B417A"/>
    <w:rsid w:val="009B4B6B"/>
    <w:rsid w:val="009B5ECC"/>
    <w:rsid w:val="009C01DB"/>
    <w:rsid w:val="009C1881"/>
    <w:rsid w:val="009C1C93"/>
    <w:rsid w:val="009C3E19"/>
    <w:rsid w:val="009C546C"/>
    <w:rsid w:val="009C5F9A"/>
    <w:rsid w:val="009D1AD4"/>
    <w:rsid w:val="009D2FD8"/>
    <w:rsid w:val="009D4F2D"/>
    <w:rsid w:val="009D53E4"/>
    <w:rsid w:val="009D5DE8"/>
    <w:rsid w:val="009D6082"/>
    <w:rsid w:val="009D7DA9"/>
    <w:rsid w:val="009E3726"/>
    <w:rsid w:val="009E59A4"/>
    <w:rsid w:val="009E6C82"/>
    <w:rsid w:val="009F4337"/>
    <w:rsid w:val="009F5093"/>
    <w:rsid w:val="009F5DE1"/>
    <w:rsid w:val="00A0035C"/>
    <w:rsid w:val="00A010DD"/>
    <w:rsid w:val="00A01E5A"/>
    <w:rsid w:val="00A027DB"/>
    <w:rsid w:val="00A034C8"/>
    <w:rsid w:val="00A048CA"/>
    <w:rsid w:val="00A04D51"/>
    <w:rsid w:val="00A1163A"/>
    <w:rsid w:val="00A12C9B"/>
    <w:rsid w:val="00A173BC"/>
    <w:rsid w:val="00A17A94"/>
    <w:rsid w:val="00A22113"/>
    <w:rsid w:val="00A23649"/>
    <w:rsid w:val="00A236DF"/>
    <w:rsid w:val="00A23AA4"/>
    <w:rsid w:val="00A25A39"/>
    <w:rsid w:val="00A27C29"/>
    <w:rsid w:val="00A319DF"/>
    <w:rsid w:val="00A31D46"/>
    <w:rsid w:val="00A34CBB"/>
    <w:rsid w:val="00A34DC4"/>
    <w:rsid w:val="00A35FFF"/>
    <w:rsid w:val="00A36440"/>
    <w:rsid w:val="00A3751A"/>
    <w:rsid w:val="00A37C71"/>
    <w:rsid w:val="00A40ED6"/>
    <w:rsid w:val="00A412C4"/>
    <w:rsid w:val="00A4249D"/>
    <w:rsid w:val="00A43525"/>
    <w:rsid w:val="00A43DD5"/>
    <w:rsid w:val="00A454B1"/>
    <w:rsid w:val="00A505C6"/>
    <w:rsid w:val="00A50F6A"/>
    <w:rsid w:val="00A5154A"/>
    <w:rsid w:val="00A51BB0"/>
    <w:rsid w:val="00A52566"/>
    <w:rsid w:val="00A52E3E"/>
    <w:rsid w:val="00A531AF"/>
    <w:rsid w:val="00A53AC9"/>
    <w:rsid w:val="00A557D3"/>
    <w:rsid w:val="00A57F77"/>
    <w:rsid w:val="00A60359"/>
    <w:rsid w:val="00A60F16"/>
    <w:rsid w:val="00A6116F"/>
    <w:rsid w:val="00A63539"/>
    <w:rsid w:val="00A63A9F"/>
    <w:rsid w:val="00A65216"/>
    <w:rsid w:val="00A66A37"/>
    <w:rsid w:val="00A67B7C"/>
    <w:rsid w:val="00A67D15"/>
    <w:rsid w:val="00A70529"/>
    <w:rsid w:val="00A73CB5"/>
    <w:rsid w:val="00A77857"/>
    <w:rsid w:val="00A7789F"/>
    <w:rsid w:val="00A77AF8"/>
    <w:rsid w:val="00A833CA"/>
    <w:rsid w:val="00A83BED"/>
    <w:rsid w:val="00A8638E"/>
    <w:rsid w:val="00A86D39"/>
    <w:rsid w:val="00A872AB"/>
    <w:rsid w:val="00A9147F"/>
    <w:rsid w:val="00A932B5"/>
    <w:rsid w:val="00A94EBD"/>
    <w:rsid w:val="00A95643"/>
    <w:rsid w:val="00A95B4A"/>
    <w:rsid w:val="00A97121"/>
    <w:rsid w:val="00A9757F"/>
    <w:rsid w:val="00A977FE"/>
    <w:rsid w:val="00AA2130"/>
    <w:rsid w:val="00AA4FE4"/>
    <w:rsid w:val="00AA7554"/>
    <w:rsid w:val="00AB00BE"/>
    <w:rsid w:val="00AB066E"/>
    <w:rsid w:val="00AB126C"/>
    <w:rsid w:val="00AB511F"/>
    <w:rsid w:val="00AB60BE"/>
    <w:rsid w:val="00AB647B"/>
    <w:rsid w:val="00AB68D4"/>
    <w:rsid w:val="00AC3745"/>
    <w:rsid w:val="00AC6F1A"/>
    <w:rsid w:val="00AC7B54"/>
    <w:rsid w:val="00AC7C49"/>
    <w:rsid w:val="00AD7184"/>
    <w:rsid w:val="00AD7542"/>
    <w:rsid w:val="00AD788F"/>
    <w:rsid w:val="00AE004E"/>
    <w:rsid w:val="00AE05C4"/>
    <w:rsid w:val="00AE0C9B"/>
    <w:rsid w:val="00AE3115"/>
    <w:rsid w:val="00AE5D42"/>
    <w:rsid w:val="00AE673C"/>
    <w:rsid w:val="00AF1092"/>
    <w:rsid w:val="00AF197B"/>
    <w:rsid w:val="00AF3F35"/>
    <w:rsid w:val="00AF5F22"/>
    <w:rsid w:val="00AF660D"/>
    <w:rsid w:val="00AF7772"/>
    <w:rsid w:val="00B03750"/>
    <w:rsid w:val="00B046A0"/>
    <w:rsid w:val="00B0500A"/>
    <w:rsid w:val="00B05A26"/>
    <w:rsid w:val="00B10498"/>
    <w:rsid w:val="00B1132E"/>
    <w:rsid w:val="00B1259D"/>
    <w:rsid w:val="00B13387"/>
    <w:rsid w:val="00B134D2"/>
    <w:rsid w:val="00B13FD0"/>
    <w:rsid w:val="00B14195"/>
    <w:rsid w:val="00B157D6"/>
    <w:rsid w:val="00B1595B"/>
    <w:rsid w:val="00B15D5C"/>
    <w:rsid w:val="00B163E2"/>
    <w:rsid w:val="00B16EF6"/>
    <w:rsid w:val="00B17FC5"/>
    <w:rsid w:val="00B20C81"/>
    <w:rsid w:val="00B212C4"/>
    <w:rsid w:val="00B25BEF"/>
    <w:rsid w:val="00B26F2F"/>
    <w:rsid w:val="00B321B8"/>
    <w:rsid w:val="00B337AC"/>
    <w:rsid w:val="00B35541"/>
    <w:rsid w:val="00B36A50"/>
    <w:rsid w:val="00B37795"/>
    <w:rsid w:val="00B37E92"/>
    <w:rsid w:val="00B4053D"/>
    <w:rsid w:val="00B4104A"/>
    <w:rsid w:val="00B42816"/>
    <w:rsid w:val="00B435F7"/>
    <w:rsid w:val="00B438A2"/>
    <w:rsid w:val="00B43D1C"/>
    <w:rsid w:val="00B47236"/>
    <w:rsid w:val="00B4787F"/>
    <w:rsid w:val="00B50924"/>
    <w:rsid w:val="00B50CAA"/>
    <w:rsid w:val="00B55E94"/>
    <w:rsid w:val="00B57541"/>
    <w:rsid w:val="00B60578"/>
    <w:rsid w:val="00B61502"/>
    <w:rsid w:val="00B62380"/>
    <w:rsid w:val="00B62742"/>
    <w:rsid w:val="00B640CC"/>
    <w:rsid w:val="00B72913"/>
    <w:rsid w:val="00B73433"/>
    <w:rsid w:val="00B73DBB"/>
    <w:rsid w:val="00B748FC"/>
    <w:rsid w:val="00B7770A"/>
    <w:rsid w:val="00B81463"/>
    <w:rsid w:val="00B844E7"/>
    <w:rsid w:val="00B85A24"/>
    <w:rsid w:val="00B87391"/>
    <w:rsid w:val="00B905E9"/>
    <w:rsid w:val="00B927E8"/>
    <w:rsid w:val="00B951CE"/>
    <w:rsid w:val="00B967FB"/>
    <w:rsid w:val="00B96880"/>
    <w:rsid w:val="00B979D6"/>
    <w:rsid w:val="00BA1EE4"/>
    <w:rsid w:val="00BA7153"/>
    <w:rsid w:val="00BB05A9"/>
    <w:rsid w:val="00BB1C0C"/>
    <w:rsid w:val="00BB20C7"/>
    <w:rsid w:val="00BB3C7A"/>
    <w:rsid w:val="00BB530E"/>
    <w:rsid w:val="00BB578B"/>
    <w:rsid w:val="00BB6040"/>
    <w:rsid w:val="00BB6B95"/>
    <w:rsid w:val="00BB7023"/>
    <w:rsid w:val="00BC0A8F"/>
    <w:rsid w:val="00BC1674"/>
    <w:rsid w:val="00BC3191"/>
    <w:rsid w:val="00BC374B"/>
    <w:rsid w:val="00BC7EDA"/>
    <w:rsid w:val="00BD00E4"/>
    <w:rsid w:val="00BD0B96"/>
    <w:rsid w:val="00BD0D6B"/>
    <w:rsid w:val="00BD1A5E"/>
    <w:rsid w:val="00BD490D"/>
    <w:rsid w:val="00BD66B4"/>
    <w:rsid w:val="00BD7406"/>
    <w:rsid w:val="00BD7E12"/>
    <w:rsid w:val="00BD7F4D"/>
    <w:rsid w:val="00BE3CED"/>
    <w:rsid w:val="00BF0D2A"/>
    <w:rsid w:val="00BF1FD9"/>
    <w:rsid w:val="00BF437E"/>
    <w:rsid w:val="00BF4DCE"/>
    <w:rsid w:val="00BF5118"/>
    <w:rsid w:val="00BF7B2B"/>
    <w:rsid w:val="00BF7C7E"/>
    <w:rsid w:val="00C00B3C"/>
    <w:rsid w:val="00C02804"/>
    <w:rsid w:val="00C06587"/>
    <w:rsid w:val="00C0699A"/>
    <w:rsid w:val="00C11897"/>
    <w:rsid w:val="00C12869"/>
    <w:rsid w:val="00C14569"/>
    <w:rsid w:val="00C1785F"/>
    <w:rsid w:val="00C1795D"/>
    <w:rsid w:val="00C17BC9"/>
    <w:rsid w:val="00C20174"/>
    <w:rsid w:val="00C21BFD"/>
    <w:rsid w:val="00C2686E"/>
    <w:rsid w:val="00C269F0"/>
    <w:rsid w:val="00C27DE5"/>
    <w:rsid w:val="00C30799"/>
    <w:rsid w:val="00C31260"/>
    <w:rsid w:val="00C31C2E"/>
    <w:rsid w:val="00C32AAC"/>
    <w:rsid w:val="00C32C2C"/>
    <w:rsid w:val="00C3343C"/>
    <w:rsid w:val="00C3574D"/>
    <w:rsid w:val="00C3592A"/>
    <w:rsid w:val="00C368A5"/>
    <w:rsid w:val="00C37475"/>
    <w:rsid w:val="00C37A59"/>
    <w:rsid w:val="00C41CFF"/>
    <w:rsid w:val="00C446A6"/>
    <w:rsid w:val="00C4749F"/>
    <w:rsid w:val="00C518EA"/>
    <w:rsid w:val="00C52435"/>
    <w:rsid w:val="00C53F92"/>
    <w:rsid w:val="00C549F5"/>
    <w:rsid w:val="00C61AD0"/>
    <w:rsid w:val="00C63C0A"/>
    <w:rsid w:val="00C64604"/>
    <w:rsid w:val="00C67360"/>
    <w:rsid w:val="00C720AE"/>
    <w:rsid w:val="00C73DEE"/>
    <w:rsid w:val="00C76C65"/>
    <w:rsid w:val="00C81BF6"/>
    <w:rsid w:val="00C81F63"/>
    <w:rsid w:val="00C87274"/>
    <w:rsid w:val="00C94815"/>
    <w:rsid w:val="00C964C0"/>
    <w:rsid w:val="00CA022F"/>
    <w:rsid w:val="00CA0DB3"/>
    <w:rsid w:val="00CA34ED"/>
    <w:rsid w:val="00CA3B6D"/>
    <w:rsid w:val="00CA4808"/>
    <w:rsid w:val="00CA5F4D"/>
    <w:rsid w:val="00CA6A2D"/>
    <w:rsid w:val="00CB129F"/>
    <w:rsid w:val="00CB20BF"/>
    <w:rsid w:val="00CB5371"/>
    <w:rsid w:val="00CC16AE"/>
    <w:rsid w:val="00CC1812"/>
    <w:rsid w:val="00CC1878"/>
    <w:rsid w:val="00CC2118"/>
    <w:rsid w:val="00CC23E1"/>
    <w:rsid w:val="00CC3355"/>
    <w:rsid w:val="00CC74B0"/>
    <w:rsid w:val="00CC7816"/>
    <w:rsid w:val="00CD130A"/>
    <w:rsid w:val="00CD1746"/>
    <w:rsid w:val="00CD3084"/>
    <w:rsid w:val="00CD330A"/>
    <w:rsid w:val="00CD5352"/>
    <w:rsid w:val="00CD6BA8"/>
    <w:rsid w:val="00CD75C5"/>
    <w:rsid w:val="00CE01AA"/>
    <w:rsid w:val="00CE2728"/>
    <w:rsid w:val="00CE2819"/>
    <w:rsid w:val="00CE2964"/>
    <w:rsid w:val="00CE476F"/>
    <w:rsid w:val="00CE47C3"/>
    <w:rsid w:val="00CE55B8"/>
    <w:rsid w:val="00CE5B2F"/>
    <w:rsid w:val="00CE750A"/>
    <w:rsid w:val="00CF0D86"/>
    <w:rsid w:val="00CF0DCF"/>
    <w:rsid w:val="00CF172C"/>
    <w:rsid w:val="00CF233A"/>
    <w:rsid w:val="00CF2661"/>
    <w:rsid w:val="00CF5B47"/>
    <w:rsid w:val="00D0046F"/>
    <w:rsid w:val="00D00D65"/>
    <w:rsid w:val="00D00DB8"/>
    <w:rsid w:val="00D03376"/>
    <w:rsid w:val="00D03B01"/>
    <w:rsid w:val="00D04570"/>
    <w:rsid w:val="00D046C6"/>
    <w:rsid w:val="00D04B73"/>
    <w:rsid w:val="00D07335"/>
    <w:rsid w:val="00D07885"/>
    <w:rsid w:val="00D103AD"/>
    <w:rsid w:val="00D11E1E"/>
    <w:rsid w:val="00D1632F"/>
    <w:rsid w:val="00D16CDD"/>
    <w:rsid w:val="00D22146"/>
    <w:rsid w:val="00D22B3E"/>
    <w:rsid w:val="00D23BFC"/>
    <w:rsid w:val="00D2459B"/>
    <w:rsid w:val="00D267E2"/>
    <w:rsid w:val="00D3099C"/>
    <w:rsid w:val="00D34743"/>
    <w:rsid w:val="00D3574C"/>
    <w:rsid w:val="00D36D37"/>
    <w:rsid w:val="00D373CA"/>
    <w:rsid w:val="00D37EC8"/>
    <w:rsid w:val="00D40613"/>
    <w:rsid w:val="00D40D70"/>
    <w:rsid w:val="00D429F2"/>
    <w:rsid w:val="00D44069"/>
    <w:rsid w:val="00D45931"/>
    <w:rsid w:val="00D45D60"/>
    <w:rsid w:val="00D53F5A"/>
    <w:rsid w:val="00D558C1"/>
    <w:rsid w:val="00D5594B"/>
    <w:rsid w:val="00D5657B"/>
    <w:rsid w:val="00D56FC0"/>
    <w:rsid w:val="00D57DCF"/>
    <w:rsid w:val="00D57F0E"/>
    <w:rsid w:val="00D6006E"/>
    <w:rsid w:val="00D60527"/>
    <w:rsid w:val="00D62C7F"/>
    <w:rsid w:val="00D64F1C"/>
    <w:rsid w:val="00D65A5C"/>
    <w:rsid w:val="00D6621B"/>
    <w:rsid w:val="00D66565"/>
    <w:rsid w:val="00D734B0"/>
    <w:rsid w:val="00D740B3"/>
    <w:rsid w:val="00D74B74"/>
    <w:rsid w:val="00D753EF"/>
    <w:rsid w:val="00D766D0"/>
    <w:rsid w:val="00D777FA"/>
    <w:rsid w:val="00D77870"/>
    <w:rsid w:val="00D81927"/>
    <w:rsid w:val="00D82885"/>
    <w:rsid w:val="00D845A6"/>
    <w:rsid w:val="00D84716"/>
    <w:rsid w:val="00D84839"/>
    <w:rsid w:val="00D85E10"/>
    <w:rsid w:val="00D869EB"/>
    <w:rsid w:val="00D92104"/>
    <w:rsid w:val="00D93CC6"/>
    <w:rsid w:val="00D93F6E"/>
    <w:rsid w:val="00D95E2C"/>
    <w:rsid w:val="00DA0612"/>
    <w:rsid w:val="00DA0746"/>
    <w:rsid w:val="00DA2298"/>
    <w:rsid w:val="00DA2AC7"/>
    <w:rsid w:val="00DA2ECB"/>
    <w:rsid w:val="00DA3AEB"/>
    <w:rsid w:val="00DA59D2"/>
    <w:rsid w:val="00DA7249"/>
    <w:rsid w:val="00DA769F"/>
    <w:rsid w:val="00DA790B"/>
    <w:rsid w:val="00DB3776"/>
    <w:rsid w:val="00DB77A0"/>
    <w:rsid w:val="00DB7F86"/>
    <w:rsid w:val="00DC0DDA"/>
    <w:rsid w:val="00DC26AB"/>
    <w:rsid w:val="00DC4562"/>
    <w:rsid w:val="00DC4887"/>
    <w:rsid w:val="00DD0304"/>
    <w:rsid w:val="00DD05B5"/>
    <w:rsid w:val="00DD10B8"/>
    <w:rsid w:val="00DD45D3"/>
    <w:rsid w:val="00DD5EB5"/>
    <w:rsid w:val="00DD6A58"/>
    <w:rsid w:val="00DD72D1"/>
    <w:rsid w:val="00DE05DB"/>
    <w:rsid w:val="00DE08CA"/>
    <w:rsid w:val="00DE3940"/>
    <w:rsid w:val="00DE4AC4"/>
    <w:rsid w:val="00DE6EF5"/>
    <w:rsid w:val="00DE7735"/>
    <w:rsid w:val="00DF1E19"/>
    <w:rsid w:val="00DF530A"/>
    <w:rsid w:val="00E00731"/>
    <w:rsid w:val="00E01457"/>
    <w:rsid w:val="00E03AC2"/>
    <w:rsid w:val="00E06FB3"/>
    <w:rsid w:val="00E070D1"/>
    <w:rsid w:val="00E07EE4"/>
    <w:rsid w:val="00E10AE2"/>
    <w:rsid w:val="00E1376B"/>
    <w:rsid w:val="00E13845"/>
    <w:rsid w:val="00E20536"/>
    <w:rsid w:val="00E31977"/>
    <w:rsid w:val="00E31AB8"/>
    <w:rsid w:val="00E33656"/>
    <w:rsid w:val="00E35089"/>
    <w:rsid w:val="00E35199"/>
    <w:rsid w:val="00E35282"/>
    <w:rsid w:val="00E40B9A"/>
    <w:rsid w:val="00E42F0D"/>
    <w:rsid w:val="00E43009"/>
    <w:rsid w:val="00E431FD"/>
    <w:rsid w:val="00E43260"/>
    <w:rsid w:val="00E46FD9"/>
    <w:rsid w:val="00E5076E"/>
    <w:rsid w:val="00E52037"/>
    <w:rsid w:val="00E52ECE"/>
    <w:rsid w:val="00E53EA2"/>
    <w:rsid w:val="00E55EF1"/>
    <w:rsid w:val="00E57B4E"/>
    <w:rsid w:val="00E614EE"/>
    <w:rsid w:val="00E639C9"/>
    <w:rsid w:val="00E67F1F"/>
    <w:rsid w:val="00E705AC"/>
    <w:rsid w:val="00E73C93"/>
    <w:rsid w:val="00E75E54"/>
    <w:rsid w:val="00E76F84"/>
    <w:rsid w:val="00E777CC"/>
    <w:rsid w:val="00E77EA1"/>
    <w:rsid w:val="00E8034B"/>
    <w:rsid w:val="00E809BF"/>
    <w:rsid w:val="00E81BDC"/>
    <w:rsid w:val="00E8385C"/>
    <w:rsid w:val="00E849B3"/>
    <w:rsid w:val="00E86A0C"/>
    <w:rsid w:val="00E87476"/>
    <w:rsid w:val="00E87FE3"/>
    <w:rsid w:val="00E907EC"/>
    <w:rsid w:val="00E91292"/>
    <w:rsid w:val="00E917B9"/>
    <w:rsid w:val="00E96330"/>
    <w:rsid w:val="00E969FA"/>
    <w:rsid w:val="00E96AF3"/>
    <w:rsid w:val="00E96B9F"/>
    <w:rsid w:val="00EA025A"/>
    <w:rsid w:val="00EA0643"/>
    <w:rsid w:val="00EA5B1B"/>
    <w:rsid w:val="00EA620B"/>
    <w:rsid w:val="00EA6938"/>
    <w:rsid w:val="00EA7060"/>
    <w:rsid w:val="00EB2D13"/>
    <w:rsid w:val="00EB2D92"/>
    <w:rsid w:val="00EB5CDF"/>
    <w:rsid w:val="00EB5E69"/>
    <w:rsid w:val="00EB6F82"/>
    <w:rsid w:val="00EB7099"/>
    <w:rsid w:val="00EC1718"/>
    <w:rsid w:val="00EC242D"/>
    <w:rsid w:val="00EC4390"/>
    <w:rsid w:val="00EC65C4"/>
    <w:rsid w:val="00ED22B9"/>
    <w:rsid w:val="00ED55C9"/>
    <w:rsid w:val="00ED5C46"/>
    <w:rsid w:val="00ED5E4E"/>
    <w:rsid w:val="00ED61E0"/>
    <w:rsid w:val="00ED6465"/>
    <w:rsid w:val="00ED7B65"/>
    <w:rsid w:val="00EE1A1F"/>
    <w:rsid w:val="00EE2264"/>
    <w:rsid w:val="00EE34CA"/>
    <w:rsid w:val="00EE38F7"/>
    <w:rsid w:val="00EE3A7C"/>
    <w:rsid w:val="00EE4A77"/>
    <w:rsid w:val="00EE7812"/>
    <w:rsid w:val="00EF08D9"/>
    <w:rsid w:val="00EF1025"/>
    <w:rsid w:val="00EF121C"/>
    <w:rsid w:val="00EF21D5"/>
    <w:rsid w:val="00EF2280"/>
    <w:rsid w:val="00EF22D8"/>
    <w:rsid w:val="00EF27B5"/>
    <w:rsid w:val="00EF31E8"/>
    <w:rsid w:val="00F00171"/>
    <w:rsid w:val="00F006CA"/>
    <w:rsid w:val="00F0145D"/>
    <w:rsid w:val="00F03512"/>
    <w:rsid w:val="00F04AEC"/>
    <w:rsid w:val="00F050F9"/>
    <w:rsid w:val="00F13789"/>
    <w:rsid w:val="00F1476A"/>
    <w:rsid w:val="00F20E36"/>
    <w:rsid w:val="00F20E39"/>
    <w:rsid w:val="00F25435"/>
    <w:rsid w:val="00F27222"/>
    <w:rsid w:val="00F302C4"/>
    <w:rsid w:val="00F31028"/>
    <w:rsid w:val="00F313B0"/>
    <w:rsid w:val="00F322BD"/>
    <w:rsid w:val="00F323E4"/>
    <w:rsid w:val="00F34486"/>
    <w:rsid w:val="00F359FB"/>
    <w:rsid w:val="00F36561"/>
    <w:rsid w:val="00F3784F"/>
    <w:rsid w:val="00F40093"/>
    <w:rsid w:val="00F41230"/>
    <w:rsid w:val="00F42E68"/>
    <w:rsid w:val="00F434F7"/>
    <w:rsid w:val="00F44384"/>
    <w:rsid w:val="00F461CD"/>
    <w:rsid w:val="00F4693C"/>
    <w:rsid w:val="00F474A4"/>
    <w:rsid w:val="00F54C11"/>
    <w:rsid w:val="00F6181B"/>
    <w:rsid w:val="00F67B54"/>
    <w:rsid w:val="00F70FAF"/>
    <w:rsid w:val="00F723DA"/>
    <w:rsid w:val="00F7306F"/>
    <w:rsid w:val="00F73F00"/>
    <w:rsid w:val="00F77C29"/>
    <w:rsid w:val="00F80FA5"/>
    <w:rsid w:val="00F825C9"/>
    <w:rsid w:val="00F84E60"/>
    <w:rsid w:val="00F867AA"/>
    <w:rsid w:val="00F91363"/>
    <w:rsid w:val="00F95600"/>
    <w:rsid w:val="00FA1227"/>
    <w:rsid w:val="00FA1B99"/>
    <w:rsid w:val="00FA2263"/>
    <w:rsid w:val="00FA3CA3"/>
    <w:rsid w:val="00FA4C7D"/>
    <w:rsid w:val="00FA7402"/>
    <w:rsid w:val="00FB22CF"/>
    <w:rsid w:val="00FB25D0"/>
    <w:rsid w:val="00FB6520"/>
    <w:rsid w:val="00FB73BD"/>
    <w:rsid w:val="00FC2FDB"/>
    <w:rsid w:val="00FC39E3"/>
    <w:rsid w:val="00FC4392"/>
    <w:rsid w:val="00FC58B8"/>
    <w:rsid w:val="00FD2D9E"/>
    <w:rsid w:val="00FD37A2"/>
    <w:rsid w:val="00FD4825"/>
    <w:rsid w:val="00FE201C"/>
    <w:rsid w:val="00FE364F"/>
    <w:rsid w:val="00FE489B"/>
    <w:rsid w:val="00FE5F90"/>
    <w:rsid w:val="00FF0208"/>
    <w:rsid w:val="00FF66A6"/>
    <w:rsid w:val="00FF67E4"/>
    <w:rsid w:val="00FF7743"/>
    <w:rsid w:val="00FF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4C504870"/>
  <w15:docId w15:val="{AEA109FB-2D9C-4390-8F57-F2080354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A35FFF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Jegyzethivatkozs">
    <w:name w:val="annotation reference"/>
    <w:basedOn w:val="Bekezdsalapbettpusa"/>
    <w:rsid w:val="00630A92"/>
    <w:rPr>
      <w:sz w:val="16"/>
      <w:szCs w:val="16"/>
    </w:rPr>
  </w:style>
  <w:style w:type="paragraph" w:styleId="Jegyzetszveg">
    <w:name w:val="annotation text"/>
    <w:basedOn w:val="Norml"/>
    <w:link w:val="JegyzetszvegChar"/>
    <w:rsid w:val="00630A9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630A92"/>
    <w:rPr>
      <w:lang w:eastAsia="en-US"/>
    </w:rPr>
  </w:style>
  <w:style w:type="paragraph" w:styleId="Megjegyzstrgya">
    <w:name w:val="annotation subject"/>
    <w:basedOn w:val="Jegyzetszveg"/>
    <w:next w:val="Jegyzetszveg"/>
    <w:link w:val="MegjegyzstrgyaChar"/>
    <w:rsid w:val="00630A9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630A92"/>
    <w:rPr>
      <w:b/>
      <w:bCs/>
      <w:lang w:eastAsia="en-US"/>
    </w:rPr>
  </w:style>
  <w:style w:type="character" w:customStyle="1" w:styleId="Cmsor1Char">
    <w:name w:val="Címsor 1 Char"/>
    <w:basedOn w:val="Bekezdsalapbettpusa"/>
    <w:link w:val="Cmsor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Irodalomjegyzk">
    <w:name w:val="Bibliography"/>
    <w:basedOn w:val="Norml"/>
    <w:next w:val="Norml"/>
    <w:uiPriority w:val="37"/>
    <w:unhideWhenUsed/>
    <w:rsid w:val="009B2EED"/>
    <w:pPr>
      <w:ind w:firstLine="0"/>
    </w:pPr>
    <w:rPr>
      <w:noProof/>
    </w:rPr>
  </w:style>
  <w:style w:type="character" w:styleId="Mrltotthiperhivatkozs">
    <w:name w:val="FollowedHyperlink"/>
    <w:basedOn w:val="Bekezdsalapbettpusa"/>
    <w:rsid w:val="009370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Wik22</b:Tag>
    <b:SourceType>DocumentFromInternetSite</b:SourceType>
    <b:Guid>{2D45C9FE-5873-4078-A38C-89CC30BF6EAF}</b:Guid>
    <b:Title>Windowing System</b:Title>
    <b:Year>2022</b:Year>
    <b:Month>03</b:Month>
    <b:Day>13</b:Day>
    <b:YearAccessed>2022</b:YearAccessed>
    <b:MonthAccessed>05</b:MonthAccessed>
    <b:DayAccessed>03</b:DayAccessed>
    <b:URL>https://en.wikipedia.org/wiki/Windowing_system</b:URL>
    <b:RefOrder>1</b:RefOrder>
  </b:Source>
  <b:Source>
    <b:Tag>erl22</b:Tag>
    <b:SourceType>InternetSite</b:SourceType>
    <b:Guid>{FED800C2-65B0-4406-9601-AB5D59B1C508}</b:Guid>
    <b:Title>Erlang System Architecture Introduction</b:Title>
    <b:ProductionCompany>Ericsson</b:ProductionCompany>
    <b:YearAccessed>2022</b:YearAccessed>
    <b:MonthAccessed>10</b:MonthAccessed>
    <b:DayAccessed>22</b:DayAccessed>
    <b:URL>https://www.erlang.org/doc/system_architecture_intro/sys_arch_intro.html</b:URL>
    <b:RefOrder>6</b:RefOrder>
  </b:Source>
  <b:Source>
    <b:Tag>Way22</b:Tag>
    <b:SourceType>InternetSite</b:SourceType>
    <b:Guid>{9A3928F9-09D1-4445-8721-D3F404418F75}</b:Guid>
    <b:Title>Wayland Architecture</b:Title>
    <b:ProductionCompany>wayland</b:ProductionCompany>
    <b:YearAccessed>2022</b:YearAccessed>
    <b:MonthAccessed>10</b:MonthAccessed>
    <b:DayAccessed>22</b:DayAccessed>
    <b:URL>https://wayland.freedesktop.org/architecture.html</b:URL>
    <b:RefOrder>2</b:RefOrder>
  </b:Source>
  <b:Source>
    <b:Tag>Erl221</b:Tag>
    <b:SourceType>InternetSite</b:SourceType>
    <b:Guid>{EFFF295B-B2E3-47A3-B57D-5DE8C1B90C6F}</b:Guid>
    <b:Title>Erlang Behaviours</b:Title>
    <b:YearAccessed>2022</b:YearAccessed>
    <b:MonthAccessed>11</b:MonthAccessed>
    <b:DayAccessed>22</b:DayAccessed>
    <b:URL>https://www.erlang.org/doc/design_principles/des_princ.html#behaviours</b:URL>
    <b:RefOrder>7</b:RefOrder>
  </b:Source>
  <b:Source>
    <b:Tag>Rus22</b:Tag>
    <b:SourceType>InternetSite</b:SourceType>
    <b:Guid>{744555D7-413A-4774-94F0-3439FD4CBAA2}</b:Guid>
    <b:Title>Rust Programming Language</b:Title>
    <b:YearAccessed>2022</b:YearAccessed>
    <b:MonthAccessed>10</b:MonthAccessed>
    <b:DayAccessed>22</b:DayAccessed>
    <b:URL>https://en.wikipedia.org/wiki/Rust_(programming_language)</b:URL>
    <b:RefOrder>3</b:RefOrder>
  </b:Source>
  <b:Source>
    <b:Tag>Rus221</b:Tag>
    <b:SourceType>InternetSite</b:SourceType>
    <b:Guid>{45509EFB-1EA9-4E94-960A-DB191D0CAB47}</b:Guid>
    <b:Title>Rust Benchmarks</b:Title>
    <b:YearAccessed>2022</b:YearAccessed>
    <b:MonthAccessed>10</b:MonthAccessed>
    <b:DayAccessed>25</b:DayAccessed>
    <b:URL>https://benchmarksgame-team.pages.debian.net/benchmarksgame/fastest/rust-gpp.html</b:URL>
    <b:RefOrder>4</b:RefOrder>
  </b:Source>
  <b:Source>
    <b:Tag>X1122</b:Tag>
    <b:SourceType>InternetSite</b:SourceType>
    <b:Guid>{D0D8BFCE-D969-484E-924B-4770EEF02F03}</b:Guid>
    <b:Title>X11 Rust Bindings</b:Title>
    <b:YearAccessed>2022</b:YearAccessed>
    <b:MonthAccessed>10</b:MonthAccessed>
    <b:DayAccessed>25</b:DayAccessed>
    <b:URL>https://github.com/psychon/x11rb</b:URL>
    <b:RefOrder>5</b:RefOrder>
  </b:Source>
  <b:Source>
    <b:Tag>Rea221</b:Tag>
    <b:SourceType>InternetSite</b:SourceType>
    <b:Guid>{20A2CBC5-BEE6-4525-B126-D94978D3E690}</b:Guid>
    <b:Title>React Tutorial</b:Title>
    <b:YearAccessed>2022</b:YearAccessed>
    <b:MonthAccessed>10</b:MonthAccessed>
    <b:DayAccessed>25</b:DayAccessed>
    <b:URL>https://www.simplilearn.com/tutorials/reactjs-tutorial/what-is-reactjs</b:URL>
    <b:RefOrder>8</b:RefOrder>
  </b:Source>
</b:Sources>
</file>

<file path=customXml/itemProps1.xml><?xml version="1.0" encoding="utf-8"?>
<ds:datastoreItem xmlns:ds="http://schemas.openxmlformats.org/officeDocument/2006/customXml" ds:itemID="{84A5F775-BF87-459D-B5BB-BF37881FC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39418</TotalTime>
  <Pages>44</Pages>
  <Words>7088</Words>
  <Characters>48912</Characters>
  <Application>Microsoft Office Word</Application>
  <DocSecurity>0</DocSecurity>
  <Lines>407</Lines>
  <Paragraphs>111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Diplomaterv útmutató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/>
  <Company>Automatizálási és Alkalmazott Informatikai Tanszék</Company>
  <LinksUpToDate>false</LinksUpToDate>
  <CharactersWithSpaces>55889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/>
  <cp:lastModifiedBy>Sándor Dávid</cp:lastModifiedBy>
  <cp:revision>340</cp:revision>
  <cp:lastPrinted>2022-10-29T18:07:00Z</cp:lastPrinted>
  <dcterms:created xsi:type="dcterms:W3CDTF">2015-10-19T08:48:00Z</dcterms:created>
  <dcterms:modified xsi:type="dcterms:W3CDTF">2022-10-31T19:31:00Z</dcterms:modified>
</cp:coreProperties>
</file>