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lang w:val="de-DE"/>
        </w:rPr>
      </w:pPr>
      <w:r>
        <w:rPr>
          <w:rFonts w:hint="eastAsia" w:asciiTheme="majorEastAsia" w:hAnsiTheme="majorEastAsia" w:eastAsiaTheme="majorEastAsia" w:cstheme="majorEastAsia"/>
          <w:lang w:val="de-DE"/>
        </w:rPr>
        <w:t xml:space="preserve">ROBOT LEARNING </w:t>
      </w:r>
    </w:p>
    <w:p>
      <w:pPr>
        <w:jc w:val="center"/>
        <w:rPr>
          <w:rFonts w:hint="default" w:asciiTheme="majorEastAsia" w:hAnsiTheme="majorEastAsia" w:eastAsiaTheme="majorEastAsia" w:cstheme="majorEastAsia"/>
          <w:lang w:val="de-DE"/>
        </w:rPr>
      </w:pPr>
      <w:r>
        <w:rPr>
          <w:rFonts w:hint="eastAsia" w:asciiTheme="majorEastAsia" w:hAnsiTheme="majorEastAsia" w:eastAsiaTheme="majorEastAsia" w:cstheme="majorEastAsia"/>
          <w:lang w:val="de-DE"/>
        </w:rPr>
        <w:t xml:space="preserve">EXCERCISE- </w:t>
      </w:r>
      <w:r>
        <w:rPr>
          <w:rFonts w:hint="default" w:asciiTheme="majorEastAsia" w:hAnsiTheme="majorEastAsia" w:eastAsiaTheme="majorEastAsia" w:cstheme="majorEastAsia"/>
          <w:lang w:val="de-DE"/>
        </w:rPr>
        <w:t>ENSEMBLE METHODS</w:t>
      </w:r>
    </w:p>
    <w:p>
      <w:pPr>
        <w:jc w:val="center"/>
        <w:rPr>
          <w:rFonts w:hint="eastAsia" w:asciiTheme="majorEastAsia" w:hAnsiTheme="majorEastAsia" w:eastAsiaTheme="majorEastAsia" w:cstheme="majorEastAsia"/>
          <w:lang w:val="de-DE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lang w:val="de-DE"/>
        </w:rPr>
      </w:pPr>
      <w:r>
        <w:rPr>
          <w:rFonts w:hint="eastAsia" w:asciiTheme="majorEastAsia" w:hAnsiTheme="majorEastAsia" w:eastAsiaTheme="majorEastAsia" w:cstheme="majorEastAsia"/>
          <w:lang w:val="de-DE"/>
        </w:rPr>
        <w:t>SUMMER SEMESTER 2021</w:t>
      </w:r>
    </w:p>
    <w:p>
      <w:pPr>
        <w:jc w:val="center"/>
        <w:rPr>
          <w:rFonts w:hint="eastAsia" w:asciiTheme="majorEastAsia" w:hAnsiTheme="majorEastAsia" w:eastAsiaTheme="majorEastAsia" w:cstheme="majorEastAsia"/>
          <w:lang w:val="de-DE"/>
        </w:rPr>
      </w:pPr>
      <w:r>
        <w:rPr>
          <w:rFonts w:hint="eastAsia" w:asciiTheme="majorEastAsia" w:hAnsiTheme="majorEastAsia" w:eastAsiaTheme="majorEastAsia" w:cstheme="majorEastAsia"/>
          <w:lang w:val="de-DE"/>
        </w:rPr>
        <w:fldChar w:fldCharType="begin"/>
      </w:r>
      <w:r>
        <w:rPr>
          <w:rFonts w:hint="eastAsia" w:asciiTheme="majorEastAsia" w:hAnsiTheme="majorEastAsia" w:eastAsiaTheme="majorEastAsia" w:cstheme="majorEastAsia"/>
          <w:lang w:val="de-DE"/>
        </w:rPr>
        <w:instrText xml:space="preserve"> HYPERLINK "https://fbe-gitlab.hs-weingarten.de/mat-iki/slam-mat/-/tree/master/svm" </w:instrText>
      </w:r>
      <w:r>
        <w:rPr>
          <w:rFonts w:hint="eastAsia" w:asciiTheme="majorEastAsia" w:hAnsiTheme="majorEastAsia" w:eastAsiaTheme="majorEastAsia" w:cstheme="majorEastAsia"/>
          <w:lang w:val="de-DE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lang w:val="de-DE"/>
        </w:rPr>
        <w:t>https://fbe-gitlab.hs-weingarten.de/mat-iki/slam-mat/-/tree/master/svm</w:t>
      </w:r>
      <w:r>
        <w:rPr>
          <w:rFonts w:hint="eastAsia" w:asciiTheme="majorEastAsia" w:hAnsiTheme="majorEastAsia" w:eastAsiaTheme="majorEastAsia" w:cstheme="majorEastAsia"/>
          <w:lang w:val="de-DE"/>
        </w:rPr>
        <w:fldChar w:fldCharType="end"/>
      </w:r>
    </w:p>
    <w:p>
      <w:pPr>
        <w:jc w:val="center"/>
        <w:rPr>
          <w:rFonts w:hint="eastAsia" w:asciiTheme="minorEastAsia" w:hAnsiTheme="minorEastAsia" w:eastAsiaTheme="minorEastAsia" w:cstheme="minorEastAsia"/>
          <w:lang w:val="de-DE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u w:val="single"/>
          <w:lang w:val="de-DE"/>
        </w:rPr>
      </w:pPr>
      <w:r>
        <w:rPr>
          <w:rFonts w:hint="default" w:asciiTheme="minorEastAsia" w:hAnsiTheme="minorEastAsia" w:cstheme="minorEastAsia"/>
          <w:b/>
          <w:bCs/>
          <w:u w:val="single"/>
          <w:lang w:val="de-DE"/>
        </w:rPr>
        <w:t>Problem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lang w:val="de-DE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Theme="minorEastAsia" w:hAnsiTheme="minorEastAsia" w:cstheme="minorEastAsia"/>
          <w:lang w:val="de-DE"/>
        </w:rPr>
      </w:pPr>
      <w:r>
        <w:rPr>
          <w:rFonts w:hint="default" w:asciiTheme="minorEastAsia" w:hAnsiTheme="minorEastAsia" w:cstheme="minorEastAsia"/>
          <w:lang w:val="de-DE"/>
        </w:rPr>
        <w:t xml:space="preserve">In this problem you will work with high-noise dataset and implement a Ensemble Method of Bagging (using Scikit ibrary) to train a Regressor on the dataset. Look for out hints at: </w:t>
      </w:r>
      <w:r>
        <w:rPr>
          <w:rFonts w:hint="default" w:asciiTheme="minorEastAsia" w:hAnsiTheme="minorEastAsia" w:cstheme="minorEastAsia"/>
          <w:lang w:val="de-DE"/>
        </w:rPr>
        <w:fldChar w:fldCharType="begin"/>
      </w:r>
      <w:r>
        <w:rPr>
          <w:rFonts w:hint="default" w:asciiTheme="minorEastAsia" w:hAnsiTheme="minorEastAsia" w:cstheme="minorEastAsia"/>
          <w:lang w:val="de-DE"/>
        </w:rPr>
        <w:instrText xml:space="preserve"> HYPERLINK "https://scikit-learn.org/stable/modules/generated/sklearn.ensemble.BaggingRegressor.html" </w:instrText>
      </w:r>
      <w:r>
        <w:rPr>
          <w:rFonts w:hint="default" w:asciiTheme="minorEastAsia" w:hAnsiTheme="minorEastAsia" w:cstheme="minorEastAsia"/>
          <w:lang w:val="de-DE"/>
        </w:rPr>
        <w:fldChar w:fldCharType="separate"/>
      </w:r>
      <w:r>
        <w:rPr>
          <w:rStyle w:val="6"/>
          <w:rFonts w:hint="default" w:asciiTheme="minorEastAsia" w:hAnsiTheme="minorEastAsia" w:cstheme="minorEastAsia"/>
          <w:lang w:val="de-DE"/>
        </w:rPr>
        <w:t>https://scikit-learn.org/stable/modules/generated/sklearn.ensemble.BaggingRegressor.html</w:t>
      </w:r>
      <w:r>
        <w:rPr>
          <w:rFonts w:hint="default" w:asciiTheme="minorEastAsia" w:hAnsiTheme="minorEastAsia" w:cstheme="minorEastAsia"/>
          <w:lang w:val="de-DE"/>
        </w:rPr>
        <w:fldChar w:fldCharType="end"/>
      </w:r>
      <w:r>
        <w:rPr>
          <w:rFonts w:hint="default" w:asciiTheme="minorEastAsia" w:hAnsiTheme="minorEastAsia" w:cstheme="minorEastAsia"/>
          <w:lang w:val="de-DE"/>
        </w:rPr>
        <w:t>. The dataset in this case has to be generated by use with help of given function in part(a).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Theme="minorEastAsia" w:hAnsiTheme="minorEastAsia" w:cstheme="minorEastAsia"/>
          <w:lang w:val="de-DE"/>
        </w:rPr>
      </w:pPr>
    </w:p>
    <w:p>
      <w:pPr>
        <w:numPr>
          <w:ilvl w:val="0"/>
          <w:numId w:val="1"/>
        </w:numPr>
        <w:spacing w:line="240" w:lineRule="auto"/>
        <w:ind w:leftChars="0"/>
        <w:jc w:val="left"/>
        <w:rPr>
          <w:rFonts w:hint="default" w:asciiTheme="minorEastAsia" w:hAnsiTheme="minorEastAsia" w:cstheme="minorEastAsia"/>
          <w:lang w:val="de-DE"/>
        </w:rPr>
      </w:pPr>
      <w:r>
        <w:rPr>
          <w:rFonts w:hint="default" w:asciiTheme="minorEastAsia" w:hAnsiTheme="minorEastAsia" w:cstheme="minorEastAsia"/>
          <w:lang w:val="de-DE"/>
        </w:rPr>
        <w:t xml:space="preserve">Generate and visualise a dataset with 500 points of the form (x,y) where x,y are real numbers. Given are the condition that x should range between [-5,5] having uniform distribution. Outputs y = f(x)+noise: where </w:t>
      </w:r>
      <m:oMath>
        <m:r>
          <m:rPr/>
          <w:rPr>
            <w:rFonts w:hint="default" w:ascii="Cambria Math" w:hAnsiTheme="minorEastAsia" w:cstheme="minorEastAsia"/>
            <w:lang w:val="de-DE"/>
          </w:rPr>
          <m:t>f(x)</m:t>
        </m:r>
        <m:r>
          <m:rPr/>
          <w:rPr>
            <w:rFonts w:ascii="Cambria Math" w:hAnsi="Cambria Math" w:cstheme="minorEastAsia"/>
            <w:lang w:val="de-DE"/>
          </w:rPr>
          <m:t>=</m:t>
        </m:r>
        <m:sSup>
          <m:sSupPr>
            <m:ctrlPr>
              <w:rPr>
                <w:rFonts w:ascii="Cambria Math" w:hAnsi="Cambria Math" w:cstheme="minorEastAsia"/>
                <w:i/>
                <w:lang w:val="de-DE"/>
              </w:rPr>
            </m:ctrlPr>
          </m:sSupPr>
          <m:e>
            <m:r>
              <m:rPr/>
              <w:rPr>
                <w:rFonts w:hint="default" w:ascii="Cambria Math" w:hAnsi="Cambria Math" w:cstheme="minorEastAsia"/>
                <w:lang w:val="de-DE"/>
              </w:rPr>
              <m:t>e</m:t>
            </m:r>
            <m:ctrlPr>
              <w:rPr>
                <w:rFonts w:ascii="Cambria Math" w:hAnsi="Cambria Math" w:cstheme="minorEastAsia"/>
                <w:i/>
                <w:lang w:val="de-DE"/>
              </w:rPr>
            </m:ctrlPr>
          </m:e>
          <m:sup>
            <m:r>
              <m:rPr/>
              <w:rPr>
                <w:rFonts w:hint="default" w:ascii="Cambria Math" w:hAnsi="Cambria Math" w:cstheme="minorEastAsia"/>
                <w:lang w:val="de-DE"/>
              </w:rPr>
              <m:t>−x²</m:t>
            </m:r>
            <m:ctrlPr>
              <w:rPr>
                <w:rFonts w:ascii="Cambria Math" w:hAnsi="Cambria Math" w:cstheme="minorEastAsia"/>
                <w:i/>
                <w:lang w:val="de-DE"/>
              </w:rPr>
            </m:ctrlPr>
          </m:sup>
        </m:sSup>
        <m:sSup>
          <m:sSupPr>
            <m:ctrlPr>
              <w:rPr>
                <w:rFonts w:ascii="Cambria Math" w:hAnsi="Cambria Math" w:cstheme="minorEastAsia"/>
                <w:i/>
                <w:lang w:val="de-DE"/>
              </w:rPr>
            </m:ctrlPr>
          </m:sSupPr>
          <m:e>
            <m:r>
              <m:rPr/>
              <w:rPr>
                <w:rFonts w:hint="default" w:ascii="Cambria Math" w:hAnsi="Cambria Math" w:cstheme="minorEastAsia"/>
                <w:lang w:val="de-DE"/>
              </w:rPr>
              <m:t>+ 1.5e</m:t>
            </m:r>
            <m:ctrlPr>
              <w:rPr>
                <w:rFonts w:ascii="Cambria Math" w:hAnsi="Cambria Math" w:cstheme="minorEastAsia"/>
                <w:i/>
                <w:lang w:val="de-DE"/>
              </w:rPr>
            </m:ctrlPr>
          </m:e>
          <m:sup>
            <m:r>
              <m:rPr/>
              <w:rPr>
                <w:rFonts w:hint="default" w:ascii="Cambria Math" w:hAnsi="Cambria Math" w:cstheme="minorEastAsia"/>
                <w:lang w:val="de-DE"/>
              </w:rPr>
              <m:t>−(x−2)²</m:t>
            </m:r>
            <m:ctrlPr>
              <w:rPr>
                <w:rFonts w:ascii="Cambria Math" w:hAnsi="Cambria Math" w:cstheme="minorEastAsia"/>
                <w:i/>
                <w:lang w:val="de-DE"/>
              </w:rPr>
            </m:ctrlPr>
          </m:sup>
        </m:sSup>
      </m:oMath>
      <w:r>
        <w:rPr>
          <w:rFonts w:hint="default" w:ascii="Times New Roman" w:hAnsi="Cambria Math" w:cstheme="minorEastAsia"/>
          <w:i w:val="0"/>
          <w:lang w:val="de-DE"/>
        </w:rPr>
        <w:t xml:space="preserve"> </w:t>
      </w:r>
      <w:r>
        <w:rPr>
          <w:rFonts w:hint="default" w:asciiTheme="minorEastAsia" w:hAnsiTheme="minorEastAsia" w:cstheme="minorEastAsia"/>
          <w:lang w:val="de-DE"/>
        </w:rPr>
        <w:t>and Noise is sample is sampled from normal distribution with zero mean and 0.1 standard deviation.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Theme="minorEastAsia" w:hAnsiTheme="minorEastAsia" w:cstheme="minorEastAsia"/>
          <w:lang w:val="de-DE"/>
        </w:rPr>
      </w:pPr>
    </w:p>
    <w:p>
      <w:pPr>
        <w:numPr>
          <w:ilvl w:val="0"/>
          <w:numId w:val="1"/>
        </w:numPr>
        <w:spacing w:line="240" w:lineRule="auto"/>
        <w:ind w:leftChars="0"/>
        <w:jc w:val="left"/>
        <w:rPr>
          <w:rFonts w:hint="default" w:asciiTheme="minorEastAsia" w:hAnsiTheme="minorEastAsia" w:cstheme="minorEastAsia"/>
          <w:lang w:val="de-DE"/>
        </w:rPr>
      </w:pPr>
      <w:r>
        <w:rPr>
          <w:rFonts w:hint="default" w:asciiTheme="minorEastAsia" w:hAnsiTheme="minorEastAsia" w:cstheme="minorEastAsia"/>
          <w:lang w:val="de-DE"/>
        </w:rPr>
        <w:t>Implement the Bagging Regressor (with Ensemble size of 10) and compare the prediction error with normal Regressor. For this task you may consider using, Decision Tree regressor (with depth = 3) and try to average the prediction error over 5 repititions. Note that for each repitition, you should use a different training-testing split of the complete dataset to train and validate models.</w:t>
      </w:r>
    </w:p>
    <w:p>
      <w:pPr>
        <w:numPr>
          <w:numId w:val="0"/>
        </w:numPr>
        <w:spacing w:line="240" w:lineRule="auto"/>
        <w:jc w:val="left"/>
        <w:rPr>
          <w:rFonts w:hint="default" w:asciiTheme="minorEastAsia" w:hAnsiTheme="minorEastAsia" w:cstheme="minorEastAsia"/>
          <w:lang w:val="de-DE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Theme="minorEastAsia" w:hAnsiTheme="minorEastAsia" w:cstheme="minorEastAsia"/>
          <w:lang w:val="de-DE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u w:val="single"/>
          <w:lang w:val="de-DE"/>
        </w:rPr>
      </w:pPr>
      <w:r>
        <w:rPr>
          <w:rFonts w:hint="default" w:asciiTheme="minorEastAsia" w:hAnsiTheme="minorEastAsia" w:cstheme="minorEastAsia"/>
          <w:b/>
          <w:bCs/>
          <w:u w:val="single"/>
          <w:lang w:val="de-DE"/>
        </w:rPr>
        <w:t>Problem 2</w:t>
      </w:r>
    </w:p>
    <w:p>
      <w:pPr>
        <w:jc w:val="left"/>
        <w:rPr>
          <w:rFonts w:hint="default" w:asciiTheme="minorEastAsia" w:hAnsiTheme="minorEastAsia" w:cstheme="minorEastAsia"/>
          <w:b/>
          <w:bCs/>
          <w:u w:val="single"/>
          <w:lang w:val="de-DE"/>
        </w:rPr>
      </w:pPr>
    </w:p>
    <w:p>
      <w:pPr>
        <w:jc w:val="left"/>
        <w:rPr>
          <w:rFonts w:hint="default" w:asciiTheme="minorEastAsia" w:hAnsiTheme="minorEastAsia" w:cstheme="minorEastAsia"/>
          <w:lang w:val="de-DE"/>
        </w:rPr>
      </w:pPr>
      <w:r>
        <w:rPr>
          <w:rFonts w:hint="default" w:asciiTheme="minorEastAsia" w:hAnsiTheme="minorEastAsia" w:cstheme="minorEastAsia"/>
          <w:b w:val="0"/>
          <w:bCs w:val="0"/>
          <w:u w:val="none"/>
          <w:lang w:val="de-DE"/>
        </w:rPr>
        <w:t xml:space="preserve">In this problem you will implement a Ensemble Boosting technique </w:t>
      </w:r>
      <w:r>
        <w:rPr>
          <w:rFonts w:hint="default" w:asciiTheme="minorEastAsia" w:hAnsiTheme="minorEastAsia" w:cstheme="minorEastAsia"/>
          <w:lang w:val="de-DE"/>
        </w:rPr>
        <w:t xml:space="preserve">(using Scikit ibrary) to train a Regressor on the same dataset as in Problem 1. Look for out hints at: </w:t>
      </w:r>
      <w:r>
        <w:rPr>
          <w:rFonts w:hint="default" w:asciiTheme="minorEastAsia" w:hAnsiTheme="minorEastAsia" w:cstheme="minorEastAsia"/>
          <w:lang w:val="de-DE"/>
        </w:rPr>
        <w:fldChar w:fldCharType="begin"/>
      </w:r>
      <w:r>
        <w:rPr>
          <w:rFonts w:hint="default" w:asciiTheme="minorEastAsia" w:hAnsiTheme="minorEastAsia" w:cstheme="minorEastAsia"/>
          <w:lang w:val="de-DE"/>
        </w:rPr>
        <w:instrText xml:space="preserve"> HYPERLINK "https://scikit-learn.org/stable/modules/ensemble.html" \l "adaboost" </w:instrText>
      </w:r>
      <w:r>
        <w:rPr>
          <w:rFonts w:hint="default" w:asciiTheme="minorEastAsia" w:hAnsiTheme="minorEastAsia" w:cstheme="minorEastAsia"/>
          <w:lang w:val="de-DE"/>
        </w:rPr>
        <w:fldChar w:fldCharType="separate"/>
      </w:r>
      <w:r>
        <w:rPr>
          <w:rStyle w:val="6"/>
          <w:rFonts w:hint="default" w:asciiTheme="minorEastAsia" w:hAnsiTheme="minorEastAsia" w:cstheme="minorEastAsia"/>
          <w:lang w:val="de-DE"/>
        </w:rPr>
        <w:t>https://scikit-learn.org/stable/modules/ensemble.html#adaboost</w:t>
      </w:r>
      <w:r>
        <w:rPr>
          <w:rFonts w:hint="default" w:asciiTheme="minorEastAsia" w:hAnsiTheme="minorEastAsia" w:cstheme="minorEastAsia"/>
          <w:lang w:val="de-DE"/>
        </w:rPr>
        <w:fldChar w:fldCharType="end"/>
      </w:r>
      <w:r>
        <w:rPr>
          <w:rFonts w:hint="default" w:asciiTheme="minorEastAsia" w:hAnsiTheme="minorEastAsia" w:cstheme="minorEastAsia"/>
          <w:lang w:val="de-DE"/>
        </w:rPr>
        <w:t xml:space="preserve">. We will again be using Decision Tree Regressor for this problem. </w:t>
      </w:r>
    </w:p>
    <w:p>
      <w:pPr>
        <w:jc w:val="left"/>
        <w:rPr>
          <w:rFonts w:hint="default" w:asciiTheme="minorEastAsia" w:hAnsiTheme="minorEastAsia" w:cstheme="minorEastAsia"/>
          <w:lang w:val="de-DE"/>
        </w:rPr>
      </w:pPr>
    </w:p>
    <w:p>
      <w:pPr>
        <w:numPr>
          <w:ilvl w:val="0"/>
          <w:numId w:val="2"/>
        </w:numPr>
        <w:jc w:val="left"/>
        <w:rPr>
          <w:rFonts w:hint="default" w:asciiTheme="minorEastAsia" w:hAnsiTheme="minorEastAsia" w:cstheme="minorEastAsia"/>
          <w:lang w:val="de-DE"/>
        </w:rPr>
      </w:pPr>
      <w:r>
        <w:rPr>
          <w:rFonts w:hint="default" w:asciiTheme="minorEastAsia" w:hAnsiTheme="minorEastAsia" w:cstheme="minorEastAsia"/>
          <w:lang w:val="de-DE"/>
        </w:rPr>
        <w:t xml:space="preserve">Implement a Boosting Regressor with an Ensemble size of </w:t>
      </w:r>
      <w:r>
        <w:rPr>
          <w:rFonts w:hint="default" w:asciiTheme="minorEastAsia" w:hAnsiTheme="minorEastAsia" w:cstheme="minorEastAsia"/>
          <w:i/>
          <w:iCs/>
          <w:lang w:val="de-DE"/>
        </w:rPr>
        <w:t xml:space="preserve">n=25 </w:t>
      </w:r>
      <w:r>
        <w:rPr>
          <w:rFonts w:hint="default" w:asciiTheme="minorEastAsia" w:hAnsiTheme="minorEastAsia" w:cstheme="minorEastAsia"/>
          <w:lang w:val="de-DE"/>
        </w:rPr>
        <w:t>and compare the Mean Prediction Error with normal Regressor. For this task you may consider using, Decision Tree regressor (with depth = 3).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lang w:val="de-DE"/>
        </w:rPr>
      </w:pP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b/>
          <w:bCs/>
          <w:u w:val="single"/>
          <w:lang w:val="de-DE"/>
        </w:rPr>
      </w:pPr>
      <w:bookmarkStart w:id="0" w:name="_GoBack"/>
      <w:r>
        <w:rPr>
          <w:rFonts w:hint="default" w:asciiTheme="minorEastAsia" w:hAnsiTheme="minorEastAsia" w:cstheme="minorEastAsia"/>
          <w:b/>
          <w:bCs/>
          <w:u w:val="single"/>
          <w:lang w:val="de-DE"/>
        </w:rPr>
        <w:t>Problem 3</w:t>
      </w:r>
    </w:p>
    <w:bookmarkEnd w:id="0"/>
    <w:p>
      <w:pPr>
        <w:numPr>
          <w:numId w:val="0"/>
        </w:numPr>
        <w:jc w:val="left"/>
        <w:rPr>
          <w:rFonts w:hint="default" w:asciiTheme="minorEastAsia" w:hAnsiTheme="minorEastAsia" w:cstheme="minorEastAsia"/>
          <w:lang w:val="de-DE"/>
        </w:rPr>
      </w:pP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lang w:val="de-DE"/>
        </w:rPr>
      </w:pPr>
      <w:r>
        <w:rPr>
          <w:rFonts w:hint="default" w:asciiTheme="minorEastAsia" w:hAnsiTheme="minorEastAsia" w:cstheme="minorEastAsia"/>
          <w:lang w:val="de-DE"/>
        </w:rPr>
        <w:t xml:space="preserve">Ensemble methods usually tend to work with high variance regressors. Have a look at this article : </w:t>
      </w:r>
    </w:p>
    <w:p>
      <w:pPr>
        <w:numPr>
          <w:numId w:val="0"/>
        </w:numPr>
        <w:spacing w:line="240" w:lineRule="auto"/>
        <w:jc w:val="left"/>
        <w:rPr>
          <w:rFonts w:hint="default" w:asciiTheme="minorEastAsia" w:hAnsiTheme="minorEastAsia" w:cstheme="minorEastAsia"/>
          <w:lang w:val="de-DE"/>
        </w:rPr>
      </w:pPr>
      <w:r>
        <w:rPr>
          <w:rFonts w:hint="default" w:asciiTheme="minorEastAsia" w:hAnsiTheme="minorEastAsia" w:cstheme="minorEastAsia"/>
          <w:lang w:val="de-DE"/>
        </w:rPr>
        <w:fldChar w:fldCharType="begin"/>
      </w:r>
      <w:r>
        <w:rPr>
          <w:rFonts w:hint="default" w:asciiTheme="minorEastAsia" w:hAnsiTheme="minorEastAsia" w:cstheme="minorEastAsia"/>
          <w:lang w:val="de-DE"/>
        </w:rPr>
        <w:instrText xml:space="preserve"> HYPERLINK "https://towardsdatascience.com/bagging-on-low-variance-models-38d3c70259db" </w:instrText>
      </w:r>
      <w:r>
        <w:rPr>
          <w:rFonts w:hint="default" w:asciiTheme="minorEastAsia" w:hAnsiTheme="minorEastAsia" w:cstheme="minorEastAsia"/>
          <w:lang w:val="de-DE"/>
        </w:rPr>
        <w:fldChar w:fldCharType="separate"/>
      </w:r>
      <w:r>
        <w:rPr>
          <w:rStyle w:val="6"/>
          <w:rFonts w:hint="default" w:asciiTheme="minorEastAsia" w:hAnsiTheme="minorEastAsia" w:cstheme="minorEastAsia"/>
          <w:lang w:val="de-DE"/>
        </w:rPr>
        <w:t>https://towardsdatascience.com/bagging-on-low-variance-models-38d3c70259db</w:t>
      </w:r>
      <w:r>
        <w:rPr>
          <w:rFonts w:hint="default" w:asciiTheme="minorEastAsia" w:hAnsiTheme="minorEastAsia" w:cstheme="minorEastAsia"/>
          <w:lang w:val="de-DE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7E5227"/>
    <w:multiLevelType w:val="singleLevel"/>
    <w:tmpl w:val="CB7E522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F56F4FF"/>
    <w:multiLevelType w:val="singleLevel"/>
    <w:tmpl w:val="EF56F4F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CF87B"/>
    <w:rsid w:val="1DDF4048"/>
    <w:rsid w:val="1DEF8694"/>
    <w:rsid w:val="1E97B9B8"/>
    <w:rsid w:val="1EFE7CEA"/>
    <w:rsid w:val="1FABE846"/>
    <w:rsid w:val="1FBED86A"/>
    <w:rsid w:val="1FED3891"/>
    <w:rsid w:val="257BAD90"/>
    <w:rsid w:val="25D8C6B9"/>
    <w:rsid w:val="29D98B17"/>
    <w:rsid w:val="2BDA70AD"/>
    <w:rsid w:val="2F76338D"/>
    <w:rsid w:val="2F7FA363"/>
    <w:rsid w:val="2FBF7B36"/>
    <w:rsid w:val="33D6B074"/>
    <w:rsid w:val="37B7502E"/>
    <w:rsid w:val="37F90E56"/>
    <w:rsid w:val="399D3DF1"/>
    <w:rsid w:val="3ADF3921"/>
    <w:rsid w:val="3B5EB0A0"/>
    <w:rsid w:val="3BEB206C"/>
    <w:rsid w:val="3BF5F6FB"/>
    <w:rsid w:val="3D617324"/>
    <w:rsid w:val="3D7F38DF"/>
    <w:rsid w:val="3DD73E59"/>
    <w:rsid w:val="3EE77B94"/>
    <w:rsid w:val="3EF75DF6"/>
    <w:rsid w:val="3EFDEE18"/>
    <w:rsid w:val="3F7BD24C"/>
    <w:rsid w:val="3FA35B7D"/>
    <w:rsid w:val="3FFD8068"/>
    <w:rsid w:val="47F6AC29"/>
    <w:rsid w:val="49DF99B0"/>
    <w:rsid w:val="4BF9F9E5"/>
    <w:rsid w:val="4F5F724F"/>
    <w:rsid w:val="4FB7ACE3"/>
    <w:rsid w:val="4FBF9ECA"/>
    <w:rsid w:val="4FF73CB4"/>
    <w:rsid w:val="4FFD9978"/>
    <w:rsid w:val="4FFF56AA"/>
    <w:rsid w:val="537FB9EA"/>
    <w:rsid w:val="53EE4C79"/>
    <w:rsid w:val="53F70ABF"/>
    <w:rsid w:val="56B56233"/>
    <w:rsid w:val="56FFC456"/>
    <w:rsid w:val="573EE19E"/>
    <w:rsid w:val="57F62776"/>
    <w:rsid w:val="5BB94202"/>
    <w:rsid w:val="5BFE1648"/>
    <w:rsid w:val="5DFF4A55"/>
    <w:rsid w:val="5DFF8F08"/>
    <w:rsid w:val="5EFFDAE3"/>
    <w:rsid w:val="5F3D741A"/>
    <w:rsid w:val="5F772A53"/>
    <w:rsid w:val="5FB70C55"/>
    <w:rsid w:val="5FD6DA31"/>
    <w:rsid w:val="5FF6A3DA"/>
    <w:rsid w:val="63FFF876"/>
    <w:rsid w:val="67DF6BBE"/>
    <w:rsid w:val="6D6FB9EC"/>
    <w:rsid w:val="6DDF49C3"/>
    <w:rsid w:val="6E3B2484"/>
    <w:rsid w:val="6E3DC337"/>
    <w:rsid w:val="6EBF5E4B"/>
    <w:rsid w:val="6EBF7695"/>
    <w:rsid w:val="6EF96D8D"/>
    <w:rsid w:val="6EFB32E6"/>
    <w:rsid w:val="6F3E52DE"/>
    <w:rsid w:val="6F6F4BDF"/>
    <w:rsid w:val="6F9EB02C"/>
    <w:rsid w:val="6FAFE24F"/>
    <w:rsid w:val="6FBA0A12"/>
    <w:rsid w:val="6FDA56BF"/>
    <w:rsid w:val="6FFE3E75"/>
    <w:rsid w:val="6FFF9B27"/>
    <w:rsid w:val="717F9890"/>
    <w:rsid w:val="72FDC106"/>
    <w:rsid w:val="72FFCD8B"/>
    <w:rsid w:val="731C7015"/>
    <w:rsid w:val="73E9B792"/>
    <w:rsid w:val="74392E1C"/>
    <w:rsid w:val="7534ED01"/>
    <w:rsid w:val="75BE7208"/>
    <w:rsid w:val="766FA535"/>
    <w:rsid w:val="77BDDC08"/>
    <w:rsid w:val="77DF621B"/>
    <w:rsid w:val="78BB3F1A"/>
    <w:rsid w:val="797F7480"/>
    <w:rsid w:val="79E929FC"/>
    <w:rsid w:val="79F9EDF8"/>
    <w:rsid w:val="79FF3EA6"/>
    <w:rsid w:val="7A7F283F"/>
    <w:rsid w:val="7AB730E5"/>
    <w:rsid w:val="7B85C752"/>
    <w:rsid w:val="7BB6AC56"/>
    <w:rsid w:val="7BFBFF0D"/>
    <w:rsid w:val="7CC9F7FC"/>
    <w:rsid w:val="7D3DFDF6"/>
    <w:rsid w:val="7D3E0C52"/>
    <w:rsid w:val="7D7956FE"/>
    <w:rsid w:val="7D7F8BF4"/>
    <w:rsid w:val="7D9E5888"/>
    <w:rsid w:val="7DB82A3B"/>
    <w:rsid w:val="7DD7CE81"/>
    <w:rsid w:val="7DFF8595"/>
    <w:rsid w:val="7E73AD6F"/>
    <w:rsid w:val="7E9A2C59"/>
    <w:rsid w:val="7EBBA5E0"/>
    <w:rsid w:val="7EDFF303"/>
    <w:rsid w:val="7F0F6805"/>
    <w:rsid w:val="7F392241"/>
    <w:rsid w:val="7F5B05EF"/>
    <w:rsid w:val="7F67BE0F"/>
    <w:rsid w:val="7F699014"/>
    <w:rsid w:val="7F6E1AC2"/>
    <w:rsid w:val="7F6F33CB"/>
    <w:rsid w:val="7F7FCA80"/>
    <w:rsid w:val="7F98F137"/>
    <w:rsid w:val="7FB2BD5D"/>
    <w:rsid w:val="7FDE7DA6"/>
    <w:rsid w:val="7FDF0BA9"/>
    <w:rsid w:val="7FEA9F86"/>
    <w:rsid w:val="7FEB4061"/>
    <w:rsid w:val="7FF5350D"/>
    <w:rsid w:val="7FF6FD45"/>
    <w:rsid w:val="7FFB73DC"/>
    <w:rsid w:val="7FFBBDD1"/>
    <w:rsid w:val="7FFF758B"/>
    <w:rsid w:val="8DFDDBC0"/>
    <w:rsid w:val="96B705E7"/>
    <w:rsid w:val="9ADE1B6B"/>
    <w:rsid w:val="9BFF91A9"/>
    <w:rsid w:val="9EDF20C6"/>
    <w:rsid w:val="9FE71B34"/>
    <w:rsid w:val="9FFD00AA"/>
    <w:rsid w:val="9FFD1D66"/>
    <w:rsid w:val="ADE3B93C"/>
    <w:rsid w:val="AECF2624"/>
    <w:rsid w:val="AFE6D84A"/>
    <w:rsid w:val="B0EEB664"/>
    <w:rsid w:val="B47EAFA3"/>
    <w:rsid w:val="B4F75B72"/>
    <w:rsid w:val="B687F4D8"/>
    <w:rsid w:val="B7F79A0F"/>
    <w:rsid w:val="B7F7D688"/>
    <w:rsid w:val="BB780E52"/>
    <w:rsid w:val="BB7FB223"/>
    <w:rsid w:val="BBDA91AE"/>
    <w:rsid w:val="BBE92C4B"/>
    <w:rsid w:val="BBF7FF0B"/>
    <w:rsid w:val="BC7F4D6B"/>
    <w:rsid w:val="BDFFAEFB"/>
    <w:rsid w:val="BF3F918E"/>
    <w:rsid w:val="BF3FBE71"/>
    <w:rsid w:val="BF6C8DFA"/>
    <w:rsid w:val="BFD3D79B"/>
    <w:rsid w:val="BFDE09C0"/>
    <w:rsid w:val="BFE7114A"/>
    <w:rsid w:val="BFFE2298"/>
    <w:rsid w:val="BFFF5773"/>
    <w:rsid w:val="C5FFB066"/>
    <w:rsid w:val="C6E3803B"/>
    <w:rsid w:val="C79F8477"/>
    <w:rsid w:val="C7FFC9D1"/>
    <w:rsid w:val="CBBF8CAB"/>
    <w:rsid w:val="CC8784B8"/>
    <w:rsid w:val="CEFA99C4"/>
    <w:rsid w:val="CFEEFA7E"/>
    <w:rsid w:val="D3EFE664"/>
    <w:rsid w:val="D6CBE5A2"/>
    <w:rsid w:val="D6FD68B2"/>
    <w:rsid w:val="D7DFA5F9"/>
    <w:rsid w:val="D8FFA3E4"/>
    <w:rsid w:val="D9F6216F"/>
    <w:rsid w:val="D9F9F623"/>
    <w:rsid w:val="DA77DA1C"/>
    <w:rsid w:val="DB3AE570"/>
    <w:rsid w:val="DC2E6FE5"/>
    <w:rsid w:val="DEDE361B"/>
    <w:rsid w:val="DEF9560F"/>
    <w:rsid w:val="DF3F6DCD"/>
    <w:rsid w:val="DF7B6089"/>
    <w:rsid w:val="DFB71C51"/>
    <w:rsid w:val="DFF0EDBB"/>
    <w:rsid w:val="DFFDA3A0"/>
    <w:rsid w:val="DFFFFE5D"/>
    <w:rsid w:val="E3FEA2C0"/>
    <w:rsid w:val="E59A01BA"/>
    <w:rsid w:val="EB3DF863"/>
    <w:rsid w:val="ECBFACB6"/>
    <w:rsid w:val="ED6F5614"/>
    <w:rsid w:val="EDEDC3CA"/>
    <w:rsid w:val="EEBF2156"/>
    <w:rsid w:val="EF3FA485"/>
    <w:rsid w:val="EFDF6CE3"/>
    <w:rsid w:val="EFED42EE"/>
    <w:rsid w:val="EFEF3AE8"/>
    <w:rsid w:val="EFF4DD7D"/>
    <w:rsid w:val="F179330A"/>
    <w:rsid w:val="F3C3D975"/>
    <w:rsid w:val="F3F640BA"/>
    <w:rsid w:val="F3FFCB1F"/>
    <w:rsid w:val="F57962A2"/>
    <w:rsid w:val="F76FE01F"/>
    <w:rsid w:val="F77CF87B"/>
    <w:rsid w:val="F77DBBAD"/>
    <w:rsid w:val="F7A73F20"/>
    <w:rsid w:val="F7AA6E2F"/>
    <w:rsid w:val="F7AF9607"/>
    <w:rsid w:val="F7DF5887"/>
    <w:rsid w:val="F7EF78FC"/>
    <w:rsid w:val="F7F7D829"/>
    <w:rsid w:val="F87FC82E"/>
    <w:rsid w:val="F8FEB6B3"/>
    <w:rsid w:val="F939A708"/>
    <w:rsid w:val="F9BBFDD5"/>
    <w:rsid w:val="F9D58323"/>
    <w:rsid w:val="F9DFD0D7"/>
    <w:rsid w:val="F9FF4389"/>
    <w:rsid w:val="FAF335FF"/>
    <w:rsid w:val="FB4F969D"/>
    <w:rsid w:val="FBA71617"/>
    <w:rsid w:val="FBDA9EC2"/>
    <w:rsid w:val="FBFD28C8"/>
    <w:rsid w:val="FBFFCBCF"/>
    <w:rsid w:val="FCCB1108"/>
    <w:rsid w:val="FCDF800D"/>
    <w:rsid w:val="FDB4FC80"/>
    <w:rsid w:val="FDEB3CFB"/>
    <w:rsid w:val="FDFE5498"/>
    <w:rsid w:val="FEE5652B"/>
    <w:rsid w:val="FEF798D7"/>
    <w:rsid w:val="FF6D6F3B"/>
    <w:rsid w:val="FF7F1BA8"/>
    <w:rsid w:val="FFB5CC0F"/>
    <w:rsid w:val="FFBB1568"/>
    <w:rsid w:val="FFBBABF2"/>
    <w:rsid w:val="FFD02D43"/>
    <w:rsid w:val="FFDA8247"/>
    <w:rsid w:val="FFDCC1BB"/>
    <w:rsid w:val="FFEC58EC"/>
    <w:rsid w:val="FFEED705"/>
    <w:rsid w:val="FFFB3DAD"/>
    <w:rsid w:val="FFFCE58A"/>
    <w:rsid w:val="FFFCED37"/>
    <w:rsid w:val="FFFE69F1"/>
    <w:rsid w:val="FFFFDB5B"/>
    <w:rsid w:val="FFFFE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2020-09-06T08:53:00Z</dcterms:created>
  <dc:creator>sa0102</dc:creator>
  <cp:lastModifiedBy>sa0102</cp:lastModifiedBy>
  <dcterms:modified xsi:type="dcterms:W3CDTF">2021-01-15T10:46:49Z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