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0441441"/>
        <w:docPartObj>
          <w:docPartGallery w:val="Cover Pages"/>
          <w:docPartUnique/>
        </w:docPartObj>
      </w:sdtPr>
      <w:sdtEndPr/>
      <w:sdtContent>
        <w:p w14:paraId="7FAA65D6" w14:textId="5C4A656B" w:rsidR="009362E3" w:rsidRDefault="009362E3" w:rsidP="00966CB0">
          <w:r w:rsidRPr="0059186F">
            <w:rPr>
              <w:rFonts w:ascii="Times New Roman" w:hAnsi="Times New Roman" w:cs="Times New Roman"/>
              <w:noProof/>
              <w:sz w:val="22"/>
              <w:szCs w:val="22"/>
            </w:rPr>
            <w:drawing>
              <wp:anchor distT="0" distB="0" distL="114300" distR="114300" simplePos="0" relativeHeight="251658241" behindDoc="0" locked="0" layoutInCell="1" allowOverlap="1" wp14:anchorId="1AF598BB" wp14:editId="3B90DD65">
                <wp:simplePos x="0" y="0"/>
                <wp:positionH relativeFrom="column">
                  <wp:posOffset>4498975</wp:posOffset>
                </wp:positionH>
                <wp:positionV relativeFrom="paragraph">
                  <wp:posOffset>-215265</wp:posOffset>
                </wp:positionV>
                <wp:extent cx="1720215" cy="575945"/>
                <wp:effectExtent l="19050" t="19050" r="13335" b="14605"/>
                <wp:wrapNone/>
                <wp:docPr id="4" name="Image1" descr="Une image contenant texte, Police, logo,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 name="Image1" descr="Une image contenant texte, Police, logo, Graphique&#10;&#10;Le contenu généré par l’IA peut être incorrect."/>
                        <pic:cNvPicPr/>
                      </pic:nvPicPr>
                      <pic:blipFill>
                        <a:blip r:embed="rId11">
                          <a:lum/>
                          <a:alphaModFix/>
                        </a:blip>
                        <a:srcRect/>
                        <a:stretch>
                          <a:fillRect/>
                        </a:stretch>
                      </pic:blipFill>
                      <pic:spPr>
                        <a:xfrm>
                          <a:off x="0" y="0"/>
                          <a:ext cx="1720215" cy="575945"/>
                        </a:xfrm>
                        <a:prstGeom prst="rect">
                          <a:avLst/>
                        </a:prstGeom>
                        <a:solidFill>
                          <a:srgbClr val="FFFFFF"/>
                        </a:solidFill>
                        <a:ln>
                          <a:solidFill>
                            <a:schemeClr val="accent1"/>
                          </a:solidFill>
                          <a:prstDash/>
                        </a:ln>
                      </pic:spPr>
                    </pic:pic>
                  </a:graphicData>
                </a:graphic>
                <wp14:sizeRelH relativeFrom="margin">
                  <wp14:pctWidth>0</wp14:pctWidth>
                </wp14:sizeRelH>
                <wp14:sizeRelV relativeFrom="margin">
                  <wp14:pctHeight>0</wp14:pctHeight>
                </wp14:sizeRelV>
              </wp:anchor>
            </w:drawing>
          </w:r>
          <w:r w:rsidRPr="0059186F">
            <w:rPr>
              <w:rFonts w:ascii="Times New Roman" w:hAnsi="Times New Roman" w:cs="Times New Roman"/>
              <w:noProof/>
              <w:sz w:val="22"/>
              <w:szCs w:val="22"/>
            </w:rPr>
            <w:drawing>
              <wp:anchor distT="0" distB="0" distL="114300" distR="114300" simplePos="0" relativeHeight="251658242" behindDoc="0" locked="0" layoutInCell="1" allowOverlap="1" wp14:anchorId="512E42B8" wp14:editId="46CA7457">
                <wp:simplePos x="0" y="0"/>
                <wp:positionH relativeFrom="column">
                  <wp:posOffset>3810</wp:posOffset>
                </wp:positionH>
                <wp:positionV relativeFrom="paragraph">
                  <wp:posOffset>-219710</wp:posOffset>
                </wp:positionV>
                <wp:extent cx="1581785" cy="1295400"/>
                <wp:effectExtent l="0" t="0" r="0" b="0"/>
                <wp:wrapNone/>
                <wp:docPr id="15" name="Image 15"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Police, capture d’écran, blanc&#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1785" cy="1295400"/>
                        </a:xfrm>
                        <a:prstGeom prst="rect">
                          <a:avLst/>
                        </a:prstGeom>
                      </pic:spPr>
                    </pic:pic>
                  </a:graphicData>
                </a:graphic>
                <wp14:sizeRelH relativeFrom="margin">
                  <wp14:pctWidth>0</wp14:pctWidth>
                </wp14:sizeRelH>
                <wp14:sizeRelV relativeFrom="margin">
                  <wp14:pctHeight>0</wp14:pctHeight>
                </wp14:sizeRelV>
              </wp:anchor>
            </w:drawing>
          </w:r>
        </w:p>
        <w:p w14:paraId="15570124" w14:textId="480754BB" w:rsidR="00A1540F" w:rsidRDefault="00A1540F" w:rsidP="00966CB0">
          <w:r>
            <w:rPr>
              <w:noProof/>
            </w:rPr>
            <mc:AlternateContent>
              <mc:Choice Requires="wps">
                <w:drawing>
                  <wp:anchor distT="0" distB="0" distL="114300" distR="114300" simplePos="0" relativeHeight="251658240" behindDoc="0" locked="0" layoutInCell="1" allowOverlap="1" wp14:anchorId="1A1E3E4F" wp14:editId="4B7F74BB">
                    <wp:simplePos x="0" y="0"/>
                    <wp:positionH relativeFrom="column">
                      <wp:posOffset>-954317</wp:posOffset>
                    </wp:positionH>
                    <wp:positionV relativeFrom="paragraph">
                      <wp:posOffset>-3102369</wp:posOffset>
                    </wp:positionV>
                    <wp:extent cx="6022428" cy="1072056"/>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6022428" cy="1072056"/>
                            </a:xfrm>
                            <a:prstGeom prst="rect">
                              <a:avLst/>
                            </a:prstGeom>
                            <a:noFill/>
                            <a:ln w="6350">
                              <a:noFill/>
                            </a:ln>
                          </wps:spPr>
                          <wps:txbx>
                            <w:txbxContent>
                              <w:p w14:paraId="757940C8" w14:textId="77777777" w:rsidR="00A1540F" w:rsidRPr="00A3231E" w:rsidRDefault="00A1540F" w:rsidP="00A3231E">
                                <w:pPr>
                                  <w:jc w:val="center"/>
                                  <w:rPr>
                                    <w:rFonts w:ascii="Times New Roman" w:hAnsi="Times New Roman" w:cs="Times New Roman"/>
                                    <w:b/>
                                    <w:bCs/>
                                    <w:color w:val="FFFFFF" w:themeColor="background1"/>
                                    <w:sz w:val="52"/>
                                    <w:szCs w:val="52"/>
                                  </w:rPr>
                                </w:pPr>
                                <w:r w:rsidRPr="00A3231E">
                                  <w:rPr>
                                    <w:rFonts w:ascii="Times New Roman" w:hAnsi="Times New Roman" w:cs="Times New Roman"/>
                                    <w:b/>
                                    <w:bCs/>
                                    <w:color w:val="FFFFFF" w:themeColor="background1"/>
                                    <w:sz w:val="52"/>
                                    <w:szCs w:val="52"/>
                                  </w:rPr>
                                  <w:t>CREDIT D’IMPOT EN FAVEUR DE LA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1E3E4F" id="_x0000_t202" coordsize="21600,21600" o:spt="202" path="m,l,21600r21600,l21600,xe">
                    <v:stroke joinstyle="miter"/>
                    <v:path gradientshapeok="t" o:connecttype="rect"/>
                  </v:shapetype>
                  <v:shape id="Zone de texte 32" o:spid="_x0000_s1026" type="#_x0000_t202" style="position:absolute;margin-left:-75.15pt;margin-top:-244.3pt;width:474.2pt;height:84.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" filled="f" stroked="f" strokeweight=".5pt">
                    <v:textbox>
                      <w:txbxContent>
                        <w:p w14:paraId="757940C8" w14:textId="77777777" w:rsidR="00A1540F" w:rsidRPr="00A3231E" w:rsidRDefault="00A1540F" w:rsidP="00A3231E">
                          <w:pPr>
                            <w:jc w:val="center"/>
                            <w:rPr>
                              <w:rFonts w:ascii="Times New Roman" w:hAnsi="Times New Roman" w:cs="Times New Roman"/>
                              <w:b/>
                              <w:bCs/>
                              <w:color w:val="FFFFFF" w:themeColor="background1"/>
                              <w:sz w:val="52"/>
                              <w:szCs w:val="52"/>
                            </w:rPr>
                          </w:pPr>
                          <w:r w:rsidRPr="00A3231E">
                            <w:rPr>
                              <w:rFonts w:ascii="Times New Roman" w:hAnsi="Times New Roman" w:cs="Times New Roman"/>
                              <w:b/>
                              <w:bCs/>
                              <w:color w:val="FFFFFF" w:themeColor="background1"/>
                              <w:sz w:val="52"/>
                              <w:szCs w:val="52"/>
                            </w:rPr>
                            <w:t>CREDIT D’IMPOT EN FAVEUR DE LA RECHERCHE</w:t>
                          </w:r>
                        </w:p>
                      </w:txbxContent>
                    </v:textbox>
                  </v:shape>
                </w:pict>
              </mc:Fallback>
            </mc:AlternateContent>
          </w:r>
        </w:p>
        <w:p w14:paraId="45D384D7" w14:textId="3E9CAF96" w:rsidR="00A1540F" w:rsidRDefault="00A1540F" w:rsidP="00966CB0"/>
        <w:p w14:paraId="5E9BFFE0" w14:textId="4A3A1057" w:rsidR="00A1540F" w:rsidRDefault="00A1540F" w:rsidP="00966CB0"/>
        <w:p w14:paraId="756D6ED6" w14:textId="4E196ACF" w:rsidR="009362E3" w:rsidRPr="0059186F" w:rsidRDefault="009362E3" w:rsidP="009362E3">
          <w:pPr>
            <w:spacing w:after="240" w:line="276" w:lineRule="auto"/>
            <w:jc w:val="right"/>
            <w:rPr>
              <w:rFonts w:ascii="Times New Roman" w:hAnsi="Times New Roman" w:cs="Times New Roman"/>
              <w:sz w:val="22"/>
              <w:szCs w:val="22"/>
            </w:rPr>
          </w:pPr>
          <w:r w:rsidRPr="0059186F">
            <w:rPr>
              <w:rFonts w:ascii="Times New Roman" w:hAnsi="Times New Roman" w:cs="Times New Roman"/>
              <w:sz w:val="22"/>
              <w:szCs w:val="22"/>
            </w:rPr>
            <w:tab/>
          </w:r>
          <w:r w:rsidRPr="0059186F">
            <w:rPr>
              <w:rFonts w:ascii="Times New Roman" w:hAnsi="Times New Roman" w:cs="Times New Roman"/>
              <w:sz w:val="22"/>
              <w:szCs w:val="22"/>
            </w:rPr>
            <w:tab/>
          </w:r>
          <w:r w:rsidRPr="0059186F">
            <w:rPr>
              <w:rFonts w:ascii="Times New Roman" w:hAnsi="Times New Roman" w:cs="Times New Roman"/>
              <w:sz w:val="22"/>
              <w:szCs w:val="22"/>
            </w:rPr>
            <w:tab/>
          </w:r>
        </w:p>
        <w:p w14:paraId="02420660" w14:textId="77777777" w:rsidR="009362E3" w:rsidRPr="0059186F" w:rsidRDefault="009362E3" w:rsidP="009362E3">
          <w:pPr>
            <w:spacing w:after="240" w:line="276" w:lineRule="auto"/>
            <w:rPr>
              <w:rFonts w:ascii="Times New Roman" w:hAnsi="Times New Roman" w:cs="Times New Roman"/>
              <w:sz w:val="22"/>
              <w:szCs w:val="22"/>
            </w:rPr>
          </w:pPr>
        </w:p>
        <w:p w14:paraId="39FB4374" w14:textId="77777777" w:rsidR="009362E3" w:rsidRDefault="009362E3" w:rsidP="009362E3">
          <w:pPr>
            <w:pStyle w:val="DT"/>
          </w:pPr>
        </w:p>
        <w:p w14:paraId="775783EB" w14:textId="77777777" w:rsidR="009362E3" w:rsidRDefault="009362E3" w:rsidP="009362E3">
          <w:pPr>
            <w:spacing w:before="240" w:after="240" w:line="276" w:lineRule="auto"/>
            <w:jc w:val="center"/>
            <w:rPr>
              <w:rFonts w:ascii="Times New Roman" w:hAnsi="Times New Roman" w:cs="Times New Roman"/>
              <w:b/>
              <w:sz w:val="22"/>
              <w:szCs w:val="22"/>
            </w:rPr>
          </w:pPr>
        </w:p>
        <w:p w14:paraId="736CC9DA" w14:textId="77777777" w:rsidR="009362E3" w:rsidRPr="0059186F" w:rsidRDefault="009362E3" w:rsidP="009362E3">
          <w:pPr>
            <w:spacing w:before="240" w:after="240" w:line="276" w:lineRule="auto"/>
            <w:jc w:val="center"/>
            <w:rPr>
              <w:rFonts w:ascii="Times New Roman" w:hAnsi="Times New Roman" w:cs="Times New Roman"/>
              <w:b/>
              <w:sz w:val="22"/>
              <w:szCs w:val="22"/>
            </w:rPr>
          </w:pPr>
        </w:p>
        <w:p w14:paraId="261E3642" w14:textId="1329EFED" w:rsidR="009362E3" w:rsidRPr="009362E3" w:rsidRDefault="009362E3" w:rsidP="009362E3">
          <w:pPr>
            <w:pStyle w:val="Titre0"/>
            <w:jc w:val="left"/>
          </w:pPr>
          <w:r w:rsidRPr="009362E3">
            <w:t>DOSSIER JUSTIFICATIF</w:t>
          </w:r>
          <w:r>
            <w:t xml:space="preserve"> </w:t>
          </w:r>
          <w:r w:rsidRPr="009362E3">
            <w:t>GENERIQUE</w:t>
          </w:r>
        </w:p>
        <w:p w14:paraId="34233147" w14:textId="77777777" w:rsidR="008606FA" w:rsidRPr="0059186F" w:rsidRDefault="008606FA" w:rsidP="008606FA">
          <w:pPr>
            <w:spacing w:before="240" w:after="240" w:line="276" w:lineRule="auto"/>
            <w:jc w:val="center"/>
            <w:rPr>
              <w:rFonts w:ascii="Times New Roman" w:hAnsi="Times New Roman" w:cs="Times New Roman"/>
              <w:b/>
              <w:sz w:val="22"/>
              <w:szCs w:val="22"/>
            </w:rPr>
          </w:pPr>
          <w:bookmarkStart w:id="0" w:name="_Toc516669486"/>
          <w:proofErr w:type="gramStart"/>
          <w:r w:rsidRPr="0059186F">
            <w:rPr>
              <w:rFonts w:ascii="Times New Roman" w:hAnsi="Times New Roman" w:cs="Times New Roman"/>
              <w:b/>
              <w:sz w:val="22"/>
              <w:szCs w:val="22"/>
            </w:rPr>
            <w:t>des</w:t>
          </w:r>
          <w:proofErr w:type="gramEnd"/>
          <w:r w:rsidRPr="0059186F">
            <w:rPr>
              <w:rFonts w:ascii="Times New Roman" w:hAnsi="Times New Roman" w:cs="Times New Roman"/>
              <w:b/>
              <w:sz w:val="22"/>
              <w:szCs w:val="22"/>
            </w:rPr>
            <w:t xml:space="preserve"> travaux d</w:t>
          </w:r>
          <w:r>
            <w:rPr>
              <w:rFonts w:ascii="Times New Roman" w:hAnsi="Times New Roman" w:cs="Times New Roman"/>
              <w:b/>
              <w:sz w:val="22"/>
              <w:szCs w:val="22"/>
            </w:rPr>
            <w:t>’Innovation</w:t>
          </w:r>
        </w:p>
        <w:p w14:paraId="452648AF" w14:textId="77777777" w:rsidR="008606FA" w:rsidRPr="0059186F" w:rsidRDefault="008606FA" w:rsidP="008606FA">
          <w:pPr>
            <w:spacing w:before="240" w:after="240" w:line="276" w:lineRule="auto"/>
            <w:jc w:val="center"/>
            <w:rPr>
              <w:rFonts w:ascii="Times New Roman" w:hAnsi="Times New Roman" w:cs="Times New Roman"/>
              <w:b/>
              <w:sz w:val="22"/>
              <w:szCs w:val="22"/>
            </w:rPr>
          </w:pPr>
          <w:proofErr w:type="gramStart"/>
          <w:r w:rsidRPr="0059186F">
            <w:rPr>
              <w:rFonts w:ascii="Times New Roman" w:hAnsi="Times New Roman" w:cs="Times New Roman"/>
              <w:b/>
              <w:sz w:val="22"/>
              <w:szCs w:val="22"/>
            </w:rPr>
            <w:t>déclarés</w:t>
          </w:r>
          <w:proofErr w:type="gramEnd"/>
          <w:r w:rsidRPr="0059186F">
            <w:rPr>
              <w:rFonts w:ascii="Times New Roman" w:hAnsi="Times New Roman" w:cs="Times New Roman"/>
              <w:b/>
              <w:sz w:val="22"/>
              <w:szCs w:val="22"/>
            </w:rPr>
            <w:t xml:space="preserve"> au CI</w:t>
          </w:r>
          <w:r>
            <w:rPr>
              <w:rFonts w:ascii="Times New Roman" w:hAnsi="Times New Roman" w:cs="Times New Roman"/>
              <w:b/>
              <w:sz w:val="22"/>
              <w:szCs w:val="22"/>
            </w:rPr>
            <w:t>I</w:t>
          </w:r>
        </w:p>
        <w:p w14:paraId="68BF3DE2" w14:textId="77777777" w:rsidR="008606FA" w:rsidRPr="0059186F" w:rsidRDefault="008606FA" w:rsidP="008606FA">
          <w:pPr>
            <w:spacing w:after="240" w:line="276" w:lineRule="auto"/>
            <w:rPr>
              <w:rFonts w:ascii="Times New Roman" w:hAnsi="Times New Roman" w:cs="Times New Roman"/>
              <w:sz w:val="22"/>
              <w:szCs w:val="22"/>
            </w:rPr>
          </w:pPr>
        </w:p>
        <w:p w14:paraId="0BB5FEEA" w14:textId="77777777" w:rsidR="008606FA" w:rsidRPr="0059186F" w:rsidRDefault="008606FA" w:rsidP="008606FA">
          <w:pPr>
            <w:spacing w:after="240" w:line="276" w:lineRule="auto"/>
            <w:rPr>
              <w:rFonts w:ascii="Times New Roman" w:hAnsi="Times New Roman" w:cs="Times New Roman"/>
              <w:sz w:val="22"/>
              <w:szCs w:val="22"/>
            </w:rPr>
          </w:pPr>
        </w:p>
        <w:p w14:paraId="60011B7E" w14:textId="77777777" w:rsidR="008606FA" w:rsidRPr="0059186F" w:rsidRDefault="008606FA" w:rsidP="008606FA">
          <w:pPr>
            <w:spacing w:after="240" w:line="276" w:lineRule="auto"/>
            <w:rPr>
              <w:rFonts w:ascii="Times New Roman" w:hAnsi="Times New Roman" w:cs="Times New Roman"/>
              <w:sz w:val="22"/>
              <w:szCs w:val="22"/>
            </w:rPr>
          </w:pPr>
        </w:p>
        <w:p w14:paraId="25888B5D" w14:textId="77777777" w:rsidR="008606FA" w:rsidRPr="0059186F" w:rsidRDefault="008606FA" w:rsidP="008606FA">
          <w:pPr>
            <w:spacing w:after="240" w:line="276" w:lineRule="auto"/>
            <w:jc w:val="center"/>
            <w:rPr>
              <w:rFonts w:ascii="Times New Roman" w:hAnsi="Times New Roman" w:cs="Times New Roman"/>
              <w:b/>
              <w:bCs/>
              <w:sz w:val="22"/>
              <w:szCs w:val="22"/>
            </w:rPr>
          </w:pPr>
          <w:r>
            <w:rPr>
              <w:rFonts w:ascii="Times New Roman" w:hAnsi="Times New Roman" w:cs="Times New Roman"/>
              <w:b/>
              <w:bCs/>
              <w:sz w:val="22"/>
              <w:szCs w:val="22"/>
            </w:rPr>
            <w:t>NOM DU CLIENT</w:t>
          </w:r>
        </w:p>
        <w:p w14:paraId="0257396B" w14:textId="77777777" w:rsidR="008606FA" w:rsidRPr="0059186F" w:rsidRDefault="008606FA" w:rsidP="008606FA">
          <w:pPr>
            <w:spacing w:after="240" w:line="276" w:lineRule="auto"/>
            <w:rPr>
              <w:rFonts w:ascii="Times New Roman" w:hAnsi="Times New Roman" w:cs="Times New Roman"/>
              <w:sz w:val="22"/>
              <w:szCs w:val="22"/>
            </w:rPr>
          </w:pPr>
        </w:p>
        <w:p w14:paraId="67426E0C" w14:textId="77777777" w:rsidR="008606FA" w:rsidRDefault="008606FA" w:rsidP="008606FA">
          <w:pPr>
            <w:spacing w:after="240" w:line="276" w:lineRule="auto"/>
            <w:jc w:val="center"/>
            <w:rPr>
              <w:rFonts w:ascii="Times New Roman" w:hAnsi="Times New Roman" w:cs="Times New Roman"/>
              <w:sz w:val="22"/>
              <w:szCs w:val="22"/>
            </w:rPr>
          </w:pPr>
          <w:r>
            <w:rPr>
              <w:rFonts w:ascii="Times New Roman" w:hAnsi="Times New Roman" w:cs="Times New Roman"/>
              <w:noProof/>
              <w:sz w:val="22"/>
              <w:szCs w:val="22"/>
            </w:rPr>
            <w:t>Insérer ici le logo de l’entreprise client</w:t>
          </w:r>
        </w:p>
        <w:p w14:paraId="7A84BAB1" w14:textId="77777777" w:rsidR="008606FA" w:rsidRDefault="008606FA" w:rsidP="008606FA">
          <w:pPr>
            <w:pStyle w:val="DT"/>
            <w:rPr>
              <w:bCs/>
              <w:color w:val="808080" w:themeColor="background1" w:themeShade="80"/>
              <w:sz w:val="20"/>
              <w:szCs w:val="20"/>
            </w:rPr>
          </w:pPr>
        </w:p>
        <w:p w14:paraId="50FB2491" w14:textId="77777777" w:rsidR="008606FA" w:rsidRDefault="008606FA" w:rsidP="008606FA">
          <w:pPr>
            <w:pStyle w:val="DT"/>
            <w:rPr>
              <w:bCs/>
              <w:color w:val="808080" w:themeColor="background1" w:themeShade="80"/>
              <w:sz w:val="20"/>
              <w:szCs w:val="20"/>
            </w:rPr>
          </w:pPr>
          <w:r>
            <w:rPr>
              <w:bCs/>
              <w:color w:val="808080" w:themeColor="background1" w:themeShade="80"/>
              <w:sz w:val="20"/>
              <w:szCs w:val="20"/>
            </w:rPr>
            <w:t>Règles de rédaction du dossier CII :</w:t>
          </w:r>
        </w:p>
        <w:p w14:paraId="4DB6A9B7"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Utiliser systématiquement le « nous » afin de se mettre littéralement à la place du client. Le « on » ne devra jamais être utilisé ;</w:t>
          </w:r>
        </w:p>
        <w:p w14:paraId="73999F8E"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 xml:space="preserve">Ne jamais abréger les mots. On n’utilisera uniquement les abréviations consacrées, qui devront apparaître en italique, comme </w:t>
          </w:r>
          <w:r w:rsidRPr="009A54C7">
            <w:rPr>
              <w:rFonts w:eastAsia="Arial" w:cs="Times New Roman"/>
              <w:bCs/>
              <w:i/>
              <w:iCs/>
              <w:color w:val="808080" w:themeColor="background1" w:themeShade="80"/>
              <w:sz w:val="20"/>
              <w:szCs w:val="20"/>
              <w:lang w:eastAsia="fr-FR"/>
            </w:rPr>
            <w:t>etc.</w:t>
          </w:r>
          <w:r w:rsidRPr="00ED75FF">
            <w:rPr>
              <w:rFonts w:eastAsia="Arial" w:cs="Times New Roman"/>
              <w:bCs/>
              <w:color w:val="808080" w:themeColor="background1" w:themeShade="80"/>
              <w:sz w:val="20"/>
              <w:szCs w:val="20"/>
              <w:lang w:eastAsia="fr-FR"/>
            </w:rPr>
            <w:t xml:space="preserve"> ou </w:t>
          </w:r>
          <w:r w:rsidRPr="009A54C7">
            <w:rPr>
              <w:rFonts w:eastAsia="Arial" w:cs="Times New Roman"/>
              <w:bCs/>
              <w:i/>
              <w:iCs/>
              <w:color w:val="808080" w:themeColor="background1" w:themeShade="80"/>
              <w:sz w:val="20"/>
              <w:szCs w:val="20"/>
              <w:lang w:eastAsia="fr-FR"/>
            </w:rPr>
            <w:t>al.</w:t>
          </w:r>
          <w:r w:rsidRPr="00ED75FF">
            <w:rPr>
              <w:rFonts w:eastAsia="Arial" w:cs="Times New Roman"/>
              <w:bCs/>
              <w:color w:val="808080" w:themeColor="background1" w:themeShade="80"/>
              <w:sz w:val="20"/>
              <w:szCs w:val="20"/>
              <w:lang w:eastAsia="fr-FR"/>
            </w:rPr>
            <w:t xml:space="preserve"> </w:t>
          </w:r>
          <w:proofErr w:type="gramStart"/>
          <w:r w:rsidRPr="00ED75FF">
            <w:rPr>
              <w:rFonts w:eastAsia="Arial" w:cs="Times New Roman"/>
              <w:bCs/>
              <w:color w:val="808080" w:themeColor="background1" w:themeShade="80"/>
              <w:sz w:val="20"/>
              <w:szCs w:val="20"/>
              <w:lang w:eastAsia="fr-FR"/>
            </w:rPr>
            <w:t>par</w:t>
          </w:r>
          <w:proofErr w:type="gramEnd"/>
          <w:r w:rsidRPr="00ED75FF">
            <w:rPr>
              <w:rFonts w:eastAsia="Arial" w:cs="Times New Roman"/>
              <w:bCs/>
              <w:color w:val="808080" w:themeColor="background1" w:themeShade="80"/>
              <w:sz w:val="20"/>
              <w:szCs w:val="20"/>
              <w:lang w:eastAsia="fr-FR"/>
            </w:rPr>
            <w:t xml:space="preserve"> exemple ;</w:t>
          </w:r>
        </w:p>
        <w:p w14:paraId="678AEEC3"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Faire apparaître chaque mot en anglais ou latin (ou dans une autre langue) en italique ;</w:t>
          </w:r>
        </w:p>
        <w:p w14:paraId="57F6A97F"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Garder un certain niveau de langage (aucune familiarité de langage) ;</w:t>
          </w:r>
        </w:p>
        <w:p w14:paraId="2CD1543D"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 xml:space="preserve">Faire un renvoi </w:t>
          </w:r>
          <w:r>
            <w:rPr>
              <w:rFonts w:eastAsia="Arial" w:cs="Times New Roman"/>
              <w:bCs/>
              <w:color w:val="808080" w:themeColor="background1" w:themeShade="80"/>
              <w:sz w:val="20"/>
              <w:szCs w:val="20"/>
              <w:lang w:eastAsia="fr-FR"/>
            </w:rPr>
            <w:t xml:space="preserve">automatique </w:t>
          </w:r>
          <w:r w:rsidRPr="00ED75FF">
            <w:rPr>
              <w:rFonts w:eastAsia="Arial" w:cs="Times New Roman"/>
              <w:bCs/>
              <w:color w:val="808080" w:themeColor="background1" w:themeShade="80"/>
              <w:sz w:val="20"/>
              <w:szCs w:val="20"/>
              <w:lang w:eastAsia="fr-FR"/>
            </w:rPr>
            <w:t>pour chaque figure présentée</w:t>
          </w:r>
          <w:r>
            <w:rPr>
              <w:rFonts w:eastAsia="Arial" w:cs="Times New Roman"/>
              <w:bCs/>
              <w:color w:val="808080" w:themeColor="background1" w:themeShade="80"/>
              <w:sz w:val="20"/>
              <w:szCs w:val="20"/>
              <w:lang w:eastAsia="fr-FR"/>
            </w:rPr>
            <w:t xml:space="preserve"> et préalablement légendée,</w:t>
          </w:r>
          <w:r w:rsidRPr="00ED75FF">
            <w:rPr>
              <w:rFonts w:eastAsia="Arial" w:cs="Times New Roman"/>
              <w:bCs/>
              <w:color w:val="808080" w:themeColor="background1" w:themeShade="80"/>
              <w:sz w:val="20"/>
              <w:szCs w:val="20"/>
              <w:lang w:eastAsia="fr-FR"/>
            </w:rPr>
            <w:t xml:space="preserve"> soit en indiquant : (cf. Figure 1), soit en intégrant le renvoi à une phrase : comme présenté en figure 1 (ici, le mot figure comportera un f minuscule) ;</w:t>
          </w:r>
        </w:p>
        <w:p w14:paraId="75997F99"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Faire un renvoi aux annexes présentées selon le modèle : cf. annexe 1.1 : « Titre de l’annexe », cf. annexe 1.2 : « Titre de l’annexe », cf. annexe 1. 3 : « Titre de l’annexe »</w:t>
          </w:r>
          <w:r>
            <w:rPr>
              <w:rFonts w:eastAsia="Arial" w:cs="Times New Roman"/>
              <w:bCs/>
              <w:color w:val="808080" w:themeColor="background1" w:themeShade="80"/>
              <w:sz w:val="20"/>
              <w:szCs w:val="20"/>
              <w:lang w:eastAsia="fr-FR"/>
            </w:rPr>
            <w:t> ;</w:t>
          </w:r>
        </w:p>
        <w:p w14:paraId="1CC10FD0" w14:textId="77777777" w:rsidR="008606FA" w:rsidRPr="00ED75FF" w:rsidRDefault="008606FA" w:rsidP="008606FA">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En cas d’information manquante, ne pas hésiter à formaliser, directement dans le corps du texte, une question</w:t>
          </w:r>
          <w:r>
            <w:rPr>
              <w:rFonts w:eastAsia="Arial" w:cs="Times New Roman"/>
              <w:bCs/>
              <w:color w:val="808080" w:themeColor="background1" w:themeShade="80"/>
              <w:sz w:val="20"/>
              <w:szCs w:val="20"/>
              <w:lang w:eastAsia="fr-FR"/>
            </w:rPr>
            <w:t xml:space="preserve"> en rouge</w:t>
          </w:r>
          <w:r w:rsidRPr="00ED75FF">
            <w:rPr>
              <w:rFonts w:eastAsia="Arial" w:cs="Times New Roman"/>
              <w:bCs/>
              <w:color w:val="808080" w:themeColor="background1" w:themeShade="80"/>
              <w:sz w:val="20"/>
              <w:szCs w:val="20"/>
              <w:lang w:eastAsia="fr-FR"/>
            </w:rPr>
            <w:t xml:space="preserve"> au client.</w:t>
          </w:r>
        </w:p>
        <w:p w14:paraId="35886286" w14:textId="77777777" w:rsidR="008606FA" w:rsidRPr="009A54C7" w:rsidRDefault="008606FA" w:rsidP="008606FA">
          <w:pPr>
            <w:spacing w:after="240" w:line="276" w:lineRule="auto"/>
            <w:rPr>
              <w:rFonts w:ascii="Times New Roman" w:hAnsi="Times New Roman" w:cs="Times New Roman"/>
              <w:b/>
              <w:sz w:val="22"/>
              <w:szCs w:val="22"/>
            </w:rPr>
          </w:pPr>
          <w:r w:rsidRPr="009A54C7">
            <w:rPr>
              <w:rFonts w:ascii="Times New Roman" w:hAnsi="Times New Roman" w:cs="Times New Roman"/>
              <w:sz w:val="22"/>
              <w:szCs w:val="22"/>
            </w:rPr>
            <w:br w:type="page"/>
          </w:r>
        </w:p>
        <w:p w14:paraId="2DAD60DE" w14:textId="60E894ED" w:rsidR="00CB6A08" w:rsidRDefault="00CB6A08" w:rsidP="00944262">
          <w:pPr>
            <w:rPr>
              <w:rFonts w:eastAsia="Arial" w:cs="Times New Roman"/>
              <w:bCs/>
              <w:color w:val="808080" w:themeColor="background1" w:themeShade="80"/>
              <w:sz w:val="20"/>
              <w:szCs w:val="20"/>
              <w:lang w:eastAsia="fr-FR"/>
            </w:rPr>
          </w:pPr>
        </w:p>
        <w:p w14:paraId="2D902B5E" w14:textId="72BD2F01" w:rsidR="00CB6A08" w:rsidRDefault="00CB6A08" w:rsidP="00CB6A08">
          <w:pPr>
            <w:pStyle w:val="Titre0"/>
            <w:rPr>
              <w:lang w:eastAsia="fr-FR"/>
            </w:rPr>
          </w:pPr>
          <w:r>
            <w:rPr>
              <w:lang w:eastAsia="fr-FR"/>
            </w:rPr>
            <w:t>SOMMAIRE</w:t>
          </w:r>
        </w:p>
        <w:p w14:paraId="4556A4F4" w14:textId="77777777" w:rsidR="00CB6A08" w:rsidRDefault="00CB6A08" w:rsidP="00CB6A08">
          <w:pPr>
            <w:pStyle w:val="Titre0"/>
            <w:rPr>
              <w:lang w:eastAsia="fr-FR"/>
            </w:rPr>
          </w:pPr>
        </w:p>
        <w:p w14:paraId="32B5B880" w14:textId="77777777" w:rsidR="00CB6A08" w:rsidRDefault="00CB6A08" w:rsidP="00CB6A08">
          <w:pPr>
            <w:pStyle w:val="Titre0"/>
            <w:rPr>
              <w:lang w:eastAsia="fr-FR"/>
            </w:rPr>
          </w:pPr>
        </w:p>
        <w:sdt>
          <w:sdtPr>
            <w:rPr>
              <w:rFonts w:asciiTheme="minorHAnsi" w:eastAsiaTheme="minorHAnsi" w:hAnsiTheme="minorHAnsi" w:cstheme="minorBidi"/>
              <w:i w:val="0"/>
              <w:color w:val="auto"/>
              <w:sz w:val="24"/>
              <w:szCs w:val="24"/>
              <w:lang w:eastAsia="en-US"/>
            </w:rPr>
            <w:id w:val="259182741"/>
            <w:docPartObj>
              <w:docPartGallery w:val="Table of Contents"/>
              <w:docPartUnique/>
            </w:docPartObj>
          </w:sdtPr>
          <w:sdtEndPr>
            <w:rPr>
              <w:b/>
              <w:bCs/>
            </w:rPr>
          </w:sdtEndPr>
          <w:sdtContent>
            <w:p w14:paraId="76C66B90" w14:textId="2C6C9713" w:rsidR="00CB6A08" w:rsidRDefault="00CB6A08">
              <w:pPr>
                <w:pStyle w:val="En-ttedetabledesmatires"/>
              </w:pPr>
            </w:p>
            <w:p w14:paraId="0FD8CE53" w14:textId="0018E159" w:rsidR="00AB6041" w:rsidRDefault="00CB6A08">
              <w:pPr>
                <w:pStyle w:val="TM1"/>
                <w:tabs>
                  <w:tab w:val="left" w:pos="480"/>
                  <w:tab w:val="right" w:leader="dot" w:pos="9628"/>
                </w:tabs>
                <w:rPr>
                  <w:rFonts w:eastAsiaTheme="minorEastAsia" w:cstheme="minorBidi"/>
                  <w:b w:val="0"/>
                  <w:bCs w:val="0"/>
                  <w:caps w:val="0"/>
                  <w:noProof/>
                  <w:kern w:val="2"/>
                  <w:sz w:val="24"/>
                  <w:szCs w:val="24"/>
                  <w:lang w:eastAsia="fr-FR"/>
                  <w14:ligatures w14:val="standardContextual"/>
                </w:rPr>
              </w:pPr>
              <w:r>
                <w:fldChar w:fldCharType="begin"/>
              </w:r>
              <w:r>
                <w:instrText xml:space="preserve"> TOC \o "1-3" \h \z \u </w:instrText>
              </w:r>
              <w:r>
                <w:fldChar w:fldCharType="separate"/>
              </w:r>
              <w:hyperlink w:anchor="_Toc209109414" w:history="1">
                <w:r w:rsidR="00AB6041" w:rsidRPr="00AA2098">
                  <w:rPr>
                    <w:rStyle w:val="Lienhypertexte"/>
                    <w:noProof/>
                  </w:rPr>
                  <w:t>1.</w:t>
                </w:r>
                <w:r w:rsidR="00AB6041">
                  <w:rPr>
                    <w:rFonts w:eastAsiaTheme="minorEastAsia" w:cstheme="minorBidi"/>
                    <w:b w:val="0"/>
                    <w:bCs w:val="0"/>
                    <w:caps w:val="0"/>
                    <w:noProof/>
                    <w:kern w:val="2"/>
                    <w:sz w:val="24"/>
                    <w:szCs w:val="24"/>
                    <w:lang w:eastAsia="fr-FR"/>
                    <w14:ligatures w14:val="standardContextual"/>
                  </w:rPr>
                  <w:tab/>
                </w:r>
                <w:r w:rsidR="00AB6041" w:rsidRPr="00AA2098">
                  <w:rPr>
                    <w:rStyle w:val="Lienhypertexte"/>
                    <w:noProof/>
                  </w:rPr>
                  <w:t>PRÉSENTATION GLOBALE DE LA SOCIÉTÉ ET DE SA STRATÉGIE D’INNOVATION</w:t>
                </w:r>
                <w:r w:rsidR="00AB6041">
                  <w:rPr>
                    <w:noProof/>
                    <w:webHidden/>
                  </w:rPr>
                  <w:tab/>
                </w:r>
                <w:r w:rsidR="00AB6041">
                  <w:rPr>
                    <w:noProof/>
                    <w:webHidden/>
                  </w:rPr>
                  <w:fldChar w:fldCharType="begin"/>
                </w:r>
                <w:r w:rsidR="00AB6041">
                  <w:rPr>
                    <w:noProof/>
                    <w:webHidden/>
                  </w:rPr>
                  <w:instrText xml:space="preserve"> PAGEREF _Toc209109414 \h </w:instrText>
                </w:r>
                <w:r w:rsidR="00AB6041">
                  <w:rPr>
                    <w:noProof/>
                    <w:webHidden/>
                  </w:rPr>
                </w:r>
                <w:r w:rsidR="00AB6041">
                  <w:rPr>
                    <w:noProof/>
                    <w:webHidden/>
                  </w:rPr>
                  <w:fldChar w:fldCharType="separate"/>
                </w:r>
                <w:r w:rsidR="00AB6041">
                  <w:rPr>
                    <w:noProof/>
                    <w:webHidden/>
                  </w:rPr>
                  <w:t>3</w:t>
                </w:r>
                <w:r w:rsidR="00AB6041">
                  <w:rPr>
                    <w:noProof/>
                    <w:webHidden/>
                  </w:rPr>
                  <w:fldChar w:fldCharType="end"/>
                </w:r>
              </w:hyperlink>
            </w:p>
            <w:p w14:paraId="0B6FF1FD" w14:textId="1F8BDCAC" w:rsidR="00AB6041" w:rsidRDefault="00AB6041">
              <w:pPr>
                <w:pStyle w:val="TM1"/>
                <w:tabs>
                  <w:tab w:val="left" w:pos="480"/>
                  <w:tab w:val="right" w:leader="dot" w:pos="9628"/>
                </w:tabs>
                <w:rPr>
                  <w:rFonts w:eastAsiaTheme="minorEastAsia" w:cstheme="minorBidi"/>
                  <w:b w:val="0"/>
                  <w:bCs w:val="0"/>
                  <w:caps w:val="0"/>
                  <w:noProof/>
                  <w:kern w:val="2"/>
                  <w:sz w:val="24"/>
                  <w:szCs w:val="24"/>
                  <w:lang w:eastAsia="fr-FR"/>
                  <w14:ligatures w14:val="standardContextual"/>
                </w:rPr>
              </w:pPr>
              <w:hyperlink w:anchor="_Toc209109415" w:history="1">
                <w:r w:rsidRPr="00AA2098">
                  <w:rPr>
                    <w:rStyle w:val="Lienhypertexte"/>
                    <w:noProof/>
                  </w:rPr>
                  <w:t>2.</w:t>
                </w:r>
                <w:r>
                  <w:rPr>
                    <w:rFonts w:eastAsiaTheme="minorEastAsia" w:cstheme="minorBidi"/>
                    <w:b w:val="0"/>
                    <w:bCs w:val="0"/>
                    <w:caps w:val="0"/>
                    <w:noProof/>
                    <w:kern w:val="2"/>
                    <w:sz w:val="24"/>
                    <w:szCs w:val="24"/>
                    <w:lang w:eastAsia="fr-FR"/>
                    <w14:ligatures w14:val="standardContextual"/>
                  </w:rPr>
                  <w:tab/>
                </w:r>
                <w:r w:rsidRPr="00AA2098">
                  <w:rPr>
                    <w:rStyle w:val="Lienhypertexte"/>
                    <w:noProof/>
                  </w:rPr>
                  <w:t>TRAVAUX DECLARES AU TITRE DES DEPENSES D’INNOVATION</w:t>
                </w:r>
                <w:r>
                  <w:rPr>
                    <w:noProof/>
                    <w:webHidden/>
                  </w:rPr>
                  <w:tab/>
                </w:r>
                <w:r>
                  <w:rPr>
                    <w:noProof/>
                    <w:webHidden/>
                  </w:rPr>
                  <w:fldChar w:fldCharType="begin"/>
                </w:r>
                <w:r>
                  <w:rPr>
                    <w:noProof/>
                    <w:webHidden/>
                  </w:rPr>
                  <w:instrText xml:space="preserve"> PAGEREF _Toc209109415 \h </w:instrText>
                </w:r>
                <w:r>
                  <w:rPr>
                    <w:noProof/>
                    <w:webHidden/>
                  </w:rPr>
                </w:r>
                <w:r>
                  <w:rPr>
                    <w:noProof/>
                    <w:webHidden/>
                  </w:rPr>
                  <w:fldChar w:fldCharType="separate"/>
                </w:r>
                <w:r>
                  <w:rPr>
                    <w:noProof/>
                    <w:webHidden/>
                  </w:rPr>
                  <w:t>4</w:t>
                </w:r>
                <w:r>
                  <w:rPr>
                    <w:noProof/>
                    <w:webHidden/>
                  </w:rPr>
                  <w:fldChar w:fldCharType="end"/>
                </w:r>
              </w:hyperlink>
            </w:p>
            <w:p w14:paraId="60A3345A" w14:textId="58FE58CC" w:rsidR="00AB6041" w:rsidRDefault="00AB6041">
              <w:pPr>
                <w:pStyle w:val="TM2"/>
                <w:tabs>
                  <w:tab w:val="left" w:pos="960"/>
                  <w:tab w:val="right" w:leader="dot" w:pos="9628"/>
                </w:tabs>
                <w:rPr>
                  <w:rFonts w:eastAsiaTheme="minorEastAsia" w:cstheme="minorBidi"/>
                  <w:smallCaps w:val="0"/>
                  <w:noProof/>
                  <w:kern w:val="2"/>
                  <w:sz w:val="24"/>
                  <w:szCs w:val="24"/>
                  <w:lang w:eastAsia="fr-FR"/>
                  <w14:ligatures w14:val="standardContextual"/>
                </w:rPr>
              </w:pPr>
              <w:hyperlink w:anchor="_Toc209109416" w:history="1">
                <w:r w:rsidRPr="00AA2098">
                  <w:rPr>
                    <w:rStyle w:val="Lienhypertexte"/>
                    <w:noProof/>
                  </w:rPr>
                  <w:t>2.1.</w:t>
                </w:r>
                <w:r>
                  <w:rPr>
                    <w:rFonts w:eastAsiaTheme="minorEastAsia" w:cstheme="minorBidi"/>
                    <w:smallCaps w:val="0"/>
                    <w:noProof/>
                    <w:kern w:val="2"/>
                    <w:sz w:val="24"/>
                    <w:szCs w:val="24"/>
                    <w:lang w:eastAsia="fr-FR"/>
                    <w14:ligatures w14:val="standardContextual"/>
                  </w:rPr>
                  <w:tab/>
                </w:r>
                <w:r w:rsidRPr="00AA2098">
                  <w:rPr>
                    <w:rStyle w:val="Lienhypertexte"/>
                    <w:noProof/>
                  </w:rPr>
                  <w:t>TITRE DE L’OPERATION DECLAREE</w:t>
                </w:r>
                <w:r>
                  <w:rPr>
                    <w:noProof/>
                    <w:webHidden/>
                  </w:rPr>
                  <w:tab/>
                </w:r>
                <w:r>
                  <w:rPr>
                    <w:noProof/>
                    <w:webHidden/>
                  </w:rPr>
                  <w:fldChar w:fldCharType="begin"/>
                </w:r>
                <w:r>
                  <w:rPr>
                    <w:noProof/>
                    <w:webHidden/>
                  </w:rPr>
                  <w:instrText xml:space="preserve"> PAGEREF _Toc209109416 \h </w:instrText>
                </w:r>
                <w:r>
                  <w:rPr>
                    <w:noProof/>
                    <w:webHidden/>
                  </w:rPr>
                </w:r>
                <w:r>
                  <w:rPr>
                    <w:noProof/>
                    <w:webHidden/>
                  </w:rPr>
                  <w:fldChar w:fldCharType="separate"/>
                </w:r>
                <w:r>
                  <w:rPr>
                    <w:noProof/>
                    <w:webHidden/>
                  </w:rPr>
                  <w:t>4</w:t>
                </w:r>
                <w:r>
                  <w:rPr>
                    <w:noProof/>
                    <w:webHidden/>
                  </w:rPr>
                  <w:fldChar w:fldCharType="end"/>
                </w:r>
              </w:hyperlink>
            </w:p>
            <w:p w14:paraId="701C386F" w14:textId="3A5BF4C3" w:rsidR="00AB6041" w:rsidRDefault="00AB604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09109417" w:history="1">
                <w:r w:rsidRPr="00AA2098">
                  <w:rPr>
                    <w:rStyle w:val="Lienhypertexte"/>
                    <w:noProof/>
                  </w:rPr>
                  <w:t>2.1.1.</w:t>
                </w:r>
                <w:r>
                  <w:rPr>
                    <w:rFonts w:eastAsiaTheme="minorEastAsia" w:cstheme="minorBidi"/>
                    <w:i w:val="0"/>
                    <w:iCs w:val="0"/>
                    <w:noProof/>
                    <w:kern w:val="2"/>
                    <w:sz w:val="24"/>
                    <w:szCs w:val="24"/>
                    <w:lang w:eastAsia="fr-FR"/>
                    <w14:ligatures w14:val="standardContextual"/>
                  </w:rPr>
                  <w:tab/>
                </w:r>
                <w:r w:rsidRPr="00AA2098">
                  <w:rPr>
                    <w:rStyle w:val="Lienhypertexte"/>
                    <w:noProof/>
                  </w:rPr>
                  <w:t>Description de l’opération</w:t>
                </w:r>
                <w:r>
                  <w:rPr>
                    <w:noProof/>
                    <w:webHidden/>
                  </w:rPr>
                  <w:tab/>
                </w:r>
                <w:r>
                  <w:rPr>
                    <w:noProof/>
                    <w:webHidden/>
                  </w:rPr>
                  <w:fldChar w:fldCharType="begin"/>
                </w:r>
                <w:r>
                  <w:rPr>
                    <w:noProof/>
                    <w:webHidden/>
                  </w:rPr>
                  <w:instrText xml:space="preserve"> PAGEREF _Toc209109417 \h </w:instrText>
                </w:r>
                <w:r>
                  <w:rPr>
                    <w:noProof/>
                    <w:webHidden/>
                  </w:rPr>
                </w:r>
                <w:r>
                  <w:rPr>
                    <w:noProof/>
                    <w:webHidden/>
                  </w:rPr>
                  <w:fldChar w:fldCharType="separate"/>
                </w:r>
                <w:r>
                  <w:rPr>
                    <w:noProof/>
                    <w:webHidden/>
                  </w:rPr>
                  <w:t>4</w:t>
                </w:r>
                <w:r>
                  <w:rPr>
                    <w:noProof/>
                    <w:webHidden/>
                  </w:rPr>
                  <w:fldChar w:fldCharType="end"/>
                </w:r>
              </w:hyperlink>
            </w:p>
            <w:p w14:paraId="05ADEF11" w14:textId="7686A481" w:rsidR="00AB6041" w:rsidRDefault="00AB604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09109418" w:history="1">
                <w:r w:rsidRPr="00AA2098">
                  <w:rPr>
                    <w:rStyle w:val="Lienhypertexte"/>
                    <w:noProof/>
                  </w:rPr>
                  <w:t>2.1.2.</w:t>
                </w:r>
                <w:r>
                  <w:rPr>
                    <w:rFonts w:eastAsiaTheme="minorEastAsia" w:cstheme="minorBidi"/>
                    <w:i w:val="0"/>
                    <w:iCs w:val="0"/>
                    <w:noProof/>
                    <w:kern w:val="2"/>
                    <w:sz w:val="24"/>
                    <w:szCs w:val="24"/>
                    <w:lang w:eastAsia="fr-FR"/>
                    <w14:ligatures w14:val="standardContextual"/>
                  </w:rPr>
                  <w:tab/>
                </w:r>
                <w:r w:rsidRPr="00AA2098">
                  <w:rPr>
                    <w:rStyle w:val="Lienhypertexte"/>
                    <w:noProof/>
                  </w:rPr>
                  <w:t xml:space="preserve">Description des ressources humaines </w:t>
                </w:r>
                <w:r w:rsidRPr="00AA2098">
                  <w:rPr>
                    <w:rStyle w:val="Lienhypertexte"/>
                    <w:bCs/>
                    <w:noProof/>
                  </w:rPr>
                  <w:t>[PAR ANNEE]</w:t>
                </w:r>
                <w:r>
                  <w:rPr>
                    <w:noProof/>
                    <w:webHidden/>
                  </w:rPr>
                  <w:tab/>
                </w:r>
                <w:r>
                  <w:rPr>
                    <w:noProof/>
                    <w:webHidden/>
                  </w:rPr>
                  <w:fldChar w:fldCharType="begin"/>
                </w:r>
                <w:r>
                  <w:rPr>
                    <w:noProof/>
                    <w:webHidden/>
                  </w:rPr>
                  <w:instrText xml:space="preserve"> PAGEREF _Toc209109418 \h </w:instrText>
                </w:r>
                <w:r>
                  <w:rPr>
                    <w:noProof/>
                    <w:webHidden/>
                  </w:rPr>
                </w:r>
                <w:r>
                  <w:rPr>
                    <w:noProof/>
                    <w:webHidden/>
                  </w:rPr>
                  <w:fldChar w:fldCharType="separate"/>
                </w:r>
                <w:r>
                  <w:rPr>
                    <w:noProof/>
                    <w:webHidden/>
                  </w:rPr>
                  <w:t>6</w:t>
                </w:r>
                <w:r>
                  <w:rPr>
                    <w:noProof/>
                    <w:webHidden/>
                  </w:rPr>
                  <w:fldChar w:fldCharType="end"/>
                </w:r>
              </w:hyperlink>
            </w:p>
            <w:p w14:paraId="7CB912A6" w14:textId="14C40819" w:rsidR="00AB6041" w:rsidRDefault="00AB604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09109419" w:history="1">
                <w:r w:rsidRPr="00AA2098">
                  <w:rPr>
                    <w:rStyle w:val="Lienhypertexte"/>
                    <w:noProof/>
                  </w:rPr>
                  <w:t>2.1.3.</w:t>
                </w:r>
                <w:r>
                  <w:rPr>
                    <w:rFonts w:eastAsiaTheme="minorEastAsia" w:cstheme="minorBidi"/>
                    <w:i w:val="0"/>
                    <w:iCs w:val="0"/>
                    <w:noProof/>
                    <w:kern w:val="2"/>
                    <w:sz w:val="24"/>
                    <w:szCs w:val="24"/>
                    <w:lang w:eastAsia="fr-FR"/>
                    <w14:ligatures w14:val="standardContextual"/>
                  </w:rPr>
                  <w:tab/>
                </w:r>
                <w:r w:rsidRPr="00AA2098">
                  <w:rPr>
                    <w:rStyle w:val="Lienhypertexte"/>
                    <w:noProof/>
                  </w:rPr>
                  <w:t>Bibliographie</w:t>
                </w:r>
                <w:r>
                  <w:rPr>
                    <w:noProof/>
                    <w:webHidden/>
                  </w:rPr>
                  <w:tab/>
                </w:r>
                <w:r>
                  <w:rPr>
                    <w:noProof/>
                    <w:webHidden/>
                  </w:rPr>
                  <w:fldChar w:fldCharType="begin"/>
                </w:r>
                <w:r>
                  <w:rPr>
                    <w:noProof/>
                    <w:webHidden/>
                  </w:rPr>
                  <w:instrText xml:space="preserve"> PAGEREF _Toc209109419 \h </w:instrText>
                </w:r>
                <w:r>
                  <w:rPr>
                    <w:noProof/>
                    <w:webHidden/>
                  </w:rPr>
                </w:r>
                <w:r>
                  <w:rPr>
                    <w:noProof/>
                    <w:webHidden/>
                  </w:rPr>
                  <w:fldChar w:fldCharType="separate"/>
                </w:r>
                <w:r>
                  <w:rPr>
                    <w:noProof/>
                    <w:webHidden/>
                  </w:rPr>
                  <w:t>7</w:t>
                </w:r>
                <w:r>
                  <w:rPr>
                    <w:noProof/>
                    <w:webHidden/>
                  </w:rPr>
                  <w:fldChar w:fldCharType="end"/>
                </w:r>
              </w:hyperlink>
            </w:p>
            <w:p w14:paraId="35196F3F" w14:textId="630D6257" w:rsidR="00CB6A08" w:rsidRDefault="00CB6A08">
              <w:r>
                <w:rPr>
                  <w:b/>
                  <w:bCs/>
                </w:rPr>
                <w:fldChar w:fldCharType="end"/>
              </w:r>
            </w:p>
          </w:sdtContent>
        </w:sdt>
        <w:p w14:paraId="3AC8BB3A" w14:textId="77777777" w:rsidR="00CB6A08" w:rsidRDefault="00CB6A08">
          <w:pPr>
            <w:rPr>
              <w:rFonts w:eastAsia="Arial" w:cs="Times New Roman"/>
              <w:bCs/>
              <w:color w:val="808080" w:themeColor="background1" w:themeShade="80"/>
              <w:sz w:val="20"/>
              <w:szCs w:val="20"/>
              <w:lang w:eastAsia="fr-FR"/>
            </w:rPr>
          </w:pPr>
        </w:p>
        <w:p w14:paraId="09DA29A8" w14:textId="77777777" w:rsidR="00BB5F85" w:rsidRDefault="00BB5F85" w:rsidP="00BB5F85">
          <w:pPr>
            <w:jc w:val="both"/>
            <w:rPr>
              <w:rFonts w:eastAsia="Arial" w:cs="Times New Roman"/>
              <w:bCs/>
              <w:color w:val="808080" w:themeColor="background1" w:themeShade="80"/>
              <w:sz w:val="20"/>
              <w:szCs w:val="20"/>
              <w:lang w:eastAsia="fr-FR"/>
            </w:rPr>
          </w:pPr>
        </w:p>
        <w:p w14:paraId="163597DD" w14:textId="1D476BEB" w:rsidR="00BB5F85" w:rsidRPr="00BB5F85" w:rsidRDefault="00BB5F85" w:rsidP="00BB5F85">
          <w:pPr>
            <w:jc w:val="both"/>
            <w:rPr>
              <w:rFonts w:ascii="Times New Roman" w:hAnsi="Times New Roman" w:cs="Times New Roman"/>
              <w:color w:val="808080" w:themeColor="background1" w:themeShade="80"/>
              <w:sz w:val="20"/>
              <w:szCs w:val="20"/>
            </w:rPr>
          </w:pPr>
          <w:r>
            <w:rPr>
              <w:rFonts w:ascii="Times New Roman" w:hAnsi="Times New Roman" w:cs="Times New Roman"/>
              <w:color w:val="808080" w:themeColor="background1" w:themeShade="80"/>
              <w:sz w:val="20"/>
              <w:szCs w:val="20"/>
            </w:rPr>
            <w:t xml:space="preserve">Règles d’utilisation du sommaire : </w:t>
          </w:r>
          <w:r w:rsidRPr="00BB5F85">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xml:space="preserve">Ce sommaire est à utiliser </w:t>
          </w:r>
          <w:r w:rsidR="009802D4">
            <w:rPr>
              <w:rFonts w:ascii="Times New Roman" w:hAnsi="Times New Roman" w:cs="Times New Roman"/>
              <w:color w:val="808080" w:themeColor="background1" w:themeShade="80"/>
              <w:sz w:val="20"/>
              <w:szCs w:val="20"/>
            </w:rPr>
            <w:t>dans le cadre de dossiers présentant un minimum de deux opérations d</w:t>
          </w:r>
          <w:r w:rsidR="008606FA">
            <w:rPr>
              <w:rFonts w:ascii="Times New Roman" w:hAnsi="Times New Roman" w:cs="Times New Roman"/>
              <w:color w:val="808080" w:themeColor="background1" w:themeShade="80"/>
              <w:sz w:val="20"/>
              <w:szCs w:val="20"/>
            </w:rPr>
            <w:t>’Innovation</w:t>
          </w:r>
          <w:r w:rsidR="009802D4">
            <w:rPr>
              <w:rFonts w:ascii="Times New Roman" w:hAnsi="Times New Roman" w:cs="Times New Roman"/>
              <w:color w:val="808080" w:themeColor="background1" w:themeShade="80"/>
              <w:sz w:val="20"/>
              <w:szCs w:val="20"/>
            </w:rPr>
            <w:t>, soit deux fiches. Dans le cadre de dossiers ne présentant qu’une opération d</w:t>
          </w:r>
          <w:r w:rsidR="008606FA">
            <w:rPr>
              <w:rFonts w:ascii="Times New Roman" w:hAnsi="Times New Roman" w:cs="Times New Roman"/>
              <w:color w:val="808080" w:themeColor="background1" w:themeShade="80"/>
              <w:sz w:val="20"/>
              <w:szCs w:val="20"/>
            </w:rPr>
            <w:t>’Innovation</w:t>
          </w:r>
          <w:r w:rsidR="009802D4">
            <w:rPr>
              <w:rFonts w:ascii="Times New Roman" w:hAnsi="Times New Roman" w:cs="Times New Roman"/>
              <w:color w:val="808080" w:themeColor="background1" w:themeShade="80"/>
              <w:sz w:val="20"/>
              <w:szCs w:val="20"/>
            </w:rPr>
            <w:t xml:space="preserve">, soit une fiche, cette page est à supprimer. </w:t>
          </w:r>
        </w:p>
        <w:p w14:paraId="03C2FD40" w14:textId="41C369BA" w:rsidR="00CB6A08" w:rsidRDefault="00CB6A08">
          <w:pPr>
            <w:rPr>
              <w:rFonts w:eastAsia="Arial" w:cs="Times New Roman"/>
              <w:bCs/>
              <w:color w:val="808080" w:themeColor="background1" w:themeShade="80"/>
              <w:sz w:val="20"/>
              <w:szCs w:val="20"/>
              <w:lang w:eastAsia="fr-FR"/>
            </w:rPr>
          </w:pPr>
          <w:r>
            <w:rPr>
              <w:rFonts w:eastAsia="Arial" w:cs="Times New Roman"/>
              <w:bCs/>
              <w:color w:val="808080" w:themeColor="background1" w:themeShade="80"/>
              <w:sz w:val="20"/>
              <w:szCs w:val="20"/>
              <w:lang w:eastAsia="fr-FR"/>
            </w:rPr>
            <w:br w:type="page"/>
          </w:r>
        </w:p>
        <w:p w14:paraId="6774F509" w14:textId="7294CE79" w:rsidR="009362E3" w:rsidRPr="00067852" w:rsidRDefault="009362E3" w:rsidP="00944262">
          <w:pPr>
            <w:pStyle w:val="Titre1"/>
          </w:pPr>
          <w:bookmarkStart w:id="1" w:name="_Toc202889164"/>
          <w:bookmarkStart w:id="2" w:name="_Toc208902484"/>
          <w:bookmarkStart w:id="3" w:name="_Toc209109414"/>
          <w:r w:rsidRPr="00067852">
            <w:lastRenderedPageBreak/>
            <w:t>PRÉSENTATION GLOBALE DE LA SOCIÉTÉ</w:t>
          </w:r>
          <w:bookmarkEnd w:id="0"/>
          <w:r w:rsidRPr="00067852">
            <w:t xml:space="preserve"> ET DE SA STRAT</w:t>
          </w:r>
          <w:r w:rsidRPr="00067852">
            <w:rPr>
              <w:color w:val="auto"/>
            </w:rPr>
            <w:t>É</w:t>
          </w:r>
          <w:r w:rsidRPr="00067852">
            <w:t>GIE D</w:t>
          </w:r>
          <w:bookmarkEnd w:id="1"/>
          <w:bookmarkEnd w:id="2"/>
          <w:r w:rsidR="008606FA">
            <w:t>’INNOVATION</w:t>
          </w:r>
          <w:bookmarkEnd w:id="3"/>
        </w:p>
        <w:p w14:paraId="0CE95575" w14:textId="77777777" w:rsidR="009362E3" w:rsidRPr="008E4950" w:rsidRDefault="009362E3" w:rsidP="008606FA">
          <w:pPr>
            <w:pStyle w:val="Corpsdetexte"/>
          </w:pPr>
        </w:p>
        <w:p w14:paraId="4CFE9D58" w14:textId="77777777" w:rsidR="008606FA" w:rsidRPr="008606FA" w:rsidRDefault="008606FA" w:rsidP="008606FA">
          <w:pPr>
            <w:rPr>
              <w:rFonts w:ascii="Times New Roman" w:hAnsi="Times New Roman" w:cs="Times New Roman"/>
              <w:b/>
              <w:bCs/>
              <w:color w:val="808080" w:themeColor="background1" w:themeShade="80"/>
              <w:sz w:val="20"/>
              <w:szCs w:val="20"/>
            </w:rPr>
          </w:pPr>
          <w:bookmarkStart w:id="4" w:name="_Toc516669488"/>
          <w:r w:rsidRPr="008606FA">
            <w:rPr>
              <w:rFonts w:ascii="Times New Roman" w:hAnsi="Times New Roman" w:cs="Times New Roman"/>
              <w:b/>
              <w:bCs/>
              <w:color w:val="808080" w:themeColor="background1" w:themeShade="80"/>
              <w:sz w:val="20"/>
              <w:szCs w:val="20"/>
            </w:rPr>
            <w:t xml:space="preserve">Cette partie est à rédiger selon les éléments suivants : </w:t>
          </w:r>
        </w:p>
        <w:p w14:paraId="5EE72A09" w14:textId="77777777" w:rsidR="008606FA" w:rsidRPr="008606FA" w:rsidRDefault="008606FA" w:rsidP="008606FA">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Présenter l’activité de la société en se focalisant sur sa capacité à mener une démarche d’Innovation et replacer dans ce contexte les travaux d’Innovation réalisés (2 pages maximum) ;</w:t>
          </w:r>
        </w:p>
        <w:p w14:paraId="654478C7" w14:textId="77777777" w:rsidR="008606FA" w:rsidRPr="008606FA" w:rsidRDefault="008606FA" w:rsidP="008606FA">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Fournir l’organigramme de la société et celui de l’équipe d’Innovation. Indiquer le ratio de l’effectif du personnel affecté à l’Innovation sur l’effectif total ;</w:t>
          </w:r>
        </w:p>
        <w:p w14:paraId="0EDA5E83" w14:textId="3014DDA4" w:rsidR="008606FA" w:rsidRDefault="002510FB" w:rsidP="008606FA">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noProof/>
              <w:color w:val="FFFFFF" w:themeColor="background1"/>
              <w:sz w:val="20"/>
              <w:szCs w:val="20"/>
            </w:rPr>
            <mc:AlternateContent>
              <mc:Choice Requires="wps">
                <w:drawing>
                  <wp:anchor distT="0" distB="0" distL="114300" distR="114300" simplePos="0" relativeHeight="251658243" behindDoc="0" locked="0" layoutInCell="1" allowOverlap="1" wp14:anchorId="03C99496" wp14:editId="2C882D35">
                    <wp:simplePos x="0" y="0"/>
                    <wp:positionH relativeFrom="column">
                      <wp:posOffset>727710</wp:posOffset>
                    </wp:positionH>
                    <wp:positionV relativeFrom="paragraph">
                      <wp:posOffset>483870</wp:posOffset>
                    </wp:positionV>
                    <wp:extent cx="5240655" cy="2120900"/>
                    <wp:effectExtent l="0" t="0" r="17145" b="12700"/>
                    <wp:wrapTopAndBottom/>
                    <wp:docPr id="1644862117" name="Zone de texte 1"/>
                    <wp:cNvGraphicFramePr/>
                    <a:graphic xmlns:a="http://schemas.openxmlformats.org/drawingml/2006/main">
                      <a:graphicData uri="http://schemas.microsoft.com/office/word/2010/wordprocessingShape">
                        <wps:wsp>
                          <wps:cNvSpPr txBox="1"/>
                          <wps:spPr>
                            <a:xfrm>
                              <a:off x="0" y="0"/>
                              <a:ext cx="5240655" cy="2120900"/>
                            </a:xfrm>
                            <a:prstGeom prst="rect">
                              <a:avLst/>
                            </a:prstGeom>
                            <a:solidFill>
                              <a:schemeClr val="lt1"/>
                            </a:solidFill>
                            <a:ln w="6350">
                              <a:solidFill>
                                <a:prstClr val="black"/>
                              </a:solidFill>
                            </a:ln>
                          </wps:spPr>
                          <wps:txbx>
                            <w:txbxContent>
                              <w:p w14:paraId="3BB673B0" w14:textId="7C8E5313" w:rsidR="002510FB" w:rsidRPr="00C359F7" w:rsidRDefault="002510FB" w:rsidP="002510FB">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La démarche d</w:t>
                                </w:r>
                                <w:r>
                                  <w:rPr>
                                    <w:rFonts w:ascii="Times New Roman" w:hAnsi="Times New Roman" w:cs="Times New Roman"/>
                                    <w:color w:val="808080" w:themeColor="background1" w:themeShade="80"/>
                                    <w:sz w:val="18"/>
                                    <w:szCs w:val="18"/>
                                  </w:rPr>
                                  <w:t>’Innovation</w:t>
                                </w:r>
                                <w:r w:rsidRPr="00C359F7">
                                  <w:rPr>
                                    <w:rFonts w:ascii="Times New Roman" w:hAnsi="Times New Roman" w:cs="Times New Roman"/>
                                    <w:color w:val="808080" w:themeColor="background1" w:themeShade="80"/>
                                    <w:sz w:val="18"/>
                                    <w:szCs w:val="18"/>
                                  </w:rPr>
                                  <w:t xml:space="preserve"> de [Client] est structurée selon les étapes suivantes :</w:t>
                                </w:r>
                              </w:p>
                              <w:p w14:paraId="23C36E11"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Identification </w:t>
                                </w:r>
                                <w:r>
                                  <w:rPr>
                                    <w:rFonts w:ascii="Times New Roman" w:hAnsi="Times New Roman" w:cs="Times New Roman"/>
                                    <w:color w:val="808080" w:themeColor="background1" w:themeShade="80"/>
                                    <w:sz w:val="18"/>
                                    <w:szCs w:val="18"/>
                                  </w:rPr>
                                  <w:t>d’une opportunité de marché apparaissant non couverte par les solutions disponibles</w:t>
                                </w:r>
                                <w:r w:rsidRPr="00C359F7">
                                  <w:rPr>
                                    <w:rFonts w:ascii="Times New Roman" w:hAnsi="Times New Roman" w:cs="Times New Roman"/>
                                    <w:color w:val="808080" w:themeColor="background1" w:themeShade="80"/>
                                    <w:sz w:val="18"/>
                                    <w:szCs w:val="18"/>
                                  </w:rPr>
                                  <w:t xml:space="preserve"> ;</w:t>
                                </w:r>
                              </w:p>
                              <w:p w14:paraId="1B625AD2"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Mise en œuvre d’un cheminement structuré d’investigation, </w:t>
                                </w:r>
                                <w:r>
                                  <w:rPr>
                                    <w:rFonts w:ascii="Times New Roman" w:hAnsi="Times New Roman" w:cs="Times New Roman"/>
                                    <w:color w:val="808080" w:themeColor="background1" w:themeShade="80"/>
                                    <w:sz w:val="18"/>
                                    <w:szCs w:val="18"/>
                                  </w:rPr>
                                  <w:t>assurant l’identification précise de l’ensemble des dimensions manquantes quant à la concurrence</w:t>
                                </w:r>
                                <w:r w:rsidRPr="00C359F7">
                                  <w:rPr>
                                    <w:rFonts w:ascii="Times New Roman" w:hAnsi="Times New Roman" w:cs="Times New Roman"/>
                                    <w:color w:val="808080" w:themeColor="background1" w:themeShade="80"/>
                                    <w:sz w:val="18"/>
                                    <w:szCs w:val="18"/>
                                  </w:rPr>
                                  <w:t xml:space="preserve"> ;</w:t>
                                </w:r>
                              </w:p>
                              <w:p w14:paraId="2742D932"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Production d</w:t>
                                </w:r>
                                <w:r>
                                  <w:rPr>
                                    <w:rFonts w:ascii="Times New Roman" w:hAnsi="Times New Roman" w:cs="Times New Roman"/>
                                    <w:color w:val="808080" w:themeColor="background1" w:themeShade="80"/>
                                    <w:sz w:val="18"/>
                                    <w:szCs w:val="18"/>
                                  </w:rPr>
                                  <w:t xml:space="preserve">e nouvelles performances </w:t>
                                </w:r>
                                <w:r w:rsidRPr="00C359F7">
                                  <w:rPr>
                                    <w:rFonts w:ascii="Times New Roman" w:hAnsi="Times New Roman" w:cs="Times New Roman"/>
                                    <w:color w:val="808080" w:themeColor="background1" w:themeShade="80"/>
                                    <w:sz w:val="18"/>
                                    <w:szCs w:val="18"/>
                                  </w:rPr>
                                  <w:t xml:space="preserve">par développement de solutions inédites en réponse aux </w:t>
                                </w:r>
                                <w:r>
                                  <w:rPr>
                                    <w:rFonts w:ascii="Times New Roman" w:hAnsi="Times New Roman" w:cs="Times New Roman"/>
                                    <w:color w:val="808080" w:themeColor="background1" w:themeShade="80"/>
                                    <w:sz w:val="18"/>
                                    <w:szCs w:val="18"/>
                                  </w:rPr>
                                  <w:t>limites identifiées.</w:t>
                                </w:r>
                              </w:p>
                              <w:p w14:paraId="09832470" w14:textId="4DDAD42E"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r>
                                  <w:rPr>
                                    <w:rFonts w:ascii="Times New Roman" w:hAnsi="Times New Roman" w:cs="Times New Roman"/>
                                    <w:color w:val="808080" w:themeColor="background1" w:themeShade="80"/>
                                    <w:sz w:val="18"/>
                                    <w:szCs w:val="18"/>
                                  </w:rPr>
                                  <w:t>La sélection faite des projets déclarés au CII repose ainsi sur une grille interne s’articulant autour du caractère inédit du projet au regard du marché, du surpassement de la concurrence sur les plans technique et/ou fonctionnel et/ou ergonomique et/ou de l’éco-conception, ainsi qu’autour de la démarche expérimentale suivie (activités de prototypage, évaluation des performances, tests, installation pilote).</w:t>
                                </w:r>
                              </w:p>
                              <w:p w14:paraId="07199410" w14:textId="77777777" w:rsidR="002510FB" w:rsidRPr="005308BE"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7B51E634" w14:textId="77777777"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0FF9422B" w14:textId="77777777"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686C2709" w14:textId="77777777" w:rsidR="002510FB" w:rsidRPr="00C359F7"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1822860C" w14:textId="77777777" w:rsidR="002510FB" w:rsidRDefault="002510FB" w:rsidP="002510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99496" id="Zone de texte 1" o:spid="_x0000_s1027" type="#_x0000_t202" style="position:absolute;left:0;text-align:left;margin-left:57.3pt;margin-top:38.1pt;width:412.65pt;height:16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" fillcolor="white [3201]" strokeweight=".5pt">
                    <v:textbox>
                      <w:txbxContent>
                        <w:p w14:paraId="3BB673B0" w14:textId="7C8E5313" w:rsidR="002510FB" w:rsidRPr="00C359F7" w:rsidRDefault="002510FB" w:rsidP="002510FB">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La démarche d</w:t>
                          </w:r>
                          <w:r>
                            <w:rPr>
                              <w:rFonts w:ascii="Times New Roman" w:hAnsi="Times New Roman" w:cs="Times New Roman"/>
                              <w:color w:val="808080" w:themeColor="background1" w:themeShade="80"/>
                              <w:sz w:val="18"/>
                              <w:szCs w:val="18"/>
                            </w:rPr>
                            <w:t>’Innovation</w:t>
                          </w:r>
                          <w:r w:rsidRPr="00C359F7">
                            <w:rPr>
                              <w:rFonts w:ascii="Times New Roman" w:hAnsi="Times New Roman" w:cs="Times New Roman"/>
                              <w:color w:val="808080" w:themeColor="background1" w:themeShade="80"/>
                              <w:sz w:val="18"/>
                              <w:szCs w:val="18"/>
                            </w:rPr>
                            <w:t xml:space="preserve"> de [Client] est structurée selon les étapes suivantes :</w:t>
                          </w:r>
                        </w:p>
                        <w:p w14:paraId="23C36E11"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Identification </w:t>
                          </w:r>
                          <w:r>
                            <w:rPr>
                              <w:rFonts w:ascii="Times New Roman" w:hAnsi="Times New Roman" w:cs="Times New Roman"/>
                              <w:color w:val="808080" w:themeColor="background1" w:themeShade="80"/>
                              <w:sz w:val="18"/>
                              <w:szCs w:val="18"/>
                            </w:rPr>
                            <w:t>d’une opportunité de marché apparaissant non couverte par les solutions disponibles</w:t>
                          </w:r>
                          <w:r w:rsidRPr="00C359F7">
                            <w:rPr>
                              <w:rFonts w:ascii="Times New Roman" w:hAnsi="Times New Roman" w:cs="Times New Roman"/>
                              <w:color w:val="808080" w:themeColor="background1" w:themeShade="80"/>
                              <w:sz w:val="18"/>
                              <w:szCs w:val="18"/>
                            </w:rPr>
                            <w:t xml:space="preserve"> ;</w:t>
                          </w:r>
                        </w:p>
                        <w:p w14:paraId="1B625AD2"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Mise en œuvre d’un cheminement structuré d’investigation, </w:t>
                          </w:r>
                          <w:r>
                            <w:rPr>
                              <w:rFonts w:ascii="Times New Roman" w:hAnsi="Times New Roman" w:cs="Times New Roman"/>
                              <w:color w:val="808080" w:themeColor="background1" w:themeShade="80"/>
                              <w:sz w:val="18"/>
                              <w:szCs w:val="18"/>
                            </w:rPr>
                            <w:t>assurant l’identification précise de l’ensemble des dimensions manquantes quant à la concurrence</w:t>
                          </w:r>
                          <w:r w:rsidRPr="00C359F7">
                            <w:rPr>
                              <w:rFonts w:ascii="Times New Roman" w:hAnsi="Times New Roman" w:cs="Times New Roman"/>
                              <w:color w:val="808080" w:themeColor="background1" w:themeShade="80"/>
                              <w:sz w:val="18"/>
                              <w:szCs w:val="18"/>
                            </w:rPr>
                            <w:t xml:space="preserve"> ;</w:t>
                          </w:r>
                        </w:p>
                        <w:p w14:paraId="2742D932" w14:textId="77777777" w:rsidR="002510FB" w:rsidRPr="00C359F7" w:rsidRDefault="002510FB" w:rsidP="002510FB">
                          <w:pPr>
                            <w:pStyle w:val="Paragraphedeliste"/>
                            <w:numPr>
                              <w:ilvl w:val="0"/>
                              <w:numId w:val="32"/>
                            </w:numPr>
                            <w:pBdr>
                              <w:top w:val="nil"/>
                              <w:left w:val="nil"/>
                              <w:bottom w:val="nil"/>
                              <w:right w:val="nil"/>
                              <w:between w:val="nil"/>
                            </w:pBd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Production d</w:t>
                          </w:r>
                          <w:r>
                            <w:rPr>
                              <w:rFonts w:ascii="Times New Roman" w:hAnsi="Times New Roman" w:cs="Times New Roman"/>
                              <w:color w:val="808080" w:themeColor="background1" w:themeShade="80"/>
                              <w:sz w:val="18"/>
                              <w:szCs w:val="18"/>
                            </w:rPr>
                            <w:t xml:space="preserve">e nouvelles performances </w:t>
                          </w:r>
                          <w:r w:rsidRPr="00C359F7">
                            <w:rPr>
                              <w:rFonts w:ascii="Times New Roman" w:hAnsi="Times New Roman" w:cs="Times New Roman"/>
                              <w:color w:val="808080" w:themeColor="background1" w:themeShade="80"/>
                              <w:sz w:val="18"/>
                              <w:szCs w:val="18"/>
                            </w:rPr>
                            <w:t xml:space="preserve">par développement de solutions inédites en réponse aux </w:t>
                          </w:r>
                          <w:r>
                            <w:rPr>
                              <w:rFonts w:ascii="Times New Roman" w:hAnsi="Times New Roman" w:cs="Times New Roman"/>
                              <w:color w:val="808080" w:themeColor="background1" w:themeShade="80"/>
                              <w:sz w:val="18"/>
                              <w:szCs w:val="18"/>
                            </w:rPr>
                            <w:t>limites identifiées.</w:t>
                          </w:r>
                        </w:p>
                        <w:p w14:paraId="09832470" w14:textId="4DDAD42E"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r>
                            <w:rPr>
                              <w:rFonts w:ascii="Times New Roman" w:hAnsi="Times New Roman" w:cs="Times New Roman"/>
                              <w:color w:val="808080" w:themeColor="background1" w:themeShade="80"/>
                              <w:sz w:val="18"/>
                              <w:szCs w:val="18"/>
                            </w:rPr>
                            <w:t>La sélection faite des projets déclarés au CII repose ainsi sur une grille interne s’articulant autour du caractère inédit du projet au regard du marché, du surpassement de la concurrence sur les plans technique et/ou fonctionnel et/ou ergonomique et/ou de l’éco-conception, ainsi qu’autour de la démarche expérimentale suivie (activités de prototypage, évaluation des performances, tests, installation pilote).</w:t>
                          </w:r>
                        </w:p>
                        <w:p w14:paraId="07199410" w14:textId="77777777" w:rsidR="002510FB" w:rsidRPr="005308BE"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7B51E634" w14:textId="77777777"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0FF9422B" w14:textId="77777777" w:rsidR="002510FB"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686C2709" w14:textId="77777777" w:rsidR="002510FB" w:rsidRPr="00C359F7" w:rsidRDefault="002510FB" w:rsidP="002510FB">
                          <w:pPr>
                            <w:spacing w:before="240" w:after="240" w:line="276" w:lineRule="auto"/>
                            <w:ind w:right="1"/>
                            <w:rPr>
                              <w:rFonts w:ascii="Times New Roman" w:hAnsi="Times New Roman" w:cs="Times New Roman"/>
                              <w:color w:val="808080" w:themeColor="background1" w:themeShade="80"/>
                              <w:sz w:val="18"/>
                              <w:szCs w:val="18"/>
                            </w:rPr>
                          </w:pPr>
                        </w:p>
                        <w:p w14:paraId="1822860C" w14:textId="77777777" w:rsidR="002510FB" w:rsidRDefault="002510FB" w:rsidP="002510FB"/>
                      </w:txbxContent>
                    </v:textbox>
                    <w10:wrap type="topAndBottom"/>
                  </v:shape>
                </w:pict>
              </mc:Fallback>
            </mc:AlternateContent>
          </w:r>
          <w:r w:rsidR="008606FA" w:rsidRPr="008606FA">
            <w:rPr>
              <w:rFonts w:ascii="Times New Roman" w:hAnsi="Times New Roman" w:cs="Times New Roman"/>
              <w:color w:val="808080" w:themeColor="background1" w:themeShade="80"/>
              <w:sz w:val="20"/>
              <w:szCs w:val="20"/>
            </w:rPr>
            <w:t xml:space="preserve">Expliquer les critères appliqués par la société pour sélectionner les opérations qui sont déclarées au titre du CII (1 page maximum). </w:t>
          </w:r>
          <w:r w:rsidRPr="002510FB">
            <w:rPr>
              <w:rFonts w:ascii="Times New Roman" w:hAnsi="Times New Roman" w:cs="Times New Roman"/>
              <w:color w:val="808080" w:themeColor="background1" w:themeShade="80"/>
              <w:sz w:val="20"/>
              <w:szCs w:val="20"/>
            </w:rPr>
            <w:t>Pour ce faire, vous pouvez vous appuyer sur l’exemple suivant :</w:t>
          </w:r>
        </w:p>
        <w:p w14:paraId="1FC4BDFA" w14:textId="21FE33C5" w:rsidR="002510FB" w:rsidRPr="002510FB" w:rsidRDefault="002510FB" w:rsidP="002510FB">
          <w:pPr>
            <w:pBdr>
              <w:top w:val="nil"/>
              <w:left w:val="nil"/>
              <w:bottom w:val="nil"/>
              <w:right w:val="nil"/>
              <w:between w:val="nil"/>
            </w:pBdr>
            <w:spacing w:before="60"/>
            <w:ind w:left="360"/>
            <w:jc w:val="both"/>
            <w:rPr>
              <w:rFonts w:ascii="Times New Roman" w:hAnsi="Times New Roman" w:cs="Times New Roman"/>
              <w:color w:val="808080" w:themeColor="background1" w:themeShade="80"/>
              <w:sz w:val="20"/>
              <w:szCs w:val="20"/>
            </w:rPr>
          </w:pPr>
        </w:p>
        <w:p w14:paraId="43B0BF15" w14:textId="77777777" w:rsidR="008606FA" w:rsidRPr="008606FA" w:rsidRDefault="008606FA" w:rsidP="008606FA">
          <w:pPr>
            <w:pStyle w:val="Paragraphedeliste"/>
            <w:rPr>
              <w:rFonts w:ascii="Times New Roman" w:hAnsi="Times New Roman" w:cs="Times New Roman"/>
              <w:sz w:val="20"/>
              <w:szCs w:val="20"/>
            </w:rPr>
          </w:pPr>
        </w:p>
        <w:p w14:paraId="6E9F67A3" w14:textId="07761804" w:rsidR="008606FA" w:rsidRPr="008606FA" w:rsidRDefault="008606FA" w:rsidP="002510FB">
          <w:pPr>
            <w:pStyle w:val="Paragraphedeliste"/>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w:t>
          </w:r>
          <w:r w:rsidRPr="008606FA">
            <w:rPr>
              <w:rFonts w:ascii="Times New Roman" w:hAnsi="Times New Roman" w:cs="Times New Roman"/>
              <w:b/>
              <w:bCs/>
              <w:color w:val="808080" w:themeColor="background1" w:themeShade="80"/>
              <w:sz w:val="20"/>
              <w:szCs w:val="20"/>
            </w:rPr>
            <w:t>A la charge du consultant</w:t>
          </w:r>
          <w:r w:rsidRPr="008606FA">
            <w:rPr>
              <w:rFonts w:ascii="Times New Roman" w:hAnsi="Times New Roman" w:cs="Times New Roman"/>
              <w:color w:val="808080" w:themeColor="background1" w:themeShade="80"/>
              <w:sz w:val="20"/>
              <w:szCs w:val="20"/>
            </w:rPr>
            <w:t>] Pour renforcer cette explication, il est possible de faire un paragraphe explicatif afin de présenter les critères de sélection du ou des projets retenus ainsi que ceux qui ont permis d’écarter les projets non valorisés au titre du CI</w:t>
          </w:r>
          <w:r w:rsidR="00357D56">
            <w:rPr>
              <w:rFonts w:ascii="Times New Roman" w:hAnsi="Times New Roman" w:cs="Times New Roman"/>
              <w:color w:val="808080" w:themeColor="background1" w:themeShade="80"/>
              <w:sz w:val="20"/>
              <w:szCs w:val="20"/>
            </w:rPr>
            <w:t>I</w:t>
          </w:r>
          <w:r w:rsidRPr="008606FA">
            <w:rPr>
              <w:rFonts w:ascii="Times New Roman" w:hAnsi="Times New Roman" w:cs="Times New Roman"/>
              <w:color w:val="808080" w:themeColor="background1" w:themeShade="80"/>
              <w:sz w:val="20"/>
              <w:szCs w:val="20"/>
            </w:rPr>
            <w:t>.</w:t>
          </w:r>
        </w:p>
        <w:p w14:paraId="7457BE57" w14:textId="77777777" w:rsidR="008606FA" w:rsidRPr="008606FA" w:rsidRDefault="008606FA" w:rsidP="008606FA">
          <w:pPr>
            <w:pStyle w:val="Paragraphedeliste"/>
            <w:rPr>
              <w:rFonts w:ascii="Times New Roman" w:hAnsi="Times New Roman" w:cs="Times New Roman"/>
              <w:sz w:val="20"/>
              <w:szCs w:val="20"/>
            </w:rPr>
          </w:pPr>
        </w:p>
        <w:p w14:paraId="652DFF9F" w14:textId="77777777" w:rsidR="008606FA" w:rsidRPr="008606FA" w:rsidRDefault="008606FA" w:rsidP="008606FA">
          <w:pPr>
            <w:pStyle w:val="Paragraphedeliste"/>
            <w:rPr>
              <w:rFonts w:ascii="Times New Roman" w:hAnsi="Times New Roman" w:cs="Times New Roman"/>
              <w:sz w:val="20"/>
              <w:szCs w:val="20"/>
            </w:rPr>
          </w:pPr>
        </w:p>
        <w:p w14:paraId="30B465E2" w14:textId="70A51CB3" w:rsidR="008606FA" w:rsidRPr="008606FA" w:rsidRDefault="008606FA" w:rsidP="008606FA">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Présenter le référent CII et ses coordonnées selon le modèle suivant :</w:t>
          </w:r>
        </w:p>
        <w:p w14:paraId="13B550E4" w14:textId="77777777" w:rsidR="008606FA" w:rsidRDefault="008606FA" w:rsidP="008606FA">
          <w:pPr>
            <w:spacing w:line="276" w:lineRule="auto"/>
            <w:ind w:right="1"/>
            <w:rPr>
              <w:rFonts w:ascii="Times New Roman" w:hAnsi="Times New Roman" w:cs="Times New Roman"/>
              <w:b/>
              <w:bCs/>
              <w:sz w:val="22"/>
              <w:szCs w:val="22"/>
            </w:rPr>
          </w:pPr>
        </w:p>
        <w:p w14:paraId="2DED00BD" w14:textId="77777777" w:rsidR="008606FA" w:rsidRDefault="008606FA" w:rsidP="008606FA">
          <w:pPr>
            <w:spacing w:line="276" w:lineRule="auto"/>
            <w:ind w:right="1"/>
            <w:rPr>
              <w:rFonts w:ascii="Times New Roman" w:hAnsi="Times New Roman" w:cs="Times New Roman"/>
              <w:sz w:val="22"/>
              <w:szCs w:val="22"/>
            </w:rPr>
          </w:pPr>
          <w:bookmarkStart w:id="5" w:name="_Hlk208929810"/>
          <w:r w:rsidRPr="006349C9">
            <w:rPr>
              <w:rFonts w:ascii="Times New Roman" w:hAnsi="Times New Roman" w:cs="Times New Roman"/>
              <w:b/>
              <w:bCs/>
              <w:sz w:val="22"/>
              <w:szCs w:val="22"/>
            </w:rPr>
            <w:t>Référent CI</w:t>
          </w:r>
          <w:r>
            <w:rPr>
              <w:rFonts w:ascii="Times New Roman" w:hAnsi="Times New Roman" w:cs="Times New Roman"/>
              <w:b/>
              <w:bCs/>
              <w:sz w:val="22"/>
              <w:szCs w:val="22"/>
            </w:rPr>
            <w:t>I</w:t>
          </w:r>
          <w:r w:rsidRPr="006349C9">
            <w:rPr>
              <w:rFonts w:ascii="Times New Roman" w:hAnsi="Times New Roman" w:cs="Times New Roman"/>
              <w:sz w:val="22"/>
              <w:szCs w:val="22"/>
            </w:rPr>
            <w:t xml:space="preserve"> :</w:t>
          </w:r>
        </w:p>
        <w:p w14:paraId="78421831" w14:textId="77777777" w:rsidR="008606FA" w:rsidRDefault="008606FA" w:rsidP="008606FA">
          <w:pPr>
            <w:spacing w:line="276" w:lineRule="auto"/>
            <w:ind w:right="1"/>
            <w:rPr>
              <w:rFonts w:ascii="Times New Roman" w:hAnsi="Times New Roman" w:cs="Times New Roman"/>
              <w:sz w:val="22"/>
              <w:szCs w:val="22"/>
            </w:rPr>
          </w:pPr>
          <w:r>
            <w:rPr>
              <w:rFonts w:ascii="Times New Roman" w:hAnsi="Times New Roman" w:cs="Times New Roman"/>
              <w:sz w:val="22"/>
              <w:szCs w:val="22"/>
            </w:rPr>
            <w:t>Nom Prénom</w:t>
          </w:r>
          <w:r w:rsidRPr="006349C9">
            <w:rPr>
              <w:rFonts w:ascii="Times New Roman" w:hAnsi="Times New Roman" w:cs="Times New Roman"/>
              <w:sz w:val="22"/>
              <w:szCs w:val="22"/>
            </w:rPr>
            <w:t xml:space="preserve"> – </w:t>
          </w:r>
          <w:r>
            <w:rPr>
              <w:rFonts w:ascii="Times New Roman" w:hAnsi="Times New Roman" w:cs="Times New Roman"/>
              <w:sz w:val="22"/>
              <w:szCs w:val="22"/>
            </w:rPr>
            <w:t>Titre</w:t>
          </w:r>
        </w:p>
        <w:p w14:paraId="1AA6FF39" w14:textId="77777777" w:rsidR="008606FA" w:rsidRDefault="008606FA" w:rsidP="008606FA">
          <w:pPr>
            <w:spacing w:line="276" w:lineRule="auto"/>
            <w:ind w:right="1"/>
            <w:rPr>
              <w:rFonts w:ascii="Times New Roman" w:hAnsi="Times New Roman" w:cs="Times New Roman"/>
              <w:sz w:val="22"/>
              <w:szCs w:val="22"/>
            </w:rPr>
          </w:pPr>
          <w:r w:rsidRPr="006349C9">
            <w:rPr>
              <w:rFonts w:ascii="Times New Roman" w:hAnsi="Times New Roman" w:cs="Times New Roman"/>
              <w:sz w:val="22"/>
              <w:szCs w:val="22"/>
            </w:rPr>
            <w:t xml:space="preserve">Téléphone : </w:t>
          </w:r>
        </w:p>
        <w:p w14:paraId="1399E515" w14:textId="77777777" w:rsidR="008606FA" w:rsidRPr="006349C9" w:rsidRDefault="008606FA" w:rsidP="008606FA">
          <w:pPr>
            <w:spacing w:line="276" w:lineRule="auto"/>
            <w:ind w:right="1"/>
            <w:rPr>
              <w:rFonts w:ascii="Times New Roman" w:hAnsi="Times New Roman" w:cs="Times New Roman"/>
              <w:sz w:val="22"/>
              <w:szCs w:val="22"/>
            </w:rPr>
          </w:pPr>
          <w:r w:rsidRPr="006349C9">
            <w:rPr>
              <w:rFonts w:ascii="Times New Roman" w:hAnsi="Times New Roman" w:cs="Times New Roman"/>
              <w:sz w:val="22"/>
              <w:szCs w:val="22"/>
            </w:rPr>
            <w:t xml:space="preserve">Adresse courriel : </w:t>
          </w:r>
        </w:p>
        <w:bookmarkEnd w:id="5"/>
        <w:p w14:paraId="07B57B20" w14:textId="77777777" w:rsidR="009362E3" w:rsidRDefault="009362E3" w:rsidP="009362E3">
          <w:pPr>
            <w:rPr>
              <w:rFonts w:ascii="Times New Roman" w:hAnsi="Times New Roman" w:cs="Times New Roman"/>
              <w:sz w:val="22"/>
              <w:szCs w:val="22"/>
            </w:rPr>
          </w:pPr>
        </w:p>
        <w:p w14:paraId="584122E5" w14:textId="77777777" w:rsidR="009362E3" w:rsidRDefault="009362E3" w:rsidP="009362E3">
          <w:pPr>
            <w:rPr>
              <w:rFonts w:ascii="Times New Roman" w:hAnsi="Times New Roman" w:cs="Times New Roman"/>
              <w:sz w:val="22"/>
              <w:szCs w:val="22"/>
            </w:rPr>
          </w:pPr>
        </w:p>
        <w:p w14:paraId="55E49975" w14:textId="77777777" w:rsidR="009362E3" w:rsidRDefault="009362E3" w:rsidP="009362E3">
          <w:pPr>
            <w:rPr>
              <w:rFonts w:ascii="Times New Roman" w:hAnsi="Times New Roman" w:cs="Times New Roman"/>
              <w:sz w:val="22"/>
              <w:szCs w:val="22"/>
            </w:rPr>
          </w:pPr>
        </w:p>
        <w:p w14:paraId="3DDFFE50" w14:textId="77777777" w:rsidR="009362E3" w:rsidRDefault="009362E3" w:rsidP="009362E3">
          <w:pPr>
            <w:rPr>
              <w:rFonts w:ascii="Times New Roman" w:hAnsi="Times New Roman" w:cs="Times New Roman"/>
              <w:sz w:val="22"/>
              <w:szCs w:val="22"/>
            </w:rPr>
          </w:pPr>
        </w:p>
        <w:p w14:paraId="552C109D" w14:textId="77777777" w:rsidR="009362E3" w:rsidRDefault="009362E3" w:rsidP="009362E3">
          <w:pPr>
            <w:rPr>
              <w:rFonts w:ascii="Times New Roman" w:hAnsi="Times New Roman" w:cs="Times New Roman"/>
              <w:b/>
              <w:bCs/>
              <w:sz w:val="22"/>
              <w:szCs w:val="22"/>
            </w:rPr>
          </w:pPr>
          <w:r>
            <w:rPr>
              <w:rFonts w:ascii="Times New Roman" w:hAnsi="Times New Roman" w:cs="Times New Roman"/>
              <w:sz w:val="22"/>
              <w:szCs w:val="22"/>
            </w:rPr>
            <w:br w:type="page"/>
          </w:r>
        </w:p>
        <w:p w14:paraId="168630CD" w14:textId="62B97453" w:rsidR="009362E3" w:rsidRDefault="009362E3" w:rsidP="00944262">
          <w:pPr>
            <w:pStyle w:val="Titre1"/>
          </w:pPr>
          <w:bookmarkStart w:id="6" w:name="_Toc208902485"/>
          <w:bookmarkStart w:id="7" w:name="_Toc209109415"/>
          <w:bookmarkStart w:id="8" w:name="_Toc201936885"/>
          <w:r w:rsidRPr="00067852">
            <w:lastRenderedPageBreak/>
            <w:t>TRAVAUX DECLARES AU TITRE DES DEPENSES D</w:t>
          </w:r>
          <w:bookmarkEnd w:id="6"/>
          <w:r w:rsidR="008606FA">
            <w:t>’INNOVATION</w:t>
          </w:r>
          <w:bookmarkEnd w:id="7"/>
        </w:p>
        <w:p w14:paraId="350AF32D" w14:textId="77777777" w:rsidR="009362E3" w:rsidRPr="00267C15" w:rsidRDefault="009362E3" w:rsidP="009362E3"/>
        <w:p w14:paraId="001FE2DD" w14:textId="77777777" w:rsidR="009362E3" w:rsidRPr="00AA6BE7" w:rsidRDefault="009362E3" w:rsidP="00944262">
          <w:pPr>
            <w:pStyle w:val="Titre2"/>
          </w:pPr>
          <w:bookmarkStart w:id="9" w:name="_Toc209109416"/>
          <w:r>
            <w:t>TITRE DE L’OPERATION DECLAREE</w:t>
          </w:r>
          <w:bookmarkEnd w:id="9"/>
        </w:p>
        <w:bookmarkEnd w:id="4"/>
        <w:bookmarkEnd w:id="8"/>
        <w:p w14:paraId="624EDFC5" w14:textId="77777777" w:rsidR="009362E3" w:rsidRPr="00067852" w:rsidRDefault="009362E3" w:rsidP="00944262">
          <w:pPr>
            <w:pStyle w:val="Titre8"/>
            <w:numPr>
              <w:ilvl w:val="0"/>
              <w:numId w:val="0"/>
            </w:numPr>
            <w:ind w:left="3744" w:hanging="1224"/>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276"/>
            <w:gridCol w:w="4253"/>
          </w:tblGrid>
          <w:tr w:rsidR="009362E3" w:rsidRPr="0059186F" w14:paraId="5216F522" w14:textId="77777777" w:rsidTr="00525070">
            <w:tc>
              <w:tcPr>
                <w:tcW w:w="5245" w:type="dxa"/>
                <w:gridSpan w:val="2"/>
                <w:tcMar>
                  <w:top w:w="57" w:type="dxa"/>
                  <w:bottom w:w="57" w:type="dxa"/>
                </w:tcMar>
              </w:tcPr>
              <w:p w14:paraId="06EB7E36" w14:textId="77777777" w:rsidR="009362E3" w:rsidRPr="0059186F" w:rsidRDefault="009362E3" w:rsidP="00944262">
                <w:pPr>
                  <w:pStyle w:val="Corpsdetexte"/>
                </w:pPr>
                <w:r w:rsidRPr="0059186F">
                  <w:rPr>
                    <w:color w:val="auto"/>
                  </w:rPr>
                  <w:t xml:space="preserve">Intitulé </w:t>
                </w:r>
                <w:r w:rsidRPr="0059186F">
                  <w:t xml:space="preserve">de l’opération : </w:t>
                </w:r>
              </w:p>
            </w:tc>
            <w:tc>
              <w:tcPr>
                <w:tcW w:w="4253" w:type="dxa"/>
              </w:tcPr>
              <w:p w14:paraId="13557FDD" w14:textId="77777777" w:rsidR="009362E3" w:rsidRPr="0059186F" w:rsidRDefault="009362E3" w:rsidP="00525070">
                <w:pPr>
                  <w:spacing w:after="240" w:line="276" w:lineRule="auto"/>
                  <w:ind w:right="-2"/>
                  <w:rPr>
                    <w:rFonts w:ascii="Times New Roman" w:hAnsi="Times New Roman" w:cs="Times New Roman"/>
                    <w:b/>
                    <w:bCs/>
                    <w:iCs/>
                    <w:sz w:val="22"/>
                    <w:szCs w:val="22"/>
                  </w:rPr>
                </w:pPr>
                <w:r w:rsidRPr="0059186F">
                  <w:rPr>
                    <w:rFonts w:ascii="Times New Roman" w:hAnsi="Times New Roman" w:cs="Times New Roman"/>
                    <w:b/>
                    <w:bCs/>
                    <w:iCs/>
                    <w:sz w:val="22"/>
                    <w:szCs w:val="22"/>
                  </w:rPr>
                  <w:t xml:space="preserve">Années considérées : </w:t>
                </w:r>
              </w:p>
            </w:tc>
          </w:tr>
          <w:tr w:rsidR="009362E3" w:rsidRPr="0059186F" w14:paraId="510EEC6C" w14:textId="77777777" w:rsidTr="00525070">
            <w:trPr>
              <w:trHeight w:val="251"/>
            </w:trPr>
            <w:tc>
              <w:tcPr>
                <w:tcW w:w="3969" w:type="dxa"/>
                <w:tcMar>
                  <w:top w:w="57" w:type="dxa"/>
                  <w:bottom w:w="57" w:type="dxa"/>
                </w:tcMar>
              </w:tcPr>
              <w:p w14:paraId="55C70DDD" w14:textId="77777777" w:rsidR="009362E3" w:rsidRPr="0059186F" w:rsidRDefault="009362E3" w:rsidP="00944262">
                <w:pPr>
                  <w:pStyle w:val="Corpsdetexte"/>
                  <w:rPr>
                    <w:rFonts w:eastAsia="Times New Roman" w:cs="Times New Roman"/>
                    <w:szCs w:val="22"/>
                  </w:rPr>
                </w:pPr>
                <w:r w:rsidRPr="0059186F">
                  <w:rPr>
                    <w:rFonts w:eastAsia="Times New Roman" w:cs="Times New Roman"/>
                    <w:szCs w:val="22"/>
                  </w:rPr>
                  <w:t xml:space="preserve">Date de début de l’opération : </w:t>
                </w:r>
              </w:p>
            </w:tc>
            <w:tc>
              <w:tcPr>
                <w:tcW w:w="5529" w:type="dxa"/>
                <w:gridSpan w:val="2"/>
              </w:tcPr>
              <w:p w14:paraId="506BC26F" w14:textId="77777777" w:rsidR="009362E3" w:rsidRPr="0059186F" w:rsidRDefault="009362E3" w:rsidP="00944262">
                <w:pPr>
                  <w:pStyle w:val="Corpsdetexte"/>
                  <w:rPr>
                    <w:rFonts w:eastAsia="Times New Roman" w:cs="Times New Roman"/>
                    <w:szCs w:val="22"/>
                  </w:rPr>
                </w:pPr>
                <w:r w:rsidRPr="0059186F">
                  <w:rPr>
                    <w:rFonts w:eastAsia="Times New Roman" w:cs="Times New Roman"/>
                    <w:szCs w:val="22"/>
                  </w:rPr>
                  <w:t xml:space="preserve">Date de fin de l’opération : </w:t>
                </w:r>
              </w:p>
            </w:tc>
          </w:tr>
          <w:tr w:rsidR="009362E3" w:rsidRPr="0059186F" w14:paraId="3F28CF05" w14:textId="77777777" w:rsidTr="00525070">
            <w:trPr>
              <w:trHeight w:val="441"/>
            </w:trPr>
            <w:tc>
              <w:tcPr>
                <w:tcW w:w="9498" w:type="dxa"/>
                <w:gridSpan w:val="3"/>
                <w:tcMar>
                  <w:top w:w="57" w:type="dxa"/>
                  <w:bottom w:w="57" w:type="dxa"/>
                </w:tcMar>
              </w:tcPr>
              <w:p w14:paraId="4490CBBE" w14:textId="750C1AF6" w:rsidR="009362E3" w:rsidRPr="0059186F" w:rsidRDefault="009362E3" w:rsidP="00944262">
                <w:pPr>
                  <w:pStyle w:val="Corpsdetexte"/>
                  <w:rPr>
                    <w:rFonts w:eastAsia="Times New Roman" w:cs="Times New Roman"/>
                    <w:i/>
                    <w:szCs w:val="22"/>
                  </w:rPr>
                </w:pPr>
                <w:r w:rsidRPr="0059186F">
                  <w:rPr>
                    <w:rFonts w:eastAsia="Times New Roman" w:cs="Times New Roman"/>
                    <w:szCs w:val="22"/>
                  </w:rPr>
                  <w:t>Volume horaire déclaré au CI</w:t>
                </w:r>
                <w:r w:rsidR="008606FA">
                  <w:rPr>
                    <w:rFonts w:eastAsia="Times New Roman" w:cs="Times New Roman"/>
                    <w:szCs w:val="22"/>
                  </w:rPr>
                  <w:t>I</w:t>
                </w:r>
                <w:r w:rsidRPr="0059186F">
                  <w:rPr>
                    <w:rFonts w:eastAsia="Times New Roman" w:cs="Times New Roman"/>
                    <w:szCs w:val="22"/>
                  </w:rPr>
                  <w:t xml:space="preserve"> pour l’opération, par année (</w:t>
                </w:r>
                <w:r w:rsidRPr="0059186F">
                  <w:rPr>
                    <w:rFonts w:eastAsia="Times New Roman" w:cs="Times New Roman"/>
                    <w:i/>
                    <w:szCs w:val="22"/>
                  </w:rPr>
                  <w:t>si pluriannuelle) :</w:t>
                </w:r>
              </w:p>
              <w:p w14:paraId="01E51011" w14:textId="77777777" w:rsidR="009362E3" w:rsidRPr="00EE19C6" w:rsidRDefault="009362E3" w:rsidP="00944262">
                <w:pPr>
                  <w:pStyle w:val="Corpsdetexte"/>
                  <w:rPr>
                    <w:rFonts w:eastAsia="Times New Roman" w:cs="Times New Roman"/>
                    <w:i/>
                    <w:szCs w:val="22"/>
                  </w:rPr>
                </w:pPr>
                <w:r w:rsidRPr="00EE19C6">
                  <w:rPr>
                    <w:rFonts w:eastAsia="Times New Roman" w:cs="Times New Roman"/>
                    <w:i/>
                    <w:szCs w:val="22"/>
                  </w:rPr>
                  <w:t>20</w:t>
                </w:r>
                <w:r>
                  <w:rPr>
                    <w:rFonts w:eastAsia="Times New Roman" w:cs="Times New Roman"/>
                    <w:i/>
                    <w:szCs w:val="22"/>
                  </w:rPr>
                  <w:t>..</w:t>
                </w:r>
                <w:r w:rsidRPr="00EE19C6">
                  <w:rPr>
                    <w:rFonts w:eastAsia="Times New Roman" w:cs="Times New Roman"/>
                    <w:i/>
                    <w:szCs w:val="22"/>
                  </w:rPr>
                  <w:t xml:space="preserve"> : </w:t>
                </w:r>
              </w:p>
              <w:p w14:paraId="4BA6200F" w14:textId="77777777" w:rsidR="009362E3" w:rsidRPr="00267C15" w:rsidRDefault="009362E3" w:rsidP="00944262">
                <w:pPr>
                  <w:pStyle w:val="Corpsdetexte"/>
                  <w:rPr>
                    <w:rFonts w:eastAsia="Times New Roman" w:cs="Times New Roman"/>
                    <w:i/>
                    <w:szCs w:val="22"/>
                  </w:rPr>
                </w:pPr>
                <w:r w:rsidRPr="00EE19C6">
                  <w:rPr>
                    <w:rFonts w:eastAsia="Times New Roman" w:cs="Times New Roman"/>
                    <w:i/>
                    <w:szCs w:val="22"/>
                  </w:rPr>
                  <w:t>20</w:t>
                </w:r>
                <w:r>
                  <w:rPr>
                    <w:rFonts w:eastAsia="Times New Roman" w:cs="Times New Roman"/>
                    <w:i/>
                    <w:szCs w:val="22"/>
                  </w:rPr>
                  <w:t>..</w:t>
                </w:r>
                <w:r w:rsidRPr="00EE19C6">
                  <w:rPr>
                    <w:rFonts w:eastAsia="Times New Roman" w:cs="Times New Roman"/>
                    <w:i/>
                    <w:szCs w:val="22"/>
                  </w:rPr>
                  <w:t xml:space="preserve"> : </w:t>
                </w:r>
              </w:p>
            </w:tc>
          </w:tr>
          <w:tr w:rsidR="009362E3" w:rsidRPr="0059186F" w14:paraId="2ED18E25" w14:textId="77777777" w:rsidTr="00525070">
            <w:tc>
              <w:tcPr>
                <w:tcW w:w="9498" w:type="dxa"/>
                <w:gridSpan w:val="3"/>
                <w:tcMar>
                  <w:top w:w="57" w:type="dxa"/>
                  <w:bottom w:w="57" w:type="dxa"/>
                </w:tcMar>
              </w:tcPr>
              <w:p w14:paraId="1B9ACF0E" w14:textId="4044FDB2" w:rsidR="009362E3" w:rsidRDefault="009362E3" w:rsidP="00944262">
                <w:pPr>
                  <w:pStyle w:val="Corpsdetexte"/>
                </w:pPr>
                <w:r w:rsidRPr="0059186F">
                  <w:t xml:space="preserve">Résumé scientifique de </w:t>
                </w:r>
                <w:r w:rsidR="008606FA">
                  <w:t>la démarche d’Innovation</w:t>
                </w:r>
                <w:r w:rsidRPr="0059186F">
                  <w:t> :</w:t>
                </w:r>
              </w:p>
              <w:p w14:paraId="55EEF09F" w14:textId="77777777" w:rsidR="008606FA" w:rsidRPr="008606FA" w:rsidRDefault="008606FA" w:rsidP="008606FA">
                <w:pPr>
                  <w:pStyle w:val="Paragraphedeliste"/>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 xml:space="preserve">Résumer, en une page maximum, l’opération valorisée selon les éléments suivants : </w:t>
                </w:r>
              </w:p>
              <w:p w14:paraId="4A91EDEF" w14:textId="77777777" w:rsidR="008606FA" w:rsidRPr="008606FA" w:rsidRDefault="008606FA" w:rsidP="008606FA">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Contexte au regard de l’état du marché (analyse de l’état de la concurrence) ;</w:t>
                </w:r>
              </w:p>
              <w:p w14:paraId="5B61D26C" w14:textId="77777777" w:rsidR="008606FA" w:rsidRPr="008606FA" w:rsidRDefault="008606FA" w:rsidP="008606FA">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Nouvelles performances visées dans le cadre de l’opération déclarée (identification par dimension innovante – Technique, ergonomique, fonctionnelle, d’éco-conception) ;</w:t>
                </w:r>
              </w:p>
              <w:p w14:paraId="52D268F4" w14:textId="77777777" w:rsidR="008606FA" w:rsidRPr="008606FA" w:rsidRDefault="008606FA" w:rsidP="008606FA">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Démarche suivie (modèle théorique et/ou expérimental, prototype, créativité, etc.) ;</w:t>
                </w:r>
              </w:p>
              <w:p w14:paraId="6D112BCF" w14:textId="77777777" w:rsidR="008606FA" w:rsidRPr="008606FA" w:rsidRDefault="008606FA" w:rsidP="008606FA">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Résultat (nouveauté, surpassement de la concurrence).</w:t>
                </w:r>
              </w:p>
              <w:p w14:paraId="45823254" w14:textId="77777777" w:rsidR="009362E3" w:rsidRPr="00660584" w:rsidRDefault="009362E3" w:rsidP="00525070">
                <w:pPr>
                  <w:spacing w:after="240" w:line="276" w:lineRule="auto"/>
                  <w:ind w:left="602"/>
                  <w:rPr>
                    <w:rFonts w:ascii="Times New Roman" w:eastAsia="Times New Roman" w:hAnsi="Times New Roman" w:cs="Times New Roman"/>
                    <w:bCs/>
                    <w:sz w:val="22"/>
                    <w:szCs w:val="22"/>
                  </w:rPr>
                </w:pPr>
              </w:p>
            </w:tc>
          </w:tr>
        </w:tbl>
        <w:p w14:paraId="3846DBD0" w14:textId="77777777" w:rsidR="009362E3" w:rsidRDefault="009362E3" w:rsidP="009362E3">
          <w:pPr>
            <w:pStyle w:val="DT"/>
          </w:pPr>
        </w:p>
        <w:p w14:paraId="2970CE60" w14:textId="77777777" w:rsidR="008606FA" w:rsidRPr="0037692A" w:rsidRDefault="008606FA" w:rsidP="008606FA">
          <w:pPr>
            <w:pStyle w:val="DT"/>
            <w:jc w:val="center"/>
            <w:rPr>
              <w:b/>
              <w:bCs/>
              <w:color w:val="808080" w:themeColor="background1" w:themeShade="80"/>
            </w:rPr>
          </w:pPr>
          <w:r w:rsidRPr="0037692A">
            <w:rPr>
              <w:b/>
              <w:bCs/>
              <w:color w:val="808080" w:themeColor="background1" w:themeShade="80"/>
              <w:highlight w:val="lightGray"/>
            </w:rPr>
            <w:t>TOUTES LES MENTIONS EN GRIS SONT A SUPPRIME</w:t>
          </w:r>
          <w:r>
            <w:rPr>
              <w:b/>
              <w:bCs/>
              <w:color w:val="808080" w:themeColor="background1" w:themeShade="80"/>
              <w:highlight w:val="lightGray"/>
            </w:rPr>
            <w:t>R</w:t>
          </w:r>
          <w:r w:rsidRPr="0037692A">
            <w:rPr>
              <w:b/>
              <w:bCs/>
              <w:color w:val="808080" w:themeColor="background1" w:themeShade="80"/>
              <w:highlight w:val="lightGray"/>
            </w:rPr>
            <w:t xml:space="preserve"> LORS DE LA REDACTION</w:t>
          </w:r>
        </w:p>
        <w:p w14:paraId="67A9FE42" w14:textId="77777777" w:rsidR="008606FA" w:rsidRDefault="008606FA" w:rsidP="008606FA">
          <w:pPr>
            <w:pStyle w:val="DT"/>
            <w:ind w:left="0" w:firstLine="0"/>
            <w:rPr>
              <w:color w:val="808080" w:themeColor="background1" w:themeShade="80"/>
              <w:sz w:val="20"/>
              <w:szCs w:val="20"/>
            </w:rPr>
          </w:pPr>
          <w:r w:rsidRPr="00E970F0">
            <w:rPr>
              <w:color w:val="808080" w:themeColor="background1" w:themeShade="80"/>
              <w:sz w:val="20"/>
              <w:szCs w:val="20"/>
            </w:rPr>
            <w:t xml:space="preserve">La présente fiche ne doit pas dépasser 10 pages par opération. Lors de la constitution d’un dossier justificatif portant sur plusieurs années pour une même opération, la description du contexte et du </w:t>
          </w:r>
          <w:r>
            <w:rPr>
              <w:color w:val="808080" w:themeColor="background1" w:themeShade="80"/>
              <w:sz w:val="20"/>
              <w:szCs w:val="20"/>
            </w:rPr>
            <w:t>marché</w:t>
          </w:r>
          <w:r w:rsidRPr="00E970F0">
            <w:rPr>
              <w:color w:val="808080" w:themeColor="background1" w:themeShade="80"/>
              <w:sz w:val="20"/>
              <w:szCs w:val="20"/>
            </w:rPr>
            <w:t xml:space="preserve"> est à faire de manière groupée et </w:t>
          </w:r>
          <w:r>
            <w:rPr>
              <w:color w:val="808080" w:themeColor="background1" w:themeShade="80"/>
              <w:sz w:val="20"/>
              <w:szCs w:val="20"/>
            </w:rPr>
            <w:t>celle</w:t>
          </w:r>
          <w:r w:rsidRPr="00E970F0">
            <w:rPr>
              <w:color w:val="808080" w:themeColor="background1" w:themeShade="80"/>
              <w:sz w:val="20"/>
              <w:szCs w:val="20"/>
            </w:rPr>
            <w:t xml:space="preserve"> </w:t>
          </w:r>
          <w:r>
            <w:rPr>
              <w:color w:val="808080" w:themeColor="background1" w:themeShade="80"/>
              <w:sz w:val="20"/>
              <w:szCs w:val="20"/>
            </w:rPr>
            <w:t>d</w:t>
          </w:r>
          <w:r w:rsidRPr="00E970F0">
            <w:rPr>
              <w:color w:val="808080" w:themeColor="background1" w:themeShade="80"/>
              <w:sz w:val="20"/>
              <w:szCs w:val="20"/>
            </w:rPr>
            <w:t>es travaux et résultats</w:t>
          </w:r>
          <w:r>
            <w:rPr>
              <w:color w:val="808080" w:themeColor="background1" w:themeShade="80"/>
              <w:sz w:val="20"/>
              <w:szCs w:val="20"/>
            </w:rPr>
            <w:t>, année par année</w:t>
          </w:r>
          <w:r w:rsidRPr="00E970F0">
            <w:rPr>
              <w:color w:val="808080" w:themeColor="background1" w:themeShade="80"/>
              <w:sz w:val="20"/>
              <w:szCs w:val="20"/>
            </w:rPr>
            <w:t xml:space="preserve">. </w:t>
          </w:r>
        </w:p>
        <w:p w14:paraId="7F8C0B74" w14:textId="77777777" w:rsidR="008606FA" w:rsidRPr="001F5C37" w:rsidRDefault="008606FA" w:rsidP="008606FA">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L’ensemble du dossier est à rédiger avec le style DT (Times New Roman en 11) ;</w:t>
          </w:r>
        </w:p>
        <w:p w14:paraId="3AA06D68" w14:textId="77777777" w:rsidR="008606FA" w:rsidRPr="001F5C37" w:rsidRDefault="008606FA" w:rsidP="008606FA">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Les modèles de titres sont enregistrés au sein des Styles ;</w:t>
          </w:r>
        </w:p>
        <w:p w14:paraId="379209D2" w14:textId="77777777" w:rsidR="008606FA" w:rsidRPr="001F5C37" w:rsidRDefault="008606FA" w:rsidP="008606FA">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Les figures sont à légender et « renvoyer » avec les éléments automatiques « Insérer une légende » et « Renvoi » ;</w:t>
          </w:r>
        </w:p>
        <w:p w14:paraId="788F8B5C" w14:textId="77777777" w:rsidR="008606FA" w:rsidRPr="001F5C37" w:rsidRDefault="008606FA" w:rsidP="008606FA">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Pour faciliter la lecture, les éléments importants de la rédaction doivent apparaître en gras.</w:t>
          </w:r>
        </w:p>
        <w:p w14:paraId="2BF6FB7E" w14:textId="4079BBA9" w:rsidR="008606FA" w:rsidRPr="00CF4C1C" w:rsidRDefault="008606FA" w:rsidP="008606FA">
          <w:pPr>
            <w:pStyle w:val="Titre3"/>
          </w:pPr>
          <w:bookmarkStart w:id="10" w:name="_Toc209109417"/>
          <w:r w:rsidRPr="00CF4C1C">
            <w:t>Description de l’opération</w:t>
          </w:r>
          <w:bookmarkEnd w:id="10"/>
          <w:r w:rsidRPr="00CF4C1C">
            <w:t xml:space="preserve"> </w:t>
          </w:r>
        </w:p>
        <w:p w14:paraId="3D1AD2F0" w14:textId="77777777" w:rsidR="008606FA" w:rsidRDefault="008606FA" w:rsidP="008606FA">
          <w:pPr>
            <w:pStyle w:val="Style11"/>
            <w:ind w:left="1224"/>
          </w:pPr>
        </w:p>
        <w:p w14:paraId="491B0393" w14:textId="77777777" w:rsidR="008606FA" w:rsidRPr="00847570" w:rsidRDefault="008606FA" w:rsidP="008606FA">
          <w:pPr>
            <w:pStyle w:val="DT"/>
            <w:numPr>
              <w:ilvl w:val="0"/>
              <w:numId w:val="37"/>
            </w:numPr>
            <w:rPr>
              <w:b/>
              <w:bCs/>
              <w:iCs/>
              <w:color w:val="auto"/>
            </w:rPr>
          </w:pPr>
          <w:r>
            <w:rPr>
              <w:b/>
              <w:bCs/>
              <w:iCs/>
              <w:color w:val="auto"/>
            </w:rPr>
            <w:t xml:space="preserve">Description du contexte général de l’opération déclarée </w:t>
          </w:r>
          <w:r w:rsidRPr="00E970F0">
            <w:rPr>
              <w:b/>
              <w:bCs/>
              <w:iCs/>
              <w:color w:val="808080" w:themeColor="background1" w:themeShade="80"/>
            </w:rPr>
            <w:t>[PARTIE COMMUNE]</w:t>
          </w:r>
        </w:p>
        <w:p w14:paraId="2C64F5B2" w14:textId="79BA2C4E" w:rsidR="008606FA" w:rsidRDefault="008606FA" w:rsidP="008606FA">
          <w:pPr>
            <w:pStyle w:val="DT"/>
            <w:ind w:left="0" w:firstLine="0"/>
            <w:rPr>
              <w:color w:val="808080" w:themeColor="background1" w:themeShade="80"/>
              <w:sz w:val="20"/>
              <w:szCs w:val="20"/>
            </w:rPr>
          </w:pPr>
          <w:r w:rsidRPr="00E43664">
            <w:rPr>
              <w:color w:val="808080" w:themeColor="background1" w:themeShade="80"/>
              <w:sz w:val="20"/>
              <w:szCs w:val="20"/>
            </w:rPr>
            <w:t>Décrire</w:t>
          </w:r>
          <w:r>
            <w:rPr>
              <w:color w:val="808080" w:themeColor="background1" w:themeShade="80"/>
              <w:sz w:val="20"/>
              <w:szCs w:val="20"/>
            </w:rPr>
            <w:t xml:space="preserve"> rapidement</w:t>
          </w:r>
          <w:r w:rsidRPr="00E43664">
            <w:rPr>
              <w:color w:val="808080" w:themeColor="background1" w:themeShade="80"/>
              <w:sz w:val="20"/>
              <w:szCs w:val="20"/>
            </w:rPr>
            <w:t xml:space="preserve"> le contexte industriel, commercial à partir duquel a émergé la </w:t>
          </w:r>
          <w:r>
            <w:rPr>
              <w:color w:val="808080" w:themeColor="background1" w:themeShade="80"/>
              <w:sz w:val="20"/>
              <w:szCs w:val="20"/>
            </w:rPr>
            <w:t>nécessité ou l’opportunité</w:t>
          </w:r>
          <w:r w:rsidRPr="00E43664">
            <w:rPr>
              <w:color w:val="808080" w:themeColor="background1" w:themeShade="80"/>
              <w:sz w:val="20"/>
              <w:szCs w:val="20"/>
            </w:rPr>
            <w:t xml:space="preserve"> d’engager des travaux d</w:t>
          </w:r>
          <w:r>
            <w:rPr>
              <w:color w:val="808080" w:themeColor="background1" w:themeShade="80"/>
              <w:sz w:val="20"/>
              <w:szCs w:val="20"/>
            </w:rPr>
            <w:t>’Innovation</w:t>
          </w:r>
          <w:r w:rsidRPr="00E43664">
            <w:rPr>
              <w:color w:val="808080" w:themeColor="background1" w:themeShade="80"/>
              <w:sz w:val="20"/>
              <w:szCs w:val="20"/>
            </w:rPr>
            <w:t>, en mettant en évidence la cohérence entre ce contexte et l’opération considérée.</w:t>
          </w:r>
          <w:r>
            <w:rPr>
              <w:color w:val="808080" w:themeColor="background1" w:themeShade="80"/>
              <w:sz w:val="20"/>
              <w:szCs w:val="20"/>
            </w:rPr>
            <w:t xml:space="preserve"> Dans ce cadre, il s’agit de présenter les utilisateurs et leurs besoins et attentes non couverts par les solutions du marché.  Ne pas hésiter à sourcer cette problématisation du sujet afin de renforcer le propos.</w:t>
          </w:r>
        </w:p>
        <w:p w14:paraId="38327898" w14:textId="77777777" w:rsidR="008606FA" w:rsidRDefault="008606FA" w:rsidP="008606FA">
          <w:pPr>
            <w:pStyle w:val="DT"/>
            <w:ind w:left="0" w:firstLine="0"/>
            <w:rPr>
              <w:i/>
              <w:iCs/>
              <w:color w:val="808080" w:themeColor="background1" w:themeShade="80"/>
              <w:sz w:val="20"/>
              <w:szCs w:val="20"/>
            </w:rPr>
          </w:pPr>
          <w:r>
            <w:rPr>
              <w:color w:val="808080" w:themeColor="background1" w:themeShade="80"/>
              <w:sz w:val="20"/>
              <w:szCs w:val="20"/>
            </w:rPr>
            <w:t xml:space="preserve">Contextualiser l’opération d’Innovation puis présenter, le tout en une phrase, la visée générale de l’opération : </w:t>
          </w:r>
          <w:r w:rsidRPr="00B93289">
            <w:rPr>
              <w:i/>
              <w:iCs/>
              <w:color w:val="808080" w:themeColor="background1" w:themeShade="80"/>
              <w:sz w:val="20"/>
              <w:szCs w:val="20"/>
            </w:rPr>
            <w:t>« Pour répondre à ces problématiques, nous avons initié une opération d</w:t>
          </w:r>
          <w:r>
            <w:rPr>
              <w:i/>
              <w:iCs/>
              <w:color w:val="808080" w:themeColor="background1" w:themeShade="80"/>
              <w:sz w:val="20"/>
              <w:szCs w:val="20"/>
            </w:rPr>
            <w:t>’Innovation</w:t>
          </w:r>
          <w:r w:rsidRPr="00B93289">
            <w:rPr>
              <w:i/>
              <w:iCs/>
              <w:color w:val="808080" w:themeColor="background1" w:themeShade="80"/>
              <w:sz w:val="20"/>
              <w:szCs w:val="20"/>
            </w:rPr>
            <w:t xml:space="preserve"> en [année] afin de [présentation de la </w:t>
          </w:r>
          <w:r>
            <w:rPr>
              <w:i/>
              <w:iCs/>
              <w:color w:val="808080" w:themeColor="background1" w:themeShade="80"/>
              <w:sz w:val="20"/>
              <w:szCs w:val="20"/>
            </w:rPr>
            <w:t>solution visée</w:t>
          </w:r>
          <w:r w:rsidRPr="00B93289">
            <w:rPr>
              <w:i/>
              <w:iCs/>
              <w:color w:val="808080" w:themeColor="background1" w:themeShade="80"/>
              <w:sz w:val="20"/>
              <w:szCs w:val="20"/>
            </w:rPr>
            <w:t>] »</w:t>
          </w:r>
        </w:p>
        <w:p w14:paraId="03492B46" w14:textId="77777777" w:rsidR="008606FA" w:rsidRPr="001F5C37" w:rsidRDefault="008606FA" w:rsidP="008606FA">
          <w:pPr>
            <w:pStyle w:val="DT"/>
            <w:numPr>
              <w:ilvl w:val="0"/>
              <w:numId w:val="42"/>
            </w:numPr>
            <w:rPr>
              <w:i/>
              <w:iCs/>
              <w:color w:val="808080" w:themeColor="background1" w:themeShade="80"/>
              <w:sz w:val="20"/>
              <w:szCs w:val="20"/>
            </w:rPr>
          </w:pPr>
          <w:r w:rsidRPr="001F5C37">
            <w:rPr>
              <w:i/>
              <w:iCs/>
              <w:color w:val="808080" w:themeColor="background1" w:themeShade="80"/>
              <w:sz w:val="20"/>
              <w:szCs w:val="20"/>
            </w:rPr>
            <w:lastRenderedPageBreak/>
            <w:t>Cette partie est à rédiger au présent</w:t>
          </w:r>
        </w:p>
        <w:p w14:paraId="290DDDEB" w14:textId="77777777" w:rsidR="008606FA" w:rsidRPr="00847570" w:rsidRDefault="008606FA" w:rsidP="008606FA">
          <w:pPr>
            <w:pStyle w:val="DT"/>
            <w:numPr>
              <w:ilvl w:val="0"/>
              <w:numId w:val="37"/>
            </w:numPr>
            <w:rPr>
              <w:b/>
              <w:bCs/>
              <w:iCs/>
              <w:color w:val="auto"/>
            </w:rPr>
          </w:pPr>
          <w:r w:rsidRPr="008408EA">
            <w:rPr>
              <w:b/>
              <w:bCs/>
              <w:iCs/>
              <w:color w:val="auto"/>
            </w:rPr>
            <w:t xml:space="preserve">Description du </w:t>
          </w:r>
          <w:r>
            <w:rPr>
              <w:b/>
              <w:bCs/>
              <w:iCs/>
              <w:color w:val="auto"/>
            </w:rPr>
            <w:t>marché</w:t>
          </w:r>
          <w:r w:rsidRPr="008408EA">
            <w:rPr>
              <w:b/>
              <w:bCs/>
              <w:iCs/>
              <w:color w:val="auto"/>
            </w:rPr>
            <w:t xml:space="preserve"> et justification d</w:t>
          </w:r>
          <w:r>
            <w:rPr>
              <w:b/>
              <w:bCs/>
              <w:iCs/>
              <w:color w:val="auto"/>
            </w:rPr>
            <w:t>u caractère innovant</w:t>
          </w:r>
          <w:r w:rsidRPr="008408EA">
            <w:rPr>
              <w:b/>
              <w:bCs/>
              <w:iCs/>
              <w:color w:val="auto"/>
            </w:rPr>
            <w:t xml:space="preserve"> </w:t>
          </w:r>
          <w:r>
            <w:rPr>
              <w:b/>
              <w:bCs/>
              <w:iCs/>
              <w:color w:val="auto"/>
            </w:rPr>
            <w:t>de l’</w:t>
          </w:r>
          <w:r w:rsidRPr="008408EA">
            <w:rPr>
              <w:b/>
              <w:bCs/>
              <w:iCs/>
              <w:color w:val="auto"/>
            </w:rPr>
            <w:t>opération d</w:t>
          </w:r>
          <w:r>
            <w:rPr>
              <w:b/>
              <w:bCs/>
              <w:iCs/>
              <w:color w:val="auto"/>
            </w:rPr>
            <w:t>’innovation</w:t>
          </w:r>
          <w:r w:rsidRPr="008408EA">
            <w:rPr>
              <w:b/>
              <w:bCs/>
              <w:iCs/>
              <w:color w:val="auto"/>
            </w:rPr>
            <w:t xml:space="preserve"> </w:t>
          </w:r>
          <w:r>
            <w:rPr>
              <w:b/>
              <w:bCs/>
              <w:iCs/>
              <w:color w:val="auto"/>
            </w:rPr>
            <w:t xml:space="preserve">engagée </w:t>
          </w:r>
          <w:r w:rsidRPr="00E970F0">
            <w:rPr>
              <w:b/>
              <w:bCs/>
              <w:iCs/>
              <w:color w:val="808080" w:themeColor="background1" w:themeShade="80"/>
            </w:rPr>
            <w:t>[PARTIE COMMUNE]</w:t>
          </w:r>
          <w:r>
            <w:rPr>
              <w:b/>
              <w:bCs/>
              <w:iCs/>
              <w:color w:val="808080" w:themeColor="background1" w:themeShade="80"/>
            </w:rPr>
            <w:t xml:space="preserve"> [3 pages maximum]</w:t>
          </w:r>
        </w:p>
        <w:p w14:paraId="140750C6" w14:textId="77777777" w:rsidR="008606FA" w:rsidRDefault="008606FA" w:rsidP="008606FA">
          <w:pPr>
            <w:pStyle w:val="DT"/>
            <w:ind w:left="0" w:firstLine="0"/>
            <w:rPr>
              <w:color w:val="808080" w:themeColor="background1" w:themeShade="80"/>
              <w:sz w:val="20"/>
              <w:szCs w:val="20"/>
            </w:rPr>
          </w:pPr>
          <w:r>
            <w:rPr>
              <w:color w:val="808080" w:themeColor="background1" w:themeShade="80"/>
              <w:sz w:val="20"/>
              <w:szCs w:val="20"/>
            </w:rPr>
            <w:t>Le but de cette partie est d’é</w:t>
          </w:r>
          <w:r w:rsidRPr="00847570">
            <w:rPr>
              <w:color w:val="808080" w:themeColor="background1" w:themeShade="80"/>
              <w:sz w:val="20"/>
              <w:szCs w:val="20"/>
            </w:rPr>
            <w:t xml:space="preserve">tablir une analyse critique de l’état </w:t>
          </w:r>
          <w:r>
            <w:rPr>
              <w:color w:val="808080" w:themeColor="background1" w:themeShade="80"/>
              <w:sz w:val="20"/>
              <w:szCs w:val="20"/>
            </w:rPr>
            <w:t>de la concurrence</w:t>
          </w:r>
          <w:r w:rsidRPr="00847570">
            <w:rPr>
              <w:color w:val="808080" w:themeColor="background1" w:themeShade="80"/>
              <w:sz w:val="20"/>
              <w:szCs w:val="20"/>
            </w:rPr>
            <w:t xml:space="preserve"> afin </w:t>
          </w:r>
          <w:r>
            <w:rPr>
              <w:color w:val="808080" w:themeColor="background1" w:themeShade="80"/>
              <w:sz w:val="20"/>
              <w:szCs w:val="20"/>
            </w:rPr>
            <w:t>de démontrer le caractère innovant, ceci par l</w:t>
          </w:r>
          <w:r w:rsidRPr="00847570">
            <w:rPr>
              <w:color w:val="808080" w:themeColor="background1" w:themeShade="80"/>
              <w:sz w:val="20"/>
              <w:szCs w:val="20"/>
            </w:rPr>
            <w:t>’identifi</w:t>
          </w:r>
          <w:r>
            <w:rPr>
              <w:color w:val="808080" w:themeColor="background1" w:themeShade="80"/>
              <w:sz w:val="20"/>
              <w:szCs w:val="20"/>
            </w:rPr>
            <w:t>cation des limites des solutions commercialisées, des nouvelles performances visées</w:t>
          </w:r>
          <w:r w:rsidRPr="00847570">
            <w:rPr>
              <w:color w:val="808080" w:themeColor="background1" w:themeShade="80"/>
              <w:sz w:val="20"/>
              <w:szCs w:val="20"/>
            </w:rPr>
            <w:t>.</w:t>
          </w:r>
          <w:r>
            <w:rPr>
              <w:color w:val="808080" w:themeColor="background1" w:themeShade="80"/>
              <w:sz w:val="20"/>
              <w:szCs w:val="20"/>
            </w:rPr>
            <w:t xml:space="preserve"> Pour ce faire : </w:t>
          </w:r>
        </w:p>
        <w:p w14:paraId="77B28296" w14:textId="77777777" w:rsidR="008606FA" w:rsidRPr="008F6DFF" w:rsidRDefault="008606FA" w:rsidP="008606FA">
          <w:pPr>
            <w:pStyle w:val="Corpsdetexte"/>
            <w:numPr>
              <w:ilvl w:val="0"/>
              <w:numId w:val="46"/>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 xml:space="preserve">Analyser les performances des produits déjà commercialisés sur le marché, en s’appuyant et en citant les sources qui servent de preuve à l’observation de l’état du marché telles que : </w:t>
          </w:r>
        </w:p>
        <w:p w14:paraId="16489959" w14:textId="77777777" w:rsidR="008606FA" w:rsidRPr="008F6DFF" w:rsidRDefault="008606FA" w:rsidP="008606FA">
          <w:pPr>
            <w:pStyle w:val="Corpsdetexte"/>
            <w:numPr>
              <w:ilvl w:val="0"/>
              <w:numId w:val="47"/>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Des études de marché ;</w:t>
          </w:r>
        </w:p>
        <w:p w14:paraId="7A2FB1B0" w14:textId="77777777" w:rsidR="008606FA" w:rsidRPr="008F6DFF" w:rsidRDefault="008606FA" w:rsidP="008606FA">
          <w:pPr>
            <w:pStyle w:val="Corpsdetexte"/>
            <w:numPr>
              <w:ilvl w:val="0"/>
              <w:numId w:val="47"/>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 xml:space="preserve">Des catalogues datés, des brevets utilisés, des spécifications techniques des produits, </w:t>
          </w:r>
          <w:r w:rsidRPr="008F6DFF">
            <w:rPr>
              <w:rFonts w:eastAsia="Arial" w:cs="Times New Roman"/>
              <w:i/>
              <w:iCs/>
              <w:color w:val="808080" w:themeColor="background1" w:themeShade="80"/>
              <w:sz w:val="20"/>
              <w:szCs w:val="20"/>
              <w:lang w:eastAsia="fr-FR"/>
            </w:rPr>
            <w:t>etc.</w:t>
          </w:r>
          <w:r w:rsidRPr="008F6DFF">
            <w:rPr>
              <w:rFonts w:eastAsia="Arial" w:cs="Times New Roman"/>
              <w:color w:val="808080" w:themeColor="background1" w:themeShade="80"/>
              <w:sz w:val="20"/>
              <w:szCs w:val="20"/>
              <w:lang w:eastAsia="fr-FR"/>
            </w:rPr>
            <w:t xml:space="preserve"> ;</w:t>
          </w:r>
        </w:p>
        <w:p w14:paraId="12C09C49" w14:textId="77777777" w:rsidR="008606FA" w:rsidRPr="008F6DFF" w:rsidRDefault="008606FA" w:rsidP="008606FA">
          <w:pPr>
            <w:pStyle w:val="Corpsdetexte"/>
            <w:numPr>
              <w:ilvl w:val="0"/>
              <w:numId w:val="47"/>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 xml:space="preserve">Des documents sectoriels (émanant des syndicats professionnels par exemple) ; </w:t>
          </w:r>
        </w:p>
        <w:p w14:paraId="02384D01" w14:textId="77777777" w:rsidR="008606FA" w:rsidRDefault="008606FA" w:rsidP="008606FA">
          <w:pPr>
            <w:pStyle w:val="Corpsdetexte"/>
            <w:numPr>
              <w:ilvl w:val="0"/>
              <w:numId w:val="47"/>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Des descriptifs techniques d’autres entreprises</w:t>
          </w:r>
          <w:r>
            <w:rPr>
              <w:rFonts w:eastAsia="Arial" w:cs="Times New Roman"/>
              <w:color w:val="808080" w:themeColor="background1" w:themeShade="80"/>
              <w:sz w:val="20"/>
              <w:szCs w:val="20"/>
              <w:lang w:eastAsia="fr-FR"/>
            </w:rPr>
            <w:t>.</w:t>
          </w:r>
        </w:p>
        <w:p w14:paraId="44EEC07B" w14:textId="77777777" w:rsidR="008606FA" w:rsidRPr="008F6DFF" w:rsidRDefault="008606FA" w:rsidP="008606FA">
          <w:pPr>
            <w:pStyle w:val="Corpsdetexte"/>
            <w:ind w:left="720"/>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 xml:space="preserve">Les recherches peuvent être basées sur différentes sources : spécifications produits client et concurrents, catalogues produits de distributeurs, cabinets spécialisés dans les études de marché/études consommateurs, études marketing, enquêtes de satisfaction produit, enquêtes statistiques, médias généralistes, médias spécialisés, blogs personnels ou communautaires, organisations publiques, forum de discussion du produit, </w:t>
          </w:r>
          <w:r w:rsidRPr="008F6DFF">
            <w:rPr>
              <w:rFonts w:eastAsia="Arial" w:cs="Times New Roman"/>
              <w:i/>
              <w:iCs/>
              <w:color w:val="808080" w:themeColor="background1" w:themeShade="80"/>
              <w:sz w:val="20"/>
              <w:szCs w:val="20"/>
              <w:lang w:eastAsia="fr-FR"/>
            </w:rPr>
            <w:t>etc</w:t>
          </w:r>
          <w:r>
            <w:rPr>
              <w:rFonts w:eastAsia="Arial" w:cs="Times New Roman"/>
              <w:color w:val="808080" w:themeColor="background1" w:themeShade="80"/>
              <w:sz w:val="20"/>
              <w:szCs w:val="20"/>
              <w:lang w:eastAsia="fr-FR"/>
            </w:rPr>
            <w:t>.</w:t>
          </w:r>
        </w:p>
        <w:p w14:paraId="165B1378" w14:textId="77777777" w:rsidR="008606FA" w:rsidRDefault="008606FA" w:rsidP="008606FA">
          <w:pPr>
            <w:pStyle w:val="DT"/>
            <w:numPr>
              <w:ilvl w:val="1"/>
              <w:numId w:val="42"/>
            </w:numPr>
            <w:rPr>
              <w:i/>
              <w:iCs/>
              <w:color w:val="808080" w:themeColor="background1" w:themeShade="80"/>
              <w:sz w:val="20"/>
              <w:szCs w:val="20"/>
            </w:rPr>
          </w:pPr>
          <w:r w:rsidRPr="008F6DFF">
            <w:rPr>
              <w:i/>
              <w:iCs/>
              <w:color w:val="808080" w:themeColor="background1" w:themeShade="80"/>
              <w:sz w:val="20"/>
              <w:szCs w:val="20"/>
            </w:rPr>
            <w:t xml:space="preserve">Les sites </w:t>
          </w:r>
          <w:r>
            <w:rPr>
              <w:i/>
              <w:iCs/>
              <w:color w:val="808080" w:themeColor="background1" w:themeShade="80"/>
              <w:sz w:val="20"/>
              <w:szCs w:val="20"/>
            </w:rPr>
            <w:t xml:space="preserve">internet </w:t>
          </w:r>
          <w:r w:rsidRPr="008F6DFF">
            <w:rPr>
              <w:i/>
              <w:iCs/>
              <w:color w:val="808080" w:themeColor="background1" w:themeShade="80"/>
              <w:sz w:val="20"/>
              <w:szCs w:val="20"/>
            </w:rPr>
            <w:t xml:space="preserve">correspondants aux produits seront précisés en note de bas de page et les </w:t>
          </w:r>
          <w:r>
            <w:rPr>
              <w:i/>
              <w:iCs/>
              <w:color w:val="808080" w:themeColor="background1" w:themeShade="80"/>
              <w:sz w:val="20"/>
              <w:szCs w:val="20"/>
            </w:rPr>
            <w:t xml:space="preserve">éventuels </w:t>
          </w:r>
          <w:r w:rsidRPr="008F6DFF">
            <w:rPr>
              <w:i/>
              <w:iCs/>
              <w:color w:val="808080" w:themeColor="background1" w:themeShade="80"/>
              <w:sz w:val="20"/>
              <w:szCs w:val="20"/>
            </w:rPr>
            <w:t>documents de présentation de ces produits seront annexés</w:t>
          </w:r>
          <w:r>
            <w:rPr>
              <w:i/>
              <w:iCs/>
              <w:color w:val="808080" w:themeColor="background1" w:themeShade="80"/>
              <w:sz w:val="20"/>
              <w:szCs w:val="20"/>
            </w:rPr>
            <w:t xml:space="preserve"> ;</w:t>
          </w:r>
        </w:p>
        <w:p w14:paraId="3F069279" w14:textId="77777777" w:rsidR="008606FA" w:rsidRDefault="008606FA" w:rsidP="008606FA">
          <w:pPr>
            <w:pStyle w:val="DT"/>
            <w:numPr>
              <w:ilvl w:val="1"/>
              <w:numId w:val="42"/>
            </w:numPr>
            <w:rPr>
              <w:i/>
              <w:iCs/>
              <w:color w:val="808080" w:themeColor="background1" w:themeShade="80"/>
              <w:sz w:val="20"/>
              <w:szCs w:val="20"/>
            </w:rPr>
          </w:pPr>
          <w:r>
            <w:rPr>
              <w:i/>
              <w:iCs/>
              <w:color w:val="808080" w:themeColor="background1" w:themeShade="80"/>
              <w:sz w:val="20"/>
              <w:szCs w:val="20"/>
            </w:rPr>
            <w:t>L</w:t>
          </w:r>
          <w:r w:rsidRPr="00473104">
            <w:rPr>
              <w:i/>
              <w:iCs/>
              <w:color w:val="808080" w:themeColor="background1" w:themeShade="80"/>
              <w:sz w:val="20"/>
              <w:szCs w:val="20"/>
            </w:rPr>
            <w:t>a présentation des produits sera faite au présent lorsque la mise en regard avec le produit valorisé sera faite au passé composé.</w:t>
          </w:r>
        </w:p>
        <w:p w14:paraId="7A2E086A" w14:textId="0B855940" w:rsidR="008606FA" w:rsidRDefault="008606FA" w:rsidP="008606FA">
          <w:pPr>
            <w:pStyle w:val="Corpsdetexte"/>
            <w:numPr>
              <w:ilvl w:val="0"/>
              <w:numId w:val="42"/>
            </w:numPr>
            <w:rPr>
              <w:rFonts w:eastAsia="Arial" w:cs="Times New Roman"/>
              <w:color w:val="808080" w:themeColor="background1" w:themeShade="80"/>
              <w:sz w:val="20"/>
              <w:szCs w:val="20"/>
              <w:lang w:eastAsia="fr-FR"/>
            </w:rPr>
          </w:pPr>
          <w:r w:rsidRPr="008F6DFF">
            <w:rPr>
              <w:rFonts w:eastAsia="Arial" w:cs="Times New Roman"/>
              <w:color w:val="808080" w:themeColor="background1" w:themeShade="80"/>
              <w:sz w:val="20"/>
              <w:szCs w:val="20"/>
              <w:lang w:eastAsia="fr-FR"/>
            </w:rPr>
            <w:t>A</w:t>
          </w:r>
          <w:r>
            <w:rPr>
              <w:rFonts w:eastAsia="Arial" w:cs="Times New Roman"/>
              <w:color w:val="808080" w:themeColor="background1" w:themeShade="80"/>
              <w:sz w:val="20"/>
              <w:szCs w:val="20"/>
              <w:lang w:eastAsia="fr-FR"/>
            </w:rPr>
            <w:t xml:space="preserve">chever l’étude de la concurrence par un paragraphe ou un tableau résumant les grandes limites identifiées chez la concurrence : </w:t>
          </w:r>
        </w:p>
        <w:p w14:paraId="7497A3BF" w14:textId="77777777" w:rsidR="008606FA" w:rsidRDefault="008606FA" w:rsidP="008606FA">
          <w:pPr>
            <w:pStyle w:val="Corpsdetexte"/>
            <w:ind w:left="720"/>
            <w:rPr>
              <w:rFonts w:eastAsia="Arial" w:cs="Times New Roman"/>
              <w:color w:val="808080" w:themeColor="background1" w:themeShade="80"/>
              <w:sz w:val="20"/>
              <w:szCs w:val="20"/>
              <w:lang w:eastAsia="fr-FR"/>
            </w:rPr>
          </w:pPr>
        </w:p>
        <w:tbl>
          <w:tblPr>
            <w:tblStyle w:val="Grilledetableauclaire"/>
            <w:tblW w:w="0" w:type="auto"/>
            <w:tblLook w:val="04A0" w:firstRow="1" w:lastRow="0" w:firstColumn="1" w:lastColumn="0" w:noHBand="0" w:noVBand="1"/>
          </w:tblPr>
          <w:tblGrid>
            <w:gridCol w:w="1604"/>
            <w:gridCol w:w="1604"/>
            <w:gridCol w:w="1605"/>
            <w:gridCol w:w="1605"/>
            <w:gridCol w:w="1605"/>
            <w:gridCol w:w="1605"/>
          </w:tblGrid>
          <w:tr w:rsidR="00AE41CF" w:rsidRPr="00AE41CF" w14:paraId="300168DC" w14:textId="77777777" w:rsidTr="00AE41CF">
            <w:tc>
              <w:tcPr>
                <w:tcW w:w="1604" w:type="dxa"/>
                <w:shd w:val="clear" w:color="auto" w:fill="D9D9D9" w:themeFill="background1" w:themeFillShade="D9"/>
              </w:tcPr>
              <w:p w14:paraId="48FF6902" w14:textId="77777777"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p>
            </w:tc>
            <w:tc>
              <w:tcPr>
                <w:tcW w:w="1604" w:type="dxa"/>
              </w:tcPr>
              <w:p w14:paraId="096C53E3" w14:textId="47D5A1B5"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Concurrent 2</w:t>
                </w:r>
              </w:p>
            </w:tc>
            <w:tc>
              <w:tcPr>
                <w:tcW w:w="1605" w:type="dxa"/>
              </w:tcPr>
              <w:p w14:paraId="1BDADCFF" w14:textId="27E677FC"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Concurrent 2</w:t>
                </w:r>
              </w:p>
            </w:tc>
            <w:tc>
              <w:tcPr>
                <w:tcW w:w="1605" w:type="dxa"/>
              </w:tcPr>
              <w:p w14:paraId="365CD896" w14:textId="08124080"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Concurrent 3</w:t>
                </w:r>
              </w:p>
            </w:tc>
            <w:tc>
              <w:tcPr>
                <w:tcW w:w="1605" w:type="dxa"/>
              </w:tcPr>
              <w:p w14:paraId="22EDC3F1" w14:textId="41036285"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Concurrent 4</w:t>
                </w:r>
              </w:p>
            </w:tc>
            <w:tc>
              <w:tcPr>
                <w:tcW w:w="1605" w:type="dxa"/>
              </w:tcPr>
              <w:p w14:paraId="1682B90A" w14:textId="79E76A25"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Concurrent 5</w:t>
                </w:r>
              </w:p>
            </w:tc>
          </w:tr>
          <w:tr w:rsidR="00AE41CF" w14:paraId="31CB1CEF" w14:textId="77777777" w:rsidTr="00AE41CF">
            <w:tc>
              <w:tcPr>
                <w:tcW w:w="1604" w:type="dxa"/>
              </w:tcPr>
              <w:p w14:paraId="41208A8D" w14:textId="134C882C"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Elément 1</w:t>
                </w:r>
              </w:p>
            </w:tc>
            <w:tc>
              <w:tcPr>
                <w:tcW w:w="1604" w:type="dxa"/>
                <w:vAlign w:val="center"/>
              </w:tcPr>
              <w:p w14:paraId="187019C4" w14:textId="2E06398D"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1F99462D"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5625FB3F"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0A2483FF"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35E87487"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r>
          <w:tr w:rsidR="00AE41CF" w14:paraId="6B52A1A0" w14:textId="77777777" w:rsidTr="00AE41CF">
            <w:tc>
              <w:tcPr>
                <w:tcW w:w="1604" w:type="dxa"/>
              </w:tcPr>
              <w:p w14:paraId="5821D803" w14:textId="5AE7BA6C"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Elément 2</w:t>
                </w:r>
              </w:p>
            </w:tc>
            <w:tc>
              <w:tcPr>
                <w:tcW w:w="1604" w:type="dxa"/>
              </w:tcPr>
              <w:p w14:paraId="2568C71B" w14:textId="4F709B64"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3FAB0C62"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2006E093"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42E21A21"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77113CB3"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r>
          <w:tr w:rsidR="00AE41CF" w14:paraId="5CCB12D8" w14:textId="77777777" w:rsidTr="00AE41CF">
            <w:tc>
              <w:tcPr>
                <w:tcW w:w="1604" w:type="dxa"/>
              </w:tcPr>
              <w:p w14:paraId="5C0F680A" w14:textId="479CEF72"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Elément 3</w:t>
                </w:r>
              </w:p>
            </w:tc>
            <w:tc>
              <w:tcPr>
                <w:tcW w:w="1604" w:type="dxa"/>
              </w:tcPr>
              <w:p w14:paraId="56173DA5"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54A4C000"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4F66B0C4" w14:textId="77777777" w:rsidR="00AE41CF" w:rsidRPr="00AE41CF" w:rsidRDefault="00AE41CF" w:rsidP="00AE41CF">
                <w:pPr>
                  <w:pStyle w:val="Corpsdetexte"/>
                  <w:spacing w:after="0"/>
                  <w:jc w:val="center"/>
                  <w:rPr>
                    <w:rFonts w:eastAsia="Arial" w:cs="Times New Roman"/>
                    <w:color w:val="808080" w:themeColor="background1" w:themeShade="80"/>
                    <w:sz w:val="20"/>
                    <w:szCs w:val="20"/>
                    <w:lang w:eastAsia="fr-FR"/>
                  </w:rPr>
                </w:pPr>
              </w:p>
            </w:tc>
            <w:tc>
              <w:tcPr>
                <w:tcW w:w="1605" w:type="dxa"/>
              </w:tcPr>
              <w:p w14:paraId="31983734"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378AA43A"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r>
          <w:tr w:rsidR="00AE41CF" w14:paraId="35C7DCE7" w14:textId="77777777" w:rsidTr="00AE41CF">
            <w:tc>
              <w:tcPr>
                <w:tcW w:w="1604" w:type="dxa"/>
              </w:tcPr>
              <w:p w14:paraId="759ED723" w14:textId="481A7362"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Elément 4</w:t>
                </w:r>
              </w:p>
            </w:tc>
            <w:tc>
              <w:tcPr>
                <w:tcW w:w="1604" w:type="dxa"/>
              </w:tcPr>
              <w:p w14:paraId="69B03E6B"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29576D82"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1A10D784"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13289AC7"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17C68422"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r>
          <w:tr w:rsidR="00AE41CF" w14:paraId="778DD5D9" w14:textId="77777777" w:rsidTr="00AE41CF">
            <w:tc>
              <w:tcPr>
                <w:tcW w:w="1604" w:type="dxa"/>
              </w:tcPr>
              <w:p w14:paraId="4F724782" w14:textId="3C4BEEF1" w:rsidR="00AE41CF" w:rsidRPr="00AE41CF" w:rsidRDefault="00AE41CF" w:rsidP="00AE41CF">
                <w:pPr>
                  <w:pStyle w:val="Corpsdetexte"/>
                  <w:spacing w:after="0"/>
                  <w:jc w:val="center"/>
                  <w:rPr>
                    <w:rFonts w:eastAsia="Arial" w:cs="Times New Roman"/>
                    <w:b/>
                    <w:bCs/>
                    <w:color w:val="808080" w:themeColor="background1" w:themeShade="80"/>
                    <w:sz w:val="18"/>
                    <w:szCs w:val="18"/>
                    <w:lang w:eastAsia="fr-FR"/>
                  </w:rPr>
                </w:pPr>
                <w:r w:rsidRPr="00AE41CF">
                  <w:rPr>
                    <w:rFonts w:eastAsia="Arial" w:cs="Times New Roman"/>
                    <w:b/>
                    <w:bCs/>
                    <w:color w:val="808080" w:themeColor="background1" w:themeShade="80"/>
                    <w:sz w:val="18"/>
                    <w:szCs w:val="18"/>
                    <w:lang w:eastAsia="fr-FR"/>
                  </w:rPr>
                  <w:t>Elément 5</w:t>
                </w:r>
              </w:p>
            </w:tc>
            <w:tc>
              <w:tcPr>
                <w:tcW w:w="1604" w:type="dxa"/>
              </w:tcPr>
              <w:p w14:paraId="6E2E2BE7"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7C572969"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36DCA1F2"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493DA40B"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c>
              <w:tcPr>
                <w:tcW w:w="1605" w:type="dxa"/>
              </w:tcPr>
              <w:p w14:paraId="5CCB1FBF" w14:textId="77777777" w:rsidR="00AE41CF" w:rsidRPr="00AE41CF" w:rsidRDefault="00AE41CF" w:rsidP="00AE41CF">
                <w:pPr>
                  <w:pStyle w:val="Corpsdetexte"/>
                  <w:spacing w:after="0"/>
                  <w:rPr>
                    <w:rFonts w:eastAsia="Arial" w:cs="Times New Roman"/>
                    <w:color w:val="808080" w:themeColor="background1" w:themeShade="80"/>
                    <w:sz w:val="20"/>
                    <w:szCs w:val="20"/>
                    <w:lang w:eastAsia="fr-FR"/>
                  </w:rPr>
                </w:pPr>
              </w:p>
            </w:tc>
          </w:tr>
        </w:tbl>
        <w:p w14:paraId="7871C188" w14:textId="77777777" w:rsidR="008606FA" w:rsidRDefault="008606FA" w:rsidP="008606FA">
          <w:pPr>
            <w:pStyle w:val="Corpsdetexte"/>
            <w:ind w:left="720"/>
            <w:rPr>
              <w:rFonts w:eastAsia="Arial" w:cs="Times New Roman"/>
              <w:color w:val="808080" w:themeColor="background1" w:themeShade="80"/>
              <w:sz w:val="20"/>
              <w:szCs w:val="20"/>
              <w:lang w:eastAsia="fr-FR"/>
            </w:rPr>
          </w:pPr>
        </w:p>
        <w:p w14:paraId="3F1A7505" w14:textId="77777777" w:rsidR="008606FA" w:rsidRDefault="008606FA" w:rsidP="008606FA">
          <w:pPr>
            <w:pStyle w:val="DT"/>
            <w:numPr>
              <w:ilvl w:val="0"/>
              <w:numId w:val="42"/>
            </w:numPr>
            <w:rPr>
              <w:color w:val="808080" w:themeColor="background1" w:themeShade="80"/>
              <w:sz w:val="20"/>
              <w:szCs w:val="20"/>
            </w:rPr>
          </w:pPr>
          <w:r>
            <w:rPr>
              <w:color w:val="808080" w:themeColor="background1" w:themeShade="80"/>
              <w:sz w:val="20"/>
              <w:szCs w:val="20"/>
            </w:rPr>
            <w:t>Enoncer, sous format de liste et en précisant les dimensions innovantes concernées (technique, ergonomique, fonctionnelles, d’éco-conception), les nouvelles performances visées. Celles-ci devront être précisées et les performances techniques quantifiées :</w:t>
          </w:r>
        </w:p>
        <w:p w14:paraId="750808F8" w14:textId="77777777" w:rsidR="008606FA" w:rsidRDefault="008606FA" w:rsidP="008606FA">
          <w:pPr>
            <w:pStyle w:val="DT"/>
            <w:numPr>
              <w:ilvl w:val="1"/>
              <w:numId w:val="42"/>
            </w:numPr>
            <w:rPr>
              <w:color w:val="808080" w:themeColor="background1" w:themeShade="80"/>
              <w:sz w:val="20"/>
              <w:szCs w:val="20"/>
            </w:rPr>
          </w:pPr>
          <w:r w:rsidRPr="00ED75FF">
            <w:rPr>
              <w:i/>
              <w:iCs/>
              <w:color w:val="808080" w:themeColor="background1" w:themeShade="80"/>
              <w:sz w:val="20"/>
              <w:szCs w:val="20"/>
            </w:rPr>
            <w:t>L</w:t>
          </w:r>
          <w:r>
            <w:rPr>
              <w:i/>
              <w:iCs/>
              <w:color w:val="808080" w:themeColor="background1" w:themeShade="80"/>
              <w:sz w:val="20"/>
              <w:szCs w:val="20"/>
            </w:rPr>
            <w:t>es nouvelles performances</w:t>
          </w:r>
          <w:r w:rsidRPr="00ED75FF">
            <w:rPr>
              <w:i/>
              <w:iCs/>
              <w:color w:val="808080" w:themeColor="background1" w:themeShade="80"/>
              <w:sz w:val="20"/>
              <w:szCs w:val="20"/>
            </w:rPr>
            <w:t xml:space="preserve"> doi</w:t>
          </w:r>
          <w:r>
            <w:rPr>
              <w:i/>
              <w:iCs/>
              <w:color w:val="808080" w:themeColor="background1" w:themeShade="80"/>
              <w:sz w:val="20"/>
              <w:szCs w:val="20"/>
            </w:rPr>
            <w:t>ven</w:t>
          </w:r>
          <w:r w:rsidRPr="00ED75FF">
            <w:rPr>
              <w:i/>
              <w:iCs/>
              <w:color w:val="808080" w:themeColor="background1" w:themeShade="80"/>
              <w:sz w:val="20"/>
              <w:szCs w:val="20"/>
            </w:rPr>
            <w:t>t être présenté</w:t>
          </w:r>
          <w:r>
            <w:rPr>
              <w:i/>
              <w:iCs/>
              <w:color w:val="808080" w:themeColor="background1" w:themeShade="80"/>
              <w:sz w:val="20"/>
              <w:szCs w:val="20"/>
            </w:rPr>
            <w:t>es</w:t>
          </w:r>
          <w:r w:rsidRPr="00ED75FF">
            <w:rPr>
              <w:i/>
              <w:iCs/>
              <w:color w:val="808080" w:themeColor="background1" w:themeShade="80"/>
              <w:sz w:val="20"/>
              <w:szCs w:val="20"/>
            </w:rPr>
            <w:t xml:space="preserve"> au présent</w:t>
          </w:r>
          <w:r>
            <w:rPr>
              <w:i/>
              <w:iCs/>
              <w:color w:val="808080" w:themeColor="background1" w:themeShade="80"/>
              <w:sz w:val="20"/>
              <w:szCs w:val="20"/>
            </w:rPr>
            <w:t>.</w:t>
          </w:r>
        </w:p>
        <w:p w14:paraId="504D0F39" w14:textId="77777777" w:rsidR="008606FA" w:rsidRPr="00473104" w:rsidRDefault="008606FA" w:rsidP="008606FA">
          <w:pPr>
            <w:pStyle w:val="DT"/>
            <w:numPr>
              <w:ilvl w:val="0"/>
              <w:numId w:val="37"/>
            </w:numPr>
          </w:pPr>
          <w:r w:rsidRPr="00EF7BA5">
            <w:rPr>
              <w:b/>
              <w:color w:val="auto"/>
            </w:rPr>
            <w:t>Description détaillée de la démarche</w:t>
          </w:r>
          <w:r>
            <w:rPr>
              <w:b/>
              <w:color w:val="auto"/>
            </w:rPr>
            <w:t xml:space="preserve"> expérimentale</w:t>
          </w:r>
          <w:r w:rsidRPr="00EF7BA5">
            <w:rPr>
              <w:b/>
              <w:color w:val="auto"/>
            </w:rPr>
            <w:t xml:space="preserve"> suivie et des travaux réalisés</w:t>
          </w:r>
          <w:r>
            <w:rPr>
              <w:b/>
              <w:color w:val="auto"/>
            </w:rPr>
            <w:t xml:space="preserve"> </w:t>
          </w:r>
          <w:r w:rsidRPr="00E970F0">
            <w:rPr>
              <w:b/>
              <w:bCs/>
              <w:iCs/>
              <w:color w:val="808080" w:themeColor="background1" w:themeShade="80"/>
            </w:rPr>
            <w:t>[PAR</w:t>
          </w:r>
          <w:r>
            <w:rPr>
              <w:b/>
              <w:bCs/>
              <w:iCs/>
              <w:color w:val="808080" w:themeColor="background1" w:themeShade="80"/>
            </w:rPr>
            <w:t xml:space="preserve"> ANNEE</w:t>
          </w:r>
          <w:r w:rsidRPr="00E970F0">
            <w:rPr>
              <w:b/>
              <w:bCs/>
              <w:iCs/>
              <w:color w:val="808080" w:themeColor="background1" w:themeShade="80"/>
            </w:rPr>
            <w:t>]</w:t>
          </w:r>
          <w:r w:rsidRPr="00B93289">
            <w:rPr>
              <w:b/>
              <w:bCs/>
              <w:iCs/>
              <w:color w:val="808080" w:themeColor="background1" w:themeShade="80"/>
            </w:rPr>
            <w:t xml:space="preserve"> </w:t>
          </w:r>
          <w:r>
            <w:rPr>
              <w:b/>
              <w:bCs/>
              <w:iCs/>
              <w:color w:val="808080" w:themeColor="background1" w:themeShade="80"/>
            </w:rPr>
            <w:t>[3 pages maximum]</w:t>
          </w:r>
        </w:p>
        <w:p w14:paraId="374DE4BC" w14:textId="77777777" w:rsidR="008606FA" w:rsidRPr="000D76C3" w:rsidRDefault="008606FA" w:rsidP="008606FA">
          <w:pPr>
            <w:pStyle w:val="DT"/>
            <w:ind w:left="0" w:firstLine="0"/>
            <w:rPr>
              <w:color w:val="808080" w:themeColor="background1" w:themeShade="80"/>
              <w:sz w:val="20"/>
              <w:szCs w:val="20"/>
            </w:rPr>
          </w:pPr>
          <w:r w:rsidRPr="00473104">
            <w:rPr>
              <w:color w:val="808080" w:themeColor="background1" w:themeShade="80"/>
              <w:sz w:val="20"/>
              <w:szCs w:val="20"/>
            </w:rPr>
            <w:t>Le but de cette partie est de décrire, de manière précise et concise, les travaux réalisés sur l’année défendue. La démarche</w:t>
          </w:r>
          <w:r>
            <w:rPr>
              <w:color w:val="808080" w:themeColor="background1" w:themeShade="80"/>
              <w:sz w:val="20"/>
              <w:szCs w:val="20"/>
            </w:rPr>
            <w:t xml:space="preserve"> </w:t>
          </w:r>
          <w:r w:rsidRPr="00473104">
            <w:rPr>
              <w:color w:val="808080" w:themeColor="background1" w:themeShade="80"/>
              <w:sz w:val="20"/>
              <w:szCs w:val="20"/>
            </w:rPr>
            <w:t>d’innovation devra être mise en avant et les réalisations techniques devront apparaître. Ainsi, la visée n’est pas celle de décrire la technologie mais bien de décrire les travaux ayant conduit à son développement. Dans ce cadre</w:t>
          </w:r>
          <w:r>
            <w:rPr>
              <w:color w:val="808080" w:themeColor="background1" w:themeShade="80"/>
              <w:sz w:val="20"/>
              <w:szCs w:val="20"/>
            </w:rPr>
            <w:t xml:space="preserve"> : </w:t>
          </w:r>
        </w:p>
        <w:p w14:paraId="424CD0C5" w14:textId="77777777" w:rsidR="008606FA" w:rsidRPr="00EA74C4" w:rsidRDefault="008606FA" w:rsidP="008606FA">
          <w:pPr>
            <w:pStyle w:val="DT"/>
            <w:numPr>
              <w:ilvl w:val="0"/>
              <w:numId w:val="38"/>
            </w:numPr>
            <w:rPr>
              <w:bCs/>
              <w:color w:val="808080" w:themeColor="background1" w:themeShade="80"/>
              <w:sz w:val="20"/>
              <w:szCs w:val="20"/>
            </w:rPr>
          </w:pPr>
          <w:r w:rsidRPr="0037692A">
            <w:rPr>
              <w:bCs/>
              <w:color w:val="808080" w:themeColor="background1" w:themeShade="80"/>
              <w:sz w:val="20"/>
              <w:szCs w:val="20"/>
            </w:rPr>
            <w:t xml:space="preserve">Détailler le raisonnement </w:t>
          </w:r>
          <w:r>
            <w:rPr>
              <w:bCs/>
              <w:color w:val="808080" w:themeColor="background1" w:themeShade="80"/>
              <w:sz w:val="20"/>
              <w:szCs w:val="20"/>
            </w:rPr>
            <w:t xml:space="preserve">et </w:t>
          </w:r>
          <w:r w:rsidRPr="0037692A">
            <w:rPr>
              <w:bCs/>
              <w:color w:val="808080" w:themeColor="background1" w:themeShade="80"/>
              <w:sz w:val="20"/>
              <w:szCs w:val="20"/>
            </w:rPr>
            <w:t xml:space="preserve">la démarche expérimentale développés : exposer les </w:t>
          </w:r>
          <w:r w:rsidRPr="00EA74C4">
            <w:rPr>
              <w:b/>
              <w:color w:val="808080" w:themeColor="background1" w:themeShade="80"/>
              <w:sz w:val="20"/>
              <w:szCs w:val="20"/>
            </w:rPr>
            <w:t>hypothèses</w:t>
          </w:r>
          <w:r w:rsidRPr="0037692A">
            <w:rPr>
              <w:bCs/>
              <w:color w:val="808080" w:themeColor="background1" w:themeShade="80"/>
              <w:sz w:val="20"/>
              <w:szCs w:val="20"/>
            </w:rPr>
            <w:t xml:space="preserve"> considérées et la </w:t>
          </w:r>
          <w:r>
            <w:rPr>
              <w:bCs/>
              <w:color w:val="808080" w:themeColor="background1" w:themeShade="80"/>
              <w:sz w:val="20"/>
              <w:szCs w:val="20"/>
            </w:rPr>
            <w:t>méthodologie</w:t>
          </w:r>
          <w:r w:rsidRPr="0037692A">
            <w:rPr>
              <w:bCs/>
              <w:color w:val="808080" w:themeColor="background1" w:themeShade="80"/>
              <w:sz w:val="20"/>
              <w:szCs w:val="20"/>
            </w:rPr>
            <w:t xml:space="preserve"> adoptée, </w:t>
          </w:r>
          <w:r>
            <w:rPr>
              <w:bCs/>
              <w:color w:val="808080" w:themeColor="background1" w:themeShade="80"/>
              <w:sz w:val="20"/>
              <w:szCs w:val="20"/>
            </w:rPr>
            <w:t xml:space="preserve">les </w:t>
          </w:r>
          <w:r w:rsidRPr="00EA74C4">
            <w:rPr>
              <w:b/>
              <w:color w:val="808080" w:themeColor="background1" w:themeShade="80"/>
              <w:sz w:val="20"/>
              <w:szCs w:val="20"/>
            </w:rPr>
            <w:t>prototypes</w:t>
          </w:r>
          <w:r>
            <w:rPr>
              <w:bCs/>
              <w:color w:val="808080" w:themeColor="background1" w:themeShade="80"/>
              <w:sz w:val="20"/>
              <w:szCs w:val="20"/>
            </w:rPr>
            <w:t xml:space="preserve"> développés, </w:t>
          </w:r>
          <w:r w:rsidRPr="0037692A">
            <w:rPr>
              <w:bCs/>
              <w:color w:val="808080" w:themeColor="background1" w:themeShade="80"/>
              <w:sz w:val="20"/>
              <w:szCs w:val="20"/>
            </w:rPr>
            <w:t xml:space="preserve">les </w:t>
          </w:r>
          <w:r w:rsidRPr="00EA74C4">
            <w:rPr>
              <w:b/>
              <w:color w:val="808080" w:themeColor="background1" w:themeShade="80"/>
              <w:sz w:val="20"/>
              <w:szCs w:val="20"/>
            </w:rPr>
            <w:t>difficultés techniques</w:t>
          </w:r>
          <w:r w:rsidRPr="0037692A">
            <w:rPr>
              <w:bCs/>
              <w:color w:val="808080" w:themeColor="background1" w:themeShade="80"/>
              <w:sz w:val="20"/>
              <w:szCs w:val="20"/>
            </w:rPr>
            <w:t xml:space="preserve"> rencontrées, les </w:t>
          </w:r>
          <w:r w:rsidRPr="00EA74C4">
            <w:rPr>
              <w:b/>
              <w:color w:val="808080" w:themeColor="background1" w:themeShade="80"/>
              <w:sz w:val="20"/>
              <w:szCs w:val="20"/>
            </w:rPr>
            <w:t>solutions</w:t>
          </w:r>
          <w:r w:rsidRPr="0037692A">
            <w:rPr>
              <w:bCs/>
              <w:color w:val="808080" w:themeColor="background1" w:themeShade="80"/>
              <w:sz w:val="20"/>
              <w:szCs w:val="20"/>
            </w:rPr>
            <w:t xml:space="preserve"> envisagées et appliquées, les </w:t>
          </w:r>
          <w:r w:rsidRPr="00EA74C4">
            <w:rPr>
              <w:b/>
              <w:color w:val="808080" w:themeColor="background1" w:themeShade="80"/>
              <w:sz w:val="20"/>
              <w:szCs w:val="20"/>
            </w:rPr>
            <w:t>expérimentations</w:t>
          </w:r>
          <w:r>
            <w:rPr>
              <w:b/>
              <w:color w:val="808080" w:themeColor="background1" w:themeShade="80"/>
              <w:sz w:val="20"/>
              <w:szCs w:val="20"/>
            </w:rPr>
            <w:t>/tests</w:t>
          </w:r>
          <w:r w:rsidRPr="0037692A">
            <w:rPr>
              <w:bCs/>
              <w:color w:val="808080" w:themeColor="background1" w:themeShade="80"/>
              <w:sz w:val="20"/>
              <w:szCs w:val="20"/>
            </w:rPr>
            <w:t xml:space="preserve"> réalisés, les </w:t>
          </w:r>
          <w:r w:rsidRPr="00EA74C4">
            <w:rPr>
              <w:b/>
              <w:color w:val="808080" w:themeColor="background1" w:themeShade="80"/>
              <w:sz w:val="20"/>
              <w:szCs w:val="20"/>
            </w:rPr>
            <w:t>résultats</w:t>
          </w:r>
          <w:r w:rsidRPr="0037692A">
            <w:rPr>
              <w:bCs/>
              <w:color w:val="808080" w:themeColor="background1" w:themeShade="80"/>
              <w:sz w:val="20"/>
              <w:szCs w:val="20"/>
            </w:rPr>
            <w:t xml:space="preserve"> obtenus,</w:t>
          </w:r>
          <w:r>
            <w:rPr>
              <w:bCs/>
              <w:color w:val="808080" w:themeColor="background1" w:themeShade="80"/>
              <w:sz w:val="20"/>
              <w:szCs w:val="20"/>
            </w:rPr>
            <w:t xml:space="preserve"> l’</w:t>
          </w:r>
          <w:r w:rsidRPr="00EA74C4">
            <w:rPr>
              <w:b/>
              <w:color w:val="808080" w:themeColor="background1" w:themeShade="80"/>
              <w:sz w:val="20"/>
              <w:szCs w:val="20"/>
            </w:rPr>
            <w:t xml:space="preserve">installation pilote </w:t>
          </w:r>
          <w:r>
            <w:rPr>
              <w:bCs/>
              <w:color w:val="808080" w:themeColor="background1" w:themeShade="80"/>
              <w:sz w:val="20"/>
              <w:szCs w:val="20"/>
            </w:rPr>
            <w:t xml:space="preserve">finale et ses </w:t>
          </w:r>
          <w:r w:rsidRPr="00EA74C4">
            <w:rPr>
              <w:b/>
              <w:color w:val="808080" w:themeColor="background1" w:themeShade="80"/>
              <w:sz w:val="20"/>
              <w:szCs w:val="20"/>
            </w:rPr>
            <w:t>résultats</w:t>
          </w:r>
          <w:r>
            <w:rPr>
              <w:b/>
              <w:color w:val="808080" w:themeColor="background1" w:themeShade="80"/>
              <w:sz w:val="20"/>
              <w:szCs w:val="20"/>
            </w:rPr>
            <w:t> </w:t>
          </w:r>
          <w:r w:rsidRPr="00EA74C4">
            <w:rPr>
              <w:bCs/>
              <w:color w:val="808080" w:themeColor="background1" w:themeShade="80"/>
              <w:sz w:val="20"/>
              <w:szCs w:val="20"/>
            </w:rPr>
            <w:t>;</w:t>
          </w:r>
        </w:p>
        <w:p w14:paraId="17F1F28E" w14:textId="77777777" w:rsidR="008606FA" w:rsidRPr="00EA74C4" w:rsidRDefault="008606FA" w:rsidP="008606FA">
          <w:pPr>
            <w:pStyle w:val="DT"/>
            <w:numPr>
              <w:ilvl w:val="0"/>
              <w:numId w:val="48"/>
            </w:numPr>
            <w:rPr>
              <w:bCs/>
              <w:i/>
              <w:iCs/>
              <w:color w:val="808080" w:themeColor="background1" w:themeShade="80"/>
              <w:sz w:val="20"/>
              <w:szCs w:val="20"/>
            </w:rPr>
          </w:pPr>
          <w:r w:rsidRPr="00EA74C4">
            <w:rPr>
              <w:bCs/>
              <w:i/>
              <w:iCs/>
              <w:color w:val="808080" w:themeColor="background1" w:themeShade="80"/>
              <w:sz w:val="20"/>
              <w:szCs w:val="20"/>
            </w:rPr>
            <w:t xml:space="preserve">L’ensemble des mots apparaissant en gras doivent obligatoirement apparaître au sein de la présente </w:t>
          </w:r>
          <w:r w:rsidRPr="00EA74C4">
            <w:rPr>
              <w:bCs/>
              <w:i/>
              <w:iCs/>
              <w:color w:val="808080" w:themeColor="background1" w:themeShade="80"/>
              <w:sz w:val="20"/>
              <w:szCs w:val="20"/>
            </w:rPr>
            <w:lastRenderedPageBreak/>
            <w:t>partie ;</w:t>
          </w:r>
        </w:p>
        <w:p w14:paraId="37F2F506" w14:textId="77777777" w:rsidR="008606FA" w:rsidRDefault="008606FA" w:rsidP="008606FA">
          <w:pPr>
            <w:pStyle w:val="DT"/>
            <w:numPr>
              <w:ilvl w:val="0"/>
              <w:numId w:val="38"/>
            </w:numPr>
            <w:rPr>
              <w:bCs/>
              <w:color w:val="808080" w:themeColor="background1" w:themeShade="80"/>
              <w:sz w:val="20"/>
              <w:szCs w:val="20"/>
            </w:rPr>
          </w:pPr>
          <w:r w:rsidRPr="0037692A">
            <w:rPr>
              <w:bCs/>
              <w:color w:val="808080" w:themeColor="background1" w:themeShade="80"/>
              <w:sz w:val="20"/>
              <w:szCs w:val="20"/>
            </w:rPr>
            <w:t>Identifier la chronologie des phases ou étapes de l’opération décrites ;</w:t>
          </w:r>
        </w:p>
        <w:p w14:paraId="7EAEACEF" w14:textId="77777777" w:rsidR="008606FA" w:rsidRDefault="008606FA" w:rsidP="008606FA">
          <w:pPr>
            <w:pStyle w:val="DT"/>
            <w:numPr>
              <w:ilvl w:val="0"/>
              <w:numId w:val="38"/>
            </w:numPr>
            <w:rPr>
              <w:bCs/>
              <w:color w:val="808080" w:themeColor="background1" w:themeShade="80"/>
              <w:sz w:val="20"/>
              <w:szCs w:val="20"/>
            </w:rPr>
          </w:pPr>
          <w:r>
            <w:rPr>
              <w:bCs/>
              <w:color w:val="808080" w:themeColor="background1" w:themeShade="80"/>
              <w:sz w:val="20"/>
              <w:szCs w:val="20"/>
            </w:rPr>
            <w:t>Dans le cas de travaux s’étalant sur plusieurs années, décrire l’état des travaux obtenus l’année précédente qui sous-tend et justifie la continuité de l’opération sur l’année considérée ;</w:t>
          </w:r>
        </w:p>
        <w:p w14:paraId="0E2D5127" w14:textId="77777777" w:rsidR="008606FA" w:rsidRDefault="008606FA" w:rsidP="008606FA">
          <w:pPr>
            <w:pStyle w:val="DT"/>
            <w:numPr>
              <w:ilvl w:val="0"/>
              <w:numId w:val="38"/>
            </w:numPr>
            <w:rPr>
              <w:bCs/>
              <w:color w:val="808080" w:themeColor="background1" w:themeShade="80"/>
              <w:sz w:val="20"/>
              <w:szCs w:val="20"/>
            </w:rPr>
          </w:pPr>
          <w:r>
            <w:rPr>
              <w:bCs/>
              <w:color w:val="808080" w:themeColor="background1" w:themeShade="80"/>
              <w:sz w:val="20"/>
              <w:szCs w:val="20"/>
            </w:rPr>
            <w:t>Fournir éventuellement dans le corps du texte ou en annexe : maquettes, graphiques, plans, photographies, rapports d’essais, etc. permettant de mieux appréhender la technicité de l’opération.</w:t>
          </w:r>
        </w:p>
        <w:p w14:paraId="7B8EF040" w14:textId="77777777" w:rsidR="008606FA" w:rsidRPr="009A54C7" w:rsidRDefault="008606FA" w:rsidP="008606FA">
          <w:pPr>
            <w:pStyle w:val="Corpsdetexte"/>
            <w:numPr>
              <w:ilvl w:val="1"/>
              <w:numId w:val="45"/>
            </w:numPr>
            <w:rPr>
              <w:rFonts w:eastAsia="Arial" w:cs="Times New Roman"/>
              <w:bCs/>
              <w:i/>
              <w:iCs/>
              <w:color w:val="808080" w:themeColor="background1" w:themeShade="80"/>
              <w:sz w:val="20"/>
              <w:szCs w:val="20"/>
              <w:lang w:eastAsia="fr-FR"/>
            </w:rPr>
          </w:pPr>
          <w:bookmarkStart w:id="11" w:name="_Hlk204284469"/>
          <w:r w:rsidRPr="009A54C7">
            <w:rPr>
              <w:rFonts w:eastAsia="Arial" w:cs="Times New Roman"/>
              <w:bCs/>
              <w:i/>
              <w:iCs/>
              <w:color w:val="808080" w:themeColor="background1" w:themeShade="80"/>
              <w:sz w:val="20"/>
              <w:szCs w:val="20"/>
              <w:lang w:eastAsia="fr-FR"/>
            </w:rPr>
            <w:t xml:space="preserve">Privilégier le passé composé pour la rédaction des travaux (l’imparfait pouvant être utilisé pour des soucis de concordance des temps) </w:t>
          </w:r>
        </w:p>
        <w:bookmarkEnd w:id="11"/>
        <w:p w14:paraId="35A3B219" w14:textId="77777777" w:rsidR="008606FA" w:rsidRPr="0037692A" w:rsidRDefault="008606FA" w:rsidP="008606FA">
          <w:pPr>
            <w:pStyle w:val="DT"/>
            <w:rPr>
              <w:bCs/>
              <w:color w:val="808080" w:themeColor="background1" w:themeShade="80"/>
              <w:sz w:val="20"/>
              <w:szCs w:val="20"/>
            </w:rPr>
          </w:pPr>
        </w:p>
        <w:p w14:paraId="63F443D1" w14:textId="77777777" w:rsidR="008606FA" w:rsidRDefault="008606FA" w:rsidP="008606FA">
          <w:pPr>
            <w:pStyle w:val="Sansinterligne"/>
            <w:numPr>
              <w:ilvl w:val="0"/>
              <w:numId w:val="37"/>
            </w:numPr>
            <w:tabs>
              <w:tab w:val="left" w:pos="8222"/>
            </w:tabs>
            <w:spacing w:after="240" w:line="276" w:lineRule="auto"/>
            <w:jc w:val="both"/>
            <w:rPr>
              <w:rFonts w:ascii="Times New Roman" w:hAnsi="Times New Roman" w:cs="Times New Roman"/>
              <w:b/>
              <w:bCs/>
              <w:iCs/>
              <w:color w:val="808080" w:themeColor="background1" w:themeShade="80"/>
              <w:sz w:val="22"/>
              <w:szCs w:val="22"/>
            </w:rPr>
          </w:pPr>
          <w:r w:rsidRPr="0059186F">
            <w:rPr>
              <w:rFonts w:ascii="Times New Roman" w:hAnsi="Times New Roman" w:cs="Times New Roman"/>
              <w:b/>
              <w:sz w:val="22"/>
              <w:szCs w:val="22"/>
            </w:rPr>
            <w:t xml:space="preserve">Description des résultats de l’opération déclarée et </w:t>
          </w:r>
          <w:r>
            <w:rPr>
              <w:rFonts w:ascii="Times New Roman" w:hAnsi="Times New Roman" w:cs="Times New Roman"/>
              <w:b/>
              <w:sz w:val="22"/>
              <w:szCs w:val="22"/>
            </w:rPr>
            <w:t>du caractère innovant de la solution développée au regard de la concurrence</w:t>
          </w:r>
          <w:r w:rsidRPr="00641FEB">
            <w:rPr>
              <w:rFonts w:ascii="Times New Roman" w:hAnsi="Times New Roman" w:cs="Times New Roman"/>
              <w:b/>
              <w:bCs/>
              <w:iCs/>
              <w:color w:val="808080" w:themeColor="background1" w:themeShade="80"/>
              <w:sz w:val="22"/>
              <w:szCs w:val="22"/>
            </w:rPr>
            <w:t xml:space="preserve"> </w:t>
          </w:r>
          <w:bookmarkStart w:id="12" w:name="_Hlk204071961"/>
          <w:r w:rsidRPr="00641FEB">
            <w:rPr>
              <w:rFonts w:ascii="Times New Roman" w:hAnsi="Times New Roman" w:cs="Times New Roman"/>
              <w:b/>
              <w:bCs/>
              <w:iCs/>
              <w:color w:val="808080" w:themeColor="background1" w:themeShade="80"/>
              <w:sz w:val="22"/>
              <w:szCs w:val="22"/>
            </w:rPr>
            <w:t>[PAR ANNEE]</w:t>
          </w:r>
          <w:bookmarkEnd w:id="12"/>
          <w:r>
            <w:rPr>
              <w:rFonts w:ascii="Times New Roman" w:hAnsi="Times New Roman" w:cs="Times New Roman"/>
              <w:b/>
              <w:bCs/>
              <w:iCs/>
              <w:color w:val="808080" w:themeColor="background1" w:themeShade="80"/>
              <w:sz w:val="22"/>
              <w:szCs w:val="22"/>
            </w:rPr>
            <w:t xml:space="preserve"> </w:t>
          </w:r>
          <w:r w:rsidRPr="00B93289">
            <w:rPr>
              <w:rFonts w:ascii="Times New Roman" w:hAnsi="Times New Roman" w:cs="Times New Roman"/>
              <w:b/>
              <w:bCs/>
              <w:iCs/>
              <w:color w:val="808080" w:themeColor="background1" w:themeShade="80"/>
              <w:sz w:val="22"/>
              <w:szCs w:val="22"/>
            </w:rPr>
            <w:t>[</w:t>
          </w:r>
          <w:r>
            <w:rPr>
              <w:rFonts w:ascii="Times New Roman" w:hAnsi="Times New Roman" w:cs="Times New Roman"/>
              <w:b/>
              <w:bCs/>
              <w:iCs/>
              <w:color w:val="808080" w:themeColor="background1" w:themeShade="80"/>
              <w:sz w:val="22"/>
              <w:szCs w:val="22"/>
            </w:rPr>
            <w:t xml:space="preserve">1 à </w:t>
          </w:r>
          <w:r w:rsidRPr="00B93289">
            <w:rPr>
              <w:rFonts w:ascii="Times New Roman" w:hAnsi="Times New Roman" w:cs="Times New Roman"/>
              <w:b/>
              <w:bCs/>
              <w:iCs/>
              <w:color w:val="808080" w:themeColor="background1" w:themeShade="80"/>
              <w:sz w:val="22"/>
              <w:szCs w:val="22"/>
            </w:rPr>
            <w:t>2 pages</w:t>
          </w:r>
          <w:r>
            <w:rPr>
              <w:rFonts w:ascii="Times New Roman" w:hAnsi="Times New Roman" w:cs="Times New Roman"/>
              <w:b/>
              <w:bCs/>
              <w:iCs/>
              <w:color w:val="808080" w:themeColor="background1" w:themeShade="80"/>
              <w:sz w:val="22"/>
              <w:szCs w:val="22"/>
            </w:rPr>
            <w:t xml:space="preserve"> maximum</w:t>
          </w:r>
          <w:r w:rsidRPr="00B93289">
            <w:rPr>
              <w:rFonts w:ascii="Times New Roman" w:hAnsi="Times New Roman" w:cs="Times New Roman"/>
              <w:b/>
              <w:bCs/>
              <w:iCs/>
              <w:color w:val="808080" w:themeColor="background1" w:themeShade="80"/>
              <w:sz w:val="22"/>
              <w:szCs w:val="22"/>
            </w:rPr>
            <w:t>]</w:t>
          </w:r>
        </w:p>
        <w:p w14:paraId="2CDAA7DB" w14:textId="77777777" w:rsidR="008606FA" w:rsidRPr="008606FA" w:rsidRDefault="008606FA" w:rsidP="008606FA">
          <w:pPr>
            <w:pStyle w:val="Sansinterligne"/>
            <w:tabs>
              <w:tab w:val="left" w:pos="8222"/>
            </w:tabs>
            <w:spacing w:after="240" w:line="276" w:lineRule="auto"/>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Les travaux d’Innovation de l’entreprise ont pour objectif de créer une nouvelle solution supérieure à la concurrence sur la(es) dimension(s) technique, fonctionnelle, ergonomique, d’éco-conception :</w:t>
          </w:r>
        </w:p>
        <w:p w14:paraId="5B664ADB" w14:textId="77777777" w:rsidR="008606FA" w:rsidRPr="008606FA" w:rsidRDefault="008606FA" w:rsidP="008606FA">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8606FA">
            <w:rPr>
              <w:rFonts w:ascii="Times New Roman" w:hAnsi="Times New Roman" w:cs="Times New Roman"/>
              <w:iCs/>
              <w:color w:val="808080" w:themeColor="background1" w:themeShade="80"/>
              <w:sz w:val="20"/>
              <w:szCs w:val="20"/>
            </w:rPr>
            <w:t>Réaffirmer la supériorité de la solution face à la concurrence en synthétisant les nouvelles performances atteintes et leur absence au sein des solutions disponibles ;</w:t>
          </w:r>
        </w:p>
        <w:p w14:paraId="7E52ACA4" w14:textId="77777777" w:rsidR="008606FA" w:rsidRPr="008606FA" w:rsidRDefault="008606FA" w:rsidP="008606FA">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8606FA">
            <w:rPr>
              <w:rFonts w:ascii="Times New Roman" w:hAnsi="Times New Roman" w:cs="Times New Roman"/>
              <w:iCs/>
              <w:color w:val="808080" w:themeColor="background1" w:themeShade="80"/>
              <w:sz w:val="20"/>
              <w:szCs w:val="20"/>
            </w:rPr>
            <w:t>Présenter les retours utilisateurs recueillis sur ces nouvelles performances.</w:t>
          </w:r>
        </w:p>
        <w:p w14:paraId="44B5FDCC" w14:textId="77777777" w:rsidR="008606FA" w:rsidRPr="00641FEB" w:rsidRDefault="008606FA" w:rsidP="008606FA">
          <w:pPr>
            <w:pStyle w:val="Titre3"/>
          </w:pPr>
          <w:bookmarkStart w:id="13" w:name="_Toc209109418"/>
          <w:r w:rsidRPr="00641FEB">
            <w:t>Description des ressources humaines</w:t>
          </w:r>
          <w:r>
            <w:t xml:space="preserve"> </w:t>
          </w:r>
          <w:r w:rsidRPr="00641FEB">
            <w:rPr>
              <w:bCs/>
              <w:iCs/>
              <w:color w:val="808080" w:themeColor="background1" w:themeShade="80"/>
            </w:rPr>
            <w:t>[PAR ANNEE]</w:t>
          </w:r>
          <w:bookmarkEnd w:id="13"/>
        </w:p>
        <w:p w14:paraId="14D65C72" w14:textId="77777777" w:rsidR="008606FA" w:rsidRPr="008606FA" w:rsidRDefault="008606FA" w:rsidP="008606FA">
          <w:pPr>
            <w:pStyle w:val="Sansinterligne"/>
            <w:spacing w:after="240" w:line="276" w:lineRule="auto"/>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 xml:space="preserve">Au sein du présent tableau : </w:t>
          </w:r>
        </w:p>
        <w:p w14:paraId="7EA53303" w14:textId="77777777" w:rsidR="008606FA" w:rsidRPr="008606FA" w:rsidRDefault="008606FA" w:rsidP="008606FA">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Indiquer les qualifications et le diplôme le plus élevé obtenu par chaque personnel ;</w:t>
          </w:r>
        </w:p>
        <w:p w14:paraId="22A303BC" w14:textId="77777777" w:rsidR="008606FA" w:rsidRPr="008606FA" w:rsidRDefault="008606FA" w:rsidP="008606FA">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Indiquer la fonction et décrire la contribution directe de chaque personnel au développement de nouvelles performances innovantes (nature de l’activité dans l’opération d’Innovation) ;</w:t>
          </w:r>
        </w:p>
        <w:p w14:paraId="62D310B2" w14:textId="31D0E3DC" w:rsidR="008606FA" w:rsidRPr="008606FA" w:rsidRDefault="008606FA" w:rsidP="008606FA">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8606FA">
            <w:rPr>
              <w:rFonts w:ascii="Times New Roman" w:hAnsi="Times New Roman" w:cs="Times New Roman"/>
              <w:color w:val="808080" w:themeColor="background1" w:themeShade="80"/>
              <w:sz w:val="20"/>
              <w:szCs w:val="20"/>
            </w:rPr>
            <w:t>Justifier l’adéquation des temps déclarés au regard des travaux décrits en précisant le temps déclaré par opération. Des indicateurs quantitatifs (nombre de tests, d’essais, etc.) sont recommand</w:t>
          </w:r>
          <w:r w:rsidR="00484192">
            <w:rPr>
              <w:rFonts w:ascii="Times New Roman" w:hAnsi="Times New Roman" w:cs="Times New Roman"/>
              <w:color w:val="808080" w:themeColor="background1" w:themeShade="80"/>
              <w:sz w:val="20"/>
              <w:szCs w:val="20"/>
            </w:rPr>
            <w:t>és</w:t>
          </w:r>
          <w:r w:rsidRPr="008606FA">
            <w:rPr>
              <w:rFonts w:ascii="Times New Roman" w:hAnsi="Times New Roman" w:cs="Times New Roman"/>
              <w:color w:val="808080" w:themeColor="background1" w:themeShade="80"/>
              <w:sz w:val="20"/>
              <w:szCs w:val="20"/>
            </w:rPr>
            <w:t xml:space="preserve"> pour justifier ce point.</w:t>
          </w:r>
        </w:p>
        <w:p w14:paraId="56346EDB" w14:textId="77777777" w:rsidR="008606FA" w:rsidRPr="0059186F" w:rsidRDefault="008606FA" w:rsidP="008606FA">
          <w:pPr>
            <w:pStyle w:val="Sansinterligne"/>
            <w:spacing w:after="240" w:line="276" w:lineRule="auto"/>
            <w:ind w:left="720"/>
            <w:rPr>
              <w:rFonts w:ascii="Times New Roman" w:hAnsi="Times New Roman" w:cs="Times New Roman"/>
              <w:sz w:val="22"/>
              <w:szCs w:val="22"/>
            </w:rPr>
          </w:pPr>
        </w:p>
        <w:tbl>
          <w:tblPr>
            <w:tblStyle w:val="Grilledutableau"/>
            <w:tblW w:w="8548" w:type="dxa"/>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66"/>
            <w:gridCol w:w="2241"/>
            <w:gridCol w:w="3350"/>
            <w:gridCol w:w="1691"/>
          </w:tblGrid>
          <w:tr w:rsidR="008606FA" w:rsidRPr="0059186F" w14:paraId="11D7B707" w14:textId="77777777" w:rsidTr="00525070">
            <w:trPr>
              <w:trHeight w:val="801"/>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348D9A81" w14:textId="77777777" w:rsidR="008606FA" w:rsidRPr="008606FA" w:rsidRDefault="008606FA" w:rsidP="00525070">
                <w:pPr>
                  <w:spacing w:after="240" w:line="276" w:lineRule="auto"/>
                  <w:rPr>
                    <w:rFonts w:ascii="Times New Roman" w:eastAsia="Verdana" w:hAnsi="Times New Roman" w:cs="Times New Roman"/>
                    <w:sz w:val="22"/>
                    <w:szCs w:val="22"/>
                  </w:rPr>
                </w:pPr>
                <w:r w:rsidRPr="008606FA">
                  <w:rPr>
                    <w:rFonts w:ascii="Times New Roman" w:eastAsia="Verdana" w:hAnsi="Times New Roman" w:cs="Times New Roman"/>
                    <w:sz w:val="22"/>
                    <w:szCs w:val="22"/>
                  </w:rPr>
                  <w:t xml:space="preserve">NOM </w:t>
                </w:r>
                <w:proofErr w:type="spellStart"/>
                <w:r w:rsidRPr="008606FA">
                  <w:rPr>
                    <w:rFonts w:ascii="Times New Roman" w:eastAsia="Verdana" w:hAnsi="Times New Roman" w:cs="Times New Roman"/>
                    <w:sz w:val="22"/>
                    <w:szCs w:val="22"/>
                  </w:rPr>
                  <w:t>Prénom</w:t>
                </w:r>
                <w:proofErr w:type="spellEnd"/>
                <w:r w:rsidRPr="008606FA">
                  <w:rPr>
                    <w:rFonts w:ascii="Times New Roman" w:eastAsia="Verdana" w:hAnsi="Times New Roman" w:cs="Times New Roman"/>
                    <w:sz w:val="22"/>
                    <w:szCs w:val="22"/>
                  </w:rPr>
                  <w:t xml:space="preserve"> </w:t>
                </w:r>
              </w:p>
            </w:tc>
            <w:tc>
              <w:tcPr>
                <w:tcW w:w="2241"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376D23A0" w14:textId="77777777" w:rsidR="008606FA" w:rsidRPr="00AE41CF" w:rsidRDefault="008606FA" w:rsidP="00525070">
                <w:pPr>
                  <w:spacing w:after="240" w:line="276" w:lineRule="auto"/>
                  <w:jc w:val="center"/>
                  <w:rPr>
                    <w:rFonts w:ascii="Times New Roman" w:eastAsia="Verdana" w:hAnsi="Times New Roman" w:cs="Times New Roman"/>
                    <w:sz w:val="22"/>
                    <w:szCs w:val="22"/>
                    <w:lang w:val="fr-FR"/>
                  </w:rPr>
                </w:pPr>
                <w:r w:rsidRPr="00AE41CF">
                  <w:rPr>
                    <w:rFonts w:ascii="Times New Roman" w:eastAsia="Verdana" w:hAnsi="Times New Roman" w:cs="Times New Roman"/>
                    <w:sz w:val="22"/>
                    <w:szCs w:val="22"/>
                    <w:lang w:val="fr-FR"/>
                  </w:rPr>
                  <w:t>Fonction dans l’opération (chef de projet, chercheur, technicien de R&amp;D, etc.)</w:t>
                </w:r>
              </w:p>
            </w:tc>
            <w:tc>
              <w:tcPr>
                <w:tcW w:w="3350"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70FC8604" w14:textId="77777777" w:rsidR="008606FA" w:rsidRPr="00AE41CF" w:rsidRDefault="008606FA" w:rsidP="00525070">
                <w:pPr>
                  <w:spacing w:after="240" w:line="276" w:lineRule="auto"/>
                  <w:jc w:val="center"/>
                  <w:rPr>
                    <w:rFonts w:ascii="Times New Roman" w:hAnsi="Times New Roman" w:cs="Times New Roman"/>
                    <w:sz w:val="22"/>
                    <w:szCs w:val="22"/>
                    <w:lang w:val="fr-FR"/>
                  </w:rPr>
                </w:pPr>
                <w:r w:rsidRPr="00AE41CF">
                  <w:rPr>
                    <w:rFonts w:ascii="Times New Roman" w:eastAsia="Verdana" w:hAnsi="Times New Roman" w:cs="Times New Roman"/>
                    <w:sz w:val="22"/>
                    <w:szCs w:val="22"/>
                    <w:lang w:val="fr-FR"/>
                  </w:rPr>
                  <w:t>Contribution directe au développement de nouvelles performances innovantes</w:t>
                </w:r>
              </w:p>
            </w:tc>
            <w:tc>
              <w:tcPr>
                <w:tcW w:w="1691"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22AE3FF1" w14:textId="77777777" w:rsidR="008606FA" w:rsidRPr="00AE41CF" w:rsidRDefault="008606FA" w:rsidP="00525070">
                <w:pPr>
                  <w:spacing w:after="240" w:line="276" w:lineRule="auto"/>
                  <w:jc w:val="center"/>
                  <w:rPr>
                    <w:rFonts w:ascii="Times New Roman" w:hAnsi="Times New Roman" w:cs="Times New Roman"/>
                    <w:sz w:val="22"/>
                    <w:szCs w:val="22"/>
                    <w:lang w:val="fr-FR"/>
                  </w:rPr>
                </w:pPr>
                <w:r w:rsidRPr="00AE41CF">
                  <w:rPr>
                    <w:rFonts w:ascii="Times New Roman" w:eastAsia="Verdana" w:hAnsi="Times New Roman" w:cs="Times New Roman"/>
                    <w:sz w:val="22"/>
                    <w:szCs w:val="22"/>
                    <w:lang w:val="fr-FR"/>
                  </w:rPr>
                  <w:t>Temps déclaré pour l’opération en heures</w:t>
                </w:r>
              </w:p>
            </w:tc>
          </w:tr>
          <w:tr w:rsidR="008606FA" w:rsidRPr="0059186F" w14:paraId="3DFF37D1" w14:textId="77777777" w:rsidTr="00525070">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953D0B" w14:textId="77777777" w:rsidR="008606FA" w:rsidRPr="00AE41CF" w:rsidRDefault="008606FA" w:rsidP="00525070">
                <w:pPr>
                  <w:spacing w:after="240" w:line="276" w:lineRule="auto"/>
                  <w:rPr>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539CFF" w14:textId="77777777" w:rsidR="008606FA" w:rsidRPr="00AE41CF" w:rsidRDefault="008606FA" w:rsidP="00525070">
                <w:pPr>
                  <w:spacing w:after="240" w:line="276" w:lineRule="auto"/>
                  <w:rPr>
                    <w:sz w:val="22"/>
                    <w:szCs w:val="22"/>
                    <w:lang w:val="fr-FR"/>
                  </w:rPr>
                </w:pPr>
                <w:r w:rsidRPr="00AE41CF">
                  <w:rPr>
                    <w:rFonts w:eastAsia="Verdana"/>
                    <w:sz w:val="22"/>
                    <w:szCs w:val="22"/>
                    <w:lang w:val="fr-FR"/>
                  </w:rPr>
                  <w:t> </w:t>
                </w: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BABFD8" w14:textId="77777777" w:rsidR="008606FA" w:rsidRPr="00AE41CF" w:rsidRDefault="008606FA" w:rsidP="00525070">
                <w:pPr>
                  <w:spacing w:after="240" w:line="276" w:lineRule="auto"/>
                  <w:rPr>
                    <w:sz w:val="22"/>
                    <w:szCs w:val="22"/>
                    <w:lang w:val="fr-FR"/>
                  </w:rPr>
                </w:pPr>
                <w:r w:rsidRPr="00AE41CF">
                  <w:rPr>
                    <w:rFonts w:eastAsia="Verdana"/>
                    <w:sz w:val="22"/>
                    <w:szCs w:val="22"/>
                    <w:lang w:val="fr-FR"/>
                  </w:rPr>
                  <w:t> </w:t>
                </w: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5EC02C" w14:textId="77777777" w:rsidR="008606FA" w:rsidRPr="00AE41CF" w:rsidRDefault="008606FA" w:rsidP="00525070">
                <w:pPr>
                  <w:spacing w:after="240" w:line="276" w:lineRule="auto"/>
                  <w:rPr>
                    <w:sz w:val="22"/>
                    <w:szCs w:val="22"/>
                    <w:lang w:val="fr-FR"/>
                  </w:rPr>
                </w:pPr>
              </w:p>
            </w:tc>
          </w:tr>
          <w:tr w:rsidR="008606FA" w:rsidRPr="0059186F" w14:paraId="3F056A28" w14:textId="77777777" w:rsidTr="00525070">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0D32FB" w14:textId="77777777" w:rsidR="008606FA" w:rsidRPr="00AE41CF" w:rsidRDefault="008606FA" w:rsidP="00525070">
                <w:pPr>
                  <w:spacing w:after="240" w:line="276" w:lineRule="auto"/>
                  <w:rPr>
                    <w:rFonts w:eastAsia="Verdana"/>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6989CC" w14:textId="77777777" w:rsidR="008606FA" w:rsidRPr="00AE41CF" w:rsidRDefault="008606FA" w:rsidP="00525070">
                <w:pPr>
                  <w:spacing w:after="240" w:line="276" w:lineRule="auto"/>
                  <w:rPr>
                    <w:rFonts w:eastAsia="Verdana"/>
                    <w:sz w:val="22"/>
                    <w:szCs w:val="22"/>
                    <w:lang w:val="fr-FR"/>
                  </w:rPr>
                </w:pP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D81CF1" w14:textId="77777777" w:rsidR="008606FA" w:rsidRPr="00AE41CF" w:rsidRDefault="008606FA" w:rsidP="00525070">
                <w:pPr>
                  <w:spacing w:after="240" w:line="276" w:lineRule="auto"/>
                  <w:rPr>
                    <w:rFonts w:eastAsia="Verdana"/>
                    <w:sz w:val="22"/>
                    <w:szCs w:val="22"/>
                    <w:lang w:val="fr-FR"/>
                  </w:rPr>
                </w:pP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DB457B" w14:textId="77777777" w:rsidR="008606FA" w:rsidRPr="00AE41CF" w:rsidRDefault="008606FA" w:rsidP="00525070">
                <w:pPr>
                  <w:spacing w:after="240" w:line="276" w:lineRule="auto"/>
                  <w:rPr>
                    <w:rFonts w:eastAsia="Verdana"/>
                    <w:sz w:val="22"/>
                    <w:szCs w:val="22"/>
                    <w:lang w:val="fr-FR"/>
                  </w:rPr>
                </w:pPr>
              </w:p>
            </w:tc>
          </w:tr>
          <w:tr w:rsidR="008606FA" w:rsidRPr="0059186F" w14:paraId="4AD0434A" w14:textId="77777777" w:rsidTr="00525070">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C65EA4" w14:textId="77777777" w:rsidR="008606FA" w:rsidRPr="00AE41CF" w:rsidRDefault="008606FA" w:rsidP="00525070">
                <w:pPr>
                  <w:spacing w:after="240" w:line="276" w:lineRule="auto"/>
                  <w:rPr>
                    <w:rFonts w:eastAsia="Verdana"/>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2998D0" w14:textId="77777777" w:rsidR="008606FA" w:rsidRPr="00AE41CF" w:rsidRDefault="008606FA" w:rsidP="00525070">
                <w:pPr>
                  <w:spacing w:after="240" w:line="276" w:lineRule="auto"/>
                  <w:rPr>
                    <w:rFonts w:eastAsia="Verdana"/>
                    <w:sz w:val="22"/>
                    <w:szCs w:val="22"/>
                    <w:lang w:val="fr-FR"/>
                  </w:rPr>
                </w:pP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D8383C" w14:textId="77777777" w:rsidR="008606FA" w:rsidRPr="00AE41CF" w:rsidRDefault="008606FA" w:rsidP="00525070">
                <w:pPr>
                  <w:spacing w:after="240" w:line="276" w:lineRule="auto"/>
                  <w:rPr>
                    <w:rFonts w:eastAsia="Verdana"/>
                    <w:sz w:val="22"/>
                    <w:szCs w:val="22"/>
                    <w:lang w:val="fr-FR"/>
                  </w:rPr>
                </w:pP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F21303" w14:textId="77777777" w:rsidR="008606FA" w:rsidRPr="00AE41CF" w:rsidRDefault="008606FA" w:rsidP="00525070">
                <w:pPr>
                  <w:spacing w:after="240" w:line="276" w:lineRule="auto"/>
                  <w:rPr>
                    <w:rFonts w:eastAsia="Verdana"/>
                    <w:sz w:val="22"/>
                    <w:szCs w:val="22"/>
                    <w:lang w:val="fr-FR"/>
                  </w:rPr>
                </w:pPr>
              </w:p>
            </w:tc>
          </w:tr>
          <w:tr w:rsidR="008606FA" w:rsidRPr="0059186F" w14:paraId="39E94408" w14:textId="77777777" w:rsidTr="00525070">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B2489F" w14:textId="77777777" w:rsidR="008606FA" w:rsidRPr="00AE41CF" w:rsidRDefault="008606FA" w:rsidP="00525070">
                <w:pPr>
                  <w:spacing w:after="240" w:line="276" w:lineRule="auto"/>
                  <w:rPr>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98D453" w14:textId="77777777" w:rsidR="008606FA" w:rsidRPr="00AE41CF" w:rsidRDefault="008606FA" w:rsidP="00525070">
                <w:pPr>
                  <w:spacing w:after="240" w:line="276" w:lineRule="auto"/>
                  <w:rPr>
                    <w:sz w:val="22"/>
                    <w:szCs w:val="22"/>
                    <w:lang w:val="fr-FR"/>
                  </w:rPr>
                </w:pPr>
                <w:r w:rsidRPr="00AE41CF">
                  <w:rPr>
                    <w:rFonts w:eastAsia="Verdana"/>
                    <w:sz w:val="22"/>
                    <w:szCs w:val="22"/>
                    <w:lang w:val="fr-FR"/>
                  </w:rPr>
                  <w:t> </w:t>
                </w: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1668D2" w14:textId="77777777" w:rsidR="008606FA" w:rsidRPr="00AE41CF" w:rsidRDefault="008606FA" w:rsidP="00525070">
                <w:pPr>
                  <w:spacing w:after="240" w:line="276" w:lineRule="auto"/>
                  <w:rPr>
                    <w:sz w:val="22"/>
                    <w:szCs w:val="22"/>
                    <w:lang w:val="fr-FR"/>
                  </w:rPr>
                </w:pPr>
                <w:r w:rsidRPr="00AE41CF">
                  <w:rPr>
                    <w:rFonts w:eastAsia="Verdana"/>
                    <w:sz w:val="22"/>
                    <w:szCs w:val="22"/>
                    <w:lang w:val="fr-FR"/>
                  </w:rPr>
                  <w:t> </w:t>
                </w: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BFECBA" w14:textId="77777777" w:rsidR="008606FA" w:rsidRPr="00AE41CF" w:rsidRDefault="008606FA" w:rsidP="00525070">
                <w:pPr>
                  <w:spacing w:after="240" w:line="276" w:lineRule="auto"/>
                  <w:rPr>
                    <w:sz w:val="22"/>
                    <w:szCs w:val="22"/>
                    <w:lang w:val="fr-FR"/>
                  </w:rPr>
                </w:pPr>
              </w:p>
            </w:tc>
          </w:tr>
        </w:tbl>
        <w:p w14:paraId="44E3C40B" w14:textId="77777777" w:rsidR="008606FA" w:rsidRDefault="008606FA" w:rsidP="008606FA">
          <w:pPr>
            <w:pStyle w:val="Sansinterligne"/>
            <w:spacing w:after="240" w:line="276" w:lineRule="auto"/>
            <w:rPr>
              <w:rFonts w:ascii="Times New Roman" w:hAnsi="Times New Roman" w:cs="Times New Roman"/>
              <w:sz w:val="22"/>
              <w:szCs w:val="22"/>
            </w:rPr>
          </w:pPr>
        </w:p>
        <w:p w14:paraId="70E4AB5E" w14:textId="77777777" w:rsidR="008606FA" w:rsidRPr="0059186F" w:rsidRDefault="008606FA" w:rsidP="008606FA">
          <w:pPr>
            <w:pStyle w:val="Titre3"/>
          </w:pPr>
          <w:bookmarkStart w:id="14" w:name="_Toc209109419"/>
          <w:r>
            <w:lastRenderedPageBreak/>
            <w:t>Bibliographie</w:t>
          </w:r>
          <w:bookmarkEnd w:id="14"/>
        </w:p>
        <w:p w14:paraId="527C54D2" w14:textId="77777777" w:rsidR="009362E3" w:rsidRDefault="009362E3" w:rsidP="009362E3">
          <w:pPr>
            <w:pStyle w:val="DT"/>
          </w:pPr>
        </w:p>
        <w:p w14:paraId="06CEEF88" w14:textId="77777777" w:rsidR="009362E3" w:rsidRDefault="009362E3" w:rsidP="009362E3">
          <w:pPr>
            <w:pStyle w:val="DT"/>
          </w:pPr>
        </w:p>
        <w:p w14:paraId="78D2605B" w14:textId="2AEDDB4E" w:rsidR="0091253F" w:rsidRDefault="0091253F" w:rsidP="009362E3">
          <w:pPr>
            <w:pStyle w:val="DT"/>
          </w:pPr>
        </w:p>
        <w:p w14:paraId="355CBA97" w14:textId="41A7F6A5" w:rsidR="0091253F" w:rsidRDefault="0091253F" w:rsidP="009362E3">
          <w:pPr>
            <w:pStyle w:val="DT"/>
          </w:pPr>
        </w:p>
        <w:p w14:paraId="67AA57D4" w14:textId="7F6B03A1" w:rsidR="000767C4" w:rsidRDefault="00484192" w:rsidP="0091253F"/>
      </w:sdtContent>
    </w:sdt>
    <w:p w14:paraId="59DBC014" w14:textId="77777777" w:rsidR="0091253F" w:rsidRPr="0091253F" w:rsidRDefault="0091253F" w:rsidP="0091253F"/>
    <w:p w14:paraId="55F61F99" w14:textId="77777777" w:rsidR="0091253F" w:rsidRDefault="0091253F" w:rsidP="000767C4">
      <w:pPr>
        <w:tabs>
          <w:tab w:val="left" w:pos="6554"/>
        </w:tabs>
      </w:pPr>
    </w:p>
    <w:p w14:paraId="4EBF0EEF" w14:textId="0202F6F0" w:rsidR="00DA7F1E" w:rsidRPr="0091253F" w:rsidRDefault="00DA7F1E" w:rsidP="0091253F"/>
    <w:sectPr w:rsidR="00DA7F1E" w:rsidRPr="0091253F" w:rsidSect="000767C4">
      <w:footerReference w:type="default" r:id="rId13"/>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2B7B" w14:textId="77777777" w:rsidR="00A87758" w:rsidRDefault="00A87758" w:rsidP="00F34E68">
      <w:r>
        <w:separator/>
      </w:r>
    </w:p>
  </w:endnote>
  <w:endnote w:type="continuationSeparator" w:id="0">
    <w:p w14:paraId="2EFC7D53" w14:textId="77777777" w:rsidR="00A87758" w:rsidRDefault="00A87758" w:rsidP="00F34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57667"/>
      <w:docPartObj>
        <w:docPartGallery w:val="Page Numbers (Bottom of Page)"/>
        <w:docPartUnique/>
      </w:docPartObj>
    </w:sdtPr>
    <w:sdtEndPr/>
    <w:sdtContent>
      <w:sdt>
        <w:sdtPr>
          <w:id w:val="1728636285"/>
          <w:docPartObj>
            <w:docPartGallery w:val="Page Numbers (Top of Page)"/>
            <w:docPartUnique/>
          </w:docPartObj>
        </w:sdtPr>
        <w:sdtEndPr/>
        <w:sdtContent>
          <w:p w14:paraId="0BB0F7F3" w14:textId="43AED6DB" w:rsidR="000767C4" w:rsidRDefault="000767C4">
            <w:pPr>
              <w:pStyle w:val="Pieddepage"/>
              <w:jc w:val="center"/>
            </w:pPr>
            <w:r w:rsidRPr="000767C4">
              <w:rPr>
                <w:rFonts w:ascii="Arial" w:hAnsi="Arial" w:cs="Arial"/>
                <w:sz w:val="16"/>
                <w:szCs w:val="16"/>
              </w:rPr>
              <w:fldChar w:fldCharType="begin"/>
            </w:r>
            <w:r w:rsidRPr="000767C4">
              <w:rPr>
                <w:rFonts w:ascii="Arial" w:hAnsi="Arial" w:cs="Arial"/>
                <w:sz w:val="16"/>
                <w:szCs w:val="16"/>
              </w:rPr>
              <w:instrText>PAGE</w:instrText>
            </w:r>
            <w:r w:rsidRPr="000767C4">
              <w:rPr>
                <w:rFonts w:ascii="Arial" w:hAnsi="Arial" w:cs="Arial"/>
                <w:sz w:val="16"/>
                <w:szCs w:val="16"/>
              </w:rPr>
              <w:fldChar w:fldCharType="separate"/>
            </w:r>
            <w:r w:rsidRPr="000767C4">
              <w:rPr>
                <w:rFonts w:ascii="Arial" w:hAnsi="Arial" w:cs="Arial"/>
                <w:sz w:val="16"/>
                <w:szCs w:val="16"/>
              </w:rPr>
              <w:t>2</w:t>
            </w:r>
            <w:r w:rsidRPr="000767C4">
              <w:rPr>
                <w:rFonts w:ascii="Arial" w:hAnsi="Arial" w:cs="Arial"/>
                <w:sz w:val="16"/>
                <w:szCs w:val="16"/>
              </w:rPr>
              <w:fldChar w:fldCharType="end"/>
            </w:r>
            <w:r w:rsidRPr="000767C4">
              <w:rPr>
                <w:rFonts w:ascii="Arial" w:hAnsi="Arial" w:cs="Arial"/>
                <w:sz w:val="16"/>
                <w:szCs w:val="16"/>
              </w:rPr>
              <w:t>/</w:t>
            </w:r>
            <w:r w:rsidRPr="000767C4">
              <w:rPr>
                <w:rFonts w:ascii="Arial" w:hAnsi="Arial" w:cs="Arial"/>
                <w:sz w:val="16"/>
                <w:szCs w:val="16"/>
              </w:rPr>
              <w:fldChar w:fldCharType="begin"/>
            </w:r>
            <w:r w:rsidRPr="000767C4">
              <w:rPr>
                <w:rFonts w:ascii="Arial" w:hAnsi="Arial" w:cs="Arial"/>
                <w:sz w:val="16"/>
                <w:szCs w:val="16"/>
              </w:rPr>
              <w:instrText>NUMPAGES</w:instrText>
            </w:r>
            <w:r w:rsidRPr="000767C4">
              <w:rPr>
                <w:rFonts w:ascii="Arial" w:hAnsi="Arial" w:cs="Arial"/>
                <w:sz w:val="16"/>
                <w:szCs w:val="16"/>
              </w:rPr>
              <w:fldChar w:fldCharType="separate"/>
            </w:r>
            <w:r w:rsidRPr="000767C4">
              <w:rPr>
                <w:rFonts w:ascii="Arial" w:hAnsi="Arial" w:cs="Arial"/>
                <w:sz w:val="16"/>
                <w:szCs w:val="16"/>
              </w:rPr>
              <w:t>2</w:t>
            </w:r>
            <w:r w:rsidRPr="000767C4">
              <w:rPr>
                <w:rFonts w:ascii="Arial" w:hAnsi="Arial" w:cs="Arial"/>
                <w:sz w:val="16"/>
                <w:szCs w:val="16"/>
              </w:rPr>
              <w:fldChar w:fldCharType="end"/>
            </w:r>
          </w:p>
        </w:sdtContent>
      </w:sdt>
    </w:sdtContent>
  </w:sdt>
  <w:p w14:paraId="1D03943B" w14:textId="77777777" w:rsidR="00CB6A08" w:rsidRDefault="00CB6A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0933" w14:textId="77777777" w:rsidR="00A87758" w:rsidRDefault="00A87758" w:rsidP="00F34E68">
      <w:r>
        <w:separator/>
      </w:r>
    </w:p>
  </w:footnote>
  <w:footnote w:type="continuationSeparator" w:id="0">
    <w:p w14:paraId="2430A0D2" w14:textId="77777777" w:rsidR="00A87758" w:rsidRDefault="00A87758" w:rsidP="00F34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D42"/>
    <w:multiLevelType w:val="multilevel"/>
    <w:tmpl w:val="1DCA14A6"/>
    <w:lvl w:ilvl="0">
      <w:start w:val="1"/>
      <w:numFmt w:val="decimal"/>
      <w:lvlText w:val="%1."/>
      <w:lvlJc w:val="left"/>
      <w:pPr>
        <w:ind w:left="360" w:hanging="360"/>
      </w:pPr>
      <w:rPr>
        <w:rFonts w:hint="default"/>
        <w:b/>
        <w:sz w:val="20"/>
      </w:rPr>
    </w:lvl>
    <w:lvl w:ilvl="1">
      <w:start w:val="1"/>
      <w:numFmt w:val="decimal"/>
      <w:lvlText w:val="%1.%2."/>
      <w:lvlJc w:val="left"/>
      <w:pPr>
        <w:ind w:left="792" w:hanging="432"/>
      </w:pPr>
      <w:rPr>
        <w:rFonts w:hint="default"/>
      </w:rPr>
    </w:lvl>
    <w:lvl w:ilvl="2">
      <w:start w:val="1"/>
      <w:numFmt w:val="decimal"/>
      <w:pStyle w:val="Style11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892CA8"/>
    <w:multiLevelType w:val="hybridMultilevel"/>
    <w:tmpl w:val="AB16F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D01E59"/>
    <w:multiLevelType w:val="hybridMultilevel"/>
    <w:tmpl w:val="EAD0D7C4"/>
    <w:lvl w:ilvl="0" w:tplc="C1EC0924">
      <w:start w:val="1"/>
      <w:numFmt w:val="bullet"/>
      <w:lvlText w:val=""/>
      <w:lvlJc w:val="left"/>
      <w:pPr>
        <w:ind w:left="720" w:hanging="360"/>
      </w:pPr>
      <w:rPr>
        <w:rFonts w:ascii="Wingdings" w:hAnsi="Wingdings" w:cs="Times New Roman" w:hint="default"/>
        <w:b w:val="0"/>
        <w:i/>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12774B"/>
    <w:multiLevelType w:val="hybridMultilevel"/>
    <w:tmpl w:val="9C4CB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3B024F"/>
    <w:multiLevelType w:val="hybridMultilevel"/>
    <w:tmpl w:val="9BC201DC"/>
    <w:lvl w:ilvl="0" w:tplc="C1EC0924">
      <w:start w:val="1"/>
      <w:numFmt w:val="bullet"/>
      <w:lvlText w:val=""/>
      <w:lvlJc w:val="left"/>
      <w:pPr>
        <w:ind w:left="1440" w:hanging="360"/>
      </w:pPr>
      <w:rPr>
        <w:rFonts w:ascii="Wingdings" w:hAnsi="Wingdings" w:cs="Times New Roman" w:hint="default"/>
        <w:b w:val="0"/>
        <w:i/>
        <w:sz w:val="2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BAE523A"/>
    <w:multiLevelType w:val="multilevel"/>
    <w:tmpl w:val="4EA6CD80"/>
    <w:lvl w:ilvl="0">
      <w:start w:val="1"/>
      <w:numFmt w:val="decimal"/>
      <w:lvlText w:val="%1."/>
      <w:lvlJc w:val="left"/>
      <w:pPr>
        <w:ind w:left="720" w:hanging="360"/>
      </w:pPr>
      <w:rPr>
        <w:rFonts w:hint="default"/>
        <w:b/>
        <w:sz w:val="20"/>
      </w:rPr>
    </w:lvl>
    <w:lvl w:ilvl="1">
      <w:start w:val="2"/>
      <w:numFmt w:val="decimal"/>
      <w:lvlText w:val="%2.1"/>
      <w:lvlJc w:val="center"/>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C000322"/>
    <w:multiLevelType w:val="hybridMultilevel"/>
    <w:tmpl w:val="99B07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B360D7"/>
    <w:multiLevelType w:val="hybridMultilevel"/>
    <w:tmpl w:val="9320DABA"/>
    <w:lvl w:ilvl="0" w:tplc="BA783B1E">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9D36E95"/>
    <w:multiLevelType w:val="multilevel"/>
    <w:tmpl w:val="696CB4FE"/>
    <w:lvl w:ilvl="0">
      <w:start w:val="2"/>
      <w:numFmt w:val="none"/>
      <w:lvlText w:val="1."/>
      <w:lvlJc w:val="left"/>
      <w:pPr>
        <w:ind w:left="720" w:hanging="360"/>
      </w:pPr>
      <w:rPr>
        <w:rFonts w:hint="default"/>
        <w:b/>
        <w:sz w:val="20"/>
      </w:rPr>
    </w:lvl>
    <w:lvl w:ilvl="1">
      <w:start w:val="2"/>
      <w:numFmt w:val="decimal"/>
      <w:lvlText w:val="%2.1"/>
      <w:lvlJc w:val="center"/>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E02634C"/>
    <w:multiLevelType w:val="hybridMultilevel"/>
    <w:tmpl w:val="6D0276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89376E"/>
    <w:multiLevelType w:val="hybridMultilevel"/>
    <w:tmpl w:val="23AE12F6"/>
    <w:lvl w:ilvl="0" w:tplc="D0A612EE">
      <w:start w:val="1"/>
      <w:numFmt w:val="bullet"/>
      <w:lvlText w:val=""/>
      <w:lvlJc w:val="left"/>
      <w:pPr>
        <w:ind w:left="720" w:hanging="360"/>
      </w:pPr>
      <w:rPr>
        <w:rFonts w:ascii="Wingdings" w:hAnsi="Wingdings" w:hint="default"/>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CF469F"/>
    <w:multiLevelType w:val="hybridMultilevel"/>
    <w:tmpl w:val="0594459A"/>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2" w15:restartNumberingAfterBreak="0">
    <w:nsid w:val="25AC6A3C"/>
    <w:multiLevelType w:val="multilevel"/>
    <w:tmpl w:val="040C001F"/>
    <w:name w:val="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AF574E"/>
    <w:multiLevelType w:val="hybridMultilevel"/>
    <w:tmpl w:val="19DEC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E449A4"/>
    <w:multiLevelType w:val="hybridMultilevel"/>
    <w:tmpl w:val="A0F8C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4B4D4A"/>
    <w:multiLevelType w:val="multilevel"/>
    <w:tmpl w:val="040C001F"/>
    <w:name w:val="B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4C1CB2"/>
    <w:multiLevelType w:val="hybridMultilevel"/>
    <w:tmpl w:val="22E8A52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F2F4E33"/>
    <w:multiLevelType w:val="hybridMultilevel"/>
    <w:tmpl w:val="7E1A1B40"/>
    <w:lvl w:ilvl="0" w:tplc="D0A612E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865FBB"/>
    <w:multiLevelType w:val="multilevel"/>
    <w:tmpl w:val="BC7C94A6"/>
    <w:styleLink w:val="Style1"/>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pStyle w:val="Titre5"/>
      <w:lvlText w:val="%1.%2.%3.%4.%5."/>
      <w:lvlJc w:val="left"/>
      <w:pPr>
        <w:ind w:left="2232" w:hanging="792"/>
      </w:pPr>
      <w:rPr>
        <w:rFonts w:hint="default"/>
      </w:rPr>
    </w:lvl>
    <w:lvl w:ilvl="5">
      <w:start w:val="1"/>
      <w:numFmt w:val="decimal"/>
      <w:pStyle w:val="Titre6"/>
      <w:lvlText w:val="%1.%2.%3.%4.%5.%6."/>
      <w:lvlJc w:val="left"/>
      <w:pPr>
        <w:ind w:left="2736" w:hanging="936"/>
      </w:pPr>
      <w:rPr>
        <w:rFonts w:hint="default"/>
      </w:rPr>
    </w:lvl>
    <w:lvl w:ilvl="6">
      <w:start w:val="1"/>
      <w:numFmt w:val="decimal"/>
      <w:pStyle w:val="Titre7"/>
      <w:lvlText w:val="%1.%2.%3.%4.%5.%6.%7."/>
      <w:lvlJc w:val="left"/>
      <w:pPr>
        <w:ind w:left="3240" w:hanging="1080"/>
      </w:pPr>
      <w:rPr>
        <w:rFonts w:hint="default"/>
      </w:rPr>
    </w:lvl>
    <w:lvl w:ilvl="7">
      <w:start w:val="1"/>
      <w:numFmt w:val="decimal"/>
      <w:pStyle w:val="Titre8"/>
      <w:lvlText w:val="%1.%2.%3.%4.%5.%6.%7.%8."/>
      <w:lvlJc w:val="left"/>
      <w:pPr>
        <w:ind w:left="3744" w:hanging="1224"/>
      </w:pPr>
      <w:rPr>
        <w:rFonts w:hint="default"/>
      </w:rPr>
    </w:lvl>
    <w:lvl w:ilvl="8">
      <w:start w:val="1"/>
      <w:numFmt w:val="decimal"/>
      <w:pStyle w:val="Titre9"/>
      <w:lvlText w:val="%1.%2.%3.%4.%5.%6.%7.%8.%9."/>
      <w:lvlJc w:val="left"/>
      <w:pPr>
        <w:ind w:left="4320" w:hanging="1440"/>
      </w:pPr>
      <w:rPr>
        <w:rFonts w:hint="default"/>
      </w:rPr>
    </w:lvl>
  </w:abstractNum>
  <w:abstractNum w:abstractNumId="19" w15:restartNumberingAfterBreak="0">
    <w:nsid w:val="33614EA8"/>
    <w:multiLevelType w:val="hybridMultilevel"/>
    <w:tmpl w:val="7C683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1A1405"/>
    <w:multiLevelType w:val="hybridMultilevel"/>
    <w:tmpl w:val="6F5A5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55B2358"/>
    <w:multiLevelType w:val="hybridMultilevel"/>
    <w:tmpl w:val="60760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70002A"/>
    <w:multiLevelType w:val="hybridMultilevel"/>
    <w:tmpl w:val="AC7CA72C"/>
    <w:lvl w:ilvl="0" w:tplc="C1EC0924">
      <w:start w:val="1"/>
      <w:numFmt w:val="bullet"/>
      <w:lvlText w:val=""/>
      <w:lvlJc w:val="left"/>
      <w:pPr>
        <w:ind w:left="720" w:hanging="360"/>
      </w:pPr>
      <w:rPr>
        <w:rFonts w:ascii="Wingdings" w:hAnsi="Wingdings" w:cs="Times New Roman" w:hint="default"/>
        <w:b w:val="0"/>
        <w:i/>
        <w:sz w:val="20"/>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F55455"/>
    <w:multiLevelType w:val="hybridMultilevel"/>
    <w:tmpl w:val="09E4C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F969E9"/>
    <w:multiLevelType w:val="hybridMultilevel"/>
    <w:tmpl w:val="A74461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02332DC"/>
    <w:multiLevelType w:val="hybridMultilevel"/>
    <w:tmpl w:val="C4EC151C"/>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6" w15:restartNumberingAfterBreak="0">
    <w:nsid w:val="492F5EA8"/>
    <w:multiLevelType w:val="hybridMultilevel"/>
    <w:tmpl w:val="A2A40C08"/>
    <w:lvl w:ilvl="0" w:tplc="C1EC0924">
      <w:start w:val="1"/>
      <w:numFmt w:val="bullet"/>
      <w:lvlText w:val=""/>
      <w:lvlJc w:val="left"/>
      <w:pPr>
        <w:ind w:left="720" w:hanging="360"/>
      </w:pPr>
      <w:rPr>
        <w:rFonts w:ascii="Wingdings" w:hAnsi="Wingdings" w:cs="Times New Roman" w:hint="default"/>
        <w:b w:val="0"/>
        <w:i/>
        <w:sz w:val="20"/>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EA4DED"/>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E8217E1"/>
    <w:multiLevelType w:val="hybridMultilevel"/>
    <w:tmpl w:val="813EB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4932ED"/>
    <w:multiLevelType w:val="hybridMultilevel"/>
    <w:tmpl w:val="E9DC6582"/>
    <w:lvl w:ilvl="0" w:tplc="BF000B7A">
      <w:start w:val="1"/>
      <w:numFmt w:val="bullet"/>
      <w:pStyle w:val="CorpstexteD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7A0656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8D47E3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8D5260A"/>
    <w:multiLevelType w:val="hybridMultilevel"/>
    <w:tmpl w:val="F00A2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AFF326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6B878D8"/>
    <w:multiLevelType w:val="hybridMultilevel"/>
    <w:tmpl w:val="B15A4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673900"/>
    <w:multiLevelType w:val="hybridMultilevel"/>
    <w:tmpl w:val="400A0AA2"/>
    <w:lvl w:ilvl="0" w:tplc="D0A612EE">
      <w:start w:val="1"/>
      <w:numFmt w:val="bullet"/>
      <w:lvlText w:val=""/>
      <w:lvlJc w:val="left"/>
      <w:pPr>
        <w:ind w:left="720" w:hanging="360"/>
      </w:pPr>
      <w:rPr>
        <w:rFonts w:ascii="Wingdings" w:hAnsi="Wingdings" w:hint="default"/>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63541C"/>
    <w:multiLevelType w:val="hybridMultilevel"/>
    <w:tmpl w:val="0EC4B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AE4F03"/>
    <w:multiLevelType w:val="hybridMultilevel"/>
    <w:tmpl w:val="CB12F6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D871846"/>
    <w:multiLevelType w:val="hybridMultilevel"/>
    <w:tmpl w:val="CF1E5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45A7D6F"/>
    <w:multiLevelType w:val="hybridMultilevel"/>
    <w:tmpl w:val="5956B2B0"/>
    <w:lvl w:ilvl="0" w:tplc="B08EE67C">
      <w:start w:val="1"/>
      <w:numFmt w:val="bullet"/>
      <w:lvlText w:val=""/>
      <w:lvlJc w:val="left"/>
      <w:pPr>
        <w:ind w:left="720" w:hanging="360"/>
      </w:pPr>
      <w:rPr>
        <w:rFonts w:ascii="Wingdings" w:hAnsi="Wingdings" w:hint="default"/>
        <w:color w:val="808080" w:themeColor="background1"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55049AA"/>
    <w:multiLevelType w:val="hybridMultilevel"/>
    <w:tmpl w:val="6EB8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5B1657F"/>
    <w:multiLevelType w:val="hybridMultilevel"/>
    <w:tmpl w:val="018822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91A3E6C"/>
    <w:multiLevelType w:val="hybridMultilevel"/>
    <w:tmpl w:val="FE1646E4"/>
    <w:lvl w:ilvl="0" w:tplc="D0A612E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7AAF5F04"/>
    <w:multiLevelType w:val="hybridMultilevel"/>
    <w:tmpl w:val="AFDAF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BA52970"/>
    <w:multiLevelType w:val="hybridMultilevel"/>
    <w:tmpl w:val="B34864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2614295">
    <w:abstractNumId w:val="12"/>
  </w:num>
  <w:num w:numId="2" w16cid:durableId="1457481923">
    <w:abstractNumId w:val="15"/>
  </w:num>
  <w:num w:numId="3" w16cid:durableId="625700708">
    <w:abstractNumId w:val="18"/>
  </w:num>
  <w:num w:numId="4" w16cid:durableId="304235434">
    <w:abstractNumId w:val="31"/>
  </w:num>
  <w:num w:numId="5" w16cid:durableId="248119782">
    <w:abstractNumId w:val="33"/>
  </w:num>
  <w:num w:numId="6" w16cid:durableId="998771677">
    <w:abstractNumId w:val="27"/>
  </w:num>
  <w:num w:numId="7" w16cid:durableId="1544706591">
    <w:abstractNumId w:val="30"/>
  </w:num>
  <w:num w:numId="8" w16cid:durableId="2099983032">
    <w:abstractNumId w:val="6"/>
  </w:num>
  <w:num w:numId="9" w16cid:durableId="1773666501">
    <w:abstractNumId w:val="41"/>
  </w:num>
  <w:num w:numId="10" w16cid:durableId="150171782">
    <w:abstractNumId w:val="3"/>
  </w:num>
  <w:num w:numId="11" w16cid:durableId="1858232996">
    <w:abstractNumId w:val="28"/>
  </w:num>
  <w:num w:numId="12" w16cid:durableId="1883208813">
    <w:abstractNumId w:val="34"/>
  </w:num>
  <w:num w:numId="13" w16cid:durableId="769543031">
    <w:abstractNumId w:val="23"/>
  </w:num>
  <w:num w:numId="14" w16cid:durableId="234782463">
    <w:abstractNumId w:val="13"/>
  </w:num>
  <w:num w:numId="15" w16cid:durableId="939803008">
    <w:abstractNumId w:val="20"/>
  </w:num>
  <w:num w:numId="16" w16cid:durableId="751393420">
    <w:abstractNumId w:val="9"/>
  </w:num>
  <w:num w:numId="17" w16cid:durableId="2146579008">
    <w:abstractNumId w:val="43"/>
  </w:num>
  <w:num w:numId="18" w16cid:durableId="1246768570">
    <w:abstractNumId w:val="32"/>
  </w:num>
  <w:num w:numId="19" w16cid:durableId="1520509549">
    <w:abstractNumId w:val="38"/>
  </w:num>
  <w:num w:numId="20" w16cid:durableId="16886723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00200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971265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42049">
    <w:abstractNumId w:val="40"/>
  </w:num>
  <w:num w:numId="24" w16cid:durableId="1464688600">
    <w:abstractNumId w:val="11"/>
  </w:num>
  <w:num w:numId="25" w16cid:durableId="1114327745">
    <w:abstractNumId w:val="25"/>
  </w:num>
  <w:num w:numId="26" w16cid:durableId="1995253196">
    <w:abstractNumId w:val="14"/>
  </w:num>
  <w:num w:numId="27" w16cid:durableId="328217328">
    <w:abstractNumId w:val="29"/>
  </w:num>
  <w:num w:numId="28" w16cid:durableId="1768234208">
    <w:abstractNumId w:val="21"/>
  </w:num>
  <w:num w:numId="29" w16cid:durableId="1362779133">
    <w:abstractNumId w:val="1"/>
  </w:num>
  <w:num w:numId="30" w16cid:durableId="1995450600">
    <w:abstractNumId w:val="5"/>
  </w:num>
  <w:num w:numId="31" w16cid:durableId="1103963497">
    <w:abstractNumId w:val="36"/>
  </w:num>
  <w:num w:numId="32" w16cid:durableId="625428777">
    <w:abstractNumId w:val="44"/>
  </w:num>
  <w:num w:numId="33" w16cid:durableId="1346596785">
    <w:abstractNumId w:val="19"/>
  </w:num>
  <w:num w:numId="34" w16cid:durableId="338507530">
    <w:abstractNumId w:val="24"/>
  </w:num>
  <w:num w:numId="35" w16cid:durableId="1986858708">
    <w:abstractNumId w:val="0"/>
  </w:num>
  <w:num w:numId="36" w16cid:durableId="1774399828">
    <w:abstractNumId w:val="8"/>
  </w:num>
  <w:num w:numId="37" w16cid:durableId="432210023">
    <w:abstractNumId w:val="7"/>
  </w:num>
  <w:num w:numId="38" w16cid:durableId="1292709079">
    <w:abstractNumId w:val="42"/>
  </w:num>
  <w:num w:numId="39" w16cid:durableId="1304500926">
    <w:abstractNumId w:val="10"/>
  </w:num>
  <w:num w:numId="40" w16cid:durableId="1506478012">
    <w:abstractNumId w:val="39"/>
  </w:num>
  <w:num w:numId="41" w16cid:durableId="504830524">
    <w:abstractNumId w:val="17"/>
  </w:num>
  <w:num w:numId="42" w16cid:durableId="264463398">
    <w:abstractNumId w:val="26"/>
  </w:num>
  <w:num w:numId="43" w16cid:durableId="683552957">
    <w:abstractNumId w:val="2"/>
  </w:num>
  <w:num w:numId="44" w16cid:durableId="1500268040">
    <w:abstractNumId w:val="35"/>
  </w:num>
  <w:num w:numId="45" w16cid:durableId="1695576569">
    <w:abstractNumId w:val="22"/>
  </w:num>
  <w:num w:numId="46" w16cid:durableId="1233155459">
    <w:abstractNumId w:val="37"/>
  </w:num>
  <w:num w:numId="47" w16cid:durableId="1065763341">
    <w:abstractNumId w:val="16"/>
  </w:num>
  <w:num w:numId="48" w16cid:durableId="2066874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201" w:allStyles="1" w:customStyles="0" w:latentStyles="0" w:stylesInUse="0" w:headingStyles="0" w:numberingStyles="0" w:tableStyles="0" w:directFormattingOnRuns="0" w:directFormattingOnParagraphs="1"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0E"/>
    <w:rsid w:val="00041DEA"/>
    <w:rsid w:val="000475C7"/>
    <w:rsid w:val="00051052"/>
    <w:rsid w:val="000651EA"/>
    <w:rsid w:val="000767C4"/>
    <w:rsid w:val="0007713A"/>
    <w:rsid w:val="00097497"/>
    <w:rsid w:val="000A42B7"/>
    <w:rsid w:val="000B572D"/>
    <w:rsid w:val="000C0CB2"/>
    <w:rsid w:val="000C2093"/>
    <w:rsid w:val="000C6ABE"/>
    <w:rsid w:val="000D0D94"/>
    <w:rsid w:val="001154FB"/>
    <w:rsid w:val="001649FD"/>
    <w:rsid w:val="00166631"/>
    <w:rsid w:val="0017155D"/>
    <w:rsid w:val="00177B35"/>
    <w:rsid w:val="00196674"/>
    <w:rsid w:val="002007C8"/>
    <w:rsid w:val="00216643"/>
    <w:rsid w:val="002510FB"/>
    <w:rsid w:val="00281F3E"/>
    <w:rsid w:val="002E467E"/>
    <w:rsid w:val="002F5338"/>
    <w:rsid w:val="00303F8D"/>
    <w:rsid w:val="0033150E"/>
    <w:rsid w:val="003513EE"/>
    <w:rsid w:val="0035717C"/>
    <w:rsid w:val="00357D56"/>
    <w:rsid w:val="00380DEE"/>
    <w:rsid w:val="003F0B1E"/>
    <w:rsid w:val="00433A6C"/>
    <w:rsid w:val="00455FC9"/>
    <w:rsid w:val="00484192"/>
    <w:rsid w:val="004A029E"/>
    <w:rsid w:val="004A2CA3"/>
    <w:rsid w:val="004B1A0A"/>
    <w:rsid w:val="004E2FA8"/>
    <w:rsid w:val="004F5289"/>
    <w:rsid w:val="005046C7"/>
    <w:rsid w:val="00525070"/>
    <w:rsid w:val="00552FC0"/>
    <w:rsid w:val="00580AAC"/>
    <w:rsid w:val="00581103"/>
    <w:rsid w:val="00590692"/>
    <w:rsid w:val="005A4997"/>
    <w:rsid w:val="005B6343"/>
    <w:rsid w:val="00657D05"/>
    <w:rsid w:val="006624F3"/>
    <w:rsid w:val="00667AB2"/>
    <w:rsid w:val="0069045C"/>
    <w:rsid w:val="00706845"/>
    <w:rsid w:val="007205A4"/>
    <w:rsid w:val="0072207E"/>
    <w:rsid w:val="00727B18"/>
    <w:rsid w:val="00751A3E"/>
    <w:rsid w:val="0076383A"/>
    <w:rsid w:val="00787693"/>
    <w:rsid w:val="007959B2"/>
    <w:rsid w:val="007A380E"/>
    <w:rsid w:val="007B6625"/>
    <w:rsid w:val="00803533"/>
    <w:rsid w:val="00817369"/>
    <w:rsid w:val="008217A7"/>
    <w:rsid w:val="00834D8E"/>
    <w:rsid w:val="008606FA"/>
    <w:rsid w:val="00896A14"/>
    <w:rsid w:val="008B64C3"/>
    <w:rsid w:val="008C3D73"/>
    <w:rsid w:val="008C736C"/>
    <w:rsid w:val="008F05BE"/>
    <w:rsid w:val="008F76D1"/>
    <w:rsid w:val="0091253F"/>
    <w:rsid w:val="00917B11"/>
    <w:rsid w:val="009346A6"/>
    <w:rsid w:val="009362E3"/>
    <w:rsid w:val="00937615"/>
    <w:rsid w:val="00944262"/>
    <w:rsid w:val="009523A4"/>
    <w:rsid w:val="00964D65"/>
    <w:rsid w:val="00966CB0"/>
    <w:rsid w:val="009802D4"/>
    <w:rsid w:val="009852FB"/>
    <w:rsid w:val="009D3F31"/>
    <w:rsid w:val="00A1540F"/>
    <w:rsid w:val="00A3231E"/>
    <w:rsid w:val="00A41AAD"/>
    <w:rsid w:val="00A432D9"/>
    <w:rsid w:val="00A81C32"/>
    <w:rsid w:val="00A87758"/>
    <w:rsid w:val="00AB6041"/>
    <w:rsid w:val="00AE41CF"/>
    <w:rsid w:val="00B01765"/>
    <w:rsid w:val="00B03D16"/>
    <w:rsid w:val="00B15113"/>
    <w:rsid w:val="00B260CF"/>
    <w:rsid w:val="00B4156E"/>
    <w:rsid w:val="00B47033"/>
    <w:rsid w:val="00B56604"/>
    <w:rsid w:val="00B97698"/>
    <w:rsid w:val="00BB5F85"/>
    <w:rsid w:val="00BC0E69"/>
    <w:rsid w:val="00BF47DD"/>
    <w:rsid w:val="00BF4C17"/>
    <w:rsid w:val="00C15B5B"/>
    <w:rsid w:val="00C2008A"/>
    <w:rsid w:val="00CB537F"/>
    <w:rsid w:val="00CB6A08"/>
    <w:rsid w:val="00CC14E8"/>
    <w:rsid w:val="00CF011C"/>
    <w:rsid w:val="00CF3E3D"/>
    <w:rsid w:val="00D11141"/>
    <w:rsid w:val="00DA7F1E"/>
    <w:rsid w:val="00DC2074"/>
    <w:rsid w:val="00E00578"/>
    <w:rsid w:val="00E255F7"/>
    <w:rsid w:val="00E44C94"/>
    <w:rsid w:val="00E80983"/>
    <w:rsid w:val="00E97295"/>
    <w:rsid w:val="00EC0339"/>
    <w:rsid w:val="00EC586F"/>
    <w:rsid w:val="00EE11F1"/>
    <w:rsid w:val="00EF0812"/>
    <w:rsid w:val="00F34E68"/>
    <w:rsid w:val="00F42969"/>
    <w:rsid w:val="00F57E84"/>
    <w:rsid w:val="00F92433"/>
    <w:rsid w:val="00F96ADB"/>
    <w:rsid w:val="00FF21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8E3CC"/>
  <w15:chartTrackingRefBased/>
  <w15:docId w15:val="{59A52005-E187-403E-BEBD-1921467C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0983"/>
  </w:style>
  <w:style w:type="paragraph" w:styleId="Titre1">
    <w:name w:val="heading 1"/>
    <w:basedOn w:val="Normal"/>
    <w:next w:val="Normal"/>
    <w:link w:val="Titre1Car"/>
    <w:uiPriority w:val="9"/>
    <w:qFormat/>
    <w:rsid w:val="00944262"/>
    <w:pPr>
      <w:keepNext/>
      <w:keepLines/>
      <w:numPr>
        <w:numId w:val="3"/>
      </w:numPr>
      <w:spacing w:before="360" w:after="360"/>
      <w:outlineLvl w:val="0"/>
    </w:pPr>
    <w:rPr>
      <w:rFonts w:ascii="Arial" w:eastAsiaTheme="majorEastAsia" w:hAnsi="Arial" w:cstheme="majorBidi"/>
      <w:b/>
      <w:color w:val="000000" w:themeColor="text1"/>
      <w:szCs w:val="32"/>
    </w:rPr>
  </w:style>
  <w:style w:type="paragraph" w:styleId="Titre2">
    <w:name w:val="heading 2"/>
    <w:basedOn w:val="Normal"/>
    <w:next w:val="Corpsdetexte"/>
    <w:link w:val="Titre2Car"/>
    <w:uiPriority w:val="9"/>
    <w:unhideWhenUsed/>
    <w:qFormat/>
    <w:rsid w:val="00D11141"/>
    <w:pPr>
      <w:keepNext/>
      <w:keepLines/>
      <w:numPr>
        <w:ilvl w:val="1"/>
        <w:numId w:val="3"/>
      </w:numPr>
      <w:spacing w:before="40"/>
      <w:outlineLvl w:val="1"/>
    </w:pPr>
    <w:rPr>
      <w:rFonts w:ascii="Times New Roman" w:eastAsiaTheme="majorEastAsia" w:hAnsi="Times New Roman" w:cstheme="majorBidi"/>
      <w:b/>
      <w:color w:val="000000" w:themeColor="text1"/>
      <w:szCs w:val="26"/>
    </w:rPr>
  </w:style>
  <w:style w:type="paragraph" w:styleId="Titre3">
    <w:name w:val="heading 3"/>
    <w:basedOn w:val="Normal"/>
    <w:next w:val="Corpsdetexte"/>
    <w:link w:val="Titre3Car"/>
    <w:uiPriority w:val="9"/>
    <w:unhideWhenUsed/>
    <w:qFormat/>
    <w:rsid w:val="00D11141"/>
    <w:pPr>
      <w:keepNext/>
      <w:keepLines/>
      <w:numPr>
        <w:ilvl w:val="2"/>
        <w:numId w:val="3"/>
      </w:numPr>
      <w:pBdr>
        <w:bottom w:val="single" w:sz="4" w:space="1" w:color="auto"/>
      </w:pBdr>
      <w:spacing w:before="40"/>
      <w:ind w:left="504"/>
      <w:outlineLvl w:val="2"/>
    </w:pPr>
    <w:rPr>
      <w:rFonts w:ascii="Times New Roman" w:eastAsiaTheme="majorEastAsia" w:hAnsi="Times New Roman" w:cstheme="majorBidi"/>
      <w:i/>
      <w:color w:val="000000" w:themeColor="text1"/>
      <w:sz w:val="26"/>
    </w:rPr>
  </w:style>
  <w:style w:type="paragraph" w:styleId="Titre4">
    <w:name w:val="heading 4"/>
    <w:basedOn w:val="Normal"/>
    <w:next w:val="Corpsdetexte"/>
    <w:link w:val="Titre4Car"/>
    <w:uiPriority w:val="9"/>
    <w:unhideWhenUsed/>
    <w:qFormat/>
    <w:rsid w:val="00B01765"/>
    <w:pPr>
      <w:keepNext/>
      <w:keepLines/>
      <w:numPr>
        <w:ilvl w:val="3"/>
        <w:numId w:val="3"/>
      </w:numPr>
      <w:spacing w:before="40"/>
      <w:outlineLvl w:val="3"/>
    </w:pPr>
    <w:rPr>
      <w:rFonts w:ascii="Times New Roman" w:eastAsiaTheme="majorEastAsia" w:hAnsi="Times New Roman" w:cstheme="majorBidi"/>
      <w:i/>
      <w:iCs/>
      <w:color w:val="262626" w:themeColor="text1" w:themeTint="D9"/>
    </w:rPr>
  </w:style>
  <w:style w:type="paragraph" w:styleId="Titre5">
    <w:name w:val="heading 5"/>
    <w:basedOn w:val="Normal"/>
    <w:next w:val="Corpsdetexte"/>
    <w:link w:val="Titre5Car"/>
    <w:uiPriority w:val="9"/>
    <w:unhideWhenUsed/>
    <w:qFormat/>
    <w:rsid w:val="00B01765"/>
    <w:pPr>
      <w:keepNext/>
      <w:keepLines/>
      <w:numPr>
        <w:ilvl w:val="4"/>
        <w:numId w:val="3"/>
      </w:numPr>
      <w:spacing w:before="40"/>
      <w:outlineLvl w:val="4"/>
    </w:pPr>
    <w:rPr>
      <w:rFonts w:ascii="Times New Roman" w:eastAsiaTheme="majorEastAsia" w:hAnsi="Times New Roman" w:cstheme="majorBidi"/>
      <w:i/>
      <w:color w:val="404040" w:themeColor="text1" w:themeTint="BF"/>
    </w:rPr>
  </w:style>
  <w:style w:type="paragraph" w:styleId="Titre6">
    <w:name w:val="heading 6"/>
    <w:basedOn w:val="Normal"/>
    <w:next w:val="Corpsdetexte"/>
    <w:link w:val="Titre6Car"/>
    <w:uiPriority w:val="9"/>
    <w:unhideWhenUsed/>
    <w:qFormat/>
    <w:rsid w:val="00B01765"/>
    <w:pPr>
      <w:keepNext/>
      <w:keepLines/>
      <w:numPr>
        <w:ilvl w:val="5"/>
        <w:numId w:val="3"/>
      </w:numPr>
      <w:spacing w:before="40"/>
      <w:outlineLvl w:val="5"/>
    </w:pPr>
    <w:rPr>
      <w:rFonts w:ascii="Times New Roman" w:eastAsiaTheme="majorEastAsia" w:hAnsi="Times New Roman" w:cstheme="majorBidi"/>
      <w:i/>
      <w:color w:val="595959" w:themeColor="text1" w:themeTint="A6"/>
      <w:sz w:val="22"/>
    </w:rPr>
  </w:style>
  <w:style w:type="paragraph" w:styleId="Titre7">
    <w:name w:val="heading 7"/>
    <w:basedOn w:val="Normal"/>
    <w:next w:val="Corpsdetexte"/>
    <w:link w:val="Titre7Car"/>
    <w:uiPriority w:val="9"/>
    <w:unhideWhenUsed/>
    <w:qFormat/>
    <w:rsid w:val="00B01765"/>
    <w:pPr>
      <w:keepNext/>
      <w:keepLines/>
      <w:numPr>
        <w:ilvl w:val="6"/>
        <w:numId w:val="3"/>
      </w:numPr>
      <w:spacing w:before="40"/>
      <w:outlineLvl w:val="6"/>
    </w:pPr>
    <w:rPr>
      <w:rFonts w:ascii="Times New Roman" w:eastAsiaTheme="majorEastAsia" w:hAnsi="Times New Roman" w:cstheme="majorBidi"/>
      <w:i/>
      <w:iCs/>
      <w:color w:val="7F7F7F" w:themeColor="text1" w:themeTint="80"/>
      <w:sz w:val="22"/>
    </w:rPr>
  </w:style>
  <w:style w:type="paragraph" w:styleId="Titre8">
    <w:name w:val="heading 8"/>
    <w:basedOn w:val="Normal"/>
    <w:next w:val="Corpsdetexte"/>
    <w:link w:val="Titre8Car"/>
    <w:uiPriority w:val="9"/>
    <w:unhideWhenUsed/>
    <w:qFormat/>
    <w:rsid w:val="00B01765"/>
    <w:pPr>
      <w:keepNext/>
      <w:keepLines/>
      <w:numPr>
        <w:ilvl w:val="7"/>
        <w:numId w:val="3"/>
      </w:numPr>
      <w:spacing w:before="40"/>
      <w:outlineLvl w:val="7"/>
    </w:pPr>
    <w:rPr>
      <w:rFonts w:ascii="Times New Roman" w:eastAsiaTheme="majorEastAsia" w:hAnsi="Times New Roman" w:cstheme="majorBidi"/>
      <w:i/>
      <w:color w:val="767171" w:themeColor="background2" w:themeShade="80"/>
      <w:sz w:val="21"/>
      <w:szCs w:val="21"/>
    </w:rPr>
  </w:style>
  <w:style w:type="paragraph" w:styleId="Titre9">
    <w:name w:val="heading 9"/>
    <w:basedOn w:val="Normal"/>
    <w:next w:val="Corpsdetexte"/>
    <w:link w:val="Titre9Car"/>
    <w:uiPriority w:val="9"/>
    <w:unhideWhenUsed/>
    <w:qFormat/>
    <w:rsid w:val="00B01765"/>
    <w:pPr>
      <w:keepNext/>
      <w:keepLines/>
      <w:numPr>
        <w:ilvl w:val="8"/>
        <w:numId w:val="3"/>
      </w:numPr>
      <w:spacing w:before="40"/>
      <w:outlineLvl w:val="8"/>
    </w:pPr>
    <w:rPr>
      <w:rFonts w:ascii="Times New Roman" w:eastAsiaTheme="majorEastAsia" w:hAnsi="Times New Roman" w:cstheme="majorBidi"/>
      <w:i/>
      <w:iCs/>
      <w:color w:val="AEAAAA" w:themeColor="background2" w:themeShade="BF"/>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4262"/>
    <w:rPr>
      <w:rFonts w:ascii="Arial" w:eastAsiaTheme="majorEastAsia" w:hAnsi="Arial" w:cstheme="majorBidi"/>
      <w:b/>
      <w:color w:val="000000" w:themeColor="text1"/>
      <w:szCs w:val="32"/>
    </w:rPr>
  </w:style>
  <w:style w:type="character" w:customStyle="1" w:styleId="Titre2Car">
    <w:name w:val="Titre 2 Car"/>
    <w:basedOn w:val="Policepardfaut"/>
    <w:link w:val="Titre2"/>
    <w:uiPriority w:val="9"/>
    <w:rsid w:val="00D11141"/>
    <w:rPr>
      <w:rFonts w:ascii="Times New Roman" w:eastAsiaTheme="majorEastAsia" w:hAnsi="Times New Roman" w:cstheme="majorBidi"/>
      <w:b/>
      <w:color w:val="000000" w:themeColor="text1"/>
      <w:szCs w:val="26"/>
    </w:rPr>
  </w:style>
  <w:style w:type="character" w:customStyle="1" w:styleId="Titre3Car">
    <w:name w:val="Titre 3 Car"/>
    <w:basedOn w:val="Policepardfaut"/>
    <w:link w:val="Titre3"/>
    <w:uiPriority w:val="9"/>
    <w:rsid w:val="00D11141"/>
    <w:rPr>
      <w:rFonts w:ascii="Times New Roman" w:eastAsiaTheme="majorEastAsia" w:hAnsi="Times New Roman" w:cstheme="majorBidi"/>
      <w:i/>
      <w:color w:val="000000" w:themeColor="text1"/>
      <w:sz w:val="26"/>
    </w:rPr>
  </w:style>
  <w:style w:type="character" w:customStyle="1" w:styleId="Titre4Car">
    <w:name w:val="Titre 4 Car"/>
    <w:basedOn w:val="Policepardfaut"/>
    <w:link w:val="Titre4"/>
    <w:uiPriority w:val="9"/>
    <w:rsid w:val="00B01765"/>
    <w:rPr>
      <w:rFonts w:ascii="Times New Roman" w:eastAsiaTheme="majorEastAsia" w:hAnsi="Times New Roman" w:cstheme="majorBidi"/>
      <w:i/>
      <w:iCs/>
      <w:color w:val="262626" w:themeColor="text1" w:themeTint="D9"/>
    </w:rPr>
  </w:style>
  <w:style w:type="character" w:customStyle="1" w:styleId="Titre5Car">
    <w:name w:val="Titre 5 Car"/>
    <w:basedOn w:val="Policepardfaut"/>
    <w:link w:val="Titre5"/>
    <w:uiPriority w:val="9"/>
    <w:rsid w:val="00B01765"/>
    <w:rPr>
      <w:rFonts w:ascii="Times New Roman" w:eastAsiaTheme="majorEastAsia" w:hAnsi="Times New Roman" w:cstheme="majorBidi"/>
      <w:i/>
      <w:color w:val="404040" w:themeColor="text1" w:themeTint="BF"/>
    </w:rPr>
  </w:style>
  <w:style w:type="character" w:customStyle="1" w:styleId="Titre6Car">
    <w:name w:val="Titre 6 Car"/>
    <w:basedOn w:val="Policepardfaut"/>
    <w:link w:val="Titre6"/>
    <w:uiPriority w:val="9"/>
    <w:rsid w:val="00B01765"/>
    <w:rPr>
      <w:rFonts w:ascii="Times New Roman" w:eastAsiaTheme="majorEastAsia" w:hAnsi="Times New Roman" w:cstheme="majorBidi"/>
      <w:i/>
      <w:color w:val="595959" w:themeColor="text1" w:themeTint="A6"/>
      <w:sz w:val="22"/>
    </w:rPr>
  </w:style>
  <w:style w:type="character" w:customStyle="1" w:styleId="Titre7Car">
    <w:name w:val="Titre 7 Car"/>
    <w:basedOn w:val="Policepardfaut"/>
    <w:link w:val="Titre7"/>
    <w:uiPriority w:val="9"/>
    <w:rsid w:val="00B01765"/>
    <w:rPr>
      <w:rFonts w:ascii="Times New Roman" w:eastAsiaTheme="majorEastAsia" w:hAnsi="Times New Roman" w:cstheme="majorBidi"/>
      <w:i/>
      <w:iCs/>
      <w:color w:val="7F7F7F" w:themeColor="text1" w:themeTint="80"/>
      <w:sz w:val="22"/>
    </w:rPr>
  </w:style>
  <w:style w:type="character" w:customStyle="1" w:styleId="Titre8Car">
    <w:name w:val="Titre 8 Car"/>
    <w:basedOn w:val="Policepardfaut"/>
    <w:link w:val="Titre8"/>
    <w:uiPriority w:val="9"/>
    <w:rsid w:val="00B01765"/>
    <w:rPr>
      <w:rFonts w:ascii="Times New Roman" w:eastAsiaTheme="majorEastAsia" w:hAnsi="Times New Roman" w:cstheme="majorBidi"/>
      <w:i/>
      <w:color w:val="767171" w:themeColor="background2" w:themeShade="80"/>
      <w:sz w:val="21"/>
      <w:szCs w:val="21"/>
    </w:rPr>
  </w:style>
  <w:style w:type="character" w:customStyle="1" w:styleId="Titre9Car">
    <w:name w:val="Titre 9 Car"/>
    <w:basedOn w:val="Policepardfaut"/>
    <w:link w:val="Titre9"/>
    <w:uiPriority w:val="9"/>
    <w:rsid w:val="00B01765"/>
    <w:rPr>
      <w:rFonts w:ascii="Times New Roman" w:eastAsiaTheme="majorEastAsia" w:hAnsi="Times New Roman" w:cstheme="majorBidi"/>
      <w:i/>
      <w:iCs/>
      <w:color w:val="AEAAAA" w:themeColor="background2" w:themeShade="BF"/>
      <w:sz w:val="21"/>
      <w:szCs w:val="21"/>
    </w:rPr>
  </w:style>
  <w:style w:type="numbering" w:customStyle="1" w:styleId="Style1">
    <w:name w:val="Style1"/>
    <w:uiPriority w:val="99"/>
    <w:rsid w:val="007A380E"/>
    <w:pPr>
      <w:numPr>
        <w:numId w:val="3"/>
      </w:numPr>
    </w:pPr>
  </w:style>
  <w:style w:type="paragraph" w:styleId="Lgende">
    <w:name w:val="caption"/>
    <w:basedOn w:val="Normal"/>
    <w:next w:val="Normal"/>
    <w:uiPriority w:val="35"/>
    <w:unhideWhenUsed/>
    <w:qFormat/>
    <w:rsid w:val="00966CB0"/>
    <w:pPr>
      <w:spacing w:after="200"/>
    </w:pPr>
    <w:rPr>
      <w:rFonts w:ascii="Times New Roman" w:hAnsi="Times New Roman"/>
      <w:i/>
      <w:iCs/>
      <w:color w:val="404040" w:themeColor="text1" w:themeTint="BF"/>
      <w:sz w:val="18"/>
      <w:szCs w:val="18"/>
    </w:rPr>
  </w:style>
  <w:style w:type="paragraph" w:styleId="Sansinterligne">
    <w:name w:val="No Spacing"/>
    <w:uiPriority w:val="1"/>
    <w:rsid w:val="00966CB0"/>
  </w:style>
  <w:style w:type="table" w:styleId="Grilledutableau">
    <w:name w:val="Table Grid"/>
    <w:basedOn w:val="TableauNormal"/>
    <w:uiPriority w:val="39"/>
    <w:rsid w:val="00966CB0"/>
    <w:rPr>
      <w:rFonts w:ascii="Segoe UI" w:eastAsiaTheme="minorEastAsia" w:hAnsi="Segoe UI" w:cs="Segoe UI"/>
      <w:color w:val="000000" w:themeColor="text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66CB0"/>
    <w:rPr>
      <w:color w:val="0563C1" w:themeColor="hyperlink"/>
      <w:u w:val="single"/>
    </w:rPr>
  </w:style>
  <w:style w:type="paragraph" w:styleId="Paragraphedeliste">
    <w:name w:val="List Paragraph"/>
    <w:basedOn w:val="Normal"/>
    <w:link w:val="ParagraphedelisteCar"/>
    <w:uiPriority w:val="34"/>
    <w:qFormat/>
    <w:rsid w:val="00817369"/>
    <w:pPr>
      <w:ind w:left="720"/>
      <w:contextualSpacing/>
    </w:pPr>
  </w:style>
  <w:style w:type="table" w:styleId="TableauGrille6Couleur-Accentuation1">
    <w:name w:val="Grid Table 6 Colorful Accent 1"/>
    <w:basedOn w:val="TableauNormal"/>
    <w:uiPriority w:val="51"/>
    <w:rsid w:val="007205A4"/>
    <w:rPr>
      <w:rFonts w:ascii="Segoe UI" w:hAnsi="Segoe UI" w:cs="Segoe UI"/>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rpsdetexte">
    <w:name w:val="Body Text"/>
    <w:basedOn w:val="Normal"/>
    <w:link w:val="CorpsdetexteCar"/>
    <w:uiPriority w:val="99"/>
    <w:unhideWhenUsed/>
    <w:qFormat/>
    <w:rsid w:val="00303F8D"/>
    <w:pPr>
      <w:spacing w:after="120"/>
      <w:jc w:val="both"/>
    </w:pPr>
    <w:rPr>
      <w:rFonts w:ascii="Times New Roman" w:hAnsi="Times New Roman"/>
      <w:color w:val="000000" w:themeColor="text1"/>
      <w:sz w:val="22"/>
    </w:rPr>
  </w:style>
  <w:style w:type="character" w:customStyle="1" w:styleId="CorpsdetexteCar">
    <w:name w:val="Corps de texte Car"/>
    <w:basedOn w:val="Policepardfaut"/>
    <w:link w:val="Corpsdetexte"/>
    <w:uiPriority w:val="99"/>
    <w:rsid w:val="00303F8D"/>
    <w:rPr>
      <w:rFonts w:ascii="Times New Roman" w:hAnsi="Times New Roman"/>
      <w:color w:val="000000" w:themeColor="text1"/>
      <w:sz w:val="22"/>
    </w:rPr>
  </w:style>
  <w:style w:type="table" w:styleId="TableauGrille6Couleur">
    <w:name w:val="Grid Table 6 Colorful"/>
    <w:basedOn w:val="TableauNormal"/>
    <w:uiPriority w:val="51"/>
    <w:rsid w:val="00303F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tedebasdepage">
    <w:name w:val="footnote text"/>
    <w:basedOn w:val="Normal"/>
    <w:link w:val="NotedebasdepageCar"/>
    <w:uiPriority w:val="99"/>
    <w:unhideWhenUsed/>
    <w:rsid w:val="00F34E68"/>
    <w:rPr>
      <w:rFonts w:ascii="Times New Roman" w:hAnsi="Times New Roman"/>
      <w:color w:val="000000" w:themeColor="text1"/>
      <w:sz w:val="20"/>
      <w:szCs w:val="20"/>
    </w:rPr>
  </w:style>
  <w:style w:type="character" w:customStyle="1" w:styleId="NotedebasdepageCar">
    <w:name w:val="Note de bas de page Car"/>
    <w:basedOn w:val="Policepardfaut"/>
    <w:link w:val="Notedebasdepage"/>
    <w:uiPriority w:val="99"/>
    <w:rsid w:val="00F34E68"/>
    <w:rPr>
      <w:rFonts w:ascii="Times New Roman" w:hAnsi="Times New Roman"/>
      <w:color w:val="000000" w:themeColor="text1"/>
      <w:sz w:val="20"/>
      <w:szCs w:val="20"/>
    </w:rPr>
  </w:style>
  <w:style w:type="character" w:styleId="Appelnotedebasdep">
    <w:name w:val="footnote reference"/>
    <w:basedOn w:val="Policepardfaut"/>
    <w:uiPriority w:val="99"/>
    <w:semiHidden/>
    <w:unhideWhenUsed/>
    <w:rsid w:val="00F34E68"/>
    <w:rPr>
      <w:vertAlign w:val="superscript"/>
    </w:rPr>
  </w:style>
  <w:style w:type="paragraph" w:styleId="En-tte">
    <w:name w:val="header"/>
    <w:basedOn w:val="Normal"/>
    <w:link w:val="En-tteCar"/>
    <w:uiPriority w:val="99"/>
    <w:unhideWhenUsed/>
    <w:rsid w:val="000651EA"/>
    <w:pPr>
      <w:tabs>
        <w:tab w:val="center" w:pos="4536"/>
        <w:tab w:val="right" w:pos="9072"/>
      </w:tabs>
    </w:pPr>
  </w:style>
  <w:style w:type="character" w:customStyle="1" w:styleId="En-tteCar">
    <w:name w:val="En-tête Car"/>
    <w:basedOn w:val="Policepardfaut"/>
    <w:link w:val="En-tte"/>
    <w:uiPriority w:val="99"/>
    <w:rsid w:val="000651EA"/>
  </w:style>
  <w:style w:type="paragraph" w:styleId="Pieddepage">
    <w:name w:val="footer"/>
    <w:basedOn w:val="Normal"/>
    <w:link w:val="PieddepageCar"/>
    <w:uiPriority w:val="99"/>
    <w:unhideWhenUsed/>
    <w:rsid w:val="000651EA"/>
    <w:pPr>
      <w:tabs>
        <w:tab w:val="center" w:pos="4536"/>
        <w:tab w:val="right" w:pos="9072"/>
      </w:tabs>
    </w:pPr>
  </w:style>
  <w:style w:type="character" w:customStyle="1" w:styleId="PieddepageCar">
    <w:name w:val="Pied de page Car"/>
    <w:basedOn w:val="Policepardfaut"/>
    <w:link w:val="Pieddepage"/>
    <w:uiPriority w:val="99"/>
    <w:rsid w:val="000651EA"/>
  </w:style>
  <w:style w:type="paragraph" w:styleId="En-ttedetabledesmatires">
    <w:name w:val="TOC Heading"/>
    <w:basedOn w:val="Titre1"/>
    <w:next w:val="Normal"/>
    <w:uiPriority w:val="39"/>
    <w:unhideWhenUsed/>
    <w:qFormat/>
    <w:rsid w:val="007B6625"/>
    <w:pPr>
      <w:numPr>
        <w:numId w:val="0"/>
      </w:numPr>
      <w:spacing w:line="259" w:lineRule="auto"/>
      <w:outlineLvl w:val="9"/>
    </w:pPr>
    <w:rPr>
      <w:rFonts w:asciiTheme="majorHAnsi" w:hAnsiTheme="majorHAnsi"/>
      <w:b w:val="0"/>
      <w:i/>
      <w:color w:val="2F5496" w:themeColor="accent1" w:themeShade="BF"/>
      <w:sz w:val="32"/>
      <w:lang w:eastAsia="fr-FR"/>
    </w:rPr>
  </w:style>
  <w:style w:type="paragraph" w:styleId="TM1">
    <w:name w:val="toc 1"/>
    <w:basedOn w:val="Normal"/>
    <w:next w:val="Normal"/>
    <w:autoRedefine/>
    <w:uiPriority w:val="39"/>
    <w:unhideWhenUsed/>
    <w:rsid w:val="007B6625"/>
    <w:pPr>
      <w:spacing w:before="120" w:after="120"/>
    </w:pPr>
    <w:rPr>
      <w:rFonts w:cstheme="minorHAnsi"/>
      <w:b/>
      <w:bCs/>
      <w:caps/>
      <w:sz w:val="20"/>
      <w:szCs w:val="20"/>
    </w:rPr>
  </w:style>
  <w:style w:type="paragraph" w:styleId="TM2">
    <w:name w:val="toc 2"/>
    <w:basedOn w:val="Normal"/>
    <w:next w:val="Normal"/>
    <w:autoRedefine/>
    <w:uiPriority w:val="39"/>
    <w:unhideWhenUsed/>
    <w:rsid w:val="007B6625"/>
    <w:pPr>
      <w:ind w:left="240"/>
    </w:pPr>
    <w:rPr>
      <w:rFonts w:cstheme="minorHAnsi"/>
      <w:smallCaps/>
      <w:sz w:val="20"/>
      <w:szCs w:val="20"/>
    </w:rPr>
  </w:style>
  <w:style w:type="paragraph" w:styleId="TM3">
    <w:name w:val="toc 3"/>
    <w:basedOn w:val="Normal"/>
    <w:next w:val="Normal"/>
    <w:autoRedefine/>
    <w:uiPriority w:val="39"/>
    <w:unhideWhenUsed/>
    <w:rsid w:val="007B6625"/>
    <w:pPr>
      <w:ind w:left="480"/>
    </w:pPr>
    <w:rPr>
      <w:rFonts w:cstheme="minorHAnsi"/>
      <w:i/>
      <w:iCs/>
      <w:sz w:val="20"/>
      <w:szCs w:val="20"/>
    </w:rPr>
  </w:style>
  <w:style w:type="paragraph" w:styleId="TM4">
    <w:name w:val="toc 4"/>
    <w:basedOn w:val="Normal"/>
    <w:next w:val="Normal"/>
    <w:autoRedefine/>
    <w:uiPriority w:val="39"/>
    <w:unhideWhenUsed/>
    <w:rsid w:val="007B6625"/>
    <w:pPr>
      <w:ind w:left="720"/>
    </w:pPr>
    <w:rPr>
      <w:rFonts w:cstheme="minorHAnsi"/>
      <w:sz w:val="18"/>
      <w:szCs w:val="18"/>
    </w:rPr>
  </w:style>
  <w:style w:type="paragraph" w:styleId="TM5">
    <w:name w:val="toc 5"/>
    <w:basedOn w:val="Normal"/>
    <w:next w:val="Normal"/>
    <w:autoRedefine/>
    <w:uiPriority w:val="39"/>
    <w:unhideWhenUsed/>
    <w:rsid w:val="007B6625"/>
    <w:pPr>
      <w:ind w:left="960"/>
    </w:pPr>
    <w:rPr>
      <w:rFonts w:cstheme="minorHAnsi"/>
      <w:sz w:val="18"/>
      <w:szCs w:val="18"/>
    </w:rPr>
  </w:style>
  <w:style w:type="paragraph" w:styleId="TM6">
    <w:name w:val="toc 6"/>
    <w:basedOn w:val="Normal"/>
    <w:next w:val="Normal"/>
    <w:autoRedefine/>
    <w:uiPriority w:val="39"/>
    <w:unhideWhenUsed/>
    <w:rsid w:val="007B6625"/>
    <w:pPr>
      <w:ind w:left="1200"/>
    </w:pPr>
    <w:rPr>
      <w:rFonts w:cstheme="minorHAnsi"/>
      <w:sz w:val="18"/>
      <w:szCs w:val="18"/>
    </w:rPr>
  </w:style>
  <w:style w:type="paragraph" w:styleId="TM7">
    <w:name w:val="toc 7"/>
    <w:basedOn w:val="Normal"/>
    <w:next w:val="Normal"/>
    <w:autoRedefine/>
    <w:uiPriority w:val="39"/>
    <w:unhideWhenUsed/>
    <w:rsid w:val="007B6625"/>
    <w:pPr>
      <w:ind w:left="1440"/>
    </w:pPr>
    <w:rPr>
      <w:rFonts w:cstheme="minorHAnsi"/>
      <w:sz w:val="18"/>
      <w:szCs w:val="18"/>
    </w:rPr>
  </w:style>
  <w:style w:type="paragraph" w:styleId="TM8">
    <w:name w:val="toc 8"/>
    <w:basedOn w:val="Normal"/>
    <w:next w:val="Normal"/>
    <w:autoRedefine/>
    <w:uiPriority w:val="39"/>
    <w:unhideWhenUsed/>
    <w:rsid w:val="007B6625"/>
    <w:pPr>
      <w:ind w:left="1680"/>
    </w:pPr>
    <w:rPr>
      <w:rFonts w:cstheme="minorHAnsi"/>
      <w:sz w:val="18"/>
      <w:szCs w:val="18"/>
    </w:rPr>
  </w:style>
  <w:style w:type="paragraph" w:styleId="TM9">
    <w:name w:val="toc 9"/>
    <w:basedOn w:val="Normal"/>
    <w:next w:val="Normal"/>
    <w:autoRedefine/>
    <w:uiPriority w:val="39"/>
    <w:unhideWhenUsed/>
    <w:rsid w:val="007B6625"/>
    <w:pPr>
      <w:ind w:left="1920"/>
    </w:pPr>
    <w:rPr>
      <w:rFonts w:cstheme="minorHAnsi"/>
      <w:sz w:val="18"/>
      <w:szCs w:val="18"/>
    </w:rPr>
  </w:style>
  <w:style w:type="character" w:styleId="Mentionnonrsolue">
    <w:name w:val="Unresolved Mention"/>
    <w:basedOn w:val="Policepardfaut"/>
    <w:uiPriority w:val="99"/>
    <w:semiHidden/>
    <w:unhideWhenUsed/>
    <w:rsid w:val="00727B18"/>
    <w:rPr>
      <w:color w:val="605E5C"/>
      <w:shd w:val="clear" w:color="auto" w:fill="E1DFDD"/>
    </w:rPr>
  </w:style>
  <w:style w:type="paragraph" w:customStyle="1" w:styleId="Titre0">
    <w:name w:val="Titre 0"/>
    <w:basedOn w:val="Normal"/>
    <w:link w:val="Titre0Car"/>
    <w:qFormat/>
    <w:rsid w:val="009362E3"/>
    <w:pPr>
      <w:keepNext/>
      <w:keepLines/>
      <w:jc w:val="right"/>
    </w:pPr>
    <w:rPr>
      <w:rFonts w:ascii="Segoe UI" w:hAnsi="Segoe UI" w:cs="Segoe UI"/>
      <w:b/>
      <w:bCs/>
      <w:sz w:val="56"/>
      <w:szCs w:val="56"/>
    </w:rPr>
  </w:style>
  <w:style w:type="character" w:customStyle="1" w:styleId="Titre0Car">
    <w:name w:val="Titre 0 Car"/>
    <w:basedOn w:val="Policepardfaut"/>
    <w:link w:val="Titre0"/>
    <w:rsid w:val="009362E3"/>
    <w:rPr>
      <w:rFonts w:ascii="Segoe UI" w:hAnsi="Segoe UI" w:cs="Segoe UI"/>
      <w:b/>
      <w:bCs/>
      <w:sz w:val="56"/>
      <w:szCs w:val="56"/>
    </w:rPr>
  </w:style>
  <w:style w:type="paragraph" w:customStyle="1" w:styleId="CorpstexteDT">
    <w:name w:val="Corps texte DT"/>
    <w:basedOn w:val="Corpsdetexte"/>
    <w:link w:val="CorpstexteDTCar"/>
    <w:rsid w:val="00964D65"/>
    <w:pPr>
      <w:numPr>
        <w:numId w:val="27"/>
      </w:numPr>
    </w:pPr>
    <w:rPr>
      <w:sz w:val="24"/>
    </w:rPr>
  </w:style>
  <w:style w:type="paragraph" w:customStyle="1" w:styleId="CorpsdetexteDT">
    <w:name w:val="Corps de texte DT"/>
    <w:basedOn w:val="CorpstexteDT"/>
    <w:link w:val="CorpsdetexteDTCar"/>
    <w:rsid w:val="00A81C32"/>
    <w:pPr>
      <w:numPr>
        <w:numId w:val="0"/>
      </w:numPr>
    </w:pPr>
  </w:style>
  <w:style w:type="character" w:customStyle="1" w:styleId="CorpstexteDTCar">
    <w:name w:val="Corps texte DT Car"/>
    <w:basedOn w:val="CorpsdetexteCar"/>
    <w:link w:val="CorpstexteDT"/>
    <w:rsid w:val="00964D65"/>
    <w:rPr>
      <w:rFonts w:ascii="Times New Roman" w:hAnsi="Times New Roman"/>
      <w:color w:val="000000" w:themeColor="text1"/>
      <w:sz w:val="22"/>
    </w:rPr>
  </w:style>
  <w:style w:type="character" w:customStyle="1" w:styleId="CorpsdetexteDTCar">
    <w:name w:val="Corps de texte DT Car"/>
    <w:basedOn w:val="CorpstexteDTCar"/>
    <w:link w:val="CorpsdetexteDT"/>
    <w:rsid w:val="00A81C32"/>
    <w:rPr>
      <w:rFonts w:ascii="Times New Roman" w:hAnsi="Times New Roman"/>
      <w:color w:val="000000" w:themeColor="text1"/>
      <w:sz w:val="22"/>
    </w:rPr>
  </w:style>
  <w:style w:type="paragraph" w:customStyle="1" w:styleId="DT">
    <w:name w:val="DT"/>
    <w:basedOn w:val="Normal"/>
    <w:link w:val="DTCar"/>
    <w:rsid w:val="009362E3"/>
    <w:pPr>
      <w:widowControl w:val="0"/>
      <w:spacing w:after="240" w:line="276" w:lineRule="auto"/>
      <w:ind w:left="284" w:hanging="284"/>
      <w:jc w:val="both"/>
    </w:pPr>
    <w:rPr>
      <w:rFonts w:ascii="Times New Roman" w:eastAsia="Arial" w:hAnsi="Times New Roman" w:cs="Times New Roman"/>
      <w:color w:val="000000"/>
      <w:sz w:val="22"/>
      <w:szCs w:val="22"/>
      <w:lang w:eastAsia="fr-FR"/>
    </w:rPr>
  </w:style>
  <w:style w:type="character" w:customStyle="1" w:styleId="DTCar">
    <w:name w:val="DT Car"/>
    <w:basedOn w:val="Policepardfaut"/>
    <w:link w:val="DT"/>
    <w:rsid w:val="009362E3"/>
    <w:rPr>
      <w:rFonts w:ascii="Times New Roman" w:eastAsia="Arial" w:hAnsi="Times New Roman" w:cs="Times New Roman"/>
      <w:color w:val="000000"/>
      <w:sz w:val="22"/>
      <w:szCs w:val="22"/>
      <w:lang w:eastAsia="fr-FR"/>
    </w:rPr>
  </w:style>
  <w:style w:type="paragraph" w:customStyle="1" w:styleId="Style10">
    <w:name w:val="Style 1"/>
    <w:basedOn w:val="Titre3"/>
    <w:link w:val="Style1Car"/>
    <w:rsid w:val="009362E3"/>
    <w:pPr>
      <w:numPr>
        <w:ilvl w:val="0"/>
        <w:numId w:val="0"/>
      </w:numPr>
      <w:pBdr>
        <w:top w:val="nil"/>
        <w:left w:val="nil"/>
        <w:bottom w:val="nil"/>
        <w:right w:val="nil"/>
        <w:between w:val="nil"/>
      </w:pBdr>
      <w:spacing w:before="280" w:after="240" w:line="276" w:lineRule="auto"/>
      <w:jc w:val="both"/>
    </w:pPr>
    <w:rPr>
      <w:rFonts w:ascii="Arial" w:eastAsia="Arial" w:hAnsi="Arial" w:cs="Arial"/>
      <w:b/>
      <w:i w:val="0"/>
      <w:color w:val="000000"/>
      <w:lang w:eastAsia="fr-FR"/>
    </w:rPr>
  </w:style>
  <w:style w:type="character" w:customStyle="1" w:styleId="Style1Car">
    <w:name w:val="Style 1 Car"/>
    <w:basedOn w:val="Titre3Car"/>
    <w:link w:val="Style10"/>
    <w:rsid w:val="009362E3"/>
    <w:rPr>
      <w:rFonts w:ascii="Arial" w:eastAsia="Arial" w:hAnsi="Arial" w:cs="Arial"/>
      <w:b/>
      <w:i w:val="0"/>
      <w:color w:val="000000"/>
      <w:sz w:val="26"/>
      <w:lang w:eastAsia="fr-FR"/>
    </w:rPr>
  </w:style>
  <w:style w:type="paragraph" w:customStyle="1" w:styleId="Style11">
    <w:name w:val="Style 1.1"/>
    <w:basedOn w:val="Paragraphedeliste"/>
    <w:link w:val="Style11Car"/>
    <w:rsid w:val="009362E3"/>
    <w:pPr>
      <w:pBdr>
        <w:top w:val="nil"/>
        <w:left w:val="nil"/>
        <w:bottom w:val="nil"/>
        <w:right w:val="nil"/>
        <w:between w:val="nil"/>
      </w:pBdr>
      <w:spacing w:before="60"/>
      <w:ind w:left="0"/>
    </w:pPr>
    <w:rPr>
      <w:rFonts w:ascii="Times New Roman" w:eastAsia="Arial" w:hAnsi="Times New Roman" w:cs="Arial"/>
      <w:b/>
      <w:color w:val="000000"/>
      <w:lang w:eastAsia="fr-FR"/>
    </w:rPr>
  </w:style>
  <w:style w:type="character" w:customStyle="1" w:styleId="ParagraphedelisteCar">
    <w:name w:val="Paragraphe de liste Car"/>
    <w:basedOn w:val="Policepardfaut"/>
    <w:link w:val="Paragraphedeliste"/>
    <w:uiPriority w:val="34"/>
    <w:rsid w:val="009362E3"/>
  </w:style>
  <w:style w:type="character" w:customStyle="1" w:styleId="Style11Car">
    <w:name w:val="Style 1.1 Car"/>
    <w:basedOn w:val="ParagraphedelisteCar"/>
    <w:link w:val="Style11"/>
    <w:rsid w:val="009362E3"/>
    <w:rPr>
      <w:rFonts w:ascii="Times New Roman" w:eastAsia="Arial" w:hAnsi="Times New Roman" w:cs="Arial"/>
      <w:b/>
      <w:color w:val="000000"/>
      <w:lang w:eastAsia="fr-FR"/>
    </w:rPr>
  </w:style>
  <w:style w:type="paragraph" w:customStyle="1" w:styleId="Style111">
    <w:name w:val="Style 1.1.1"/>
    <w:basedOn w:val="Style11"/>
    <w:link w:val="Style111Car"/>
    <w:rsid w:val="009362E3"/>
    <w:pPr>
      <w:numPr>
        <w:ilvl w:val="2"/>
        <w:numId w:val="35"/>
      </w:numPr>
      <w:pBdr>
        <w:top w:val="none" w:sz="0" w:space="0" w:color="auto"/>
        <w:left w:val="none" w:sz="0" w:space="0" w:color="auto"/>
        <w:bottom w:val="single" w:sz="4" w:space="1" w:color="auto"/>
        <w:right w:val="none" w:sz="0" w:space="0" w:color="auto"/>
        <w:between w:val="none" w:sz="0" w:space="0" w:color="auto"/>
      </w:pBdr>
      <w:ind w:left="504"/>
    </w:pPr>
    <w:rPr>
      <w:b w:val="0"/>
      <w:i/>
      <w:sz w:val="26"/>
    </w:rPr>
  </w:style>
  <w:style w:type="character" w:customStyle="1" w:styleId="Style111Car">
    <w:name w:val="Style 1.1.1 Car"/>
    <w:basedOn w:val="Style11Car"/>
    <w:link w:val="Style111"/>
    <w:rsid w:val="009362E3"/>
    <w:rPr>
      <w:rFonts w:ascii="Times New Roman" w:eastAsia="Arial" w:hAnsi="Times New Roman" w:cs="Arial"/>
      <w:b w:val="0"/>
      <w:i/>
      <w:color w:val="000000"/>
      <w:sz w:val="26"/>
      <w:lang w:eastAsia="fr-FR"/>
    </w:rPr>
  </w:style>
  <w:style w:type="table" w:styleId="Tableausimple3">
    <w:name w:val="Plain Table 3"/>
    <w:basedOn w:val="TableauNormal"/>
    <w:uiPriority w:val="43"/>
    <w:rsid w:val="008606FA"/>
    <w:pPr>
      <w:pBdr>
        <w:top w:val="nil"/>
        <w:left w:val="nil"/>
        <w:bottom w:val="nil"/>
        <w:right w:val="nil"/>
        <w:between w:val="nil"/>
      </w:pBdr>
      <w:spacing w:before="60"/>
      <w:ind w:left="284" w:hanging="284"/>
      <w:jc w:val="both"/>
    </w:pPr>
    <w:rPr>
      <w:rFonts w:ascii="Arial" w:eastAsia="Arial" w:hAnsi="Arial" w:cs="Arial"/>
      <w:color w:val="000000"/>
      <w:sz w:val="20"/>
      <w:szCs w:val="20"/>
      <w:lang w:eastAsia="fr-F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lledetableauclaire">
    <w:name w:val="Grid Table Light"/>
    <w:basedOn w:val="TableauNormal"/>
    <w:uiPriority w:val="40"/>
    <w:rsid w:val="00AE41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f535024-8810-4df7-967b-19ddece3cee9" xsi:nil="true"/>
    <lcf76f155ced4ddcb4097134ff3c332f xmlns="f7489199-81b6-4269-ab5d-a59c90c7006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D4FD37E9F33143BE60E74EF3269CED" ma:contentTypeVersion="18" ma:contentTypeDescription="Crée un document." ma:contentTypeScope="" ma:versionID="91eebfd5a4795c8fb1834dfad70d1116">
  <xsd:schema xmlns:xsd="http://www.w3.org/2001/XMLSchema" xmlns:xs="http://www.w3.org/2001/XMLSchema" xmlns:p="http://schemas.microsoft.com/office/2006/metadata/properties" xmlns:ns2="f7489199-81b6-4269-ab5d-a59c90c70067" xmlns:ns3="ef535024-8810-4df7-967b-19ddece3cee9" targetNamespace="http://schemas.microsoft.com/office/2006/metadata/properties" ma:root="true" ma:fieldsID="8b957a289c9fb22aeac354eae7cb8905" ns2:_="" ns3:_="">
    <xsd:import namespace="f7489199-81b6-4269-ab5d-a59c90c70067"/>
    <xsd:import namespace="ef535024-8810-4df7-967b-19ddece3ce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89199-81b6-4269-ab5d-a59c90c70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e8282f2c-e4b5-45b7-9aa5-aa5d78a23d3d"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535024-8810-4df7-967b-19ddece3cee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0897c08-0124-4122-904b-081aee9640ce}" ma:internalName="TaxCatchAll" ma:showField="CatchAllData" ma:web="ef535024-8810-4df7-967b-19ddece3cee9">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B5AA0B-429E-4E22-AA5C-F0AD74DEC2E1}">
  <ds:schemaRefs>
    <ds:schemaRef ds:uri="http://schemas.microsoft.com/sharepoint/v3/contenttype/forms"/>
  </ds:schemaRefs>
</ds:datastoreItem>
</file>

<file path=customXml/itemProps2.xml><?xml version="1.0" encoding="utf-8"?>
<ds:datastoreItem xmlns:ds="http://schemas.openxmlformats.org/officeDocument/2006/customXml" ds:itemID="{E2155D05-411A-4518-BD91-8068C36B96AE}">
  <ds:schemaRefs>
    <ds:schemaRef ds:uri="http://purl.org/dc/dcmitype/"/>
    <ds:schemaRef ds:uri="http://schemas.openxmlformats.org/package/2006/metadata/core-properties"/>
    <ds:schemaRef ds:uri="http://www.w3.org/XML/1998/namespace"/>
    <ds:schemaRef ds:uri="http://schemas.microsoft.com/office/2006/metadata/properties"/>
    <ds:schemaRef ds:uri="http://purl.org/dc/terms/"/>
    <ds:schemaRef ds:uri="http://schemas.microsoft.com/office/infopath/2007/PartnerControls"/>
    <ds:schemaRef ds:uri="http://schemas.microsoft.com/office/2006/documentManagement/types"/>
    <ds:schemaRef ds:uri="ef535024-8810-4df7-967b-19ddece3cee9"/>
    <ds:schemaRef ds:uri="f7489199-81b6-4269-ab5d-a59c90c70067"/>
    <ds:schemaRef ds:uri="http://purl.org/dc/elements/1.1/"/>
  </ds:schemaRefs>
</ds:datastoreItem>
</file>

<file path=customXml/itemProps3.xml><?xml version="1.0" encoding="utf-8"?>
<ds:datastoreItem xmlns:ds="http://schemas.openxmlformats.org/officeDocument/2006/customXml" ds:itemID="{D6C28978-5988-4596-8C66-6B73CC89192F}">
  <ds:schemaRefs>
    <ds:schemaRef ds:uri="http://schemas.openxmlformats.org/officeDocument/2006/bibliography"/>
  </ds:schemaRefs>
</ds:datastoreItem>
</file>

<file path=customXml/itemProps4.xml><?xml version="1.0" encoding="utf-8"?>
<ds:datastoreItem xmlns:ds="http://schemas.openxmlformats.org/officeDocument/2006/customXml" ds:itemID="{8DE8291D-586E-42AD-A7EB-846F8C500D7F}"/>
</file>

<file path=docProps/app.xml><?xml version="1.0" encoding="utf-8"?>
<Properties xmlns="http://schemas.openxmlformats.org/officeDocument/2006/extended-properties" xmlns:vt="http://schemas.openxmlformats.org/officeDocument/2006/docPropsVTypes">
  <Template>Normal</Template>
  <TotalTime>362</TotalTime>
  <Pages>7</Pages>
  <Words>1643</Words>
  <Characters>9039</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Confidentiel</vt:lpstr>
    </vt:vector>
  </TitlesOfParts>
  <Company/>
  <LinksUpToDate>false</LinksUpToDate>
  <CharactersWithSpaces>10661</CharactersWithSpaces>
  <SharedDoc>false</SharedDoc>
  <HLinks>
    <vt:vector size="36" baseType="variant">
      <vt:variant>
        <vt:i4>1966143</vt:i4>
      </vt:variant>
      <vt:variant>
        <vt:i4>32</vt:i4>
      </vt:variant>
      <vt:variant>
        <vt:i4>0</vt:i4>
      </vt:variant>
      <vt:variant>
        <vt:i4>5</vt:i4>
      </vt:variant>
      <vt:variant>
        <vt:lpwstr/>
      </vt:variant>
      <vt:variant>
        <vt:lpwstr>_Toc209109419</vt:lpwstr>
      </vt:variant>
      <vt:variant>
        <vt:i4>1966143</vt:i4>
      </vt:variant>
      <vt:variant>
        <vt:i4>26</vt:i4>
      </vt:variant>
      <vt:variant>
        <vt:i4>0</vt:i4>
      </vt:variant>
      <vt:variant>
        <vt:i4>5</vt:i4>
      </vt:variant>
      <vt:variant>
        <vt:lpwstr/>
      </vt:variant>
      <vt:variant>
        <vt:lpwstr>_Toc209109418</vt:lpwstr>
      </vt:variant>
      <vt:variant>
        <vt:i4>1966143</vt:i4>
      </vt:variant>
      <vt:variant>
        <vt:i4>20</vt:i4>
      </vt:variant>
      <vt:variant>
        <vt:i4>0</vt:i4>
      </vt:variant>
      <vt:variant>
        <vt:i4>5</vt:i4>
      </vt:variant>
      <vt:variant>
        <vt:lpwstr/>
      </vt:variant>
      <vt:variant>
        <vt:lpwstr>_Toc209109417</vt:lpwstr>
      </vt:variant>
      <vt:variant>
        <vt:i4>1966143</vt:i4>
      </vt:variant>
      <vt:variant>
        <vt:i4>14</vt:i4>
      </vt:variant>
      <vt:variant>
        <vt:i4>0</vt:i4>
      </vt:variant>
      <vt:variant>
        <vt:i4>5</vt:i4>
      </vt:variant>
      <vt:variant>
        <vt:lpwstr/>
      </vt:variant>
      <vt:variant>
        <vt:lpwstr>_Toc209109416</vt:lpwstr>
      </vt:variant>
      <vt:variant>
        <vt:i4>1966143</vt:i4>
      </vt:variant>
      <vt:variant>
        <vt:i4>8</vt:i4>
      </vt:variant>
      <vt:variant>
        <vt:i4>0</vt:i4>
      </vt:variant>
      <vt:variant>
        <vt:i4>5</vt:i4>
      </vt:variant>
      <vt:variant>
        <vt:lpwstr/>
      </vt:variant>
      <vt:variant>
        <vt:lpwstr>_Toc209109415</vt:lpwstr>
      </vt:variant>
      <vt:variant>
        <vt:i4>1966143</vt:i4>
      </vt:variant>
      <vt:variant>
        <vt:i4>2</vt:i4>
      </vt:variant>
      <vt:variant>
        <vt:i4>0</vt:i4>
      </vt:variant>
      <vt:variant>
        <vt:i4>5</vt:i4>
      </vt:variant>
      <vt:variant>
        <vt:lpwstr/>
      </vt:variant>
      <vt:variant>
        <vt:lpwstr>_Toc209109414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Confidentiel</dc:title>
  <dc:subject/>
  <dc:creator>Laura Scomazzon</dc:creator>
  <cp:keywords/>
  <dc:description/>
  <cp:lastModifiedBy>Laura Scomazzon</cp:lastModifiedBy>
  <cp:revision>48</cp:revision>
  <dcterms:created xsi:type="dcterms:W3CDTF">2021-11-24T08:41:00Z</dcterms:created>
  <dcterms:modified xsi:type="dcterms:W3CDTF">2025-12-19T15:10:00Z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0x01010095D4FD37E9F33143BE60E74EF3269CED</vt:lpwstr>
  </property>
  <property fmtid="{D5CDD505-2E9C-101B-9397-08002B2CF9AE}" pid="3" name="MediaServiceImageTags">
    <vt:lpwstr/>
  </property>
</Properties>
</file>