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N01</w:t>
      </w:r>
      <w:r w:rsidDel="00000000" w:rsidR="00000000" w:rsidRPr="00000000">
        <w:rPr>
          <w:rtl w:val="0"/>
        </w:rPr>
        <w:t xml:space="preserve">: Registro de Pedidos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N02</w:t>
      </w:r>
      <w:r w:rsidDel="00000000" w:rsidR="00000000" w:rsidRPr="00000000">
        <w:rPr>
          <w:rtl w:val="0"/>
        </w:rPr>
        <w:t xml:space="preserve">: Cadastro de Produtos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N03</w:t>
      </w:r>
      <w:r w:rsidDel="00000000" w:rsidR="00000000" w:rsidRPr="00000000">
        <w:rPr>
          <w:rtl w:val="0"/>
        </w:rPr>
        <w:t xml:space="preserve">: Controle de Estoque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N04:</w:t>
      </w:r>
      <w:r w:rsidDel="00000000" w:rsidR="00000000" w:rsidRPr="00000000">
        <w:rPr>
          <w:rtl w:val="0"/>
        </w:rPr>
        <w:t xml:space="preserve"> Cadastro de Entregadores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N05:</w:t>
      </w:r>
      <w:r w:rsidDel="00000000" w:rsidR="00000000" w:rsidRPr="00000000">
        <w:rPr>
          <w:rtl w:val="0"/>
        </w:rPr>
        <w:t xml:space="preserve"> Relatório de Vendas (Diário, Mensal)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N06:</w:t>
      </w:r>
      <w:r w:rsidDel="00000000" w:rsidR="00000000" w:rsidRPr="00000000">
        <w:rPr>
          <w:rtl w:val="0"/>
        </w:rPr>
        <w:t xml:space="preserve"> Funções Auxiliares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999999999998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057.943037974684"/>
        <w:gridCol w:w="662.0094936708861"/>
        <w:gridCol w:w="662.0094936708861"/>
        <w:gridCol w:w="662.0094936708861"/>
        <w:gridCol w:w="662.0094936708861"/>
        <w:gridCol w:w="662.0094936708861"/>
        <w:gridCol w:w="662.0094936708861"/>
        <w:tblGridChange w:id="0">
          <w:tblGrid>
            <w:gridCol w:w="5057.943037974684"/>
            <w:gridCol w:w="662.0094936708861"/>
            <w:gridCol w:w="662.0094936708861"/>
            <w:gridCol w:w="662.0094936708861"/>
            <w:gridCol w:w="662.0094936708861"/>
            <w:gridCol w:w="662.0094936708861"/>
            <w:gridCol w:w="662.0094936708861"/>
          </w:tblGrid>
        </w:tblGridChange>
      </w:tblGrid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N05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N06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Pedidos de Mesa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Consultar Status de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Pedidos de Delivery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Pedidos de Balcão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 de Pagamento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Efetuar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Cardápio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Produtos Utilizados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Notificação para Reabastecimento de Estoque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a Identidade do Entregador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Vincular Entregador ao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Gerar Relatórios de Vendas Gerais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Gerar Relatórios de Custos com Entrega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Calcular Taxa de Entrega por Raio de Distância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Enviar Whatsapp perguntando sobre o Feedback do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5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Efetuar Baixa na Comanda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Consultar Comanda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Alterações no Pedido já Existente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Enviar SMS para Notificar o Cliente o status do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Enviar Promoções via SMS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5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5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Perfil de Login Gerente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5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Perfil de Login Funcionário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5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Perfil de Login Suporte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5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Gerar Nota de Venda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Cancelamento de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Alterar Forma de Pagamento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Inserir mais de uma Forma de Pagamento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Guia de Ajuda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95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Atalhos de Layout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E4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