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1A73B" w:rsidR="00872A44" w:rsidRDefault="00000000">
      <w:pPr>
        <w:pStyle w:val="Title"/>
        <w:shd w:val="clear" w:color="auto" w:fill="FFFFFF"/>
        <w:spacing w:after="240" w:line="384" w:lineRule="auto"/>
        <w:jc w:val="both"/>
        <w:rPr>
          <w:sz w:val="40"/>
          <w:szCs w:val="40"/>
        </w:rPr>
      </w:pPr>
      <w:r>
        <w:rPr>
          <w:sz w:val="40"/>
          <w:szCs w:val="40"/>
        </w:rPr>
        <w:t>Requirements Specifications Document</w:t>
      </w:r>
    </w:p>
    <w:p w14:paraId="00000002" w14:textId="12FB97EA" w:rsidR="00872A44" w:rsidRDefault="00000000">
      <w:pPr>
        <w:pStyle w:val="Heading1"/>
        <w:numPr>
          <w:ilvl w:val="0"/>
          <w:numId w:val="1"/>
        </w:numPr>
        <w:spacing w:after="0"/>
        <w:jc w:val="both"/>
      </w:pPr>
      <w:bookmarkStart w:id="0" w:name="_8r13rppx0a2t" w:colFirst="0" w:colLast="0"/>
      <w:bookmarkEnd w:id="0"/>
      <w:r>
        <w:t xml:space="preserve"> </w:t>
      </w:r>
      <w:r>
        <w:rPr>
          <w:sz w:val="32"/>
          <w:szCs w:val="32"/>
        </w:rPr>
        <w:t>Introduction</w:t>
      </w:r>
      <w:r w:rsidR="00D3487B">
        <w:rPr>
          <w:sz w:val="32"/>
          <w:szCs w:val="32"/>
        </w:rPr>
        <w:t>-</w:t>
      </w:r>
      <w:r>
        <w:t xml:space="preserve"> </w:t>
      </w:r>
      <w:r w:rsidR="00D3487B" w:rsidRPr="00D3487B">
        <w:rPr>
          <w:color w:val="E36C0A" w:themeColor="accent6" w:themeShade="BF"/>
          <w:sz w:val="22"/>
          <w:szCs w:val="22"/>
        </w:rPr>
        <w:t>Enhancing Revenue and Customer Understanding in Health Care Insurance using Big Data Analysis</w:t>
      </w:r>
      <w:bookmarkStart w:id="1" w:name="_b5mg844cyh0c" w:colFirst="0" w:colLast="0"/>
      <w:bookmarkEnd w:id="1"/>
    </w:p>
    <w:p w14:paraId="00000003" w14:textId="4E4CA3AC" w:rsidR="00872A44" w:rsidRDefault="00000000">
      <w:pPr>
        <w:pStyle w:val="Heading2"/>
        <w:numPr>
          <w:ilvl w:val="1"/>
          <w:numId w:val="1"/>
        </w:numPr>
        <w:spacing w:before="0" w:after="0"/>
        <w:jc w:val="both"/>
      </w:pPr>
      <w:r>
        <w:rPr>
          <w:sz w:val="28"/>
          <w:szCs w:val="28"/>
        </w:rPr>
        <w:t>Purpose</w:t>
      </w:r>
      <w:r>
        <w:t xml:space="preserve"> -</w:t>
      </w:r>
      <w:r w:rsidR="00D3487B" w:rsidRPr="00D3487B">
        <w:t xml:space="preserve"> </w:t>
      </w:r>
      <w:r w:rsidR="00D3487B" w:rsidRPr="00D3487B">
        <w:rPr>
          <w:color w:val="E36C0A" w:themeColor="accent6" w:themeShade="BF"/>
          <w:sz w:val="22"/>
          <w:szCs w:val="22"/>
        </w:rPr>
        <w:t>The purpose of the project outlined above is to address the challenges faced by a Health Care insurance company in enhancing its revenue and understanding its customers.</w:t>
      </w:r>
      <w:r w:rsidR="00D3487B" w:rsidRPr="00D3487B">
        <w:rPr>
          <w:color w:val="E36C0A" w:themeColor="accent6" w:themeShade="BF"/>
        </w:rPr>
        <w:t xml:space="preserve"> </w:t>
      </w:r>
    </w:p>
    <w:p w14:paraId="5B827BCD" w14:textId="382A1607" w:rsidR="00D3487B" w:rsidRDefault="00000000" w:rsidP="00D3487B">
      <w:pPr>
        <w:pStyle w:val="Heading2"/>
        <w:numPr>
          <w:ilvl w:val="1"/>
          <w:numId w:val="1"/>
        </w:numPr>
        <w:spacing w:before="0" w:after="0"/>
        <w:jc w:val="both"/>
        <w:rPr>
          <w:iCs/>
          <w:color w:val="E36C0A" w:themeColor="accent6" w:themeShade="BF"/>
          <w:sz w:val="22"/>
          <w:szCs w:val="22"/>
        </w:rPr>
      </w:pPr>
      <w:bookmarkStart w:id="2" w:name="_c310tlsp8c3n" w:colFirst="0" w:colLast="0"/>
      <w:bookmarkEnd w:id="2"/>
      <w:r w:rsidRPr="00D8307C">
        <w:rPr>
          <w:sz w:val="28"/>
          <w:szCs w:val="28"/>
        </w:rPr>
        <w:t>Intended Audience and Use</w:t>
      </w:r>
      <w:r w:rsidRPr="00D8307C">
        <w:t xml:space="preserve"> </w:t>
      </w:r>
      <w:r>
        <w:t xml:space="preserve">- </w:t>
      </w:r>
      <w:bookmarkStart w:id="3" w:name="_aom1pqcettu7" w:colFirst="0" w:colLast="0"/>
      <w:bookmarkEnd w:id="3"/>
      <w:r w:rsidR="00D3487B" w:rsidRPr="00D3487B">
        <w:rPr>
          <w:iCs/>
          <w:color w:val="E36C0A" w:themeColor="accent6" w:themeShade="BF"/>
          <w:sz w:val="22"/>
          <w:szCs w:val="22"/>
        </w:rPr>
        <w:t>The project and its outcomes are designed to cater to a diverse range of stakeholders within the Health Care insurance company, as well as those</w:t>
      </w:r>
      <w:r w:rsidR="00976795">
        <w:rPr>
          <w:iCs/>
          <w:color w:val="E36C0A" w:themeColor="accent6" w:themeShade="BF"/>
          <w:sz w:val="22"/>
          <w:szCs w:val="22"/>
        </w:rPr>
        <w:t xml:space="preserve"> </w:t>
      </w:r>
      <w:r w:rsidR="00D3487B" w:rsidRPr="00D3487B">
        <w:rPr>
          <w:iCs/>
          <w:color w:val="E36C0A" w:themeColor="accent6" w:themeShade="BF"/>
          <w:sz w:val="22"/>
          <w:szCs w:val="22"/>
        </w:rPr>
        <w:t xml:space="preserve">involved in its operations, decision-making, and strategic </w:t>
      </w:r>
      <w:r w:rsidR="00D3487B" w:rsidRPr="00D3487B">
        <w:rPr>
          <w:iCs/>
          <w:color w:val="E36C0A" w:themeColor="accent6" w:themeShade="BF"/>
          <w:sz w:val="22"/>
          <w:szCs w:val="22"/>
        </w:rPr>
        <w:t>planning</w:t>
      </w:r>
      <w:r w:rsidR="00D3487B">
        <w:rPr>
          <w:iCs/>
          <w:color w:val="E36C0A" w:themeColor="accent6" w:themeShade="BF"/>
          <w:sz w:val="22"/>
          <w:szCs w:val="22"/>
        </w:rPr>
        <w:t>. The intended audience are:</w:t>
      </w:r>
    </w:p>
    <w:p w14:paraId="3369EBB3" w14:textId="42B1B267"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Executives and Decision makers:</w:t>
      </w:r>
      <w:r w:rsidRPr="00853C45">
        <w:rPr>
          <w:color w:val="E36C0A" w:themeColor="accent6" w:themeShade="BF"/>
        </w:rPr>
        <w:t xml:space="preserve"> </w:t>
      </w:r>
      <w:r w:rsidRPr="00853C45">
        <w:rPr>
          <w:color w:val="E36C0A" w:themeColor="accent6" w:themeShade="BF"/>
        </w:rPr>
        <w:t>They can use the information to formulate business strategies, allocate resources, and make informed decisions that impact the company's growth and direction.</w:t>
      </w:r>
    </w:p>
    <w:p w14:paraId="28EB518D" w14:textId="6396AC23"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Marketing Sales Team:</w:t>
      </w:r>
      <w:r w:rsidRPr="00853C45">
        <w:rPr>
          <w:color w:val="E36C0A" w:themeColor="accent6" w:themeShade="BF"/>
        </w:rPr>
        <w:t xml:space="preserve"> </w:t>
      </w:r>
      <w:r w:rsidRPr="00853C45">
        <w:rPr>
          <w:color w:val="E36C0A" w:themeColor="accent6" w:themeShade="BF"/>
        </w:rPr>
        <w:t>This information helps them tailor their approaches, design targeted campaigns, and engage with potential policyholders more effectively.</w:t>
      </w:r>
    </w:p>
    <w:p w14:paraId="3EC21935" w14:textId="4B2CAD18"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Product Development teams:</w:t>
      </w:r>
      <w:r w:rsidRPr="00853C45">
        <w:rPr>
          <w:color w:val="E36C0A" w:themeColor="accent6" w:themeShade="BF"/>
        </w:rPr>
        <w:t xml:space="preserve"> </w:t>
      </w:r>
      <w:r w:rsidRPr="00853C45">
        <w:rPr>
          <w:color w:val="E36C0A" w:themeColor="accent6" w:themeShade="BF"/>
        </w:rPr>
        <w:t>The project's data-driven insights can guide product development teams in creating insurance policies that cater to specific customer needs and preferences. This results in products that are aligned with market demands.</w:t>
      </w:r>
      <w:r w:rsidRPr="00853C45">
        <w:rPr>
          <w:color w:val="E36C0A" w:themeColor="accent6" w:themeShade="BF"/>
        </w:rPr>
        <w:t xml:space="preserve"> </w:t>
      </w:r>
    </w:p>
    <w:p w14:paraId="54E9DC34" w14:textId="5F1524CE"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Customer service representative</w:t>
      </w:r>
      <w:r w:rsidRPr="00853C45">
        <w:rPr>
          <w:color w:val="E36C0A" w:themeColor="accent6" w:themeShade="BF"/>
        </w:rPr>
        <w:t xml:space="preserve">: </w:t>
      </w:r>
      <w:r w:rsidRPr="00853C45">
        <w:rPr>
          <w:color w:val="E36C0A" w:themeColor="accent6" w:themeShade="BF"/>
        </w:rPr>
        <w:t>The insights gained from the project can assist customer service representatives in understanding customer behaviors and preferences. This enables them to provide more relevant assistance and personalized recommendations.</w:t>
      </w:r>
    </w:p>
    <w:p w14:paraId="043D9B32" w14:textId="0B89124F"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Data Analyst and Scientist:</w:t>
      </w:r>
      <w:r w:rsidRPr="00853C45">
        <w:rPr>
          <w:color w:val="E36C0A" w:themeColor="accent6" w:themeShade="BF"/>
        </w:rPr>
        <w:t xml:space="preserve"> </w:t>
      </w:r>
      <w:r w:rsidRPr="00853C45">
        <w:rPr>
          <w:color w:val="E36C0A" w:themeColor="accent6" w:themeShade="BF"/>
        </w:rPr>
        <w:t>Professionals involved in data analysis and data science can use the project as a reference for understanding best practices in data cleaning, data processing, and result generation.</w:t>
      </w:r>
      <w:r w:rsidRPr="00853C45">
        <w:rPr>
          <w:color w:val="E36C0A" w:themeColor="accent6" w:themeShade="BF"/>
        </w:rPr>
        <w:t xml:space="preserve"> </w:t>
      </w:r>
    </w:p>
    <w:p w14:paraId="376CDAA3" w14:textId="549A0D3D"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Technical Teams</w:t>
      </w:r>
      <w:r w:rsidR="00853C45" w:rsidRPr="00853C45">
        <w:rPr>
          <w:b/>
          <w:bCs/>
          <w:color w:val="E36C0A" w:themeColor="accent6" w:themeShade="BF"/>
        </w:rPr>
        <w:t>:</w:t>
      </w:r>
      <w:r w:rsidR="00853C45" w:rsidRPr="00853C45">
        <w:rPr>
          <w:color w:val="E36C0A" w:themeColor="accent6" w:themeShade="BF"/>
        </w:rPr>
        <w:t xml:space="preserve"> </w:t>
      </w:r>
      <w:r w:rsidR="00853C45" w:rsidRPr="00853C45">
        <w:rPr>
          <w:color w:val="E36C0A" w:themeColor="accent6" w:themeShade="BF"/>
        </w:rPr>
        <w:t>The technical teams responsible for maintaining and optimizing the data pipeline, as well as the chosen technology stack (AWS S3, Redshift, Databricks, etc.), can gain insights into best practices, architectural design, and implementation details.</w:t>
      </w:r>
    </w:p>
    <w:p w14:paraId="12288215" w14:textId="04BCB7A5" w:rsidR="00D3487B" w:rsidRPr="00853C45" w:rsidRDefault="00D3487B" w:rsidP="00D3487B">
      <w:pPr>
        <w:pStyle w:val="ListParagraph"/>
        <w:numPr>
          <w:ilvl w:val="0"/>
          <w:numId w:val="2"/>
        </w:numPr>
        <w:rPr>
          <w:color w:val="E36C0A" w:themeColor="accent6" w:themeShade="BF"/>
        </w:rPr>
      </w:pPr>
      <w:r w:rsidRPr="00853C45">
        <w:rPr>
          <w:b/>
          <w:bCs/>
          <w:color w:val="E36C0A" w:themeColor="accent6" w:themeShade="BF"/>
        </w:rPr>
        <w:t>Project Managers</w:t>
      </w:r>
      <w:r w:rsidR="00853C45" w:rsidRPr="00853C45">
        <w:rPr>
          <w:b/>
          <w:bCs/>
          <w:color w:val="E36C0A" w:themeColor="accent6" w:themeShade="BF"/>
        </w:rPr>
        <w:t>:</w:t>
      </w:r>
      <w:r w:rsidR="00853C45" w:rsidRPr="00853C45">
        <w:rPr>
          <w:color w:val="E36C0A" w:themeColor="accent6" w:themeShade="BF"/>
        </w:rPr>
        <w:t xml:space="preserve"> </w:t>
      </w:r>
      <w:r w:rsidR="00853C45" w:rsidRPr="00853C45">
        <w:rPr>
          <w:color w:val="E36C0A" w:themeColor="accent6" w:themeShade="BF"/>
        </w:rPr>
        <w:t>Project managers can find value in the project's documentation, sprint planning, and task tracking methods, which are presented using tools like Jira. They can adapt these practices to other projects within the company.</w:t>
      </w:r>
    </w:p>
    <w:p w14:paraId="493E5662" w14:textId="617AC0BD" w:rsidR="00D8307C" w:rsidRPr="00976795" w:rsidRDefault="00000000" w:rsidP="00976795">
      <w:pPr>
        <w:pStyle w:val="Heading2"/>
        <w:numPr>
          <w:ilvl w:val="1"/>
          <w:numId w:val="1"/>
        </w:numPr>
        <w:spacing w:before="0" w:after="0"/>
        <w:jc w:val="both"/>
        <w:rPr>
          <w:sz w:val="22"/>
          <w:szCs w:val="22"/>
        </w:rPr>
      </w:pPr>
      <w:r w:rsidRPr="00D3487B">
        <w:rPr>
          <w:sz w:val="28"/>
          <w:szCs w:val="28"/>
        </w:rPr>
        <w:lastRenderedPageBreak/>
        <w:t>Product Scope</w:t>
      </w:r>
      <w:r>
        <w:t xml:space="preserve"> </w:t>
      </w:r>
      <w:r w:rsidR="00D8307C">
        <w:t>–</w:t>
      </w:r>
      <w:r>
        <w:t xml:space="preserve"> </w:t>
      </w:r>
      <w:r w:rsidR="00D8307C" w:rsidRPr="00976795">
        <w:rPr>
          <w:color w:val="E36C0A" w:themeColor="accent6" w:themeShade="BF"/>
          <w:sz w:val="22"/>
          <w:szCs w:val="22"/>
        </w:rPr>
        <w:t>The product scope outlines the boundaries and objectives of the data analysis system</w:t>
      </w:r>
      <w:r w:rsidR="00D8307C" w:rsidRPr="00976795">
        <w:rPr>
          <w:color w:val="E36C0A" w:themeColor="accent6" w:themeShade="BF"/>
          <w:sz w:val="22"/>
          <w:szCs w:val="22"/>
        </w:rPr>
        <w:t xml:space="preserve"> that we</w:t>
      </w:r>
      <w:r w:rsidR="00D8307C" w:rsidRPr="00976795">
        <w:rPr>
          <w:color w:val="E36C0A" w:themeColor="accent6" w:themeShade="BF"/>
          <w:sz w:val="22"/>
          <w:szCs w:val="22"/>
        </w:rPr>
        <w:t xml:space="preserve"> </w:t>
      </w:r>
      <w:r w:rsidR="00976795" w:rsidRPr="00976795">
        <w:rPr>
          <w:color w:val="E36C0A" w:themeColor="accent6" w:themeShade="BF"/>
          <w:sz w:val="22"/>
          <w:szCs w:val="22"/>
        </w:rPr>
        <w:t>a</w:t>
      </w:r>
      <w:r w:rsidR="00D8307C" w:rsidRPr="00976795">
        <w:rPr>
          <w:color w:val="E36C0A" w:themeColor="accent6" w:themeShade="BF"/>
          <w:sz w:val="22"/>
          <w:szCs w:val="22"/>
        </w:rPr>
        <w:t>re developing for the Health Care insurance company. It defines what the system will include and what it will accomplish. Here's a breakdown of the benefits, objectives, and goals for this product:</w:t>
      </w:r>
    </w:p>
    <w:p w14:paraId="7784B7B4" w14:textId="77777777" w:rsidR="00D8307C" w:rsidRPr="00976795" w:rsidRDefault="00D8307C" w:rsidP="00976795">
      <w:pPr>
        <w:ind w:left="1440"/>
        <w:rPr>
          <w:b/>
          <w:bCs/>
          <w:color w:val="E36C0A" w:themeColor="accent6" w:themeShade="BF"/>
        </w:rPr>
      </w:pPr>
    </w:p>
    <w:p w14:paraId="398866E2" w14:textId="71D52E32" w:rsidR="00D8307C" w:rsidRPr="00976795" w:rsidRDefault="00D8307C" w:rsidP="00976795">
      <w:pPr>
        <w:ind w:left="1440"/>
        <w:rPr>
          <w:b/>
          <w:bCs/>
          <w:color w:val="E36C0A" w:themeColor="accent6" w:themeShade="BF"/>
        </w:rPr>
      </w:pPr>
      <w:r w:rsidRPr="00976795">
        <w:rPr>
          <w:b/>
          <w:bCs/>
          <w:color w:val="E36C0A" w:themeColor="accent6" w:themeShade="BF"/>
        </w:rPr>
        <w:t>Benefits:</w:t>
      </w:r>
    </w:p>
    <w:p w14:paraId="40DFB48F" w14:textId="77777777" w:rsidR="00D8307C" w:rsidRPr="00976795" w:rsidRDefault="00D8307C" w:rsidP="00976795">
      <w:pPr>
        <w:ind w:left="1440"/>
        <w:rPr>
          <w:color w:val="E36C0A" w:themeColor="accent6" w:themeShade="BF"/>
        </w:rPr>
      </w:pPr>
    </w:p>
    <w:p w14:paraId="611E9E39" w14:textId="0F7E4402" w:rsidR="00D8307C" w:rsidRPr="00976795" w:rsidRDefault="00D8307C" w:rsidP="00976795">
      <w:pPr>
        <w:ind w:left="1440"/>
        <w:rPr>
          <w:color w:val="E36C0A" w:themeColor="accent6" w:themeShade="BF"/>
        </w:rPr>
      </w:pPr>
      <w:r w:rsidRPr="00976795">
        <w:rPr>
          <w:b/>
          <w:bCs/>
          <w:color w:val="E36C0A" w:themeColor="accent6" w:themeShade="BF"/>
        </w:rPr>
        <w:t>1. Enhanced Revenue Generation:</w:t>
      </w:r>
      <w:r w:rsidRPr="00976795">
        <w:rPr>
          <w:color w:val="E36C0A" w:themeColor="accent6" w:themeShade="BF"/>
        </w:rPr>
        <w:t xml:space="preserve"> The primary benefit is to enhance the company's revenue by gaining insights into customer behavior, preferences, and needs. This will enable the customization of insurance offers and royalty calculations, leading to higher policy sales and customer satisfaction.</w:t>
      </w:r>
    </w:p>
    <w:p w14:paraId="6EA8ED76" w14:textId="77777777" w:rsidR="00D8307C" w:rsidRPr="00976795" w:rsidRDefault="00D8307C" w:rsidP="00976795">
      <w:pPr>
        <w:ind w:left="1440"/>
        <w:rPr>
          <w:color w:val="E36C0A" w:themeColor="accent6" w:themeShade="BF"/>
        </w:rPr>
      </w:pPr>
    </w:p>
    <w:p w14:paraId="61AAB243" w14:textId="7B951B84" w:rsidR="00D8307C" w:rsidRPr="00976795" w:rsidRDefault="00D8307C" w:rsidP="00976795">
      <w:pPr>
        <w:ind w:left="1440"/>
        <w:rPr>
          <w:color w:val="E36C0A" w:themeColor="accent6" w:themeShade="BF"/>
        </w:rPr>
      </w:pPr>
      <w:r w:rsidRPr="00976795">
        <w:rPr>
          <w:b/>
          <w:bCs/>
          <w:color w:val="E36C0A" w:themeColor="accent6" w:themeShade="BF"/>
        </w:rPr>
        <w:t>2. Data-Driven Decision Making: The</w:t>
      </w:r>
      <w:r w:rsidRPr="00976795">
        <w:rPr>
          <w:color w:val="E36C0A" w:themeColor="accent6" w:themeShade="BF"/>
        </w:rPr>
        <w:t xml:space="preserve"> system will empower the company to make informed business decisions by analyzing patterns, trends, and correlations in the data. This will result in more strategic and targeted marketing and operational strategies.</w:t>
      </w:r>
    </w:p>
    <w:p w14:paraId="6C85B1D8" w14:textId="77777777" w:rsidR="00D8307C" w:rsidRPr="00976795" w:rsidRDefault="00D8307C" w:rsidP="00976795">
      <w:pPr>
        <w:ind w:left="1440"/>
        <w:rPr>
          <w:b/>
          <w:bCs/>
          <w:color w:val="E36C0A" w:themeColor="accent6" w:themeShade="BF"/>
        </w:rPr>
      </w:pPr>
    </w:p>
    <w:p w14:paraId="60048ED2" w14:textId="14877879" w:rsidR="00D8307C" w:rsidRPr="00976795" w:rsidRDefault="00D8307C" w:rsidP="00976795">
      <w:pPr>
        <w:ind w:left="1440"/>
        <w:rPr>
          <w:color w:val="E36C0A" w:themeColor="accent6" w:themeShade="BF"/>
        </w:rPr>
      </w:pPr>
      <w:r w:rsidRPr="00976795">
        <w:rPr>
          <w:b/>
          <w:bCs/>
          <w:color w:val="E36C0A" w:themeColor="accent6" w:themeShade="BF"/>
        </w:rPr>
        <w:t>3. Customer Satisfaction:</w:t>
      </w:r>
      <w:r w:rsidRPr="00976795">
        <w:rPr>
          <w:color w:val="E36C0A" w:themeColor="accent6" w:themeShade="BF"/>
        </w:rPr>
        <w:t xml:space="preserve"> By offering personalized insurance policies based on customer behaviors and preferences, the company can improve customer satisfaction and retention rates.</w:t>
      </w:r>
    </w:p>
    <w:p w14:paraId="29E80919" w14:textId="77777777" w:rsidR="00D8307C" w:rsidRPr="00976795" w:rsidRDefault="00D8307C" w:rsidP="00976795">
      <w:pPr>
        <w:ind w:left="1440"/>
        <w:rPr>
          <w:b/>
          <w:bCs/>
          <w:color w:val="E36C0A" w:themeColor="accent6" w:themeShade="BF"/>
        </w:rPr>
      </w:pPr>
    </w:p>
    <w:p w14:paraId="45B1D2C2" w14:textId="339EE497" w:rsidR="00D8307C" w:rsidRPr="00976795" w:rsidRDefault="00D8307C" w:rsidP="00976795">
      <w:pPr>
        <w:ind w:left="1440"/>
        <w:rPr>
          <w:color w:val="E36C0A" w:themeColor="accent6" w:themeShade="BF"/>
        </w:rPr>
      </w:pPr>
      <w:r w:rsidRPr="00976795">
        <w:rPr>
          <w:b/>
          <w:bCs/>
          <w:color w:val="E36C0A" w:themeColor="accent6" w:themeShade="BF"/>
        </w:rPr>
        <w:t>4. Competitive Advantage:</w:t>
      </w:r>
      <w:r w:rsidRPr="00976795">
        <w:rPr>
          <w:color w:val="E36C0A" w:themeColor="accent6" w:themeShade="BF"/>
        </w:rPr>
        <w:t xml:space="preserve"> With a better understanding of the market and customer needs, the company can stay ahead of competitors by tailoring offerings to match changing trends.</w:t>
      </w:r>
    </w:p>
    <w:p w14:paraId="51EF2BAD" w14:textId="77777777" w:rsidR="00D8307C" w:rsidRPr="00976795" w:rsidRDefault="00D8307C" w:rsidP="00976795">
      <w:pPr>
        <w:ind w:left="1440"/>
        <w:rPr>
          <w:b/>
          <w:bCs/>
          <w:color w:val="E36C0A" w:themeColor="accent6" w:themeShade="BF"/>
        </w:rPr>
      </w:pPr>
    </w:p>
    <w:p w14:paraId="5F6B6576" w14:textId="2D4473F3" w:rsidR="00D8307C" w:rsidRPr="00976795" w:rsidRDefault="00D8307C" w:rsidP="00976795">
      <w:pPr>
        <w:ind w:left="1440"/>
        <w:rPr>
          <w:color w:val="E36C0A" w:themeColor="accent6" w:themeShade="BF"/>
        </w:rPr>
      </w:pPr>
      <w:r w:rsidRPr="00976795">
        <w:rPr>
          <w:b/>
          <w:bCs/>
          <w:color w:val="E36C0A" w:themeColor="accent6" w:themeShade="BF"/>
        </w:rPr>
        <w:t>5. Efficient Operations:</w:t>
      </w:r>
      <w:r w:rsidRPr="00976795">
        <w:rPr>
          <w:color w:val="E36C0A" w:themeColor="accent6" w:themeShade="BF"/>
        </w:rPr>
        <w:t xml:space="preserve"> The insights gained from the system will optimize operational efficiency, allowing the company to allocate resources more effectively and streamline processes.</w:t>
      </w:r>
    </w:p>
    <w:p w14:paraId="36204300" w14:textId="77777777" w:rsidR="00D8307C" w:rsidRPr="00976795" w:rsidRDefault="00D8307C" w:rsidP="00976795">
      <w:pPr>
        <w:ind w:left="1440"/>
        <w:rPr>
          <w:color w:val="E36C0A" w:themeColor="accent6" w:themeShade="BF"/>
        </w:rPr>
      </w:pPr>
    </w:p>
    <w:p w14:paraId="0EB71665" w14:textId="2ACBA58F" w:rsidR="00D8307C" w:rsidRPr="00976795" w:rsidRDefault="00D8307C" w:rsidP="00976795">
      <w:pPr>
        <w:ind w:left="1440"/>
        <w:rPr>
          <w:b/>
          <w:bCs/>
          <w:color w:val="E36C0A" w:themeColor="accent6" w:themeShade="BF"/>
        </w:rPr>
      </w:pPr>
      <w:r w:rsidRPr="00976795">
        <w:rPr>
          <w:b/>
          <w:bCs/>
          <w:color w:val="E36C0A" w:themeColor="accent6" w:themeShade="BF"/>
        </w:rPr>
        <w:t>Objectives:</w:t>
      </w:r>
    </w:p>
    <w:p w14:paraId="20E2C76E" w14:textId="77777777" w:rsidR="00D8307C" w:rsidRPr="00976795" w:rsidRDefault="00D8307C" w:rsidP="00976795">
      <w:pPr>
        <w:ind w:left="1440"/>
        <w:rPr>
          <w:color w:val="E36C0A" w:themeColor="accent6" w:themeShade="BF"/>
        </w:rPr>
      </w:pPr>
    </w:p>
    <w:p w14:paraId="37099D47" w14:textId="168EA0B8" w:rsidR="00D8307C" w:rsidRPr="00976795" w:rsidRDefault="00D8307C" w:rsidP="00976795">
      <w:pPr>
        <w:ind w:left="1440"/>
        <w:rPr>
          <w:color w:val="E36C0A" w:themeColor="accent6" w:themeShade="BF"/>
        </w:rPr>
      </w:pPr>
      <w:r w:rsidRPr="00976795">
        <w:rPr>
          <w:b/>
          <w:bCs/>
          <w:color w:val="E36C0A" w:themeColor="accent6" w:themeShade="BF"/>
        </w:rPr>
        <w:t>1. Data Collection and Integration:</w:t>
      </w:r>
      <w:r w:rsidRPr="00976795">
        <w:rPr>
          <w:color w:val="E36C0A" w:themeColor="accent6" w:themeShade="BF"/>
        </w:rPr>
        <w:t xml:space="preserve"> The system's objective is to gather data from various sources, including scraping and third-party providers, and integrate it into a unified repository for analysis.</w:t>
      </w:r>
    </w:p>
    <w:p w14:paraId="06E3903A" w14:textId="77777777" w:rsidR="00D8307C" w:rsidRPr="00976795" w:rsidRDefault="00D8307C" w:rsidP="00976795">
      <w:pPr>
        <w:ind w:left="1440"/>
        <w:rPr>
          <w:b/>
          <w:bCs/>
          <w:color w:val="E36C0A" w:themeColor="accent6" w:themeShade="BF"/>
        </w:rPr>
      </w:pPr>
    </w:p>
    <w:p w14:paraId="6320B5F8" w14:textId="5698D9AF" w:rsidR="00D8307C" w:rsidRPr="00976795" w:rsidRDefault="00D8307C" w:rsidP="00976795">
      <w:pPr>
        <w:ind w:left="1440"/>
        <w:rPr>
          <w:color w:val="E36C0A" w:themeColor="accent6" w:themeShade="BF"/>
        </w:rPr>
      </w:pPr>
      <w:r w:rsidRPr="00976795">
        <w:rPr>
          <w:b/>
          <w:bCs/>
          <w:color w:val="E36C0A" w:themeColor="accent6" w:themeShade="BF"/>
        </w:rPr>
        <w:t>2. Data Cleaning and Transformation:</w:t>
      </w:r>
      <w:r w:rsidRPr="00976795">
        <w:rPr>
          <w:color w:val="E36C0A" w:themeColor="accent6" w:themeShade="BF"/>
        </w:rPr>
        <w:t xml:space="preserve"> Ensure that the data is cleansed, transformed, and standardized, enabling accurate and reliable analysis.</w:t>
      </w:r>
    </w:p>
    <w:p w14:paraId="78F1CE12" w14:textId="77777777" w:rsidR="00D8307C" w:rsidRPr="00976795" w:rsidRDefault="00D8307C" w:rsidP="00976795">
      <w:pPr>
        <w:ind w:left="1440"/>
        <w:rPr>
          <w:color w:val="E36C0A" w:themeColor="accent6" w:themeShade="BF"/>
        </w:rPr>
      </w:pPr>
    </w:p>
    <w:p w14:paraId="6F7B86B7" w14:textId="01AB83F1" w:rsidR="00D8307C" w:rsidRPr="00976795" w:rsidRDefault="00D8307C" w:rsidP="00976795">
      <w:pPr>
        <w:ind w:left="1440"/>
        <w:rPr>
          <w:color w:val="E36C0A" w:themeColor="accent6" w:themeShade="BF"/>
        </w:rPr>
      </w:pPr>
      <w:r w:rsidRPr="00976795">
        <w:rPr>
          <w:b/>
          <w:bCs/>
          <w:color w:val="E36C0A" w:themeColor="accent6" w:themeShade="BF"/>
        </w:rPr>
        <w:t>3. Customer Behavior Analysis:</w:t>
      </w:r>
      <w:r w:rsidRPr="00976795">
        <w:rPr>
          <w:color w:val="E36C0A" w:themeColor="accent6" w:themeShade="BF"/>
        </w:rPr>
        <w:t xml:space="preserve"> Analyze customer behaviors, patterns, and preferences to identify opportunities for offering customized insurance policies.</w:t>
      </w:r>
    </w:p>
    <w:p w14:paraId="70EC162F" w14:textId="77777777" w:rsidR="00D8307C" w:rsidRPr="00976795" w:rsidRDefault="00D8307C" w:rsidP="00976795">
      <w:pPr>
        <w:ind w:left="1440"/>
        <w:rPr>
          <w:color w:val="E36C0A" w:themeColor="accent6" w:themeShade="BF"/>
        </w:rPr>
      </w:pPr>
    </w:p>
    <w:p w14:paraId="2C1C0515" w14:textId="69AEC981" w:rsidR="00D8307C" w:rsidRPr="00976795" w:rsidRDefault="00D8307C" w:rsidP="00976795">
      <w:pPr>
        <w:ind w:left="1440"/>
        <w:rPr>
          <w:color w:val="E36C0A" w:themeColor="accent6" w:themeShade="BF"/>
        </w:rPr>
      </w:pPr>
      <w:r w:rsidRPr="00976795">
        <w:rPr>
          <w:b/>
          <w:bCs/>
          <w:color w:val="E36C0A" w:themeColor="accent6" w:themeShade="BF"/>
        </w:rPr>
        <w:t>4. Royalty Calculation:</w:t>
      </w:r>
      <w:r w:rsidRPr="00976795">
        <w:rPr>
          <w:color w:val="E36C0A" w:themeColor="accent6" w:themeShade="BF"/>
        </w:rPr>
        <w:t xml:space="preserve"> Develop mechanisms to calculate royalties for customers who have previously bought insurance policies, incentivizing repeat business.</w:t>
      </w:r>
    </w:p>
    <w:p w14:paraId="49FBC1C8" w14:textId="77777777" w:rsidR="00D8307C" w:rsidRPr="00976795" w:rsidRDefault="00D8307C" w:rsidP="00976795">
      <w:pPr>
        <w:ind w:left="1440"/>
        <w:rPr>
          <w:color w:val="E36C0A" w:themeColor="accent6" w:themeShade="BF"/>
        </w:rPr>
      </w:pPr>
    </w:p>
    <w:p w14:paraId="5A45F69D" w14:textId="3C8EC10C" w:rsidR="00D8307C" w:rsidRPr="00976795" w:rsidRDefault="00D8307C" w:rsidP="00976795">
      <w:pPr>
        <w:ind w:left="1440"/>
        <w:rPr>
          <w:color w:val="E36C0A" w:themeColor="accent6" w:themeShade="BF"/>
        </w:rPr>
      </w:pPr>
      <w:r w:rsidRPr="00976795">
        <w:rPr>
          <w:b/>
          <w:bCs/>
          <w:color w:val="E36C0A" w:themeColor="accent6" w:themeShade="BF"/>
        </w:rPr>
        <w:t>5. Insights Generation:</w:t>
      </w:r>
      <w:r w:rsidRPr="00976795">
        <w:rPr>
          <w:color w:val="E36C0A" w:themeColor="accent6" w:themeShade="BF"/>
        </w:rPr>
        <w:t xml:space="preserve"> Generate meaningful insights through data analysis to guide business strategies, marketing campaigns, and policy customization.</w:t>
      </w:r>
    </w:p>
    <w:p w14:paraId="4912C086" w14:textId="77777777" w:rsidR="00D8307C" w:rsidRPr="00976795" w:rsidRDefault="00D8307C" w:rsidP="00976795">
      <w:pPr>
        <w:ind w:left="1440"/>
        <w:rPr>
          <w:color w:val="E36C0A" w:themeColor="accent6" w:themeShade="BF"/>
        </w:rPr>
      </w:pPr>
    </w:p>
    <w:p w14:paraId="6F70A633" w14:textId="0D357AD7" w:rsidR="00D8307C" w:rsidRPr="00976795" w:rsidRDefault="00D8307C" w:rsidP="00976795">
      <w:pPr>
        <w:ind w:left="1440"/>
        <w:rPr>
          <w:color w:val="E36C0A" w:themeColor="accent6" w:themeShade="BF"/>
        </w:rPr>
      </w:pPr>
      <w:r w:rsidRPr="00976795">
        <w:rPr>
          <w:b/>
          <w:bCs/>
          <w:color w:val="E36C0A" w:themeColor="accent6" w:themeShade="BF"/>
        </w:rPr>
        <w:t>6. Performance and Scalability:</w:t>
      </w:r>
      <w:r w:rsidRPr="00976795">
        <w:rPr>
          <w:color w:val="E36C0A" w:themeColor="accent6" w:themeShade="BF"/>
        </w:rPr>
        <w:t xml:space="preserve"> Ensure that the system can handle growing data volumes, increasing user loads, and still maintain acceptable performance levels.</w:t>
      </w:r>
    </w:p>
    <w:p w14:paraId="4FA4E458" w14:textId="77777777" w:rsidR="00D8307C" w:rsidRPr="00976795" w:rsidRDefault="00D8307C" w:rsidP="00976795">
      <w:pPr>
        <w:ind w:left="1440"/>
        <w:rPr>
          <w:color w:val="E36C0A" w:themeColor="accent6" w:themeShade="BF"/>
        </w:rPr>
      </w:pPr>
    </w:p>
    <w:p w14:paraId="03D8DA84" w14:textId="03DE6065" w:rsidR="00D8307C" w:rsidRPr="00976795" w:rsidRDefault="00D8307C" w:rsidP="00976795">
      <w:pPr>
        <w:ind w:left="1440"/>
        <w:rPr>
          <w:color w:val="E36C0A" w:themeColor="accent6" w:themeShade="BF"/>
        </w:rPr>
      </w:pPr>
      <w:r w:rsidRPr="00976795">
        <w:rPr>
          <w:b/>
          <w:bCs/>
          <w:color w:val="E36C0A" w:themeColor="accent6" w:themeShade="BF"/>
        </w:rPr>
        <w:t>7. Data Privacy and Security:</w:t>
      </w:r>
      <w:r w:rsidRPr="00976795">
        <w:rPr>
          <w:color w:val="E36C0A" w:themeColor="accent6" w:themeShade="BF"/>
        </w:rPr>
        <w:t xml:space="preserve"> Implement robust security measures to protect sensitive customer data and comply with data protection regulations.</w:t>
      </w:r>
    </w:p>
    <w:p w14:paraId="3143A590" w14:textId="77777777" w:rsidR="00D8307C" w:rsidRPr="00976795" w:rsidRDefault="00D8307C" w:rsidP="00976795">
      <w:pPr>
        <w:ind w:left="1440"/>
        <w:rPr>
          <w:color w:val="E36C0A" w:themeColor="accent6" w:themeShade="BF"/>
        </w:rPr>
      </w:pPr>
    </w:p>
    <w:p w14:paraId="0B335437" w14:textId="6A1D3BEF" w:rsidR="00D8307C" w:rsidRPr="00976795" w:rsidRDefault="00D8307C" w:rsidP="00976795">
      <w:pPr>
        <w:ind w:left="1440"/>
        <w:rPr>
          <w:b/>
          <w:bCs/>
          <w:color w:val="E36C0A" w:themeColor="accent6" w:themeShade="BF"/>
        </w:rPr>
      </w:pPr>
      <w:r w:rsidRPr="00976795">
        <w:rPr>
          <w:b/>
          <w:bCs/>
          <w:color w:val="E36C0A" w:themeColor="accent6" w:themeShade="BF"/>
        </w:rPr>
        <w:t>Goals:</w:t>
      </w:r>
    </w:p>
    <w:p w14:paraId="4B327FB9" w14:textId="77777777" w:rsidR="00D8307C" w:rsidRPr="00976795" w:rsidRDefault="00D8307C" w:rsidP="00976795">
      <w:pPr>
        <w:ind w:left="1440"/>
        <w:rPr>
          <w:color w:val="E36C0A" w:themeColor="accent6" w:themeShade="BF"/>
        </w:rPr>
      </w:pPr>
    </w:p>
    <w:p w14:paraId="6B5AA975" w14:textId="203ED8AC" w:rsidR="00D8307C" w:rsidRPr="00976795" w:rsidRDefault="00D8307C" w:rsidP="00976795">
      <w:pPr>
        <w:ind w:left="1440"/>
        <w:rPr>
          <w:color w:val="E36C0A" w:themeColor="accent6" w:themeShade="BF"/>
        </w:rPr>
      </w:pPr>
      <w:r w:rsidRPr="00976795">
        <w:rPr>
          <w:b/>
          <w:bCs/>
          <w:color w:val="E36C0A" w:themeColor="accent6" w:themeShade="BF"/>
        </w:rPr>
        <w:t>1. Increase Policy Sales:</w:t>
      </w:r>
      <w:r w:rsidRPr="00976795">
        <w:rPr>
          <w:color w:val="E36C0A" w:themeColor="accent6" w:themeShade="BF"/>
        </w:rPr>
        <w:t xml:space="preserve"> The goal is to increase policy sales by 20% within the first year of system deployment through targeted marketing based on customer insights.</w:t>
      </w:r>
    </w:p>
    <w:p w14:paraId="1023D1C3" w14:textId="77777777" w:rsidR="00D8307C" w:rsidRPr="00976795" w:rsidRDefault="00D8307C" w:rsidP="00976795">
      <w:pPr>
        <w:ind w:left="1440"/>
        <w:rPr>
          <w:color w:val="E36C0A" w:themeColor="accent6" w:themeShade="BF"/>
        </w:rPr>
      </w:pPr>
    </w:p>
    <w:p w14:paraId="4932DAD0" w14:textId="101617D5" w:rsidR="00D8307C" w:rsidRPr="00976795" w:rsidRDefault="00D8307C" w:rsidP="00976795">
      <w:pPr>
        <w:ind w:left="1440"/>
        <w:rPr>
          <w:color w:val="E36C0A" w:themeColor="accent6" w:themeShade="BF"/>
        </w:rPr>
      </w:pPr>
      <w:r w:rsidRPr="00976795">
        <w:rPr>
          <w:b/>
          <w:bCs/>
          <w:color w:val="E36C0A" w:themeColor="accent6" w:themeShade="BF"/>
        </w:rPr>
        <w:t>2. Enhance Customer Retention:</w:t>
      </w:r>
      <w:r w:rsidRPr="00976795">
        <w:rPr>
          <w:color w:val="E36C0A" w:themeColor="accent6" w:themeShade="BF"/>
        </w:rPr>
        <w:t xml:space="preserve"> Improve customer retention by 15% within the first year by offering tailored policies and rewards to loyal customers.</w:t>
      </w:r>
    </w:p>
    <w:p w14:paraId="3F014783" w14:textId="77777777" w:rsidR="00D8307C" w:rsidRPr="00976795" w:rsidRDefault="00D8307C" w:rsidP="00976795">
      <w:pPr>
        <w:ind w:left="1440"/>
        <w:rPr>
          <w:color w:val="E36C0A" w:themeColor="accent6" w:themeShade="BF"/>
        </w:rPr>
      </w:pPr>
    </w:p>
    <w:p w14:paraId="2F214049" w14:textId="32A5DE2E" w:rsidR="00D8307C" w:rsidRPr="00976795" w:rsidRDefault="00D8307C" w:rsidP="00976795">
      <w:pPr>
        <w:ind w:left="1440"/>
        <w:rPr>
          <w:color w:val="E36C0A" w:themeColor="accent6" w:themeShade="BF"/>
        </w:rPr>
      </w:pPr>
      <w:r w:rsidRPr="00976795">
        <w:rPr>
          <w:b/>
          <w:bCs/>
          <w:color w:val="E36C0A" w:themeColor="accent6" w:themeShade="BF"/>
        </w:rPr>
        <w:t>3. Reduce Rejected Claims:</w:t>
      </w:r>
      <w:r w:rsidRPr="00976795">
        <w:rPr>
          <w:color w:val="E36C0A" w:themeColor="accent6" w:themeShade="BF"/>
        </w:rPr>
        <w:t xml:space="preserve"> Aim to reduce the number of rejected claims by 10% through better risk assessment and customer profiling.</w:t>
      </w:r>
    </w:p>
    <w:p w14:paraId="29AC063D" w14:textId="77777777" w:rsidR="00D8307C" w:rsidRPr="00976795" w:rsidRDefault="00D8307C" w:rsidP="00976795">
      <w:pPr>
        <w:ind w:left="1440"/>
        <w:rPr>
          <w:color w:val="E36C0A" w:themeColor="accent6" w:themeShade="BF"/>
        </w:rPr>
      </w:pPr>
    </w:p>
    <w:p w14:paraId="47782435" w14:textId="3A3BCB8D" w:rsidR="00D8307C" w:rsidRPr="00976795" w:rsidRDefault="00D8307C" w:rsidP="00976795">
      <w:pPr>
        <w:ind w:left="1440"/>
        <w:rPr>
          <w:color w:val="E36C0A" w:themeColor="accent6" w:themeShade="BF"/>
        </w:rPr>
      </w:pPr>
      <w:r w:rsidRPr="00976795">
        <w:rPr>
          <w:b/>
          <w:bCs/>
          <w:color w:val="E36C0A" w:themeColor="accent6" w:themeShade="BF"/>
        </w:rPr>
        <w:t>4. Optimize Premium Pricing:</w:t>
      </w:r>
      <w:r w:rsidRPr="00976795">
        <w:rPr>
          <w:color w:val="E36C0A" w:themeColor="accent6" w:themeShade="BF"/>
        </w:rPr>
        <w:t xml:space="preserve"> Utilize data analysis to optimize premium pricing, ensuring competitiveness while maintaining profitability.</w:t>
      </w:r>
    </w:p>
    <w:p w14:paraId="6711DB1F" w14:textId="77777777" w:rsidR="00D8307C" w:rsidRPr="00976795" w:rsidRDefault="00D8307C" w:rsidP="00976795">
      <w:pPr>
        <w:ind w:left="1440"/>
        <w:rPr>
          <w:color w:val="E36C0A" w:themeColor="accent6" w:themeShade="BF"/>
        </w:rPr>
      </w:pPr>
    </w:p>
    <w:p w14:paraId="3310143F" w14:textId="53A6130E" w:rsidR="00D8307C" w:rsidRPr="00976795" w:rsidRDefault="00D8307C" w:rsidP="00976795">
      <w:pPr>
        <w:ind w:left="1440"/>
        <w:rPr>
          <w:color w:val="E36C0A" w:themeColor="accent6" w:themeShade="BF"/>
        </w:rPr>
      </w:pPr>
      <w:r w:rsidRPr="00976795">
        <w:rPr>
          <w:b/>
          <w:bCs/>
          <w:color w:val="E36C0A" w:themeColor="accent6" w:themeShade="BF"/>
        </w:rPr>
        <w:t>5. Real-time Insights:</w:t>
      </w:r>
      <w:r w:rsidRPr="00976795">
        <w:rPr>
          <w:color w:val="E36C0A" w:themeColor="accent6" w:themeShade="BF"/>
        </w:rPr>
        <w:t xml:space="preserve"> Provide real-time insights to business stakeholders, allowing them to make timely decisions and react to market changes swiftly.</w:t>
      </w:r>
    </w:p>
    <w:p w14:paraId="0AE58284" w14:textId="77777777" w:rsidR="00D8307C" w:rsidRPr="00976795" w:rsidRDefault="00D8307C" w:rsidP="00976795">
      <w:pPr>
        <w:ind w:left="1440"/>
        <w:rPr>
          <w:color w:val="E36C0A" w:themeColor="accent6" w:themeShade="BF"/>
        </w:rPr>
      </w:pPr>
    </w:p>
    <w:p w14:paraId="21CCBC53" w14:textId="1D9A2EE9" w:rsidR="00D8307C" w:rsidRPr="00976795" w:rsidRDefault="00D8307C" w:rsidP="00976795">
      <w:pPr>
        <w:ind w:left="1440"/>
        <w:rPr>
          <w:color w:val="E36C0A" w:themeColor="accent6" w:themeShade="BF"/>
        </w:rPr>
      </w:pPr>
      <w:r w:rsidRPr="00976795">
        <w:rPr>
          <w:b/>
          <w:bCs/>
          <w:color w:val="E36C0A" w:themeColor="accent6" w:themeShade="BF"/>
        </w:rPr>
        <w:t>6. Compliance and Data Privacy:</w:t>
      </w:r>
      <w:r w:rsidRPr="00976795">
        <w:rPr>
          <w:color w:val="E36C0A" w:themeColor="accent6" w:themeShade="BF"/>
        </w:rPr>
        <w:t xml:space="preserve"> Ensure compliance with healthcare data regulations, avoiding legal issues and building trust with customers.</w:t>
      </w:r>
    </w:p>
    <w:p w14:paraId="466182BC" w14:textId="77777777" w:rsidR="00D8307C" w:rsidRPr="00976795" w:rsidRDefault="00D8307C" w:rsidP="00976795">
      <w:pPr>
        <w:ind w:left="1440"/>
        <w:rPr>
          <w:b/>
          <w:bCs/>
          <w:color w:val="E36C0A" w:themeColor="accent6" w:themeShade="BF"/>
        </w:rPr>
      </w:pPr>
    </w:p>
    <w:p w14:paraId="25E1442F" w14:textId="73489EBD" w:rsidR="00D8307C" w:rsidRPr="00976795" w:rsidRDefault="00D8307C" w:rsidP="00976795">
      <w:pPr>
        <w:ind w:left="1440"/>
        <w:rPr>
          <w:color w:val="E36C0A" w:themeColor="accent6" w:themeShade="BF"/>
        </w:rPr>
      </w:pPr>
      <w:r w:rsidRPr="00976795">
        <w:rPr>
          <w:b/>
          <w:bCs/>
          <w:color w:val="E36C0A" w:themeColor="accent6" w:themeShade="BF"/>
        </w:rPr>
        <w:t>7. Seamless Integration:</w:t>
      </w:r>
      <w:r w:rsidRPr="00976795">
        <w:rPr>
          <w:color w:val="E36C0A" w:themeColor="accent6" w:themeShade="BF"/>
        </w:rPr>
        <w:t xml:space="preserve"> Facilitate seamless integration with existing company systems and tools, ensuring cross-functional access and usability.</w:t>
      </w:r>
    </w:p>
    <w:p w14:paraId="56E0E59A" w14:textId="77777777" w:rsidR="00D8307C" w:rsidRPr="00D8307C" w:rsidRDefault="00D8307C" w:rsidP="00D8307C"/>
    <w:p w14:paraId="00000006" w14:textId="5F846A7B" w:rsidR="00872A44" w:rsidRDefault="00000000">
      <w:pPr>
        <w:pStyle w:val="Heading2"/>
        <w:numPr>
          <w:ilvl w:val="1"/>
          <w:numId w:val="1"/>
        </w:numPr>
        <w:spacing w:before="0" w:after="0"/>
        <w:jc w:val="both"/>
      </w:pPr>
      <w:bookmarkStart w:id="4" w:name="_ucpd4vi5jzv1" w:colFirst="0" w:colLast="0"/>
      <w:bookmarkEnd w:id="4"/>
      <w:r>
        <w:rPr>
          <w:sz w:val="28"/>
          <w:szCs w:val="28"/>
        </w:rPr>
        <w:t>Definitions and Acronyms</w:t>
      </w:r>
      <w:r>
        <w:t xml:space="preserve"> </w:t>
      </w:r>
    </w:p>
    <w:p w14:paraId="4EF1BAEE" w14:textId="77777777" w:rsidR="00853C45" w:rsidRPr="00087F72" w:rsidRDefault="00853C45" w:rsidP="00853C45">
      <w:pPr>
        <w:ind w:left="1440"/>
        <w:rPr>
          <w:color w:val="E36C0A" w:themeColor="accent6" w:themeShade="BF"/>
          <w:sz w:val="28"/>
          <w:szCs w:val="28"/>
        </w:rPr>
      </w:pPr>
      <w:r w:rsidRPr="00087F72">
        <w:rPr>
          <w:color w:val="E36C0A" w:themeColor="accent6" w:themeShade="BF"/>
          <w:sz w:val="28"/>
          <w:szCs w:val="28"/>
        </w:rPr>
        <w:t>Definitions:</w:t>
      </w:r>
    </w:p>
    <w:p w14:paraId="2A9D18B3" w14:textId="77777777" w:rsidR="00853C45" w:rsidRPr="00087F72" w:rsidRDefault="00853C45" w:rsidP="00853C45">
      <w:pPr>
        <w:ind w:left="1440"/>
        <w:rPr>
          <w:color w:val="E36C0A" w:themeColor="accent6" w:themeShade="BF"/>
        </w:rPr>
      </w:pPr>
    </w:p>
    <w:p w14:paraId="67C95581"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Health Care Insurance Company</w:t>
      </w:r>
      <w:r w:rsidRPr="00087F72">
        <w:rPr>
          <w:color w:val="E36C0A" w:themeColor="accent6" w:themeShade="BF"/>
        </w:rPr>
        <w:t>: The company that provides insurance coverage for medical expenses and healthcare services to its policyholders.</w:t>
      </w:r>
    </w:p>
    <w:p w14:paraId="31E224D5" w14:textId="77777777" w:rsidR="00853C45" w:rsidRPr="00087F72" w:rsidRDefault="00853C45" w:rsidP="00853C45">
      <w:pPr>
        <w:ind w:left="1440"/>
        <w:rPr>
          <w:color w:val="E36C0A" w:themeColor="accent6" w:themeShade="BF"/>
        </w:rPr>
      </w:pPr>
    </w:p>
    <w:p w14:paraId="4BABD998"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Big Data Ecosystem:</w:t>
      </w:r>
      <w:r w:rsidRPr="00087F72">
        <w:rPr>
          <w:color w:val="E36C0A" w:themeColor="accent6" w:themeShade="BF"/>
        </w:rPr>
        <w:t xml:space="preserve"> A collection of technologies and tools used to store, process, analyze, and extract insights from large and complex datasets.</w:t>
      </w:r>
    </w:p>
    <w:p w14:paraId="1AC76A5F" w14:textId="77777777" w:rsidR="00853C45" w:rsidRPr="00087F72" w:rsidRDefault="00853C45" w:rsidP="00853C45">
      <w:pPr>
        <w:ind w:left="1440"/>
        <w:rPr>
          <w:color w:val="E36C0A" w:themeColor="accent6" w:themeShade="BF"/>
        </w:rPr>
      </w:pPr>
    </w:p>
    <w:p w14:paraId="6F48834B"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lastRenderedPageBreak/>
        <w:t>Competitors' Data:</w:t>
      </w:r>
      <w:r w:rsidRPr="00087F72">
        <w:rPr>
          <w:color w:val="E36C0A" w:themeColor="accent6" w:themeShade="BF"/>
        </w:rPr>
        <w:t xml:space="preserve"> Information related to other insurance companies operating in the same market, including their policies, customer demographics, claims data, and business strategies.</w:t>
      </w:r>
    </w:p>
    <w:p w14:paraId="4BE1CAB5" w14:textId="77777777" w:rsidR="00853C45" w:rsidRPr="00087F72" w:rsidRDefault="00853C45" w:rsidP="00853C45">
      <w:pPr>
        <w:ind w:left="1440"/>
        <w:rPr>
          <w:color w:val="E36C0A" w:themeColor="accent6" w:themeShade="BF"/>
        </w:rPr>
      </w:pPr>
    </w:p>
    <w:p w14:paraId="302A6256"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Data Scraping:</w:t>
      </w:r>
      <w:r w:rsidRPr="00087F72">
        <w:rPr>
          <w:color w:val="E36C0A" w:themeColor="accent6" w:themeShade="BF"/>
        </w:rPr>
        <w:t xml:space="preserve"> The process of extracting data from websites and online sources using automated methods.</w:t>
      </w:r>
    </w:p>
    <w:p w14:paraId="650B5C40" w14:textId="77777777" w:rsidR="00853C45" w:rsidRPr="00087F72" w:rsidRDefault="00853C45" w:rsidP="00853C45">
      <w:pPr>
        <w:ind w:left="1440"/>
        <w:rPr>
          <w:b/>
          <w:bCs/>
          <w:color w:val="E36C0A" w:themeColor="accent6" w:themeShade="BF"/>
        </w:rPr>
      </w:pPr>
    </w:p>
    <w:p w14:paraId="7FDEE960"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Third-Party Sources:</w:t>
      </w:r>
      <w:r w:rsidRPr="00087F72">
        <w:rPr>
          <w:color w:val="E36C0A" w:themeColor="accent6" w:themeShade="BF"/>
        </w:rPr>
        <w:t xml:space="preserve"> External data providers that offer information, datasets, and analytics services that can be integrated into the company's data analysis processes.</w:t>
      </w:r>
    </w:p>
    <w:p w14:paraId="25ABF7D2" w14:textId="77777777" w:rsidR="00853C45" w:rsidRPr="00087F72" w:rsidRDefault="00853C45" w:rsidP="00853C45">
      <w:pPr>
        <w:ind w:left="1440"/>
        <w:rPr>
          <w:color w:val="E36C0A" w:themeColor="accent6" w:themeShade="BF"/>
        </w:rPr>
      </w:pPr>
    </w:p>
    <w:p w14:paraId="514EF526"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Royalties:</w:t>
      </w:r>
      <w:r w:rsidRPr="00087F72">
        <w:rPr>
          <w:color w:val="E36C0A" w:themeColor="accent6" w:themeShade="BF"/>
        </w:rPr>
        <w:t xml:space="preserve"> Payments made to customers as a form of reward or incentive for purchasing insurance policies in the past.</w:t>
      </w:r>
    </w:p>
    <w:p w14:paraId="5D1FA60B" w14:textId="77777777" w:rsidR="00853C45" w:rsidRPr="00087F72" w:rsidRDefault="00853C45" w:rsidP="00853C45">
      <w:pPr>
        <w:ind w:left="1440"/>
        <w:rPr>
          <w:color w:val="E36C0A" w:themeColor="accent6" w:themeShade="BF"/>
        </w:rPr>
      </w:pPr>
    </w:p>
    <w:p w14:paraId="2231DBC6"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Data Pipelines:</w:t>
      </w:r>
      <w:r w:rsidRPr="00087F72">
        <w:rPr>
          <w:color w:val="E36C0A" w:themeColor="accent6" w:themeShade="BF"/>
        </w:rPr>
        <w:t xml:space="preserve"> A series of data processing steps that transform raw data into meaningful and usable information.</w:t>
      </w:r>
    </w:p>
    <w:p w14:paraId="6DC9045B" w14:textId="77777777" w:rsidR="00853C45" w:rsidRPr="00087F72" w:rsidRDefault="00853C45" w:rsidP="00853C45">
      <w:pPr>
        <w:ind w:left="1440"/>
        <w:rPr>
          <w:b/>
          <w:bCs/>
          <w:color w:val="E36C0A" w:themeColor="accent6" w:themeShade="BF"/>
        </w:rPr>
      </w:pPr>
    </w:p>
    <w:p w14:paraId="53B9178F"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AWS S3:</w:t>
      </w:r>
      <w:r w:rsidRPr="00087F72">
        <w:rPr>
          <w:color w:val="E36C0A" w:themeColor="accent6" w:themeShade="BF"/>
        </w:rPr>
        <w:t xml:space="preserve"> Amazon Simple Storage Service, a scalable object storage service provided by Amazon Web Services.</w:t>
      </w:r>
    </w:p>
    <w:p w14:paraId="7EC9B691" w14:textId="77777777" w:rsidR="00853C45" w:rsidRPr="00087F72" w:rsidRDefault="00853C45" w:rsidP="00853C45">
      <w:pPr>
        <w:ind w:left="1440"/>
        <w:rPr>
          <w:color w:val="E36C0A" w:themeColor="accent6" w:themeShade="BF"/>
        </w:rPr>
      </w:pPr>
    </w:p>
    <w:p w14:paraId="1B6DCEEA"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AWS Redshift:</w:t>
      </w:r>
      <w:r w:rsidRPr="00087F72">
        <w:rPr>
          <w:color w:val="E36C0A" w:themeColor="accent6" w:themeShade="BF"/>
        </w:rPr>
        <w:t xml:space="preserve"> Amazon Redshift, a fully managed data warehousing service provided by Amazon Web Services.</w:t>
      </w:r>
    </w:p>
    <w:p w14:paraId="5EA7B2C2" w14:textId="77777777" w:rsidR="00853C45" w:rsidRPr="00087F72" w:rsidRDefault="00853C45" w:rsidP="00853C45">
      <w:pPr>
        <w:ind w:left="1440"/>
        <w:rPr>
          <w:color w:val="E36C0A" w:themeColor="accent6" w:themeShade="BF"/>
        </w:rPr>
      </w:pPr>
    </w:p>
    <w:p w14:paraId="6281AED1"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Databricks:</w:t>
      </w:r>
      <w:r w:rsidRPr="00087F72">
        <w:rPr>
          <w:color w:val="E36C0A" w:themeColor="accent6" w:themeShade="BF"/>
        </w:rPr>
        <w:t xml:space="preserve"> A cloud-based platform for big data analytics and collaboration, often used for Apache Spark-based processing.</w:t>
      </w:r>
    </w:p>
    <w:p w14:paraId="241C68CF" w14:textId="77777777" w:rsidR="00853C45" w:rsidRPr="00087F72" w:rsidRDefault="00853C45" w:rsidP="00853C45">
      <w:pPr>
        <w:ind w:left="1440"/>
        <w:rPr>
          <w:color w:val="E36C0A" w:themeColor="accent6" w:themeShade="BF"/>
        </w:rPr>
      </w:pPr>
    </w:p>
    <w:p w14:paraId="70EDA1B7"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AWS EMR:</w:t>
      </w:r>
      <w:r w:rsidRPr="00087F72">
        <w:rPr>
          <w:color w:val="E36C0A" w:themeColor="accent6" w:themeShade="BF"/>
        </w:rPr>
        <w:t xml:space="preserve"> Amazon Elastic MapReduce, a cloud service used for processing large amounts of data using frameworks like Apache Spark and Hadoop.</w:t>
      </w:r>
    </w:p>
    <w:p w14:paraId="6761E57C" w14:textId="77777777" w:rsidR="00853C45" w:rsidRPr="00087F72" w:rsidRDefault="00853C45" w:rsidP="00853C45">
      <w:pPr>
        <w:ind w:left="1440"/>
        <w:rPr>
          <w:color w:val="E36C0A" w:themeColor="accent6" w:themeShade="BF"/>
        </w:rPr>
      </w:pPr>
    </w:p>
    <w:p w14:paraId="31ADB790" w14:textId="77777777" w:rsidR="00853C45" w:rsidRPr="00087F72" w:rsidRDefault="00853C45" w:rsidP="00853C45">
      <w:pPr>
        <w:pStyle w:val="ListParagraph"/>
        <w:numPr>
          <w:ilvl w:val="0"/>
          <w:numId w:val="3"/>
        </w:numPr>
        <w:rPr>
          <w:color w:val="E36C0A" w:themeColor="accent6" w:themeShade="BF"/>
        </w:rPr>
      </w:pPr>
      <w:proofErr w:type="spellStart"/>
      <w:r w:rsidRPr="00087F72">
        <w:rPr>
          <w:b/>
          <w:bCs/>
          <w:color w:val="E36C0A" w:themeColor="accent6" w:themeShade="BF"/>
        </w:rPr>
        <w:t>Pyspark</w:t>
      </w:r>
      <w:proofErr w:type="spellEnd"/>
      <w:r w:rsidRPr="00087F72">
        <w:rPr>
          <w:b/>
          <w:bCs/>
          <w:color w:val="E36C0A" w:themeColor="accent6" w:themeShade="BF"/>
        </w:rPr>
        <w:t>:</w:t>
      </w:r>
      <w:r w:rsidRPr="00087F72">
        <w:rPr>
          <w:color w:val="E36C0A" w:themeColor="accent6" w:themeShade="BF"/>
        </w:rPr>
        <w:t xml:space="preserve"> The Python library for Apache Spark, used for distributed data processing and analysis.</w:t>
      </w:r>
    </w:p>
    <w:p w14:paraId="7067F044" w14:textId="77777777" w:rsidR="00853C45" w:rsidRPr="00087F72" w:rsidRDefault="00853C45" w:rsidP="00853C45">
      <w:pPr>
        <w:ind w:left="1440"/>
        <w:rPr>
          <w:color w:val="E36C0A" w:themeColor="accent6" w:themeShade="BF"/>
        </w:rPr>
      </w:pPr>
    </w:p>
    <w:p w14:paraId="5E79628D"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Jira</w:t>
      </w:r>
      <w:r w:rsidRPr="00087F72">
        <w:rPr>
          <w:color w:val="E36C0A" w:themeColor="accent6" w:themeShade="BF"/>
        </w:rPr>
        <w:t>: A popular project management and issue tracking tool used to manage tasks, sprints, and projects.</w:t>
      </w:r>
    </w:p>
    <w:p w14:paraId="71C6B32E" w14:textId="77777777" w:rsidR="00853C45" w:rsidRPr="00087F72" w:rsidRDefault="00853C45" w:rsidP="00853C45">
      <w:pPr>
        <w:ind w:left="1440"/>
        <w:rPr>
          <w:b/>
          <w:bCs/>
          <w:color w:val="E36C0A" w:themeColor="accent6" w:themeShade="BF"/>
        </w:rPr>
      </w:pPr>
    </w:p>
    <w:p w14:paraId="6ED4E47E" w14:textId="77777777" w:rsidR="00853C45" w:rsidRPr="00087F72" w:rsidRDefault="00853C45" w:rsidP="00853C45">
      <w:pPr>
        <w:pStyle w:val="ListParagraph"/>
        <w:numPr>
          <w:ilvl w:val="0"/>
          <w:numId w:val="3"/>
        </w:numPr>
        <w:rPr>
          <w:color w:val="E36C0A" w:themeColor="accent6" w:themeShade="BF"/>
        </w:rPr>
      </w:pPr>
      <w:r w:rsidRPr="00087F72">
        <w:rPr>
          <w:b/>
          <w:bCs/>
          <w:color w:val="E36C0A" w:themeColor="accent6" w:themeShade="BF"/>
        </w:rPr>
        <w:t>GitHub</w:t>
      </w:r>
      <w:r w:rsidRPr="00087F72">
        <w:rPr>
          <w:color w:val="E36C0A" w:themeColor="accent6" w:themeShade="BF"/>
        </w:rPr>
        <w:t>: A web-based platform for version control and collaboration on software development projects.</w:t>
      </w:r>
    </w:p>
    <w:p w14:paraId="784EAE7B" w14:textId="77777777" w:rsidR="00853C45" w:rsidRPr="00087F72" w:rsidRDefault="00853C45" w:rsidP="00853C45">
      <w:pPr>
        <w:ind w:left="1440"/>
        <w:rPr>
          <w:color w:val="E36C0A" w:themeColor="accent6" w:themeShade="BF"/>
          <w:sz w:val="28"/>
          <w:szCs w:val="28"/>
        </w:rPr>
      </w:pPr>
    </w:p>
    <w:p w14:paraId="7D88967F" w14:textId="77777777" w:rsidR="00853C45" w:rsidRPr="00087F72" w:rsidRDefault="00853C45" w:rsidP="00853C45">
      <w:pPr>
        <w:ind w:left="1440"/>
        <w:rPr>
          <w:color w:val="E36C0A" w:themeColor="accent6" w:themeShade="BF"/>
          <w:sz w:val="28"/>
          <w:szCs w:val="28"/>
        </w:rPr>
      </w:pPr>
      <w:r w:rsidRPr="00087F72">
        <w:rPr>
          <w:color w:val="E36C0A" w:themeColor="accent6" w:themeShade="BF"/>
          <w:sz w:val="28"/>
          <w:szCs w:val="28"/>
        </w:rPr>
        <w:t>Acronyms:</w:t>
      </w:r>
    </w:p>
    <w:p w14:paraId="7C02830A" w14:textId="77777777" w:rsidR="00853C45" w:rsidRPr="00087F72" w:rsidRDefault="00853C45" w:rsidP="00853C45">
      <w:pPr>
        <w:ind w:left="1440"/>
        <w:rPr>
          <w:color w:val="E36C0A" w:themeColor="accent6" w:themeShade="BF"/>
        </w:rPr>
      </w:pPr>
    </w:p>
    <w:p w14:paraId="076A0F0C"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EMR: Elastic MapReduce</w:t>
      </w:r>
    </w:p>
    <w:p w14:paraId="0ACFEEF1"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S3: Simple Storage Service</w:t>
      </w:r>
    </w:p>
    <w:p w14:paraId="660E5423"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AWS: Amazon Web Services</w:t>
      </w:r>
    </w:p>
    <w:p w14:paraId="4EBEB295"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QA: Quality Assurance</w:t>
      </w:r>
    </w:p>
    <w:p w14:paraId="04D5DF3D"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lastRenderedPageBreak/>
        <w:t>ETL: Extract, Transform, Load</w:t>
      </w:r>
    </w:p>
    <w:p w14:paraId="1BE1EA39"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SQL: Structured Query Language</w:t>
      </w:r>
    </w:p>
    <w:p w14:paraId="44E355FD"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API: Application Programming Interface</w:t>
      </w:r>
    </w:p>
    <w:p w14:paraId="6066971C"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UI: User Interface</w:t>
      </w:r>
    </w:p>
    <w:p w14:paraId="5AC002F5"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UX: User Experience</w:t>
      </w:r>
    </w:p>
    <w:p w14:paraId="133E5F87"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BI: Business Intelligence</w:t>
      </w:r>
    </w:p>
    <w:p w14:paraId="5AE36E72"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KPI: Key Performance Indicator</w:t>
      </w:r>
    </w:p>
    <w:p w14:paraId="6210F24A"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PDF: Portable Document Format</w:t>
      </w:r>
    </w:p>
    <w:p w14:paraId="3F2BE9C8" w14:textId="77777777" w:rsidR="00853C45" w:rsidRPr="00087F72" w:rsidRDefault="00853C45" w:rsidP="00853C45">
      <w:pPr>
        <w:pStyle w:val="ListParagraph"/>
        <w:numPr>
          <w:ilvl w:val="0"/>
          <w:numId w:val="4"/>
        </w:numPr>
        <w:rPr>
          <w:color w:val="E36C0A" w:themeColor="accent6" w:themeShade="BF"/>
        </w:rPr>
      </w:pPr>
      <w:r w:rsidRPr="00087F72">
        <w:rPr>
          <w:color w:val="E36C0A" w:themeColor="accent6" w:themeShade="BF"/>
        </w:rPr>
        <w:t>CSV: Comma-Separated Values</w:t>
      </w:r>
    </w:p>
    <w:p w14:paraId="716A2838" w14:textId="12B482E3" w:rsidR="00853C45" w:rsidRDefault="00853C45" w:rsidP="00853C45">
      <w:pPr>
        <w:pStyle w:val="ListParagraph"/>
        <w:numPr>
          <w:ilvl w:val="0"/>
          <w:numId w:val="4"/>
        </w:numPr>
        <w:rPr>
          <w:color w:val="E36C0A" w:themeColor="accent6" w:themeShade="BF"/>
        </w:rPr>
      </w:pPr>
      <w:r w:rsidRPr="00087F72">
        <w:rPr>
          <w:color w:val="E36C0A" w:themeColor="accent6" w:themeShade="BF"/>
        </w:rPr>
        <w:t>JSON: JavaScript Object Notation</w:t>
      </w:r>
    </w:p>
    <w:p w14:paraId="77EDF39D" w14:textId="77777777" w:rsidR="00976795" w:rsidRPr="00087F72" w:rsidRDefault="00976795" w:rsidP="00976795">
      <w:pPr>
        <w:pStyle w:val="ListParagraph"/>
        <w:ind w:left="2160"/>
        <w:rPr>
          <w:color w:val="E36C0A" w:themeColor="accent6" w:themeShade="BF"/>
        </w:rPr>
      </w:pPr>
    </w:p>
    <w:p w14:paraId="6948FE7C" w14:textId="5368C072" w:rsidR="00444377" w:rsidRPr="00444377" w:rsidRDefault="00000000" w:rsidP="00976795">
      <w:pPr>
        <w:pStyle w:val="Heading1"/>
        <w:numPr>
          <w:ilvl w:val="0"/>
          <w:numId w:val="1"/>
        </w:numPr>
        <w:spacing w:before="0" w:after="0"/>
        <w:jc w:val="both"/>
      </w:pPr>
      <w:bookmarkStart w:id="5" w:name="_x6a7d21n6rbr" w:colFirst="0" w:colLast="0"/>
      <w:bookmarkEnd w:id="5"/>
      <w:r>
        <w:rPr>
          <w:sz w:val="32"/>
          <w:szCs w:val="32"/>
        </w:rPr>
        <w:t>Overall Description</w:t>
      </w:r>
      <w:r>
        <w:t xml:space="preserve"> </w:t>
      </w:r>
      <w:r w:rsidR="00C13002">
        <w:t>–</w:t>
      </w:r>
      <w:r>
        <w:t xml:space="preserve"> </w:t>
      </w:r>
      <w:r w:rsidR="00444377" w:rsidRPr="00976795">
        <w:rPr>
          <w:color w:val="E36C0A" w:themeColor="accent6" w:themeShade="BF"/>
          <w:sz w:val="22"/>
          <w:szCs w:val="22"/>
        </w:rPr>
        <w:t>A Health Care insurance company aims to boost revenue and improve customer understanding using Big Data. They plan to analyze competitor data from various sources via scraping and third-party channels. The analysis intends to monitor customer behavior, enabling customized insurance offers and royalties for policyholders, ultimately driving increased revenue. The project goal involves constructing data pipelines to facilitate strategic decision-making, leading to enhanced revenue through customer behavior analysis, personalized offers, and royalty distributions</w:t>
      </w:r>
      <w:r w:rsidR="00444377" w:rsidRPr="00976795">
        <w:rPr>
          <w:sz w:val="22"/>
          <w:szCs w:val="22"/>
        </w:rPr>
        <w:t>.</w:t>
      </w:r>
    </w:p>
    <w:p w14:paraId="00000008" w14:textId="702D7971" w:rsidR="00872A44" w:rsidRDefault="00000000">
      <w:pPr>
        <w:pStyle w:val="Heading2"/>
        <w:numPr>
          <w:ilvl w:val="1"/>
          <w:numId w:val="1"/>
        </w:numPr>
        <w:spacing w:before="0" w:after="0"/>
        <w:jc w:val="both"/>
      </w:pPr>
      <w:r>
        <w:rPr>
          <w:sz w:val="28"/>
          <w:szCs w:val="28"/>
        </w:rPr>
        <w:t>User Needs</w:t>
      </w:r>
      <w:r>
        <w:t xml:space="preserve"> </w:t>
      </w:r>
      <w:r w:rsidR="00087F72">
        <w:t>–</w:t>
      </w:r>
    </w:p>
    <w:p w14:paraId="04714AA4" w14:textId="06DAA4AD" w:rsidR="00087F72" w:rsidRDefault="00087F72" w:rsidP="00BA7A63">
      <w:pPr>
        <w:pStyle w:val="ListParagraph"/>
        <w:numPr>
          <w:ilvl w:val="0"/>
          <w:numId w:val="8"/>
        </w:numPr>
        <w:rPr>
          <w:b/>
          <w:bCs/>
          <w:color w:val="E36C0A" w:themeColor="accent6" w:themeShade="BF"/>
          <w:lang w:val="en-US"/>
        </w:rPr>
      </w:pPr>
      <w:r w:rsidRPr="00BA7A63">
        <w:rPr>
          <w:b/>
          <w:bCs/>
          <w:color w:val="E36C0A" w:themeColor="accent6" w:themeShade="BF"/>
          <w:lang w:val="en-US"/>
        </w:rPr>
        <w:t>Executives and Decision Makers:</w:t>
      </w:r>
    </w:p>
    <w:p w14:paraId="0B415CBC" w14:textId="77777777" w:rsidR="00354A82" w:rsidRPr="00BA7A63" w:rsidRDefault="00354A82" w:rsidP="00354A82">
      <w:pPr>
        <w:pStyle w:val="ListParagraph"/>
        <w:ind w:left="1440"/>
        <w:rPr>
          <w:b/>
          <w:bCs/>
          <w:color w:val="E36C0A" w:themeColor="accent6" w:themeShade="BF"/>
          <w:lang w:val="en-US"/>
        </w:rPr>
      </w:pPr>
    </w:p>
    <w:p w14:paraId="09491A72" w14:textId="77777777" w:rsidR="00087F72" w:rsidRPr="00BA7A63" w:rsidRDefault="00087F72" w:rsidP="00354A82">
      <w:pPr>
        <w:ind w:left="1440"/>
        <w:rPr>
          <w:color w:val="E36C0A" w:themeColor="accent6" w:themeShade="BF"/>
          <w:lang w:val="en-US"/>
        </w:rPr>
      </w:pPr>
      <w:r w:rsidRPr="00BA7A63">
        <w:rPr>
          <w:color w:val="E36C0A" w:themeColor="accent6" w:themeShade="BF"/>
          <w:lang w:val="en-US"/>
        </w:rPr>
        <w:t>Needs: Executives require high-level insights to make informed business decisions. They need concise summaries of customer behaviors, profitable groups, and overall revenue trends.</w:t>
      </w:r>
    </w:p>
    <w:p w14:paraId="28EB3F97" w14:textId="77777777" w:rsidR="00087F72" w:rsidRPr="00BA7A63" w:rsidRDefault="00087F72" w:rsidP="00354A82">
      <w:pPr>
        <w:ind w:left="1440"/>
        <w:rPr>
          <w:color w:val="E36C0A" w:themeColor="accent6" w:themeShade="BF"/>
          <w:lang w:val="en-US"/>
        </w:rPr>
      </w:pPr>
    </w:p>
    <w:p w14:paraId="548848FA" w14:textId="77777777" w:rsidR="00087F72" w:rsidRPr="00BA7A63" w:rsidRDefault="00087F72" w:rsidP="00354A82">
      <w:pPr>
        <w:ind w:left="1440"/>
        <w:rPr>
          <w:color w:val="E36C0A" w:themeColor="accent6" w:themeShade="BF"/>
          <w:lang w:val="en-US"/>
        </w:rPr>
      </w:pPr>
      <w:r w:rsidRPr="00BA7A63">
        <w:rPr>
          <w:color w:val="E36C0A" w:themeColor="accent6" w:themeShade="BF"/>
          <w:lang w:val="en-US"/>
        </w:rPr>
        <w:t>Product Use: They will access dashboards and reports generated by the product to understand the market landscape and identify strategic opportunities.</w:t>
      </w:r>
    </w:p>
    <w:p w14:paraId="5EC8187E" w14:textId="77777777" w:rsidR="00087F72" w:rsidRPr="00BA7A63" w:rsidRDefault="00087F72" w:rsidP="00087F72">
      <w:pPr>
        <w:ind w:left="720"/>
        <w:rPr>
          <w:color w:val="E36C0A" w:themeColor="accent6" w:themeShade="BF"/>
          <w:lang w:val="en-US"/>
        </w:rPr>
      </w:pPr>
    </w:p>
    <w:p w14:paraId="0B647631" w14:textId="0CEC42B7" w:rsidR="00087F72" w:rsidRPr="00BA7A63" w:rsidRDefault="00087F72" w:rsidP="00BA7A63">
      <w:pPr>
        <w:pStyle w:val="ListParagraph"/>
        <w:numPr>
          <w:ilvl w:val="0"/>
          <w:numId w:val="7"/>
        </w:numPr>
        <w:rPr>
          <w:b/>
          <w:bCs/>
          <w:color w:val="E36C0A" w:themeColor="accent6" w:themeShade="BF"/>
          <w:lang w:val="en-US"/>
        </w:rPr>
      </w:pPr>
      <w:r w:rsidRPr="00BA7A63">
        <w:rPr>
          <w:b/>
          <w:bCs/>
          <w:color w:val="E36C0A" w:themeColor="accent6" w:themeShade="BF"/>
          <w:lang w:val="en-US"/>
        </w:rPr>
        <w:t>Marketing and Sales Teams:</w:t>
      </w:r>
    </w:p>
    <w:p w14:paraId="2816E156" w14:textId="77777777" w:rsidR="00087F72" w:rsidRPr="00BA7A63" w:rsidRDefault="00087F72" w:rsidP="00087F72">
      <w:pPr>
        <w:ind w:left="720"/>
        <w:rPr>
          <w:color w:val="E36C0A" w:themeColor="accent6" w:themeShade="BF"/>
          <w:lang w:val="en-US"/>
        </w:rPr>
      </w:pPr>
    </w:p>
    <w:p w14:paraId="10CF682D"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Marketing and sales teams need customer segmentation and personalized insights to design effective campaigns and offers.</w:t>
      </w:r>
    </w:p>
    <w:p w14:paraId="07EE8367" w14:textId="77777777" w:rsidR="00087F72" w:rsidRPr="00BA7A63" w:rsidRDefault="00087F72" w:rsidP="00BA7A63">
      <w:pPr>
        <w:ind w:left="1440"/>
        <w:rPr>
          <w:color w:val="E36C0A" w:themeColor="accent6" w:themeShade="BF"/>
          <w:lang w:val="en-US"/>
        </w:rPr>
      </w:pPr>
    </w:p>
    <w:p w14:paraId="7FDC4835"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utilize visualizations and reports to tailor marketing strategies based on customer demographics, preferences, and historical behaviors.</w:t>
      </w:r>
    </w:p>
    <w:p w14:paraId="3C88BE68" w14:textId="77777777" w:rsidR="00087F72" w:rsidRPr="00BA7A63" w:rsidRDefault="00087F72" w:rsidP="00BA7A63">
      <w:pPr>
        <w:ind w:left="1080"/>
        <w:rPr>
          <w:color w:val="E36C0A" w:themeColor="accent6" w:themeShade="BF"/>
          <w:lang w:val="en-US"/>
        </w:rPr>
      </w:pPr>
    </w:p>
    <w:p w14:paraId="40CB0C7E" w14:textId="3D609033"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Product Development Teams:</w:t>
      </w:r>
    </w:p>
    <w:p w14:paraId="68D21B64"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Product teams need customer preferences and data on policy subscriptions to design insurance products that align with market demand.</w:t>
      </w:r>
    </w:p>
    <w:p w14:paraId="5DF969EB" w14:textId="77777777" w:rsidR="00087F72" w:rsidRPr="00BA7A63" w:rsidRDefault="00087F72" w:rsidP="00BA7A63">
      <w:pPr>
        <w:ind w:left="1440"/>
        <w:rPr>
          <w:color w:val="E36C0A" w:themeColor="accent6" w:themeShade="BF"/>
          <w:lang w:val="en-US"/>
        </w:rPr>
      </w:pPr>
    </w:p>
    <w:p w14:paraId="5F71C396"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analyze subscriber preferences and behaviors to develop insurance policies that cater to specific customer needs.</w:t>
      </w:r>
    </w:p>
    <w:p w14:paraId="6B25DFF7" w14:textId="77777777" w:rsidR="00087F72" w:rsidRPr="00BA7A63" w:rsidRDefault="00087F72" w:rsidP="00BA7A63">
      <w:pPr>
        <w:ind w:left="1080"/>
        <w:rPr>
          <w:color w:val="E36C0A" w:themeColor="accent6" w:themeShade="BF"/>
          <w:lang w:val="en-US"/>
        </w:rPr>
      </w:pPr>
    </w:p>
    <w:p w14:paraId="2A693FCA" w14:textId="64FD795D"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Customer Service Representatives:</w:t>
      </w:r>
    </w:p>
    <w:p w14:paraId="22C0EA3F" w14:textId="77777777" w:rsidR="00087F72" w:rsidRPr="00BA7A63" w:rsidRDefault="00087F72" w:rsidP="00BA7A63">
      <w:pPr>
        <w:ind w:left="1440"/>
        <w:rPr>
          <w:color w:val="E36C0A" w:themeColor="accent6" w:themeShade="BF"/>
          <w:lang w:val="en-US"/>
        </w:rPr>
      </w:pPr>
    </w:p>
    <w:p w14:paraId="5DE73FC3"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Customer service representatives require insights into customer behaviors to provide personalized assistance and recommendations.</w:t>
      </w:r>
    </w:p>
    <w:p w14:paraId="31272414" w14:textId="77777777" w:rsidR="00087F72" w:rsidRPr="00BA7A63" w:rsidRDefault="00087F72" w:rsidP="00BA7A63">
      <w:pPr>
        <w:ind w:left="1440"/>
        <w:rPr>
          <w:color w:val="E36C0A" w:themeColor="accent6" w:themeShade="BF"/>
          <w:lang w:val="en-US"/>
        </w:rPr>
      </w:pPr>
    </w:p>
    <w:p w14:paraId="0B86039E"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access customer profiles and preferences to enhance customer interactions and address queries effectively.</w:t>
      </w:r>
    </w:p>
    <w:p w14:paraId="61B4186A" w14:textId="77777777" w:rsidR="00087F72" w:rsidRPr="00BA7A63" w:rsidRDefault="00087F72" w:rsidP="00BA7A63">
      <w:pPr>
        <w:ind w:left="1080"/>
        <w:rPr>
          <w:color w:val="E36C0A" w:themeColor="accent6" w:themeShade="BF"/>
          <w:lang w:val="en-US"/>
        </w:rPr>
      </w:pPr>
    </w:p>
    <w:p w14:paraId="2F458DD4" w14:textId="44613ED4"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Data Analysts and Scientists:</w:t>
      </w:r>
    </w:p>
    <w:p w14:paraId="1A5ED828" w14:textId="77777777" w:rsidR="00087F72" w:rsidRPr="00BA7A63" w:rsidRDefault="00087F72" w:rsidP="00BA7A63">
      <w:pPr>
        <w:ind w:left="1440"/>
        <w:rPr>
          <w:color w:val="E36C0A" w:themeColor="accent6" w:themeShade="BF"/>
          <w:lang w:val="en-US"/>
        </w:rPr>
      </w:pPr>
    </w:p>
    <w:p w14:paraId="43973DB7"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Data analysts need access to clean, organized data for in-depth analysis and modeling.</w:t>
      </w:r>
    </w:p>
    <w:p w14:paraId="20C5B419" w14:textId="77777777" w:rsidR="00087F72" w:rsidRPr="00BA7A63" w:rsidRDefault="00087F72" w:rsidP="00BA7A63">
      <w:pPr>
        <w:ind w:left="1440"/>
        <w:rPr>
          <w:color w:val="E36C0A" w:themeColor="accent6" w:themeShade="BF"/>
          <w:lang w:val="en-US"/>
        </w:rPr>
      </w:pPr>
    </w:p>
    <w:p w14:paraId="1C275E63"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utilize the clean data stored in the Redshift database to conduct advanced analyses and derive insights.</w:t>
      </w:r>
    </w:p>
    <w:p w14:paraId="503781F9" w14:textId="77777777" w:rsidR="00087F72" w:rsidRPr="00BA7A63" w:rsidRDefault="00087F72" w:rsidP="00BA7A63">
      <w:pPr>
        <w:ind w:left="1080"/>
        <w:rPr>
          <w:color w:val="E36C0A" w:themeColor="accent6" w:themeShade="BF"/>
          <w:lang w:val="en-US"/>
        </w:rPr>
      </w:pPr>
    </w:p>
    <w:p w14:paraId="2D5CCBB1" w14:textId="55198CB3"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Technical Teams:</w:t>
      </w:r>
    </w:p>
    <w:p w14:paraId="5BFF02F7" w14:textId="77777777" w:rsidR="00087F72" w:rsidRPr="00BA7A63" w:rsidRDefault="00087F72" w:rsidP="00BA7A63">
      <w:pPr>
        <w:ind w:left="1080"/>
        <w:rPr>
          <w:color w:val="E36C0A" w:themeColor="accent6" w:themeShade="BF"/>
          <w:lang w:val="en-US"/>
        </w:rPr>
      </w:pPr>
    </w:p>
    <w:p w14:paraId="6121AA60"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Technical teams need clear documentation and well-structured code to understand the data pipeline and solution architecture.</w:t>
      </w:r>
    </w:p>
    <w:p w14:paraId="618736B1" w14:textId="77777777" w:rsidR="00087F72" w:rsidRPr="00BA7A63" w:rsidRDefault="00087F72" w:rsidP="00BA7A63">
      <w:pPr>
        <w:ind w:left="1440"/>
        <w:rPr>
          <w:color w:val="E36C0A" w:themeColor="accent6" w:themeShade="BF"/>
          <w:lang w:val="en-US"/>
        </w:rPr>
      </w:pPr>
    </w:p>
    <w:p w14:paraId="63920D40"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refer to documentation and code repositories for maintenance, troubleshooting, and potential improvements.</w:t>
      </w:r>
    </w:p>
    <w:p w14:paraId="23CEDB3D" w14:textId="77777777" w:rsidR="00087F72" w:rsidRPr="00BA7A63" w:rsidRDefault="00087F72" w:rsidP="00BA7A63">
      <w:pPr>
        <w:ind w:left="1080"/>
        <w:rPr>
          <w:color w:val="E36C0A" w:themeColor="accent6" w:themeShade="BF"/>
          <w:lang w:val="en-US"/>
        </w:rPr>
      </w:pPr>
    </w:p>
    <w:p w14:paraId="75132B0F" w14:textId="7C820A37"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Project Managers:</w:t>
      </w:r>
    </w:p>
    <w:p w14:paraId="7B67E458" w14:textId="77777777" w:rsidR="00087F72" w:rsidRPr="00BA7A63" w:rsidRDefault="00087F72" w:rsidP="00BA7A63">
      <w:pPr>
        <w:ind w:left="1080"/>
        <w:rPr>
          <w:color w:val="E36C0A" w:themeColor="accent6" w:themeShade="BF"/>
          <w:lang w:val="en-US"/>
        </w:rPr>
      </w:pPr>
    </w:p>
    <w:p w14:paraId="5BAFF496"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Project managers require well-defined tasks and sprint planning for effective project management.</w:t>
      </w:r>
    </w:p>
    <w:p w14:paraId="046A716E" w14:textId="77777777" w:rsidR="00087F72" w:rsidRPr="00BA7A63" w:rsidRDefault="00087F72" w:rsidP="00BA7A63">
      <w:pPr>
        <w:ind w:left="1440"/>
        <w:rPr>
          <w:color w:val="E36C0A" w:themeColor="accent6" w:themeShade="BF"/>
          <w:lang w:val="en-US"/>
        </w:rPr>
      </w:pPr>
    </w:p>
    <w:p w14:paraId="0846F8A2"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use the Jira board to track progress, allocate resources, and ensure that tasks are completed on schedule.</w:t>
      </w:r>
    </w:p>
    <w:p w14:paraId="6EB1D7DC" w14:textId="77777777" w:rsidR="00087F72" w:rsidRPr="00BA7A63" w:rsidRDefault="00087F72" w:rsidP="00BA7A63">
      <w:pPr>
        <w:ind w:left="1080"/>
        <w:rPr>
          <w:color w:val="E36C0A" w:themeColor="accent6" w:themeShade="BF"/>
          <w:lang w:val="en-US"/>
        </w:rPr>
      </w:pPr>
    </w:p>
    <w:p w14:paraId="25BD2609" w14:textId="51BD855B"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Training and Learning Groups:</w:t>
      </w:r>
    </w:p>
    <w:p w14:paraId="6468F02C" w14:textId="77777777" w:rsidR="00087F72" w:rsidRPr="00BA7A63" w:rsidRDefault="00087F72" w:rsidP="00BA7A63">
      <w:pPr>
        <w:ind w:left="1080"/>
        <w:rPr>
          <w:color w:val="E36C0A" w:themeColor="accent6" w:themeShade="BF"/>
          <w:lang w:val="en-US"/>
        </w:rPr>
      </w:pPr>
    </w:p>
    <w:p w14:paraId="28D2BE13"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Training teams need educational materials to onboard new team members and enhance their skills in data analysis.</w:t>
      </w:r>
    </w:p>
    <w:p w14:paraId="25B4463B" w14:textId="77777777" w:rsidR="00087F72" w:rsidRPr="00BA7A63" w:rsidRDefault="00087F72" w:rsidP="00BA7A63">
      <w:pPr>
        <w:ind w:left="1440"/>
        <w:rPr>
          <w:color w:val="E36C0A" w:themeColor="accent6" w:themeShade="BF"/>
          <w:lang w:val="en-US"/>
        </w:rPr>
      </w:pPr>
    </w:p>
    <w:p w14:paraId="37D29C92" w14:textId="77777777" w:rsidR="00087F72" w:rsidRDefault="00087F72" w:rsidP="00BA7A63">
      <w:pPr>
        <w:ind w:left="1440"/>
        <w:rPr>
          <w:color w:val="E36C0A" w:themeColor="accent6" w:themeShade="BF"/>
          <w:lang w:val="en-US"/>
        </w:rPr>
      </w:pPr>
      <w:r w:rsidRPr="00BA7A63">
        <w:rPr>
          <w:color w:val="E36C0A" w:themeColor="accent6" w:themeShade="BF"/>
          <w:lang w:val="en-US"/>
        </w:rPr>
        <w:t>Product Use: They will utilize documentation, training materials, and the live presentation to educate team members about the project's processes and outcomes.</w:t>
      </w:r>
    </w:p>
    <w:p w14:paraId="4FD3D33B" w14:textId="77777777" w:rsidR="00BA7A63" w:rsidRPr="00BA7A63" w:rsidRDefault="00BA7A63" w:rsidP="00BA7A63">
      <w:pPr>
        <w:ind w:left="1080"/>
        <w:rPr>
          <w:color w:val="E36C0A" w:themeColor="accent6" w:themeShade="BF"/>
          <w:lang w:val="en-US"/>
        </w:rPr>
      </w:pPr>
    </w:p>
    <w:p w14:paraId="25CD5353" w14:textId="77777777"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Data Compliance and Security Teams:</w:t>
      </w:r>
    </w:p>
    <w:p w14:paraId="5102592A" w14:textId="77777777" w:rsidR="00087F72" w:rsidRPr="00BA7A63" w:rsidRDefault="00087F72" w:rsidP="00BA7A63">
      <w:pPr>
        <w:ind w:left="1080"/>
        <w:rPr>
          <w:color w:val="E36C0A" w:themeColor="accent6" w:themeShade="BF"/>
          <w:lang w:val="en-US"/>
        </w:rPr>
      </w:pPr>
    </w:p>
    <w:p w14:paraId="62237B12"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lastRenderedPageBreak/>
        <w:t>Needs: Compliance teams need to ensure that data handling and storage adhere to regulatory standards.</w:t>
      </w:r>
    </w:p>
    <w:p w14:paraId="15C850FF" w14:textId="77777777" w:rsidR="00087F72" w:rsidRPr="00BA7A63" w:rsidRDefault="00087F72" w:rsidP="00BA7A63">
      <w:pPr>
        <w:ind w:left="1080"/>
        <w:rPr>
          <w:color w:val="E36C0A" w:themeColor="accent6" w:themeShade="BF"/>
          <w:lang w:val="en-US"/>
        </w:rPr>
      </w:pPr>
    </w:p>
    <w:p w14:paraId="06354114"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review documentation and the solution architecture to ensure data security and compliance.</w:t>
      </w:r>
    </w:p>
    <w:p w14:paraId="6BA107FE" w14:textId="77777777" w:rsidR="00087F72" w:rsidRPr="00BA7A63" w:rsidRDefault="00087F72" w:rsidP="00BA7A63">
      <w:pPr>
        <w:ind w:left="1080"/>
        <w:rPr>
          <w:color w:val="E36C0A" w:themeColor="accent6" w:themeShade="BF"/>
          <w:lang w:val="en-US"/>
        </w:rPr>
      </w:pPr>
    </w:p>
    <w:p w14:paraId="440E4015" w14:textId="37B31107" w:rsidR="00087F72" w:rsidRPr="00BA7A63" w:rsidRDefault="00087F72" w:rsidP="00BA7A63">
      <w:pPr>
        <w:pStyle w:val="ListParagraph"/>
        <w:numPr>
          <w:ilvl w:val="0"/>
          <w:numId w:val="9"/>
        </w:numPr>
        <w:rPr>
          <w:b/>
          <w:bCs/>
          <w:color w:val="E36C0A" w:themeColor="accent6" w:themeShade="BF"/>
          <w:lang w:val="en-US"/>
        </w:rPr>
      </w:pPr>
      <w:r w:rsidRPr="00BA7A63">
        <w:rPr>
          <w:b/>
          <w:bCs/>
          <w:color w:val="E36C0A" w:themeColor="accent6" w:themeShade="BF"/>
          <w:lang w:val="en-US"/>
        </w:rPr>
        <w:t>End Users (Viewers of Presentations):</w:t>
      </w:r>
    </w:p>
    <w:p w14:paraId="71BD38B9" w14:textId="77777777" w:rsidR="00087F72" w:rsidRPr="00BA7A63" w:rsidRDefault="00087F72" w:rsidP="00BA7A63">
      <w:pPr>
        <w:ind w:left="1080"/>
        <w:rPr>
          <w:color w:val="E36C0A" w:themeColor="accent6" w:themeShade="BF"/>
          <w:lang w:val="en-US"/>
        </w:rPr>
      </w:pPr>
    </w:p>
    <w:p w14:paraId="0335FBE9" w14:textId="77777777" w:rsidR="00087F72" w:rsidRPr="00BA7A63" w:rsidRDefault="00087F72" w:rsidP="00BA7A63">
      <w:pPr>
        <w:ind w:left="1440"/>
        <w:rPr>
          <w:color w:val="E36C0A" w:themeColor="accent6" w:themeShade="BF"/>
          <w:lang w:val="en-US"/>
        </w:rPr>
      </w:pPr>
      <w:r w:rsidRPr="00BA7A63">
        <w:rPr>
          <w:color w:val="E36C0A" w:themeColor="accent6" w:themeShade="BF"/>
          <w:lang w:val="en-US"/>
        </w:rPr>
        <w:t>Needs: End users attending presentations need a clear understanding of the project's purpose, process, and outcomes.</w:t>
      </w:r>
    </w:p>
    <w:p w14:paraId="3A636808" w14:textId="77777777" w:rsidR="00087F72" w:rsidRPr="00BA7A63" w:rsidRDefault="00087F72" w:rsidP="00BA7A63">
      <w:pPr>
        <w:ind w:left="1440"/>
        <w:rPr>
          <w:color w:val="E36C0A" w:themeColor="accent6" w:themeShade="BF"/>
          <w:lang w:val="en-US"/>
        </w:rPr>
      </w:pPr>
    </w:p>
    <w:p w14:paraId="01C9091A" w14:textId="490DBFEF" w:rsidR="00087F72" w:rsidRPr="00BA7A63" w:rsidRDefault="00087F72" w:rsidP="00BA7A63">
      <w:pPr>
        <w:ind w:left="1440"/>
        <w:rPr>
          <w:color w:val="E36C0A" w:themeColor="accent6" w:themeShade="BF"/>
          <w:lang w:val="en-US"/>
        </w:rPr>
      </w:pPr>
      <w:r w:rsidRPr="00BA7A63">
        <w:rPr>
          <w:color w:val="E36C0A" w:themeColor="accent6" w:themeShade="BF"/>
          <w:lang w:val="en-US"/>
        </w:rPr>
        <w:t>Product Use: They will engage with the live class presentation and visualizations to grasp the project's value and potential impact.</w:t>
      </w:r>
    </w:p>
    <w:p w14:paraId="5A33A5CC" w14:textId="77777777" w:rsidR="00087F72" w:rsidRPr="00087F72" w:rsidRDefault="00087F72" w:rsidP="00087F72">
      <w:pPr>
        <w:ind w:left="720"/>
        <w:rPr>
          <w:lang w:val="en-US"/>
        </w:rPr>
      </w:pPr>
    </w:p>
    <w:p w14:paraId="2ADBE377" w14:textId="52208521" w:rsidR="00444377" w:rsidRDefault="00000000" w:rsidP="008E3456">
      <w:pPr>
        <w:pStyle w:val="Heading2"/>
        <w:numPr>
          <w:ilvl w:val="1"/>
          <w:numId w:val="1"/>
        </w:numPr>
        <w:spacing w:before="0" w:after="0"/>
        <w:jc w:val="both"/>
      </w:pPr>
      <w:bookmarkStart w:id="6" w:name="_8oj44eqg42aq" w:colFirst="0" w:colLast="0"/>
      <w:bookmarkEnd w:id="6"/>
      <w:r>
        <w:t xml:space="preserve"> </w:t>
      </w:r>
      <w:r w:rsidRPr="00BA7A63">
        <w:rPr>
          <w:sz w:val="28"/>
          <w:szCs w:val="28"/>
        </w:rPr>
        <w:t>Assumptions and Dependencies</w:t>
      </w:r>
      <w:r>
        <w:t xml:space="preserve"> </w:t>
      </w:r>
      <w:r w:rsidR="00BA7A63">
        <w:t>–</w:t>
      </w:r>
      <w:r>
        <w:t xml:space="preserve"> </w:t>
      </w:r>
    </w:p>
    <w:p w14:paraId="6A547348" w14:textId="77777777" w:rsidR="00354A82" w:rsidRPr="00354A82" w:rsidRDefault="00354A82" w:rsidP="00354A82"/>
    <w:p w14:paraId="4E5519C5"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Data Quality and Availability:</w:t>
      </w:r>
    </w:p>
    <w:p w14:paraId="31CA7E4C" w14:textId="77777777" w:rsidR="00BA7A63" w:rsidRPr="00354A82" w:rsidRDefault="00BA7A63" w:rsidP="00354A82">
      <w:pPr>
        <w:ind w:left="720"/>
        <w:rPr>
          <w:color w:val="F79646" w:themeColor="accent6"/>
          <w:lang w:val="en-US"/>
        </w:rPr>
      </w:pPr>
    </w:p>
    <w:p w14:paraId="405BFA62" w14:textId="77777777" w:rsidR="00BA7A63" w:rsidRPr="00354A82" w:rsidRDefault="00BA7A63" w:rsidP="00354A82">
      <w:pPr>
        <w:ind w:left="1080"/>
        <w:rPr>
          <w:color w:val="F79646" w:themeColor="accent6"/>
          <w:lang w:val="en-US"/>
        </w:rPr>
      </w:pPr>
      <w:r w:rsidRPr="00354A82">
        <w:rPr>
          <w:color w:val="F79646" w:themeColor="accent6"/>
          <w:lang w:val="en-US"/>
        </w:rPr>
        <w:t>Assumption: The provided sample data on AWS S3 is accurate, relevant, and representative of the actual data.</w:t>
      </w:r>
    </w:p>
    <w:p w14:paraId="7D03ED1C" w14:textId="77777777" w:rsidR="00BA7A63" w:rsidRPr="00354A82" w:rsidRDefault="00BA7A63" w:rsidP="00354A82">
      <w:pPr>
        <w:ind w:left="720"/>
        <w:rPr>
          <w:color w:val="F79646" w:themeColor="accent6"/>
          <w:lang w:val="en-US"/>
        </w:rPr>
      </w:pPr>
    </w:p>
    <w:p w14:paraId="23A1541A" w14:textId="77777777" w:rsidR="00BA7A63" w:rsidRPr="00354A82" w:rsidRDefault="00BA7A63" w:rsidP="00354A82">
      <w:pPr>
        <w:ind w:left="1080"/>
        <w:rPr>
          <w:color w:val="F79646" w:themeColor="accent6"/>
          <w:lang w:val="en-US"/>
        </w:rPr>
      </w:pPr>
      <w:r w:rsidRPr="00354A82">
        <w:rPr>
          <w:color w:val="F79646" w:themeColor="accent6"/>
          <w:lang w:val="en-US"/>
        </w:rPr>
        <w:t>Dependency: The accuracy and quality of the analysis heavily rely on the accuracy and completeness of the data provided.</w:t>
      </w:r>
    </w:p>
    <w:p w14:paraId="60418345" w14:textId="77777777" w:rsidR="00BA7A63" w:rsidRPr="00354A82" w:rsidRDefault="00BA7A63" w:rsidP="00354A82">
      <w:pPr>
        <w:ind w:left="720"/>
        <w:rPr>
          <w:b/>
          <w:bCs/>
          <w:color w:val="F79646" w:themeColor="accent6"/>
          <w:lang w:val="en-US"/>
        </w:rPr>
      </w:pPr>
    </w:p>
    <w:p w14:paraId="7F241C65"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Data Privacy and Compliance:</w:t>
      </w:r>
    </w:p>
    <w:p w14:paraId="27623C50" w14:textId="77777777" w:rsidR="00BA7A63" w:rsidRPr="00354A82" w:rsidRDefault="00BA7A63" w:rsidP="00354A82">
      <w:pPr>
        <w:ind w:left="1080"/>
        <w:rPr>
          <w:color w:val="F79646" w:themeColor="accent6"/>
          <w:lang w:val="en-US"/>
        </w:rPr>
      </w:pPr>
    </w:p>
    <w:p w14:paraId="7EB09902" w14:textId="77777777" w:rsidR="00BA7A63" w:rsidRPr="00354A82" w:rsidRDefault="00BA7A63" w:rsidP="00354A82">
      <w:pPr>
        <w:ind w:left="1080"/>
        <w:rPr>
          <w:color w:val="F79646" w:themeColor="accent6"/>
          <w:lang w:val="en-US"/>
        </w:rPr>
      </w:pPr>
      <w:r w:rsidRPr="00354A82">
        <w:rPr>
          <w:color w:val="F79646" w:themeColor="accent6"/>
          <w:lang w:val="en-US"/>
        </w:rPr>
        <w:t>Assumption: The data used for analysis is compliant with relevant data protection laws and regulations.</w:t>
      </w:r>
    </w:p>
    <w:p w14:paraId="15F65203" w14:textId="77777777" w:rsidR="00BA7A63" w:rsidRPr="00354A82" w:rsidRDefault="00BA7A63" w:rsidP="00354A82">
      <w:pPr>
        <w:ind w:left="1080"/>
        <w:rPr>
          <w:color w:val="F79646" w:themeColor="accent6"/>
          <w:lang w:val="en-US"/>
        </w:rPr>
      </w:pPr>
    </w:p>
    <w:p w14:paraId="57EADAA9" w14:textId="77777777" w:rsidR="00BA7A63" w:rsidRPr="00354A82" w:rsidRDefault="00BA7A63" w:rsidP="00354A82">
      <w:pPr>
        <w:ind w:left="1080"/>
        <w:rPr>
          <w:color w:val="F79646" w:themeColor="accent6"/>
          <w:lang w:val="en-US"/>
        </w:rPr>
      </w:pPr>
      <w:r w:rsidRPr="00354A82">
        <w:rPr>
          <w:color w:val="F79646" w:themeColor="accent6"/>
          <w:lang w:val="en-US"/>
        </w:rPr>
        <w:t>Dependency: Ensuring data privacy and compliance with regulations is essential to avoid legal and ethical issues.</w:t>
      </w:r>
    </w:p>
    <w:p w14:paraId="29751CBD" w14:textId="77777777" w:rsidR="00BA7A63" w:rsidRPr="00354A82" w:rsidRDefault="00BA7A63" w:rsidP="00354A82">
      <w:pPr>
        <w:ind w:left="1080"/>
        <w:rPr>
          <w:color w:val="F79646" w:themeColor="accent6"/>
          <w:lang w:val="en-US"/>
        </w:rPr>
      </w:pPr>
    </w:p>
    <w:p w14:paraId="67D365D3"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AWS Services and Infrastructure:</w:t>
      </w:r>
    </w:p>
    <w:p w14:paraId="33F64717" w14:textId="77777777" w:rsidR="00BA7A63" w:rsidRPr="00354A82" w:rsidRDefault="00BA7A63" w:rsidP="00354A82">
      <w:pPr>
        <w:ind w:left="1080"/>
        <w:rPr>
          <w:color w:val="F79646" w:themeColor="accent6"/>
          <w:lang w:val="en-US"/>
        </w:rPr>
      </w:pPr>
    </w:p>
    <w:p w14:paraId="0A12055D" w14:textId="77777777" w:rsidR="00BA7A63" w:rsidRPr="00354A82" w:rsidRDefault="00BA7A63" w:rsidP="00354A82">
      <w:pPr>
        <w:ind w:left="1080"/>
        <w:rPr>
          <w:color w:val="F79646" w:themeColor="accent6"/>
          <w:lang w:val="en-US"/>
        </w:rPr>
      </w:pPr>
      <w:r w:rsidRPr="00354A82">
        <w:rPr>
          <w:color w:val="F79646" w:themeColor="accent6"/>
          <w:lang w:val="en-US"/>
        </w:rPr>
        <w:t>Assumption: The project will be executed within the AWS ecosystem, utilizing services like S3, Redshift, EMR Studio, and Databricks.</w:t>
      </w:r>
    </w:p>
    <w:p w14:paraId="784545D2" w14:textId="77777777" w:rsidR="00BA7A63" w:rsidRPr="00354A82" w:rsidRDefault="00BA7A63" w:rsidP="00354A82">
      <w:pPr>
        <w:ind w:left="1080"/>
        <w:rPr>
          <w:color w:val="F79646" w:themeColor="accent6"/>
          <w:lang w:val="en-US"/>
        </w:rPr>
      </w:pPr>
    </w:p>
    <w:p w14:paraId="7064899D" w14:textId="77777777" w:rsidR="00BA7A63" w:rsidRPr="00354A82" w:rsidRDefault="00BA7A63" w:rsidP="00354A82">
      <w:pPr>
        <w:ind w:left="1080"/>
        <w:rPr>
          <w:color w:val="F79646" w:themeColor="accent6"/>
          <w:lang w:val="en-US"/>
        </w:rPr>
      </w:pPr>
      <w:r w:rsidRPr="00354A82">
        <w:rPr>
          <w:color w:val="F79646" w:themeColor="accent6"/>
          <w:lang w:val="en-US"/>
        </w:rPr>
        <w:t>Dependency: The availability and proper functioning of AWS services are crucial for successful data processing and analysis.</w:t>
      </w:r>
    </w:p>
    <w:p w14:paraId="20E45E87" w14:textId="77777777" w:rsidR="00BA7A63" w:rsidRPr="00354A82" w:rsidRDefault="00BA7A63" w:rsidP="00354A82">
      <w:pPr>
        <w:ind w:left="1080"/>
        <w:rPr>
          <w:color w:val="F79646" w:themeColor="accent6"/>
          <w:lang w:val="en-US"/>
        </w:rPr>
      </w:pPr>
    </w:p>
    <w:p w14:paraId="5C003B27"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Data Cleaning Accuracy:</w:t>
      </w:r>
    </w:p>
    <w:p w14:paraId="0FEA2F65" w14:textId="77777777" w:rsidR="00BA7A63" w:rsidRPr="00354A82" w:rsidRDefault="00BA7A63" w:rsidP="00354A82">
      <w:pPr>
        <w:ind w:left="1080"/>
        <w:rPr>
          <w:color w:val="F79646" w:themeColor="accent6"/>
          <w:lang w:val="en-US"/>
        </w:rPr>
      </w:pPr>
    </w:p>
    <w:p w14:paraId="26290292" w14:textId="77777777" w:rsidR="00BA7A63" w:rsidRPr="00354A82" w:rsidRDefault="00BA7A63" w:rsidP="00354A82">
      <w:pPr>
        <w:ind w:left="1080"/>
        <w:rPr>
          <w:color w:val="F79646" w:themeColor="accent6"/>
          <w:lang w:val="en-US"/>
        </w:rPr>
      </w:pPr>
      <w:r w:rsidRPr="00354A82">
        <w:rPr>
          <w:color w:val="F79646" w:themeColor="accent6"/>
          <w:lang w:val="en-US"/>
        </w:rPr>
        <w:t>Assumption: The data cleaning process effectively identifies and addresses missing values, duplicates, and inconsistencies.</w:t>
      </w:r>
    </w:p>
    <w:p w14:paraId="6855A187" w14:textId="77777777" w:rsidR="00BA7A63" w:rsidRPr="00354A82" w:rsidRDefault="00BA7A63" w:rsidP="00354A82">
      <w:pPr>
        <w:ind w:left="1080"/>
        <w:rPr>
          <w:color w:val="F79646" w:themeColor="accent6"/>
          <w:lang w:val="en-US"/>
        </w:rPr>
      </w:pPr>
    </w:p>
    <w:p w14:paraId="0E545C74" w14:textId="77777777" w:rsidR="00BA7A63" w:rsidRPr="00354A82" w:rsidRDefault="00BA7A63" w:rsidP="00354A82">
      <w:pPr>
        <w:ind w:left="1080"/>
        <w:rPr>
          <w:color w:val="F79646" w:themeColor="accent6"/>
          <w:lang w:val="en-US"/>
        </w:rPr>
      </w:pPr>
      <w:r w:rsidRPr="00354A82">
        <w:rPr>
          <w:color w:val="F79646" w:themeColor="accent6"/>
          <w:lang w:val="en-US"/>
        </w:rPr>
        <w:t>Dependency: Accurate data cleaning is necessary to ensure the validity and reliability of the analysis results.</w:t>
      </w:r>
    </w:p>
    <w:p w14:paraId="26B85DEC" w14:textId="77777777" w:rsidR="00BA7A63" w:rsidRPr="00354A82" w:rsidRDefault="00BA7A63" w:rsidP="00354A82">
      <w:pPr>
        <w:ind w:left="1080"/>
        <w:rPr>
          <w:color w:val="F79646" w:themeColor="accent6"/>
          <w:lang w:val="en-US"/>
        </w:rPr>
      </w:pPr>
    </w:p>
    <w:p w14:paraId="556B9792"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Domain Knowledge:</w:t>
      </w:r>
    </w:p>
    <w:p w14:paraId="1BA2962E" w14:textId="77777777" w:rsidR="00BA7A63" w:rsidRPr="00354A82" w:rsidRDefault="00BA7A63" w:rsidP="00354A82">
      <w:pPr>
        <w:ind w:left="1080"/>
        <w:rPr>
          <w:color w:val="F79646" w:themeColor="accent6"/>
          <w:lang w:val="en-US"/>
        </w:rPr>
      </w:pPr>
    </w:p>
    <w:p w14:paraId="476829E5" w14:textId="77777777" w:rsidR="00BA7A63" w:rsidRPr="00354A82" w:rsidRDefault="00BA7A63" w:rsidP="00354A82">
      <w:pPr>
        <w:ind w:left="1080"/>
        <w:rPr>
          <w:color w:val="F79646" w:themeColor="accent6"/>
          <w:lang w:val="en-US"/>
        </w:rPr>
      </w:pPr>
      <w:r w:rsidRPr="00354A82">
        <w:rPr>
          <w:color w:val="F79646" w:themeColor="accent6"/>
          <w:lang w:val="en-US"/>
        </w:rPr>
        <w:t>Assumption: The team working on the project has a solid understanding of health insurance, healthcare domain, and relevant business rules.</w:t>
      </w:r>
    </w:p>
    <w:p w14:paraId="08F8E790" w14:textId="77777777" w:rsidR="00BA7A63" w:rsidRPr="00354A82" w:rsidRDefault="00BA7A63" w:rsidP="00354A82">
      <w:pPr>
        <w:ind w:left="1080"/>
        <w:rPr>
          <w:color w:val="F79646" w:themeColor="accent6"/>
          <w:lang w:val="en-US"/>
        </w:rPr>
      </w:pPr>
    </w:p>
    <w:p w14:paraId="021BFF1A" w14:textId="77777777" w:rsidR="00BA7A63" w:rsidRPr="00354A82" w:rsidRDefault="00BA7A63" w:rsidP="00354A82">
      <w:pPr>
        <w:ind w:left="1080"/>
        <w:rPr>
          <w:color w:val="F79646" w:themeColor="accent6"/>
          <w:lang w:val="en-US"/>
        </w:rPr>
      </w:pPr>
      <w:r w:rsidRPr="00354A82">
        <w:rPr>
          <w:color w:val="F79646" w:themeColor="accent6"/>
          <w:lang w:val="en-US"/>
        </w:rPr>
        <w:t>Dependency: Accurate interpretation of data and creation of meaningful insights requires domain expertise.</w:t>
      </w:r>
    </w:p>
    <w:p w14:paraId="343DFFC3" w14:textId="77777777" w:rsidR="00BA7A63" w:rsidRPr="00354A82" w:rsidRDefault="00BA7A63" w:rsidP="00354A82">
      <w:pPr>
        <w:ind w:left="1080"/>
        <w:rPr>
          <w:color w:val="F79646" w:themeColor="accent6"/>
          <w:lang w:val="en-US"/>
        </w:rPr>
      </w:pPr>
    </w:p>
    <w:p w14:paraId="071631CF"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Technical Expertise:</w:t>
      </w:r>
    </w:p>
    <w:p w14:paraId="79818FDD" w14:textId="77777777" w:rsidR="00BA7A63" w:rsidRPr="00354A82" w:rsidRDefault="00BA7A63" w:rsidP="00354A82">
      <w:pPr>
        <w:ind w:left="1080"/>
        <w:rPr>
          <w:color w:val="F79646" w:themeColor="accent6"/>
          <w:lang w:val="en-US"/>
        </w:rPr>
      </w:pPr>
    </w:p>
    <w:p w14:paraId="7A7914EC" w14:textId="77777777" w:rsidR="00BA7A63" w:rsidRPr="00354A82" w:rsidRDefault="00BA7A63" w:rsidP="00354A82">
      <w:pPr>
        <w:ind w:left="1080"/>
        <w:rPr>
          <w:color w:val="F79646" w:themeColor="accent6"/>
          <w:lang w:val="en-US"/>
        </w:rPr>
      </w:pPr>
      <w:r w:rsidRPr="00354A82">
        <w:rPr>
          <w:color w:val="F79646" w:themeColor="accent6"/>
          <w:lang w:val="en-US"/>
        </w:rPr>
        <w:t>Assumption: The team possesses the necessary technical skills to implement the data pipelines, perform data cleaning, and generate analysis results.</w:t>
      </w:r>
    </w:p>
    <w:p w14:paraId="428D2B93" w14:textId="77777777" w:rsidR="00BA7A63" w:rsidRPr="00354A82" w:rsidRDefault="00BA7A63" w:rsidP="00354A82">
      <w:pPr>
        <w:ind w:left="1080"/>
        <w:rPr>
          <w:color w:val="F79646" w:themeColor="accent6"/>
          <w:lang w:val="en-US"/>
        </w:rPr>
      </w:pPr>
    </w:p>
    <w:p w14:paraId="12249833" w14:textId="77777777" w:rsidR="00BA7A63" w:rsidRPr="00354A82" w:rsidRDefault="00BA7A63" w:rsidP="00354A82">
      <w:pPr>
        <w:ind w:left="1080"/>
        <w:rPr>
          <w:color w:val="F79646" w:themeColor="accent6"/>
          <w:lang w:val="en-US"/>
        </w:rPr>
      </w:pPr>
      <w:r w:rsidRPr="00354A82">
        <w:rPr>
          <w:color w:val="F79646" w:themeColor="accent6"/>
          <w:lang w:val="en-US"/>
        </w:rPr>
        <w:t>Dependency: Adequate technical knowledge and skills are essential for successful project execution.</w:t>
      </w:r>
    </w:p>
    <w:p w14:paraId="3119EF14" w14:textId="77777777" w:rsidR="00BA7A63" w:rsidRPr="00354A82" w:rsidRDefault="00BA7A63" w:rsidP="00354A82">
      <w:pPr>
        <w:ind w:left="1080"/>
        <w:rPr>
          <w:color w:val="F79646" w:themeColor="accent6"/>
          <w:lang w:val="en-US"/>
        </w:rPr>
      </w:pPr>
    </w:p>
    <w:p w14:paraId="20EF96C0"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Tool Proficiency:</w:t>
      </w:r>
    </w:p>
    <w:p w14:paraId="2276FC66" w14:textId="77777777" w:rsidR="00BA7A63" w:rsidRPr="00354A82" w:rsidRDefault="00BA7A63" w:rsidP="00354A82">
      <w:pPr>
        <w:ind w:left="1080"/>
        <w:rPr>
          <w:color w:val="F79646" w:themeColor="accent6"/>
          <w:lang w:val="en-US"/>
        </w:rPr>
      </w:pPr>
    </w:p>
    <w:p w14:paraId="49BD94D2" w14:textId="77777777" w:rsidR="00BA7A63" w:rsidRPr="00354A82" w:rsidRDefault="00BA7A63" w:rsidP="00354A82">
      <w:pPr>
        <w:ind w:left="1080"/>
        <w:rPr>
          <w:color w:val="F79646" w:themeColor="accent6"/>
          <w:lang w:val="en-US"/>
        </w:rPr>
      </w:pPr>
      <w:r w:rsidRPr="00354A82">
        <w:rPr>
          <w:color w:val="F79646" w:themeColor="accent6"/>
          <w:lang w:val="en-US"/>
        </w:rPr>
        <w:t xml:space="preserve">Assumption: The team is proficient in using tools like </w:t>
      </w:r>
      <w:proofErr w:type="spellStart"/>
      <w:r w:rsidRPr="00354A82">
        <w:rPr>
          <w:color w:val="F79646" w:themeColor="accent6"/>
          <w:lang w:val="en-US"/>
        </w:rPr>
        <w:t>Pyspark</w:t>
      </w:r>
      <w:proofErr w:type="spellEnd"/>
      <w:r w:rsidRPr="00354A82">
        <w:rPr>
          <w:color w:val="F79646" w:themeColor="accent6"/>
          <w:lang w:val="en-US"/>
        </w:rPr>
        <w:t>, AWS services, Databricks, Jira, and GitHub.</w:t>
      </w:r>
    </w:p>
    <w:p w14:paraId="4BF56F35" w14:textId="77777777" w:rsidR="00BA7A63" w:rsidRPr="00354A82" w:rsidRDefault="00BA7A63" w:rsidP="00354A82">
      <w:pPr>
        <w:ind w:left="1080"/>
        <w:rPr>
          <w:color w:val="F79646" w:themeColor="accent6"/>
          <w:lang w:val="en-US"/>
        </w:rPr>
      </w:pPr>
    </w:p>
    <w:p w14:paraId="090305DF" w14:textId="77777777" w:rsidR="00BA7A63" w:rsidRPr="00354A82" w:rsidRDefault="00BA7A63" w:rsidP="00354A82">
      <w:pPr>
        <w:ind w:left="1080"/>
        <w:rPr>
          <w:color w:val="F79646" w:themeColor="accent6"/>
          <w:lang w:val="en-US"/>
        </w:rPr>
      </w:pPr>
      <w:r w:rsidRPr="00354A82">
        <w:rPr>
          <w:color w:val="F79646" w:themeColor="accent6"/>
          <w:lang w:val="en-US"/>
        </w:rPr>
        <w:t>Dependency: Proper utilization of these tools is essential for efficient development, collaboration, and deployment.</w:t>
      </w:r>
    </w:p>
    <w:p w14:paraId="2F9B0E10" w14:textId="77777777" w:rsidR="00BA7A63" w:rsidRPr="00354A82" w:rsidRDefault="00BA7A63" w:rsidP="00354A82">
      <w:pPr>
        <w:ind w:left="1080"/>
        <w:rPr>
          <w:color w:val="F79646" w:themeColor="accent6"/>
          <w:lang w:val="en-US"/>
        </w:rPr>
      </w:pPr>
    </w:p>
    <w:p w14:paraId="5404FDB9"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Project Timeline and Planning:</w:t>
      </w:r>
    </w:p>
    <w:p w14:paraId="5E868782" w14:textId="77777777" w:rsidR="00BA7A63" w:rsidRPr="00354A82" w:rsidRDefault="00BA7A63" w:rsidP="00354A82">
      <w:pPr>
        <w:ind w:left="1080"/>
        <w:rPr>
          <w:color w:val="F79646" w:themeColor="accent6"/>
          <w:lang w:val="en-US"/>
        </w:rPr>
      </w:pPr>
    </w:p>
    <w:p w14:paraId="6A09763E" w14:textId="77777777" w:rsidR="00BA7A63" w:rsidRPr="00354A82" w:rsidRDefault="00BA7A63" w:rsidP="00354A82">
      <w:pPr>
        <w:ind w:left="1080"/>
        <w:rPr>
          <w:color w:val="F79646" w:themeColor="accent6"/>
          <w:lang w:val="en-US"/>
        </w:rPr>
      </w:pPr>
      <w:r w:rsidRPr="00354A82">
        <w:rPr>
          <w:color w:val="F79646" w:themeColor="accent6"/>
          <w:lang w:val="en-US"/>
        </w:rPr>
        <w:t>Assumption: The project timeline, as outlined in the two-week sprint plan, is feasible and accounts for potential challenges.</w:t>
      </w:r>
    </w:p>
    <w:p w14:paraId="7F6E35B7" w14:textId="77777777" w:rsidR="00BA7A63" w:rsidRPr="00354A82" w:rsidRDefault="00BA7A63" w:rsidP="00354A82">
      <w:pPr>
        <w:ind w:left="1080"/>
        <w:rPr>
          <w:color w:val="F79646" w:themeColor="accent6"/>
          <w:lang w:val="en-US"/>
        </w:rPr>
      </w:pPr>
    </w:p>
    <w:p w14:paraId="080A1792" w14:textId="77777777" w:rsidR="00BA7A63" w:rsidRPr="00354A82" w:rsidRDefault="00BA7A63" w:rsidP="00354A82">
      <w:pPr>
        <w:ind w:left="1080"/>
        <w:rPr>
          <w:color w:val="F79646" w:themeColor="accent6"/>
          <w:lang w:val="en-US"/>
        </w:rPr>
      </w:pPr>
      <w:r w:rsidRPr="00354A82">
        <w:rPr>
          <w:color w:val="F79646" w:themeColor="accent6"/>
          <w:lang w:val="en-US"/>
        </w:rPr>
        <w:t>Dependency: Adhering to the planned timeline is important for meeting project goals and expectations.</w:t>
      </w:r>
    </w:p>
    <w:p w14:paraId="6E6A259D" w14:textId="77777777" w:rsidR="00BA7A63" w:rsidRPr="00354A82" w:rsidRDefault="00BA7A63" w:rsidP="00354A82">
      <w:pPr>
        <w:ind w:left="1080"/>
        <w:rPr>
          <w:color w:val="F79646" w:themeColor="accent6"/>
          <w:lang w:val="en-US"/>
        </w:rPr>
      </w:pPr>
    </w:p>
    <w:p w14:paraId="0636F6DD"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Testing and Quality Assurance:</w:t>
      </w:r>
    </w:p>
    <w:p w14:paraId="05A91FF4" w14:textId="77777777" w:rsidR="00BA7A63" w:rsidRPr="00354A82" w:rsidRDefault="00BA7A63" w:rsidP="00354A82">
      <w:pPr>
        <w:ind w:left="1080"/>
        <w:rPr>
          <w:color w:val="F79646" w:themeColor="accent6"/>
          <w:lang w:val="en-US"/>
        </w:rPr>
      </w:pPr>
    </w:p>
    <w:p w14:paraId="443B98CD" w14:textId="77777777" w:rsidR="00BA7A63" w:rsidRPr="00354A82" w:rsidRDefault="00BA7A63" w:rsidP="00354A82">
      <w:pPr>
        <w:ind w:left="1080"/>
        <w:rPr>
          <w:color w:val="F79646" w:themeColor="accent6"/>
          <w:lang w:val="en-US"/>
        </w:rPr>
      </w:pPr>
      <w:r w:rsidRPr="00354A82">
        <w:rPr>
          <w:color w:val="F79646" w:themeColor="accent6"/>
          <w:lang w:val="en-US"/>
        </w:rPr>
        <w:t>Assumption: Proper testing methodologies will be employed to validate the accuracy and reliability of the analysis results.</w:t>
      </w:r>
    </w:p>
    <w:p w14:paraId="08B49FE3" w14:textId="77777777" w:rsidR="00BA7A63" w:rsidRPr="00354A82" w:rsidRDefault="00BA7A63" w:rsidP="00354A82">
      <w:pPr>
        <w:ind w:left="1080"/>
        <w:rPr>
          <w:color w:val="F79646" w:themeColor="accent6"/>
          <w:lang w:val="en-US"/>
        </w:rPr>
      </w:pPr>
    </w:p>
    <w:p w14:paraId="3D61BD0D" w14:textId="77777777" w:rsidR="00BA7A63" w:rsidRPr="00354A82" w:rsidRDefault="00BA7A63" w:rsidP="00354A82">
      <w:pPr>
        <w:ind w:left="1080"/>
        <w:rPr>
          <w:color w:val="F79646" w:themeColor="accent6"/>
          <w:lang w:val="en-US"/>
        </w:rPr>
      </w:pPr>
      <w:r w:rsidRPr="00354A82">
        <w:rPr>
          <w:color w:val="F79646" w:themeColor="accent6"/>
          <w:lang w:val="en-US"/>
        </w:rPr>
        <w:t>Dependency: Thorough testing is necessary to ensure that the insights and outcomes are valid and actionable.</w:t>
      </w:r>
    </w:p>
    <w:p w14:paraId="38035E31" w14:textId="77777777" w:rsidR="00BA7A63" w:rsidRPr="00354A82" w:rsidRDefault="00BA7A63" w:rsidP="00354A82">
      <w:pPr>
        <w:ind w:left="1080"/>
        <w:rPr>
          <w:color w:val="F79646" w:themeColor="accent6"/>
          <w:lang w:val="en-US"/>
        </w:rPr>
      </w:pPr>
    </w:p>
    <w:p w14:paraId="699E679F"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lastRenderedPageBreak/>
        <w:t>Availability of Resources:</w:t>
      </w:r>
    </w:p>
    <w:p w14:paraId="7CFA3F09" w14:textId="77777777" w:rsidR="00BA7A63" w:rsidRPr="00354A82" w:rsidRDefault="00BA7A63" w:rsidP="00354A82">
      <w:pPr>
        <w:ind w:left="1080"/>
        <w:rPr>
          <w:color w:val="F79646" w:themeColor="accent6"/>
          <w:lang w:val="en-US"/>
        </w:rPr>
      </w:pPr>
    </w:p>
    <w:p w14:paraId="27513B46" w14:textId="77777777" w:rsidR="00BA7A63" w:rsidRPr="00354A82" w:rsidRDefault="00BA7A63" w:rsidP="00354A82">
      <w:pPr>
        <w:ind w:left="1080"/>
        <w:rPr>
          <w:color w:val="F79646" w:themeColor="accent6"/>
          <w:lang w:val="en-US"/>
        </w:rPr>
      </w:pPr>
      <w:r w:rsidRPr="00354A82">
        <w:rPr>
          <w:color w:val="F79646" w:themeColor="accent6"/>
          <w:lang w:val="en-US"/>
        </w:rPr>
        <w:t>Assumption: Required resources, such as computing power, storage, and technical personnel, will be available as needed.</w:t>
      </w:r>
    </w:p>
    <w:p w14:paraId="0A16BCE4" w14:textId="77777777" w:rsidR="00BA7A63" w:rsidRPr="00354A82" w:rsidRDefault="00BA7A63" w:rsidP="00354A82">
      <w:pPr>
        <w:ind w:left="1080"/>
        <w:rPr>
          <w:color w:val="F79646" w:themeColor="accent6"/>
          <w:lang w:val="en-US"/>
        </w:rPr>
      </w:pPr>
    </w:p>
    <w:p w14:paraId="725BC1C5" w14:textId="77777777" w:rsidR="00BA7A63" w:rsidRPr="00354A82" w:rsidRDefault="00BA7A63" w:rsidP="00354A82">
      <w:pPr>
        <w:ind w:left="1080"/>
        <w:rPr>
          <w:color w:val="F79646" w:themeColor="accent6"/>
          <w:lang w:val="en-US"/>
        </w:rPr>
      </w:pPr>
      <w:r w:rsidRPr="00354A82">
        <w:rPr>
          <w:color w:val="F79646" w:themeColor="accent6"/>
          <w:lang w:val="en-US"/>
        </w:rPr>
        <w:t>Dependency: Sufficient resources are essential for efficient execution and completion of the project.</w:t>
      </w:r>
    </w:p>
    <w:p w14:paraId="69D83713" w14:textId="77777777" w:rsidR="00BA7A63" w:rsidRPr="00354A82" w:rsidRDefault="00BA7A63" w:rsidP="00354A82">
      <w:pPr>
        <w:ind w:left="1080"/>
        <w:rPr>
          <w:color w:val="F79646" w:themeColor="accent6"/>
          <w:lang w:val="en-US"/>
        </w:rPr>
      </w:pPr>
    </w:p>
    <w:p w14:paraId="45259E7F"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Documentation and Communication:</w:t>
      </w:r>
    </w:p>
    <w:p w14:paraId="4F3E58C2" w14:textId="77777777" w:rsidR="00BA7A63" w:rsidRPr="00354A82" w:rsidRDefault="00BA7A63" w:rsidP="00354A82">
      <w:pPr>
        <w:ind w:left="1080"/>
        <w:rPr>
          <w:color w:val="F79646" w:themeColor="accent6"/>
          <w:lang w:val="en-US"/>
        </w:rPr>
      </w:pPr>
    </w:p>
    <w:p w14:paraId="25DFF686" w14:textId="77777777" w:rsidR="00BA7A63" w:rsidRPr="00354A82" w:rsidRDefault="00BA7A63" w:rsidP="00354A82">
      <w:pPr>
        <w:ind w:left="1080"/>
        <w:rPr>
          <w:color w:val="F79646" w:themeColor="accent6"/>
          <w:lang w:val="en-US"/>
        </w:rPr>
      </w:pPr>
      <w:r w:rsidRPr="00354A82">
        <w:rPr>
          <w:color w:val="F79646" w:themeColor="accent6"/>
          <w:lang w:val="en-US"/>
        </w:rPr>
        <w:t>Assumption: Clear and detailed documentation of requirements, design, implementation, and testing will be maintained throughout the project.</w:t>
      </w:r>
    </w:p>
    <w:p w14:paraId="0A115367" w14:textId="77777777" w:rsidR="00BA7A63" w:rsidRPr="00354A82" w:rsidRDefault="00BA7A63" w:rsidP="00354A82">
      <w:pPr>
        <w:ind w:left="1080"/>
        <w:rPr>
          <w:color w:val="F79646" w:themeColor="accent6"/>
          <w:lang w:val="en-US"/>
        </w:rPr>
      </w:pPr>
    </w:p>
    <w:p w14:paraId="1C0149AD" w14:textId="77777777" w:rsidR="00BA7A63" w:rsidRPr="00354A82" w:rsidRDefault="00BA7A63" w:rsidP="00354A82">
      <w:pPr>
        <w:ind w:left="1080"/>
        <w:rPr>
          <w:color w:val="F79646" w:themeColor="accent6"/>
          <w:lang w:val="en-US"/>
        </w:rPr>
      </w:pPr>
      <w:r w:rsidRPr="00354A82">
        <w:rPr>
          <w:color w:val="F79646" w:themeColor="accent6"/>
          <w:lang w:val="en-US"/>
        </w:rPr>
        <w:t>Dependency: Comprehensive documentation aids in knowledge transfer, collaboration, and project continuity.</w:t>
      </w:r>
    </w:p>
    <w:p w14:paraId="42EF89DC" w14:textId="77777777" w:rsidR="00BA7A63" w:rsidRPr="00354A82" w:rsidRDefault="00BA7A63" w:rsidP="00354A82">
      <w:pPr>
        <w:ind w:left="1080"/>
        <w:rPr>
          <w:color w:val="F79646" w:themeColor="accent6"/>
          <w:lang w:val="en-US"/>
        </w:rPr>
      </w:pPr>
    </w:p>
    <w:p w14:paraId="787420E6"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Stakeholder Collaboration:</w:t>
      </w:r>
    </w:p>
    <w:p w14:paraId="1A1F1A75" w14:textId="77777777" w:rsidR="00BA7A63" w:rsidRPr="00354A82" w:rsidRDefault="00BA7A63" w:rsidP="00354A82">
      <w:pPr>
        <w:ind w:left="1080"/>
        <w:rPr>
          <w:color w:val="F79646" w:themeColor="accent6"/>
          <w:lang w:val="en-US"/>
        </w:rPr>
      </w:pPr>
    </w:p>
    <w:p w14:paraId="3646BA92" w14:textId="77777777" w:rsidR="00BA7A63" w:rsidRPr="00354A82" w:rsidRDefault="00BA7A63" w:rsidP="00354A82">
      <w:pPr>
        <w:ind w:left="1080"/>
        <w:rPr>
          <w:color w:val="F79646" w:themeColor="accent6"/>
          <w:lang w:val="en-US"/>
        </w:rPr>
      </w:pPr>
      <w:r w:rsidRPr="00354A82">
        <w:rPr>
          <w:color w:val="F79646" w:themeColor="accent6"/>
          <w:lang w:val="en-US"/>
        </w:rPr>
        <w:t>Assumption: Effective collaboration and communication with stakeholders, including the Health Care insurance company, are established.</w:t>
      </w:r>
    </w:p>
    <w:p w14:paraId="656E441D" w14:textId="77777777" w:rsidR="00BA7A63" w:rsidRPr="00354A82" w:rsidRDefault="00BA7A63" w:rsidP="00354A82">
      <w:pPr>
        <w:ind w:left="1080"/>
        <w:rPr>
          <w:color w:val="F79646" w:themeColor="accent6"/>
          <w:lang w:val="en-US"/>
        </w:rPr>
      </w:pPr>
    </w:p>
    <w:p w14:paraId="52703221" w14:textId="77777777" w:rsidR="00BA7A63" w:rsidRPr="00354A82" w:rsidRDefault="00BA7A63" w:rsidP="00354A82">
      <w:pPr>
        <w:ind w:left="1080"/>
        <w:rPr>
          <w:color w:val="F79646" w:themeColor="accent6"/>
          <w:lang w:val="en-US"/>
        </w:rPr>
      </w:pPr>
      <w:r w:rsidRPr="00354A82">
        <w:rPr>
          <w:color w:val="F79646" w:themeColor="accent6"/>
          <w:lang w:val="en-US"/>
        </w:rPr>
        <w:t>Dependency: Stakeholder input and feedback are critical for aligning the project with business goals and expectations.</w:t>
      </w:r>
    </w:p>
    <w:p w14:paraId="477C2C4D" w14:textId="77777777" w:rsidR="00BA7A63" w:rsidRPr="00354A82" w:rsidRDefault="00BA7A63" w:rsidP="00354A82">
      <w:pPr>
        <w:ind w:left="1080"/>
        <w:rPr>
          <w:color w:val="F79646" w:themeColor="accent6"/>
          <w:lang w:val="en-US"/>
        </w:rPr>
      </w:pPr>
    </w:p>
    <w:p w14:paraId="353FF395" w14:textId="77777777" w:rsidR="00BA7A63" w:rsidRPr="00354A82" w:rsidRDefault="00BA7A63" w:rsidP="00354A82">
      <w:pPr>
        <w:pStyle w:val="ListParagraph"/>
        <w:numPr>
          <w:ilvl w:val="0"/>
          <w:numId w:val="5"/>
        </w:numPr>
        <w:ind w:left="1440"/>
        <w:rPr>
          <w:b/>
          <w:bCs/>
          <w:color w:val="F79646" w:themeColor="accent6"/>
          <w:lang w:val="en-US"/>
        </w:rPr>
      </w:pPr>
      <w:r w:rsidRPr="00354A82">
        <w:rPr>
          <w:b/>
          <w:bCs/>
          <w:color w:val="F79646" w:themeColor="accent6"/>
          <w:lang w:val="en-US"/>
        </w:rPr>
        <w:t>Scaling and Performance:</w:t>
      </w:r>
    </w:p>
    <w:p w14:paraId="71705B91" w14:textId="77777777" w:rsidR="00BA7A63" w:rsidRPr="00354A82" w:rsidRDefault="00BA7A63" w:rsidP="00354A82">
      <w:pPr>
        <w:ind w:left="1080"/>
        <w:rPr>
          <w:color w:val="F79646" w:themeColor="accent6"/>
          <w:lang w:val="en-US"/>
        </w:rPr>
      </w:pPr>
    </w:p>
    <w:p w14:paraId="7E75AB9B" w14:textId="77777777" w:rsidR="00BA7A63" w:rsidRPr="00354A82" w:rsidRDefault="00BA7A63" w:rsidP="00354A82">
      <w:pPr>
        <w:ind w:left="1080"/>
        <w:rPr>
          <w:color w:val="F79646" w:themeColor="accent6"/>
          <w:lang w:val="en-US"/>
        </w:rPr>
      </w:pPr>
      <w:r w:rsidRPr="00354A82">
        <w:rPr>
          <w:color w:val="F79646" w:themeColor="accent6"/>
          <w:lang w:val="en-US"/>
        </w:rPr>
        <w:t>Assumption: The designed data pipelines and solutions are scalable to handle larger datasets and increased user demand.</w:t>
      </w:r>
    </w:p>
    <w:p w14:paraId="35A59E5A" w14:textId="77777777" w:rsidR="00BA7A63" w:rsidRPr="00354A82" w:rsidRDefault="00BA7A63" w:rsidP="00354A82">
      <w:pPr>
        <w:ind w:left="1080"/>
        <w:rPr>
          <w:color w:val="F79646" w:themeColor="accent6"/>
          <w:lang w:val="en-US"/>
        </w:rPr>
      </w:pPr>
    </w:p>
    <w:p w14:paraId="034542BD" w14:textId="77777777" w:rsidR="00BA7A63" w:rsidRPr="00354A82" w:rsidRDefault="00BA7A63" w:rsidP="00354A82">
      <w:pPr>
        <w:ind w:left="1080"/>
        <w:rPr>
          <w:color w:val="F79646" w:themeColor="accent6"/>
          <w:lang w:val="en-US"/>
        </w:rPr>
      </w:pPr>
      <w:r w:rsidRPr="00354A82">
        <w:rPr>
          <w:color w:val="F79646" w:themeColor="accent6"/>
          <w:lang w:val="en-US"/>
        </w:rPr>
        <w:t xml:space="preserve">Dependency: Scalability ensures that the solution remains effective as the volume of data and user interactions </w:t>
      </w:r>
      <w:proofErr w:type="gramStart"/>
      <w:r w:rsidRPr="00354A82">
        <w:rPr>
          <w:color w:val="F79646" w:themeColor="accent6"/>
          <w:lang w:val="en-US"/>
        </w:rPr>
        <w:t>grow</w:t>
      </w:r>
      <w:proofErr w:type="gramEnd"/>
      <w:r w:rsidRPr="00354A82">
        <w:rPr>
          <w:color w:val="F79646" w:themeColor="accent6"/>
          <w:lang w:val="en-US"/>
        </w:rPr>
        <w:t>.</w:t>
      </w:r>
    </w:p>
    <w:p w14:paraId="223FC6CB" w14:textId="77777777" w:rsidR="00BA7A63" w:rsidRPr="00354A82" w:rsidRDefault="00BA7A63" w:rsidP="00354A82">
      <w:pPr>
        <w:ind w:left="1080"/>
        <w:rPr>
          <w:b/>
          <w:bCs/>
          <w:color w:val="F79646" w:themeColor="accent6"/>
          <w:lang w:val="en-US"/>
        </w:rPr>
      </w:pPr>
    </w:p>
    <w:p w14:paraId="131DEFA8"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Data Accuracy and Relevance:</w:t>
      </w:r>
    </w:p>
    <w:p w14:paraId="7E7FACD6" w14:textId="77777777" w:rsidR="00BA7A63" w:rsidRPr="00354A82" w:rsidRDefault="00BA7A63" w:rsidP="00354A82">
      <w:pPr>
        <w:ind w:left="1080"/>
        <w:rPr>
          <w:color w:val="F79646" w:themeColor="accent6"/>
          <w:lang w:val="en-US"/>
        </w:rPr>
      </w:pPr>
    </w:p>
    <w:p w14:paraId="0316966A" w14:textId="77777777" w:rsidR="00BA7A63" w:rsidRPr="00354A82" w:rsidRDefault="00BA7A63" w:rsidP="00354A82">
      <w:pPr>
        <w:ind w:left="1080"/>
        <w:rPr>
          <w:color w:val="F79646" w:themeColor="accent6"/>
          <w:lang w:val="en-US"/>
        </w:rPr>
      </w:pPr>
      <w:r w:rsidRPr="00354A82">
        <w:rPr>
          <w:color w:val="F79646" w:themeColor="accent6"/>
          <w:lang w:val="en-US"/>
        </w:rPr>
        <w:t>Assumption: The analysis results accurately reflect real-world scenarios and provide actionable insights.</w:t>
      </w:r>
    </w:p>
    <w:p w14:paraId="1596DE7E" w14:textId="77777777" w:rsidR="00BA7A63" w:rsidRPr="00354A82" w:rsidRDefault="00BA7A63" w:rsidP="00354A82">
      <w:pPr>
        <w:ind w:left="1080"/>
        <w:rPr>
          <w:color w:val="F79646" w:themeColor="accent6"/>
          <w:lang w:val="en-US"/>
        </w:rPr>
      </w:pPr>
    </w:p>
    <w:p w14:paraId="14951FFA" w14:textId="77777777" w:rsidR="00BA7A63" w:rsidRPr="00354A82" w:rsidRDefault="00BA7A63" w:rsidP="00354A82">
      <w:pPr>
        <w:ind w:left="1080"/>
        <w:rPr>
          <w:color w:val="F79646" w:themeColor="accent6"/>
          <w:lang w:val="en-US"/>
        </w:rPr>
      </w:pPr>
      <w:r w:rsidRPr="00354A82">
        <w:rPr>
          <w:color w:val="F79646" w:themeColor="accent6"/>
          <w:lang w:val="en-US"/>
        </w:rPr>
        <w:t>Dependency: Accurate analysis is crucial for making informed business decisions and strategies.</w:t>
      </w:r>
    </w:p>
    <w:p w14:paraId="1CE2799B" w14:textId="77777777" w:rsidR="00BA7A63" w:rsidRPr="00354A82" w:rsidRDefault="00BA7A63" w:rsidP="00354A82">
      <w:pPr>
        <w:ind w:left="1080"/>
        <w:rPr>
          <w:b/>
          <w:bCs/>
          <w:color w:val="F79646" w:themeColor="accent6"/>
          <w:lang w:val="en-US"/>
        </w:rPr>
      </w:pPr>
    </w:p>
    <w:p w14:paraId="37F86788" w14:textId="77777777" w:rsidR="00BA7A63" w:rsidRPr="00354A82" w:rsidRDefault="00BA7A63" w:rsidP="00354A82">
      <w:pPr>
        <w:pStyle w:val="ListParagraph"/>
        <w:numPr>
          <w:ilvl w:val="0"/>
          <w:numId w:val="9"/>
        </w:numPr>
        <w:rPr>
          <w:b/>
          <w:bCs/>
          <w:color w:val="F79646" w:themeColor="accent6"/>
          <w:lang w:val="en-US"/>
        </w:rPr>
      </w:pPr>
      <w:r w:rsidRPr="00354A82">
        <w:rPr>
          <w:b/>
          <w:bCs/>
          <w:color w:val="F79646" w:themeColor="accent6"/>
          <w:lang w:val="en-US"/>
        </w:rPr>
        <w:t>Change Management:</w:t>
      </w:r>
    </w:p>
    <w:p w14:paraId="4FA88F3E" w14:textId="77777777" w:rsidR="00BA7A63" w:rsidRPr="00354A82" w:rsidRDefault="00BA7A63" w:rsidP="00354A82">
      <w:pPr>
        <w:ind w:left="1080"/>
        <w:rPr>
          <w:color w:val="F79646" w:themeColor="accent6"/>
          <w:lang w:val="en-US"/>
        </w:rPr>
      </w:pPr>
    </w:p>
    <w:p w14:paraId="108C1844" w14:textId="77777777" w:rsidR="00BA7A63" w:rsidRPr="00354A82" w:rsidRDefault="00BA7A63" w:rsidP="00354A82">
      <w:pPr>
        <w:ind w:left="1080"/>
        <w:rPr>
          <w:color w:val="F79646" w:themeColor="accent6"/>
          <w:lang w:val="en-US"/>
        </w:rPr>
      </w:pPr>
      <w:r w:rsidRPr="00354A82">
        <w:rPr>
          <w:color w:val="F79646" w:themeColor="accent6"/>
          <w:lang w:val="en-US"/>
        </w:rPr>
        <w:t>Assumption: Changes in requirements or unforeseen challenges will be addressed with effective change management processes.</w:t>
      </w:r>
    </w:p>
    <w:p w14:paraId="76C25136" w14:textId="77777777" w:rsidR="00BA7A63" w:rsidRPr="00354A82" w:rsidRDefault="00BA7A63" w:rsidP="00354A82">
      <w:pPr>
        <w:ind w:left="1080"/>
        <w:rPr>
          <w:color w:val="F79646" w:themeColor="accent6"/>
          <w:lang w:val="en-US"/>
        </w:rPr>
      </w:pPr>
    </w:p>
    <w:p w14:paraId="2779B810" w14:textId="698B9AE7" w:rsidR="00BA7A63" w:rsidRPr="00354A82" w:rsidRDefault="00BA7A63" w:rsidP="00354A82">
      <w:pPr>
        <w:ind w:left="1080"/>
        <w:rPr>
          <w:color w:val="002060"/>
          <w:lang w:val="en-US"/>
        </w:rPr>
      </w:pPr>
      <w:r w:rsidRPr="00354A82">
        <w:rPr>
          <w:color w:val="F79646" w:themeColor="accent6"/>
          <w:lang w:val="en-US"/>
        </w:rPr>
        <w:t>Dependency: Flexible project management allows for adjustments while minimizing disruptions.</w:t>
      </w:r>
    </w:p>
    <w:p w14:paraId="59C51C3E" w14:textId="77777777" w:rsidR="00444377" w:rsidRDefault="00444377" w:rsidP="00444377"/>
    <w:p w14:paraId="205A380E" w14:textId="77777777" w:rsidR="00444377" w:rsidRDefault="00444377" w:rsidP="00444377"/>
    <w:p w14:paraId="6EAA5AF2" w14:textId="77777777" w:rsidR="00444377" w:rsidRDefault="00444377" w:rsidP="00444377"/>
    <w:p w14:paraId="15B2A328" w14:textId="77777777" w:rsidR="00444377" w:rsidRDefault="00444377" w:rsidP="00444377"/>
    <w:p w14:paraId="3E9DB1C1" w14:textId="77777777" w:rsidR="00444377" w:rsidRPr="00444377" w:rsidRDefault="00444377" w:rsidP="00444377"/>
    <w:p w14:paraId="0000000A" w14:textId="3B069F48" w:rsidR="00872A44" w:rsidRDefault="00000000">
      <w:pPr>
        <w:pStyle w:val="Heading1"/>
        <w:numPr>
          <w:ilvl w:val="0"/>
          <w:numId w:val="1"/>
        </w:numPr>
        <w:spacing w:before="0" w:after="0"/>
        <w:jc w:val="both"/>
      </w:pPr>
      <w:bookmarkStart w:id="7" w:name="_j87p17nsfp4v" w:colFirst="0" w:colLast="0"/>
      <w:bookmarkEnd w:id="7"/>
      <w:r>
        <w:rPr>
          <w:sz w:val="32"/>
          <w:szCs w:val="32"/>
        </w:rPr>
        <w:t>System Features and Requirements -</w:t>
      </w:r>
    </w:p>
    <w:p w14:paraId="0000000B" w14:textId="01D5F316" w:rsidR="00872A44" w:rsidRDefault="00000000">
      <w:pPr>
        <w:pStyle w:val="Heading2"/>
        <w:numPr>
          <w:ilvl w:val="1"/>
          <w:numId w:val="1"/>
        </w:numPr>
        <w:spacing w:before="0" w:after="0"/>
        <w:jc w:val="both"/>
        <w:rPr>
          <w:i/>
          <w:color w:val="0B5394"/>
          <w:sz w:val="18"/>
          <w:szCs w:val="18"/>
        </w:rPr>
      </w:pPr>
      <w:bookmarkStart w:id="8" w:name="_8g9qozmeohi7" w:colFirst="0" w:colLast="0"/>
      <w:bookmarkEnd w:id="8"/>
      <w:r>
        <w:rPr>
          <w:sz w:val="28"/>
          <w:szCs w:val="28"/>
        </w:rPr>
        <w:t xml:space="preserve">Functional Requirements </w:t>
      </w:r>
      <w:r w:rsidR="00444377">
        <w:rPr>
          <w:sz w:val="28"/>
          <w:szCs w:val="28"/>
        </w:rPr>
        <w:t>–</w:t>
      </w:r>
      <w:r>
        <w:rPr>
          <w:color w:val="0B5394"/>
          <w:sz w:val="28"/>
          <w:szCs w:val="28"/>
        </w:rPr>
        <w:t xml:space="preserve"> </w:t>
      </w:r>
    </w:p>
    <w:p w14:paraId="700BF25B" w14:textId="77777777" w:rsidR="00444377" w:rsidRPr="00D8307C" w:rsidRDefault="00444377" w:rsidP="00D8307C">
      <w:pPr>
        <w:ind w:left="1080"/>
        <w:rPr>
          <w:color w:val="E36C0A" w:themeColor="accent6" w:themeShade="BF"/>
        </w:rPr>
      </w:pPr>
      <w:r w:rsidRPr="00D8307C">
        <w:rPr>
          <w:color w:val="E36C0A" w:themeColor="accent6" w:themeShade="BF"/>
        </w:rPr>
        <w:t>● Identify the disease with the highest number of claims.</w:t>
      </w:r>
    </w:p>
    <w:p w14:paraId="155D7B81" w14:textId="77777777" w:rsidR="00444377" w:rsidRPr="00D8307C" w:rsidRDefault="00444377" w:rsidP="00D8307C">
      <w:pPr>
        <w:ind w:left="1080"/>
        <w:rPr>
          <w:color w:val="E36C0A" w:themeColor="accent6" w:themeShade="BF"/>
        </w:rPr>
      </w:pPr>
      <w:r w:rsidRPr="00D8307C">
        <w:rPr>
          <w:color w:val="E36C0A" w:themeColor="accent6" w:themeShade="BF"/>
        </w:rPr>
        <w:t>● Locate subscribers under 30 who have joined any subgroup.</w:t>
      </w:r>
    </w:p>
    <w:p w14:paraId="3E57D3D0" w14:textId="77777777" w:rsidR="00444377" w:rsidRPr="00D8307C" w:rsidRDefault="00444377" w:rsidP="00D8307C">
      <w:pPr>
        <w:ind w:left="1080"/>
        <w:rPr>
          <w:color w:val="E36C0A" w:themeColor="accent6" w:themeShade="BF"/>
        </w:rPr>
      </w:pPr>
      <w:r w:rsidRPr="00D8307C">
        <w:rPr>
          <w:color w:val="E36C0A" w:themeColor="accent6" w:themeShade="BF"/>
        </w:rPr>
        <w:t>● Determine the group with the most subgroups.</w:t>
      </w:r>
    </w:p>
    <w:p w14:paraId="4A65A522" w14:textId="77777777" w:rsidR="00444377" w:rsidRPr="00D8307C" w:rsidRDefault="00444377" w:rsidP="00D8307C">
      <w:pPr>
        <w:ind w:left="1080"/>
        <w:rPr>
          <w:color w:val="E36C0A" w:themeColor="accent6" w:themeShade="BF"/>
        </w:rPr>
      </w:pPr>
      <w:r w:rsidRPr="00D8307C">
        <w:rPr>
          <w:color w:val="E36C0A" w:themeColor="accent6" w:themeShade="BF"/>
        </w:rPr>
        <w:t>● Identify the hospital treating the highest number of patients.</w:t>
      </w:r>
    </w:p>
    <w:p w14:paraId="387CE9A3" w14:textId="77777777" w:rsidR="00444377" w:rsidRPr="00D8307C" w:rsidRDefault="00444377" w:rsidP="00D8307C">
      <w:pPr>
        <w:ind w:left="1080"/>
        <w:rPr>
          <w:color w:val="E36C0A" w:themeColor="accent6" w:themeShade="BF"/>
        </w:rPr>
      </w:pPr>
      <w:r w:rsidRPr="00D8307C">
        <w:rPr>
          <w:color w:val="E36C0A" w:themeColor="accent6" w:themeShade="BF"/>
        </w:rPr>
        <w:t>● Find the subgroup with the highest subscription frequency.</w:t>
      </w:r>
    </w:p>
    <w:p w14:paraId="2B1BD55A" w14:textId="77777777" w:rsidR="00444377" w:rsidRPr="00D8307C" w:rsidRDefault="00444377" w:rsidP="00D8307C">
      <w:pPr>
        <w:ind w:left="1080"/>
        <w:rPr>
          <w:color w:val="E36C0A" w:themeColor="accent6" w:themeShade="BF"/>
        </w:rPr>
      </w:pPr>
      <w:r w:rsidRPr="00D8307C">
        <w:rPr>
          <w:color w:val="E36C0A" w:themeColor="accent6" w:themeShade="BF"/>
        </w:rPr>
        <w:t>● Calculate the total count of rejected claims.</w:t>
      </w:r>
    </w:p>
    <w:p w14:paraId="65D4ADF1" w14:textId="77777777" w:rsidR="00444377" w:rsidRPr="00D8307C" w:rsidRDefault="00444377" w:rsidP="00D8307C">
      <w:pPr>
        <w:ind w:left="1080"/>
        <w:rPr>
          <w:color w:val="E36C0A" w:themeColor="accent6" w:themeShade="BF"/>
        </w:rPr>
      </w:pPr>
      <w:r w:rsidRPr="00D8307C">
        <w:rPr>
          <w:color w:val="E36C0A" w:themeColor="accent6" w:themeShade="BF"/>
        </w:rPr>
        <w:t>● Discover the city with the most incoming claims.</w:t>
      </w:r>
    </w:p>
    <w:p w14:paraId="2B21E4FF" w14:textId="77777777" w:rsidR="00444377" w:rsidRPr="00D8307C" w:rsidRDefault="00444377" w:rsidP="00D8307C">
      <w:pPr>
        <w:ind w:left="1080"/>
        <w:rPr>
          <w:color w:val="E36C0A" w:themeColor="accent6" w:themeShade="BF"/>
        </w:rPr>
      </w:pPr>
      <w:r w:rsidRPr="00D8307C">
        <w:rPr>
          <w:color w:val="E36C0A" w:themeColor="accent6" w:themeShade="BF"/>
        </w:rPr>
        <w:t>● Analyze whether subscribers prefer Government or private policy groups.</w:t>
      </w:r>
    </w:p>
    <w:p w14:paraId="4E5ADA6F" w14:textId="77777777" w:rsidR="00444377" w:rsidRPr="00D8307C" w:rsidRDefault="00444377" w:rsidP="00D8307C">
      <w:pPr>
        <w:ind w:left="1080"/>
        <w:rPr>
          <w:color w:val="E36C0A" w:themeColor="accent6" w:themeShade="BF"/>
        </w:rPr>
      </w:pPr>
      <w:r w:rsidRPr="00D8307C">
        <w:rPr>
          <w:color w:val="E36C0A" w:themeColor="accent6" w:themeShade="BF"/>
        </w:rPr>
        <w:t>● Calculate the average monthly premium paid by subscribers.</w:t>
      </w:r>
    </w:p>
    <w:p w14:paraId="0E7ABF53" w14:textId="77777777" w:rsidR="00444377" w:rsidRPr="00D8307C" w:rsidRDefault="00444377" w:rsidP="00D8307C">
      <w:pPr>
        <w:ind w:left="1080"/>
        <w:rPr>
          <w:color w:val="E36C0A" w:themeColor="accent6" w:themeShade="BF"/>
        </w:rPr>
      </w:pPr>
      <w:r w:rsidRPr="00D8307C">
        <w:rPr>
          <w:color w:val="E36C0A" w:themeColor="accent6" w:themeShade="BF"/>
        </w:rPr>
        <w:t>● Find the most profitable policy group.</w:t>
      </w:r>
    </w:p>
    <w:p w14:paraId="160A9551" w14:textId="77777777" w:rsidR="00444377" w:rsidRPr="00D8307C" w:rsidRDefault="00444377" w:rsidP="00D8307C">
      <w:pPr>
        <w:ind w:left="1080"/>
        <w:rPr>
          <w:color w:val="E36C0A" w:themeColor="accent6" w:themeShade="BF"/>
        </w:rPr>
      </w:pPr>
      <w:r w:rsidRPr="00D8307C">
        <w:rPr>
          <w:color w:val="E36C0A" w:themeColor="accent6" w:themeShade="BF"/>
        </w:rPr>
        <w:t>● List patients under 18 admitted for cancer.</w:t>
      </w:r>
    </w:p>
    <w:p w14:paraId="2F0F06D0" w14:textId="77777777" w:rsidR="00444377" w:rsidRPr="00D8307C" w:rsidRDefault="00444377" w:rsidP="00D8307C">
      <w:pPr>
        <w:ind w:left="1080"/>
        <w:rPr>
          <w:color w:val="E36C0A" w:themeColor="accent6" w:themeShade="BF"/>
        </w:rPr>
      </w:pPr>
      <w:r w:rsidRPr="00D8307C">
        <w:rPr>
          <w:color w:val="E36C0A" w:themeColor="accent6" w:themeShade="BF"/>
        </w:rPr>
        <w:t>● Display patients with cashless insurance and charges ≥ Rs. 50,000.</w:t>
      </w:r>
    </w:p>
    <w:p w14:paraId="19994514" w14:textId="6E8530DA" w:rsidR="00444377" w:rsidRPr="00D8307C" w:rsidRDefault="00444377" w:rsidP="00D8307C">
      <w:pPr>
        <w:ind w:left="1080"/>
        <w:rPr>
          <w:color w:val="E36C0A" w:themeColor="accent6" w:themeShade="BF"/>
        </w:rPr>
      </w:pPr>
      <w:r w:rsidRPr="00D8307C">
        <w:rPr>
          <w:color w:val="E36C0A" w:themeColor="accent6" w:themeShade="BF"/>
        </w:rPr>
        <w:t>● Show females above 40 who had knee surgery in the last year.</w:t>
      </w:r>
    </w:p>
    <w:p w14:paraId="734DF834" w14:textId="77777777" w:rsidR="00D8307C" w:rsidRPr="00444377" w:rsidRDefault="00D8307C" w:rsidP="00354A82">
      <w:pPr>
        <w:ind w:left="1080"/>
        <w:rPr>
          <w:color w:val="E36C0A" w:themeColor="accent6" w:themeShade="BF"/>
        </w:rPr>
      </w:pPr>
    </w:p>
    <w:p w14:paraId="0000000C" w14:textId="0EF7A9B0" w:rsidR="00872A44" w:rsidRDefault="00000000">
      <w:pPr>
        <w:pStyle w:val="Heading2"/>
        <w:numPr>
          <w:ilvl w:val="1"/>
          <w:numId w:val="1"/>
        </w:numPr>
        <w:spacing w:before="0" w:after="0"/>
        <w:jc w:val="both"/>
        <w:rPr>
          <w:sz w:val="34"/>
          <w:szCs w:val="34"/>
        </w:rPr>
      </w:pPr>
      <w:bookmarkStart w:id="9" w:name="_teiq0vk8knyg" w:colFirst="0" w:colLast="0"/>
      <w:bookmarkEnd w:id="9"/>
      <w:r>
        <w:rPr>
          <w:sz w:val="28"/>
          <w:szCs w:val="28"/>
        </w:rPr>
        <w:t xml:space="preserve">External Interface Requirements - </w:t>
      </w:r>
      <w:bookmarkStart w:id="10" w:name="_omdv9sz214m" w:colFirst="0" w:colLast="0"/>
      <w:bookmarkEnd w:id="10"/>
    </w:p>
    <w:p w14:paraId="03B96BCB" w14:textId="77777777" w:rsidR="00444377" w:rsidRP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t>AWS S3</w:t>
      </w:r>
    </w:p>
    <w:p w14:paraId="7B68F501" w14:textId="77777777" w:rsidR="00444377" w:rsidRP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t>AWS Redshift</w:t>
      </w:r>
    </w:p>
    <w:p w14:paraId="048C124A" w14:textId="77777777" w:rsidR="00444377" w:rsidRP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t>Databricks</w:t>
      </w:r>
    </w:p>
    <w:p w14:paraId="0CA65C28" w14:textId="77777777" w:rsidR="00444377" w:rsidRP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t>AWS EMR Studio</w:t>
      </w:r>
    </w:p>
    <w:p w14:paraId="652A11A4" w14:textId="77777777" w:rsidR="00444377" w:rsidRP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r>
      <w:proofErr w:type="spellStart"/>
      <w:r w:rsidRPr="00444377">
        <w:rPr>
          <w:color w:val="E36C0A" w:themeColor="accent6" w:themeShade="BF"/>
        </w:rPr>
        <w:t>Pyspark</w:t>
      </w:r>
      <w:proofErr w:type="spellEnd"/>
    </w:p>
    <w:p w14:paraId="19F3B9BD" w14:textId="77777777" w:rsidR="00444377" w:rsidRP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t>Jira</w:t>
      </w:r>
    </w:p>
    <w:p w14:paraId="183B20D9" w14:textId="3629567C" w:rsidR="00444377" w:rsidRDefault="00444377" w:rsidP="00354A82">
      <w:pPr>
        <w:ind w:left="360" w:firstLine="720"/>
        <w:rPr>
          <w:color w:val="E36C0A" w:themeColor="accent6" w:themeShade="BF"/>
        </w:rPr>
      </w:pPr>
      <w:r w:rsidRPr="00444377">
        <w:rPr>
          <w:color w:val="E36C0A" w:themeColor="accent6" w:themeShade="BF"/>
        </w:rPr>
        <w:t>●</w:t>
      </w:r>
      <w:r w:rsidRPr="00444377">
        <w:rPr>
          <w:color w:val="E36C0A" w:themeColor="accent6" w:themeShade="BF"/>
        </w:rPr>
        <w:tab/>
        <w:t>GitHub</w:t>
      </w:r>
    </w:p>
    <w:p w14:paraId="2F4996EC" w14:textId="77777777" w:rsidR="00354A82" w:rsidRPr="00444377" w:rsidRDefault="00354A82" w:rsidP="00354A82">
      <w:pPr>
        <w:ind w:left="360" w:firstLine="720"/>
        <w:rPr>
          <w:color w:val="E36C0A" w:themeColor="accent6" w:themeShade="BF"/>
        </w:rPr>
      </w:pPr>
    </w:p>
    <w:p w14:paraId="00000011" w14:textId="14BD8550" w:rsidR="00872A44" w:rsidRDefault="00000000">
      <w:pPr>
        <w:pStyle w:val="Heading2"/>
        <w:numPr>
          <w:ilvl w:val="1"/>
          <w:numId w:val="1"/>
        </w:numPr>
        <w:spacing w:before="0" w:after="0"/>
        <w:jc w:val="both"/>
        <w:rPr>
          <w:i/>
          <w:color w:val="1155CC"/>
          <w:sz w:val="18"/>
          <w:szCs w:val="18"/>
        </w:rPr>
      </w:pPr>
      <w:r>
        <w:rPr>
          <w:sz w:val="28"/>
          <w:szCs w:val="28"/>
        </w:rPr>
        <w:t xml:space="preserve">System Features </w:t>
      </w:r>
      <w:r w:rsidR="00354A82">
        <w:rPr>
          <w:sz w:val="28"/>
          <w:szCs w:val="28"/>
        </w:rPr>
        <w:t>–</w:t>
      </w:r>
      <w:r>
        <w:rPr>
          <w:sz w:val="28"/>
          <w:szCs w:val="28"/>
        </w:rPr>
        <w:t xml:space="preserve"> </w:t>
      </w:r>
    </w:p>
    <w:p w14:paraId="7C94DEC2" w14:textId="77777777" w:rsidR="00354A82" w:rsidRDefault="00354A82" w:rsidP="00354A82"/>
    <w:p w14:paraId="7632B4DB" w14:textId="3E3D9274" w:rsidR="00354A82" w:rsidRPr="00D8307C" w:rsidRDefault="00354A82" w:rsidP="00354A82">
      <w:pPr>
        <w:ind w:left="1080"/>
        <w:rPr>
          <w:b/>
          <w:bCs/>
          <w:color w:val="F79646" w:themeColor="accent6"/>
        </w:rPr>
      </w:pPr>
      <w:r w:rsidRPr="00D8307C">
        <w:rPr>
          <w:b/>
          <w:bCs/>
          <w:color w:val="F79646" w:themeColor="accent6"/>
        </w:rPr>
        <w:t>1. Data Ingestion and Integration:</w:t>
      </w:r>
    </w:p>
    <w:p w14:paraId="1251237B" w14:textId="7EA9D227" w:rsidR="00354A82" w:rsidRPr="00D8307C" w:rsidRDefault="00354A82" w:rsidP="00354A82">
      <w:pPr>
        <w:ind w:left="1265"/>
        <w:rPr>
          <w:color w:val="F79646" w:themeColor="accent6"/>
        </w:rPr>
      </w:pPr>
      <w:r w:rsidRPr="00D8307C">
        <w:rPr>
          <w:color w:val="F79646" w:themeColor="accent6"/>
        </w:rPr>
        <w:t>- Ability to ingest and integrate data from various sources including scraping and third-party sources into a unified data repository.</w:t>
      </w:r>
    </w:p>
    <w:p w14:paraId="4DCAEB24" w14:textId="77777777" w:rsidR="00354A82" w:rsidRPr="00D8307C" w:rsidRDefault="00354A82" w:rsidP="00354A82">
      <w:pPr>
        <w:ind w:left="1080"/>
        <w:rPr>
          <w:b/>
          <w:bCs/>
          <w:color w:val="F79646" w:themeColor="accent6"/>
        </w:rPr>
      </w:pPr>
    </w:p>
    <w:p w14:paraId="7CABAC86" w14:textId="318A9172" w:rsidR="00354A82" w:rsidRPr="00D8307C" w:rsidRDefault="00354A82" w:rsidP="00354A82">
      <w:pPr>
        <w:ind w:left="1080"/>
        <w:rPr>
          <w:b/>
          <w:bCs/>
          <w:color w:val="F79646" w:themeColor="accent6"/>
        </w:rPr>
      </w:pPr>
      <w:r w:rsidRPr="00D8307C">
        <w:rPr>
          <w:b/>
          <w:bCs/>
          <w:color w:val="F79646" w:themeColor="accent6"/>
        </w:rPr>
        <w:t>2. Data Cleaning and Preprocessing:</w:t>
      </w:r>
    </w:p>
    <w:p w14:paraId="610698D3" w14:textId="53F02A89" w:rsidR="00354A82" w:rsidRPr="00D8307C" w:rsidRDefault="00354A82" w:rsidP="00354A82">
      <w:pPr>
        <w:ind w:left="1265"/>
        <w:rPr>
          <w:color w:val="F79646" w:themeColor="accent6"/>
        </w:rPr>
      </w:pPr>
      <w:r w:rsidRPr="00D8307C">
        <w:rPr>
          <w:color w:val="F79646" w:themeColor="accent6"/>
        </w:rPr>
        <w:t>- Modules for detecting and handling missing values, duplicates, and inconsistencies in the data to ensure its quality and reliability.</w:t>
      </w:r>
    </w:p>
    <w:p w14:paraId="5521B224" w14:textId="77777777" w:rsidR="00354A82" w:rsidRPr="00D8307C" w:rsidRDefault="00354A82" w:rsidP="00354A82">
      <w:pPr>
        <w:ind w:left="1080"/>
        <w:rPr>
          <w:color w:val="F79646" w:themeColor="accent6"/>
        </w:rPr>
      </w:pPr>
    </w:p>
    <w:p w14:paraId="08BBE09B" w14:textId="45F915ED" w:rsidR="00354A82" w:rsidRPr="00D8307C" w:rsidRDefault="00354A82" w:rsidP="00354A82">
      <w:pPr>
        <w:ind w:left="1080"/>
        <w:rPr>
          <w:color w:val="F79646" w:themeColor="accent6"/>
        </w:rPr>
      </w:pPr>
      <w:r w:rsidRPr="00D8307C">
        <w:rPr>
          <w:color w:val="F79646" w:themeColor="accent6"/>
        </w:rPr>
        <w:lastRenderedPageBreak/>
        <w:t>3</w:t>
      </w:r>
      <w:r w:rsidRPr="00D8307C">
        <w:rPr>
          <w:b/>
          <w:bCs/>
          <w:color w:val="F79646" w:themeColor="accent6"/>
        </w:rPr>
        <w:t>. Data Transformation and Enrichment:</w:t>
      </w:r>
    </w:p>
    <w:p w14:paraId="2AA43F66" w14:textId="3F9CBA16" w:rsidR="00354A82" w:rsidRPr="00D8307C" w:rsidRDefault="00354A82" w:rsidP="00354A82">
      <w:pPr>
        <w:ind w:left="1265"/>
        <w:rPr>
          <w:color w:val="F79646" w:themeColor="accent6"/>
        </w:rPr>
      </w:pPr>
      <w:r w:rsidRPr="00D8307C">
        <w:rPr>
          <w:color w:val="F79646" w:themeColor="accent6"/>
        </w:rPr>
        <w:t>- Tools to transform and enrich the data by applying necessary calculations, aggregations, and mappings to derive meaningful insights.</w:t>
      </w:r>
    </w:p>
    <w:p w14:paraId="7A210285" w14:textId="77777777" w:rsidR="00354A82" w:rsidRPr="00D8307C" w:rsidRDefault="00354A82" w:rsidP="00354A82">
      <w:pPr>
        <w:ind w:left="1080"/>
        <w:rPr>
          <w:b/>
          <w:bCs/>
          <w:color w:val="F79646" w:themeColor="accent6"/>
        </w:rPr>
      </w:pPr>
    </w:p>
    <w:p w14:paraId="5F6A99AE" w14:textId="2A4F871A" w:rsidR="00354A82" w:rsidRPr="00D8307C" w:rsidRDefault="00354A82" w:rsidP="00354A82">
      <w:pPr>
        <w:ind w:left="1080"/>
        <w:rPr>
          <w:b/>
          <w:bCs/>
          <w:color w:val="F79646" w:themeColor="accent6"/>
        </w:rPr>
      </w:pPr>
      <w:r w:rsidRPr="00D8307C">
        <w:rPr>
          <w:b/>
          <w:bCs/>
          <w:color w:val="F79646" w:themeColor="accent6"/>
        </w:rPr>
        <w:t>4. Data Storage and Management:</w:t>
      </w:r>
    </w:p>
    <w:p w14:paraId="1796A1AC" w14:textId="7A9BC28B" w:rsidR="00354A82" w:rsidRPr="00D8307C" w:rsidRDefault="00354A82" w:rsidP="00354A82">
      <w:pPr>
        <w:ind w:left="1265"/>
        <w:rPr>
          <w:color w:val="F79646" w:themeColor="accent6"/>
        </w:rPr>
      </w:pPr>
      <w:r w:rsidRPr="00D8307C">
        <w:rPr>
          <w:color w:val="F79646" w:themeColor="accent6"/>
        </w:rPr>
        <w:t>- Storage solutions, such as AWS S3 and Redshift, to securely store and manage large volumes of data for efficient querying and analysis.</w:t>
      </w:r>
    </w:p>
    <w:p w14:paraId="08C507D3" w14:textId="77777777" w:rsidR="00354A82" w:rsidRPr="00D8307C" w:rsidRDefault="00354A82" w:rsidP="00354A82">
      <w:pPr>
        <w:ind w:left="1080"/>
        <w:rPr>
          <w:color w:val="F79646" w:themeColor="accent6"/>
        </w:rPr>
      </w:pPr>
    </w:p>
    <w:p w14:paraId="09C9CFF2" w14:textId="12084233" w:rsidR="00354A82" w:rsidRPr="00D8307C" w:rsidRDefault="00354A82" w:rsidP="00354A82">
      <w:pPr>
        <w:ind w:left="1080"/>
        <w:rPr>
          <w:b/>
          <w:bCs/>
          <w:color w:val="F79646" w:themeColor="accent6"/>
        </w:rPr>
      </w:pPr>
      <w:r w:rsidRPr="00D8307C">
        <w:rPr>
          <w:b/>
          <w:bCs/>
          <w:color w:val="F79646" w:themeColor="accent6"/>
        </w:rPr>
        <w:t>5. Data Pipeline Orchestration:</w:t>
      </w:r>
    </w:p>
    <w:p w14:paraId="1E3B236D" w14:textId="4483458F" w:rsidR="00354A82" w:rsidRPr="00D8307C" w:rsidRDefault="00354A82" w:rsidP="00354A82">
      <w:pPr>
        <w:ind w:left="1265"/>
        <w:rPr>
          <w:color w:val="F79646" w:themeColor="accent6"/>
        </w:rPr>
      </w:pPr>
      <w:r w:rsidRPr="00D8307C">
        <w:rPr>
          <w:color w:val="F79646" w:themeColor="accent6"/>
        </w:rPr>
        <w:t>- Framework to automate and orchestrate end-to-end data pipelines, including scheduling and monitoring tasks for regular updates.</w:t>
      </w:r>
    </w:p>
    <w:p w14:paraId="5DCABC07" w14:textId="77777777" w:rsidR="00354A82" w:rsidRPr="00D8307C" w:rsidRDefault="00354A82" w:rsidP="00354A82">
      <w:pPr>
        <w:ind w:left="1080"/>
        <w:rPr>
          <w:b/>
          <w:bCs/>
          <w:color w:val="F79646" w:themeColor="accent6"/>
        </w:rPr>
      </w:pPr>
    </w:p>
    <w:p w14:paraId="459C318F" w14:textId="753287FB" w:rsidR="00354A82" w:rsidRPr="00D8307C" w:rsidRDefault="00354A82" w:rsidP="00354A82">
      <w:pPr>
        <w:ind w:left="1080"/>
        <w:rPr>
          <w:b/>
          <w:bCs/>
          <w:color w:val="F79646" w:themeColor="accent6"/>
        </w:rPr>
      </w:pPr>
      <w:r w:rsidRPr="00D8307C">
        <w:rPr>
          <w:b/>
          <w:bCs/>
          <w:color w:val="F79646" w:themeColor="accent6"/>
        </w:rPr>
        <w:t>6. Exploratory Data Analysis (EDA):</w:t>
      </w:r>
    </w:p>
    <w:p w14:paraId="14260CB3" w14:textId="7B104A8C" w:rsidR="00354A82" w:rsidRPr="00D8307C" w:rsidRDefault="00354A82" w:rsidP="00354A82">
      <w:pPr>
        <w:ind w:left="1265"/>
        <w:rPr>
          <w:color w:val="F79646" w:themeColor="accent6"/>
        </w:rPr>
      </w:pPr>
      <w:r w:rsidRPr="00D8307C">
        <w:rPr>
          <w:color w:val="F79646" w:themeColor="accent6"/>
        </w:rPr>
        <w:t>- Visualization and analytics tools for performing exploratory data analysis to uncover patterns, trends, and correlations within the data.</w:t>
      </w:r>
    </w:p>
    <w:p w14:paraId="12C1E906" w14:textId="77777777" w:rsidR="00354A82" w:rsidRPr="00D8307C" w:rsidRDefault="00354A82" w:rsidP="00354A82">
      <w:pPr>
        <w:ind w:left="1080"/>
        <w:rPr>
          <w:b/>
          <w:bCs/>
          <w:color w:val="F79646" w:themeColor="accent6"/>
        </w:rPr>
      </w:pPr>
    </w:p>
    <w:p w14:paraId="34155549" w14:textId="0ABC345F" w:rsidR="00354A82" w:rsidRPr="00D8307C" w:rsidRDefault="00354A82" w:rsidP="00354A82">
      <w:pPr>
        <w:ind w:left="1080"/>
        <w:rPr>
          <w:b/>
          <w:bCs/>
          <w:color w:val="F79646" w:themeColor="accent6"/>
        </w:rPr>
      </w:pPr>
      <w:r w:rsidRPr="00D8307C">
        <w:rPr>
          <w:b/>
          <w:bCs/>
          <w:color w:val="F79646" w:themeColor="accent6"/>
        </w:rPr>
        <w:t>7. Advanced Analytics and ML Models:</w:t>
      </w:r>
    </w:p>
    <w:p w14:paraId="31759DA6" w14:textId="3B08E7A1" w:rsidR="00354A82" w:rsidRPr="00D8307C" w:rsidRDefault="00354A82" w:rsidP="00354A82">
      <w:pPr>
        <w:ind w:left="1265"/>
        <w:rPr>
          <w:color w:val="F79646" w:themeColor="accent6"/>
        </w:rPr>
      </w:pPr>
      <w:r w:rsidRPr="00D8307C">
        <w:rPr>
          <w:color w:val="F79646" w:themeColor="accent6"/>
        </w:rPr>
        <w:t>- Integration of machine learning models and advanced analytics techniques to predict customer behaviors, identify profitable groups, and optimize offerings.</w:t>
      </w:r>
    </w:p>
    <w:p w14:paraId="082DB1C4" w14:textId="77777777" w:rsidR="00354A82" w:rsidRPr="00D8307C" w:rsidRDefault="00354A82" w:rsidP="00354A82">
      <w:pPr>
        <w:ind w:left="1080"/>
        <w:rPr>
          <w:b/>
          <w:bCs/>
          <w:color w:val="F79646" w:themeColor="accent6"/>
        </w:rPr>
      </w:pPr>
    </w:p>
    <w:p w14:paraId="5C09521E" w14:textId="1FD50021" w:rsidR="00354A82" w:rsidRPr="00D8307C" w:rsidRDefault="00354A82" w:rsidP="00354A82">
      <w:pPr>
        <w:ind w:left="1080"/>
        <w:rPr>
          <w:b/>
          <w:bCs/>
          <w:color w:val="F79646" w:themeColor="accent6"/>
        </w:rPr>
      </w:pPr>
      <w:r w:rsidRPr="00D8307C">
        <w:rPr>
          <w:b/>
          <w:bCs/>
          <w:color w:val="F79646" w:themeColor="accent6"/>
        </w:rPr>
        <w:t>8. Querying and Reporting:</w:t>
      </w:r>
    </w:p>
    <w:p w14:paraId="6CA01F4A" w14:textId="5FAACE3F" w:rsidR="00354A82" w:rsidRPr="00D8307C" w:rsidRDefault="00354A82" w:rsidP="00354A82">
      <w:pPr>
        <w:ind w:left="1265"/>
        <w:rPr>
          <w:color w:val="F79646" w:themeColor="accent6"/>
        </w:rPr>
      </w:pPr>
      <w:r w:rsidRPr="00D8307C">
        <w:rPr>
          <w:color w:val="F79646" w:themeColor="accent6"/>
        </w:rPr>
        <w:t>- Querying capabilities to retrieve specific insights from the data, generate reports, and visualize analysis results.</w:t>
      </w:r>
    </w:p>
    <w:p w14:paraId="55DD4448" w14:textId="77777777" w:rsidR="00354A82" w:rsidRPr="00D8307C" w:rsidRDefault="00354A82" w:rsidP="00354A82">
      <w:pPr>
        <w:ind w:left="1080"/>
        <w:rPr>
          <w:b/>
          <w:bCs/>
          <w:color w:val="F79646" w:themeColor="accent6"/>
        </w:rPr>
      </w:pPr>
    </w:p>
    <w:p w14:paraId="2491554D" w14:textId="4DF7DB44" w:rsidR="00354A82" w:rsidRPr="00D8307C" w:rsidRDefault="00354A82" w:rsidP="00354A82">
      <w:pPr>
        <w:ind w:left="1080"/>
        <w:rPr>
          <w:b/>
          <w:bCs/>
          <w:color w:val="F79646" w:themeColor="accent6"/>
        </w:rPr>
      </w:pPr>
      <w:r w:rsidRPr="00D8307C">
        <w:rPr>
          <w:b/>
          <w:bCs/>
          <w:color w:val="F79646" w:themeColor="accent6"/>
        </w:rPr>
        <w:t>9. Performance Optimization:</w:t>
      </w:r>
    </w:p>
    <w:p w14:paraId="768227F6" w14:textId="36B74105" w:rsidR="00354A82" w:rsidRPr="00D8307C" w:rsidRDefault="00354A82" w:rsidP="00354A82">
      <w:pPr>
        <w:ind w:left="1265"/>
        <w:rPr>
          <w:color w:val="F79646" w:themeColor="accent6"/>
        </w:rPr>
      </w:pPr>
      <w:r w:rsidRPr="00D8307C">
        <w:rPr>
          <w:color w:val="F79646" w:themeColor="accent6"/>
        </w:rPr>
        <w:t>- Techniques to optimize query performance for quick and efficient retrieval of insights from large datasets.</w:t>
      </w:r>
    </w:p>
    <w:p w14:paraId="7A440306" w14:textId="77777777" w:rsidR="00354A82" w:rsidRPr="00D8307C" w:rsidRDefault="00354A82" w:rsidP="00354A82">
      <w:pPr>
        <w:ind w:left="1080"/>
        <w:rPr>
          <w:b/>
          <w:bCs/>
          <w:color w:val="F79646" w:themeColor="accent6"/>
        </w:rPr>
      </w:pPr>
    </w:p>
    <w:p w14:paraId="1E34E45C" w14:textId="760449A6" w:rsidR="00354A82" w:rsidRPr="00D8307C" w:rsidRDefault="00354A82" w:rsidP="00354A82">
      <w:pPr>
        <w:ind w:left="1080"/>
        <w:rPr>
          <w:b/>
          <w:bCs/>
          <w:color w:val="F79646" w:themeColor="accent6"/>
        </w:rPr>
      </w:pPr>
      <w:r w:rsidRPr="00D8307C">
        <w:rPr>
          <w:b/>
          <w:bCs/>
          <w:color w:val="F79646" w:themeColor="accent6"/>
        </w:rPr>
        <w:t>10. Data Privacy and Security:</w:t>
      </w:r>
    </w:p>
    <w:p w14:paraId="6E29558A" w14:textId="2F463981" w:rsidR="00354A82" w:rsidRPr="00D8307C" w:rsidRDefault="00354A82" w:rsidP="00354A82">
      <w:pPr>
        <w:ind w:left="1325"/>
        <w:rPr>
          <w:color w:val="F79646" w:themeColor="accent6"/>
        </w:rPr>
      </w:pPr>
      <w:r w:rsidRPr="00D8307C">
        <w:rPr>
          <w:color w:val="F79646" w:themeColor="accent6"/>
        </w:rPr>
        <w:t>- Implementing data encryption, access controls, and compliance measures to ensure data privacy and security.</w:t>
      </w:r>
    </w:p>
    <w:p w14:paraId="42C39135" w14:textId="77777777" w:rsidR="00354A82" w:rsidRPr="00D8307C" w:rsidRDefault="00354A82" w:rsidP="00354A82">
      <w:pPr>
        <w:ind w:left="1080"/>
        <w:rPr>
          <w:b/>
          <w:bCs/>
          <w:color w:val="F79646" w:themeColor="accent6"/>
        </w:rPr>
      </w:pPr>
    </w:p>
    <w:p w14:paraId="63A684AE" w14:textId="6181BCAE" w:rsidR="00354A82" w:rsidRPr="00D8307C" w:rsidRDefault="00354A82" w:rsidP="00354A82">
      <w:pPr>
        <w:ind w:left="1080"/>
        <w:rPr>
          <w:b/>
          <w:bCs/>
          <w:color w:val="F79646" w:themeColor="accent6"/>
        </w:rPr>
      </w:pPr>
      <w:r w:rsidRPr="00D8307C">
        <w:rPr>
          <w:b/>
          <w:bCs/>
          <w:color w:val="F79646" w:themeColor="accent6"/>
        </w:rPr>
        <w:t>11. User Authentication and Access Control:</w:t>
      </w:r>
    </w:p>
    <w:p w14:paraId="063CECAB" w14:textId="3418D7CA" w:rsidR="00354A82" w:rsidRPr="00D8307C" w:rsidRDefault="00354A82" w:rsidP="00354A82">
      <w:pPr>
        <w:ind w:left="1325"/>
        <w:rPr>
          <w:color w:val="F79646" w:themeColor="accent6"/>
        </w:rPr>
      </w:pPr>
      <w:r w:rsidRPr="00D8307C">
        <w:rPr>
          <w:color w:val="F79646" w:themeColor="accent6"/>
        </w:rPr>
        <w:t>- User management system to control access to different parts of the system based on user roles and permissions.</w:t>
      </w:r>
    </w:p>
    <w:p w14:paraId="6A500D59" w14:textId="77777777" w:rsidR="00354A82" w:rsidRPr="00D8307C" w:rsidRDefault="00354A82" w:rsidP="00354A82">
      <w:pPr>
        <w:ind w:left="1080"/>
        <w:rPr>
          <w:b/>
          <w:bCs/>
          <w:color w:val="F79646" w:themeColor="accent6"/>
        </w:rPr>
      </w:pPr>
    </w:p>
    <w:p w14:paraId="1C1CF623" w14:textId="5A96530E" w:rsidR="00354A82" w:rsidRPr="00D8307C" w:rsidRDefault="00354A82" w:rsidP="00354A82">
      <w:pPr>
        <w:ind w:left="1080"/>
        <w:rPr>
          <w:b/>
          <w:bCs/>
          <w:color w:val="F79646" w:themeColor="accent6"/>
        </w:rPr>
      </w:pPr>
      <w:r w:rsidRPr="00D8307C">
        <w:rPr>
          <w:b/>
          <w:bCs/>
          <w:color w:val="F79646" w:themeColor="accent6"/>
        </w:rPr>
        <w:t>12. Collaboration and Workflow:</w:t>
      </w:r>
    </w:p>
    <w:p w14:paraId="1E1B5849" w14:textId="381B36A0" w:rsidR="00354A82" w:rsidRPr="00D8307C" w:rsidRDefault="00354A82" w:rsidP="00354A82">
      <w:pPr>
        <w:ind w:left="1325"/>
        <w:rPr>
          <w:color w:val="F79646" w:themeColor="accent6"/>
        </w:rPr>
      </w:pPr>
      <w:r w:rsidRPr="00D8307C">
        <w:rPr>
          <w:color w:val="F79646" w:themeColor="accent6"/>
        </w:rPr>
        <w:t>- Integration with tools like Jira and GitHub to support collaboration among team members, manage tasks, and track progress.</w:t>
      </w:r>
    </w:p>
    <w:p w14:paraId="1A16AB82" w14:textId="77777777" w:rsidR="00354A82" w:rsidRPr="00D8307C" w:rsidRDefault="00354A82" w:rsidP="00354A82">
      <w:pPr>
        <w:ind w:left="1080"/>
        <w:rPr>
          <w:color w:val="F79646" w:themeColor="accent6"/>
        </w:rPr>
      </w:pPr>
    </w:p>
    <w:p w14:paraId="72BE5C89" w14:textId="3402DACA" w:rsidR="00354A82" w:rsidRPr="00D8307C" w:rsidRDefault="00354A82" w:rsidP="00354A82">
      <w:pPr>
        <w:ind w:left="1080"/>
        <w:rPr>
          <w:color w:val="F79646" w:themeColor="accent6"/>
        </w:rPr>
      </w:pPr>
      <w:r w:rsidRPr="00D8307C">
        <w:rPr>
          <w:color w:val="F79646" w:themeColor="accent6"/>
        </w:rPr>
        <w:t xml:space="preserve">13. </w:t>
      </w:r>
      <w:r w:rsidRPr="00D8307C">
        <w:rPr>
          <w:b/>
          <w:bCs/>
          <w:color w:val="F79646" w:themeColor="accent6"/>
        </w:rPr>
        <w:t>Deployment and Version Control:</w:t>
      </w:r>
    </w:p>
    <w:p w14:paraId="0BF0EA76" w14:textId="070B7497" w:rsidR="00354A82" w:rsidRPr="00D8307C" w:rsidRDefault="00354A82" w:rsidP="00354A82">
      <w:pPr>
        <w:ind w:left="1325"/>
        <w:rPr>
          <w:color w:val="F79646" w:themeColor="accent6"/>
        </w:rPr>
      </w:pPr>
      <w:r w:rsidRPr="00D8307C">
        <w:rPr>
          <w:color w:val="F79646" w:themeColor="accent6"/>
        </w:rPr>
        <w:t>- Process for deploying code changes to production environment and maintaining version control for reproducibility.</w:t>
      </w:r>
    </w:p>
    <w:p w14:paraId="345F598E" w14:textId="77777777" w:rsidR="00354A82" w:rsidRPr="00D8307C" w:rsidRDefault="00354A82" w:rsidP="00354A82">
      <w:pPr>
        <w:ind w:left="1080"/>
        <w:rPr>
          <w:b/>
          <w:bCs/>
          <w:color w:val="F79646" w:themeColor="accent6"/>
        </w:rPr>
      </w:pPr>
    </w:p>
    <w:p w14:paraId="48FB6843" w14:textId="784F2074" w:rsidR="00354A82" w:rsidRPr="00D8307C" w:rsidRDefault="00354A82" w:rsidP="00354A82">
      <w:pPr>
        <w:ind w:left="1080"/>
        <w:rPr>
          <w:b/>
          <w:bCs/>
          <w:color w:val="F79646" w:themeColor="accent6"/>
        </w:rPr>
      </w:pPr>
      <w:r w:rsidRPr="00D8307C">
        <w:rPr>
          <w:b/>
          <w:bCs/>
          <w:color w:val="F79646" w:themeColor="accent6"/>
        </w:rPr>
        <w:lastRenderedPageBreak/>
        <w:t>14. Error Handling and Logging:</w:t>
      </w:r>
    </w:p>
    <w:p w14:paraId="6FDBBDB6" w14:textId="5D847DE0" w:rsidR="00354A82" w:rsidRPr="00D8307C" w:rsidRDefault="00354A82" w:rsidP="00354A82">
      <w:pPr>
        <w:ind w:left="1325"/>
        <w:rPr>
          <w:color w:val="F79646" w:themeColor="accent6"/>
        </w:rPr>
      </w:pPr>
      <w:r w:rsidRPr="00D8307C">
        <w:rPr>
          <w:color w:val="F79646" w:themeColor="accent6"/>
        </w:rPr>
        <w:t>- Mechanisms for logging errors, exceptions, and system activities to facilitate debugging and monitoring.</w:t>
      </w:r>
    </w:p>
    <w:p w14:paraId="5C09D41E" w14:textId="77777777" w:rsidR="00354A82" w:rsidRPr="00D8307C" w:rsidRDefault="00354A82" w:rsidP="00354A82">
      <w:pPr>
        <w:ind w:left="1080"/>
        <w:rPr>
          <w:color w:val="F79646" w:themeColor="accent6"/>
        </w:rPr>
      </w:pPr>
    </w:p>
    <w:p w14:paraId="001B7D69" w14:textId="3602D7A7" w:rsidR="00354A82" w:rsidRPr="00D8307C" w:rsidRDefault="00354A82" w:rsidP="00354A82">
      <w:pPr>
        <w:ind w:left="1080"/>
        <w:rPr>
          <w:b/>
          <w:bCs/>
          <w:color w:val="F79646" w:themeColor="accent6"/>
        </w:rPr>
      </w:pPr>
      <w:r w:rsidRPr="00D8307C">
        <w:rPr>
          <w:b/>
          <w:bCs/>
          <w:color w:val="F79646" w:themeColor="accent6"/>
        </w:rPr>
        <w:t>15. Scalability and Resource Management:</w:t>
      </w:r>
    </w:p>
    <w:p w14:paraId="39A6D7F2" w14:textId="3EDDDCFB" w:rsidR="00354A82" w:rsidRPr="00D8307C" w:rsidRDefault="00354A82" w:rsidP="00354A82">
      <w:pPr>
        <w:ind w:left="1325"/>
        <w:rPr>
          <w:color w:val="F79646" w:themeColor="accent6"/>
        </w:rPr>
      </w:pPr>
      <w:r w:rsidRPr="00D8307C">
        <w:rPr>
          <w:color w:val="F79646" w:themeColor="accent6"/>
        </w:rPr>
        <w:t>- Designing the system to handle increasing data volumes and user interactions by scaling resources as needed.</w:t>
      </w:r>
    </w:p>
    <w:p w14:paraId="50B73E99" w14:textId="77777777" w:rsidR="00354A82" w:rsidRPr="00D8307C" w:rsidRDefault="00354A82" w:rsidP="00354A82">
      <w:pPr>
        <w:ind w:left="1080"/>
        <w:rPr>
          <w:b/>
          <w:bCs/>
          <w:color w:val="F79646" w:themeColor="accent6"/>
        </w:rPr>
      </w:pPr>
    </w:p>
    <w:p w14:paraId="20E95A16" w14:textId="7D7DC569" w:rsidR="00354A82" w:rsidRPr="00D8307C" w:rsidRDefault="00354A82" w:rsidP="00354A82">
      <w:pPr>
        <w:ind w:left="1080"/>
        <w:rPr>
          <w:b/>
          <w:bCs/>
          <w:color w:val="F79646" w:themeColor="accent6"/>
        </w:rPr>
      </w:pPr>
      <w:r w:rsidRPr="00D8307C">
        <w:rPr>
          <w:b/>
          <w:bCs/>
          <w:color w:val="F79646" w:themeColor="accent6"/>
        </w:rPr>
        <w:t>16. Real-time Processing:</w:t>
      </w:r>
    </w:p>
    <w:p w14:paraId="3331C40D" w14:textId="60736485" w:rsidR="00354A82" w:rsidRPr="00D8307C" w:rsidRDefault="00354A82" w:rsidP="00354A82">
      <w:pPr>
        <w:ind w:left="1325"/>
        <w:rPr>
          <w:color w:val="F79646" w:themeColor="accent6"/>
        </w:rPr>
      </w:pPr>
      <w:r w:rsidRPr="00D8307C">
        <w:rPr>
          <w:color w:val="F79646" w:themeColor="accent6"/>
        </w:rPr>
        <w:t>- Real-time data processing capabilities for immediate insights and responsiveness to changing data.</w:t>
      </w:r>
    </w:p>
    <w:p w14:paraId="173AFA32" w14:textId="77777777" w:rsidR="00354A82" w:rsidRPr="00D8307C" w:rsidRDefault="00354A82" w:rsidP="00354A82">
      <w:pPr>
        <w:ind w:left="1080"/>
        <w:rPr>
          <w:color w:val="F79646" w:themeColor="accent6"/>
        </w:rPr>
      </w:pPr>
    </w:p>
    <w:p w14:paraId="4C9D10FA" w14:textId="1298240E" w:rsidR="00354A82" w:rsidRPr="00D8307C" w:rsidRDefault="00354A82" w:rsidP="00354A82">
      <w:pPr>
        <w:ind w:left="1080"/>
        <w:rPr>
          <w:b/>
          <w:bCs/>
          <w:color w:val="F79646" w:themeColor="accent6"/>
        </w:rPr>
      </w:pPr>
      <w:r w:rsidRPr="00D8307C">
        <w:rPr>
          <w:b/>
          <w:bCs/>
          <w:color w:val="F79646" w:themeColor="accent6"/>
        </w:rPr>
        <w:t>17. Integration with External Systems:</w:t>
      </w:r>
    </w:p>
    <w:p w14:paraId="40A1253B" w14:textId="45E42C44" w:rsidR="00354A82" w:rsidRPr="00D8307C" w:rsidRDefault="00354A82" w:rsidP="00354A82">
      <w:pPr>
        <w:ind w:left="1325"/>
        <w:rPr>
          <w:color w:val="F79646" w:themeColor="accent6"/>
        </w:rPr>
      </w:pPr>
      <w:r w:rsidRPr="00D8307C">
        <w:rPr>
          <w:color w:val="F79646" w:themeColor="accent6"/>
        </w:rPr>
        <w:t>- Integration with external systems and APIs for fetching additional data or triggering actions based on analysis results.</w:t>
      </w:r>
    </w:p>
    <w:p w14:paraId="011E1D2F" w14:textId="77777777" w:rsidR="00354A82" w:rsidRPr="00D8307C" w:rsidRDefault="00354A82" w:rsidP="00354A82">
      <w:pPr>
        <w:ind w:left="1080"/>
        <w:rPr>
          <w:b/>
          <w:bCs/>
          <w:color w:val="F79646" w:themeColor="accent6"/>
        </w:rPr>
      </w:pPr>
    </w:p>
    <w:p w14:paraId="7B5231E4" w14:textId="6A655F63" w:rsidR="00354A82" w:rsidRPr="00D8307C" w:rsidRDefault="00354A82" w:rsidP="00354A82">
      <w:pPr>
        <w:ind w:left="1080"/>
        <w:rPr>
          <w:b/>
          <w:bCs/>
          <w:color w:val="F79646" w:themeColor="accent6"/>
        </w:rPr>
      </w:pPr>
      <w:r w:rsidRPr="00D8307C">
        <w:rPr>
          <w:b/>
          <w:bCs/>
          <w:color w:val="F79646" w:themeColor="accent6"/>
        </w:rPr>
        <w:t>18. Monitoring and Performance Metrics:</w:t>
      </w:r>
    </w:p>
    <w:p w14:paraId="1B510346" w14:textId="5D830066" w:rsidR="00354A82" w:rsidRPr="00D8307C" w:rsidRDefault="00354A82" w:rsidP="00354A82">
      <w:pPr>
        <w:ind w:left="1325"/>
        <w:rPr>
          <w:color w:val="F79646" w:themeColor="accent6"/>
        </w:rPr>
      </w:pPr>
      <w:r w:rsidRPr="00D8307C">
        <w:rPr>
          <w:color w:val="F79646" w:themeColor="accent6"/>
        </w:rPr>
        <w:t>- Monitoring tools to track system performance, resource utilization, and user interactions.</w:t>
      </w:r>
    </w:p>
    <w:p w14:paraId="0DF754CC" w14:textId="77777777" w:rsidR="00354A82" w:rsidRPr="00D8307C" w:rsidRDefault="00354A82" w:rsidP="00354A82">
      <w:pPr>
        <w:ind w:left="1080"/>
        <w:rPr>
          <w:b/>
          <w:bCs/>
          <w:color w:val="F79646" w:themeColor="accent6"/>
        </w:rPr>
      </w:pPr>
    </w:p>
    <w:p w14:paraId="647CCAB5" w14:textId="54DFF8A0" w:rsidR="00354A82" w:rsidRPr="00D8307C" w:rsidRDefault="00354A82" w:rsidP="00354A82">
      <w:pPr>
        <w:ind w:left="1080"/>
        <w:rPr>
          <w:b/>
          <w:bCs/>
          <w:color w:val="F79646" w:themeColor="accent6"/>
        </w:rPr>
      </w:pPr>
      <w:r w:rsidRPr="00D8307C">
        <w:rPr>
          <w:b/>
          <w:bCs/>
          <w:color w:val="F79646" w:themeColor="accent6"/>
        </w:rPr>
        <w:t>19. Documentation and User Guides:</w:t>
      </w:r>
    </w:p>
    <w:p w14:paraId="22796F3A" w14:textId="05B31EC7" w:rsidR="00354A82" w:rsidRPr="00D8307C" w:rsidRDefault="00354A82" w:rsidP="00354A82">
      <w:pPr>
        <w:ind w:left="1325"/>
        <w:rPr>
          <w:color w:val="F79646" w:themeColor="accent6"/>
        </w:rPr>
      </w:pPr>
      <w:r w:rsidRPr="00D8307C">
        <w:rPr>
          <w:color w:val="F79646" w:themeColor="accent6"/>
        </w:rPr>
        <w:t>- Providing comprehensive documentation and user guides to ensure proper understanding and usage of the system.</w:t>
      </w:r>
    </w:p>
    <w:p w14:paraId="27ACC602" w14:textId="77777777" w:rsidR="00354A82" w:rsidRPr="00D8307C" w:rsidRDefault="00354A82" w:rsidP="00354A82">
      <w:pPr>
        <w:ind w:left="1080"/>
        <w:rPr>
          <w:b/>
          <w:bCs/>
          <w:color w:val="F79646" w:themeColor="accent6"/>
        </w:rPr>
      </w:pPr>
    </w:p>
    <w:p w14:paraId="2A350E93" w14:textId="73F03EBF" w:rsidR="00354A82" w:rsidRPr="00D8307C" w:rsidRDefault="00354A82" w:rsidP="00354A82">
      <w:pPr>
        <w:ind w:left="1080"/>
        <w:rPr>
          <w:b/>
          <w:bCs/>
          <w:color w:val="F79646" w:themeColor="accent6"/>
        </w:rPr>
      </w:pPr>
      <w:r w:rsidRPr="00D8307C">
        <w:rPr>
          <w:b/>
          <w:bCs/>
          <w:color w:val="F79646" w:themeColor="accent6"/>
        </w:rPr>
        <w:t>20. Backup and Disaster Recovery:</w:t>
      </w:r>
    </w:p>
    <w:p w14:paraId="507CDAB1" w14:textId="43B063FA" w:rsidR="00354A82" w:rsidRPr="00D8307C" w:rsidRDefault="00354A82" w:rsidP="00354A82">
      <w:pPr>
        <w:ind w:left="1325"/>
        <w:rPr>
          <w:color w:val="F79646" w:themeColor="accent6"/>
        </w:rPr>
      </w:pPr>
      <w:r w:rsidRPr="00D8307C">
        <w:rPr>
          <w:color w:val="F79646" w:themeColor="accent6"/>
        </w:rPr>
        <w:t>- Implementing backup strategies and disaster recovery plans to ensure data availability in case of failures.</w:t>
      </w:r>
    </w:p>
    <w:p w14:paraId="60DEA877" w14:textId="77777777" w:rsidR="00354A82" w:rsidRPr="00D8307C" w:rsidRDefault="00354A82" w:rsidP="00354A82">
      <w:pPr>
        <w:ind w:left="1080"/>
        <w:rPr>
          <w:color w:val="F79646" w:themeColor="accent6"/>
        </w:rPr>
      </w:pPr>
    </w:p>
    <w:p w14:paraId="173392BB" w14:textId="77777777" w:rsidR="00354A82" w:rsidRPr="00D8307C" w:rsidRDefault="00354A82" w:rsidP="00354A82">
      <w:pPr>
        <w:rPr>
          <w:color w:val="F79646" w:themeColor="accent6"/>
        </w:rPr>
      </w:pPr>
    </w:p>
    <w:p w14:paraId="00000012" w14:textId="04B24E76" w:rsidR="00872A44" w:rsidRPr="00D8307C" w:rsidRDefault="00000000">
      <w:pPr>
        <w:pStyle w:val="Heading2"/>
        <w:numPr>
          <w:ilvl w:val="1"/>
          <w:numId w:val="1"/>
        </w:numPr>
        <w:spacing w:before="0" w:after="0"/>
        <w:jc w:val="both"/>
        <w:rPr>
          <w:sz w:val="28"/>
          <w:szCs w:val="28"/>
        </w:rPr>
      </w:pPr>
      <w:bookmarkStart w:id="11" w:name="_4vfo8acmhh9o" w:colFirst="0" w:colLast="0"/>
      <w:bookmarkEnd w:id="11"/>
      <w:r w:rsidRPr="00D8307C">
        <w:rPr>
          <w:sz w:val="28"/>
          <w:szCs w:val="28"/>
        </w:rPr>
        <w:t xml:space="preserve">Nonfunctional Requirements </w:t>
      </w:r>
      <w:r w:rsidR="00D8307C" w:rsidRPr="00D8307C">
        <w:rPr>
          <w:sz w:val="28"/>
          <w:szCs w:val="28"/>
        </w:rPr>
        <w:t>–</w:t>
      </w:r>
      <w:r w:rsidRPr="00D8307C">
        <w:rPr>
          <w:sz w:val="28"/>
          <w:szCs w:val="28"/>
        </w:rPr>
        <w:t xml:space="preserve"> </w:t>
      </w:r>
    </w:p>
    <w:p w14:paraId="3F3F7465" w14:textId="77777777" w:rsidR="00D8307C" w:rsidRPr="00D8307C" w:rsidRDefault="00D8307C" w:rsidP="00D8307C">
      <w:pPr>
        <w:pStyle w:val="Heading3"/>
        <w:spacing w:before="0" w:after="0"/>
        <w:jc w:val="both"/>
        <w:rPr>
          <w:b/>
          <w:bCs/>
          <w:color w:val="F79646" w:themeColor="accent6"/>
          <w:lang w:val="en-US"/>
        </w:rPr>
      </w:pPr>
      <w:bookmarkStart w:id="12" w:name="_qb1ne0avnn97" w:colFirst="0" w:colLast="0"/>
      <w:bookmarkEnd w:id="12"/>
    </w:p>
    <w:p w14:paraId="1A154748" w14:textId="30AE10B2" w:rsidR="00D8307C" w:rsidRPr="00D8307C" w:rsidRDefault="00D8307C" w:rsidP="00D8307C">
      <w:pPr>
        <w:pStyle w:val="Heading3"/>
        <w:spacing w:before="0" w:after="0"/>
        <w:ind w:left="1080"/>
        <w:jc w:val="both"/>
        <w:rPr>
          <w:color w:val="F79646" w:themeColor="accent6"/>
          <w:sz w:val="22"/>
          <w:szCs w:val="22"/>
          <w:lang w:val="en-US"/>
        </w:rPr>
      </w:pPr>
      <w:r w:rsidRPr="00D8307C">
        <w:rPr>
          <w:b/>
          <w:bCs/>
          <w:color w:val="F79646" w:themeColor="accent6"/>
          <w:sz w:val="22"/>
          <w:szCs w:val="22"/>
          <w:lang w:val="en-US"/>
        </w:rPr>
        <w:t>1</w:t>
      </w:r>
      <w:r w:rsidRPr="00D8307C">
        <w:rPr>
          <w:b/>
          <w:bCs/>
          <w:color w:val="F79646" w:themeColor="accent6"/>
          <w:sz w:val="22"/>
          <w:szCs w:val="22"/>
          <w:lang w:val="en-US"/>
        </w:rPr>
        <w:t>. Performance Requirements:</w:t>
      </w:r>
    </w:p>
    <w:p w14:paraId="3D5C5991" w14:textId="77777777" w:rsidR="00D8307C" w:rsidRPr="00D8307C" w:rsidRDefault="00D8307C" w:rsidP="00D8307C">
      <w:pPr>
        <w:numPr>
          <w:ilvl w:val="0"/>
          <w:numId w:val="11"/>
        </w:numPr>
        <w:tabs>
          <w:tab w:val="clear" w:pos="720"/>
          <w:tab w:val="num" w:pos="1800"/>
        </w:tabs>
        <w:ind w:left="1800"/>
        <w:rPr>
          <w:color w:val="F79646" w:themeColor="accent6"/>
          <w:lang w:val="en-US"/>
        </w:rPr>
      </w:pPr>
      <w:r w:rsidRPr="00D8307C">
        <w:rPr>
          <w:color w:val="F79646" w:themeColor="accent6"/>
          <w:lang w:val="en-US"/>
        </w:rPr>
        <w:t>Requirement: The system should provide query response times for common analytical tasks, such as retrieving insights and generating reports, within 3 seconds.</w:t>
      </w:r>
    </w:p>
    <w:p w14:paraId="1AE4E34C" w14:textId="77777777" w:rsidR="00D8307C" w:rsidRPr="00D8307C" w:rsidRDefault="00D8307C" w:rsidP="00D8307C">
      <w:pPr>
        <w:numPr>
          <w:ilvl w:val="0"/>
          <w:numId w:val="11"/>
        </w:numPr>
        <w:tabs>
          <w:tab w:val="clear" w:pos="720"/>
          <w:tab w:val="num" w:pos="1800"/>
        </w:tabs>
        <w:ind w:left="1800"/>
        <w:rPr>
          <w:color w:val="F79646" w:themeColor="accent6"/>
          <w:lang w:val="en-US"/>
        </w:rPr>
      </w:pPr>
      <w:r w:rsidRPr="00D8307C">
        <w:rPr>
          <w:color w:val="F79646" w:themeColor="accent6"/>
          <w:lang w:val="en-US"/>
        </w:rPr>
        <w:t>Details: Ensuring fast query performance enhances user experience and productivity.</w:t>
      </w:r>
    </w:p>
    <w:p w14:paraId="59F0A95C" w14:textId="4A2496FD" w:rsidR="00D8307C" w:rsidRPr="00D8307C" w:rsidRDefault="00D8307C" w:rsidP="00D8307C">
      <w:pPr>
        <w:ind w:left="1080"/>
        <w:rPr>
          <w:color w:val="F79646" w:themeColor="accent6"/>
          <w:lang w:val="en-US"/>
        </w:rPr>
      </w:pPr>
      <w:r w:rsidRPr="00D8307C">
        <w:rPr>
          <w:b/>
          <w:bCs/>
          <w:color w:val="F79646" w:themeColor="accent6"/>
          <w:lang w:val="en-US"/>
        </w:rPr>
        <w:t>2</w:t>
      </w:r>
      <w:r w:rsidRPr="00D8307C">
        <w:rPr>
          <w:b/>
          <w:bCs/>
          <w:color w:val="F79646" w:themeColor="accent6"/>
          <w:lang w:val="en-US"/>
        </w:rPr>
        <w:t>. Safety Requirements:</w:t>
      </w:r>
    </w:p>
    <w:p w14:paraId="009E0498" w14:textId="77777777" w:rsidR="00D8307C" w:rsidRPr="00D8307C" w:rsidRDefault="00D8307C" w:rsidP="00D8307C">
      <w:pPr>
        <w:numPr>
          <w:ilvl w:val="0"/>
          <w:numId w:val="12"/>
        </w:numPr>
        <w:tabs>
          <w:tab w:val="clear" w:pos="720"/>
          <w:tab w:val="num" w:pos="1800"/>
        </w:tabs>
        <w:ind w:left="1800"/>
        <w:rPr>
          <w:color w:val="F79646" w:themeColor="accent6"/>
          <w:lang w:val="en-US"/>
        </w:rPr>
      </w:pPr>
      <w:r w:rsidRPr="00D8307C">
        <w:rPr>
          <w:color w:val="F79646" w:themeColor="accent6"/>
          <w:lang w:val="en-US"/>
        </w:rPr>
        <w:t>Requirement: The system must handle sensitive healthcare data in compliance with relevant data protection laws (e.g., HIPAA), ensuring patient privacy and security.</w:t>
      </w:r>
    </w:p>
    <w:p w14:paraId="4922EA59" w14:textId="77777777" w:rsidR="00D8307C" w:rsidRPr="00D8307C" w:rsidRDefault="00D8307C" w:rsidP="00D8307C">
      <w:pPr>
        <w:numPr>
          <w:ilvl w:val="0"/>
          <w:numId w:val="12"/>
        </w:numPr>
        <w:tabs>
          <w:tab w:val="clear" w:pos="720"/>
          <w:tab w:val="num" w:pos="1800"/>
        </w:tabs>
        <w:ind w:left="1800"/>
        <w:rPr>
          <w:color w:val="F79646" w:themeColor="accent6"/>
          <w:lang w:val="en-US"/>
        </w:rPr>
      </w:pPr>
      <w:r w:rsidRPr="00D8307C">
        <w:rPr>
          <w:color w:val="F79646" w:themeColor="accent6"/>
          <w:lang w:val="en-US"/>
        </w:rPr>
        <w:t>Details: Safeguarding patient data is critical to maintain trust and comply with legal requirements.</w:t>
      </w:r>
    </w:p>
    <w:p w14:paraId="5B853BD6" w14:textId="7B7AA558" w:rsidR="00D8307C" w:rsidRPr="00D8307C" w:rsidRDefault="00D8307C" w:rsidP="00D8307C">
      <w:pPr>
        <w:ind w:left="1080"/>
        <w:rPr>
          <w:color w:val="F79646" w:themeColor="accent6"/>
          <w:lang w:val="en-US"/>
        </w:rPr>
      </w:pPr>
      <w:r w:rsidRPr="00D8307C">
        <w:rPr>
          <w:b/>
          <w:bCs/>
          <w:color w:val="F79646" w:themeColor="accent6"/>
          <w:lang w:val="en-US"/>
        </w:rPr>
        <w:t>3</w:t>
      </w:r>
      <w:r w:rsidRPr="00D8307C">
        <w:rPr>
          <w:b/>
          <w:bCs/>
          <w:color w:val="F79646" w:themeColor="accent6"/>
          <w:lang w:val="en-US"/>
        </w:rPr>
        <w:t>. Security Requirements:</w:t>
      </w:r>
    </w:p>
    <w:p w14:paraId="21556E70" w14:textId="77777777" w:rsidR="00D8307C" w:rsidRPr="00D8307C" w:rsidRDefault="00D8307C" w:rsidP="00D8307C">
      <w:pPr>
        <w:numPr>
          <w:ilvl w:val="0"/>
          <w:numId w:val="13"/>
        </w:numPr>
        <w:tabs>
          <w:tab w:val="clear" w:pos="720"/>
          <w:tab w:val="num" w:pos="1800"/>
        </w:tabs>
        <w:ind w:left="1800"/>
        <w:rPr>
          <w:color w:val="F79646" w:themeColor="accent6"/>
          <w:lang w:val="en-US"/>
        </w:rPr>
      </w:pPr>
      <w:r w:rsidRPr="00D8307C">
        <w:rPr>
          <w:color w:val="F79646" w:themeColor="accent6"/>
          <w:lang w:val="en-US"/>
        </w:rPr>
        <w:lastRenderedPageBreak/>
        <w:t>Requirement: User authentication and authorization mechanisms should be implemented to ensure that only authorized users can access and manipulate data.</w:t>
      </w:r>
    </w:p>
    <w:p w14:paraId="657A9587" w14:textId="77777777" w:rsidR="00D8307C" w:rsidRPr="00D8307C" w:rsidRDefault="00D8307C" w:rsidP="00D8307C">
      <w:pPr>
        <w:numPr>
          <w:ilvl w:val="0"/>
          <w:numId w:val="13"/>
        </w:numPr>
        <w:tabs>
          <w:tab w:val="clear" w:pos="720"/>
          <w:tab w:val="num" w:pos="1800"/>
        </w:tabs>
        <w:ind w:left="1800"/>
        <w:rPr>
          <w:color w:val="F79646" w:themeColor="accent6"/>
          <w:lang w:val="en-US"/>
        </w:rPr>
      </w:pPr>
      <w:r w:rsidRPr="00D8307C">
        <w:rPr>
          <w:color w:val="F79646" w:themeColor="accent6"/>
          <w:lang w:val="en-US"/>
        </w:rPr>
        <w:t>Details: Security measures should include data encryption, secure connections, and role-based access controls.</w:t>
      </w:r>
    </w:p>
    <w:p w14:paraId="2AC749E4" w14:textId="0B6E1BF0" w:rsidR="00D8307C" w:rsidRPr="00D8307C" w:rsidRDefault="00D8307C" w:rsidP="00D8307C">
      <w:pPr>
        <w:ind w:left="1080"/>
        <w:rPr>
          <w:color w:val="F79646" w:themeColor="accent6"/>
          <w:lang w:val="en-US"/>
        </w:rPr>
      </w:pPr>
      <w:r w:rsidRPr="00D8307C">
        <w:rPr>
          <w:b/>
          <w:bCs/>
          <w:color w:val="F79646" w:themeColor="accent6"/>
          <w:lang w:val="en-US"/>
        </w:rPr>
        <w:t>4</w:t>
      </w:r>
      <w:r w:rsidRPr="00D8307C">
        <w:rPr>
          <w:b/>
          <w:bCs/>
          <w:color w:val="F79646" w:themeColor="accent6"/>
          <w:lang w:val="en-US"/>
        </w:rPr>
        <w:t>. Usability Requirements:</w:t>
      </w:r>
    </w:p>
    <w:p w14:paraId="3A6A6E3E" w14:textId="77777777" w:rsidR="00D8307C" w:rsidRPr="00D8307C" w:rsidRDefault="00D8307C" w:rsidP="00D8307C">
      <w:pPr>
        <w:numPr>
          <w:ilvl w:val="0"/>
          <w:numId w:val="14"/>
        </w:numPr>
        <w:tabs>
          <w:tab w:val="clear" w:pos="720"/>
          <w:tab w:val="num" w:pos="1800"/>
        </w:tabs>
        <w:ind w:left="1800"/>
        <w:rPr>
          <w:color w:val="F79646" w:themeColor="accent6"/>
          <w:lang w:val="en-US"/>
        </w:rPr>
      </w:pPr>
      <w:r w:rsidRPr="00D8307C">
        <w:rPr>
          <w:color w:val="F79646" w:themeColor="accent6"/>
          <w:lang w:val="en-US"/>
        </w:rPr>
        <w:t>Requirement: The user interfaces should be intuitive, easy to navigate, and designed to accommodate users with varying levels of technical expertise.</w:t>
      </w:r>
    </w:p>
    <w:p w14:paraId="20142621" w14:textId="77777777" w:rsidR="00D8307C" w:rsidRPr="00D8307C" w:rsidRDefault="00D8307C" w:rsidP="00D8307C">
      <w:pPr>
        <w:numPr>
          <w:ilvl w:val="0"/>
          <w:numId w:val="14"/>
        </w:numPr>
        <w:tabs>
          <w:tab w:val="clear" w:pos="720"/>
          <w:tab w:val="num" w:pos="1800"/>
        </w:tabs>
        <w:ind w:left="1800"/>
        <w:rPr>
          <w:color w:val="F79646" w:themeColor="accent6"/>
          <w:lang w:val="en-US"/>
        </w:rPr>
      </w:pPr>
      <w:r w:rsidRPr="00D8307C">
        <w:rPr>
          <w:color w:val="F79646" w:themeColor="accent6"/>
          <w:lang w:val="en-US"/>
        </w:rPr>
        <w:t>Details: Good usability contributes to user adoption and efficient interaction with the system.</w:t>
      </w:r>
    </w:p>
    <w:p w14:paraId="40077F27" w14:textId="1FC82588" w:rsidR="00D8307C" w:rsidRPr="00D8307C" w:rsidRDefault="00D8307C" w:rsidP="00D8307C">
      <w:pPr>
        <w:ind w:left="1080"/>
        <w:rPr>
          <w:color w:val="F79646" w:themeColor="accent6"/>
          <w:lang w:val="en-US"/>
        </w:rPr>
      </w:pPr>
      <w:r w:rsidRPr="00D8307C">
        <w:rPr>
          <w:b/>
          <w:bCs/>
          <w:color w:val="F79646" w:themeColor="accent6"/>
          <w:lang w:val="en-US"/>
        </w:rPr>
        <w:t>5</w:t>
      </w:r>
      <w:r w:rsidRPr="00D8307C">
        <w:rPr>
          <w:b/>
          <w:bCs/>
          <w:color w:val="F79646" w:themeColor="accent6"/>
          <w:lang w:val="en-US"/>
        </w:rPr>
        <w:t>. Scalability Requirements:</w:t>
      </w:r>
    </w:p>
    <w:p w14:paraId="7AA5D9B9" w14:textId="77777777" w:rsidR="00D8307C" w:rsidRPr="00D8307C" w:rsidRDefault="00D8307C" w:rsidP="00D8307C">
      <w:pPr>
        <w:numPr>
          <w:ilvl w:val="0"/>
          <w:numId w:val="15"/>
        </w:numPr>
        <w:tabs>
          <w:tab w:val="clear" w:pos="720"/>
          <w:tab w:val="num" w:pos="1800"/>
        </w:tabs>
        <w:ind w:left="1800"/>
        <w:rPr>
          <w:color w:val="F79646" w:themeColor="accent6"/>
          <w:lang w:val="en-US"/>
        </w:rPr>
      </w:pPr>
      <w:r w:rsidRPr="00D8307C">
        <w:rPr>
          <w:color w:val="F79646" w:themeColor="accent6"/>
          <w:lang w:val="en-US"/>
        </w:rPr>
        <w:t>Requirement: The system should scale to accommodate a potential 50% increase in data volume and user traffic over the next two years.</w:t>
      </w:r>
    </w:p>
    <w:p w14:paraId="479E9740" w14:textId="77777777" w:rsidR="00D8307C" w:rsidRPr="00D8307C" w:rsidRDefault="00D8307C" w:rsidP="00D8307C">
      <w:pPr>
        <w:numPr>
          <w:ilvl w:val="0"/>
          <w:numId w:val="15"/>
        </w:numPr>
        <w:tabs>
          <w:tab w:val="clear" w:pos="720"/>
          <w:tab w:val="num" w:pos="1800"/>
        </w:tabs>
        <w:ind w:left="1800"/>
        <w:rPr>
          <w:color w:val="F79646" w:themeColor="accent6"/>
          <w:lang w:val="en-US"/>
        </w:rPr>
      </w:pPr>
      <w:r w:rsidRPr="00D8307C">
        <w:rPr>
          <w:color w:val="F79646" w:themeColor="accent6"/>
          <w:lang w:val="en-US"/>
        </w:rPr>
        <w:t>Details: Scalability ensures that the system can handle growing demands without compromising performance.</w:t>
      </w:r>
    </w:p>
    <w:p w14:paraId="2A1D54A2" w14:textId="2F6C053D" w:rsidR="00D8307C" w:rsidRPr="00D8307C" w:rsidRDefault="00D8307C" w:rsidP="00D8307C">
      <w:pPr>
        <w:ind w:left="1080"/>
        <w:rPr>
          <w:color w:val="F79646" w:themeColor="accent6"/>
          <w:lang w:val="en-US"/>
        </w:rPr>
      </w:pPr>
      <w:r w:rsidRPr="00D8307C">
        <w:rPr>
          <w:b/>
          <w:bCs/>
          <w:color w:val="F79646" w:themeColor="accent6"/>
          <w:lang w:val="en-US"/>
        </w:rPr>
        <w:t>6</w:t>
      </w:r>
      <w:r w:rsidRPr="00D8307C">
        <w:rPr>
          <w:b/>
          <w:bCs/>
          <w:color w:val="F79646" w:themeColor="accent6"/>
          <w:lang w:val="en-US"/>
        </w:rPr>
        <w:t>. Availability Requirements:</w:t>
      </w:r>
    </w:p>
    <w:p w14:paraId="42449149" w14:textId="77777777" w:rsidR="00D8307C" w:rsidRPr="00D8307C" w:rsidRDefault="00D8307C" w:rsidP="00D8307C">
      <w:pPr>
        <w:numPr>
          <w:ilvl w:val="0"/>
          <w:numId w:val="16"/>
        </w:numPr>
        <w:tabs>
          <w:tab w:val="clear" w:pos="720"/>
          <w:tab w:val="num" w:pos="1800"/>
        </w:tabs>
        <w:ind w:left="1800"/>
        <w:rPr>
          <w:color w:val="F79646" w:themeColor="accent6"/>
          <w:lang w:val="en-US"/>
        </w:rPr>
      </w:pPr>
      <w:r w:rsidRPr="00D8307C">
        <w:rPr>
          <w:color w:val="F79646" w:themeColor="accent6"/>
          <w:lang w:val="en-US"/>
        </w:rPr>
        <w:t>Requirement: The system should have an uptime of at least 99.9% to ensure that users can access and use the system reliably.</w:t>
      </w:r>
    </w:p>
    <w:p w14:paraId="5B866D77" w14:textId="77777777" w:rsidR="00D8307C" w:rsidRPr="00D8307C" w:rsidRDefault="00D8307C" w:rsidP="00D8307C">
      <w:pPr>
        <w:numPr>
          <w:ilvl w:val="0"/>
          <w:numId w:val="16"/>
        </w:numPr>
        <w:tabs>
          <w:tab w:val="clear" w:pos="720"/>
          <w:tab w:val="num" w:pos="1800"/>
        </w:tabs>
        <w:ind w:left="1800"/>
        <w:rPr>
          <w:color w:val="F79646" w:themeColor="accent6"/>
          <w:lang w:val="en-US"/>
        </w:rPr>
      </w:pPr>
      <w:r w:rsidRPr="00D8307C">
        <w:rPr>
          <w:color w:val="F79646" w:themeColor="accent6"/>
          <w:lang w:val="en-US"/>
        </w:rPr>
        <w:t>Details: High availability is essential for uninterrupted data analysis and decision-making.</w:t>
      </w:r>
    </w:p>
    <w:p w14:paraId="4F22672A" w14:textId="2C056E4A" w:rsidR="00D8307C" w:rsidRPr="00D8307C" w:rsidRDefault="00D8307C" w:rsidP="00D8307C">
      <w:pPr>
        <w:ind w:left="1080"/>
        <w:rPr>
          <w:color w:val="F79646" w:themeColor="accent6"/>
          <w:lang w:val="en-US"/>
        </w:rPr>
      </w:pPr>
      <w:r w:rsidRPr="00D8307C">
        <w:rPr>
          <w:b/>
          <w:bCs/>
          <w:color w:val="F79646" w:themeColor="accent6"/>
          <w:lang w:val="en-US"/>
        </w:rPr>
        <w:t>7</w:t>
      </w:r>
      <w:r w:rsidRPr="00D8307C">
        <w:rPr>
          <w:b/>
          <w:bCs/>
          <w:color w:val="F79646" w:themeColor="accent6"/>
          <w:lang w:val="en-US"/>
        </w:rPr>
        <w:t>. Reliability Requirements:</w:t>
      </w:r>
    </w:p>
    <w:p w14:paraId="75DC968A" w14:textId="77777777" w:rsidR="00D8307C" w:rsidRPr="00D8307C" w:rsidRDefault="00D8307C" w:rsidP="00D8307C">
      <w:pPr>
        <w:numPr>
          <w:ilvl w:val="0"/>
          <w:numId w:val="17"/>
        </w:numPr>
        <w:tabs>
          <w:tab w:val="clear" w:pos="720"/>
          <w:tab w:val="num" w:pos="1800"/>
        </w:tabs>
        <w:ind w:left="1800"/>
        <w:rPr>
          <w:color w:val="F79646" w:themeColor="accent6"/>
          <w:lang w:val="en-US"/>
        </w:rPr>
      </w:pPr>
      <w:r w:rsidRPr="00D8307C">
        <w:rPr>
          <w:color w:val="F79646" w:themeColor="accent6"/>
          <w:lang w:val="en-US"/>
        </w:rPr>
        <w:t>Requirement: The system should handle unexpected errors gracefully and recover from failures without data loss or corruption.</w:t>
      </w:r>
    </w:p>
    <w:p w14:paraId="2A8815A2" w14:textId="77777777" w:rsidR="00D8307C" w:rsidRPr="00D8307C" w:rsidRDefault="00D8307C" w:rsidP="00D8307C">
      <w:pPr>
        <w:numPr>
          <w:ilvl w:val="0"/>
          <w:numId w:val="17"/>
        </w:numPr>
        <w:tabs>
          <w:tab w:val="clear" w:pos="720"/>
          <w:tab w:val="num" w:pos="1800"/>
        </w:tabs>
        <w:ind w:left="1800"/>
        <w:rPr>
          <w:color w:val="F79646" w:themeColor="accent6"/>
          <w:lang w:val="en-US"/>
        </w:rPr>
      </w:pPr>
      <w:r w:rsidRPr="00D8307C">
        <w:rPr>
          <w:color w:val="F79646" w:themeColor="accent6"/>
          <w:lang w:val="en-US"/>
        </w:rPr>
        <w:t>Details: Ensuring reliable operation reduces the risk of downtime and data loss.</w:t>
      </w:r>
    </w:p>
    <w:p w14:paraId="41B2B81A" w14:textId="2E0525B7" w:rsidR="00D8307C" w:rsidRPr="00D8307C" w:rsidRDefault="00D8307C" w:rsidP="00D8307C">
      <w:pPr>
        <w:ind w:left="1080"/>
        <w:rPr>
          <w:color w:val="F79646" w:themeColor="accent6"/>
          <w:lang w:val="en-US"/>
        </w:rPr>
      </w:pPr>
      <w:r w:rsidRPr="00D8307C">
        <w:rPr>
          <w:b/>
          <w:bCs/>
          <w:color w:val="F79646" w:themeColor="accent6"/>
          <w:lang w:val="en-US"/>
        </w:rPr>
        <w:t>8</w:t>
      </w:r>
      <w:r w:rsidRPr="00D8307C">
        <w:rPr>
          <w:b/>
          <w:bCs/>
          <w:color w:val="F79646" w:themeColor="accent6"/>
          <w:lang w:val="en-US"/>
        </w:rPr>
        <w:t>. Data Integrity Requirements:</w:t>
      </w:r>
    </w:p>
    <w:p w14:paraId="004D8588" w14:textId="77777777" w:rsidR="00D8307C" w:rsidRPr="00D8307C" w:rsidRDefault="00D8307C" w:rsidP="00D8307C">
      <w:pPr>
        <w:numPr>
          <w:ilvl w:val="0"/>
          <w:numId w:val="18"/>
        </w:numPr>
        <w:tabs>
          <w:tab w:val="clear" w:pos="720"/>
          <w:tab w:val="num" w:pos="1800"/>
        </w:tabs>
        <w:ind w:left="1800"/>
        <w:rPr>
          <w:color w:val="F79646" w:themeColor="accent6"/>
          <w:lang w:val="en-US"/>
        </w:rPr>
      </w:pPr>
      <w:r w:rsidRPr="00D8307C">
        <w:rPr>
          <w:color w:val="F79646" w:themeColor="accent6"/>
          <w:lang w:val="en-US"/>
        </w:rPr>
        <w:t>Requirement: Data stored and processed by the system must maintain its accuracy and integrity throughout the analysis process.</w:t>
      </w:r>
    </w:p>
    <w:p w14:paraId="39085BD8" w14:textId="77777777" w:rsidR="00D8307C" w:rsidRPr="00D8307C" w:rsidRDefault="00D8307C" w:rsidP="00D8307C">
      <w:pPr>
        <w:numPr>
          <w:ilvl w:val="0"/>
          <w:numId w:val="18"/>
        </w:numPr>
        <w:tabs>
          <w:tab w:val="clear" w:pos="720"/>
          <w:tab w:val="num" w:pos="1800"/>
        </w:tabs>
        <w:ind w:left="1800"/>
        <w:rPr>
          <w:color w:val="F79646" w:themeColor="accent6"/>
          <w:lang w:val="en-US"/>
        </w:rPr>
      </w:pPr>
      <w:r w:rsidRPr="00D8307C">
        <w:rPr>
          <w:color w:val="F79646" w:themeColor="accent6"/>
          <w:lang w:val="en-US"/>
        </w:rPr>
        <w:t>Details: Data accuracy is essential for making informed business decisions.</w:t>
      </w:r>
    </w:p>
    <w:p w14:paraId="10B8321C" w14:textId="5BFE7857" w:rsidR="00D8307C" w:rsidRPr="00D8307C" w:rsidRDefault="00D8307C" w:rsidP="00D8307C">
      <w:pPr>
        <w:ind w:left="1080"/>
        <w:rPr>
          <w:color w:val="F79646" w:themeColor="accent6"/>
          <w:lang w:val="en-US"/>
        </w:rPr>
      </w:pPr>
      <w:r w:rsidRPr="00D8307C">
        <w:rPr>
          <w:b/>
          <w:bCs/>
          <w:color w:val="F79646" w:themeColor="accent6"/>
          <w:lang w:val="en-US"/>
        </w:rPr>
        <w:t>9</w:t>
      </w:r>
      <w:r w:rsidRPr="00D8307C">
        <w:rPr>
          <w:b/>
          <w:bCs/>
          <w:color w:val="F79646" w:themeColor="accent6"/>
          <w:lang w:val="en-US"/>
        </w:rPr>
        <w:t>. Compliance Requirements:</w:t>
      </w:r>
    </w:p>
    <w:p w14:paraId="0567065C" w14:textId="77777777" w:rsidR="00D8307C" w:rsidRPr="00D8307C" w:rsidRDefault="00D8307C" w:rsidP="00D8307C">
      <w:pPr>
        <w:numPr>
          <w:ilvl w:val="0"/>
          <w:numId w:val="19"/>
        </w:numPr>
        <w:tabs>
          <w:tab w:val="clear" w:pos="720"/>
          <w:tab w:val="num" w:pos="1800"/>
        </w:tabs>
        <w:ind w:left="1800"/>
        <w:rPr>
          <w:color w:val="F79646" w:themeColor="accent6"/>
          <w:lang w:val="en-US"/>
        </w:rPr>
      </w:pPr>
      <w:r w:rsidRPr="00D8307C">
        <w:rPr>
          <w:color w:val="F79646" w:themeColor="accent6"/>
          <w:lang w:val="en-US"/>
        </w:rPr>
        <w:t>Requirement: The system should adhere to relevant industry regulations and standards, such as healthcare data compliance (e.g., HIPAA) and data protection regulations (e.g., GDPR).</w:t>
      </w:r>
    </w:p>
    <w:p w14:paraId="5C6BB503" w14:textId="77777777" w:rsidR="00D8307C" w:rsidRPr="00D8307C" w:rsidRDefault="00D8307C" w:rsidP="00D8307C">
      <w:pPr>
        <w:numPr>
          <w:ilvl w:val="0"/>
          <w:numId w:val="19"/>
        </w:numPr>
        <w:tabs>
          <w:tab w:val="clear" w:pos="720"/>
          <w:tab w:val="num" w:pos="1800"/>
        </w:tabs>
        <w:ind w:left="1800"/>
        <w:rPr>
          <w:color w:val="F79646" w:themeColor="accent6"/>
          <w:lang w:val="en-US"/>
        </w:rPr>
      </w:pPr>
      <w:r w:rsidRPr="00D8307C">
        <w:rPr>
          <w:color w:val="F79646" w:themeColor="accent6"/>
          <w:lang w:val="en-US"/>
        </w:rPr>
        <w:t>Details: Compliance ensures legal and ethical handling of sensitive data.</w:t>
      </w:r>
    </w:p>
    <w:p w14:paraId="2B0C19C5" w14:textId="662B82B5" w:rsidR="00D8307C" w:rsidRPr="00D8307C" w:rsidRDefault="00D8307C" w:rsidP="00D8307C">
      <w:pPr>
        <w:ind w:left="1080"/>
        <w:rPr>
          <w:color w:val="F79646" w:themeColor="accent6"/>
          <w:lang w:val="en-US"/>
        </w:rPr>
      </w:pPr>
      <w:r w:rsidRPr="00D8307C">
        <w:rPr>
          <w:b/>
          <w:bCs/>
          <w:color w:val="F79646" w:themeColor="accent6"/>
          <w:lang w:val="en-US"/>
        </w:rPr>
        <w:t>10</w:t>
      </w:r>
      <w:r w:rsidRPr="00D8307C">
        <w:rPr>
          <w:b/>
          <w:bCs/>
          <w:color w:val="F79646" w:themeColor="accent6"/>
          <w:lang w:val="en-US"/>
        </w:rPr>
        <w:t>. Disaster Recovery Requirements:</w:t>
      </w:r>
    </w:p>
    <w:p w14:paraId="0A4560B4" w14:textId="77777777" w:rsidR="00D8307C" w:rsidRPr="00D8307C" w:rsidRDefault="00D8307C" w:rsidP="00D8307C">
      <w:pPr>
        <w:numPr>
          <w:ilvl w:val="0"/>
          <w:numId w:val="20"/>
        </w:numPr>
        <w:tabs>
          <w:tab w:val="clear" w:pos="720"/>
          <w:tab w:val="num" w:pos="1800"/>
        </w:tabs>
        <w:ind w:left="1800"/>
        <w:rPr>
          <w:color w:val="F79646" w:themeColor="accent6"/>
          <w:lang w:val="en-US"/>
        </w:rPr>
      </w:pPr>
      <w:r w:rsidRPr="00D8307C">
        <w:rPr>
          <w:color w:val="F79646" w:themeColor="accent6"/>
          <w:lang w:val="en-US"/>
        </w:rPr>
        <w:t>Requirement: The system should have a disaster recovery plan in place to quickly restore functionality in the event of data loss or system failure.</w:t>
      </w:r>
    </w:p>
    <w:p w14:paraId="229B8D78" w14:textId="77777777" w:rsidR="00D8307C" w:rsidRPr="00D8307C" w:rsidRDefault="00D8307C" w:rsidP="00D8307C">
      <w:pPr>
        <w:numPr>
          <w:ilvl w:val="0"/>
          <w:numId w:val="20"/>
        </w:numPr>
        <w:tabs>
          <w:tab w:val="clear" w:pos="720"/>
          <w:tab w:val="num" w:pos="1800"/>
        </w:tabs>
        <w:ind w:left="1800"/>
        <w:rPr>
          <w:color w:val="F79646" w:themeColor="accent6"/>
          <w:lang w:val="en-US"/>
        </w:rPr>
      </w:pPr>
      <w:r w:rsidRPr="00D8307C">
        <w:rPr>
          <w:color w:val="F79646" w:themeColor="accent6"/>
          <w:lang w:val="en-US"/>
        </w:rPr>
        <w:t>Details: Preparedness for potential disasters minimizes downtime and data loss.</w:t>
      </w:r>
    </w:p>
    <w:p w14:paraId="448EF149" w14:textId="4CBC400A" w:rsidR="00D8307C" w:rsidRPr="00D8307C" w:rsidRDefault="00D8307C" w:rsidP="00D8307C">
      <w:pPr>
        <w:ind w:left="1080"/>
        <w:rPr>
          <w:color w:val="F79646" w:themeColor="accent6"/>
          <w:lang w:val="en-US"/>
        </w:rPr>
      </w:pPr>
      <w:r w:rsidRPr="00D8307C">
        <w:rPr>
          <w:b/>
          <w:bCs/>
          <w:color w:val="F79646" w:themeColor="accent6"/>
          <w:lang w:val="en-US"/>
        </w:rPr>
        <w:t>11</w:t>
      </w:r>
      <w:r w:rsidRPr="00D8307C">
        <w:rPr>
          <w:b/>
          <w:bCs/>
          <w:color w:val="F79646" w:themeColor="accent6"/>
          <w:lang w:val="en-US"/>
        </w:rPr>
        <w:t>. Compatibility Requirements:</w:t>
      </w:r>
    </w:p>
    <w:p w14:paraId="3ACB5C4E" w14:textId="77777777" w:rsidR="00D8307C" w:rsidRPr="00D8307C" w:rsidRDefault="00D8307C" w:rsidP="00D8307C">
      <w:pPr>
        <w:numPr>
          <w:ilvl w:val="0"/>
          <w:numId w:val="21"/>
        </w:numPr>
        <w:tabs>
          <w:tab w:val="clear" w:pos="720"/>
          <w:tab w:val="num" w:pos="1800"/>
        </w:tabs>
        <w:ind w:left="1800"/>
        <w:rPr>
          <w:color w:val="F79646" w:themeColor="accent6"/>
          <w:lang w:val="en-US"/>
        </w:rPr>
      </w:pPr>
      <w:r w:rsidRPr="00D8307C">
        <w:rPr>
          <w:color w:val="F79646" w:themeColor="accent6"/>
          <w:lang w:val="en-US"/>
        </w:rPr>
        <w:t>Requirement: The system should be compatible with major web browsers (e.g., Chrome, Firefox, Safari) and mobile devices (iOS, Android) to ensure widespread access.</w:t>
      </w:r>
    </w:p>
    <w:p w14:paraId="26A0ED8F" w14:textId="77777777" w:rsidR="00D8307C" w:rsidRPr="00D8307C" w:rsidRDefault="00D8307C" w:rsidP="00D8307C">
      <w:pPr>
        <w:numPr>
          <w:ilvl w:val="0"/>
          <w:numId w:val="21"/>
        </w:numPr>
        <w:tabs>
          <w:tab w:val="clear" w:pos="720"/>
          <w:tab w:val="num" w:pos="1800"/>
        </w:tabs>
        <w:ind w:left="1800"/>
        <w:rPr>
          <w:color w:val="F79646" w:themeColor="accent6"/>
          <w:lang w:val="en-US"/>
        </w:rPr>
      </w:pPr>
      <w:r w:rsidRPr="00D8307C">
        <w:rPr>
          <w:color w:val="F79646" w:themeColor="accent6"/>
          <w:lang w:val="en-US"/>
        </w:rPr>
        <w:t>Details: Compatibility enhances user reach and accessibility.</w:t>
      </w:r>
    </w:p>
    <w:p w14:paraId="06C65CE5" w14:textId="66BE10A6" w:rsidR="00D8307C" w:rsidRPr="00D8307C" w:rsidRDefault="00D8307C" w:rsidP="00D8307C">
      <w:pPr>
        <w:ind w:left="1080"/>
        <w:rPr>
          <w:color w:val="F79646" w:themeColor="accent6"/>
          <w:lang w:val="en-US"/>
        </w:rPr>
      </w:pPr>
      <w:r w:rsidRPr="00D8307C">
        <w:rPr>
          <w:b/>
          <w:bCs/>
          <w:color w:val="F79646" w:themeColor="accent6"/>
          <w:lang w:val="en-US"/>
        </w:rPr>
        <w:lastRenderedPageBreak/>
        <w:t>12</w:t>
      </w:r>
      <w:r w:rsidRPr="00D8307C">
        <w:rPr>
          <w:b/>
          <w:bCs/>
          <w:color w:val="F79646" w:themeColor="accent6"/>
          <w:lang w:val="en-US"/>
        </w:rPr>
        <w:t>. Maintainability Requirements:</w:t>
      </w:r>
    </w:p>
    <w:p w14:paraId="02E67DC9" w14:textId="77777777" w:rsidR="00D8307C" w:rsidRPr="00D8307C" w:rsidRDefault="00D8307C" w:rsidP="00D8307C">
      <w:pPr>
        <w:numPr>
          <w:ilvl w:val="0"/>
          <w:numId w:val="22"/>
        </w:numPr>
        <w:tabs>
          <w:tab w:val="clear" w:pos="720"/>
          <w:tab w:val="num" w:pos="1800"/>
        </w:tabs>
        <w:ind w:left="1800"/>
        <w:rPr>
          <w:color w:val="F79646" w:themeColor="accent6"/>
          <w:lang w:val="en-US"/>
        </w:rPr>
      </w:pPr>
      <w:r w:rsidRPr="00D8307C">
        <w:rPr>
          <w:color w:val="F79646" w:themeColor="accent6"/>
          <w:lang w:val="en-US"/>
        </w:rPr>
        <w:t>Requirement: The codebase should be well-documented and structured, making it easier for developers to maintain and update the system in the future.</w:t>
      </w:r>
    </w:p>
    <w:p w14:paraId="5F742B29" w14:textId="77777777" w:rsidR="00D8307C" w:rsidRPr="00D8307C" w:rsidRDefault="00D8307C" w:rsidP="00D8307C">
      <w:pPr>
        <w:numPr>
          <w:ilvl w:val="0"/>
          <w:numId w:val="22"/>
        </w:numPr>
        <w:tabs>
          <w:tab w:val="clear" w:pos="720"/>
          <w:tab w:val="num" w:pos="1800"/>
        </w:tabs>
        <w:ind w:left="1800"/>
        <w:rPr>
          <w:color w:val="F79646" w:themeColor="accent6"/>
          <w:lang w:val="en-US"/>
        </w:rPr>
      </w:pPr>
      <w:r w:rsidRPr="00D8307C">
        <w:rPr>
          <w:color w:val="F79646" w:themeColor="accent6"/>
          <w:lang w:val="en-US"/>
        </w:rPr>
        <w:t>Details: Maintainable code reduces technical debt and supports future enhancements.</w:t>
      </w:r>
    </w:p>
    <w:p w14:paraId="06A8A502" w14:textId="009CCA56" w:rsidR="00D8307C" w:rsidRPr="00D8307C" w:rsidRDefault="00D8307C" w:rsidP="00D8307C">
      <w:pPr>
        <w:ind w:left="1080"/>
        <w:rPr>
          <w:color w:val="F79646" w:themeColor="accent6"/>
          <w:lang w:val="en-US"/>
        </w:rPr>
      </w:pPr>
      <w:r w:rsidRPr="00D8307C">
        <w:rPr>
          <w:b/>
          <w:bCs/>
          <w:color w:val="F79646" w:themeColor="accent6"/>
          <w:lang w:val="en-US"/>
        </w:rPr>
        <w:t>13</w:t>
      </w:r>
      <w:r w:rsidRPr="00D8307C">
        <w:rPr>
          <w:b/>
          <w:bCs/>
          <w:color w:val="F79646" w:themeColor="accent6"/>
          <w:lang w:val="en-US"/>
        </w:rPr>
        <w:t>. Performance Testing Requirements:</w:t>
      </w:r>
    </w:p>
    <w:p w14:paraId="0ECEF16E" w14:textId="77777777" w:rsidR="00D8307C" w:rsidRPr="00D8307C" w:rsidRDefault="00D8307C" w:rsidP="00D8307C">
      <w:pPr>
        <w:numPr>
          <w:ilvl w:val="0"/>
          <w:numId w:val="23"/>
        </w:numPr>
        <w:tabs>
          <w:tab w:val="clear" w:pos="720"/>
          <w:tab w:val="num" w:pos="1800"/>
        </w:tabs>
        <w:ind w:left="1800"/>
        <w:rPr>
          <w:color w:val="F79646" w:themeColor="accent6"/>
          <w:lang w:val="en-US"/>
        </w:rPr>
      </w:pPr>
      <w:r w:rsidRPr="00D8307C">
        <w:rPr>
          <w:color w:val="F79646" w:themeColor="accent6"/>
          <w:lang w:val="en-US"/>
        </w:rPr>
        <w:t>Requirement: Performance testing should be conducted to verify that the system meets the defined performance requirements under expected user loads.</w:t>
      </w:r>
    </w:p>
    <w:p w14:paraId="3410C92D" w14:textId="77777777" w:rsidR="00D8307C" w:rsidRPr="00D8307C" w:rsidRDefault="00D8307C" w:rsidP="00D8307C">
      <w:pPr>
        <w:numPr>
          <w:ilvl w:val="0"/>
          <w:numId w:val="23"/>
        </w:numPr>
        <w:tabs>
          <w:tab w:val="clear" w:pos="720"/>
          <w:tab w:val="num" w:pos="1800"/>
        </w:tabs>
        <w:ind w:left="1800"/>
        <w:rPr>
          <w:color w:val="F79646" w:themeColor="accent6"/>
          <w:lang w:val="en-US"/>
        </w:rPr>
      </w:pPr>
      <w:r w:rsidRPr="00D8307C">
        <w:rPr>
          <w:color w:val="F79646" w:themeColor="accent6"/>
          <w:lang w:val="en-US"/>
        </w:rPr>
        <w:t>Details: Performance testing ensures that the system can handle real-world usage scenarios.</w:t>
      </w:r>
    </w:p>
    <w:p w14:paraId="7F50021A" w14:textId="77777777" w:rsidR="00D8307C" w:rsidRPr="00D8307C" w:rsidRDefault="00D8307C" w:rsidP="00D8307C">
      <w:pPr>
        <w:rPr>
          <w:color w:val="F79646" w:themeColor="accent6"/>
          <w:lang w:val="en-US"/>
        </w:rPr>
      </w:pPr>
    </w:p>
    <w:p w14:paraId="00000018" w14:textId="77777777" w:rsidR="00872A44" w:rsidRPr="00D8307C" w:rsidRDefault="00872A44">
      <w:pPr>
        <w:pStyle w:val="Heading2"/>
        <w:ind w:left="1440"/>
        <w:jc w:val="both"/>
        <w:rPr>
          <w:color w:val="F79646" w:themeColor="accent6"/>
          <w:sz w:val="28"/>
          <w:szCs w:val="28"/>
        </w:rPr>
      </w:pPr>
      <w:bookmarkStart w:id="13" w:name="_22smlwso3pbu" w:colFirst="0" w:colLast="0"/>
      <w:bookmarkEnd w:id="13"/>
    </w:p>
    <w:p w14:paraId="00000019" w14:textId="77777777" w:rsidR="00872A44" w:rsidRDefault="00872A44">
      <w:pPr>
        <w:jc w:val="both"/>
      </w:pPr>
    </w:p>
    <w:p w14:paraId="0000001A" w14:textId="77777777" w:rsidR="00872A44" w:rsidRDefault="00872A44">
      <w:pPr>
        <w:jc w:val="both"/>
      </w:pPr>
    </w:p>
    <w:sectPr w:rsidR="00872A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1A4"/>
    <w:multiLevelType w:val="hybridMultilevel"/>
    <w:tmpl w:val="88FA77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721DA1"/>
    <w:multiLevelType w:val="multilevel"/>
    <w:tmpl w:val="9D6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97528"/>
    <w:multiLevelType w:val="multilevel"/>
    <w:tmpl w:val="8C9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85A3F"/>
    <w:multiLevelType w:val="multilevel"/>
    <w:tmpl w:val="F3E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557A9"/>
    <w:multiLevelType w:val="multilevel"/>
    <w:tmpl w:val="928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B2C4F"/>
    <w:multiLevelType w:val="hybridMultilevel"/>
    <w:tmpl w:val="33EC63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57339E"/>
    <w:multiLevelType w:val="multilevel"/>
    <w:tmpl w:val="DC7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1E3695"/>
    <w:multiLevelType w:val="hybridMultilevel"/>
    <w:tmpl w:val="FB26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910CF"/>
    <w:multiLevelType w:val="multilevel"/>
    <w:tmpl w:val="1FF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D1D68"/>
    <w:multiLevelType w:val="multilevel"/>
    <w:tmpl w:val="AC2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7040E3"/>
    <w:multiLevelType w:val="hybridMultilevel"/>
    <w:tmpl w:val="DA98B20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54E1327"/>
    <w:multiLevelType w:val="multilevel"/>
    <w:tmpl w:val="E2C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77719"/>
    <w:multiLevelType w:val="multilevel"/>
    <w:tmpl w:val="947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41473E"/>
    <w:multiLevelType w:val="hybridMultilevel"/>
    <w:tmpl w:val="C3A2CB0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586F5770"/>
    <w:multiLevelType w:val="hybridMultilevel"/>
    <w:tmpl w:val="78362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0E7424"/>
    <w:multiLevelType w:val="hybridMultilevel"/>
    <w:tmpl w:val="B4A6D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3B6DEC"/>
    <w:multiLevelType w:val="multilevel"/>
    <w:tmpl w:val="E258FAEA"/>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color w:val="auto"/>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5066C9"/>
    <w:multiLevelType w:val="hybridMultilevel"/>
    <w:tmpl w:val="FDA4356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66E77E14"/>
    <w:multiLevelType w:val="multilevel"/>
    <w:tmpl w:val="4EB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7B0AAE"/>
    <w:multiLevelType w:val="multilevel"/>
    <w:tmpl w:val="E09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B10546"/>
    <w:multiLevelType w:val="multilevel"/>
    <w:tmpl w:val="103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D4C8B"/>
    <w:multiLevelType w:val="multilevel"/>
    <w:tmpl w:val="60AC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4C0BF8"/>
    <w:multiLevelType w:val="hybridMultilevel"/>
    <w:tmpl w:val="472A9BC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914511377">
    <w:abstractNumId w:val="16"/>
  </w:num>
  <w:num w:numId="2" w16cid:durableId="1128746042">
    <w:abstractNumId w:val="5"/>
  </w:num>
  <w:num w:numId="3" w16cid:durableId="1114523609">
    <w:abstractNumId w:val="0"/>
  </w:num>
  <w:num w:numId="4" w16cid:durableId="526674105">
    <w:abstractNumId w:val="13"/>
  </w:num>
  <w:num w:numId="5" w16cid:durableId="184755423">
    <w:abstractNumId w:val="7"/>
  </w:num>
  <w:num w:numId="6" w16cid:durableId="1659384637">
    <w:abstractNumId w:val="15"/>
  </w:num>
  <w:num w:numId="7" w16cid:durableId="871184713">
    <w:abstractNumId w:val="14"/>
  </w:num>
  <w:num w:numId="8" w16cid:durableId="5253715">
    <w:abstractNumId w:val="10"/>
  </w:num>
  <w:num w:numId="9" w16cid:durableId="2024474850">
    <w:abstractNumId w:val="22"/>
  </w:num>
  <w:num w:numId="10" w16cid:durableId="379861464">
    <w:abstractNumId w:val="17"/>
  </w:num>
  <w:num w:numId="11" w16cid:durableId="1138378694">
    <w:abstractNumId w:val="2"/>
  </w:num>
  <w:num w:numId="12" w16cid:durableId="918295129">
    <w:abstractNumId w:val="4"/>
  </w:num>
  <w:num w:numId="13" w16cid:durableId="532840269">
    <w:abstractNumId w:val="18"/>
  </w:num>
  <w:num w:numId="14" w16cid:durableId="13121769">
    <w:abstractNumId w:val="19"/>
  </w:num>
  <w:num w:numId="15" w16cid:durableId="53435312">
    <w:abstractNumId w:val="11"/>
  </w:num>
  <w:num w:numId="16" w16cid:durableId="669871801">
    <w:abstractNumId w:val="9"/>
  </w:num>
  <w:num w:numId="17" w16cid:durableId="1908032696">
    <w:abstractNumId w:val="3"/>
  </w:num>
  <w:num w:numId="18" w16cid:durableId="320089036">
    <w:abstractNumId w:val="21"/>
  </w:num>
  <w:num w:numId="19" w16cid:durableId="2046443402">
    <w:abstractNumId w:val="8"/>
  </w:num>
  <w:num w:numId="20" w16cid:durableId="1458260970">
    <w:abstractNumId w:val="6"/>
  </w:num>
  <w:num w:numId="21" w16cid:durableId="644506834">
    <w:abstractNumId w:val="1"/>
  </w:num>
  <w:num w:numId="22" w16cid:durableId="697897933">
    <w:abstractNumId w:val="12"/>
  </w:num>
  <w:num w:numId="23" w16cid:durableId="16659342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44"/>
    <w:rsid w:val="00087F72"/>
    <w:rsid w:val="00354A82"/>
    <w:rsid w:val="00444377"/>
    <w:rsid w:val="00594045"/>
    <w:rsid w:val="00853C45"/>
    <w:rsid w:val="00872A44"/>
    <w:rsid w:val="00897C4C"/>
    <w:rsid w:val="00976795"/>
    <w:rsid w:val="00BA7A63"/>
    <w:rsid w:val="00C13002"/>
    <w:rsid w:val="00D3487B"/>
    <w:rsid w:val="00D83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92DB"/>
  <w15:docId w15:val="{D93C85A0-E40A-4917-BA62-0B0A592D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9025">
      <w:bodyDiv w:val="1"/>
      <w:marLeft w:val="0"/>
      <w:marRight w:val="0"/>
      <w:marTop w:val="0"/>
      <w:marBottom w:val="0"/>
      <w:divBdr>
        <w:top w:val="none" w:sz="0" w:space="0" w:color="auto"/>
        <w:left w:val="none" w:sz="0" w:space="0" w:color="auto"/>
        <w:bottom w:val="none" w:sz="0" w:space="0" w:color="auto"/>
        <w:right w:val="none" w:sz="0" w:space="0" w:color="auto"/>
      </w:divBdr>
    </w:div>
    <w:div w:id="347030492">
      <w:bodyDiv w:val="1"/>
      <w:marLeft w:val="0"/>
      <w:marRight w:val="0"/>
      <w:marTop w:val="0"/>
      <w:marBottom w:val="0"/>
      <w:divBdr>
        <w:top w:val="none" w:sz="0" w:space="0" w:color="auto"/>
        <w:left w:val="none" w:sz="0" w:space="0" w:color="auto"/>
        <w:bottom w:val="none" w:sz="0" w:space="0" w:color="auto"/>
        <w:right w:val="none" w:sz="0" w:space="0" w:color="auto"/>
      </w:divBdr>
    </w:div>
    <w:div w:id="348027852">
      <w:bodyDiv w:val="1"/>
      <w:marLeft w:val="0"/>
      <w:marRight w:val="0"/>
      <w:marTop w:val="0"/>
      <w:marBottom w:val="0"/>
      <w:divBdr>
        <w:top w:val="none" w:sz="0" w:space="0" w:color="auto"/>
        <w:left w:val="none" w:sz="0" w:space="0" w:color="auto"/>
        <w:bottom w:val="none" w:sz="0" w:space="0" w:color="auto"/>
        <w:right w:val="none" w:sz="0" w:space="0" w:color="auto"/>
      </w:divBdr>
    </w:div>
    <w:div w:id="493496592">
      <w:bodyDiv w:val="1"/>
      <w:marLeft w:val="0"/>
      <w:marRight w:val="0"/>
      <w:marTop w:val="0"/>
      <w:marBottom w:val="0"/>
      <w:divBdr>
        <w:top w:val="none" w:sz="0" w:space="0" w:color="auto"/>
        <w:left w:val="none" w:sz="0" w:space="0" w:color="auto"/>
        <w:bottom w:val="none" w:sz="0" w:space="0" w:color="auto"/>
        <w:right w:val="none" w:sz="0" w:space="0" w:color="auto"/>
      </w:divBdr>
    </w:div>
    <w:div w:id="775294204">
      <w:bodyDiv w:val="1"/>
      <w:marLeft w:val="0"/>
      <w:marRight w:val="0"/>
      <w:marTop w:val="0"/>
      <w:marBottom w:val="0"/>
      <w:divBdr>
        <w:top w:val="none" w:sz="0" w:space="0" w:color="auto"/>
        <w:left w:val="none" w:sz="0" w:space="0" w:color="auto"/>
        <w:bottom w:val="none" w:sz="0" w:space="0" w:color="auto"/>
        <w:right w:val="none" w:sz="0" w:space="0" w:color="auto"/>
      </w:divBdr>
    </w:div>
    <w:div w:id="146507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14</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12063</dc:creator>
  <cp:lastModifiedBy>Sangam Prajapati</cp:lastModifiedBy>
  <cp:revision>3</cp:revision>
  <dcterms:created xsi:type="dcterms:W3CDTF">2023-08-22T18:45:00Z</dcterms:created>
  <dcterms:modified xsi:type="dcterms:W3CDTF">2023-08-23T01:36:00Z</dcterms:modified>
</cp:coreProperties>
</file>