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82DFB" w14:textId="77777777" w:rsidR="006C159A" w:rsidRDefault="006C159A" w:rsidP="006C159A">
      <w:pPr>
        <w:spacing w:line="276" w:lineRule="auto"/>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6"/>
        <w:gridCol w:w="3449"/>
        <w:gridCol w:w="2512"/>
        <w:gridCol w:w="3062"/>
      </w:tblGrid>
      <w:tr w:rsidR="006C159A" w14:paraId="3F355C00" w14:textId="77777777" w:rsidTr="00C9490C">
        <w:trPr>
          <w:trHeight w:val="557"/>
          <w:jc w:val="center"/>
        </w:trPr>
        <w:tc>
          <w:tcPr>
            <w:tcW w:w="686" w:type="pct"/>
            <w:tcBorders>
              <w:top w:val="single" w:sz="4" w:space="0" w:color="auto"/>
              <w:left w:val="single" w:sz="4" w:space="0" w:color="auto"/>
              <w:right w:val="single" w:sz="4" w:space="0" w:color="auto"/>
            </w:tcBorders>
            <w:vAlign w:val="center"/>
            <w:hideMark/>
          </w:tcPr>
          <w:p w14:paraId="4F18C010" w14:textId="77777777" w:rsidR="006C159A" w:rsidRDefault="006C159A" w:rsidP="004A55B7">
            <w:pPr>
              <w:spacing w:before="60" w:line="276" w:lineRule="auto"/>
              <w:jc w:val="both"/>
              <w:rPr>
                <w:b/>
                <w:sz w:val="24"/>
                <w:szCs w:val="24"/>
              </w:rPr>
            </w:pPr>
            <w:r>
              <w:rPr>
                <w:b/>
                <w:sz w:val="24"/>
                <w:szCs w:val="24"/>
              </w:rPr>
              <w:t>Date:</w:t>
            </w:r>
          </w:p>
        </w:tc>
        <w:tc>
          <w:tcPr>
            <w:tcW w:w="1649" w:type="pct"/>
            <w:tcBorders>
              <w:top w:val="single" w:sz="4" w:space="0" w:color="auto"/>
              <w:left w:val="single" w:sz="4" w:space="0" w:color="auto"/>
              <w:right w:val="single" w:sz="4" w:space="0" w:color="auto"/>
            </w:tcBorders>
            <w:vAlign w:val="center"/>
          </w:tcPr>
          <w:p w14:paraId="038D0367" w14:textId="66637B86" w:rsidR="006C159A" w:rsidRPr="003037CA" w:rsidRDefault="00842178" w:rsidP="003037CA">
            <w:pPr>
              <w:spacing w:before="60" w:line="276" w:lineRule="auto"/>
              <w:rPr>
                <w:bCs/>
                <w:sz w:val="24"/>
                <w:szCs w:val="24"/>
              </w:rPr>
            </w:pPr>
            <w:r>
              <w:rPr>
                <w:bCs/>
                <w:sz w:val="24"/>
                <w:szCs w:val="24"/>
              </w:rPr>
              <w:t>03</w:t>
            </w:r>
            <w:r w:rsidR="00CC3D3A">
              <w:rPr>
                <w:bCs/>
                <w:sz w:val="24"/>
                <w:szCs w:val="24"/>
              </w:rPr>
              <w:t>/0</w:t>
            </w:r>
            <w:r>
              <w:rPr>
                <w:bCs/>
                <w:sz w:val="24"/>
                <w:szCs w:val="24"/>
              </w:rPr>
              <w:t>4</w:t>
            </w:r>
            <w:r w:rsidR="00CC3D3A">
              <w:rPr>
                <w:bCs/>
                <w:sz w:val="24"/>
                <w:szCs w:val="24"/>
              </w:rPr>
              <w:t>/2025</w:t>
            </w:r>
          </w:p>
        </w:tc>
        <w:tc>
          <w:tcPr>
            <w:tcW w:w="1201" w:type="pct"/>
            <w:tcBorders>
              <w:top w:val="single" w:sz="4" w:space="0" w:color="auto"/>
              <w:left w:val="single" w:sz="4" w:space="0" w:color="auto"/>
              <w:right w:val="single" w:sz="4" w:space="0" w:color="auto"/>
            </w:tcBorders>
            <w:vAlign w:val="center"/>
            <w:hideMark/>
          </w:tcPr>
          <w:p w14:paraId="53C834DF" w14:textId="77777777" w:rsidR="006C159A" w:rsidRDefault="006C159A" w:rsidP="004A55B7">
            <w:pPr>
              <w:spacing w:before="60" w:line="276" w:lineRule="auto"/>
              <w:rPr>
                <w:b/>
                <w:sz w:val="24"/>
                <w:szCs w:val="24"/>
              </w:rPr>
            </w:pPr>
            <w:r>
              <w:rPr>
                <w:b/>
                <w:sz w:val="24"/>
                <w:szCs w:val="24"/>
              </w:rPr>
              <w:t>Deviation No.</w:t>
            </w:r>
          </w:p>
        </w:tc>
        <w:tc>
          <w:tcPr>
            <w:tcW w:w="1464" w:type="pct"/>
            <w:tcBorders>
              <w:top w:val="single" w:sz="4" w:space="0" w:color="auto"/>
              <w:left w:val="single" w:sz="4" w:space="0" w:color="auto"/>
              <w:right w:val="single" w:sz="4" w:space="0" w:color="auto"/>
            </w:tcBorders>
            <w:vAlign w:val="center"/>
          </w:tcPr>
          <w:p w14:paraId="42A14087" w14:textId="67BCAF44" w:rsidR="006C159A" w:rsidRDefault="003037CA" w:rsidP="004A55B7">
            <w:pPr>
              <w:spacing w:before="60" w:line="276" w:lineRule="auto"/>
              <w:rPr>
                <w:sz w:val="24"/>
                <w:szCs w:val="24"/>
              </w:rPr>
            </w:pPr>
            <w:r w:rsidRPr="003037CA">
              <w:rPr>
                <w:sz w:val="24"/>
                <w:szCs w:val="24"/>
              </w:rPr>
              <w:t>DEV/</w:t>
            </w:r>
            <w:r w:rsidR="00FC0F50">
              <w:rPr>
                <w:sz w:val="24"/>
                <w:szCs w:val="24"/>
              </w:rPr>
              <w:t>WH</w:t>
            </w:r>
            <w:r w:rsidRPr="003037CA">
              <w:rPr>
                <w:sz w:val="24"/>
                <w:szCs w:val="24"/>
              </w:rPr>
              <w:t>/24/0</w:t>
            </w:r>
            <w:r w:rsidR="00FC0F50">
              <w:rPr>
                <w:sz w:val="24"/>
                <w:szCs w:val="24"/>
              </w:rPr>
              <w:t>04</w:t>
            </w:r>
          </w:p>
        </w:tc>
      </w:tr>
      <w:tr w:rsidR="006C159A" w14:paraId="011E57F0" w14:textId="77777777" w:rsidTr="00C9490C">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7D17477C" w14:textId="6D30A587" w:rsidR="006C159A" w:rsidRDefault="006C159A" w:rsidP="004A55B7">
            <w:pPr>
              <w:spacing w:before="120" w:line="276" w:lineRule="auto"/>
              <w:rPr>
                <w:b/>
                <w:sz w:val="24"/>
                <w:szCs w:val="24"/>
              </w:rPr>
            </w:pPr>
            <w:r>
              <w:rPr>
                <w:b/>
                <w:sz w:val="24"/>
                <w:szCs w:val="24"/>
              </w:rPr>
              <w:t xml:space="preserve">Investigation tool used: </w:t>
            </w:r>
            <w:r w:rsidR="009F111D" w:rsidRPr="00DC1A02">
              <w:rPr>
                <w:sz w:val="24"/>
                <w:szCs w:val="24"/>
              </w:rPr>
              <w:fldChar w:fldCharType="begin">
                <w:ffData>
                  <w:name w:val="Check31"/>
                  <w:enabled/>
                  <w:calcOnExit w:val="0"/>
                  <w:checkBox>
                    <w:sizeAuto/>
                    <w:default w:val="0"/>
                  </w:checkBox>
                </w:ffData>
              </w:fldChar>
            </w:r>
            <w:r w:rsidR="009F111D" w:rsidRPr="00DC1A02">
              <w:rPr>
                <w:sz w:val="24"/>
                <w:szCs w:val="24"/>
              </w:rPr>
              <w:instrText xml:space="preserve"> FORMCHECKBOX </w:instrText>
            </w:r>
            <w:r w:rsidR="009F111D" w:rsidRPr="00DC1A02">
              <w:rPr>
                <w:sz w:val="24"/>
                <w:szCs w:val="24"/>
              </w:rPr>
            </w:r>
            <w:r w:rsidR="009F111D" w:rsidRPr="00DC1A02">
              <w:rPr>
                <w:sz w:val="24"/>
                <w:szCs w:val="24"/>
              </w:rPr>
              <w:fldChar w:fldCharType="separate"/>
            </w:r>
            <w:r w:rsidR="009F111D" w:rsidRPr="00DC1A02">
              <w:rPr>
                <w:sz w:val="24"/>
                <w:szCs w:val="24"/>
              </w:rPr>
              <w:fldChar w:fldCharType="end"/>
            </w:r>
            <w:r w:rsidR="00DF0901">
              <w:rPr>
                <w:sz w:val="24"/>
                <w:szCs w:val="24"/>
              </w:rPr>
              <w:t xml:space="preserve"> </w:t>
            </w:r>
            <w:r w:rsidRPr="00DC1A02">
              <w:rPr>
                <w:sz w:val="24"/>
                <w:szCs w:val="24"/>
              </w:rPr>
              <w:t xml:space="preserve">6M  </w:t>
            </w:r>
            <w:r w:rsidR="003037CA" w:rsidRPr="003037CA">
              <w:rPr>
                <w:sz w:val="24"/>
                <w:szCs w:val="24"/>
              </w:rPr>
              <w:fldChar w:fldCharType="begin">
                <w:ffData>
                  <w:name w:val=""/>
                  <w:enabled/>
                  <w:calcOnExit w:val="0"/>
                  <w:checkBox>
                    <w:sizeAuto/>
                    <w:default w:val="1"/>
                  </w:checkBox>
                </w:ffData>
              </w:fldChar>
            </w:r>
            <w:r w:rsidR="003037CA" w:rsidRPr="003037CA">
              <w:rPr>
                <w:sz w:val="24"/>
                <w:szCs w:val="24"/>
              </w:rPr>
              <w:instrText xml:space="preserve"> FORMCHECKBOX </w:instrText>
            </w:r>
            <w:r w:rsidR="003037CA" w:rsidRPr="003037CA">
              <w:rPr>
                <w:sz w:val="24"/>
                <w:szCs w:val="24"/>
              </w:rPr>
            </w:r>
            <w:r w:rsidR="003037CA" w:rsidRPr="003037CA">
              <w:rPr>
                <w:sz w:val="24"/>
                <w:szCs w:val="24"/>
              </w:rPr>
              <w:fldChar w:fldCharType="separate"/>
            </w:r>
            <w:r w:rsidR="003037CA" w:rsidRPr="003037CA">
              <w:rPr>
                <w:sz w:val="24"/>
                <w:szCs w:val="24"/>
              </w:rPr>
              <w:fldChar w:fldCharType="end"/>
            </w:r>
            <w:r w:rsidR="003037CA" w:rsidRPr="003037CA">
              <w:rPr>
                <w:sz w:val="24"/>
                <w:szCs w:val="24"/>
              </w:rPr>
              <w:t xml:space="preserve"> </w:t>
            </w:r>
            <w:r w:rsidRPr="00DC1A02">
              <w:rPr>
                <w:sz w:val="24"/>
                <w:szCs w:val="24"/>
              </w:rPr>
              <w:t xml:space="preserve">5 Why  </w:t>
            </w:r>
            <w:r w:rsidR="009F111D" w:rsidRPr="00DC1A02">
              <w:rPr>
                <w:sz w:val="24"/>
                <w:szCs w:val="24"/>
              </w:rPr>
              <w:fldChar w:fldCharType="begin">
                <w:ffData>
                  <w:name w:val="Check31"/>
                  <w:enabled/>
                  <w:calcOnExit w:val="0"/>
                  <w:checkBox>
                    <w:sizeAuto/>
                    <w:default w:val="0"/>
                  </w:checkBox>
                </w:ffData>
              </w:fldChar>
            </w:r>
            <w:r w:rsidR="009F111D" w:rsidRPr="00DC1A02">
              <w:rPr>
                <w:sz w:val="24"/>
                <w:szCs w:val="24"/>
              </w:rPr>
              <w:instrText xml:space="preserve"> FORMCHECKBOX </w:instrText>
            </w:r>
            <w:r w:rsidR="009F111D" w:rsidRPr="00DC1A02">
              <w:rPr>
                <w:sz w:val="24"/>
                <w:szCs w:val="24"/>
              </w:rPr>
            </w:r>
            <w:r w:rsidR="009F111D" w:rsidRPr="00DC1A02">
              <w:rPr>
                <w:sz w:val="24"/>
                <w:szCs w:val="24"/>
              </w:rPr>
              <w:fldChar w:fldCharType="separate"/>
            </w:r>
            <w:r w:rsidR="009F111D" w:rsidRPr="00DC1A02">
              <w:rPr>
                <w:sz w:val="24"/>
                <w:szCs w:val="24"/>
              </w:rPr>
              <w:fldChar w:fldCharType="end"/>
            </w:r>
            <w:r w:rsidR="00D26CF2" w:rsidRPr="003037CA">
              <w:rPr>
                <w:sz w:val="24"/>
                <w:szCs w:val="24"/>
              </w:rPr>
              <w:t xml:space="preserve"> </w:t>
            </w:r>
            <w:r w:rsidRPr="00DC1A02">
              <w:rPr>
                <w:sz w:val="24"/>
                <w:szCs w:val="24"/>
              </w:rPr>
              <w:t xml:space="preserve"> Brainstorming</w:t>
            </w:r>
            <w:r>
              <w:rPr>
                <w:b/>
                <w:sz w:val="24"/>
                <w:szCs w:val="24"/>
              </w:rPr>
              <w:t xml:space="preserve"> </w:t>
            </w:r>
          </w:p>
        </w:tc>
      </w:tr>
      <w:tr w:rsidR="006C159A" w14:paraId="62F57542" w14:textId="77777777" w:rsidTr="00C9490C">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tcPr>
          <w:p w14:paraId="04203748" w14:textId="77777777" w:rsidR="006C159A" w:rsidRDefault="006C159A" w:rsidP="004A55B7">
            <w:pPr>
              <w:spacing w:before="120" w:line="276" w:lineRule="auto"/>
              <w:rPr>
                <w:b/>
                <w:sz w:val="24"/>
                <w:szCs w:val="24"/>
              </w:rPr>
            </w:pPr>
            <w:r>
              <w:rPr>
                <w:b/>
                <w:sz w:val="24"/>
                <w:szCs w:val="24"/>
              </w:rPr>
              <w:t>Other Tools (If any):</w:t>
            </w:r>
          </w:p>
        </w:tc>
      </w:tr>
      <w:tr w:rsidR="006C159A" w14:paraId="0CD64F2C" w14:textId="77777777" w:rsidTr="00C9490C">
        <w:trPr>
          <w:trHeight w:val="386"/>
          <w:jc w:val="center"/>
        </w:trPr>
        <w:tc>
          <w:tcPr>
            <w:tcW w:w="5000" w:type="pct"/>
            <w:gridSpan w:val="4"/>
            <w:tcBorders>
              <w:top w:val="single" w:sz="4" w:space="0" w:color="auto"/>
              <w:left w:val="single" w:sz="4" w:space="0" w:color="auto"/>
              <w:bottom w:val="single" w:sz="4" w:space="0" w:color="auto"/>
              <w:right w:val="single" w:sz="4" w:space="0" w:color="auto"/>
            </w:tcBorders>
          </w:tcPr>
          <w:p w14:paraId="7DA061D6" w14:textId="5CCFBA80" w:rsidR="006C159A" w:rsidRPr="003037CA" w:rsidRDefault="003037CA" w:rsidP="004A55B7">
            <w:pPr>
              <w:spacing w:before="60" w:line="276" w:lineRule="auto"/>
              <w:jc w:val="both"/>
              <w:rPr>
                <w:bCs/>
                <w:sz w:val="24"/>
                <w:szCs w:val="24"/>
              </w:rPr>
            </w:pPr>
            <w:r w:rsidRPr="003037CA">
              <w:rPr>
                <w:bCs/>
                <w:sz w:val="24"/>
                <w:szCs w:val="24"/>
              </w:rPr>
              <w:t>Not applicable</w:t>
            </w:r>
          </w:p>
        </w:tc>
      </w:tr>
      <w:tr w:rsidR="006C159A" w14:paraId="0DC8304C" w14:textId="77777777" w:rsidTr="00C9490C">
        <w:trPr>
          <w:trHeight w:val="360"/>
          <w:jc w:val="center"/>
        </w:trPr>
        <w:tc>
          <w:tcPr>
            <w:tcW w:w="5000" w:type="pct"/>
            <w:gridSpan w:val="4"/>
            <w:tcBorders>
              <w:top w:val="single" w:sz="4" w:space="0" w:color="auto"/>
              <w:left w:val="single" w:sz="4" w:space="0" w:color="auto"/>
              <w:bottom w:val="single" w:sz="4" w:space="0" w:color="auto"/>
              <w:right w:val="single" w:sz="4" w:space="0" w:color="auto"/>
            </w:tcBorders>
          </w:tcPr>
          <w:p w14:paraId="14A80B5A" w14:textId="09A2D73C" w:rsidR="006C159A" w:rsidRPr="00426C24" w:rsidRDefault="006C159A" w:rsidP="004A55B7">
            <w:pPr>
              <w:spacing w:before="60" w:line="276" w:lineRule="auto"/>
              <w:jc w:val="both"/>
              <w:rPr>
                <w:b/>
                <w:sz w:val="24"/>
                <w:szCs w:val="24"/>
              </w:rPr>
            </w:pPr>
            <w:r>
              <w:rPr>
                <w:b/>
                <w:sz w:val="24"/>
                <w:szCs w:val="24"/>
              </w:rPr>
              <w:t>Define:</w:t>
            </w:r>
          </w:p>
        </w:tc>
      </w:tr>
      <w:tr w:rsidR="006C159A" w14:paraId="74859014" w14:textId="77777777" w:rsidTr="00C9490C">
        <w:trPr>
          <w:trHeight w:val="10583"/>
          <w:jc w:val="center"/>
        </w:trPr>
        <w:tc>
          <w:tcPr>
            <w:tcW w:w="5000" w:type="pct"/>
            <w:gridSpan w:val="4"/>
            <w:tcBorders>
              <w:top w:val="single" w:sz="4" w:space="0" w:color="auto"/>
              <w:left w:val="single" w:sz="4" w:space="0" w:color="auto"/>
              <w:bottom w:val="single" w:sz="4" w:space="0" w:color="auto"/>
              <w:right w:val="single" w:sz="4" w:space="0" w:color="auto"/>
            </w:tcBorders>
          </w:tcPr>
          <w:p w14:paraId="53F19AB7" w14:textId="77777777" w:rsidR="006C159A" w:rsidRDefault="006C159A" w:rsidP="004A55B7">
            <w:pPr>
              <w:spacing w:before="60" w:line="276" w:lineRule="auto"/>
              <w:jc w:val="both"/>
              <w:rPr>
                <w:b/>
                <w:sz w:val="24"/>
                <w:szCs w:val="24"/>
              </w:rPr>
            </w:pPr>
            <w:r>
              <w:rPr>
                <w:b/>
                <w:sz w:val="24"/>
                <w:szCs w:val="24"/>
              </w:rPr>
              <w:t>Following checks shall be considered while writing the “Define” section.</w:t>
            </w:r>
          </w:p>
          <w:p w14:paraId="76C946C7" w14:textId="77777777" w:rsidR="006C159A" w:rsidRDefault="006C159A" w:rsidP="006467F0">
            <w:pPr>
              <w:pStyle w:val="ListParagraph"/>
              <w:numPr>
                <w:ilvl w:val="0"/>
                <w:numId w:val="5"/>
              </w:numPr>
              <w:spacing w:before="60" w:line="276" w:lineRule="auto"/>
              <w:ind w:left="247" w:hanging="247"/>
              <w:jc w:val="both"/>
              <w:rPr>
                <w:sz w:val="24"/>
                <w:szCs w:val="24"/>
              </w:rPr>
            </w:pPr>
            <w:r w:rsidRPr="00912640">
              <w:rPr>
                <w:sz w:val="24"/>
                <w:szCs w:val="24"/>
              </w:rPr>
              <w:t>Clearly define what happens actually</w:t>
            </w:r>
            <w:r>
              <w:rPr>
                <w:sz w:val="24"/>
                <w:szCs w:val="24"/>
              </w:rPr>
              <w:t>.</w:t>
            </w:r>
          </w:p>
          <w:p w14:paraId="22AD3A81" w14:textId="77777777" w:rsidR="006C159A" w:rsidRDefault="006C159A" w:rsidP="006467F0">
            <w:pPr>
              <w:pStyle w:val="ListParagraph"/>
              <w:numPr>
                <w:ilvl w:val="0"/>
                <w:numId w:val="5"/>
              </w:numPr>
              <w:spacing w:before="60" w:line="276" w:lineRule="auto"/>
              <w:ind w:left="247" w:hanging="247"/>
              <w:jc w:val="both"/>
              <w:rPr>
                <w:sz w:val="24"/>
                <w:szCs w:val="24"/>
              </w:rPr>
            </w:pPr>
            <w:r w:rsidRPr="00912640">
              <w:rPr>
                <w:sz w:val="24"/>
                <w:szCs w:val="24"/>
              </w:rPr>
              <w:t>Explain what is diff</w:t>
            </w:r>
            <w:r>
              <w:rPr>
                <w:sz w:val="24"/>
                <w:szCs w:val="24"/>
              </w:rPr>
              <w:t>erent than expected.</w:t>
            </w:r>
          </w:p>
          <w:p w14:paraId="6AAA243A" w14:textId="552BA48B" w:rsidR="006C159A" w:rsidRDefault="006C159A" w:rsidP="006467F0">
            <w:pPr>
              <w:pStyle w:val="ListParagraph"/>
              <w:numPr>
                <w:ilvl w:val="0"/>
                <w:numId w:val="5"/>
              </w:numPr>
              <w:spacing w:before="60" w:line="276" w:lineRule="auto"/>
              <w:ind w:left="247" w:hanging="247"/>
              <w:jc w:val="both"/>
              <w:rPr>
                <w:sz w:val="24"/>
                <w:szCs w:val="24"/>
              </w:rPr>
            </w:pPr>
            <w:r>
              <w:rPr>
                <w:sz w:val="24"/>
                <w:szCs w:val="24"/>
              </w:rPr>
              <w:t>M</w:t>
            </w:r>
            <w:r w:rsidRPr="00912640">
              <w:rPr>
                <w:sz w:val="24"/>
                <w:szCs w:val="24"/>
              </w:rPr>
              <w:t xml:space="preserve">ention the </w:t>
            </w:r>
            <w:r w:rsidR="008715BE" w:rsidRPr="00912640">
              <w:rPr>
                <w:sz w:val="24"/>
                <w:szCs w:val="24"/>
              </w:rPr>
              <w:t>location</w:t>
            </w:r>
            <w:r w:rsidRPr="00912640">
              <w:rPr>
                <w:sz w:val="24"/>
                <w:szCs w:val="24"/>
              </w:rPr>
              <w:t xml:space="preserve"> where the deviation has occurred</w:t>
            </w:r>
            <w:r>
              <w:rPr>
                <w:sz w:val="24"/>
                <w:szCs w:val="24"/>
              </w:rPr>
              <w:t>.</w:t>
            </w:r>
          </w:p>
          <w:p w14:paraId="1C3CBC35" w14:textId="77777777" w:rsidR="006C159A" w:rsidRDefault="006C159A" w:rsidP="006467F0">
            <w:pPr>
              <w:pStyle w:val="ListParagraph"/>
              <w:numPr>
                <w:ilvl w:val="0"/>
                <w:numId w:val="5"/>
              </w:numPr>
              <w:spacing w:before="60" w:line="276" w:lineRule="auto"/>
              <w:ind w:left="247" w:hanging="247"/>
              <w:jc w:val="both"/>
              <w:rPr>
                <w:sz w:val="24"/>
                <w:szCs w:val="24"/>
              </w:rPr>
            </w:pPr>
            <w:r>
              <w:rPr>
                <w:sz w:val="24"/>
                <w:szCs w:val="24"/>
              </w:rPr>
              <w:t>Date/</w:t>
            </w:r>
            <w:r w:rsidRPr="00912640">
              <w:rPr>
                <w:sz w:val="24"/>
                <w:szCs w:val="24"/>
              </w:rPr>
              <w:t>time of deviation occurrence and date</w:t>
            </w:r>
            <w:r>
              <w:rPr>
                <w:sz w:val="24"/>
                <w:szCs w:val="24"/>
              </w:rPr>
              <w:t>/time</w:t>
            </w:r>
            <w:r w:rsidRPr="00912640">
              <w:rPr>
                <w:sz w:val="24"/>
                <w:szCs w:val="24"/>
              </w:rPr>
              <w:t xml:space="preserve"> of detection</w:t>
            </w:r>
            <w:r>
              <w:rPr>
                <w:sz w:val="24"/>
                <w:szCs w:val="24"/>
              </w:rPr>
              <w:t>.</w:t>
            </w:r>
          </w:p>
          <w:p w14:paraId="610D0FC0" w14:textId="77777777" w:rsidR="006C159A" w:rsidRDefault="006C159A" w:rsidP="006467F0">
            <w:pPr>
              <w:pStyle w:val="ListParagraph"/>
              <w:numPr>
                <w:ilvl w:val="0"/>
                <w:numId w:val="5"/>
              </w:numPr>
              <w:spacing w:before="60" w:line="276" w:lineRule="auto"/>
              <w:ind w:left="247" w:hanging="247"/>
              <w:jc w:val="both"/>
              <w:rPr>
                <w:sz w:val="24"/>
                <w:szCs w:val="24"/>
              </w:rPr>
            </w:pPr>
            <w:r>
              <w:rPr>
                <w:sz w:val="24"/>
                <w:szCs w:val="24"/>
              </w:rPr>
              <w:t>M</w:t>
            </w:r>
            <w:r w:rsidRPr="00912640">
              <w:rPr>
                <w:sz w:val="24"/>
                <w:szCs w:val="24"/>
              </w:rPr>
              <w:t>ention the name of personnel who is involved in the deviation</w:t>
            </w:r>
            <w:r>
              <w:rPr>
                <w:sz w:val="24"/>
                <w:szCs w:val="24"/>
              </w:rPr>
              <w:t>.</w:t>
            </w:r>
          </w:p>
          <w:p w14:paraId="4D221210" w14:textId="4D223E59" w:rsidR="006C159A" w:rsidRPr="003A1A8D" w:rsidRDefault="006C159A" w:rsidP="006467F0">
            <w:pPr>
              <w:pStyle w:val="ListParagraph"/>
              <w:numPr>
                <w:ilvl w:val="0"/>
                <w:numId w:val="5"/>
              </w:numPr>
              <w:spacing w:before="60" w:line="276" w:lineRule="auto"/>
              <w:ind w:left="247" w:hanging="247"/>
              <w:jc w:val="both"/>
              <w:rPr>
                <w:sz w:val="24"/>
                <w:szCs w:val="24"/>
              </w:rPr>
            </w:pPr>
            <w:r w:rsidRPr="003A1A8D">
              <w:rPr>
                <w:sz w:val="24"/>
                <w:szCs w:val="24"/>
              </w:rPr>
              <w:t>Mention initial scope of deviation (i.e., impacted product/Material/Equipment/System/Batches/etc</w:t>
            </w:r>
            <w:r w:rsidR="00700BDF">
              <w:rPr>
                <w:sz w:val="24"/>
                <w:szCs w:val="24"/>
              </w:rPr>
              <w:t>.</w:t>
            </w:r>
            <w:r w:rsidR="00341FF9">
              <w:rPr>
                <w:sz w:val="24"/>
                <w:szCs w:val="24"/>
              </w:rPr>
              <w:t>)</w:t>
            </w:r>
          </w:p>
          <w:p w14:paraId="2F1BDD6F" w14:textId="77777777" w:rsidR="006C159A" w:rsidRDefault="006C159A" w:rsidP="004A55B7">
            <w:pPr>
              <w:tabs>
                <w:tab w:val="left" w:pos="9345"/>
              </w:tabs>
              <w:spacing w:line="276" w:lineRule="auto"/>
              <w:rPr>
                <w:sz w:val="24"/>
                <w:szCs w:val="24"/>
              </w:rPr>
            </w:pPr>
          </w:p>
          <w:p w14:paraId="27BF9481" w14:textId="34591494" w:rsidR="00572709" w:rsidRDefault="001E3263" w:rsidP="006D6872">
            <w:pPr>
              <w:spacing w:line="276" w:lineRule="auto"/>
              <w:jc w:val="both"/>
              <w:rPr>
                <w:bCs/>
                <w:sz w:val="24"/>
                <w:szCs w:val="24"/>
              </w:rPr>
            </w:pPr>
            <w:r>
              <w:rPr>
                <w:bCs/>
                <w:sz w:val="24"/>
                <w:szCs w:val="24"/>
              </w:rPr>
              <w:t>On 27</w:t>
            </w:r>
            <w:r w:rsidR="00683D08">
              <w:rPr>
                <w:bCs/>
                <w:sz w:val="24"/>
                <w:szCs w:val="24"/>
              </w:rPr>
              <w:t>/</w:t>
            </w:r>
            <w:r>
              <w:rPr>
                <w:bCs/>
                <w:sz w:val="24"/>
                <w:szCs w:val="24"/>
              </w:rPr>
              <w:t>02</w:t>
            </w:r>
            <w:r w:rsidR="00683D08">
              <w:rPr>
                <w:bCs/>
                <w:sz w:val="24"/>
                <w:szCs w:val="24"/>
              </w:rPr>
              <w:t>/</w:t>
            </w:r>
            <w:r>
              <w:rPr>
                <w:bCs/>
                <w:sz w:val="24"/>
                <w:szCs w:val="24"/>
              </w:rPr>
              <w:t>2025</w:t>
            </w:r>
            <w:r w:rsidR="00683D08">
              <w:rPr>
                <w:bCs/>
                <w:sz w:val="24"/>
                <w:szCs w:val="24"/>
              </w:rPr>
              <w:t>,</w:t>
            </w:r>
            <w:r w:rsidR="007A2E77" w:rsidRPr="000711F9">
              <w:rPr>
                <w:bCs/>
                <w:sz w:val="24"/>
                <w:szCs w:val="24"/>
              </w:rPr>
              <w:t xml:space="preserve"> </w:t>
            </w:r>
            <w:r w:rsidR="00683D08">
              <w:rPr>
                <w:bCs/>
                <w:sz w:val="24"/>
                <w:szCs w:val="24"/>
              </w:rPr>
              <w:t>while reviewing the temperature data logs for the approved RM walk-in cold room (</w:t>
            </w:r>
            <w:r w:rsidR="009F44F8">
              <w:rPr>
                <w:bCs/>
                <w:sz w:val="24"/>
                <w:szCs w:val="24"/>
              </w:rPr>
              <w:t>E</w:t>
            </w:r>
            <w:r w:rsidR="00683D08">
              <w:rPr>
                <w:bCs/>
                <w:sz w:val="24"/>
                <w:szCs w:val="24"/>
              </w:rPr>
              <w:t>quipment Id: E/WH/020) and approved RM walk-in deep-freezer (</w:t>
            </w:r>
            <w:r w:rsidR="009F44F8">
              <w:rPr>
                <w:bCs/>
                <w:sz w:val="24"/>
                <w:szCs w:val="24"/>
              </w:rPr>
              <w:t>E</w:t>
            </w:r>
            <w:r w:rsidR="00683D08">
              <w:rPr>
                <w:bCs/>
                <w:sz w:val="24"/>
                <w:szCs w:val="24"/>
              </w:rPr>
              <w:t>quipment Id: E/WH/021)</w:t>
            </w:r>
            <w:r w:rsidR="001708D6">
              <w:rPr>
                <w:bCs/>
                <w:sz w:val="24"/>
                <w:szCs w:val="24"/>
              </w:rPr>
              <w:t xml:space="preserve">, </w:t>
            </w:r>
            <w:r w:rsidR="00683D08">
              <w:rPr>
                <w:bCs/>
                <w:sz w:val="24"/>
                <w:szCs w:val="24"/>
              </w:rPr>
              <w:t xml:space="preserve">data missing and temperature excursion </w:t>
            </w:r>
            <w:r w:rsidR="001708D6">
              <w:rPr>
                <w:bCs/>
                <w:sz w:val="24"/>
                <w:szCs w:val="24"/>
              </w:rPr>
              <w:t>were</w:t>
            </w:r>
            <w:r w:rsidR="00683D08">
              <w:rPr>
                <w:bCs/>
                <w:sz w:val="24"/>
                <w:szCs w:val="24"/>
              </w:rPr>
              <w:t xml:space="preserve"> observed by </w:t>
            </w:r>
            <w:r w:rsidR="001708D6">
              <w:rPr>
                <w:bCs/>
                <w:sz w:val="24"/>
                <w:szCs w:val="24"/>
              </w:rPr>
              <w:t xml:space="preserve">a </w:t>
            </w:r>
            <w:r w:rsidR="00683D08">
              <w:rPr>
                <w:bCs/>
                <w:sz w:val="24"/>
                <w:szCs w:val="24"/>
              </w:rPr>
              <w:t>warehouse</w:t>
            </w:r>
            <w:r w:rsidR="00683D08" w:rsidRPr="000711F9">
              <w:rPr>
                <w:bCs/>
                <w:sz w:val="24"/>
                <w:szCs w:val="24"/>
              </w:rPr>
              <w:t xml:space="preserve"> colleague (Employee ID:</w:t>
            </w:r>
            <w:r w:rsidR="00683D08">
              <w:rPr>
                <w:bCs/>
                <w:sz w:val="24"/>
                <w:szCs w:val="24"/>
              </w:rPr>
              <w:t xml:space="preserve"> TR0160</w:t>
            </w:r>
            <w:r w:rsidR="00683D08" w:rsidRPr="000711F9">
              <w:rPr>
                <w:bCs/>
                <w:sz w:val="24"/>
                <w:szCs w:val="24"/>
              </w:rPr>
              <w:t xml:space="preserve">) </w:t>
            </w:r>
            <w:r w:rsidR="001708D6">
              <w:rPr>
                <w:bCs/>
                <w:sz w:val="24"/>
                <w:szCs w:val="24"/>
              </w:rPr>
              <w:t xml:space="preserve">. The </w:t>
            </w:r>
            <w:r w:rsidR="009F44F8">
              <w:rPr>
                <w:bCs/>
                <w:sz w:val="24"/>
                <w:szCs w:val="24"/>
              </w:rPr>
              <w:t>temperature excursion was observed for the equipment Id: E/WH/020 (Temperature range: 2-8 ℃) from 20:34:07 to 22:48:45 and equipment Id: E/WH/021 (Temperature Range: -18 ℃ to -25 ℃) from 20:34:36 to 22:52:01.</w:t>
            </w:r>
          </w:p>
          <w:p w14:paraId="2F0DAEAE" w14:textId="58774024" w:rsidR="001E3263" w:rsidRDefault="001E3263" w:rsidP="006D6872">
            <w:pPr>
              <w:spacing w:line="276" w:lineRule="auto"/>
              <w:jc w:val="both"/>
              <w:rPr>
                <w:bCs/>
                <w:sz w:val="24"/>
                <w:szCs w:val="24"/>
              </w:rPr>
            </w:pPr>
            <w:r>
              <w:rPr>
                <w:bCs/>
                <w:sz w:val="24"/>
                <w:szCs w:val="24"/>
              </w:rPr>
              <w:t xml:space="preserve">As per the </w:t>
            </w:r>
            <w:r w:rsidR="009F44F8">
              <w:rPr>
                <w:bCs/>
                <w:sz w:val="24"/>
                <w:szCs w:val="24"/>
              </w:rPr>
              <w:t xml:space="preserve">site </w:t>
            </w:r>
            <w:r>
              <w:rPr>
                <w:bCs/>
                <w:sz w:val="24"/>
                <w:szCs w:val="24"/>
              </w:rPr>
              <w:t>SOP No. SOP/DP/WH/</w:t>
            </w:r>
            <w:r w:rsidRPr="001E2444">
              <w:rPr>
                <w:bCs/>
                <w:sz w:val="24"/>
                <w:szCs w:val="24"/>
              </w:rPr>
              <w:t>016-</w:t>
            </w:r>
            <w:r w:rsidR="001E2444" w:rsidRPr="001E2444">
              <w:rPr>
                <w:bCs/>
                <w:sz w:val="24"/>
                <w:szCs w:val="24"/>
              </w:rPr>
              <w:t>R</w:t>
            </w:r>
            <w:r w:rsidR="001E2444">
              <w:rPr>
                <w:bCs/>
                <w:sz w:val="24"/>
                <w:szCs w:val="24"/>
              </w:rPr>
              <w:t>00</w:t>
            </w:r>
            <w:r>
              <w:rPr>
                <w:bCs/>
                <w:sz w:val="24"/>
                <w:szCs w:val="24"/>
              </w:rPr>
              <w:t xml:space="preserve"> for “Operation and cleaning of </w:t>
            </w:r>
            <w:r w:rsidR="001E2444">
              <w:rPr>
                <w:bCs/>
                <w:sz w:val="24"/>
                <w:szCs w:val="24"/>
              </w:rPr>
              <w:t>W</w:t>
            </w:r>
            <w:r>
              <w:rPr>
                <w:bCs/>
                <w:sz w:val="24"/>
                <w:szCs w:val="24"/>
              </w:rPr>
              <w:t>alk</w:t>
            </w:r>
            <w:r w:rsidR="001E2444">
              <w:rPr>
                <w:bCs/>
                <w:sz w:val="24"/>
                <w:szCs w:val="24"/>
              </w:rPr>
              <w:t>-</w:t>
            </w:r>
            <w:r>
              <w:rPr>
                <w:bCs/>
                <w:sz w:val="24"/>
                <w:szCs w:val="24"/>
              </w:rPr>
              <w:t xml:space="preserve">in </w:t>
            </w:r>
            <w:r w:rsidR="001E2444">
              <w:rPr>
                <w:bCs/>
                <w:sz w:val="24"/>
                <w:szCs w:val="24"/>
              </w:rPr>
              <w:t>C</w:t>
            </w:r>
            <w:r>
              <w:rPr>
                <w:bCs/>
                <w:sz w:val="24"/>
                <w:szCs w:val="24"/>
              </w:rPr>
              <w:t xml:space="preserve">old </w:t>
            </w:r>
            <w:r w:rsidR="001E2444">
              <w:rPr>
                <w:bCs/>
                <w:sz w:val="24"/>
                <w:szCs w:val="24"/>
              </w:rPr>
              <w:t>R</w:t>
            </w:r>
            <w:r>
              <w:rPr>
                <w:bCs/>
                <w:sz w:val="24"/>
                <w:szCs w:val="24"/>
              </w:rPr>
              <w:t xml:space="preserve">oom and </w:t>
            </w:r>
            <w:r w:rsidR="001E2444">
              <w:rPr>
                <w:bCs/>
                <w:sz w:val="24"/>
                <w:szCs w:val="24"/>
              </w:rPr>
              <w:t>W</w:t>
            </w:r>
            <w:r>
              <w:rPr>
                <w:bCs/>
                <w:sz w:val="24"/>
                <w:szCs w:val="24"/>
              </w:rPr>
              <w:t>alk</w:t>
            </w:r>
            <w:r w:rsidR="001E2444">
              <w:rPr>
                <w:bCs/>
                <w:sz w:val="24"/>
                <w:szCs w:val="24"/>
              </w:rPr>
              <w:t>-</w:t>
            </w:r>
            <w:r>
              <w:rPr>
                <w:bCs/>
                <w:sz w:val="24"/>
                <w:szCs w:val="24"/>
              </w:rPr>
              <w:t xml:space="preserve">in </w:t>
            </w:r>
            <w:r w:rsidR="001E2444">
              <w:rPr>
                <w:bCs/>
                <w:sz w:val="24"/>
                <w:szCs w:val="24"/>
              </w:rPr>
              <w:t>D</w:t>
            </w:r>
            <w:r>
              <w:rPr>
                <w:bCs/>
                <w:sz w:val="24"/>
                <w:szCs w:val="24"/>
              </w:rPr>
              <w:t xml:space="preserve">eep </w:t>
            </w:r>
            <w:r w:rsidR="001E2444">
              <w:rPr>
                <w:bCs/>
                <w:sz w:val="24"/>
                <w:szCs w:val="24"/>
              </w:rPr>
              <w:t>F</w:t>
            </w:r>
            <w:r>
              <w:rPr>
                <w:bCs/>
                <w:sz w:val="24"/>
                <w:szCs w:val="24"/>
              </w:rPr>
              <w:t>reezer” point No. 7.4.2.2 stated that “</w:t>
            </w:r>
            <w:r w:rsidR="001E2444" w:rsidRPr="001E2444">
              <w:rPr>
                <w:bCs/>
                <w:sz w:val="24"/>
                <w:szCs w:val="24"/>
              </w:rPr>
              <w:t xml:space="preserve">Temperature shall be monitored through Kyoshi software in 1 min. and data shall </w:t>
            </w:r>
            <w:r w:rsidR="00434D29">
              <w:rPr>
                <w:bCs/>
                <w:sz w:val="24"/>
                <w:szCs w:val="24"/>
              </w:rPr>
              <w:t>be generated</w:t>
            </w:r>
            <w:r w:rsidR="001E2444" w:rsidRPr="001E2444">
              <w:rPr>
                <w:bCs/>
                <w:sz w:val="24"/>
                <w:szCs w:val="24"/>
              </w:rPr>
              <w:t xml:space="preserve"> electronically and reviewed on daily basis by WH personnel same shall be approved by authorized personal as per access given</w:t>
            </w:r>
            <w:r>
              <w:rPr>
                <w:bCs/>
                <w:sz w:val="24"/>
                <w:szCs w:val="24"/>
              </w:rPr>
              <w:t>”</w:t>
            </w:r>
            <w:r w:rsidR="00476686">
              <w:rPr>
                <w:bCs/>
                <w:sz w:val="24"/>
                <w:szCs w:val="24"/>
              </w:rPr>
              <w:t xml:space="preserve"> and at Point No. 7.2 “Temperature operating range is 2-8 ℃ for E/WH/020 and </w:t>
            </w:r>
            <w:r w:rsidR="004935C9">
              <w:rPr>
                <w:bCs/>
                <w:sz w:val="24"/>
                <w:szCs w:val="24"/>
              </w:rPr>
              <w:t xml:space="preserve">-18 ℃ to -25 ℃ for </w:t>
            </w:r>
            <w:r w:rsidR="00476686">
              <w:rPr>
                <w:bCs/>
                <w:sz w:val="24"/>
                <w:szCs w:val="24"/>
              </w:rPr>
              <w:t>E/WH/</w:t>
            </w:r>
            <w:r w:rsidR="00BF22F0">
              <w:rPr>
                <w:bCs/>
                <w:sz w:val="24"/>
                <w:szCs w:val="24"/>
              </w:rPr>
              <w:t xml:space="preserve">021. </w:t>
            </w:r>
            <w:r w:rsidR="001E7136">
              <w:rPr>
                <w:bCs/>
                <w:sz w:val="24"/>
                <w:szCs w:val="24"/>
              </w:rPr>
              <w:t>However</w:t>
            </w:r>
            <w:r w:rsidR="00BF22F0">
              <w:rPr>
                <w:bCs/>
                <w:sz w:val="24"/>
                <w:szCs w:val="24"/>
              </w:rPr>
              <w:t xml:space="preserve"> the temperature excursion and data missing </w:t>
            </w:r>
            <w:r w:rsidR="001E7136">
              <w:rPr>
                <w:bCs/>
                <w:sz w:val="24"/>
                <w:szCs w:val="24"/>
              </w:rPr>
              <w:t>were observed</w:t>
            </w:r>
            <w:r w:rsidR="00BF22F0">
              <w:rPr>
                <w:bCs/>
                <w:sz w:val="24"/>
                <w:szCs w:val="24"/>
              </w:rPr>
              <w:t xml:space="preserve"> for both equipment</w:t>
            </w:r>
            <w:r w:rsidR="00B17A8A">
              <w:rPr>
                <w:bCs/>
                <w:sz w:val="24"/>
                <w:szCs w:val="24"/>
              </w:rPr>
              <w:t>,</w:t>
            </w:r>
            <w:r w:rsidR="00BF22F0">
              <w:rPr>
                <w:bCs/>
                <w:sz w:val="24"/>
                <w:szCs w:val="24"/>
              </w:rPr>
              <w:t xml:space="preserve"> </w:t>
            </w:r>
            <w:r w:rsidR="001E7136">
              <w:rPr>
                <w:bCs/>
                <w:sz w:val="24"/>
                <w:szCs w:val="24"/>
              </w:rPr>
              <w:t>which is against the SOP No.</w:t>
            </w:r>
            <w:r w:rsidR="002E1A77">
              <w:rPr>
                <w:bCs/>
                <w:sz w:val="24"/>
                <w:szCs w:val="24"/>
              </w:rPr>
              <w:t xml:space="preserve"> </w:t>
            </w:r>
            <w:r w:rsidR="001E7136">
              <w:rPr>
                <w:bCs/>
                <w:sz w:val="24"/>
                <w:szCs w:val="24"/>
              </w:rPr>
              <w:t>SOP/DP/WH/</w:t>
            </w:r>
            <w:r w:rsidR="001E7136" w:rsidRPr="001E2444">
              <w:rPr>
                <w:bCs/>
                <w:sz w:val="24"/>
                <w:szCs w:val="24"/>
              </w:rPr>
              <w:t>016-R</w:t>
            </w:r>
            <w:r w:rsidR="001E7136">
              <w:rPr>
                <w:bCs/>
                <w:sz w:val="24"/>
                <w:szCs w:val="24"/>
              </w:rPr>
              <w:t>00.</w:t>
            </w:r>
          </w:p>
          <w:p w14:paraId="219414F6" w14:textId="2BE3ADC9" w:rsidR="006F2DC0" w:rsidRPr="002E1A77" w:rsidRDefault="000E6669" w:rsidP="006D6872">
            <w:pPr>
              <w:spacing w:line="276" w:lineRule="auto"/>
              <w:jc w:val="both"/>
              <w:rPr>
                <w:bCs/>
                <w:sz w:val="24"/>
                <w:szCs w:val="24"/>
              </w:rPr>
            </w:pPr>
            <w:r>
              <w:rPr>
                <w:bCs/>
                <w:sz w:val="24"/>
                <w:szCs w:val="24"/>
              </w:rPr>
              <w:t xml:space="preserve">The nonconformance occurred </w:t>
            </w:r>
            <w:r w:rsidR="00434D29">
              <w:rPr>
                <w:bCs/>
                <w:sz w:val="24"/>
                <w:szCs w:val="24"/>
              </w:rPr>
              <w:t>on</w:t>
            </w:r>
            <w:r w:rsidR="00B17A8A">
              <w:rPr>
                <w:bCs/>
                <w:sz w:val="24"/>
                <w:szCs w:val="24"/>
              </w:rPr>
              <w:t xml:space="preserve"> the ground floor (GF-30).</w:t>
            </w:r>
            <w:r w:rsidR="002E1A77">
              <w:rPr>
                <w:bCs/>
                <w:sz w:val="24"/>
                <w:szCs w:val="24"/>
              </w:rPr>
              <w:t xml:space="preserve"> </w:t>
            </w:r>
            <w:r w:rsidR="001E3263">
              <w:rPr>
                <w:bCs/>
                <w:sz w:val="24"/>
                <w:szCs w:val="24"/>
              </w:rPr>
              <w:t xml:space="preserve">As an </w:t>
            </w:r>
            <w:r w:rsidR="001E3263" w:rsidRPr="00BF2E9E">
              <w:rPr>
                <w:bCs/>
                <w:sz w:val="24"/>
                <w:szCs w:val="24"/>
              </w:rPr>
              <w:t xml:space="preserve">immediate action, the nonconformance was informed to the </w:t>
            </w:r>
            <w:r w:rsidR="001E3263">
              <w:rPr>
                <w:bCs/>
                <w:sz w:val="24"/>
                <w:szCs w:val="24"/>
              </w:rPr>
              <w:t>Warehouse</w:t>
            </w:r>
            <w:r w:rsidR="001E3263" w:rsidRPr="00BF2E9E">
              <w:rPr>
                <w:bCs/>
                <w:sz w:val="24"/>
                <w:szCs w:val="24"/>
              </w:rPr>
              <w:t xml:space="preserve"> Head (Employee ID: 5</w:t>
            </w:r>
            <w:r w:rsidR="00476686">
              <w:rPr>
                <w:bCs/>
                <w:sz w:val="24"/>
                <w:szCs w:val="24"/>
              </w:rPr>
              <w:t>46</w:t>
            </w:r>
            <w:r w:rsidR="001E3263" w:rsidRPr="00BF2E9E">
              <w:rPr>
                <w:bCs/>
                <w:sz w:val="24"/>
                <w:szCs w:val="24"/>
              </w:rPr>
              <w:t>) and</w:t>
            </w:r>
            <w:r w:rsidR="001E3263" w:rsidRPr="00AB79CB">
              <w:rPr>
                <w:bCs/>
                <w:sz w:val="24"/>
                <w:szCs w:val="24"/>
              </w:rPr>
              <w:t xml:space="preserve"> the Quality Assurance Head (Employee ID: 288)</w:t>
            </w:r>
            <w:r w:rsidR="001E3263">
              <w:rPr>
                <w:bCs/>
                <w:sz w:val="24"/>
                <w:szCs w:val="24"/>
              </w:rPr>
              <w:t>.</w:t>
            </w:r>
            <w:r w:rsidR="002E1A77">
              <w:rPr>
                <w:bCs/>
                <w:sz w:val="24"/>
                <w:szCs w:val="24"/>
              </w:rPr>
              <w:t xml:space="preserve"> </w:t>
            </w:r>
            <w:r w:rsidR="00364F02">
              <w:rPr>
                <w:bCs/>
                <w:sz w:val="24"/>
                <w:szCs w:val="24"/>
              </w:rPr>
              <w:t xml:space="preserve">At the time of nonconformance, protamine sulphate batch no. 523062 (2-8 ℃) was stored in the approved RM </w:t>
            </w:r>
            <w:r w:rsidR="00434D29">
              <w:rPr>
                <w:bCs/>
                <w:sz w:val="24"/>
                <w:szCs w:val="24"/>
              </w:rPr>
              <w:t>walk-in</w:t>
            </w:r>
            <w:r w:rsidR="00364F02">
              <w:rPr>
                <w:bCs/>
                <w:sz w:val="24"/>
                <w:szCs w:val="24"/>
              </w:rPr>
              <w:t xml:space="preserve"> cold room (E/WH/020) and Insulin crystal Human (R-DNA) batch no. RHI24063 and RHI24065 (-18 ℃ or below) and Insulin glargine (IP/Ph.Eur) batch no. RIG23003-RP (-20 ± 5) were stored in the approved RM walk in </w:t>
            </w:r>
            <w:r w:rsidR="00434D29">
              <w:rPr>
                <w:bCs/>
                <w:sz w:val="24"/>
                <w:szCs w:val="24"/>
              </w:rPr>
              <w:t xml:space="preserve">the </w:t>
            </w:r>
            <w:r w:rsidR="00364F02">
              <w:rPr>
                <w:bCs/>
                <w:sz w:val="24"/>
                <w:szCs w:val="24"/>
              </w:rPr>
              <w:t>deep-freezer (E/WH/021).</w:t>
            </w:r>
          </w:p>
          <w:p w14:paraId="759E93BC" w14:textId="77777777" w:rsidR="006F2DC0" w:rsidRPr="006F2DC0" w:rsidRDefault="006F2DC0" w:rsidP="006F2DC0">
            <w:pPr>
              <w:rPr>
                <w:sz w:val="24"/>
                <w:szCs w:val="24"/>
              </w:rPr>
            </w:pPr>
          </w:p>
          <w:p w14:paraId="2AABD508" w14:textId="77777777" w:rsidR="006F2DC0" w:rsidRPr="006F2DC0" w:rsidRDefault="006F2DC0" w:rsidP="006F2DC0">
            <w:pPr>
              <w:rPr>
                <w:sz w:val="24"/>
                <w:szCs w:val="24"/>
              </w:rPr>
            </w:pPr>
          </w:p>
          <w:p w14:paraId="451C94CF" w14:textId="67074561" w:rsidR="006F2DC0" w:rsidRPr="006F2DC0" w:rsidRDefault="006F2DC0" w:rsidP="006F2DC0">
            <w:pPr>
              <w:tabs>
                <w:tab w:val="left" w:pos="4135"/>
              </w:tabs>
              <w:rPr>
                <w:sz w:val="24"/>
                <w:szCs w:val="24"/>
              </w:rPr>
            </w:pPr>
          </w:p>
        </w:tc>
      </w:tr>
      <w:tr w:rsidR="006C159A" w14:paraId="56FF4B76" w14:textId="77777777" w:rsidTr="00C9490C">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42F54906" w14:textId="77777777" w:rsidR="006C159A" w:rsidRDefault="006C159A" w:rsidP="004A55B7">
            <w:pPr>
              <w:spacing w:before="60" w:line="276" w:lineRule="auto"/>
              <w:jc w:val="both"/>
              <w:rPr>
                <w:b/>
                <w:sz w:val="24"/>
                <w:szCs w:val="24"/>
              </w:rPr>
            </w:pPr>
            <w:r>
              <w:rPr>
                <w:b/>
                <w:sz w:val="24"/>
                <w:szCs w:val="24"/>
              </w:rPr>
              <w:lastRenderedPageBreak/>
              <w:t>Details Investigation:</w:t>
            </w:r>
          </w:p>
        </w:tc>
      </w:tr>
      <w:tr w:rsidR="00EE17EE" w14:paraId="4FC3972E" w14:textId="77777777" w:rsidTr="00C9490C">
        <w:trPr>
          <w:trHeight w:val="12923"/>
          <w:jc w:val="center"/>
        </w:trPr>
        <w:tc>
          <w:tcPr>
            <w:tcW w:w="5000" w:type="pct"/>
            <w:gridSpan w:val="4"/>
            <w:tcBorders>
              <w:top w:val="single" w:sz="4" w:space="0" w:color="auto"/>
              <w:left w:val="single" w:sz="4" w:space="0" w:color="auto"/>
              <w:bottom w:val="single" w:sz="4" w:space="0" w:color="auto"/>
              <w:right w:val="single" w:sz="4" w:space="0" w:color="auto"/>
            </w:tcBorders>
          </w:tcPr>
          <w:p w14:paraId="3F03C574" w14:textId="77777777" w:rsidR="007A2E77" w:rsidRPr="00FC7E6D" w:rsidRDefault="007A2E77" w:rsidP="007A2E77">
            <w:pPr>
              <w:spacing w:before="60" w:line="276" w:lineRule="auto"/>
              <w:jc w:val="both"/>
              <w:rPr>
                <w:b/>
                <w:sz w:val="24"/>
                <w:szCs w:val="24"/>
              </w:rPr>
            </w:pPr>
            <w:r w:rsidRPr="00FC7E6D">
              <w:rPr>
                <w:b/>
                <w:sz w:val="24"/>
                <w:szCs w:val="24"/>
              </w:rPr>
              <w:t>Measure:</w:t>
            </w:r>
          </w:p>
          <w:p w14:paraId="0EBAD53A" w14:textId="77777777" w:rsidR="007A2E77" w:rsidRPr="00FC7E6D" w:rsidRDefault="007A2E77" w:rsidP="007A2E77">
            <w:pPr>
              <w:spacing w:before="60" w:line="276" w:lineRule="auto"/>
              <w:jc w:val="both"/>
              <w:rPr>
                <w:b/>
                <w:sz w:val="24"/>
                <w:szCs w:val="24"/>
              </w:rPr>
            </w:pPr>
            <w:r w:rsidRPr="00FC7E6D">
              <w:rPr>
                <w:b/>
                <w:sz w:val="24"/>
                <w:szCs w:val="24"/>
              </w:rPr>
              <w:t>Following checks shall be considered while writing the “Measure” section.</w:t>
            </w:r>
          </w:p>
          <w:p w14:paraId="3092BCA1" w14:textId="77777777" w:rsidR="007A2E77" w:rsidRPr="00FC7E6D"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FC7E6D">
              <w:rPr>
                <w:rFonts w:ascii="Times New Roman" w:eastAsiaTheme="minorHAnsi" w:hAnsi="Times New Roman" w:cs="Times New Roman"/>
                <w:color w:val="232323"/>
                <w:sz w:val="24"/>
                <w:szCs w:val="24"/>
                <w:lang w:val="en-IN"/>
              </w:rPr>
              <w:t>Does the summary provide relevant facts and data/information that was reviewed including: environment, process/product history, personnel info (title and job title), controls limits, etc.</w:t>
            </w:r>
          </w:p>
          <w:p w14:paraId="085B4CED" w14:textId="77777777" w:rsidR="007A2E77" w:rsidRPr="00FC7E6D"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FC7E6D">
              <w:rPr>
                <w:rFonts w:ascii="Times New Roman" w:eastAsiaTheme="minorHAnsi" w:hAnsi="Times New Roman" w:cs="Times New Roman"/>
                <w:color w:val="232323"/>
                <w:sz w:val="24"/>
                <w:szCs w:val="24"/>
                <w:lang w:val="en-IN"/>
              </w:rPr>
              <w:t>Is a summary of the analysis of the factors and data provided?</w:t>
            </w:r>
          </w:p>
          <w:p w14:paraId="31A2CACF" w14:textId="77777777" w:rsidR="007A2E77" w:rsidRPr="00FC7E6D"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FC7E6D">
              <w:rPr>
                <w:rFonts w:ascii="Times New Roman" w:eastAsiaTheme="minorHAnsi" w:hAnsi="Times New Roman" w:cs="Times New Roman"/>
                <w:color w:val="232323"/>
                <w:sz w:val="24"/>
                <w:szCs w:val="24"/>
                <w:lang w:val="en-IN"/>
              </w:rPr>
              <w:t>Is a conclusion statement of the analysis and review provided?</w:t>
            </w:r>
          </w:p>
          <w:p w14:paraId="4D4B2F34" w14:textId="77777777" w:rsidR="007A2E77" w:rsidRPr="00FC7E6D"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FC7E6D">
              <w:rPr>
                <w:rFonts w:ascii="Times New Roman" w:eastAsiaTheme="minorHAnsi" w:hAnsi="Times New Roman" w:cs="Times New Roman"/>
                <w:color w:val="232323"/>
                <w:sz w:val="24"/>
                <w:szCs w:val="24"/>
                <w:lang w:val="en-IN"/>
              </w:rPr>
              <w:t>If there were Regulatory Notification, were details provided?</w:t>
            </w:r>
          </w:p>
          <w:p w14:paraId="585ECD15" w14:textId="77777777" w:rsidR="007A2E77"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FC7E6D">
              <w:rPr>
                <w:rFonts w:ascii="Times New Roman" w:eastAsiaTheme="minorHAnsi" w:hAnsi="Times New Roman" w:cs="Times New Roman"/>
                <w:color w:val="232323"/>
                <w:sz w:val="24"/>
                <w:szCs w:val="24"/>
                <w:lang w:val="en-IN"/>
              </w:rPr>
              <w:t xml:space="preserve">Is the report written in a logical flow and easily understood by the reader? </w:t>
            </w:r>
          </w:p>
          <w:p w14:paraId="67ECB00C" w14:textId="595ACD59" w:rsidR="00FD6F90" w:rsidRDefault="00755ADF" w:rsidP="00357851">
            <w:pPr>
              <w:spacing w:line="276" w:lineRule="auto"/>
              <w:jc w:val="both"/>
              <w:rPr>
                <w:bCs/>
                <w:sz w:val="24"/>
                <w:szCs w:val="24"/>
              </w:rPr>
            </w:pPr>
            <w:r>
              <w:rPr>
                <w:bCs/>
                <w:sz w:val="24"/>
                <w:szCs w:val="24"/>
              </w:rPr>
              <w:t xml:space="preserve"> </w:t>
            </w:r>
          </w:p>
          <w:p w14:paraId="2CB2CDC4" w14:textId="0B890C4D" w:rsidR="00AB1BDC" w:rsidRDefault="00FD6F90" w:rsidP="00357851">
            <w:pPr>
              <w:spacing w:line="276" w:lineRule="auto"/>
              <w:jc w:val="both"/>
              <w:rPr>
                <w:bCs/>
                <w:sz w:val="24"/>
                <w:szCs w:val="24"/>
                <w:lang w:val="en-IN"/>
              </w:rPr>
            </w:pPr>
            <w:r w:rsidRPr="00FD6F90">
              <w:rPr>
                <w:bCs/>
                <w:sz w:val="24"/>
                <w:szCs w:val="24"/>
                <w:lang w:val="en-IN"/>
              </w:rPr>
              <w:t xml:space="preserve">The approved RM walk-in cold room (Equipment ID: E/WH/020) and approved RM walk-in deep freezer (Equipment ID: E/WH/021) are used for the storage of raw materials and </w:t>
            </w:r>
            <w:r w:rsidR="002E1A77">
              <w:rPr>
                <w:bCs/>
                <w:sz w:val="24"/>
                <w:szCs w:val="24"/>
                <w:lang w:val="en-IN"/>
              </w:rPr>
              <w:t>which are installed in the Approved RM Area (GF-30)</w:t>
            </w:r>
            <w:r w:rsidRPr="00FD6F90">
              <w:rPr>
                <w:bCs/>
                <w:sz w:val="24"/>
                <w:szCs w:val="24"/>
                <w:lang w:val="en-IN"/>
              </w:rPr>
              <w:t xml:space="preserve">. </w:t>
            </w:r>
            <w:r w:rsidR="00AB1BDC">
              <w:rPr>
                <w:bCs/>
                <w:sz w:val="24"/>
                <w:szCs w:val="24"/>
                <w:lang w:val="en-IN"/>
              </w:rPr>
              <w:t>The power supply of these room is provided by UPS as well as raw power. In UPS supply PLC &amp; HMI are connected and compressor and overall equipment is connected on raw power.</w:t>
            </w:r>
          </w:p>
          <w:p w14:paraId="768A82B9" w14:textId="487D2A60" w:rsidR="00AB1BDC" w:rsidRDefault="00AB1BDC" w:rsidP="00AB1BDC">
            <w:pPr>
              <w:spacing w:line="276" w:lineRule="auto"/>
              <w:jc w:val="both"/>
              <w:rPr>
                <w:sz w:val="24"/>
                <w:szCs w:val="24"/>
              </w:rPr>
            </w:pPr>
            <w:r>
              <w:rPr>
                <w:bCs/>
                <w:sz w:val="24"/>
                <w:szCs w:val="24"/>
                <w:lang w:val="en-IN"/>
              </w:rPr>
              <w:t xml:space="preserve">The UPS supply for both cold rooms has been provided from </w:t>
            </w:r>
            <w:r w:rsidRPr="00056D8A">
              <w:rPr>
                <w:sz w:val="24"/>
                <w:szCs w:val="24"/>
              </w:rPr>
              <w:t>UPSDB-3</w:t>
            </w:r>
            <w:r>
              <w:rPr>
                <w:sz w:val="24"/>
                <w:szCs w:val="24"/>
              </w:rPr>
              <w:t xml:space="preserve">, </w:t>
            </w:r>
            <w:r w:rsidRPr="00056D8A">
              <w:rPr>
                <w:sz w:val="24"/>
                <w:szCs w:val="24"/>
              </w:rPr>
              <w:t>4-Pole Main Incomer</w:t>
            </w:r>
            <w:r>
              <w:rPr>
                <w:sz w:val="24"/>
                <w:szCs w:val="24"/>
              </w:rPr>
              <w:t xml:space="preserve"> </w:t>
            </w:r>
            <w:r w:rsidRPr="00056D8A">
              <w:rPr>
                <w:sz w:val="24"/>
                <w:szCs w:val="24"/>
              </w:rPr>
              <w:t>MCB</w:t>
            </w:r>
            <w:r>
              <w:rPr>
                <w:sz w:val="24"/>
                <w:szCs w:val="24"/>
              </w:rPr>
              <w:t>,</w:t>
            </w:r>
            <w:r w:rsidRPr="00056D8A">
              <w:rPr>
                <w:sz w:val="24"/>
                <w:szCs w:val="24"/>
              </w:rPr>
              <w:br/>
              <w:t>63 Amps</w:t>
            </w:r>
            <w:r>
              <w:rPr>
                <w:sz w:val="24"/>
                <w:szCs w:val="24"/>
              </w:rPr>
              <w:t>. From this UPS</w:t>
            </w:r>
            <w:r w:rsidR="009955DF">
              <w:rPr>
                <w:sz w:val="24"/>
                <w:szCs w:val="24"/>
              </w:rPr>
              <w:t>,</w:t>
            </w:r>
            <w:r>
              <w:rPr>
                <w:sz w:val="24"/>
                <w:szCs w:val="24"/>
              </w:rPr>
              <w:t xml:space="preserve"> power supply has been given to Dynamic pass box, </w:t>
            </w:r>
            <w:r w:rsidR="009955DF">
              <w:rPr>
                <w:sz w:val="24"/>
                <w:szCs w:val="24"/>
              </w:rPr>
              <w:t>R</w:t>
            </w:r>
            <w:r>
              <w:rPr>
                <w:sz w:val="24"/>
                <w:szCs w:val="24"/>
              </w:rPr>
              <w:t xml:space="preserve">LAF, Door interlocking system, server rack, Cold room &amp; deep freezer </w:t>
            </w:r>
            <w:r w:rsidR="009955DF">
              <w:rPr>
                <w:sz w:val="24"/>
                <w:szCs w:val="24"/>
              </w:rPr>
              <w:t>PLC &amp; HMI panels.</w:t>
            </w:r>
          </w:p>
          <w:p w14:paraId="003E2E37" w14:textId="5B941913" w:rsidR="009955DF" w:rsidRPr="00AB1BDC" w:rsidRDefault="009955DF" w:rsidP="00AB1BDC">
            <w:pPr>
              <w:spacing w:line="276" w:lineRule="auto"/>
              <w:jc w:val="both"/>
              <w:rPr>
                <w:bCs/>
                <w:sz w:val="24"/>
                <w:szCs w:val="24"/>
                <w:lang w:val="en-IN"/>
              </w:rPr>
            </w:pPr>
            <w:r>
              <w:rPr>
                <w:bCs/>
                <w:sz w:val="24"/>
                <w:szCs w:val="24"/>
              </w:rPr>
              <w:t>For more details refer the table-1, 2 and 3.</w:t>
            </w:r>
          </w:p>
          <w:p w14:paraId="5527D1F2" w14:textId="126FBE9D" w:rsidR="00530E5E" w:rsidRDefault="00236C30" w:rsidP="00357851">
            <w:pPr>
              <w:spacing w:line="276" w:lineRule="auto"/>
              <w:jc w:val="both"/>
              <w:rPr>
                <w:bCs/>
                <w:sz w:val="24"/>
                <w:szCs w:val="24"/>
                <w:lang w:val="en-IN"/>
              </w:rPr>
            </w:pPr>
            <w:r w:rsidRPr="00236C30">
              <w:rPr>
                <w:bCs/>
                <w:sz w:val="24"/>
                <w:szCs w:val="24"/>
                <w:lang w:val="en-IN"/>
              </w:rPr>
              <w:t xml:space="preserve">During an investigation, it was identified that the Dynamic Pass Box </w:t>
            </w:r>
            <w:bookmarkStart w:id="0" w:name="_Hlk194584251"/>
            <w:r w:rsidRPr="00236C30">
              <w:rPr>
                <w:bCs/>
                <w:sz w:val="24"/>
                <w:szCs w:val="24"/>
                <w:lang w:val="en-IN"/>
              </w:rPr>
              <w:t xml:space="preserve">(Equipment ID: E/PR/066) </w:t>
            </w:r>
            <w:bookmarkEnd w:id="0"/>
            <w:r w:rsidRPr="00236C30">
              <w:rPr>
                <w:bCs/>
                <w:sz w:val="24"/>
                <w:szCs w:val="24"/>
                <w:lang w:val="en-IN"/>
              </w:rPr>
              <w:t xml:space="preserve">was in a shutdown condition. When the </w:t>
            </w:r>
            <w:bookmarkStart w:id="1" w:name="_Hlk194584162"/>
            <w:r w:rsidRPr="00236C30">
              <w:rPr>
                <w:bCs/>
                <w:sz w:val="24"/>
                <w:szCs w:val="24"/>
                <w:lang w:val="en-IN"/>
              </w:rPr>
              <w:t xml:space="preserve">production colleague (Employee ID: 806) </w:t>
            </w:r>
            <w:bookmarkEnd w:id="1"/>
            <w:r w:rsidRPr="00236C30">
              <w:rPr>
                <w:bCs/>
                <w:sz w:val="24"/>
                <w:szCs w:val="24"/>
                <w:lang w:val="en-IN"/>
              </w:rPr>
              <w:t xml:space="preserve">noticed this, they immediately informed the engineering team about the issue, and a concerned engineering person was assigned to address the problem. Upon visiting the service floor to assess the situation, the engineering colleague (Employee ID: 787) discovered that the UPSDB-3 (Uninterrupted Power Supply Distribution Board) located on the service floor, </w:t>
            </w:r>
            <w:bookmarkStart w:id="2" w:name="_Hlk194584853"/>
            <w:r w:rsidRPr="00236C30">
              <w:rPr>
                <w:bCs/>
                <w:sz w:val="24"/>
                <w:szCs w:val="24"/>
                <w:lang w:val="en-IN"/>
              </w:rPr>
              <w:t>which has an incomer MCB of 63 Amps</w:t>
            </w:r>
            <w:bookmarkEnd w:id="2"/>
            <w:r w:rsidRPr="00236C30">
              <w:rPr>
                <w:bCs/>
                <w:sz w:val="24"/>
                <w:szCs w:val="24"/>
                <w:lang w:val="en-IN"/>
              </w:rPr>
              <w:t>, had tripped</w:t>
            </w:r>
            <w:r w:rsidR="00BE1A9E">
              <w:rPr>
                <w:bCs/>
                <w:sz w:val="24"/>
                <w:szCs w:val="24"/>
                <w:lang w:val="en-IN"/>
              </w:rPr>
              <w:t>.</w:t>
            </w:r>
            <w:r w:rsidRPr="00236C30">
              <w:rPr>
                <w:bCs/>
                <w:sz w:val="24"/>
                <w:szCs w:val="24"/>
                <w:lang w:val="en-IN"/>
              </w:rPr>
              <w:t xml:space="preserve"> Refer to the below flow diagram for the UPSDB-3 power supply</w:t>
            </w:r>
            <w:r w:rsidR="00676682">
              <w:rPr>
                <w:bCs/>
                <w:sz w:val="24"/>
                <w:szCs w:val="24"/>
                <w:lang w:val="en-IN"/>
              </w:rPr>
              <w:t>.</w:t>
            </w:r>
          </w:p>
          <w:p w14:paraId="2A6A05A9" w14:textId="77777777" w:rsidR="009955DF" w:rsidRDefault="009955DF" w:rsidP="00357851">
            <w:pPr>
              <w:spacing w:line="276" w:lineRule="auto"/>
              <w:jc w:val="both"/>
              <w:rPr>
                <w:bCs/>
                <w:sz w:val="24"/>
                <w:szCs w:val="24"/>
                <w:lang w:val="en-IN"/>
              </w:rPr>
            </w:pPr>
          </w:p>
          <w:p w14:paraId="6EA86B74" w14:textId="77777777" w:rsidR="009955DF" w:rsidRDefault="009955DF" w:rsidP="00357851">
            <w:pPr>
              <w:spacing w:line="276" w:lineRule="auto"/>
              <w:jc w:val="both"/>
              <w:rPr>
                <w:bCs/>
                <w:sz w:val="24"/>
                <w:szCs w:val="24"/>
                <w:lang w:val="en-IN"/>
              </w:rPr>
            </w:pPr>
          </w:p>
          <w:p w14:paraId="019AD061" w14:textId="77777777" w:rsidR="009955DF" w:rsidRDefault="009955DF" w:rsidP="00357851">
            <w:pPr>
              <w:spacing w:line="276" w:lineRule="auto"/>
              <w:jc w:val="both"/>
              <w:rPr>
                <w:bCs/>
                <w:sz w:val="24"/>
                <w:szCs w:val="24"/>
                <w:lang w:val="en-IN"/>
              </w:rPr>
            </w:pPr>
          </w:p>
          <w:p w14:paraId="3F7C5E59" w14:textId="77777777" w:rsidR="009955DF" w:rsidRDefault="009955DF" w:rsidP="00357851">
            <w:pPr>
              <w:spacing w:line="276" w:lineRule="auto"/>
              <w:jc w:val="both"/>
              <w:rPr>
                <w:bCs/>
                <w:sz w:val="24"/>
                <w:szCs w:val="24"/>
                <w:lang w:val="en-IN"/>
              </w:rPr>
            </w:pPr>
          </w:p>
          <w:p w14:paraId="23DDCAE2" w14:textId="77777777" w:rsidR="009955DF" w:rsidRDefault="009955DF" w:rsidP="00357851">
            <w:pPr>
              <w:spacing w:line="276" w:lineRule="auto"/>
              <w:jc w:val="both"/>
              <w:rPr>
                <w:bCs/>
                <w:sz w:val="24"/>
                <w:szCs w:val="24"/>
                <w:lang w:val="en-IN"/>
              </w:rPr>
            </w:pPr>
          </w:p>
          <w:p w14:paraId="03AAF17E" w14:textId="77777777" w:rsidR="009955DF" w:rsidRDefault="009955DF" w:rsidP="00357851">
            <w:pPr>
              <w:spacing w:line="276" w:lineRule="auto"/>
              <w:jc w:val="both"/>
              <w:rPr>
                <w:bCs/>
                <w:sz w:val="24"/>
                <w:szCs w:val="24"/>
                <w:lang w:val="en-IN"/>
              </w:rPr>
            </w:pPr>
          </w:p>
          <w:p w14:paraId="07705E58" w14:textId="77777777" w:rsidR="009955DF" w:rsidRDefault="009955DF" w:rsidP="00357851">
            <w:pPr>
              <w:spacing w:line="276" w:lineRule="auto"/>
              <w:jc w:val="both"/>
              <w:rPr>
                <w:bCs/>
                <w:sz w:val="24"/>
                <w:szCs w:val="24"/>
                <w:lang w:val="en-IN"/>
              </w:rPr>
            </w:pPr>
          </w:p>
          <w:p w14:paraId="38787BDD" w14:textId="77777777" w:rsidR="009955DF" w:rsidRDefault="009955DF" w:rsidP="00357851">
            <w:pPr>
              <w:spacing w:line="276" w:lineRule="auto"/>
              <w:jc w:val="both"/>
              <w:rPr>
                <w:bCs/>
                <w:sz w:val="24"/>
                <w:szCs w:val="24"/>
                <w:lang w:val="en-IN"/>
              </w:rPr>
            </w:pPr>
          </w:p>
          <w:p w14:paraId="5C864216" w14:textId="77777777" w:rsidR="009955DF" w:rsidRDefault="009955DF" w:rsidP="00357851">
            <w:pPr>
              <w:spacing w:line="276" w:lineRule="auto"/>
              <w:jc w:val="both"/>
              <w:rPr>
                <w:bCs/>
                <w:sz w:val="24"/>
                <w:szCs w:val="24"/>
                <w:lang w:val="en-IN"/>
              </w:rPr>
            </w:pPr>
          </w:p>
          <w:p w14:paraId="5C74946C" w14:textId="77777777" w:rsidR="009955DF" w:rsidRDefault="009955DF" w:rsidP="00357851">
            <w:pPr>
              <w:spacing w:line="276" w:lineRule="auto"/>
              <w:jc w:val="both"/>
              <w:rPr>
                <w:bCs/>
                <w:sz w:val="24"/>
                <w:szCs w:val="24"/>
                <w:lang w:val="en-IN"/>
              </w:rPr>
            </w:pPr>
          </w:p>
          <w:p w14:paraId="58D80269" w14:textId="77777777" w:rsidR="009955DF" w:rsidRDefault="009955DF" w:rsidP="00357851">
            <w:pPr>
              <w:spacing w:line="276" w:lineRule="auto"/>
              <w:jc w:val="both"/>
              <w:rPr>
                <w:bCs/>
                <w:sz w:val="24"/>
                <w:szCs w:val="24"/>
                <w:lang w:val="en-IN"/>
              </w:rPr>
            </w:pPr>
          </w:p>
          <w:p w14:paraId="6BE8C6AA" w14:textId="77777777" w:rsidR="009955DF" w:rsidRDefault="009955DF" w:rsidP="00357851">
            <w:pPr>
              <w:spacing w:line="276" w:lineRule="auto"/>
              <w:jc w:val="both"/>
              <w:rPr>
                <w:bCs/>
                <w:sz w:val="24"/>
                <w:szCs w:val="24"/>
                <w:lang w:val="en-IN"/>
              </w:rPr>
            </w:pPr>
          </w:p>
          <w:p w14:paraId="7A5E2DC5" w14:textId="77777777" w:rsidR="009955DF" w:rsidRDefault="009955DF" w:rsidP="00357851">
            <w:pPr>
              <w:spacing w:line="276" w:lineRule="auto"/>
              <w:jc w:val="both"/>
              <w:rPr>
                <w:bCs/>
                <w:sz w:val="24"/>
                <w:szCs w:val="24"/>
                <w:lang w:val="en-IN"/>
              </w:rPr>
            </w:pPr>
          </w:p>
          <w:p w14:paraId="74A23E9F" w14:textId="77777777" w:rsidR="009955DF" w:rsidRDefault="009955DF" w:rsidP="00357851">
            <w:pPr>
              <w:spacing w:line="276" w:lineRule="auto"/>
              <w:jc w:val="both"/>
              <w:rPr>
                <w:bCs/>
                <w:sz w:val="24"/>
                <w:szCs w:val="24"/>
                <w:lang w:val="en-IN"/>
              </w:rPr>
            </w:pPr>
          </w:p>
          <w:p w14:paraId="0BD0CD46" w14:textId="77777777" w:rsidR="009955DF" w:rsidRDefault="009955DF" w:rsidP="00357851">
            <w:pPr>
              <w:spacing w:line="276" w:lineRule="auto"/>
              <w:jc w:val="both"/>
              <w:rPr>
                <w:bCs/>
                <w:sz w:val="24"/>
                <w:szCs w:val="24"/>
                <w:lang w:val="en-IN"/>
              </w:rPr>
            </w:pPr>
          </w:p>
          <w:p w14:paraId="42C434F3" w14:textId="77777777" w:rsidR="009955DF" w:rsidRPr="00676682" w:rsidRDefault="009955DF" w:rsidP="00357851">
            <w:pPr>
              <w:spacing w:line="276" w:lineRule="auto"/>
              <w:jc w:val="both"/>
              <w:rPr>
                <w:bCs/>
                <w:sz w:val="24"/>
                <w:szCs w:val="24"/>
                <w:lang w:val="en-IN"/>
              </w:rPr>
            </w:pPr>
          </w:p>
          <w:p w14:paraId="7B6AD4AC" w14:textId="70A9036A" w:rsidR="00357851" w:rsidRPr="00FB5DBE" w:rsidRDefault="00563986" w:rsidP="00FB5DBE">
            <w:pPr>
              <w:spacing w:line="276" w:lineRule="auto"/>
              <w:jc w:val="center"/>
              <w:rPr>
                <w:b/>
                <w:sz w:val="24"/>
                <w:szCs w:val="24"/>
                <w:lang w:val="en-IN"/>
              </w:rPr>
            </w:pPr>
            <w:r>
              <w:rPr>
                <w:b/>
                <w:sz w:val="24"/>
                <w:szCs w:val="24"/>
                <w:lang w:val="en-IN"/>
              </w:rPr>
              <w:lastRenderedPageBreak/>
              <w:t>Flow Diagram</w:t>
            </w:r>
          </w:p>
          <w:p w14:paraId="299FFEAC" w14:textId="3D0F4868" w:rsidR="00357851" w:rsidRDefault="00056D8A" w:rsidP="00357851">
            <w:pPr>
              <w:spacing w:line="276" w:lineRule="auto"/>
              <w:jc w:val="both"/>
              <w:rPr>
                <w:bCs/>
                <w:sz w:val="24"/>
                <w:szCs w:val="24"/>
                <w:lang w:val="en-IN"/>
              </w:rPr>
            </w:pPr>
            <w:r>
              <w:rPr>
                <w:bCs/>
                <w:noProof/>
                <w:sz w:val="24"/>
                <w:szCs w:val="24"/>
                <w:lang w:val="en-IN"/>
              </w:rPr>
              <mc:AlternateContent>
                <mc:Choice Requires="wps">
                  <w:drawing>
                    <wp:anchor distT="0" distB="0" distL="114300" distR="114300" simplePos="0" relativeHeight="251660288" behindDoc="0" locked="0" layoutInCell="1" allowOverlap="1" wp14:anchorId="4F6CB832" wp14:editId="3C660F67">
                      <wp:simplePos x="0" y="0"/>
                      <wp:positionH relativeFrom="column">
                        <wp:posOffset>2271395</wp:posOffset>
                      </wp:positionH>
                      <wp:positionV relativeFrom="paragraph">
                        <wp:posOffset>15241</wp:posOffset>
                      </wp:positionV>
                      <wp:extent cx="2038350" cy="812800"/>
                      <wp:effectExtent l="0" t="0" r="19050" b="25400"/>
                      <wp:wrapNone/>
                      <wp:docPr id="1233495152" name="Text Box 3"/>
                      <wp:cNvGraphicFramePr/>
                      <a:graphic xmlns:a="http://schemas.openxmlformats.org/drawingml/2006/main">
                        <a:graphicData uri="http://schemas.microsoft.com/office/word/2010/wordprocessingShape">
                          <wps:wsp>
                            <wps:cNvSpPr txBox="1"/>
                            <wps:spPr>
                              <a:xfrm>
                                <a:off x="0" y="0"/>
                                <a:ext cx="2038350" cy="812800"/>
                              </a:xfrm>
                              <a:prstGeom prst="rect">
                                <a:avLst/>
                              </a:prstGeom>
                              <a:solidFill>
                                <a:schemeClr val="lt1"/>
                              </a:solidFill>
                              <a:ln w="6350">
                                <a:solidFill>
                                  <a:prstClr val="black"/>
                                </a:solidFill>
                              </a:ln>
                            </wps:spPr>
                            <wps:txbx>
                              <w:txbxContent>
                                <w:p w14:paraId="48A98164" w14:textId="66B9D841" w:rsidR="00056D8A" w:rsidRPr="00056D8A" w:rsidRDefault="00056D8A" w:rsidP="00056D8A">
                                  <w:pPr>
                                    <w:jc w:val="center"/>
                                    <w:rPr>
                                      <w:sz w:val="24"/>
                                      <w:szCs w:val="24"/>
                                    </w:rPr>
                                  </w:pPr>
                                  <w:bookmarkStart w:id="3" w:name="_Hlk194584894"/>
                                  <w:r w:rsidRPr="00056D8A">
                                    <w:rPr>
                                      <w:sz w:val="24"/>
                                      <w:szCs w:val="24"/>
                                    </w:rPr>
                                    <w:t>UPSDB-3</w:t>
                                  </w:r>
                                </w:p>
                                <w:bookmarkEnd w:id="3"/>
                                <w:p w14:paraId="1C17DEE4" w14:textId="3351691D" w:rsidR="00056D8A" w:rsidRPr="00056D8A" w:rsidRDefault="00056D8A" w:rsidP="00056D8A">
                                  <w:pPr>
                                    <w:jc w:val="center"/>
                                    <w:rPr>
                                      <w:sz w:val="24"/>
                                      <w:szCs w:val="24"/>
                                    </w:rPr>
                                  </w:pPr>
                                  <w:r w:rsidRPr="00056D8A">
                                    <w:rPr>
                                      <w:sz w:val="24"/>
                                      <w:szCs w:val="24"/>
                                    </w:rPr>
                                    <w:t>4-Pole Main Incomer</w:t>
                                  </w:r>
                                </w:p>
                                <w:p w14:paraId="7825C157" w14:textId="571CA234" w:rsidR="00056D8A" w:rsidRDefault="00056D8A" w:rsidP="00056D8A">
                                  <w:pPr>
                                    <w:jc w:val="center"/>
                                  </w:pPr>
                                  <w:r w:rsidRPr="00056D8A">
                                    <w:rPr>
                                      <w:sz w:val="24"/>
                                      <w:szCs w:val="24"/>
                                    </w:rPr>
                                    <w:t>MCB</w:t>
                                  </w:r>
                                  <w:r w:rsidRPr="00056D8A">
                                    <w:rPr>
                                      <w:sz w:val="24"/>
                                      <w:szCs w:val="24"/>
                                    </w:rPr>
                                    <w:br/>
                                    <w:t>63 Amps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6CB832" id="_x0000_t202" coordsize="21600,21600" o:spt="202" path="m,l,21600r21600,l21600,xe">
                      <v:stroke joinstyle="miter"/>
                      <v:path gradientshapeok="t" o:connecttype="rect"/>
                    </v:shapetype>
                    <v:shape id="Text Box 3" o:spid="_x0000_s1026" type="#_x0000_t202" style="position:absolute;left:0;text-align:left;margin-left:178.85pt;margin-top:1.2pt;width:160.5pt;height:6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" fillcolor="white [3201]" strokeweight=".5pt">
                      <v:textbox>
                        <w:txbxContent>
                          <w:p w14:paraId="48A98164" w14:textId="66B9D841" w:rsidR="00056D8A" w:rsidRPr="00056D8A" w:rsidRDefault="00056D8A" w:rsidP="00056D8A">
                            <w:pPr>
                              <w:jc w:val="center"/>
                              <w:rPr>
                                <w:sz w:val="24"/>
                                <w:szCs w:val="24"/>
                              </w:rPr>
                            </w:pPr>
                            <w:bookmarkStart w:id="4" w:name="_Hlk194584894"/>
                            <w:r w:rsidRPr="00056D8A">
                              <w:rPr>
                                <w:sz w:val="24"/>
                                <w:szCs w:val="24"/>
                              </w:rPr>
                              <w:t>UPSDB-3</w:t>
                            </w:r>
                          </w:p>
                          <w:bookmarkEnd w:id="4"/>
                          <w:p w14:paraId="1C17DEE4" w14:textId="3351691D" w:rsidR="00056D8A" w:rsidRPr="00056D8A" w:rsidRDefault="00056D8A" w:rsidP="00056D8A">
                            <w:pPr>
                              <w:jc w:val="center"/>
                              <w:rPr>
                                <w:sz w:val="24"/>
                                <w:szCs w:val="24"/>
                              </w:rPr>
                            </w:pPr>
                            <w:r w:rsidRPr="00056D8A">
                              <w:rPr>
                                <w:sz w:val="24"/>
                                <w:szCs w:val="24"/>
                              </w:rPr>
                              <w:t>4-Pole Main Incomer</w:t>
                            </w:r>
                          </w:p>
                          <w:p w14:paraId="7825C157" w14:textId="571CA234" w:rsidR="00056D8A" w:rsidRDefault="00056D8A" w:rsidP="00056D8A">
                            <w:pPr>
                              <w:jc w:val="center"/>
                            </w:pPr>
                            <w:r w:rsidRPr="00056D8A">
                              <w:rPr>
                                <w:sz w:val="24"/>
                                <w:szCs w:val="24"/>
                              </w:rPr>
                              <w:t>MCB</w:t>
                            </w:r>
                            <w:r w:rsidRPr="00056D8A">
                              <w:rPr>
                                <w:sz w:val="24"/>
                                <w:szCs w:val="24"/>
                              </w:rPr>
                              <w:br/>
                              <w:t>63 Amps</w:t>
                            </w:r>
                          </w:p>
                        </w:txbxContent>
                      </v:textbox>
                    </v:shape>
                  </w:pict>
                </mc:Fallback>
              </mc:AlternateContent>
            </w:r>
          </w:p>
          <w:p w14:paraId="11BD59B0" w14:textId="23E0A544" w:rsidR="00357851" w:rsidRDefault="00357851" w:rsidP="00357851">
            <w:pPr>
              <w:spacing w:line="276" w:lineRule="auto"/>
              <w:jc w:val="both"/>
              <w:rPr>
                <w:bCs/>
                <w:sz w:val="24"/>
                <w:szCs w:val="24"/>
                <w:lang w:val="en-IN"/>
              </w:rPr>
            </w:pPr>
          </w:p>
          <w:p w14:paraId="63DF836C" w14:textId="3476EC94" w:rsidR="00357851" w:rsidRDefault="00357851" w:rsidP="00357851">
            <w:pPr>
              <w:spacing w:line="276" w:lineRule="auto"/>
              <w:jc w:val="both"/>
              <w:rPr>
                <w:bCs/>
                <w:sz w:val="24"/>
                <w:szCs w:val="24"/>
                <w:lang w:val="en-IN"/>
              </w:rPr>
            </w:pPr>
          </w:p>
          <w:p w14:paraId="6F2C8A50" w14:textId="6F9243D3" w:rsidR="00357851" w:rsidRPr="00357851" w:rsidRDefault="00357851" w:rsidP="00357851">
            <w:pPr>
              <w:spacing w:line="276" w:lineRule="auto"/>
              <w:jc w:val="both"/>
              <w:rPr>
                <w:bCs/>
                <w:sz w:val="24"/>
                <w:szCs w:val="24"/>
                <w:lang w:val="en-IN"/>
              </w:rPr>
            </w:pPr>
          </w:p>
          <w:p w14:paraId="75F75677" w14:textId="0CCAD578" w:rsidR="00056D8A" w:rsidRDefault="00676682" w:rsidP="00357851">
            <w:pPr>
              <w:spacing w:line="276" w:lineRule="auto"/>
              <w:jc w:val="both"/>
              <w:rPr>
                <w:bCs/>
                <w:sz w:val="24"/>
                <w:szCs w:val="24"/>
                <w:lang w:val="en-IN"/>
              </w:rPr>
            </w:pPr>
            <w:r>
              <w:rPr>
                <w:bCs/>
                <w:noProof/>
                <w:sz w:val="24"/>
                <w:szCs w:val="24"/>
                <w:lang w:val="en-IN"/>
              </w:rPr>
              <mc:AlternateContent>
                <mc:Choice Requires="wps">
                  <w:drawing>
                    <wp:anchor distT="0" distB="0" distL="114300" distR="114300" simplePos="0" relativeHeight="251694080" behindDoc="0" locked="0" layoutInCell="1" allowOverlap="1" wp14:anchorId="6213AE63" wp14:editId="6BC982E4">
                      <wp:simplePos x="0" y="0"/>
                      <wp:positionH relativeFrom="column">
                        <wp:posOffset>5262246</wp:posOffset>
                      </wp:positionH>
                      <wp:positionV relativeFrom="paragraph">
                        <wp:posOffset>186690</wp:posOffset>
                      </wp:positionV>
                      <wp:extent cx="133349" cy="45719"/>
                      <wp:effectExtent l="24765" t="0" r="44450" b="44450"/>
                      <wp:wrapNone/>
                      <wp:docPr id="1147498207" name="Arrow: Right 19"/>
                      <wp:cNvGraphicFramePr/>
                      <a:graphic xmlns:a="http://schemas.openxmlformats.org/drawingml/2006/main">
                        <a:graphicData uri="http://schemas.microsoft.com/office/word/2010/wordprocessingShape">
                          <wps:wsp>
                            <wps:cNvSpPr/>
                            <wps:spPr>
                              <a:xfrm rot="5400000">
                                <a:off x="0" y="0"/>
                                <a:ext cx="133349" cy="45719"/>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914DD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9" o:spid="_x0000_s1026" type="#_x0000_t13" style="position:absolute;margin-left:414.35pt;margin-top:14.7pt;width:10.5pt;height:3.6pt;rotation:9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" adj="17897" fillcolor="black [3200]" strokecolor="black [480]" strokeweight="1pt"/>
                  </w:pict>
                </mc:Fallback>
              </mc:AlternateContent>
            </w:r>
            <w:r>
              <w:rPr>
                <w:bCs/>
                <w:noProof/>
                <w:sz w:val="24"/>
                <w:szCs w:val="24"/>
                <w:lang w:val="en-IN"/>
              </w:rPr>
              <mc:AlternateContent>
                <mc:Choice Requires="wps">
                  <w:drawing>
                    <wp:anchor distT="0" distB="0" distL="114300" distR="114300" simplePos="0" relativeHeight="251692032" behindDoc="0" locked="0" layoutInCell="1" allowOverlap="1" wp14:anchorId="14F21444" wp14:editId="185E21D5">
                      <wp:simplePos x="0" y="0"/>
                      <wp:positionH relativeFrom="column">
                        <wp:posOffset>3175001</wp:posOffset>
                      </wp:positionH>
                      <wp:positionV relativeFrom="paragraph">
                        <wp:posOffset>210820</wp:posOffset>
                      </wp:positionV>
                      <wp:extent cx="133349" cy="45719"/>
                      <wp:effectExtent l="24765" t="0" r="44450" b="44450"/>
                      <wp:wrapNone/>
                      <wp:docPr id="1708745063" name="Arrow: Right 19"/>
                      <wp:cNvGraphicFramePr/>
                      <a:graphic xmlns:a="http://schemas.openxmlformats.org/drawingml/2006/main">
                        <a:graphicData uri="http://schemas.microsoft.com/office/word/2010/wordprocessingShape">
                          <wps:wsp>
                            <wps:cNvSpPr/>
                            <wps:spPr>
                              <a:xfrm rot="5400000">
                                <a:off x="0" y="0"/>
                                <a:ext cx="133349" cy="45719"/>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37CB1" id="Arrow: Right 19" o:spid="_x0000_s1026" type="#_x0000_t13" style="position:absolute;margin-left:250pt;margin-top:16.6pt;width:10.5pt;height:3.6pt;rotation:9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" adj="17897" fillcolor="black [3200]" strokecolor="black [480]" strokeweight="1pt"/>
                  </w:pict>
                </mc:Fallback>
              </mc:AlternateContent>
            </w:r>
            <w:r>
              <w:rPr>
                <w:bCs/>
                <w:noProof/>
                <w:sz w:val="24"/>
                <w:szCs w:val="24"/>
                <w:lang w:val="en-IN"/>
              </w:rPr>
              <mc:AlternateContent>
                <mc:Choice Requires="wps">
                  <w:drawing>
                    <wp:anchor distT="0" distB="0" distL="114300" distR="114300" simplePos="0" relativeHeight="251689984" behindDoc="0" locked="0" layoutInCell="1" allowOverlap="1" wp14:anchorId="27782304" wp14:editId="595DFF5A">
                      <wp:simplePos x="0" y="0"/>
                      <wp:positionH relativeFrom="column">
                        <wp:posOffset>1025525</wp:posOffset>
                      </wp:positionH>
                      <wp:positionV relativeFrom="paragraph">
                        <wp:posOffset>181610</wp:posOffset>
                      </wp:positionV>
                      <wp:extent cx="133349" cy="45719"/>
                      <wp:effectExtent l="24765" t="0" r="44450" b="44450"/>
                      <wp:wrapNone/>
                      <wp:docPr id="275449715" name="Arrow: Right 19"/>
                      <wp:cNvGraphicFramePr/>
                      <a:graphic xmlns:a="http://schemas.openxmlformats.org/drawingml/2006/main">
                        <a:graphicData uri="http://schemas.microsoft.com/office/word/2010/wordprocessingShape">
                          <wps:wsp>
                            <wps:cNvSpPr/>
                            <wps:spPr>
                              <a:xfrm rot="5400000">
                                <a:off x="0" y="0"/>
                                <a:ext cx="133349" cy="45719"/>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208D70" id="Arrow: Right 19" o:spid="_x0000_s1026" type="#_x0000_t13" style="position:absolute;margin-left:80.75pt;margin-top:14.3pt;width:10.5pt;height:3.6pt;rotation:9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" adj="17897" fillcolor="black [3200]" strokecolor="black [480]" strokeweight="1pt"/>
                  </w:pict>
                </mc:Fallback>
              </mc:AlternateContent>
            </w:r>
            <w:r>
              <w:rPr>
                <w:bCs/>
                <w:noProof/>
                <w:sz w:val="24"/>
                <w:szCs w:val="24"/>
                <w:lang w:val="en-IN"/>
              </w:rPr>
              <mc:AlternateContent>
                <mc:Choice Requires="wps">
                  <w:drawing>
                    <wp:anchor distT="0" distB="0" distL="114300" distR="114300" simplePos="0" relativeHeight="251687936" behindDoc="0" locked="0" layoutInCell="1" allowOverlap="1" wp14:anchorId="63307F4F" wp14:editId="459FA794">
                      <wp:simplePos x="0" y="0"/>
                      <wp:positionH relativeFrom="column">
                        <wp:posOffset>3173095</wp:posOffset>
                      </wp:positionH>
                      <wp:positionV relativeFrom="paragraph">
                        <wp:posOffset>53975</wp:posOffset>
                      </wp:positionV>
                      <wp:extent cx="133349" cy="45719"/>
                      <wp:effectExtent l="24765" t="0" r="44450" b="44450"/>
                      <wp:wrapNone/>
                      <wp:docPr id="416312123" name="Arrow: Right 19"/>
                      <wp:cNvGraphicFramePr/>
                      <a:graphic xmlns:a="http://schemas.openxmlformats.org/drawingml/2006/main">
                        <a:graphicData uri="http://schemas.microsoft.com/office/word/2010/wordprocessingShape">
                          <wps:wsp>
                            <wps:cNvSpPr/>
                            <wps:spPr>
                              <a:xfrm rot="5400000">
                                <a:off x="0" y="0"/>
                                <a:ext cx="133349" cy="45719"/>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A68B6F" id="Arrow: Right 19" o:spid="_x0000_s1026" type="#_x0000_t13" style="position:absolute;margin-left:249.85pt;margin-top:4.25pt;width:10.5pt;height:3.6pt;rotation:9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" adj="17897" fillcolor="black [3200]" strokecolor="black [480]" strokeweight="1pt"/>
                  </w:pict>
                </mc:Fallback>
              </mc:AlternateContent>
            </w:r>
            <w:r w:rsidR="00563986">
              <w:rPr>
                <w:bCs/>
                <w:noProof/>
                <w:sz w:val="24"/>
                <w:szCs w:val="24"/>
                <w:lang w:val="en-IN"/>
              </w:rPr>
              <mc:AlternateContent>
                <mc:Choice Requires="wps">
                  <w:drawing>
                    <wp:anchor distT="0" distB="0" distL="114300" distR="114300" simplePos="0" relativeHeight="251666432" behindDoc="0" locked="0" layoutInCell="1" allowOverlap="1" wp14:anchorId="1E43222F" wp14:editId="18E3302A">
                      <wp:simplePos x="0" y="0"/>
                      <wp:positionH relativeFrom="column">
                        <wp:posOffset>1090295</wp:posOffset>
                      </wp:positionH>
                      <wp:positionV relativeFrom="paragraph">
                        <wp:posOffset>139065</wp:posOffset>
                      </wp:positionV>
                      <wp:extent cx="4254500" cy="6350"/>
                      <wp:effectExtent l="0" t="0" r="31750" b="31750"/>
                      <wp:wrapNone/>
                      <wp:docPr id="2115823901" name="Straight Connector 5"/>
                      <wp:cNvGraphicFramePr/>
                      <a:graphic xmlns:a="http://schemas.openxmlformats.org/drawingml/2006/main">
                        <a:graphicData uri="http://schemas.microsoft.com/office/word/2010/wordprocessingShape">
                          <wps:wsp>
                            <wps:cNvCnPr/>
                            <wps:spPr>
                              <a:xfrm>
                                <a:off x="0" y="0"/>
                                <a:ext cx="4254500" cy="635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954D8B"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85pt,10.95pt" to="420.8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" strokecolor="black [3200]" strokeweight="1.5pt">
                      <v:stroke joinstyle="miter"/>
                    </v:line>
                  </w:pict>
                </mc:Fallback>
              </mc:AlternateContent>
            </w:r>
          </w:p>
          <w:p w14:paraId="690A6440" w14:textId="50B2A615" w:rsidR="00056D8A" w:rsidRDefault="00676682" w:rsidP="00357851">
            <w:pPr>
              <w:spacing w:line="276" w:lineRule="auto"/>
              <w:jc w:val="both"/>
              <w:rPr>
                <w:bCs/>
                <w:sz w:val="24"/>
                <w:szCs w:val="24"/>
                <w:lang w:val="en-IN"/>
              </w:rPr>
            </w:pPr>
            <w:r>
              <w:rPr>
                <w:bCs/>
                <w:noProof/>
                <w:sz w:val="24"/>
                <w:szCs w:val="24"/>
                <w:lang w:val="en-IN"/>
              </w:rPr>
              <mc:AlternateContent>
                <mc:Choice Requires="wps">
                  <w:drawing>
                    <wp:anchor distT="0" distB="0" distL="114300" distR="114300" simplePos="0" relativeHeight="251663360" behindDoc="0" locked="0" layoutInCell="1" allowOverlap="1" wp14:anchorId="287AC092" wp14:editId="3871702D">
                      <wp:simplePos x="0" y="0"/>
                      <wp:positionH relativeFrom="column">
                        <wp:posOffset>2771775</wp:posOffset>
                      </wp:positionH>
                      <wp:positionV relativeFrom="paragraph">
                        <wp:posOffset>97790</wp:posOffset>
                      </wp:positionV>
                      <wp:extent cx="904875" cy="676275"/>
                      <wp:effectExtent l="0" t="0" r="28575" b="28575"/>
                      <wp:wrapNone/>
                      <wp:docPr id="1878567033" name="Text Box 4"/>
                      <wp:cNvGraphicFramePr/>
                      <a:graphic xmlns:a="http://schemas.openxmlformats.org/drawingml/2006/main">
                        <a:graphicData uri="http://schemas.microsoft.com/office/word/2010/wordprocessingShape">
                          <wps:wsp>
                            <wps:cNvSpPr txBox="1"/>
                            <wps:spPr>
                              <a:xfrm>
                                <a:off x="0" y="0"/>
                                <a:ext cx="904875" cy="676275"/>
                              </a:xfrm>
                              <a:prstGeom prst="rect">
                                <a:avLst/>
                              </a:prstGeom>
                              <a:solidFill>
                                <a:schemeClr val="lt1"/>
                              </a:solidFill>
                              <a:ln w="6350">
                                <a:solidFill>
                                  <a:prstClr val="black"/>
                                </a:solidFill>
                              </a:ln>
                            </wps:spPr>
                            <wps:txbx>
                              <w:txbxContent>
                                <w:p w14:paraId="1E980505" w14:textId="2B0FC7E8" w:rsidR="00056D8A" w:rsidRPr="00056D8A" w:rsidRDefault="00847C17" w:rsidP="00056D8A">
                                  <w:pPr>
                                    <w:jc w:val="center"/>
                                    <w:rPr>
                                      <w:sz w:val="24"/>
                                      <w:szCs w:val="24"/>
                                    </w:rPr>
                                  </w:pPr>
                                  <w:r>
                                    <w:rPr>
                                      <w:sz w:val="24"/>
                                      <w:szCs w:val="24"/>
                                    </w:rPr>
                                    <w:t>Y</w:t>
                                  </w:r>
                                  <w:r w:rsidR="00056D8A" w:rsidRPr="00056D8A">
                                    <w:rPr>
                                      <w:sz w:val="24"/>
                                      <w:szCs w:val="24"/>
                                    </w:rPr>
                                    <w:t>-Phase</w:t>
                                  </w:r>
                                </w:p>
                                <w:p w14:paraId="49054710" w14:textId="77777777" w:rsidR="00056D8A" w:rsidRPr="00056D8A" w:rsidRDefault="00056D8A" w:rsidP="00056D8A">
                                  <w:pPr>
                                    <w:jc w:val="center"/>
                                    <w:rPr>
                                      <w:sz w:val="24"/>
                                      <w:szCs w:val="24"/>
                                    </w:rPr>
                                  </w:pPr>
                                  <w:r w:rsidRPr="00056D8A">
                                    <w:rPr>
                                      <w:sz w:val="24"/>
                                      <w:szCs w:val="24"/>
                                    </w:rPr>
                                    <w:t>MCB</w:t>
                                  </w:r>
                                </w:p>
                                <w:p w14:paraId="6A841E21" w14:textId="77777777" w:rsidR="00056D8A" w:rsidRDefault="00056D8A" w:rsidP="00056D8A">
                                  <w:pPr>
                                    <w:jc w:val="center"/>
                                  </w:pPr>
                                  <w:r w:rsidRPr="00056D8A">
                                    <w:rPr>
                                      <w:sz w:val="24"/>
                                      <w:szCs w:val="24"/>
                                    </w:rPr>
                                    <w:t>40 Amps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7AC092" id="Text Box 4" o:spid="_x0000_s1027" type="#_x0000_t202" style="position:absolute;left:0;text-align:left;margin-left:218.25pt;margin-top:7.7pt;width:71.25pt;height:53.2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" fillcolor="white [3201]" strokeweight=".5pt">
                      <v:textbox>
                        <w:txbxContent>
                          <w:p w14:paraId="1E980505" w14:textId="2B0FC7E8" w:rsidR="00056D8A" w:rsidRPr="00056D8A" w:rsidRDefault="00847C17" w:rsidP="00056D8A">
                            <w:pPr>
                              <w:jc w:val="center"/>
                              <w:rPr>
                                <w:sz w:val="24"/>
                                <w:szCs w:val="24"/>
                              </w:rPr>
                            </w:pPr>
                            <w:r>
                              <w:rPr>
                                <w:sz w:val="24"/>
                                <w:szCs w:val="24"/>
                              </w:rPr>
                              <w:t>Y</w:t>
                            </w:r>
                            <w:r w:rsidR="00056D8A" w:rsidRPr="00056D8A">
                              <w:rPr>
                                <w:sz w:val="24"/>
                                <w:szCs w:val="24"/>
                              </w:rPr>
                              <w:t>-Phase</w:t>
                            </w:r>
                          </w:p>
                          <w:p w14:paraId="49054710" w14:textId="77777777" w:rsidR="00056D8A" w:rsidRPr="00056D8A" w:rsidRDefault="00056D8A" w:rsidP="00056D8A">
                            <w:pPr>
                              <w:jc w:val="center"/>
                              <w:rPr>
                                <w:sz w:val="24"/>
                                <w:szCs w:val="24"/>
                              </w:rPr>
                            </w:pPr>
                            <w:r w:rsidRPr="00056D8A">
                              <w:rPr>
                                <w:sz w:val="24"/>
                                <w:szCs w:val="24"/>
                              </w:rPr>
                              <w:t>MCB</w:t>
                            </w:r>
                          </w:p>
                          <w:p w14:paraId="6A841E21" w14:textId="77777777" w:rsidR="00056D8A" w:rsidRDefault="00056D8A" w:rsidP="00056D8A">
                            <w:pPr>
                              <w:jc w:val="center"/>
                            </w:pPr>
                            <w:r w:rsidRPr="00056D8A">
                              <w:rPr>
                                <w:sz w:val="24"/>
                                <w:szCs w:val="24"/>
                              </w:rPr>
                              <w:t>40 Amps</w:t>
                            </w:r>
                          </w:p>
                        </w:txbxContent>
                      </v:textbox>
                    </v:shape>
                  </w:pict>
                </mc:Fallback>
              </mc:AlternateContent>
            </w:r>
            <w:r>
              <w:rPr>
                <w:bCs/>
                <w:noProof/>
                <w:sz w:val="24"/>
                <w:szCs w:val="24"/>
                <w:lang w:val="en-IN"/>
              </w:rPr>
              <mc:AlternateContent>
                <mc:Choice Requires="wps">
                  <w:drawing>
                    <wp:anchor distT="0" distB="0" distL="114300" distR="114300" simplePos="0" relativeHeight="251665408" behindDoc="0" locked="0" layoutInCell="1" allowOverlap="1" wp14:anchorId="15E83ECF" wp14:editId="501784F3">
                      <wp:simplePos x="0" y="0"/>
                      <wp:positionH relativeFrom="column">
                        <wp:posOffset>4879975</wp:posOffset>
                      </wp:positionH>
                      <wp:positionV relativeFrom="paragraph">
                        <wp:posOffset>69215</wp:posOffset>
                      </wp:positionV>
                      <wp:extent cx="904875" cy="676275"/>
                      <wp:effectExtent l="0" t="0" r="28575" b="28575"/>
                      <wp:wrapNone/>
                      <wp:docPr id="524416091" name="Text Box 4"/>
                      <wp:cNvGraphicFramePr/>
                      <a:graphic xmlns:a="http://schemas.openxmlformats.org/drawingml/2006/main">
                        <a:graphicData uri="http://schemas.microsoft.com/office/word/2010/wordprocessingShape">
                          <wps:wsp>
                            <wps:cNvSpPr txBox="1"/>
                            <wps:spPr>
                              <a:xfrm>
                                <a:off x="0" y="0"/>
                                <a:ext cx="904875" cy="676275"/>
                              </a:xfrm>
                              <a:prstGeom prst="rect">
                                <a:avLst/>
                              </a:prstGeom>
                              <a:solidFill>
                                <a:schemeClr val="lt1"/>
                              </a:solidFill>
                              <a:ln w="6350">
                                <a:solidFill>
                                  <a:prstClr val="black"/>
                                </a:solidFill>
                              </a:ln>
                            </wps:spPr>
                            <wps:txbx>
                              <w:txbxContent>
                                <w:p w14:paraId="1517CE0D" w14:textId="78E415AB" w:rsidR="00056D8A" w:rsidRPr="00056D8A" w:rsidRDefault="00847C17" w:rsidP="00056D8A">
                                  <w:pPr>
                                    <w:jc w:val="center"/>
                                    <w:rPr>
                                      <w:sz w:val="24"/>
                                      <w:szCs w:val="24"/>
                                    </w:rPr>
                                  </w:pPr>
                                  <w:r>
                                    <w:rPr>
                                      <w:sz w:val="24"/>
                                      <w:szCs w:val="24"/>
                                    </w:rPr>
                                    <w:t>B</w:t>
                                  </w:r>
                                  <w:r w:rsidR="00056D8A" w:rsidRPr="00056D8A">
                                    <w:rPr>
                                      <w:sz w:val="24"/>
                                      <w:szCs w:val="24"/>
                                    </w:rPr>
                                    <w:t>-Phase</w:t>
                                  </w:r>
                                </w:p>
                                <w:p w14:paraId="4D489719" w14:textId="77777777" w:rsidR="00056D8A" w:rsidRPr="00056D8A" w:rsidRDefault="00056D8A" w:rsidP="00056D8A">
                                  <w:pPr>
                                    <w:jc w:val="center"/>
                                    <w:rPr>
                                      <w:sz w:val="24"/>
                                      <w:szCs w:val="24"/>
                                    </w:rPr>
                                  </w:pPr>
                                  <w:r w:rsidRPr="00056D8A">
                                    <w:rPr>
                                      <w:sz w:val="24"/>
                                      <w:szCs w:val="24"/>
                                    </w:rPr>
                                    <w:t>MCB</w:t>
                                  </w:r>
                                </w:p>
                                <w:p w14:paraId="74D973C5" w14:textId="77777777" w:rsidR="00056D8A" w:rsidRDefault="00056D8A" w:rsidP="00056D8A">
                                  <w:pPr>
                                    <w:jc w:val="center"/>
                                  </w:pPr>
                                  <w:r w:rsidRPr="00056D8A">
                                    <w:rPr>
                                      <w:sz w:val="24"/>
                                      <w:szCs w:val="24"/>
                                    </w:rPr>
                                    <w:t>40 Amps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E83ECF" id="_x0000_s1028" type="#_x0000_t202" style="position:absolute;left:0;text-align:left;margin-left:384.25pt;margin-top:5.45pt;width:71.25pt;height:53.2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" fillcolor="white [3201]" strokeweight=".5pt">
                      <v:textbox>
                        <w:txbxContent>
                          <w:p w14:paraId="1517CE0D" w14:textId="78E415AB" w:rsidR="00056D8A" w:rsidRPr="00056D8A" w:rsidRDefault="00847C17" w:rsidP="00056D8A">
                            <w:pPr>
                              <w:jc w:val="center"/>
                              <w:rPr>
                                <w:sz w:val="24"/>
                                <w:szCs w:val="24"/>
                              </w:rPr>
                            </w:pPr>
                            <w:r>
                              <w:rPr>
                                <w:sz w:val="24"/>
                                <w:szCs w:val="24"/>
                              </w:rPr>
                              <w:t>B</w:t>
                            </w:r>
                            <w:r w:rsidR="00056D8A" w:rsidRPr="00056D8A">
                              <w:rPr>
                                <w:sz w:val="24"/>
                                <w:szCs w:val="24"/>
                              </w:rPr>
                              <w:t>-Phase</w:t>
                            </w:r>
                          </w:p>
                          <w:p w14:paraId="4D489719" w14:textId="77777777" w:rsidR="00056D8A" w:rsidRPr="00056D8A" w:rsidRDefault="00056D8A" w:rsidP="00056D8A">
                            <w:pPr>
                              <w:jc w:val="center"/>
                              <w:rPr>
                                <w:sz w:val="24"/>
                                <w:szCs w:val="24"/>
                              </w:rPr>
                            </w:pPr>
                            <w:r w:rsidRPr="00056D8A">
                              <w:rPr>
                                <w:sz w:val="24"/>
                                <w:szCs w:val="24"/>
                              </w:rPr>
                              <w:t>MCB</w:t>
                            </w:r>
                          </w:p>
                          <w:p w14:paraId="74D973C5" w14:textId="77777777" w:rsidR="00056D8A" w:rsidRDefault="00056D8A" w:rsidP="00056D8A">
                            <w:pPr>
                              <w:jc w:val="center"/>
                            </w:pPr>
                            <w:r w:rsidRPr="00056D8A">
                              <w:rPr>
                                <w:sz w:val="24"/>
                                <w:szCs w:val="24"/>
                              </w:rPr>
                              <w:t>40 Amps</w:t>
                            </w:r>
                          </w:p>
                        </w:txbxContent>
                      </v:textbox>
                    </v:shape>
                  </w:pict>
                </mc:Fallback>
              </mc:AlternateContent>
            </w:r>
            <w:r>
              <w:rPr>
                <w:bCs/>
                <w:noProof/>
                <w:sz w:val="24"/>
                <w:szCs w:val="24"/>
                <w:lang w:val="en-IN"/>
              </w:rPr>
              <mc:AlternateContent>
                <mc:Choice Requires="wps">
                  <w:drawing>
                    <wp:anchor distT="0" distB="0" distL="114300" distR="114300" simplePos="0" relativeHeight="251661312" behindDoc="0" locked="0" layoutInCell="1" allowOverlap="1" wp14:anchorId="3EEF1B62" wp14:editId="716A67F9">
                      <wp:simplePos x="0" y="0"/>
                      <wp:positionH relativeFrom="column">
                        <wp:posOffset>623570</wp:posOffset>
                      </wp:positionH>
                      <wp:positionV relativeFrom="paragraph">
                        <wp:posOffset>71755</wp:posOffset>
                      </wp:positionV>
                      <wp:extent cx="904875" cy="676275"/>
                      <wp:effectExtent l="0" t="0" r="28575" b="28575"/>
                      <wp:wrapNone/>
                      <wp:docPr id="2116694297" name="Text Box 4"/>
                      <wp:cNvGraphicFramePr/>
                      <a:graphic xmlns:a="http://schemas.openxmlformats.org/drawingml/2006/main">
                        <a:graphicData uri="http://schemas.microsoft.com/office/word/2010/wordprocessingShape">
                          <wps:wsp>
                            <wps:cNvSpPr txBox="1"/>
                            <wps:spPr>
                              <a:xfrm>
                                <a:off x="0" y="0"/>
                                <a:ext cx="904875" cy="676275"/>
                              </a:xfrm>
                              <a:prstGeom prst="rect">
                                <a:avLst/>
                              </a:prstGeom>
                              <a:solidFill>
                                <a:schemeClr val="lt1"/>
                              </a:solidFill>
                              <a:ln w="6350">
                                <a:solidFill>
                                  <a:prstClr val="black"/>
                                </a:solidFill>
                              </a:ln>
                            </wps:spPr>
                            <wps:txbx>
                              <w:txbxContent>
                                <w:p w14:paraId="487A5231" w14:textId="50C33F6F" w:rsidR="00056D8A" w:rsidRPr="00056D8A" w:rsidRDefault="00056D8A" w:rsidP="00056D8A">
                                  <w:pPr>
                                    <w:jc w:val="center"/>
                                    <w:rPr>
                                      <w:sz w:val="24"/>
                                      <w:szCs w:val="24"/>
                                    </w:rPr>
                                  </w:pPr>
                                  <w:r w:rsidRPr="00056D8A">
                                    <w:rPr>
                                      <w:sz w:val="24"/>
                                      <w:szCs w:val="24"/>
                                    </w:rPr>
                                    <w:t>R-Phase</w:t>
                                  </w:r>
                                </w:p>
                                <w:p w14:paraId="6861D900" w14:textId="5D0489F2" w:rsidR="00056D8A" w:rsidRPr="00056D8A" w:rsidRDefault="00056D8A" w:rsidP="00056D8A">
                                  <w:pPr>
                                    <w:jc w:val="center"/>
                                    <w:rPr>
                                      <w:sz w:val="24"/>
                                      <w:szCs w:val="24"/>
                                    </w:rPr>
                                  </w:pPr>
                                  <w:r w:rsidRPr="00056D8A">
                                    <w:rPr>
                                      <w:sz w:val="24"/>
                                      <w:szCs w:val="24"/>
                                    </w:rPr>
                                    <w:t>MCB</w:t>
                                  </w:r>
                                </w:p>
                                <w:p w14:paraId="5EE71914" w14:textId="012C5538" w:rsidR="00056D8A" w:rsidRDefault="00056D8A" w:rsidP="00056D8A">
                                  <w:pPr>
                                    <w:jc w:val="center"/>
                                  </w:pPr>
                                  <w:r w:rsidRPr="00056D8A">
                                    <w:rPr>
                                      <w:sz w:val="24"/>
                                      <w:szCs w:val="24"/>
                                    </w:rPr>
                                    <w:t>40 Amps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EF1B62" id="_x0000_s1029" type="#_x0000_t202" style="position:absolute;left:0;text-align:left;margin-left:49.1pt;margin-top:5.65pt;width:71.25pt;height:53.2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" fillcolor="white [3201]" strokeweight=".5pt">
                      <v:textbox>
                        <w:txbxContent>
                          <w:p w14:paraId="487A5231" w14:textId="50C33F6F" w:rsidR="00056D8A" w:rsidRPr="00056D8A" w:rsidRDefault="00056D8A" w:rsidP="00056D8A">
                            <w:pPr>
                              <w:jc w:val="center"/>
                              <w:rPr>
                                <w:sz w:val="24"/>
                                <w:szCs w:val="24"/>
                              </w:rPr>
                            </w:pPr>
                            <w:r w:rsidRPr="00056D8A">
                              <w:rPr>
                                <w:sz w:val="24"/>
                                <w:szCs w:val="24"/>
                              </w:rPr>
                              <w:t>R-Phase</w:t>
                            </w:r>
                          </w:p>
                          <w:p w14:paraId="6861D900" w14:textId="5D0489F2" w:rsidR="00056D8A" w:rsidRPr="00056D8A" w:rsidRDefault="00056D8A" w:rsidP="00056D8A">
                            <w:pPr>
                              <w:jc w:val="center"/>
                              <w:rPr>
                                <w:sz w:val="24"/>
                                <w:szCs w:val="24"/>
                              </w:rPr>
                            </w:pPr>
                            <w:r w:rsidRPr="00056D8A">
                              <w:rPr>
                                <w:sz w:val="24"/>
                                <w:szCs w:val="24"/>
                              </w:rPr>
                              <w:t>MCB</w:t>
                            </w:r>
                          </w:p>
                          <w:p w14:paraId="5EE71914" w14:textId="012C5538" w:rsidR="00056D8A" w:rsidRDefault="00056D8A" w:rsidP="00056D8A">
                            <w:pPr>
                              <w:jc w:val="center"/>
                            </w:pPr>
                            <w:r w:rsidRPr="00056D8A">
                              <w:rPr>
                                <w:sz w:val="24"/>
                                <w:szCs w:val="24"/>
                              </w:rPr>
                              <w:t>40 Amps</w:t>
                            </w:r>
                          </w:p>
                        </w:txbxContent>
                      </v:textbox>
                    </v:shape>
                  </w:pict>
                </mc:Fallback>
              </mc:AlternateContent>
            </w:r>
          </w:p>
          <w:p w14:paraId="09726417" w14:textId="613E4248" w:rsidR="00056D8A" w:rsidRDefault="00056D8A" w:rsidP="00357851">
            <w:pPr>
              <w:spacing w:line="276" w:lineRule="auto"/>
              <w:jc w:val="both"/>
              <w:rPr>
                <w:bCs/>
                <w:sz w:val="24"/>
                <w:szCs w:val="24"/>
                <w:lang w:val="en-IN"/>
              </w:rPr>
            </w:pPr>
          </w:p>
          <w:p w14:paraId="4FB1179C" w14:textId="25FC5E4C" w:rsidR="00056D8A" w:rsidRDefault="00056D8A" w:rsidP="00357851">
            <w:pPr>
              <w:spacing w:line="276" w:lineRule="auto"/>
              <w:jc w:val="both"/>
              <w:rPr>
                <w:bCs/>
                <w:sz w:val="24"/>
                <w:szCs w:val="24"/>
                <w:lang w:val="en-IN"/>
              </w:rPr>
            </w:pPr>
          </w:p>
          <w:p w14:paraId="54698C0A" w14:textId="73C0C004" w:rsidR="00056D8A" w:rsidRDefault="00056D8A" w:rsidP="00357851">
            <w:pPr>
              <w:spacing w:line="276" w:lineRule="auto"/>
              <w:jc w:val="both"/>
              <w:rPr>
                <w:bCs/>
                <w:sz w:val="24"/>
                <w:szCs w:val="24"/>
                <w:lang w:val="en-IN"/>
              </w:rPr>
            </w:pPr>
          </w:p>
          <w:p w14:paraId="3B1BEE38" w14:textId="0C5E015F" w:rsidR="00056D8A" w:rsidRDefault="00676682" w:rsidP="00FB5DBE">
            <w:pPr>
              <w:tabs>
                <w:tab w:val="center" w:pos="5121"/>
              </w:tabs>
              <w:spacing w:line="276" w:lineRule="auto"/>
              <w:jc w:val="both"/>
              <w:rPr>
                <w:bCs/>
                <w:sz w:val="24"/>
                <w:szCs w:val="24"/>
                <w:lang w:val="en-IN"/>
              </w:rPr>
            </w:pPr>
            <w:r>
              <w:rPr>
                <w:bCs/>
                <w:noProof/>
                <w:sz w:val="24"/>
                <w:szCs w:val="24"/>
                <w:lang w:val="en-IN"/>
              </w:rPr>
              <mc:AlternateContent>
                <mc:Choice Requires="wps">
                  <w:drawing>
                    <wp:anchor distT="0" distB="0" distL="114300" distR="114300" simplePos="0" relativeHeight="251680768" behindDoc="0" locked="0" layoutInCell="1" allowOverlap="1" wp14:anchorId="7FD77E01" wp14:editId="5E2474BC">
                      <wp:simplePos x="0" y="0"/>
                      <wp:positionH relativeFrom="column">
                        <wp:posOffset>4411345</wp:posOffset>
                      </wp:positionH>
                      <wp:positionV relativeFrom="paragraph">
                        <wp:posOffset>133985</wp:posOffset>
                      </wp:positionV>
                      <wp:extent cx="2012950" cy="2108200"/>
                      <wp:effectExtent l="0" t="0" r="25400" b="25400"/>
                      <wp:wrapNone/>
                      <wp:docPr id="1429319729" name="Text Box 11"/>
                      <wp:cNvGraphicFramePr/>
                      <a:graphic xmlns:a="http://schemas.openxmlformats.org/drawingml/2006/main">
                        <a:graphicData uri="http://schemas.microsoft.com/office/word/2010/wordprocessingShape">
                          <wps:wsp>
                            <wps:cNvSpPr txBox="1"/>
                            <wps:spPr>
                              <a:xfrm>
                                <a:off x="0" y="0"/>
                                <a:ext cx="2012950" cy="2108200"/>
                              </a:xfrm>
                              <a:prstGeom prst="rect">
                                <a:avLst/>
                              </a:prstGeom>
                              <a:solidFill>
                                <a:schemeClr val="lt1"/>
                              </a:solidFill>
                              <a:ln w="6350">
                                <a:solidFill>
                                  <a:prstClr val="black"/>
                                </a:solidFill>
                              </a:ln>
                            </wps:spPr>
                            <wps:txbx>
                              <w:txbxContent>
                                <w:p w14:paraId="71EA3217" w14:textId="00724D1E" w:rsidR="00563986" w:rsidRDefault="00563986" w:rsidP="00563986">
                                  <w:r>
                                    <w:t>B1</w:t>
                                  </w:r>
                                </w:p>
                                <w:p w14:paraId="40908ACD" w14:textId="77777777" w:rsidR="00563986" w:rsidRPr="00FB5DBE" w:rsidRDefault="00563986" w:rsidP="00563986">
                                  <w:pPr>
                                    <w:rPr>
                                      <w:sz w:val="6"/>
                                      <w:szCs w:val="6"/>
                                    </w:rPr>
                                  </w:pPr>
                                </w:p>
                                <w:p w14:paraId="0429AA6D" w14:textId="2AC2F18E" w:rsidR="00563986" w:rsidRDefault="00563986" w:rsidP="00563986">
                                  <w:r>
                                    <w:t>B2</w:t>
                                  </w:r>
                                </w:p>
                                <w:p w14:paraId="4D7BC3CE" w14:textId="77777777" w:rsidR="00563986" w:rsidRPr="00FB5DBE" w:rsidRDefault="00563986" w:rsidP="00563986">
                                  <w:pPr>
                                    <w:rPr>
                                      <w:sz w:val="6"/>
                                      <w:szCs w:val="6"/>
                                    </w:rPr>
                                  </w:pPr>
                                </w:p>
                                <w:p w14:paraId="2013961F" w14:textId="50D931A5" w:rsidR="00563986" w:rsidRDefault="00563986" w:rsidP="00563986">
                                  <w:r>
                                    <w:t>B3</w:t>
                                  </w:r>
                                </w:p>
                                <w:p w14:paraId="2A72E666" w14:textId="77777777" w:rsidR="00563986" w:rsidRPr="00FB5DBE" w:rsidRDefault="00563986" w:rsidP="00563986">
                                  <w:pPr>
                                    <w:rPr>
                                      <w:sz w:val="8"/>
                                      <w:szCs w:val="8"/>
                                    </w:rPr>
                                  </w:pPr>
                                </w:p>
                                <w:p w14:paraId="14FDA74E" w14:textId="712EE99B" w:rsidR="00563986" w:rsidRDefault="00563986" w:rsidP="00563986">
                                  <w:r>
                                    <w:t>B4</w:t>
                                  </w:r>
                                </w:p>
                                <w:p w14:paraId="6208236A" w14:textId="77777777" w:rsidR="00563986" w:rsidRPr="00FB5DBE" w:rsidRDefault="00563986" w:rsidP="00563986">
                                  <w:pPr>
                                    <w:rPr>
                                      <w:sz w:val="8"/>
                                      <w:szCs w:val="8"/>
                                    </w:rPr>
                                  </w:pPr>
                                </w:p>
                                <w:p w14:paraId="6D438FAB" w14:textId="2DA8A2F5" w:rsidR="00563986" w:rsidRDefault="00563986" w:rsidP="00563986">
                                  <w:r>
                                    <w:t>B5</w:t>
                                  </w:r>
                                </w:p>
                                <w:p w14:paraId="53EB7E1E" w14:textId="77777777" w:rsidR="00563986" w:rsidRPr="00FB5DBE" w:rsidRDefault="00563986" w:rsidP="00563986">
                                  <w:pPr>
                                    <w:rPr>
                                      <w:sz w:val="8"/>
                                      <w:szCs w:val="8"/>
                                    </w:rPr>
                                  </w:pPr>
                                </w:p>
                                <w:p w14:paraId="0C522D6D" w14:textId="0D3F6146" w:rsidR="00563986" w:rsidRDefault="00563986" w:rsidP="00563986">
                                  <w:r>
                                    <w:t>B6</w:t>
                                  </w:r>
                                </w:p>
                                <w:p w14:paraId="47A570FC" w14:textId="77777777" w:rsidR="00563986" w:rsidRPr="00FB5DBE" w:rsidRDefault="00563986" w:rsidP="00563986">
                                  <w:pPr>
                                    <w:rPr>
                                      <w:sz w:val="8"/>
                                      <w:szCs w:val="8"/>
                                    </w:rPr>
                                  </w:pPr>
                                </w:p>
                                <w:p w14:paraId="30EC4AD7" w14:textId="774F6A18" w:rsidR="00563986" w:rsidRDefault="00563986" w:rsidP="00563986">
                                  <w:r>
                                    <w:t>B7</w:t>
                                  </w:r>
                                </w:p>
                                <w:p w14:paraId="73FFE508" w14:textId="77777777" w:rsidR="00563986" w:rsidRPr="00563986" w:rsidRDefault="00563986" w:rsidP="00563986">
                                  <w:pPr>
                                    <w:rPr>
                                      <w:sz w:val="10"/>
                                      <w:szCs w:val="10"/>
                                    </w:rPr>
                                  </w:pPr>
                                </w:p>
                                <w:p w14:paraId="3B025653" w14:textId="40D4D94C" w:rsidR="00563986" w:rsidRDefault="00563986" w:rsidP="00563986">
                                  <w:r>
                                    <w:t>B8 – Cold Room &amp; Deep Freezer</w:t>
                                  </w:r>
                                </w:p>
                                <w:p w14:paraId="63B66FB6" w14:textId="77777777" w:rsidR="00563986" w:rsidRPr="00563986" w:rsidRDefault="00563986" w:rsidP="00563986">
                                  <w:pPr>
                                    <w:rPr>
                                      <w:sz w:val="10"/>
                                      <w:szCs w:val="10"/>
                                    </w:rPr>
                                  </w:pPr>
                                </w:p>
                                <w:p w14:paraId="68E896D8" w14:textId="44D464E7" w:rsidR="00563986" w:rsidRDefault="00563986" w:rsidP="00563986">
                                  <w:r>
                                    <w:t>B9</w:t>
                                  </w:r>
                                </w:p>
                                <w:p w14:paraId="3DEFD4BB" w14:textId="77777777" w:rsidR="00563986" w:rsidRPr="00563986" w:rsidRDefault="00563986" w:rsidP="00563986">
                                  <w:pPr>
                                    <w:rPr>
                                      <w:sz w:val="10"/>
                                      <w:szCs w:val="10"/>
                                    </w:rPr>
                                  </w:pPr>
                                </w:p>
                                <w:p w14:paraId="34C0D1DE" w14:textId="7C581242" w:rsidR="00563986" w:rsidRDefault="00563986" w:rsidP="00563986">
                                  <w:r>
                                    <w:t>B10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77E01" id="Text Box 11" o:spid="_x0000_s1030" type="#_x0000_t202" style="position:absolute;left:0;text-align:left;margin-left:347.35pt;margin-top:10.55pt;width:158.5pt;height:16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" fillcolor="white [3201]" strokeweight=".5pt">
                      <v:textbox>
                        <w:txbxContent>
                          <w:p w14:paraId="71EA3217" w14:textId="00724D1E" w:rsidR="00563986" w:rsidRDefault="00563986" w:rsidP="00563986">
                            <w:r>
                              <w:t>B1</w:t>
                            </w:r>
                          </w:p>
                          <w:p w14:paraId="40908ACD" w14:textId="77777777" w:rsidR="00563986" w:rsidRPr="00FB5DBE" w:rsidRDefault="00563986" w:rsidP="00563986">
                            <w:pPr>
                              <w:rPr>
                                <w:sz w:val="6"/>
                                <w:szCs w:val="6"/>
                              </w:rPr>
                            </w:pPr>
                          </w:p>
                          <w:p w14:paraId="0429AA6D" w14:textId="2AC2F18E" w:rsidR="00563986" w:rsidRDefault="00563986" w:rsidP="00563986">
                            <w:r>
                              <w:t>B2</w:t>
                            </w:r>
                          </w:p>
                          <w:p w14:paraId="4D7BC3CE" w14:textId="77777777" w:rsidR="00563986" w:rsidRPr="00FB5DBE" w:rsidRDefault="00563986" w:rsidP="00563986">
                            <w:pPr>
                              <w:rPr>
                                <w:sz w:val="6"/>
                                <w:szCs w:val="6"/>
                              </w:rPr>
                            </w:pPr>
                          </w:p>
                          <w:p w14:paraId="2013961F" w14:textId="50D931A5" w:rsidR="00563986" w:rsidRDefault="00563986" w:rsidP="00563986">
                            <w:r>
                              <w:t>B3</w:t>
                            </w:r>
                          </w:p>
                          <w:p w14:paraId="2A72E666" w14:textId="77777777" w:rsidR="00563986" w:rsidRPr="00FB5DBE" w:rsidRDefault="00563986" w:rsidP="00563986">
                            <w:pPr>
                              <w:rPr>
                                <w:sz w:val="8"/>
                                <w:szCs w:val="8"/>
                              </w:rPr>
                            </w:pPr>
                          </w:p>
                          <w:p w14:paraId="14FDA74E" w14:textId="712EE99B" w:rsidR="00563986" w:rsidRDefault="00563986" w:rsidP="00563986">
                            <w:r>
                              <w:t>B4</w:t>
                            </w:r>
                          </w:p>
                          <w:p w14:paraId="6208236A" w14:textId="77777777" w:rsidR="00563986" w:rsidRPr="00FB5DBE" w:rsidRDefault="00563986" w:rsidP="00563986">
                            <w:pPr>
                              <w:rPr>
                                <w:sz w:val="8"/>
                                <w:szCs w:val="8"/>
                              </w:rPr>
                            </w:pPr>
                          </w:p>
                          <w:p w14:paraId="6D438FAB" w14:textId="2DA8A2F5" w:rsidR="00563986" w:rsidRDefault="00563986" w:rsidP="00563986">
                            <w:r>
                              <w:t>B5</w:t>
                            </w:r>
                          </w:p>
                          <w:p w14:paraId="53EB7E1E" w14:textId="77777777" w:rsidR="00563986" w:rsidRPr="00FB5DBE" w:rsidRDefault="00563986" w:rsidP="00563986">
                            <w:pPr>
                              <w:rPr>
                                <w:sz w:val="8"/>
                                <w:szCs w:val="8"/>
                              </w:rPr>
                            </w:pPr>
                          </w:p>
                          <w:p w14:paraId="0C522D6D" w14:textId="0D3F6146" w:rsidR="00563986" w:rsidRDefault="00563986" w:rsidP="00563986">
                            <w:r>
                              <w:t>B6</w:t>
                            </w:r>
                          </w:p>
                          <w:p w14:paraId="47A570FC" w14:textId="77777777" w:rsidR="00563986" w:rsidRPr="00FB5DBE" w:rsidRDefault="00563986" w:rsidP="00563986">
                            <w:pPr>
                              <w:rPr>
                                <w:sz w:val="8"/>
                                <w:szCs w:val="8"/>
                              </w:rPr>
                            </w:pPr>
                          </w:p>
                          <w:p w14:paraId="30EC4AD7" w14:textId="774F6A18" w:rsidR="00563986" w:rsidRDefault="00563986" w:rsidP="00563986">
                            <w:r>
                              <w:t>B7</w:t>
                            </w:r>
                          </w:p>
                          <w:p w14:paraId="73FFE508" w14:textId="77777777" w:rsidR="00563986" w:rsidRPr="00563986" w:rsidRDefault="00563986" w:rsidP="00563986">
                            <w:pPr>
                              <w:rPr>
                                <w:sz w:val="10"/>
                                <w:szCs w:val="10"/>
                              </w:rPr>
                            </w:pPr>
                          </w:p>
                          <w:p w14:paraId="3B025653" w14:textId="40D4D94C" w:rsidR="00563986" w:rsidRDefault="00563986" w:rsidP="00563986">
                            <w:r>
                              <w:t>B8 – Cold Room &amp; Deep Freezer</w:t>
                            </w:r>
                          </w:p>
                          <w:p w14:paraId="63B66FB6" w14:textId="77777777" w:rsidR="00563986" w:rsidRPr="00563986" w:rsidRDefault="00563986" w:rsidP="00563986">
                            <w:pPr>
                              <w:rPr>
                                <w:sz w:val="10"/>
                                <w:szCs w:val="10"/>
                              </w:rPr>
                            </w:pPr>
                          </w:p>
                          <w:p w14:paraId="68E896D8" w14:textId="44D464E7" w:rsidR="00563986" w:rsidRDefault="00563986" w:rsidP="00563986">
                            <w:r>
                              <w:t>B9</w:t>
                            </w:r>
                          </w:p>
                          <w:p w14:paraId="3DEFD4BB" w14:textId="77777777" w:rsidR="00563986" w:rsidRPr="00563986" w:rsidRDefault="00563986" w:rsidP="00563986">
                            <w:pPr>
                              <w:rPr>
                                <w:sz w:val="10"/>
                                <w:szCs w:val="10"/>
                              </w:rPr>
                            </w:pPr>
                          </w:p>
                          <w:p w14:paraId="34C0D1DE" w14:textId="7C581242" w:rsidR="00563986" w:rsidRDefault="00563986" w:rsidP="00563986">
                            <w:r>
                              <w:t>B10</w:t>
                            </w:r>
                          </w:p>
                        </w:txbxContent>
                      </v:textbox>
                    </v:shape>
                  </w:pict>
                </mc:Fallback>
              </mc:AlternateContent>
            </w:r>
            <w:r>
              <w:rPr>
                <w:bCs/>
                <w:noProof/>
                <w:sz w:val="24"/>
                <w:szCs w:val="24"/>
                <w:lang w:val="en-IN"/>
              </w:rPr>
              <mc:AlternateContent>
                <mc:Choice Requires="wps">
                  <w:drawing>
                    <wp:anchor distT="0" distB="0" distL="114300" distR="114300" simplePos="0" relativeHeight="251678720" behindDoc="0" locked="0" layoutInCell="1" allowOverlap="1" wp14:anchorId="4B3F1C70" wp14:editId="4F773ADC">
                      <wp:simplePos x="0" y="0"/>
                      <wp:positionH relativeFrom="column">
                        <wp:posOffset>2284095</wp:posOffset>
                      </wp:positionH>
                      <wp:positionV relativeFrom="paragraph">
                        <wp:posOffset>131445</wp:posOffset>
                      </wp:positionV>
                      <wp:extent cx="1911350" cy="2108200"/>
                      <wp:effectExtent l="0" t="0" r="12700" b="25400"/>
                      <wp:wrapNone/>
                      <wp:docPr id="359555617" name="Text Box 11"/>
                      <wp:cNvGraphicFramePr/>
                      <a:graphic xmlns:a="http://schemas.openxmlformats.org/drawingml/2006/main">
                        <a:graphicData uri="http://schemas.microsoft.com/office/word/2010/wordprocessingShape">
                          <wps:wsp>
                            <wps:cNvSpPr txBox="1"/>
                            <wps:spPr>
                              <a:xfrm>
                                <a:off x="0" y="0"/>
                                <a:ext cx="1911350" cy="2108200"/>
                              </a:xfrm>
                              <a:prstGeom prst="rect">
                                <a:avLst/>
                              </a:prstGeom>
                              <a:solidFill>
                                <a:schemeClr val="lt1"/>
                              </a:solidFill>
                              <a:ln w="6350">
                                <a:solidFill>
                                  <a:prstClr val="black"/>
                                </a:solidFill>
                              </a:ln>
                            </wps:spPr>
                            <wps:txbx>
                              <w:txbxContent>
                                <w:p w14:paraId="7EEE8AB9" w14:textId="30BF5EDB" w:rsidR="00563986" w:rsidRDefault="00563986" w:rsidP="00563986">
                                  <w:r>
                                    <w:t>Y1</w:t>
                                  </w:r>
                                </w:p>
                                <w:p w14:paraId="4C426BF6" w14:textId="77777777" w:rsidR="00563986" w:rsidRPr="00563986" w:rsidRDefault="00563986" w:rsidP="00563986">
                                  <w:pPr>
                                    <w:rPr>
                                      <w:sz w:val="6"/>
                                      <w:szCs w:val="6"/>
                                    </w:rPr>
                                  </w:pPr>
                                </w:p>
                                <w:p w14:paraId="204CCEAC" w14:textId="6426F870" w:rsidR="00563986" w:rsidRDefault="00563986" w:rsidP="00563986">
                                  <w:r>
                                    <w:t>Y2</w:t>
                                  </w:r>
                                </w:p>
                                <w:p w14:paraId="3DA172E1" w14:textId="77777777" w:rsidR="00563986" w:rsidRPr="00FB5DBE" w:rsidRDefault="00563986" w:rsidP="00563986">
                                  <w:pPr>
                                    <w:rPr>
                                      <w:sz w:val="6"/>
                                      <w:szCs w:val="6"/>
                                    </w:rPr>
                                  </w:pPr>
                                </w:p>
                                <w:p w14:paraId="75C0E5C5" w14:textId="1DD1C5A4" w:rsidR="00563986" w:rsidRDefault="00563986" w:rsidP="00563986">
                                  <w:r>
                                    <w:t>Y3</w:t>
                                  </w:r>
                                </w:p>
                                <w:p w14:paraId="043BB413" w14:textId="77777777" w:rsidR="00563986" w:rsidRPr="00FB5DBE" w:rsidRDefault="00563986" w:rsidP="00563986">
                                  <w:pPr>
                                    <w:rPr>
                                      <w:sz w:val="8"/>
                                      <w:szCs w:val="8"/>
                                    </w:rPr>
                                  </w:pPr>
                                </w:p>
                                <w:p w14:paraId="0177F9F9" w14:textId="4522AD6B" w:rsidR="00563986" w:rsidRDefault="00563986" w:rsidP="00563986">
                                  <w:r>
                                    <w:t>Y4</w:t>
                                  </w:r>
                                </w:p>
                                <w:p w14:paraId="72BD7A5B" w14:textId="77777777" w:rsidR="00563986" w:rsidRPr="00FB5DBE" w:rsidRDefault="00563986" w:rsidP="00563986">
                                  <w:pPr>
                                    <w:rPr>
                                      <w:sz w:val="8"/>
                                      <w:szCs w:val="8"/>
                                    </w:rPr>
                                  </w:pPr>
                                </w:p>
                                <w:p w14:paraId="6A0BD80A" w14:textId="34A91555" w:rsidR="00563986" w:rsidRDefault="00563986" w:rsidP="00563986">
                                  <w:r>
                                    <w:t>Y5</w:t>
                                  </w:r>
                                </w:p>
                                <w:p w14:paraId="636BDB10" w14:textId="77777777" w:rsidR="00563986" w:rsidRPr="00FB5DBE" w:rsidRDefault="00563986" w:rsidP="00563986">
                                  <w:pPr>
                                    <w:rPr>
                                      <w:sz w:val="8"/>
                                      <w:szCs w:val="8"/>
                                    </w:rPr>
                                  </w:pPr>
                                </w:p>
                                <w:p w14:paraId="3BBFD013" w14:textId="40A06CF7" w:rsidR="00563986" w:rsidRDefault="00563986" w:rsidP="00563986">
                                  <w:r>
                                    <w:t>Y6 – GF-33 (Decarto</w:t>
                                  </w:r>
                                  <w:r w:rsidR="00847C17">
                                    <w:t>n</w:t>
                                  </w:r>
                                  <w:r>
                                    <w:t xml:space="preserve">ing </w:t>
                                  </w:r>
                                  <w:r w:rsidR="00847C17">
                                    <w:t>Room</w:t>
                                  </w:r>
                                  <w:r>
                                    <w:t>)</w:t>
                                  </w:r>
                                </w:p>
                                <w:p w14:paraId="489E4BE2" w14:textId="77777777" w:rsidR="00563986" w:rsidRPr="00FB5DBE" w:rsidRDefault="00563986" w:rsidP="00563986">
                                  <w:pPr>
                                    <w:rPr>
                                      <w:sz w:val="8"/>
                                      <w:szCs w:val="8"/>
                                    </w:rPr>
                                  </w:pPr>
                                </w:p>
                                <w:p w14:paraId="7BD1F4EA" w14:textId="772BACDD" w:rsidR="00563986" w:rsidRDefault="00563986" w:rsidP="00563986">
                                  <w:r>
                                    <w:t>Y7</w:t>
                                  </w:r>
                                </w:p>
                                <w:p w14:paraId="40ADB0B7" w14:textId="77777777" w:rsidR="00563986" w:rsidRPr="00563986" w:rsidRDefault="00563986" w:rsidP="00563986">
                                  <w:pPr>
                                    <w:rPr>
                                      <w:sz w:val="10"/>
                                      <w:szCs w:val="10"/>
                                    </w:rPr>
                                  </w:pPr>
                                </w:p>
                                <w:p w14:paraId="6261321F" w14:textId="754FEDF4" w:rsidR="00563986" w:rsidRDefault="00563986" w:rsidP="00563986">
                                  <w:r>
                                    <w:t>Y8</w:t>
                                  </w:r>
                                </w:p>
                                <w:p w14:paraId="45CCC0B4" w14:textId="77777777" w:rsidR="00563986" w:rsidRPr="00563986" w:rsidRDefault="00563986" w:rsidP="00563986">
                                  <w:pPr>
                                    <w:rPr>
                                      <w:sz w:val="10"/>
                                      <w:szCs w:val="10"/>
                                    </w:rPr>
                                  </w:pPr>
                                </w:p>
                                <w:p w14:paraId="5B099361" w14:textId="447FE0E0" w:rsidR="00563986" w:rsidRDefault="00563986" w:rsidP="00563986">
                                  <w:r>
                                    <w:t>Y9</w:t>
                                  </w:r>
                                </w:p>
                                <w:p w14:paraId="1967CFD9" w14:textId="77777777" w:rsidR="00563986" w:rsidRPr="00563986" w:rsidRDefault="00563986" w:rsidP="00563986">
                                  <w:pPr>
                                    <w:rPr>
                                      <w:sz w:val="10"/>
                                      <w:szCs w:val="10"/>
                                    </w:rPr>
                                  </w:pPr>
                                </w:p>
                                <w:p w14:paraId="3E9D88FB" w14:textId="2D088C45" w:rsidR="00563986" w:rsidRDefault="00563986" w:rsidP="00563986">
                                  <w:r>
                                    <w:t>Y10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F1C70" id="_x0000_s1031" type="#_x0000_t202" style="position:absolute;left:0;text-align:left;margin-left:179.85pt;margin-top:10.35pt;width:150.5pt;height:16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" fillcolor="white [3201]" strokeweight=".5pt">
                      <v:textbox>
                        <w:txbxContent>
                          <w:p w14:paraId="7EEE8AB9" w14:textId="30BF5EDB" w:rsidR="00563986" w:rsidRDefault="00563986" w:rsidP="00563986">
                            <w:r>
                              <w:t>Y1</w:t>
                            </w:r>
                          </w:p>
                          <w:p w14:paraId="4C426BF6" w14:textId="77777777" w:rsidR="00563986" w:rsidRPr="00563986" w:rsidRDefault="00563986" w:rsidP="00563986">
                            <w:pPr>
                              <w:rPr>
                                <w:sz w:val="6"/>
                                <w:szCs w:val="6"/>
                              </w:rPr>
                            </w:pPr>
                          </w:p>
                          <w:p w14:paraId="204CCEAC" w14:textId="6426F870" w:rsidR="00563986" w:rsidRDefault="00563986" w:rsidP="00563986">
                            <w:r>
                              <w:t>Y2</w:t>
                            </w:r>
                          </w:p>
                          <w:p w14:paraId="3DA172E1" w14:textId="77777777" w:rsidR="00563986" w:rsidRPr="00FB5DBE" w:rsidRDefault="00563986" w:rsidP="00563986">
                            <w:pPr>
                              <w:rPr>
                                <w:sz w:val="6"/>
                                <w:szCs w:val="6"/>
                              </w:rPr>
                            </w:pPr>
                          </w:p>
                          <w:p w14:paraId="75C0E5C5" w14:textId="1DD1C5A4" w:rsidR="00563986" w:rsidRDefault="00563986" w:rsidP="00563986">
                            <w:r>
                              <w:t>Y3</w:t>
                            </w:r>
                          </w:p>
                          <w:p w14:paraId="043BB413" w14:textId="77777777" w:rsidR="00563986" w:rsidRPr="00FB5DBE" w:rsidRDefault="00563986" w:rsidP="00563986">
                            <w:pPr>
                              <w:rPr>
                                <w:sz w:val="8"/>
                                <w:szCs w:val="8"/>
                              </w:rPr>
                            </w:pPr>
                          </w:p>
                          <w:p w14:paraId="0177F9F9" w14:textId="4522AD6B" w:rsidR="00563986" w:rsidRDefault="00563986" w:rsidP="00563986">
                            <w:r>
                              <w:t>Y4</w:t>
                            </w:r>
                          </w:p>
                          <w:p w14:paraId="72BD7A5B" w14:textId="77777777" w:rsidR="00563986" w:rsidRPr="00FB5DBE" w:rsidRDefault="00563986" w:rsidP="00563986">
                            <w:pPr>
                              <w:rPr>
                                <w:sz w:val="8"/>
                                <w:szCs w:val="8"/>
                              </w:rPr>
                            </w:pPr>
                          </w:p>
                          <w:p w14:paraId="6A0BD80A" w14:textId="34A91555" w:rsidR="00563986" w:rsidRDefault="00563986" w:rsidP="00563986">
                            <w:r>
                              <w:t>Y5</w:t>
                            </w:r>
                          </w:p>
                          <w:p w14:paraId="636BDB10" w14:textId="77777777" w:rsidR="00563986" w:rsidRPr="00FB5DBE" w:rsidRDefault="00563986" w:rsidP="00563986">
                            <w:pPr>
                              <w:rPr>
                                <w:sz w:val="8"/>
                                <w:szCs w:val="8"/>
                              </w:rPr>
                            </w:pPr>
                          </w:p>
                          <w:p w14:paraId="3BBFD013" w14:textId="40A06CF7" w:rsidR="00563986" w:rsidRDefault="00563986" w:rsidP="00563986">
                            <w:r>
                              <w:t>Y6 – GF-33 (Decarto</w:t>
                            </w:r>
                            <w:r w:rsidR="00847C17">
                              <w:t>n</w:t>
                            </w:r>
                            <w:r>
                              <w:t xml:space="preserve">ing </w:t>
                            </w:r>
                            <w:r w:rsidR="00847C17">
                              <w:t>Room</w:t>
                            </w:r>
                            <w:r>
                              <w:t>)</w:t>
                            </w:r>
                          </w:p>
                          <w:p w14:paraId="489E4BE2" w14:textId="77777777" w:rsidR="00563986" w:rsidRPr="00FB5DBE" w:rsidRDefault="00563986" w:rsidP="00563986">
                            <w:pPr>
                              <w:rPr>
                                <w:sz w:val="8"/>
                                <w:szCs w:val="8"/>
                              </w:rPr>
                            </w:pPr>
                          </w:p>
                          <w:p w14:paraId="7BD1F4EA" w14:textId="772BACDD" w:rsidR="00563986" w:rsidRDefault="00563986" w:rsidP="00563986">
                            <w:r>
                              <w:t>Y7</w:t>
                            </w:r>
                          </w:p>
                          <w:p w14:paraId="40ADB0B7" w14:textId="77777777" w:rsidR="00563986" w:rsidRPr="00563986" w:rsidRDefault="00563986" w:rsidP="00563986">
                            <w:pPr>
                              <w:rPr>
                                <w:sz w:val="10"/>
                                <w:szCs w:val="10"/>
                              </w:rPr>
                            </w:pPr>
                          </w:p>
                          <w:p w14:paraId="6261321F" w14:textId="754FEDF4" w:rsidR="00563986" w:rsidRDefault="00563986" w:rsidP="00563986">
                            <w:r>
                              <w:t>Y8</w:t>
                            </w:r>
                          </w:p>
                          <w:p w14:paraId="45CCC0B4" w14:textId="77777777" w:rsidR="00563986" w:rsidRPr="00563986" w:rsidRDefault="00563986" w:rsidP="00563986">
                            <w:pPr>
                              <w:rPr>
                                <w:sz w:val="10"/>
                                <w:szCs w:val="10"/>
                              </w:rPr>
                            </w:pPr>
                          </w:p>
                          <w:p w14:paraId="5B099361" w14:textId="447FE0E0" w:rsidR="00563986" w:rsidRDefault="00563986" w:rsidP="00563986">
                            <w:r>
                              <w:t>Y9</w:t>
                            </w:r>
                          </w:p>
                          <w:p w14:paraId="1967CFD9" w14:textId="77777777" w:rsidR="00563986" w:rsidRPr="00563986" w:rsidRDefault="00563986" w:rsidP="00563986">
                            <w:pPr>
                              <w:rPr>
                                <w:sz w:val="10"/>
                                <w:szCs w:val="10"/>
                              </w:rPr>
                            </w:pPr>
                          </w:p>
                          <w:p w14:paraId="3E9D88FB" w14:textId="2D088C45" w:rsidR="00563986" w:rsidRDefault="00563986" w:rsidP="00563986">
                            <w:r>
                              <w:t>Y10</w:t>
                            </w:r>
                          </w:p>
                        </w:txbxContent>
                      </v:textbox>
                    </v:shape>
                  </w:pict>
                </mc:Fallback>
              </mc:AlternateContent>
            </w:r>
            <w:r>
              <w:rPr>
                <w:bCs/>
                <w:noProof/>
                <w:sz w:val="24"/>
                <w:szCs w:val="24"/>
                <w:lang w:val="en-IN"/>
              </w:rPr>
              <mc:AlternateContent>
                <mc:Choice Requires="wps">
                  <w:drawing>
                    <wp:anchor distT="0" distB="0" distL="114300" distR="114300" simplePos="0" relativeHeight="251676672" behindDoc="0" locked="0" layoutInCell="1" allowOverlap="1" wp14:anchorId="58EC9D4D" wp14:editId="23BA1D25">
                      <wp:simplePos x="0" y="0"/>
                      <wp:positionH relativeFrom="column">
                        <wp:posOffset>360045</wp:posOffset>
                      </wp:positionH>
                      <wp:positionV relativeFrom="paragraph">
                        <wp:posOffset>134620</wp:posOffset>
                      </wp:positionV>
                      <wp:extent cx="1397000" cy="2101850"/>
                      <wp:effectExtent l="0" t="0" r="12700" b="12700"/>
                      <wp:wrapNone/>
                      <wp:docPr id="498787665" name="Text Box 11"/>
                      <wp:cNvGraphicFramePr/>
                      <a:graphic xmlns:a="http://schemas.openxmlformats.org/drawingml/2006/main">
                        <a:graphicData uri="http://schemas.microsoft.com/office/word/2010/wordprocessingShape">
                          <wps:wsp>
                            <wps:cNvSpPr txBox="1"/>
                            <wps:spPr>
                              <a:xfrm>
                                <a:off x="0" y="0"/>
                                <a:ext cx="1397000" cy="2101850"/>
                              </a:xfrm>
                              <a:prstGeom prst="rect">
                                <a:avLst/>
                              </a:prstGeom>
                              <a:solidFill>
                                <a:schemeClr val="lt1"/>
                              </a:solidFill>
                              <a:ln w="6350">
                                <a:solidFill>
                                  <a:prstClr val="black"/>
                                </a:solidFill>
                              </a:ln>
                            </wps:spPr>
                            <wps:txbx>
                              <w:txbxContent>
                                <w:p w14:paraId="187AF998" w14:textId="6E42C516" w:rsidR="00FB5DBE" w:rsidRDefault="00FB5DBE">
                                  <w:r>
                                    <w:t>R1</w:t>
                                  </w:r>
                                </w:p>
                                <w:p w14:paraId="757D2968" w14:textId="77777777" w:rsidR="00FB5DBE" w:rsidRPr="00FB5DBE" w:rsidRDefault="00FB5DBE">
                                  <w:pPr>
                                    <w:rPr>
                                      <w:sz w:val="6"/>
                                      <w:szCs w:val="6"/>
                                    </w:rPr>
                                  </w:pPr>
                                </w:p>
                                <w:p w14:paraId="32C408BE" w14:textId="3CEC678E" w:rsidR="00FB5DBE" w:rsidRDefault="00FB5DBE">
                                  <w:r>
                                    <w:t>R2</w:t>
                                  </w:r>
                                </w:p>
                                <w:p w14:paraId="708D63AB" w14:textId="77777777" w:rsidR="00FB5DBE" w:rsidRPr="00FB5DBE" w:rsidRDefault="00FB5DBE">
                                  <w:pPr>
                                    <w:rPr>
                                      <w:sz w:val="6"/>
                                      <w:szCs w:val="6"/>
                                    </w:rPr>
                                  </w:pPr>
                                </w:p>
                                <w:p w14:paraId="3B7EC0E3" w14:textId="77F9634B" w:rsidR="00FB5DBE" w:rsidRDefault="00FB5DBE">
                                  <w:r>
                                    <w:t>R3</w:t>
                                  </w:r>
                                </w:p>
                                <w:p w14:paraId="52E9B23D" w14:textId="77777777" w:rsidR="00FB5DBE" w:rsidRPr="00FB5DBE" w:rsidRDefault="00FB5DBE">
                                  <w:pPr>
                                    <w:rPr>
                                      <w:sz w:val="8"/>
                                      <w:szCs w:val="8"/>
                                    </w:rPr>
                                  </w:pPr>
                                </w:p>
                                <w:p w14:paraId="37E3287E" w14:textId="15A979BE" w:rsidR="00FB5DBE" w:rsidRDefault="00FB5DBE">
                                  <w:r>
                                    <w:t>R4</w:t>
                                  </w:r>
                                </w:p>
                                <w:p w14:paraId="2828BCB4" w14:textId="77777777" w:rsidR="00FB5DBE" w:rsidRPr="00FB5DBE" w:rsidRDefault="00FB5DBE">
                                  <w:pPr>
                                    <w:rPr>
                                      <w:sz w:val="8"/>
                                      <w:szCs w:val="8"/>
                                    </w:rPr>
                                  </w:pPr>
                                </w:p>
                                <w:p w14:paraId="7C6F63C4" w14:textId="0D15E8EA" w:rsidR="00FB5DBE" w:rsidRDefault="00FB5DBE">
                                  <w:r>
                                    <w:t>R5</w:t>
                                  </w:r>
                                </w:p>
                                <w:p w14:paraId="4039B105" w14:textId="77777777" w:rsidR="00FB5DBE" w:rsidRPr="00FB5DBE" w:rsidRDefault="00FB5DBE">
                                  <w:pPr>
                                    <w:rPr>
                                      <w:sz w:val="8"/>
                                      <w:szCs w:val="8"/>
                                    </w:rPr>
                                  </w:pPr>
                                </w:p>
                                <w:p w14:paraId="1B32780F" w14:textId="50DBA891" w:rsidR="00FB5DBE" w:rsidRDefault="00FB5DBE">
                                  <w:r>
                                    <w:t>R6</w:t>
                                  </w:r>
                                </w:p>
                                <w:p w14:paraId="082D080D" w14:textId="77777777" w:rsidR="00FB5DBE" w:rsidRPr="00FB5DBE" w:rsidRDefault="00FB5DBE">
                                  <w:pPr>
                                    <w:rPr>
                                      <w:sz w:val="8"/>
                                      <w:szCs w:val="8"/>
                                    </w:rPr>
                                  </w:pPr>
                                </w:p>
                                <w:p w14:paraId="16E5541D" w14:textId="4C987889" w:rsidR="00FB5DBE" w:rsidRDefault="00FB5DBE">
                                  <w:r>
                                    <w:t>R7</w:t>
                                  </w:r>
                                  <w:r w:rsidR="00563986">
                                    <w:t xml:space="preserve"> – GF-77 (Pass Box)</w:t>
                                  </w:r>
                                </w:p>
                                <w:p w14:paraId="3F00528F" w14:textId="77777777" w:rsidR="00FB5DBE" w:rsidRPr="00563986" w:rsidRDefault="00FB5DBE">
                                  <w:pPr>
                                    <w:rPr>
                                      <w:sz w:val="10"/>
                                      <w:szCs w:val="10"/>
                                    </w:rPr>
                                  </w:pPr>
                                </w:p>
                                <w:p w14:paraId="505E85C3" w14:textId="54EA82BC" w:rsidR="00FB5DBE" w:rsidRDefault="00FB5DBE">
                                  <w:r>
                                    <w:t>R8</w:t>
                                  </w:r>
                                </w:p>
                                <w:p w14:paraId="6DD3D0FC" w14:textId="77777777" w:rsidR="00FB5DBE" w:rsidRPr="00563986" w:rsidRDefault="00FB5DBE">
                                  <w:pPr>
                                    <w:rPr>
                                      <w:sz w:val="10"/>
                                      <w:szCs w:val="10"/>
                                    </w:rPr>
                                  </w:pPr>
                                </w:p>
                                <w:p w14:paraId="5FE28340" w14:textId="0A6A2B0E" w:rsidR="00FB5DBE" w:rsidRDefault="00FB5DBE">
                                  <w:r>
                                    <w:t>R9</w:t>
                                  </w:r>
                                </w:p>
                                <w:p w14:paraId="50513641" w14:textId="77777777" w:rsidR="00FB5DBE" w:rsidRPr="00563986" w:rsidRDefault="00FB5DBE">
                                  <w:pPr>
                                    <w:rPr>
                                      <w:sz w:val="10"/>
                                      <w:szCs w:val="10"/>
                                    </w:rPr>
                                  </w:pPr>
                                </w:p>
                                <w:p w14:paraId="43923FC1" w14:textId="7F86E9E0" w:rsidR="00FB5DBE" w:rsidRDefault="00FB5DBE">
                                  <w:r>
                                    <w:t>R10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C9D4D" id="_x0000_s1032" type="#_x0000_t202" style="position:absolute;left:0;text-align:left;margin-left:28.35pt;margin-top:10.6pt;width:110pt;height:16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" fillcolor="white [3201]" strokeweight=".5pt">
                      <v:textbox>
                        <w:txbxContent>
                          <w:p w14:paraId="187AF998" w14:textId="6E42C516" w:rsidR="00FB5DBE" w:rsidRDefault="00FB5DBE">
                            <w:r>
                              <w:t>R1</w:t>
                            </w:r>
                          </w:p>
                          <w:p w14:paraId="757D2968" w14:textId="77777777" w:rsidR="00FB5DBE" w:rsidRPr="00FB5DBE" w:rsidRDefault="00FB5DBE">
                            <w:pPr>
                              <w:rPr>
                                <w:sz w:val="6"/>
                                <w:szCs w:val="6"/>
                              </w:rPr>
                            </w:pPr>
                          </w:p>
                          <w:p w14:paraId="32C408BE" w14:textId="3CEC678E" w:rsidR="00FB5DBE" w:rsidRDefault="00FB5DBE">
                            <w:r>
                              <w:t>R2</w:t>
                            </w:r>
                          </w:p>
                          <w:p w14:paraId="708D63AB" w14:textId="77777777" w:rsidR="00FB5DBE" w:rsidRPr="00FB5DBE" w:rsidRDefault="00FB5DBE">
                            <w:pPr>
                              <w:rPr>
                                <w:sz w:val="6"/>
                                <w:szCs w:val="6"/>
                              </w:rPr>
                            </w:pPr>
                          </w:p>
                          <w:p w14:paraId="3B7EC0E3" w14:textId="77F9634B" w:rsidR="00FB5DBE" w:rsidRDefault="00FB5DBE">
                            <w:r>
                              <w:t>R3</w:t>
                            </w:r>
                          </w:p>
                          <w:p w14:paraId="52E9B23D" w14:textId="77777777" w:rsidR="00FB5DBE" w:rsidRPr="00FB5DBE" w:rsidRDefault="00FB5DBE">
                            <w:pPr>
                              <w:rPr>
                                <w:sz w:val="8"/>
                                <w:szCs w:val="8"/>
                              </w:rPr>
                            </w:pPr>
                          </w:p>
                          <w:p w14:paraId="37E3287E" w14:textId="15A979BE" w:rsidR="00FB5DBE" w:rsidRDefault="00FB5DBE">
                            <w:r>
                              <w:t>R4</w:t>
                            </w:r>
                          </w:p>
                          <w:p w14:paraId="2828BCB4" w14:textId="77777777" w:rsidR="00FB5DBE" w:rsidRPr="00FB5DBE" w:rsidRDefault="00FB5DBE">
                            <w:pPr>
                              <w:rPr>
                                <w:sz w:val="8"/>
                                <w:szCs w:val="8"/>
                              </w:rPr>
                            </w:pPr>
                          </w:p>
                          <w:p w14:paraId="7C6F63C4" w14:textId="0D15E8EA" w:rsidR="00FB5DBE" w:rsidRDefault="00FB5DBE">
                            <w:r>
                              <w:t>R5</w:t>
                            </w:r>
                          </w:p>
                          <w:p w14:paraId="4039B105" w14:textId="77777777" w:rsidR="00FB5DBE" w:rsidRPr="00FB5DBE" w:rsidRDefault="00FB5DBE">
                            <w:pPr>
                              <w:rPr>
                                <w:sz w:val="8"/>
                                <w:szCs w:val="8"/>
                              </w:rPr>
                            </w:pPr>
                          </w:p>
                          <w:p w14:paraId="1B32780F" w14:textId="50DBA891" w:rsidR="00FB5DBE" w:rsidRDefault="00FB5DBE">
                            <w:r>
                              <w:t>R6</w:t>
                            </w:r>
                          </w:p>
                          <w:p w14:paraId="082D080D" w14:textId="77777777" w:rsidR="00FB5DBE" w:rsidRPr="00FB5DBE" w:rsidRDefault="00FB5DBE">
                            <w:pPr>
                              <w:rPr>
                                <w:sz w:val="8"/>
                                <w:szCs w:val="8"/>
                              </w:rPr>
                            </w:pPr>
                          </w:p>
                          <w:p w14:paraId="16E5541D" w14:textId="4C987889" w:rsidR="00FB5DBE" w:rsidRDefault="00FB5DBE">
                            <w:r>
                              <w:t>R7</w:t>
                            </w:r>
                            <w:r w:rsidR="00563986">
                              <w:t xml:space="preserve"> – GF-77 (Pass Box)</w:t>
                            </w:r>
                          </w:p>
                          <w:p w14:paraId="3F00528F" w14:textId="77777777" w:rsidR="00FB5DBE" w:rsidRPr="00563986" w:rsidRDefault="00FB5DBE">
                            <w:pPr>
                              <w:rPr>
                                <w:sz w:val="10"/>
                                <w:szCs w:val="10"/>
                              </w:rPr>
                            </w:pPr>
                          </w:p>
                          <w:p w14:paraId="505E85C3" w14:textId="54EA82BC" w:rsidR="00FB5DBE" w:rsidRDefault="00FB5DBE">
                            <w:r>
                              <w:t>R8</w:t>
                            </w:r>
                          </w:p>
                          <w:p w14:paraId="6DD3D0FC" w14:textId="77777777" w:rsidR="00FB5DBE" w:rsidRPr="00563986" w:rsidRDefault="00FB5DBE">
                            <w:pPr>
                              <w:rPr>
                                <w:sz w:val="10"/>
                                <w:szCs w:val="10"/>
                              </w:rPr>
                            </w:pPr>
                          </w:p>
                          <w:p w14:paraId="5FE28340" w14:textId="0A6A2B0E" w:rsidR="00FB5DBE" w:rsidRDefault="00FB5DBE">
                            <w:r>
                              <w:t>R9</w:t>
                            </w:r>
                          </w:p>
                          <w:p w14:paraId="50513641" w14:textId="77777777" w:rsidR="00FB5DBE" w:rsidRPr="00563986" w:rsidRDefault="00FB5DBE">
                            <w:pPr>
                              <w:rPr>
                                <w:sz w:val="10"/>
                                <w:szCs w:val="10"/>
                              </w:rPr>
                            </w:pPr>
                          </w:p>
                          <w:p w14:paraId="43923FC1" w14:textId="7F86E9E0" w:rsidR="00FB5DBE" w:rsidRDefault="00FB5DBE">
                            <w:r>
                              <w:t>R10</w:t>
                            </w:r>
                          </w:p>
                        </w:txbxContent>
                      </v:textbox>
                    </v:shape>
                  </w:pict>
                </mc:Fallback>
              </mc:AlternateContent>
            </w:r>
            <w:r>
              <w:rPr>
                <w:bCs/>
                <w:noProof/>
                <w:sz w:val="24"/>
                <w:szCs w:val="24"/>
                <w:lang w:val="en-IN"/>
              </w:rPr>
              <mc:AlternateContent>
                <mc:Choice Requires="wps">
                  <w:drawing>
                    <wp:anchor distT="0" distB="0" distL="114300" distR="114300" simplePos="0" relativeHeight="251700224" behindDoc="0" locked="0" layoutInCell="1" allowOverlap="1" wp14:anchorId="2E43C940" wp14:editId="512163DF">
                      <wp:simplePos x="0" y="0"/>
                      <wp:positionH relativeFrom="column">
                        <wp:posOffset>5301615</wp:posOffset>
                      </wp:positionH>
                      <wp:positionV relativeFrom="paragraph">
                        <wp:posOffset>40640</wp:posOffset>
                      </wp:positionV>
                      <wp:extent cx="133349" cy="45719"/>
                      <wp:effectExtent l="24765" t="0" r="44450" b="44450"/>
                      <wp:wrapNone/>
                      <wp:docPr id="770337926" name="Arrow: Right 19"/>
                      <wp:cNvGraphicFramePr/>
                      <a:graphic xmlns:a="http://schemas.openxmlformats.org/drawingml/2006/main">
                        <a:graphicData uri="http://schemas.microsoft.com/office/word/2010/wordprocessingShape">
                          <wps:wsp>
                            <wps:cNvSpPr/>
                            <wps:spPr>
                              <a:xfrm rot="5400000">
                                <a:off x="0" y="0"/>
                                <a:ext cx="133349" cy="45719"/>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48200B" id="Arrow: Right 19" o:spid="_x0000_s1026" type="#_x0000_t13" style="position:absolute;margin-left:417.45pt;margin-top:3.2pt;width:10.5pt;height:3.6pt;rotation:9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" adj="17897" fillcolor="black [3200]" strokecolor="black [480]" strokeweight="1pt"/>
                  </w:pict>
                </mc:Fallback>
              </mc:AlternateContent>
            </w:r>
            <w:r>
              <w:rPr>
                <w:bCs/>
                <w:noProof/>
                <w:sz w:val="24"/>
                <w:szCs w:val="24"/>
                <w:lang w:val="en-IN"/>
              </w:rPr>
              <mc:AlternateContent>
                <mc:Choice Requires="wps">
                  <w:drawing>
                    <wp:anchor distT="0" distB="0" distL="114300" distR="114300" simplePos="0" relativeHeight="251698176" behindDoc="0" locked="0" layoutInCell="1" allowOverlap="1" wp14:anchorId="41E2C8FF" wp14:editId="58A61DC2">
                      <wp:simplePos x="0" y="0"/>
                      <wp:positionH relativeFrom="column">
                        <wp:posOffset>3129915</wp:posOffset>
                      </wp:positionH>
                      <wp:positionV relativeFrom="paragraph">
                        <wp:posOffset>38735</wp:posOffset>
                      </wp:positionV>
                      <wp:extent cx="133349" cy="45719"/>
                      <wp:effectExtent l="24765" t="0" r="44450" b="44450"/>
                      <wp:wrapNone/>
                      <wp:docPr id="624289196" name="Arrow: Right 19"/>
                      <wp:cNvGraphicFramePr/>
                      <a:graphic xmlns:a="http://schemas.openxmlformats.org/drawingml/2006/main">
                        <a:graphicData uri="http://schemas.microsoft.com/office/word/2010/wordprocessingShape">
                          <wps:wsp>
                            <wps:cNvSpPr/>
                            <wps:spPr>
                              <a:xfrm rot="5400000">
                                <a:off x="0" y="0"/>
                                <a:ext cx="133349" cy="45719"/>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227EF" id="Arrow: Right 19" o:spid="_x0000_s1026" type="#_x0000_t13" style="position:absolute;margin-left:246.45pt;margin-top:3.05pt;width:10.5pt;height:3.6pt;rotation:9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" adj="17897" fillcolor="black [3200]" strokecolor="black [480]" strokeweight="1pt"/>
                  </w:pict>
                </mc:Fallback>
              </mc:AlternateContent>
            </w:r>
            <w:r>
              <w:rPr>
                <w:bCs/>
                <w:noProof/>
                <w:sz w:val="24"/>
                <w:szCs w:val="24"/>
                <w:lang w:val="en-IN"/>
              </w:rPr>
              <mc:AlternateContent>
                <mc:Choice Requires="wps">
                  <w:drawing>
                    <wp:anchor distT="0" distB="0" distL="114300" distR="114300" simplePos="0" relativeHeight="251696128" behindDoc="0" locked="0" layoutInCell="1" allowOverlap="1" wp14:anchorId="2D73E4DB" wp14:editId="3BB4E124">
                      <wp:simplePos x="0" y="0"/>
                      <wp:positionH relativeFrom="column">
                        <wp:posOffset>962025</wp:posOffset>
                      </wp:positionH>
                      <wp:positionV relativeFrom="paragraph">
                        <wp:posOffset>37465</wp:posOffset>
                      </wp:positionV>
                      <wp:extent cx="133349" cy="45719"/>
                      <wp:effectExtent l="24765" t="0" r="44450" b="44450"/>
                      <wp:wrapNone/>
                      <wp:docPr id="183466993" name="Arrow: Right 19"/>
                      <wp:cNvGraphicFramePr/>
                      <a:graphic xmlns:a="http://schemas.openxmlformats.org/drawingml/2006/main">
                        <a:graphicData uri="http://schemas.microsoft.com/office/word/2010/wordprocessingShape">
                          <wps:wsp>
                            <wps:cNvSpPr/>
                            <wps:spPr>
                              <a:xfrm rot="5400000">
                                <a:off x="0" y="0"/>
                                <a:ext cx="133349" cy="45719"/>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FC8794" id="Arrow: Right 19" o:spid="_x0000_s1026" type="#_x0000_t13" style="position:absolute;margin-left:75.75pt;margin-top:2.95pt;width:10.5pt;height:3.6pt;rotation:9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" adj="17897" fillcolor="black [3200]" strokecolor="black [480]" strokeweight="1pt"/>
                  </w:pict>
                </mc:Fallback>
              </mc:AlternateContent>
            </w:r>
            <w:r w:rsidR="00FB5DBE">
              <w:rPr>
                <w:bCs/>
                <w:sz w:val="24"/>
                <w:szCs w:val="24"/>
                <w:lang w:val="en-IN"/>
              </w:rPr>
              <w:tab/>
            </w:r>
          </w:p>
          <w:p w14:paraId="5DF2CDE8" w14:textId="65586D17" w:rsidR="00FB5DBE" w:rsidRDefault="00FB5DBE" w:rsidP="00357851">
            <w:pPr>
              <w:spacing w:line="276" w:lineRule="auto"/>
              <w:jc w:val="both"/>
              <w:rPr>
                <w:bCs/>
                <w:sz w:val="24"/>
                <w:szCs w:val="24"/>
                <w:lang w:val="en-IN"/>
              </w:rPr>
            </w:pPr>
          </w:p>
          <w:p w14:paraId="081DCBC9" w14:textId="25A334C4" w:rsidR="00FB5DBE" w:rsidRDefault="00FB5DBE" w:rsidP="00357851">
            <w:pPr>
              <w:spacing w:line="276" w:lineRule="auto"/>
              <w:jc w:val="both"/>
              <w:rPr>
                <w:bCs/>
                <w:sz w:val="24"/>
                <w:szCs w:val="24"/>
                <w:lang w:val="en-IN"/>
              </w:rPr>
            </w:pPr>
          </w:p>
          <w:p w14:paraId="21712EE1" w14:textId="77777777" w:rsidR="00056D8A" w:rsidRDefault="00056D8A" w:rsidP="00357851">
            <w:pPr>
              <w:spacing w:line="276" w:lineRule="auto"/>
              <w:jc w:val="both"/>
              <w:rPr>
                <w:bCs/>
                <w:sz w:val="24"/>
                <w:szCs w:val="24"/>
                <w:lang w:val="en-IN"/>
              </w:rPr>
            </w:pPr>
          </w:p>
          <w:p w14:paraId="40C03315" w14:textId="77777777" w:rsidR="00FB5DBE" w:rsidRDefault="00FB5DBE" w:rsidP="00357851">
            <w:pPr>
              <w:spacing w:line="276" w:lineRule="auto"/>
              <w:jc w:val="both"/>
              <w:rPr>
                <w:bCs/>
                <w:sz w:val="24"/>
                <w:szCs w:val="24"/>
                <w:lang w:val="en-IN"/>
              </w:rPr>
            </w:pPr>
          </w:p>
          <w:p w14:paraId="1877455B" w14:textId="77777777" w:rsidR="00FB5DBE" w:rsidRDefault="00FB5DBE" w:rsidP="00357851">
            <w:pPr>
              <w:spacing w:line="276" w:lineRule="auto"/>
              <w:jc w:val="both"/>
              <w:rPr>
                <w:bCs/>
                <w:sz w:val="24"/>
                <w:szCs w:val="24"/>
                <w:lang w:val="en-IN"/>
              </w:rPr>
            </w:pPr>
          </w:p>
          <w:p w14:paraId="1D292C21" w14:textId="77777777" w:rsidR="00FB5DBE" w:rsidRDefault="00FB5DBE" w:rsidP="00357851">
            <w:pPr>
              <w:spacing w:line="276" w:lineRule="auto"/>
              <w:jc w:val="both"/>
              <w:rPr>
                <w:bCs/>
                <w:sz w:val="24"/>
                <w:szCs w:val="24"/>
                <w:lang w:val="en-IN"/>
              </w:rPr>
            </w:pPr>
          </w:p>
          <w:p w14:paraId="32642F66" w14:textId="77777777" w:rsidR="00FB5DBE" w:rsidRDefault="00FB5DBE" w:rsidP="00357851">
            <w:pPr>
              <w:spacing w:line="276" w:lineRule="auto"/>
              <w:jc w:val="both"/>
              <w:rPr>
                <w:bCs/>
                <w:sz w:val="24"/>
                <w:szCs w:val="24"/>
                <w:lang w:val="en-IN"/>
              </w:rPr>
            </w:pPr>
          </w:p>
          <w:p w14:paraId="36378D40" w14:textId="77777777" w:rsidR="00FB5DBE" w:rsidRDefault="00FB5DBE" w:rsidP="00357851">
            <w:pPr>
              <w:spacing w:line="276" w:lineRule="auto"/>
              <w:jc w:val="both"/>
              <w:rPr>
                <w:bCs/>
                <w:sz w:val="24"/>
                <w:szCs w:val="24"/>
                <w:lang w:val="en-IN"/>
              </w:rPr>
            </w:pPr>
          </w:p>
          <w:p w14:paraId="338D55F0" w14:textId="77777777" w:rsidR="00563986" w:rsidRDefault="00563986" w:rsidP="00357851">
            <w:pPr>
              <w:spacing w:line="276" w:lineRule="auto"/>
              <w:jc w:val="both"/>
              <w:rPr>
                <w:bCs/>
                <w:sz w:val="24"/>
                <w:szCs w:val="24"/>
                <w:lang w:val="en-IN"/>
              </w:rPr>
            </w:pPr>
          </w:p>
          <w:p w14:paraId="2DF40987" w14:textId="77777777" w:rsidR="00676682" w:rsidRDefault="00676682" w:rsidP="00357851">
            <w:pPr>
              <w:spacing w:line="276" w:lineRule="auto"/>
              <w:jc w:val="both"/>
              <w:rPr>
                <w:bCs/>
                <w:sz w:val="24"/>
                <w:szCs w:val="24"/>
                <w:lang w:val="en-IN"/>
              </w:rPr>
            </w:pPr>
          </w:p>
          <w:p w14:paraId="39F48348" w14:textId="77777777" w:rsidR="00676682" w:rsidRDefault="00676682" w:rsidP="00357851">
            <w:pPr>
              <w:spacing w:line="276" w:lineRule="auto"/>
              <w:jc w:val="both"/>
              <w:rPr>
                <w:bCs/>
                <w:sz w:val="24"/>
                <w:szCs w:val="24"/>
                <w:lang w:val="en-IN"/>
              </w:rPr>
            </w:pPr>
          </w:p>
          <w:p w14:paraId="2CBF43AF" w14:textId="29EBC956" w:rsidR="00905CF8" w:rsidRPr="00BE1A9E" w:rsidRDefault="00905CF8" w:rsidP="00357851">
            <w:pPr>
              <w:spacing w:line="276" w:lineRule="auto"/>
              <w:jc w:val="both"/>
              <w:rPr>
                <w:bCs/>
                <w:sz w:val="24"/>
                <w:szCs w:val="24"/>
              </w:rPr>
            </w:pPr>
            <w:r w:rsidRPr="00BE1A9E">
              <w:rPr>
                <w:bCs/>
                <w:sz w:val="24"/>
                <w:szCs w:val="24"/>
              </w:rPr>
              <w:t>Further investigation revealed that the main incoming power supply to UPSDB-3, rated at 63 Amps, had been divided into three phases: R-phase, Y-phase, and B-phase</w:t>
            </w:r>
            <w:r w:rsidR="008F59EF" w:rsidRPr="00BE1A9E">
              <w:rPr>
                <w:bCs/>
                <w:sz w:val="24"/>
                <w:szCs w:val="24"/>
              </w:rPr>
              <w:t>,</w:t>
            </w:r>
            <w:r w:rsidRPr="00BE1A9E">
              <w:rPr>
                <w:bCs/>
                <w:sz w:val="24"/>
                <w:szCs w:val="24"/>
              </w:rPr>
              <w:t xml:space="preserve"> each with </w:t>
            </w:r>
            <w:r w:rsidR="00BA1FED" w:rsidRPr="00BE1A9E">
              <w:rPr>
                <w:bCs/>
                <w:sz w:val="24"/>
                <w:szCs w:val="24"/>
              </w:rPr>
              <w:t>an</w:t>
            </w:r>
            <w:r w:rsidRPr="00BE1A9E">
              <w:rPr>
                <w:bCs/>
                <w:sz w:val="24"/>
                <w:szCs w:val="24"/>
              </w:rPr>
              <w:t xml:space="preserve"> </w:t>
            </w:r>
            <w:r w:rsidR="00A14BF5" w:rsidRPr="00BE1A9E">
              <w:rPr>
                <w:bCs/>
                <w:sz w:val="24"/>
                <w:szCs w:val="24"/>
              </w:rPr>
              <w:t xml:space="preserve">incomer of </w:t>
            </w:r>
            <w:r w:rsidRPr="00BE1A9E">
              <w:rPr>
                <w:bCs/>
                <w:sz w:val="24"/>
                <w:szCs w:val="24"/>
              </w:rPr>
              <w:t xml:space="preserve">40 Amps. </w:t>
            </w:r>
          </w:p>
          <w:p w14:paraId="6598FB2F" w14:textId="77777777" w:rsidR="007F7839" w:rsidRDefault="00905CF8" w:rsidP="00357851">
            <w:pPr>
              <w:spacing w:line="276" w:lineRule="auto"/>
              <w:jc w:val="both"/>
              <w:rPr>
                <w:bCs/>
                <w:sz w:val="24"/>
                <w:szCs w:val="24"/>
              </w:rPr>
            </w:pPr>
            <w:r w:rsidRPr="00BE1A9E">
              <w:rPr>
                <w:bCs/>
                <w:sz w:val="24"/>
                <w:szCs w:val="24"/>
              </w:rPr>
              <w:t xml:space="preserve">During the inspection of </w:t>
            </w:r>
            <w:r w:rsidR="008F59EF" w:rsidRPr="00BE1A9E">
              <w:rPr>
                <w:bCs/>
                <w:sz w:val="24"/>
                <w:szCs w:val="24"/>
              </w:rPr>
              <w:t xml:space="preserve">the </w:t>
            </w:r>
            <w:r w:rsidRPr="00BE1A9E">
              <w:rPr>
                <w:bCs/>
                <w:sz w:val="24"/>
                <w:szCs w:val="24"/>
              </w:rPr>
              <w:t>cable</w:t>
            </w:r>
            <w:r w:rsidR="00A14BF5" w:rsidRPr="00BE1A9E">
              <w:rPr>
                <w:bCs/>
                <w:sz w:val="24"/>
                <w:szCs w:val="24"/>
              </w:rPr>
              <w:t>’s</w:t>
            </w:r>
            <w:r w:rsidRPr="00BE1A9E">
              <w:rPr>
                <w:bCs/>
                <w:sz w:val="24"/>
                <w:szCs w:val="24"/>
              </w:rPr>
              <w:t xml:space="preserve"> </w:t>
            </w:r>
            <w:r w:rsidR="008F59EF" w:rsidRPr="00BE1A9E">
              <w:rPr>
                <w:bCs/>
                <w:sz w:val="24"/>
                <w:szCs w:val="24"/>
              </w:rPr>
              <w:t>run</w:t>
            </w:r>
            <w:r w:rsidRPr="00BE1A9E">
              <w:rPr>
                <w:bCs/>
                <w:sz w:val="24"/>
                <w:szCs w:val="24"/>
              </w:rPr>
              <w:t xml:space="preserve"> from the UPSDB-3, it was noted that the insulation around the cable was damaged</w:t>
            </w:r>
            <w:r w:rsidR="009955DF" w:rsidRPr="00BE1A9E">
              <w:rPr>
                <w:bCs/>
                <w:sz w:val="24"/>
                <w:szCs w:val="24"/>
              </w:rPr>
              <w:t xml:space="preserve"> which was supplying UPS power to Dynamic pass, cold room &amp; deep freezer </w:t>
            </w:r>
            <w:r w:rsidR="00EC7A90" w:rsidRPr="00BE1A9E">
              <w:rPr>
                <w:bCs/>
                <w:sz w:val="24"/>
                <w:szCs w:val="24"/>
              </w:rPr>
              <w:t xml:space="preserve">(Refer attachment no. </w:t>
            </w:r>
            <w:r w:rsidR="004B76FC" w:rsidRPr="00BE1A9E">
              <w:rPr>
                <w:bCs/>
                <w:sz w:val="24"/>
                <w:szCs w:val="24"/>
              </w:rPr>
              <w:t>I</w:t>
            </w:r>
            <w:r w:rsidR="00EC7A90" w:rsidRPr="00BE1A9E">
              <w:rPr>
                <w:bCs/>
                <w:sz w:val="24"/>
                <w:szCs w:val="24"/>
              </w:rPr>
              <w:t>)</w:t>
            </w:r>
            <w:r w:rsidR="009955DF" w:rsidRPr="00BE1A9E">
              <w:rPr>
                <w:bCs/>
                <w:sz w:val="24"/>
                <w:szCs w:val="24"/>
              </w:rPr>
              <w:t>.</w:t>
            </w:r>
            <w:r w:rsidR="00EC7A90" w:rsidRPr="00BE1A9E">
              <w:rPr>
                <w:bCs/>
                <w:sz w:val="24"/>
                <w:szCs w:val="24"/>
              </w:rPr>
              <w:t xml:space="preserve"> </w:t>
            </w:r>
            <w:r w:rsidR="009955DF" w:rsidRPr="00BE1A9E">
              <w:rPr>
                <w:bCs/>
                <w:sz w:val="24"/>
                <w:szCs w:val="24"/>
              </w:rPr>
              <w:t xml:space="preserve">Due to this damaged condition of cables running UPSDB-3 was short circuit. </w:t>
            </w:r>
            <w:r w:rsidRPr="00BE1A9E">
              <w:rPr>
                <w:bCs/>
                <w:sz w:val="24"/>
                <w:szCs w:val="24"/>
              </w:rPr>
              <w:t>Consequently, the MCB (Miniature Circuit</w:t>
            </w:r>
            <w:r w:rsidRPr="00905CF8">
              <w:rPr>
                <w:bCs/>
                <w:sz w:val="24"/>
                <w:szCs w:val="24"/>
              </w:rPr>
              <w:t xml:space="preserve"> Breaker) in the GF-33 decartoring area tripped (Y6 Phase, capacity: 20 Amps), which caused the Y-phase MCB (rated at 40 Amps) to trip as well. This chain of events led to the entire UPSDB-</w:t>
            </w:r>
            <w:r w:rsidR="009955DF">
              <w:rPr>
                <w:bCs/>
                <w:sz w:val="24"/>
                <w:szCs w:val="24"/>
              </w:rPr>
              <w:t>3</w:t>
            </w:r>
            <w:r w:rsidRPr="00905CF8">
              <w:rPr>
                <w:bCs/>
                <w:sz w:val="24"/>
                <w:szCs w:val="24"/>
              </w:rPr>
              <w:t xml:space="preserve"> main incomer tripping, resulting in a power disruption. </w:t>
            </w:r>
          </w:p>
          <w:p w14:paraId="1284A186" w14:textId="688016C3" w:rsidR="009955DF" w:rsidRDefault="007F7839" w:rsidP="00357851">
            <w:pPr>
              <w:spacing w:line="276" w:lineRule="auto"/>
              <w:jc w:val="both"/>
              <w:rPr>
                <w:bCs/>
                <w:sz w:val="24"/>
                <w:szCs w:val="24"/>
              </w:rPr>
            </w:pPr>
            <w:r>
              <w:rPr>
                <w:bCs/>
                <w:sz w:val="24"/>
                <w:szCs w:val="24"/>
              </w:rPr>
              <w:t>The compressor is used to maintain the temperature inside the cold room and deep freezer which is connected with PLC system through which command for auto Start / Stop of the compressor related to both equipment i.e., cold room &amp; deep freezer. Due to short circuit at cables running from UPSDB-3 the power supply was interrupted which leads to the stoppage of compressor. Due to this series of event temperature excursion and data loss for Cold room &amp; Deep freezer was occurred.</w:t>
            </w:r>
          </w:p>
          <w:p w14:paraId="2686812C" w14:textId="4F7478A7" w:rsidR="00715452" w:rsidRDefault="00715452" w:rsidP="00715452">
            <w:pPr>
              <w:spacing w:line="276" w:lineRule="auto"/>
              <w:jc w:val="both"/>
              <w:rPr>
                <w:bCs/>
                <w:sz w:val="24"/>
                <w:szCs w:val="24"/>
                <w:lang w:val="en-IN"/>
              </w:rPr>
            </w:pPr>
            <w:r w:rsidRPr="00715452">
              <w:rPr>
                <w:bCs/>
                <w:sz w:val="24"/>
                <w:szCs w:val="24"/>
                <w:lang w:val="en-IN"/>
              </w:rPr>
              <w:t xml:space="preserve">Additionally, it has been observed that both the cold room PLC and HMI are </w:t>
            </w:r>
            <w:r w:rsidR="001879C6">
              <w:rPr>
                <w:bCs/>
                <w:sz w:val="24"/>
                <w:szCs w:val="24"/>
                <w:lang w:val="en-IN"/>
              </w:rPr>
              <w:t>connected</w:t>
            </w:r>
            <w:r w:rsidRPr="00715452">
              <w:rPr>
                <w:bCs/>
                <w:sz w:val="24"/>
                <w:szCs w:val="24"/>
                <w:lang w:val="en-IN"/>
              </w:rPr>
              <w:t xml:space="preserve"> with a UPS power supply that is connected in parallel with one</w:t>
            </w:r>
            <w:r w:rsidR="004B1A86">
              <w:rPr>
                <w:bCs/>
                <w:sz w:val="24"/>
                <w:szCs w:val="24"/>
                <w:lang w:val="en-IN"/>
              </w:rPr>
              <w:t>.</w:t>
            </w:r>
          </w:p>
          <w:p w14:paraId="256E4471" w14:textId="7D1D6B5A" w:rsidR="009955DF" w:rsidRPr="00715452" w:rsidRDefault="001879C6" w:rsidP="00715452">
            <w:pPr>
              <w:spacing w:line="276" w:lineRule="auto"/>
              <w:jc w:val="both"/>
              <w:rPr>
                <w:bCs/>
                <w:sz w:val="24"/>
                <w:szCs w:val="24"/>
                <w:lang w:val="en-IN"/>
              </w:rPr>
            </w:pPr>
            <w:r>
              <w:rPr>
                <w:bCs/>
                <w:sz w:val="24"/>
                <w:szCs w:val="24"/>
                <w:lang w:val="en-IN"/>
              </w:rPr>
              <w:t>Refer to the table below for a detailed description of the three phases.</w:t>
            </w:r>
          </w:p>
          <w:p w14:paraId="3DFFDD15" w14:textId="77777777" w:rsidR="00932192" w:rsidRDefault="00932192" w:rsidP="003E62DA">
            <w:pPr>
              <w:spacing w:line="276" w:lineRule="auto"/>
              <w:jc w:val="center"/>
              <w:rPr>
                <w:b/>
                <w:sz w:val="24"/>
                <w:szCs w:val="24"/>
                <w:lang w:val="en-IN"/>
              </w:rPr>
            </w:pPr>
          </w:p>
          <w:p w14:paraId="4585A466" w14:textId="77777777" w:rsidR="00932192" w:rsidRDefault="00932192" w:rsidP="003E62DA">
            <w:pPr>
              <w:spacing w:line="276" w:lineRule="auto"/>
              <w:jc w:val="center"/>
              <w:rPr>
                <w:b/>
                <w:sz w:val="24"/>
                <w:szCs w:val="24"/>
                <w:lang w:val="en-IN"/>
              </w:rPr>
            </w:pPr>
          </w:p>
          <w:p w14:paraId="3AE8BE39" w14:textId="77777777" w:rsidR="00932192" w:rsidRDefault="00932192" w:rsidP="003E62DA">
            <w:pPr>
              <w:spacing w:line="276" w:lineRule="auto"/>
              <w:jc w:val="center"/>
              <w:rPr>
                <w:b/>
                <w:sz w:val="24"/>
                <w:szCs w:val="24"/>
                <w:lang w:val="en-IN"/>
              </w:rPr>
            </w:pPr>
          </w:p>
          <w:p w14:paraId="7227980B" w14:textId="77777777" w:rsidR="00932192" w:rsidRDefault="00932192" w:rsidP="003E62DA">
            <w:pPr>
              <w:spacing w:line="276" w:lineRule="auto"/>
              <w:jc w:val="center"/>
              <w:rPr>
                <w:b/>
                <w:sz w:val="24"/>
                <w:szCs w:val="24"/>
                <w:lang w:val="en-IN"/>
              </w:rPr>
            </w:pPr>
          </w:p>
          <w:p w14:paraId="0AF18495" w14:textId="0DD6527F" w:rsidR="003E62DA" w:rsidRPr="003E62DA" w:rsidRDefault="009955DF" w:rsidP="003E62DA">
            <w:pPr>
              <w:spacing w:line="276" w:lineRule="auto"/>
              <w:jc w:val="center"/>
              <w:rPr>
                <w:b/>
                <w:sz w:val="24"/>
                <w:szCs w:val="24"/>
                <w:lang w:val="en-IN"/>
              </w:rPr>
            </w:pPr>
            <w:r>
              <w:rPr>
                <w:b/>
                <w:sz w:val="24"/>
                <w:szCs w:val="24"/>
                <w:lang w:val="en-IN"/>
              </w:rPr>
              <w:lastRenderedPageBreak/>
              <w:t>Table – 1 (</w:t>
            </w:r>
            <w:r w:rsidR="003E62DA" w:rsidRPr="003E62DA">
              <w:rPr>
                <w:b/>
                <w:sz w:val="24"/>
                <w:szCs w:val="24"/>
                <w:lang w:val="en-IN"/>
              </w:rPr>
              <w:t>R-Phase</w:t>
            </w:r>
            <w:r>
              <w:rPr>
                <w:b/>
                <w:sz w:val="24"/>
                <w:szCs w:val="24"/>
                <w:lang w:val="en-IN"/>
              </w:rPr>
              <w:t>)</w:t>
            </w: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3389"/>
              <w:gridCol w:w="5235"/>
            </w:tblGrid>
            <w:tr w:rsidR="003E62DA" w:rsidRPr="003E62DA" w14:paraId="1CD079F0" w14:textId="77777777" w:rsidTr="00842178">
              <w:trPr>
                <w:trHeight w:val="340"/>
                <w:tblHeader/>
              </w:trPr>
              <w:tc>
                <w:tcPr>
                  <w:tcW w:w="1306" w:type="dxa"/>
                  <w:shd w:val="clear" w:color="000000" w:fill="FF0000"/>
                  <w:noWrap/>
                  <w:vAlign w:val="center"/>
                  <w:hideMark/>
                </w:tcPr>
                <w:p w14:paraId="1D5FDFAD"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R-Phase</w:t>
                  </w:r>
                </w:p>
              </w:tc>
              <w:tc>
                <w:tcPr>
                  <w:tcW w:w="3389" w:type="dxa"/>
                  <w:shd w:val="clear" w:color="000000" w:fill="FCE4D6"/>
                  <w:vAlign w:val="center"/>
                  <w:hideMark/>
                </w:tcPr>
                <w:p w14:paraId="0214A367"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 xml:space="preserve">Equipment/System Name </w:t>
                  </w:r>
                </w:p>
              </w:tc>
              <w:tc>
                <w:tcPr>
                  <w:tcW w:w="5235" w:type="dxa"/>
                  <w:shd w:val="clear" w:color="000000" w:fill="FCE4D6"/>
                  <w:vAlign w:val="center"/>
                  <w:hideMark/>
                </w:tcPr>
                <w:p w14:paraId="6CCD58B1"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Room No/Name</w:t>
                  </w:r>
                </w:p>
              </w:tc>
            </w:tr>
            <w:tr w:rsidR="003E62DA" w:rsidRPr="003E62DA" w14:paraId="158EA9F6" w14:textId="77777777" w:rsidTr="00842178">
              <w:trPr>
                <w:trHeight w:val="340"/>
              </w:trPr>
              <w:tc>
                <w:tcPr>
                  <w:tcW w:w="1306" w:type="dxa"/>
                  <w:shd w:val="clear" w:color="000000" w:fill="FF0000"/>
                  <w:noWrap/>
                  <w:vAlign w:val="center"/>
                  <w:hideMark/>
                </w:tcPr>
                <w:p w14:paraId="04E2AB81"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R1</w:t>
                  </w:r>
                </w:p>
              </w:tc>
              <w:tc>
                <w:tcPr>
                  <w:tcW w:w="3389" w:type="dxa"/>
                  <w:shd w:val="clear" w:color="auto" w:fill="auto"/>
                  <w:vAlign w:val="center"/>
                  <w:hideMark/>
                </w:tcPr>
                <w:p w14:paraId="06DA3A00"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Spare </w:t>
                  </w:r>
                </w:p>
              </w:tc>
              <w:tc>
                <w:tcPr>
                  <w:tcW w:w="5235" w:type="dxa"/>
                  <w:shd w:val="clear" w:color="auto" w:fill="auto"/>
                  <w:vAlign w:val="center"/>
                  <w:hideMark/>
                </w:tcPr>
                <w:p w14:paraId="7CEFC612"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NA</w:t>
                  </w:r>
                </w:p>
              </w:tc>
            </w:tr>
            <w:tr w:rsidR="003E62DA" w:rsidRPr="003E62DA" w14:paraId="1912169C" w14:textId="77777777" w:rsidTr="00842178">
              <w:trPr>
                <w:trHeight w:val="340"/>
              </w:trPr>
              <w:tc>
                <w:tcPr>
                  <w:tcW w:w="1306" w:type="dxa"/>
                  <w:shd w:val="clear" w:color="000000" w:fill="FF0000"/>
                  <w:noWrap/>
                  <w:vAlign w:val="center"/>
                  <w:hideMark/>
                </w:tcPr>
                <w:p w14:paraId="1D1AFAF1"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R2</w:t>
                  </w:r>
                </w:p>
              </w:tc>
              <w:tc>
                <w:tcPr>
                  <w:tcW w:w="3389" w:type="dxa"/>
                  <w:shd w:val="clear" w:color="auto" w:fill="auto"/>
                  <w:vAlign w:val="center"/>
                  <w:hideMark/>
                </w:tcPr>
                <w:p w14:paraId="2F19A859"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Spare </w:t>
                  </w:r>
                </w:p>
              </w:tc>
              <w:tc>
                <w:tcPr>
                  <w:tcW w:w="5235" w:type="dxa"/>
                  <w:shd w:val="clear" w:color="auto" w:fill="auto"/>
                  <w:vAlign w:val="center"/>
                  <w:hideMark/>
                </w:tcPr>
                <w:p w14:paraId="065C2C09"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NA</w:t>
                  </w:r>
                </w:p>
              </w:tc>
            </w:tr>
            <w:tr w:rsidR="003E62DA" w:rsidRPr="003E62DA" w14:paraId="032DEEE6" w14:textId="77777777" w:rsidTr="00842178">
              <w:trPr>
                <w:trHeight w:val="340"/>
              </w:trPr>
              <w:tc>
                <w:tcPr>
                  <w:tcW w:w="1306" w:type="dxa"/>
                  <w:shd w:val="clear" w:color="000000" w:fill="FF0000"/>
                  <w:noWrap/>
                  <w:vAlign w:val="center"/>
                  <w:hideMark/>
                </w:tcPr>
                <w:p w14:paraId="65FA2122"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R3</w:t>
                  </w:r>
                </w:p>
              </w:tc>
              <w:tc>
                <w:tcPr>
                  <w:tcW w:w="3389" w:type="dxa"/>
                  <w:shd w:val="clear" w:color="auto" w:fill="auto"/>
                  <w:vAlign w:val="center"/>
                  <w:hideMark/>
                </w:tcPr>
                <w:p w14:paraId="47D5F39C"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Spare </w:t>
                  </w:r>
                </w:p>
              </w:tc>
              <w:tc>
                <w:tcPr>
                  <w:tcW w:w="5235" w:type="dxa"/>
                  <w:shd w:val="clear" w:color="auto" w:fill="auto"/>
                  <w:vAlign w:val="center"/>
                  <w:hideMark/>
                </w:tcPr>
                <w:p w14:paraId="75EF94D7"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NA</w:t>
                  </w:r>
                </w:p>
              </w:tc>
            </w:tr>
            <w:tr w:rsidR="003E62DA" w:rsidRPr="003E62DA" w14:paraId="33BEF571" w14:textId="77777777" w:rsidTr="00842178">
              <w:trPr>
                <w:trHeight w:val="340"/>
              </w:trPr>
              <w:tc>
                <w:tcPr>
                  <w:tcW w:w="1306" w:type="dxa"/>
                  <w:shd w:val="clear" w:color="000000" w:fill="FF0000"/>
                  <w:noWrap/>
                  <w:vAlign w:val="center"/>
                  <w:hideMark/>
                </w:tcPr>
                <w:p w14:paraId="1432AB86"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R4</w:t>
                  </w:r>
                </w:p>
              </w:tc>
              <w:tc>
                <w:tcPr>
                  <w:tcW w:w="3389" w:type="dxa"/>
                  <w:shd w:val="clear" w:color="auto" w:fill="auto"/>
                  <w:vAlign w:val="center"/>
                  <w:hideMark/>
                </w:tcPr>
                <w:p w14:paraId="76EAEF79"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Spare </w:t>
                  </w:r>
                </w:p>
              </w:tc>
              <w:tc>
                <w:tcPr>
                  <w:tcW w:w="5235" w:type="dxa"/>
                  <w:shd w:val="clear" w:color="auto" w:fill="auto"/>
                  <w:vAlign w:val="center"/>
                  <w:hideMark/>
                </w:tcPr>
                <w:p w14:paraId="2DF1E3DA"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NA</w:t>
                  </w:r>
                </w:p>
              </w:tc>
            </w:tr>
            <w:tr w:rsidR="003E62DA" w:rsidRPr="003E62DA" w14:paraId="4CFDA893" w14:textId="77777777" w:rsidTr="00842178">
              <w:trPr>
                <w:trHeight w:val="340"/>
              </w:trPr>
              <w:tc>
                <w:tcPr>
                  <w:tcW w:w="1306" w:type="dxa"/>
                  <w:shd w:val="clear" w:color="000000" w:fill="FF0000"/>
                  <w:noWrap/>
                  <w:vAlign w:val="center"/>
                  <w:hideMark/>
                </w:tcPr>
                <w:p w14:paraId="3FDAC253"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R5</w:t>
                  </w:r>
                </w:p>
              </w:tc>
              <w:tc>
                <w:tcPr>
                  <w:tcW w:w="3389" w:type="dxa"/>
                  <w:shd w:val="clear" w:color="auto" w:fill="auto"/>
                  <w:vAlign w:val="center"/>
                  <w:hideMark/>
                </w:tcPr>
                <w:p w14:paraId="465DAE90" w14:textId="106006A3" w:rsidR="003E62DA" w:rsidRPr="003E62DA" w:rsidRDefault="003E62DA" w:rsidP="003E62DA">
                  <w:pPr>
                    <w:jc w:val="center"/>
                    <w:rPr>
                      <w:color w:val="000000"/>
                      <w:sz w:val="24"/>
                      <w:szCs w:val="24"/>
                      <w:lang w:val="en-IN" w:eastAsia="en-IN"/>
                    </w:rPr>
                  </w:pPr>
                  <w:r w:rsidRPr="003E62DA">
                    <w:rPr>
                      <w:color w:val="000000"/>
                      <w:sz w:val="24"/>
                      <w:szCs w:val="24"/>
                      <w:lang w:val="en-IN" w:eastAsia="en-IN"/>
                    </w:rPr>
                    <w:t>Dynamic Pass</w:t>
                  </w:r>
                  <w:r>
                    <w:rPr>
                      <w:color w:val="000000"/>
                      <w:sz w:val="24"/>
                      <w:szCs w:val="24"/>
                      <w:lang w:val="en-IN" w:eastAsia="en-IN"/>
                    </w:rPr>
                    <w:t xml:space="preserve"> </w:t>
                  </w:r>
                  <w:r w:rsidR="001B603E">
                    <w:rPr>
                      <w:color w:val="000000"/>
                      <w:sz w:val="24"/>
                      <w:szCs w:val="24"/>
                      <w:lang w:val="en-IN" w:eastAsia="en-IN"/>
                    </w:rPr>
                    <w:t>Box</w:t>
                  </w:r>
                  <w:r w:rsidRPr="003E62DA">
                    <w:rPr>
                      <w:color w:val="000000"/>
                      <w:sz w:val="24"/>
                      <w:szCs w:val="24"/>
                      <w:lang w:val="en-IN" w:eastAsia="en-IN"/>
                    </w:rPr>
                    <w:t xml:space="preserve"> </w:t>
                  </w:r>
                </w:p>
              </w:tc>
              <w:tc>
                <w:tcPr>
                  <w:tcW w:w="5235" w:type="dxa"/>
                  <w:shd w:val="clear" w:color="auto" w:fill="auto"/>
                  <w:vAlign w:val="center"/>
                  <w:hideMark/>
                </w:tcPr>
                <w:p w14:paraId="12FE9DF0" w14:textId="170822AB"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GF-52 Dispensing </w:t>
                  </w:r>
                  <w:r w:rsidR="001B603E">
                    <w:rPr>
                      <w:color w:val="000000"/>
                      <w:sz w:val="24"/>
                      <w:szCs w:val="24"/>
                      <w:lang w:val="en-IN" w:eastAsia="en-IN"/>
                    </w:rPr>
                    <w:t>Room</w:t>
                  </w:r>
                </w:p>
              </w:tc>
            </w:tr>
            <w:tr w:rsidR="003E62DA" w:rsidRPr="003E62DA" w14:paraId="7400DFDF" w14:textId="77777777" w:rsidTr="00842178">
              <w:trPr>
                <w:trHeight w:val="340"/>
              </w:trPr>
              <w:tc>
                <w:tcPr>
                  <w:tcW w:w="1306" w:type="dxa"/>
                  <w:shd w:val="clear" w:color="000000" w:fill="FF0000"/>
                  <w:noWrap/>
                  <w:vAlign w:val="center"/>
                  <w:hideMark/>
                </w:tcPr>
                <w:p w14:paraId="3A38E592"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R6</w:t>
                  </w:r>
                </w:p>
              </w:tc>
              <w:tc>
                <w:tcPr>
                  <w:tcW w:w="3389" w:type="dxa"/>
                  <w:shd w:val="clear" w:color="auto" w:fill="auto"/>
                  <w:vAlign w:val="center"/>
                  <w:hideMark/>
                </w:tcPr>
                <w:p w14:paraId="33CBE789"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Spare </w:t>
                  </w:r>
                </w:p>
              </w:tc>
              <w:tc>
                <w:tcPr>
                  <w:tcW w:w="5235" w:type="dxa"/>
                  <w:shd w:val="clear" w:color="auto" w:fill="auto"/>
                  <w:vAlign w:val="center"/>
                  <w:hideMark/>
                </w:tcPr>
                <w:p w14:paraId="307E2FEA"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NA</w:t>
                  </w:r>
                </w:p>
              </w:tc>
            </w:tr>
            <w:tr w:rsidR="003E62DA" w:rsidRPr="003E62DA" w14:paraId="3C222C31" w14:textId="77777777" w:rsidTr="00842178">
              <w:trPr>
                <w:trHeight w:val="340"/>
              </w:trPr>
              <w:tc>
                <w:tcPr>
                  <w:tcW w:w="1306" w:type="dxa"/>
                  <w:shd w:val="clear" w:color="000000" w:fill="FF0000"/>
                  <w:noWrap/>
                  <w:vAlign w:val="center"/>
                  <w:hideMark/>
                </w:tcPr>
                <w:p w14:paraId="6099733C"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R7</w:t>
                  </w:r>
                </w:p>
              </w:tc>
              <w:tc>
                <w:tcPr>
                  <w:tcW w:w="3389" w:type="dxa"/>
                  <w:shd w:val="clear" w:color="auto" w:fill="auto"/>
                  <w:vAlign w:val="center"/>
                  <w:hideMark/>
                </w:tcPr>
                <w:p w14:paraId="79E69D22" w14:textId="1678F233" w:rsidR="003E62DA" w:rsidRPr="003E62DA" w:rsidRDefault="003E62DA" w:rsidP="003E62DA">
                  <w:pPr>
                    <w:jc w:val="center"/>
                    <w:rPr>
                      <w:color w:val="000000"/>
                      <w:sz w:val="24"/>
                      <w:szCs w:val="24"/>
                      <w:lang w:val="en-IN" w:eastAsia="en-IN"/>
                    </w:rPr>
                  </w:pPr>
                  <w:r w:rsidRPr="003E62DA">
                    <w:rPr>
                      <w:color w:val="000000"/>
                      <w:sz w:val="24"/>
                      <w:szCs w:val="24"/>
                      <w:lang w:val="en-IN" w:eastAsia="en-IN"/>
                    </w:rPr>
                    <w:t>Dynamic Pass</w:t>
                  </w:r>
                  <w:r>
                    <w:rPr>
                      <w:color w:val="000000"/>
                      <w:sz w:val="24"/>
                      <w:szCs w:val="24"/>
                      <w:lang w:val="en-IN" w:eastAsia="en-IN"/>
                    </w:rPr>
                    <w:t xml:space="preserve"> </w:t>
                  </w:r>
                  <w:r w:rsidR="001B603E">
                    <w:rPr>
                      <w:color w:val="000000"/>
                      <w:sz w:val="24"/>
                      <w:szCs w:val="24"/>
                      <w:lang w:val="en-IN" w:eastAsia="en-IN"/>
                    </w:rPr>
                    <w:t>Box</w:t>
                  </w:r>
                  <w:r w:rsidRPr="003E62DA">
                    <w:rPr>
                      <w:color w:val="000000"/>
                      <w:sz w:val="24"/>
                      <w:szCs w:val="24"/>
                      <w:lang w:val="en-IN" w:eastAsia="en-IN"/>
                    </w:rPr>
                    <w:t xml:space="preserve"> </w:t>
                  </w:r>
                </w:p>
              </w:tc>
              <w:tc>
                <w:tcPr>
                  <w:tcW w:w="5235" w:type="dxa"/>
                  <w:shd w:val="clear" w:color="auto" w:fill="auto"/>
                  <w:vAlign w:val="center"/>
                  <w:hideMark/>
                </w:tcPr>
                <w:p w14:paraId="1F27277A" w14:textId="3C107FAF"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GF-77 Garment Collection </w:t>
                  </w:r>
                  <w:r w:rsidR="001B603E">
                    <w:rPr>
                      <w:color w:val="000000"/>
                      <w:sz w:val="24"/>
                      <w:szCs w:val="24"/>
                      <w:lang w:val="en-IN" w:eastAsia="en-IN"/>
                    </w:rPr>
                    <w:t>Room</w:t>
                  </w:r>
                </w:p>
              </w:tc>
            </w:tr>
            <w:tr w:rsidR="003E62DA" w:rsidRPr="003E62DA" w14:paraId="328EA1D0" w14:textId="77777777" w:rsidTr="00842178">
              <w:trPr>
                <w:trHeight w:val="340"/>
              </w:trPr>
              <w:tc>
                <w:tcPr>
                  <w:tcW w:w="1306" w:type="dxa"/>
                  <w:shd w:val="clear" w:color="000000" w:fill="FF0000"/>
                  <w:noWrap/>
                  <w:vAlign w:val="center"/>
                  <w:hideMark/>
                </w:tcPr>
                <w:p w14:paraId="06062879"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R8</w:t>
                  </w:r>
                </w:p>
              </w:tc>
              <w:tc>
                <w:tcPr>
                  <w:tcW w:w="3389" w:type="dxa"/>
                  <w:shd w:val="clear" w:color="auto" w:fill="auto"/>
                  <w:vAlign w:val="center"/>
                  <w:hideMark/>
                </w:tcPr>
                <w:p w14:paraId="354B672D"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Spare </w:t>
                  </w:r>
                </w:p>
              </w:tc>
              <w:tc>
                <w:tcPr>
                  <w:tcW w:w="5235" w:type="dxa"/>
                  <w:shd w:val="clear" w:color="auto" w:fill="auto"/>
                  <w:vAlign w:val="center"/>
                  <w:hideMark/>
                </w:tcPr>
                <w:p w14:paraId="28C1EC2F"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NA</w:t>
                  </w:r>
                </w:p>
              </w:tc>
            </w:tr>
            <w:tr w:rsidR="003E62DA" w:rsidRPr="003E62DA" w14:paraId="1B4DEC2B" w14:textId="77777777" w:rsidTr="00842178">
              <w:trPr>
                <w:trHeight w:val="340"/>
              </w:trPr>
              <w:tc>
                <w:tcPr>
                  <w:tcW w:w="1306" w:type="dxa"/>
                  <w:shd w:val="clear" w:color="000000" w:fill="FF0000"/>
                  <w:noWrap/>
                  <w:vAlign w:val="center"/>
                  <w:hideMark/>
                </w:tcPr>
                <w:p w14:paraId="24E28121"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R9</w:t>
                  </w:r>
                </w:p>
              </w:tc>
              <w:tc>
                <w:tcPr>
                  <w:tcW w:w="3389" w:type="dxa"/>
                  <w:shd w:val="clear" w:color="auto" w:fill="auto"/>
                  <w:vAlign w:val="center"/>
                  <w:hideMark/>
                </w:tcPr>
                <w:p w14:paraId="20809D4A"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UPS Power Socket </w:t>
                  </w:r>
                </w:p>
              </w:tc>
              <w:tc>
                <w:tcPr>
                  <w:tcW w:w="5235" w:type="dxa"/>
                  <w:shd w:val="clear" w:color="auto" w:fill="auto"/>
                  <w:vAlign w:val="center"/>
                  <w:hideMark/>
                </w:tcPr>
                <w:p w14:paraId="011EF29C"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GF-70 Part Washer Room, GF-69 Spare Room</w:t>
                  </w:r>
                </w:p>
              </w:tc>
            </w:tr>
            <w:tr w:rsidR="003E62DA" w:rsidRPr="003E62DA" w14:paraId="1C70AB58" w14:textId="77777777" w:rsidTr="00842178">
              <w:trPr>
                <w:trHeight w:val="340"/>
              </w:trPr>
              <w:tc>
                <w:tcPr>
                  <w:tcW w:w="1306" w:type="dxa"/>
                  <w:shd w:val="clear" w:color="000000" w:fill="FF0000"/>
                  <w:noWrap/>
                  <w:vAlign w:val="center"/>
                  <w:hideMark/>
                </w:tcPr>
                <w:p w14:paraId="1769E885"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R10</w:t>
                  </w:r>
                </w:p>
              </w:tc>
              <w:tc>
                <w:tcPr>
                  <w:tcW w:w="3389" w:type="dxa"/>
                  <w:shd w:val="clear" w:color="auto" w:fill="auto"/>
                  <w:vAlign w:val="center"/>
                  <w:hideMark/>
                </w:tcPr>
                <w:p w14:paraId="5509EC73"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Spare </w:t>
                  </w:r>
                </w:p>
              </w:tc>
              <w:tc>
                <w:tcPr>
                  <w:tcW w:w="5235" w:type="dxa"/>
                  <w:shd w:val="clear" w:color="auto" w:fill="auto"/>
                  <w:vAlign w:val="center"/>
                  <w:hideMark/>
                </w:tcPr>
                <w:p w14:paraId="78C0EDD3"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NA</w:t>
                  </w:r>
                </w:p>
              </w:tc>
            </w:tr>
          </w:tbl>
          <w:p w14:paraId="0E1E6269" w14:textId="77777777" w:rsidR="003E62DA" w:rsidRPr="001879C6" w:rsidRDefault="003E62DA" w:rsidP="00357851">
            <w:pPr>
              <w:spacing w:line="276" w:lineRule="auto"/>
              <w:jc w:val="both"/>
              <w:rPr>
                <w:bCs/>
                <w:sz w:val="12"/>
                <w:szCs w:val="12"/>
                <w:lang w:val="en-IN"/>
              </w:rPr>
            </w:pPr>
          </w:p>
          <w:p w14:paraId="772E6CF6" w14:textId="7C7B251E" w:rsidR="003E62DA" w:rsidRPr="003E62DA" w:rsidRDefault="009955DF" w:rsidP="003E62DA">
            <w:pPr>
              <w:spacing w:line="276" w:lineRule="auto"/>
              <w:jc w:val="center"/>
              <w:rPr>
                <w:b/>
                <w:sz w:val="24"/>
                <w:szCs w:val="24"/>
                <w:lang w:val="en-IN"/>
              </w:rPr>
            </w:pPr>
            <w:r>
              <w:rPr>
                <w:b/>
                <w:sz w:val="24"/>
                <w:szCs w:val="24"/>
                <w:lang w:val="en-IN"/>
              </w:rPr>
              <w:t>Table-2 (</w:t>
            </w:r>
            <w:r w:rsidR="003E62DA" w:rsidRPr="003E62DA">
              <w:rPr>
                <w:b/>
                <w:sz w:val="24"/>
                <w:szCs w:val="24"/>
                <w:lang w:val="en-IN"/>
              </w:rPr>
              <w:t>Y-Phase</w:t>
            </w:r>
            <w:r>
              <w:rPr>
                <w:b/>
                <w:sz w:val="24"/>
                <w:szCs w:val="24"/>
                <w:lang w:val="en-IN"/>
              </w:rPr>
              <w:t>)</w:t>
            </w: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3389"/>
              <w:gridCol w:w="5235"/>
            </w:tblGrid>
            <w:tr w:rsidR="003E62DA" w:rsidRPr="003E62DA" w14:paraId="0E0C2400" w14:textId="77777777" w:rsidTr="00842178">
              <w:trPr>
                <w:trHeight w:val="340"/>
              </w:trPr>
              <w:tc>
                <w:tcPr>
                  <w:tcW w:w="1306" w:type="dxa"/>
                  <w:shd w:val="clear" w:color="000000" w:fill="FF0000"/>
                  <w:noWrap/>
                  <w:vAlign w:val="center"/>
                  <w:hideMark/>
                </w:tcPr>
                <w:p w14:paraId="4778E3DB"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Y-Phase</w:t>
                  </w:r>
                </w:p>
              </w:tc>
              <w:tc>
                <w:tcPr>
                  <w:tcW w:w="3389" w:type="dxa"/>
                  <w:shd w:val="clear" w:color="000000" w:fill="FCE4D6"/>
                  <w:vAlign w:val="center"/>
                  <w:hideMark/>
                </w:tcPr>
                <w:p w14:paraId="03CA113E"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 xml:space="preserve">Equipment/System Name </w:t>
                  </w:r>
                </w:p>
              </w:tc>
              <w:tc>
                <w:tcPr>
                  <w:tcW w:w="5235" w:type="dxa"/>
                  <w:shd w:val="clear" w:color="000000" w:fill="FCE4D6"/>
                  <w:vAlign w:val="center"/>
                  <w:hideMark/>
                </w:tcPr>
                <w:p w14:paraId="7A043257"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Room No/Name</w:t>
                  </w:r>
                </w:p>
              </w:tc>
            </w:tr>
            <w:tr w:rsidR="003E62DA" w:rsidRPr="003E62DA" w14:paraId="53F177D7" w14:textId="77777777" w:rsidTr="00842178">
              <w:trPr>
                <w:trHeight w:val="340"/>
              </w:trPr>
              <w:tc>
                <w:tcPr>
                  <w:tcW w:w="1306" w:type="dxa"/>
                  <w:shd w:val="clear" w:color="000000" w:fill="FF0000"/>
                  <w:noWrap/>
                  <w:vAlign w:val="center"/>
                  <w:hideMark/>
                </w:tcPr>
                <w:p w14:paraId="02CDD92A"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Y-1</w:t>
                  </w:r>
                </w:p>
              </w:tc>
              <w:tc>
                <w:tcPr>
                  <w:tcW w:w="3389" w:type="dxa"/>
                  <w:shd w:val="clear" w:color="auto" w:fill="auto"/>
                  <w:vAlign w:val="center"/>
                  <w:hideMark/>
                </w:tcPr>
                <w:p w14:paraId="2E10C679"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Spare </w:t>
                  </w:r>
                </w:p>
              </w:tc>
              <w:tc>
                <w:tcPr>
                  <w:tcW w:w="5235" w:type="dxa"/>
                  <w:shd w:val="clear" w:color="auto" w:fill="auto"/>
                  <w:vAlign w:val="center"/>
                  <w:hideMark/>
                </w:tcPr>
                <w:p w14:paraId="549ADBDC"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NA</w:t>
                  </w:r>
                </w:p>
              </w:tc>
            </w:tr>
            <w:tr w:rsidR="003E62DA" w:rsidRPr="003E62DA" w14:paraId="01B8C06C" w14:textId="77777777" w:rsidTr="00842178">
              <w:trPr>
                <w:trHeight w:val="340"/>
              </w:trPr>
              <w:tc>
                <w:tcPr>
                  <w:tcW w:w="1306" w:type="dxa"/>
                  <w:shd w:val="clear" w:color="000000" w:fill="FF0000"/>
                  <w:noWrap/>
                  <w:vAlign w:val="center"/>
                  <w:hideMark/>
                </w:tcPr>
                <w:p w14:paraId="718F42AD"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Y-2</w:t>
                  </w:r>
                </w:p>
              </w:tc>
              <w:tc>
                <w:tcPr>
                  <w:tcW w:w="3389" w:type="dxa"/>
                  <w:shd w:val="clear" w:color="auto" w:fill="auto"/>
                  <w:vAlign w:val="center"/>
                  <w:hideMark/>
                </w:tcPr>
                <w:p w14:paraId="1FFDE34E"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RLAF, UPS Socket</w:t>
                  </w:r>
                </w:p>
              </w:tc>
              <w:tc>
                <w:tcPr>
                  <w:tcW w:w="5235" w:type="dxa"/>
                  <w:shd w:val="clear" w:color="auto" w:fill="auto"/>
                  <w:vAlign w:val="center"/>
                  <w:hideMark/>
                </w:tcPr>
                <w:p w14:paraId="6A05F5EF" w14:textId="17DB5AA3"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GF-25 Sampling Room, PPM Sampling </w:t>
                  </w:r>
                  <w:r w:rsidR="00B77A42">
                    <w:rPr>
                      <w:color w:val="000000"/>
                      <w:sz w:val="24"/>
                      <w:szCs w:val="24"/>
                      <w:lang w:val="en-IN" w:eastAsia="en-IN"/>
                    </w:rPr>
                    <w:t>Room</w:t>
                  </w:r>
                </w:p>
              </w:tc>
            </w:tr>
            <w:tr w:rsidR="003E62DA" w:rsidRPr="003E62DA" w14:paraId="3EE55BFF" w14:textId="77777777" w:rsidTr="00842178">
              <w:trPr>
                <w:trHeight w:val="340"/>
              </w:trPr>
              <w:tc>
                <w:tcPr>
                  <w:tcW w:w="1306" w:type="dxa"/>
                  <w:shd w:val="clear" w:color="000000" w:fill="FF0000"/>
                  <w:noWrap/>
                  <w:vAlign w:val="center"/>
                  <w:hideMark/>
                </w:tcPr>
                <w:p w14:paraId="27BAA69C"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Y-3</w:t>
                  </w:r>
                </w:p>
              </w:tc>
              <w:tc>
                <w:tcPr>
                  <w:tcW w:w="3389" w:type="dxa"/>
                  <w:shd w:val="clear" w:color="auto" w:fill="auto"/>
                  <w:vAlign w:val="center"/>
                  <w:hideMark/>
                </w:tcPr>
                <w:p w14:paraId="3E966B11" w14:textId="5C4AB8B2" w:rsidR="003E62DA" w:rsidRPr="003E62DA" w:rsidRDefault="003E62DA" w:rsidP="003E62DA">
                  <w:pPr>
                    <w:jc w:val="center"/>
                    <w:rPr>
                      <w:color w:val="000000"/>
                      <w:sz w:val="24"/>
                      <w:szCs w:val="24"/>
                      <w:lang w:val="en-IN" w:eastAsia="en-IN"/>
                    </w:rPr>
                  </w:pPr>
                  <w:r w:rsidRPr="003E62DA">
                    <w:rPr>
                      <w:color w:val="000000"/>
                      <w:sz w:val="24"/>
                      <w:szCs w:val="24"/>
                      <w:lang w:val="en-IN" w:eastAsia="en-IN"/>
                    </w:rPr>
                    <w:t>Dynamic Pass</w:t>
                  </w:r>
                  <w:r>
                    <w:rPr>
                      <w:color w:val="000000"/>
                      <w:sz w:val="24"/>
                      <w:szCs w:val="24"/>
                      <w:lang w:val="en-IN" w:eastAsia="en-IN"/>
                    </w:rPr>
                    <w:t xml:space="preserve"> </w:t>
                  </w:r>
                  <w:r w:rsidR="001B603E">
                    <w:rPr>
                      <w:color w:val="000000"/>
                      <w:sz w:val="24"/>
                      <w:szCs w:val="24"/>
                      <w:lang w:val="en-IN" w:eastAsia="en-IN"/>
                    </w:rPr>
                    <w:t>Box</w:t>
                  </w:r>
                </w:p>
              </w:tc>
              <w:tc>
                <w:tcPr>
                  <w:tcW w:w="5235" w:type="dxa"/>
                  <w:shd w:val="clear" w:color="auto" w:fill="auto"/>
                  <w:vAlign w:val="center"/>
                  <w:hideMark/>
                </w:tcPr>
                <w:p w14:paraId="2B964517" w14:textId="5A28D92E"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GF-53, Material Staging </w:t>
                  </w:r>
                  <w:r w:rsidR="00B77A42">
                    <w:rPr>
                      <w:color w:val="000000"/>
                      <w:sz w:val="24"/>
                      <w:szCs w:val="24"/>
                      <w:lang w:val="en-IN" w:eastAsia="en-IN"/>
                    </w:rPr>
                    <w:t>Room</w:t>
                  </w:r>
                </w:p>
              </w:tc>
            </w:tr>
            <w:tr w:rsidR="003E62DA" w:rsidRPr="003E62DA" w14:paraId="47471A40" w14:textId="77777777" w:rsidTr="00842178">
              <w:trPr>
                <w:trHeight w:val="340"/>
              </w:trPr>
              <w:tc>
                <w:tcPr>
                  <w:tcW w:w="1306" w:type="dxa"/>
                  <w:shd w:val="clear" w:color="000000" w:fill="FF0000"/>
                  <w:noWrap/>
                  <w:vAlign w:val="center"/>
                  <w:hideMark/>
                </w:tcPr>
                <w:p w14:paraId="00071AE9"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Y-4</w:t>
                  </w:r>
                </w:p>
              </w:tc>
              <w:tc>
                <w:tcPr>
                  <w:tcW w:w="3389" w:type="dxa"/>
                  <w:shd w:val="clear" w:color="auto" w:fill="auto"/>
                  <w:vAlign w:val="center"/>
                  <w:hideMark/>
                </w:tcPr>
                <w:p w14:paraId="2BA004E2"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UPS Socket for RLAF-1</w:t>
                  </w:r>
                </w:p>
              </w:tc>
              <w:tc>
                <w:tcPr>
                  <w:tcW w:w="5235" w:type="dxa"/>
                  <w:shd w:val="clear" w:color="auto" w:fill="auto"/>
                  <w:vAlign w:val="center"/>
                  <w:hideMark/>
                </w:tcPr>
                <w:p w14:paraId="34E81A56"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GF-52, Dispensing Room</w:t>
                  </w:r>
                </w:p>
              </w:tc>
            </w:tr>
            <w:tr w:rsidR="003E62DA" w:rsidRPr="003E62DA" w14:paraId="27D95143" w14:textId="77777777" w:rsidTr="00842178">
              <w:trPr>
                <w:trHeight w:val="340"/>
              </w:trPr>
              <w:tc>
                <w:tcPr>
                  <w:tcW w:w="1306" w:type="dxa"/>
                  <w:shd w:val="clear" w:color="000000" w:fill="FF0000"/>
                  <w:noWrap/>
                  <w:vAlign w:val="center"/>
                  <w:hideMark/>
                </w:tcPr>
                <w:p w14:paraId="0DC6EE42"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Y-5</w:t>
                  </w:r>
                </w:p>
              </w:tc>
              <w:tc>
                <w:tcPr>
                  <w:tcW w:w="3389" w:type="dxa"/>
                  <w:shd w:val="clear" w:color="auto" w:fill="auto"/>
                  <w:vAlign w:val="center"/>
                  <w:hideMark/>
                </w:tcPr>
                <w:p w14:paraId="23AF07C3"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UPS Socket, PC Point</w:t>
                  </w:r>
                </w:p>
              </w:tc>
              <w:tc>
                <w:tcPr>
                  <w:tcW w:w="5235" w:type="dxa"/>
                  <w:shd w:val="clear" w:color="auto" w:fill="auto"/>
                  <w:vAlign w:val="center"/>
                  <w:hideMark/>
                </w:tcPr>
                <w:p w14:paraId="0CC976A5"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GF-30, Approved RM area, GF-29 Warehouse office</w:t>
                  </w:r>
                </w:p>
              </w:tc>
            </w:tr>
            <w:tr w:rsidR="003E62DA" w:rsidRPr="003E62DA" w14:paraId="45F48CD6" w14:textId="77777777" w:rsidTr="00842178">
              <w:trPr>
                <w:trHeight w:val="340"/>
              </w:trPr>
              <w:tc>
                <w:tcPr>
                  <w:tcW w:w="1306" w:type="dxa"/>
                  <w:shd w:val="clear" w:color="000000" w:fill="FF0000"/>
                  <w:noWrap/>
                  <w:vAlign w:val="center"/>
                  <w:hideMark/>
                </w:tcPr>
                <w:p w14:paraId="570F4F74"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Y-6</w:t>
                  </w:r>
                </w:p>
              </w:tc>
              <w:tc>
                <w:tcPr>
                  <w:tcW w:w="3389" w:type="dxa"/>
                  <w:shd w:val="clear" w:color="auto" w:fill="auto"/>
                  <w:vAlign w:val="center"/>
                  <w:hideMark/>
                </w:tcPr>
                <w:p w14:paraId="0168065D" w14:textId="13A19498"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Dynamic </w:t>
                  </w:r>
                  <w:r w:rsidR="001B603E" w:rsidRPr="003E62DA">
                    <w:rPr>
                      <w:color w:val="000000"/>
                      <w:sz w:val="24"/>
                      <w:szCs w:val="24"/>
                      <w:lang w:val="en-IN" w:eastAsia="en-IN"/>
                    </w:rPr>
                    <w:t xml:space="preserve">Pass </w:t>
                  </w:r>
                  <w:r w:rsidR="001B603E">
                    <w:rPr>
                      <w:color w:val="000000"/>
                      <w:sz w:val="24"/>
                      <w:szCs w:val="24"/>
                      <w:lang w:val="en-IN" w:eastAsia="en-IN"/>
                    </w:rPr>
                    <w:t>B</w:t>
                  </w:r>
                  <w:r w:rsidR="001B603E" w:rsidRPr="003E62DA">
                    <w:rPr>
                      <w:color w:val="000000"/>
                      <w:sz w:val="24"/>
                      <w:szCs w:val="24"/>
                      <w:lang w:val="en-IN" w:eastAsia="en-IN"/>
                    </w:rPr>
                    <w:t>ox</w:t>
                  </w:r>
                </w:p>
              </w:tc>
              <w:tc>
                <w:tcPr>
                  <w:tcW w:w="5235" w:type="dxa"/>
                  <w:shd w:val="clear" w:color="auto" w:fill="auto"/>
                  <w:vAlign w:val="center"/>
                  <w:hideMark/>
                </w:tcPr>
                <w:p w14:paraId="0EC8BC82" w14:textId="32C0E85E"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GF-33, De-Cartooning Room </w:t>
                  </w:r>
                </w:p>
              </w:tc>
            </w:tr>
            <w:tr w:rsidR="003E62DA" w:rsidRPr="003E62DA" w14:paraId="71F56120" w14:textId="77777777" w:rsidTr="00842178">
              <w:trPr>
                <w:trHeight w:val="340"/>
              </w:trPr>
              <w:tc>
                <w:tcPr>
                  <w:tcW w:w="1306" w:type="dxa"/>
                  <w:shd w:val="clear" w:color="000000" w:fill="FF0000"/>
                  <w:noWrap/>
                  <w:vAlign w:val="center"/>
                  <w:hideMark/>
                </w:tcPr>
                <w:p w14:paraId="51CBC944"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Y-7</w:t>
                  </w:r>
                </w:p>
              </w:tc>
              <w:tc>
                <w:tcPr>
                  <w:tcW w:w="3389" w:type="dxa"/>
                  <w:shd w:val="clear" w:color="auto" w:fill="auto"/>
                  <w:vAlign w:val="center"/>
                  <w:hideMark/>
                </w:tcPr>
                <w:p w14:paraId="11F51DDB" w14:textId="1789A835"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Dynamic </w:t>
                  </w:r>
                  <w:r w:rsidR="001B603E" w:rsidRPr="003E62DA">
                    <w:rPr>
                      <w:color w:val="000000"/>
                      <w:sz w:val="24"/>
                      <w:szCs w:val="24"/>
                      <w:lang w:val="en-IN" w:eastAsia="en-IN"/>
                    </w:rPr>
                    <w:t xml:space="preserve">Pass </w:t>
                  </w:r>
                  <w:r w:rsidR="001B603E">
                    <w:rPr>
                      <w:color w:val="000000"/>
                      <w:sz w:val="24"/>
                      <w:szCs w:val="24"/>
                      <w:lang w:val="en-IN" w:eastAsia="en-IN"/>
                    </w:rPr>
                    <w:t>B</w:t>
                  </w:r>
                  <w:r w:rsidR="001B603E" w:rsidRPr="003E62DA">
                    <w:rPr>
                      <w:color w:val="000000"/>
                      <w:sz w:val="24"/>
                      <w:szCs w:val="24"/>
                      <w:lang w:val="en-IN" w:eastAsia="en-IN"/>
                    </w:rPr>
                    <w:t>ox</w:t>
                  </w:r>
                </w:p>
              </w:tc>
              <w:tc>
                <w:tcPr>
                  <w:tcW w:w="5235" w:type="dxa"/>
                  <w:shd w:val="clear" w:color="auto" w:fill="auto"/>
                  <w:vAlign w:val="center"/>
                  <w:hideMark/>
                </w:tcPr>
                <w:p w14:paraId="03872079"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GF-21, PPM Sampling Room</w:t>
                  </w:r>
                </w:p>
              </w:tc>
            </w:tr>
            <w:tr w:rsidR="003E62DA" w:rsidRPr="003E62DA" w14:paraId="235E2416" w14:textId="77777777" w:rsidTr="00842178">
              <w:trPr>
                <w:trHeight w:val="340"/>
              </w:trPr>
              <w:tc>
                <w:tcPr>
                  <w:tcW w:w="1306" w:type="dxa"/>
                  <w:shd w:val="clear" w:color="000000" w:fill="FF0000"/>
                  <w:noWrap/>
                  <w:vAlign w:val="center"/>
                  <w:hideMark/>
                </w:tcPr>
                <w:p w14:paraId="6D9BF80A"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Y-8</w:t>
                  </w:r>
                </w:p>
              </w:tc>
              <w:tc>
                <w:tcPr>
                  <w:tcW w:w="3389" w:type="dxa"/>
                  <w:shd w:val="clear" w:color="auto" w:fill="auto"/>
                  <w:vAlign w:val="center"/>
                  <w:hideMark/>
                </w:tcPr>
                <w:p w14:paraId="13879BBC"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UPS Socket </w:t>
                  </w:r>
                </w:p>
              </w:tc>
              <w:tc>
                <w:tcPr>
                  <w:tcW w:w="5235" w:type="dxa"/>
                  <w:shd w:val="clear" w:color="auto" w:fill="auto"/>
                  <w:vAlign w:val="center"/>
                  <w:hideMark/>
                </w:tcPr>
                <w:p w14:paraId="546E37C3" w14:textId="4BB30A71" w:rsidR="003E62DA" w:rsidRPr="003E62DA" w:rsidRDefault="003E62DA" w:rsidP="003E62DA">
                  <w:pPr>
                    <w:jc w:val="center"/>
                    <w:rPr>
                      <w:color w:val="000000"/>
                      <w:sz w:val="24"/>
                      <w:szCs w:val="24"/>
                      <w:lang w:val="en-IN" w:eastAsia="en-IN"/>
                    </w:rPr>
                  </w:pPr>
                  <w:r w:rsidRPr="003E62DA">
                    <w:rPr>
                      <w:color w:val="000000"/>
                      <w:sz w:val="24"/>
                      <w:szCs w:val="24"/>
                      <w:lang w:val="en-IN" w:eastAsia="en-IN"/>
                    </w:rPr>
                    <w:t>GF-132, Passage-II</w:t>
                  </w:r>
                </w:p>
              </w:tc>
            </w:tr>
            <w:tr w:rsidR="003E62DA" w:rsidRPr="003E62DA" w14:paraId="723A0728" w14:textId="77777777" w:rsidTr="00842178">
              <w:trPr>
                <w:trHeight w:val="340"/>
              </w:trPr>
              <w:tc>
                <w:tcPr>
                  <w:tcW w:w="1306" w:type="dxa"/>
                  <w:shd w:val="clear" w:color="000000" w:fill="FF0000"/>
                  <w:noWrap/>
                  <w:vAlign w:val="center"/>
                  <w:hideMark/>
                </w:tcPr>
                <w:p w14:paraId="6D9B1736"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Y-9</w:t>
                  </w:r>
                </w:p>
              </w:tc>
              <w:tc>
                <w:tcPr>
                  <w:tcW w:w="3389" w:type="dxa"/>
                  <w:shd w:val="clear" w:color="auto" w:fill="auto"/>
                  <w:vAlign w:val="center"/>
                  <w:hideMark/>
                </w:tcPr>
                <w:p w14:paraId="71D66DCC" w14:textId="72DCB501"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Door Interlocking system </w:t>
                  </w:r>
                </w:p>
              </w:tc>
              <w:tc>
                <w:tcPr>
                  <w:tcW w:w="5235" w:type="dxa"/>
                  <w:shd w:val="clear" w:color="auto" w:fill="auto"/>
                  <w:vAlign w:val="center"/>
                  <w:hideMark/>
                </w:tcPr>
                <w:p w14:paraId="4A3F1CA0" w14:textId="06C5CDC8" w:rsidR="003E62DA" w:rsidRPr="003E62DA" w:rsidRDefault="003E62DA" w:rsidP="003E62DA">
                  <w:pPr>
                    <w:jc w:val="center"/>
                    <w:rPr>
                      <w:color w:val="000000"/>
                      <w:sz w:val="24"/>
                      <w:szCs w:val="24"/>
                      <w:lang w:val="en-IN" w:eastAsia="en-IN"/>
                    </w:rPr>
                  </w:pPr>
                  <w:r w:rsidRPr="003E62DA">
                    <w:rPr>
                      <w:color w:val="000000"/>
                      <w:sz w:val="24"/>
                      <w:szCs w:val="24"/>
                      <w:lang w:val="en-IN" w:eastAsia="en-IN"/>
                    </w:rPr>
                    <w:t>Mezz</w:t>
                  </w:r>
                  <w:r>
                    <w:rPr>
                      <w:color w:val="000000"/>
                      <w:sz w:val="24"/>
                      <w:szCs w:val="24"/>
                      <w:lang w:val="en-IN" w:eastAsia="en-IN"/>
                    </w:rPr>
                    <w:t>a</w:t>
                  </w:r>
                  <w:r w:rsidRPr="003E62DA">
                    <w:rPr>
                      <w:color w:val="000000"/>
                      <w:sz w:val="24"/>
                      <w:szCs w:val="24"/>
                      <w:lang w:val="en-IN" w:eastAsia="en-IN"/>
                    </w:rPr>
                    <w:t>n</w:t>
                  </w:r>
                  <w:r>
                    <w:rPr>
                      <w:color w:val="000000"/>
                      <w:sz w:val="24"/>
                      <w:szCs w:val="24"/>
                      <w:lang w:val="en-IN" w:eastAsia="en-IN"/>
                    </w:rPr>
                    <w:t>ine</w:t>
                  </w:r>
                  <w:r w:rsidRPr="003E62DA">
                    <w:rPr>
                      <w:color w:val="000000"/>
                      <w:sz w:val="24"/>
                      <w:szCs w:val="24"/>
                      <w:lang w:val="en-IN" w:eastAsia="en-IN"/>
                    </w:rPr>
                    <w:t xml:space="preserve"> area</w:t>
                  </w:r>
                </w:p>
              </w:tc>
            </w:tr>
            <w:tr w:rsidR="003E62DA" w:rsidRPr="003E62DA" w14:paraId="32E83FB5" w14:textId="77777777" w:rsidTr="00842178">
              <w:trPr>
                <w:trHeight w:val="340"/>
              </w:trPr>
              <w:tc>
                <w:tcPr>
                  <w:tcW w:w="1306" w:type="dxa"/>
                  <w:shd w:val="clear" w:color="000000" w:fill="FF0000"/>
                  <w:noWrap/>
                  <w:vAlign w:val="center"/>
                  <w:hideMark/>
                </w:tcPr>
                <w:p w14:paraId="37316BFD"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Y-10</w:t>
                  </w:r>
                </w:p>
              </w:tc>
              <w:tc>
                <w:tcPr>
                  <w:tcW w:w="3389" w:type="dxa"/>
                  <w:shd w:val="clear" w:color="auto" w:fill="auto"/>
                  <w:vAlign w:val="center"/>
                  <w:hideMark/>
                </w:tcPr>
                <w:p w14:paraId="7E089675"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Above Ceiling Server Rack</w:t>
                  </w:r>
                </w:p>
              </w:tc>
              <w:tc>
                <w:tcPr>
                  <w:tcW w:w="5235" w:type="dxa"/>
                  <w:shd w:val="clear" w:color="auto" w:fill="auto"/>
                  <w:vAlign w:val="center"/>
                  <w:hideMark/>
                </w:tcPr>
                <w:p w14:paraId="2A8106A2" w14:textId="302BA1E0" w:rsidR="003E62DA" w:rsidRPr="003E62DA" w:rsidRDefault="003E62DA" w:rsidP="003E62DA">
                  <w:pPr>
                    <w:jc w:val="center"/>
                    <w:rPr>
                      <w:color w:val="000000"/>
                      <w:sz w:val="24"/>
                      <w:szCs w:val="24"/>
                      <w:lang w:val="en-IN" w:eastAsia="en-IN"/>
                    </w:rPr>
                  </w:pPr>
                  <w:r w:rsidRPr="003E62DA">
                    <w:rPr>
                      <w:color w:val="000000"/>
                      <w:sz w:val="24"/>
                      <w:szCs w:val="24"/>
                      <w:lang w:val="en-IN" w:eastAsia="en-IN"/>
                    </w:rPr>
                    <w:t>Mezz</w:t>
                  </w:r>
                  <w:r>
                    <w:rPr>
                      <w:color w:val="000000"/>
                      <w:sz w:val="24"/>
                      <w:szCs w:val="24"/>
                      <w:lang w:val="en-IN" w:eastAsia="en-IN"/>
                    </w:rPr>
                    <w:t>a</w:t>
                  </w:r>
                  <w:r w:rsidRPr="003E62DA">
                    <w:rPr>
                      <w:color w:val="000000"/>
                      <w:sz w:val="24"/>
                      <w:szCs w:val="24"/>
                      <w:lang w:val="en-IN" w:eastAsia="en-IN"/>
                    </w:rPr>
                    <w:t>n</w:t>
                  </w:r>
                  <w:r>
                    <w:rPr>
                      <w:color w:val="000000"/>
                      <w:sz w:val="24"/>
                      <w:szCs w:val="24"/>
                      <w:lang w:val="en-IN" w:eastAsia="en-IN"/>
                    </w:rPr>
                    <w:t>ine</w:t>
                  </w:r>
                  <w:r w:rsidRPr="003E62DA">
                    <w:rPr>
                      <w:color w:val="000000"/>
                      <w:sz w:val="24"/>
                      <w:szCs w:val="24"/>
                      <w:lang w:val="en-IN" w:eastAsia="en-IN"/>
                    </w:rPr>
                    <w:t xml:space="preserve"> area</w:t>
                  </w:r>
                </w:p>
              </w:tc>
            </w:tr>
          </w:tbl>
          <w:p w14:paraId="36FB408F" w14:textId="77777777" w:rsidR="002E3BEF" w:rsidRDefault="002E3BEF" w:rsidP="001879C6">
            <w:pPr>
              <w:spacing w:line="276" w:lineRule="auto"/>
              <w:rPr>
                <w:b/>
                <w:sz w:val="24"/>
                <w:szCs w:val="24"/>
                <w:lang w:val="en-IN"/>
              </w:rPr>
            </w:pPr>
          </w:p>
          <w:p w14:paraId="4EA25174" w14:textId="65C84DDB" w:rsidR="003E62DA" w:rsidRPr="00357851" w:rsidRDefault="009955DF" w:rsidP="003E62DA">
            <w:pPr>
              <w:spacing w:line="276" w:lineRule="auto"/>
              <w:jc w:val="center"/>
              <w:rPr>
                <w:b/>
                <w:sz w:val="24"/>
                <w:szCs w:val="24"/>
                <w:lang w:val="en-IN"/>
              </w:rPr>
            </w:pPr>
            <w:r>
              <w:rPr>
                <w:b/>
                <w:sz w:val="24"/>
                <w:szCs w:val="24"/>
                <w:lang w:val="en-IN"/>
              </w:rPr>
              <w:t>Table-3 (</w:t>
            </w:r>
            <w:r w:rsidR="003E62DA" w:rsidRPr="003E62DA">
              <w:rPr>
                <w:b/>
                <w:sz w:val="24"/>
                <w:szCs w:val="24"/>
                <w:lang w:val="en-IN"/>
              </w:rPr>
              <w:t>B-Phase</w:t>
            </w:r>
            <w:r>
              <w:rPr>
                <w:b/>
                <w:sz w:val="24"/>
                <w:szCs w:val="24"/>
                <w:lang w:val="en-IN"/>
              </w:rPr>
              <w:t>)</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4508"/>
              <w:gridCol w:w="4211"/>
            </w:tblGrid>
            <w:tr w:rsidR="003E62DA" w:rsidRPr="003E62DA" w14:paraId="48C406C4" w14:textId="77777777" w:rsidTr="00842178">
              <w:trPr>
                <w:trHeight w:val="340"/>
              </w:trPr>
              <w:tc>
                <w:tcPr>
                  <w:tcW w:w="1321" w:type="dxa"/>
                  <w:shd w:val="clear" w:color="000000" w:fill="FF0000"/>
                  <w:noWrap/>
                  <w:vAlign w:val="center"/>
                  <w:hideMark/>
                </w:tcPr>
                <w:p w14:paraId="6D05EF91"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B-Phase</w:t>
                  </w:r>
                </w:p>
              </w:tc>
              <w:tc>
                <w:tcPr>
                  <w:tcW w:w="4508" w:type="dxa"/>
                  <w:shd w:val="clear" w:color="000000" w:fill="FCE4D6"/>
                  <w:vAlign w:val="center"/>
                  <w:hideMark/>
                </w:tcPr>
                <w:p w14:paraId="17C472E8"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 xml:space="preserve">Equipment/System Name </w:t>
                  </w:r>
                </w:p>
              </w:tc>
              <w:tc>
                <w:tcPr>
                  <w:tcW w:w="4211" w:type="dxa"/>
                  <w:shd w:val="clear" w:color="000000" w:fill="FCE4D6"/>
                  <w:vAlign w:val="center"/>
                  <w:hideMark/>
                </w:tcPr>
                <w:p w14:paraId="6678F10A"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Room No/Name</w:t>
                  </w:r>
                </w:p>
              </w:tc>
            </w:tr>
            <w:tr w:rsidR="003E62DA" w:rsidRPr="003E62DA" w14:paraId="6668BE85" w14:textId="77777777" w:rsidTr="00842178">
              <w:trPr>
                <w:trHeight w:val="340"/>
              </w:trPr>
              <w:tc>
                <w:tcPr>
                  <w:tcW w:w="1321" w:type="dxa"/>
                  <w:shd w:val="clear" w:color="000000" w:fill="FF0000"/>
                  <w:noWrap/>
                  <w:vAlign w:val="center"/>
                  <w:hideMark/>
                </w:tcPr>
                <w:p w14:paraId="234469E4"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B-1</w:t>
                  </w:r>
                </w:p>
              </w:tc>
              <w:tc>
                <w:tcPr>
                  <w:tcW w:w="4508" w:type="dxa"/>
                  <w:shd w:val="clear" w:color="auto" w:fill="auto"/>
                  <w:vAlign w:val="center"/>
                  <w:hideMark/>
                </w:tcPr>
                <w:p w14:paraId="129F1DC2"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Spare </w:t>
                  </w:r>
                </w:p>
              </w:tc>
              <w:tc>
                <w:tcPr>
                  <w:tcW w:w="4211" w:type="dxa"/>
                  <w:shd w:val="clear" w:color="auto" w:fill="auto"/>
                  <w:vAlign w:val="center"/>
                  <w:hideMark/>
                </w:tcPr>
                <w:p w14:paraId="7D454B5A"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NA</w:t>
                  </w:r>
                </w:p>
              </w:tc>
            </w:tr>
            <w:tr w:rsidR="003E62DA" w:rsidRPr="003E62DA" w14:paraId="4DC551CB" w14:textId="77777777" w:rsidTr="00842178">
              <w:trPr>
                <w:trHeight w:val="340"/>
              </w:trPr>
              <w:tc>
                <w:tcPr>
                  <w:tcW w:w="1321" w:type="dxa"/>
                  <w:shd w:val="clear" w:color="000000" w:fill="FF0000"/>
                  <w:noWrap/>
                  <w:vAlign w:val="center"/>
                  <w:hideMark/>
                </w:tcPr>
                <w:p w14:paraId="5B61D3D9"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B-2</w:t>
                  </w:r>
                </w:p>
              </w:tc>
              <w:tc>
                <w:tcPr>
                  <w:tcW w:w="4508" w:type="dxa"/>
                  <w:shd w:val="clear" w:color="auto" w:fill="auto"/>
                  <w:vAlign w:val="center"/>
                  <w:hideMark/>
                </w:tcPr>
                <w:p w14:paraId="53091C60"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RLAF, UPS Point </w:t>
                  </w:r>
                </w:p>
              </w:tc>
              <w:tc>
                <w:tcPr>
                  <w:tcW w:w="4211" w:type="dxa"/>
                  <w:shd w:val="clear" w:color="auto" w:fill="auto"/>
                  <w:vAlign w:val="center"/>
                  <w:hideMark/>
                </w:tcPr>
                <w:p w14:paraId="1F9261F9"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GF-52 Dispensing Room</w:t>
                  </w:r>
                </w:p>
              </w:tc>
            </w:tr>
            <w:tr w:rsidR="003E62DA" w:rsidRPr="003E62DA" w14:paraId="4C3BC4D8" w14:textId="77777777" w:rsidTr="00842178">
              <w:trPr>
                <w:trHeight w:val="340"/>
              </w:trPr>
              <w:tc>
                <w:tcPr>
                  <w:tcW w:w="1321" w:type="dxa"/>
                  <w:shd w:val="clear" w:color="000000" w:fill="FF0000"/>
                  <w:noWrap/>
                  <w:vAlign w:val="center"/>
                  <w:hideMark/>
                </w:tcPr>
                <w:p w14:paraId="25DFA566"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B-3</w:t>
                  </w:r>
                </w:p>
              </w:tc>
              <w:tc>
                <w:tcPr>
                  <w:tcW w:w="4508" w:type="dxa"/>
                  <w:shd w:val="clear" w:color="auto" w:fill="auto"/>
                  <w:vAlign w:val="center"/>
                  <w:hideMark/>
                </w:tcPr>
                <w:p w14:paraId="0FD90CEE"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Spare </w:t>
                  </w:r>
                </w:p>
              </w:tc>
              <w:tc>
                <w:tcPr>
                  <w:tcW w:w="4211" w:type="dxa"/>
                  <w:shd w:val="clear" w:color="auto" w:fill="auto"/>
                  <w:vAlign w:val="center"/>
                  <w:hideMark/>
                </w:tcPr>
                <w:p w14:paraId="14D1B5E5"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NA</w:t>
                  </w:r>
                </w:p>
              </w:tc>
            </w:tr>
            <w:tr w:rsidR="003E62DA" w:rsidRPr="003E62DA" w14:paraId="339F3B3F" w14:textId="77777777" w:rsidTr="00842178">
              <w:trPr>
                <w:trHeight w:val="340"/>
              </w:trPr>
              <w:tc>
                <w:tcPr>
                  <w:tcW w:w="1321" w:type="dxa"/>
                  <w:shd w:val="clear" w:color="000000" w:fill="FF0000"/>
                  <w:noWrap/>
                  <w:vAlign w:val="center"/>
                  <w:hideMark/>
                </w:tcPr>
                <w:p w14:paraId="2BFB6438"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B-4</w:t>
                  </w:r>
                </w:p>
              </w:tc>
              <w:tc>
                <w:tcPr>
                  <w:tcW w:w="4508" w:type="dxa"/>
                  <w:shd w:val="clear" w:color="auto" w:fill="auto"/>
                  <w:vAlign w:val="center"/>
                  <w:hideMark/>
                </w:tcPr>
                <w:p w14:paraId="66407256" w14:textId="7D5BE853" w:rsidR="003E62DA" w:rsidRPr="003E62DA" w:rsidRDefault="003E62DA" w:rsidP="003E62DA">
                  <w:pPr>
                    <w:jc w:val="center"/>
                    <w:rPr>
                      <w:color w:val="000000"/>
                      <w:sz w:val="24"/>
                      <w:szCs w:val="24"/>
                      <w:lang w:val="en-IN" w:eastAsia="en-IN"/>
                    </w:rPr>
                  </w:pPr>
                  <w:r w:rsidRPr="003E62DA">
                    <w:rPr>
                      <w:color w:val="000000"/>
                      <w:sz w:val="24"/>
                      <w:szCs w:val="24"/>
                      <w:lang w:val="en-IN" w:eastAsia="en-IN"/>
                    </w:rPr>
                    <w:t>Dynamic Pass</w:t>
                  </w:r>
                  <w:r w:rsidR="001370AC">
                    <w:rPr>
                      <w:color w:val="000000"/>
                      <w:sz w:val="24"/>
                      <w:szCs w:val="24"/>
                      <w:lang w:val="en-IN" w:eastAsia="en-IN"/>
                    </w:rPr>
                    <w:t xml:space="preserve"> B</w:t>
                  </w:r>
                  <w:r w:rsidRPr="003E62DA">
                    <w:rPr>
                      <w:color w:val="000000"/>
                      <w:sz w:val="24"/>
                      <w:szCs w:val="24"/>
                      <w:lang w:val="en-IN" w:eastAsia="en-IN"/>
                    </w:rPr>
                    <w:t>ox</w:t>
                  </w:r>
                </w:p>
              </w:tc>
              <w:tc>
                <w:tcPr>
                  <w:tcW w:w="4211" w:type="dxa"/>
                  <w:shd w:val="clear" w:color="auto" w:fill="auto"/>
                  <w:vAlign w:val="center"/>
                  <w:hideMark/>
                </w:tcPr>
                <w:p w14:paraId="516F3DB5"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GF-25, RM Sampling Room</w:t>
                  </w:r>
                </w:p>
              </w:tc>
            </w:tr>
            <w:tr w:rsidR="003E62DA" w:rsidRPr="003E62DA" w14:paraId="2FE53CEF" w14:textId="77777777" w:rsidTr="00842178">
              <w:trPr>
                <w:trHeight w:val="340"/>
              </w:trPr>
              <w:tc>
                <w:tcPr>
                  <w:tcW w:w="1321" w:type="dxa"/>
                  <w:shd w:val="clear" w:color="000000" w:fill="FF0000"/>
                  <w:noWrap/>
                  <w:vAlign w:val="center"/>
                  <w:hideMark/>
                </w:tcPr>
                <w:p w14:paraId="7EB0A857"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B-5</w:t>
                  </w:r>
                </w:p>
              </w:tc>
              <w:tc>
                <w:tcPr>
                  <w:tcW w:w="4508" w:type="dxa"/>
                  <w:shd w:val="clear" w:color="auto" w:fill="auto"/>
                  <w:vAlign w:val="center"/>
                  <w:hideMark/>
                </w:tcPr>
                <w:p w14:paraId="5A37043F"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Spare </w:t>
                  </w:r>
                </w:p>
              </w:tc>
              <w:tc>
                <w:tcPr>
                  <w:tcW w:w="4211" w:type="dxa"/>
                  <w:shd w:val="clear" w:color="auto" w:fill="auto"/>
                  <w:vAlign w:val="center"/>
                  <w:hideMark/>
                </w:tcPr>
                <w:p w14:paraId="0BAABB6F"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NA</w:t>
                  </w:r>
                </w:p>
              </w:tc>
            </w:tr>
            <w:tr w:rsidR="003E62DA" w:rsidRPr="003E62DA" w14:paraId="79579F50" w14:textId="77777777" w:rsidTr="00842178">
              <w:trPr>
                <w:trHeight w:val="340"/>
              </w:trPr>
              <w:tc>
                <w:tcPr>
                  <w:tcW w:w="1321" w:type="dxa"/>
                  <w:shd w:val="clear" w:color="000000" w:fill="FF0000"/>
                  <w:noWrap/>
                  <w:vAlign w:val="center"/>
                  <w:hideMark/>
                </w:tcPr>
                <w:p w14:paraId="085F6BBA"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B-6</w:t>
                  </w:r>
                </w:p>
              </w:tc>
              <w:tc>
                <w:tcPr>
                  <w:tcW w:w="4508" w:type="dxa"/>
                  <w:shd w:val="clear" w:color="auto" w:fill="auto"/>
                  <w:vAlign w:val="center"/>
                  <w:hideMark/>
                </w:tcPr>
                <w:p w14:paraId="4FB47C50"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LAF</w:t>
                  </w:r>
                </w:p>
              </w:tc>
              <w:tc>
                <w:tcPr>
                  <w:tcW w:w="4211" w:type="dxa"/>
                  <w:shd w:val="clear" w:color="auto" w:fill="auto"/>
                  <w:vAlign w:val="center"/>
                  <w:hideMark/>
                </w:tcPr>
                <w:p w14:paraId="5A11D650"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GF-21, PPM Sampling Room</w:t>
                  </w:r>
                </w:p>
              </w:tc>
            </w:tr>
            <w:tr w:rsidR="003E62DA" w:rsidRPr="003E62DA" w14:paraId="2DB92A78" w14:textId="77777777" w:rsidTr="00842178">
              <w:trPr>
                <w:trHeight w:val="340"/>
              </w:trPr>
              <w:tc>
                <w:tcPr>
                  <w:tcW w:w="1321" w:type="dxa"/>
                  <w:shd w:val="clear" w:color="000000" w:fill="FF0000"/>
                  <w:noWrap/>
                  <w:vAlign w:val="center"/>
                  <w:hideMark/>
                </w:tcPr>
                <w:p w14:paraId="3187C19D"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B-7</w:t>
                  </w:r>
                </w:p>
              </w:tc>
              <w:tc>
                <w:tcPr>
                  <w:tcW w:w="4508" w:type="dxa"/>
                  <w:shd w:val="clear" w:color="auto" w:fill="auto"/>
                  <w:vAlign w:val="center"/>
                  <w:hideMark/>
                </w:tcPr>
                <w:p w14:paraId="401B801F"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Spare </w:t>
                  </w:r>
                </w:p>
              </w:tc>
              <w:tc>
                <w:tcPr>
                  <w:tcW w:w="4211" w:type="dxa"/>
                  <w:shd w:val="clear" w:color="auto" w:fill="auto"/>
                  <w:vAlign w:val="center"/>
                  <w:hideMark/>
                </w:tcPr>
                <w:p w14:paraId="7A0F082A"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NA</w:t>
                  </w:r>
                </w:p>
              </w:tc>
            </w:tr>
            <w:tr w:rsidR="003E62DA" w:rsidRPr="003E62DA" w14:paraId="19E32809" w14:textId="77777777" w:rsidTr="00842178">
              <w:trPr>
                <w:trHeight w:val="340"/>
              </w:trPr>
              <w:tc>
                <w:tcPr>
                  <w:tcW w:w="1321" w:type="dxa"/>
                  <w:shd w:val="clear" w:color="000000" w:fill="FF0000"/>
                  <w:noWrap/>
                  <w:vAlign w:val="center"/>
                  <w:hideMark/>
                </w:tcPr>
                <w:p w14:paraId="339F1722"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B-8</w:t>
                  </w:r>
                </w:p>
              </w:tc>
              <w:tc>
                <w:tcPr>
                  <w:tcW w:w="4508" w:type="dxa"/>
                  <w:shd w:val="clear" w:color="auto" w:fill="auto"/>
                  <w:vAlign w:val="center"/>
                  <w:hideMark/>
                </w:tcPr>
                <w:p w14:paraId="79474F83"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Control Supply-Cold Room, Deep Freezer</w:t>
                  </w:r>
                </w:p>
              </w:tc>
              <w:tc>
                <w:tcPr>
                  <w:tcW w:w="4211" w:type="dxa"/>
                  <w:shd w:val="clear" w:color="auto" w:fill="auto"/>
                  <w:vAlign w:val="center"/>
                  <w:hideMark/>
                </w:tcPr>
                <w:p w14:paraId="3FC23E77"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GF-30, Approved RM area</w:t>
                  </w:r>
                </w:p>
              </w:tc>
            </w:tr>
            <w:tr w:rsidR="003E62DA" w:rsidRPr="003E62DA" w14:paraId="071A7E31" w14:textId="77777777" w:rsidTr="00842178">
              <w:trPr>
                <w:trHeight w:val="340"/>
              </w:trPr>
              <w:tc>
                <w:tcPr>
                  <w:tcW w:w="1321" w:type="dxa"/>
                  <w:shd w:val="clear" w:color="000000" w:fill="FF0000"/>
                  <w:noWrap/>
                  <w:vAlign w:val="center"/>
                  <w:hideMark/>
                </w:tcPr>
                <w:p w14:paraId="3A839BB7"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B-9</w:t>
                  </w:r>
                </w:p>
              </w:tc>
              <w:tc>
                <w:tcPr>
                  <w:tcW w:w="4508" w:type="dxa"/>
                  <w:shd w:val="clear" w:color="auto" w:fill="auto"/>
                  <w:vAlign w:val="center"/>
                  <w:hideMark/>
                </w:tcPr>
                <w:p w14:paraId="65F98907"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Control Supply- Cold Room, Deep Freezer </w:t>
                  </w:r>
                </w:p>
              </w:tc>
              <w:tc>
                <w:tcPr>
                  <w:tcW w:w="4211" w:type="dxa"/>
                  <w:shd w:val="clear" w:color="auto" w:fill="auto"/>
                  <w:vAlign w:val="center"/>
                  <w:hideMark/>
                </w:tcPr>
                <w:p w14:paraId="310AD1AC"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GF-22, Under Test RM Cold Room</w:t>
                  </w:r>
                </w:p>
              </w:tc>
            </w:tr>
            <w:tr w:rsidR="003E62DA" w:rsidRPr="003E62DA" w14:paraId="7CD423EB" w14:textId="77777777" w:rsidTr="00842178">
              <w:trPr>
                <w:trHeight w:val="340"/>
              </w:trPr>
              <w:tc>
                <w:tcPr>
                  <w:tcW w:w="1321" w:type="dxa"/>
                  <w:shd w:val="clear" w:color="000000" w:fill="FF0000"/>
                  <w:noWrap/>
                  <w:vAlign w:val="center"/>
                  <w:hideMark/>
                </w:tcPr>
                <w:p w14:paraId="1E67D4F3" w14:textId="77777777" w:rsidR="003E62DA" w:rsidRPr="003E62DA" w:rsidRDefault="003E62DA" w:rsidP="003E62DA">
                  <w:pPr>
                    <w:jc w:val="center"/>
                    <w:rPr>
                      <w:b/>
                      <w:bCs/>
                      <w:color w:val="000000"/>
                      <w:sz w:val="24"/>
                      <w:szCs w:val="24"/>
                      <w:lang w:val="en-IN" w:eastAsia="en-IN"/>
                    </w:rPr>
                  </w:pPr>
                  <w:r w:rsidRPr="003E62DA">
                    <w:rPr>
                      <w:b/>
                      <w:bCs/>
                      <w:color w:val="000000"/>
                      <w:sz w:val="24"/>
                      <w:szCs w:val="24"/>
                      <w:lang w:val="en-IN" w:eastAsia="en-IN"/>
                    </w:rPr>
                    <w:t>B-10</w:t>
                  </w:r>
                </w:p>
              </w:tc>
              <w:tc>
                <w:tcPr>
                  <w:tcW w:w="4508" w:type="dxa"/>
                  <w:shd w:val="clear" w:color="auto" w:fill="auto"/>
                  <w:vAlign w:val="center"/>
                  <w:hideMark/>
                </w:tcPr>
                <w:p w14:paraId="10613C22"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 xml:space="preserve">Spare </w:t>
                  </w:r>
                </w:p>
              </w:tc>
              <w:tc>
                <w:tcPr>
                  <w:tcW w:w="4211" w:type="dxa"/>
                  <w:shd w:val="clear" w:color="auto" w:fill="auto"/>
                  <w:vAlign w:val="center"/>
                  <w:hideMark/>
                </w:tcPr>
                <w:p w14:paraId="7D4C8D42" w14:textId="77777777" w:rsidR="003E62DA" w:rsidRPr="003E62DA" w:rsidRDefault="003E62DA" w:rsidP="003E62DA">
                  <w:pPr>
                    <w:jc w:val="center"/>
                    <w:rPr>
                      <w:color w:val="000000"/>
                      <w:sz w:val="24"/>
                      <w:szCs w:val="24"/>
                      <w:lang w:val="en-IN" w:eastAsia="en-IN"/>
                    </w:rPr>
                  </w:pPr>
                  <w:r w:rsidRPr="003E62DA">
                    <w:rPr>
                      <w:color w:val="000000"/>
                      <w:sz w:val="24"/>
                      <w:szCs w:val="24"/>
                      <w:lang w:val="en-IN" w:eastAsia="en-IN"/>
                    </w:rPr>
                    <w:t>NA</w:t>
                  </w:r>
                </w:p>
              </w:tc>
            </w:tr>
          </w:tbl>
          <w:p w14:paraId="7D94BE84" w14:textId="77777777" w:rsidR="001879C6" w:rsidRPr="003C44CA" w:rsidRDefault="001879C6" w:rsidP="001879C6">
            <w:pPr>
              <w:spacing w:line="276" w:lineRule="auto"/>
              <w:jc w:val="both"/>
              <w:rPr>
                <w:bCs/>
                <w:sz w:val="12"/>
                <w:szCs w:val="12"/>
              </w:rPr>
            </w:pPr>
          </w:p>
          <w:p w14:paraId="744CA599" w14:textId="1186ADA2" w:rsidR="007B2508" w:rsidRDefault="001879C6" w:rsidP="001879C6">
            <w:pPr>
              <w:spacing w:line="276" w:lineRule="auto"/>
              <w:jc w:val="both"/>
              <w:rPr>
                <w:bCs/>
                <w:sz w:val="24"/>
                <w:szCs w:val="24"/>
              </w:rPr>
            </w:pPr>
            <w:r>
              <w:rPr>
                <w:bCs/>
                <w:sz w:val="24"/>
                <w:szCs w:val="24"/>
              </w:rPr>
              <w:lastRenderedPageBreak/>
              <w:t xml:space="preserve">Based on the above details, the power supply at </w:t>
            </w:r>
            <w:r w:rsidRPr="00905CF8">
              <w:rPr>
                <w:bCs/>
                <w:sz w:val="24"/>
                <w:szCs w:val="24"/>
              </w:rPr>
              <w:t xml:space="preserve">MCB </w:t>
            </w:r>
            <w:r>
              <w:rPr>
                <w:bCs/>
                <w:sz w:val="24"/>
                <w:szCs w:val="24"/>
              </w:rPr>
              <w:t xml:space="preserve">of </w:t>
            </w:r>
            <w:r w:rsidRPr="00905CF8">
              <w:rPr>
                <w:bCs/>
                <w:sz w:val="24"/>
                <w:szCs w:val="24"/>
              </w:rPr>
              <w:t xml:space="preserve">B-phase </w:t>
            </w:r>
            <w:r>
              <w:rPr>
                <w:bCs/>
                <w:sz w:val="24"/>
                <w:szCs w:val="24"/>
              </w:rPr>
              <w:t xml:space="preserve">and </w:t>
            </w:r>
            <w:r w:rsidRPr="00905CF8">
              <w:rPr>
                <w:bCs/>
                <w:sz w:val="24"/>
                <w:szCs w:val="24"/>
              </w:rPr>
              <w:t xml:space="preserve">B8 </w:t>
            </w:r>
            <w:r>
              <w:rPr>
                <w:bCs/>
                <w:sz w:val="24"/>
                <w:szCs w:val="24"/>
              </w:rPr>
              <w:t>was halted</w:t>
            </w:r>
            <w:r w:rsidRPr="00905CF8">
              <w:rPr>
                <w:bCs/>
                <w:sz w:val="24"/>
                <w:szCs w:val="24"/>
              </w:rPr>
              <w:t>, which is connected to the walk-in cold room and walk-in deep freezer, leading to data loss in the approved RM walk-in cold room (equipment ID: E/WH/020) and approved RM walk-in deep freezer (equipment ID: E/WH/021)</w:t>
            </w:r>
            <w:r w:rsidR="009955DF">
              <w:rPr>
                <w:bCs/>
                <w:sz w:val="24"/>
                <w:szCs w:val="24"/>
              </w:rPr>
              <w:t>.</w:t>
            </w:r>
          </w:p>
          <w:p w14:paraId="2425D552" w14:textId="471DD588" w:rsidR="00F523C3" w:rsidRDefault="009955DF" w:rsidP="003C44CA">
            <w:pPr>
              <w:spacing w:line="276" w:lineRule="auto"/>
              <w:jc w:val="both"/>
              <w:rPr>
                <w:bCs/>
                <w:sz w:val="24"/>
                <w:szCs w:val="24"/>
              </w:rPr>
            </w:pPr>
            <w:r>
              <w:rPr>
                <w:bCs/>
                <w:sz w:val="24"/>
                <w:szCs w:val="24"/>
              </w:rPr>
              <w:t xml:space="preserve">In impacted cold room &amp; deep freezer below mentioned materials were </w:t>
            </w:r>
            <w:r w:rsidR="00F523C3">
              <w:rPr>
                <w:bCs/>
                <w:sz w:val="24"/>
                <w:szCs w:val="24"/>
              </w:rPr>
              <w:t>stored refer the below tables,</w:t>
            </w:r>
          </w:p>
          <w:p w14:paraId="75B7AAF8" w14:textId="77777777" w:rsidR="007576B0" w:rsidRPr="007576B0" w:rsidRDefault="007576B0" w:rsidP="003C44CA">
            <w:pPr>
              <w:spacing w:line="276" w:lineRule="auto"/>
              <w:jc w:val="both"/>
              <w:rPr>
                <w:bCs/>
                <w:sz w:val="10"/>
                <w:szCs w:val="10"/>
              </w:rPr>
            </w:pPr>
          </w:p>
          <w:p w14:paraId="5A757424" w14:textId="77777777" w:rsidR="00F523C3" w:rsidRPr="009D443F" w:rsidRDefault="00F523C3" w:rsidP="00F523C3">
            <w:pPr>
              <w:pStyle w:val="ListParagraph"/>
              <w:numPr>
                <w:ilvl w:val="0"/>
                <w:numId w:val="28"/>
              </w:numPr>
              <w:tabs>
                <w:tab w:val="left" w:pos="270"/>
                <w:tab w:val="left" w:pos="3426"/>
              </w:tabs>
              <w:spacing w:line="276" w:lineRule="auto"/>
              <w:ind w:hanging="720"/>
              <w:rPr>
                <w:b/>
                <w:sz w:val="24"/>
                <w:szCs w:val="24"/>
              </w:rPr>
            </w:pPr>
            <w:r>
              <w:rPr>
                <w:b/>
                <w:sz w:val="24"/>
                <w:szCs w:val="24"/>
              </w:rPr>
              <w:t xml:space="preserve"> A</w:t>
            </w:r>
            <w:r w:rsidRPr="00995FDF">
              <w:rPr>
                <w:b/>
                <w:sz w:val="24"/>
                <w:szCs w:val="24"/>
              </w:rPr>
              <w:t xml:space="preserve">pproved RM Walk-in Cold Room </w:t>
            </w:r>
            <w:r>
              <w:rPr>
                <w:b/>
                <w:sz w:val="24"/>
                <w:szCs w:val="24"/>
              </w:rPr>
              <w:t>(</w:t>
            </w:r>
            <w:r w:rsidRPr="00995FDF">
              <w:rPr>
                <w:b/>
                <w:sz w:val="24"/>
                <w:szCs w:val="24"/>
              </w:rPr>
              <w:t>E/WH/020</w:t>
            </w:r>
            <w:r>
              <w:rPr>
                <w:b/>
                <w:sz w:val="24"/>
                <w:szCs w:val="24"/>
              </w:rPr>
              <w:t>)</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51"/>
              <w:gridCol w:w="2204"/>
              <w:gridCol w:w="1060"/>
              <w:gridCol w:w="2105"/>
              <w:gridCol w:w="2105"/>
              <w:gridCol w:w="2105"/>
            </w:tblGrid>
            <w:tr w:rsidR="00F523C3" w:rsidRPr="0004217E" w14:paraId="0FCF8C6D" w14:textId="77777777" w:rsidTr="00A867BC">
              <w:trPr>
                <w:trHeight w:val="526"/>
                <w:tblHeader/>
                <w:jc w:val="center"/>
              </w:trPr>
              <w:tc>
                <w:tcPr>
                  <w:tcW w:w="318" w:type="pct"/>
                  <w:tcBorders>
                    <w:top w:val="single" w:sz="4" w:space="0" w:color="auto"/>
                    <w:left w:val="single" w:sz="4" w:space="0" w:color="auto"/>
                    <w:bottom w:val="single" w:sz="4" w:space="0" w:color="auto"/>
                  </w:tcBorders>
                  <w:shd w:val="clear" w:color="auto" w:fill="auto"/>
                  <w:vAlign w:val="center"/>
                </w:tcPr>
                <w:p w14:paraId="66F5829C" w14:textId="77777777" w:rsidR="00F523C3" w:rsidRPr="00A86D71" w:rsidRDefault="00F523C3" w:rsidP="00F523C3">
                  <w:pPr>
                    <w:spacing w:line="276" w:lineRule="auto"/>
                    <w:ind w:left="-108" w:right="-151"/>
                    <w:jc w:val="center"/>
                    <w:rPr>
                      <w:rFonts w:eastAsiaTheme="minorHAnsi"/>
                      <w:b/>
                      <w:bCs/>
                      <w:sz w:val="24"/>
                      <w:szCs w:val="24"/>
                    </w:rPr>
                  </w:pPr>
                  <w:r>
                    <w:rPr>
                      <w:rFonts w:eastAsiaTheme="minorHAnsi"/>
                      <w:b/>
                      <w:bCs/>
                      <w:sz w:val="24"/>
                      <w:szCs w:val="24"/>
                    </w:rPr>
                    <w:t xml:space="preserve">Sr. No. </w:t>
                  </w:r>
                </w:p>
              </w:tc>
              <w:tc>
                <w:tcPr>
                  <w:tcW w:w="1077" w:type="pct"/>
                  <w:tcBorders>
                    <w:top w:val="single" w:sz="4" w:space="0" w:color="auto"/>
                    <w:bottom w:val="single" w:sz="4" w:space="0" w:color="auto"/>
                  </w:tcBorders>
                  <w:shd w:val="clear" w:color="auto" w:fill="auto"/>
                  <w:vAlign w:val="center"/>
                </w:tcPr>
                <w:p w14:paraId="73A08C56" w14:textId="77777777" w:rsidR="00F523C3" w:rsidRPr="00A86D71" w:rsidRDefault="00F523C3" w:rsidP="00F523C3">
                  <w:pPr>
                    <w:spacing w:line="276" w:lineRule="auto"/>
                    <w:ind w:right="-151"/>
                    <w:jc w:val="center"/>
                    <w:rPr>
                      <w:rFonts w:eastAsiaTheme="minorHAnsi"/>
                      <w:b/>
                      <w:bCs/>
                      <w:sz w:val="24"/>
                      <w:szCs w:val="24"/>
                    </w:rPr>
                  </w:pPr>
                  <w:r>
                    <w:rPr>
                      <w:rFonts w:eastAsiaTheme="minorHAnsi"/>
                      <w:b/>
                      <w:bCs/>
                      <w:sz w:val="24"/>
                      <w:szCs w:val="24"/>
                    </w:rPr>
                    <w:t>Name of Material</w:t>
                  </w:r>
                </w:p>
              </w:tc>
              <w:tc>
                <w:tcPr>
                  <w:tcW w:w="518" w:type="pct"/>
                  <w:tcBorders>
                    <w:top w:val="single" w:sz="4" w:space="0" w:color="auto"/>
                    <w:bottom w:val="single" w:sz="4" w:space="0" w:color="auto"/>
                  </w:tcBorders>
                  <w:shd w:val="clear" w:color="auto" w:fill="auto"/>
                  <w:vAlign w:val="center"/>
                </w:tcPr>
                <w:p w14:paraId="7134AE22" w14:textId="77777777" w:rsidR="00F523C3" w:rsidRPr="00A86D71" w:rsidRDefault="00F523C3" w:rsidP="00F523C3">
                  <w:pPr>
                    <w:spacing w:line="276" w:lineRule="auto"/>
                    <w:ind w:left="-102" w:right="-93"/>
                    <w:jc w:val="center"/>
                    <w:rPr>
                      <w:rFonts w:eastAsiaTheme="minorHAnsi"/>
                      <w:b/>
                      <w:bCs/>
                      <w:sz w:val="24"/>
                      <w:szCs w:val="24"/>
                    </w:rPr>
                  </w:pPr>
                  <w:r>
                    <w:rPr>
                      <w:rFonts w:eastAsiaTheme="minorHAnsi"/>
                      <w:b/>
                      <w:bCs/>
                      <w:sz w:val="24"/>
                      <w:szCs w:val="24"/>
                    </w:rPr>
                    <w:t>Material Code</w:t>
                  </w:r>
                </w:p>
              </w:tc>
              <w:tc>
                <w:tcPr>
                  <w:tcW w:w="1029" w:type="pct"/>
                  <w:tcBorders>
                    <w:top w:val="single" w:sz="4" w:space="0" w:color="auto"/>
                    <w:bottom w:val="single" w:sz="4" w:space="0" w:color="auto"/>
                  </w:tcBorders>
                  <w:shd w:val="clear" w:color="auto" w:fill="auto"/>
                  <w:vAlign w:val="center"/>
                </w:tcPr>
                <w:p w14:paraId="0D0947F7" w14:textId="77777777" w:rsidR="00F523C3" w:rsidRPr="00A86D71" w:rsidRDefault="00F523C3" w:rsidP="00F523C3">
                  <w:pPr>
                    <w:spacing w:line="276" w:lineRule="auto"/>
                    <w:ind w:left="-62" w:right="-60"/>
                    <w:jc w:val="center"/>
                    <w:rPr>
                      <w:rFonts w:eastAsiaTheme="minorHAnsi"/>
                      <w:b/>
                      <w:bCs/>
                      <w:sz w:val="24"/>
                      <w:szCs w:val="24"/>
                    </w:rPr>
                  </w:pPr>
                  <w:r>
                    <w:rPr>
                      <w:rFonts w:eastAsiaTheme="minorHAnsi"/>
                      <w:b/>
                      <w:bCs/>
                      <w:sz w:val="24"/>
                      <w:szCs w:val="24"/>
                    </w:rPr>
                    <w:t>Product Batch No.</w:t>
                  </w:r>
                </w:p>
              </w:tc>
              <w:tc>
                <w:tcPr>
                  <w:tcW w:w="1029" w:type="pct"/>
                  <w:tcBorders>
                    <w:top w:val="single" w:sz="4" w:space="0" w:color="auto"/>
                    <w:bottom w:val="single" w:sz="4" w:space="0" w:color="auto"/>
                  </w:tcBorders>
                  <w:vAlign w:val="center"/>
                </w:tcPr>
                <w:p w14:paraId="381A7AB7" w14:textId="77777777" w:rsidR="00F523C3" w:rsidRDefault="00F523C3" w:rsidP="00F523C3">
                  <w:pPr>
                    <w:spacing w:line="276" w:lineRule="auto"/>
                    <w:ind w:left="-62" w:right="-60"/>
                    <w:jc w:val="center"/>
                    <w:rPr>
                      <w:rFonts w:eastAsiaTheme="minorHAnsi"/>
                      <w:b/>
                      <w:bCs/>
                      <w:sz w:val="24"/>
                      <w:szCs w:val="24"/>
                    </w:rPr>
                  </w:pPr>
                  <w:r>
                    <w:rPr>
                      <w:rFonts w:eastAsiaTheme="minorHAnsi"/>
                      <w:b/>
                      <w:bCs/>
                      <w:sz w:val="24"/>
                      <w:szCs w:val="24"/>
                    </w:rPr>
                    <w:t>Available Qty.</w:t>
                  </w:r>
                </w:p>
              </w:tc>
              <w:tc>
                <w:tcPr>
                  <w:tcW w:w="1029" w:type="pct"/>
                  <w:tcBorders>
                    <w:top w:val="single" w:sz="4" w:space="0" w:color="auto"/>
                    <w:bottom w:val="single" w:sz="4" w:space="0" w:color="auto"/>
                  </w:tcBorders>
                  <w:vAlign w:val="center"/>
                </w:tcPr>
                <w:p w14:paraId="6AE289DB" w14:textId="77777777" w:rsidR="00F523C3" w:rsidRDefault="00F523C3" w:rsidP="00F523C3">
                  <w:pPr>
                    <w:spacing w:line="276" w:lineRule="auto"/>
                    <w:ind w:left="-62" w:right="-60"/>
                    <w:jc w:val="center"/>
                    <w:rPr>
                      <w:rFonts w:eastAsiaTheme="minorHAnsi"/>
                      <w:b/>
                      <w:bCs/>
                      <w:sz w:val="24"/>
                      <w:szCs w:val="24"/>
                    </w:rPr>
                  </w:pPr>
                  <w:r>
                    <w:rPr>
                      <w:rFonts w:eastAsiaTheme="minorHAnsi"/>
                      <w:b/>
                      <w:bCs/>
                      <w:sz w:val="24"/>
                      <w:szCs w:val="24"/>
                    </w:rPr>
                    <w:t>Temperature Requirement</w:t>
                  </w:r>
                </w:p>
              </w:tc>
            </w:tr>
            <w:tr w:rsidR="00F523C3" w:rsidRPr="0004217E" w14:paraId="569F4CB5" w14:textId="77777777" w:rsidTr="00A867BC">
              <w:trPr>
                <w:trHeight w:val="479"/>
                <w:jc w:val="center"/>
              </w:trPr>
              <w:tc>
                <w:tcPr>
                  <w:tcW w:w="318" w:type="pct"/>
                  <w:tcBorders>
                    <w:top w:val="single" w:sz="4" w:space="0" w:color="auto"/>
                    <w:bottom w:val="single" w:sz="4" w:space="0" w:color="auto"/>
                  </w:tcBorders>
                  <w:vAlign w:val="center"/>
                </w:tcPr>
                <w:p w14:paraId="284ADA6F" w14:textId="77777777" w:rsidR="00F523C3" w:rsidRPr="00A86D71" w:rsidRDefault="00F523C3" w:rsidP="00F523C3">
                  <w:pPr>
                    <w:pStyle w:val="ListParagraph"/>
                    <w:numPr>
                      <w:ilvl w:val="0"/>
                      <w:numId w:val="27"/>
                    </w:numPr>
                    <w:spacing w:line="276" w:lineRule="auto"/>
                    <w:ind w:left="417"/>
                    <w:contextualSpacing w:val="0"/>
                    <w:jc w:val="center"/>
                    <w:rPr>
                      <w:sz w:val="24"/>
                      <w:szCs w:val="24"/>
                    </w:rPr>
                  </w:pPr>
                </w:p>
              </w:tc>
              <w:tc>
                <w:tcPr>
                  <w:tcW w:w="1077" w:type="pct"/>
                  <w:tcBorders>
                    <w:top w:val="single" w:sz="4" w:space="0" w:color="auto"/>
                    <w:bottom w:val="single" w:sz="4" w:space="0" w:color="auto"/>
                  </w:tcBorders>
                  <w:vAlign w:val="center"/>
                </w:tcPr>
                <w:p w14:paraId="5AAAADF0" w14:textId="77777777" w:rsidR="00F523C3" w:rsidRPr="00A86D71" w:rsidRDefault="00F523C3" w:rsidP="00F523C3">
                  <w:pPr>
                    <w:spacing w:line="276" w:lineRule="auto"/>
                    <w:rPr>
                      <w:sz w:val="24"/>
                      <w:szCs w:val="24"/>
                    </w:rPr>
                  </w:pPr>
                  <w:r>
                    <w:rPr>
                      <w:sz w:val="24"/>
                      <w:szCs w:val="24"/>
                    </w:rPr>
                    <w:t>Protamine Sulphate</w:t>
                  </w:r>
                </w:p>
              </w:tc>
              <w:tc>
                <w:tcPr>
                  <w:tcW w:w="518" w:type="pct"/>
                  <w:tcBorders>
                    <w:top w:val="single" w:sz="4" w:space="0" w:color="auto"/>
                    <w:bottom w:val="single" w:sz="4" w:space="0" w:color="auto"/>
                  </w:tcBorders>
                  <w:vAlign w:val="center"/>
                </w:tcPr>
                <w:p w14:paraId="60DFB351" w14:textId="77777777" w:rsidR="00F523C3" w:rsidRPr="00A86D71" w:rsidRDefault="00F523C3" w:rsidP="00F523C3">
                  <w:pPr>
                    <w:spacing w:line="276" w:lineRule="auto"/>
                    <w:jc w:val="center"/>
                    <w:rPr>
                      <w:sz w:val="24"/>
                      <w:szCs w:val="24"/>
                    </w:rPr>
                  </w:pPr>
                  <w:r w:rsidRPr="00995FDF">
                    <w:rPr>
                      <w:sz w:val="24"/>
                      <w:szCs w:val="24"/>
                    </w:rPr>
                    <w:t>RI00056</w:t>
                  </w:r>
                </w:p>
              </w:tc>
              <w:tc>
                <w:tcPr>
                  <w:tcW w:w="1029" w:type="pct"/>
                  <w:tcBorders>
                    <w:top w:val="single" w:sz="4" w:space="0" w:color="auto"/>
                    <w:bottom w:val="single" w:sz="4" w:space="0" w:color="auto"/>
                  </w:tcBorders>
                  <w:vAlign w:val="center"/>
                </w:tcPr>
                <w:p w14:paraId="00EF102F" w14:textId="77777777" w:rsidR="00F523C3" w:rsidRPr="00DB024D" w:rsidRDefault="00F523C3" w:rsidP="00F523C3">
                  <w:pPr>
                    <w:jc w:val="center"/>
                    <w:rPr>
                      <w:sz w:val="24"/>
                      <w:szCs w:val="24"/>
                    </w:rPr>
                  </w:pPr>
                  <w:r w:rsidRPr="00DB024D">
                    <w:rPr>
                      <w:sz w:val="24"/>
                      <w:szCs w:val="24"/>
                    </w:rPr>
                    <w:t>523062</w:t>
                  </w:r>
                </w:p>
              </w:tc>
              <w:tc>
                <w:tcPr>
                  <w:tcW w:w="1029" w:type="pct"/>
                  <w:tcBorders>
                    <w:top w:val="single" w:sz="4" w:space="0" w:color="auto"/>
                    <w:bottom w:val="single" w:sz="4" w:space="0" w:color="auto"/>
                  </w:tcBorders>
                  <w:vAlign w:val="center"/>
                </w:tcPr>
                <w:p w14:paraId="6E4C81CF" w14:textId="77777777" w:rsidR="00F523C3" w:rsidRPr="00DB024D" w:rsidRDefault="00F523C3" w:rsidP="00F523C3">
                  <w:pPr>
                    <w:spacing w:line="276" w:lineRule="auto"/>
                    <w:jc w:val="center"/>
                    <w:rPr>
                      <w:bCs/>
                      <w:sz w:val="24"/>
                      <w:szCs w:val="22"/>
                    </w:rPr>
                  </w:pPr>
                  <w:r w:rsidRPr="00DB024D">
                    <w:rPr>
                      <w:bCs/>
                      <w:sz w:val="24"/>
                      <w:szCs w:val="22"/>
                    </w:rPr>
                    <w:t>224.93 Gm</w:t>
                  </w:r>
                </w:p>
              </w:tc>
              <w:tc>
                <w:tcPr>
                  <w:tcW w:w="1029" w:type="pct"/>
                  <w:tcBorders>
                    <w:top w:val="single" w:sz="4" w:space="0" w:color="auto"/>
                    <w:bottom w:val="single" w:sz="4" w:space="0" w:color="auto"/>
                  </w:tcBorders>
                  <w:vAlign w:val="center"/>
                </w:tcPr>
                <w:p w14:paraId="081CDEE3" w14:textId="77777777" w:rsidR="00F523C3" w:rsidRPr="00995FDF" w:rsidRDefault="00F523C3" w:rsidP="00F523C3">
                  <w:pPr>
                    <w:spacing w:line="276" w:lineRule="auto"/>
                    <w:jc w:val="center"/>
                    <w:rPr>
                      <w:bCs/>
                      <w:sz w:val="24"/>
                      <w:szCs w:val="22"/>
                    </w:rPr>
                  </w:pPr>
                  <w:r w:rsidRPr="00995FDF">
                    <w:rPr>
                      <w:bCs/>
                      <w:sz w:val="24"/>
                      <w:szCs w:val="22"/>
                    </w:rPr>
                    <w:t xml:space="preserve">2-8 </w:t>
                  </w:r>
                  <w:r w:rsidRPr="00995FDF">
                    <w:rPr>
                      <w:bCs/>
                      <w:sz w:val="24"/>
                      <w:szCs w:val="24"/>
                    </w:rPr>
                    <w:t>°C</w:t>
                  </w:r>
                </w:p>
              </w:tc>
            </w:tr>
          </w:tbl>
          <w:p w14:paraId="25A7E79F" w14:textId="77777777" w:rsidR="002C3230" w:rsidRDefault="002C3230" w:rsidP="00F523C3">
            <w:pPr>
              <w:rPr>
                <w:b/>
                <w:sz w:val="24"/>
              </w:rPr>
            </w:pPr>
          </w:p>
          <w:p w14:paraId="39DC193F" w14:textId="77777777" w:rsidR="00F523C3" w:rsidRPr="009D443F" w:rsidRDefault="00F523C3" w:rsidP="00F523C3">
            <w:pPr>
              <w:pStyle w:val="ListParagraph"/>
              <w:numPr>
                <w:ilvl w:val="0"/>
                <w:numId w:val="28"/>
              </w:numPr>
              <w:tabs>
                <w:tab w:val="left" w:pos="270"/>
                <w:tab w:val="left" w:pos="3426"/>
              </w:tabs>
              <w:spacing w:line="276" w:lineRule="auto"/>
              <w:ind w:hanging="720"/>
              <w:rPr>
                <w:b/>
                <w:sz w:val="24"/>
                <w:szCs w:val="24"/>
              </w:rPr>
            </w:pPr>
            <w:r>
              <w:rPr>
                <w:b/>
                <w:sz w:val="24"/>
                <w:szCs w:val="24"/>
              </w:rPr>
              <w:t>A</w:t>
            </w:r>
            <w:r w:rsidRPr="00995FDF">
              <w:rPr>
                <w:b/>
                <w:sz w:val="24"/>
                <w:szCs w:val="24"/>
              </w:rPr>
              <w:t xml:space="preserve">pproved RM Walk-in </w:t>
            </w:r>
            <w:r>
              <w:rPr>
                <w:b/>
                <w:sz w:val="24"/>
                <w:szCs w:val="24"/>
              </w:rPr>
              <w:t xml:space="preserve">Deep Freezer </w:t>
            </w:r>
            <w:r w:rsidRPr="00995FDF">
              <w:rPr>
                <w:b/>
                <w:sz w:val="24"/>
                <w:szCs w:val="24"/>
              </w:rPr>
              <w:t xml:space="preserve">Room </w:t>
            </w:r>
            <w:r>
              <w:rPr>
                <w:b/>
                <w:sz w:val="24"/>
                <w:szCs w:val="24"/>
              </w:rPr>
              <w:t>(</w:t>
            </w:r>
            <w:r w:rsidRPr="00995FDF">
              <w:rPr>
                <w:b/>
                <w:sz w:val="24"/>
                <w:szCs w:val="24"/>
              </w:rPr>
              <w:t>E/WH/02</w:t>
            </w:r>
            <w:r>
              <w:rPr>
                <w:b/>
                <w:sz w:val="24"/>
                <w:szCs w:val="24"/>
              </w:rPr>
              <w:t>1)</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31"/>
              <w:gridCol w:w="2184"/>
              <w:gridCol w:w="1150"/>
              <w:gridCol w:w="2088"/>
              <w:gridCol w:w="2088"/>
              <w:gridCol w:w="2089"/>
            </w:tblGrid>
            <w:tr w:rsidR="00F523C3" w:rsidRPr="0004217E" w14:paraId="09579603" w14:textId="77777777" w:rsidTr="00F523C3">
              <w:trPr>
                <w:trHeight w:val="526"/>
                <w:tblHeader/>
                <w:jc w:val="center"/>
              </w:trPr>
              <w:tc>
                <w:tcPr>
                  <w:tcW w:w="311" w:type="pct"/>
                  <w:tcBorders>
                    <w:top w:val="single" w:sz="4" w:space="0" w:color="auto"/>
                    <w:left w:val="single" w:sz="4" w:space="0" w:color="auto"/>
                    <w:bottom w:val="single" w:sz="4" w:space="0" w:color="auto"/>
                  </w:tcBorders>
                  <w:shd w:val="clear" w:color="auto" w:fill="auto"/>
                  <w:vAlign w:val="center"/>
                </w:tcPr>
                <w:p w14:paraId="4BC14AAC" w14:textId="77777777" w:rsidR="00F523C3" w:rsidRPr="00A86D71" w:rsidRDefault="00F523C3" w:rsidP="00F523C3">
                  <w:pPr>
                    <w:spacing w:line="276" w:lineRule="auto"/>
                    <w:ind w:left="-108" w:right="-151"/>
                    <w:jc w:val="center"/>
                    <w:rPr>
                      <w:rFonts w:eastAsiaTheme="minorHAnsi"/>
                      <w:b/>
                      <w:bCs/>
                      <w:sz w:val="24"/>
                      <w:szCs w:val="24"/>
                    </w:rPr>
                  </w:pPr>
                  <w:r>
                    <w:rPr>
                      <w:rFonts w:eastAsiaTheme="minorHAnsi"/>
                      <w:b/>
                      <w:bCs/>
                      <w:sz w:val="24"/>
                      <w:szCs w:val="24"/>
                    </w:rPr>
                    <w:t xml:space="preserve">Sr. No. </w:t>
                  </w:r>
                </w:p>
              </w:tc>
              <w:tc>
                <w:tcPr>
                  <w:tcW w:w="1070" w:type="pct"/>
                  <w:tcBorders>
                    <w:top w:val="single" w:sz="4" w:space="0" w:color="auto"/>
                    <w:bottom w:val="single" w:sz="4" w:space="0" w:color="auto"/>
                  </w:tcBorders>
                  <w:shd w:val="clear" w:color="auto" w:fill="auto"/>
                  <w:vAlign w:val="center"/>
                </w:tcPr>
                <w:p w14:paraId="515A7895" w14:textId="77777777" w:rsidR="00F523C3" w:rsidRPr="00A86D71" w:rsidRDefault="00F523C3" w:rsidP="00F523C3">
                  <w:pPr>
                    <w:spacing w:line="276" w:lineRule="auto"/>
                    <w:ind w:right="-151"/>
                    <w:rPr>
                      <w:rFonts w:eastAsiaTheme="minorHAnsi"/>
                      <w:b/>
                      <w:bCs/>
                      <w:sz w:val="24"/>
                      <w:szCs w:val="24"/>
                    </w:rPr>
                  </w:pPr>
                  <w:r>
                    <w:rPr>
                      <w:rFonts w:eastAsiaTheme="minorHAnsi"/>
                      <w:b/>
                      <w:bCs/>
                      <w:sz w:val="24"/>
                      <w:szCs w:val="24"/>
                    </w:rPr>
                    <w:t>Name of Material</w:t>
                  </w:r>
                </w:p>
              </w:tc>
              <w:tc>
                <w:tcPr>
                  <w:tcW w:w="550" w:type="pct"/>
                  <w:tcBorders>
                    <w:top w:val="single" w:sz="4" w:space="0" w:color="auto"/>
                    <w:bottom w:val="single" w:sz="4" w:space="0" w:color="auto"/>
                  </w:tcBorders>
                  <w:shd w:val="clear" w:color="auto" w:fill="auto"/>
                  <w:vAlign w:val="center"/>
                </w:tcPr>
                <w:p w14:paraId="16D0CCA4" w14:textId="77777777" w:rsidR="00F523C3" w:rsidRPr="00A86D71" w:rsidRDefault="00F523C3" w:rsidP="00F523C3">
                  <w:pPr>
                    <w:spacing w:line="276" w:lineRule="auto"/>
                    <w:ind w:left="-102" w:right="-93"/>
                    <w:jc w:val="center"/>
                    <w:rPr>
                      <w:rFonts w:eastAsiaTheme="minorHAnsi"/>
                      <w:b/>
                      <w:bCs/>
                      <w:sz w:val="24"/>
                      <w:szCs w:val="24"/>
                    </w:rPr>
                  </w:pPr>
                  <w:r>
                    <w:rPr>
                      <w:rFonts w:eastAsiaTheme="minorHAnsi"/>
                      <w:b/>
                      <w:bCs/>
                      <w:sz w:val="24"/>
                      <w:szCs w:val="24"/>
                    </w:rPr>
                    <w:t>Material Code</w:t>
                  </w:r>
                </w:p>
              </w:tc>
              <w:tc>
                <w:tcPr>
                  <w:tcW w:w="1023" w:type="pct"/>
                  <w:tcBorders>
                    <w:top w:val="single" w:sz="4" w:space="0" w:color="auto"/>
                    <w:bottom w:val="single" w:sz="4" w:space="0" w:color="auto"/>
                  </w:tcBorders>
                  <w:shd w:val="clear" w:color="auto" w:fill="auto"/>
                  <w:vAlign w:val="center"/>
                </w:tcPr>
                <w:p w14:paraId="63476141" w14:textId="77777777" w:rsidR="00F523C3" w:rsidRPr="00A86D71" w:rsidRDefault="00F523C3" w:rsidP="00F523C3">
                  <w:pPr>
                    <w:spacing w:line="276" w:lineRule="auto"/>
                    <w:ind w:left="-62" w:right="-60"/>
                    <w:jc w:val="center"/>
                    <w:rPr>
                      <w:rFonts w:eastAsiaTheme="minorHAnsi"/>
                      <w:b/>
                      <w:bCs/>
                      <w:sz w:val="24"/>
                      <w:szCs w:val="24"/>
                    </w:rPr>
                  </w:pPr>
                  <w:r>
                    <w:rPr>
                      <w:rFonts w:eastAsiaTheme="minorHAnsi"/>
                      <w:b/>
                      <w:bCs/>
                      <w:sz w:val="24"/>
                      <w:szCs w:val="24"/>
                    </w:rPr>
                    <w:t>Product Batch No.</w:t>
                  </w:r>
                </w:p>
              </w:tc>
              <w:tc>
                <w:tcPr>
                  <w:tcW w:w="1023" w:type="pct"/>
                  <w:tcBorders>
                    <w:top w:val="single" w:sz="4" w:space="0" w:color="auto"/>
                    <w:bottom w:val="single" w:sz="4" w:space="0" w:color="auto"/>
                  </w:tcBorders>
                  <w:vAlign w:val="center"/>
                </w:tcPr>
                <w:p w14:paraId="446AE4DD" w14:textId="77777777" w:rsidR="00F523C3" w:rsidRDefault="00F523C3" w:rsidP="00F523C3">
                  <w:pPr>
                    <w:spacing w:line="276" w:lineRule="auto"/>
                    <w:ind w:left="-62" w:right="-60"/>
                    <w:jc w:val="center"/>
                    <w:rPr>
                      <w:rFonts w:eastAsiaTheme="minorHAnsi"/>
                      <w:b/>
                      <w:bCs/>
                      <w:sz w:val="24"/>
                      <w:szCs w:val="24"/>
                    </w:rPr>
                  </w:pPr>
                  <w:r>
                    <w:rPr>
                      <w:rFonts w:eastAsiaTheme="minorHAnsi"/>
                      <w:b/>
                      <w:bCs/>
                      <w:sz w:val="24"/>
                      <w:szCs w:val="24"/>
                    </w:rPr>
                    <w:t>Available Qty.</w:t>
                  </w:r>
                </w:p>
              </w:tc>
              <w:tc>
                <w:tcPr>
                  <w:tcW w:w="1023" w:type="pct"/>
                  <w:tcBorders>
                    <w:top w:val="single" w:sz="4" w:space="0" w:color="auto"/>
                    <w:bottom w:val="single" w:sz="4" w:space="0" w:color="auto"/>
                  </w:tcBorders>
                  <w:vAlign w:val="center"/>
                </w:tcPr>
                <w:p w14:paraId="53DABB7D" w14:textId="77777777" w:rsidR="00F523C3" w:rsidRDefault="00F523C3" w:rsidP="00F523C3">
                  <w:pPr>
                    <w:spacing w:line="276" w:lineRule="auto"/>
                    <w:ind w:left="-62" w:right="-60"/>
                    <w:jc w:val="center"/>
                    <w:rPr>
                      <w:rFonts w:eastAsiaTheme="minorHAnsi"/>
                      <w:b/>
                      <w:bCs/>
                      <w:sz w:val="24"/>
                      <w:szCs w:val="24"/>
                    </w:rPr>
                  </w:pPr>
                  <w:r>
                    <w:rPr>
                      <w:rFonts w:eastAsiaTheme="minorHAnsi"/>
                      <w:b/>
                      <w:bCs/>
                      <w:sz w:val="24"/>
                      <w:szCs w:val="24"/>
                    </w:rPr>
                    <w:t>Temperature Requirement</w:t>
                  </w:r>
                </w:p>
              </w:tc>
            </w:tr>
            <w:tr w:rsidR="00F523C3" w:rsidRPr="0004217E" w14:paraId="76AD0482" w14:textId="77777777" w:rsidTr="00F523C3">
              <w:trPr>
                <w:trHeight w:val="479"/>
                <w:jc w:val="center"/>
              </w:trPr>
              <w:tc>
                <w:tcPr>
                  <w:tcW w:w="311" w:type="pct"/>
                  <w:tcBorders>
                    <w:top w:val="single" w:sz="4" w:space="0" w:color="auto"/>
                    <w:bottom w:val="single" w:sz="4" w:space="0" w:color="auto"/>
                  </w:tcBorders>
                  <w:vAlign w:val="center"/>
                </w:tcPr>
                <w:p w14:paraId="00229E47" w14:textId="77777777" w:rsidR="00F523C3" w:rsidRPr="00A86D71" w:rsidRDefault="00F523C3" w:rsidP="00F523C3">
                  <w:pPr>
                    <w:pStyle w:val="ListParagraph"/>
                    <w:numPr>
                      <w:ilvl w:val="0"/>
                      <w:numId w:val="29"/>
                    </w:numPr>
                    <w:spacing w:line="276" w:lineRule="auto"/>
                    <w:contextualSpacing w:val="0"/>
                    <w:jc w:val="center"/>
                    <w:rPr>
                      <w:sz w:val="24"/>
                      <w:szCs w:val="24"/>
                    </w:rPr>
                  </w:pPr>
                </w:p>
              </w:tc>
              <w:tc>
                <w:tcPr>
                  <w:tcW w:w="1070" w:type="pct"/>
                  <w:tcBorders>
                    <w:top w:val="single" w:sz="4" w:space="0" w:color="auto"/>
                    <w:bottom w:val="single" w:sz="4" w:space="0" w:color="auto"/>
                  </w:tcBorders>
                  <w:vAlign w:val="center"/>
                </w:tcPr>
                <w:p w14:paraId="4B1EAB36" w14:textId="77777777" w:rsidR="00F523C3" w:rsidRPr="00E310B9" w:rsidRDefault="00F523C3" w:rsidP="00F523C3">
                  <w:pPr>
                    <w:spacing w:line="276" w:lineRule="auto"/>
                    <w:rPr>
                      <w:sz w:val="24"/>
                      <w:szCs w:val="24"/>
                    </w:rPr>
                  </w:pPr>
                  <w:r w:rsidRPr="000D22D2">
                    <w:rPr>
                      <w:sz w:val="24"/>
                      <w:szCs w:val="24"/>
                    </w:rPr>
                    <w:t>Insulin crystals (Human) (R-DNA)</w:t>
                  </w:r>
                </w:p>
              </w:tc>
              <w:tc>
                <w:tcPr>
                  <w:tcW w:w="550" w:type="pct"/>
                  <w:tcBorders>
                    <w:top w:val="single" w:sz="4" w:space="0" w:color="auto"/>
                    <w:bottom w:val="single" w:sz="4" w:space="0" w:color="auto"/>
                  </w:tcBorders>
                  <w:vAlign w:val="center"/>
                </w:tcPr>
                <w:p w14:paraId="729B10E8" w14:textId="77777777" w:rsidR="00F523C3" w:rsidRPr="00E310B9" w:rsidRDefault="00F523C3" w:rsidP="00F523C3">
                  <w:pPr>
                    <w:jc w:val="center"/>
                    <w:rPr>
                      <w:sz w:val="24"/>
                      <w:szCs w:val="24"/>
                    </w:rPr>
                  </w:pPr>
                  <w:r w:rsidRPr="00E310B9">
                    <w:rPr>
                      <w:sz w:val="24"/>
                      <w:szCs w:val="24"/>
                    </w:rPr>
                    <w:t>RA00468</w:t>
                  </w:r>
                </w:p>
              </w:tc>
              <w:tc>
                <w:tcPr>
                  <w:tcW w:w="1023" w:type="pct"/>
                  <w:tcBorders>
                    <w:top w:val="single" w:sz="4" w:space="0" w:color="auto"/>
                    <w:bottom w:val="single" w:sz="4" w:space="0" w:color="auto"/>
                  </w:tcBorders>
                  <w:vAlign w:val="center"/>
                </w:tcPr>
                <w:p w14:paraId="41E477C9" w14:textId="77777777" w:rsidR="00F523C3" w:rsidRPr="00DB024D" w:rsidRDefault="00F523C3" w:rsidP="00F523C3">
                  <w:pPr>
                    <w:jc w:val="center"/>
                    <w:rPr>
                      <w:sz w:val="24"/>
                      <w:szCs w:val="24"/>
                    </w:rPr>
                  </w:pPr>
                  <w:r w:rsidRPr="00DB024D">
                    <w:rPr>
                      <w:sz w:val="24"/>
                      <w:szCs w:val="24"/>
                    </w:rPr>
                    <w:t>RHI24063</w:t>
                  </w:r>
                </w:p>
              </w:tc>
              <w:tc>
                <w:tcPr>
                  <w:tcW w:w="1023" w:type="pct"/>
                  <w:tcBorders>
                    <w:top w:val="single" w:sz="4" w:space="0" w:color="auto"/>
                    <w:bottom w:val="single" w:sz="4" w:space="0" w:color="auto"/>
                  </w:tcBorders>
                  <w:vAlign w:val="center"/>
                </w:tcPr>
                <w:p w14:paraId="74D43C3F" w14:textId="77777777" w:rsidR="00F523C3" w:rsidRPr="00E310B9" w:rsidRDefault="00F523C3" w:rsidP="00F523C3">
                  <w:pPr>
                    <w:spacing w:line="276" w:lineRule="auto"/>
                    <w:jc w:val="center"/>
                    <w:rPr>
                      <w:sz w:val="24"/>
                      <w:szCs w:val="24"/>
                    </w:rPr>
                  </w:pPr>
                  <w:r>
                    <w:rPr>
                      <w:sz w:val="24"/>
                      <w:szCs w:val="24"/>
                    </w:rPr>
                    <w:t>40.98 Gm</w:t>
                  </w:r>
                </w:p>
              </w:tc>
              <w:tc>
                <w:tcPr>
                  <w:tcW w:w="1023" w:type="pct"/>
                  <w:tcBorders>
                    <w:top w:val="single" w:sz="4" w:space="0" w:color="auto"/>
                    <w:bottom w:val="single" w:sz="4" w:space="0" w:color="auto"/>
                  </w:tcBorders>
                  <w:vAlign w:val="center"/>
                </w:tcPr>
                <w:p w14:paraId="0D18421D" w14:textId="77777777" w:rsidR="00F523C3" w:rsidRPr="00E310B9" w:rsidRDefault="00F523C3" w:rsidP="00F523C3">
                  <w:pPr>
                    <w:spacing w:line="276" w:lineRule="auto"/>
                    <w:jc w:val="center"/>
                    <w:rPr>
                      <w:sz w:val="24"/>
                      <w:szCs w:val="24"/>
                    </w:rPr>
                  </w:pPr>
                  <w:r w:rsidRPr="00E310B9">
                    <w:rPr>
                      <w:sz w:val="24"/>
                      <w:szCs w:val="24"/>
                    </w:rPr>
                    <w:t>-18 °C</w:t>
                  </w:r>
                  <w:r>
                    <w:rPr>
                      <w:sz w:val="24"/>
                      <w:szCs w:val="24"/>
                    </w:rPr>
                    <w:t xml:space="preserve"> or below</w:t>
                  </w:r>
                </w:p>
              </w:tc>
            </w:tr>
            <w:tr w:rsidR="00F523C3" w:rsidRPr="0004217E" w14:paraId="2B0FB2FF" w14:textId="77777777" w:rsidTr="00F523C3">
              <w:trPr>
                <w:trHeight w:val="479"/>
                <w:jc w:val="center"/>
              </w:trPr>
              <w:tc>
                <w:tcPr>
                  <w:tcW w:w="311" w:type="pct"/>
                  <w:tcBorders>
                    <w:top w:val="single" w:sz="4" w:space="0" w:color="auto"/>
                    <w:bottom w:val="single" w:sz="4" w:space="0" w:color="auto"/>
                  </w:tcBorders>
                  <w:vAlign w:val="center"/>
                </w:tcPr>
                <w:p w14:paraId="6692F559" w14:textId="77777777" w:rsidR="00F523C3" w:rsidRPr="00A86D71" w:rsidRDefault="00F523C3" w:rsidP="00F523C3">
                  <w:pPr>
                    <w:pStyle w:val="ListParagraph"/>
                    <w:numPr>
                      <w:ilvl w:val="0"/>
                      <w:numId w:val="29"/>
                    </w:numPr>
                    <w:spacing w:line="276" w:lineRule="auto"/>
                    <w:contextualSpacing w:val="0"/>
                    <w:jc w:val="center"/>
                    <w:rPr>
                      <w:sz w:val="24"/>
                      <w:szCs w:val="24"/>
                    </w:rPr>
                  </w:pPr>
                </w:p>
              </w:tc>
              <w:tc>
                <w:tcPr>
                  <w:tcW w:w="1070" w:type="pct"/>
                  <w:tcBorders>
                    <w:top w:val="single" w:sz="4" w:space="0" w:color="auto"/>
                    <w:bottom w:val="single" w:sz="4" w:space="0" w:color="auto"/>
                  </w:tcBorders>
                  <w:vAlign w:val="center"/>
                </w:tcPr>
                <w:p w14:paraId="2EDB3691" w14:textId="77777777" w:rsidR="00F523C3" w:rsidRPr="000D22D2" w:rsidRDefault="00F523C3" w:rsidP="00F523C3">
                  <w:pPr>
                    <w:spacing w:line="276" w:lineRule="auto"/>
                    <w:rPr>
                      <w:sz w:val="24"/>
                      <w:szCs w:val="24"/>
                    </w:rPr>
                  </w:pPr>
                  <w:r w:rsidRPr="000D22D2">
                    <w:rPr>
                      <w:sz w:val="24"/>
                      <w:szCs w:val="24"/>
                    </w:rPr>
                    <w:t>Insulin crystals (Human) (R-DNA)</w:t>
                  </w:r>
                </w:p>
              </w:tc>
              <w:tc>
                <w:tcPr>
                  <w:tcW w:w="550" w:type="pct"/>
                  <w:tcBorders>
                    <w:top w:val="single" w:sz="4" w:space="0" w:color="auto"/>
                    <w:bottom w:val="single" w:sz="4" w:space="0" w:color="auto"/>
                  </w:tcBorders>
                  <w:vAlign w:val="center"/>
                </w:tcPr>
                <w:p w14:paraId="2AC92D59" w14:textId="77777777" w:rsidR="00F523C3" w:rsidRPr="00E310B9" w:rsidRDefault="00F523C3" w:rsidP="00F523C3">
                  <w:pPr>
                    <w:jc w:val="center"/>
                    <w:rPr>
                      <w:sz w:val="24"/>
                      <w:szCs w:val="24"/>
                    </w:rPr>
                  </w:pPr>
                  <w:r w:rsidRPr="00E310B9">
                    <w:rPr>
                      <w:sz w:val="24"/>
                      <w:szCs w:val="24"/>
                    </w:rPr>
                    <w:t>RA00468</w:t>
                  </w:r>
                </w:p>
              </w:tc>
              <w:tc>
                <w:tcPr>
                  <w:tcW w:w="1023" w:type="pct"/>
                  <w:tcBorders>
                    <w:top w:val="single" w:sz="4" w:space="0" w:color="auto"/>
                    <w:bottom w:val="single" w:sz="4" w:space="0" w:color="auto"/>
                  </w:tcBorders>
                  <w:vAlign w:val="center"/>
                </w:tcPr>
                <w:p w14:paraId="02DD6C8D" w14:textId="77777777" w:rsidR="00F523C3" w:rsidRPr="00E310B9" w:rsidRDefault="00F523C3" w:rsidP="00F523C3">
                  <w:pPr>
                    <w:jc w:val="center"/>
                    <w:rPr>
                      <w:sz w:val="24"/>
                      <w:szCs w:val="24"/>
                    </w:rPr>
                  </w:pPr>
                  <w:r w:rsidRPr="00DB024D">
                    <w:rPr>
                      <w:sz w:val="24"/>
                      <w:szCs w:val="24"/>
                    </w:rPr>
                    <w:t>RHI24065</w:t>
                  </w:r>
                </w:p>
              </w:tc>
              <w:tc>
                <w:tcPr>
                  <w:tcW w:w="1023" w:type="pct"/>
                  <w:tcBorders>
                    <w:top w:val="single" w:sz="4" w:space="0" w:color="auto"/>
                    <w:bottom w:val="single" w:sz="4" w:space="0" w:color="auto"/>
                  </w:tcBorders>
                  <w:vAlign w:val="center"/>
                </w:tcPr>
                <w:p w14:paraId="039A2010" w14:textId="77777777" w:rsidR="00F523C3" w:rsidRPr="00E310B9" w:rsidRDefault="00F523C3" w:rsidP="00F523C3">
                  <w:pPr>
                    <w:spacing w:line="276" w:lineRule="auto"/>
                    <w:jc w:val="center"/>
                    <w:rPr>
                      <w:sz w:val="24"/>
                      <w:szCs w:val="24"/>
                    </w:rPr>
                  </w:pPr>
                  <w:r>
                    <w:rPr>
                      <w:sz w:val="24"/>
                      <w:szCs w:val="24"/>
                    </w:rPr>
                    <w:t>1260.202 Gm</w:t>
                  </w:r>
                </w:p>
              </w:tc>
              <w:tc>
                <w:tcPr>
                  <w:tcW w:w="1023" w:type="pct"/>
                  <w:tcBorders>
                    <w:top w:val="single" w:sz="4" w:space="0" w:color="auto"/>
                    <w:bottom w:val="single" w:sz="4" w:space="0" w:color="auto"/>
                  </w:tcBorders>
                  <w:vAlign w:val="center"/>
                </w:tcPr>
                <w:p w14:paraId="4ACCBA30" w14:textId="77777777" w:rsidR="00F523C3" w:rsidRPr="00E310B9" w:rsidRDefault="00F523C3" w:rsidP="00F523C3">
                  <w:pPr>
                    <w:spacing w:line="276" w:lineRule="auto"/>
                    <w:jc w:val="center"/>
                    <w:rPr>
                      <w:sz w:val="24"/>
                      <w:szCs w:val="24"/>
                    </w:rPr>
                  </w:pPr>
                  <w:r w:rsidRPr="00E310B9">
                    <w:rPr>
                      <w:sz w:val="24"/>
                      <w:szCs w:val="24"/>
                    </w:rPr>
                    <w:t>-18 °C</w:t>
                  </w:r>
                  <w:r>
                    <w:rPr>
                      <w:sz w:val="24"/>
                      <w:szCs w:val="24"/>
                    </w:rPr>
                    <w:t xml:space="preserve"> or below</w:t>
                  </w:r>
                </w:p>
              </w:tc>
            </w:tr>
            <w:tr w:rsidR="00F523C3" w:rsidRPr="0004217E" w14:paraId="56792341" w14:textId="77777777" w:rsidTr="00F523C3">
              <w:trPr>
                <w:trHeight w:val="458"/>
                <w:jc w:val="center"/>
              </w:trPr>
              <w:tc>
                <w:tcPr>
                  <w:tcW w:w="311" w:type="pct"/>
                  <w:tcBorders>
                    <w:top w:val="single" w:sz="4" w:space="0" w:color="auto"/>
                    <w:bottom w:val="single" w:sz="4" w:space="0" w:color="auto"/>
                  </w:tcBorders>
                  <w:vAlign w:val="center"/>
                </w:tcPr>
                <w:p w14:paraId="1452BCF4" w14:textId="77777777" w:rsidR="00F523C3" w:rsidRPr="00A86D71" w:rsidRDefault="00F523C3" w:rsidP="00F523C3">
                  <w:pPr>
                    <w:pStyle w:val="ListParagraph"/>
                    <w:numPr>
                      <w:ilvl w:val="0"/>
                      <w:numId w:val="29"/>
                    </w:numPr>
                    <w:spacing w:line="276" w:lineRule="auto"/>
                    <w:contextualSpacing w:val="0"/>
                    <w:jc w:val="center"/>
                    <w:rPr>
                      <w:sz w:val="24"/>
                      <w:szCs w:val="24"/>
                    </w:rPr>
                  </w:pPr>
                </w:p>
              </w:tc>
              <w:tc>
                <w:tcPr>
                  <w:tcW w:w="1070" w:type="pct"/>
                  <w:tcBorders>
                    <w:top w:val="single" w:sz="4" w:space="0" w:color="auto"/>
                    <w:bottom w:val="single" w:sz="4" w:space="0" w:color="auto"/>
                  </w:tcBorders>
                  <w:vAlign w:val="center"/>
                </w:tcPr>
                <w:p w14:paraId="452787B9" w14:textId="77777777" w:rsidR="00F523C3" w:rsidRPr="00E310B9" w:rsidRDefault="00F523C3" w:rsidP="00F523C3">
                  <w:pPr>
                    <w:spacing w:line="276" w:lineRule="auto"/>
                    <w:rPr>
                      <w:sz w:val="24"/>
                      <w:szCs w:val="24"/>
                    </w:rPr>
                  </w:pPr>
                  <w:r w:rsidRPr="00E310B9">
                    <w:rPr>
                      <w:sz w:val="24"/>
                      <w:szCs w:val="24"/>
                    </w:rPr>
                    <w:t>Insulin Glargine (IP/Ph.Eur)</w:t>
                  </w:r>
                </w:p>
              </w:tc>
              <w:tc>
                <w:tcPr>
                  <w:tcW w:w="550" w:type="pct"/>
                  <w:tcBorders>
                    <w:top w:val="single" w:sz="4" w:space="0" w:color="auto"/>
                    <w:bottom w:val="single" w:sz="4" w:space="0" w:color="auto"/>
                  </w:tcBorders>
                  <w:vAlign w:val="center"/>
                </w:tcPr>
                <w:p w14:paraId="188EAF0F" w14:textId="77777777" w:rsidR="00F523C3" w:rsidRPr="00E310B9" w:rsidRDefault="00F523C3" w:rsidP="00F523C3">
                  <w:pPr>
                    <w:spacing w:line="276" w:lineRule="auto"/>
                    <w:jc w:val="center"/>
                    <w:rPr>
                      <w:sz w:val="24"/>
                      <w:szCs w:val="24"/>
                    </w:rPr>
                  </w:pPr>
                  <w:r w:rsidRPr="00E310B9">
                    <w:rPr>
                      <w:sz w:val="24"/>
                      <w:szCs w:val="24"/>
                    </w:rPr>
                    <w:t>RA00504</w:t>
                  </w:r>
                </w:p>
              </w:tc>
              <w:tc>
                <w:tcPr>
                  <w:tcW w:w="1023" w:type="pct"/>
                  <w:tcBorders>
                    <w:top w:val="single" w:sz="4" w:space="0" w:color="auto"/>
                    <w:bottom w:val="single" w:sz="4" w:space="0" w:color="auto"/>
                  </w:tcBorders>
                  <w:vAlign w:val="center"/>
                </w:tcPr>
                <w:p w14:paraId="34DE86AD" w14:textId="77777777" w:rsidR="00F523C3" w:rsidRPr="00DB024D" w:rsidRDefault="00F523C3" w:rsidP="00F523C3">
                  <w:pPr>
                    <w:jc w:val="center"/>
                    <w:rPr>
                      <w:sz w:val="24"/>
                      <w:szCs w:val="24"/>
                    </w:rPr>
                  </w:pPr>
                  <w:r w:rsidRPr="00DB024D">
                    <w:rPr>
                      <w:sz w:val="24"/>
                      <w:szCs w:val="24"/>
                    </w:rPr>
                    <w:t>RIG23003-RP</w:t>
                  </w:r>
                </w:p>
              </w:tc>
              <w:tc>
                <w:tcPr>
                  <w:tcW w:w="1023" w:type="pct"/>
                  <w:tcBorders>
                    <w:top w:val="single" w:sz="4" w:space="0" w:color="auto"/>
                    <w:bottom w:val="single" w:sz="4" w:space="0" w:color="auto"/>
                  </w:tcBorders>
                  <w:vAlign w:val="center"/>
                </w:tcPr>
                <w:p w14:paraId="57E1657A" w14:textId="77777777" w:rsidR="00F523C3" w:rsidRPr="00DB024D" w:rsidRDefault="00F523C3" w:rsidP="00F523C3">
                  <w:pPr>
                    <w:spacing w:line="276" w:lineRule="auto"/>
                    <w:jc w:val="center"/>
                    <w:rPr>
                      <w:bCs/>
                      <w:sz w:val="24"/>
                      <w:szCs w:val="22"/>
                    </w:rPr>
                  </w:pPr>
                  <w:r w:rsidRPr="00DB024D">
                    <w:rPr>
                      <w:bCs/>
                      <w:sz w:val="24"/>
                      <w:szCs w:val="22"/>
                    </w:rPr>
                    <w:t>4.62888 GM</w:t>
                  </w:r>
                </w:p>
              </w:tc>
              <w:tc>
                <w:tcPr>
                  <w:tcW w:w="1023" w:type="pct"/>
                  <w:tcBorders>
                    <w:top w:val="single" w:sz="4" w:space="0" w:color="auto"/>
                    <w:bottom w:val="single" w:sz="4" w:space="0" w:color="auto"/>
                  </w:tcBorders>
                  <w:vAlign w:val="center"/>
                </w:tcPr>
                <w:p w14:paraId="7CFECFDC" w14:textId="77777777" w:rsidR="00F523C3" w:rsidRPr="00E310B9" w:rsidRDefault="00F523C3" w:rsidP="00F523C3">
                  <w:pPr>
                    <w:spacing w:line="276" w:lineRule="auto"/>
                    <w:jc w:val="center"/>
                    <w:rPr>
                      <w:sz w:val="24"/>
                      <w:szCs w:val="24"/>
                    </w:rPr>
                  </w:pPr>
                  <w:r w:rsidRPr="00E310B9">
                    <w:rPr>
                      <w:sz w:val="24"/>
                      <w:szCs w:val="24"/>
                    </w:rPr>
                    <w:t>-20 ± 5°C.</w:t>
                  </w:r>
                </w:p>
              </w:tc>
            </w:tr>
          </w:tbl>
          <w:p w14:paraId="2CEBB07C" w14:textId="77777777" w:rsidR="00F523C3" w:rsidRDefault="00F523C3" w:rsidP="001879C6">
            <w:pPr>
              <w:spacing w:line="276" w:lineRule="auto"/>
              <w:jc w:val="both"/>
              <w:rPr>
                <w:bCs/>
                <w:sz w:val="24"/>
                <w:szCs w:val="24"/>
              </w:rPr>
            </w:pPr>
          </w:p>
          <w:p w14:paraId="71920902" w14:textId="5AE91CFF" w:rsidR="004C79C8" w:rsidRDefault="003C44CA" w:rsidP="001879C6">
            <w:pPr>
              <w:spacing w:line="276" w:lineRule="auto"/>
              <w:jc w:val="both"/>
              <w:rPr>
                <w:bCs/>
                <w:sz w:val="24"/>
                <w:szCs w:val="24"/>
              </w:rPr>
            </w:pPr>
            <w:r>
              <w:rPr>
                <w:bCs/>
                <w:sz w:val="24"/>
                <w:szCs w:val="24"/>
              </w:rPr>
              <w:t>Above mentioned materials</w:t>
            </w:r>
            <w:r w:rsidR="00F523C3">
              <w:rPr>
                <w:bCs/>
                <w:sz w:val="24"/>
                <w:szCs w:val="24"/>
              </w:rPr>
              <w:t xml:space="preserve"> </w:t>
            </w:r>
            <w:r w:rsidR="004C79C8">
              <w:rPr>
                <w:bCs/>
                <w:sz w:val="24"/>
                <w:szCs w:val="24"/>
              </w:rPr>
              <w:t>stability study reports are available with us refer the below table.</w:t>
            </w:r>
          </w:p>
          <w:p w14:paraId="47E56C92" w14:textId="77777777" w:rsidR="007576B0" w:rsidRDefault="007576B0" w:rsidP="001879C6">
            <w:pPr>
              <w:spacing w:line="276" w:lineRule="auto"/>
              <w:jc w:val="both"/>
              <w:rPr>
                <w:bCs/>
                <w:sz w:val="24"/>
                <w:szCs w:val="24"/>
              </w:rPr>
            </w:pPr>
          </w:p>
          <w:tbl>
            <w:tblPr>
              <w:tblStyle w:val="TableGrid"/>
              <w:tblW w:w="0" w:type="auto"/>
              <w:tblLook w:val="04A0" w:firstRow="1" w:lastRow="0" w:firstColumn="1" w:lastColumn="0" w:noHBand="0" w:noVBand="1"/>
            </w:tblPr>
            <w:tblGrid>
              <w:gridCol w:w="1009"/>
              <w:gridCol w:w="4111"/>
              <w:gridCol w:w="5113"/>
            </w:tblGrid>
            <w:tr w:rsidR="004C79C8" w14:paraId="356E52A2" w14:textId="77777777" w:rsidTr="004C79C8">
              <w:tc>
                <w:tcPr>
                  <w:tcW w:w="1009" w:type="dxa"/>
                </w:tcPr>
                <w:p w14:paraId="0CAFFE06" w14:textId="12476114" w:rsidR="004C79C8" w:rsidRPr="004C79C8" w:rsidRDefault="004C79C8" w:rsidP="001879C6">
                  <w:pPr>
                    <w:spacing w:line="276" w:lineRule="auto"/>
                    <w:jc w:val="both"/>
                    <w:rPr>
                      <w:b/>
                      <w:sz w:val="24"/>
                      <w:szCs w:val="24"/>
                    </w:rPr>
                  </w:pPr>
                  <w:r w:rsidRPr="004C79C8">
                    <w:rPr>
                      <w:b/>
                      <w:sz w:val="24"/>
                      <w:szCs w:val="24"/>
                    </w:rPr>
                    <w:t>Sr. No.</w:t>
                  </w:r>
                </w:p>
              </w:tc>
              <w:tc>
                <w:tcPr>
                  <w:tcW w:w="4111" w:type="dxa"/>
                </w:tcPr>
                <w:p w14:paraId="56B0F0E3" w14:textId="5BFE784B" w:rsidR="004C79C8" w:rsidRPr="004C79C8" w:rsidRDefault="004C79C8" w:rsidP="001879C6">
                  <w:pPr>
                    <w:spacing w:line="276" w:lineRule="auto"/>
                    <w:jc w:val="both"/>
                    <w:rPr>
                      <w:b/>
                      <w:sz w:val="24"/>
                      <w:szCs w:val="24"/>
                    </w:rPr>
                  </w:pPr>
                  <w:r w:rsidRPr="004C79C8">
                    <w:rPr>
                      <w:b/>
                      <w:sz w:val="24"/>
                      <w:szCs w:val="24"/>
                    </w:rPr>
                    <w:t>Material Name</w:t>
                  </w:r>
                </w:p>
              </w:tc>
              <w:tc>
                <w:tcPr>
                  <w:tcW w:w="5113" w:type="dxa"/>
                </w:tcPr>
                <w:p w14:paraId="5D1623F5" w14:textId="4EC2B46D" w:rsidR="004C79C8" w:rsidRPr="004C79C8" w:rsidRDefault="004C79C8" w:rsidP="001879C6">
                  <w:pPr>
                    <w:spacing w:line="276" w:lineRule="auto"/>
                    <w:jc w:val="both"/>
                    <w:rPr>
                      <w:b/>
                      <w:sz w:val="24"/>
                      <w:szCs w:val="24"/>
                    </w:rPr>
                  </w:pPr>
                  <w:r w:rsidRPr="004C79C8">
                    <w:rPr>
                      <w:b/>
                      <w:sz w:val="24"/>
                      <w:szCs w:val="24"/>
                    </w:rPr>
                    <w:t>Report No.</w:t>
                  </w:r>
                </w:p>
              </w:tc>
            </w:tr>
            <w:tr w:rsidR="004C79C8" w14:paraId="47EA49F0" w14:textId="77777777" w:rsidTr="004C79C8">
              <w:tc>
                <w:tcPr>
                  <w:tcW w:w="1009" w:type="dxa"/>
                </w:tcPr>
                <w:p w14:paraId="378CBA80" w14:textId="77777777" w:rsidR="004C79C8" w:rsidRPr="004C79C8" w:rsidRDefault="004C79C8" w:rsidP="004C79C8">
                  <w:pPr>
                    <w:pStyle w:val="ListParagraph"/>
                    <w:numPr>
                      <w:ilvl w:val="0"/>
                      <w:numId w:val="30"/>
                    </w:numPr>
                    <w:spacing w:line="276" w:lineRule="auto"/>
                    <w:jc w:val="both"/>
                    <w:rPr>
                      <w:bCs/>
                      <w:sz w:val="24"/>
                      <w:szCs w:val="24"/>
                    </w:rPr>
                  </w:pPr>
                </w:p>
              </w:tc>
              <w:tc>
                <w:tcPr>
                  <w:tcW w:w="4111" w:type="dxa"/>
                  <w:vAlign w:val="center"/>
                </w:tcPr>
                <w:p w14:paraId="2CDBA2BC" w14:textId="4939055B" w:rsidR="004C79C8" w:rsidRDefault="004C79C8" w:rsidP="004C79C8">
                  <w:pPr>
                    <w:spacing w:line="276" w:lineRule="auto"/>
                    <w:jc w:val="both"/>
                    <w:rPr>
                      <w:bCs/>
                      <w:sz w:val="24"/>
                      <w:szCs w:val="24"/>
                    </w:rPr>
                  </w:pPr>
                  <w:r w:rsidRPr="000D22D2">
                    <w:rPr>
                      <w:sz w:val="24"/>
                      <w:szCs w:val="24"/>
                    </w:rPr>
                    <w:t>Insulin crystals (Human) (R-DNA)</w:t>
                  </w:r>
                </w:p>
              </w:tc>
              <w:tc>
                <w:tcPr>
                  <w:tcW w:w="5113" w:type="dxa"/>
                </w:tcPr>
                <w:p w14:paraId="00FEBECC" w14:textId="064A17F2" w:rsidR="004C79C8" w:rsidRDefault="004C79C8" w:rsidP="004C79C8">
                  <w:pPr>
                    <w:spacing w:line="276" w:lineRule="auto"/>
                    <w:jc w:val="both"/>
                    <w:rPr>
                      <w:bCs/>
                      <w:sz w:val="24"/>
                      <w:szCs w:val="24"/>
                    </w:rPr>
                  </w:pPr>
                  <w:r>
                    <w:rPr>
                      <w:bCs/>
                      <w:sz w:val="24"/>
                      <w:szCs w:val="24"/>
                    </w:rPr>
                    <w:t>QC/SR/RHI/022/IM/003</w:t>
                  </w:r>
                </w:p>
              </w:tc>
            </w:tr>
            <w:tr w:rsidR="002C3230" w14:paraId="0234BDD4" w14:textId="77777777" w:rsidTr="004C79C8">
              <w:tc>
                <w:tcPr>
                  <w:tcW w:w="1009" w:type="dxa"/>
                </w:tcPr>
                <w:p w14:paraId="75CD078F" w14:textId="77777777" w:rsidR="002C3230" w:rsidRPr="004C79C8" w:rsidRDefault="002C3230" w:rsidP="002C3230">
                  <w:pPr>
                    <w:pStyle w:val="ListParagraph"/>
                    <w:numPr>
                      <w:ilvl w:val="0"/>
                      <w:numId w:val="30"/>
                    </w:numPr>
                    <w:spacing w:line="276" w:lineRule="auto"/>
                    <w:jc w:val="both"/>
                    <w:rPr>
                      <w:bCs/>
                      <w:sz w:val="24"/>
                      <w:szCs w:val="24"/>
                    </w:rPr>
                  </w:pPr>
                </w:p>
              </w:tc>
              <w:tc>
                <w:tcPr>
                  <w:tcW w:w="4111" w:type="dxa"/>
                  <w:vAlign w:val="center"/>
                </w:tcPr>
                <w:p w14:paraId="55A7E705" w14:textId="1E06550A" w:rsidR="002C3230" w:rsidRPr="000D22D2" w:rsidRDefault="002C3230" w:rsidP="002C3230">
                  <w:pPr>
                    <w:spacing w:line="276" w:lineRule="auto"/>
                    <w:jc w:val="both"/>
                    <w:rPr>
                      <w:sz w:val="24"/>
                      <w:szCs w:val="24"/>
                    </w:rPr>
                  </w:pPr>
                  <w:r w:rsidRPr="00E310B9">
                    <w:rPr>
                      <w:sz w:val="24"/>
                      <w:szCs w:val="24"/>
                    </w:rPr>
                    <w:t>Insulin Glargine (IP/Ph.Eur)</w:t>
                  </w:r>
                </w:p>
              </w:tc>
              <w:tc>
                <w:tcPr>
                  <w:tcW w:w="5113" w:type="dxa"/>
                </w:tcPr>
                <w:p w14:paraId="25567E37" w14:textId="467FCAEB" w:rsidR="002C3230" w:rsidRDefault="002C3230" w:rsidP="002C3230">
                  <w:pPr>
                    <w:spacing w:line="276" w:lineRule="auto"/>
                    <w:jc w:val="both"/>
                    <w:rPr>
                      <w:bCs/>
                      <w:sz w:val="24"/>
                      <w:szCs w:val="24"/>
                    </w:rPr>
                  </w:pPr>
                  <w:r>
                    <w:rPr>
                      <w:bCs/>
                      <w:sz w:val="24"/>
                      <w:szCs w:val="24"/>
                    </w:rPr>
                    <w:t>QC/SR/RIG/015/IM/006</w:t>
                  </w:r>
                </w:p>
              </w:tc>
            </w:tr>
          </w:tbl>
          <w:p w14:paraId="3677D5CD" w14:textId="5D99D520" w:rsidR="00F523C3" w:rsidRDefault="004C79C8" w:rsidP="001879C6">
            <w:pPr>
              <w:spacing w:line="276" w:lineRule="auto"/>
              <w:jc w:val="both"/>
              <w:rPr>
                <w:bCs/>
                <w:sz w:val="24"/>
                <w:szCs w:val="24"/>
              </w:rPr>
            </w:pPr>
            <w:r>
              <w:rPr>
                <w:bCs/>
                <w:sz w:val="24"/>
                <w:szCs w:val="24"/>
              </w:rPr>
              <w:t xml:space="preserve"> </w:t>
            </w:r>
          </w:p>
          <w:p w14:paraId="49F17934" w14:textId="3B79DC3D" w:rsidR="00F523C3" w:rsidRPr="007A1A23" w:rsidRDefault="003C44CA" w:rsidP="001879C6">
            <w:pPr>
              <w:spacing w:line="276" w:lineRule="auto"/>
              <w:jc w:val="both"/>
              <w:rPr>
                <w:bCs/>
                <w:sz w:val="24"/>
                <w:szCs w:val="24"/>
              </w:rPr>
            </w:pPr>
            <w:r>
              <w:rPr>
                <w:bCs/>
                <w:sz w:val="24"/>
                <w:szCs w:val="24"/>
              </w:rPr>
              <w:t>Base</w:t>
            </w:r>
            <w:r w:rsidR="007B2508">
              <w:rPr>
                <w:bCs/>
                <w:sz w:val="24"/>
                <w:szCs w:val="24"/>
              </w:rPr>
              <w:t>d</w:t>
            </w:r>
            <w:r>
              <w:rPr>
                <w:bCs/>
                <w:sz w:val="24"/>
                <w:szCs w:val="24"/>
              </w:rPr>
              <w:t xml:space="preserve"> on the above</w:t>
            </w:r>
            <w:r w:rsidR="002C3230">
              <w:rPr>
                <w:bCs/>
                <w:sz w:val="24"/>
                <w:szCs w:val="24"/>
              </w:rPr>
              <w:t xml:space="preserve"> stability report it has been stated that, stability study was carried out for 3 months </w:t>
            </w:r>
            <w:r>
              <w:rPr>
                <w:bCs/>
                <w:sz w:val="24"/>
                <w:szCs w:val="24"/>
              </w:rPr>
              <w:t xml:space="preserve">with </w:t>
            </w:r>
            <w:r w:rsidRPr="00995FDF">
              <w:rPr>
                <w:bCs/>
                <w:sz w:val="24"/>
                <w:szCs w:val="22"/>
              </w:rPr>
              <w:t xml:space="preserve">2-8 </w:t>
            </w:r>
            <w:r w:rsidRPr="00995FDF">
              <w:rPr>
                <w:bCs/>
                <w:sz w:val="24"/>
                <w:szCs w:val="24"/>
              </w:rPr>
              <w:t>°C</w:t>
            </w:r>
            <w:r>
              <w:rPr>
                <w:bCs/>
                <w:sz w:val="24"/>
                <w:szCs w:val="24"/>
              </w:rPr>
              <w:t xml:space="preserve"> </w:t>
            </w:r>
            <w:r w:rsidR="002C3230">
              <w:rPr>
                <w:bCs/>
                <w:sz w:val="24"/>
                <w:szCs w:val="24"/>
              </w:rPr>
              <w:t>&amp; it was observed that all the results are well within the defined limits. Hence there is no any impact on stored materials.</w:t>
            </w:r>
          </w:p>
        </w:tc>
      </w:tr>
      <w:tr w:rsidR="00EE17EE" w14:paraId="13123F6B" w14:textId="77777777" w:rsidTr="00C9490C">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D8BB101" w14:textId="77777777" w:rsidR="00EE17EE" w:rsidRDefault="00EE17EE" w:rsidP="001B1EC8">
            <w:pPr>
              <w:spacing w:before="60" w:line="276" w:lineRule="auto"/>
              <w:rPr>
                <w:b/>
                <w:sz w:val="24"/>
                <w:szCs w:val="24"/>
              </w:rPr>
            </w:pPr>
            <w:r>
              <w:rPr>
                <w:b/>
                <w:sz w:val="24"/>
                <w:szCs w:val="24"/>
              </w:rPr>
              <w:lastRenderedPageBreak/>
              <w:t>Analyze: Various investigation tools used to analyze the root cause like 6M, 5 Why, Personnel interview, Brainstorming etc.</w:t>
            </w:r>
          </w:p>
        </w:tc>
      </w:tr>
      <w:tr w:rsidR="00CA2E17" w14:paraId="5A8CDB42" w14:textId="77777777" w:rsidTr="00C9490C">
        <w:trPr>
          <w:trHeight w:val="2582"/>
          <w:jc w:val="center"/>
        </w:trPr>
        <w:tc>
          <w:tcPr>
            <w:tcW w:w="5000" w:type="pct"/>
            <w:gridSpan w:val="4"/>
            <w:tcBorders>
              <w:top w:val="single" w:sz="4" w:space="0" w:color="auto"/>
              <w:left w:val="single" w:sz="4" w:space="0" w:color="auto"/>
              <w:bottom w:val="single" w:sz="4" w:space="0" w:color="auto"/>
              <w:right w:val="single" w:sz="4" w:space="0" w:color="auto"/>
            </w:tcBorders>
          </w:tcPr>
          <w:p w14:paraId="70E998BA" w14:textId="77777777" w:rsidR="00CA2E17" w:rsidRDefault="00CA2E17" w:rsidP="00CA2E17">
            <w:pPr>
              <w:spacing w:before="60" w:line="276" w:lineRule="auto"/>
              <w:jc w:val="both"/>
              <w:rPr>
                <w:b/>
                <w:sz w:val="24"/>
                <w:szCs w:val="24"/>
              </w:rPr>
            </w:pPr>
            <w:r>
              <w:rPr>
                <w:b/>
                <w:sz w:val="24"/>
                <w:szCs w:val="24"/>
              </w:rPr>
              <w:t>6 M Method (If Applicable):</w:t>
            </w:r>
          </w:p>
          <w:p w14:paraId="6032FC48" w14:textId="5CE71BC0" w:rsidR="00CA2E17" w:rsidRPr="0070353E" w:rsidRDefault="00CA2E17" w:rsidP="00DB67C4">
            <w:pPr>
              <w:pStyle w:val="ListParagraph"/>
              <w:numPr>
                <w:ilvl w:val="0"/>
                <w:numId w:val="2"/>
              </w:numPr>
              <w:spacing w:before="60" w:line="276" w:lineRule="auto"/>
              <w:ind w:left="337" w:hanging="270"/>
              <w:jc w:val="both"/>
              <w:rPr>
                <w:bCs/>
                <w:sz w:val="24"/>
                <w:szCs w:val="24"/>
              </w:rPr>
            </w:pPr>
            <w:r w:rsidRPr="0070353E">
              <w:rPr>
                <w:b/>
                <w:sz w:val="24"/>
                <w:szCs w:val="24"/>
              </w:rPr>
              <w:t>Man:</w:t>
            </w:r>
          </w:p>
          <w:p w14:paraId="6124B024" w14:textId="514F0090" w:rsidR="0070353E" w:rsidRPr="0070353E" w:rsidRDefault="0070353E" w:rsidP="0070353E">
            <w:pPr>
              <w:pStyle w:val="ListParagraph"/>
              <w:spacing w:before="60" w:line="276" w:lineRule="auto"/>
              <w:ind w:left="337"/>
              <w:jc w:val="both"/>
              <w:rPr>
                <w:bCs/>
                <w:sz w:val="24"/>
                <w:szCs w:val="24"/>
              </w:rPr>
            </w:pPr>
            <w:r w:rsidRPr="0070353E">
              <w:rPr>
                <w:bCs/>
                <w:sz w:val="24"/>
                <w:szCs w:val="24"/>
              </w:rPr>
              <w:t>Not Applicable.</w:t>
            </w:r>
          </w:p>
          <w:p w14:paraId="778635E5" w14:textId="77777777" w:rsidR="0070353E" w:rsidRPr="0070353E" w:rsidRDefault="00CA2E17" w:rsidP="0070201C">
            <w:pPr>
              <w:pStyle w:val="ListParagraph"/>
              <w:numPr>
                <w:ilvl w:val="0"/>
                <w:numId w:val="2"/>
              </w:numPr>
              <w:spacing w:before="60" w:line="276" w:lineRule="auto"/>
              <w:ind w:left="337" w:hanging="270"/>
              <w:jc w:val="both"/>
              <w:rPr>
                <w:b/>
                <w:color w:val="000000"/>
                <w:sz w:val="24"/>
                <w:szCs w:val="24"/>
              </w:rPr>
            </w:pPr>
            <w:r w:rsidRPr="0070353E">
              <w:rPr>
                <w:b/>
                <w:sz w:val="24"/>
                <w:szCs w:val="24"/>
              </w:rPr>
              <w:t>Machine:</w:t>
            </w:r>
          </w:p>
          <w:p w14:paraId="34CC1F0A" w14:textId="38B78716" w:rsidR="00CA2E17" w:rsidRPr="0070353E" w:rsidRDefault="0070353E" w:rsidP="0070353E">
            <w:pPr>
              <w:pStyle w:val="ListParagraph"/>
              <w:spacing w:before="60" w:line="276" w:lineRule="auto"/>
              <w:ind w:left="337"/>
              <w:jc w:val="both"/>
              <w:rPr>
                <w:b/>
                <w:color w:val="000000"/>
                <w:sz w:val="24"/>
                <w:szCs w:val="24"/>
              </w:rPr>
            </w:pPr>
            <w:r>
              <w:rPr>
                <w:bCs/>
                <w:color w:val="000000"/>
                <w:sz w:val="24"/>
                <w:szCs w:val="24"/>
              </w:rPr>
              <w:t>Not Applicable</w:t>
            </w:r>
            <w:r w:rsidR="00CA2E17" w:rsidRPr="0070353E">
              <w:rPr>
                <w:bCs/>
                <w:color w:val="000000"/>
                <w:sz w:val="24"/>
                <w:szCs w:val="24"/>
              </w:rPr>
              <w:t>.</w:t>
            </w:r>
          </w:p>
          <w:p w14:paraId="15CF8206" w14:textId="6E743B45" w:rsidR="0070353E" w:rsidRDefault="00CA2E17" w:rsidP="0070353E">
            <w:pPr>
              <w:pStyle w:val="ListParagraph"/>
              <w:numPr>
                <w:ilvl w:val="0"/>
                <w:numId w:val="2"/>
              </w:numPr>
              <w:spacing w:before="60" w:line="276" w:lineRule="auto"/>
              <w:ind w:left="337" w:hanging="270"/>
              <w:jc w:val="both"/>
              <w:rPr>
                <w:b/>
                <w:sz w:val="24"/>
                <w:szCs w:val="24"/>
              </w:rPr>
            </w:pPr>
            <w:r w:rsidRPr="00402B46">
              <w:rPr>
                <w:b/>
                <w:sz w:val="24"/>
                <w:szCs w:val="24"/>
              </w:rPr>
              <w:t>Measurement</w:t>
            </w:r>
            <w:r>
              <w:rPr>
                <w:b/>
                <w:sz w:val="24"/>
                <w:szCs w:val="24"/>
              </w:rPr>
              <w:t xml:space="preserve">: </w:t>
            </w:r>
          </w:p>
          <w:p w14:paraId="7FBF8AA3" w14:textId="6319CC6D" w:rsidR="007226C5" w:rsidRPr="0070353E" w:rsidRDefault="0070353E" w:rsidP="00637B21">
            <w:pPr>
              <w:pStyle w:val="ListParagraph"/>
              <w:spacing w:before="60" w:line="276" w:lineRule="auto"/>
              <w:ind w:left="337"/>
              <w:jc w:val="both"/>
              <w:rPr>
                <w:bCs/>
                <w:sz w:val="24"/>
                <w:szCs w:val="24"/>
              </w:rPr>
            </w:pPr>
            <w:r w:rsidRPr="0070353E">
              <w:rPr>
                <w:bCs/>
                <w:sz w:val="24"/>
                <w:szCs w:val="24"/>
              </w:rPr>
              <w:t>Not Applicable.</w:t>
            </w:r>
          </w:p>
          <w:p w14:paraId="477FF95F" w14:textId="6FC46941" w:rsidR="00CA2E17" w:rsidRPr="0070353E" w:rsidRDefault="00CA2E17" w:rsidP="00CA2E17">
            <w:pPr>
              <w:pStyle w:val="ListParagraph"/>
              <w:numPr>
                <w:ilvl w:val="0"/>
                <w:numId w:val="2"/>
              </w:numPr>
              <w:spacing w:before="60" w:line="276" w:lineRule="auto"/>
              <w:ind w:left="337" w:hanging="270"/>
              <w:jc w:val="both"/>
              <w:rPr>
                <w:b/>
                <w:bCs/>
                <w:sz w:val="24"/>
                <w:szCs w:val="24"/>
              </w:rPr>
            </w:pPr>
            <w:r w:rsidRPr="00E10CE2">
              <w:rPr>
                <w:b/>
                <w:sz w:val="24"/>
                <w:szCs w:val="24"/>
              </w:rPr>
              <w:t>Material</w:t>
            </w:r>
            <w:r>
              <w:rPr>
                <w:b/>
                <w:sz w:val="24"/>
                <w:szCs w:val="24"/>
              </w:rPr>
              <w:t>:</w:t>
            </w:r>
            <w:r w:rsidRPr="00F13BAB">
              <w:rPr>
                <w:bCs/>
                <w:sz w:val="24"/>
                <w:szCs w:val="24"/>
              </w:rPr>
              <w:t xml:space="preserve"> </w:t>
            </w:r>
          </w:p>
          <w:p w14:paraId="6CAE184B" w14:textId="2531608B" w:rsidR="0070353E" w:rsidRPr="0072250E" w:rsidRDefault="0070353E" w:rsidP="0070353E">
            <w:pPr>
              <w:pStyle w:val="ListParagraph"/>
              <w:spacing w:before="60" w:line="276" w:lineRule="auto"/>
              <w:ind w:left="337"/>
              <w:jc w:val="both"/>
              <w:rPr>
                <w:b/>
                <w:bCs/>
                <w:sz w:val="24"/>
                <w:szCs w:val="24"/>
              </w:rPr>
            </w:pPr>
            <w:r>
              <w:rPr>
                <w:bCs/>
                <w:sz w:val="24"/>
                <w:szCs w:val="24"/>
              </w:rPr>
              <w:t>Not Applicable.</w:t>
            </w:r>
          </w:p>
          <w:p w14:paraId="5DBB966B" w14:textId="61154B02" w:rsidR="00CA2E17" w:rsidRPr="0072250E" w:rsidRDefault="00CA2E17" w:rsidP="0072250E">
            <w:pPr>
              <w:pStyle w:val="ListParagraph"/>
              <w:numPr>
                <w:ilvl w:val="0"/>
                <w:numId w:val="2"/>
              </w:numPr>
              <w:spacing w:before="60" w:line="276" w:lineRule="auto"/>
              <w:ind w:left="337" w:hanging="270"/>
              <w:jc w:val="both"/>
              <w:rPr>
                <w:b/>
                <w:sz w:val="24"/>
                <w:szCs w:val="24"/>
              </w:rPr>
            </w:pPr>
            <w:r>
              <w:rPr>
                <w:b/>
                <w:sz w:val="24"/>
                <w:szCs w:val="24"/>
              </w:rPr>
              <w:t xml:space="preserve">Method: </w:t>
            </w:r>
          </w:p>
          <w:p w14:paraId="00867432" w14:textId="392FBCD5" w:rsidR="00CA2E17" w:rsidRPr="006A5651" w:rsidRDefault="0070353E" w:rsidP="006A5651">
            <w:pPr>
              <w:pStyle w:val="ListParagraph"/>
              <w:spacing w:before="60" w:line="276" w:lineRule="auto"/>
              <w:ind w:left="337"/>
              <w:jc w:val="both"/>
              <w:rPr>
                <w:bCs/>
                <w:sz w:val="24"/>
                <w:szCs w:val="24"/>
              </w:rPr>
            </w:pPr>
            <w:r>
              <w:rPr>
                <w:bCs/>
                <w:sz w:val="24"/>
                <w:szCs w:val="24"/>
              </w:rPr>
              <w:t>Not Applicable.</w:t>
            </w:r>
            <w:r w:rsidR="00DB66E9">
              <w:rPr>
                <w:bCs/>
                <w:sz w:val="24"/>
                <w:szCs w:val="24"/>
              </w:rPr>
              <w:t xml:space="preserve"> </w:t>
            </w:r>
            <w:r w:rsidR="0027187A">
              <w:rPr>
                <w:bCs/>
                <w:sz w:val="24"/>
                <w:szCs w:val="24"/>
              </w:rPr>
              <w:t xml:space="preserve">  </w:t>
            </w:r>
          </w:p>
          <w:p w14:paraId="4124562A" w14:textId="2249E426" w:rsidR="0070353E" w:rsidRPr="0070353E" w:rsidRDefault="00CA2E17" w:rsidP="0070353E">
            <w:pPr>
              <w:pStyle w:val="ListParagraph"/>
              <w:numPr>
                <w:ilvl w:val="0"/>
                <w:numId w:val="2"/>
              </w:numPr>
              <w:spacing w:before="60" w:line="276" w:lineRule="auto"/>
              <w:ind w:left="337" w:hanging="270"/>
              <w:jc w:val="both"/>
              <w:rPr>
                <w:bCs/>
                <w:color w:val="000000"/>
                <w:sz w:val="24"/>
                <w:szCs w:val="24"/>
              </w:rPr>
            </w:pPr>
            <w:r>
              <w:rPr>
                <w:b/>
                <w:sz w:val="24"/>
                <w:szCs w:val="24"/>
              </w:rPr>
              <w:t>Milieu (Environment):</w:t>
            </w:r>
          </w:p>
          <w:p w14:paraId="5033D7A0" w14:textId="77777777" w:rsidR="0070353E" w:rsidRDefault="0070353E" w:rsidP="0070353E">
            <w:pPr>
              <w:pStyle w:val="ListParagraph"/>
              <w:spacing w:before="60" w:line="276" w:lineRule="auto"/>
              <w:ind w:left="337"/>
              <w:jc w:val="both"/>
              <w:rPr>
                <w:bCs/>
                <w:sz w:val="24"/>
                <w:szCs w:val="24"/>
              </w:rPr>
            </w:pPr>
            <w:r w:rsidRPr="0070353E">
              <w:rPr>
                <w:bCs/>
                <w:sz w:val="24"/>
                <w:szCs w:val="24"/>
              </w:rPr>
              <w:t>Not Applicable.</w:t>
            </w:r>
          </w:p>
          <w:p w14:paraId="461A1AA2" w14:textId="77777777" w:rsidR="0070353E" w:rsidRPr="0070353E" w:rsidRDefault="0070353E" w:rsidP="0070353E">
            <w:pPr>
              <w:spacing w:before="60" w:line="276" w:lineRule="auto"/>
              <w:jc w:val="both"/>
              <w:rPr>
                <w:b/>
                <w:bCs/>
                <w:sz w:val="24"/>
                <w:szCs w:val="24"/>
              </w:rPr>
            </w:pPr>
            <w:r w:rsidRPr="0070353E">
              <w:rPr>
                <w:b/>
                <w:bCs/>
                <w:sz w:val="24"/>
                <w:szCs w:val="24"/>
              </w:rPr>
              <w:t xml:space="preserve">Conclusion  </w:t>
            </w:r>
          </w:p>
          <w:p w14:paraId="0B050491" w14:textId="727C93A9" w:rsidR="0070353E" w:rsidRPr="0070353E" w:rsidRDefault="0070353E" w:rsidP="0070353E">
            <w:pPr>
              <w:spacing w:before="60" w:line="276" w:lineRule="auto"/>
              <w:jc w:val="both"/>
              <w:rPr>
                <w:bCs/>
                <w:sz w:val="24"/>
                <w:szCs w:val="24"/>
              </w:rPr>
            </w:pPr>
            <w:r w:rsidRPr="0070353E">
              <w:rPr>
                <w:bCs/>
                <w:sz w:val="24"/>
                <w:szCs w:val="24"/>
              </w:rPr>
              <w:t>Not Applicable</w:t>
            </w:r>
          </w:p>
        </w:tc>
      </w:tr>
      <w:tr w:rsidR="00CA2E17" w14:paraId="4E33DA8E" w14:textId="77777777" w:rsidTr="00C9490C">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68C44FBC" w14:textId="7AEA34F4" w:rsidR="00CA2E17" w:rsidRPr="007A2E77" w:rsidRDefault="00CA2E17" w:rsidP="00CA2E17">
            <w:pPr>
              <w:spacing w:before="60" w:line="276" w:lineRule="auto"/>
              <w:jc w:val="both"/>
              <w:rPr>
                <w:b/>
                <w:sz w:val="24"/>
                <w:szCs w:val="24"/>
              </w:rPr>
            </w:pPr>
            <w:r>
              <w:rPr>
                <w:b/>
                <w:sz w:val="24"/>
                <w:szCs w:val="24"/>
              </w:rPr>
              <w:t xml:space="preserve">Note: </w:t>
            </w:r>
            <w:r w:rsidR="00254D4B">
              <w:rPr>
                <w:b/>
                <w:sz w:val="24"/>
                <w:szCs w:val="24"/>
              </w:rPr>
              <w:t>No</w:t>
            </w:r>
            <w:r>
              <w:rPr>
                <w:b/>
                <w:sz w:val="24"/>
                <w:szCs w:val="24"/>
              </w:rPr>
              <w:t xml:space="preserve"> 6 M question shall be deleted in </w:t>
            </w:r>
            <w:r w:rsidR="00254D4B">
              <w:rPr>
                <w:b/>
                <w:sz w:val="24"/>
                <w:szCs w:val="24"/>
              </w:rPr>
              <w:t xml:space="preserve">the </w:t>
            </w:r>
            <w:r>
              <w:rPr>
                <w:b/>
                <w:sz w:val="24"/>
                <w:szCs w:val="24"/>
              </w:rPr>
              <w:t>investigation, If any question is not applicable, then mention in ans. as “Not Applicable”.</w:t>
            </w:r>
          </w:p>
        </w:tc>
      </w:tr>
      <w:tr w:rsidR="00CA2E17" w14:paraId="4B287E03" w14:textId="77777777" w:rsidTr="00847C17">
        <w:trPr>
          <w:trHeight w:val="1533"/>
          <w:jc w:val="center"/>
        </w:trPr>
        <w:tc>
          <w:tcPr>
            <w:tcW w:w="5000" w:type="pct"/>
            <w:gridSpan w:val="4"/>
            <w:tcBorders>
              <w:top w:val="single" w:sz="4" w:space="0" w:color="auto"/>
              <w:left w:val="single" w:sz="4" w:space="0" w:color="auto"/>
              <w:bottom w:val="single" w:sz="4" w:space="0" w:color="auto"/>
              <w:right w:val="single" w:sz="4" w:space="0" w:color="auto"/>
            </w:tcBorders>
          </w:tcPr>
          <w:p w14:paraId="28094548" w14:textId="77777777" w:rsidR="00CA2E17" w:rsidRPr="00847C17" w:rsidRDefault="00CA2E17" w:rsidP="00CA2E17">
            <w:pPr>
              <w:spacing w:before="60" w:line="276" w:lineRule="auto"/>
              <w:jc w:val="both"/>
              <w:rPr>
                <w:b/>
                <w:sz w:val="24"/>
                <w:szCs w:val="24"/>
              </w:rPr>
            </w:pPr>
            <w:r w:rsidRPr="00847C17">
              <w:rPr>
                <w:b/>
                <w:sz w:val="24"/>
                <w:szCs w:val="24"/>
              </w:rPr>
              <w:t>5 Why Approach (If Applicable):</w:t>
            </w:r>
          </w:p>
          <w:p w14:paraId="06B39AED" w14:textId="665EA044" w:rsidR="00CA2E17" w:rsidRPr="00847C17" w:rsidRDefault="00CA2E17" w:rsidP="00CA2E17">
            <w:pPr>
              <w:spacing w:line="276" w:lineRule="auto"/>
              <w:jc w:val="both"/>
              <w:rPr>
                <w:b/>
                <w:sz w:val="24"/>
                <w:szCs w:val="24"/>
              </w:rPr>
            </w:pPr>
            <w:r w:rsidRPr="00847C17">
              <w:rPr>
                <w:b/>
                <w:sz w:val="24"/>
                <w:szCs w:val="24"/>
              </w:rPr>
              <w:t xml:space="preserve">1. WHY: </w:t>
            </w:r>
            <w:r w:rsidR="003E62DA" w:rsidRPr="00847C17">
              <w:rPr>
                <w:rFonts w:asciiTheme="majorBidi" w:hAnsiTheme="majorBidi" w:cstheme="majorBidi"/>
                <w:b/>
                <w:sz w:val="24"/>
                <w:szCs w:val="24"/>
              </w:rPr>
              <w:t>Why was data loss observed in walk in cold room &amp; walk in deep freezer</w:t>
            </w:r>
            <w:r w:rsidRPr="00847C17">
              <w:rPr>
                <w:rFonts w:asciiTheme="majorBidi" w:hAnsiTheme="majorBidi" w:cstheme="majorBidi"/>
                <w:b/>
                <w:sz w:val="24"/>
                <w:szCs w:val="24"/>
              </w:rPr>
              <w:t>?</w:t>
            </w:r>
          </w:p>
          <w:p w14:paraId="4D362C1B" w14:textId="39FBDEAD" w:rsidR="0076567A" w:rsidRPr="00847C17" w:rsidRDefault="00CA2E17" w:rsidP="00CA2E17">
            <w:pPr>
              <w:spacing w:line="276" w:lineRule="auto"/>
              <w:jc w:val="both"/>
              <w:rPr>
                <w:sz w:val="24"/>
                <w:szCs w:val="24"/>
              </w:rPr>
            </w:pPr>
            <w:r w:rsidRPr="00847C17">
              <w:rPr>
                <w:b/>
                <w:sz w:val="24"/>
                <w:szCs w:val="24"/>
              </w:rPr>
              <w:t>Ans</w:t>
            </w:r>
            <w:r w:rsidRPr="00847C17">
              <w:rPr>
                <w:sz w:val="24"/>
                <w:szCs w:val="24"/>
              </w:rPr>
              <w:t>.</w:t>
            </w:r>
            <w:r w:rsidR="0076567A" w:rsidRPr="00847C17">
              <w:rPr>
                <w:sz w:val="24"/>
                <w:szCs w:val="24"/>
              </w:rPr>
              <w:t xml:space="preserve"> The supply to B8 MCB was not available.</w:t>
            </w:r>
            <w:r w:rsidR="003E62DA" w:rsidRPr="00847C17">
              <w:rPr>
                <w:sz w:val="24"/>
                <w:szCs w:val="24"/>
              </w:rPr>
              <w:t xml:space="preserve"> </w:t>
            </w:r>
          </w:p>
          <w:p w14:paraId="3F031715" w14:textId="32BFE498" w:rsidR="0076567A" w:rsidRPr="00847C17" w:rsidRDefault="0076567A" w:rsidP="0076567A">
            <w:pPr>
              <w:spacing w:line="276" w:lineRule="auto"/>
              <w:jc w:val="both"/>
              <w:rPr>
                <w:b/>
                <w:sz w:val="24"/>
                <w:szCs w:val="24"/>
              </w:rPr>
            </w:pPr>
            <w:r w:rsidRPr="00847C17">
              <w:rPr>
                <w:b/>
                <w:sz w:val="24"/>
                <w:szCs w:val="24"/>
              </w:rPr>
              <w:t>2. WHY: Why was supply at B8-phase MCB was not available</w:t>
            </w:r>
            <w:r w:rsidRPr="00847C17">
              <w:rPr>
                <w:rFonts w:asciiTheme="majorBidi" w:hAnsiTheme="majorBidi" w:cstheme="majorBidi"/>
                <w:b/>
                <w:sz w:val="24"/>
                <w:szCs w:val="24"/>
              </w:rPr>
              <w:t>?</w:t>
            </w:r>
          </w:p>
          <w:p w14:paraId="334B1951" w14:textId="3C03AC7E" w:rsidR="00CA2E17" w:rsidRPr="00847C17" w:rsidRDefault="0076567A" w:rsidP="00CA2E17">
            <w:pPr>
              <w:spacing w:line="276" w:lineRule="auto"/>
              <w:jc w:val="both"/>
              <w:rPr>
                <w:sz w:val="24"/>
                <w:szCs w:val="24"/>
              </w:rPr>
            </w:pPr>
            <w:r w:rsidRPr="00847C17">
              <w:rPr>
                <w:b/>
                <w:sz w:val="24"/>
                <w:szCs w:val="24"/>
              </w:rPr>
              <w:t xml:space="preserve">Ans. </w:t>
            </w:r>
            <w:r w:rsidR="00A14BF5" w:rsidRPr="00A14BF5">
              <w:rPr>
                <w:bCs/>
                <w:sz w:val="24"/>
                <w:szCs w:val="24"/>
              </w:rPr>
              <w:t>Power supply at</w:t>
            </w:r>
            <w:r w:rsidR="00A14BF5">
              <w:rPr>
                <w:b/>
                <w:sz w:val="24"/>
                <w:szCs w:val="24"/>
              </w:rPr>
              <w:t xml:space="preserve"> </w:t>
            </w:r>
            <w:r w:rsidR="006E7851" w:rsidRPr="00847C17">
              <w:rPr>
                <w:sz w:val="24"/>
                <w:szCs w:val="24"/>
              </w:rPr>
              <w:t>B-phase</w:t>
            </w:r>
            <w:r w:rsidR="003E62DA" w:rsidRPr="00847C17">
              <w:rPr>
                <w:sz w:val="24"/>
                <w:szCs w:val="24"/>
              </w:rPr>
              <w:t xml:space="preserve"> MCB </w:t>
            </w:r>
            <w:r w:rsidR="00A14BF5">
              <w:rPr>
                <w:sz w:val="24"/>
                <w:szCs w:val="24"/>
              </w:rPr>
              <w:t>w</w:t>
            </w:r>
            <w:r w:rsidR="003E62DA" w:rsidRPr="00847C17">
              <w:rPr>
                <w:sz w:val="24"/>
                <w:szCs w:val="24"/>
              </w:rPr>
              <w:t xml:space="preserve">as </w:t>
            </w:r>
            <w:r w:rsidR="00A14BF5">
              <w:rPr>
                <w:sz w:val="24"/>
                <w:szCs w:val="24"/>
              </w:rPr>
              <w:t>not available</w:t>
            </w:r>
            <w:r w:rsidR="003E62DA" w:rsidRPr="00847C17">
              <w:rPr>
                <w:sz w:val="24"/>
                <w:szCs w:val="24"/>
              </w:rPr>
              <w:t xml:space="preserve"> which is connected to </w:t>
            </w:r>
            <w:r w:rsidR="003E62DA" w:rsidRPr="00847C17">
              <w:rPr>
                <w:rFonts w:asciiTheme="majorBidi" w:hAnsiTheme="majorBidi" w:cstheme="majorBidi"/>
                <w:bCs/>
                <w:sz w:val="24"/>
                <w:szCs w:val="24"/>
              </w:rPr>
              <w:t>walk in cold room &amp; walk in deep freezer equipment.</w:t>
            </w:r>
          </w:p>
          <w:p w14:paraId="6316FA23" w14:textId="6ECDA76D" w:rsidR="00CA2E17" w:rsidRPr="00847C17" w:rsidRDefault="0076567A" w:rsidP="00CA2E17">
            <w:pPr>
              <w:spacing w:line="276" w:lineRule="auto"/>
              <w:jc w:val="both"/>
              <w:rPr>
                <w:b/>
                <w:sz w:val="24"/>
                <w:szCs w:val="24"/>
              </w:rPr>
            </w:pPr>
            <w:r w:rsidRPr="00847C17">
              <w:rPr>
                <w:b/>
                <w:sz w:val="24"/>
                <w:szCs w:val="24"/>
              </w:rPr>
              <w:t>3</w:t>
            </w:r>
            <w:r w:rsidR="00CA2E17" w:rsidRPr="00847C17">
              <w:rPr>
                <w:b/>
                <w:sz w:val="24"/>
                <w:szCs w:val="24"/>
              </w:rPr>
              <w:t>. WHY:</w:t>
            </w:r>
            <w:r w:rsidR="003E62DA" w:rsidRPr="00847C17">
              <w:rPr>
                <w:b/>
                <w:sz w:val="24"/>
                <w:szCs w:val="24"/>
              </w:rPr>
              <w:t xml:space="preserve"> </w:t>
            </w:r>
            <w:r w:rsidR="00A14BF5" w:rsidRPr="00A14BF5">
              <w:rPr>
                <w:b/>
                <w:sz w:val="24"/>
                <w:szCs w:val="24"/>
              </w:rPr>
              <w:t>Why was the power supply unavailable at the B-phase MCB?</w:t>
            </w:r>
          </w:p>
          <w:p w14:paraId="0386F606" w14:textId="006A97BD" w:rsidR="00CA2E17" w:rsidRPr="00847C17" w:rsidRDefault="00CA2E17" w:rsidP="00CA2E17">
            <w:pPr>
              <w:spacing w:line="276" w:lineRule="auto"/>
              <w:jc w:val="both"/>
              <w:rPr>
                <w:bCs/>
                <w:sz w:val="24"/>
                <w:szCs w:val="24"/>
              </w:rPr>
            </w:pPr>
            <w:r w:rsidRPr="00847C17">
              <w:rPr>
                <w:b/>
                <w:sz w:val="24"/>
                <w:szCs w:val="24"/>
              </w:rPr>
              <w:t>Ans.</w:t>
            </w:r>
            <w:r w:rsidR="006E7851" w:rsidRPr="00847C17">
              <w:rPr>
                <w:bCs/>
                <w:sz w:val="24"/>
                <w:szCs w:val="24"/>
              </w:rPr>
              <w:t xml:space="preserve"> Main Incomer MCB at UPSDB-3 (Capacity: 63 Amps) was observed tripped</w:t>
            </w:r>
            <w:r w:rsidRPr="00847C17">
              <w:rPr>
                <w:bCs/>
                <w:sz w:val="24"/>
                <w:szCs w:val="24"/>
              </w:rPr>
              <w:t>.</w:t>
            </w:r>
          </w:p>
          <w:p w14:paraId="6B98E778" w14:textId="6F369199" w:rsidR="00CA2E17" w:rsidRPr="00847C17" w:rsidRDefault="0076567A" w:rsidP="00CA2E17">
            <w:pPr>
              <w:spacing w:line="276" w:lineRule="auto"/>
              <w:jc w:val="both"/>
              <w:rPr>
                <w:b/>
                <w:sz w:val="24"/>
                <w:szCs w:val="24"/>
              </w:rPr>
            </w:pPr>
            <w:r w:rsidRPr="00847C17">
              <w:rPr>
                <w:b/>
                <w:sz w:val="24"/>
                <w:szCs w:val="24"/>
              </w:rPr>
              <w:t>4</w:t>
            </w:r>
            <w:r w:rsidR="00CA2E17" w:rsidRPr="00847C17">
              <w:rPr>
                <w:b/>
                <w:sz w:val="24"/>
                <w:szCs w:val="24"/>
              </w:rPr>
              <w:t xml:space="preserve">. WHY: </w:t>
            </w:r>
            <w:r w:rsidR="006E7851" w:rsidRPr="00847C17">
              <w:rPr>
                <w:b/>
                <w:sz w:val="24"/>
                <w:szCs w:val="24"/>
              </w:rPr>
              <w:t>Why Main incomer MCB was tripped</w:t>
            </w:r>
            <w:r w:rsidR="00CA2E17" w:rsidRPr="00847C17">
              <w:rPr>
                <w:b/>
                <w:sz w:val="24"/>
                <w:szCs w:val="24"/>
              </w:rPr>
              <w:t>?</w:t>
            </w:r>
          </w:p>
          <w:p w14:paraId="71F2C03A" w14:textId="2C0DE7E0" w:rsidR="00847C17" w:rsidRPr="00847C17" w:rsidRDefault="00CA2E17" w:rsidP="00CA2E17">
            <w:pPr>
              <w:spacing w:line="276" w:lineRule="auto"/>
              <w:jc w:val="both"/>
              <w:rPr>
                <w:bCs/>
                <w:sz w:val="24"/>
                <w:szCs w:val="24"/>
                <w:lang w:val="en-IN"/>
              </w:rPr>
            </w:pPr>
            <w:r w:rsidRPr="00847C17">
              <w:rPr>
                <w:b/>
                <w:sz w:val="24"/>
                <w:szCs w:val="24"/>
              </w:rPr>
              <w:t>Ans.</w:t>
            </w:r>
            <w:r w:rsidR="006E7851" w:rsidRPr="00847C17">
              <w:rPr>
                <w:bCs/>
                <w:sz w:val="24"/>
                <w:szCs w:val="24"/>
              </w:rPr>
              <w:t xml:space="preserve"> </w:t>
            </w:r>
            <w:r w:rsidR="00847C17" w:rsidRPr="00847C17">
              <w:rPr>
                <w:bCs/>
                <w:sz w:val="24"/>
                <w:szCs w:val="24"/>
                <w:lang w:val="en-IN"/>
              </w:rPr>
              <w:t>During the inspection of the cable running from the UPSDB-3 at Y6 phase, it was observed that the cable insulation was damaged</w:t>
            </w:r>
            <w:r w:rsidR="006F2CFE">
              <w:rPr>
                <w:bCs/>
                <w:sz w:val="24"/>
                <w:szCs w:val="24"/>
                <w:lang w:val="en-IN"/>
              </w:rPr>
              <w:t>.</w:t>
            </w:r>
            <w:r w:rsidR="00847C17" w:rsidRPr="00847C17">
              <w:rPr>
                <w:bCs/>
                <w:sz w:val="24"/>
                <w:szCs w:val="24"/>
                <w:lang w:val="en-IN"/>
              </w:rPr>
              <w:t xml:space="preserve"> As a result, the MCB (Miniature Circuit Breaker) in the GF-33 decartoring area (Y6 Phase, capacity: 20 Amps) tripped, which in turn triggered the tripping of the Y-phase </w:t>
            </w:r>
            <w:r w:rsidR="006F2CFE">
              <w:rPr>
                <w:bCs/>
                <w:sz w:val="24"/>
                <w:szCs w:val="24"/>
                <w:lang w:val="en-IN"/>
              </w:rPr>
              <w:t xml:space="preserve">main </w:t>
            </w:r>
            <w:r w:rsidR="00847C17" w:rsidRPr="00847C17">
              <w:rPr>
                <w:bCs/>
                <w:sz w:val="24"/>
                <w:szCs w:val="24"/>
                <w:lang w:val="en-IN"/>
              </w:rPr>
              <w:t>MCB (rated at 40 Amps). This sequence of events ultimately led to the tripping of the entire UPSDB-3 main incomer</w:t>
            </w:r>
            <w:r w:rsidR="006F2CFE">
              <w:rPr>
                <w:bCs/>
                <w:sz w:val="24"/>
                <w:szCs w:val="24"/>
                <w:lang w:val="en-IN"/>
              </w:rPr>
              <w:t xml:space="preserve"> 63 Amps.</w:t>
            </w:r>
            <w:r w:rsidR="00847C17" w:rsidRPr="00847C17">
              <w:rPr>
                <w:bCs/>
                <w:sz w:val="24"/>
                <w:szCs w:val="24"/>
                <w:lang w:val="en-IN"/>
              </w:rPr>
              <w:t xml:space="preserve"> causing a power disruption.</w:t>
            </w:r>
          </w:p>
          <w:p w14:paraId="33A8953D" w14:textId="06753BF8" w:rsidR="00A43BE6" w:rsidRPr="00847C17" w:rsidRDefault="00A43BE6" w:rsidP="00CA2E17">
            <w:pPr>
              <w:spacing w:line="276" w:lineRule="auto"/>
              <w:jc w:val="both"/>
              <w:rPr>
                <w:sz w:val="24"/>
                <w:szCs w:val="24"/>
              </w:rPr>
            </w:pPr>
            <w:r w:rsidRPr="00847C17">
              <w:rPr>
                <w:b/>
                <w:bCs/>
                <w:sz w:val="24"/>
                <w:szCs w:val="24"/>
              </w:rPr>
              <w:t>Conclusion:</w:t>
            </w:r>
            <w:r w:rsidRPr="00847C17">
              <w:rPr>
                <w:sz w:val="24"/>
                <w:szCs w:val="24"/>
              </w:rPr>
              <w:t xml:space="preserve"> </w:t>
            </w:r>
            <w:r w:rsidRPr="00847C17">
              <w:rPr>
                <w:bCs/>
                <w:color w:val="000000"/>
                <w:sz w:val="24"/>
                <w:szCs w:val="24"/>
              </w:rPr>
              <w:t>During 5 why tool,</w:t>
            </w:r>
            <w:r w:rsidR="00847C17" w:rsidRPr="00847C17">
              <w:rPr>
                <w:bCs/>
                <w:color w:val="000000"/>
                <w:sz w:val="24"/>
                <w:szCs w:val="24"/>
              </w:rPr>
              <w:t xml:space="preserve"> </w:t>
            </w:r>
            <w:r w:rsidR="00847C17" w:rsidRPr="00847C17">
              <w:rPr>
                <w:bCs/>
                <w:sz w:val="24"/>
                <w:szCs w:val="24"/>
              </w:rPr>
              <w:t>the main incoming power supply to UPSDB-3, rated at 63 Amps, had been divided into three phases: R-phase, Y-phase, and B-phase</w:t>
            </w:r>
            <w:r w:rsidRPr="00847C17">
              <w:rPr>
                <w:bCs/>
                <w:color w:val="000000"/>
                <w:sz w:val="24"/>
                <w:szCs w:val="24"/>
              </w:rPr>
              <w:t>.</w:t>
            </w:r>
            <w:r w:rsidR="00847C17" w:rsidRPr="00847C17">
              <w:rPr>
                <w:bCs/>
                <w:color w:val="000000"/>
                <w:sz w:val="24"/>
                <w:szCs w:val="24"/>
              </w:rPr>
              <w:t xml:space="preserve"> </w:t>
            </w:r>
            <w:r w:rsidR="00847C17" w:rsidRPr="00847C17">
              <w:rPr>
                <w:bCs/>
                <w:sz w:val="24"/>
                <w:szCs w:val="24"/>
                <w:lang w:val="en-IN"/>
              </w:rPr>
              <w:t xml:space="preserve">During the inspection of the cable running from the main incomer of UPSDB-3 at Y6 phase, it was observed that the cable insulation was damaged, which caused the tripping at Y6 phase. As a result, the MCB (Miniature Circuit Breaker) in the GF-33 decartoring area (Y6 Phase, capacity: 20 Amps) tripped, which in turn triggered the tripping of the Y-phase MCB (rated at 40 Amps). This sequence of events ultimately led to the tripping of the entire UPSDB-3 main incomer, causing a power disruption. </w:t>
            </w:r>
            <w:r w:rsidR="00847C17" w:rsidRPr="00847C17">
              <w:rPr>
                <w:bCs/>
                <w:sz w:val="24"/>
                <w:szCs w:val="24"/>
              </w:rPr>
              <w:t xml:space="preserve">As a result of this incident, the MCB at B-phase (B8) also tripped, which is </w:t>
            </w:r>
            <w:r w:rsidR="00847C17" w:rsidRPr="00847C17">
              <w:rPr>
                <w:bCs/>
                <w:sz w:val="24"/>
                <w:szCs w:val="24"/>
              </w:rPr>
              <w:lastRenderedPageBreak/>
              <w:t>connected to the walk-in cold room and walk-in deep freezer, leading to data loss in the approved RM walk-in cold room (</w:t>
            </w:r>
            <w:r w:rsidR="00D43421">
              <w:rPr>
                <w:bCs/>
                <w:sz w:val="24"/>
                <w:szCs w:val="24"/>
              </w:rPr>
              <w:t>E</w:t>
            </w:r>
            <w:r w:rsidR="00847C17" w:rsidRPr="00847C17">
              <w:rPr>
                <w:bCs/>
                <w:sz w:val="24"/>
                <w:szCs w:val="24"/>
              </w:rPr>
              <w:t>quipment ID: E/WH/020) and approved RM walk-in deep freezer (</w:t>
            </w:r>
            <w:r w:rsidR="00D43421">
              <w:rPr>
                <w:bCs/>
                <w:sz w:val="24"/>
                <w:szCs w:val="24"/>
              </w:rPr>
              <w:t>E</w:t>
            </w:r>
            <w:r w:rsidR="00847C17" w:rsidRPr="00847C17">
              <w:rPr>
                <w:bCs/>
                <w:sz w:val="24"/>
                <w:szCs w:val="24"/>
              </w:rPr>
              <w:t>quipment ID: E/WH/021)</w:t>
            </w:r>
          </w:p>
          <w:p w14:paraId="6949B16C" w14:textId="7E3E5454" w:rsidR="00CA2E17" w:rsidRPr="00847C17" w:rsidRDefault="00CA2E17" w:rsidP="00CA2E17">
            <w:pPr>
              <w:spacing w:before="60" w:line="276" w:lineRule="auto"/>
              <w:jc w:val="both"/>
              <w:rPr>
                <w:sz w:val="24"/>
                <w:szCs w:val="24"/>
              </w:rPr>
            </w:pPr>
            <w:r w:rsidRPr="00847C17" w:rsidDel="0085508A">
              <w:rPr>
                <w:sz w:val="24"/>
                <w:szCs w:val="24"/>
              </w:rPr>
              <w:t xml:space="preserve"> </w:t>
            </w:r>
            <w:r w:rsidRPr="00847C17">
              <w:rPr>
                <w:b/>
                <w:sz w:val="24"/>
                <w:szCs w:val="24"/>
              </w:rPr>
              <w:t xml:space="preserve"> </w:t>
            </w:r>
            <w:r w:rsidRPr="00847C17">
              <w:rPr>
                <w:sz w:val="24"/>
                <w:szCs w:val="24"/>
              </w:rPr>
              <w:t>*Note: Less or more than 5 questions may be asked based on the outcome of earlier questions.</w:t>
            </w:r>
          </w:p>
        </w:tc>
      </w:tr>
      <w:tr w:rsidR="007A2E77" w:rsidRPr="00AD1C6D" w14:paraId="04C1BE33" w14:textId="77777777" w:rsidTr="00421388">
        <w:trPr>
          <w:trHeight w:val="878"/>
          <w:jc w:val="center"/>
        </w:trPr>
        <w:tc>
          <w:tcPr>
            <w:tcW w:w="5000" w:type="pct"/>
            <w:gridSpan w:val="4"/>
            <w:tcBorders>
              <w:top w:val="single" w:sz="4" w:space="0" w:color="auto"/>
              <w:left w:val="single" w:sz="4" w:space="0" w:color="auto"/>
              <w:bottom w:val="single" w:sz="4" w:space="0" w:color="auto"/>
              <w:right w:val="single" w:sz="4" w:space="0" w:color="auto"/>
            </w:tcBorders>
          </w:tcPr>
          <w:p w14:paraId="60AE234F" w14:textId="36D9E68F" w:rsidR="0041690C" w:rsidRDefault="007A2E77" w:rsidP="007A2E77">
            <w:pPr>
              <w:spacing w:before="60" w:line="276" w:lineRule="auto"/>
              <w:jc w:val="both"/>
              <w:rPr>
                <w:b/>
                <w:sz w:val="24"/>
                <w:szCs w:val="24"/>
              </w:rPr>
            </w:pPr>
            <w:r w:rsidRPr="00FC7E6D">
              <w:rPr>
                <w:b/>
                <w:sz w:val="24"/>
                <w:szCs w:val="24"/>
              </w:rPr>
              <w:lastRenderedPageBreak/>
              <w:t>Brainstorming:</w:t>
            </w:r>
          </w:p>
          <w:p w14:paraId="4FD3A084" w14:textId="5B41244D" w:rsidR="00695949" w:rsidRPr="005F7C0B" w:rsidRDefault="005F7C0B" w:rsidP="005F7C0B">
            <w:pPr>
              <w:spacing w:before="60" w:line="276" w:lineRule="auto"/>
              <w:jc w:val="both"/>
              <w:rPr>
                <w:b/>
                <w:sz w:val="24"/>
                <w:szCs w:val="24"/>
              </w:rPr>
            </w:pPr>
            <w:r w:rsidRPr="00F13BAB">
              <w:rPr>
                <w:bCs/>
                <w:sz w:val="24"/>
                <w:szCs w:val="24"/>
              </w:rPr>
              <w:t>Not Applicable</w:t>
            </w:r>
          </w:p>
        </w:tc>
      </w:tr>
      <w:tr w:rsidR="00EE17EE" w:rsidRPr="00AD1C6D" w14:paraId="6EC9BD86" w14:textId="77777777" w:rsidTr="00C9490C">
        <w:trPr>
          <w:trHeight w:val="144"/>
          <w:jc w:val="center"/>
        </w:trPr>
        <w:tc>
          <w:tcPr>
            <w:tcW w:w="5000" w:type="pct"/>
            <w:gridSpan w:val="4"/>
            <w:tcBorders>
              <w:top w:val="single" w:sz="4" w:space="0" w:color="auto"/>
              <w:left w:val="single" w:sz="4" w:space="0" w:color="auto"/>
              <w:bottom w:val="single" w:sz="4" w:space="0" w:color="auto"/>
              <w:right w:val="single" w:sz="4" w:space="0" w:color="auto"/>
            </w:tcBorders>
          </w:tcPr>
          <w:p w14:paraId="17AA60A1" w14:textId="5646599E" w:rsidR="00EE17EE" w:rsidRPr="00AD1C6D" w:rsidRDefault="00EE17EE" w:rsidP="00F042C9">
            <w:pPr>
              <w:tabs>
                <w:tab w:val="left" w:pos="7200"/>
              </w:tabs>
              <w:spacing w:before="60" w:line="276" w:lineRule="auto"/>
              <w:jc w:val="both"/>
              <w:rPr>
                <w:b/>
                <w:sz w:val="24"/>
                <w:szCs w:val="24"/>
              </w:rPr>
            </w:pPr>
            <w:r w:rsidRPr="00AD1C6D">
              <w:rPr>
                <w:b/>
                <w:sz w:val="24"/>
                <w:szCs w:val="24"/>
              </w:rPr>
              <w:t>Other Tool if Any:</w:t>
            </w:r>
            <w:r w:rsidR="00F042C9">
              <w:rPr>
                <w:b/>
                <w:sz w:val="24"/>
                <w:szCs w:val="24"/>
              </w:rPr>
              <w:tab/>
            </w:r>
          </w:p>
          <w:p w14:paraId="3EDAE681" w14:textId="00337D50" w:rsidR="00EE17EE" w:rsidRPr="0084056E" w:rsidRDefault="00EE17EE" w:rsidP="00EE17EE">
            <w:pPr>
              <w:spacing w:before="60" w:line="276" w:lineRule="auto"/>
              <w:jc w:val="both"/>
              <w:rPr>
                <w:bCs/>
                <w:sz w:val="24"/>
                <w:szCs w:val="24"/>
              </w:rPr>
            </w:pPr>
            <w:r w:rsidRPr="00F13BAB">
              <w:rPr>
                <w:bCs/>
                <w:sz w:val="24"/>
                <w:szCs w:val="24"/>
              </w:rPr>
              <w:t>Not Applicable</w:t>
            </w:r>
          </w:p>
        </w:tc>
      </w:tr>
      <w:tr w:rsidR="00EE17EE" w14:paraId="61CAE53B" w14:textId="77777777" w:rsidTr="007A2E77">
        <w:trPr>
          <w:trHeight w:val="863"/>
          <w:jc w:val="center"/>
        </w:trPr>
        <w:tc>
          <w:tcPr>
            <w:tcW w:w="5000" w:type="pct"/>
            <w:gridSpan w:val="4"/>
            <w:tcBorders>
              <w:top w:val="single" w:sz="4" w:space="0" w:color="auto"/>
              <w:left w:val="single" w:sz="4" w:space="0" w:color="auto"/>
              <w:bottom w:val="single" w:sz="4" w:space="0" w:color="auto"/>
              <w:right w:val="single" w:sz="4" w:space="0" w:color="auto"/>
            </w:tcBorders>
          </w:tcPr>
          <w:p w14:paraId="4C78B5A4" w14:textId="77777777" w:rsidR="00EE17EE" w:rsidRDefault="00EE17EE" w:rsidP="00EE17EE">
            <w:pPr>
              <w:spacing w:before="60" w:line="276" w:lineRule="auto"/>
              <w:jc w:val="both"/>
              <w:rPr>
                <w:b/>
                <w:sz w:val="24"/>
                <w:szCs w:val="24"/>
              </w:rPr>
            </w:pPr>
            <w:r>
              <w:rPr>
                <w:b/>
                <w:sz w:val="24"/>
                <w:szCs w:val="24"/>
              </w:rPr>
              <w:t>Other Tool if Any:</w:t>
            </w:r>
          </w:p>
          <w:p w14:paraId="30E1CEE5" w14:textId="05F33449" w:rsidR="00C34351" w:rsidRPr="00F71812" w:rsidRDefault="00EE17EE" w:rsidP="00EE17EE">
            <w:pPr>
              <w:spacing w:before="60" w:line="276" w:lineRule="auto"/>
              <w:jc w:val="both"/>
              <w:rPr>
                <w:bCs/>
                <w:sz w:val="24"/>
                <w:szCs w:val="24"/>
              </w:rPr>
            </w:pPr>
            <w:r w:rsidRPr="00F13BAB">
              <w:rPr>
                <w:bCs/>
                <w:sz w:val="24"/>
                <w:szCs w:val="24"/>
              </w:rPr>
              <w:t>Not Applicable</w:t>
            </w:r>
          </w:p>
        </w:tc>
      </w:tr>
      <w:tr w:rsidR="00EE17EE" w14:paraId="1AE7CEB9" w14:textId="77777777" w:rsidTr="00421388">
        <w:trPr>
          <w:trHeight w:val="488"/>
          <w:jc w:val="center"/>
        </w:trPr>
        <w:tc>
          <w:tcPr>
            <w:tcW w:w="5000" w:type="pct"/>
            <w:gridSpan w:val="4"/>
            <w:tcBorders>
              <w:top w:val="single" w:sz="4" w:space="0" w:color="auto"/>
              <w:left w:val="single" w:sz="4" w:space="0" w:color="auto"/>
              <w:bottom w:val="single" w:sz="4" w:space="0" w:color="auto"/>
              <w:right w:val="single" w:sz="4" w:space="0" w:color="auto"/>
            </w:tcBorders>
          </w:tcPr>
          <w:p w14:paraId="3FC8F18F" w14:textId="77777777" w:rsidR="00EE17EE" w:rsidRDefault="00EE17EE" w:rsidP="00EE17EE">
            <w:pPr>
              <w:spacing w:before="60" w:line="276" w:lineRule="auto"/>
              <w:jc w:val="both"/>
              <w:rPr>
                <w:b/>
                <w:sz w:val="24"/>
                <w:szCs w:val="24"/>
              </w:rPr>
            </w:pPr>
            <w:r>
              <w:rPr>
                <w:b/>
                <w:sz w:val="24"/>
                <w:szCs w:val="24"/>
              </w:rPr>
              <w:t>Investigation Outcome:</w:t>
            </w:r>
          </w:p>
        </w:tc>
      </w:tr>
      <w:tr w:rsidR="007A2E77" w14:paraId="09340077" w14:textId="77777777" w:rsidTr="00731235">
        <w:trPr>
          <w:trHeight w:val="2312"/>
          <w:jc w:val="center"/>
        </w:trPr>
        <w:tc>
          <w:tcPr>
            <w:tcW w:w="5000" w:type="pct"/>
            <w:gridSpan w:val="4"/>
            <w:tcBorders>
              <w:top w:val="single" w:sz="4" w:space="0" w:color="auto"/>
              <w:left w:val="single" w:sz="4" w:space="0" w:color="auto"/>
              <w:bottom w:val="single" w:sz="4" w:space="0" w:color="auto"/>
              <w:right w:val="single" w:sz="4" w:space="0" w:color="auto"/>
            </w:tcBorders>
          </w:tcPr>
          <w:p w14:paraId="2A09E99D" w14:textId="7920C7EB" w:rsidR="007A1A23" w:rsidRPr="001879C6" w:rsidRDefault="005745BA" w:rsidP="00EC7A90">
            <w:pPr>
              <w:spacing w:before="60" w:line="276" w:lineRule="auto"/>
              <w:jc w:val="both"/>
              <w:rPr>
                <w:bCs/>
                <w:sz w:val="24"/>
                <w:szCs w:val="24"/>
                <w:lang w:val="en"/>
              </w:rPr>
            </w:pPr>
            <w:r w:rsidRPr="001879C6">
              <w:rPr>
                <w:bCs/>
                <w:sz w:val="24"/>
                <w:szCs w:val="24"/>
                <w:lang w:val="en"/>
              </w:rPr>
              <w:t xml:space="preserve">The investigation has been carried out by using </w:t>
            </w:r>
            <w:r w:rsidR="0070353E" w:rsidRPr="001879C6">
              <w:rPr>
                <w:bCs/>
                <w:sz w:val="24"/>
                <w:szCs w:val="24"/>
                <w:lang w:val="en"/>
              </w:rPr>
              <w:t xml:space="preserve">5 Why </w:t>
            </w:r>
            <w:r w:rsidRPr="001879C6">
              <w:rPr>
                <w:bCs/>
                <w:sz w:val="24"/>
                <w:szCs w:val="24"/>
                <w:lang w:val="en"/>
              </w:rPr>
              <w:t xml:space="preserve">tool. The investigation was driven through the </w:t>
            </w:r>
            <w:r w:rsidR="000B0C57" w:rsidRPr="001879C6">
              <w:rPr>
                <w:bCs/>
                <w:sz w:val="24"/>
                <w:szCs w:val="24"/>
                <w:lang w:val="en"/>
              </w:rPr>
              <w:t>5 Why</w:t>
            </w:r>
            <w:r w:rsidR="0070353E" w:rsidRPr="001879C6">
              <w:rPr>
                <w:bCs/>
                <w:sz w:val="24"/>
                <w:szCs w:val="24"/>
                <w:lang w:val="en"/>
              </w:rPr>
              <w:t xml:space="preserve"> and</w:t>
            </w:r>
            <w:r w:rsidR="000B0C57" w:rsidRPr="001879C6">
              <w:rPr>
                <w:bCs/>
                <w:sz w:val="24"/>
                <w:szCs w:val="24"/>
                <w:lang w:val="en"/>
              </w:rPr>
              <w:t xml:space="preserve"> personal interview was used to identify the root cause.</w:t>
            </w:r>
            <w:r w:rsidR="00EC7A90" w:rsidRPr="001879C6">
              <w:rPr>
                <w:bCs/>
                <w:sz w:val="24"/>
                <w:szCs w:val="24"/>
                <w:lang w:val="en"/>
              </w:rPr>
              <w:t xml:space="preserve"> </w:t>
            </w:r>
            <w:r w:rsidR="00EC7A90" w:rsidRPr="001879C6">
              <w:rPr>
                <w:bCs/>
                <w:sz w:val="24"/>
                <w:szCs w:val="24"/>
              </w:rPr>
              <w:t>The main incoming power supply to UPSDB-3, rated at 63 Amps, had been divided into three phases: R-phase, Y-phase, and B-phase</w:t>
            </w:r>
            <w:r w:rsidR="00EC7A90" w:rsidRPr="001879C6">
              <w:rPr>
                <w:bCs/>
                <w:color w:val="000000"/>
                <w:sz w:val="24"/>
                <w:szCs w:val="24"/>
              </w:rPr>
              <w:t xml:space="preserve">. </w:t>
            </w:r>
            <w:r w:rsidR="00EC7A90" w:rsidRPr="001879C6">
              <w:rPr>
                <w:bCs/>
                <w:sz w:val="24"/>
                <w:szCs w:val="24"/>
                <w:lang w:val="en-IN"/>
              </w:rPr>
              <w:t xml:space="preserve">During the inspection of the cable running from the main incomer of UPSDB-3 at Y6 phase, it was observed that the cable insulation was damaged, which caused the tripping at Y6 phase. As a result, the MCB (Miniature Circuit Breaker) in the GF-33 decartoring area (Y6 Phase, capacity: 20 Amps) tripped, which in turn triggered the tripping of the Y-phase MCB (rated at 40 Amps). This sequence of events ultimately led to the tripping of the entire UPSDB-3 main incomer, causing a power disruption. </w:t>
            </w:r>
            <w:r w:rsidR="00EC7A90" w:rsidRPr="001879C6">
              <w:rPr>
                <w:bCs/>
                <w:sz w:val="24"/>
                <w:szCs w:val="24"/>
              </w:rPr>
              <w:t>As a result of this incident, the MCB at B-phase (B8) also tripped, which is connected to the walk-in cold room and walk-in deep freezer, leading to data loss in the approved RM walk-in cold room (Equipment ID: E/WH/020) and approved RM walk-in deep freezer (Equipment ID: E/WH/021).</w:t>
            </w:r>
          </w:p>
          <w:p w14:paraId="339228CD" w14:textId="591122DE" w:rsidR="005745BA" w:rsidRPr="001879C6" w:rsidRDefault="005745BA" w:rsidP="005745BA">
            <w:pPr>
              <w:tabs>
                <w:tab w:val="left" w:pos="9345"/>
              </w:tabs>
              <w:spacing w:line="276" w:lineRule="auto"/>
              <w:jc w:val="both"/>
              <w:rPr>
                <w:bCs/>
                <w:sz w:val="24"/>
                <w:szCs w:val="24"/>
              </w:rPr>
            </w:pPr>
            <w:r w:rsidRPr="001879C6">
              <w:rPr>
                <w:bCs/>
                <w:sz w:val="24"/>
                <w:szCs w:val="24"/>
              </w:rPr>
              <w:t>Based on the nature of nonconformance, a chronology of events, and a details investigation, further root cause categorization has been done as per format for “Root Cause Categorization” SOP/DP/QA/008-F04</w:t>
            </w:r>
          </w:p>
        </w:tc>
      </w:tr>
      <w:tr w:rsidR="007A2E77" w14:paraId="1BF59169" w14:textId="77777777" w:rsidTr="00421DDC">
        <w:trPr>
          <w:trHeight w:val="472"/>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2B028D5A" w14:textId="77777777" w:rsidR="007A2E77" w:rsidRDefault="007A2E77" w:rsidP="007A2E77">
            <w:pPr>
              <w:spacing w:before="60" w:line="276" w:lineRule="auto"/>
              <w:jc w:val="both"/>
              <w:rPr>
                <w:b/>
                <w:sz w:val="24"/>
                <w:szCs w:val="24"/>
              </w:rPr>
            </w:pPr>
            <w:r>
              <w:rPr>
                <w:b/>
                <w:sz w:val="24"/>
                <w:szCs w:val="24"/>
              </w:rPr>
              <w:t>Identified Root Cause/ Probable Cause:</w:t>
            </w:r>
          </w:p>
        </w:tc>
      </w:tr>
      <w:tr w:rsidR="00AA08E5" w14:paraId="2EA12090" w14:textId="77777777" w:rsidTr="00D43421">
        <w:trPr>
          <w:trHeight w:val="1696"/>
          <w:jc w:val="center"/>
        </w:trPr>
        <w:tc>
          <w:tcPr>
            <w:tcW w:w="5000" w:type="pct"/>
            <w:gridSpan w:val="4"/>
            <w:tcBorders>
              <w:top w:val="single" w:sz="4" w:space="0" w:color="auto"/>
              <w:left w:val="single" w:sz="4" w:space="0" w:color="auto"/>
              <w:bottom w:val="single" w:sz="4" w:space="0" w:color="auto"/>
              <w:right w:val="single" w:sz="4" w:space="0" w:color="auto"/>
            </w:tcBorders>
          </w:tcPr>
          <w:p w14:paraId="5B85DC1B" w14:textId="77777777" w:rsidR="00AA08E5" w:rsidRPr="009A39FC" w:rsidRDefault="00AA08E5" w:rsidP="00AA08E5">
            <w:pPr>
              <w:pStyle w:val="ListParagraph"/>
              <w:numPr>
                <w:ilvl w:val="0"/>
                <w:numId w:val="13"/>
              </w:numPr>
              <w:spacing w:before="60" w:line="360" w:lineRule="auto"/>
              <w:jc w:val="both"/>
              <w:rPr>
                <w:bCs/>
                <w:sz w:val="24"/>
                <w:szCs w:val="24"/>
              </w:rPr>
            </w:pPr>
            <w:r w:rsidRPr="00F638B0">
              <w:rPr>
                <w:sz w:val="24"/>
                <w:szCs w:val="24"/>
              </w:rPr>
              <w:t xml:space="preserve">Based on the detailed investigation, </w:t>
            </w:r>
            <w:r>
              <w:rPr>
                <w:sz w:val="24"/>
                <w:szCs w:val="24"/>
              </w:rPr>
              <w:t xml:space="preserve">most probable </w:t>
            </w:r>
            <w:r w:rsidRPr="00F638B0">
              <w:rPr>
                <w:sz w:val="24"/>
                <w:szCs w:val="24"/>
              </w:rPr>
              <w:t xml:space="preserve">root cause </w:t>
            </w:r>
            <w:r>
              <w:rPr>
                <w:sz w:val="24"/>
                <w:szCs w:val="24"/>
              </w:rPr>
              <w:t xml:space="preserve">as mentioned below </w:t>
            </w:r>
          </w:p>
          <w:p w14:paraId="3959F145" w14:textId="72C23E34" w:rsidR="00AA08E5" w:rsidRPr="009A39FC" w:rsidRDefault="00AA08E5" w:rsidP="00AA08E5">
            <w:pPr>
              <w:pStyle w:val="ListParagraph"/>
              <w:numPr>
                <w:ilvl w:val="0"/>
                <w:numId w:val="22"/>
              </w:numPr>
              <w:spacing w:before="60" w:line="360" w:lineRule="auto"/>
              <w:jc w:val="both"/>
              <w:rPr>
                <w:bCs/>
                <w:sz w:val="24"/>
                <w:szCs w:val="24"/>
              </w:rPr>
            </w:pPr>
            <w:r w:rsidRPr="00F638B0">
              <w:rPr>
                <w:sz w:val="24"/>
                <w:szCs w:val="24"/>
              </w:rPr>
              <w:t>Primary Root Cause Level 1:</w:t>
            </w:r>
            <w:r>
              <w:rPr>
                <w:sz w:val="24"/>
                <w:szCs w:val="24"/>
              </w:rPr>
              <w:t xml:space="preserve"> </w:t>
            </w:r>
            <w:r w:rsidR="00015614">
              <w:rPr>
                <w:sz w:val="24"/>
                <w:szCs w:val="24"/>
              </w:rPr>
              <w:t>Equipment / Instrument</w:t>
            </w:r>
            <w:r>
              <w:rPr>
                <w:sz w:val="24"/>
                <w:szCs w:val="24"/>
              </w:rPr>
              <w:t xml:space="preserve">. </w:t>
            </w:r>
          </w:p>
          <w:p w14:paraId="4A89A867" w14:textId="74A1EE15" w:rsidR="00AA08E5" w:rsidRDefault="00AA08E5" w:rsidP="00AA08E5">
            <w:pPr>
              <w:pStyle w:val="ListParagraph"/>
              <w:spacing w:before="60" w:line="360" w:lineRule="auto"/>
              <w:ind w:left="360"/>
              <w:jc w:val="both"/>
              <w:rPr>
                <w:sz w:val="24"/>
                <w:szCs w:val="24"/>
              </w:rPr>
            </w:pPr>
            <w:r>
              <w:rPr>
                <w:sz w:val="24"/>
                <w:szCs w:val="24"/>
              </w:rPr>
              <w:t xml:space="preserve">      </w:t>
            </w:r>
            <w:r w:rsidRPr="00F638B0">
              <w:rPr>
                <w:sz w:val="24"/>
                <w:szCs w:val="24"/>
              </w:rPr>
              <w:t>Secondary Root Cause Level 2:</w:t>
            </w:r>
            <w:r w:rsidR="00015614">
              <w:t xml:space="preserve"> </w:t>
            </w:r>
            <w:r w:rsidR="002137DE" w:rsidRPr="00092014">
              <w:rPr>
                <w:sz w:val="24"/>
                <w:szCs w:val="24"/>
              </w:rPr>
              <w:t>Electrical</w:t>
            </w:r>
            <w:r w:rsidR="00015614" w:rsidRPr="00015614">
              <w:rPr>
                <w:sz w:val="24"/>
                <w:szCs w:val="24"/>
              </w:rPr>
              <w:t xml:space="preserve"> Failure</w:t>
            </w:r>
            <w:r>
              <w:rPr>
                <w:sz w:val="24"/>
                <w:szCs w:val="24"/>
              </w:rPr>
              <w:t>.</w:t>
            </w:r>
          </w:p>
          <w:p w14:paraId="019EAD48" w14:textId="77777777" w:rsidR="00421388" w:rsidRDefault="00AA08E5" w:rsidP="000E2E24">
            <w:pPr>
              <w:pStyle w:val="ListParagraph"/>
              <w:spacing w:before="60" w:line="360" w:lineRule="auto"/>
              <w:ind w:left="360"/>
              <w:jc w:val="both"/>
              <w:rPr>
                <w:sz w:val="24"/>
                <w:szCs w:val="24"/>
              </w:rPr>
            </w:pPr>
            <w:r>
              <w:rPr>
                <w:sz w:val="24"/>
                <w:szCs w:val="24"/>
              </w:rPr>
              <w:t xml:space="preserve">      </w:t>
            </w:r>
            <w:r w:rsidRPr="00F638B0">
              <w:rPr>
                <w:sz w:val="24"/>
                <w:szCs w:val="24"/>
              </w:rPr>
              <w:t xml:space="preserve">Third Root Cause Level 3: </w:t>
            </w:r>
            <w:r>
              <w:rPr>
                <w:sz w:val="24"/>
                <w:szCs w:val="24"/>
              </w:rPr>
              <w:t xml:space="preserve">Not Applicable. </w:t>
            </w:r>
          </w:p>
          <w:p w14:paraId="6F05C573" w14:textId="77777777" w:rsidR="007B2508" w:rsidRDefault="007B2508" w:rsidP="000E2E24">
            <w:pPr>
              <w:pStyle w:val="ListParagraph"/>
              <w:spacing w:before="60" w:line="360" w:lineRule="auto"/>
              <w:ind w:left="360"/>
              <w:jc w:val="both"/>
              <w:rPr>
                <w:sz w:val="24"/>
                <w:szCs w:val="24"/>
              </w:rPr>
            </w:pPr>
          </w:p>
          <w:p w14:paraId="5B86A3E4" w14:textId="77777777" w:rsidR="007B2508" w:rsidRDefault="007B2508" w:rsidP="000E2E24">
            <w:pPr>
              <w:pStyle w:val="ListParagraph"/>
              <w:spacing w:before="60" w:line="360" w:lineRule="auto"/>
              <w:ind w:left="360"/>
              <w:jc w:val="both"/>
              <w:rPr>
                <w:sz w:val="24"/>
                <w:szCs w:val="24"/>
              </w:rPr>
            </w:pPr>
          </w:p>
          <w:p w14:paraId="586C636F" w14:textId="77777777" w:rsidR="007B2508" w:rsidRDefault="007B2508" w:rsidP="000E2E24">
            <w:pPr>
              <w:pStyle w:val="ListParagraph"/>
              <w:spacing w:before="60" w:line="360" w:lineRule="auto"/>
              <w:ind w:left="360"/>
              <w:jc w:val="both"/>
              <w:rPr>
                <w:sz w:val="24"/>
                <w:szCs w:val="24"/>
              </w:rPr>
            </w:pPr>
          </w:p>
          <w:p w14:paraId="27DA1BF8" w14:textId="77777777" w:rsidR="007B2508" w:rsidRDefault="007B2508" w:rsidP="000E2E24">
            <w:pPr>
              <w:pStyle w:val="ListParagraph"/>
              <w:spacing w:before="60" w:line="360" w:lineRule="auto"/>
              <w:ind w:left="360"/>
              <w:jc w:val="both"/>
              <w:rPr>
                <w:sz w:val="24"/>
                <w:szCs w:val="24"/>
              </w:rPr>
            </w:pPr>
          </w:p>
          <w:p w14:paraId="7F34FB7F" w14:textId="1B7DFD22" w:rsidR="007B2508" w:rsidRPr="000E2E24" w:rsidRDefault="007B2508" w:rsidP="000E2E24">
            <w:pPr>
              <w:pStyle w:val="ListParagraph"/>
              <w:spacing w:before="60" w:line="360" w:lineRule="auto"/>
              <w:ind w:left="360"/>
              <w:jc w:val="both"/>
              <w:rPr>
                <w:sz w:val="24"/>
                <w:szCs w:val="24"/>
              </w:rPr>
            </w:pPr>
          </w:p>
        </w:tc>
      </w:tr>
      <w:tr w:rsidR="007A2E77" w14:paraId="01925C4C" w14:textId="77777777" w:rsidTr="00C9490C">
        <w:trPr>
          <w:trHeight w:val="425"/>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766AFDAA" w14:textId="77777777" w:rsidR="007A2E77" w:rsidRDefault="007A2E77" w:rsidP="007A2E77">
            <w:pPr>
              <w:spacing w:before="60" w:line="276" w:lineRule="auto"/>
              <w:jc w:val="both"/>
              <w:rPr>
                <w:b/>
                <w:sz w:val="24"/>
                <w:szCs w:val="24"/>
              </w:rPr>
            </w:pPr>
            <w:r>
              <w:rPr>
                <w:b/>
                <w:sz w:val="24"/>
                <w:szCs w:val="24"/>
              </w:rPr>
              <w:lastRenderedPageBreak/>
              <w:t>Impact Assessment (System/ Document/ Product/ Equipment/Patient safety/Past batches):</w:t>
            </w:r>
          </w:p>
        </w:tc>
      </w:tr>
      <w:tr w:rsidR="007A2E77" w14:paraId="71E8CD7E" w14:textId="77777777" w:rsidTr="00C9490C">
        <w:trPr>
          <w:trHeight w:val="50"/>
          <w:jc w:val="center"/>
        </w:trPr>
        <w:tc>
          <w:tcPr>
            <w:tcW w:w="5000" w:type="pct"/>
            <w:gridSpan w:val="4"/>
            <w:tcBorders>
              <w:top w:val="single" w:sz="4" w:space="0" w:color="auto"/>
              <w:left w:val="single" w:sz="4" w:space="0" w:color="auto"/>
              <w:bottom w:val="single" w:sz="4" w:space="0" w:color="auto"/>
              <w:right w:val="single" w:sz="4" w:space="0" w:color="auto"/>
            </w:tcBorders>
          </w:tcPr>
          <w:p w14:paraId="29222685" w14:textId="1A2AF050" w:rsidR="007A2E77" w:rsidRDefault="007A2E77" w:rsidP="006D6872">
            <w:pPr>
              <w:spacing w:line="276" w:lineRule="auto"/>
              <w:jc w:val="both"/>
              <w:rPr>
                <w:bCs/>
                <w:sz w:val="24"/>
                <w:szCs w:val="24"/>
              </w:rPr>
            </w:pPr>
            <w:r w:rsidRPr="004927CF">
              <w:rPr>
                <w:b/>
                <w:sz w:val="24"/>
                <w:szCs w:val="24"/>
              </w:rPr>
              <w:t>System:</w:t>
            </w:r>
            <w:r w:rsidRPr="004927CF">
              <w:rPr>
                <w:bCs/>
                <w:sz w:val="24"/>
                <w:szCs w:val="24"/>
              </w:rPr>
              <w:t xml:space="preserve"> </w:t>
            </w:r>
            <w:r w:rsidR="004927CF" w:rsidRPr="004927CF">
              <w:rPr>
                <w:bCs/>
                <w:sz w:val="24"/>
                <w:szCs w:val="24"/>
                <w:lang w:val="en-IN"/>
              </w:rPr>
              <w:t xml:space="preserve">The deviation </w:t>
            </w:r>
            <w:r w:rsidR="007A1A23">
              <w:rPr>
                <w:bCs/>
                <w:sz w:val="24"/>
                <w:szCs w:val="24"/>
                <w:lang w:val="en-IN"/>
              </w:rPr>
              <w:t xml:space="preserve">occurred </w:t>
            </w:r>
            <w:r w:rsidR="004927CF" w:rsidRPr="004927CF">
              <w:rPr>
                <w:bCs/>
                <w:sz w:val="24"/>
                <w:szCs w:val="24"/>
                <w:lang w:val="en-IN"/>
              </w:rPr>
              <w:t>due to</w:t>
            </w:r>
            <w:r w:rsidR="00ED2345" w:rsidRPr="00847C17">
              <w:rPr>
                <w:bCs/>
                <w:sz w:val="24"/>
                <w:szCs w:val="24"/>
                <w:lang w:val="en-IN"/>
              </w:rPr>
              <w:t xml:space="preserve"> the tripping of the entire UPSDB-3 main incomer</w:t>
            </w:r>
            <w:r w:rsidR="00ED2345">
              <w:rPr>
                <w:bCs/>
                <w:sz w:val="24"/>
                <w:szCs w:val="24"/>
                <w:lang w:val="en-IN"/>
              </w:rPr>
              <w:t xml:space="preserve"> 63 Amps.</w:t>
            </w:r>
            <w:r w:rsidR="00ED2345" w:rsidRPr="00847C17">
              <w:rPr>
                <w:bCs/>
                <w:sz w:val="24"/>
                <w:szCs w:val="24"/>
                <w:lang w:val="en-IN"/>
              </w:rPr>
              <w:t xml:space="preserve"> causing a power disruption</w:t>
            </w:r>
            <w:r w:rsidR="004927CF" w:rsidRPr="004927CF">
              <w:rPr>
                <w:bCs/>
                <w:sz w:val="24"/>
                <w:szCs w:val="24"/>
                <w:lang w:val="en-IN"/>
              </w:rPr>
              <w:t xml:space="preserve">. The </w:t>
            </w:r>
            <w:r w:rsidR="00542620">
              <w:rPr>
                <w:bCs/>
                <w:sz w:val="24"/>
                <w:szCs w:val="24"/>
                <w:lang w:val="en-IN"/>
              </w:rPr>
              <w:t>air-handling</w:t>
            </w:r>
            <w:r w:rsidR="004927CF" w:rsidRPr="004927CF">
              <w:rPr>
                <w:bCs/>
                <w:sz w:val="24"/>
                <w:szCs w:val="24"/>
                <w:lang w:val="en-IN"/>
              </w:rPr>
              <w:t xml:space="preserve"> units are functioning correctly, so there is no impact on the system</w:t>
            </w:r>
            <w:r w:rsidR="004927CF" w:rsidRPr="004927CF">
              <w:rPr>
                <w:bCs/>
                <w:lang w:val="en-IN"/>
              </w:rPr>
              <w:t>.</w:t>
            </w:r>
            <w:r w:rsidRPr="00F617F7">
              <w:rPr>
                <w:bCs/>
                <w:sz w:val="24"/>
                <w:szCs w:val="24"/>
              </w:rPr>
              <w:t xml:space="preserve"> </w:t>
            </w:r>
          </w:p>
          <w:p w14:paraId="28C126DE" w14:textId="77777777" w:rsidR="00804983" w:rsidRPr="004927CF" w:rsidRDefault="00804983" w:rsidP="006D6872">
            <w:pPr>
              <w:spacing w:line="276" w:lineRule="auto"/>
              <w:jc w:val="both"/>
              <w:rPr>
                <w:bCs/>
                <w:lang w:val="en-IN"/>
              </w:rPr>
            </w:pPr>
          </w:p>
          <w:p w14:paraId="1E2C9077" w14:textId="4053B327" w:rsidR="007A2E77" w:rsidRDefault="007A2E77" w:rsidP="006D6872">
            <w:pPr>
              <w:spacing w:line="276" w:lineRule="auto"/>
              <w:jc w:val="both"/>
              <w:rPr>
                <w:bCs/>
                <w:sz w:val="24"/>
                <w:szCs w:val="24"/>
              </w:rPr>
            </w:pPr>
            <w:r w:rsidRPr="00F617F7">
              <w:rPr>
                <w:b/>
                <w:sz w:val="24"/>
                <w:szCs w:val="24"/>
              </w:rPr>
              <w:t>Document:</w:t>
            </w:r>
            <w:r w:rsidRPr="00F617F7">
              <w:rPr>
                <w:bCs/>
                <w:sz w:val="24"/>
                <w:szCs w:val="24"/>
              </w:rPr>
              <w:t xml:space="preserve"> The nonconformance </w:t>
            </w:r>
            <w:r w:rsidR="0039235F">
              <w:rPr>
                <w:bCs/>
                <w:sz w:val="24"/>
                <w:szCs w:val="24"/>
              </w:rPr>
              <w:t>about</w:t>
            </w:r>
            <w:r w:rsidRPr="00F617F7">
              <w:rPr>
                <w:bCs/>
                <w:sz w:val="24"/>
                <w:szCs w:val="24"/>
              </w:rPr>
              <w:t xml:space="preserve"> </w:t>
            </w:r>
            <w:r w:rsidR="0039235F">
              <w:rPr>
                <w:bCs/>
                <w:sz w:val="24"/>
                <w:szCs w:val="24"/>
              </w:rPr>
              <w:t xml:space="preserve">the </w:t>
            </w:r>
            <w:r w:rsidR="00364F02">
              <w:rPr>
                <w:bCs/>
                <w:sz w:val="24"/>
                <w:szCs w:val="24"/>
              </w:rPr>
              <w:t xml:space="preserve">temperature </w:t>
            </w:r>
            <w:r w:rsidRPr="00F617F7">
              <w:rPr>
                <w:bCs/>
                <w:sz w:val="24"/>
                <w:szCs w:val="24"/>
              </w:rPr>
              <w:t xml:space="preserve">excursion </w:t>
            </w:r>
            <w:r w:rsidR="00731235">
              <w:rPr>
                <w:bCs/>
                <w:sz w:val="24"/>
                <w:szCs w:val="24"/>
              </w:rPr>
              <w:t>and data loss of approved RM walk in cold room (</w:t>
            </w:r>
            <w:r w:rsidR="00EC7A90">
              <w:rPr>
                <w:bCs/>
                <w:sz w:val="24"/>
                <w:szCs w:val="24"/>
              </w:rPr>
              <w:t>E</w:t>
            </w:r>
            <w:r w:rsidR="00731235">
              <w:rPr>
                <w:bCs/>
                <w:sz w:val="24"/>
                <w:szCs w:val="24"/>
              </w:rPr>
              <w:t>quipment I</w:t>
            </w:r>
            <w:r w:rsidR="00EC7A90">
              <w:rPr>
                <w:bCs/>
                <w:sz w:val="24"/>
                <w:szCs w:val="24"/>
              </w:rPr>
              <w:t>D</w:t>
            </w:r>
            <w:r w:rsidR="00731235">
              <w:rPr>
                <w:bCs/>
                <w:sz w:val="24"/>
                <w:szCs w:val="24"/>
              </w:rPr>
              <w:t>: E/WH/020) and approved RM walk in deep-freezer (</w:t>
            </w:r>
            <w:r w:rsidR="00EC7A90">
              <w:rPr>
                <w:bCs/>
                <w:sz w:val="24"/>
                <w:szCs w:val="24"/>
              </w:rPr>
              <w:t>E</w:t>
            </w:r>
            <w:r w:rsidR="00731235">
              <w:rPr>
                <w:bCs/>
                <w:sz w:val="24"/>
                <w:szCs w:val="24"/>
              </w:rPr>
              <w:t xml:space="preserve">quipment </w:t>
            </w:r>
            <w:r w:rsidR="00EC7A90">
              <w:rPr>
                <w:bCs/>
                <w:sz w:val="24"/>
                <w:szCs w:val="24"/>
              </w:rPr>
              <w:t>ID</w:t>
            </w:r>
            <w:r w:rsidR="00731235">
              <w:rPr>
                <w:bCs/>
                <w:sz w:val="24"/>
                <w:szCs w:val="24"/>
              </w:rPr>
              <w:t>: E/WH/021).</w:t>
            </w:r>
            <w:r w:rsidR="00364F02">
              <w:rPr>
                <w:bCs/>
                <w:sz w:val="24"/>
                <w:szCs w:val="24"/>
              </w:rPr>
              <w:t xml:space="preserve"> </w:t>
            </w:r>
            <w:r w:rsidR="004927CF">
              <w:rPr>
                <w:bCs/>
                <w:sz w:val="24"/>
                <w:szCs w:val="24"/>
              </w:rPr>
              <w:t xml:space="preserve">The </w:t>
            </w:r>
            <w:r w:rsidR="0073673D">
              <w:rPr>
                <w:bCs/>
                <w:sz w:val="24"/>
                <w:szCs w:val="24"/>
              </w:rPr>
              <w:t>equipment’s routine uses documents have been verified</w:t>
            </w:r>
            <w:r w:rsidR="00542620">
              <w:rPr>
                <w:bCs/>
                <w:sz w:val="24"/>
                <w:szCs w:val="24"/>
              </w:rPr>
              <w:t>,</w:t>
            </w:r>
            <w:r w:rsidR="0073673D">
              <w:rPr>
                <w:bCs/>
                <w:sz w:val="24"/>
                <w:szCs w:val="24"/>
              </w:rPr>
              <w:t xml:space="preserve"> and no abnormality </w:t>
            </w:r>
            <w:r w:rsidR="001B603E">
              <w:rPr>
                <w:bCs/>
                <w:sz w:val="24"/>
                <w:szCs w:val="24"/>
              </w:rPr>
              <w:t>was</w:t>
            </w:r>
            <w:r w:rsidR="0073673D">
              <w:rPr>
                <w:bCs/>
                <w:sz w:val="24"/>
                <w:szCs w:val="24"/>
              </w:rPr>
              <w:t xml:space="preserve"> observed. </w:t>
            </w:r>
            <w:r w:rsidRPr="00F617F7">
              <w:rPr>
                <w:bCs/>
                <w:sz w:val="24"/>
                <w:szCs w:val="24"/>
              </w:rPr>
              <w:t>Hence</w:t>
            </w:r>
            <w:r w:rsidR="00542620">
              <w:rPr>
                <w:bCs/>
                <w:sz w:val="24"/>
                <w:szCs w:val="24"/>
              </w:rPr>
              <w:t>,</w:t>
            </w:r>
            <w:r w:rsidRPr="00F617F7">
              <w:rPr>
                <w:bCs/>
                <w:sz w:val="24"/>
                <w:szCs w:val="24"/>
              </w:rPr>
              <w:t xml:space="preserve"> there is no impact on the document.</w:t>
            </w:r>
          </w:p>
          <w:p w14:paraId="45401223" w14:textId="77777777" w:rsidR="00804983" w:rsidRPr="00F617F7" w:rsidRDefault="00804983" w:rsidP="006D6872">
            <w:pPr>
              <w:spacing w:line="276" w:lineRule="auto"/>
              <w:jc w:val="both"/>
              <w:rPr>
                <w:bCs/>
                <w:sz w:val="24"/>
                <w:szCs w:val="24"/>
              </w:rPr>
            </w:pPr>
          </w:p>
          <w:p w14:paraId="2EAED809" w14:textId="36A05893" w:rsidR="007A2E77" w:rsidRDefault="007A2E77" w:rsidP="006D6872">
            <w:pPr>
              <w:spacing w:line="276" w:lineRule="auto"/>
              <w:jc w:val="both"/>
              <w:rPr>
                <w:sz w:val="24"/>
                <w:szCs w:val="24"/>
              </w:rPr>
            </w:pPr>
            <w:r w:rsidRPr="00F617F7">
              <w:rPr>
                <w:b/>
                <w:sz w:val="24"/>
                <w:szCs w:val="24"/>
              </w:rPr>
              <w:t xml:space="preserve">Product: </w:t>
            </w:r>
            <w:r w:rsidRPr="00F617F7">
              <w:rPr>
                <w:sz w:val="24"/>
                <w:szCs w:val="24"/>
              </w:rPr>
              <w:t xml:space="preserve">The </w:t>
            </w:r>
            <w:r w:rsidR="0073673D" w:rsidRPr="00F617F7">
              <w:rPr>
                <w:bCs/>
                <w:sz w:val="24"/>
                <w:szCs w:val="24"/>
              </w:rPr>
              <w:t>nonconformance</w:t>
            </w:r>
            <w:r w:rsidRPr="00F617F7">
              <w:rPr>
                <w:sz w:val="24"/>
                <w:szCs w:val="24"/>
              </w:rPr>
              <w:t xml:space="preserve"> is related to </w:t>
            </w:r>
            <w:r w:rsidR="0039235F">
              <w:rPr>
                <w:sz w:val="24"/>
                <w:szCs w:val="24"/>
              </w:rPr>
              <w:t xml:space="preserve">the </w:t>
            </w:r>
            <w:r w:rsidR="00364F02">
              <w:rPr>
                <w:sz w:val="24"/>
                <w:szCs w:val="24"/>
              </w:rPr>
              <w:t xml:space="preserve">temperature </w:t>
            </w:r>
            <w:r w:rsidRPr="00F617F7">
              <w:rPr>
                <w:sz w:val="24"/>
                <w:szCs w:val="24"/>
              </w:rPr>
              <w:t xml:space="preserve">excursion </w:t>
            </w:r>
            <w:r w:rsidR="0073673D">
              <w:rPr>
                <w:bCs/>
                <w:sz w:val="24"/>
                <w:szCs w:val="24"/>
              </w:rPr>
              <w:t>and data loss of approved RM walk in cold room (</w:t>
            </w:r>
            <w:r w:rsidR="00EC7A90">
              <w:rPr>
                <w:bCs/>
                <w:sz w:val="24"/>
                <w:szCs w:val="24"/>
              </w:rPr>
              <w:t>E</w:t>
            </w:r>
            <w:r w:rsidR="0073673D">
              <w:rPr>
                <w:bCs/>
                <w:sz w:val="24"/>
                <w:szCs w:val="24"/>
              </w:rPr>
              <w:t xml:space="preserve">quipment </w:t>
            </w:r>
            <w:r w:rsidR="00EC7A90">
              <w:rPr>
                <w:bCs/>
                <w:sz w:val="24"/>
                <w:szCs w:val="24"/>
              </w:rPr>
              <w:t>ID</w:t>
            </w:r>
            <w:r w:rsidR="0073673D">
              <w:rPr>
                <w:bCs/>
                <w:sz w:val="24"/>
                <w:szCs w:val="24"/>
              </w:rPr>
              <w:t>: E/WH/020) and approved RM walk in deep-freezer (equipment Id: E/WH/021</w:t>
            </w:r>
            <w:r w:rsidR="007B525B">
              <w:rPr>
                <w:bCs/>
                <w:sz w:val="24"/>
                <w:szCs w:val="24"/>
              </w:rPr>
              <w:t>)</w:t>
            </w:r>
            <w:r w:rsidR="0073673D">
              <w:rPr>
                <w:bCs/>
                <w:sz w:val="24"/>
                <w:szCs w:val="24"/>
              </w:rPr>
              <w:t>.</w:t>
            </w:r>
            <w:r w:rsidR="00B96934">
              <w:rPr>
                <w:bCs/>
                <w:sz w:val="24"/>
                <w:szCs w:val="24"/>
              </w:rPr>
              <w:t xml:space="preserve"> At </w:t>
            </w:r>
            <w:r w:rsidR="00364F02">
              <w:rPr>
                <w:bCs/>
                <w:sz w:val="24"/>
                <w:szCs w:val="24"/>
              </w:rPr>
              <w:t xml:space="preserve">the </w:t>
            </w:r>
            <w:r w:rsidR="00B96934">
              <w:rPr>
                <w:bCs/>
                <w:sz w:val="24"/>
                <w:szCs w:val="24"/>
              </w:rPr>
              <w:t>time of nonconformance</w:t>
            </w:r>
            <w:r w:rsidR="00364F02">
              <w:rPr>
                <w:bCs/>
                <w:sz w:val="24"/>
                <w:szCs w:val="24"/>
              </w:rPr>
              <w:t>,</w:t>
            </w:r>
            <w:r w:rsidR="00B96934">
              <w:rPr>
                <w:bCs/>
                <w:sz w:val="24"/>
                <w:szCs w:val="24"/>
              </w:rPr>
              <w:t xml:space="preserve"> protamine sulphate</w:t>
            </w:r>
            <w:r w:rsidR="006C367F">
              <w:rPr>
                <w:bCs/>
                <w:sz w:val="24"/>
                <w:szCs w:val="24"/>
              </w:rPr>
              <w:t xml:space="preserve"> batch no. 523062 (2-8 ℃) was</w:t>
            </w:r>
            <w:r w:rsidR="00B96934">
              <w:rPr>
                <w:bCs/>
                <w:sz w:val="24"/>
                <w:szCs w:val="24"/>
              </w:rPr>
              <w:t xml:space="preserve"> stored in the approved RM walk in cold room </w:t>
            </w:r>
            <w:r w:rsidR="006C367F">
              <w:rPr>
                <w:bCs/>
                <w:sz w:val="24"/>
                <w:szCs w:val="24"/>
              </w:rPr>
              <w:t>(</w:t>
            </w:r>
            <w:r w:rsidR="00B96934">
              <w:rPr>
                <w:bCs/>
                <w:sz w:val="24"/>
                <w:szCs w:val="24"/>
              </w:rPr>
              <w:t>E/WH/020</w:t>
            </w:r>
            <w:r w:rsidR="006C367F">
              <w:rPr>
                <w:bCs/>
                <w:sz w:val="24"/>
                <w:szCs w:val="24"/>
              </w:rPr>
              <w:t>)</w:t>
            </w:r>
            <w:r w:rsidR="00B96934">
              <w:rPr>
                <w:bCs/>
                <w:sz w:val="24"/>
                <w:szCs w:val="24"/>
              </w:rPr>
              <w:t xml:space="preserve"> and Insulin crystal</w:t>
            </w:r>
            <w:r w:rsidR="006C367F">
              <w:rPr>
                <w:bCs/>
                <w:sz w:val="24"/>
                <w:szCs w:val="24"/>
              </w:rPr>
              <w:t xml:space="preserve"> </w:t>
            </w:r>
            <w:r w:rsidR="00B96934">
              <w:rPr>
                <w:bCs/>
                <w:sz w:val="24"/>
                <w:szCs w:val="24"/>
              </w:rPr>
              <w:t>Human</w:t>
            </w:r>
            <w:r w:rsidR="006C367F">
              <w:rPr>
                <w:bCs/>
                <w:sz w:val="24"/>
                <w:szCs w:val="24"/>
              </w:rPr>
              <w:t xml:space="preserve"> (</w:t>
            </w:r>
            <w:r w:rsidR="00B96934">
              <w:rPr>
                <w:bCs/>
                <w:sz w:val="24"/>
                <w:szCs w:val="24"/>
              </w:rPr>
              <w:t>R-DNA</w:t>
            </w:r>
            <w:r w:rsidR="006C367F">
              <w:rPr>
                <w:bCs/>
                <w:sz w:val="24"/>
                <w:szCs w:val="24"/>
              </w:rPr>
              <w:t>)</w:t>
            </w:r>
            <w:r w:rsidR="00B96934">
              <w:rPr>
                <w:bCs/>
                <w:sz w:val="24"/>
                <w:szCs w:val="24"/>
              </w:rPr>
              <w:t xml:space="preserve"> </w:t>
            </w:r>
            <w:r w:rsidR="006C367F">
              <w:rPr>
                <w:bCs/>
                <w:sz w:val="24"/>
                <w:szCs w:val="24"/>
              </w:rPr>
              <w:t xml:space="preserve">batch no. RHI24063 and RHI24065 (-18 ℃ or below) and Insulin glargine (IP/Ph.Eur) batch no. RIG23003-RP (-20 ± 5) were stored in the approved RM walk in deep-freezer (E/WH/021). </w:t>
            </w:r>
            <w:r w:rsidR="00364F02">
              <w:rPr>
                <w:bCs/>
                <w:sz w:val="24"/>
                <w:szCs w:val="24"/>
              </w:rPr>
              <w:t xml:space="preserve">All stored materials accelerated stability data is available. </w:t>
            </w:r>
            <w:r w:rsidRPr="00F617F7">
              <w:rPr>
                <w:sz w:val="24"/>
                <w:szCs w:val="24"/>
              </w:rPr>
              <w:t xml:space="preserve">Hence there is no impact on the product. </w:t>
            </w:r>
          </w:p>
          <w:p w14:paraId="380893D9" w14:textId="77777777" w:rsidR="00804983" w:rsidRPr="00364F02" w:rsidRDefault="00804983" w:rsidP="006D6872">
            <w:pPr>
              <w:spacing w:line="276" w:lineRule="auto"/>
              <w:jc w:val="both"/>
              <w:rPr>
                <w:bCs/>
                <w:sz w:val="24"/>
                <w:szCs w:val="24"/>
              </w:rPr>
            </w:pPr>
          </w:p>
          <w:p w14:paraId="04A28A98" w14:textId="5176A9DE" w:rsidR="007A2E77" w:rsidRDefault="007A2E77" w:rsidP="006D6872">
            <w:pPr>
              <w:spacing w:line="276" w:lineRule="auto"/>
              <w:jc w:val="both"/>
              <w:rPr>
                <w:sz w:val="24"/>
                <w:szCs w:val="24"/>
              </w:rPr>
            </w:pPr>
            <w:r w:rsidRPr="00F617F7">
              <w:rPr>
                <w:b/>
                <w:sz w:val="24"/>
                <w:szCs w:val="24"/>
              </w:rPr>
              <w:t xml:space="preserve">Equipment: </w:t>
            </w:r>
            <w:r w:rsidR="00364F02" w:rsidRPr="00F617F7">
              <w:rPr>
                <w:sz w:val="24"/>
                <w:szCs w:val="24"/>
              </w:rPr>
              <w:t xml:space="preserve">The </w:t>
            </w:r>
            <w:r w:rsidR="00364F02" w:rsidRPr="00F617F7">
              <w:rPr>
                <w:bCs/>
                <w:sz w:val="24"/>
                <w:szCs w:val="24"/>
              </w:rPr>
              <w:t>nonconformance</w:t>
            </w:r>
            <w:r w:rsidR="00364F02" w:rsidRPr="00F617F7">
              <w:rPr>
                <w:sz w:val="24"/>
                <w:szCs w:val="24"/>
              </w:rPr>
              <w:t xml:space="preserve"> </w:t>
            </w:r>
            <w:r w:rsidR="00364F02">
              <w:rPr>
                <w:sz w:val="24"/>
                <w:szCs w:val="24"/>
              </w:rPr>
              <w:t xml:space="preserve">happened due </w:t>
            </w:r>
            <w:r w:rsidR="00364F02" w:rsidRPr="004927CF">
              <w:rPr>
                <w:bCs/>
                <w:sz w:val="24"/>
                <w:szCs w:val="24"/>
                <w:lang w:val="en-IN"/>
              </w:rPr>
              <w:t>to</w:t>
            </w:r>
            <w:r w:rsidR="00364F02" w:rsidRPr="00847C17">
              <w:rPr>
                <w:bCs/>
                <w:sz w:val="24"/>
                <w:szCs w:val="24"/>
                <w:lang w:val="en-IN"/>
              </w:rPr>
              <w:t xml:space="preserve"> the tripping of the entire UPSDB-3 main incomer</w:t>
            </w:r>
            <w:r w:rsidR="00364F02">
              <w:rPr>
                <w:bCs/>
                <w:sz w:val="24"/>
                <w:szCs w:val="24"/>
                <w:lang w:val="en-IN"/>
              </w:rPr>
              <w:t xml:space="preserve"> 63 Amps.</w:t>
            </w:r>
            <w:r w:rsidR="00364F02" w:rsidRPr="00847C17">
              <w:rPr>
                <w:bCs/>
                <w:sz w:val="24"/>
                <w:szCs w:val="24"/>
                <w:lang w:val="en-IN"/>
              </w:rPr>
              <w:t xml:space="preserve"> causing a power disruption</w:t>
            </w:r>
            <w:r w:rsidR="007B525B">
              <w:rPr>
                <w:bCs/>
                <w:sz w:val="24"/>
                <w:szCs w:val="24"/>
                <w:lang w:val="en-IN"/>
              </w:rPr>
              <w:t>.</w:t>
            </w:r>
            <w:r w:rsidR="007B525B">
              <w:rPr>
                <w:sz w:val="24"/>
                <w:szCs w:val="24"/>
              </w:rPr>
              <w:t xml:space="preserve"> Hence there is no impact on the equipment.</w:t>
            </w:r>
          </w:p>
          <w:p w14:paraId="372E6547" w14:textId="77777777" w:rsidR="00804983" w:rsidRDefault="00804983" w:rsidP="006D6872">
            <w:pPr>
              <w:spacing w:line="276" w:lineRule="auto"/>
              <w:jc w:val="both"/>
              <w:rPr>
                <w:sz w:val="24"/>
                <w:szCs w:val="24"/>
              </w:rPr>
            </w:pPr>
          </w:p>
          <w:p w14:paraId="3E9EF8C2" w14:textId="77777777" w:rsidR="00804983" w:rsidRDefault="007A2E77" w:rsidP="006D6872">
            <w:pPr>
              <w:spacing w:line="276" w:lineRule="auto"/>
              <w:jc w:val="both"/>
              <w:rPr>
                <w:sz w:val="24"/>
                <w:szCs w:val="24"/>
              </w:rPr>
            </w:pPr>
            <w:r w:rsidRPr="00F617F7">
              <w:rPr>
                <w:b/>
                <w:sz w:val="24"/>
                <w:szCs w:val="24"/>
              </w:rPr>
              <w:t>Patient safety</w:t>
            </w:r>
            <w:r>
              <w:rPr>
                <w:b/>
                <w:sz w:val="24"/>
                <w:szCs w:val="24"/>
              </w:rPr>
              <w:t xml:space="preserve"> </w:t>
            </w:r>
            <w:r w:rsidRPr="00F617F7">
              <w:rPr>
                <w:b/>
                <w:sz w:val="24"/>
                <w:szCs w:val="24"/>
              </w:rPr>
              <w:t>/</w:t>
            </w:r>
            <w:r>
              <w:rPr>
                <w:b/>
                <w:sz w:val="24"/>
                <w:szCs w:val="24"/>
              </w:rPr>
              <w:t xml:space="preserve"> </w:t>
            </w:r>
            <w:r w:rsidRPr="00F617F7">
              <w:rPr>
                <w:b/>
                <w:sz w:val="24"/>
                <w:szCs w:val="24"/>
              </w:rPr>
              <w:t xml:space="preserve">Past Batches: </w:t>
            </w:r>
            <w:r w:rsidR="007B525B">
              <w:rPr>
                <w:bCs/>
                <w:sz w:val="24"/>
                <w:szCs w:val="24"/>
              </w:rPr>
              <w:t xml:space="preserve">At the time of nonconformance, protamine sulphate batch no. 523062 (2-8 ℃) was stored in the approved RM walk in cold room (E/WH/020) and Insulin crystal Human (R-DNA) batch no. RHI24063 and RHI24065 (-18 ℃ or below) and Insulin glargine (IP/Ph.Eur) batch no. RIG23003-RP (-20 ± 5) were stored in the approved RM walk in deep-freezer (E/WH/021). All stored materials accelerated stability data is available. </w:t>
            </w:r>
            <w:r w:rsidR="007B525B" w:rsidRPr="00F617F7">
              <w:rPr>
                <w:sz w:val="24"/>
                <w:szCs w:val="24"/>
              </w:rPr>
              <w:t>Hence there is no impact on the patient safety/past batches.</w:t>
            </w:r>
          </w:p>
          <w:p w14:paraId="66EB74B2" w14:textId="7AB19723" w:rsidR="000F63DD" w:rsidRDefault="000F63DD" w:rsidP="006D6872">
            <w:pPr>
              <w:spacing w:line="276" w:lineRule="auto"/>
              <w:jc w:val="both"/>
              <w:rPr>
                <w:sz w:val="24"/>
                <w:szCs w:val="24"/>
              </w:rPr>
            </w:pPr>
          </w:p>
        </w:tc>
      </w:tr>
      <w:tr w:rsidR="001C7C39" w14:paraId="7C8869ED" w14:textId="77777777" w:rsidTr="00C9490C">
        <w:trPr>
          <w:trHeight w:val="50"/>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3B35A392" w14:textId="77777777" w:rsidR="001C7C39" w:rsidRPr="00F638B0" w:rsidRDefault="001C7C39" w:rsidP="001C7C39">
            <w:pPr>
              <w:spacing w:before="60" w:line="276" w:lineRule="auto"/>
              <w:jc w:val="both"/>
              <w:rPr>
                <w:b/>
                <w:sz w:val="24"/>
                <w:szCs w:val="24"/>
              </w:rPr>
            </w:pPr>
            <w:r w:rsidRPr="00F638B0">
              <w:rPr>
                <w:b/>
                <w:sz w:val="24"/>
                <w:szCs w:val="24"/>
              </w:rPr>
              <w:t>Improve: Improve section covers the corrective actions</w:t>
            </w:r>
          </w:p>
          <w:p w14:paraId="13D0E37F" w14:textId="77777777" w:rsidR="001C7C39" w:rsidRPr="00F638B0" w:rsidRDefault="001C7C39" w:rsidP="001C7C39">
            <w:pPr>
              <w:spacing w:before="60" w:line="276" w:lineRule="auto"/>
              <w:jc w:val="both"/>
              <w:rPr>
                <w:b/>
                <w:sz w:val="24"/>
                <w:szCs w:val="24"/>
              </w:rPr>
            </w:pPr>
            <w:r w:rsidRPr="00F638B0">
              <w:rPr>
                <w:b/>
                <w:sz w:val="24"/>
                <w:szCs w:val="24"/>
              </w:rPr>
              <w:t>Following checkpoint shall be considered while finalizing the corrective actions,</w:t>
            </w:r>
          </w:p>
          <w:p w14:paraId="4FB42F3D" w14:textId="77777777" w:rsidR="001C7C39" w:rsidRPr="00F638B0" w:rsidRDefault="001C7C39" w:rsidP="001C7C39">
            <w:pPr>
              <w:pStyle w:val="ListParagraph"/>
              <w:widowControl w:val="0"/>
              <w:numPr>
                <w:ilvl w:val="0"/>
                <w:numId w:val="3"/>
              </w:numPr>
              <w:tabs>
                <w:tab w:val="left" w:pos="940"/>
                <w:tab w:val="left" w:pos="941"/>
              </w:tabs>
              <w:autoSpaceDE w:val="0"/>
              <w:autoSpaceDN w:val="0"/>
              <w:spacing w:before="150" w:line="276" w:lineRule="auto"/>
              <w:ind w:left="720"/>
              <w:jc w:val="both"/>
              <w:rPr>
                <w:w w:val="110"/>
                <w:sz w:val="24"/>
                <w:szCs w:val="24"/>
              </w:rPr>
            </w:pPr>
            <w:r w:rsidRPr="00F638B0">
              <w:rPr>
                <w:sz w:val="24"/>
                <w:szCs w:val="24"/>
              </w:rPr>
              <w:t>Were</w:t>
            </w:r>
            <w:r w:rsidRPr="00F638B0">
              <w:rPr>
                <w:spacing w:val="-8"/>
                <w:sz w:val="24"/>
                <w:szCs w:val="24"/>
              </w:rPr>
              <w:t xml:space="preserve"> </w:t>
            </w:r>
            <w:r w:rsidRPr="00F638B0">
              <w:rPr>
                <w:sz w:val="24"/>
                <w:szCs w:val="24"/>
              </w:rPr>
              <w:t>specific</w:t>
            </w:r>
            <w:r w:rsidRPr="00F638B0">
              <w:rPr>
                <w:spacing w:val="-5"/>
                <w:sz w:val="24"/>
                <w:szCs w:val="24"/>
              </w:rPr>
              <w:t xml:space="preserve"> </w:t>
            </w:r>
            <w:r w:rsidRPr="00F638B0">
              <w:rPr>
                <w:sz w:val="24"/>
                <w:szCs w:val="24"/>
              </w:rPr>
              <w:t>corrective Actions</w:t>
            </w:r>
            <w:r w:rsidRPr="00F638B0">
              <w:rPr>
                <w:spacing w:val="-5"/>
                <w:sz w:val="24"/>
                <w:szCs w:val="24"/>
              </w:rPr>
              <w:t xml:space="preserve"> </w:t>
            </w:r>
            <w:r w:rsidRPr="00F638B0">
              <w:rPr>
                <w:sz w:val="24"/>
                <w:szCs w:val="24"/>
              </w:rPr>
              <w:t>identified</w:t>
            </w:r>
            <w:r w:rsidRPr="00F638B0">
              <w:rPr>
                <w:spacing w:val="-1"/>
                <w:sz w:val="24"/>
                <w:szCs w:val="24"/>
              </w:rPr>
              <w:t xml:space="preserve"> </w:t>
            </w:r>
            <w:r w:rsidRPr="00F638B0">
              <w:rPr>
                <w:sz w:val="24"/>
                <w:szCs w:val="24"/>
              </w:rPr>
              <w:t>(including applicable</w:t>
            </w:r>
            <w:r w:rsidRPr="00F638B0">
              <w:rPr>
                <w:spacing w:val="-5"/>
                <w:sz w:val="24"/>
                <w:szCs w:val="24"/>
              </w:rPr>
              <w:t xml:space="preserve"> </w:t>
            </w:r>
            <w:r w:rsidRPr="00F638B0">
              <w:rPr>
                <w:sz w:val="24"/>
                <w:szCs w:val="24"/>
              </w:rPr>
              <w:t>Immediate Actions)</w:t>
            </w:r>
            <w:r w:rsidRPr="00F638B0">
              <w:rPr>
                <w:spacing w:val="-6"/>
                <w:sz w:val="24"/>
                <w:szCs w:val="24"/>
              </w:rPr>
              <w:t xml:space="preserve"> </w:t>
            </w:r>
            <w:r w:rsidRPr="00F638B0">
              <w:rPr>
                <w:sz w:val="24"/>
                <w:szCs w:val="24"/>
              </w:rPr>
              <w:t>to</w:t>
            </w:r>
            <w:r w:rsidRPr="00F638B0">
              <w:rPr>
                <w:spacing w:val="-8"/>
                <w:sz w:val="24"/>
                <w:szCs w:val="24"/>
              </w:rPr>
              <w:t xml:space="preserve"> </w:t>
            </w:r>
            <w:r w:rsidRPr="00F638B0">
              <w:rPr>
                <w:sz w:val="24"/>
                <w:szCs w:val="24"/>
              </w:rPr>
              <w:t>remediate the</w:t>
            </w:r>
            <w:r w:rsidRPr="00F638B0">
              <w:rPr>
                <w:spacing w:val="-7"/>
                <w:sz w:val="24"/>
                <w:szCs w:val="24"/>
              </w:rPr>
              <w:t xml:space="preserve"> </w:t>
            </w:r>
            <w:r w:rsidRPr="00F638B0">
              <w:rPr>
                <w:sz w:val="24"/>
                <w:szCs w:val="24"/>
              </w:rPr>
              <w:t>current</w:t>
            </w:r>
            <w:r w:rsidRPr="00F638B0">
              <w:rPr>
                <w:spacing w:val="-1"/>
                <w:sz w:val="24"/>
                <w:szCs w:val="24"/>
              </w:rPr>
              <w:t xml:space="preserve"> </w:t>
            </w:r>
            <w:r w:rsidRPr="00F638B0">
              <w:rPr>
                <w:sz w:val="24"/>
                <w:szCs w:val="24"/>
              </w:rPr>
              <w:t>issue</w:t>
            </w:r>
            <w:r w:rsidRPr="00F638B0">
              <w:rPr>
                <w:spacing w:val="-11"/>
                <w:sz w:val="24"/>
                <w:szCs w:val="24"/>
              </w:rPr>
              <w:t xml:space="preserve"> </w:t>
            </w:r>
            <w:r w:rsidRPr="00F638B0">
              <w:rPr>
                <w:sz w:val="24"/>
                <w:szCs w:val="24"/>
              </w:rPr>
              <w:t>or</w:t>
            </w:r>
            <w:r w:rsidRPr="00F638B0">
              <w:rPr>
                <w:spacing w:val="-13"/>
                <w:sz w:val="24"/>
                <w:szCs w:val="24"/>
              </w:rPr>
              <w:t xml:space="preserve"> </w:t>
            </w:r>
            <w:r w:rsidRPr="00F638B0">
              <w:rPr>
                <w:sz w:val="24"/>
                <w:szCs w:val="24"/>
              </w:rPr>
              <w:t>situation such that the associated system was returned to a</w:t>
            </w:r>
            <w:r w:rsidRPr="00F638B0">
              <w:rPr>
                <w:spacing w:val="-1"/>
                <w:sz w:val="24"/>
                <w:szCs w:val="24"/>
              </w:rPr>
              <w:t xml:space="preserve"> </w:t>
            </w:r>
            <w:r w:rsidRPr="00F638B0">
              <w:rPr>
                <w:sz w:val="24"/>
                <w:szCs w:val="24"/>
              </w:rPr>
              <w:t>state of control/compliance?</w:t>
            </w:r>
          </w:p>
          <w:p w14:paraId="4E852887" w14:textId="77777777" w:rsidR="001C7C39" w:rsidRPr="00F638B0" w:rsidRDefault="001C7C39" w:rsidP="001C7C39">
            <w:pPr>
              <w:pStyle w:val="ListParagraph"/>
              <w:widowControl w:val="0"/>
              <w:numPr>
                <w:ilvl w:val="0"/>
                <w:numId w:val="3"/>
              </w:numPr>
              <w:tabs>
                <w:tab w:val="left" w:pos="940"/>
                <w:tab w:val="left" w:pos="941"/>
              </w:tabs>
              <w:autoSpaceDE w:val="0"/>
              <w:autoSpaceDN w:val="0"/>
              <w:spacing w:before="150" w:line="276" w:lineRule="auto"/>
              <w:ind w:left="720"/>
              <w:jc w:val="both"/>
              <w:rPr>
                <w:w w:val="110"/>
                <w:sz w:val="24"/>
                <w:szCs w:val="24"/>
              </w:rPr>
            </w:pPr>
            <w:r w:rsidRPr="00F638B0">
              <w:rPr>
                <w:sz w:val="24"/>
                <w:szCs w:val="24"/>
              </w:rPr>
              <w:t>Were</w:t>
            </w:r>
            <w:r w:rsidRPr="00F638B0">
              <w:rPr>
                <w:spacing w:val="-9"/>
                <w:sz w:val="24"/>
                <w:szCs w:val="24"/>
              </w:rPr>
              <w:t xml:space="preserve"> </w:t>
            </w:r>
            <w:r w:rsidRPr="00F638B0">
              <w:rPr>
                <w:sz w:val="24"/>
                <w:szCs w:val="24"/>
              </w:rPr>
              <w:t>specific</w:t>
            </w:r>
            <w:r w:rsidRPr="00F638B0">
              <w:rPr>
                <w:spacing w:val="-12"/>
                <w:sz w:val="24"/>
                <w:szCs w:val="24"/>
              </w:rPr>
              <w:t xml:space="preserve"> </w:t>
            </w:r>
            <w:r w:rsidRPr="00F638B0">
              <w:rPr>
                <w:sz w:val="24"/>
                <w:szCs w:val="24"/>
              </w:rPr>
              <w:t>Corrective</w:t>
            </w:r>
            <w:r w:rsidRPr="00F638B0">
              <w:rPr>
                <w:spacing w:val="2"/>
                <w:sz w:val="24"/>
                <w:szCs w:val="24"/>
              </w:rPr>
              <w:t xml:space="preserve"> </w:t>
            </w:r>
            <w:r w:rsidRPr="00F638B0">
              <w:rPr>
                <w:sz w:val="24"/>
                <w:szCs w:val="24"/>
              </w:rPr>
              <w:t>Actions</w:t>
            </w:r>
            <w:r w:rsidRPr="00F638B0">
              <w:rPr>
                <w:spacing w:val="1"/>
                <w:sz w:val="24"/>
                <w:szCs w:val="24"/>
              </w:rPr>
              <w:t xml:space="preserve"> </w:t>
            </w:r>
            <w:r w:rsidRPr="00F638B0">
              <w:rPr>
                <w:sz w:val="24"/>
                <w:szCs w:val="24"/>
              </w:rPr>
              <w:t>identified</w:t>
            </w:r>
            <w:r w:rsidRPr="00F638B0">
              <w:rPr>
                <w:spacing w:val="9"/>
                <w:sz w:val="24"/>
                <w:szCs w:val="24"/>
              </w:rPr>
              <w:t xml:space="preserve"> </w:t>
            </w:r>
            <w:r w:rsidRPr="00F638B0">
              <w:rPr>
                <w:sz w:val="24"/>
                <w:szCs w:val="24"/>
              </w:rPr>
              <w:t>for</w:t>
            </w:r>
            <w:r w:rsidRPr="00F638B0">
              <w:rPr>
                <w:spacing w:val="-14"/>
                <w:sz w:val="24"/>
                <w:szCs w:val="24"/>
              </w:rPr>
              <w:t xml:space="preserve"> </w:t>
            </w:r>
            <w:r w:rsidRPr="00F638B0">
              <w:rPr>
                <w:sz w:val="24"/>
                <w:szCs w:val="24"/>
              </w:rPr>
              <w:t>each</w:t>
            </w:r>
            <w:r w:rsidRPr="00F638B0">
              <w:rPr>
                <w:spacing w:val="-2"/>
                <w:sz w:val="24"/>
                <w:szCs w:val="24"/>
              </w:rPr>
              <w:t xml:space="preserve"> </w:t>
            </w:r>
            <w:r w:rsidRPr="00F638B0">
              <w:rPr>
                <w:sz w:val="24"/>
                <w:szCs w:val="24"/>
              </w:rPr>
              <w:t>root</w:t>
            </w:r>
            <w:r w:rsidRPr="00F638B0">
              <w:rPr>
                <w:spacing w:val="-6"/>
                <w:sz w:val="24"/>
                <w:szCs w:val="24"/>
              </w:rPr>
              <w:t xml:space="preserve"> </w:t>
            </w:r>
            <w:r w:rsidRPr="00F638B0">
              <w:rPr>
                <w:sz w:val="24"/>
                <w:szCs w:val="24"/>
              </w:rPr>
              <w:t>cause</w:t>
            </w:r>
            <w:r w:rsidRPr="00F638B0">
              <w:rPr>
                <w:spacing w:val="-28"/>
                <w:sz w:val="24"/>
                <w:szCs w:val="24"/>
              </w:rPr>
              <w:t xml:space="preserve"> </w:t>
            </w:r>
            <w:r w:rsidRPr="00F638B0">
              <w:rPr>
                <w:sz w:val="24"/>
                <w:szCs w:val="24"/>
              </w:rPr>
              <w:t>/substantiated</w:t>
            </w:r>
            <w:r w:rsidRPr="00F638B0">
              <w:rPr>
                <w:spacing w:val="-14"/>
                <w:sz w:val="24"/>
                <w:szCs w:val="24"/>
              </w:rPr>
              <w:t xml:space="preserve"> </w:t>
            </w:r>
            <w:r w:rsidRPr="00F638B0">
              <w:rPr>
                <w:sz w:val="24"/>
                <w:szCs w:val="24"/>
              </w:rPr>
              <w:t>probable</w:t>
            </w:r>
            <w:r w:rsidRPr="00F638B0">
              <w:rPr>
                <w:spacing w:val="5"/>
                <w:sz w:val="24"/>
                <w:szCs w:val="24"/>
              </w:rPr>
              <w:t xml:space="preserve"> </w:t>
            </w:r>
            <w:r w:rsidRPr="00F638B0">
              <w:rPr>
                <w:sz w:val="24"/>
                <w:szCs w:val="24"/>
              </w:rPr>
              <w:t>root</w:t>
            </w:r>
            <w:r w:rsidRPr="00F638B0">
              <w:rPr>
                <w:spacing w:val="-11"/>
                <w:sz w:val="24"/>
                <w:szCs w:val="24"/>
              </w:rPr>
              <w:t xml:space="preserve"> </w:t>
            </w:r>
            <w:r w:rsidRPr="00F638B0">
              <w:rPr>
                <w:sz w:val="24"/>
                <w:szCs w:val="24"/>
              </w:rPr>
              <w:t>cause,</w:t>
            </w:r>
            <w:r w:rsidRPr="00F638B0">
              <w:rPr>
                <w:spacing w:val="-10"/>
                <w:sz w:val="24"/>
                <w:szCs w:val="24"/>
              </w:rPr>
              <w:t xml:space="preserve"> </w:t>
            </w:r>
            <w:r w:rsidRPr="00F638B0">
              <w:rPr>
                <w:sz w:val="24"/>
                <w:szCs w:val="24"/>
              </w:rPr>
              <w:t>as</w:t>
            </w:r>
            <w:r w:rsidRPr="00F638B0">
              <w:rPr>
                <w:spacing w:val="-15"/>
                <w:sz w:val="24"/>
                <w:szCs w:val="24"/>
              </w:rPr>
              <w:t xml:space="preserve"> </w:t>
            </w:r>
            <w:r w:rsidRPr="00F638B0">
              <w:rPr>
                <w:spacing w:val="-2"/>
                <w:sz w:val="24"/>
                <w:szCs w:val="24"/>
              </w:rPr>
              <w:t>applicable?</w:t>
            </w:r>
          </w:p>
          <w:p w14:paraId="65709610" w14:textId="77777777" w:rsidR="001C7C39" w:rsidRPr="00F638B0" w:rsidRDefault="001C7C39" w:rsidP="001C7C39">
            <w:pPr>
              <w:pStyle w:val="ListParagraph"/>
              <w:widowControl w:val="0"/>
              <w:numPr>
                <w:ilvl w:val="0"/>
                <w:numId w:val="3"/>
              </w:numPr>
              <w:tabs>
                <w:tab w:val="left" w:pos="940"/>
                <w:tab w:val="left" w:pos="941"/>
              </w:tabs>
              <w:autoSpaceDE w:val="0"/>
              <w:autoSpaceDN w:val="0"/>
              <w:spacing w:before="150" w:line="276" w:lineRule="auto"/>
              <w:ind w:left="720"/>
              <w:jc w:val="both"/>
              <w:rPr>
                <w:w w:val="110"/>
                <w:sz w:val="24"/>
                <w:szCs w:val="24"/>
              </w:rPr>
            </w:pPr>
            <w:r w:rsidRPr="00F638B0">
              <w:rPr>
                <w:sz w:val="24"/>
                <w:szCs w:val="24"/>
              </w:rPr>
              <w:t>Was</w:t>
            </w:r>
            <w:r w:rsidRPr="00F638B0">
              <w:rPr>
                <w:spacing w:val="2"/>
                <w:sz w:val="24"/>
                <w:szCs w:val="24"/>
              </w:rPr>
              <w:t xml:space="preserve"> </w:t>
            </w:r>
            <w:r w:rsidRPr="00F638B0">
              <w:rPr>
                <w:sz w:val="24"/>
                <w:szCs w:val="24"/>
              </w:rPr>
              <w:t>the</w:t>
            </w:r>
            <w:r w:rsidRPr="00F638B0">
              <w:rPr>
                <w:spacing w:val="-4"/>
                <w:sz w:val="24"/>
                <w:szCs w:val="24"/>
              </w:rPr>
              <w:t xml:space="preserve"> </w:t>
            </w:r>
            <w:r w:rsidRPr="00F638B0">
              <w:rPr>
                <w:sz w:val="24"/>
                <w:szCs w:val="24"/>
              </w:rPr>
              <w:t>Corrective</w:t>
            </w:r>
            <w:r w:rsidRPr="00F638B0">
              <w:rPr>
                <w:spacing w:val="28"/>
                <w:sz w:val="24"/>
                <w:szCs w:val="24"/>
              </w:rPr>
              <w:t xml:space="preserve"> </w:t>
            </w:r>
            <w:r w:rsidRPr="00F638B0">
              <w:rPr>
                <w:sz w:val="24"/>
                <w:szCs w:val="24"/>
              </w:rPr>
              <w:t xml:space="preserve">action </w:t>
            </w:r>
            <w:r w:rsidRPr="00F638B0">
              <w:rPr>
                <w:spacing w:val="7"/>
                <w:sz w:val="24"/>
                <w:szCs w:val="24"/>
              </w:rPr>
              <w:t>assigned</w:t>
            </w:r>
            <w:r w:rsidRPr="00F638B0">
              <w:rPr>
                <w:spacing w:val="34"/>
                <w:sz w:val="24"/>
                <w:szCs w:val="24"/>
              </w:rPr>
              <w:t xml:space="preserve"> </w:t>
            </w:r>
            <w:r w:rsidRPr="00F638B0">
              <w:rPr>
                <w:sz w:val="24"/>
                <w:szCs w:val="24"/>
              </w:rPr>
              <w:t>a</w:t>
            </w:r>
            <w:r w:rsidRPr="00F638B0">
              <w:rPr>
                <w:spacing w:val="14"/>
                <w:sz w:val="24"/>
                <w:szCs w:val="24"/>
              </w:rPr>
              <w:t xml:space="preserve"> </w:t>
            </w:r>
            <w:r w:rsidRPr="00F638B0">
              <w:rPr>
                <w:sz w:val="24"/>
                <w:szCs w:val="24"/>
              </w:rPr>
              <w:t>unique</w:t>
            </w:r>
            <w:r w:rsidRPr="00F638B0">
              <w:rPr>
                <w:spacing w:val="24"/>
                <w:sz w:val="24"/>
                <w:szCs w:val="24"/>
              </w:rPr>
              <w:t xml:space="preserve"> </w:t>
            </w:r>
            <w:r w:rsidRPr="00F638B0">
              <w:rPr>
                <w:sz w:val="24"/>
                <w:szCs w:val="24"/>
              </w:rPr>
              <w:t>number,</w:t>
            </w:r>
            <w:r w:rsidRPr="00F638B0">
              <w:rPr>
                <w:spacing w:val="9"/>
                <w:sz w:val="24"/>
                <w:szCs w:val="24"/>
              </w:rPr>
              <w:t xml:space="preserve"> </w:t>
            </w:r>
            <w:r w:rsidRPr="00F638B0">
              <w:rPr>
                <w:sz w:val="24"/>
                <w:szCs w:val="24"/>
              </w:rPr>
              <w:t xml:space="preserve">responsible </w:t>
            </w:r>
            <w:r w:rsidRPr="00F638B0">
              <w:rPr>
                <w:spacing w:val="23"/>
                <w:sz w:val="24"/>
                <w:szCs w:val="24"/>
              </w:rPr>
              <w:t>person</w:t>
            </w:r>
            <w:r w:rsidRPr="00F638B0">
              <w:rPr>
                <w:spacing w:val="9"/>
                <w:sz w:val="24"/>
                <w:szCs w:val="24"/>
              </w:rPr>
              <w:t xml:space="preserve"> </w:t>
            </w:r>
            <w:r w:rsidRPr="00F638B0">
              <w:rPr>
                <w:sz w:val="24"/>
                <w:szCs w:val="24"/>
              </w:rPr>
              <w:t>and</w:t>
            </w:r>
            <w:r w:rsidRPr="00F638B0">
              <w:rPr>
                <w:spacing w:val="11"/>
                <w:sz w:val="24"/>
                <w:szCs w:val="24"/>
              </w:rPr>
              <w:t xml:space="preserve"> </w:t>
            </w:r>
            <w:r w:rsidRPr="00F638B0">
              <w:rPr>
                <w:sz w:val="24"/>
                <w:szCs w:val="24"/>
              </w:rPr>
              <w:t>due</w:t>
            </w:r>
            <w:r w:rsidRPr="00F638B0">
              <w:rPr>
                <w:spacing w:val="-5"/>
                <w:sz w:val="24"/>
                <w:szCs w:val="24"/>
              </w:rPr>
              <w:t xml:space="preserve"> </w:t>
            </w:r>
            <w:r w:rsidRPr="00F638B0">
              <w:rPr>
                <w:sz w:val="24"/>
                <w:szCs w:val="24"/>
              </w:rPr>
              <w:t>date so</w:t>
            </w:r>
            <w:r w:rsidRPr="00F638B0">
              <w:rPr>
                <w:spacing w:val="4"/>
                <w:sz w:val="24"/>
                <w:szCs w:val="24"/>
              </w:rPr>
              <w:t xml:space="preserve"> </w:t>
            </w:r>
            <w:r w:rsidRPr="00F638B0">
              <w:rPr>
                <w:sz w:val="24"/>
                <w:szCs w:val="24"/>
              </w:rPr>
              <w:t>it</w:t>
            </w:r>
            <w:r w:rsidRPr="00F638B0">
              <w:rPr>
                <w:spacing w:val="5"/>
                <w:sz w:val="24"/>
                <w:szCs w:val="24"/>
              </w:rPr>
              <w:t xml:space="preserve"> </w:t>
            </w:r>
            <w:r w:rsidRPr="00F638B0">
              <w:rPr>
                <w:sz w:val="24"/>
                <w:szCs w:val="24"/>
              </w:rPr>
              <w:t>can</w:t>
            </w:r>
            <w:r w:rsidRPr="00F638B0">
              <w:rPr>
                <w:spacing w:val="9"/>
                <w:sz w:val="24"/>
                <w:szCs w:val="24"/>
              </w:rPr>
              <w:t xml:space="preserve"> </w:t>
            </w:r>
            <w:r w:rsidRPr="00F638B0">
              <w:rPr>
                <w:sz w:val="24"/>
                <w:szCs w:val="24"/>
              </w:rPr>
              <w:t>be tracked?</w:t>
            </w:r>
            <w:r w:rsidRPr="00F638B0">
              <w:rPr>
                <w:spacing w:val="10"/>
                <w:sz w:val="24"/>
                <w:szCs w:val="24"/>
              </w:rPr>
              <w:t xml:space="preserve"> </w:t>
            </w:r>
            <w:r w:rsidRPr="00F638B0">
              <w:rPr>
                <w:sz w:val="24"/>
                <w:szCs w:val="24"/>
              </w:rPr>
              <w:t>Does</w:t>
            </w:r>
            <w:r w:rsidRPr="00F638B0">
              <w:rPr>
                <w:spacing w:val="8"/>
                <w:sz w:val="24"/>
                <w:szCs w:val="24"/>
              </w:rPr>
              <w:t xml:space="preserve"> </w:t>
            </w:r>
            <w:r w:rsidRPr="00F638B0">
              <w:rPr>
                <w:sz w:val="24"/>
                <w:szCs w:val="24"/>
              </w:rPr>
              <w:t>the</w:t>
            </w:r>
            <w:r w:rsidRPr="00F638B0">
              <w:rPr>
                <w:spacing w:val="7"/>
                <w:sz w:val="24"/>
                <w:szCs w:val="24"/>
              </w:rPr>
              <w:t xml:space="preserve"> </w:t>
            </w:r>
            <w:r w:rsidRPr="00F638B0">
              <w:rPr>
                <w:sz w:val="24"/>
                <w:szCs w:val="24"/>
              </w:rPr>
              <w:t>action</w:t>
            </w:r>
            <w:r w:rsidRPr="00F638B0">
              <w:rPr>
                <w:spacing w:val="8"/>
                <w:sz w:val="24"/>
                <w:szCs w:val="24"/>
              </w:rPr>
              <w:t xml:space="preserve"> </w:t>
            </w:r>
            <w:r w:rsidRPr="00F638B0">
              <w:rPr>
                <w:spacing w:val="-2"/>
                <w:sz w:val="24"/>
                <w:szCs w:val="24"/>
              </w:rPr>
              <w:t>describe</w:t>
            </w:r>
            <w:r w:rsidRPr="00F638B0">
              <w:rPr>
                <w:sz w:val="24"/>
                <w:szCs w:val="24"/>
              </w:rPr>
              <w:t xml:space="preserve"> what</w:t>
            </w:r>
            <w:r w:rsidRPr="00F638B0">
              <w:rPr>
                <w:spacing w:val="-2"/>
                <w:sz w:val="24"/>
                <w:szCs w:val="24"/>
              </w:rPr>
              <w:t xml:space="preserve"> </w:t>
            </w:r>
            <w:r w:rsidRPr="00F638B0">
              <w:rPr>
                <w:sz w:val="24"/>
                <w:szCs w:val="24"/>
              </w:rPr>
              <w:t>will</w:t>
            </w:r>
            <w:r w:rsidRPr="00F638B0">
              <w:rPr>
                <w:spacing w:val="-11"/>
                <w:sz w:val="24"/>
                <w:szCs w:val="24"/>
              </w:rPr>
              <w:t xml:space="preserve"> </w:t>
            </w:r>
            <w:r w:rsidRPr="00F638B0">
              <w:rPr>
                <w:sz w:val="24"/>
                <w:szCs w:val="24"/>
              </w:rPr>
              <w:t>be</w:t>
            </w:r>
            <w:r w:rsidRPr="00F638B0">
              <w:rPr>
                <w:spacing w:val="-9"/>
                <w:sz w:val="24"/>
                <w:szCs w:val="24"/>
              </w:rPr>
              <w:t xml:space="preserve"> </w:t>
            </w:r>
            <w:r w:rsidRPr="00F638B0">
              <w:rPr>
                <w:sz w:val="24"/>
                <w:szCs w:val="24"/>
              </w:rPr>
              <w:t>the</w:t>
            </w:r>
            <w:r w:rsidRPr="00F638B0">
              <w:rPr>
                <w:spacing w:val="-13"/>
                <w:sz w:val="24"/>
                <w:szCs w:val="24"/>
              </w:rPr>
              <w:t xml:space="preserve"> </w:t>
            </w:r>
            <w:r w:rsidRPr="00F638B0">
              <w:rPr>
                <w:sz w:val="24"/>
                <w:szCs w:val="24"/>
              </w:rPr>
              <w:t xml:space="preserve">expected outcome </w:t>
            </w:r>
            <w:r w:rsidRPr="00F638B0">
              <w:rPr>
                <w:spacing w:val="-5"/>
                <w:sz w:val="24"/>
                <w:szCs w:val="24"/>
              </w:rPr>
              <w:t>they</w:t>
            </w:r>
            <w:r w:rsidRPr="00F638B0">
              <w:rPr>
                <w:sz w:val="24"/>
                <w:szCs w:val="24"/>
              </w:rPr>
              <w:t xml:space="preserve"> can</w:t>
            </w:r>
            <w:r w:rsidRPr="00F638B0">
              <w:rPr>
                <w:spacing w:val="-2"/>
                <w:sz w:val="24"/>
                <w:szCs w:val="24"/>
              </w:rPr>
              <w:t xml:space="preserve"> </w:t>
            </w:r>
            <w:r w:rsidRPr="00F638B0">
              <w:rPr>
                <w:sz w:val="24"/>
                <w:szCs w:val="24"/>
              </w:rPr>
              <w:t>be</w:t>
            </w:r>
            <w:r w:rsidRPr="00F638B0">
              <w:rPr>
                <w:spacing w:val="-1"/>
                <w:sz w:val="24"/>
                <w:szCs w:val="24"/>
              </w:rPr>
              <w:t xml:space="preserve"> </w:t>
            </w:r>
            <w:r w:rsidRPr="00F638B0">
              <w:rPr>
                <w:sz w:val="24"/>
                <w:szCs w:val="24"/>
              </w:rPr>
              <w:t>verified?</w:t>
            </w:r>
          </w:p>
          <w:p w14:paraId="2B39C78B" w14:textId="77777777" w:rsidR="001C7C39" w:rsidRPr="00F638B0" w:rsidRDefault="001C7C39" w:rsidP="001C7C39">
            <w:pPr>
              <w:pStyle w:val="ListParagraph"/>
              <w:widowControl w:val="0"/>
              <w:numPr>
                <w:ilvl w:val="0"/>
                <w:numId w:val="3"/>
              </w:numPr>
              <w:tabs>
                <w:tab w:val="left" w:pos="940"/>
                <w:tab w:val="left" w:pos="941"/>
              </w:tabs>
              <w:autoSpaceDE w:val="0"/>
              <w:autoSpaceDN w:val="0"/>
              <w:spacing w:before="150" w:line="276" w:lineRule="auto"/>
              <w:ind w:left="720"/>
              <w:jc w:val="both"/>
              <w:rPr>
                <w:sz w:val="24"/>
                <w:szCs w:val="24"/>
              </w:rPr>
            </w:pPr>
            <w:r w:rsidRPr="00F638B0">
              <w:rPr>
                <w:sz w:val="24"/>
                <w:szCs w:val="24"/>
              </w:rPr>
              <w:t xml:space="preserve">Was Effectiveness Verification </w:t>
            </w:r>
            <w:r w:rsidRPr="00F638B0">
              <w:rPr>
                <w:spacing w:val="30"/>
                <w:sz w:val="24"/>
                <w:szCs w:val="24"/>
              </w:rPr>
              <w:t>required</w:t>
            </w:r>
            <w:r w:rsidRPr="00F638B0">
              <w:rPr>
                <w:sz w:val="24"/>
                <w:szCs w:val="24"/>
              </w:rPr>
              <w:t xml:space="preserve"> or not and the rationale for</w:t>
            </w:r>
            <w:r w:rsidRPr="00F638B0">
              <w:rPr>
                <w:spacing w:val="-5"/>
                <w:sz w:val="24"/>
                <w:szCs w:val="24"/>
              </w:rPr>
              <w:t xml:space="preserve"> </w:t>
            </w:r>
            <w:r w:rsidRPr="00F638B0">
              <w:rPr>
                <w:sz w:val="24"/>
                <w:szCs w:val="24"/>
              </w:rPr>
              <w:t>either documented</w:t>
            </w:r>
            <w:r w:rsidRPr="00F638B0">
              <w:rPr>
                <w:spacing w:val="33"/>
                <w:sz w:val="24"/>
                <w:szCs w:val="24"/>
              </w:rPr>
              <w:t xml:space="preserve"> </w:t>
            </w:r>
            <w:r w:rsidRPr="00F638B0">
              <w:rPr>
                <w:sz w:val="24"/>
                <w:szCs w:val="24"/>
              </w:rPr>
              <w:t>based within the</w:t>
            </w:r>
            <w:r w:rsidRPr="00F638B0">
              <w:rPr>
                <w:spacing w:val="-9"/>
                <w:sz w:val="24"/>
                <w:szCs w:val="24"/>
              </w:rPr>
              <w:t xml:space="preserve"> </w:t>
            </w:r>
            <w:r w:rsidRPr="00F638B0">
              <w:rPr>
                <w:sz w:val="24"/>
                <w:szCs w:val="24"/>
              </w:rPr>
              <w:t>quality impact of the</w:t>
            </w:r>
            <w:r w:rsidRPr="00F638B0">
              <w:rPr>
                <w:spacing w:val="-8"/>
                <w:sz w:val="24"/>
                <w:szCs w:val="24"/>
              </w:rPr>
              <w:t xml:space="preserve"> </w:t>
            </w:r>
            <w:r w:rsidRPr="00F638B0">
              <w:rPr>
                <w:sz w:val="24"/>
                <w:szCs w:val="24"/>
              </w:rPr>
              <w:t>deviation after the investigation concluded?</w:t>
            </w:r>
          </w:p>
          <w:p w14:paraId="43FC3550" w14:textId="77777777" w:rsidR="001C7C39" w:rsidRPr="000F63DD" w:rsidRDefault="001C7C39" w:rsidP="001C7C39">
            <w:pPr>
              <w:pStyle w:val="ListParagraph"/>
              <w:widowControl w:val="0"/>
              <w:numPr>
                <w:ilvl w:val="0"/>
                <w:numId w:val="3"/>
              </w:numPr>
              <w:tabs>
                <w:tab w:val="left" w:pos="940"/>
                <w:tab w:val="left" w:pos="941"/>
              </w:tabs>
              <w:autoSpaceDE w:val="0"/>
              <w:autoSpaceDN w:val="0"/>
              <w:spacing w:before="150" w:line="276" w:lineRule="auto"/>
              <w:ind w:left="720"/>
              <w:jc w:val="both"/>
              <w:rPr>
                <w:color w:val="232323"/>
                <w:w w:val="110"/>
                <w:sz w:val="24"/>
                <w:szCs w:val="24"/>
              </w:rPr>
            </w:pPr>
            <w:r w:rsidRPr="00F638B0">
              <w:rPr>
                <w:sz w:val="24"/>
                <w:szCs w:val="24"/>
              </w:rPr>
              <w:t>Are the identified corrective actions achievable based on the information provided?</w:t>
            </w:r>
          </w:p>
          <w:p w14:paraId="513029A1" w14:textId="77777777" w:rsidR="000F63DD" w:rsidRDefault="000F63DD" w:rsidP="000F63DD">
            <w:pPr>
              <w:widowControl w:val="0"/>
              <w:tabs>
                <w:tab w:val="left" w:pos="940"/>
                <w:tab w:val="left" w:pos="941"/>
              </w:tabs>
              <w:autoSpaceDE w:val="0"/>
              <w:autoSpaceDN w:val="0"/>
              <w:spacing w:before="150" w:line="276" w:lineRule="auto"/>
              <w:jc w:val="both"/>
              <w:rPr>
                <w:color w:val="232323"/>
                <w:w w:val="110"/>
                <w:sz w:val="24"/>
                <w:szCs w:val="24"/>
              </w:rPr>
            </w:pPr>
          </w:p>
          <w:p w14:paraId="69D563E1" w14:textId="77777777" w:rsidR="008549B2" w:rsidRDefault="008549B2" w:rsidP="000F63DD">
            <w:pPr>
              <w:widowControl w:val="0"/>
              <w:tabs>
                <w:tab w:val="left" w:pos="940"/>
                <w:tab w:val="left" w:pos="941"/>
              </w:tabs>
              <w:autoSpaceDE w:val="0"/>
              <w:autoSpaceDN w:val="0"/>
              <w:spacing w:before="150" w:line="276" w:lineRule="auto"/>
              <w:jc w:val="both"/>
              <w:rPr>
                <w:color w:val="232323"/>
                <w:w w:val="110"/>
                <w:sz w:val="24"/>
                <w:szCs w:val="24"/>
              </w:rPr>
            </w:pPr>
          </w:p>
          <w:p w14:paraId="6CE0862D" w14:textId="62A8F044" w:rsidR="000F63DD" w:rsidRPr="000F63DD" w:rsidRDefault="000F63DD" w:rsidP="000F63DD">
            <w:pPr>
              <w:widowControl w:val="0"/>
              <w:tabs>
                <w:tab w:val="left" w:pos="940"/>
                <w:tab w:val="left" w:pos="941"/>
              </w:tabs>
              <w:autoSpaceDE w:val="0"/>
              <w:autoSpaceDN w:val="0"/>
              <w:spacing w:before="150" w:line="276" w:lineRule="auto"/>
              <w:jc w:val="both"/>
              <w:rPr>
                <w:color w:val="232323"/>
                <w:w w:val="110"/>
                <w:sz w:val="24"/>
                <w:szCs w:val="24"/>
              </w:rPr>
            </w:pPr>
          </w:p>
        </w:tc>
      </w:tr>
      <w:tr w:rsidR="007A2E77" w14:paraId="7FA8667B" w14:textId="77777777" w:rsidTr="00C9490C">
        <w:trPr>
          <w:trHeight w:val="368"/>
          <w:jc w:val="center"/>
        </w:trPr>
        <w:tc>
          <w:tcPr>
            <w:tcW w:w="5000" w:type="pct"/>
            <w:gridSpan w:val="4"/>
            <w:tcBorders>
              <w:top w:val="single" w:sz="4" w:space="0" w:color="auto"/>
              <w:left w:val="single" w:sz="4" w:space="0" w:color="auto"/>
              <w:bottom w:val="single" w:sz="4" w:space="0" w:color="auto"/>
              <w:right w:val="single" w:sz="4" w:space="0" w:color="auto"/>
            </w:tcBorders>
          </w:tcPr>
          <w:p w14:paraId="1854936C" w14:textId="40E36BA7" w:rsidR="007A2E77" w:rsidRPr="00D45015" w:rsidRDefault="007A2E77" w:rsidP="007A2E77">
            <w:pPr>
              <w:spacing w:before="60" w:line="276" w:lineRule="auto"/>
              <w:rPr>
                <w:b/>
                <w:sz w:val="24"/>
                <w:szCs w:val="24"/>
              </w:rPr>
            </w:pPr>
            <w:r>
              <w:rPr>
                <w:b/>
                <w:sz w:val="24"/>
                <w:szCs w:val="24"/>
              </w:rPr>
              <w:lastRenderedPageBreak/>
              <w:t>Corrective Action:</w:t>
            </w:r>
          </w:p>
        </w:tc>
      </w:tr>
      <w:tr w:rsidR="007A2E77" w14:paraId="246AF9B4" w14:textId="77777777" w:rsidTr="002251BF">
        <w:trPr>
          <w:trHeight w:val="5218"/>
          <w:jc w:val="center"/>
        </w:trPr>
        <w:tc>
          <w:tcPr>
            <w:tcW w:w="5000" w:type="pct"/>
            <w:gridSpan w:val="4"/>
            <w:tcBorders>
              <w:top w:val="single" w:sz="4" w:space="0" w:color="auto"/>
              <w:left w:val="single" w:sz="4" w:space="0" w:color="auto"/>
              <w:bottom w:val="single" w:sz="4" w:space="0" w:color="auto"/>
              <w:right w:val="single" w:sz="4" w:space="0" w:color="auto"/>
            </w:tcBorders>
          </w:tcPr>
          <w:p w14:paraId="41AC4201" w14:textId="2A1E250D" w:rsidR="007A2E77" w:rsidRDefault="007A2E77" w:rsidP="006D6872">
            <w:pPr>
              <w:spacing w:line="276" w:lineRule="auto"/>
              <w:jc w:val="both"/>
              <w:rPr>
                <w:sz w:val="24"/>
                <w:szCs w:val="24"/>
                <w:lang w:val="en-IN"/>
              </w:rPr>
            </w:pPr>
            <w:r>
              <w:rPr>
                <w:sz w:val="24"/>
                <w:szCs w:val="24"/>
              </w:rPr>
              <w:t>The investigation has been driven through</w:t>
            </w:r>
            <w:r w:rsidR="00E863E9">
              <w:rPr>
                <w:sz w:val="24"/>
                <w:szCs w:val="24"/>
              </w:rPr>
              <w:t xml:space="preserve"> 5 Why, Personal interview tools</w:t>
            </w:r>
            <w:r>
              <w:rPr>
                <w:sz w:val="24"/>
                <w:szCs w:val="24"/>
              </w:rPr>
              <w:t>. During the investigation</w:t>
            </w:r>
            <w:r w:rsidRPr="000A0947">
              <w:rPr>
                <w:sz w:val="24"/>
                <w:szCs w:val="24"/>
              </w:rPr>
              <w:t xml:space="preserve">, personal interviews </w:t>
            </w:r>
            <w:r w:rsidR="00017A54">
              <w:rPr>
                <w:sz w:val="24"/>
                <w:szCs w:val="24"/>
              </w:rPr>
              <w:t xml:space="preserve">was </w:t>
            </w:r>
            <w:r w:rsidRPr="000A0947">
              <w:rPr>
                <w:sz w:val="24"/>
                <w:szCs w:val="24"/>
              </w:rPr>
              <w:t xml:space="preserve">carried out. Based on the </w:t>
            </w:r>
            <w:r>
              <w:rPr>
                <w:sz w:val="24"/>
                <w:szCs w:val="24"/>
              </w:rPr>
              <w:t>detailed</w:t>
            </w:r>
            <w:r w:rsidRPr="000A0947">
              <w:rPr>
                <w:sz w:val="24"/>
                <w:szCs w:val="24"/>
              </w:rPr>
              <w:t xml:space="preserve"> investigation, it has been concluded that</w:t>
            </w:r>
            <w:r>
              <w:rPr>
                <w:sz w:val="24"/>
                <w:szCs w:val="24"/>
              </w:rPr>
              <w:t>, the nonconformance occurred</w:t>
            </w:r>
            <w:r w:rsidR="001C7C39">
              <w:rPr>
                <w:sz w:val="24"/>
                <w:szCs w:val="24"/>
              </w:rPr>
              <w:t xml:space="preserve"> </w:t>
            </w:r>
            <w:r w:rsidR="00ED2345" w:rsidRPr="00847C17">
              <w:rPr>
                <w:bCs/>
                <w:sz w:val="24"/>
                <w:szCs w:val="24"/>
                <w:lang w:val="en-IN"/>
              </w:rPr>
              <w:t>to the tripping of the entire UPSDB-3 main incomer</w:t>
            </w:r>
            <w:r w:rsidR="00ED2345">
              <w:rPr>
                <w:bCs/>
                <w:sz w:val="24"/>
                <w:szCs w:val="24"/>
                <w:lang w:val="en-IN"/>
              </w:rPr>
              <w:t xml:space="preserve"> 63 Amps.</w:t>
            </w:r>
            <w:r w:rsidR="00ED2345" w:rsidRPr="00847C17">
              <w:rPr>
                <w:bCs/>
                <w:sz w:val="24"/>
                <w:szCs w:val="24"/>
                <w:lang w:val="en-IN"/>
              </w:rPr>
              <w:t xml:space="preserve"> causing a power disruption</w:t>
            </w:r>
            <w:r w:rsidR="00ED2345">
              <w:rPr>
                <w:bCs/>
                <w:sz w:val="24"/>
                <w:szCs w:val="24"/>
                <w:lang w:val="en-IN"/>
              </w:rPr>
              <w:t>.</w:t>
            </w:r>
          </w:p>
          <w:p w14:paraId="086CE97F" w14:textId="77777777" w:rsidR="007A2E77" w:rsidRPr="00F617F7" w:rsidRDefault="007A2E77" w:rsidP="006D6872">
            <w:pPr>
              <w:spacing w:line="276" w:lineRule="auto"/>
              <w:jc w:val="both"/>
              <w:rPr>
                <w:bCs/>
                <w:sz w:val="24"/>
                <w:szCs w:val="24"/>
              </w:rPr>
            </w:pPr>
            <w:r w:rsidRPr="00F617F7">
              <w:rPr>
                <w:bCs/>
                <w:sz w:val="24"/>
                <w:szCs w:val="24"/>
              </w:rPr>
              <w:t>Following corrective action has been identified based on the investigation outcome,</w:t>
            </w:r>
          </w:p>
          <w:p w14:paraId="09932616" w14:textId="33AA2291" w:rsidR="007A2E77" w:rsidRPr="007B2508" w:rsidRDefault="007A2E77" w:rsidP="006D6872">
            <w:pPr>
              <w:numPr>
                <w:ilvl w:val="0"/>
                <w:numId w:val="18"/>
              </w:numPr>
              <w:spacing w:line="276" w:lineRule="auto"/>
              <w:jc w:val="both"/>
              <w:rPr>
                <w:sz w:val="24"/>
                <w:szCs w:val="24"/>
              </w:rPr>
            </w:pPr>
            <w:r w:rsidRPr="007B2508">
              <w:rPr>
                <w:bCs/>
                <w:sz w:val="24"/>
                <w:szCs w:val="24"/>
              </w:rPr>
              <w:t>Awareness training on deviation (DEV/</w:t>
            </w:r>
            <w:r w:rsidR="004B4166">
              <w:rPr>
                <w:bCs/>
                <w:sz w:val="24"/>
                <w:szCs w:val="24"/>
              </w:rPr>
              <w:t>WH</w:t>
            </w:r>
            <w:r w:rsidRPr="007B2508">
              <w:rPr>
                <w:bCs/>
                <w:sz w:val="24"/>
                <w:szCs w:val="24"/>
              </w:rPr>
              <w:t>/24/0</w:t>
            </w:r>
            <w:r w:rsidR="004B4166">
              <w:rPr>
                <w:bCs/>
                <w:sz w:val="24"/>
                <w:szCs w:val="24"/>
              </w:rPr>
              <w:t>04</w:t>
            </w:r>
            <w:r w:rsidRPr="007B2508">
              <w:rPr>
                <w:bCs/>
                <w:sz w:val="24"/>
                <w:szCs w:val="24"/>
              </w:rPr>
              <w:t>) shall be imparted to the concern persons.</w:t>
            </w:r>
          </w:p>
          <w:p w14:paraId="13D336BF" w14:textId="0C07B5CE" w:rsidR="001879C6" w:rsidRPr="00E863E9" w:rsidRDefault="001879C6" w:rsidP="006D6872">
            <w:pPr>
              <w:numPr>
                <w:ilvl w:val="0"/>
                <w:numId w:val="18"/>
              </w:numPr>
              <w:spacing w:line="276" w:lineRule="auto"/>
              <w:jc w:val="both"/>
              <w:rPr>
                <w:sz w:val="24"/>
                <w:szCs w:val="24"/>
              </w:rPr>
            </w:pPr>
            <w:r>
              <w:rPr>
                <w:sz w:val="24"/>
                <w:szCs w:val="24"/>
              </w:rPr>
              <w:t xml:space="preserve">Awareness training on </w:t>
            </w:r>
            <w:r w:rsidR="000E2E24">
              <w:rPr>
                <w:sz w:val="24"/>
                <w:szCs w:val="24"/>
              </w:rPr>
              <w:t>‘Breakdown and Work Order Procedure’ SOP no. SOP/DP/EU/003 shall be imparted to the concern person.</w:t>
            </w:r>
          </w:p>
          <w:p w14:paraId="070F6E13" w14:textId="3FCEF775" w:rsidR="003C44CA" w:rsidRDefault="007A2E77" w:rsidP="002251BF">
            <w:pPr>
              <w:spacing w:line="276" w:lineRule="auto"/>
              <w:jc w:val="both"/>
              <w:rPr>
                <w:sz w:val="24"/>
                <w:szCs w:val="24"/>
              </w:rPr>
            </w:pPr>
            <w:r w:rsidRPr="00FC7E6D">
              <w:rPr>
                <w:sz w:val="24"/>
                <w:szCs w:val="24"/>
              </w:rPr>
              <w:t xml:space="preserve">CAPA form shall be initiated to track the corrective action with </w:t>
            </w:r>
            <w:r>
              <w:rPr>
                <w:sz w:val="24"/>
                <w:szCs w:val="24"/>
              </w:rPr>
              <w:t xml:space="preserve">a </w:t>
            </w:r>
            <w:r w:rsidRPr="00FC7E6D">
              <w:rPr>
                <w:sz w:val="24"/>
                <w:szCs w:val="24"/>
              </w:rPr>
              <w:t xml:space="preserve">unique number. Responsibilities and target completion date shall be mentioned in </w:t>
            </w:r>
            <w:r>
              <w:rPr>
                <w:sz w:val="24"/>
                <w:szCs w:val="24"/>
              </w:rPr>
              <w:t xml:space="preserve">the </w:t>
            </w:r>
            <w:r w:rsidRPr="00FC7E6D">
              <w:rPr>
                <w:sz w:val="24"/>
                <w:szCs w:val="24"/>
              </w:rPr>
              <w:t>CAPA form.</w:t>
            </w:r>
            <w:r w:rsidR="002251BF">
              <w:rPr>
                <w:sz w:val="24"/>
                <w:szCs w:val="24"/>
              </w:rPr>
              <w:t xml:space="preserve"> </w:t>
            </w:r>
            <w:r>
              <w:rPr>
                <w:sz w:val="24"/>
                <w:szCs w:val="24"/>
              </w:rPr>
              <w:t>The implementation</w:t>
            </w:r>
            <w:r w:rsidRPr="00FC7E6D">
              <w:rPr>
                <w:sz w:val="24"/>
                <w:szCs w:val="24"/>
              </w:rPr>
              <w:t xml:space="preserve"> outcome of corrective action </w:t>
            </w:r>
            <w:r>
              <w:rPr>
                <w:sz w:val="24"/>
                <w:szCs w:val="24"/>
              </w:rPr>
              <w:t>shall be verified in CAPA form.</w:t>
            </w:r>
          </w:p>
          <w:p w14:paraId="542AF806" w14:textId="0F79CEF5" w:rsidR="00804983" w:rsidRDefault="00804983" w:rsidP="002251BF">
            <w:pPr>
              <w:spacing w:line="276" w:lineRule="auto"/>
              <w:jc w:val="both"/>
              <w:rPr>
                <w:sz w:val="24"/>
                <w:szCs w:val="24"/>
              </w:rPr>
            </w:pPr>
            <w:r>
              <w:rPr>
                <w:sz w:val="24"/>
                <w:szCs w:val="24"/>
              </w:rPr>
              <w:t>The nonconformance pertains to temperature excursion and data loss of A</w:t>
            </w:r>
            <w:r w:rsidRPr="00847C17">
              <w:rPr>
                <w:bCs/>
                <w:sz w:val="24"/>
                <w:szCs w:val="24"/>
              </w:rPr>
              <w:t>pproved RM walk-in cold room (</w:t>
            </w:r>
            <w:r>
              <w:rPr>
                <w:bCs/>
                <w:sz w:val="24"/>
                <w:szCs w:val="24"/>
              </w:rPr>
              <w:t>E</w:t>
            </w:r>
            <w:r w:rsidRPr="00847C17">
              <w:rPr>
                <w:bCs/>
                <w:sz w:val="24"/>
                <w:szCs w:val="24"/>
              </w:rPr>
              <w:t>quipment ID: E/WH/020) and approved RM walk-in deep freezer (</w:t>
            </w:r>
            <w:r>
              <w:rPr>
                <w:bCs/>
                <w:sz w:val="24"/>
                <w:szCs w:val="24"/>
              </w:rPr>
              <w:t>E</w:t>
            </w:r>
            <w:r w:rsidRPr="00847C17">
              <w:rPr>
                <w:bCs/>
                <w:sz w:val="24"/>
                <w:szCs w:val="24"/>
              </w:rPr>
              <w:t>quipment ID: E/WH/021)</w:t>
            </w:r>
            <w:r>
              <w:rPr>
                <w:bCs/>
                <w:sz w:val="24"/>
                <w:szCs w:val="24"/>
              </w:rPr>
              <w:t xml:space="preserve"> and </w:t>
            </w:r>
            <w:r>
              <w:rPr>
                <w:sz w:val="24"/>
                <w:szCs w:val="24"/>
              </w:rPr>
              <w:t>proposed corrective action is related to the training, hence effectiveness verification is not required.</w:t>
            </w:r>
          </w:p>
          <w:p w14:paraId="3273ED7F" w14:textId="278AC8B5" w:rsidR="00804983" w:rsidRPr="007B2508" w:rsidRDefault="00804983" w:rsidP="002251BF">
            <w:pPr>
              <w:spacing w:line="276" w:lineRule="auto"/>
              <w:jc w:val="both"/>
              <w:rPr>
                <w:sz w:val="24"/>
                <w:szCs w:val="24"/>
              </w:rPr>
            </w:pPr>
            <w:r w:rsidRPr="000769FC">
              <w:rPr>
                <w:sz w:val="24"/>
                <w:szCs w:val="24"/>
              </w:rPr>
              <w:t xml:space="preserve">Occurred deviation is related to the </w:t>
            </w:r>
            <w:r>
              <w:rPr>
                <w:sz w:val="24"/>
                <w:szCs w:val="24"/>
              </w:rPr>
              <w:t xml:space="preserve">temperature and data loss and all stored materials </w:t>
            </w:r>
            <w:r w:rsidR="00E408E2">
              <w:rPr>
                <w:sz w:val="24"/>
                <w:szCs w:val="24"/>
              </w:rPr>
              <w:t>accelerated</w:t>
            </w:r>
            <w:r>
              <w:rPr>
                <w:sz w:val="24"/>
                <w:szCs w:val="24"/>
              </w:rPr>
              <w:t xml:space="preserve"> stability</w:t>
            </w:r>
            <w:r w:rsidR="00E408E2">
              <w:rPr>
                <w:sz w:val="24"/>
                <w:szCs w:val="24"/>
              </w:rPr>
              <w:t xml:space="preserve"> data have </w:t>
            </w:r>
            <w:r w:rsidR="000F63DD">
              <w:rPr>
                <w:sz w:val="24"/>
                <w:szCs w:val="24"/>
              </w:rPr>
              <w:t>available;</w:t>
            </w:r>
            <w:r w:rsidRPr="000769FC">
              <w:rPr>
                <w:sz w:val="24"/>
                <w:szCs w:val="24"/>
              </w:rPr>
              <w:t xml:space="preserve"> </w:t>
            </w:r>
            <w:r w:rsidR="000F63DD" w:rsidRPr="000769FC">
              <w:rPr>
                <w:sz w:val="24"/>
                <w:szCs w:val="24"/>
              </w:rPr>
              <w:t>therefore,</w:t>
            </w:r>
            <w:r w:rsidRPr="000769FC">
              <w:rPr>
                <w:sz w:val="24"/>
                <w:szCs w:val="24"/>
              </w:rPr>
              <w:t xml:space="preserve"> impact have not been anticipated on </w:t>
            </w:r>
            <w:r w:rsidR="00E408E2">
              <w:rPr>
                <w:sz w:val="24"/>
                <w:szCs w:val="24"/>
              </w:rPr>
              <w:t>material</w:t>
            </w:r>
            <w:r w:rsidRPr="000769FC">
              <w:rPr>
                <w:sz w:val="24"/>
                <w:szCs w:val="24"/>
              </w:rPr>
              <w:t xml:space="preserve"> and te</w:t>
            </w:r>
            <w:r>
              <w:rPr>
                <w:sz w:val="24"/>
                <w:szCs w:val="24"/>
              </w:rPr>
              <w:t>sting/release.</w:t>
            </w:r>
          </w:p>
        </w:tc>
      </w:tr>
      <w:tr w:rsidR="00E408E2" w14:paraId="43BFBFF5" w14:textId="77777777" w:rsidTr="002251BF">
        <w:trPr>
          <w:trHeight w:val="257"/>
          <w:jc w:val="center"/>
        </w:trPr>
        <w:tc>
          <w:tcPr>
            <w:tcW w:w="5000" w:type="pct"/>
            <w:gridSpan w:val="4"/>
            <w:tcBorders>
              <w:top w:val="single" w:sz="4" w:space="0" w:color="auto"/>
              <w:left w:val="single" w:sz="4" w:space="0" w:color="auto"/>
              <w:bottom w:val="single" w:sz="4" w:space="0" w:color="auto"/>
              <w:right w:val="single" w:sz="4" w:space="0" w:color="auto"/>
            </w:tcBorders>
          </w:tcPr>
          <w:p w14:paraId="49E131BD" w14:textId="77777777" w:rsidR="00E408E2" w:rsidRPr="00F638B0" w:rsidRDefault="00E408E2" w:rsidP="00E408E2">
            <w:pPr>
              <w:spacing w:before="60" w:line="276" w:lineRule="auto"/>
              <w:rPr>
                <w:b/>
                <w:sz w:val="24"/>
                <w:szCs w:val="24"/>
              </w:rPr>
            </w:pPr>
            <w:r w:rsidRPr="00F638B0">
              <w:rPr>
                <w:b/>
                <w:sz w:val="24"/>
                <w:szCs w:val="24"/>
              </w:rPr>
              <w:t>Control: Control section covers the preventive actions</w:t>
            </w:r>
          </w:p>
          <w:p w14:paraId="5F3DF587" w14:textId="77777777" w:rsidR="00E408E2" w:rsidRPr="00F638B0" w:rsidRDefault="00E408E2" w:rsidP="00E408E2">
            <w:pPr>
              <w:spacing w:before="60" w:line="276" w:lineRule="auto"/>
              <w:rPr>
                <w:b/>
                <w:sz w:val="24"/>
                <w:szCs w:val="24"/>
              </w:rPr>
            </w:pPr>
            <w:r w:rsidRPr="00F638B0">
              <w:rPr>
                <w:b/>
                <w:sz w:val="24"/>
                <w:szCs w:val="24"/>
              </w:rPr>
              <w:t>Following checkpoint shall be considered while finalizing the preventive actions,</w:t>
            </w:r>
          </w:p>
          <w:p w14:paraId="67011C06" w14:textId="77777777" w:rsidR="00E408E2" w:rsidRPr="00F638B0" w:rsidRDefault="00E408E2" w:rsidP="00E408E2">
            <w:pPr>
              <w:pStyle w:val="ListParagraph"/>
              <w:numPr>
                <w:ilvl w:val="0"/>
                <w:numId w:val="4"/>
              </w:numPr>
              <w:spacing w:after="160" w:line="276" w:lineRule="auto"/>
              <w:jc w:val="both"/>
              <w:rPr>
                <w:b/>
                <w:bCs/>
                <w:sz w:val="24"/>
                <w:szCs w:val="24"/>
              </w:rPr>
            </w:pPr>
            <w:r w:rsidRPr="00F638B0">
              <w:rPr>
                <w:sz w:val="24"/>
                <w:szCs w:val="24"/>
              </w:rPr>
              <w:t>Were</w:t>
            </w:r>
            <w:r w:rsidRPr="00F638B0">
              <w:rPr>
                <w:spacing w:val="-9"/>
                <w:sz w:val="24"/>
                <w:szCs w:val="24"/>
              </w:rPr>
              <w:t xml:space="preserve"> </w:t>
            </w:r>
            <w:r w:rsidRPr="00F638B0">
              <w:rPr>
                <w:sz w:val="24"/>
                <w:szCs w:val="24"/>
              </w:rPr>
              <w:t>specific</w:t>
            </w:r>
            <w:r w:rsidRPr="00F638B0">
              <w:rPr>
                <w:spacing w:val="-8"/>
                <w:sz w:val="24"/>
                <w:szCs w:val="24"/>
              </w:rPr>
              <w:t xml:space="preserve"> </w:t>
            </w:r>
            <w:r w:rsidRPr="00F638B0">
              <w:rPr>
                <w:sz w:val="24"/>
                <w:szCs w:val="24"/>
              </w:rPr>
              <w:t>Preventive</w:t>
            </w:r>
            <w:r w:rsidRPr="00F638B0">
              <w:rPr>
                <w:spacing w:val="-7"/>
                <w:sz w:val="24"/>
                <w:szCs w:val="24"/>
              </w:rPr>
              <w:t xml:space="preserve"> </w:t>
            </w:r>
            <w:r w:rsidRPr="00F638B0">
              <w:rPr>
                <w:sz w:val="24"/>
                <w:szCs w:val="24"/>
              </w:rPr>
              <w:t>Actions</w:t>
            </w:r>
            <w:r w:rsidRPr="00F638B0">
              <w:rPr>
                <w:spacing w:val="-3"/>
                <w:sz w:val="24"/>
                <w:szCs w:val="24"/>
              </w:rPr>
              <w:t xml:space="preserve"> </w:t>
            </w:r>
            <w:r w:rsidRPr="00F638B0">
              <w:rPr>
                <w:sz w:val="24"/>
                <w:szCs w:val="24"/>
              </w:rPr>
              <w:t>identified</w:t>
            </w:r>
            <w:r w:rsidRPr="00F638B0">
              <w:rPr>
                <w:spacing w:val="3"/>
                <w:sz w:val="24"/>
                <w:szCs w:val="24"/>
              </w:rPr>
              <w:t xml:space="preserve"> </w:t>
            </w:r>
            <w:r w:rsidRPr="00F638B0">
              <w:rPr>
                <w:sz w:val="24"/>
                <w:szCs w:val="24"/>
              </w:rPr>
              <w:t>for</w:t>
            </w:r>
            <w:r w:rsidRPr="00F638B0">
              <w:rPr>
                <w:spacing w:val="-15"/>
                <w:sz w:val="24"/>
                <w:szCs w:val="24"/>
              </w:rPr>
              <w:t xml:space="preserve"> </w:t>
            </w:r>
            <w:r w:rsidRPr="00F638B0">
              <w:rPr>
                <w:sz w:val="24"/>
                <w:szCs w:val="24"/>
              </w:rPr>
              <w:t>each</w:t>
            </w:r>
            <w:r w:rsidRPr="00F638B0">
              <w:rPr>
                <w:spacing w:val="-7"/>
                <w:sz w:val="24"/>
                <w:szCs w:val="24"/>
              </w:rPr>
              <w:t xml:space="preserve"> </w:t>
            </w:r>
            <w:r w:rsidRPr="00F638B0">
              <w:rPr>
                <w:sz w:val="24"/>
                <w:szCs w:val="24"/>
              </w:rPr>
              <w:t>root</w:t>
            </w:r>
            <w:r w:rsidRPr="00F638B0">
              <w:rPr>
                <w:spacing w:val="-5"/>
                <w:sz w:val="24"/>
                <w:szCs w:val="24"/>
              </w:rPr>
              <w:t xml:space="preserve"> </w:t>
            </w:r>
            <w:r w:rsidRPr="00F638B0">
              <w:rPr>
                <w:sz w:val="24"/>
                <w:szCs w:val="24"/>
              </w:rPr>
              <w:t>cause</w:t>
            </w:r>
            <w:r w:rsidRPr="00F638B0">
              <w:rPr>
                <w:spacing w:val="-28"/>
                <w:sz w:val="24"/>
                <w:szCs w:val="24"/>
              </w:rPr>
              <w:t xml:space="preserve"> </w:t>
            </w:r>
            <w:r w:rsidRPr="00F638B0">
              <w:rPr>
                <w:sz w:val="24"/>
                <w:szCs w:val="24"/>
              </w:rPr>
              <w:t>/substantiated</w:t>
            </w:r>
            <w:r w:rsidRPr="00F638B0">
              <w:rPr>
                <w:spacing w:val="-11"/>
                <w:sz w:val="24"/>
                <w:szCs w:val="24"/>
              </w:rPr>
              <w:t xml:space="preserve"> </w:t>
            </w:r>
            <w:r w:rsidRPr="00F638B0">
              <w:rPr>
                <w:sz w:val="24"/>
                <w:szCs w:val="24"/>
              </w:rPr>
              <w:t xml:space="preserve">probable </w:t>
            </w:r>
            <w:r w:rsidRPr="00F638B0">
              <w:rPr>
                <w:spacing w:val="5"/>
                <w:sz w:val="24"/>
                <w:szCs w:val="24"/>
              </w:rPr>
              <w:t>root</w:t>
            </w:r>
            <w:r w:rsidRPr="00F638B0">
              <w:rPr>
                <w:sz w:val="24"/>
                <w:szCs w:val="24"/>
              </w:rPr>
              <w:t xml:space="preserve"> cause</w:t>
            </w:r>
            <w:r w:rsidRPr="00F638B0">
              <w:rPr>
                <w:spacing w:val="-6"/>
                <w:sz w:val="24"/>
                <w:szCs w:val="24"/>
              </w:rPr>
              <w:t xml:space="preserve"> </w:t>
            </w:r>
            <w:r w:rsidRPr="00F638B0">
              <w:rPr>
                <w:sz w:val="24"/>
                <w:szCs w:val="24"/>
              </w:rPr>
              <w:t>as</w:t>
            </w:r>
            <w:r w:rsidRPr="00F638B0">
              <w:rPr>
                <w:spacing w:val="-15"/>
                <w:sz w:val="24"/>
                <w:szCs w:val="24"/>
              </w:rPr>
              <w:t xml:space="preserve"> </w:t>
            </w:r>
            <w:r w:rsidRPr="00F638B0">
              <w:rPr>
                <w:spacing w:val="-2"/>
                <w:sz w:val="24"/>
                <w:szCs w:val="24"/>
              </w:rPr>
              <w:t>applicable?</w:t>
            </w:r>
          </w:p>
          <w:p w14:paraId="309D062C" w14:textId="77777777" w:rsidR="00E408E2" w:rsidRPr="00F638B0" w:rsidRDefault="00E408E2" w:rsidP="00E408E2">
            <w:pPr>
              <w:pStyle w:val="ListParagraph"/>
              <w:numPr>
                <w:ilvl w:val="0"/>
                <w:numId w:val="4"/>
              </w:numPr>
              <w:spacing w:after="160" w:line="276" w:lineRule="auto"/>
              <w:jc w:val="both"/>
              <w:rPr>
                <w:sz w:val="24"/>
                <w:szCs w:val="24"/>
              </w:rPr>
            </w:pPr>
            <w:r w:rsidRPr="00F638B0">
              <w:rPr>
                <w:sz w:val="24"/>
                <w:szCs w:val="24"/>
              </w:rPr>
              <w:t>Was</w:t>
            </w:r>
            <w:r w:rsidRPr="00F638B0">
              <w:rPr>
                <w:spacing w:val="-8"/>
                <w:sz w:val="24"/>
                <w:szCs w:val="24"/>
              </w:rPr>
              <w:t xml:space="preserve"> </w:t>
            </w:r>
            <w:r w:rsidRPr="00F638B0">
              <w:rPr>
                <w:sz w:val="24"/>
                <w:szCs w:val="24"/>
              </w:rPr>
              <w:t>the</w:t>
            </w:r>
            <w:r w:rsidRPr="00F638B0">
              <w:rPr>
                <w:spacing w:val="-3"/>
                <w:sz w:val="24"/>
                <w:szCs w:val="24"/>
              </w:rPr>
              <w:t xml:space="preserve"> </w:t>
            </w:r>
            <w:r w:rsidRPr="00F638B0">
              <w:rPr>
                <w:sz w:val="24"/>
                <w:szCs w:val="24"/>
              </w:rPr>
              <w:t>Preventive Action linked the classification of the root cause and explanation given for how it will prevent recurrence?</w:t>
            </w:r>
          </w:p>
          <w:p w14:paraId="1302805B" w14:textId="77777777" w:rsidR="00E408E2" w:rsidRPr="00F638B0" w:rsidRDefault="00E408E2" w:rsidP="00E408E2">
            <w:pPr>
              <w:pStyle w:val="ListParagraph"/>
              <w:numPr>
                <w:ilvl w:val="0"/>
                <w:numId w:val="4"/>
              </w:numPr>
              <w:spacing w:after="160" w:line="276" w:lineRule="auto"/>
              <w:jc w:val="both"/>
              <w:rPr>
                <w:sz w:val="24"/>
                <w:szCs w:val="24"/>
              </w:rPr>
            </w:pPr>
            <w:r w:rsidRPr="00F638B0">
              <w:rPr>
                <w:sz w:val="24"/>
                <w:szCs w:val="24"/>
              </w:rPr>
              <w:t>Was the Preventive action assigned a unique number, responsible person and due date so it can be tracked? Does the action describe and expected outcome can be verified?</w:t>
            </w:r>
          </w:p>
          <w:p w14:paraId="6202E9A4" w14:textId="77777777" w:rsidR="00E408E2" w:rsidRPr="00F638B0" w:rsidRDefault="00E408E2" w:rsidP="00E408E2">
            <w:pPr>
              <w:pStyle w:val="ListParagraph"/>
              <w:numPr>
                <w:ilvl w:val="0"/>
                <w:numId w:val="4"/>
              </w:numPr>
              <w:spacing w:after="160" w:line="276" w:lineRule="auto"/>
              <w:jc w:val="both"/>
              <w:rPr>
                <w:sz w:val="24"/>
                <w:szCs w:val="24"/>
              </w:rPr>
            </w:pPr>
            <w:r w:rsidRPr="00F638B0">
              <w:rPr>
                <w:sz w:val="24"/>
                <w:szCs w:val="24"/>
              </w:rPr>
              <w:t>Was Effectiveness Verification required or not and the rationale for either documented based on the quality impact of the incident after the investigation concluded?</w:t>
            </w:r>
          </w:p>
          <w:p w14:paraId="24CA1677" w14:textId="77777777" w:rsidR="00E408E2" w:rsidRPr="00F638B0" w:rsidRDefault="00E408E2" w:rsidP="00E408E2">
            <w:pPr>
              <w:pStyle w:val="ListParagraph"/>
              <w:numPr>
                <w:ilvl w:val="0"/>
                <w:numId w:val="4"/>
              </w:numPr>
              <w:spacing w:after="160" w:line="276" w:lineRule="auto"/>
              <w:jc w:val="both"/>
              <w:rPr>
                <w:sz w:val="24"/>
                <w:szCs w:val="24"/>
              </w:rPr>
            </w:pPr>
            <w:r w:rsidRPr="00F638B0">
              <w:rPr>
                <w:w w:val="90"/>
                <w:sz w:val="24"/>
                <w:szCs w:val="24"/>
              </w:rPr>
              <w:t>Was</w:t>
            </w:r>
            <w:r w:rsidRPr="00F638B0">
              <w:rPr>
                <w:spacing w:val="-5"/>
                <w:sz w:val="24"/>
                <w:szCs w:val="24"/>
              </w:rPr>
              <w:t xml:space="preserve"> </w:t>
            </w:r>
            <w:r w:rsidRPr="00F638B0">
              <w:rPr>
                <w:w w:val="90"/>
                <w:sz w:val="24"/>
                <w:szCs w:val="24"/>
              </w:rPr>
              <w:t>an</w:t>
            </w:r>
            <w:r w:rsidRPr="00F638B0">
              <w:rPr>
                <w:spacing w:val="-6"/>
                <w:sz w:val="24"/>
                <w:szCs w:val="24"/>
              </w:rPr>
              <w:t xml:space="preserve"> </w:t>
            </w:r>
            <w:r w:rsidRPr="00F638B0">
              <w:rPr>
                <w:w w:val="90"/>
                <w:sz w:val="24"/>
                <w:szCs w:val="24"/>
              </w:rPr>
              <w:t>Interim</w:t>
            </w:r>
            <w:r w:rsidRPr="00F638B0">
              <w:rPr>
                <w:spacing w:val="16"/>
                <w:sz w:val="24"/>
                <w:szCs w:val="24"/>
              </w:rPr>
              <w:t xml:space="preserve"> </w:t>
            </w:r>
            <w:r w:rsidRPr="00F638B0">
              <w:rPr>
                <w:w w:val="90"/>
                <w:sz w:val="24"/>
                <w:szCs w:val="24"/>
              </w:rPr>
              <w:t>Plan</w:t>
            </w:r>
            <w:r w:rsidRPr="00F638B0">
              <w:rPr>
                <w:spacing w:val="1"/>
                <w:sz w:val="24"/>
                <w:szCs w:val="24"/>
              </w:rPr>
              <w:t xml:space="preserve"> </w:t>
            </w:r>
            <w:r w:rsidRPr="00F638B0">
              <w:rPr>
                <w:w w:val="90"/>
                <w:sz w:val="24"/>
                <w:szCs w:val="24"/>
              </w:rPr>
              <w:t>needed</w:t>
            </w:r>
            <w:r w:rsidRPr="00F638B0">
              <w:rPr>
                <w:spacing w:val="21"/>
                <w:sz w:val="24"/>
                <w:szCs w:val="24"/>
              </w:rPr>
              <w:t xml:space="preserve"> </w:t>
            </w:r>
            <w:r w:rsidRPr="00F638B0">
              <w:rPr>
                <w:w w:val="90"/>
                <w:sz w:val="24"/>
                <w:szCs w:val="24"/>
              </w:rPr>
              <w:t>to</w:t>
            </w:r>
            <w:r w:rsidRPr="00F638B0">
              <w:rPr>
                <w:spacing w:val="-4"/>
                <w:sz w:val="24"/>
                <w:szCs w:val="24"/>
              </w:rPr>
              <w:t xml:space="preserve"> </w:t>
            </w:r>
            <w:r w:rsidRPr="00F638B0">
              <w:rPr>
                <w:w w:val="90"/>
                <w:sz w:val="24"/>
                <w:szCs w:val="24"/>
              </w:rPr>
              <w:t>ensure</w:t>
            </w:r>
            <w:r w:rsidRPr="00F638B0">
              <w:rPr>
                <w:spacing w:val="9"/>
                <w:sz w:val="24"/>
                <w:szCs w:val="24"/>
              </w:rPr>
              <w:t xml:space="preserve"> </w:t>
            </w:r>
            <w:r w:rsidRPr="00F638B0">
              <w:rPr>
                <w:w w:val="90"/>
                <w:sz w:val="24"/>
                <w:szCs w:val="24"/>
              </w:rPr>
              <w:t>a</w:t>
            </w:r>
            <w:r w:rsidRPr="00F638B0">
              <w:rPr>
                <w:sz w:val="24"/>
                <w:szCs w:val="24"/>
              </w:rPr>
              <w:t xml:space="preserve"> </w:t>
            </w:r>
            <w:r w:rsidRPr="00F638B0">
              <w:rPr>
                <w:w w:val="90"/>
                <w:sz w:val="24"/>
                <w:szCs w:val="24"/>
              </w:rPr>
              <w:t>state</w:t>
            </w:r>
            <w:r w:rsidRPr="00F638B0">
              <w:rPr>
                <w:sz w:val="24"/>
                <w:szCs w:val="24"/>
              </w:rPr>
              <w:t xml:space="preserve"> </w:t>
            </w:r>
            <w:r w:rsidRPr="00F638B0">
              <w:rPr>
                <w:w w:val="90"/>
                <w:sz w:val="24"/>
                <w:szCs w:val="24"/>
              </w:rPr>
              <w:t>the control</w:t>
            </w:r>
            <w:r w:rsidRPr="00F638B0">
              <w:rPr>
                <w:sz w:val="24"/>
                <w:szCs w:val="24"/>
              </w:rPr>
              <w:t xml:space="preserve"> </w:t>
            </w:r>
            <w:r w:rsidRPr="00F638B0">
              <w:rPr>
                <w:w w:val="90"/>
                <w:sz w:val="24"/>
                <w:szCs w:val="24"/>
              </w:rPr>
              <w:t>while</w:t>
            </w:r>
            <w:r w:rsidRPr="00F638B0">
              <w:rPr>
                <w:spacing w:val="9"/>
                <w:sz w:val="24"/>
                <w:szCs w:val="24"/>
              </w:rPr>
              <w:t xml:space="preserve"> </w:t>
            </w:r>
            <w:r w:rsidRPr="00F638B0">
              <w:rPr>
                <w:w w:val="90"/>
                <w:sz w:val="24"/>
                <w:szCs w:val="24"/>
              </w:rPr>
              <w:t>the</w:t>
            </w:r>
            <w:r w:rsidRPr="00F638B0">
              <w:rPr>
                <w:spacing w:val="-4"/>
                <w:sz w:val="24"/>
                <w:szCs w:val="24"/>
              </w:rPr>
              <w:t xml:space="preserve"> </w:t>
            </w:r>
            <w:r w:rsidRPr="00F638B0">
              <w:rPr>
                <w:w w:val="90"/>
                <w:sz w:val="24"/>
                <w:szCs w:val="24"/>
              </w:rPr>
              <w:t>Preventive</w:t>
            </w:r>
            <w:r w:rsidRPr="00F638B0">
              <w:rPr>
                <w:spacing w:val="18"/>
                <w:sz w:val="24"/>
                <w:szCs w:val="24"/>
              </w:rPr>
              <w:t xml:space="preserve"> </w:t>
            </w:r>
            <w:r w:rsidRPr="00F638B0">
              <w:rPr>
                <w:w w:val="90"/>
                <w:sz w:val="24"/>
                <w:szCs w:val="24"/>
              </w:rPr>
              <w:t>Actions</w:t>
            </w:r>
            <w:r w:rsidRPr="00F638B0">
              <w:rPr>
                <w:spacing w:val="12"/>
                <w:sz w:val="24"/>
                <w:szCs w:val="24"/>
              </w:rPr>
              <w:t xml:space="preserve"> </w:t>
            </w:r>
            <w:r w:rsidRPr="00F638B0">
              <w:rPr>
                <w:w w:val="90"/>
                <w:sz w:val="24"/>
                <w:szCs w:val="24"/>
              </w:rPr>
              <w:t>were</w:t>
            </w:r>
            <w:r w:rsidRPr="00F638B0">
              <w:rPr>
                <w:spacing w:val="4"/>
                <w:sz w:val="24"/>
                <w:szCs w:val="24"/>
              </w:rPr>
              <w:t xml:space="preserve"> </w:t>
            </w:r>
            <w:r w:rsidRPr="00F638B0">
              <w:rPr>
                <w:spacing w:val="-2"/>
                <w:w w:val="90"/>
                <w:sz w:val="24"/>
                <w:szCs w:val="24"/>
              </w:rPr>
              <w:t>implemented?</w:t>
            </w:r>
          </w:p>
          <w:p w14:paraId="77CC9D8E" w14:textId="77777777" w:rsidR="00E408E2" w:rsidRPr="00F638B0" w:rsidRDefault="00E408E2" w:rsidP="00E408E2">
            <w:pPr>
              <w:pStyle w:val="ListParagraph"/>
              <w:numPr>
                <w:ilvl w:val="0"/>
                <w:numId w:val="4"/>
              </w:numPr>
              <w:spacing w:after="160" w:line="276" w:lineRule="auto"/>
              <w:jc w:val="both"/>
              <w:rPr>
                <w:sz w:val="24"/>
                <w:szCs w:val="24"/>
              </w:rPr>
            </w:pPr>
            <w:r w:rsidRPr="00F638B0">
              <w:rPr>
                <w:sz w:val="24"/>
                <w:szCs w:val="24"/>
              </w:rPr>
              <w:t>Was</w:t>
            </w:r>
            <w:r w:rsidRPr="00F638B0">
              <w:rPr>
                <w:spacing w:val="7"/>
                <w:sz w:val="24"/>
                <w:szCs w:val="24"/>
              </w:rPr>
              <w:t xml:space="preserve"> </w:t>
            </w:r>
            <w:r w:rsidRPr="00F638B0">
              <w:rPr>
                <w:sz w:val="24"/>
                <w:szCs w:val="24"/>
              </w:rPr>
              <w:t>rationale</w:t>
            </w:r>
            <w:r w:rsidRPr="00F638B0">
              <w:rPr>
                <w:spacing w:val="18"/>
                <w:sz w:val="24"/>
                <w:szCs w:val="24"/>
              </w:rPr>
              <w:t xml:space="preserve"> </w:t>
            </w:r>
            <w:r w:rsidRPr="00F638B0">
              <w:rPr>
                <w:sz w:val="24"/>
                <w:szCs w:val="24"/>
              </w:rPr>
              <w:t>provided</w:t>
            </w:r>
            <w:r w:rsidRPr="00F638B0">
              <w:rPr>
                <w:spacing w:val="38"/>
                <w:sz w:val="24"/>
                <w:szCs w:val="24"/>
              </w:rPr>
              <w:t xml:space="preserve"> </w:t>
            </w:r>
            <w:r w:rsidRPr="00F638B0">
              <w:rPr>
                <w:sz w:val="24"/>
                <w:szCs w:val="24"/>
              </w:rPr>
              <w:t>when</w:t>
            </w:r>
            <w:r w:rsidRPr="00F638B0">
              <w:rPr>
                <w:spacing w:val="14"/>
                <w:sz w:val="24"/>
                <w:szCs w:val="24"/>
              </w:rPr>
              <w:t xml:space="preserve"> </w:t>
            </w:r>
            <w:r w:rsidRPr="00F638B0">
              <w:rPr>
                <w:sz w:val="24"/>
                <w:szCs w:val="24"/>
              </w:rPr>
              <w:t>no</w:t>
            </w:r>
            <w:r w:rsidRPr="00F638B0">
              <w:rPr>
                <w:spacing w:val="3"/>
                <w:sz w:val="24"/>
                <w:szCs w:val="24"/>
              </w:rPr>
              <w:t xml:space="preserve"> </w:t>
            </w:r>
            <w:r w:rsidRPr="00F638B0">
              <w:rPr>
                <w:sz w:val="24"/>
                <w:szCs w:val="24"/>
              </w:rPr>
              <w:t>Preventive</w:t>
            </w:r>
            <w:r w:rsidRPr="00F638B0">
              <w:rPr>
                <w:spacing w:val="20"/>
                <w:sz w:val="24"/>
                <w:szCs w:val="24"/>
              </w:rPr>
              <w:t xml:space="preserve"> </w:t>
            </w:r>
            <w:r w:rsidRPr="00F638B0">
              <w:rPr>
                <w:sz w:val="24"/>
                <w:szCs w:val="24"/>
              </w:rPr>
              <w:t xml:space="preserve">Action </w:t>
            </w:r>
            <w:r w:rsidRPr="00F638B0">
              <w:rPr>
                <w:spacing w:val="7"/>
                <w:sz w:val="24"/>
                <w:szCs w:val="24"/>
              </w:rPr>
              <w:t>were</w:t>
            </w:r>
            <w:r w:rsidRPr="00F638B0">
              <w:rPr>
                <w:spacing w:val="10"/>
                <w:sz w:val="24"/>
                <w:szCs w:val="24"/>
              </w:rPr>
              <w:t xml:space="preserve"> </w:t>
            </w:r>
            <w:r w:rsidRPr="00F638B0">
              <w:rPr>
                <w:spacing w:val="-2"/>
                <w:sz w:val="24"/>
                <w:szCs w:val="24"/>
              </w:rPr>
              <w:t>identified?</w:t>
            </w:r>
          </w:p>
          <w:p w14:paraId="7FC557FA" w14:textId="77777777" w:rsidR="00E408E2" w:rsidRPr="00F638B0" w:rsidRDefault="00E408E2" w:rsidP="00E408E2">
            <w:pPr>
              <w:pStyle w:val="ListParagraph"/>
              <w:numPr>
                <w:ilvl w:val="0"/>
                <w:numId w:val="4"/>
              </w:numPr>
              <w:spacing w:after="160" w:line="276" w:lineRule="auto"/>
              <w:jc w:val="both"/>
              <w:rPr>
                <w:sz w:val="24"/>
                <w:szCs w:val="24"/>
              </w:rPr>
            </w:pPr>
            <w:r w:rsidRPr="00F638B0">
              <w:rPr>
                <w:sz w:val="24"/>
                <w:szCs w:val="24"/>
              </w:rPr>
              <w:t>Does</w:t>
            </w:r>
            <w:r w:rsidRPr="00F638B0">
              <w:rPr>
                <w:spacing w:val="-12"/>
                <w:sz w:val="24"/>
                <w:szCs w:val="24"/>
              </w:rPr>
              <w:t xml:space="preserve"> </w:t>
            </w:r>
            <w:r w:rsidRPr="00F638B0">
              <w:rPr>
                <w:sz w:val="24"/>
                <w:szCs w:val="24"/>
              </w:rPr>
              <w:t>the</w:t>
            </w:r>
            <w:r w:rsidRPr="00F638B0">
              <w:rPr>
                <w:spacing w:val="-11"/>
                <w:sz w:val="24"/>
                <w:szCs w:val="24"/>
              </w:rPr>
              <w:t xml:space="preserve"> </w:t>
            </w:r>
            <w:r w:rsidRPr="00F638B0">
              <w:rPr>
                <w:sz w:val="24"/>
                <w:szCs w:val="24"/>
              </w:rPr>
              <w:t>Final</w:t>
            </w:r>
            <w:r w:rsidRPr="00F638B0">
              <w:rPr>
                <w:spacing w:val="-7"/>
                <w:sz w:val="24"/>
                <w:szCs w:val="24"/>
              </w:rPr>
              <w:t xml:space="preserve"> </w:t>
            </w:r>
            <w:r w:rsidRPr="00F638B0">
              <w:rPr>
                <w:sz w:val="24"/>
                <w:szCs w:val="24"/>
              </w:rPr>
              <w:t>Comments</w:t>
            </w:r>
            <w:r w:rsidRPr="00F638B0">
              <w:rPr>
                <w:spacing w:val="-3"/>
                <w:sz w:val="24"/>
                <w:szCs w:val="24"/>
              </w:rPr>
              <w:t xml:space="preserve"> </w:t>
            </w:r>
            <w:r w:rsidRPr="00F638B0">
              <w:rPr>
                <w:sz w:val="24"/>
                <w:szCs w:val="24"/>
              </w:rPr>
              <w:t>section include</w:t>
            </w:r>
            <w:r w:rsidRPr="00F638B0">
              <w:rPr>
                <w:spacing w:val="-1"/>
                <w:sz w:val="24"/>
                <w:szCs w:val="24"/>
              </w:rPr>
              <w:t xml:space="preserve"> </w:t>
            </w:r>
            <w:r w:rsidRPr="00F638B0">
              <w:rPr>
                <w:sz w:val="24"/>
                <w:szCs w:val="24"/>
              </w:rPr>
              <w:t>rotational to</w:t>
            </w:r>
            <w:r w:rsidRPr="00F638B0">
              <w:rPr>
                <w:spacing w:val="-15"/>
                <w:sz w:val="24"/>
                <w:szCs w:val="24"/>
              </w:rPr>
              <w:t xml:space="preserve"> </w:t>
            </w:r>
            <w:r w:rsidRPr="00F638B0">
              <w:rPr>
                <w:sz w:val="24"/>
                <w:szCs w:val="24"/>
              </w:rPr>
              <w:t>support the</w:t>
            </w:r>
            <w:r w:rsidRPr="00F638B0">
              <w:rPr>
                <w:spacing w:val="-7"/>
                <w:sz w:val="24"/>
                <w:szCs w:val="24"/>
              </w:rPr>
              <w:t xml:space="preserve"> </w:t>
            </w:r>
            <w:r w:rsidRPr="00F638B0">
              <w:rPr>
                <w:sz w:val="24"/>
                <w:szCs w:val="24"/>
              </w:rPr>
              <w:t>conclusion of</w:t>
            </w:r>
            <w:r w:rsidRPr="00F638B0">
              <w:rPr>
                <w:spacing w:val="-15"/>
                <w:sz w:val="24"/>
                <w:szCs w:val="24"/>
              </w:rPr>
              <w:t xml:space="preserve"> </w:t>
            </w:r>
            <w:r w:rsidRPr="00F638B0">
              <w:rPr>
                <w:sz w:val="24"/>
                <w:szCs w:val="24"/>
              </w:rPr>
              <w:t>the</w:t>
            </w:r>
            <w:r w:rsidRPr="00F638B0">
              <w:rPr>
                <w:spacing w:val="-8"/>
                <w:sz w:val="24"/>
                <w:szCs w:val="24"/>
              </w:rPr>
              <w:t xml:space="preserve"> </w:t>
            </w:r>
            <w:r w:rsidRPr="00F638B0">
              <w:rPr>
                <w:sz w:val="24"/>
                <w:szCs w:val="24"/>
              </w:rPr>
              <w:t xml:space="preserve">investigation </w:t>
            </w:r>
            <w:r w:rsidRPr="00F638B0">
              <w:rPr>
                <w:spacing w:val="-8"/>
                <w:sz w:val="24"/>
                <w:szCs w:val="24"/>
              </w:rPr>
              <w:t>and</w:t>
            </w:r>
            <w:r w:rsidRPr="00F638B0">
              <w:rPr>
                <w:spacing w:val="-7"/>
                <w:sz w:val="24"/>
                <w:szCs w:val="24"/>
              </w:rPr>
              <w:t xml:space="preserve"> </w:t>
            </w:r>
            <w:r w:rsidRPr="00F638B0">
              <w:rPr>
                <w:sz w:val="24"/>
                <w:szCs w:val="24"/>
              </w:rPr>
              <w:t>CAPA.</w:t>
            </w:r>
          </w:p>
          <w:p w14:paraId="50CD1AB7" w14:textId="77777777" w:rsidR="00E408E2" w:rsidRPr="00F638B0" w:rsidRDefault="00E408E2" w:rsidP="00E408E2">
            <w:pPr>
              <w:pStyle w:val="ListParagraph"/>
              <w:numPr>
                <w:ilvl w:val="0"/>
                <w:numId w:val="4"/>
              </w:numPr>
              <w:spacing w:after="160" w:line="276" w:lineRule="auto"/>
              <w:jc w:val="both"/>
              <w:rPr>
                <w:sz w:val="24"/>
                <w:szCs w:val="24"/>
              </w:rPr>
            </w:pPr>
            <w:r w:rsidRPr="00F638B0">
              <w:rPr>
                <w:sz w:val="24"/>
                <w:szCs w:val="24"/>
              </w:rPr>
              <w:t xml:space="preserve">Was each of the impact assessment fields completed correctly </w:t>
            </w:r>
            <w:r>
              <w:rPr>
                <w:sz w:val="24"/>
                <w:szCs w:val="24"/>
              </w:rPr>
              <w:t>-</w:t>
            </w:r>
            <w:r w:rsidRPr="00F638B0">
              <w:rPr>
                <w:sz w:val="24"/>
                <w:szCs w:val="24"/>
              </w:rPr>
              <w:t xml:space="preserve"> Regulatory Impact, Regulatory notification   Product Quality, Validation, Stability, Market/Clinical?</w:t>
            </w:r>
          </w:p>
          <w:p w14:paraId="6786B2EC" w14:textId="77777777" w:rsidR="00E408E2" w:rsidRPr="00F638B0" w:rsidRDefault="00E408E2" w:rsidP="00E408E2">
            <w:pPr>
              <w:pStyle w:val="ListParagraph"/>
              <w:numPr>
                <w:ilvl w:val="0"/>
                <w:numId w:val="4"/>
              </w:numPr>
              <w:spacing w:after="160" w:line="276" w:lineRule="auto"/>
              <w:jc w:val="both"/>
              <w:rPr>
                <w:sz w:val="24"/>
                <w:szCs w:val="24"/>
              </w:rPr>
            </w:pPr>
            <w:r w:rsidRPr="00F638B0">
              <w:rPr>
                <w:sz w:val="24"/>
                <w:szCs w:val="24"/>
              </w:rPr>
              <w:t>Does</w:t>
            </w:r>
            <w:r w:rsidRPr="00F638B0">
              <w:rPr>
                <w:spacing w:val="-10"/>
                <w:sz w:val="24"/>
                <w:szCs w:val="24"/>
              </w:rPr>
              <w:t xml:space="preserve"> </w:t>
            </w:r>
            <w:r w:rsidRPr="00F638B0">
              <w:rPr>
                <w:sz w:val="24"/>
                <w:szCs w:val="24"/>
              </w:rPr>
              <w:t>the</w:t>
            </w:r>
            <w:r w:rsidRPr="00F638B0">
              <w:rPr>
                <w:spacing w:val="-14"/>
                <w:sz w:val="24"/>
                <w:szCs w:val="24"/>
              </w:rPr>
              <w:t xml:space="preserve"> </w:t>
            </w:r>
            <w:r w:rsidRPr="00F638B0">
              <w:rPr>
                <w:sz w:val="24"/>
                <w:szCs w:val="24"/>
              </w:rPr>
              <w:t>Recommended</w:t>
            </w:r>
            <w:r w:rsidRPr="00F638B0">
              <w:rPr>
                <w:spacing w:val="4"/>
                <w:sz w:val="24"/>
                <w:szCs w:val="24"/>
              </w:rPr>
              <w:t xml:space="preserve"> </w:t>
            </w:r>
            <w:r w:rsidRPr="00F638B0">
              <w:rPr>
                <w:sz w:val="24"/>
                <w:szCs w:val="24"/>
              </w:rPr>
              <w:t>Lot</w:t>
            </w:r>
            <w:r w:rsidRPr="00F638B0">
              <w:rPr>
                <w:spacing w:val="-13"/>
                <w:sz w:val="24"/>
                <w:szCs w:val="24"/>
              </w:rPr>
              <w:t xml:space="preserve"> </w:t>
            </w:r>
            <w:r w:rsidRPr="00F638B0">
              <w:rPr>
                <w:sz w:val="24"/>
                <w:szCs w:val="24"/>
              </w:rPr>
              <w:t xml:space="preserve">disposition </w:t>
            </w:r>
            <w:r w:rsidRPr="00F638B0">
              <w:rPr>
                <w:spacing w:val="10"/>
                <w:sz w:val="24"/>
                <w:szCs w:val="24"/>
              </w:rPr>
              <w:t>match</w:t>
            </w:r>
            <w:r w:rsidRPr="00F638B0">
              <w:rPr>
                <w:spacing w:val="-1"/>
                <w:sz w:val="24"/>
                <w:szCs w:val="24"/>
              </w:rPr>
              <w:t xml:space="preserve"> </w:t>
            </w:r>
            <w:r w:rsidRPr="00F638B0">
              <w:rPr>
                <w:sz w:val="24"/>
                <w:szCs w:val="24"/>
              </w:rPr>
              <w:t>the</w:t>
            </w:r>
            <w:r w:rsidRPr="00F638B0">
              <w:rPr>
                <w:spacing w:val="-11"/>
                <w:sz w:val="24"/>
                <w:szCs w:val="24"/>
              </w:rPr>
              <w:t xml:space="preserve"> </w:t>
            </w:r>
            <w:r w:rsidRPr="00F638B0">
              <w:rPr>
                <w:sz w:val="24"/>
                <w:szCs w:val="24"/>
              </w:rPr>
              <w:t>conclusions</w:t>
            </w:r>
            <w:r w:rsidRPr="00F638B0">
              <w:rPr>
                <w:spacing w:val="6"/>
                <w:sz w:val="24"/>
                <w:szCs w:val="24"/>
              </w:rPr>
              <w:t xml:space="preserve"> </w:t>
            </w:r>
            <w:r w:rsidRPr="00F638B0">
              <w:rPr>
                <w:sz w:val="24"/>
                <w:szCs w:val="24"/>
              </w:rPr>
              <w:t>of</w:t>
            </w:r>
            <w:r w:rsidRPr="00F638B0">
              <w:rPr>
                <w:spacing w:val="-10"/>
                <w:sz w:val="24"/>
                <w:szCs w:val="24"/>
              </w:rPr>
              <w:t xml:space="preserve"> </w:t>
            </w:r>
            <w:r w:rsidRPr="00F638B0">
              <w:rPr>
                <w:sz w:val="24"/>
                <w:szCs w:val="24"/>
              </w:rPr>
              <w:t>the</w:t>
            </w:r>
            <w:r w:rsidRPr="00F638B0">
              <w:rPr>
                <w:spacing w:val="-7"/>
                <w:sz w:val="24"/>
                <w:szCs w:val="24"/>
              </w:rPr>
              <w:t xml:space="preserve"> </w:t>
            </w:r>
            <w:r w:rsidRPr="00F638B0">
              <w:rPr>
                <w:sz w:val="24"/>
                <w:szCs w:val="24"/>
              </w:rPr>
              <w:t>investigation</w:t>
            </w:r>
            <w:r w:rsidRPr="00F638B0">
              <w:rPr>
                <w:spacing w:val="7"/>
                <w:sz w:val="24"/>
                <w:szCs w:val="24"/>
              </w:rPr>
              <w:t xml:space="preserve"> </w:t>
            </w:r>
            <w:r w:rsidRPr="00F638B0">
              <w:rPr>
                <w:sz w:val="24"/>
                <w:szCs w:val="24"/>
              </w:rPr>
              <w:t>and</w:t>
            </w:r>
            <w:r w:rsidRPr="00F638B0">
              <w:rPr>
                <w:spacing w:val="-3"/>
                <w:sz w:val="24"/>
                <w:szCs w:val="24"/>
              </w:rPr>
              <w:t xml:space="preserve"> </w:t>
            </w:r>
            <w:r w:rsidRPr="00F638B0">
              <w:rPr>
                <w:sz w:val="24"/>
                <w:szCs w:val="24"/>
              </w:rPr>
              <w:t>Impact</w:t>
            </w:r>
            <w:r w:rsidRPr="00F638B0">
              <w:rPr>
                <w:spacing w:val="-3"/>
                <w:sz w:val="24"/>
                <w:szCs w:val="24"/>
              </w:rPr>
              <w:t xml:space="preserve"> </w:t>
            </w:r>
            <w:r w:rsidRPr="00F638B0">
              <w:rPr>
                <w:sz w:val="24"/>
                <w:szCs w:val="24"/>
              </w:rPr>
              <w:t>assessment</w:t>
            </w:r>
            <w:r w:rsidRPr="00F638B0">
              <w:rPr>
                <w:spacing w:val="9"/>
                <w:sz w:val="24"/>
                <w:szCs w:val="24"/>
              </w:rPr>
              <w:t>?</w:t>
            </w:r>
          </w:p>
          <w:p w14:paraId="358AFCC6" w14:textId="77777777" w:rsidR="00E408E2" w:rsidRPr="00F638B0" w:rsidRDefault="00E408E2" w:rsidP="00E408E2">
            <w:pPr>
              <w:pStyle w:val="ListParagraph"/>
              <w:numPr>
                <w:ilvl w:val="0"/>
                <w:numId w:val="4"/>
              </w:numPr>
              <w:spacing w:after="160" w:line="276" w:lineRule="auto"/>
              <w:jc w:val="both"/>
              <w:rPr>
                <w:b/>
                <w:bCs/>
                <w:sz w:val="24"/>
                <w:szCs w:val="24"/>
              </w:rPr>
            </w:pPr>
            <w:r w:rsidRPr="00F638B0">
              <w:rPr>
                <w:sz w:val="24"/>
                <w:szCs w:val="24"/>
              </w:rPr>
              <w:t>Does the Conclusion include final decision and rationale other regulatory notification required?</w:t>
            </w:r>
          </w:p>
          <w:p w14:paraId="30100721" w14:textId="77777777" w:rsidR="00E408E2" w:rsidRPr="00F638B0" w:rsidRDefault="00E408E2" w:rsidP="00E408E2">
            <w:pPr>
              <w:pStyle w:val="ListParagraph"/>
              <w:numPr>
                <w:ilvl w:val="0"/>
                <w:numId w:val="4"/>
              </w:numPr>
              <w:spacing w:after="160" w:line="276" w:lineRule="auto"/>
              <w:jc w:val="both"/>
              <w:rPr>
                <w:sz w:val="24"/>
                <w:szCs w:val="24"/>
              </w:rPr>
            </w:pPr>
            <w:r w:rsidRPr="00F638B0">
              <w:rPr>
                <w:sz w:val="24"/>
                <w:szCs w:val="24"/>
              </w:rPr>
              <w:t>CAPA required to release material or batches have been verified to be complete and closed prior to material or batch disposition. Any related CAPA that remain open, but have no impact on the material or batch release and a documented explanation is provided.</w:t>
            </w:r>
          </w:p>
          <w:p w14:paraId="71EE569A" w14:textId="77777777" w:rsidR="00E408E2" w:rsidRPr="002251BF" w:rsidRDefault="00E408E2" w:rsidP="00E408E2">
            <w:pPr>
              <w:pStyle w:val="ListParagraph"/>
              <w:numPr>
                <w:ilvl w:val="0"/>
                <w:numId w:val="4"/>
              </w:numPr>
              <w:spacing w:after="160" w:line="276" w:lineRule="auto"/>
              <w:jc w:val="both"/>
              <w:rPr>
                <w:b/>
                <w:bCs/>
                <w:sz w:val="24"/>
                <w:szCs w:val="24"/>
              </w:rPr>
            </w:pPr>
            <w:r w:rsidRPr="00F638B0">
              <w:rPr>
                <w:sz w:val="24"/>
                <w:szCs w:val="24"/>
              </w:rPr>
              <w:t>Does the Conclusion include a brief summary of root cause, final scope/impact including rationale for product/material disposition, impact assessment and relevant lot/material/equipment details?</w:t>
            </w:r>
          </w:p>
          <w:p w14:paraId="1D82F362" w14:textId="5F7D3513" w:rsidR="00E408E2" w:rsidRPr="002251BF" w:rsidRDefault="00E408E2" w:rsidP="00E408E2">
            <w:pPr>
              <w:pStyle w:val="ListParagraph"/>
              <w:numPr>
                <w:ilvl w:val="0"/>
                <w:numId w:val="4"/>
              </w:numPr>
              <w:spacing w:after="160" w:line="276" w:lineRule="auto"/>
              <w:jc w:val="both"/>
              <w:rPr>
                <w:b/>
                <w:bCs/>
                <w:sz w:val="24"/>
                <w:szCs w:val="24"/>
              </w:rPr>
            </w:pPr>
            <w:r w:rsidRPr="002251BF">
              <w:rPr>
                <w:sz w:val="24"/>
                <w:szCs w:val="24"/>
              </w:rPr>
              <w:lastRenderedPageBreak/>
              <w:t>Are the identified preventive actions achievable based on the information provided?</w:t>
            </w:r>
          </w:p>
        </w:tc>
      </w:tr>
      <w:tr w:rsidR="00E408E2" w14:paraId="30D1BD82" w14:textId="77777777" w:rsidTr="00C9490C">
        <w:trPr>
          <w:trHeight w:val="368"/>
          <w:jc w:val="center"/>
        </w:trPr>
        <w:tc>
          <w:tcPr>
            <w:tcW w:w="5000" w:type="pct"/>
            <w:gridSpan w:val="4"/>
            <w:tcBorders>
              <w:top w:val="single" w:sz="4" w:space="0" w:color="auto"/>
              <w:left w:val="single" w:sz="4" w:space="0" w:color="auto"/>
              <w:bottom w:val="single" w:sz="4" w:space="0" w:color="auto"/>
              <w:right w:val="single" w:sz="4" w:space="0" w:color="auto"/>
            </w:tcBorders>
          </w:tcPr>
          <w:p w14:paraId="65315689" w14:textId="107C3A8E" w:rsidR="00E408E2" w:rsidRPr="00F638B0" w:rsidRDefault="00E408E2" w:rsidP="00E408E2">
            <w:pPr>
              <w:spacing w:before="60" w:line="276" w:lineRule="auto"/>
              <w:rPr>
                <w:b/>
                <w:sz w:val="24"/>
                <w:szCs w:val="24"/>
              </w:rPr>
            </w:pPr>
            <w:r>
              <w:rPr>
                <w:b/>
                <w:sz w:val="24"/>
                <w:szCs w:val="24"/>
              </w:rPr>
              <w:lastRenderedPageBreak/>
              <w:t>Preventive Action:</w:t>
            </w:r>
          </w:p>
        </w:tc>
      </w:tr>
      <w:tr w:rsidR="00E408E2" w14:paraId="41A44600" w14:textId="77777777" w:rsidTr="002251BF">
        <w:trPr>
          <w:trHeight w:val="7186"/>
          <w:jc w:val="center"/>
        </w:trPr>
        <w:tc>
          <w:tcPr>
            <w:tcW w:w="5000" w:type="pct"/>
            <w:gridSpan w:val="4"/>
            <w:tcBorders>
              <w:top w:val="single" w:sz="4" w:space="0" w:color="auto"/>
              <w:left w:val="single" w:sz="4" w:space="0" w:color="auto"/>
              <w:bottom w:val="single" w:sz="4" w:space="0" w:color="auto"/>
              <w:right w:val="single" w:sz="4" w:space="0" w:color="auto"/>
            </w:tcBorders>
          </w:tcPr>
          <w:p w14:paraId="06B0C085" w14:textId="77777777" w:rsidR="00E408E2" w:rsidRDefault="00E408E2" w:rsidP="00E408E2">
            <w:pPr>
              <w:spacing w:before="60" w:line="276" w:lineRule="auto"/>
              <w:jc w:val="both"/>
              <w:rPr>
                <w:sz w:val="24"/>
                <w:szCs w:val="24"/>
              </w:rPr>
            </w:pPr>
            <w:r w:rsidRPr="00F638B0">
              <w:rPr>
                <w:sz w:val="24"/>
                <w:szCs w:val="24"/>
              </w:rPr>
              <w:t xml:space="preserve">The investigation has been carried out through </w:t>
            </w:r>
            <w:r>
              <w:rPr>
                <w:sz w:val="24"/>
                <w:szCs w:val="24"/>
              </w:rPr>
              <w:t xml:space="preserve">5 Why and Personal interview </w:t>
            </w:r>
            <w:r w:rsidRPr="00F638B0">
              <w:rPr>
                <w:sz w:val="24"/>
                <w:szCs w:val="24"/>
              </w:rPr>
              <w:t xml:space="preserve">during the investigation </w:t>
            </w:r>
            <w:r>
              <w:rPr>
                <w:sz w:val="24"/>
                <w:szCs w:val="24"/>
              </w:rPr>
              <w:t>probable</w:t>
            </w:r>
            <w:r w:rsidRPr="00F638B0">
              <w:rPr>
                <w:sz w:val="24"/>
                <w:szCs w:val="24"/>
              </w:rPr>
              <w:t xml:space="preserve"> root cause was identified</w:t>
            </w:r>
            <w:r>
              <w:rPr>
                <w:sz w:val="24"/>
                <w:szCs w:val="24"/>
              </w:rPr>
              <w:t xml:space="preserve"> as. As per outcome of the investigation following preventive action has been identified.</w:t>
            </w:r>
          </w:p>
          <w:p w14:paraId="45D65F05" w14:textId="77777777" w:rsidR="00E408E2" w:rsidRDefault="00E408E2" w:rsidP="00E408E2">
            <w:pPr>
              <w:pStyle w:val="ListParagraph"/>
              <w:numPr>
                <w:ilvl w:val="0"/>
                <w:numId w:val="26"/>
              </w:numPr>
              <w:spacing w:before="60" w:line="276" w:lineRule="auto"/>
              <w:jc w:val="both"/>
              <w:rPr>
                <w:bCs/>
                <w:sz w:val="24"/>
                <w:szCs w:val="24"/>
                <w:lang w:val="en-IN"/>
              </w:rPr>
            </w:pPr>
            <w:r>
              <w:rPr>
                <w:bCs/>
                <w:sz w:val="24"/>
                <w:szCs w:val="24"/>
                <w:lang w:val="en-IN"/>
              </w:rPr>
              <w:t>The cable coming from the UPS supply to be check for proper condition.</w:t>
            </w:r>
          </w:p>
          <w:p w14:paraId="4C081F34" w14:textId="77777777" w:rsidR="00E408E2" w:rsidRDefault="00E408E2" w:rsidP="00E408E2">
            <w:pPr>
              <w:pStyle w:val="ListParagraph"/>
              <w:numPr>
                <w:ilvl w:val="0"/>
                <w:numId w:val="26"/>
              </w:numPr>
              <w:spacing w:before="60" w:line="276" w:lineRule="auto"/>
              <w:jc w:val="both"/>
              <w:rPr>
                <w:bCs/>
                <w:sz w:val="24"/>
                <w:szCs w:val="24"/>
                <w:lang w:val="en-IN"/>
              </w:rPr>
            </w:pPr>
            <w:r>
              <w:rPr>
                <w:bCs/>
                <w:sz w:val="24"/>
                <w:szCs w:val="24"/>
                <w:lang w:val="en-IN"/>
              </w:rPr>
              <w:t xml:space="preserve">Separate UPS supply shall be provided for each cold room. </w:t>
            </w:r>
          </w:p>
          <w:p w14:paraId="6EA1E64E" w14:textId="77777777" w:rsidR="00E408E2" w:rsidRDefault="00E408E2" w:rsidP="00E408E2">
            <w:pPr>
              <w:spacing w:before="60" w:line="276" w:lineRule="auto"/>
              <w:jc w:val="both"/>
              <w:rPr>
                <w:sz w:val="24"/>
                <w:szCs w:val="24"/>
              </w:rPr>
            </w:pPr>
            <w:r w:rsidRPr="000769FC">
              <w:rPr>
                <w:sz w:val="24"/>
                <w:szCs w:val="24"/>
              </w:rPr>
              <w:t xml:space="preserve">CAPA form shall be initiated to track the preventive action with unique numbering. Responsibility and target completion date of identified preventive actions shall be assigned in CAPA form. </w:t>
            </w:r>
            <w:r>
              <w:rPr>
                <w:sz w:val="24"/>
                <w:szCs w:val="24"/>
              </w:rPr>
              <w:t xml:space="preserve">The implementation </w:t>
            </w:r>
            <w:r w:rsidRPr="000769FC">
              <w:rPr>
                <w:sz w:val="24"/>
                <w:szCs w:val="24"/>
              </w:rPr>
              <w:t>Outcome of prev</w:t>
            </w:r>
            <w:r>
              <w:rPr>
                <w:sz w:val="24"/>
                <w:szCs w:val="24"/>
              </w:rPr>
              <w:t>entive action shall be verified in CAPA form.</w:t>
            </w:r>
          </w:p>
          <w:p w14:paraId="29894DC2" w14:textId="77777777" w:rsidR="00E408E2" w:rsidRDefault="00E408E2" w:rsidP="00E408E2">
            <w:pPr>
              <w:spacing w:before="60" w:line="276" w:lineRule="auto"/>
              <w:jc w:val="both"/>
              <w:rPr>
                <w:sz w:val="24"/>
                <w:szCs w:val="24"/>
              </w:rPr>
            </w:pPr>
            <w:r>
              <w:rPr>
                <w:sz w:val="24"/>
                <w:szCs w:val="24"/>
              </w:rPr>
              <w:t>The nonconformance is isolated and categorized as minor and identified actions are related to the verification of UPS supply and provide the separate supply to each cold room, hence effectiveness monitoring shall not require.</w:t>
            </w:r>
          </w:p>
          <w:p w14:paraId="52D9322A" w14:textId="77777777" w:rsidR="00E408E2" w:rsidRDefault="00E408E2" w:rsidP="00E408E2">
            <w:pPr>
              <w:spacing w:before="60" w:line="276" w:lineRule="auto"/>
              <w:jc w:val="both"/>
              <w:rPr>
                <w:sz w:val="24"/>
                <w:szCs w:val="24"/>
              </w:rPr>
            </w:pPr>
            <w:r>
              <w:rPr>
                <w:sz w:val="24"/>
                <w:szCs w:val="24"/>
              </w:rPr>
              <w:t>The preventive action shall be implemented after approval of CAPA, since t</w:t>
            </w:r>
            <w:r w:rsidRPr="00E6398F">
              <w:rPr>
                <w:bCs/>
                <w:sz w:val="24"/>
                <w:szCs w:val="24"/>
                <w:lang w:val="en-IN"/>
              </w:rPr>
              <w:t xml:space="preserve">he UPS power supply backup lasts for over 4 hours. Additionally, a 40 Amp MCB has been installed on each phase of UPSDB-3, which exceeds the actual load. </w:t>
            </w:r>
            <w:r w:rsidRPr="00AC603D">
              <w:rPr>
                <w:bCs/>
                <w:sz w:val="24"/>
                <w:szCs w:val="24"/>
              </w:rPr>
              <w:t>Preventive</w:t>
            </w:r>
            <w:r>
              <w:rPr>
                <w:sz w:val="24"/>
                <w:szCs w:val="24"/>
              </w:rPr>
              <w:t xml:space="preserve"> action is related to the verification of UPS supply cable and provided to separate UPS supply to each cold room, hence interim control not required.</w:t>
            </w:r>
          </w:p>
          <w:p w14:paraId="71665E88" w14:textId="505D0178" w:rsidR="00E408E2" w:rsidRDefault="00E408E2" w:rsidP="00E408E2">
            <w:pPr>
              <w:spacing w:before="60" w:line="276" w:lineRule="auto"/>
              <w:jc w:val="both"/>
              <w:rPr>
                <w:sz w:val="24"/>
                <w:szCs w:val="24"/>
              </w:rPr>
            </w:pPr>
            <w:r>
              <w:rPr>
                <w:sz w:val="24"/>
                <w:szCs w:val="24"/>
              </w:rPr>
              <w:t xml:space="preserve">The occurred deviation is related </w:t>
            </w:r>
            <w:r w:rsidRPr="00345235">
              <w:rPr>
                <w:color w:val="232323"/>
                <w:w w:val="110"/>
                <w:sz w:val="24"/>
                <w:szCs w:val="24"/>
              </w:rPr>
              <w:t xml:space="preserve">to </w:t>
            </w:r>
            <w:r>
              <w:rPr>
                <w:color w:val="232323"/>
                <w:w w:val="110"/>
                <w:sz w:val="24"/>
                <w:szCs w:val="24"/>
              </w:rPr>
              <w:t xml:space="preserve">temperature excursion and data loss of cold room and freezer room </w:t>
            </w:r>
            <w:r>
              <w:rPr>
                <w:bCs/>
                <w:sz w:val="24"/>
                <w:szCs w:val="24"/>
              </w:rPr>
              <w:t>a</w:t>
            </w:r>
            <w:r>
              <w:rPr>
                <w:sz w:val="24"/>
                <w:szCs w:val="24"/>
              </w:rPr>
              <w:t xml:space="preserve">nd root cause identified as equipment / instrument and electrical failure, hence no impact on product quality, validation, stability, market/clinical and testing/release of product and no any regulatory impact. </w:t>
            </w:r>
          </w:p>
          <w:p w14:paraId="70106FF7" w14:textId="7DC8D41A" w:rsidR="00E408E2" w:rsidRPr="00E408E2" w:rsidRDefault="008E787F" w:rsidP="00E408E2">
            <w:pPr>
              <w:spacing w:before="60" w:line="276" w:lineRule="auto"/>
              <w:jc w:val="both"/>
              <w:rPr>
                <w:sz w:val="24"/>
                <w:szCs w:val="24"/>
              </w:rPr>
            </w:pPr>
            <w:r>
              <w:rPr>
                <w:sz w:val="24"/>
                <w:szCs w:val="24"/>
              </w:rPr>
              <w:t>The nonconformance is related to the temperature excursion and data loss of cold room and freezer room, there is no any impact to the products/materials, hence material or batch disposition impact not anticipated</w:t>
            </w:r>
          </w:p>
        </w:tc>
      </w:tr>
      <w:tr w:rsidR="00E408E2" w14:paraId="78E385CA" w14:textId="77777777" w:rsidTr="002251BF">
        <w:trPr>
          <w:trHeight w:hRule="exact" w:val="576"/>
          <w:jc w:val="center"/>
        </w:trPr>
        <w:tc>
          <w:tcPr>
            <w:tcW w:w="5000" w:type="pct"/>
            <w:gridSpan w:val="4"/>
            <w:tcBorders>
              <w:top w:val="single" w:sz="4" w:space="0" w:color="auto"/>
              <w:left w:val="single" w:sz="4" w:space="0" w:color="auto"/>
              <w:bottom w:val="single" w:sz="4" w:space="0" w:color="auto"/>
              <w:right w:val="single" w:sz="4" w:space="0" w:color="auto"/>
            </w:tcBorders>
          </w:tcPr>
          <w:p w14:paraId="5EE74AD1" w14:textId="25B45877" w:rsidR="00E408E2" w:rsidRDefault="00E408E2" w:rsidP="00E408E2">
            <w:pPr>
              <w:spacing w:before="60" w:line="276" w:lineRule="auto"/>
              <w:rPr>
                <w:b/>
                <w:sz w:val="24"/>
                <w:szCs w:val="24"/>
              </w:rPr>
            </w:pPr>
            <w:r>
              <w:rPr>
                <w:b/>
                <w:sz w:val="24"/>
                <w:szCs w:val="24"/>
              </w:rPr>
              <w:t>Document Reviewed:</w:t>
            </w:r>
          </w:p>
          <w:p w14:paraId="28147F32" w14:textId="77777777" w:rsidR="002251BF" w:rsidRPr="000E2E24" w:rsidRDefault="002251BF" w:rsidP="002251BF">
            <w:pPr>
              <w:pStyle w:val="ListParagraph"/>
              <w:spacing w:before="60" w:line="276" w:lineRule="auto"/>
              <w:rPr>
                <w:bCs/>
                <w:sz w:val="24"/>
                <w:szCs w:val="24"/>
              </w:rPr>
            </w:pPr>
          </w:p>
          <w:p w14:paraId="62AF447E" w14:textId="53F49E53" w:rsidR="00E408E2" w:rsidRPr="003D4D41" w:rsidRDefault="00E408E2" w:rsidP="00E408E2">
            <w:pPr>
              <w:pStyle w:val="ListParagraph"/>
              <w:spacing w:before="60" w:line="276" w:lineRule="auto"/>
              <w:rPr>
                <w:bCs/>
                <w:sz w:val="24"/>
                <w:szCs w:val="24"/>
              </w:rPr>
            </w:pPr>
          </w:p>
        </w:tc>
      </w:tr>
      <w:tr w:rsidR="002251BF" w14:paraId="5F8A49FC" w14:textId="77777777" w:rsidTr="002251BF">
        <w:trPr>
          <w:trHeight w:hRule="exact" w:val="1137"/>
          <w:jc w:val="center"/>
        </w:trPr>
        <w:tc>
          <w:tcPr>
            <w:tcW w:w="5000" w:type="pct"/>
            <w:gridSpan w:val="4"/>
            <w:tcBorders>
              <w:top w:val="single" w:sz="4" w:space="0" w:color="auto"/>
              <w:left w:val="single" w:sz="4" w:space="0" w:color="auto"/>
              <w:bottom w:val="single" w:sz="4" w:space="0" w:color="auto"/>
              <w:right w:val="single" w:sz="4" w:space="0" w:color="auto"/>
            </w:tcBorders>
          </w:tcPr>
          <w:p w14:paraId="26A447CA" w14:textId="77777777" w:rsidR="002251BF" w:rsidRPr="00F22629" w:rsidRDefault="002251BF" w:rsidP="002251BF">
            <w:pPr>
              <w:pStyle w:val="ListParagraph"/>
              <w:numPr>
                <w:ilvl w:val="0"/>
                <w:numId w:val="23"/>
              </w:numPr>
              <w:spacing w:before="60" w:line="276" w:lineRule="auto"/>
              <w:rPr>
                <w:b/>
                <w:sz w:val="24"/>
                <w:szCs w:val="24"/>
              </w:rPr>
            </w:pPr>
            <w:r w:rsidRPr="00F22629">
              <w:rPr>
                <w:bCs/>
                <w:sz w:val="24"/>
                <w:szCs w:val="24"/>
              </w:rPr>
              <w:t>SOP for</w:t>
            </w:r>
            <w:r>
              <w:rPr>
                <w:b/>
                <w:sz w:val="24"/>
                <w:szCs w:val="24"/>
              </w:rPr>
              <w:t xml:space="preserve"> </w:t>
            </w:r>
            <w:r w:rsidRPr="001E2444">
              <w:rPr>
                <w:bCs/>
                <w:sz w:val="24"/>
                <w:szCs w:val="24"/>
              </w:rPr>
              <w:t>operation and cleaning procedure for walk in cold room and walk in deep freezer.</w:t>
            </w:r>
          </w:p>
          <w:p w14:paraId="0762D52C" w14:textId="77777777" w:rsidR="002251BF" w:rsidRDefault="002251BF" w:rsidP="002251BF">
            <w:pPr>
              <w:pStyle w:val="ListParagraph"/>
              <w:numPr>
                <w:ilvl w:val="0"/>
                <w:numId w:val="23"/>
              </w:numPr>
              <w:spacing w:before="60" w:line="276" w:lineRule="auto"/>
              <w:rPr>
                <w:bCs/>
                <w:sz w:val="24"/>
                <w:szCs w:val="24"/>
              </w:rPr>
            </w:pPr>
            <w:r>
              <w:rPr>
                <w:bCs/>
                <w:sz w:val="24"/>
                <w:szCs w:val="24"/>
              </w:rPr>
              <w:t xml:space="preserve">Data Logs for both the equipment </w:t>
            </w:r>
            <w:r w:rsidRPr="001E2444">
              <w:rPr>
                <w:bCs/>
                <w:sz w:val="24"/>
                <w:szCs w:val="24"/>
              </w:rPr>
              <w:t>walk in cold room and walk in deep freezer</w:t>
            </w:r>
          </w:p>
          <w:p w14:paraId="3264C946" w14:textId="7F899D04" w:rsidR="002251BF" w:rsidRPr="002251BF" w:rsidRDefault="002251BF" w:rsidP="00E408E2">
            <w:pPr>
              <w:pStyle w:val="ListParagraph"/>
              <w:numPr>
                <w:ilvl w:val="0"/>
                <w:numId w:val="23"/>
              </w:numPr>
              <w:spacing w:before="60" w:line="276" w:lineRule="auto"/>
              <w:rPr>
                <w:bCs/>
                <w:sz w:val="24"/>
                <w:szCs w:val="24"/>
              </w:rPr>
            </w:pPr>
            <w:r>
              <w:rPr>
                <w:bCs/>
                <w:sz w:val="24"/>
                <w:szCs w:val="24"/>
              </w:rPr>
              <w:t>Equipment uses log</w:t>
            </w:r>
          </w:p>
        </w:tc>
      </w:tr>
      <w:tr w:rsidR="00E408E2" w14:paraId="025B87EF" w14:textId="77777777" w:rsidTr="002251BF">
        <w:trPr>
          <w:trHeight w:hRule="exact" w:val="560"/>
          <w:jc w:val="center"/>
        </w:trPr>
        <w:tc>
          <w:tcPr>
            <w:tcW w:w="5000" w:type="pct"/>
            <w:gridSpan w:val="4"/>
            <w:tcBorders>
              <w:top w:val="single" w:sz="4" w:space="0" w:color="auto"/>
              <w:left w:val="single" w:sz="4" w:space="0" w:color="auto"/>
              <w:bottom w:val="single" w:sz="4" w:space="0" w:color="auto"/>
              <w:right w:val="single" w:sz="4" w:space="0" w:color="auto"/>
            </w:tcBorders>
          </w:tcPr>
          <w:p w14:paraId="4B90856D" w14:textId="77777777" w:rsidR="00E408E2" w:rsidRDefault="00E408E2" w:rsidP="00E408E2">
            <w:pPr>
              <w:spacing w:before="60" w:line="276" w:lineRule="auto"/>
              <w:rPr>
                <w:b/>
                <w:sz w:val="24"/>
                <w:szCs w:val="24"/>
              </w:rPr>
            </w:pPr>
            <w:r>
              <w:rPr>
                <w:b/>
                <w:sz w:val="24"/>
                <w:szCs w:val="24"/>
              </w:rPr>
              <w:t>List of attachment (If applicable):</w:t>
            </w:r>
          </w:p>
        </w:tc>
      </w:tr>
      <w:tr w:rsidR="00E408E2" w14:paraId="6DE6AF1B" w14:textId="77777777" w:rsidTr="00804983">
        <w:trPr>
          <w:trHeight w:hRule="exact" w:val="1139"/>
          <w:jc w:val="center"/>
        </w:trPr>
        <w:tc>
          <w:tcPr>
            <w:tcW w:w="5000" w:type="pct"/>
            <w:gridSpan w:val="4"/>
            <w:tcBorders>
              <w:top w:val="single" w:sz="4" w:space="0" w:color="auto"/>
              <w:left w:val="single" w:sz="4" w:space="0" w:color="auto"/>
              <w:bottom w:val="single" w:sz="4" w:space="0" w:color="auto"/>
              <w:right w:val="single" w:sz="4" w:space="0" w:color="auto"/>
            </w:tcBorders>
          </w:tcPr>
          <w:p w14:paraId="7EFA0F89" w14:textId="344EB42E" w:rsidR="00E408E2" w:rsidRPr="00AE29FA" w:rsidRDefault="00E408E2" w:rsidP="00E408E2">
            <w:pPr>
              <w:pStyle w:val="ListParagraph"/>
              <w:numPr>
                <w:ilvl w:val="0"/>
                <w:numId w:val="25"/>
              </w:numPr>
              <w:spacing w:before="60" w:line="276" w:lineRule="auto"/>
              <w:rPr>
                <w:bCs/>
                <w:sz w:val="24"/>
                <w:szCs w:val="24"/>
              </w:rPr>
            </w:pPr>
            <w:r w:rsidRPr="00D825E1">
              <w:rPr>
                <w:bCs/>
                <w:sz w:val="24"/>
                <w:szCs w:val="24"/>
              </w:rPr>
              <w:t>Attachment No. I:</w:t>
            </w:r>
            <w:r>
              <w:rPr>
                <w:bCs/>
                <w:sz w:val="24"/>
                <w:szCs w:val="24"/>
              </w:rPr>
              <w:t xml:space="preserve"> Photograph of Damaged Cable</w:t>
            </w:r>
          </w:p>
          <w:p w14:paraId="6FF3BD08" w14:textId="38B450C4" w:rsidR="00E408E2" w:rsidRDefault="00E408E2" w:rsidP="00E408E2">
            <w:pPr>
              <w:pStyle w:val="ListParagraph"/>
              <w:numPr>
                <w:ilvl w:val="0"/>
                <w:numId w:val="25"/>
              </w:numPr>
              <w:spacing w:before="60" w:line="276" w:lineRule="auto"/>
              <w:rPr>
                <w:bCs/>
                <w:sz w:val="24"/>
                <w:szCs w:val="24"/>
              </w:rPr>
            </w:pPr>
            <w:r>
              <w:rPr>
                <w:bCs/>
                <w:sz w:val="24"/>
                <w:szCs w:val="24"/>
              </w:rPr>
              <w:t>Attachment No. II: Record sheet for Personnel Interview of (Employee ID: 787)</w:t>
            </w:r>
          </w:p>
          <w:p w14:paraId="4313E937" w14:textId="29F88829" w:rsidR="00E408E2" w:rsidRPr="003C44CA" w:rsidRDefault="00E408E2" w:rsidP="00E408E2">
            <w:pPr>
              <w:pStyle w:val="ListParagraph"/>
              <w:numPr>
                <w:ilvl w:val="0"/>
                <w:numId w:val="25"/>
              </w:numPr>
              <w:spacing w:before="60" w:line="276" w:lineRule="auto"/>
              <w:rPr>
                <w:bCs/>
                <w:sz w:val="24"/>
                <w:szCs w:val="24"/>
              </w:rPr>
            </w:pPr>
            <w:r>
              <w:rPr>
                <w:bCs/>
                <w:sz w:val="24"/>
                <w:szCs w:val="24"/>
              </w:rPr>
              <w:t xml:space="preserve">Attachment No. III: </w:t>
            </w:r>
            <w:r w:rsidRPr="00630C08">
              <w:rPr>
                <w:bCs/>
                <w:sz w:val="24"/>
                <w:szCs w:val="24"/>
              </w:rPr>
              <w:t xml:space="preserve">Root cause categorization </w:t>
            </w:r>
          </w:p>
        </w:tc>
      </w:tr>
    </w:tbl>
    <w:p w14:paraId="5D47E4F6" w14:textId="77777777" w:rsidR="00F57474" w:rsidRDefault="00F57474" w:rsidP="006C159A">
      <w:pPr>
        <w:spacing w:line="276" w:lineRule="auto"/>
      </w:pPr>
    </w:p>
    <w:p w14:paraId="53A7BE45" w14:textId="77777777" w:rsidR="00D26CF2" w:rsidRDefault="00D26CF2" w:rsidP="006C159A">
      <w:pPr>
        <w:spacing w:line="276" w:lineRule="auto"/>
      </w:pPr>
    </w:p>
    <w:p w14:paraId="2C544CD7" w14:textId="77777777" w:rsidR="00D26CF2" w:rsidRDefault="00D26CF2" w:rsidP="006C159A">
      <w:pPr>
        <w:spacing w:line="276" w:lineRule="auto"/>
      </w:pPr>
    </w:p>
    <w:p w14:paraId="69D7C948" w14:textId="77777777" w:rsidR="00D26CF2" w:rsidRDefault="00D26CF2" w:rsidP="006C159A">
      <w:pPr>
        <w:spacing w:line="276" w:lineRule="auto"/>
      </w:pPr>
    </w:p>
    <w:p w14:paraId="37E3BF0D" w14:textId="77777777" w:rsidR="002251BF" w:rsidRDefault="002251BF" w:rsidP="006C159A">
      <w:pPr>
        <w:spacing w:line="276" w:lineRule="auto"/>
      </w:pPr>
    </w:p>
    <w:p w14:paraId="254A9067" w14:textId="77777777" w:rsidR="002251BF" w:rsidRDefault="002251BF" w:rsidP="006C159A">
      <w:pPr>
        <w:spacing w:line="276" w:lineRule="auto"/>
      </w:pPr>
    </w:p>
    <w:p w14:paraId="6AEEAC12" w14:textId="77777777" w:rsidR="002251BF" w:rsidRDefault="002251BF" w:rsidP="006C159A">
      <w:pPr>
        <w:spacing w:line="276" w:lineRule="auto"/>
      </w:pPr>
    </w:p>
    <w:p w14:paraId="3DE457CF" w14:textId="77777777" w:rsidR="002251BF" w:rsidRDefault="002251BF" w:rsidP="006C159A">
      <w:pPr>
        <w:spacing w:line="276"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560"/>
        <w:gridCol w:w="1418"/>
        <w:gridCol w:w="1508"/>
        <w:gridCol w:w="1376"/>
        <w:gridCol w:w="1525"/>
        <w:gridCol w:w="1376"/>
      </w:tblGrid>
      <w:tr w:rsidR="004B76FC" w:rsidRPr="002F3A4A" w14:paraId="4A09E8DD" w14:textId="7E22D426" w:rsidTr="002251BF">
        <w:trPr>
          <w:trHeight w:val="1125"/>
        </w:trPr>
        <w:tc>
          <w:tcPr>
            <w:tcW w:w="811" w:type="pct"/>
          </w:tcPr>
          <w:p w14:paraId="272B279B" w14:textId="18429D16" w:rsidR="004B76FC" w:rsidRPr="00630C08" w:rsidRDefault="004B76FC" w:rsidP="00A867BC">
            <w:pPr>
              <w:pStyle w:val="Header"/>
              <w:tabs>
                <w:tab w:val="center" w:pos="4802"/>
              </w:tabs>
              <w:spacing w:line="276" w:lineRule="auto"/>
              <w:jc w:val="center"/>
              <w:rPr>
                <w:b/>
                <w:bCs/>
                <w:iCs/>
                <w:sz w:val="24"/>
                <w:szCs w:val="24"/>
              </w:rPr>
            </w:pPr>
            <w:r w:rsidRPr="00630C08">
              <w:rPr>
                <w:b/>
                <w:bCs/>
                <w:iCs/>
                <w:sz w:val="24"/>
                <w:szCs w:val="24"/>
              </w:rPr>
              <w:t xml:space="preserve">Prepared </w:t>
            </w:r>
            <w:r>
              <w:rPr>
                <w:b/>
                <w:bCs/>
                <w:iCs/>
                <w:sz w:val="24"/>
                <w:szCs w:val="24"/>
              </w:rPr>
              <w:t xml:space="preserve">                  </w:t>
            </w:r>
            <w:r w:rsidRPr="00630C08">
              <w:rPr>
                <w:b/>
                <w:bCs/>
                <w:iCs/>
                <w:sz w:val="24"/>
                <w:szCs w:val="24"/>
              </w:rPr>
              <w:t>By</w:t>
            </w:r>
          </w:p>
          <w:p w14:paraId="3D9B3D80" w14:textId="77777777" w:rsidR="004B76FC" w:rsidRPr="00630C08" w:rsidRDefault="004B76FC" w:rsidP="00A867BC">
            <w:pPr>
              <w:pStyle w:val="Header"/>
              <w:tabs>
                <w:tab w:val="center" w:pos="4802"/>
              </w:tabs>
              <w:spacing w:line="276" w:lineRule="auto"/>
              <w:jc w:val="center"/>
              <w:rPr>
                <w:b/>
                <w:bCs/>
                <w:iCs/>
                <w:sz w:val="24"/>
                <w:szCs w:val="24"/>
              </w:rPr>
            </w:pPr>
            <w:r w:rsidRPr="00630C08">
              <w:rPr>
                <w:b/>
                <w:bCs/>
                <w:iCs/>
                <w:sz w:val="24"/>
                <w:szCs w:val="24"/>
              </w:rPr>
              <w:t>(Sign/Date)</w:t>
            </w:r>
          </w:p>
        </w:tc>
        <w:tc>
          <w:tcPr>
            <w:tcW w:w="746" w:type="pct"/>
          </w:tcPr>
          <w:p w14:paraId="07932953" w14:textId="69FE38CA" w:rsidR="004B76FC" w:rsidRPr="00630C08" w:rsidRDefault="004B76FC" w:rsidP="00A867BC">
            <w:pPr>
              <w:pStyle w:val="Header"/>
              <w:tabs>
                <w:tab w:val="center" w:pos="4802"/>
              </w:tabs>
              <w:spacing w:line="276" w:lineRule="auto"/>
              <w:jc w:val="center"/>
              <w:rPr>
                <w:b/>
                <w:bCs/>
                <w:iCs/>
                <w:sz w:val="24"/>
                <w:szCs w:val="24"/>
              </w:rPr>
            </w:pPr>
            <w:r w:rsidRPr="00630C08">
              <w:rPr>
                <w:b/>
                <w:bCs/>
                <w:iCs/>
                <w:sz w:val="24"/>
                <w:szCs w:val="24"/>
              </w:rPr>
              <w:t xml:space="preserve">Reviewed </w:t>
            </w:r>
            <w:r w:rsidR="00D43421">
              <w:rPr>
                <w:b/>
                <w:bCs/>
                <w:iCs/>
                <w:sz w:val="24"/>
                <w:szCs w:val="24"/>
              </w:rPr>
              <w:t xml:space="preserve">  </w:t>
            </w:r>
            <w:r w:rsidRPr="00630C08">
              <w:rPr>
                <w:b/>
                <w:bCs/>
                <w:iCs/>
                <w:sz w:val="24"/>
                <w:szCs w:val="24"/>
              </w:rPr>
              <w:t>By</w:t>
            </w:r>
          </w:p>
          <w:p w14:paraId="33A5161E" w14:textId="77777777" w:rsidR="004B76FC" w:rsidRPr="00630C08" w:rsidRDefault="004B76FC" w:rsidP="00A867BC">
            <w:pPr>
              <w:pStyle w:val="Header"/>
              <w:tabs>
                <w:tab w:val="center" w:pos="4802"/>
              </w:tabs>
              <w:spacing w:line="276" w:lineRule="auto"/>
              <w:jc w:val="center"/>
              <w:rPr>
                <w:b/>
                <w:bCs/>
                <w:iCs/>
                <w:sz w:val="24"/>
                <w:szCs w:val="24"/>
              </w:rPr>
            </w:pPr>
            <w:r w:rsidRPr="00630C08">
              <w:rPr>
                <w:b/>
                <w:bCs/>
                <w:iCs/>
                <w:sz w:val="24"/>
                <w:szCs w:val="24"/>
              </w:rPr>
              <w:t>(Sign/Date)</w:t>
            </w:r>
          </w:p>
        </w:tc>
        <w:tc>
          <w:tcPr>
            <w:tcW w:w="678" w:type="pct"/>
          </w:tcPr>
          <w:p w14:paraId="5F4E42E1" w14:textId="77777777" w:rsidR="004B76FC" w:rsidRPr="00630C08" w:rsidRDefault="004B76FC" w:rsidP="00A867BC">
            <w:pPr>
              <w:pStyle w:val="Header"/>
              <w:tabs>
                <w:tab w:val="center" w:pos="4802"/>
              </w:tabs>
              <w:spacing w:line="276" w:lineRule="auto"/>
              <w:jc w:val="center"/>
              <w:rPr>
                <w:b/>
                <w:bCs/>
                <w:iCs/>
                <w:sz w:val="24"/>
                <w:szCs w:val="24"/>
              </w:rPr>
            </w:pPr>
            <w:r w:rsidRPr="00630C08">
              <w:rPr>
                <w:b/>
                <w:bCs/>
                <w:iCs/>
                <w:sz w:val="24"/>
                <w:szCs w:val="24"/>
              </w:rPr>
              <w:t>Reviewed By</w:t>
            </w:r>
          </w:p>
          <w:p w14:paraId="5868A49A" w14:textId="77777777" w:rsidR="004B76FC" w:rsidRPr="00630C08" w:rsidRDefault="004B76FC" w:rsidP="00A867BC">
            <w:pPr>
              <w:pStyle w:val="Header"/>
              <w:tabs>
                <w:tab w:val="center" w:pos="4802"/>
              </w:tabs>
              <w:spacing w:line="276" w:lineRule="auto"/>
              <w:jc w:val="center"/>
              <w:rPr>
                <w:b/>
                <w:bCs/>
                <w:iCs/>
                <w:sz w:val="24"/>
                <w:szCs w:val="24"/>
              </w:rPr>
            </w:pPr>
            <w:r w:rsidRPr="00630C08">
              <w:rPr>
                <w:b/>
                <w:bCs/>
                <w:iCs/>
                <w:sz w:val="24"/>
                <w:szCs w:val="24"/>
              </w:rPr>
              <w:t>(Sign/Date)</w:t>
            </w:r>
          </w:p>
        </w:tc>
        <w:tc>
          <w:tcPr>
            <w:tcW w:w="721" w:type="pct"/>
          </w:tcPr>
          <w:p w14:paraId="417F933E" w14:textId="77777777" w:rsidR="004B76FC" w:rsidRPr="00630C08" w:rsidRDefault="004B76FC" w:rsidP="00A867BC">
            <w:pPr>
              <w:pStyle w:val="Header"/>
              <w:tabs>
                <w:tab w:val="center" w:pos="4802"/>
              </w:tabs>
              <w:spacing w:line="276" w:lineRule="auto"/>
              <w:jc w:val="center"/>
              <w:rPr>
                <w:b/>
                <w:bCs/>
                <w:iCs/>
                <w:sz w:val="24"/>
                <w:szCs w:val="24"/>
              </w:rPr>
            </w:pPr>
            <w:r w:rsidRPr="00630C08">
              <w:rPr>
                <w:b/>
                <w:bCs/>
                <w:iCs/>
                <w:sz w:val="24"/>
                <w:szCs w:val="24"/>
              </w:rPr>
              <w:t>Reviewed By</w:t>
            </w:r>
          </w:p>
          <w:p w14:paraId="56408F8F" w14:textId="77777777" w:rsidR="004B76FC" w:rsidRPr="00630C08" w:rsidRDefault="004B76FC" w:rsidP="00A867BC">
            <w:pPr>
              <w:pStyle w:val="Header"/>
              <w:tabs>
                <w:tab w:val="center" w:pos="4802"/>
              </w:tabs>
              <w:spacing w:line="276" w:lineRule="auto"/>
              <w:jc w:val="center"/>
              <w:rPr>
                <w:b/>
                <w:bCs/>
                <w:iCs/>
                <w:sz w:val="24"/>
                <w:szCs w:val="24"/>
              </w:rPr>
            </w:pPr>
            <w:r w:rsidRPr="00630C08">
              <w:rPr>
                <w:b/>
                <w:bCs/>
                <w:iCs/>
                <w:sz w:val="24"/>
                <w:szCs w:val="24"/>
              </w:rPr>
              <w:t>(Sign/Date)</w:t>
            </w:r>
          </w:p>
        </w:tc>
        <w:tc>
          <w:tcPr>
            <w:tcW w:w="658" w:type="pct"/>
          </w:tcPr>
          <w:p w14:paraId="05D03938" w14:textId="77777777" w:rsidR="004B76FC" w:rsidRPr="00630C08" w:rsidRDefault="004B76FC" w:rsidP="00A867BC">
            <w:pPr>
              <w:pStyle w:val="Header"/>
              <w:tabs>
                <w:tab w:val="center" w:pos="4802"/>
              </w:tabs>
              <w:spacing w:line="276" w:lineRule="auto"/>
              <w:jc w:val="center"/>
              <w:rPr>
                <w:b/>
                <w:bCs/>
                <w:iCs/>
                <w:sz w:val="24"/>
                <w:szCs w:val="24"/>
              </w:rPr>
            </w:pPr>
            <w:r w:rsidRPr="00630C08">
              <w:rPr>
                <w:b/>
                <w:bCs/>
                <w:iCs/>
                <w:sz w:val="24"/>
                <w:szCs w:val="24"/>
              </w:rPr>
              <w:t>Reviewed By</w:t>
            </w:r>
          </w:p>
          <w:p w14:paraId="202FCBC6" w14:textId="77777777" w:rsidR="004B76FC" w:rsidRPr="00630C08" w:rsidRDefault="004B76FC" w:rsidP="00A867BC">
            <w:pPr>
              <w:pStyle w:val="Header"/>
              <w:tabs>
                <w:tab w:val="center" w:pos="4802"/>
              </w:tabs>
              <w:spacing w:line="276" w:lineRule="auto"/>
              <w:jc w:val="center"/>
              <w:rPr>
                <w:b/>
                <w:bCs/>
                <w:iCs/>
                <w:sz w:val="24"/>
                <w:szCs w:val="24"/>
              </w:rPr>
            </w:pPr>
            <w:r w:rsidRPr="00630C08">
              <w:rPr>
                <w:b/>
                <w:bCs/>
                <w:iCs/>
                <w:sz w:val="24"/>
                <w:szCs w:val="24"/>
              </w:rPr>
              <w:t>(Sign/Date)</w:t>
            </w:r>
          </w:p>
        </w:tc>
        <w:tc>
          <w:tcPr>
            <w:tcW w:w="729" w:type="pct"/>
          </w:tcPr>
          <w:p w14:paraId="2B483B0A" w14:textId="77777777" w:rsidR="004B76FC" w:rsidRPr="00630C08" w:rsidRDefault="004B76FC" w:rsidP="004B76FC">
            <w:pPr>
              <w:pStyle w:val="Header"/>
              <w:tabs>
                <w:tab w:val="center" w:pos="4802"/>
              </w:tabs>
              <w:spacing w:line="276" w:lineRule="auto"/>
              <w:jc w:val="center"/>
              <w:rPr>
                <w:b/>
                <w:bCs/>
                <w:iCs/>
                <w:sz w:val="24"/>
                <w:szCs w:val="24"/>
              </w:rPr>
            </w:pPr>
            <w:r w:rsidRPr="00630C08">
              <w:rPr>
                <w:b/>
                <w:bCs/>
                <w:iCs/>
                <w:sz w:val="24"/>
                <w:szCs w:val="24"/>
              </w:rPr>
              <w:t>Reviewed By</w:t>
            </w:r>
          </w:p>
          <w:p w14:paraId="48679D4A" w14:textId="0D0DABA1" w:rsidR="004B76FC" w:rsidRPr="002F3A4A" w:rsidRDefault="004B76FC" w:rsidP="004B76FC">
            <w:pPr>
              <w:pStyle w:val="Header"/>
              <w:tabs>
                <w:tab w:val="center" w:pos="4802"/>
              </w:tabs>
              <w:spacing w:line="276" w:lineRule="auto"/>
              <w:ind w:left="816" w:hanging="720"/>
              <w:jc w:val="center"/>
              <w:rPr>
                <w:b/>
                <w:bCs/>
                <w:iCs/>
                <w:sz w:val="24"/>
                <w:szCs w:val="24"/>
              </w:rPr>
            </w:pPr>
            <w:r w:rsidRPr="00630C08">
              <w:rPr>
                <w:b/>
                <w:bCs/>
                <w:iCs/>
                <w:sz w:val="24"/>
                <w:szCs w:val="24"/>
              </w:rPr>
              <w:t>(Sign/Date</w:t>
            </w:r>
          </w:p>
        </w:tc>
        <w:tc>
          <w:tcPr>
            <w:tcW w:w="658" w:type="pct"/>
          </w:tcPr>
          <w:p w14:paraId="266E9241" w14:textId="77777777" w:rsidR="004B76FC" w:rsidRPr="00630C08" w:rsidRDefault="004B76FC" w:rsidP="004B76FC">
            <w:pPr>
              <w:pStyle w:val="Header"/>
              <w:tabs>
                <w:tab w:val="center" w:pos="4802"/>
              </w:tabs>
              <w:spacing w:line="276" w:lineRule="auto"/>
              <w:jc w:val="center"/>
              <w:rPr>
                <w:b/>
                <w:bCs/>
                <w:iCs/>
                <w:sz w:val="24"/>
                <w:szCs w:val="24"/>
              </w:rPr>
            </w:pPr>
            <w:r w:rsidRPr="00630C08">
              <w:rPr>
                <w:b/>
                <w:bCs/>
                <w:iCs/>
                <w:sz w:val="24"/>
                <w:szCs w:val="24"/>
              </w:rPr>
              <w:t>Approved By QA</w:t>
            </w:r>
          </w:p>
          <w:p w14:paraId="1931B03D" w14:textId="7AED8700" w:rsidR="004B76FC" w:rsidRPr="00630C08" w:rsidRDefault="004B76FC" w:rsidP="004B76FC">
            <w:pPr>
              <w:pStyle w:val="Header"/>
              <w:tabs>
                <w:tab w:val="center" w:pos="4802"/>
              </w:tabs>
              <w:spacing w:line="276" w:lineRule="auto"/>
              <w:jc w:val="center"/>
              <w:rPr>
                <w:b/>
                <w:bCs/>
                <w:iCs/>
                <w:sz w:val="24"/>
                <w:szCs w:val="24"/>
              </w:rPr>
            </w:pPr>
            <w:r w:rsidRPr="00630C08">
              <w:rPr>
                <w:b/>
                <w:bCs/>
                <w:iCs/>
                <w:sz w:val="24"/>
                <w:szCs w:val="24"/>
              </w:rPr>
              <w:t>(Sign/Date)</w:t>
            </w:r>
          </w:p>
        </w:tc>
      </w:tr>
      <w:tr w:rsidR="004B76FC" w:rsidRPr="002F3A4A" w14:paraId="058AC4E3" w14:textId="2242E682" w:rsidTr="002251BF">
        <w:trPr>
          <w:trHeight w:val="1538"/>
        </w:trPr>
        <w:tc>
          <w:tcPr>
            <w:tcW w:w="811" w:type="pct"/>
          </w:tcPr>
          <w:p w14:paraId="79373CF9" w14:textId="77777777" w:rsidR="004B76FC" w:rsidRPr="002F3A4A" w:rsidRDefault="004B76FC" w:rsidP="00A867BC">
            <w:pPr>
              <w:pStyle w:val="Header"/>
              <w:tabs>
                <w:tab w:val="center" w:pos="4802"/>
              </w:tabs>
              <w:spacing w:line="276" w:lineRule="auto"/>
              <w:ind w:hanging="720"/>
              <w:rPr>
                <w:b/>
                <w:bCs/>
                <w:iCs/>
                <w:sz w:val="24"/>
                <w:szCs w:val="24"/>
              </w:rPr>
            </w:pPr>
          </w:p>
        </w:tc>
        <w:tc>
          <w:tcPr>
            <w:tcW w:w="746" w:type="pct"/>
          </w:tcPr>
          <w:p w14:paraId="572B22BA" w14:textId="77777777" w:rsidR="004B76FC" w:rsidRPr="002F3A4A" w:rsidRDefault="004B76FC" w:rsidP="00A867BC">
            <w:pPr>
              <w:pStyle w:val="Header"/>
              <w:tabs>
                <w:tab w:val="center" w:pos="4802"/>
              </w:tabs>
              <w:spacing w:line="276" w:lineRule="auto"/>
              <w:ind w:hanging="720"/>
              <w:rPr>
                <w:b/>
                <w:bCs/>
                <w:iCs/>
                <w:sz w:val="24"/>
                <w:szCs w:val="24"/>
              </w:rPr>
            </w:pPr>
          </w:p>
        </w:tc>
        <w:tc>
          <w:tcPr>
            <w:tcW w:w="678" w:type="pct"/>
          </w:tcPr>
          <w:p w14:paraId="2CE02698" w14:textId="77777777" w:rsidR="004B76FC" w:rsidRPr="002F3A4A" w:rsidRDefault="004B76FC" w:rsidP="00A867BC">
            <w:pPr>
              <w:pStyle w:val="Header"/>
              <w:tabs>
                <w:tab w:val="center" w:pos="4802"/>
              </w:tabs>
              <w:spacing w:line="276" w:lineRule="auto"/>
              <w:ind w:hanging="720"/>
              <w:rPr>
                <w:b/>
                <w:bCs/>
                <w:iCs/>
                <w:sz w:val="24"/>
                <w:szCs w:val="24"/>
              </w:rPr>
            </w:pPr>
          </w:p>
        </w:tc>
        <w:tc>
          <w:tcPr>
            <w:tcW w:w="721" w:type="pct"/>
          </w:tcPr>
          <w:p w14:paraId="2E3553B6" w14:textId="77777777" w:rsidR="004B76FC" w:rsidRPr="002F3A4A" w:rsidRDefault="004B76FC" w:rsidP="00A867BC">
            <w:pPr>
              <w:pStyle w:val="Header"/>
              <w:tabs>
                <w:tab w:val="center" w:pos="4802"/>
              </w:tabs>
              <w:spacing w:line="276" w:lineRule="auto"/>
              <w:ind w:hanging="720"/>
              <w:rPr>
                <w:b/>
                <w:bCs/>
                <w:iCs/>
                <w:sz w:val="24"/>
                <w:szCs w:val="24"/>
              </w:rPr>
            </w:pPr>
          </w:p>
        </w:tc>
        <w:tc>
          <w:tcPr>
            <w:tcW w:w="658" w:type="pct"/>
          </w:tcPr>
          <w:p w14:paraId="4ED93353" w14:textId="77777777" w:rsidR="004B76FC" w:rsidRPr="002F3A4A" w:rsidRDefault="004B76FC" w:rsidP="00A867BC">
            <w:pPr>
              <w:pStyle w:val="Header"/>
              <w:tabs>
                <w:tab w:val="center" w:pos="4802"/>
              </w:tabs>
              <w:spacing w:line="276" w:lineRule="auto"/>
              <w:ind w:hanging="720"/>
              <w:rPr>
                <w:b/>
                <w:bCs/>
                <w:iCs/>
                <w:sz w:val="24"/>
                <w:szCs w:val="24"/>
              </w:rPr>
            </w:pPr>
          </w:p>
        </w:tc>
        <w:tc>
          <w:tcPr>
            <w:tcW w:w="729" w:type="pct"/>
          </w:tcPr>
          <w:p w14:paraId="7D92D88E" w14:textId="77777777" w:rsidR="004B76FC" w:rsidRPr="002F3A4A" w:rsidRDefault="004B76FC" w:rsidP="00A867BC">
            <w:pPr>
              <w:pStyle w:val="Header"/>
              <w:tabs>
                <w:tab w:val="center" w:pos="4802"/>
              </w:tabs>
              <w:spacing w:line="276" w:lineRule="auto"/>
              <w:ind w:hanging="720"/>
              <w:rPr>
                <w:b/>
                <w:bCs/>
                <w:iCs/>
                <w:sz w:val="24"/>
                <w:szCs w:val="24"/>
              </w:rPr>
            </w:pPr>
          </w:p>
        </w:tc>
        <w:tc>
          <w:tcPr>
            <w:tcW w:w="658" w:type="pct"/>
          </w:tcPr>
          <w:p w14:paraId="7B91D49A" w14:textId="77777777" w:rsidR="004B76FC" w:rsidRPr="002F3A4A" w:rsidRDefault="004B76FC" w:rsidP="00A867BC">
            <w:pPr>
              <w:pStyle w:val="Header"/>
              <w:tabs>
                <w:tab w:val="center" w:pos="4802"/>
              </w:tabs>
              <w:spacing w:line="276" w:lineRule="auto"/>
              <w:ind w:hanging="720"/>
              <w:rPr>
                <w:b/>
                <w:bCs/>
                <w:iCs/>
                <w:sz w:val="24"/>
                <w:szCs w:val="24"/>
              </w:rPr>
            </w:pPr>
          </w:p>
        </w:tc>
      </w:tr>
    </w:tbl>
    <w:p w14:paraId="59DDD509" w14:textId="77777777" w:rsidR="00F71812" w:rsidRPr="006A6A70" w:rsidRDefault="00F71812" w:rsidP="006A6A70"/>
    <w:sectPr w:rsidR="00F71812" w:rsidRPr="006A6A70" w:rsidSect="00567893">
      <w:headerReference w:type="even" r:id="rId8"/>
      <w:headerReference w:type="default" r:id="rId9"/>
      <w:footerReference w:type="default" r:id="rId10"/>
      <w:headerReference w:type="first" r:id="rId11"/>
      <w:pgSz w:w="11909" w:h="16834" w:code="9"/>
      <w:pgMar w:top="720" w:right="720" w:bottom="1008" w:left="720" w:header="720" w:footer="10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614A2" w14:textId="77777777" w:rsidR="00F90DED" w:rsidRDefault="00F90DED" w:rsidP="00F469C9">
      <w:r>
        <w:separator/>
      </w:r>
    </w:p>
  </w:endnote>
  <w:endnote w:type="continuationSeparator" w:id="0">
    <w:p w14:paraId="178BEA39" w14:textId="77777777" w:rsidR="00F90DED" w:rsidRDefault="00F90DED" w:rsidP="00F46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D25D8" w14:textId="4A6AADA6" w:rsidR="00F71812" w:rsidRPr="001B6091" w:rsidRDefault="00F469C9" w:rsidP="00D07FF1">
    <w:pPr>
      <w:pStyle w:val="Footer"/>
      <w:tabs>
        <w:tab w:val="clear" w:pos="4320"/>
        <w:tab w:val="center" w:pos="5130"/>
      </w:tabs>
      <w:spacing w:before="80"/>
      <w:ind w:right="-691"/>
      <w:rPr>
        <w:sz w:val="24"/>
        <w:szCs w:val="24"/>
      </w:rPr>
    </w:pPr>
    <w:r>
      <w:rPr>
        <w:b/>
        <w:noProof/>
        <w:sz w:val="24"/>
        <w:szCs w:val="24"/>
        <w:lang w:val="en-IN" w:eastAsia="en-IN"/>
      </w:rPr>
      <mc:AlternateContent>
        <mc:Choice Requires="wps">
          <w:drawing>
            <wp:anchor distT="0" distB="0" distL="114300" distR="114300" simplePos="0" relativeHeight="251661312" behindDoc="0" locked="0" layoutInCell="1" allowOverlap="1" wp14:anchorId="1CF74E5D" wp14:editId="56861A74">
              <wp:simplePos x="0" y="0"/>
              <wp:positionH relativeFrom="column">
                <wp:posOffset>-43815</wp:posOffset>
              </wp:positionH>
              <wp:positionV relativeFrom="paragraph">
                <wp:posOffset>-6350</wp:posOffset>
              </wp:positionV>
              <wp:extent cx="6689725" cy="16510"/>
              <wp:effectExtent l="22860" t="22225" r="21590" b="2794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89725" cy="1651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32854"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5pt" to="523.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" strokeweight="3pt">
              <v:stroke linestyle="thinThin"/>
            </v:line>
          </w:pict>
        </mc:Fallback>
      </mc:AlternateContent>
    </w:r>
    <w:r w:rsidR="00130CB4" w:rsidRPr="0023483C">
      <w:rPr>
        <w:b/>
        <w:sz w:val="24"/>
        <w:szCs w:val="24"/>
      </w:rPr>
      <w:t>Confidential and Proprietary</w:t>
    </w:r>
    <w:r w:rsidR="00130CB4" w:rsidRPr="0023483C">
      <w:rPr>
        <w:sz w:val="24"/>
        <w:szCs w:val="24"/>
      </w:rPr>
      <w:t xml:space="preserve">                </w:t>
    </w:r>
    <w:r w:rsidR="00130CB4" w:rsidRPr="0023483C">
      <w:rPr>
        <w:sz w:val="24"/>
        <w:szCs w:val="24"/>
      </w:rPr>
      <w:tab/>
    </w:r>
    <w:r w:rsidR="00130CB4">
      <w:rPr>
        <w:sz w:val="24"/>
        <w:szCs w:val="24"/>
      </w:rPr>
      <w:t xml:space="preserve">                  </w:t>
    </w:r>
    <w:r w:rsidR="00130CB4" w:rsidRPr="0023483C">
      <w:rPr>
        <w:sz w:val="24"/>
        <w:szCs w:val="24"/>
      </w:rPr>
      <w:t xml:space="preserve">Page </w:t>
    </w:r>
    <w:r w:rsidR="00130CB4" w:rsidRPr="0023483C">
      <w:rPr>
        <w:sz w:val="24"/>
        <w:szCs w:val="24"/>
      </w:rPr>
      <w:fldChar w:fldCharType="begin"/>
    </w:r>
    <w:r w:rsidR="00130CB4" w:rsidRPr="0023483C">
      <w:rPr>
        <w:sz w:val="24"/>
        <w:szCs w:val="24"/>
      </w:rPr>
      <w:instrText xml:space="preserve"> PAGE </w:instrText>
    </w:r>
    <w:r w:rsidR="00130CB4" w:rsidRPr="0023483C">
      <w:rPr>
        <w:sz w:val="24"/>
        <w:szCs w:val="24"/>
      </w:rPr>
      <w:fldChar w:fldCharType="separate"/>
    </w:r>
    <w:r w:rsidR="00D45310">
      <w:rPr>
        <w:noProof/>
        <w:sz w:val="24"/>
        <w:szCs w:val="24"/>
      </w:rPr>
      <w:t>8</w:t>
    </w:r>
    <w:r w:rsidR="00130CB4" w:rsidRPr="0023483C">
      <w:rPr>
        <w:sz w:val="24"/>
        <w:szCs w:val="24"/>
      </w:rPr>
      <w:fldChar w:fldCharType="end"/>
    </w:r>
    <w:r w:rsidR="00130CB4" w:rsidRPr="0023483C">
      <w:rPr>
        <w:sz w:val="24"/>
        <w:szCs w:val="24"/>
      </w:rPr>
      <w:t xml:space="preserve"> of </w:t>
    </w:r>
    <w:r w:rsidR="00130CB4" w:rsidRPr="0023483C">
      <w:rPr>
        <w:sz w:val="24"/>
        <w:szCs w:val="24"/>
      </w:rPr>
      <w:fldChar w:fldCharType="begin"/>
    </w:r>
    <w:r w:rsidR="00130CB4" w:rsidRPr="0023483C">
      <w:rPr>
        <w:sz w:val="24"/>
        <w:szCs w:val="24"/>
      </w:rPr>
      <w:instrText xml:space="preserve"> NUMPAGES </w:instrText>
    </w:r>
    <w:r w:rsidR="00130CB4" w:rsidRPr="0023483C">
      <w:rPr>
        <w:sz w:val="24"/>
        <w:szCs w:val="24"/>
      </w:rPr>
      <w:fldChar w:fldCharType="separate"/>
    </w:r>
    <w:r w:rsidR="00D45310">
      <w:rPr>
        <w:noProof/>
        <w:sz w:val="24"/>
        <w:szCs w:val="24"/>
      </w:rPr>
      <w:t>8</w:t>
    </w:r>
    <w:r w:rsidR="00130CB4" w:rsidRPr="0023483C">
      <w:rPr>
        <w:sz w:val="24"/>
        <w:szCs w:val="24"/>
      </w:rPr>
      <w:fldChar w:fldCharType="end"/>
    </w:r>
    <w:r w:rsidR="00130CB4" w:rsidRPr="0023483C">
      <w:rPr>
        <w:sz w:val="24"/>
        <w:szCs w:val="24"/>
      </w:rPr>
      <w:t xml:space="preserve">   </w:t>
    </w:r>
    <w:r w:rsidR="00130CB4">
      <w:rPr>
        <w:sz w:val="24"/>
        <w:szCs w:val="24"/>
      </w:rPr>
      <w:t xml:space="preserve"> </w:t>
    </w:r>
    <w:r w:rsidR="00366BB0">
      <w:rPr>
        <w:sz w:val="24"/>
        <w:szCs w:val="24"/>
      </w:rPr>
      <w:t xml:space="preserve">                      </w:t>
    </w:r>
    <w:r w:rsidR="00F04DE5">
      <w:rPr>
        <w:sz w:val="24"/>
        <w:szCs w:val="24"/>
      </w:rPr>
      <w:t>SOP</w:t>
    </w:r>
    <w:r w:rsidR="00567893">
      <w:rPr>
        <w:sz w:val="24"/>
        <w:szCs w:val="24"/>
      </w:rPr>
      <w:t>/DP/QA/008/F04</w:t>
    </w:r>
    <w:r w:rsidR="006A6A70">
      <w:rPr>
        <w:sz w:val="24"/>
        <w:szCs w:val="24"/>
      </w:rPr>
      <w:t>-R0</w:t>
    </w:r>
    <w:r w:rsidR="00421388">
      <w:rPr>
        <w:sz w:val="24"/>
        <w:szCs w:val="24"/>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2839A" w14:textId="77777777" w:rsidR="00F90DED" w:rsidRDefault="00F90DED" w:rsidP="00F469C9">
      <w:r>
        <w:separator/>
      </w:r>
    </w:p>
  </w:footnote>
  <w:footnote w:type="continuationSeparator" w:id="0">
    <w:p w14:paraId="11B9E2D5" w14:textId="77777777" w:rsidR="00F90DED" w:rsidRDefault="00F90DED" w:rsidP="00F46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1CC28" w14:textId="77777777" w:rsidR="00F71812" w:rsidRDefault="00000000">
    <w:pPr>
      <w:pStyle w:val="Header"/>
    </w:pPr>
    <w:r>
      <w:rPr>
        <w:noProof/>
      </w:rPr>
      <w:pict w14:anchorId="47629B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98.15pt;height:199.25pt;rotation:315;z-index:-25165619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8D78C" w14:textId="77777777" w:rsidR="00D07FF1" w:rsidRPr="00846DD6" w:rsidRDefault="00D07FF1" w:rsidP="00D07FF1">
    <w:pPr>
      <w:tabs>
        <w:tab w:val="left" w:pos="1080"/>
        <w:tab w:val="left" w:pos="7995"/>
      </w:tabs>
      <w:ind w:right="-144"/>
      <w:rPr>
        <w:b/>
        <w:sz w:val="24"/>
        <w:szCs w:val="24"/>
        <w:u w:val="single"/>
      </w:rPr>
    </w:pPr>
    <w:r w:rsidRPr="00E52BAF">
      <w:rPr>
        <w:b/>
        <w:sz w:val="24"/>
        <w:szCs w:val="24"/>
      </w:rPr>
      <w:t>Ref</w:t>
    </w:r>
    <w:r>
      <w:rPr>
        <w:b/>
        <w:sz w:val="24"/>
        <w:szCs w:val="24"/>
      </w:rPr>
      <w:t>e</w:t>
    </w:r>
    <w:r w:rsidRPr="00E52BAF">
      <w:rPr>
        <w:b/>
        <w:sz w:val="24"/>
        <w:szCs w:val="24"/>
      </w:rPr>
      <w:t>rence SOP No.:</w:t>
    </w:r>
    <w:r>
      <w:rPr>
        <w:b/>
        <w:sz w:val="24"/>
        <w:szCs w:val="24"/>
      </w:rPr>
      <w:t xml:space="preserve"> </w:t>
    </w:r>
    <w:r w:rsidRPr="00E52BAF">
      <w:rPr>
        <w:b/>
        <w:sz w:val="24"/>
        <w:szCs w:val="24"/>
      </w:rPr>
      <w:t>SOP/</w:t>
    </w:r>
    <w:r>
      <w:rPr>
        <w:b/>
        <w:sz w:val="24"/>
        <w:szCs w:val="24"/>
      </w:rPr>
      <w:t>DP/</w:t>
    </w:r>
    <w:r w:rsidRPr="00E52BAF">
      <w:rPr>
        <w:b/>
        <w:sz w:val="24"/>
        <w:szCs w:val="24"/>
      </w:rPr>
      <w:t>QA</w:t>
    </w:r>
    <w:r w:rsidR="00567893">
      <w:rPr>
        <w:b/>
        <w:sz w:val="24"/>
        <w:szCs w:val="24"/>
      </w:rPr>
      <w:t>/008</w:t>
    </w:r>
    <w:r>
      <w:rPr>
        <w:b/>
        <w:sz w:val="24"/>
        <w:szCs w:val="24"/>
      </w:rPr>
      <w:t xml:space="preserve">                                                                            Unit: Drug Product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firstRow="0" w:lastRow="0" w:firstColumn="0" w:lastColumn="0" w:noHBand="0" w:noVBand="0"/>
    </w:tblPr>
    <w:tblGrid>
      <w:gridCol w:w="9175"/>
      <w:gridCol w:w="1284"/>
    </w:tblGrid>
    <w:tr w:rsidR="00D861A9" w:rsidRPr="00646F7E" w14:paraId="15CCCBAF" w14:textId="77777777" w:rsidTr="005D5D04">
      <w:trPr>
        <w:cantSplit/>
        <w:trHeight w:val="576"/>
        <w:jc w:val="center"/>
      </w:trPr>
      <w:tc>
        <w:tcPr>
          <w:tcW w:w="4386" w:type="pct"/>
          <w:tcBorders>
            <w:bottom w:val="single" w:sz="4" w:space="0" w:color="auto"/>
          </w:tcBorders>
          <w:shd w:val="clear" w:color="auto" w:fill="auto"/>
          <w:vAlign w:val="center"/>
        </w:tcPr>
        <w:p w14:paraId="5C61C3F0" w14:textId="77777777" w:rsidR="00F71812" w:rsidRPr="009D2C7F" w:rsidRDefault="00130CB4" w:rsidP="00783570">
          <w:pPr>
            <w:jc w:val="center"/>
            <w:rPr>
              <w:b/>
              <w:sz w:val="28"/>
              <w:szCs w:val="28"/>
            </w:rPr>
          </w:pPr>
          <w:r>
            <w:rPr>
              <w:b/>
              <w:sz w:val="28"/>
              <w:szCs w:val="28"/>
            </w:rPr>
            <w:t xml:space="preserve">M.J. </w:t>
          </w:r>
          <w:r w:rsidR="00D07FF1">
            <w:rPr>
              <w:b/>
              <w:sz w:val="28"/>
              <w:szCs w:val="28"/>
            </w:rPr>
            <w:t>Biopharm Private Limited</w:t>
          </w:r>
        </w:p>
        <w:p w14:paraId="2DA6C33A" w14:textId="77777777" w:rsidR="00F71812" w:rsidRPr="00783570" w:rsidRDefault="00130CB4" w:rsidP="00783570">
          <w:pPr>
            <w:pStyle w:val="Heading1"/>
            <w:spacing w:line="240" w:lineRule="atLeast"/>
            <w:jc w:val="center"/>
            <w:rPr>
              <w:rFonts w:cs="Arial"/>
              <w:b w:val="0"/>
              <w:szCs w:val="24"/>
              <w:lang w:val="en-US" w:eastAsia="en-US"/>
            </w:rPr>
          </w:pPr>
          <w:r w:rsidRPr="009D2C7F">
            <w:rPr>
              <w:bCs/>
              <w:szCs w:val="24"/>
              <w:lang w:val="en-IN" w:eastAsia="en-US"/>
            </w:rPr>
            <w:t>Plot No. 18, International Biotech Park, Hinjawadi</w:t>
          </w:r>
          <w:r>
            <w:rPr>
              <w:bCs/>
              <w:szCs w:val="24"/>
              <w:lang w:val="en-IN" w:eastAsia="en-US"/>
            </w:rPr>
            <w:t>,</w:t>
          </w:r>
          <w:r w:rsidRPr="009D2C7F">
            <w:rPr>
              <w:bCs/>
              <w:szCs w:val="24"/>
              <w:lang w:val="en-IN" w:eastAsia="en-US"/>
            </w:rPr>
            <w:t xml:space="preserve"> Phase II, Pune 411057</w:t>
          </w:r>
          <w:r>
            <w:rPr>
              <w:bCs/>
              <w:szCs w:val="24"/>
              <w:lang w:val="en-IN" w:eastAsia="en-US"/>
            </w:rPr>
            <w:t>.</w:t>
          </w:r>
        </w:p>
      </w:tc>
      <w:tc>
        <w:tcPr>
          <w:tcW w:w="614" w:type="pct"/>
          <w:tcBorders>
            <w:bottom w:val="single" w:sz="4" w:space="0" w:color="auto"/>
          </w:tcBorders>
          <w:shd w:val="clear" w:color="auto" w:fill="auto"/>
          <w:vAlign w:val="center"/>
        </w:tcPr>
        <w:p w14:paraId="719C5744" w14:textId="77777777" w:rsidR="00F71812" w:rsidRPr="00783570" w:rsidRDefault="00F469C9" w:rsidP="00783570">
          <w:pPr>
            <w:pStyle w:val="Heading1"/>
            <w:spacing w:line="240" w:lineRule="atLeast"/>
            <w:jc w:val="center"/>
            <w:rPr>
              <w:rFonts w:cs="Arial"/>
              <w:b w:val="0"/>
              <w:szCs w:val="24"/>
              <w:lang w:val="en-US" w:eastAsia="en-US"/>
            </w:rPr>
          </w:pPr>
          <w:r w:rsidRPr="00D1642E">
            <w:rPr>
              <w:noProof/>
              <w:lang w:val="en-IN" w:eastAsia="en-IN"/>
            </w:rPr>
            <w:drawing>
              <wp:inline distT="0" distB="0" distL="0" distR="0" wp14:anchorId="2CF035CD" wp14:editId="164CD796">
                <wp:extent cx="457200" cy="365760"/>
                <wp:effectExtent l="0" t="0" r="0" b="0"/>
                <wp:docPr id="250025808" name="Picture 2500258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365760"/>
                        </a:xfrm>
                        <a:prstGeom prst="rect">
                          <a:avLst/>
                        </a:prstGeom>
                        <a:noFill/>
                        <a:ln>
                          <a:noFill/>
                        </a:ln>
                      </pic:spPr>
                    </pic:pic>
                  </a:graphicData>
                </a:graphic>
              </wp:inline>
            </w:drawing>
          </w:r>
        </w:p>
      </w:tc>
    </w:tr>
    <w:tr w:rsidR="00873A61" w:rsidRPr="00752A84" w14:paraId="056FB05D" w14:textId="77777777" w:rsidTr="005D5D04">
      <w:trPr>
        <w:cantSplit/>
        <w:trHeight w:val="309"/>
        <w:jc w:val="center"/>
      </w:trPr>
      <w:tc>
        <w:tcPr>
          <w:tcW w:w="5000" w:type="pct"/>
          <w:gridSpan w:val="2"/>
          <w:tcBorders>
            <w:bottom w:val="single" w:sz="4" w:space="0" w:color="auto"/>
          </w:tcBorders>
          <w:shd w:val="clear" w:color="auto" w:fill="auto"/>
          <w:vAlign w:val="center"/>
        </w:tcPr>
        <w:p w14:paraId="6CAEB557" w14:textId="0D9DA06B" w:rsidR="00F71812" w:rsidRPr="00846DD6" w:rsidRDefault="004B1864" w:rsidP="00B201D5">
          <w:pPr>
            <w:autoSpaceDE w:val="0"/>
            <w:autoSpaceDN w:val="0"/>
            <w:adjustRightInd w:val="0"/>
            <w:jc w:val="center"/>
            <w:rPr>
              <w:b/>
              <w:bCs/>
              <w:sz w:val="24"/>
              <w:szCs w:val="24"/>
              <w:lang w:val="en"/>
            </w:rPr>
          </w:pPr>
          <w:r>
            <w:rPr>
              <w:b/>
              <w:sz w:val="24"/>
              <w:szCs w:val="24"/>
            </w:rPr>
            <w:t>Investigation Report</w:t>
          </w:r>
        </w:p>
      </w:tc>
    </w:tr>
  </w:tbl>
  <w:p w14:paraId="28CD86AD" w14:textId="77777777" w:rsidR="00F71812" w:rsidRPr="00B260D6" w:rsidRDefault="00130CB4" w:rsidP="00584376">
    <w:pPr>
      <w:tabs>
        <w:tab w:val="left" w:pos="1080"/>
        <w:tab w:val="left" w:pos="9540"/>
      </w:tabs>
      <w:ind w:right="259"/>
      <w:rPr>
        <w:b/>
        <w:sz w:val="2"/>
        <w:szCs w:val="2"/>
      </w:rPr>
    </w:pPr>
    <w:r>
      <w:rPr>
        <w:b/>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F075B" w14:textId="77777777" w:rsidR="00F71812" w:rsidRDefault="00000000">
    <w:pPr>
      <w:pStyle w:val="Header"/>
    </w:pPr>
    <w:r>
      <w:rPr>
        <w:noProof/>
      </w:rPr>
      <w:pict w14:anchorId="71B1B7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98.15pt;height:199.25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47A"/>
    <w:multiLevelType w:val="hybridMultilevel"/>
    <w:tmpl w:val="2E0E5A8A"/>
    <w:lvl w:ilvl="0" w:tplc="ECE23326">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52290A"/>
    <w:multiLevelType w:val="hybridMultilevel"/>
    <w:tmpl w:val="7C2ADA7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E50BC3"/>
    <w:multiLevelType w:val="hybridMultilevel"/>
    <w:tmpl w:val="C12892EE"/>
    <w:lvl w:ilvl="0" w:tplc="4009000F">
      <w:start w:val="1"/>
      <w:numFmt w:val="decimal"/>
      <w:lvlText w:val="%1."/>
      <w:lvlJc w:val="left"/>
      <w:pPr>
        <w:ind w:left="471" w:hanging="360"/>
      </w:pPr>
    </w:lvl>
    <w:lvl w:ilvl="1" w:tplc="40090019" w:tentative="1">
      <w:start w:val="1"/>
      <w:numFmt w:val="lowerLetter"/>
      <w:lvlText w:val="%2."/>
      <w:lvlJc w:val="left"/>
      <w:pPr>
        <w:ind w:left="1191" w:hanging="360"/>
      </w:pPr>
    </w:lvl>
    <w:lvl w:ilvl="2" w:tplc="4009001B" w:tentative="1">
      <w:start w:val="1"/>
      <w:numFmt w:val="lowerRoman"/>
      <w:lvlText w:val="%3."/>
      <w:lvlJc w:val="right"/>
      <w:pPr>
        <w:ind w:left="1911" w:hanging="180"/>
      </w:pPr>
    </w:lvl>
    <w:lvl w:ilvl="3" w:tplc="4009000F" w:tentative="1">
      <w:start w:val="1"/>
      <w:numFmt w:val="decimal"/>
      <w:lvlText w:val="%4."/>
      <w:lvlJc w:val="left"/>
      <w:pPr>
        <w:ind w:left="2631" w:hanging="360"/>
      </w:pPr>
    </w:lvl>
    <w:lvl w:ilvl="4" w:tplc="40090019" w:tentative="1">
      <w:start w:val="1"/>
      <w:numFmt w:val="lowerLetter"/>
      <w:lvlText w:val="%5."/>
      <w:lvlJc w:val="left"/>
      <w:pPr>
        <w:ind w:left="3351" w:hanging="360"/>
      </w:pPr>
    </w:lvl>
    <w:lvl w:ilvl="5" w:tplc="4009001B" w:tentative="1">
      <w:start w:val="1"/>
      <w:numFmt w:val="lowerRoman"/>
      <w:lvlText w:val="%6."/>
      <w:lvlJc w:val="right"/>
      <w:pPr>
        <w:ind w:left="4071" w:hanging="180"/>
      </w:pPr>
    </w:lvl>
    <w:lvl w:ilvl="6" w:tplc="4009000F" w:tentative="1">
      <w:start w:val="1"/>
      <w:numFmt w:val="decimal"/>
      <w:lvlText w:val="%7."/>
      <w:lvlJc w:val="left"/>
      <w:pPr>
        <w:ind w:left="4791" w:hanging="360"/>
      </w:pPr>
    </w:lvl>
    <w:lvl w:ilvl="7" w:tplc="40090019" w:tentative="1">
      <w:start w:val="1"/>
      <w:numFmt w:val="lowerLetter"/>
      <w:lvlText w:val="%8."/>
      <w:lvlJc w:val="left"/>
      <w:pPr>
        <w:ind w:left="5511" w:hanging="360"/>
      </w:pPr>
    </w:lvl>
    <w:lvl w:ilvl="8" w:tplc="4009001B" w:tentative="1">
      <w:start w:val="1"/>
      <w:numFmt w:val="lowerRoman"/>
      <w:lvlText w:val="%9."/>
      <w:lvlJc w:val="right"/>
      <w:pPr>
        <w:ind w:left="6231" w:hanging="180"/>
      </w:pPr>
    </w:lvl>
  </w:abstractNum>
  <w:abstractNum w:abstractNumId="3" w15:restartNumberingAfterBreak="0">
    <w:nsid w:val="088C0874"/>
    <w:multiLevelType w:val="hybridMultilevel"/>
    <w:tmpl w:val="D8864F6C"/>
    <w:lvl w:ilvl="0" w:tplc="4009000F">
      <w:start w:val="1"/>
      <w:numFmt w:val="decimal"/>
      <w:lvlText w:val="%1."/>
      <w:lvlJc w:val="left"/>
      <w:pPr>
        <w:ind w:left="54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5D02E1"/>
    <w:multiLevelType w:val="hybridMultilevel"/>
    <w:tmpl w:val="3A7ABB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09F4C8F"/>
    <w:multiLevelType w:val="hybridMultilevel"/>
    <w:tmpl w:val="9736A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F21B5E"/>
    <w:multiLevelType w:val="hybridMultilevel"/>
    <w:tmpl w:val="18FE4E14"/>
    <w:lvl w:ilvl="0" w:tplc="FFFFFFFF">
      <w:start w:val="1"/>
      <w:numFmt w:val="decimal"/>
      <w:lvlText w:val="%1."/>
      <w:lvlJc w:val="left"/>
      <w:pPr>
        <w:ind w:left="304" w:hanging="360"/>
      </w:pPr>
      <w:rPr>
        <w:rFonts w:hint="default"/>
      </w:rPr>
    </w:lvl>
    <w:lvl w:ilvl="1" w:tplc="FFFFFFFF">
      <w:start w:val="1"/>
      <w:numFmt w:val="lowerLetter"/>
      <w:lvlText w:val="%2."/>
      <w:lvlJc w:val="left"/>
      <w:pPr>
        <w:ind w:left="1024" w:hanging="360"/>
      </w:pPr>
    </w:lvl>
    <w:lvl w:ilvl="2" w:tplc="FFFFFFFF" w:tentative="1">
      <w:start w:val="1"/>
      <w:numFmt w:val="lowerRoman"/>
      <w:lvlText w:val="%3."/>
      <w:lvlJc w:val="right"/>
      <w:pPr>
        <w:ind w:left="1744" w:hanging="180"/>
      </w:pPr>
    </w:lvl>
    <w:lvl w:ilvl="3" w:tplc="FFFFFFFF" w:tentative="1">
      <w:start w:val="1"/>
      <w:numFmt w:val="decimal"/>
      <w:lvlText w:val="%4."/>
      <w:lvlJc w:val="left"/>
      <w:pPr>
        <w:ind w:left="2464" w:hanging="360"/>
      </w:pPr>
    </w:lvl>
    <w:lvl w:ilvl="4" w:tplc="FFFFFFFF" w:tentative="1">
      <w:start w:val="1"/>
      <w:numFmt w:val="lowerLetter"/>
      <w:lvlText w:val="%5."/>
      <w:lvlJc w:val="left"/>
      <w:pPr>
        <w:ind w:left="3184" w:hanging="360"/>
      </w:pPr>
    </w:lvl>
    <w:lvl w:ilvl="5" w:tplc="FFFFFFFF" w:tentative="1">
      <w:start w:val="1"/>
      <w:numFmt w:val="lowerRoman"/>
      <w:lvlText w:val="%6."/>
      <w:lvlJc w:val="right"/>
      <w:pPr>
        <w:ind w:left="3904" w:hanging="180"/>
      </w:pPr>
    </w:lvl>
    <w:lvl w:ilvl="6" w:tplc="FFFFFFFF" w:tentative="1">
      <w:start w:val="1"/>
      <w:numFmt w:val="decimal"/>
      <w:lvlText w:val="%7."/>
      <w:lvlJc w:val="left"/>
      <w:pPr>
        <w:ind w:left="4624" w:hanging="360"/>
      </w:pPr>
    </w:lvl>
    <w:lvl w:ilvl="7" w:tplc="FFFFFFFF" w:tentative="1">
      <w:start w:val="1"/>
      <w:numFmt w:val="lowerLetter"/>
      <w:lvlText w:val="%8."/>
      <w:lvlJc w:val="left"/>
      <w:pPr>
        <w:ind w:left="5344" w:hanging="360"/>
      </w:pPr>
    </w:lvl>
    <w:lvl w:ilvl="8" w:tplc="FFFFFFFF" w:tentative="1">
      <w:start w:val="1"/>
      <w:numFmt w:val="lowerRoman"/>
      <w:lvlText w:val="%9."/>
      <w:lvlJc w:val="right"/>
      <w:pPr>
        <w:ind w:left="6064" w:hanging="180"/>
      </w:pPr>
    </w:lvl>
  </w:abstractNum>
  <w:abstractNum w:abstractNumId="7" w15:restartNumberingAfterBreak="0">
    <w:nsid w:val="145E15D6"/>
    <w:multiLevelType w:val="hybridMultilevel"/>
    <w:tmpl w:val="B2C4BDEA"/>
    <w:lvl w:ilvl="0" w:tplc="B0CAC302">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AA7F3B"/>
    <w:multiLevelType w:val="hybridMultilevel"/>
    <w:tmpl w:val="82DA7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2604A0"/>
    <w:multiLevelType w:val="hybridMultilevel"/>
    <w:tmpl w:val="8D8843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1A61363F"/>
    <w:multiLevelType w:val="hybridMultilevel"/>
    <w:tmpl w:val="18FE4E14"/>
    <w:lvl w:ilvl="0" w:tplc="81308A1E">
      <w:start w:val="1"/>
      <w:numFmt w:val="decimal"/>
      <w:lvlText w:val="%1."/>
      <w:lvlJc w:val="left"/>
      <w:pPr>
        <w:ind w:left="304" w:hanging="360"/>
      </w:pPr>
      <w:rPr>
        <w:rFonts w:hint="default"/>
      </w:rPr>
    </w:lvl>
    <w:lvl w:ilvl="1" w:tplc="40090019">
      <w:start w:val="1"/>
      <w:numFmt w:val="lowerLetter"/>
      <w:lvlText w:val="%2."/>
      <w:lvlJc w:val="left"/>
      <w:pPr>
        <w:ind w:left="1024" w:hanging="360"/>
      </w:pPr>
    </w:lvl>
    <w:lvl w:ilvl="2" w:tplc="4009001B" w:tentative="1">
      <w:start w:val="1"/>
      <w:numFmt w:val="lowerRoman"/>
      <w:lvlText w:val="%3."/>
      <w:lvlJc w:val="right"/>
      <w:pPr>
        <w:ind w:left="1744" w:hanging="180"/>
      </w:pPr>
    </w:lvl>
    <w:lvl w:ilvl="3" w:tplc="4009000F" w:tentative="1">
      <w:start w:val="1"/>
      <w:numFmt w:val="decimal"/>
      <w:lvlText w:val="%4."/>
      <w:lvlJc w:val="left"/>
      <w:pPr>
        <w:ind w:left="2464" w:hanging="360"/>
      </w:pPr>
    </w:lvl>
    <w:lvl w:ilvl="4" w:tplc="40090019" w:tentative="1">
      <w:start w:val="1"/>
      <w:numFmt w:val="lowerLetter"/>
      <w:lvlText w:val="%5."/>
      <w:lvlJc w:val="left"/>
      <w:pPr>
        <w:ind w:left="3184" w:hanging="360"/>
      </w:pPr>
    </w:lvl>
    <w:lvl w:ilvl="5" w:tplc="4009001B" w:tentative="1">
      <w:start w:val="1"/>
      <w:numFmt w:val="lowerRoman"/>
      <w:lvlText w:val="%6."/>
      <w:lvlJc w:val="right"/>
      <w:pPr>
        <w:ind w:left="3904" w:hanging="180"/>
      </w:pPr>
    </w:lvl>
    <w:lvl w:ilvl="6" w:tplc="4009000F" w:tentative="1">
      <w:start w:val="1"/>
      <w:numFmt w:val="decimal"/>
      <w:lvlText w:val="%7."/>
      <w:lvlJc w:val="left"/>
      <w:pPr>
        <w:ind w:left="4624" w:hanging="360"/>
      </w:pPr>
    </w:lvl>
    <w:lvl w:ilvl="7" w:tplc="40090019" w:tentative="1">
      <w:start w:val="1"/>
      <w:numFmt w:val="lowerLetter"/>
      <w:lvlText w:val="%8."/>
      <w:lvlJc w:val="left"/>
      <w:pPr>
        <w:ind w:left="5344" w:hanging="360"/>
      </w:pPr>
    </w:lvl>
    <w:lvl w:ilvl="8" w:tplc="4009001B" w:tentative="1">
      <w:start w:val="1"/>
      <w:numFmt w:val="lowerRoman"/>
      <w:lvlText w:val="%9."/>
      <w:lvlJc w:val="right"/>
      <w:pPr>
        <w:ind w:left="6064" w:hanging="180"/>
      </w:pPr>
    </w:lvl>
  </w:abstractNum>
  <w:abstractNum w:abstractNumId="11" w15:restartNumberingAfterBreak="0">
    <w:nsid w:val="224157FD"/>
    <w:multiLevelType w:val="hybridMultilevel"/>
    <w:tmpl w:val="8E8CF3BE"/>
    <w:lvl w:ilvl="0" w:tplc="ECE23326">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8155E92"/>
    <w:multiLevelType w:val="hybridMultilevel"/>
    <w:tmpl w:val="C53C40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BE80FD0"/>
    <w:multiLevelType w:val="hybridMultilevel"/>
    <w:tmpl w:val="47C005AA"/>
    <w:lvl w:ilvl="0" w:tplc="DE42165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C6D08D4"/>
    <w:multiLevelType w:val="hybridMultilevel"/>
    <w:tmpl w:val="38DE27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F40723F"/>
    <w:multiLevelType w:val="hybridMultilevel"/>
    <w:tmpl w:val="4E360730"/>
    <w:lvl w:ilvl="0" w:tplc="19A89D60">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0BE1F47"/>
    <w:multiLevelType w:val="hybridMultilevel"/>
    <w:tmpl w:val="F1A83D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0F90DC4"/>
    <w:multiLevelType w:val="hybridMultilevel"/>
    <w:tmpl w:val="AB5EB0E8"/>
    <w:lvl w:ilvl="0" w:tplc="4009000F">
      <w:start w:val="1"/>
      <w:numFmt w:val="decimal"/>
      <w:lvlText w:val="%1."/>
      <w:lvlJc w:val="left"/>
      <w:pPr>
        <w:ind w:left="644"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1721C6D"/>
    <w:multiLevelType w:val="hybridMultilevel"/>
    <w:tmpl w:val="929CE03C"/>
    <w:lvl w:ilvl="0" w:tplc="0B4CD576">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B0E5AFA"/>
    <w:multiLevelType w:val="hybridMultilevel"/>
    <w:tmpl w:val="F4D89C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D0C1B85"/>
    <w:multiLevelType w:val="hybridMultilevel"/>
    <w:tmpl w:val="2B887F2C"/>
    <w:lvl w:ilvl="0" w:tplc="2AFEC7DE">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1340C59"/>
    <w:multiLevelType w:val="hybridMultilevel"/>
    <w:tmpl w:val="7AC0BAB2"/>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B4C2BCA"/>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E951BD"/>
    <w:multiLevelType w:val="hybridMultilevel"/>
    <w:tmpl w:val="F1A83DC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2A7016"/>
    <w:multiLevelType w:val="hybridMultilevel"/>
    <w:tmpl w:val="AD0654CC"/>
    <w:lvl w:ilvl="0" w:tplc="71F8D644">
      <w:start w:val="1"/>
      <w:numFmt w:val="decimal"/>
      <w:lvlText w:val="%1."/>
      <w:lvlJc w:val="left"/>
      <w:pPr>
        <w:ind w:left="36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627378A"/>
    <w:multiLevelType w:val="hybridMultilevel"/>
    <w:tmpl w:val="B7F6E10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83460A7"/>
    <w:multiLevelType w:val="hybridMultilevel"/>
    <w:tmpl w:val="8678096E"/>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7" w15:restartNumberingAfterBreak="0">
    <w:nsid w:val="726B3807"/>
    <w:multiLevelType w:val="hybridMultilevel"/>
    <w:tmpl w:val="CD969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EB5F5E"/>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7366097">
    <w:abstractNumId w:val="22"/>
  </w:num>
  <w:num w:numId="2" w16cid:durableId="590092789">
    <w:abstractNumId w:val="28"/>
  </w:num>
  <w:num w:numId="3" w16cid:durableId="1707414277">
    <w:abstractNumId w:val="2"/>
  </w:num>
  <w:num w:numId="4" w16cid:durableId="1213006183">
    <w:abstractNumId w:val="18"/>
  </w:num>
  <w:num w:numId="5" w16cid:durableId="774132569">
    <w:abstractNumId w:val="5"/>
  </w:num>
  <w:num w:numId="6" w16cid:durableId="44245927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5690460">
    <w:abstractNumId w:val="14"/>
  </w:num>
  <w:num w:numId="8" w16cid:durableId="1016082555">
    <w:abstractNumId w:val="4"/>
  </w:num>
  <w:num w:numId="9" w16cid:durableId="1158425140">
    <w:abstractNumId w:val="8"/>
  </w:num>
  <w:num w:numId="10" w16cid:durableId="547910222">
    <w:abstractNumId w:val="27"/>
  </w:num>
  <w:num w:numId="11" w16cid:durableId="54360528">
    <w:abstractNumId w:val="23"/>
  </w:num>
  <w:num w:numId="12" w16cid:durableId="236979573">
    <w:abstractNumId w:val="16"/>
  </w:num>
  <w:num w:numId="13" w16cid:durableId="1832942159">
    <w:abstractNumId w:val="26"/>
  </w:num>
  <w:num w:numId="14" w16cid:durableId="45883640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20185256">
    <w:abstractNumId w:val="7"/>
  </w:num>
  <w:num w:numId="16" w16cid:durableId="1313675954">
    <w:abstractNumId w:val="25"/>
  </w:num>
  <w:num w:numId="17" w16cid:durableId="1332490297">
    <w:abstractNumId w:val="19"/>
  </w:num>
  <w:num w:numId="18" w16cid:durableId="121045449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32168250">
    <w:abstractNumId w:val="21"/>
  </w:num>
  <w:num w:numId="20" w16cid:durableId="1098477461">
    <w:abstractNumId w:val="3"/>
  </w:num>
  <w:num w:numId="21" w16cid:durableId="1376852390">
    <w:abstractNumId w:val="12"/>
  </w:num>
  <w:num w:numId="22" w16cid:durableId="2141655042">
    <w:abstractNumId w:val="13"/>
  </w:num>
  <w:num w:numId="23" w16cid:durableId="246693153">
    <w:abstractNumId w:val="20"/>
  </w:num>
  <w:num w:numId="24" w16cid:durableId="1491554924">
    <w:abstractNumId w:val="24"/>
  </w:num>
  <w:num w:numId="25" w16cid:durableId="1649434794">
    <w:abstractNumId w:val="0"/>
  </w:num>
  <w:num w:numId="26" w16cid:durableId="1900362275">
    <w:abstractNumId w:val="11"/>
  </w:num>
  <w:num w:numId="27" w16cid:durableId="1553737074">
    <w:abstractNumId w:val="10"/>
  </w:num>
  <w:num w:numId="28" w16cid:durableId="1227450056">
    <w:abstractNumId w:val="1"/>
  </w:num>
  <w:num w:numId="29" w16cid:durableId="616376282">
    <w:abstractNumId w:val="6"/>
  </w:num>
  <w:num w:numId="30" w16cid:durableId="364411823">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9C9"/>
    <w:rsid w:val="0000255C"/>
    <w:rsid w:val="00004F57"/>
    <w:rsid w:val="00011EEE"/>
    <w:rsid w:val="00014D83"/>
    <w:rsid w:val="00015614"/>
    <w:rsid w:val="00015AB0"/>
    <w:rsid w:val="00017A54"/>
    <w:rsid w:val="00024FF9"/>
    <w:rsid w:val="00027D57"/>
    <w:rsid w:val="00030398"/>
    <w:rsid w:val="000315F1"/>
    <w:rsid w:val="00034F80"/>
    <w:rsid w:val="00035935"/>
    <w:rsid w:val="000408C9"/>
    <w:rsid w:val="00043AFB"/>
    <w:rsid w:val="000568A3"/>
    <w:rsid w:val="00056D8A"/>
    <w:rsid w:val="000576CA"/>
    <w:rsid w:val="00066B8F"/>
    <w:rsid w:val="00067A67"/>
    <w:rsid w:val="00070C15"/>
    <w:rsid w:val="00072C1F"/>
    <w:rsid w:val="00076129"/>
    <w:rsid w:val="0007668D"/>
    <w:rsid w:val="00080DB3"/>
    <w:rsid w:val="00085DC2"/>
    <w:rsid w:val="00090110"/>
    <w:rsid w:val="000906F0"/>
    <w:rsid w:val="00092014"/>
    <w:rsid w:val="000A1D27"/>
    <w:rsid w:val="000A3A84"/>
    <w:rsid w:val="000A6D1B"/>
    <w:rsid w:val="000B0C57"/>
    <w:rsid w:val="000B11FD"/>
    <w:rsid w:val="000B1D51"/>
    <w:rsid w:val="000B2C80"/>
    <w:rsid w:val="000B2F93"/>
    <w:rsid w:val="000B5D0F"/>
    <w:rsid w:val="000B625A"/>
    <w:rsid w:val="000C325D"/>
    <w:rsid w:val="000C5BD2"/>
    <w:rsid w:val="000D1F73"/>
    <w:rsid w:val="000D2473"/>
    <w:rsid w:val="000D488F"/>
    <w:rsid w:val="000E1FC1"/>
    <w:rsid w:val="000E2415"/>
    <w:rsid w:val="000E2E24"/>
    <w:rsid w:val="000E43EF"/>
    <w:rsid w:val="000E640A"/>
    <w:rsid w:val="000E6669"/>
    <w:rsid w:val="000E754E"/>
    <w:rsid w:val="000F348C"/>
    <w:rsid w:val="000F3C00"/>
    <w:rsid w:val="000F63DD"/>
    <w:rsid w:val="00100B15"/>
    <w:rsid w:val="00102305"/>
    <w:rsid w:val="00104525"/>
    <w:rsid w:val="001061D6"/>
    <w:rsid w:val="00110EFA"/>
    <w:rsid w:val="001221FE"/>
    <w:rsid w:val="00123B81"/>
    <w:rsid w:val="00130CB4"/>
    <w:rsid w:val="001322F0"/>
    <w:rsid w:val="0013257A"/>
    <w:rsid w:val="00132C31"/>
    <w:rsid w:val="0013401C"/>
    <w:rsid w:val="001341BF"/>
    <w:rsid w:val="00134F62"/>
    <w:rsid w:val="00135E91"/>
    <w:rsid w:val="001370AC"/>
    <w:rsid w:val="00140826"/>
    <w:rsid w:val="00141CBA"/>
    <w:rsid w:val="00143BFC"/>
    <w:rsid w:val="001460CC"/>
    <w:rsid w:val="00151F38"/>
    <w:rsid w:val="00156218"/>
    <w:rsid w:val="001606E1"/>
    <w:rsid w:val="00163B29"/>
    <w:rsid w:val="00163EBD"/>
    <w:rsid w:val="001668C3"/>
    <w:rsid w:val="00167E6D"/>
    <w:rsid w:val="001708D6"/>
    <w:rsid w:val="00172922"/>
    <w:rsid w:val="00176DB8"/>
    <w:rsid w:val="001774D7"/>
    <w:rsid w:val="0018145B"/>
    <w:rsid w:val="00183D25"/>
    <w:rsid w:val="00185B66"/>
    <w:rsid w:val="001861D0"/>
    <w:rsid w:val="00186EAE"/>
    <w:rsid w:val="0018760C"/>
    <w:rsid w:val="001879C6"/>
    <w:rsid w:val="0019752C"/>
    <w:rsid w:val="001A01E1"/>
    <w:rsid w:val="001A3C74"/>
    <w:rsid w:val="001B1EC8"/>
    <w:rsid w:val="001B603E"/>
    <w:rsid w:val="001B7F48"/>
    <w:rsid w:val="001C1A3E"/>
    <w:rsid w:val="001C472D"/>
    <w:rsid w:val="001C643B"/>
    <w:rsid w:val="001C7C39"/>
    <w:rsid w:val="001C7CA6"/>
    <w:rsid w:val="001D409B"/>
    <w:rsid w:val="001D48C3"/>
    <w:rsid w:val="001D5D06"/>
    <w:rsid w:val="001E2444"/>
    <w:rsid w:val="001E3263"/>
    <w:rsid w:val="001E38BE"/>
    <w:rsid w:val="001E7136"/>
    <w:rsid w:val="001E71AE"/>
    <w:rsid w:val="001E7B74"/>
    <w:rsid w:val="001F169D"/>
    <w:rsid w:val="001F7BC6"/>
    <w:rsid w:val="00201DD6"/>
    <w:rsid w:val="00203D01"/>
    <w:rsid w:val="00207117"/>
    <w:rsid w:val="00207EDB"/>
    <w:rsid w:val="002137DE"/>
    <w:rsid w:val="00213A08"/>
    <w:rsid w:val="00220067"/>
    <w:rsid w:val="00220920"/>
    <w:rsid w:val="00221F52"/>
    <w:rsid w:val="00222CB4"/>
    <w:rsid w:val="00224300"/>
    <w:rsid w:val="002251BF"/>
    <w:rsid w:val="00230117"/>
    <w:rsid w:val="00233C4F"/>
    <w:rsid w:val="00236C30"/>
    <w:rsid w:val="00237840"/>
    <w:rsid w:val="00237DA7"/>
    <w:rsid w:val="00240573"/>
    <w:rsid w:val="00240B49"/>
    <w:rsid w:val="002420FF"/>
    <w:rsid w:val="002428DB"/>
    <w:rsid w:val="00242BB2"/>
    <w:rsid w:val="00251B9B"/>
    <w:rsid w:val="00252097"/>
    <w:rsid w:val="00253521"/>
    <w:rsid w:val="00254D4B"/>
    <w:rsid w:val="0025754D"/>
    <w:rsid w:val="00260BA3"/>
    <w:rsid w:val="00262AF3"/>
    <w:rsid w:val="00263064"/>
    <w:rsid w:val="00265CB4"/>
    <w:rsid w:val="0027187A"/>
    <w:rsid w:val="00272064"/>
    <w:rsid w:val="00272323"/>
    <w:rsid w:val="002778E0"/>
    <w:rsid w:val="00282DE1"/>
    <w:rsid w:val="002855ED"/>
    <w:rsid w:val="002967D1"/>
    <w:rsid w:val="002A2ABF"/>
    <w:rsid w:val="002A6B56"/>
    <w:rsid w:val="002A76AD"/>
    <w:rsid w:val="002B66A3"/>
    <w:rsid w:val="002C3230"/>
    <w:rsid w:val="002D0C94"/>
    <w:rsid w:val="002D604A"/>
    <w:rsid w:val="002D7BB2"/>
    <w:rsid w:val="002E0A79"/>
    <w:rsid w:val="002E1A77"/>
    <w:rsid w:val="002E2C36"/>
    <w:rsid w:val="002E3BEF"/>
    <w:rsid w:val="002E3DBA"/>
    <w:rsid w:val="002F50A4"/>
    <w:rsid w:val="002F67FA"/>
    <w:rsid w:val="002F6BEA"/>
    <w:rsid w:val="002F76C0"/>
    <w:rsid w:val="002F7C07"/>
    <w:rsid w:val="003000EE"/>
    <w:rsid w:val="003012CE"/>
    <w:rsid w:val="003037CA"/>
    <w:rsid w:val="00304A1D"/>
    <w:rsid w:val="00306AD8"/>
    <w:rsid w:val="00315962"/>
    <w:rsid w:val="00317147"/>
    <w:rsid w:val="00320BDC"/>
    <w:rsid w:val="00322D80"/>
    <w:rsid w:val="003245CF"/>
    <w:rsid w:val="0032516D"/>
    <w:rsid w:val="0032564F"/>
    <w:rsid w:val="00341FF9"/>
    <w:rsid w:val="003508E2"/>
    <w:rsid w:val="003540C2"/>
    <w:rsid w:val="003545D6"/>
    <w:rsid w:val="0035663F"/>
    <w:rsid w:val="00357851"/>
    <w:rsid w:val="00364F02"/>
    <w:rsid w:val="00366BB0"/>
    <w:rsid w:val="003670DC"/>
    <w:rsid w:val="003727B7"/>
    <w:rsid w:val="003736CB"/>
    <w:rsid w:val="0037569F"/>
    <w:rsid w:val="0038792E"/>
    <w:rsid w:val="0039235F"/>
    <w:rsid w:val="00393BBA"/>
    <w:rsid w:val="00394F79"/>
    <w:rsid w:val="00397AB7"/>
    <w:rsid w:val="003B19D7"/>
    <w:rsid w:val="003B2370"/>
    <w:rsid w:val="003C2B29"/>
    <w:rsid w:val="003C44CA"/>
    <w:rsid w:val="003C7316"/>
    <w:rsid w:val="003D2B7A"/>
    <w:rsid w:val="003D38A7"/>
    <w:rsid w:val="003D4D41"/>
    <w:rsid w:val="003E62DA"/>
    <w:rsid w:val="003E6FAC"/>
    <w:rsid w:val="003F11B2"/>
    <w:rsid w:val="003F1FB9"/>
    <w:rsid w:val="00401732"/>
    <w:rsid w:val="00401CA1"/>
    <w:rsid w:val="0040272E"/>
    <w:rsid w:val="00402B46"/>
    <w:rsid w:val="00403E64"/>
    <w:rsid w:val="0040526E"/>
    <w:rsid w:val="00410276"/>
    <w:rsid w:val="00410413"/>
    <w:rsid w:val="00410D24"/>
    <w:rsid w:val="004152EA"/>
    <w:rsid w:val="0041690C"/>
    <w:rsid w:val="0041761B"/>
    <w:rsid w:val="00417BCF"/>
    <w:rsid w:val="00421388"/>
    <w:rsid w:val="00421DDC"/>
    <w:rsid w:val="00426C24"/>
    <w:rsid w:val="00426F8A"/>
    <w:rsid w:val="00427F99"/>
    <w:rsid w:val="0043200D"/>
    <w:rsid w:val="00434D29"/>
    <w:rsid w:val="004378CB"/>
    <w:rsid w:val="00437EE7"/>
    <w:rsid w:val="0044353B"/>
    <w:rsid w:val="00443545"/>
    <w:rsid w:val="00447F4C"/>
    <w:rsid w:val="00450469"/>
    <w:rsid w:val="004523CE"/>
    <w:rsid w:val="0045295B"/>
    <w:rsid w:val="0045420A"/>
    <w:rsid w:val="004549AD"/>
    <w:rsid w:val="00457905"/>
    <w:rsid w:val="00460510"/>
    <w:rsid w:val="00465188"/>
    <w:rsid w:val="00472C82"/>
    <w:rsid w:val="00473687"/>
    <w:rsid w:val="0047533C"/>
    <w:rsid w:val="00475E2E"/>
    <w:rsid w:val="00476686"/>
    <w:rsid w:val="0048101A"/>
    <w:rsid w:val="00491404"/>
    <w:rsid w:val="004927CF"/>
    <w:rsid w:val="004935C9"/>
    <w:rsid w:val="00494EA3"/>
    <w:rsid w:val="00496F55"/>
    <w:rsid w:val="004A3E70"/>
    <w:rsid w:val="004A62D9"/>
    <w:rsid w:val="004B00BF"/>
    <w:rsid w:val="004B1864"/>
    <w:rsid w:val="004B1938"/>
    <w:rsid w:val="004B1A86"/>
    <w:rsid w:val="004B1C22"/>
    <w:rsid w:val="004B3A9D"/>
    <w:rsid w:val="004B4166"/>
    <w:rsid w:val="004B4757"/>
    <w:rsid w:val="004B5B0A"/>
    <w:rsid w:val="004B76FC"/>
    <w:rsid w:val="004C264C"/>
    <w:rsid w:val="004C27E8"/>
    <w:rsid w:val="004C79C8"/>
    <w:rsid w:val="004D01B3"/>
    <w:rsid w:val="004D0DE7"/>
    <w:rsid w:val="004D1F44"/>
    <w:rsid w:val="004D355A"/>
    <w:rsid w:val="004D7E1F"/>
    <w:rsid w:val="004E0C23"/>
    <w:rsid w:val="004E494A"/>
    <w:rsid w:val="004F2F4F"/>
    <w:rsid w:val="004F6D4A"/>
    <w:rsid w:val="004F7599"/>
    <w:rsid w:val="00505698"/>
    <w:rsid w:val="005059C8"/>
    <w:rsid w:val="00510041"/>
    <w:rsid w:val="005102CE"/>
    <w:rsid w:val="00512B42"/>
    <w:rsid w:val="005142C0"/>
    <w:rsid w:val="0052019E"/>
    <w:rsid w:val="00520A61"/>
    <w:rsid w:val="005254B2"/>
    <w:rsid w:val="0052566A"/>
    <w:rsid w:val="0052639B"/>
    <w:rsid w:val="005263A5"/>
    <w:rsid w:val="00526CB4"/>
    <w:rsid w:val="0053031A"/>
    <w:rsid w:val="00530E5E"/>
    <w:rsid w:val="00531335"/>
    <w:rsid w:val="00536B7F"/>
    <w:rsid w:val="005404F5"/>
    <w:rsid w:val="00542620"/>
    <w:rsid w:val="00542779"/>
    <w:rsid w:val="0054528F"/>
    <w:rsid w:val="00550432"/>
    <w:rsid w:val="0055329D"/>
    <w:rsid w:val="005558AB"/>
    <w:rsid w:val="00556181"/>
    <w:rsid w:val="00560CF1"/>
    <w:rsid w:val="0056195B"/>
    <w:rsid w:val="0056375C"/>
    <w:rsid w:val="00563986"/>
    <w:rsid w:val="0056634D"/>
    <w:rsid w:val="00567893"/>
    <w:rsid w:val="005718D7"/>
    <w:rsid w:val="00572709"/>
    <w:rsid w:val="005745BA"/>
    <w:rsid w:val="00577789"/>
    <w:rsid w:val="00577FB5"/>
    <w:rsid w:val="0058137C"/>
    <w:rsid w:val="00581601"/>
    <w:rsid w:val="00587E9A"/>
    <w:rsid w:val="005901A3"/>
    <w:rsid w:val="005A0EAA"/>
    <w:rsid w:val="005A1670"/>
    <w:rsid w:val="005A5248"/>
    <w:rsid w:val="005C506E"/>
    <w:rsid w:val="005C5323"/>
    <w:rsid w:val="005C6B5D"/>
    <w:rsid w:val="005D2871"/>
    <w:rsid w:val="005D5318"/>
    <w:rsid w:val="005D5D04"/>
    <w:rsid w:val="005D7026"/>
    <w:rsid w:val="005E2645"/>
    <w:rsid w:val="005E3714"/>
    <w:rsid w:val="005E383D"/>
    <w:rsid w:val="005F2401"/>
    <w:rsid w:val="005F4080"/>
    <w:rsid w:val="005F7C0B"/>
    <w:rsid w:val="006007C0"/>
    <w:rsid w:val="00602CC0"/>
    <w:rsid w:val="00606683"/>
    <w:rsid w:val="00613550"/>
    <w:rsid w:val="006138DD"/>
    <w:rsid w:val="00617A89"/>
    <w:rsid w:val="00617D60"/>
    <w:rsid w:val="006201E6"/>
    <w:rsid w:val="00626DDB"/>
    <w:rsid w:val="00633438"/>
    <w:rsid w:val="00633F18"/>
    <w:rsid w:val="00637B21"/>
    <w:rsid w:val="006467F0"/>
    <w:rsid w:val="006504FD"/>
    <w:rsid w:val="00652197"/>
    <w:rsid w:val="00653FC3"/>
    <w:rsid w:val="0065606D"/>
    <w:rsid w:val="0066340C"/>
    <w:rsid w:val="0066461D"/>
    <w:rsid w:val="00664C05"/>
    <w:rsid w:val="00670FC1"/>
    <w:rsid w:val="00676682"/>
    <w:rsid w:val="00680BAB"/>
    <w:rsid w:val="00683C8A"/>
    <w:rsid w:val="00683D08"/>
    <w:rsid w:val="00683FD4"/>
    <w:rsid w:val="0068670C"/>
    <w:rsid w:val="006954A6"/>
    <w:rsid w:val="00695949"/>
    <w:rsid w:val="00696CFF"/>
    <w:rsid w:val="006A5651"/>
    <w:rsid w:val="006A6A70"/>
    <w:rsid w:val="006A6C17"/>
    <w:rsid w:val="006B027A"/>
    <w:rsid w:val="006B1D6D"/>
    <w:rsid w:val="006B46B9"/>
    <w:rsid w:val="006B7A8B"/>
    <w:rsid w:val="006C159A"/>
    <w:rsid w:val="006C367F"/>
    <w:rsid w:val="006C3E02"/>
    <w:rsid w:val="006C6E5F"/>
    <w:rsid w:val="006D17A1"/>
    <w:rsid w:val="006D2226"/>
    <w:rsid w:val="006D28F8"/>
    <w:rsid w:val="006D4D15"/>
    <w:rsid w:val="006D6872"/>
    <w:rsid w:val="006D75DB"/>
    <w:rsid w:val="006D7C21"/>
    <w:rsid w:val="006E1008"/>
    <w:rsid w:val="006E515C"/>
    <w:rsid w:val="006E70C2"/>
    <w:rsid w:val="006E7851"/>
    <w:rsid w:val="006F2307"/>
    <w:rsid w:val="006F2CFE"/>
    <w:rsid w:val="006F2DC0"/>
    <w:rsid w:val="006F48BA"/>
    <w:rsid w:val="006F4A3B"/>
    <w:rsid w:val="00700BDF"/>
    <w:rsid w:val="0070353E"/>
    <w:rsid w:val="0070378F"/>
    <w:rsid w:val="00704C2F"/>
    <w:rsid w:val="00707365"/>
    <w:rsid w:val="00707D78"/>
    <w:rsid w:val="00710605"/>
    <w:rsid w:val="007110E4"/>
    <w:rsid w:val="00715281"/>
    <w:rsid w:val="00715452"/>
    <w:rsid w:val="007163F4"/>
    <w:rsid w:val="00717C4A"/>
    <w:rsid w:val="0072250E"/>
    <w:rsid w:val="007226C5"/>
    <w:rsid w:val="00723D61"/>
    <w:rsid w:val="007242E2"/>
    <w:rsid w:val="007278A4"/>
    <w:rsid w:val="007308E4"/>
    <w:rsid w:val="00731235"/>
    <w:rsid w:val="00733888"/>
    <w:rsid w:val="0073673D"/>
    <w:rsid w:val="007374AF"/>
    <w:rsid w:val="00741D18"/>
    <w:rsid w:val="00745379"/>
    <w:rsid w:val="00745A9F"/>
    <w:rsid w:val="00745B93"/>
    <w:rsid w:val="00745C23"/>
    <w:rsid w:val="00752B64"/>
    <w:rsid w:val="00754888"/>
    <w:rsid w:val="00755ADF"/>
    <w:rsid w:val="007576B0"/>
    <w:rsid w:val="00757E72"/>
    <w:rsid w:val="00764698"/>
    <w:rsid w:val="0076567A"/>
    <w:rsid w:val="00765FEC"/>
    <w:rsid w:val="00780B21"/>
    <w:rsid w:val="007834B8"/>
    <w:rsid w:val="00796166"/>
    <w:rsid w:val="007964E4"/>
    <w:rsid w:val="007A0DB3"/>
    <w:rsid w:val="007A1912"/>
    <w:rsid w:val="007A1A23"/>
    <w:rsid w:val="007A2E77"/>
    <w:rsid w:val="007A3E10"/>
    <w:rsid w:val="007A3E3C"/>
    <w:rsid w:val="007A64C6"/>
    <w:rsid w:val="007A74D7"/>
    <w:rsid w:val="007B2508"/>
    <w:rsid w:val="007B525B"/>
    <w:rsid w:val="007C0BDB"/>
    <w:rsid w:val="007C3822"/>
    <w:rsid w:val="007C3911"/>
    <w:rsid w:val="007C3CFB"/>
    <w:rsid w:val="007C3FDF"/>
    <w:rsid w:val="007C6D72"/>
    <w:rsid w:val="007D1A8D"/>
    <w:rsid w:val="007D4373"/>
    <w:rsid w:val="007D4C51"/>
    <w:rsid w:val="007D6319"/>
    <w:rsid w:val="007D67E4"/>
    <w:rsid w:val="007E1720"/>
    <w:rsid w:val="007E32B3"/>
    <w:rsid w:val="007E60DA"/>
    <w:rsid w:val="007E6E3B"/>
    <w:rsid w:val="007F2936"/>
    <w:rsid w:val="007F50B5"/>
    <w:rsid w:val="007F5AF9"/>
    <w:rsid w:val="007F69B6"/>
    <w:rsid w:val="007F6F67"/>
    <w:rsid w:val="007F7839"/>
    <w:rsid w:val="007F7C56"/>
    <w:rsid w:val="00800301"/>
    <w:rsid w:val="00804983"/>
    <w:rsid w:val="00805CC0"/>
    <w:rsid w:val="00813CBA"/>
    <w:rsid w:val="00816677"/>
    <w:rsid w:val="00816E7A"/>
    <w:rsid w:val="00820DB8"/>
    <w:rsid w:val="008222C3"/>
    <w:rsid w:val="00824739"/>
    <w:rsid w:val="0082488D"/>
    <w:rsid w:val="008263CC"/>
    <w:rsid w:val="0083011F"/>
    <w:rsid w:val="00832C01"/>
    <w:rsid w:val="00832FB9"/>
    <w:rsid w:val="00835B49"/>
    <w:rsid w:val="00836E11"/>
    <w:rsid w:val="0084056E"/>
    <w:rsid w:val="00842178"/>
    <w:rsid w:val="00843A4F"/>
    <w:rsid w:val="00847C17"/>
    <w:rsid w:val="008514B8"/>
    <w:rsid w:val="00851795"/>
    <w:rsid w:val="008549B2"/>
    <w:rsid w:val="0085573A"/>
    <w:rsid w:val="008625E1"/>
    <w:rsid w:val="00865E7D"/>
    <w:rsid w:val="008715BE"/>
    <w:rsid w:val="00875849"/>
    <w:rsid w:val="00876A32"/>
    <w:rsid w:val="00880F03"/>
    <w:rsid w:val="008819BA"/>
    <w:rsid w:val="0088526A"/>
    <w:rsid w:val="0088582C"/>
    <w:rsid w:val="0088648D"/>
    <w:rsid w:val="00887F37"/>
    <w:rsid w:val="00894045"/>
    <w:rsid w:val="0089557A"/>
    <w:rsid w:val="00897C5D"/>
    <w:rsid w:val="008A7726"/>
    <w:rsid w:val="008A79FD"/>
    <w:rsid w:val="008A7E19"/>
    <w:rsid w:val="008B13E1"/>
    <w:rsid w:val="008B217F"/>
    <w:rsid w:val="008B6ABB"/>
    <w:rsid w:val="008B7DF5"/>
    <w:rsid w:val="008C0003"/>
    <w:rsid w:val="008C5D1B"/>
    <w:rsid w:val="008C73B1"/>
    <w:rsid w:val="008C7B25"/>
    <w:rsid w:val="008D19A2"/>
    <w:rsid w:val="008D30BA"/>
    <w:rsid w:val="008E10CC"/>
    <w:rsid w:val="008E386C"/>
    <w:rsid w:val="008E787F"/>
    <w:rsid w:val="008F59EF"/>
    <w:rsid w:val="009002D6"/>
    <w:rsid w:val="009011D5"/>
    <w:rsid w:val="0090228C"/>
    <w:rsid w:val="00903845"/>
    <w:rsid w:val="00905CF8"/>
    <w:rsid w:val="0090695D"/>
    <w:rsid w:val="00907A98"/>
    <w:rsid w:val="0091645D"/>
    <w:rsid w:val="00920502"/>
    <w:rsid w:val="0092523B"/>
    <w:rsid w:val="00926DCF"/>
    <w:rsid w:val="00931C60"/>
    <w:rsid w:val="00931C6F"/>
    <w:rsid w:val="00932192"/>
    <w:rsid w:val="009346F7"/>
    <w:rsid w:val="00936701"/>
    <w:rsid w:val="00940115"/>
    <w:rsid w:val="009403C0"/>
    <w:rsid w:val="009432FA"/>
    <w:rsid w:val="0094621B"/>
    <w:rsid w:val="0095084D"/>
    <w:rsid w:val="0095448B"/>
    <w:rsid w:val="009611DF"/>
    <w:rsid w:val="00961A59"/>
    <w:rsid w:val="00963196"/>
    <w:rsid w:val="00963EC0"/>
    <w:rsid w:val="00964277"/>
    <w:rsid w:val="00966B39"/>
    <w:rsid w:val="00966D75"/>
    <w:rsid w:val="00970076"/>
    <w:rsid w:val="009738EE"/>
    <w:rsid w:val="0098163F"/>
    <w:rsid w:val="0099191D"/>
    <w:rsid w:val="009932AE"/>
    <w:rsid w:val="009955DF"/>
    <w:rsid w:val="009A3B0A"/>
    <w:rsid w:val="009B05FB"/>
    <w:rsid w:val="009B1B0D"/>
    <w:rsid w:val="009B2CAF"/>
    <w:rsid w:val="009B573E"/>
    <w:rsid w:val="009B6788"/>
    <w:rsid w:val="009C204C"/>
    <w:rsid w:val="009C6EBF"/>
    <w:rsid w:val="009D04F4"/>
    <w:rsid w:val="009D2375"/>
    <w:rsid w:val="009D36AD"/>
    <w:rsid w:val="009E01CB"/>
    <w:rsid w:val="009E40F4"/>
    <w:rsid w:val="009E5C8F"/>
    <w:rsid w:val="009F111D"/>
    <w:rsid w:val="009F44F8"/>
    <w:rsid w:val="009F4BF3"/>
    <w:rsid w:val="00A03BD5"/>
    <w:rsid w:val="00A042D8"/>
    <w:rsid w:val="00A0513F"/>
    <w:rsid w:val="00A07ECB"/>
    <w:rsid w:val="00A1218E"/>
    <w:rsid w:val="00A12CEC"/>
    <w:rsid w:val="00A14BF5"/>
    <w:rsid w:val="00A1536D"/>
    <w:rsid w:val="00A1722A"/>
    <w:rsid w:val="00A17660"/>
    <w:rsid w:val="00A2354E"/>
    <w:rsid w:val="00A25527"/>
    <w:rsid w:val="00A277F8"/>
    <w:rsid w:val="00A40748"/>
    <w:rsid w:val="00A40CB0"/>
    <w:rsid w:val="00A43BE6"/>
    <w:rsid w:val="00A46BAA"/>
    <w:rsid w:val="00A53BA6"/>
    <w:rsid w:val="00A6353A"/>
    <w:rsid w:val="00A674B5"/>
    <w:rsid w:val="00A71AD8"/>
    <w:rsid w:val="00A71E7B"/>
    <w:rsid w:val="00A73108"/>
    <w:rsid w:val="00A81EE0"/>
    <w:rsid w:val="00A82A12"/>
    <w:rsid w:val="00A84E9A"/>
    <w:rsid w:val="00A867EE"/>
    <w:rsid w:val="00A9337B"/>
    <w:rsid w:val="00A95CF3"/>
    <w:rsid w:val="00A96E51"/>
    <w:rsid w:val="00A971FD"/>
    <w:rsid w:val="00AA08E5"/>
    <w:rsid w:val="00AA156B"/>
    <w:rsid w:val="00AB1BDC"/>
    <w:rsid w:val="00AB1FC0"/>
    <w:rsid w:val="00AB2289"/>
    <w:rsid w:val="00AB533C"/>
    <w:rsid w:val="00AC1E77"/>
    <w:rsid w:val="00AC603D"/>
    <w:rsid w:val="00AD138D"/>
    <w:rsid w:val="00AD3BBA"/>
    <w:rsid w:val="00AD54F6"/>
    <w:rsid w:val="00AE29FA"/>
    <w:rsid w:val="00AE2BC2"/>
    <w:rsid w:val="00AE5CD4"/>
    <w:rsid w:val="00AE77B4"/>
    <w:rsid w:val="00AF3730"/>
    <w:rsid w:val="00AF501B"/>
    <w:rsid w:val="00AF58AA"/>
    <w:rsid w:val="00AF6F04"/>
    <w:rsid w:val="00B0005D"/>
    <w:rsid w:val="00B009F3"/>
    <w:rsid w:val="00B10B0B"/>
    <w:rsid w:val="00B12875"/>
    <w:rsid w:val="00B16012"/>
    <w:rsid w:val="00B17769"/>
    <w:rsid w:val="00B17A8A"/>
    <w:rsid w:val="00B17FE3"/>
    <w:rsid w:val="00B20CD0"/>
    <w:rsid w:val="00B2643F"/>
    <w:rsid w:val="00B277B8"/>
    <w:rsid w:val="00B310A6"/>
    <w:rsid w:val="00B31595"/>
    <w:rsid w:val="00B316E6"/>
    <w:rsid w:val="00B37D46"/>
    <w:rsid w:val="00B47FD2"/>
    <w:rsid w:val="00B50154"/>
    <w:rsid w:val="00B5308F"/>
    <w:rsid w:val="00B64D7F"/>
    <w:rsid w:val="00B67C73"/>
    <w:rsid w:val="00B74F13"/>
    <w:rsid w:val="00B77A42"/>
    <w:rsid w:val="00B832E0"/>
    <w:rsid w:val="00B83ADF"/>
    <w:rsid w:val="00B910AE"/>
    <w:rsid w:val="00B91F1F"/>
    <w:rsid w:val="00B957F3"/>
    <w:rsid w:val="00B96934"/>
    <w:rsid w:val="00BA0C05"/>
    <w:rsid w:val="00BA1FED"/>
    <w:rsid w:val="00BB0772"/>
    <w:rsid w:val="00BB2BB3"/>
    <w:rsid w:val="00BB2FC5"/>
    <w:rsid w:val="00BB7E19"/>
    <w:rsid w:val="00BC6ADA"/>
    <w:rsid w:val="00BD5FD3"/>
    <w:rsid w:val="00BE1685"/>
    <w:rsid w:val="00BE1A9E"/>
    <w:rsid w:val="00BE4261"/>
    <w:rsid w:val="00BE4ED7"/>
    <w:rsid w:val="00BE6A87"/>
    <w:rsid w:val="00BF22F0"/>
    <w:rsid w:val="00BF2E9E"/>
    <w:rsid w:val="00BF36DA"/>
    <w:rsid w:val="00BF3EE1"/>
    <w:rsid w:val="00C00702"/>
    <w:rsid w:val="00C05983"/>
    <w:rsid w:val="00C1053A"/>
    <w:rsid w:val="00C116FD"/>
    <w:rsid w:val="00C20766"/>
    <w:rsid w:val="00C237D3"/>
    <w:rsid w:val="00C274DE"/>
    <w:rsid w:val="00C32605"/>
    <w:rsid w:val="00C34351"/>
    <w:rsid w:val="00C372D6"/>
    <w:rsid w:val="00C40A01"/>
    <w:rsid w:val="00C46B8A"/>
    <w:rsid w:val="00C55A9E"/>
    <w:rsid w:val="00C623AF"/>
    <w:rsid w:val="00C66EDD"/>
    <w:rsid w:val="00C71600"/>
    <w:rsid w:val="00C719A5"/>
    <w:rsid w:val="00C7312C"/>
    <w:rsid w:val="00C75187"/>
    <w:rsid w:val="00C755BD"/>
    <w:rsid w:val="00C81DEC"/>
    <w:rsid w:val="00C914DE"/>
    <w:rsid w:val="00C923A6"/>
    <w:rsid w:val="00C92871"/>
    <w:rsid w:val="00C9490C"/>
    <w:rsid w:val="00CA19BC"/>
    <w:rsid w:val="00CA2E17"/>
    <w:rsid w:val="00CA45CC"/>
    <w:rsid w:val="00CA5C12"/>
    <w:rsid w:val="00CA605E"/>
    <w:rsid w:val="00CB0753"/>
    <w:rsid w:val="00CB0CC2"/>
    <w:rsid w:val="00CC2307"/>
    <w:rsid w:val="00CC32AA"/>
    <w:rsid w:val="00CC3D3A"/>
    <w:rsid w:val="00CC4FDE"/>
    <w:rsid w:val="00CC55DF"/>
    <w:rsid w:val="00CD05EA"/>
    <w:rsid w:val="00CD23B2"/>
    <w:rsid w:val="00CD4382"/>
    <w:rsid w:val="00CD4539"/>
    <w:rsid w:val="00CD4B5D"/>
    <w:rsid w:val="00CD518B"/>
    <w:rsid w:val="00CD6031"/>
    <w:rsid w:val="00CE09F3"/>
    <w:rsid w:val="00CE2ED5"/>
    <w:rsid w:val="00CE52B1"/>
    <w:rsid w:val="00CE6614"/>
    <w:rsid w:val="00CF495B"/>
    <w:rsid w:val="00CF7331"/>
    <w:rsid w:val="00D02071"/>
    <w:rsid w:val="00D03D9F"/>
    <w:rsid w:val="00D04540"/>
    <w:rsid w:val="00D05E3C"/>
    <w:rsid w:val="00D07FF1"/>
    <w:rsid w:val="00D10A27"/>
    <w:rsid w:val="00D1268C"/>
    <w:rsid w:val="00D1290E"/>
    <w:rsid w:val="00D15553"/>
    <w:rsid w:val="00D2427D"/>
    <w:rsid w:val="00D26BB1"/>
    <w:rsid w:val="00D26CF2"/>
    <w:rsid w:val="00D30293"/>
    <w:rsid w:val="00D31482"/>
    <w:rsid w:val="00D35F5C"/>
    <w:rsid w:val="00D43421"/>
    <w:rsid w:val="00D45015"/>
    <w:rsid w:val="00D45310"/>
    <w:rsid w:val="00D46EC2"/>
    <w:rsid w:val="00D531A0"/>
    <w:rsid w:val="00D5533E"/>
    <w:rsid w:val="00D568D7"/>
    <w:rsid w:val="00D617AF"/>
    <w:rsid w:val="00D63090"/>
    <w:rsid w:val="00D65751"/>
    <w:rsid w:val="00D66E65"/>
    <w:rsid w:val="00D71026"/>
    <w:rsid w:val="00D741B7"/>
    <w:rsid w:val="00D825E1"/>
    <w:rsid w:val="00D8456A"/>
    <w:rsid w:val="00D845F0"/>
    <w:rsid w:val="00D91A8F"/>
    <w:rsid w:val="00D95B0B"/>
    <w:rsid w:val="00DA2F8E"/>
    <w:rsid w:val="00DA67B6"/>
    <w:rsid w:val="00DA7576"/>
    <w:rsid w:val="00DB66E9"/>
    <w:rsid w:val="00DB7E0D"/>
    <w:rsid w:val="00DC49B2"/>
    <w:rsid w:val="00DD0518"/>
    <w:rsid w:val="00DD19F5"/>
    <w:rsid w:val="00DD3040"/>
    <w:rsid w:val="00DD435E"/>
    <w:rsid w:val="00DE2F19"/>
    <w:rsid w:val="00DE5CB5"/>
    <w:rsid w:val="00DF0901"/>
    <w:rsid w:val="00DF229C"/>
    <w:rsid w:val="00E005F4"/>
    <w:rsid w:val="00E00932"/>
    <w:rsid w:val="00E05A29"/>
    <w:rsid w:val="00E060F2"/>
    <w:rsid w:val="00E076A1"/>
    <w:rsid w:val="00E10236"/>
    <w:rsid w:val="00E10510"/>
    <w:rsid w:val="00E10CE2"/>
    <w:rsid w:val="00E1553C"/>
    <w:rsid w:val="00E166C4"/>
    <w:rsid w:val="00E2018D"/>
    <w:rsid w:val="00E236B0"/>
    <w:rsid w:val="00E267EE"/>
    <w:rsid w:val="00E30523"/>
    <w:rsid w:val="00E31E69"/>
    <w:rsid w:val="00E3478D"/>
    <w:rsid w:val="00E370E3"/>
    <w:rsid w:val="00E408E2"/>
    <w:rsid w:val="00E44C79"/>
    <w:rsid w:val="00E452A9"/>
    <w:rsid w:val="00E53D04"/>
    <w:rsid w:val="00E56BC8"/>
    <w:rsid w:val="00E60BE7"/>
    <w:rsid w:val="00E61BE5"/>
    <w:rsid w:val="00E6269A"/>
    <w:rsid w:val="00E6398F"/>
    <w:rsid w:val="00E640B2"/>
    <w:rsid w:val="00E722E8"/>
    <w:rsid w:val="00E73E64"/>
    <w:rsid w:val="00E75DB7"/>
    <w:rsid w:val="00E76890"/>
    <w:rsid w:val="00E76A03"/>
    <w:rsid w:val="00E76F09"/>
    <w:rsid w:val="00E82A1B"/>
    <w:rsid w:val="00E82BB2"/>
    <w:rsid w:val="00E83BA2"/>
    <w:rsid w:val="00E85346"/>
    <w:rsid w:val="00E863E9"/>
    <w:rsid w:val="00E8686F"/>
    <w:rsid w:val="00E8696C"/>
    <w:rsid w:val="00E92592"/>
    <w:rsid w:val="00E94412"/>
    <w:rsid w:val="00E95E9C"/>
    <w:rsid w:val="00E96FEC"/>
    <w:rsid w:val="00E97207"/>
    <w:rsid w:val="00E97428"/>
    <w:rsid w:val="00EA43B2"/>
    <w:rsid w:val="00EA4AD3"/>
    <w:rsid w:val="00EA7037"/>
    <w:rsid w:val="00EA756A"/>
    <w:rsid w:val="00EB32C8"/>
    <w:rsid w:val="00EC527F"/>
    <w:rsid w:val="00EC7A90"/>
    <w:rsid w:val="00ED011D"/>
    <w:rsid w:val="00ED0578"/>
    <w:rsid w:val="00ED2345"/>
    <w:rsid w:val="00ED28CD"/>
    <w:rsid w:val="00ED556C"/>
    <w:rsid w:val="00ED6227"/>
    <w:rsid w:val="00EE17EE"/>
    <w:rsid w:val="00EE7180"/>
    <w:rsid w:val="00EF26B4"/>
    <w:rsid w:val="00EF5711"/>
    <w:rsid w:val="00EF6D5D"/>
    <w:rsid w:val="00F042C9"/>
    <w:rsid w:val="00F04DE5"/>
    <w:rsid w:val="00F070FF"/>
    <w:rsid w:val="00F073EA"/>
    <w:rsid w:val="00F13BAB"/>
    <w:rsid w:val="00F13EC8"/>
    <w:rsid w:val="00F22629"/>
    <w:rsid w:val="00F22AEF"/>
    <w:rsid w:val="00F232FF"/>
    <w:rsid w:val="00F310FB"/>
    <w:rsid w:val="00F34A3D"/>
    <w:rsid w:val="00F36E31"/>
    <w:rsid w:val="00F403DC"/>
    <w:rsid w:val="00F41366"/>
    <w:rsid w:val="00F426E1"/>
    <w:rsid w:val="00F44170"/>
    <w:rsid w:val="00F4466D"/>
    <w:rsid w:val="00F469C9"/>
    <w:rsid w:val="00F523C3"/>
    <w:rsid w:val="00F57474"/>
    <w:rsid w:val="00F61319"/>
    <w:rsid w:val="00F61B26"/>
    <w:rsid w:val="00F63077"/>
    <w:rsid w:val="00F67EE3"/>
    <w:rsid w:val="00F71812"/>
    <w:rsid w:val="00F71834"/>
    <w:rsid w:val="00F71B32"/>
    <w:rsid w:val="00F80A7A"/>
    <w:rsid w:val="00F81214"/>
    <w:rsid w:val="00F81994"/>
    <w:rsid w:val="00F83991"/>
    <w:rsid w:val="00F86936"/>
    <w:rsid w:val="00F90DED"/>
    <w:rsid w:val="00F92117"/>
    <w:rsid w:val="00F92CAE"/>
    <w:rsid w:val="00F965EC"/>
    <w:rsid w:val="00FA0C0F"/>
    <w:rsid w:val="00FA4588"/>
    <w:rsid w:val="00FB0669"/>
    <w:rsid w:val="00FB0F76"/>
    <w:rsid w:val="00FB5DBE"/>
    <w:rsid w:val="00FC0F50"/>
    <w:rsid w:val="00FC2738"/>
    <w:rsid w:val="00FC46A5"/>
    <w:rsid w:val="00FD1382"/>
    <w:rsid w:val="00FD5B36"/>
    <w:rsid w:val="00FD6632"/>
    <w:rsid w:val="00FD6F90"/>
    <w:rsid w:val="00FE3A42"/>
    <w:rsid w:val="00FF02B3"/>
    <w:rsid w:val="00FF076D"/>
    <w:rsid w:val="00FF17AA"/>
    <w:rsid w:val="00FF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CF3BBB"/>
  <w15:chartTrackingRefBased/>
  <w15:docId w15:val="{57A7AA3B-9250-457A-817A-E583D624C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9C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F469C9"/>
    <w:pPr>
      <w:keepNext/>
      <w:outlineLvl w:val="0"/>
    </w:pPr>
    <w:rPr>
      <w:b/>
      <w:sz w:val="24"/>
      <w:lang w:val="x-none" w:eastAsia="x-none"/>
    </w:rPr>
  </w:style>
  <w:style w:type="paragraph" w:styleId="Heading2">
    <w:name w:val="heading 2"/>
    <w:basedOn w:val="Normal"/>
    <w:next w:val="Normal"/>
    <w:link w:val="Heading2Char"/>
    <w:unhideWhenUsed/>
    <w:qFormat/>
    <w:rsid w:val="0056789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56789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56789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unhideWhenUsed/>
    <w:qFormat/>
    <w:rsid w:val="0056789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69C9"/>
    <w:rPr>
      <w:rFonts w:ascii="Times New Roman" w:eastAsia="Times New Roman" w:hAnsi="Times New Roman" w:cs="Times New Roman"/>
      <w:b/>
      <w:sz w:val="24"/>
      <w:szCs w:val="20"/>
      <w:lang w:val="x-none" w:eastAsia="x-none"/>
    </w:rPr>
  </w:style>
  <w:style w:type="paragraph" w:styleId="Header">
    <w:name w:val="header"/>
    <w:basedOn w:val="Normal"/>
    <w:link w:val="HeaderChar"/>
    <w:rsid w:val="00F469C9"/>
    <w:pPr>
      <w:tabs>
        <w:tab w:val="center" w:pos="4320"/>
        <w:tab w:val="right" w:pos="8640"/>
      </w:tabs>
    </w:pPr>
  </w:style>
  <w:style w:type="character" w:customStyle="1" w:styleId="HeaderChar">
    <w:name w:val="Header Char"/>
    <w:basedOn w:val="DefaultParagraphFont"/>
    <w:link w:val="Header"/>
    <w:rsid w:val="00F469C9"/>
    <w:rPr>
      <w:rFonts w:ascii="Times New Roman" w:eastAsia="Times New Roman" w:hAnsi="Times New Roman" w:cs="Times New Roman"/>
      <w:sz w:val="20"/>
      <w:szCs w:val="20"/>
    </w:rPr>
  </w:style>
  <w:style w:type="paragraph" w:styleId="Footer">
    <w:name w:val="footer"/>
    <w:basedOn w:val="Normal"/>
    <w:link w:val="FooterChar"/>
    <w:rsid w:val="00F469C9"/>
    <w:pPr>
      <w:tabs>
        <w:tab w:val="center" w:pos="4320"/>
        <w:tab w:val="right" w:pos="8640"/>
      </w:tabs>
    </w:pPr>
  </w:style>
  <w:style w:type="character" w:customStyle="1" w:styleId="FooterChar">
    <w:name w:val="Footer Char"/>
    <w:basedOn w:val="DefaultParagraphFont"/>
    <w:link w:val="Footer"/>
    <w:rsid w:val="00F469C9"/>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1C7C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CA6"/>
    <w:rPr>
      <w:rFonts w:ascii="Segoe UI" w:eastAsia="Times New Roman" w:hAnsi="Segoe UI" w:cs="Segoe UI"/>
      <w:sz w:val="18"/>
      <w:szCs w:val="18"/>
    </w:rPr>
  </w:style>
  <w:style w:type="paragraph" w:styleId="ListParagraph">
    <w:name w:val="List Paragraph"/>
    <w:aliases w:val="Virginia,List Paragraph1,List Paragraph Char Char"/>
    <w:basedOn w:val="Normal"/>
    <w:link w:val="ListParagraphChar"/>
    <w:uiPriority w:val="34"/>
    <w:qFormat/>
    <w:rsid w:val="00104525"/>
    <w:pPr>
      <w:ind w:left="720"/>
      <w:contextualSpacing/>
    </w:pPr>
  </w:style>
  <w:style w:type="character" w:styleId="Hyperlink">
    <w:name w:val="Hyperlink"/>
    <w:basedOn w:val="DefaultParagraphFont"/>
    <w:uiPriority w:val="99"/>
    <w:unhideWhenUsed/>
    <w:rsid w:val="00417BCF"/>
    <w:rPr>
      <w:color w:val="0000FF"/>
      <w:u w:val="single"/>
    </w:rPr>
  </w:style>
  <w:style w:type="table" w:styleId="TableGrid">
    <w:name w:val="Table Grid"/>
    <w:basedOn w:val="TableNormal"/>
    <w:uiPriority w:val="59"/>
    <w:qFormat/>
    <w:rsid w:val="00EA43B2"/>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A19BC"/>
    <w:pPr>
      <w:widowControl w:val="0"/>
      <w:autoSpaceDE w:val="0"/>
      <w:autoSpaceDN w:val="0"/>
    </w:pPr>
    <w:rPr>
      <w:rFonts w:ascii="Book Antiqua" w:eastAsia="Book Antiqua" w:hAnsi="Book Antiqua" w:cs="Book Antiqua"/>
      <w:sz w:val="22"/>
      <w:szCs w:val="22"/>
    </w:rPr>
  </w:style>
  <w:style w:type="character" w:customStyle="1" w:styleId="Heading2Char">
    <w:name w:val="Heading 2 Char"/>
    <w:basedOn w:val="DefaultParagraphFont"/>
    <w:link w:val="Heading2"/>
    <w:rsid w:val="0056789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56789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567893"/>
    <w:rPr>
      <w:rFonts w:asciiTheme="majorHAnsi" w:eastAsiaTheme="majorEastAsia" w:hAnsiTheme="majorHAnsi" w:cstheme="majorBidi"/>
      <w:i/>
      <w:iCs/>
      <w:color w:val="2E74B5" w:themeColor="accent1" w:themeShade="BF"/>
      <w:sz w:val="20"/>
      <w:szCs w:val="20"/>
    </w:rPr>
  </w:style>
  <w:style w:type="character" w:customStyle="1" w:styleId="Heading8Char">
    <w:name w:val="Heading 8 Char"/>
    <w:basedOn w:val="DefaultParagraphFont"/>
    <w:link w:val="Heading8"/>
    <w:rsid w:val="00567893"/>
    <w:rPr>
      <w:rFonts w:asciiTheme="majorHAnsi" w:eastAsiaTheme="majorEastAsia" w:hAnsiTheme="majorHAnsi" w:cstheme="majorBidi"/>
      <w:color w:val="272727" w:themeColor="text1" w:themeTint="D8"/>
      <w:sz w:val="21"/>
      <w:szCs w:val="21"/>
    </w:rPr>
  </w:style>
  <w:style w:type="paragraph" w:styleId="TOC1">
    <w:name w:val="toc 1"/>
    <w:aliases w:val="SMF Index"/>
    <w:basedOn w:val="Normal"/>
    <w:next w:val="Normal"/>
    <w:autoRedefine/>
    <w:rsid w:val="00567893"/>
    <w:pPr>
      <w:spacing w:before="120" w:after="120"/>
    </w:pPr>
    <w:rPr>
      <w:rFonts w:ascii="Arial" w:hAnsi="Arial"/>
      <w:b/>
      <w:sz w:val="22"/>
    </w:rPr>
  </w:style>
  <w:style w:type="paragraph" w:styleId="BodyTextIndent">
    <w:name w:val="Body Text Indent"/>
    <w:basedOn w:val="Normal"/>
    <w:link w:val="BodyTextIndentChar"/>
    <w:rsid w:val="00567893"/>
    <w:pPr>
      <w:ind w:left="1440"/>
      <w:jc w:val="both"/>
    </w:pPr>
    <w:rPr>
      <w:sz w:val="24"/>
    </w:rPr>
  </w:style>
  <w:style w:type="character" w:customStyle="1" w:styleId="BodyTextIndentChar">
    <w:name w:val="Body Text Indent Char"/>
    <w:basedOn w:val="DefaultParagraphFont"/>
    <w:link w:val="BodyTextIndent"/>
    <w:rsid w:val="00567893"/>
    <w:rPr>
      <w:rFonts w:ascii="Times New Roman" w:eastAsia="Times New Roman" w:hAnsi="Times New Roman" w:cs="Times New Roman"/>
      <w:sz w:val="24"/>
      <w:szCs w:val="20"/>
    </w:rPr>
  </w:style>
  <w:style w:type="paragraph" w:styleId="NormalWeb">
    <w:name w:val="Normal (Web)"/>
    <w:basedOn w:val="Normal"/>
    <w:uiPriority w:val="99"/>
    <w:rsid w:val="00567893"/>
    <w:pPr>
      <w:spacing w:before="100" w:beforeAutospacing="1" w:after="100" w:afterAutospacing="1"/>
    </w:pPr>
    <w:rPr>
      <w:sz w:val="24"/>
      <w:szCs w:val="24"/>
    </w:rPr>
  </w:style>
  <w:style w:type="paragraph" w:customStyle="1" w:styleId="CharCharCharCharCharCharChar">
    <w:name w:val="Char Char Char Char Char Char Char"/>
    <w:basedOn w:val="Normal"/>
    <w:autoRedefine/>
    <w:rsid w:val="00567893"/>
    <w:pPr>
      <w:spacing w:after="160" w:line="240" w:lineRule="exact"/>
    </w:pPr>
    <w:rPr>
      <w:rFonts w:ascii="Century Gothic" w:hAnsi="Century Gothic"/>
      <w:b/>
    </w:rPr>
  </w:style>
  <w:style w:type="paragraph" w:customStyle="1" w:styleId="WW-NormalWeb">
    <w:name w:val="WW-Normal (Web)"/>
    <w:basedOn w:val="Normal"/>
    <w:rsid w:val="00567893"/>
    <w:pPr>
      <w:suppressAutoHyphens/>
      <w:spacing w:before="100" w:after="100"/>
    </w:pPr>
    <w:rPr>
      <w:sz w:val="24"/>
    </w:rPr>
  </w:style>
  <w:style w:type="character" w:styleId="CommentReference">
    <w:name w:val="annotation reference"/>
    <w:basedOn w:val="DefaultParagraphFont"/>
    <w:rsid w:val="00567893"/>
    <w:rPr>
      <w:sz w:val="16"/>
      <w:szCs w:val="16"/>
    </w:rPr>
  </w:style>
  <w:style w:type="paragraph" w:styleId="CommentText">
    <w:name w:val="annotation text"/>
    <w:basedOn w:val="Normal"/>
    <w:link w:val="CommentTextChar"/>
    <w:rsid w:val="00567893"/>
  </w:style>
  <w:style w:type="character" w:customStyle="1" w:styleId="CommentTextChar">
    <w:name w:val="Comment Text Char"/>
    <w:basedOn w:val="DefaultParagraphFont"/>
    <w:link w:val="CommentText"/>
    <w:rsid w:val="0056789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7893"/>
    <w:rPr>
      <w:b/>
      <w:bCs/>
    </w:rPr>
  </w:style>
  <w:style w:type="character" w:customStyle="1" w:styleId="CommentSubjectChar">
    <w:name w:val="Comment Subject Char"/>
    <w:basedOn w:val="CommentTextChar"/>
    <w:link w:val="CommentSubject"/>
    <w:rsid w:val="00567893"/>
    <w:rPr>
      <w:rFonts w:ascii="Times New Roman" w:eastAsia="Times New Roman" w:hAnsi="Times New Roman" w:cs="Times New Roman"/>
      <w:b/>
      <w:bCs/>
      <w:sz w:val="20"/>
      <w:szCs w:val="20"/>
    </w:rPr>
  </w:style>
  <w:style w:type="paragraph" w:styleId="BodyText">
    <w:name w:val="Body Text"/>
    <w:basedOn w:val="Normal"/>
    <w:link w:val="BodyTextChar"/>
    <w:rsid w:val="00567893"/>
    <w:pPr>
      <w:spacing w:after="120"/>
    </w:pPr>
  </w:style>
  <w:style w:type="character" w:customStyle="1" w:styleId="BodyTextChar">
    <w:name w:val="Body Text Char"/>
    <w:basedOn w:val="DefaultParagraphFont"/>
    <w:link w:val="BodyText"/>
    <w:rsid w:val="00567893"/>
    <w:rPr>
      <w:rFonts w:ascii="Times New Roman" w:eastAsia="Times New Roman" w:hAnsi="Times New Roman" w:cs="Times New Roman"/>
      <w:sz w:val="20"/>
      <w:szCs w:val="20"/>
    </w:rPr>
  </w:style>
  <w:style w:type="paragraph" w:customStyle="1" w:styleId="TableContents">
    <w:name w:val="Table Contents"/>
    <w:basedOn w:val="BodyText"/>
    <w:rsid w:val="00567893"/>
    <w:pPr>
      <w:widowControl w:val="0"/>
      <w:suppressAutoHyphens/>
    </w:pPr>
    <w:rPr>
      <w:sz w:val="24"/>
    </w:rPr>
  </w:style>
  <w:style w:type="paragraph" w:styleId="BodyText3">
    <w:name w:val="Body Text 3"/>
    <w:basedOn w:val="Normal"/>
    <w:link w:val="BodyText3Char"/>
    <w:rsid w:val="00567893"/>
    <w:pPr>
      <w:suppressAutoHyphens/>
      <w:spacing w:after="120"/>
    </w:pPr>
    <w:rPr>
      <w:sz w:val="16"/>
      <w:szCs w:val="16"/>
    </w:rPr>
  </w:style>
  <w:style w:type="character" w:customStyle="1" w:styleId="BodyText3Char">
    <w:name w:val="Body Text 3 Char"/>
    <w:basedOn w:val="DefaultParagraphFont"/>
    <w:link w:val="BodyText3"/>
    <w:rsid w:val="00567893"/>
    <w:rPr>
      <w:rFonts w:ascii="Times New Roman" w:eastAsia="Times New Roman" w:hAnsi="Times New Roman" w:cs="Times New Roman"/>
      <w:sz w:val="16"/>
      <w:szCs w:val="16"/>
    </w:rPr>
  </w:style>
  <w:style w:type="character" w:customStyle="1" w:styleId="EmailStyle311">
    <w:name w:val="EmailStyle311"/>
    <w:basedOn w:val="DefaultParagraphFont"/>
    <w:semiHidden/>
    <w:rsid w:val="00567893"/>
    <w:rPr>
      <w:rFonts w:ascii="Arial" w:hAnsi="Arial" w:cs="Arial"/>
      <w:color w:val="000080"/>
      <w:sz w:val="20"/>
      <w:szCs w:val="20"/>
    </w:rPr>
  </w:style>
  <w:style w:type="paragraph" w:styleId="Revision">
    <w:name w:val="Revision"/>
    <w:hidden/>
    <w:uiPriority w:val="99"/>
    <w:semiHidden/>
    <w:rsid w:val="00567893"/>
    <w:pPr>
      <w:spacing w:after="0" w:line="240" w:lineRule="auto"/>
    </w:pPr>
    <w:rPr>
      <w:rFonts w:ascii="Times New Roman" w:eastAsia="Times New Roman" w:hAnsi="Times New Roman" w:cs="Times New Roman"/>
      <w:sz w:val="20"/>
      <w:szCs w:val="20"/>
    </w:rPr>
  </w:style>
  <w:style w:type="paragraph" w:customStyle="1" w:styleId="Default">
    <w:name w:val="Default"/>
    <w:rsid w:val="0056789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harCharCharCharCharCharChar1">
    <w:name w:val="Char Char Char Char Char Char Char1"/>
    <w:basedOn w:val="Normal"/>
    <w:autoRedefine/>
    <w:rsid w:val="00567893"/>
    <w:pPr>
      <w:spacing w:after="160" w:line="240" w:lineRule="exact"/>
    </w:pPr>
    <w:rPr>
      <w:rFonts w:ascii="Century Gothic" w:hAnsi="Century Gothic"/>
      <w:b/>
    </w:rPr>
  </w:style>
  <w:style w:type="paragraph" w:customStyle="1" w:styleId="TableText">
    <w:name w:val="Table Text"/>
    <w:rsid w:val="00567893"/>
    <w:pPr>
      <w:spacing w:before="40" w:after="40" w:line="240" w:lineRule="auto"/>
    </w:pPr>
    <w:rPr>
      <w:rFonts w:ascii="Times New Roman" w:eastAsia="Times New Roman" w:hAnsi="Times New Roman" w:cs="Times New Roman"/>
      <w:sz w:val="24"/>
      <w:szCs w:val="20"/>
    </w:rPr>
  </w:style>
  <w:style w:type="character" w:customStyle="1" w:styleId="ListParagraphChar">
    <w:name w:val="List Paragraph Char"/>
    <w:aliases w:val="Virginia Char,List Paragraph1 Char,List Paragraph Char Char Char"/>
    <w:link w:val="ListParagraph"/>
    <w:uiPriority w:val="34"/>
    <w:qFormat/>
    <w:locked/>
    <w:rsid w:val="00567893"/>
    <w:rPr>
      <w:rFonts w:ascii="Times New Roman" w:eastAsia="Times New Roman" w:hAnsi="Times New Roman" w:cs="Times New Roman"/>
      <w:sz w:val="20"/>
      <w:szCs w:val="20"/>
    </w:rPr>
  </w:style>
  <w:style w:type="character" w:customStyle="1" w:styleId="JitendraPatil">
    <w:name w:val="Jitendra Patil"/>
    <w:semiHidden/>
    <w:rsid w:val="00567893"/>
    <w:rPr>
      <w:rFonts w:ascii="Arial" w:hAnsi="Arial" w:cs="Arial"/>
      <w:color w:val="000080"/>
      <w:sz w:val="20"/>
      <w:szCs w:val="20"/>
    </w:rPr>
  </w:style>
  <w:style w:type="table" w:styleId="PlainTable5">
    <w:name w:val="Plain Table 5"/>
    <w:basedOn w:val="TableNormal"/>
    <w:uiPriority w:val="45"/>
    <w:rsid w:val="00183D2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xmsonormal">
    <w:name w:val="x_msonormal"/>
    <w:basedOn w:val="Normal"/>
    <w:rsid w:val="006B027A"/>
    <w:rPr>
      <w:rFonts w:ascii="Calibri" w:eastAsiaTheme="minorHAnsi" w:hAnsi="Calibri" w:cs="Calibri"/>
      <w:sz w:val="22"/>
      <w:szCs w:val="22"/>
      <w:lang w:val="en-IN" w:eastAsia="en-IN"/>
    </w:rPr>
  </w:style>
  <w:style w:type="character" w:styleId="UnresolvedMention">
    <w:name w:val="Unresolved Mention"/>
    <w:basedOn w:val="DefaultParagraphFont"/>
    <w:uiPriority w:val="99"/>
    <w:semiHidden/>
    <w:unhideWhenUsed/>
    <w:rsid w:val="00813CBA"/>
    <w:rPr>
      <w:color w:val="605E5C"/>
      <w:shd w:val="clear" w:color="auto" w:fill="E1DFDD"/>
    </w:rPr>
  </w:style>
  <w:style w:type="character" w:styleId="FollowedHyperlink">
    <w:name w:val="FollowedHyperlink"/>
    <w:basedOn w:val="DefaultParagraphFont"/>
    <w:uiPriority w:val="99"/>
    <w:semiHidden/>
    <w:unhideWhenUsed/>
    <w:rsid w:val="00F042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2276">
      <w:bodyDiv w:val="1"/>
      <w:marLeft w:val="0"/>
      <w:marRight w:val="0"/>
      <w:marTop w:val="0"/>
      <w:marBottom w:val="0"/>
      <w:divBdr>
        <w:top w:val="none" w:sz="0" w:space="0" w:color="auto"/>
        <w:left w:val="none" w:sz="0" w:space="0" w:color="auto"/>
        <w:bottom w:val="none" w:sz="0" w:space="0" w:color="auto"/>
        <w:right w:val="none" w:sz="0" w:space="0" w:color="auto"/>
      </w:divBdr>
    </w:div>
    <w:div w:id="95491815">
      <w:bodyDiv w:val="1"/>
      <w:marLeft w:val="0"/>
      <w:marRight w:val="0"/>
      <w:marTop w:val="0"/>
      <w:marBottom w:val="0"/>
      <w:divBdr>
        <w:top w:val="none" w:sz="0" w:space="0" w:color="auto"/>
        <w:left w:val="none" w:sz="0" w:space="0" w:color="auto"/>
        <w:bottom w:val="none" w:sz="0" w:space="0" w:color="auto"/>
        <w:right w:val="none" w:sz="0" w:space="0" w:color="auto"/>
      </w:divBdr>
    </w:div>
    <w:div w:id="102842388">
      <w:bodyDiv w:val="1"/>
      <w:marLeft w:val="0"/>
      <w:marRight w:val="0"/>
      <w:marTop w:val="0"/>
      <w:marBottom w:val="0"/>
      <w:divBdr>
        <w:top w:val="none" w:sz="0" w:space="0" w:color="auto"/>
        <w:left w:val="none" w:sz="0" w:space="0" w:color="auto"/>
        <w:bottom w:val="none" w:sz="0" w:space="0" w:color="auto"/>
        <w:right w:val="none" w:sz="0" w:space="0" w:color="auto"/>
      </w:divBdr>
    </w:div>
    <w:div w:id="103040122">
      <w:bodyDiv w:val="1"/>
      <w:marLeft w:val="0"/>
      <w:marRight w:val="0"/>
      <w:marTop w:val="0"/>
      <w:marBottom w:val="0"/>
      <w:divBdr>
        <w:top w:val="none" w:sz="0" w:space="0" w:color="auto"/>
        <w:left w:val="none" w:sz="0" w:space="0" w:color="auto"/>
        <w:bottom w:val="none" w:sz="0" w:space="0" w:color="auto"/>
        <w:right w:val="none" w:sz="0" w:space="0" w:color="auto"/>
      </w:divBdr>
    </w:div>
    <w:div w:id="142546962">
      <w:bodyDiv w:val="1"/>
      <w:marLeft w:val="0"/>
      <w:marRight w:val="0"/>
      <w:marTop w:val="0"/>
      <w:marBottom w:val="0"/>
      <w:divBdr>
        <w:top w:val="none" w:sz="0" w:space="0" w:color="auto"/>
        <w:left w:val="none" w:sz="0" w:space="0" w:color="auto"/>
        <w:bottom w:val="none" w:sz="0" w:space="0" w:color="auto"/>
        <w:right w:val="none" w:sz="0" w:space="0" w:color="auto"/>
      </w:divBdr>
    </w:div>
    <w:div w:id="181818571">
      <w:bodyDiv w:val="1"/>
      <w:marLeft w:val="0"/>
      <w:marRight w:val="0"/>
      <w:marTop w:val="0"/>
      <w:marBottom w:val="0"/>
      <w:divBdr>
        <w:top w:val="none" w:sz="0" w:space="0" w:color="auto"/>
        <w:left w:val="none" w:sz="0" w:space="0" w:color="auto"/>
        <w:bottom w:val="none" w:sz="0" w:space="0" w:color="auto"/>
        <w:right w:val="none" w:sz="0" w:space="0" w:color="auto"/>
      </w:divBdr>
    </w:div>
    <w:div w:id="248854805">
      <w:bodyDiv w:val="1"/>
      <w:marLeft w:val="0"/>
      <w:marRight w:val="0"/>
      <w:marTop w:val="0"/>
      <w:marBottom w:val="0"/>
      <w:divBdr>
        <w:top w:val="none" w:sz="0" w:space="0" w:color="auto"/>
        <w:left w:val="none" w:sz="0" w:space="0" w:color="auto"/>
        <w:bottom w:val="none" w:sz="0" w:space="0" w:color="auto"/>
        <w:right w:val="none" w:sz="0" w:space="0" w:color="auto"/>
      </w:divBdr>
    </w:div>
    <w:div w:id="259068200">
      <w:bodyDiv w:val="1"/>
      <w:marLeft w:val="0"/>
      <w:marRight w:val="0"/>
      <w:marTop w:val="0"/>
      <w:marBottom w:val="0"/>
      <w:divBdr>
        <w:top w:val="none" w:sz="0" w:space="0" w:color="auto"/>
        <w:left w:val="none" w:sz="0" w:space="0" w:color="auto"/>
        <w:bottom w:val="none" w:sz="0" w:space="0" w:color="auto"/>
        <w:right w:val="none" w:sz="0" w:space="0" w:color="auto"/>
      </w:divBdr>
    </w:div>
    <w:div w:id="277030574">
      <w:bodyDiv w:val="1"/>
      <w:marLeft w:val="0"/>
      <w:marRight w:val="0"/>
      <w:marTop w:val="0"/>
      <w:marBottom w:val="0"/>
      <w:divBdr>
        <w:top w:val="none" w:sz="0" w:space="0" w:color="auto"/>
        <w:left w:val="none" w:sz="0" w:space="0" w:color="auto"/>
        <w:bottom w:val="none" w:sz="0" w:space="0" w:color="auto"/>
        <w:right w:val="none" w:sz="0" w:space="0" w:color="auto"/>
      </w:divBdr>
    </w:div>
    <w:div w:id="281035921">
      <w:bodyDiv w:val="1"/>
      <w:marLeft w:val="0"/>
      <w:marRight w:val="0"/>
      <w:marTop w:val="0"/>
      <w:marBottom w:val="0"/>
      <w:divBdr>
        <w:top w:val="none" w:sz="0" w:space="0" w:color="auto"/>
        <w:left w:val="none" w:sz="0" w:space="0" w:color="auto"/>
        <w:bottom w:val="none" w:sz="0" w:space="0" w:color="auto"/>
        <w:right w:val="none" w:sz="0" w:space="0" w:color="auto"/>
      </w:divBdr>
    </w:div>
    <w:div w:id="349255874">
      <w:bodyDiv w:val="1"/>
      <w:marLeft w:val="0"/>
      <w:marRight w:val="0"/>
      <w:marTop w:val="0"/>
      <w:marBottom w:val="0"/>
      <w:divBdr>
        <w:top w:val="none" w:sz="0" w:space="0" w:color="auto"/>
        <w:left w:val="none" w:sz="0" w:space="0" w:color="auto"/>
        <w:bottom w:val="none" w:sz="0" w:space="0" w:color="auto"/>
        <w:right w:val="none" w:sz="0" w:space="0" w:color="auto"/>
      </w:divBdr>
    </w:div>
    <w:div w:id="353114149">
      <w:bodyDiv w:val="1"/>
      <w:marLeft w:val="0"/>
      <w:marRight w:val="0"/>
      <w:marTop w:val="0"/>
      <w:marBottom w:val="0"/>
      <w:divBdr>
        <w:top w:val="none" w:sz="0" w:space="0" w:color="auto"/>
        <w:left w:val="none" w:sz="0" w:space="0" w:color="auto"/>
        <w:bottom w:val="none" w:sz="0" w:space="0" w:color="auto"/>
        <w:right w:val="none" w:sz="0" w:space="0" w:color="auto"/>
      </w:divBdr>
    </w:div>
    <w:div w:id="355540466">
      <w:bodyDiv w:val="1"/>
      <w:marLeft w:val="0"/>
      <w:marRight w:val="0"/>
      <w:marTop w:val="0"/>
      <w:marBottom w:val="0"/>
      <w:divBdr>
        <w:top w:val="none" w:sz="0" w:space="0" w:color="auto"/>
        <w:left w:val="none" w:sz="0" w:space="0" w:color="auto"/>
        <w:bottom w:val="none" w:sz="0" w:space="0" w:color="auto"/>
        <w:right w:val="none" w:sz="0" w:space="0" w:color="auto"/>
      </w:divBdr>
    </w:div>
    <w:div w:id="360277575">
      <w:bodyDiv w:val="1"/>
      <w:marLeft w:val="0"/>
      <w:marRight w:val="0"/>
      <w:marTop w:val="0"/>
      <w:marBottom w:val="0"/>
      <w:divBdr>
        <w:top w:val="none" w:sz="0" w:space="0" w:color="auto"/>
        <w:left w:val="none" w:sz="0" w:space="0" w:color="auto"/>
        <w:bottom w:val="none" w:sz="0" w:space="0" w:color="auto"/>
        <w:right w:val="none" w:sz="0" w:space="0" w:color="auto"/>
      </w:divBdr>
    </w:div>
    <w:div w:id="380248187">
      <w:bodyDiv w:val="1"/>
      <w:marLeft w:val="0"/>
      <w:marRight w:val="0"/>
      <w:marTop w:val="0"/>
      <w:marBottom w:val="0"/>
      <w:divBdr>
        <w:top w:val="none" w:sz="0" w:space="0" w:color="auto"/>
        <w:left w:val="none" w:sz="0" w:space="0" w:color="auto"/>
        <w:bottom w:val="none" w:sz="0" w:space="0" w:color="auto"/>
        <w:right w:val="none" w:sz="0" w:space="0" w:color="auto"/>
      </w:divBdr>
    </w:div>
    <w:div w:id="416900838">
      <w:bodyDiv w:val="1"/>
      <w:marLeft w:val="0"/>
      <w:marRight w:val="0"/>
      <w:marTop w:val="0"/>
      <w:marBottom w:val="0"/>
      <w:divBdr>
        <w:top w:val="none" w:sz="0" w:space="0" w:color="auto"/>
        <w:left w:val="none" w:sz="0" w:space="0" w:color="auto"/>
        <w:bottom w:val="none" w:sz="0" w:space="0" w:color="auto"/>
        <w:right w:val="none" w:sz="0" w:space="0" w:color="auto"/>
      </w:divBdr>
    </w:div>
    <w:div w:id="439573789">
      <w:bodyDiv w:val="1"/>
      <w:marLeft w:val="0"/>
      <w:marRight w:val="0"/>
      <w:marTop w:val="0"/>
      <w:marBottom w:val="0"/>
      <w:divBdr>
        <w:top w:val="none" w:sz="0" w:space="0" w:color="auto"/>
        <w:left w:val="none" w:sz="0" w:space="0" w:color="auto"/>
        <w:bottom w:val="none" w:sz="0" w:space="0" w:color="auto"/>
        <w:right w:val="none" w:sz="0" w:space="0" w:color="auto"/>
      </w:divBdr>
    </w:div>
    <w:div w:id="443425076">
      <w:bodyDiv w:val="1"/>
      <w:marLeft w:val="0"/>
      <w:marRight w:val="0"/>
      <w:marTop w:val="0"/>
      <w:marBottom w:val="0"/>
      <w:divBdr>
        <w:top w:val="none" w:sz="0" w:space="0" w:color="auto"/>
        <w:left w:val="none" w:sz="0" w:space="0" w:color="auto"/>
        <w:bottom w:val="none" w:sz="0" w:space="0" w:color="auto"/>
        <w:right w:val="none" w:sz="0" w:space="0" w:color="auto"/>
      </w:divBdr>
    </w:div>
    <w:div w:id="456337660">
      <w:bodyDiv w:val="1"/>
      <w:marLeft w:val="0"/>
      <w:marRight w:val="0"/>
      <w:marTop w:val="0"/>
      <w:marBottom w:val="0"/>
      <w:divBdr>
        <w:top w:val="none" w:sz="0" w:space="0" w:color="auto"/>
        <w:left w:val="none" w:sz="0" w:space="0" w:color="auto"/>
        <w:bottom w:val="none" w:sz="0" w:space="0" w:color="auto"/>
        <w:right w:val="none" w:sz="0" w:space="0" w:color="auto"/>
      </w:divBdr>
    </w:div>
    <w:div w:id="477693179">
      <w:bodyDiv w:val="1"/>
      <w:marLeft w:val="0"/>
      <w:marRight w:val="0"/>
      <w:marTop w:val="0"/>
      <w:marBottom w:val="0"/>
      <w:divBdr>
        <w:top w:val="none" w:sz="0" w:space="0" w:color="auto"/>
        <w:left w:val="none" w:sz="0" w:space="0" w:color="auto"/>
        <w:bottom w:val="none" w:sz="0" w:space="0" w:color="auto"/>
        <w:right w:val="none" w:sz="0" w:space="0" w:color="auto"/>
      </w:divBdr>
    </w:div>
    <w:div w:id="483395387">
      <w:bodyDiv w:val="1"/>
      <w:marLeft w:val="0"/>
      <w:marRight w:val="0"/>
      <w:marTop w:val="0"/>
      <w:marBottom w:val="0"/>
      <w:divBdr>
        <w:top w:val="none" w:sz="0" w:space="0" w:color="auto"/>
        <w:left w:val="none" w:sz="0" w:space="0" w:color="auto"/>
        <w:bottom w:val="none" w:sz="0" w:space="0" w:color="auto"/>
        <w:right w:val="none" w:sz="0" w:space="0" w:color="auto"/>
      </w:divBdr>
    </w:div>
    <w:div w:id="484203279">
      <w:bodyDiv w:val="1"/>
      <w:marLeft w:val="0"/>
      <w:marRight w:val="0"/>
      <w:marTop w:val="0"/>
      <w:marBottom w:val="0"/>
      <w:divBdr>
        <w:top w:val="none" w:sz="0" w:space="0" w:color="auto"/>
        <w:left w:val="none" w:sz="0" w:space="0" w:color="auto"/>
        <w:bottom w:val="none" w:sz="0" w:space="0" w:color="auto"/>
        <w:right w:val="none" w:sz="0" w:space="0" w:color="auto"/>
      </w:divBdr>
    </w:div>
    <w:div w:id="505021870">
      <w:bodyDiv w:val="1"/>
      <w:marLeft w:val="0"/>
      <w:marRight w:val="0"/>
      <w:marTop w:val="0"/>
      <w:marBottom w:val="0"/>
      <w:divBdr>
        <w:top w:val="none" w:sz="0" w:space="0" w:color="auto"/>
        <w:left w:val="none" w:sz="0" w:space="0" w:color="auto"/>
        <w:bottom w:val="none" w:sz="0" w:space="0" w:color="auto"/>
        <w:right w:val="none" w:sz="0" w:space="0" w:color="auto"/>
      </w:divBdr>
    </w:div>
    <w:div w:id="534511824">
      <w:bodyDiv w:val="1"/>
      <w:marLeft w:val="0"/>
      <w:marRight w:val="0"/>
      <w:marTop w:val="0"/>
      <w:marBottom w:val="0"/>
      <w:divBdr>
        <w:top w:val="none" w:sz="0" w:space="0" w:color="auto"/>
        <w:left w:val="none" w:sz="0" w:space="0" w:color="auto"/>
        <w:bottom w:val="none" w:sz="0" w:space="0" w:color="auto"/>
        <w:right w:val="none" w:sz="0" w:space="0" w:color="auto"/>
      </w:divBdr>
    </w:div>
    <w:div w:id="538713089">
      <w:bodyDiv w:val="1"/>
      <w:marLeft w:val="0"/>
      <w:marRight w:val="0"/>
      <w:marTop w:val="0"/>
      <w:marBottom w:val="0"/>
      <w:divBdr>
        <w:top w:val="none" w:sz="0" w:space="0" w:color="auto"/>
        <w:left w:val="none" w:sz="0" w:space="0" w:color="auto"/>
        <w:bottom w:val="none" w:sz="0" w:space="0" w:color="auto"/>
        <w:right w:val="none" w:sz="0" w:space="0" w:color="auto"/>
      </w:divBdr>
    </w:div>
    <w:div w:id="546990253">
      <w:bodyDiv w:val="1"/>
      <w:marLeft w:val="0"/>
      <w:marRight w:val="0"/>
      <w:marTop w:val="0"/>
      <w:marBottom w:val="0"/>
      <w:divBdr>
        <w:top w:val="none" w:sz="0" w:space="0" w:color="auto"/>
        <w:left w:val="none" w:sz="0" w:space="0" w:color="auto"/>
        <w:bottom w:val="none" w:sz="0" w:space="0" w:color="auto"/>
        <w:right w:val="none" w:sz="0" w:space="0" w:color="auto"/>
      </w:divBdr>
    </w:div>
    <w:div w:id="568074267">
      <w:bodyDiv w:val="1"/>
      <w:marLeft w:val="0"/>
      <w:marRight w:val="0"/>
      <w:marTop w:val="0"/>
      <w:marBottom w:val="0"/>
      <w:divBdr>
        <w:top w:val="none" w:sz="0" w:space="0" w:color="auto"/>
        <w:left w:val="none" w:sz="0" w:space="0" w:color="auto"/>
        <w:bottom w:val="none" w:sz="0" w:space="0" w:color="auto"/>
        <w:right w:val="none" w:sz="0" w:space="0" w:color="auto"/>
      </w:divBdr>
    </w:div>
    <w:div w:id="601651824">
      <w:bodyDiv w:val="1"/>
      <w:marLeft w:val="0"/>
      <w:marRight w:val="0"/>
      <w:marTop w:val="0"/>
      <w:marBottom w:val="0"/>
      <w:divBdr>
        <w:top w:val="none" w:sz="0" w:space="0" w:color="auto"/>
        <w:left w:val="none" w:sz="0" w:space="0" w:color="auto"/>
        <w:bottom w:val="none" w:sz="0" w:space="0" w:color="auto"/>
        <w:right w:val="none" w:sz="0" w:space="0" w:color="auto"/>
      </w:divBdr>
    </w:div>
    <w:div w:id="669018114">
      <w:bodyDiv w:val="1"/>
      <w:marLeft w:val="0"/>
      <w:marRight w:val="0"/>
      <w:marTop w:val="0"/>
      <w:marBottom w:val="0"/>
      <w:divBdr>
        <w:top w:val="none" w:sz="0" w:space="0" w:color="auto"/>
        <w:left w:val="none" w:sz="0" w:space="0" w:color="auto"/>
        <w:bottom w:val="none" w:sz="0" w:space="0" w:color="auto"/>
        <w:right w:val="none" w:sz="0" w:space="0" w:color="auto"/>
      </w:divBdr>
    </w:div>
    <w:div w:id="680425863">
      <w:bodyDiv w:val="1"/>
      <w:marLeft w:val="0"/>
      <w:marRight w:val="0"/>
      <w:marTop w:val="0"/>
      <w:marBottom w:val="0"/>
      <w:divBdr>
        <w:top w:val="none" w:sz="0" w:space="0" w:color="auto"/>
        <w:left w:val="none" w:sz="0" w:space="0" w:color="auto"/>
        <w:bottom w:val="none" w:sz="0" w:space="0" w:color="auto"/>
        <w:right w:val="none" w:sz="0" w:space="0" w:color="auto"/>
      </w:divBdr>
    </w:div>
    <w:div w:id="701590434">
      <w:bodyDiv w:val="1"/>
      <w:marLeft w:val="0"/>
      <w:marRight w:val="0"/>
      <w:marTop w:val="0"/>
      <w:marBottom w:val="0"/>
      <w:divBdr>
        <w:top w:val="none" w:sz="0" w:space="0" w:color="auto"/>
        <w:left w:val="none" w:sz="0" w:space="0" w:color="auto"/>
        <w:bottom w:val="none" w:sz="0" w:space="0" w:color="auto"/>
        <w:right w:val="none" w:sz="0" w:space="0" w:color="auto"/>
      </w:divBdr>
    </w:div>
    <w:div w:id="718436139">
      <w:bodyDiv w:val="1"/>
      <w:marLeft w:val="0"/>
      <w:marRight w:val="0"/>
      <w:marTop w:val="0"/>
      <w:marBottom w:val="0"/>
      <w:divBdr>
        <w:top w:val="none" w:sz="0" w:space="0" w:color="auto"/>
        <w:left w:val="none" w:sz="0" w:space="0" w:color="auto"/>
        <w:bottom w:val="none" w:sz="0" w:space="0" w:color="auto"/>
        <w:right w:val="none" w:sz="0" w:space="0" w:color="auto"/>
      </w:divBdr>
    </w:div>
    <w:div w:id="738600430">
      <w:bodyDiv w:val="1"/>
      <w:marLeft w:val="0"/>
      <w:marRight w:val="0"/>
      <w:marTop w:val="0"/>
      <w:marBottom w:val="0"/>
      <w:divBdr>
        <w:top w:val="none" w:sz="0" w:space="0" w:color="auto"/>
        <w:left w:val="none" w:sz="0" w:space="0" w:color="auto"/>
        <w:bottom w:val="none" w:sz="0" w:space="0" w:color="auto"/>
        <w:right w:val="none" w:sz="0" w:space="0" w:color="auto"/>
      </w:divBdr>
    </w:div>
    <w:div w:id="784616397">
      <w:bodyDiv w:val="1"/>
      <w:marLeft w:val="0"/>
      <w:marRight w:val="0"/>
      <w:marTop w:val="0"/>
      <w:marBottom w:val="0"/>
      <w:divBdr>
        <w:top w:val="none" w:sz="0" w:space="0" w:color="auto"/>
        <w:left w:val="none" w:sz="0" w:space="0" w:color="auto"/>
        <w:bottom w:val="none" w:sz="0" w:space="0" w:color="auto"/>
        <w:right w:val="none" w:sz="0" w:space="0" w:color="auto"/>
      </w:divBdr>
    </w:div>
    <w:div w:id="801464903">
      <w:bodyDiv w:val="1"/>
      <w:marLeft w:val="0"/>
      <w:marRight w:val="0"/>
      <w:marTop w:val="0"/>
      <w:marBottom w:val="0"/>
      <w:divBdr>
        <w:top w:val="none" w:sz="0" w:space="0" w:color="auto"/>
        <w:left w:val="none" w:sz="0" w:space="0" w:color="auto"/>
        <w:bottom w:val="none" w:sz="0" w:space="0" w:color="auto"/>
        <w:right w:val="none" w:sz="0" w:space="0" w:color="auto"/>
      </w:divBdr>
    </w:div>
    <w:div w:id="803541448">
      <w:bodyDiv w:val="1"/>
      <w:marLeft w:val="0"/>
      <w:marRight w:val="0"/>
      <w:marTop w:val="0"/>
      <w:marBottom w:val="0"/>
      <w:divBdr>
        <w:top w:val="none" w:sz="0" w:space="0" w:color="auto"/>
        <w:left w:val="none" w:sz="0" w:space="0" w:color="auto"/>
        <w:bottom w:val="none" w:sz="0" w:space="0" w:color="auto"/>
        <w:right w:val="none" w:sz="0" w:space="0" w:color="auto"/>
      </w:divBdr>
    </w:div>
    <w:div w:id="819006677">
      <w:bodyDiv w:val="1"/>
      <w:marLeft w:val="0"/>
      <w:marRight w:val="0"/>
      <w:marTop w:val="0"/>
      <w:marBottom w:val="0"/>
      <w:divBdr>
        <w:top w:val="none" w:sz="0" w:space="0" w:color="auto"/>
        <w:left w:val="none" w:sz="0" w:space="0" w:color="auto"/>
        <w:bottom w:val="none" w:sz="0" w:space="0" w:color="auto"/>
        <w:right w:val="none" w:sz="0" w:space="0" w:color="auto"/>
      </w:divBdr>
    </w:div>
    <w:div w:id="819813821">
      <w:bodyDiv w:val="1"/>
      <w:marLeft w:val="0"/>
      <w:marRight w:val="0"/>
      <w:marTop w:val="0"/>
      <w:marBottom w:val="0"/>
      <w:divBdr>
        <w:top w:val="none" w:sz="0" w:space="0" w:color="auto"/>
        <w:left w:val="none" w:sz="0" w:space="0" w:color="auto"/>
        <w:bottom w:val="none" w:sz="0" w:space="0" w:color="auto"/>
        <w:right w:val="none" w:sz="0" w:space="0" w:color="auto"/>
      </w:divBdr>
    </w:div>
    <w:div w:id="833033410">
      <w:bodyDiv w:val="1"/>
      <w:marLeft w:val="0"/>
      <w:marRight w:val="0"/>
      <w:marTop w:val="0"/>
      <w:marBottom w:val="0"/>
      <w:divBdr>
        <w:top w:val="none" w:sz="0" w:space="0" w:color="auto"/>
        <w:left w:val="none" w:sz="0" w:space="0" w:color="auto"/>
        <w:bottom w:val="none" w:sz="0" w:space="0" w:color="auto"/>
        <w:right w:val="none" w:sz="0" w:space="0" w:color="auto"/>
      </w:divBdr>
    </w:div>
    <w:div w:id="835196305">
      <w:bodyDiv w:val="1"/>
      <w:marLeft w:val="0"/>
      <w:marRight w:val="0"/>
      <w:marTop w:val="0"/>
      <w:marBottom w:val="0"/>
      <w:divBdr>
        <w:top w:val="none" w:sz="0" w:space="0" w:color="auto"/>
        <w:left w:val="none" w:sz="0" w:space="0" w:color="auto"/>
        <w:bottom w:val="none" w:sz="0" w:space="0" w:color="auto"/>
        <w:right w:val="none" w:sz="0" w:space="0" w:color="auto"/>
      </w:divBdr>
    </w:div>
    <w:div w:id="858203212">
      <w:bodyDiv w:val="1"/>
      <w:marLeft w:val="0"/>
      <w:marRight w:val="0"/>
      <w:marTop w:val="0"/>
      <w:marBottom w:val="0"/>
      <w:divBdr>
        <w:top w:val="none" w:sz="0" w:space="0" w:color="auto"/>
        <w:left w:val="none" w:sz="0" w:space="0" w:color="auto"/>
        <w:bottom w:val="none" w:sz="0" w:space="0" w:color="auto"/>
        <w:right w:val="none" w:sz="0" w:space="0" w:color="auto"/>
      </w:divBdr>
    </w:div>
    <w:div w:id="870460831">
      <w:bodyDiv w:val="1"/>
      <w:marLeft w:val="0"/>
      <w:marRight w:val="0"/>
      <w:marTop w:val="0"/>
      <w:marBottom w:val="0"/>
      <w:divBdr>
        <w:top w:val="none" w:sz="0" w:space="0" w:color="auto"/>
        <w:left w:val="none" w:sz="0" w:space="0" w:color="auto"/>
        <w:bottom w:val="none" w:sz="0" w:space="0" w:color="auto"/>
        <w:right w:val="none" w:sz="0" w:space="0" w:color="auto"/>
      </w:divBdr>
    </w:div>
    <w:div w:id="874655836">
      <w:bodyDiv w:val="1"/>
      <w:marLeft w:val="0"/>
      <w:marRight w:val="0"/>
      <w:marTop w:val="0"/>
      <w:marBottom w:val="0"/>
      <w:divBdr>
        <w:top w:val="none" w:sz="0" w:space="0" w:color="auto"/>
        <w:left w:val="none" w:sz="0" w:space="0" w:color="auto"/>
        <w:bottom w:val="none" w:sz="0" w:space="0" w:color="auto"/>
        <w:right w:val="none" w:sz="0" w:space="0" w:color="auto"/>
      </w:divBdr>
    </w:div>
    <w:div w:id="884176077">
      <w:bodyDiv w:val="1"/>
      <w:marLeft w:val="0"/>
      <w:marRight w:val="0"/>
      <w:marTop w:val="0"/>
      <w:marBottom w:val="0"/>
      <w:divBdr>
        <w:top w:val="none" w:sz="0" w:space="0" w:color="auto"/>
        <w:left w:val="none" w:sz="0" w:space="0" w:color="auto"/>
        <w:bottom w:val="none" w:sz="0" w:space="0" w:color="auto"/>
        <w:right w:val="none" w:sz="0" w:space="0" w:color="auto"/>
      </w:divBdr>
    </w:div>
    <w:div w:id="892546258">
      <w:bodyDiv w:val="1"/>
      <w:marLeft w:val="0"/>
      <w:marRight w:val="0"/>
      <w:marTop w:val="0"/>
      <w:marBottom w:val="0"/>
      <w:divBdr>
        <w:top w:val="none" w:sz="0" w:space="0" w:color="auto"/>
        <w:left w:val="none" w:sz="0" w:space="0" w:color="auto"/>
        <w:bottom w:val="none" w:sz="0" w:space="0" w:color="auto"/>
        <w:right w:val="none" w:sz="0" w:space="0" w:color="auto"/>
      </w:divBdr>
    </w:div>
    <w:div w:id="907424835">
      <w:bodyDiv w:val="1"/>
      <w:marLeft w:val="0"/>
      <w:marRight w:val="0"/>
      <w:marTop w:val="0"/>
      <w:marBottom w:val="0"/>
      <w:divBdr>
        <w:top w:val="none" w:sz="0" w:space="0" w:color="auto"/>
        <w:left w:val="none" w:sz="0" w:space="0" w:color="auto"/>
        <w:bottom w:val="none" w:sz="0" w:space="0" w:color="auto"/>
        <w:right w:val="none" w:sz="0" w:space="0" w:color="auto"/>
      </w:divBdr>
    </w:div>
    <w:div w:id="910505943">
      <w:bodyDiv w:val="1"/>
      <w:marLeft w:val="0"/>
      <w:marRight w:val="0"/>
      <w:marTop w:val="0"/>
      <w:marBottom w:val="0"/>
      <w:divBdr>
        <w:top w:val="none" w:sz="0" w:space="0" w:color="auto"/>
        <w:left w:val="none" w:sz="0" w:space="0" w:color="auto"/>
        <w:bottom w:val="none" w:sz="0" w:space="0" w:color="auto"/>
        <w:right w:val="none" w:sz="0" w:space="0" w:color="auto"/>
      </w:divBdr>
    </w:div>
    <w:div w:id="964382765">
      <w:bodyDiv w:val="1"/>
      <w:marLeft w:val="0"/>
      <w:marRight w:val="0"/>
      <w:marTop w:val="0"/>
      <w:marBottom w:val="0"/>
      <w:divBdr>
        <w:top w:val="none" w:sz="0" w:space="0" w:color="auto"/>
        <w:left w:val="none" w:sz="0" w:space="0" w:color="auto"/>
        <w:bottom w:val="none" w:sz="0" w:space="0" w:color="auto"/>
        <w:right w:val="none" w:sz="0" w:space="0" w:color="auto"/>
      </w:divBdr>
    </w:div>
    <w:div w:id="1022586067">
      <w:bodyDiv w:val="1"/>
      <w:marLeft w:val="0"/>
      <w:marRight w:val="0"/>
      <w:marTop w:val="0"/>
      <w:marBottom w:val="0"/>
      <w:divBdr>
        <w:top w:val="none" w:sz="0" w:space="0" w:color="auto"/>
        <w:left w:val="none" w:sz="0" w:space="0" w:color="auto"/>
        <w:bottom w:val="none" w:sz="0" w:space="0" w:color="auto"/>
        <w:right w:val="none" w:sz="0" w:space="0" w:color="auto"/>
      </w:divBdr>
    </w:div>
    <w:div w:id="1039083979">
      <w:bodyDiv w:val="1"/>
      <w:marLeft w:val="0"/>
      <w:marRight w:val="0"/>
      <w:marTop w:val="0"/>
      <w:marBottom w:val="0"/>
      <w:divBdr>
        <w:top w:val="none" w:sz="0" w:space="0" w:color="auto"/>
        <w:left w:val="none" w:sz="0" w:space="0" w:color="auto"/>
        <w:bottom w:val="none" w:sz="0" w:space="0" w:color="auto"/>
        <w:right w:val="none" w:sz="0" w:space="0" w:color="auto"/>
      </w:divBdr>
    </w:div>
    <w:div w:id="1052005125">
      <w:bodyDiv w:val="1"/>
      <w:marLeft w:val="0"/>
      <w:marRight w:val="0"/>
      <w:marTop w:val="0"/>
      <w:marBottom w:val="0"/>
      <w:divBdr>
        <w:top w:val="none" w:sz="0" w:space="0" w:color="auto"/>
        <w:left w:val="none" w:sz="0" w:space="0" w:color="auto"/>
        <w:bottom w:val="none" w:sz="0" w:space="0" w:color="auto"/>
        <w:right w:val="none" w:sz="0" w:space="0" w:color="auto"/>
      </w:divBdr>
    </w:div>
    <w:div w:id="1093283858">
      <w:bodyDiv w:val="1"/>
      <w:marLeft w:val="0"/>
      <w:marRight w:val="0"/>
      <w:marTop w:val="0"/>
      <w:marBottom w:val="0"/>
      <w:divBdr>
        <w:top w:val="none" w:sz="0" w:space="0" w:color="auto"/>
        <w:left w:val="none" w:sz="0" w:space="0" w:color="auto"/>
        <w:bottom w:val="none" w:sz="0" w:space="0" w:color="auto"/>
        <w:right w:val="none" w:sz="0" w:space="0" w:color="auto"/>
      </w:divBdr>
    </w:div>
    <w:div w:id="1183783181">
      <w:bodyDiv w:val="1"/>
      <w:marLeft w:val="0"/>
      <w:marRight w:val="0"/>
      <w:marTop w:val="0"/>
      <w:marBottom w:val="0"/>
      <w:divBdr>
        <w:top w:val="none" w:sz="0" w:space="0" w:color="auto"/>
        <w:left w:val="none" w:sz="0" w:space="0" w:color="auto"/>
        <w:bottom w:val="none" w:sz="0" w:space="0" w:color="auto"/>
        <w:right w:val="none" w:sz="0" w:space="0" w:color="auto"/>
      </w:divBdr>
    </w:div>
    <w:div w:id="1193227965">
      <w:bodyDiv w:val="1"/>
      <w:marLeft w:val="0"/>
      <w:marRight w:val="0"/>
      <w:marTop w:val="0"/>
      <w:marBottom w:val="0"/>
      <w:divBdr>
        <w:top w:val="none" w:sz="0" w:space="0" w:color="auto"/>
        <w:left w:val="none" w:sz="0" w:space="0" w:color="auto"/>
        <w:bottom w:val="none" w:sz="0" w:space="0" w:color="auto"/>
        <w:right w:val="none" w:sz="0" w:space="0" w:color="auto"/>
      </w:divBdr>
    </w:div>
    <w:div w:id="1194615379">
      <w:bodyDiv w:val="1"/>
      <w:marLeft w:val="0"/>
      <w:marRight w:val="0"/>
      <w:marTop w:val="0"/>
      <w:marBottom w:val="0"/>
      <w:divBdr>
        <w:top w:val="none" w:sz="0" w:space="0" w:color="auto"/>
        <w:left w:val="none" w:sz="0" w:space="0" w:color="auto"/>
        <w:bottom w:val="none" w:sz="0" w:space="0" w:color="auto"/>
        <w:right w:val="none" w:sz="0" w:space="0" w:color="auto"/>
      </w:divBdr>
    </w:div>
    <w:div w:id="1231112828">
      <w:bodyDiv w:val="1"/>
      <w:marLeft w:val="0"/>
      <w:marRight w:val="0"/>
      <w:marTop w:val="0"/>
      <w:marBottom w:val="0"/>
      <w:divBdr>
        <w:top w:val="none" w:sz="0" w:space="0" w:color="auto"/>
        <w:left w:val="none" w:sz="0" w:space="0" w:color="auto"/>
        <w:bottom w:val="none" w:sz="0" w:space="0" w:color="auto"/>
        <w:right w:val="none" w:sz="0" w:space="0" w:color="auto"/>
      </w:divBdr>
    </w:div>
    <w:div w:id="1241252564">
      <w:bodyDiv w:val="1"/>
      <w:marLeft w:val="0"/>
      <w:marRight w:val="0"/>
      <w:marTop w:val="0"/>
      <w:marBottom w:val="0"/>
      <w:divBdr>
        <w:top w:val="none" w:sz="0" w:space="0" w:color="auto"/>
        <w:left w:val="none" w:sz="0" w:space="0" w:color="auto"/>
        <w:bottom w:val="none" w:sz="0" w:space="0" w:color="auto"/>
        <w:right w:val="none" w:sz="0" w:space="0" w:color="auto"/>
      </w:divBdr>
    </w:div>
    <w:div w:id="1253051306">
      <w:bodyDiv w:val="1"/>
      <w:marLeft w:val="0"/>
      <w:marRight w:val="0"/>
      <w:marTop w:val="0"/>
      <w:marBottom w:val="0"/>
      <w:divBdr>
        <w:top w:val="none" w:sz="0" w:space="0" w:color="auto"/>
        <w:left w:val="none" w:sz="0" w:space="0" w:color="auto"/>
        <w:bottom w:val="none" w:sz="0" w:space="0" w:color="auto"/>
        <w:right w:val="none" w:sz="0" w:space="0" w:color="auto"/>
      </w:divBdr>
    </w:div>
    <w:div w:id="1300040361">
      <w:bodyDiv w:val="1"/>
      <w:marLeft w:val="0"/>
      <w:marRight w:val="0"/>
      <w:marTop w:val="0"/>
      <w:marBottom w:val="0"/>
      <w:divBdr>
        <w:top w:val="none" w:sz="0" w:space="0" w:color="auto"/>
        <w:left w:val="none" w:sz="0" w:space="0" w:color="auto"/>
        <w:bottom w:val="none" w:sz="0" w:space="0" w:color="auto"/>
        <w:right w:val="none" w:sz="0" w:space="0" w:color="auto"/>
      </w:divBdr>
    </w:div>
    <w:div w:id="1300040961">
      <w:bodyDiv w:val="1"/>
      <w:marLeft w:val="0"/>
      <w:marRight w:val="0"/>
      <w:marTop w:val="0"/>
      <w:marBottom w:val="0"/>
      <w:divBdr>
        <w:top w:val="none" w:sz="0" w:space="0" w:color="auto"/>
        <w:left w:val="none" w:sz="0" w:space="0" w:color="auto"/>
        <w:bottom w:val="none" w:sz="0" w:space="0" w:color="auto"/>
        <w:right w:val="none" w:sz="0" w:space="0" w:color="auto"/>
      </w:divBdr>
    </w:div>
    <w:div w:id="1308702254">
      <w:bodyDiv w:val="1"/>
      <w:marLeft w:val="0"/>
      <w:marRight w:val="0"/>
      <w:marTop w:val="0"/>
      <w:marBottom w:val="0"/>
      <w:divBdr>
        <w:top w:val="none" w:sz="0" w:space="0" w:color="auto"/>
        <w:left w:val="none" w:sz="0" w:space="0" w:color="auto"/>
        <w:bottom w:val="none" w:sz="0" w:space="0" w:color="auto"/>
        <w:right w:val="none" w:sz="0" w:space="0" w:color="auto"/>
      </w:divBdr>
    </w:div>
    <w:div w:id="1325812937">
      <w:bodyDiv w:val="1"/>
      <w:marLeft w:val="0"/>
      <w:marRight w:val="0"/>
      <w:marTop w:val="0"/>
      <w:marBottom w:val="0"/>
      <w:divBdr>
        <w:top w:val="none" w:sz="0" w:space="0" w:color="auto"/>
        <w:left w:val="none" w:sz="0" w:space="0" w:color="auto"/>
        <w:bottom w:val="none" w:sz="0" w:space="0" w:color="auto"/>
        <w:right w:val="none" w:sz="0" w:space="0" w:color="auto"/>
      </w:divBdr>
    </w:div>
    <w:div w:id="1362708286">
      <w:bodyDiv w:val="1"/>
      <w:marLeft w:val="0"/>
      <w:marRight w:val="0"/>
      <w:marTop w:val="0"/>
      <w:marBottom w:val="0"/>
      <w:divBdr>
        <w:top w:val="none" w:sz="0" w:space="0" w:color="auto"/>
        <w:left w:val="none" w:sz="0" w:space="0" w:color="auto"/>
        <w:bottom w:val="none" w:sz="0" w:space="0" w:color="auto"/>
        <w:right w:val="none" w:sz="0" w:space="0" w:color="auto"/>
      </w:divBdr>
    </w:div>
    <w:div w:id="1378818098">
      <w:bodyDiv w:val="1"/>
      <w:marLeft w:val="0"/>
      <w:marRight w:val="0"/>
      <w:marTop w:val="0"/>
      <w:marBottom w:val="0"/>
      <w:divBdr>
        <w:top w:val="none" w:sz="0" w:space="0" w:color="auto"/>
        <w:left w:val="none" w:sz="0" w:space="0" w:color="auto"/>
        <w:bottom w:val="none" w:sz="0" w:space="0" w:color="auto"/>
        <w:right w:val="none" w:sz="0" w:space="0" w:color="auto"/>
      </w:divBdr>
    </w:div>
    <w:div w:id="1396388637">
      <w:bodyDiv w:val="1"/>
      <w:marLeft w:val="0"/>
      <w:marRight w:val="0"/>
      <w:marTop w:val="0"/>
      <w:marBottom w:val="0"/>
      <w:divBdr>
        <w:top w:val="none" w:sz="0" w:space="0" w:color="auto"/>
        <w:left w:val="none" w:sz="0" w:space="0" w:color="auto"/>
        <w:bottom w:val="none" w:sz="0" w:space="0" w:color="auto"/>
        <w:right w:val="none" w:sz="0" w:space="0" w:color="auto"/>
      </w:divBdr>
    </w:div>
    <w:div w:id="1407604790">
      <w:bodyDiv w:val="1"/>
      <w:marLeft w:val="0"/>
      <w:marRight w:val="0"/>
      <w:marTop w:val="0"/>
      <w:marBottom w:val="0"/>
      <w:divBdr>
        <w:top w:val="none" w:sz="0" w:space="0" w:color="auto"/>
        <w:left w:val="none" w:sz="0" w:space="0" w:color="auto"/>
        <w:bottom w:val="none" w:sz="0" w:space="0" w:color="auto"/>
        <w:right w:val="none" w:sz="0" w:space="0" w:color="auto"/>
      </w:divBdr>
    </w:div>
    <w:div w:id="1411657195">
      <w:bodyDiv w:val="1"/>
      <w:marLeft w:val="0"/>
      <w:marRight w:val="0"/>
      <w:marTop w:val="0"/>
      <w:marBottom w:val="0"/>
      <w:divBdr>
        <w:top w:val="none" w:sz="0" w:space="0" w:color="auto"/>
        <w:left w:val="none" w:sz="0" w:space="0" w:color="auto"/>
        <w:bottom w:val="none" w:sz="0" w:space="0" w:color="auto"/>
        <w:right w:val="none" w:sz="0" w:space="0" w:color="auto"/>
      </w:divBdr>
    </w:div>
    <w:div w:id="1417289705">
      <w:bodyDiv w:val="1"/>
      <w:marLeft w:val="0"/>
      <w:marRight w:val="0"/>
      <w:marTop w:val="0"/>
      <w:marBottom w:val="0"/>
      <w:divBdr>
        <w:top w:val="none" w:sz="0" w:space="0" w:color="auto"/>
        <w:left w:val="none" w:sz="0" w:space="0" w:color="auto"/>
        <w:bottom w:val="none" w:sz="0" w:space="0" w:color="auto"/>
        <w:right w:val="none" w:sz="0" w:space="0" w:color="auto"/>
      </w:divBdr>
    </w:div>
    <w:div w:id="1418017865">
      <w:bodyDiv w:val="1"/>
      <w:marLeft w:val="0"/>
      <w:marRight w:val="0"/>
      <w:marTop w:val="0"/>
      <w:marBottom w:val="0"/>
      <w:divBdr>
        <w:top w:val="none" w:sz="0" w:space="0" w:color="auto"/>
        <w:left w:val="none" w:sz="0" w:space="0" w:color="auto"/>
        <w:bottom w:val="none" w:sz="0" w:space="0" w:color="auto"/>
        <w:right w:val="none" w:sz="0" w:space="0" w:color="auto"/>
      </w:divBdr>
    </w:div>
    <w:div w:id="1436250374">
      <w:bodyDiv w:val="1"/>
      <w:marLeft w:val="0"/>
      <w:marRight w:val="0"/>
      <w:marTop w:val="0"/>
      <w:marBottom w:val="0"/>
      <w:divBdr>
        <w:top w:val="none" w:sz="0" w:space="0" w:color="auto"/>
        <w:left w:val="none" w:sz="0" w:space="0" w:color="auto"/>
        <w:bottom w:val="none" w:sz="0" w:space="0" w:color="auto"/>
        <w:right w:val="none" w:sz="0" w:space="0" w:color="auto"/>
      </w:divBdr>
    </w:div>
    <w:div w:id="1446196555">
      <w:bodyDiv w:val="1"/>
      <w:marLeft w:val="0"/>
      <w:marRight w:val="0"/>
      <w:marTop w:val="0"/>
      <w:marBottom w:val="0"/>
      <w:divBdr>
        <w:top w:val="none" w:sz="0" w:space="0" w:color="auto"/>
        <w:left w:val="none" w:sz="0" w:space="0" w:color="auto"/>
        <w:bottom w:val="none" w:sz="0" w:space="0" w:color="auto"/>
        <w:right w:val="none" w:sz="0" w:space="0" w:color="auto"/>
      </w:divBdr>
    </w:div>
    <w:div w:id="1459178189">
      <w:bodyDiv w:val="1"/>
      <w:marLeft w:val="0"/>
      <w:marRight w:val="0"/>
      <w:marTop w:val="0"/>
      <w:marBottom w:val="0"/>
      <w:divBdr>
        <w:top w:val="none" w:sz="0" w:space="0" w:color="auto"/>
        <w:left w:val="none" w:sz="0" w:space="0" w:color="auto"/>
        <w:bottom w:val="none" w:sz="0" w:space="0" w:color="auto"/>
        <w:right w:val="none" w:sz="0" w:space="0" w:color="auto"/>
      </w:divBdr>
    </w:div>
    <w:div w:id="1461073618">
      <w:bodyDiv w:val="1"/>
      <w:marLeft w:val="0"/>
      <w:marRight w:val="0"/>
      <w:marTop w:val="0"/>
      <w:marBottom w:val="0"/>
      <w:divBdr>
        <w:top w:val="none" w:sz="0" w:space="0" w:color="auto"/>
        <w:left w:val="none" w:sz="0" w:space="0" w:color="auto"/>
        <w:bottom w:val="none" w:sz="0" w:space="0" w:color="auto"/>
        <w:right w:val="none" w:sz="0" w:space="0" w:color="auto"/>
      </w:divBdr>
    </w:div>
    <w:div w:id="1482885108">
      <w:bodyDiv w:val="1"/>
      <w:marLeft w:val="0"/>
      <w:marRight w:val="0"/>
      <w:marTop w:val="0"/>
      <w:marBottom w:val="0"/>
      <w:divBdr>
        <w:top w:val="none" w:sz="0" w:space="0" w:color="auto"/>
        <w:left w:val="none" w:sz="0" w:space="0" w:color="auto"/>
        <w:bottom w:val="none" w:sz="0" w:space="0" w:color="auto"/>
        <w:right w:val="none" w:sz="0" w:space="0" w:color="auto"/>
      </w:divBdr>
    </w:div>
    <w:div w:id="1509708503">
      <w:bodyDiv w:val="1"/>
      <w:marLeft w:val="0"/>
      <w:marRight w:val="0"/>
      <w:marTop w:val="0"/>
      <w:marBottom w:val="0"/>
      <w:divBdr>
        <w:top w:val="none" w:sz="0" w:space="0" w:color="auto"/>
        <w:left w:val="none" w:sz="0" w:space="0" w:color="auto"/>
        <w:bottom w:val="none" w:sz="0" w:space="0" w:color="auto"/>
        <w:right w:val="none" w:sz="0" w:space="0" w:color="auto"/>
      </w:divBdr>
    </w:div>
    <w:div w:id="1519851798">
      <w:bodyDiv w:val="1"/>
      <w:marLeft w:val="0"/>
      <w:marRight w:val="0"/>
      <w:marTop w:val="0"/>
      <w:marBottom w:val="0"/>
      <w:divBdr>
        <w:top w:val="none" w:sz="0" w:space="0" w:color="auto"/>
        <w:left w:val="none" w:sz="0" w:space="0" w:color="auto"/>
        <w:bottom w:val="none" w:sz="0" w:space="0" w:color="auto"/>
        <w:right w:val="none" w:sz="0" w:space="0" w:color="auto"/>
      </w:divBdr>
    </w:div>
    <w:div w:id="1544949022">
      <w:bodyDiv w:val="1"/>
      <w:marLeft w:val="0"/>
      <w:marRight w:val="0"/>
      <w:marTop w:val="0"/>
      <w:marBottom w:val="0"/>
      <w:divBdr>
        <w:top w:val="none" w:sz="0" w:space="0" w:color="auto"/>
        <w:left w:val="none" w:sz="0" w:space="0" w:color="auto"/>
        <w:bottom w:val="none" w:sz="0" w:space="0" w:color="auto"/>
        <w:right w:val="none" w:sz="0" w:space="0" w:color="auto"/>
      </w:divBdr>
    </w:div>
    <w:div w:id="1549956766">
      <w:bodyDiv w:val="1"/>
      <w:marLeft w:val="0"/>
      <w:marRight w:val="0"/>
      <w:marTop w:val="0"/>
      <w:marBottom w:val="0"/>
      <w:divBdr>
        <w:top w:val="none" w:sz="0" w:space="0" w:color="auto"/>
        <w:left w:val="none" w:sz="0" w:space="0" w:color="auto"/>
        <w:bottom w:val="none" w:sz="0" w:space="0" w:color="auto"/>
        <w:right w:val="none" w:sz="0" w:space="0" w:color="auto"/>
      </w:divBdr>
    </w:div>
    <w:div w:id="1550266396">
      <w:bodyDiv w:val="1"/>
      <w:marLeft w:val="0"/>
      <w:marRight w:val="0"/>
      <w:marTop w:val="0"/>
      <w:marBottom w:val="0"/>
      <w:divBdr>
        <w:top w:val="none" w:sz="0" w:space="0" w:color="auto"/>
        <w:left w:val="none" w:sz="0" w:space="0" w:color="auto"/>
        <w:bottom w:val="none" w:sz="0" w:space="0" w:color="auto"/>
        <w:right w:val="none" w:sz="0" w:space="0" w:color="auto"/>
      </w:divBdr>
    </w:div>
    <w:div w:id="1566723425">
      <w:bodyDiv w:val="1"/>
      <w:marLeft w:val="0"/>
      <w:marRight w:val="0"/>
      <w:marTop w:val="0"/>
      <w:marBottom w:val="0"/>
      <w:divBdr>
        <w:top w:val="none" w:sz="0" w:space="0" w:color="auto"/>
        <w:left w:val="none" w:sz="0" w:space="0" w:color="auto"/>
        <w:bottom w:val="none" w:sz="0" w:space="0" w:color="auto"/>
        <w:right w:val="none" w:sz="0" w:space="0" w:color="auto"/>
      </w:divBdr>
    </w:div>
    <w:div w:id="1572811218">
      <w:bodyDiv w:val="1"/>
      <w:marLeft w:val="0"/>
      <w:marRight w:val="0"/>
      <w:marTop w:val="0"/>
      <w:marBottom w:val="0"/>
      <w:divBdr>
        <w:top w:val="none" w:sz="0" w:space="0" w:color="auto"/>
        <w:left w:val="none" w:sz="0" w:space="0" w:color="auto"/>
        <w:bottom w:val="none" w:sz="0" w:space="0" w:color="auto"/>
        <w:right w:val="none" w:sz="0" w:space="0" w:color="auto"/>
      </w:divBdr>
    </w:div>
    <w:div w:id="1580138734">
      <w:bodyDiv w:val="1"/>
      <w:marLeft w:val="0"/>
      <w:marRight w:val="0"/>
      <w:marTop w:val="0"/>
      <w:marBottom w:val="0"/>
      <w:divBdr>
        <w:top w:val="none" w:sz="0" w:space="0" w:color="auto"/>
        <w:left w:val="none" w:sz="0" w:space="0" w:color="auto"/>
        <w:bottom w:val="none" w:sz="0" w:space="0" w:color="auto"/>
        <w:right w:val="none" w:sz="0" w:space="0" w:color="auto"/>
      </w:divBdr>
    </w:div>
    <w:div w:id="1590894764">
      <w:bodyDiv w:val="1"/>
      <w:marLeft w:val="0"/>
      <w:marRight w:val="0"/>
      <w:marTop w:val="0"/>
      <w:marBottom w:val="0"/>
      <w:divBdr>
        <w:top w:val="none" w:sz="0" w:space="0" w:color="auto"/>
        <w:left w:val="none" w:sz="0" w:space="0" w:color="auto"/>
        <w:bottom w:val="none" w:sz="0" w:space="0" w:color="auto"/>
        <w:right w:val="none" w:sz="0" w:space="0" w:color="auto"/>
      </w:divBdr>
    </w:div>
    <w:div w:id="1601063469">
      <w:bodyDiv w:val="1"/>
      <w:marLeft w:val="0"/>
      <w:marRight w:val="0"/>
      <w:marTop w:val="0"/>
      <w:marBottom w:val="0"/>
      <w:divBdr>
        <w:top w:val="none" w:sz="0" w:space="0" w:color="auto"/>
        <w:left w:val="none" w:sz="0" w:space="0" w:color="auto"/>
        <w:bottom w:val="none" w:sz="0" w:space="0" w:color="auto"/>
        <w:right w:val="none" w:sz="0" w:space="0" w:color="auto"/>
      </w:divBdr>
    </w:div>
    <w:div w:id="1605187312">
      <w:bodyDiv w:val="1"/>
      <w:marLeft w:val="0"/>
      <w:marRight w:val="0"/>
      <w:marTop w:val="0"/>
      <w:marBottom w:val="0"/>
      <w:divBdr>
        <w:top w:val="none" w:sz="0" w:space="0" w:color="auto"/>
        <w:left w:val="none" w:sz="0" w:space="0" w:color="auto"/>
        <w:bottom w:val="none" w:sz="0" w:space="0" w:color="auto"/>
        <w:right w:val="none" w:sz="0" w:space="0" w:color="auto"/>
      </w:divBdr>
    </w:div>
    <w:div w:id="1622029205">
      <w:bodyDiv w:val="1"/>
      <w:marLeft w:val="0"/>
      <w:marRight w:val="0"/>
      <w:marTop w:val="0"/>
      <w:marBottom w:val="0"/>
      <w:divBdr>
        <w:top w:val="none" w:sz="0" w:space="0" w:color="auto"/>
        <w:left w:val="none" w:sz="0" w:space="0" w:color="auto"/>
        <w:bottom w:val="none" w:sz="0" w:space="0" w:color="auto"/>
        <w:right w:val="none" w:sz="0" w:space="0" w:color="auto"/>
      </w:divBdr>
    </w:div>
    <w:div w:id="1622220448">
      <w:bodyDiv w:val="1"/>
      <w:marLeft w:val="0"/>
      <w:marRight w:val="0"/>
      <w:marTop w:val="0"/>
      <w:marBottom w:val="0"/>
      <w:divBdr>
        <w:top w:val="none" w:sz="0" w:space="0" w:color="auto"/>
        <w:left w:val="none" w:sz="0" w:space="0" w:color="auto"/>
        <w:bottom w:val="none" w:sz="0" w:space="0" w:color="auto"/>
        <w:right w:val="none" w:sz="0" w:space="0" w:color="auto"/>
      </w:divBdr>
    </w:div>
    <w:div w:id="1660620050">
      <w:bodyDiv w:val="1"/>
      <w:marLeft w:val="0"/>
      <w:marRight w:val="0"/>
      <w:marTop w:val="0"/>
      <w:marBottom w:val="0"/>
      <w:divBdr>
        <w:top w:val="none" w:sz="0" w:space="0" w:color="auto"/>
        <w:left w:val="none" w:sz="0" w:space="0" w:color="auto"/>
        <w:bottom w:val="none" w:sz="0" w:space="0" w:color="auto"/>
        <w:right w:val="none" w:sz="0" w:space="0" w:color="auto"/>
      </w:divBdr>
    </w:div>
    <w:div w:id="1676490828">
      <w:bodyDiv w:val="1"/>
      <w:marLeft w:val="0"/>
      <w:marRight w:val="0"/>
      <w:marTop w:val="0"/>
      <w:marBottom w:val="0"/>
      <w:divBdr>
        <w:top w:val="none" w:sz="0" w:space="0" w:color="auto"/>
        <w:left w:val="none" w:sz="0" w:space="0" w:color="auto"/>
        <w:bottom w:val="none" w:sz="0" w:space="0" w:color="auto"/>
        <w:right w:val="none" w:sz="0" w:space="0" w:color="auto"/>
      </w:divBdr>
    </w:div>
    <w:div w:id="1688408105">
      <w:bodyDiv w:val="1"/>
      <w:marLeft w:val="0"/>
      <w:marRight w:val="0"/>
      <w:marTop w:val="0"/>
      <w:marBottom w:val="0"/>
      <w:divBdr>
        <w:top w:val="none" w:sz="0" w:space="0" w:color="auto"/>
        <w:left w:val="none" w:sz="0" w:space="0" w:color="auto"/>
        <w:bottom w:val="none" w:sz="0" w:space="0" w:color="auto"/>
        <w:right w:val="none" w:sz="0" w:space="0" w:color="auto"/>
      </w:divBdr>
    </w:div>
    <w:div w:id="1690906240">
      <w:bodyDiv w:val="1"/>
      <w:marLeft w:val="0"/>
      <w:marRight w:val="0"/>
      <w:marTop w:val="0"/>
      <w:marBottom w:val="0"/>
      <w:divBdr>
        <w:top w:val="none" w:sz="0" w:space="0" w:color="auto"/>
        <w:left w:val="none" w:sz="0" w:space="0" w:color="auto"/>
        <w:bottom w:val="none" w:sz="0" w:space="0" w:color="auto"/>
        <w:right w:val="none" w:sz="0" w:space="0" w:color="auto"/>
      </w:divBdr>
    </w:div>
    <w:div w:id="1715612733">
      <w:bodyDiv w:val="1"/>
      <w:marLeft w:val="0"/>
      <w:marRight w:val="0"/>
      <w:marTop w:val="0"/>
      <w:marBottom w:val="0"/>
      <w:divBdr>
        <w:top w:val="none" w:sz="0" w:space="0" w:color="auto"/>
        <w:left w:val="none" w:sz="0" w:space="0" w:color="auto"/>
        <w:bottom w:val="none" w:sz="0" w:space="0" w:color="auto"/>
        <w:right w:val="none" w:sz="0" w:space="0" w:color="auto"/>
      </w:divBdr>
    </w:div>
    <w:div w:id="1735663332">
      <w:bodyDiv w:val="1"/>
      <w:marLeft w:val="0"/>
      <w:marRight w:val="0"/>
      <w:marTop w:val="0"/>
      <w:marBottom w:val="0"/>
      <w:divBdr>
        <w:top w:val="none" w:sz="0" w:space="0" w:color="auto"/>
        <w:left w:val="none" w:sz="0" w:space="0" w:color="auto"/>
        <w:bottom w:val="none" w:sz="0" w:space="0" w:color="auto"/>
        <w:right w:val="none" w:sz="0" w:space="0" w:color="auto"/>
      </w:divBdr>
    </w:div>
    <w:div w:id="1752197994">
      <w:bodyDiv w:val="1"/>
      <w:marLeft w:val="0"/>
      <w:marRight w:val="0"/>
      <w:marTop w:val="0"/>
      <w:marBottom w:val="0"/>
      <w:divBdr>
        <w:top w:val="none" w:sz="0" w:space="0" w:color="auto"/>
        <w:left w:val="none" w:sz="0" w:space="0" w:color="auto"/>
        <w:bottom w:val="none" w:sz="0" w:space="0" w:color="auto"/>
        <w:right w:val="none" w:sz="0" w:space="0" w:color="auto"/>
      </w:divBdr>
    </w:div>
    <w:div w:id="1785419454">
      <w:bodyDiv w:val="1"/>
      <w:marLeft w:val="0"/>
      <w:marRight w:val="0"/>
      <w:marTop w:val="0"/>
      <w:marBottom w:val="0"/>
      <w:divBdr>
        <w:top w:val="none" w:sz="0" w:space="0" w:color="auto"/>
        <w:left w:val="none" w:sz="0" w:space="0" w:color="auto"/>
        <w:bottom w:val="none" w:sz="0" w:space="0" w:color="auto"/>
        <w:right w:val="none" w:sz="0" w:space="0" w:color="auto"/>
      </w:divBdr>
    </w:div>
    <w:div w:id="1805851689">
      <w:bodyDiv w:val="1"/>
      <w:marLeft w:val="0"/>
      <w:marRight w:val="0"/>
      <w:marTop w:val="0"/>
      <w:marBottom w:val="0"/>
      <w:divBdr>
        <w:top w:val="none" w:sz="0" w:space="0" w:color="auto"/>
        <w:left w:val="none" w:sz="0" w:space="0" w:color="auto"/>
        <w:bottom w:val="none" w:sz="0" w:space="0" w:color="auto"/>
        <w:right w:val="none" w:sz="0" w:space="0" w:color="auto"/>
      </w:divBdr>
    </w:div>
    <w:div w:id="1810903679">
      <w:bodyDiv w:val="1"/>
      <w:marLeft w:val="0"/>
      <w:marRight w:val="0"/>
      <w:marTop w:val="0"/>
      <w:marBottom w:val="0"/>
      <w:divBdr>
        <w:top w:val="none" w:sz="0" w:space="0" w:color="auto"/>
        <w:left w:val="none" w:sz="0" w:space="0" w:color="auto"/>
        <w:bottom w:val="none" w:sz="0" w:space="0" w:color="auto"/>
        <w:right w:val="none" w:sz="0" w:space="0" w:color="auto"/>
      </w:divBdr>
    </w:div>
    <w:div w:id="1855999445">
      <w:bodyDiv w:val="1"/>
      <w:marLeft w:val="0"/>
      <w:marRight w:val="0"/>
      <w:marTop w:val="0"/>
      <w:marBottom w:val="0"/>
      <w:divBdr>
        <w:top w:val="none" w:sz="0" w:space="0" w:color="auto"/>
        <w:left w:val="none" w:sz="0" w:space="0" w:color="auto"/>
        <w:bottom w:val="none" w:sz="0" w:space="0" w:color="auto"/>
        <w:right w:val="none" w:sz="0" w:space="0" w:color="auto"/>
      </w:divBdr>
    </w:div>
    <w:div w:id="1898317676">
      <w:bodyDiv w:val="1"/>
      <w:marLeft w:val="0"/>
      <w:marRight w:val="0"/>
      <w:marTop w:val="0"/>
      <w:marBottom w:val="0"/>
      <w:divBdr>
        <w:top w:val="none" w:sz="0" w:space="0" w:color="auto"/>
        <w:left w:val="none" w:sz="0" w:space="0" w:color="auto"/>
        <w:bottom w:val="none" w:sz="0" w:space="0" w:color="auto"/>
        <w:right w:val="none" w:sz="0" w:space="0" w:color="auto"/>
      </w:divBdr>
    </w:div>
    <w:div w:id="1929999390">
      <w:bodyDiv w:val="1"/>
      <w:marLeft w:val="0"/>
      <w:marRight w:val="0"/>
      <w:marTop w:val="0"/>
      <w:marBottom w:val="0"/>
      <w:divBdr>
        <w:top w:val="none" w:sz="0" w:space="0" w:color="auto"/>
        <w:left w:val="none" w:sz="0" w:space="0" w:color="auto"/>
        <w:bottom w:val="none" w:sz="0" w:space="0" w:color="auto"/>
        <w:right w:val="none" w:sz="0" w:space="0" w:color="auto"/>
      </w:divBdr>
    </w:div>
    <w:div w:id="1931354926">
      <w:bodyDiv w:val="1"/>
      <w:marLeft w:val="0"/>
      <w:marRight w:val="0"/>
      <w:marTop w:val="0"/>
      <w:marBottom w:val="0"/>
      <w:divBdr>
        <w:top w:val="none" w:sz="0" w:space="0" w:color="auto"/>
        <w:left w:val="none" w:sz="0" w:space="0" w:color="auto"/>
        <w:bottom w:val="none" w:sz="0" w:space="0" w:color="auto"/>
        <w:right w:val="none" w:sz="0" w:space="0" w:color="auto"/>
      </w:divBdr>
    </w:div>
    <w:div w:id="1954633832">
      <w:bodyDiv w:val="1"/>
      <w:marLeft w:val="0"/>
      <w:marRight w:val="0"/>
      <w:marTop w:val="0"/>
      <w:marBottom w:val="0"/>
      <w:divBdr>
        <w:top w:val="none" w:sz="0" w:space="0" w:color="auto"/>
        <w:left w:val="none" w:sz="0" w:space="0" w:color="auto"/>
        <w:bottom w:val="none" w:sz="0" w:space="0" w:color="auto"/>
        <w:right w:val="none" w:sz="0" w:space="0" w:color="auto"/>
      </w:divBdr>
    </w:div>
    <w:div w:id="1965771788">
      <w:bodyDiv w:val="1"/>
      <w:marLeft w:val="0"/>
      <w:marRight w:val="0"/>
      <w:marTop w:val="0"/>
      <w:marBottom w:val="0"/>
      <w:divBdr>
        <w:top w:val="none" w:sz="0" w:space="0" w:color="auto"/>
        <w:left w:val="none" w:sz="0" w:space="0" w:color="auto"/>
        <w:bottom w:val="none" w:sz="0" w:space="0" w:color="auto"/>
        <w:right w:val="none" w:sz="0" w:space="0" w:color="auto"/>
      </w:divBdr>
    </w:div>
    <w:div w:id="1972438337">
      <w:bodyDiv w:val="1"/>
      <w:marLeft w:val="0"/>
      <w:marRight w:val="0"/>
      <w:marTop w:val="0"/>
      <w:marBottom w:val="0"/>
      <w:divBdr>
        <w:top w:val="none" w:sz="0" w:space="0" w:color="auto"/>
        <w:left w:val="none" w:sz="0" w:space="0" w:color="auto"/>
        <w:bottom w:val="none" w:sz="0" w:space="0" w:color="auto"/>
        <w:right w:val="none" w:sz="0" w:space="0" w:color="auto"/>
      </w:divBdr>
    </w:div>
    <w:div w:id="1998991314">
      <w:bodyDiv w:val="1"/>
      <w:marLeft w:val="0"/>
      <w:marRight w:val="0"/>
      <w:marTop w:val="0"/>
      <w:marBottom w:val="0"/>
      <w:divBdr>
        <w:top w:val="none" w:sz="0" w:space="0" w:color="auto"/>
        <w:left w:val="none" w:sz="0" w:space="0" w:color="auto"/>
        <w:bottom w:val="none" w:sz="0" w:space="0" w:color="auto"/>
        <w:right w:val="none" w:sz="0" w:space="0" w:color="auto"/>
      </w:divBdr>
    </w:div>
    <w:div w:id="2029066131">
      <w:bodyDiv w:val="1"/>
      <w:marLeft w:val="0"/>
      <w:marRight w:val="0"/>
      <w:marTop w:val="0"/>
      <w:marBottom w:val="0"/>
      <w:divBdr>
        <w:top w:val="none" w:sz="0" w:space="0" w:color="auto"/>
        <w:left w:val="none" w:sz="0" w:space="0" w:color="auto"/>
        <w:bottom w:val="none" w:sz="0" w:space="0" w:color="auto"/>
        <w:right w:val="none" w:sz="0" w:space="0" w:color="auto"/>
      </w:divBdr>
    </w:div>
    <w:div w:id="2030594201">
      <w:bodyDiv w:val="1"/>
      <w:marLeft w:val="0"/>
      <w:marRight w:val="0"/>
      <w:marTop w:val="0"/>
      <w:marBottom w:val="0"/>
      <w:divBdr>
        <w:top w:val="none" w:sz="0" w:space="0" w:color="auto"/>
        <w:left w:val="none" w:sz="0" w:space="0" w:color="auto"/>
        <w:bottom w:val="none" w:sz="0" w:space="0" w:color="auto"/>
        <w:right w:val="none" w:sz="0" w:space="0" w:color="auto"/>
      </w:divBdr>
    </w:div>
    <w:div w:id="204932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D3525-2F6B-4173-ADA5-483A00E07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633</TotalTime>
  <Pages>11</Pages>
  <Words>3169</Words>
  <Characters>18064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Patel</dc:creator>
  <cp:keywords/>
  <dc:description/>
  <cp:lastModifiedBy>Ravindra Doke</cp:lastModifiedBy>
  <cp:revision>42</cp:revision>
  <cp:lastPrinted>2025-04-03T11:19:00Z</cp:lastPrinted>
  <dcterms:created xsi:type="dcterms:W3CDTF">2025-03-29T13:14:00Z</dcterms:created>
  <dcterms:modified xsi:type="dcterms:W3CDTF">2025-04-04T09:18:00Z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8893e792d773743365ce295356e715794a9f0154e0ab934e9f644a7454094c7f</vt:lpwstr>
  </property>
</Properties>
</file>