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DC1888" w14:textId="77777777" w:rsidR="009C62AA" w:rsidRDefault="009C62AA" w:rsidP="009C62AA"/>
    <w:p w14:paraId="67A5C0E4" w14:textId="77777777" w:rsidR="009C62AA" w:rsidRDefault="009C62AA" w:rsidP="009C62AA"/>
    <w:p w14:paraId="5CE5E077" w14:textId="77777777" w:rsidR="009C62AA" w:rsidRDefault="009C62AA" w:rsidP="009C62AA"/>
    <w:p w14:paraId="79E115CF" w14:textId="77777777" w:rsidR="009C62AA" w:rsidRDefault="009C62AA" w:rsidP="009C62AA"/>
    <w:p w14:paraId="4B0EAB92" w14:textId="77777777" w:rsidR="009C62AA" w:rsidRDefault="009C62AA" w:rsidP="009C62AA"/>
    <w:p w14:paraId="0CD8E62B" w14:textId="77777777" w:rsidR="009C62AA" w:rsidRDefault="009C62AA" w:rsidP="009C62AA"/>
    <w:p w14:paraId="7802C933" w14:textId="77777777" w:rsidR="009C62AA" w:rsidRDefault="009C62AA" w:rsidP="009C62AA"/>
    <w:p w14:paraId="1DED919B" w14:textId="77777777" w:rsidR="009C62AA" w:rsidRDefault="009C62AA" w:rsidP="005B72E1">
      <w:pPr>
        <w:jc w:val="center"/>
      </w:pPr>
    </w:p>
    <w:p w14:paraId="3DF7A653" w14:textId="77777777" w:rsidR="009C62AA" w:rsidRPr="00123F7A" w:rsidRDefault="005B72E1" w:rsidP="005B72E1">
      <w:pPr>
        <w:jc w:val="center"/>
        <w:rPr>
          <w:sz w:val="28"/>
        </w:rPr>
      </w:pPr>
      <w:r w:rsidRPr="00123F7A">
        <w:rPr>
          <w:rFonts w:ascii="Arial Black" w:hAnsi="Arial Black"/>
          <w:b/>
          <w:bCs/>
          <w:sz w:val="32"/>
          <w:szCs w:val="28"/>
        </w:rPr>
        <w:t>Documento de Arquitectura</w:t>
      </w:r>
    </w:p>
    <w:p w14:paraId="60B48EC6" w14:textId="77777777" w:rsidR="009C62AA" w:rsidRPr="00A479C1" w:rsidRDefault="009C62AA" w:rsidP="009C62AA">
      <w:pPr>
        <w:pStyle w:val="Title"/>
        <w:widowControl w:val="0"/>
        <w:spacing w:before="40" w:after="40"/>
        <w:rPr>
          <w:sz w:val="36"/>
          <w:szCs w:val="36"/>
          <w:lang w:val="es-MX"/>
        </w:rPr>
      </w:pPr>
      <w:bookmarkStart w:id="0" w:name="_Toc257309325"/>
      <w:bookmarkStart w:id="1" w:name="_Toc257309422"/>
      <w:r w:rsidRPr="00A479C1">
        <w:rPr>
          <w:sz w:val="36"/>
          <w:szCs w:val="36"/>
          <w:lang w:val="es-MX"/>
        </w:rPr>
        <w:t>PROYECTO: “</w:t>
      </w:r>
      <w:r w:rsidR="00F33967">
        <w:rPr>
          <w:sz w:val="36"/>
          <w:szCs w:val="36"/>
        </w:rPr>
        <w:t>Sistema adaptativo de formación educativa (SAFE)</w:t>
      </w:r>
      <w:r w:rsidRPr="00A479C1">
        <w:rPr>
          <w:sz w:val="36"/>
          <w:szCs w:val="36"/>
          <w:lang w:val="es-MX"/>
        </w:rPr>
        <w:t>”</w:t>
      </w:r>
      <w:bookmarkEnd w:id="0"/>
      <w:bookmarkEnd w:id="1"/>
    </w:p>
    <w:p w14:paraId="09D62CDB" w14:textId="77777777" w:rsidR="009C62AA" w:rsidRDefault="009C62AA" w:rsidP="009C62AA">
      <w:pPr>
        <w:pStyle w:val="Title"/>
        <w:widowControl w:val="0"/>
        <w:spacing w:before="40" w:after="40"/>
        <w:rPr>
          <w:sz w:val="36"/>
          <w:lang w:val="es-MX"/>
        </w:rPr>
      </w:pPr>
    </w:p>
    <w:p w14:paraId="788388C0" w14:textId="77777777" w:rsidR="009C62AA" w:rsidRDefault="009C62AA" w:rsidP="009C62AA">
      <w:pPr>
        <w:pStyle w:val="Title"/>
        <w:widowControl w:val="0"/>
        <w:spacing w:before="40" w:after="40"/>
        <w:rPr>
          <w:sz w:val="36"/>
          <w:lang w:val="es-MX"/>
        </w:rPr>
      </w:pPr>
    </w:p>
    <w:p w14:paraId="69221A9E" w14:textId="77777777" w:rsidR="009C62AA" w:rsidRPr="00B6281D" w:rsidRDefault="009C62AA" w:rsidP="009C62AA">
      <w:pPr>
        <w:pStyle w:val="Title"/>
        <w:rPr>
          <w:rFonts w:ascii="Arial Black" w:hAnsi="Arial Black"/>
          <w:b w:val="0"/>
          <w:bCs w:val="0"/>
          <w:i w:val="0"/>
          <w:iCs w:val="0"/>
          <w:sz w:val="32"/>
          <w:szCs w:val="32"/>
        </w:rPr>
      </w:pPr>
      <w:bookmarkStart w:id="2" w:name="_Toc257309327"/>
      <w:bookmarkStart w:id="3" w:name="_Toc257309424"/>
      <w:r w:rsidRPr="00B6281D">
        <w:rPr>
          <w:rFonts w:ascii="Arial Black" w:hAnsi="Arial Black"/>
          <w:b w:val="0"/>
          <w:bCs w:val="0"/>
          <w:i w:val="0"/>
          <w:iCs w:val="0"/>
          <w:sz w:val="32"/>
          <w:szCs w:val="32"/>
        </w:rPr>
        <w:t>Integrantes</w:t>
      </w:r>
      <w:bookmarkEnd w:id="2"/>
      <w:bookmarkEnd w:id="3"/>
      <w:r>
        <w:rPr>
          <w:rFonts w:ascii="Arial Black" w:hAnsi="Arial Black"/>
          <w:b w:val="0"/>
          <w:bCs w:val="0"/>
          <w:i w:val="0"/>
          <w:iCs w:val="0"/>
          <w:sz w:val="32"/>
          <w:szCs w:val="32"/>
        </w:rPr>
        <w:t xml:space="preserve"> – Año 20</w:t>
      </w:r>
      <w:r w:rsidR="00F33967">
        <w:rPr>
          <w:rFonts w:ascii="Arial Black" w:hAnsi="Arial Black"/>
          <w:b w:val="0"/>
          <w:bCs w:val="0"/>
          <w:i w:val="0"/>
          <w:iCs w:val="0"/>
          <w:sz w:val="32"/>
          <w:szCs w:val="32"/>
        </w:rPr>
        <w:t>16</w:t>
      </w:r>
    </w:p>
    <w:p w14:paraId="5C641CC1" w14:textId="77777777" w:rsidR="009C62AA" w:rsidRPr="00B466DD" w:rsidRDefault="009C62AA" w:rsidP="009C62AA"/>
    <w:tbl>
      <w:tblPr>
        <w:tblW w:w="8505"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3119"/>
        <w:gridCol w:w="3685"/>
      </w:tblGrid>
      <w:tr w:rsidR="00247573" w:rsidRPr="00A4243A" w14:paraId="0B291969" w14:textId="77777777" w:rsidTr="00247573">
        <w:tc>
          <w:tcPr>
            <w:tcW w:w="1701" w:type="dxa"/>
            <w:shd w:val="clear" w:color="auto" w:fill="A6A6A6"/>
          </w:tcPr>
          <w:p w14:paraId="07AFED89" w14:textId="77777777" w:rsidR="00247573" w:rsidRPr="00A4243A" w:rsidRDefault="00247573" w:rsidP="002755FE">
            <w:pPr>
              <w:spacing w:before="40" w:after="40" w:line="288" w:lineRule="auto"/>
              <w:jc w:val="center"/>
              <w:rPr>
                <w:rFonts w:ascii="Verdana" w:hAnsi="Verdana"/>
                <w:color w:val="FFFFFF"/>
                <w:lang w:val="es-MX"/>
              </w:rPr>
            </w:pPr>
            <w:r w:rsidRPr="00A4243A">
              <w:rPr>
                <w:rFonts w:ascii="Verdana" w:hAnsi="Verdana"/>
                <w:color w:val="FFFFFF"/>
                <w:lang w:val="es-MX"/>
              </w:rPr>
              <w:t>Legajo</w:t>
            </w:r>
          </w:p>
        </w:tc>
        <w:tc>
          <w:tcPr>
            <w:tcW w:w="3119" w:type="dxa"/>
            <w:shd w:val="clear" w:color="auto" w:fill="A6A6A6"/>
          </w:tcPr>
          <w:p w14:paraId="033856F2" w14:textId="77777777" w:rsidR="00247573" w:rsidRPr="00A4243A" w:rsidRDefault="00247573" w:rsidP="002755FE">
            <w:pPr>
              <w:spacing w:before="40" w:after="40" w:line="288" w:lineRule="auto"/>
              <w:jc w:val="center"/>
              <w:rPr>
                <w:rFonts w:ascii="Verdana" w:hAnsi="Verdana"/>
                <w:color w:val="FFFFFF"/>
                <w:lang w:val="es-MX"/>
              </w:rPr>
            </w:pPr>
            <w:r w:rsidRPr="00A4243A">
              <w:rPr>
                <w:rFonts w:ascii="Verdana" w:hAnsi="Verdana"/>
                <w:color w:val="FFFFFF"/>
                <w:lang w:val="es-MX"/>
              </w:rPr>
              <w:t>Nombre</w:t>
            </w:r>
          </w:p>
        </w:tc>
        <w:tc>
          <w:tcPr>
            <w:tcW w:w="3685" w:type="dxa"/>
            <w:shd w:val="clear" w:color="auto" w:fill="A6A6A6"/>
          </w:tcPr>
          <w:p w14:paraId="236C41E8" w14:textId="77777777" w:rsidR="00247573" w:rsidRPr="00A4243A" w:rsidRDefault="00247573" w:rsidP="002755FE">
            <w:pPr>
              <w:spacing w:before="40" w:after="40" w:line="288" w:lineRule="auto"/>
              <w:jc w:val="center"/>
              <w:rPr>
                <w:rFonts w:ascii="Verdana" w:hAnsi="Verdana"/>
                <w:color w:val="FFFFFF"/>
                <w:lang w:val="es-MX"/>
              </w:rPr>
            </w:pPr>
            <w:r w:rsidRPr="00A4243A">
              <w:rPr>
                <w:rFonts w:ascii="Verdana" w:hAnsi="Verdana"/>
                <w:color w:val="FFFFFF"/>
                <w:lang w:val="es-MX"/>
              </w:rPr>
              <w:t>E-Mail</w:t>
            </w:r>
          </w:p>
        </w:tc>
      </w:tr>
      <w:tr w:rsidR="00247573" w14:paraId="7CF0A647" w14:textId="77777777" w:rsidTr="00247573">
        <w:tc>
          <w:tcPr>
            <w:tcW w:w="1701" w:type="dxa"/>
          </w:tcPr>
          <w:p w14:paraId="42C07722" w14:textId="77777777" w:rsidR="00247573" w:rsidRDefault="00247573" w:rsidP="00F33967">
            <w:pPr>
              <w:keepLines/>
              <w:widowControl w:val="0"/>
              <w:spacing w:after="120"/>
              <w:jc w:val="right"/>
            </w:pPr>
            <w:r>
              <w:rPr>
                <w:sz w:val="20"/>
                <w:szCs w:val="20"/>
              </w:rPr>
              <w:t>1173388</w:t>
            </w:r>
          </w:p>
        </w:tc>
        <w:tc>
          <w:tcPr>
            <w:tcW w:w="3119" w:type="dxa"/>
          </w:tcPr>
          <w:p w14:paraId="6CA730B6" w14:textId="77777777" w:rsidR="00247573" w:rsidRDefault="00247573" w:rsidP="00F33967">
            <w:pPr>
              <w:keepLines/>
              <w:widowControl w:val="0"/>
              <w:spacing w:after="120"/>
              <w:ind w:left="175"/>
            </w:pPr>
            <w:r>
              <w:rPr>
                <w:sz w:val="20"/>
                <w:szCs w:val="20"/>
              </w:rPr>
              <w:t>Santiago, Peralta</w:t>
            </w:r>
          </w:p>
        </w:tc>
        <w:tc>
          <w:tcPr>
            <w:tcW w:w="3685" w:type="dxa"/>
          </w:tcPr>
          <w:p w14:paraId="65049C64" w14:textId="77777777" w:rsidR="00247573" w:rsidRDefault="008319F9" w:rsidP="00F33967">
            <w:pPr>
              <w:keepLines/>
              <w:widowControl w:val="0"/>
              <w:spacing w:after="120"/>
              <w:ind w:left="175"/>
            </w:pPr>
            <w:hyperlink r:id="rId8">
              <w:r w:rsidR="00247573">
                <w:rPr>
                  <w:color w:val="0563C1"/>
                  <w:sz w:val="20"/>
                  <w:szCs w:val="20"/>
                  <w:u w:val="single"/>
                </w:rPr>
                <w:t>speralta83@gmail.com</w:t>
              </w:r>
            </w:hyperlink>
            <w:hyperlink r:id="rId9"/>
          </w:p>
        </w:tc>
      </w:tr>
      <w:tr w:rsidR="00247573" w14:paraId="42C360A9" w14:textId="77777777" w:rsidTr="00247573">
        <w:tc>
          <w:tcPr>
            <w:tcW w:w="1701" w:type="dxa"/>
          </w:tcPr>
          <w:p w14:paraId="3727FEF5" w14:textId="77777777" w:rsidR="00247573" w:rsidRDefault="00247573" w:rsidP="00F33967">
            <w:pPr>
              <w:keepLines/>
              <w:widowControl w:val="0"/>
              <w:spacing w:after="120"/>
              <w:jc w:val="right"/>
            </w:pPr>
            <w:r>
              <w:rPr>
                <w:sz w:val="20"/>
                <w:szCs w:val="20"/>
              </w:rPr>
              <w:t>1202388</w:t>
            </w:r>
          </w:p>
        </w:tc>
        <w:tc>
          <w:tcPr>
            <w:tcW w:w="3119" w:type="dxa"/>
          </w:tcPr>
          <w:p w14:paraId="146CDEF0" w14:textId="77777777" w:rsidR="00247573" w:rsidRDefault="00247573" w:rsidP="00F33967">
            <w:pPr>
              <w:keepLines/>
              <w:widowControl w:val="0"/>
              <w:spacing w:after="120"/>
              <w:ind w:left="175"/>
            </w:pPr>
            <w:r>
              <w:rPr>
                <w:sz w:val="20"/>
                <w:szCs w:val="20"/>
              </w:rPr>
              <w:t>Obregon, Juan Facundo</w:t>
            </w:r>
          </w:p>
        </w:tc>
        <w:tc>
          <w:tcPr>
            <w:tcW w:w="3685" w:type="dxa"/>
          </w:tcPr>
          <w:p w14:paraId="2FB1602D" w14:textId="77777777" w:rsidR="00247573" w:rsidRDefault="008319F9" w:rsidP="00F33967">
            <w:pPr>
              <w:keepLines/>
              <w:widowControl w:val="0"/>
              <w:spacing w:after="120"/>
              <w:ind w:left="175"/>
            </w:pPr>
            <w:hyperlink r:id="rId10">
              <w:r w:rsidR="00247573">
                <w:rPr>
                  <w:color w:val="0563C1"/>
                  <w:sz w:val="20"/>
                  <w:szCs w:val="20"/>
                  <w:u w:val="single"/>
                </w:rPr>
                <w:t>facundo.obregon@safabox.com</w:t>
              </w:r>
            </w:hyperlink>
            <w:hyperlink r:id="rId11"/>
          </w:p>
        </w:tc>
      </w:tr>
      <w:tr w:rsidR="00247573" w14:paraId="43FC9405" w14:textId="77777777" w:rsidTr="00247573">
        <w:tc>
          <w:tcPr>
            <w:tcW w:w="1701" w:type="dxa"/>
          </w:tcPr>
          <w:p w14:paraId="5C6003B7" w14:textId="77777777" w:rsidR="00247573" w:rsidRDefault="00247573" w:rsidP="00F33967">
            <w:pPr>
              <w:keepLines/>
              <w:widowControl w:val="0"/>
              <w:spacing w:after="120"/>
              <w:jc w:val="right"/>
            </w:pPr>
            <w:r>
              <w:rPr>
                <w:sz w:val="20"/>
                <w:szCs w:val="20"/>
              </w:rPr>
              <w:t>1223161</w:t>
            </w:r>
          </w:p>
        </w:tc>
        <w:tc>
          <w:tcPr>
            <w:tcW w:w="3119" w:type="dxa"/>
          </w:tcPr>
          <w:p w14:paraId="6A7B78E4" w14:textId="77777777" w:rsidR="00247573" w:rsidRDefault="00247573" w:rsidP="00F33967">
            <w:pPr>
              <w:keepLines/>
              <w:widowControl w:val="0"/>
              <w:spacing w:after="120"/>
              <w:ind w:left="175"/>
            </w:pPr>
            <w:r>
              <w:rPr>
                <w:sz w:val="20"/>
                <w:szCs w:val="20"/>
              </w:rPr>
              <w:t>Montañez, Cinthia</w:t>
            </w:r>
          </w:p>
        </w:tc>
        <w:tc>
          <w:tcPr>
            <w:tcW w:w="3685" w:type="dxa"/>
          </w:tcPr>
          <w:p w14:paraId="1DD9B4DF" w14:textId="77777777" w:rsidR="00247573" w:rsidRDefault="008319F9" w:rsidP="00F33967">
            <w:pPr>
              <w:keepLines/>
              <w:widowControl w:val="0"/>
              <w:spacing w:after="120"/>
              <w:ind w:left="175"/>
            </w:pPr>
            <w:hyperlink r:id="rId12">
              <w:r w:rsidR="00247573">
                <w:rPr>
                  <w:color w:val="1155CC"/>
                  <w:sz w:val="20"/>
                  <w:szCs w:val="20"/>
                  <w:u w:val="single"/>
                </w:rPr>
                <w:t>cinthiamontaez@gmail.com</w:t>
              </w:r>
            </w:hyperlink>
            <w:hyperlink r:id="rId13"/>
          </w:p>
        </w:tc>
      </w:tr>
      <w:tr w:rsidR="00247573" w14:paraId="0F1FFE19" w14:textId="77777777" w:rsidTr="00247573">
        <w:tc>
          <w:tcPr>
            <w:tcW w:w="1701" w:type="dxa"/>
          </w:tcPr>
          <w:p w14:paraId="4BC768D2" w14:textId="77777777" w:rsidR="00247573" w:rsidRDefault="008319F9" w:rsidP="00F33967">
            <w:pPr>
              <w:keepLines/>
              <w:widowControl w:val="0"/>
              <w:spacing w:after="120"/>
              <w:jc w:val="right"/>
            </w:pPr>
            <w:hyperlink r:id="rId14">
              <w:r w:rsidR="00247573" w:rsidRPr="00F33967">
                <w:rPr>
                  <w:sz w:val="20"/>
                  <w:szCs w:val="20"/>
                </w:rPr>
                <w:t>1</w:t>
              </w:r>
            </w:hyperlink>
            <w:r w:rsidR="00247573">
              <w:rPr>
                <w:sz w:val="20"/>
                <w:szCs w:val="20"/>
              </w:rPr>
              <w:t>237937</w:t>
            </w:r>
          </w:p>
        </w:tc>
        <w:tc>
          <w:tcPr>
            <w:tcW w:w="3119" w:type="dxa"/>
          </w:tcPr>
          <w:p w14:paraId="3C0D146F" w14:textId="77777777" w:rsidR="00247573" w:rsidRDefault="00247573" w:rsidP="00F33967">
            <w:pPr>
              <w:keepLines/>
              <w:widowControl w:val="0"/>
              <w:spacing w:after="120"/>
              <w:ind w:left="175"/>
            </w:pPr>
            <w:r>
              <w:rPr>
                <w:sz w:val="20"/>
                <w:szCs w:val="20"/>
              </w:rPr>
              <w:t>Caro, Jonatan</w:t>
            </w:r>
          </w:p>
        </w:tc>
        <w:tc>
          <w:tcPr>
            <w:tcW w:w="3685" w:type="dxa"/>
          </w:tcPr>
          <w:p w14:paraId="5CD5BF7D" w14:textId="77777777" w:rsidR="00247573" w:rsidRDefault="008319F9" w:rsidP="00F33967">
            <w:pPr>
              <w:keepLines/>
              <w:widowControl w:val="0"/>
              <w:spacing w:after="120"/>
              <w:ind w:left="175"/>
            </w:pPr>
            <w:hyperlink r:id="rId15">
              <w:r w:rsidR="00247573">
                <w:rPr>
                  <w:color w:val="0563C1"/>
                  <w:sz w:val="20"/>
                  <w:szCs w:val="20"/>
                  <w:u w:val="single"/>
                </w:rPr>
                <w:t>joni1087@gmail.com</w:t>
              </w:r>
            </w:hyperlink>
            <w:hyperlink r:id="rId16"/>
          </w:p>
        </w:tc>
      </w:tr>
      <w:tr w:rsidR="00247573" w14:paraId="035159BC" w14:textId="77777777" w:rsidTr="00247573">
        <w:tc>
          <w:tcPr>
            <w:tcW w:w="1701" w:type="dxa"/>
          </w:tcPr>
          <w:p w14:paraId="5963B6D5" w14:textId="77777777" w:rsidR="00247573" w:rsidRDefault="00247573" w:rsidP="00F33967">
            <w:pPr>
              <w:keepLines/>
              <w:widowControl w:val="0"/>
              <w:spacing w:after="120"/>
              <w:jc w:val="right"/>
            </w:pPr>
            <w:r>
              <w:rPr>
                <w:sz w:val="20"/>
                <w:szCs w:val="20"/>
              </w:rPr>
              <w:t>1134115</w:t>
            </w:r>
          </w:p>
        </w:tc>
        <w:tc>
          <w:tcPr>
            <w:tcW w:w="3119" w:type="dxa"/>
          </w:tcPr>
          <w:p w14:paraId="6169FA98" w14:textId="77777777" w:rsidR="00247573" w:rsidRDefault="00247573" w:rsidP="00F33967">
            <w:pPr>
              <w:keepLines/>
              <w:widowControl w:val="0"/>
              <w:spacing w:after="120"/>
              <w:ind w:left="175"/>
            </w:pPr>
            <w:r>
              <w:rPr>
                <w:sz w:val="20"/>
                <w:szCs w:val="20"/>
              </w:rPr>
              <w:t>Matsui, Gerardo</w:t>
            </w:r>
          </w:p>
        </w:tc>
        <w:tc>
          <w:tcPr>
            <w:tcW w:w="3685" w:type="dxa"/>
          </w:tcPr>
          <w:p w14:paraId="39BF84AB" w14:textId="77777777" w:rsidR="00247573" w:rsidRDefault="008319F9" w:rsidP="00F33967">
            <w:pPr>
              <w:keepLines/>
              <w:widowControl w:val="0"/>
              <w:spacing w:after="120"/>
              <w:ind w:left="175"/>
            </w:pPr>
            <w:hyperlink r:id="rId17">
              <w:r w:rsidR="00247573">
                <w:rPr>
                  <w:color w:val="0563C1"/>
                  <w:sz w:val="20"/>
                  <w:szCs w:val="20"/>
                  <w:u w:val="single"/>
                </w:rPr>
                <w:t>gerardo.matsui@gmail.com</w:t>
              </w:r>
            </w:hyperlink>
            <w:hyperlink r:id="rId18"/>
          </w:p>
        </w:tc>
      </w:tr>
    </w:tbl>
    <w:p w14:paraId="62EC2AF5" w14:textId="77777777" w:rsidR="00247573" w:rsidRDefault="00247573" w:rsidP="007F18A7">
      <w:pPr>
        <w:pStyle w:val="Title"/>
        <w:spacing w:before="240" w:after="60"/>
        <w:jc w:val="left"/>
        <w:rPr>
          <w:rFonts w:ascii="Arial Black" w:hAnsi="Arial Black" w:cs="Times New Roman"/>
          <w:b w:val="0"/>
          <w:kern w:val="28"/>
          <w:sz w:val="32"/>
        </w:rPr>
      </w:pPr>
      <w:bookmarkStart w:id="4" w:name="_Toc257309328"/>
      <w:bookmarkStart w:id="5" w:name="_Toc257309425"/>
    </w:p>
    <w:p w14:paraId="1938D28C" w14:textId="77777777" w:rsidR="009C62AA" w:rsidRPr="004E177B" w:rsidRDefault="009C62AA" w:rsidP="007F18A7">
      <w:pPr>
        <w:pStyle w:val="Title"/>
        <w:spacing w:before="240" w:after="60"/>
        <w:jc w:val="left"/>
        <w:rPr>
          <w:rFonts w:ascii="Arial Black" w:hAnsi="Arial Black" w:cs="Times New Roman"/>
          <w:b w:val="0"/>
          <w:kern w:val="28"/>
          <w:sz w:val="32"/>
        </w:rPr>
      </w:pPr>
      <w:r w:rsidRPr="004E177B">
        <w:rPr>
          <w:rFonts w:ascii="Arial Black" w:hAnsi="Arial Black" w:cs="Times New Roman"/>
          <w:b w:val="0"/>
          <w:kern w:val="28"/>
          <w:sz w:val="32"/>
        </w:rPr>
        <w:t>Profesores:</w:t>
      </w:r>
      <w:bookmarkEnd w:id="4"/>
      <w:bookmarkEnd w:id="5"/>
    </w:p>
    <w:p w14:paraId="33F211A9" w14:textId="77777777" w:rsidR="00A479C1" w:rsidRPr="00B6281D" w:rsidRDefault="00A479C1" w:rsidP="00A479C1">
      <w:pPr>
        <w:jc w:val="both"/>
        <w:rPr>
          <w:rFonts w:ascii="Arial" w:hAnsi="Arial" w:cs="Arial"/>
          <w:b/>
          <w:i/>
          <w:sz w:val="22"/>
          <w:szCs w:val="22"/>
          <w:lang w:val="es-ES" w:eastAsia="es-ES"/>
        </w:rPr>
      </w:pPr>
      <w:r w:rsidRPr="00B6281D">
        <w:rPr>
          <w:rFonts w:ascii="Arial" w:hAnsi="Arial" w:cs="Arial"/>
          <w:b/>
          <w:i/>
          <w:sz w:val="22"/>
          <w:szCs w:val="22"/>
          <w:lang w:val="es-ES" w:eastAsia="es-ES"/>
        </w:rPr>
        <w:t>Director de Cátedra:</w:t>
      </w:r>
      <w:r>
        <w:rPr>
          <w:rFonts w:ascii="Arial" w:hAnsi="Arial" w:cs="Arial"/>
          <w:b/>
          <w:i/>
          <w:sz w:val="22"/>
          <w:szCs w:val="22"/>
          <w:lang w:val="es-ES" w:eastAsia="es-ES"/>
        </w:rPr>
        <w:t xml:space="preserve"> </w:t>
      </w:r>
      <w:r>
        <w:rPr>
          <w:rFonts w:ascii="Arial" w:hAnsi="Arial" w:cs="Arial"/>
          <w:i/>
          <w:sz w:val="22"/>
          <w:szCs w:val="22"/>
          <w:lang w:val="es-ES" w:eastAsia="es-ES"/>
        </w:rPr>
        <w:t>Dra</w:t>
      </w:r>
      <w:r w:rsidRPr="009C29FF">
        <w:rPr>
          <w:rFonts w:ascii="Arial" w:hAnsi="Arial" w:cs="Arial"/>
          <w:i/>
          <w:sz w:val="22"/>
          <w:szCs w:val="22"/>
          <w:lang w:val="es-ES" w:eastAsia="es-ES"/>
        </w:rPr>
        <w:t xml:space="preserve">. </w:t>
      </w:r>
      <w:r>
        <w:rPr>
          <w:rFonts w:ascii="Arial" w:hAnsi="Arial" w:cs="Arial"/>
          <w:i/>
          <w:sz w:val="22"/>
          <w:szCs w:val="22"/>
          <w:lang w:val="es-ES" w:eastAsia="es-ES"/>
        </w:rPr>
        <w:t>Inés Casanovas</w:t>
      </w:r>
    </w:p>
    <w:p w14:paraId="689C6133" w14:textId="77777777" w:rsidR="00A479C1" w:rsidRPr="009C29FF" w:rsidRDefault="00A479C1" w:rsidP="00A479C1">
      <w:pPr>
        <w:jc w:val="both"/>
        <w:rPr>
          <w:rFonts w:ascii="Arial" w:hAnsi="Arial" w:cs="Arial"/>
          <w:i/>
          <w:sz w:val="22"/>
          <w:szCs w:val="22"/>
          <w:lang w:val="es-ES" w:eastAsia="es-ES"/>
        </w:rPr>
      </w:pPr>
      <w:r w:rsidRPr="00B6281D">
        <w:rPr>
          <w:rFonts w:ascii="Arial" w:hAnsi="Arial" w:cs="Arial"/>
          <w:b/>
          <w:i/>
          <w:sz w:val="22"/>
          <w:szCs w:val="22"/>
          <w:lang w:val="es-ES" w:eastAsia="es-ES"/>
        </w:rPr>
        <w:t>Profesor a cargo del curso:</w:t>
      </w:r>
      <w:r>
        <w:rPr>
          <w:rFonts w:ascii="Arial" w:hAnsi="Arial" w:cs="Arial"/>
          <w:b/>
          <w:i/>
          <w:sz w:val="22"/>
          <w:szCs w:val="22"/>
          <w:lang w:val="es-ES" w:eastAsia="es-ES"/>
        </w:rPr>
        <w:t xml:space="preserve"> </w:t>
      </w:r>
      <w:r w:rsidRPr="009C29FF">
        <w:rPr>
          <w:rFonts w:ascii="Arial" w:hAnsi="Arial" w:cs="Arial"/>
          <w:i/>
          <w:sz w:val="22"/>
          <w:szCs w:val="22"/>
          <w:lang w:val="es-ES" w:eastAsia="es-ES"/>
        </w:rPr>
        <w:t>Ing.</w:t>
      </w:r>
    </w:p>
    <w:p w14:paraId="5249D571" w14:textId="77777777" w:rsidR="00F33967" w:rsidRPr="00F33967" w:rsidRDefault="00A479C1" w:rsidP="00F33967">
      <w:pPr>
        <w:jc w:val="both"/>
      </w:pPr>
      <w:r>
        <w:rPr>
          <w:rFonts w:ascii="Arial" w:hAnsi="Arial" w:cs="Arial"/>
          <w:b/>
          <w:i/>
          <w:sz w:val="22"/>
          <w:szCs w:val="22"/>
          <w:lang w:val="es-ES" w:eastAsia="es-ES"/>
        </w:rPr>
        <w:t>Profesor</w:t>
      </w:r>
      <w:r w:rsidRPr="00B6281D">
        <w:rPr>
          <w:rFonts w:ascii="Arial" w:hAnsi="Arial" w:cs="Arial"/>
          <w:b/>
          <w:i/>
          <w:sz w:val="22"/>
          <w:szCs w:val="22"/>
          <w:lang w:val="es-ES" w:eastAsia="es-ES"/>
        </w:rPr>
        <w:t xml:space="preserve"> a cargo del proyecto:</w:t>
      </w:r>
      <w:r>
        <w:rPr>
          <w:rFonts w:ascii="Arial" w:hAnsi="Arial" w:cs="Arial"/>
          <w:b/>
          <w:i/>
          <w:sz w:val="22"/>
          <w:szCs w:val="22"/>
          <w:lang w:val="es-ES" w:eastAsia="es-ES"/>
        </w:rPr>
        <w:t xml:space="preserve"> </w:t>
      </w:r>
      <w:r w:rsidR="00F33967" w:rsidRPr="00F33967">
        <w:rPr>
          <w:rFonts w:ascii="Arial" w:eastAsia="Arial" w:hAnsi="Arial" w:cs="Arial"/>
          <w:i/>
          <w:sz w:val="22"/>
          <w:szCs w:val="22"/>
        </w:rPr>
        <w:t>Lic. Silvia Balduzzi - Ing. Pablo Abramowicz</w:t>
      </w:r>
    </w:p>
    <w:p w14:paraId="758E29D0" w14:textId="77777777" w:rsidR="00A479C1" w:rsidRPr="00B6281D" w:rsidRDefault="00A479C1" w:rsidP="00A479C1">
      <w:pPr>
        <w:jc w:val="both"/>
        <w:rPr>
          <w:rFonts w:ascii="Arial" w:hAnsi="Arial" w:cs="Arial"/>
          <w:b/>
          <w:i/>
          <w:sz w:val="22"/>
          <w:szCs w:val="22"/>
          <w:lang w:val="es-ES" w:eastAsia="es-ES"/>
        </w:rPr>
      </w:pPr>
      <w:r w:rsidRPr="00B6281D">
        <w:rPr>
          <w:rFonts w:ascii="Arial" w:hAnsi="Arial" w:cs="Arial"/>
          <w:b/>
          <w:i/>
          <w:sz w:val="22"/>
          <w:szCs w:val="22"/>
          <w:lang w:val="es-ES" w:eastAsia="es-ES"/>
        </w:rPr>
        <w:t>Controller:</w:t>
      </w:r>
      <w:r>
        <w:rPr>
          <w:rFonts w:ascii="Arial" w:hAnsi="Arial" w:cs="Arial"/>
          <w:b/>
          <w:i/>
          <w:sz w:val="22"/>
          <w:szCs w:val="22"/>
          <w:lang w:val="es-ES" w:eastAsia="es-ES"/>
        </w:rPr>
        <w:t xml:space="preserve"> </w:t>
      </w:r>
      <w:r>
        <w:rPr>
          <w:rFonts w:ascii="Arial" w:hAnsi="Arial" w:cs="Arial"/>
          <w:i/>
          <w:sz w:val="22"/>
          <w:szCs w:val="22"/>
          <w:lang w:val="es-ES" w:eastAsia="es-ES"/>
        </w:rPr>
        <w:t>Mag.</w:t>
      </w:r>
      <w:r w:rsidRPr="009C29FF">
        <w:rPr>
          <w:rFonts w:ascii="Arial" w:hAnsi="Arial" w:cs="Arial"/>
          <w:i/>
          <w:sz w:val="22"/>
          <w:szCs w:val="22"/>
          <w:lang w:val="es-ES" w:eastAsia="es-ES"/>
        </w:rPr>
        <w:t>Ing. Gabriela Salem</w:t>
      </w:r>
    </w:p>
    <w:p w14:paraId="69E701A1" w14:textId="77777777" w:rsidR="009C62AA" w:rsidRPr="00B1166F" w:rsidRDefault="009C62AA" w:rsidP="009C62AA"/>
    <w:p w14:paraId="5E365B12" w14:textId="77777777" w:rsidR="009C62AA" w:rsidRDefault="009C62AA" w:rsidP="009C62AA">
      <w:pPr>
        <w:rPr>
          <w:lang w:val="es-MX"/>
        </w:rPr>
      </w:pPr>
      <w:r w:rsidRPr="00B1166F">
        <w:br w:type="page"/>
      </w:r>
    </w:p>
    <w:bookmarkStart w:id="6" w:name="_Toc257309329" w:displacedByCustomXml="next"/>
    <w:bookmarkStart w:id="7" w:name="_Toc257309426" w:displacedByCustomXml="next"/>
    <w:sdt>
      <w:sdtPr>
        <w:rPr>
          <w:rFonts w:ascii="Times New Roman" w:eastAsia="Times New Roman" w:hAnsi="Times New Roman" w:cs="Times New Roman"/>
          <w:color w:val="auto"/>
          <w:sz w:val="24"/>
          <w:szCs w:val="24"/>
          <w:lang w:val="es-ES" w:eastAsia="en-US"/>
        </w:rPr>
        <w:id w:val="917836477"/>
        <w:docPartObj>
          <w:docPartGallery w:val="Table of Contents"/>
          <w:docPartUnique/>
        </w:docPartObj>
      </w:sdtPr>
      <w:sdtEndPr>
        <w:rPr>
          <w:b/>
          <w:bCs/>
        </w:rPr>
      </w:sdtEndPr>
      <w:sdtContent>
        <w:p w14:paraId="6650BCB8" w14:textId="77777777" w:rsidR="007F18A7" w:rsidRDefault="007F18A7" w:rsidP="007F18A7">
          <w:pPr>
            <w:pStyle w:val="TOCHeading"/>
            <w:rPr>
              <w:rFonts w:ascii="Arial Black" w:hAnsi="Arial Black"/>
              <w:color w:val="auto"/>
              <w:lang w:val="es-ES"/>
            </w:rPr>
          </w:pPr>
          <w:r w:rsidRPr="007F18A7">
            <w:rPr>
              <w:rFonts w:ascii="Arial Black" w:hAnsi="Arial Black"/>
              <w:color w:val="auto"/>
              <w:lang w:val="es-ES"/>
            </w:rPr>
            <w:t>Contenido</w:t>
          </w:r>
        </w:p>
        <w:p w14:paraId="4264D05C" w14:textId="77777777" w:rsidR="001D7F7D" w:rsidRPr="001D7F7D" w:rsidRDefault="001D7F7D" w:rsidP="001D7F7D">
          <w:pPr>
            <w:rPr>
              <w:lang w:val="es-ES" w:eastAsia="es-AR"/>
            </w:rPr>
          </w:pPr>
        </w:p>
        <w:p w14:paraId="5C52957D" w14:textId="2672FB3C" w:rsidR="00967C0E" w:rsidRDefault="007F18A7">
          <w:pPr>
            <w:pStyle w:val="TOC1"/>
            <w:tabs>
              <w:tab w:val="right" w:leader="dot" w:pos="8828"/>
            </w:tabs>
            <w:rPr>
              <w:rFonts w:asciiTheme="minorHAnsi" w:eastAsiaTheme="minorEastAsia" w:hAnsiTheme="minorHAnsi" w:cstheme="minorBidi"/>
              <w:noProof/>
              <w:sz w:val="22"/>
              <w:szCs w:val="22"/>
              <w:lang w:eastAsia="es-AR"/>
            </w:rPr>
          </w:pPr>
          <w:r>
            <w:rPr>
              <w:lang w:val="en-US"/>
            </w:rPr>
            <w:fldChar w:fldCharType="begin"/>
          </w:r>
          <w:r>
            <w:instrText xml:space="preserve"> TOC \o "1-3" \h \z \u </w:instrText>
          </w:r>
          <w:r>
            <w:rPr>
              <w:lang w:val="en-US"/>
            </w:rPr>
            <w:fldChar w:fldCharType="separate"/>
          </w:r>
          <w:hyperlink w:anchor="_Toc458094719" w:history="1">
            <w:r w:rsidR="00967C0E" w:rsidRPr="00A63FBA">
              <w:rPr>
                <w:rStyle w:val="Hyperlink"/>
                <w:rFonts w:ascii="Arial Black" w:hAnsi="Arial Black"/>
                <w:noProof/>
                <w:lang w:val="es-MX"/>
              </w:rPr>
              <w:t>Historial de Revisión</w:t>
            </w:r>
            <w:r w:rsidR="00967C0E">
              <w:rPr>
                <w:noProof/>
                <w:webHidden/>
              </w:rPr>
              <w:tab/>
            </w:r>
            <w:r w:rsidR="00967C0E">
              <w:rPr>
                <w:noProof/>
                <w:webHidden/>
              </w:rPr>
              <w:fldChar w:fldCharType="begin"/>
            </w:r>
            <w:r w:rsidR="00967C0E">
              <w:rPr>
                <w:noProof/>
                <w:webHidden/>
              </w:rPr>
              <w:instrText xml:space="preserve"> PAGEREF _Toc458094719 \h </w:instrText>
            </w:r>
            <w:r w:rsidR="00967C0E">
              <w:rPr>
                <w:noProof/>
                <w:webHidden/>
              </w:rPr>
            </w:r>
            <w:r w:rsidR="00967C0E">
              <w:rPr>
                <w:noProof/>
                <w:webHidden/>
              </w:rPr>
              <w:fldChar w:fldCharType="separate"/>
            </w:r>
            <w:r w:rsidR="00967C0E">
              <w:rPr>
                <w:noProof/>
                <w:webHidden/>
              </w:rPr>
              <w:t>3</w:t>
            </w:r>
            <w:r w:rsidR="00967C0E">
              <w:rPr>
                <w:noProof/>
                <w:webHidden/>
              </w:rPr>
              <w:fldChar w:fldCharType="end"/>
            </w:r>
          </w:hyperlink>
        </w:p>
        <w:p w14:paraId="673DC23C" w14:textId="30CD8262" w:rsidR="00967C0E" w:rsidRDefault="00967C0E">
          <w:pPr>
            <w:pStyle w:val="TOC1"/>
            <w:tabs>
              <w:tab w:val="left" w:pos="480"/>
              <w:tab w:val="right" w:leader="dot" w:pos="8828"/>
            </w:tabs>
            <w:rPr>
              <w:rFonts w:asciiTheme="minorHAnsi" w:eastAsiaTheme="minorEastAsia" w:hAnsiTheme="minorHAnsi" w:cstheme="minorBidi"/>
              <w:noProof/>
              <w:sz w:val="22"/>
              <w:szCs w:val="22"/>
              <w:lang w:eastAsia="es-AR"/>
            </w:rPr>
          </w:pPr>
          <w:hyperlink w:anchor="_Toc458094720" w:history="1">
            <w:r w:rsidRPr="00A63FBA">
              <w:rPr>
                <w:rStyle w:val="Hyperlink"/>
                <w:rFonts w:ascii="Arial Black" w:hAnsi="Arial Black" w:cs="Arial"/>
                <w:noProof/>
                <w:lang w:val="es-ES" w:eastAsia="es-ES"/>
              </w:rPr>
              <w:t>1.</w:t>
            </w:r>
            <w:r>
              <w:rPr>
                <w:rFonts w:asciiTheme="minorHAnsi" w:eastAsiaTheme="minorEastAsia" w:hAnsiTheme="minorHAnsi" w:cstheme="minorBidi"/>
                <w:noProof/>
                <w:sz w:val="22"/>
                <w:szCs w:val="22"/>
                <w:lang w:eastAsia="es-AR"/>
              </w:rPr>
              <w:tab/>
            </w:r>
            <w:r w:rsidRPr="00A63FBA">
              <w:rPr>
                <w:rStyle w:val="Hyperlink"/>
                <w:rFonts w:ascii="Arial Black" w:hAnsi="Arial Black" w:cs="Arial"/>
                <w:noProof/>
                <w:lang w:val="es-ES" w:eastAsia="es-ES"/>
              </w:rPr>
              <w:t>Objetivo</w:t>
            </w:r>
            <w:r>
              <w:rPr>
                <w:noProof/>
                <w:webHidden/>
              </w:rPr>
              <w:tab/>
            </w:r>
            <w:r>
              <w:rPr>
                <w:noProof/>
                <w:webHidden/>
              </w:rPr>
              <w:fldChar w:fldCharType="begin"/>
            </w:r>
            <w:r>
              <w:rPr>
                <w:noProof/>
                <w:webHidden/>
              </w:rPr>
              <w:instrText xml:space="preserve"> PAGEREF _Toc458094720 \h </w:instrText>
            </w:r>
            <w:r>
              <w:rPr>
                <w:noProof/>
                <w:webHidden/>
              </w:rPr>
            </w:r>
            <w:r>
              <w:rPr>
                <w:noProof/>
                <w:webHidden/>
              </w:rPr>
              <w:fldChar w:fldCharType="separate"/>
            </w:r>
            <w:r>
              <w:rPr>
                <w:noProof/>
                <w:webHidden/>
              </w:rPr>
              <w:t>4</w:t>
            </w:r>
            <w:r>
              <w:rPr>
                <w:noProof/>
                <w:webHidden/>
              </w:rPr>
              <w:fldChar w:fldCharType="end"/>
            </w:r>
          </w:hyperlink>
        </w:p>
        <w:p w14:paraId="4751723B" w14:textId="2E52BEE4" w:rsidR="00967C0E" w:rsidRDefault="00967C0E">
          <w:pPr>
            <w:pStyle w:val="TOC1"/>
            <w:tabs>
              <w:tab w:val="left" w:pos="480"/>
              <w:tab w:val="right" w:leader="dot" w:pos="8828"/>
            </w:tabs>
            <w:rPr>
              <w:rFonts w:asciiTheme="minorHAnsi" w:eastAsiaTheme="minorEastAsia" w:hAnsiTheme="minorHAnsi" w:cstheme="minorBidi"/>
              <w:noProof/>
              <w:sz w:val="22"/>
              <w:szCs w:val="22"/>
              <w:lang w:eastAsia="es-AR"/>
            </w:rPr>
          </w:pPr>
          <w:hyperlink w:anchor="_Toc458094721" w:history="1">
            <w:r w:rsidRPr="00A63FBA">
              <w:rPr>
                <w:rStyle w:val="Hyperlink"/>
                <w:rFonts w:ascii="Arial Black" w:hAnsi="Arial Black" w:cs="Arial"/>
                <w:noProof/>
                <w:lang w:val="es-ES" w:eastAsia="es-ES"/>
              </w:rPr>
              <w:t>2.</w:t>
            </w:r>
            <w:r>
              <w:rPr>
                <w:rFonts w:asciiTheme="minorHAnsi" w:eastAsiaTheme="minorEastAsia" w:hAnsiTheme="minorHAnsi" w:cstheme="minorBidi"/>
                <w:noProof/>
                <w:sz w:val="22"/>
                <w:szCs w:val="22"/>
                <w:lang w:eastAsia="es-AR"/>
              </w:rPr>
              <w:tab/>
            </w:r>
            <w:r w:rsidRPr="00A63FBA">
              <w:rPr>
                <w:rStyle w:val="Hyperlink"/>
                <w:rFonts w:ascii="Arial Black" w:hAnsi="Arial Black" w:cs="Arial"/>
                <w:noProof/>
                <w:lang w:val="es-ES" w:eastAsia="es-ES"/>
              </w:rPr>
              <w:t>Diagrama de Contexto</w:t>
            </w:r>
            <w:r>
              <w:rPr>
                <w:noProof/>
                <w:webHidden/>
              </w:rPr>
              <w:tab/>
            </w:r>
            <w:r>
              <w:rPr>
                <w:noProof/>
                <w:webHidden/>
              </w:rPr>
              <w:fldChar w:fldCharType="begin"/>
            </w:r>
            <w:r>
              <w:rPr>
                <w:noProof/>
                <w:webHidden/>
              </w:rPr>
              <w:instrText xml:space="preserve"> PAGEREF _Toc458094721 \h </w:instrText>
            </w:r>
            <w:r>
              <w:rPr>
                <w:noProof/>
                <w:webHidden/>
              </w:rPr>
            </w:r>
            <w:r>
              <w:rPr>
                <w:noProof/>
                <w:webHidden/>
              </w:rPr>
              <w:fldChar w:fldCharType="separate"/>
            </w:r>
            <w:r>
              <w:rPr>
                <w:noProof/>
                <w:webHidden/>
              </w:rPr>
              <w:t>4</w:t>
            </w:r>
            <w:r>
              <w:rPr>
                <w:noProof/>
                <w:webHidden/>
              </w:rPr>
              <w:fldChar w:fldCharType="end"/>
            </w:r>
          </w:hyperlink>
        </w:p>
        <w:p w14:paraId="1A9813A2" w14:textId="6A24298E" w:rsidR="00967C0E" w:rsidRDefault="00967C0E">
          <w:pPr>
            <w:pStyle w:val="TOC1"/>
            <w:tabs>
              <w:tab w:val="left" w:pos="480"/>
              <w:tab w:val="right" w:leader="dot" w:pos="8828"/>
            </w:tabs>
            <w:rPr>
              <w:rFonts w:asciiTheme="minorHAnsi" w:eastAsiaTheme="minorEastAsia" w:hAnsiTheme="minorHAnsi" w:cstheme="minorBidi"/>
              <w:noProof/>
              <w:sz w:val="22"/>
              <w:szCs w:val="22"/>
              <w:lang w:eastAsia="es-AR"/>
            </w:rPr>
          </w:pPr>
          <w:hyperlink w:anchor="_Toc458094722" w:history="1">
            <w:r w:rsidRPr="00A63FBA">
              <w:rPr>
                <w:rStyle w:val="Hyperlink"/>
                <w:rFonts w:ascii="Arial Black" w:hAnsi="Arial Black" w:cs="Arial"/>
                <w:noProof/>
                <w:lang w:val="es-ES" w:eastAsia="es-ES"/>
              </w:rPr>
              <w:t>3.</w:t>
            </w:r>
            <w:r>
              <w:rPr>
                <w:rFonts w:asciiTheme="minorHAnsi" w:eastAsiaTheme="minorEastAsia" w:hAnsiTheme="minorHAnsi" w:cstheme="minorBidi"/>
                <w:noProof/>
                <w:sz w:val="22"/>
                <w:szCs w:val="22"/>
                <w:lang w:eastAsia="es-AR"/>
              </w:rPr>
              <w:tab/>
            </w:r>
            <w:r w:rsidRPr="00A63FBA">
              <w:rPr>
                <w:rStyle w:val="Hyperlink"/>
                <w:rFonts w:ascii="Arial Black" w:hAnsi="Arial Black" w:cs="Arial"/>
                <w:noProof/>
                <w:lang w:val="es-ES" w:eastAsia="es-ES"/>
              </w:rPr>
              <w:t>Diagrama de Arquitectura</w:t>
            </w:r>
            <w:r>
              <w:rPr>
                <w:noProof/>
                <w:webHidden/>
              </w:rPr>
              <w:tab/>
            </w:r>
            <w:r>
              <w:rPr>
                <w:noProof/>
                <w:webHidden/>
              </w:rPr>
              <w:fldChar w:fldCharType="begin"/>
            </w:r>
            <w:r>
              <w:rPr>
                <w:noProof/>
                <w:webHidden/>
              </w:rPr>
              <w:instrText xml:space="preserve"> PAGEREF _Toc458094722 \h </w:instrText>
            </w:r>
            <w:r>
              <w:rPr>
                <w:noProof/>
                <w:webHidden/>
              </w:rPr>
            </w:r>
            <w:r>
              <w:rPr>
                <w:noProof/>
                <w:webHidden/>
              </w:rPr>
              <w:fldChar w:fldCharType="separate"/>
            </w:r>
            <w:r>
              <w:rPr>
                <w:noProof/>
                <w:webHidden/>
              </w:rPr>
              <w:t>5</w:t>
            </w:r>
            <w:r>
              <w:rPr>
                <w:noProof/>
                <w:webHidden/>
              </w:rPr>
              <w:fldChar w:fldCharType="end"/>
            </w:r>
          </w:hyperlink>
        </w:p>
        <w:p w14:paraId="5735EB4B" w14:textId="1906D75B" w:rsidR="00967C0E" w:rsidRDefault="00967C0E">
          <w:pPr>
            <w:pStyle w:val="TOC2"/>
            <w:tabs>
              <w:tab w:val="left" w:pos="880"/>
              <w:tab w:val="right" w:leader="dot" w:pos="8828"/>
            </w:tabs>
            <w:rPr>
              <w:rFonts w:asciiTheme="minorHAnsi" w:eastAsiaTheme="minorEastAsia" w:hAnsiTheme="minorHAnsi" w:cstheme="minorBidi"/>
              <w:noProof/>
              <w:sz w:val="22"/>
              <w:szCs w:val="22"/>
              <w:lang w:eastAsia="es-AR"/>
            </w:rPr>
          </w:pPr>
          <w:hyperlink w:anchor="_Toc458094723" w:history="1">
            <w:r w:rsidRPr="00A63FBA">
              <w:rPr>
                <w:rStyle w:val="Hyperlink"/>
                <w:rFonts w:ascii="Arial" w:hAnsi="Arial" w:cs="Arial"/>
                <w:b/>
                <w:noProof/>
              </w:rPr>
              <w:t>3.1.</w:t>
            </w:r>
            <w:r>
              <w:rPr>
                <w:rFonts w:asciiTheme="minorHAnsi" w:eastAsiaTheme="minorEastAsia" w:hAnsiTheme="minorHAnsi" w:cstheme="minorBidi"/>
                <w:noProof/>
                <w:sz w:val="22"/>
                <w:szCs w:val="22"/>
                <w:lang w:eastAsia="es-AR"/>
              </w:rPr>
              <w:tab/>
            </w:r>
            <w:r w:rsidRPr="00A63FBA">
              <w:rPr>
                <w:rStyle w:val="Hyperlink"/>
                <w:rFonts w:ascii="Arial" w:hAnsi="Arial" w:cs="Arial"/>
                <w:b/>
                <w:noProof/>
              </w:rPr>
              <w:t>Arquitectura General</w:t>
            </w:r>
            <w:r>
              <w:rPr>
                <w:noProof/>
                <w:webHidden/>
              </w:rPr>
              <w:tab/>
            </w:r>
            <w:r>
              <w:rPr>
                <w:noProof/>
                <w:webHidden/>
              </w:rPr>
              <w:fldChar w:fldCharType="begin"/>
            </w:r>
            <w:r>
              <w:rPr>
                <w:noProof/>
                <w:webHidden/>
              </w:rPr>
              <w:instrText xml:space="preserve"> PAGEREF _Toc458094723 \h </w:instrText>
            </w:r>
            <w:r>
              <w:rPr>
                <w:noProof/>
                <w:webHidden/>
              </w:rPr>
            </w:r>
            <w:r>
              <w:rPr>
                <w:noProof/>
                <w:webHidden/>
              </w:rPr>
              <w:fldChar w:fldCharType="separate"/>
            </w:r>
            <w:r>
              <w:rPr>
                <w:noProof/>
                <w:webHidden/>
              </w:rPr>
              <w:t>5</w:t>
            </w:r>
            <w:r>
              <w:rPr>
                <w:noProof/>
                <w:webHidden/>
              </w:rPr>
              <w:fldChar w:fldCharType="end"/>
            </w:r>
          </w:hyperlink>
        </w:p>
        <w:p w14:paraId="4A9073FD" w14:textId="3576274B" w:rsidR="00967C0E" w:rsidRDefault="00967C0E">
          <w:pPr>
            <w:pStyle w:val="TOC2"/>
            <w:tabs>
              <w:tab w:val="left" w:pos="880"/>
              <w:tab w:val="right" w:leader="dot" w:pos="8828"/>
            </w:tabs>
            <w:rPr>
              <w:rFonts w:asciiTheme="minorHAnsi" w:eastAsiaTheme="minorEastAsia" w:hAnsiTheme="minorHAnsi" w:cstheme="minorBidi"/>
              <w:noProof/>
              <w:sz w:val="22"/>
              <w:szCs w:val="22"/>
              <w:lang w:eastAsia="es-AR"/>
            </w:rPr>
          </w:pPr>
          <w:hyperlink w:anchor="_Toc458094724" w:history="1">
            <w:r w:rsidRPr="00A63FBA">
              <w:rPr>
                <w:rStyle w:val="Hyperlink"/>
                <w:rFonts w:ascii="Arial" w:hAnsi="Arial" w:cs="Arial"/>
                <w:b/>
                <w:noProof/>
              </w:rPr>
              <w:t>3.2.</w:t>
            </w:r>
            <w:r>
              <w:rPr>
                <w:rFonts w:asciiTheme="minorHAnsi" w:eastAsiaTheme="minorEastAsia" w:hAnsiTheme="minorHAnsi" w:cstheme="minorBidi"/>
                <w:noProof/>
                <w:sz w:val="22"/>
                <w:szCs w:val="22"/>
                <w:lang w:eastAsia="es-AR"/>
              </w:rPr>
              <w:tab/>
            </w:r>
            <w:r w:rsidRPr="00A63FBA">
              <w:rPr>
                <w:rStyle w:val="Hyperlink"/>
                <w:rFonts w:ascii="Arial" w:hAnsi="Arial" w:cs="Arial"/>
                <w:b/>
                <w:noProof/>
              </w:rPr>
              <w:t>Arquitectura de Infraestructura</w:t>
            </w:r>
            <w:r>
              <w:rPr>
                <w:noProof/>
                <w:webHidden/>
              </w:rPr>
              <w:tab/>
            </w:r>
            <w:r>
              <w:rPr>
                <w:noProof/>
                <w:webHidden/>
              </w:rPr>
              <w:fldChar w:fldCharType="begin"/>
            </w:r>
            <w:r>
              <w:rPr>
                <w:noProof/>
                <w:webHidden/>
              </w:rPr>
              <w:instrText xml:space="preserve"> PAGEREF _Toc458094724 \h </w:instrText>
            </w:r>
            <w:r>
              <w:rPr>
                <w:noProof/>
                <w:webHidden/>
              </w:rPr>
            </w:r>
            <w:r>
              <w:rPr>
                <w:noProof/>
                <w:webHidden/>
              </w:rPr>
              <w:fldChar w:fldCharType="separate"/>
            </w:r>
            <w:r>
              <w:rPr>
                <w:noProof/>
                <w:webHidden/>
              </w:rPr>
              <w:t>7</w:t>
            </w:r>
            <w:r>
              <w:rPr>
                <w:noProof/>
                <w:webHidden/>
              </w:rPr>
              <w:fldChar w:fldCharType="end"/>
            </w:r>
          </w:hyperlink>
        </w:p>
        <w:p w14:paraId="22BE7F4A" w14:textId="41326233" w:rsidR="00967C0E" w:rsidRDefault="00967C0E">
          <w:pPr>
            <w:pStyle w:val="TOC3"/>
            <w:tabs>
              <w:tab w:val="right" w:leader="dot" w:pos="8828"/>
            </w:tabs>
            <w:rPr>
              <w:rFonts w:asciiTheme="minorHAnsi" w:eastAsiaTheme="minorEastAsia" w:hAnsiTheme="minorHAnsi" w:cstheme="minorBidi"/>
              <w:noProof/>
              <w:sz w:val="22"/>
              <w:szCs w:val="22"/>
              <w:lang w:eastAsia="es-AR"/>
            </w:rPr>
          </w:pPr>
          <w:hyperlink w:anchor="_Toc458094725" w:history="1">
            <w:r w:rsidRPr="00A63FBA">
              <w:rPr>
                <w:rStyle w:val="Hyperlink"/>
                <w:noProof/>
              </w:rPr>
              <w:t>Tecnologías</w:t>
            </w:r>
            <w:r>
              <w:rPr>
                <w:noProof/>
                <w:webHidden/>
              </w:rPr>
              <w:tab/>
            </w:r>
            <w:r>
              <w:rPr>
                <w:noProof/>
                <w:webHidden/>
              </w:rPr>
              <w:fldChar w:fldCharType="begin"/>
            </w:r>
            <w:r>
              <w:rPr>
                <w:noProof/>
                <w:webHidden/>
              </w:rPr>
              <w:instrText xml:space="preserve"> PAGEREF _Toc458094725 \h </w:instrText>
            </w:r>
            <w:r>
              <w:rPr>
                <w:noProof/>
                <w:webHidden/>
              </w:rPr>
            </w:r>
            <w:r>
              <w:rPr>
                <w:noProof/>
                <w:webHidden/>
              </w:rPr>
              <w:fldChar w:fldCharType="separate"/>
            </w:r>
            <w:r>
              <w:rPr>
                <w:noProof/>
                <w:webHidden/>
              </w:rPr>
              <w:t>9</w:t>
            </w:r>
            <w:r>
              <w:rPr>
                <w:noProof/>
                <w:webHidden/>
              </w:rPr>
              <w:fldChar w:fldCharType="end"/>
            </w:r>
          </w:hyperlink>
        </w:p>
        <w:p w14:paraId="0125ED36" w14:textId="2ED9A942" w:rsidR="00967C0E" w:rsidRDefault="00967C0E">
          <w:pPr>
            <w:pStyle w:val="TOC1"/>
            <w:tabs>
              <w:tab w:val="left" w:pos="480"/>
              <w:tab w:val="right" w:leader="dot" w:pos="8828"/>
            </w:tabs>
            <w:rPr>
              <w:rFonts w:asciiTheme="minorHAnsi" w:eastAsiaTheme="minorEastAsia" w:hAnsiTheme="minorHAnsi" w:cstheme="minorBidi"/>
              <w:noProof/>
              <w:sz w:val="22"/>
              <w:szCs w:val="22"/>
              <w:lang w:eastAsia="es-AR"/>
            </w:rPr>
          </w:pPr>
          <w:hyperlink w:anchor="_Toc458094726" w:history="1">
            <w:r w:rsidRPr="00A63FBA">
              <w:rPr>
                <w:rStyle w:val="Hyperlink"/>
                <w:rFonts w:ascii="Arial Black" w:hAnsi="Arial Black" w:cs="Arial"/>
                <w:noProof/>
                <w:lang w:val="es-ES" w:eastAsia="es-ES"/>
              </w:rPr>
              <w:t>4.</w:t>
            </w:r>
            <w:r>
              <w:rPr>
                <w:rFonts w:asciiTheme="minorHAnsi" w:eastAsiaTheme="minorEastAsia" w:hAnsiTheme="minorHAnsi" w:cstheme="minorBidi"/>
                <w:noProof/>
                <w:sz w:val="22"/>
                <w:szCs w:val="22"/>
                <w:lang w:eastAsia="es-AR"/>
              </w:rPr>
              <w:tab/>
            </w:r>
            <w:r w:rsidRPr="00A63FBA">
              <w:rPr>
                <w:rStyle w:val="Hyperlink"/>
                <w:rFonts w:ascii="Arial Black" w:hAnsi="Arial Black" w:cs="Arial"/>
                <w:noProof/>
                <w:lang w:val="es-ES" w:eastAsia="es-ES"/>
              </w:rPr>
              <w:t>Atributos de calidad – Requisitos No Funcionales</w:t>
            </w:r>
            <w:r>
              <w:rPr>
                <w:noProof/>
                <w:webHidden/>
              </w:rPr>
              <w:tab/>
            </w:r>
            <w:r>
              <w:rPr>
                <w:noProof/>
                <w:webHidden/>
              </w:rPr>
              <w:fldChar w:fldCharType="begin"/>
            </w:r>
            <w:r>
              <w:rPr>
                <w:noProof/>
                <w:webHidden/>
              </w:rPr>
              <w:instrText xml:space="preserve"> PAGEREF _Toc458094726 \h </w:instrText>
            </w:r>
            <w:r>
              <w:rPr>
                <w:noProof/>
                <w:webHidden/>
              </w:rPr>
            </w:r>
            <w:r>
              <w:rPr>
                <w:noProof/>
                <w:webHidden/>
              </w:rPr>
              <w:fldChar w:fldCharType="separate"/>
            </w:r>
            <w:r>
              <w:rPr>
                <w:noProof/>
                <w:webHidden/>
              </w:rPr>
              <w:t>10</w:t>
            </w:r>
            <w:r>
              <w:rPr>
                <w:noProof/>
                <w:webHidden/>
              </w:rPr>
              <w:fldChar w:fldCharType="end"/>
            </w:r>
          </w:hyperlink>
        </w:p>
        <w:p w14:paraId="2709F45B" w14:textId="0CBCC61E" w:rsidR="00967C0E" w:rsidRDefault="00967C0E">
          <w:pPr>
            <w:pStyle w:val="TOC1"/>
            <w:tabs>
              <w:tab w:val="left" w:pos="480"/>
              <w:tab w:val="right" w:leader="dot" w:pos="8828"/>
            </w:tabs>
            <w:rPr>
              <w:rFonts w:asciiTheme="minorHAnsi" w:eastAsiaTheme="minorEastAsia" w:hAnsiTheme="minorHAnsi" w:cstheme="minorBidi"/>
              <w:noProof/>
              <w:sz w:val="22"/>
              <w:szCs w:val="22"/>
              <w:lang w:eastAsia="es-AR"/>
            </w:rPr>
          </w:pPr>
          <w:hyperlink w:anchor="_Toc458094727" w:history="1">
            <w:r w:rsidRPr="00A63FBA">
              <w:rPr>
                <w:rStyle w:val="Hyperlink"/>
                <w:rFonts w:ascii="Arial Black" w:hAnsi="Arial Black" w:cs="Arial"/>
                <w:noProof/>
                <w:lang w:val="es-ES" w:eastAsia="es-ES"/>
              </w:rPr>
              <w:t>5.</w:t>
            </w:r>
            <w:r>
              <w:rPr>
                <w:rFonts w:asciiTheme="minorHAnsi" w:eastAsiaTheme="minorEastAsia" w:hAnsiTheme="minorHAnsi" w:cstheme="minorBidi"/>
                <w:noProof/>
                <w:sz w:val="22"/>
                <w:szCs w:val="22"/>
                <w:lang w:eastAsia="es-AR"/>
              </w:rPr>
              <w:tab/>
            </w:r>
            <w:r w:rsidRPr="00A63FBA">
              <w:rPr>
                <w:rStyle w:val="Hyperlink"/>
                <w:rFonts w:ascii="Arial Black" w:hAnsi="Arial Black" w:cs="Arial"/>
                <w:noProof/>
                <w:lang w:val="es-ES" w:eastAsia="es-ES"/>
              </w:rPr>
              <w:t>Tácticas para garantizar RNF</w:t>
            </w:r>
            <w:r>
              <w:rPr>
                <w:noProof/>
                <w:webHidden/>
              </w:rPr>
              <w:tab/>
            </w:r>
            <w:r>
              <w:rPr>
                <w:noProof/>
                <w:webHidden/>
              </w:rPr>
              <w:fldChar w:fldCharType="begin"/>
            </w:r>
            <w:r>
              <w:rPr>
                <w:noProof/>
                <w:webHidden/>
              </w:rPr>
              <w:instrText xml:space="preserve"> PAGEREF _Toc458094727 \h </w:instrText>
            </w:r>
            <w:r>
              <w:rPr>
                <w:noProof/>
                <w:webHidden/>
              </w:rPr>
            </w:r>
            <w:r>
              <w:rPr>
                <w:noProof/>
                <w:webHidden/>
              </w:rPr>
              <w:fldChar w:fldCharType="separate"/>
            </w:r>
            <w:r>
              <w:rPr>
                <w:noProof/>
                <w:webHidden/>
              </w:rPr>
              <w:t>11</w:t>
            </w:r>
            <w:r>
              <w:rPr>
                <w:noProof/>
                <w:webHidden/>
              </w:rPr>
              <w:fldChar w:fldCharType="end"/>
            </w:r>
          </w:hyperlink>
        </w:p>
        <w:p w14:paraId="43F00254" w14:textId="4A32A1E0" w:rsidR="00967C0E" w:rsidRDefault="00967C0E">
          <w:pPr>
            <w:pStyle w:val="TOC1"/>
            <w:tabs>
              <w:tab w:val="left" w:pos="480"/>
              <w:tab w:val="right" w:leader="dot" w:pos="8828"/>
            </w:tabs>
            <w:rPr>
              <w:rFonts w:asciiTheme="minorHAnsi" w:eastAsiaTheme="minorEastAsia" w:hAnsiTheme="minorHAnsi" w:cstheme="minorBidi"/>
              <w:noProof/>
              <w:sz w:val="22"/>
              <w:szCs w:val="22"/>
              <w:lang w:eastAsia="es-AR"/>
            </w:rPr>
          </w:pPr>
          <w:hyperlink w:anchor="_Toc458094728" w:history="1">
            <w:r w:rsidRPr="00A63FBA">
              <w:rPr>
                <w:rStyle w:val="Hyperlink"/>
                <w:rFonts w:ascii="Arial Black" w:hAnsi="Arial Black" w:cs="Arial"/>
                <w:noProof/>
                <w:lang w:val="es-ES" w:eastAsia="es-ES"/>
              </w:rPr>
              <w:t>6.</w:t>
            </w:r>
            <w:r>
              <w:rPr>
                <w:rFonts w:asciiTheme="minorHAnsi" w:eastAsiaTheme="minorEastAsia" w:hAnsiTheme="minorHAnsi" w:cstheme="minorBidi"/>
                <w:noProof/>
                <w:sz w:val="22"/>
                <w:szCs w:val="22"/>
                <w:lang w:eastAsia="es-AR"/>
              </w:rPr>
              <w:tab/>
            </w:r>
            <w:r w:rsidRPr="00A63FBA">
              <w:rPr>
                <w:rStyle w:val="Hyperlink"/>
                <w:rFonts w:ascii="Arial Black" w:hAnsi="Arial Black" w:cs="Arial"/>
                <w:noProof/>
                <w:lang w:val="es-ES" w:eastAsia="es-ES"/>
              </w:rPr>
              <w:t>Aprobaciones</w:t>
            </w:r>
            <w:r>
              <w:rPr>
                <w:noProof/>
                <w:webHidden/>
              </w:rPr>
              <w:tab/>
            </w:r>
            <w:r>
              <w:rPr>
                <w:noProof/>
                <w:webHidden/>
              </w:rPr>
              <w:fldChar w:fldCharType="begin"/>
            </w:r>
            <w:r>
              <w:rPr>
                <w:noProof/>
                <w:webHidden/>
              </w:rPr>
              <w:instrText xml:space="preserve"> PAGEREF _Toc458094728 \h </w:instrText>
            </w:r>
            <w:r>
              <w:rPr>
                <w:noProof/>
                <w:webHidden/>
              </w:rPr>
            </w:r>
            <w:r>
              <w:rPr>
                <w:noProof/>
                <w:webHidden/>
              </w:rPr>
              <w:fldChar w:fldCharType="separate"/>
            </w:r>
            <w:r>
              <w:rPr>
                <w:noProof/>
                <w:webHidden/>
              </w:rPr>
              <w:t>15</w:t>
            </w:r>
            <w:r>
              <w:rPr>
                <w:noProof/>
                <w:webHidden/>
              </w:rPr>
              <w:fldChar w:fldCharType="end"/>
            </w:r>
          </w:hyperlink>
        </w:p>
        <w:p w14:paraId="0B60F1E7" w14:textId="5CB30EFB" w:rsidR="007F18A7" w:rsidRDefault="007F18A7" w:rsidP="007F18A7">
          <w:r>
            <w:rPr>
              <w:b/>
              <w:bCs/>
              <w:lang w:val="es-ES"/>
            </w:rPr>
            <w:fldChar w:fldCharType="end"/>
          </w:r>
        </w:p>
      </w:sdtContent>
    </w:sdt>
    <w:p w14:paraId="212CF22D" w14:textId="77777777" w:rsidR="007F18A7" w:rsidRDefault="007F18A7" w:rsidP="007F18A7">
      <w:pPr>
        <w:spacing w:after="160" w:line="259" w:lineRule="auto"/>
        <w:rPr>
          <w:rFonts w:ascii="Arial" w:hAnsi="Arial" w:cs="Arial"/>
          <w:b/>
          <w:bCs/>
          <w:iCs/>
          <w:sz w:val="32"/>
          <w:szCs w:val="32"/>
          <w:lang w:val="es-MX" w:eastAsia="es-ES"/>
        </w:rPr>
      </w:pPr>
      <w:r>
        <w:rPr>
          <w:i/>
          <w:sz w:val="32"/>
          <w:szCs w:val="32"/>
          <w:lang w:val="es-MX"/>
        </w:rPr>
        <w:t xml:space="preserve"> </w:t>
      </w:r>
      <w:r>
        <w:rPr>
          <w:i/>
          <w:sz w:val="32"/>
          <w:szCs w:val="32"/>
          <w:lang w:val="es-MX"/>
        </w:rPr>
        <w:br w:type="page"/>
      </w:r>
    </w:p>
    <w:p w14:paraId="54537838" w14:textId="77777777" w:rsidR="007F18A7" w:rsidRDefault="007F18A7">
      <w:pPr>
        <w:spacing w:after="160" w:line="259" w:lineRule="auto"/>
        <w:rPr>
          <w:rFonts w:ascii="Arial" w:hAnsi="Arial" w:cs="Arial"/>
          <w:b/>
          <w:bCs/>
          <w:iCs/>
          <w:sz w:val="32"/>
          <w:szCs w:val="32"/>
          <w:lang w:val="es-MX" w:eastAsia="es-ES"/>
        </w:rPr>
      </w:pPr>
    </w:p>
    <w:p w14:paraId="2137EE50" w14:textId="77777777" w:rsidR="009C62AA" w:rsidRPr="007F18A7" w:rsidRDefault="009C62AA" w:rsidP="009C62AA">
      <w:pPr>
        <w:pStyle w:val="Title"/>
        <w:spacing w:before="240" w:after="60"/>
        <w:outlineLvl w:val="0"/>
        <w:rPr>
          <w:rFonts w:ascii="Arial Black" w:hAnsi="Arial Black"/>
          <w:i w:val="0"/>
          <w:sz w:val="28"/>
          <w:szCs w:val="28"/>
          <w:lang w:val="es-MX"/>
        </w:rPr>
      </w:pPr>
      <w:bookmarkStart w:id="8" w:name="_Toc458094719"/>
      <w:r w:rsidRPr="007F18A7">
        <w:rPr>
          <w:rFonts w:ascii="Arial Black" w:hAnsi="Arial Black"/>
          <w:i w:val="0"/>
          <w:sz w:val="28"/>
          <w:szCs w:val="28"/>
          <w:lang w:val="es-MX"/>
        </w:rPr>
        <w:t>Historial de Revisión</w:t>
      </w:r>
      <w:bookmarkEnd w:id="7"/>
      <w:bookmarkEnd w:id="6"/>
      <w:bookmarkEnd w:id="8"/>
    </w:p>
    <w:tbl>
      <w:tblPr>
        <w:tblW w:w="5000" w:type="pct"/>
        <w:jc w:val="center"/>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318"/>
        <w:gridCol w:w="895"/>
        <w:gridCol w:w="3278"/>
        <w:gridCol w:w="1782"/>
        <w:gridCol w:w="1781"/>
      </w:tblGrid>
      <w:tr w:rsidR="00A479C1" w14:paraId="5623E484" w14:textId="77777777" w:rsidTr="00EA39AE">
        <w:trPr>
          <w:jc w:val="center"/>
        </w:trPr>
        <w:tc>
          <w:tcPr>
            <w:tcW w:w="732" w:type="pct"/>
            <w:tcBorders>
              <w:top w:val="single" w:sz="6" w:space="0" w:color="auto"/>
              <w:left w:val="single" w:sz="6" w:space="0" w:color="auto"/>
              <w:bottom w:val="single" w:sz="6" w:space="0" w:color="auto"/>
              <w:right w:val="single" w:sz="6" w:space="0" w:color="auto"/>
            </w:tcBorders>
            <w:shd w:val="clear" w:color="auto" w:fill="808080"/>
          </w:tcPr>
          <w:p w14:paraId="79BE311A" w14:textId="77777777" w:rsidR="00A479C1" w:rsidRPr="00B6281D" w:rsidRDefault="00A479C1" w:rsidP="002755FE">
            <w:pPr>
              <w:widowControl w:val="0"/>
              <w:spacing w:before="40" w:after="40" w:line="288" w:lineRule="auto"/>
              <w:jc w:val="center"/>
              <w:rPr>
                <w:rFonts w:ascii="Arial" w:hAnsi="Arial"/>
                <w:color w:val="FFFFFF"/>
                <w:sz w:val="20"/>
                <w:szCs w:val="20"/>
                <w:lang w:val="es-MX" w:eastAsia="es-ES"/>
              </w:rPr>
            </w:pPr>
            <w:r w:rsidRPr="00B6281D">
              <w:rPr>
                <w:rFonts w:ascii="Arial" w:hAnsi="Arial"/>
                <w:color w:val="FFFFFF"/>
                <w:sz w:val="20"/>
                <w:szCs w:val="20"/>
                <w:lang w:val="es-MX" w:eastAsia="es-ES"/>
              </w:rPr>
              <w:t>Fecha</w:t>
            </w:r>
          </w:p>
        </w:tc>
        <w:tc>
          <w:tcPr>
            <w:tcW w:w="467" w:type="pct"/>
            <w:tcBorders>
              <w:top w:val="single" w:sz="6" w:space="0" w:color="auto"/>
              <w:left w:val="single" w:sz="6" w:space="0" w:color="auto"/>
              <w:bottom w:val="single" w:sz="6" w:space="0" w:color="auto"/>
              <w:right w:val="single" w:sz="6" w:space="0" w:color="auto"/>
            </w:tcBorders>
            <w:shd w:val="clear" w:color="auto" w:fill="808080"/>
          </w:tcPr>
          <w:p w14:paraId="106E9B93" w14:textId="77777777" w:rsidR="00A479C1" w:rsidRPr="00B6281D" w:rsidRDefault="00A479C1" w:rsidP="002755FE">
            <w:pPr>
              <w:widowControl w:val="0"/>
              <w:spacing w:before="40" w:after="40" w:line="288" w:lineRule="auto"/>
              <w:jc w:val="center"/>
              <w:rPr>
                <w:rFonts w:ascii="Arial" w:hAnsi="Arial"/>
                <w:color w:val="FFFFFF"/>
                <w:sz w:val="20"/>
                <w:szCs w:val="20"/>
                <w:lang w:val="es-MX" w:eastAsia="es-ES"/>
              </w:rPr>
            </w:pPr>
            <w:r w:rsidRPr="00B6281D">
              <w:rPr>
                <w:rFonts w:ascii="Arial" w:hAnsi="Arial"/>
                <w:color w:val="FFFFFF"/>
                <w:sz w:val="20"/>
                <w:szCs w:val="20"/>
                <w:lang w:val="es-MX" w:eastAsia="es-ES"/>
              </w:rPr>
              <w:t>Versión</w:t>
            </w:r>
          </w:p>
        </w:tc>
        <w:tc>
          <w:tcPr>
            <w:tcW w:w="1820" w:type="pct"/>
            <w:tcBorders>
              <w:top w:val="single" w:sz="6" w:space="0" w:color="auto"/>
              <w:left w:val="single" w:sz="6" w:space="0" w:color="auto"/>
              <w:bottom w:val="single" w:sz="6" w:space="0" w:color="auto"/>
              <w:right w:val="single" w:sz="6" w:space="0" w:color="auto"/>
            </w:tcBorders>
            <w:shd w:val="clear" w:color="auto" w:fill="808080"/>
          </w:tcPr>
          <w:p w14:paraId="7E5303E1" w14:textId="77777777" w:rsidR="00A479C1" w:rsidRPr="00B6281D" w:rsidRDefault="00A479C1" w:rsidP="002755FE">
            <w:pPr>
              <w:widowControl w:val="0"/>
              <w:spacing w:before="40" w:after="40" w:line="288" w:lineRule="auto"/>
              <w:jc w:val="center"/>
              <w:rPr>
                <w:rFonts w:ascii="Arial" w:hAnsi="Arial"/>
                <w:color w:val="FFFFFF"/>
                <w:sz w:val="20"/>
                <w:szCs w:val="20"/>
                <w:lang w:val="es-MX" w:eastAsia="es-ES"/>
              </w:rPr>
            </w:pPr>
            <w:r w:rsidRPr="00B6281D">
              <w:rPr>
                <w:rFonts w:ascii="Arial" w:hAnsi="Arial"/>
                <w:color w:val="FFFFFF"/>
                <w:sz w:val="20"/>
                <w:szCs w:val="20"/>
                <w:lang w:val="es-MX" w:eastAsia="es-ES"/>
              </w:rPr>
              <w:t>Descripción</w:t>
            </w:r>
          </w:p>
        </w:tc>
        <w:tc>
          <w:tcPr>
            <w:tcW w:w="991" w:type="pct"/>
            <w:tcBorders>
              <w:top w:val="single" w:sz="6" w:space="0" w:color="auto"/>
              <w:left w:val="single" w:sz="6" w:space="0" w:color="auto"/>
              <w:bottom w:val="single" w:sz="6" w:space="0" w:color="auto"/>
              <w:right w:val="single" w:sz="6" w:space="0" w:color="auto"/>
            </w:tcBorders>
            <w:shd w:val="clear" w:color="auto" w:fill="808080"/>
          </w:tcPr>
          <w:p w14:paraId="51C8D8C1" w14:textId="77777777" w:rsidR="00A479C1" w:rsidRPr="00B6281D" w:rsidRDefault="00A479C1" w:rsidP="002755FE">
            <w:pPr>
              <w:widowControl w:val="0"/>
              <w:spacing w:before="40" w:after="40" w:line="288" w:lineRule="auto"/>
              <w:jc w:val="center"/>
              <w:rPr>
                <w:rFonts w:ascii="Arial" w:hAnsi="Arial"/>
                <w:color w:val="FFFFFF"/>
                <w:sz w:val="20"/>
                <w:szCs w:val="20"/>
                <w:lang w:val="es-MX" w:eastAsia="es-ES"/>
              </w:rPr>
            </w:pPr>
            <w:r>
              <w:rPr>
                <w:rFonts w:ascii="Arial" w:hAnsi="Arial"/>
                <w:color w:val="FFFFFF"/>
                <w:sz w:val="20"/>
                <w:szCs w:val="20"/>
                <w:lang w:val="es-MX" w:eastAsia="es-ES"/>
              </w:rPr>
              <w:t>Rol</w:t>
            </w:r>
          </w:p>
        </w:tc>
        <w:tc>
          <w:tcPr>
            <w:tcW w:w="991" w:type="pct"/>
            <w:tcBorders>
              <w:top w:val="single" w:sz="6" w:space="0" w:color="auto"/>
              <w:left w:val="single" w:sz="6" w:space="0" w:color="auto"/>
              <w:bottom w:val="single" w:sz="6" w:space="0" w:color="auto"/>
              <w:right w:val="single" w:sz="6" w:space="0" w:color="auto"/>
            </w:tcBorders>
            <w:shd w:val="clear" w:color="auto" w:fill="808080"/>
          </w:tcPr>
          <w:p w14:paraId="2130546F" w14:textId="77777777" w:rsidR="00A479C1" w:rsidRPr="00B6281D" w:rsidRDefault="00A479C1" w:rsidP="002755FE">
            <w:pPr>
              <w:widowControl w:val="0"/>
              <w:spacing w:before="40" w:after="40" w:line="288" w:lineRule="auto"/>
              <w:jc w:val="center"/>
              <w:rPr>
                <w:rFonts w:ascii="Arial" w:hAnsi="Arial"/>
                <w:color w:val="FFFFFF"/>
                <w:sz w:val="20"/>
                <w:szCs w:val="20"/>
                <w:lang w:val="es-MX" w:eastAsia="es-ES"/>
              </w:rPr>
            </w:pPr>
            <w:r w:rsidRPr="00B6281D">
              <w:rPr>
                <w:rFonts w:ascii="Arial" w:hAnsi="Arial"/>
                <w:color w:val="FFFFFF"/>
                <w:sz w:val="20"/>
                <w:szCs w:val="20"/>
                <w:lang w:val="es-MX" w:eastAsia="es-ES"/>
              </w:rPr>
              <w:t>Autor</w:t>
            </w:r>
          </w:p>
        </w:tc>
      </w:tr>
      <w:tr w:rsidR="00A479C1" w:rsidRPr="00F33967" w14:paraId="7A67F32A" w14:textId="77777777" w:rsidTr="00EA39AE">
        <w:trPr>
          <w:jc w:val="center"/>
        </w:trPr>
        <w:tc>
          <w:tcPr>
            <w:tcW w:w="732" w:type="pct"/>
            <w:tcBorders>
              <w:top w:val="single" w:sz="6" w:space="0" w:color="auto"/>
              <w:left w:val="single" w:sz="6" w:space="0" w:color="auto"/>
              <w:bottom w:val="single" w:sz="6" w:space="0" w:color="auto"/>
              <w:right w:val="single" w:sz="6" w:space="0" w:color="auto"/>
            </w:tcBorders>
          </w:tcPr>
          <w:p w14:paraId="3A026CA7" w14:textId="77777777" w:rsidR="00A479C1" w:rsidRPr="00B6281D" w:rsidRDefault="00F33967" w:rsidP="00A479C1">
            <w:pPr>
              <w:pStyle w:val="Header"/>
              <w:jc w:val="center"/>
              <w:rPr>
                <w:rFonts w:ascii="Arial" w:hAnsi="Arial" w:cs="Arial"/>
                <w:sz w:val="22"/>
                <w:lang w:val="es-MX"/>
              </w:rPr>
            </w:pPr>
            <w:r>
              <w:rPr>
                <w:rFonts w:ascii="Arial" w:hAnsi="Arial" w:cs="Arial"/>
                <w:sz w:val="22"/>
                <w:lang w:val="es-MX"/>
              </w:rPr>
              <w:t>03/06/</w:t>
            </w:r>
            <w:r w:rsidR="003878B8">
              <w:rPr>
                <w:rFonts w:ascii="Arial" w:hAnsi="Arial" w:cs="Arial"/>
                <w:sz w:val="22"/>
                <w:lang w:val="es-MX"/>
              </w:rPr>
              <w:t>20</w:t>
            </w:r>
            <w:r>
              <w:rPr>
                <w:rFonts w:ascii="Arial" w:hAnsi="Arial" w:cs="Arial"/>
                <w:sz w:val="22"/>
                <w:lang w:val="es-MX"/>
              </w:rPr>
              <w:t>16</w:t>
            </w:r>
          </w:p>
        </w:tc>
        <w:tc>
          <w:tcPr>
            <w:tcW w:w="467" w:type="pct"/>
            <w:tcBorders>
              <w:top w:val="single" w:sz="6" w:space="0" w:color="auto"/>
              <w:left w:val="single" w:sz="6" w:space="0" w:color="auto"/>
              <w:bottom w:val="single" w:sz="6" w:space="0" w:color="auto"/>
              <w:right w:val="single" w:sz="6" w:space="0" w:color="auto"/>
            </w:tcBorders>
          </w:tcPr>
          <w:p w14:paraId="0A0F0E33" w14:textId="77777777" w:rsidR="00A479C1" w:rsidRPr="00B6281D" w:rsidRDefault="00F33967" w:rsidP="00A479C1">
            <w:pPr>
              <w:widowControl w:val="0"/>
              <w:spacing w:before="40" w:after="40" w:line="288" w:lineRule="auto"/>
              <w:jc w:val="center"/>
              <w:rPr>
                <w:rFonts w:ascii="Arial" w:hAnsi="Arial" w:cs="Arial"/>
                <w:sz w:val="22"/>
                <w:lang w:val="es-MX"/>
              </w:rPr>
            </w:pPr>
            <w:r>
              <w:rPr>
                <w:rFonts w:ascii="Arial" w:hAnsi="Arial" w:cs="Arial"/>
                <w:sz w:val="22"/>
                <w:lang w:val="es-MX"/>
              </w:rPr>
              <w:t>1.0</w:t>
            </w:r>
          </w:p>
        </w:tc>
        <w:tc>
          <w:tcPr>
            <w:tcW w:w="1820" w:type="pct"/>
            <w:tcBorders>
              <w:top w:val="single" w:sz="6" w:space="0" w:color="auto"/>
              <w:left w:val="single" w:sz="6" w:space="0" w:color="auto"/>
              <w:bottom w:val="single" w:sz="6" w:space="0" w:color="auto"/>
              <w:right w:val="single" w:sz="6" w:space="0" w:color="auto"/>
            </w:tcBorders>
          </w:tcPr>
          <w:p w14:paraId="7EA07199" w14:textId="77777777" w:rsidR="00A479C1" w:rsidRPr="00B6281D" w:rsidRDefault="00F33967" w:rsidP="00A479C1">
            <w:pPr>
              <w:widowControl w:val="0"/>
              <w:spacing w:before="40" w:after="40" w:line="288" w:lineRule="auto"/>
              <w:rPr>
                <w:rFonts w:ascii="Arial" w:hAnsi="Arial" w:cs="Arial"/>
                <w:sz w:val="22"/>
                <w:lang w:val="es-MX"/>
              </w:rPr>
            </w:pPr>
            <w:r>
              <w:rPr>
                <w:rFonts w:ascii="Arial" w:hAnsi="Arial" w:cs="Arial"/>
                <w:sz w:val="22"/>
                <w:lang w:val="es-MX"/>
              </w:rPr>
              <w:t>Creación del documento.</w:t>
            </w:r>
          </w:p>
        </w:tc>
        <w:tc>
          <w:tcPr>
            <w:tcW w:w="991" w:type="pct"/>
            <w:tcBorders>
              <w:top w:val="single" w:sz="6" w:space="0" w:color="auto"/>
              <w:left w:val="single" w:sz="6" w:space="0" w:color="auto"/>
              <w:bottom w:val="single" w:sz="6" w:space="0" w:color="auto"/>
              <w:right w:val="single" w:sz="6" w:space="0" w:color="auto"/>
            </w:tcBorders>
          </w:tcPr>
          <w:p w14:paraId="6C32E7D3" w14:textId="77777777" w:rsidR="00A479C1" w:rsidRDefault="00F33967" w:rsidP="00A479C1">
            <w:pPr>
              <w:widowControl w:val="0"/>
              <w:spacing w:before="40" w:after="40" w:line="288" w:lineRule="auto"/>
              <w:rPr>
                <w:rFonts w:ascii="Arial" w:hAnsi="Arial" w:cs="Arial"/>
                <w:sz w:val="22"/>
                <w:lang w:val="es-MX"/>
              </w:rPr>
            </w:pPr>
            <w:r>
              <w:rPr>
                <w:rFonts w:ascii="Arial" w:hAnsi="Arial" w:cs="Arial"/>
                <w:sz w:val="22"/>
                <w:lang w:val="es-MX"/>
              </w:rPr>
              <w:t>Arquitecto de Software</w:t>
            </w:r>
          </w:p>
        </w:tc>
        <w:tc>
          <w:tcPr>
            <w:tcW w:w="991" w:type="pct"/>
            <w:tcBorders>
              <w:top w:val="single" w:sz="6" w:space="0" w:color="auto"/>
              <w:left w:val="single" w:sz="6" w:space="0" w:color="auto"/>
              <w:bottom w:val="single" w:sz="6" w:space="0" w:color="auto"/>
              <w:right w:val="single" w:sz="6" w:space="0" w:color="auto"/>
            </w:tcBorders>
          </w:tcPr>
          <w:p w14:paraId="77F4838F" w14:textId="77777777" w:rsidR="00A479C1" w:rsidRPr="00B6281D" w:rsidRDefault="00F33967" w:rsidP="00A479C1">
            <w:pPr>
              <w:widowControl w:val="0"/>
              <w:spacing w:before="40" w:after="40" w:line="288" w:lineRule="auto"/>
              <w:rPr>
                <w:rFonts w:ascii="Arial" w:hAnsi="Arial" w:cs="Arial"/>
                <w:sz w:val="22"/>
                <w:lang w:val="es-MX"/>
              </w:rPr>
            </w:pPr>
            <w:r>
              <w:rPr>
                <w:rFonts w:ascii="Arial" w:hAnsi="Arial" w:cs="Arial"/>
                <w:sz w:val="22"/>
                <w:lang w:val="es-MX"/>
              </w:rPr>
              <w:t>Gerardo Matsui</w:t>
            </w:r>
          </w:p>
        </w:tc>
      </w:tr>
      <w:tr w:rsidR="000E7647" w:rsidRPr="000E7647" w14:paraId="1D2C7661" w14:textId="77777777" w:rsidTr="00EA39AE">
        <w:trPr>
          <w:jc w:val="center"/>
        </w:trPr>
        <w:tc>
          <w:tcPr>
            <w:tcW w:w="732" w:type="pct"/>
            <w:tcBorders>
              <w:top w:val="single" w:sz="6" w:space="0" w:color="auto"/>
              <w:left w:val="single" w:sz="6" w:space="0" w:color="auto"/>
              <w:bottom w:val="single" w:sz="6" w:space="0" w:color="auto"/>
              <w:right w:val="single" w:sz="6" w:space="0" w:color="auto"/>
            </w:tcBorders>
          </w:tcPr>
          <w:p w14:paraId="00E899F5" w14:textId="77777777" w:rsidR="000E7647" w:rsidRPr="00B6281D" w:rsidRDefault="000E7647" w:rsidP="000E7647">
            <w:pPr>
              <w:widowControl w:val="0"/>
              <w:spacing w:before="40" w:after="40" w:line="288" w:lineRule="auto"/>
              <w:jc w:val="center"/>
              <w:rPr>
                <w:rFonts w:ascii="Arial" w:hAnsi="Arial" w:cs="Arial"/>
                <w:sz w:val="22"/>
                <w:lang w:val="es-MX"/>
              </w:rPr>
            </w:pPr>
            <w:r>
              <w:rPr>
                <w:rFonts w:ascii="Arial" w:hAnsi="Arial" w:cs="Arial"/>
                <w:sz w:val="22"/>
                <w:lang w:val="es-MX"/>
              </w:rPr>
              <w:t>10/06/</w:t>
            </w:r>
            <w:r w:rsidR="003878B8">
              <w:rPr>
                <w:rFonts w:ascii="Arial" w:hAnsi="Arial" w:cs="Arial"/>
                <w:sz w:val="22"/>
                <w:lang w:val="es-MX"/>
              </w:rPr>
              <w:t>20</w:t>
            </w:r>
            <w:r>
              <w:rPr>
                <w:rFonts w:ascii="Arial" w:hAnsi="Arial" w:cs="Arial"/>
                <w:sz w:val="22"/>
                <w:lang w:val="es-MX"/>
              </w:rPr>
              <w:t>16</w:t>
            </w:r>
          </w:p>
        </w:tc>
        <w:tc>
          <w:tcPr>
            <w:tcW w:w="467" w:type="pct"/>
            <w:tcBorders>
              <w:top w:val="single" w:sz="6" w:space="0" w:color="auto"/>
              <w:left w:val="single" w:sz="6" w:space="0" w:color="auto"/>
              <w:bottom w:val="single" w:sz="6" w:space="0" w:color="auto"/>
              <w:right w:val="single" w:sz="6" w:space="0" w:color="auto"/>
            </w:tcBorders>
          </w:tcPr>
          <w:p w14:paraId="7666FDAE" w14:textId="77777777" w:rsidR="000E7647" w:rsidRPr="00B6281D" w:rsidRDefault="000E7647" w:rsidP="000E7647">
            <w:pPr>
              <w:widowControl w:val="0"/>
              <w:spacing w:before="40" w:after="40" w:line="288" w:lineRule="auto"/>
              <w:jc w:val="center"/>
              <w:rPr>
                <w:rFonts w:ascii="Arial" w:hAnsi="Arial" w:cs="Arial"/>
                <w:sz w:val="22"/>
                <w:lang w:val="es-MX"/>
              </w:rPr>
            </w:pPr>
            <w:r>
              <w:rPr>
                <w:rFonts w:ascii="Arial" w:hAnsi="Arial" w:cs="Arial"/>
                <w:sz w:val="22"/>
                <w:lang w:val="es-MX"/>
              </w:rPr>
              <w:t>1.1</w:t>
            </w:r>
          </w:p>
        </w:tc>
        <w:tc>
          <w:tcPr>
            <w:tcW w:w="1820" w:type="pct"/>
            <w:tcBorders>
              <w:top w:val="single" w:sz="6" w:space="0" w:color="auto"/>
              <w:left w:val="single" w:sz="6" w:space="0" w:color="auto"/>
              <w:bottom w:val="single" w:sz="6" w:space="0" w:color="auto"/>
              <w:right w:val="single" w:sz="6" w:space="0" w:color="auto"/>
            </w:tcBorders>
          </w:tcPr>
          <w:p w14:paraId="681EE675" w14:textId="77777777" w:rsidR="00FE08BE" w:rsidRDefault="000E7647" w:rsidP="000E7647">
            <w:pPr>
              <w:widowControl w:val="0"/>
              <w:spacing w:before="40" w:after="40" w:line="288" w:lineRule="auto"/>
              <w:rPr>
                <w:rFonts w:ascii="Arial" w:hAnsi="Arial" w:cs="Arial"/>
                <w:sz w:val="22"/>
                <w:lang w:val="es-MX"/>
              </w:rPr>
            </w:pPr>
            <w:r>
              <w:rPr>
                <w:rFonts w:ascii="Arial" w:hAnsi="Arial" w:cs="Arial"/>
                <w:sz w:val="22"/>
                <w:lang w:val="es-MX"/>
              </w:rPr>
              <w:t>Corre</w:t>
            </w:r>
            <w:r w:rsidR="00FE08BE">
              <w:rPr>
                <w:rFonts w:ascii="Arial" w:hAnsi="Arial" w:cs="Arial"/>
                <w:sz w:val="22"/>
                <w:lang w:val="es-MX"/>
              </w:rPr>
              <w:t>cción del diagrama de contexto, diagrama de arquitectura y patrones de diseño.</w:t>
            </w:r>
          </w:p>
          <w:p w14:paraId="047C119D" w14:textId="77777777" w:rsidR="00FE08BE" w:rsidRDefault="00FE08BE" w:rsidP="000E7647">
            <w:pPr>
              <w:widowControl w:val="0"/>
              <w:spacing w:before="40" w:after="40" w:line="288" w:lineRule="auto"/>
              <w:rPr>
                <w:rFonts w:ascii="Arial" w:hAnsi="Arial" w:cs="Arial"/>
                <w:sz w:val="22"/>
                <w:lang w:val="es-MX"/>
              </w:rPr>
            </w:pPr>
            <w:r>
              <w:rPr>
                <w:rFonts w:ascii="Arial" w:hAnsi="Arial" w:cs="Arial"/>
                <w:sz w:val="22"/>
                <w:lang w:val="es-MX"/>
              </w:rPr>
              <w:t>Definición de la arquitectura de infraestructura.</w:t>
            </w:r>
          </w:p>
          <w:p w14:paraId="26BC7839" w14:textId="77777777" w:rsidR="000E7647" w:rsidRPr="00B6281D" w:rsidRDefault="000E7647" w:rsidP="000E7647">
            <w:pPr>
              <w:widowControl w:val="0"/>
              <w:spacing w:before="40" w:after="40" w:line="288" w:lineRule="auto"/>
              <w:rPr>
                <w:rFonts w:ascii="Arial" w:hAnsi="Arial" w:cs="Arial"/>
                <w:sz w:val="22"/>
                <w:lang w:val="es-MX"/>
              </w:rPr>
            </w:pPr>
            <w:r>
              <w:rPr>
                <w:rFonts w:ascii="Arial" w:hAnsi="Arial" w:cs="Arial"/>
                <w:sz w:val="22"/>
                <w:lang w:val="es-MX"/>
              </w:rPr>
              <w:t>Agregado de RNF, tácticas de RNF, métodos de integración y patrones.</w:t>
            </w:r>
          </w:p>
        </w:tc>
        <w:tc>
          <w:tcPr>
            <w:tcW w:w="991" w:type="pct"/>
            <w:tcBorders>
              <w:top w:val="single" w:sz="6" w:space="0" w:color="auto"/>
              <w:left w:val="single" w:sz="6" w:space="0" w:color="auto"/>
              <w:bottom w:val="single" w:sz="6" w:space="0" w:color="auto"/>
              <w:right w:val="single" w:sz="6" w:space="0" w:color="auto"/>
            </w:tcBorders>
          </w:tcPr>
          <w:p w14:paraId="275CE16D" w14:textId="77777777" w:rsidR="000E7647" w:rsidRDefault="000E7647" w:rsidP="000E7647">
            <w:pPr>
              <w:widowControl w:val="0"/>
              <w:spacing w:before="40" w:after="40" w:line="288" w:lineRule="auto"/>
              <w:rPr>
                <w:rFonts w:ascii="Arial" w:hAnsi="Arial" w:cs="Arial"/>
                <w:sz w:val="22"/>
                <w:lang w:val="es-MX"/>
              </w:rPr>
            </w:pPr>
            <w:r>
              <w:rPr>
                <w:rFonts w:ascii="Arial" w:hAnsi="Arial" w:cs="Arial"/>
                <w:sz w:val="22"/>
                <w:lang w:val="es-MX"/>
              </w:rPr>
              <w:t>Arquitecto de Software</w:t>
            </w:r>
          </w:p>
        </w:tc>
        <w:tc>
          <w:tcPr>
            <w:tcW w:w="991" w:type="pct"/>
            <w:tcBorders>
              <w:top w:val="single" w:sz="6" w:space="0" w:color="auto"/>
              <w:left w:val="single" w:sz="6" w:space="0" w:color="auto"/>
              <w:bottom w:val="single" w:sz="6" w:space="0" w:color="auto"/>
              <w:right w:val="single" w:sz="6" w:space="0" w:color="auto"/>
            </w:tcBorders>
          </w:tcPr>
          <w:p w14:paraId="3140C759" w14:textId="77777777" w:rsidR="000E7647" w:rsidRPr="00B6281D" w:rsidRDefault="000E7647" w:rsidP="000E7647">
            <w:pPr>
              <w:widowControl w:val="0"/>
              <w:spacing w:before="40" w:after="40" w:line="288" w:lineRule="auto"/>
              <w:rPr>
                <w:rFonts w:ascii="Arial" w:hAnsi="Arial" w:cs="Arial"/>
                <w:sz w:val="22"/>
                <w:lang w:val="es-MX"/>
              </w:rPr>
            </w:pPr>
            <w:r>
              <w:rPr>
                <w:rFonts w:ascii="Arial" w:hAnsi="Arial" w:cs="Arial"/>
                <w:sz w:val="22"/>
                <w:lang w:val="es-MX"/>
              </w:rPr>
              <w:t>Gerardo Matsui</w:t>
            </w:r>
          </w:p>
        </w:tc>
      </w:tr>
      <w:tr w:rsidR="000E7647" w:rsidRPr="00FF1EBE" w14:paraId="71EAC5A8" w14:textId="77777777" w:rsidTr="00EA39AE">
        <w:trPr>
          <w:jc w:val="center"/>
        </w:trPr>
        <w:tc>
          <w:tcPr>
            <w:tcW w:w="732" w:type="pct"/>
            <w:tcBorders>
              <w:top w:val="single" w:sz="6" w:space="0" w:color="auto"/>
              <w:left w:val="single" w:sz="6" w:space="0" w:color="auto"/>
              <w:bottom w:val="single" w:sz="6" w:space="0" w:color="auto"/>
              <w:right w:val="single" w:sz="6" w:space="0" w:color="auto"/>
            </w:tcBorders>
          </w:tcPr>
          <w:p w14:paraId="4DC620EF" w14:textId="77777777" w:rsidR="000E7647" w:rsidRPr="00B6281D" w:rsidRDefault="00FF1EBE" w:rsidP="000E7647">
            <w:pPr>
              <w:pStyle w:val="Header"/>
              <w:tabs>
                <w:tab w:val="left" w:pos="708"/>
              </w:tabs>
              <w:jc w:val="center"/>
              <w:rPr>
                <w:rFonts w:ascii="Arial" w:hAnsi="Arial" w:cs="Arial"/>
                <w:sz w:val="22"/>
                <w:lang w:val="es-MX"/>
              </w:rPr>
            </w:pPr>
            <w:r>
              <w:rPr>
                <w:rFonts w:ascii="Arial" w:hAnsi="Arial" w:cs="Arial"/>
                <w:sz w:val="22"/>
                <w:lang w:val="es-MX"/>
              </w:rPr>
              <w:t>24/06/</w:t>
            </w:r>
            <w:r w:rsidR="003878B8">
              <w:rPr>
                <w:rFonts w:ascii="Arial" w:hAnsi="Arial" w:cs="Arial"/>
                <w:sz w:val="22"/>
                <w:lang w:val="es-MX"/>
              </w:rPr>
              <w:t>20</w:t>
            </w:r>
            <w:r>
              <w:rPr>
                <w:rFonts w:ascii="Arial" w:hAnsi="Arial" w:cs="Arial"/>
                <w:sz w:val="22"/>
                <w:lang w:val="es-MX"/>
              </w:rPr>
              <w:t>16</w:t>
            </w:r>
          </w:p>
        </w:tc>
        <w:tc>
          <w:tcPr>
            <w:tcW w:w="467" w:type="pct"/>
            <w:tcBorders>
              <w:top w:val="single" w:sz="6" w:space="0" w:color="auto"/>
              <w:left w:val="single" w:sz="6" w:space="0" w:color="auto"/>
              <w:bottom w:val="single" w:sz="6" w:space="0" w:color="auto"/>
              <w:right w:val="single" w:sz="6" w:space="0" w:color="auto"/>
            </w:tcBorders>
          </w:tcPr>
          <w:p w14:paraId="44EA456B" w14:textId="77777777" w:rsidR="000E7647" w:rsidRPr="00B6281D" w:rsidRDefault="008F175D" w:rsidP="000E7647">
            <w:pPr>
              <w:widowControl w:val="0"/>
              <w:spacing w:before="40" w:after="40" w:line="288" w:lineRule="auto"/>
              <w:jc w:val="center"/>
              <w:rPr>
                <w:rFonts w:ascii="Arial" w:hAnsi="Arial" w:cs="Arial"/>
                <w:sz w:val="22"/>
                <w:lang w:val="es-MX"/>
              </w:rPr>
            </w:pPr>
            <w:r>
              <w:rPr>
                <w:rFonts w:ascii="Arial" w:hAnsi="Arial" w:cs="Arial"/>
                <w:sz w:val="22"/>
                <w:lang w:val="es-MX"/>
              </w:rPr>
              <w:t>1.2</w:t>
            </w:r>
          </w:p>
        </w:tc>
        <w:tc>
          <w:tcPr>
            <w:tcW w:w="1820" w:type="pct"/>
            <w:tcBorders>
              <w:top w:val="single" w:sz="6" w:space="0" w:color="auto"/>
              <w:left w:val="single" w:sz="6" w:space="0" w:color="auto"/>
              <w:bottom w:val="single" w:sz="6" w:space="0" w:color="auto"/>
              <w:right w:val="single" w:sz="6" w:space="0" w:color="auto"/>
            </w:tcBorders>
          </w:tcPr>
          <w:p w14:paraId="6A75F67B" w14:textId="77777777" w:rsidR="000E7647" w:rsidRPr="00B6281D" w:rsidRDefault="008F175D" w:rsidP="000E7647">
            <w:pPr>
              <w:widowControl w:val="0"/>
              <w:spacing w:before="40" w:after="40" w:line="288" w:lineRule="auto"/>
              <w:rPr>
                <w:rFonts w:ascii="Arial" w:hAnsi="Arial" w:cs="Arial"/>
                <w:sz w:val="22"/>
                <w:lang w:val="es-MX"/>
              </w:rPr>
            </w:pPr>
            <w:r>
              <w:rPr>
                <w:rFonts w:ascii="Arial" w:hAnsi="Arial" w:cs="Arial"/>
                <w:sz w:val="22"/>
                <w:lang w:val="es-MX"/>
              </w:rPr>
              <w:t>Correcciones al documento.</w:t>
            </w:r>
          </w:p>
        </w:tc>
        <w:tc>
          <w:tcPr>
            <w:tcW w:w="991" w:type="pct"/>
            <w:tcBorders>
              <w:top w:val="single" w:sz="6" w:space="0" w:color="auto"/>
              <w:left w:val="single" w:sz="6" w:space="0" w:color="auto"/>
              <w:bottom w:val="single" w:sz="6" w:space="0" w:color="auto"/>
              <w:right w:val="single" w:sz="6" w:space="0" w:color="auto"/>
            </w:tcBorders>
          </w:tcPr>
          <w:p w14:paraId="4A7DBA01" w14:textId="77777777" w:rsidR="000E7647" w:rsidRPr="00B6281D" w:rsidRDefault="008F175D" w:rsidP="000E7647">
            <w:pPr>
              <w:widowControl w:val="0"/>
              <w:spacing w:before="40" w:after="40" w:line="288" w:lineRule="auto"/>
              <w:rPr>
                <w:rFonts w:ascii="Arial" w:hAnsi="Arial" w:cs="Arial"/>
                <w:sz w:val="22"/>
                <w:lang w:val="es-MX"/>
              </w:rPr>
            </w:pPr>
            <w:r>
              <w:rPr>
                <w:rFonts w:ascii="Arial" w:hAnsi="Arial" w:cs="Arial"/>
                <w:sz w:val="22"/>
                <w:lang w:val="es-MX"/>
              </w:rPr>
              <w:t>Arquitecto de Software</w:t>
            </w:r>
          </w:p>
        </w:tc>
        <w:tc>
          <w:tcPr>
            <w:tcW w:w="991" w:type="pct"/>
            <w:tcBorders>
              <w:top w:val="single" w:sz="6" w:space="0" w:color="auto"/>
              <w:left w:val="single" w:sz="6" w:space="0" w:color="auto"/>
              <w:bottom w:val="single" w:sz="6" w:space="0" w:color="auto"/>
              <w:right w:val="single" w:sz="6" w:space="0" w:color="auto"/>
            </w:tcBorders>
          </w:tcPr>
          <w:p w14:paraId="545592BA" w14:textId="77777777" w:rsidR="000E7647" w:rsidRPr="00B6281D" w:rsidRDefault="008F175D" w:rsidP="000E7647">
            <w:pPr>
              <w:widowControl w:val="0"/>
              <w:spacing w:before="40" w:after="40" w:line="288" w:lineRule="auto"/>
              <w:rPr>
                <w:rFonts w:ascii="Arial" w:hAnsi="Arial" w:cs="Arial"/>
                <w:sz w:val="22"/>
                <w:lang w:val="es-MX"/>
              </w:rPr>
            </w:pPr>
            <w:r>
              <w:rPr>
                <w:rFonts w:ascii="Arial" w:hAnsi="Arial" w:cs="Arial"/>
                <w:sz w:val="22"/>
                <w:lang w:val="es-MX"/>
              </w:rPr>
              <w:t>Gerardo Matsui</w:t>
            </w:r>
          </w:p>
        </w:tc>
      </w:tr>
      <w:tr w:rsidR="000E7647" w:rsidRPr="003878B8" w14:paraId="2880F223" w14:textId="77777777" w:rsidTr="00EA39AE">
        <w:trPr>
          <w:jc w:val="center"/>
        </w:trPr>
        <w:tc>
          <w:tcPr>
            <w:tcW w:w="732" w:type="pct"/>
            <w:tcBorders>
              <w:top w:val="single" w:sz="6" w:space="0" w:color="auto"/>
              <w:left w:val="single" w:sz="6" w:space="0" w:color="auto"/>
              <w:bottom w:val="single" w:sz="6" w:space="0" w:color="auto"/>
              <w:right w:val="single" w:sz="6" w:space="0" w:color="auto"/>
            </w:tcBorders>
          </w:tcPr>
          <w:p w14:paraId="56ADA0EF" w14:textId="77777777" w:rsidR="000E7647" w:rsidRPr="00B6281D" w:rsidRDefault="003878B8" w:rsidP="000E7647">
            <w:pPr>
              <w:pStyle w:val="Header"/>
              <w:tabs>
                <w:tab w:val="left" w:pos="708"/>
              </w:tabs>
              <w:jc w:val="center"/>
              <w:rPr>
                <w:rFonts w:ascii="Arial" w:hAnsi="Arial" w:cs="Arial"/>
                <w:sz w:val="22"/>
                <w:lang w:val="es-MX"/>
              </w:rPr>
            </w:pPr>
            <w:r>
              <w:rPr>
                <w:rFonts w:ascii="Arial" w:hAnsi="Arial" w:cs="Arial"/>
                <w:sz w:val="22"/>
                <w:lang w:val="es-MX"/>
              </w:rPr>
              <w:t>26/06/2016</w:t>
            </w:r>
          </w:p>
        </w:tc>
        <w:tc>
          <w:tcPr>
            <w:tcW w:w="467" w:type="pct"/>
            <w:tcBorders>
              <w:top w:val="single" w:sz="6" w:space="0" w:color="auto"/>
              <w:left w:val="single" w:sz="6" w:space="0" w:color="auto"/>
              <w:bottom w:val="single" w:sz="6" w:space="0" w:color="auto"/>
              <w:right w:val="single" w:sz="6" w:space="0" w:color="auto"/>
            </w:tcBorders>
          </w:tcPr>
          <w:p w14:paraId="5E03E809" w14:textId="77777777" w:rsidR="000E7647" w:rsidRPr="00B6281D" w:rsidRDefault="003878B8" w:rsidP="000E7647">
            <w:pPr>
              <w:widowControl w:val="0"/>
              <w:spacing w:before="40" w:after="40" w:line="288" w:lineRule="auto"/>
              <w:jc w:val="center"/>
              <w:rPr>
                <w:rFonts w:ascii="Arial" w:hAnsi="Arial" w:cs="Arial"/>
                <w:sz w:val="22"/>
                <w:lang w:val="es-MX"/>
              </w:rPr>
            </w:pPr>
            <w:r>
              <w:rPr>
                <w:rFonts w:ascii="Arial" w:hAnsi="Arial" w:cs="Arial"/>
                <w:sz w:val="22"/>
                <w:lang w:val="es-MX"/>
              </w:rPr>
              <w:t>1.3</w:t>
            </w:r>
          </w:p>
        </w:tc>
        <w:tc>
          <w:tcPr>
            <w:tcW w:w="1820" w:type="pct"/>
            <w:tcBorders>
              <w:top w:val="single" w:sz="6" w:space="0" w:color="auto"/>
              <w:left w:val="single" w:sz="6" w:space="0" w:color="auto"/>
              <w:bottom w:val="single" w:sz="6" w:space="0" w:color="auto"/>
              <w:right w:val="single" w:sz="6" w:space="0" w:color="auto"/>
            </w:tcBorders>
          </w:tcPr>
          <w:p w14:paraId="56E97ABC" w14:textId="77777777" w:rsidR="000E7647" w:rsidRPr="00B6281D" w:rsidRDefault="003878B8" w:rsidP="000E7647">
            <w:pPr>
              <w:widowControl w:val="0"/>
              <w:spacing w:before="40" w:after="40" w:line="288" w:lineRule="auto"/>
              <w:rPr>
                <w:rFonts w:ascii="Arial" w:hAnsi="Arial" w:cs="Arial"/>
                <w:sz w:val="22"/>
                <w:lang w:val="es-MX"/>
              </w:rPr>
            </w:pPr>
            <w:r>
              <w:rPr>
                <w:rFonts w:ascii="Arial" w:hAnsi="Arial" w:cs="Arial"/>
                <w:sz w:val="22"/>
                <w:lang w:val="es-MX"/>
              </w:rPr>
              <w:t xml:space="preserve">Correcciones en diagramas y descripciones </w:t>
            </w:r>
          </w:p>
        </w:tc>
        <w:tc>
          <w:tcPr>
            <w:tcW w:w="991" w:type="pct"/>
            <w:tcBorders>
              <w:top w:val="single" w:sz="6" w:space="0" w:color="auto"/>
              <w:left w:val="single" w:sz="6" w:space="0" w:color="auto"/>
              <w:bottom w:val="single" w:sz="6" w:space="0" w:color="auto"/>
              <w:right w:val="single" w:sz="6" w:space="0" w:color="auto"/>
            </w:tcBorders>
          </w:tcPr>
          <w:p w14:paraId="5616537D" w14:textId="77777777" w:rsidR="000E7647" w:rsidRPr="00B6281D" w:rsidRDefault="003878B8" w:rsidP="000E7647">
            <w:pPr>
              <w:widowControl w:val="0"/>
              <w:spacing w:before="40" w:after="40" w:line="288" w:lineRule="auto"/>
              <w:rPr>
                <w:rFonts w:ascii="Arial" w:hAnsi="Arial" w:cs="Arial"/>
                <w:sz w:val="22"/>
                <w:lang w:val="es-MX"/>
              </w:rPr>
            </w:pPr>
            <w:r>
              <w:rPr>
                <w:rFonts w:ascii="Arial" w:hAnsi="Arial" w:cs="Arial"/>
                <w:sz w:val="22"/>
                <w:lang w:val="es-MX"/>
              </w:rPr>
              <w:t>Arquitecto de Software</w:t>
            </w:r>
          </w:p>
        </w:tc>
        <w:tc>
          <w:tcPr>
            <w:tcW w:w="991" w:type="pct"/>
            <w:tcBorders>
              <w:top w:val="single" w:sz="6" w:space="0" w:color="auto"/>
              <w:left w:val="single" w:sz="6" w:space="0" w:color="auto"/>
              <w:bottom w:val="single" w:sz="6" w:space="0" w:color="auto"/>
              <w:right w:val="single" w:sz="6" w:space="0" w:color="auto"/>
            </w:tcBorders>
          </w:tcPr>
          <w:p w14:paraId="318DD068" w14:textId="77777777" w:rsidR="000E7647" w:rsidRPr="00B6281D" w:rsidRDefault="003878B8" w:rsidP="000E7647">
            <w:pPr>
              <w:widowControl w:val="0"/>
              <w:spacing w:before="40" w:after="40" w:line="288" w:lineRule="auto"/>
              <w:rPr>
                <w:rFonts w:ascii="Arial" w:hAnsi="Arial" w:cs="Arial"/>
                <w:sz w:val="22"/>
                <w:lang w:val="es-MX"/>
              </w:rPr>
            </w:pPr>
            <w:r>
              <w:rPr>
                <w:rFonts w:ascii="Arial" w:hAnsi="Arial" w:cs="Arial"/>
                <w:sz w:val="22"/>
                <w:lang w:val="es-MX"/>
              </w:rPr>
              <w:t>Gerardo Matsui</w:t>
            </w:r>
          </w:p>
        </w:tc>
      </w:tr>
      <w:tr w:rsidR="000E7647" w:rsidRPr="003878B8" w14:paraId="6A6D632C" w14:textId="77777777" w:rsidTr="00EA39AE">
        <w:trPr>
          <w:jc w:val="center"/>
        </w:trPr>
        <w:tc>
          <w:tcPr>
            <w:tcW w:w="732" w:type="pct"/>
            <w:tcBorders>
              <w:top w:val="single" w:sz="6" w:space="0" w:color="auto"/>
              <w:left w:val="single" w:sz="6" w:space="0" w:color="auto"/>
              <w:bottom w:val="single" w:sz="6" w:space="0" w:color="auto"/>
              <w:right w:val="single" w:sz="6" w:space="0" w:color="auto"/>
            </w:tcBorders>
          </w:tcPr>
          <w:p w14:paraId="75D5DFB6" w14:textId="07B99EDB" w:rsidR="000E7647" w:rsidRPr="00B6281D" w:rsidRDefault="00967C0E" w:rsidP="000E7647">
            <w:pPr>
              <w:pStyle w:val="Header"/>
              <w:tabs>
                <w:tab w:val="left" w:pos="708"/>
              </w:tabs>
              <w:jc w:val="center"/>
              <w:rPr>
                <w:rFonts w:ascii="Arial" w:hAnsi="Arial" w:cs="Arial"/>
                <w:sz w:val="22"/>
                <w:lang w:val="es-MX"/>
              </w:rPr>
            </w:pPr>
            <w:r>
              <w:rPr>
                <w:rFonts w:ascii="Arial" w:hAnsi="Arial" w:cs="Arial"/>
                <w:sz w:val="22"/>
                <w:lang w:val="es-MX"/>
              </w:rPr>
              <w:t>04/08/2016</w:t>
            </w:r>
          </w:p>
        </w:tc>
        <w:tc>
          <w:tcPr>
            <w:tcW w:w="467" w:type="pct"/>
            <w:tcBorders>
              <w:top w:val="single" w:sz="6" w:space="0" w:color="auto"/>
              <w:left w:val="single" w:sz="6" w:space="0" w:color="auto"/>
              <w:bottom w:val="single" w:sz="6" w:space="0" w:color="auto"/>
              <w:right w:val="single" w:sz="6" w:space="0" w:color="auto"/>
            </w:tcBorders>
          </w:tcPr>
          <w:p w14:paraId="28F42F65" w14:textId="759045E3" w:rsidR="000E7647" w:rsidRPr="00B6281D" w:rsidRDefault="00967C0E" w:rsidP="000E7647">
            <w:pPr>
              <w:widowControl w:val="0"/>
              <w:spacing w:before="40" w:after="40" w:line="288" w:lineRule="auto"/>
              <w:jc w:val="center"/>
              <w:rPr>
                <w:rFonts w:ascii="Arial" w:hAnsi="Arial" w:cs="Arial"/>
                <w:sz w:val="22"/>
                <w:lang w:val="es-MX"/>
              </w:rPr>
            </w:pPr>
            <w:r>
              <w:rPr>
                <w:rFonts w:ascii="Arial" w:hAnsi="Arial" w:cs="Arial"/>
                <w:sz w:val="22"/>
                <w:lang w:val="es-MX"/>
              </w:rPr>
              <w:t>1.3</w:t>
            </w:r>
          </w:p>
        </w:tc>
        <w:tc>
          <w:tcPr>
            <w:tcW w:w="1820" w:type="pct"/>
            <w:tcBorders>
              <w:top w:val="single" w:sz="6" w:space="0" w:color="auto"/>
              <w:left w:val="single" w:sz="6" w:space="0" w:color="auto"/>
              <w:bottom w:val="single" w:sz="6" w:space="0" w:color="auto"/>
              <w:right w:val="single" w:sz="6" w:space="0" w:color="auto"/>
            </w:tcBorders>
          </w:tcPr>
          <w:p w14:paraId="3ACB0D49" w14:textId="46F383CC" w:rsidR="000E7647" w:rsidRPr="00B6281D" w:rsidRDefault="00967C0E" w:rsidP="000E7647">
            <w:pPr>
              <w:widowControl w:val="0"/>
              <w:spacing w:before="40" w:after="40" w:line="288" w:lineRule="auto"/>
              <w:rPr>
                <w:rFonts w:ascii="Arial" w:hAnsi="Arial" w:cs="Arial"/>
                <w:sz w:val="22"/>
                <w:lang w:val="es-MX"/>
              </w:rPr>
            </w:pPr>
            <w:r>
              <w:rPr>
                <w:rFonts w:ascii="Arial" w:hAnsi="Arial" w:cs="Arial"/>
                <w:sz w:val="22"/>
                <w:lang w:val="es-MX"/>
              </w:rPr>
              <w:t xml:space="preserve">Corrección de diagramas y agregado de descripciones en infraestructura y arquitectura lógica. </w:t>
            </w:r>
          </w:p>
        </w:tc>
        <w:tc>
          <w:tcPr>
            <w:tcW w:w="991" w:type="pct"/>
            <w:tcBorders>
              <w:top w:val="single" w:sz="6" w:space="0" w:color="auto"/>
              <w:left w:val="single" w:sz="6" w:space="0" w:color="auto"/>
              <w:bottom w:val="single" w:sz="6" w:space="0" w:color="auto"/>
              <w:right w:val="single" w:sz="6" w:space="0" w:color="auto"/>
            </w:tcBorders>
          </w:tcPr>
          <w:p w14:paraId="1AC969F6" w14:textId="619674F4" w:rsidR="000E7647" w:rsidRPr="00B6281D" w:rsidRDefault="00967C0E" w:rsidP="000E7647">
            <w:pPr>
              <w:widowControl w:val="0"/>
              <w:spacing w:before="40" w:after="40" w:line="288" w:lineRule="auto"/>
              <w:rPr>
                <w:rFonts w:ascii="Arial" w:hAnsi="Arial" w:cs="Arial"/>
                <w:sz w:val="22"/>
                <w:lang w:val="es-MX"/>
              </w:rPr>
            </w:pPr>
            <w:r>
              <w:rPr>
                <w:rFonts w:ascii="Arial" w:hAnsi="Arial" w:cs="Arial"/>
                <w:sz w:val="22"/>
                <w:lang w:val="es-MX"/>
              </w:rPr>
              <w:t>Arquitecto de Software</w:t>
            </w:r>
          </w:p>
        </w:tc>
        <w:tc>
          <w:tcPr>
            <w:tcW w:w="991" w:type="pct"/>
            <w:tcBorders>
              <w:top w:val="single" w:sz="6" w:space="0" w:color="auto"/>
              <w:left w:val="single" w:sz="6" w:space="0" w:color="auto"/>
              <w:bottom w:val="single" w:sz="6" w:space="0" w:color="auto"/>
              <w:right w:val="single" w:sz="6" w:space="0" w:color="auto"/>
            </w:tcBorders>
          </w:tcPr>
          <w:p w14:paraId="3BF2BDF0" w14:textId="42FED93E" w:rsidR="000E7647" w:rsidRPr="00B6281D" w:rsidRDefault="00967C0E" w:rsidP="000E7647">
            <w:pPr>
              <w:widowControl w:val="0"/>
              <w:spacing w:before="40" w:after="40" w:line="288" w:lineRule="auto"/>
              <w:rPr>
                <w:rFonts w:ascii="Arial" w:hAnsi="Arial" w:cs="Arial"/>
                <w:sz w:val="22"/>
                <w:lang w:val="es-MX"/>
              </w:rPr>
            </w:pPr>
            <w:r>
              <w:rPr>
                <w:rFonts w:ascii="Arial" w:hAnsi="Arial" w:cs="Arial"/>
                <w:sz w:val="22"/>
                <w:lang w:val="es-MX"/>
              </w:rPr>
              <w:t xml:space="preserve">Juan Facundo </w:t>
            </w:r>
            <w:bookmarkStart w:id="9" w:name="_GoBack"/>
            <w:bookmarkEnd w:id="9"/>
            <w:r>
              <w:rPr>
                <w:rFonts w:ascii="Arial" w:hAnsi="Arial" w:cs="Arial"/>
                <w:sz w:val="22"/>
                <w:lang w:val="es-MX"/>
              </w:rPr>
              <w:t>Obregon</w:t>
            </w:r>
          </w:p>
        </w:tc>
      </w:tr>
    </w:tbl>
    <w:p w14:paraId="018277AA" w14:textId="77777777" w:rsidR="009C62AA" w:rsidRDefault="009C62AA" w:rsidP="009C62AA">
      <w:pPr>
        <w:widowControl w:val="0"/>
        <w:spacing w:before="40" w:after="40" w:line="288" w:lineRule="auto"/>
        <w:rPr>
          <w:lang w:val="es-MX"/>
        </w:rPr>
      </w:pPr>
    </w:p>
    <w:p w14:paraId="05355EB9" w14:textId="77777777" w:rsidR="009C62AA" w:rsidRDefault="009C62AA" w:rsidP="009C62AA">
      <w:pPr>
        <w:rPr>
          <w:lang w:val="es-MX"/>
        </w:rPr>
      </w:pPr>
    </w:p>
    <w:p w14:paraId="6B7F87E4" w14:textId="77777777" w:rsidR="009C62AA" w:rsidRDefault="009C62AA" w:rsidP="009C62AA">
      <w:pPr>
        <w:rPr>
          <w:lang w:val="es-MX"/>
        </w:rPr>
      </w:pPr>
      <w:r>
        <w:rPr>
          <w:lang w:val="es-MX"/>
        </w:rPr>
        <w:br w:type="page"/>
      </w:r>
    </w:p>
    <w:p w14:paraId="168D335E" w14:textId="77777777" w:rsidR="009C62AA" w:rsidRPr="00841185" w:rsidRDefault="009C62AA" w:rsidP="00841185">
      <w:pPr>
        <w:pStyle w:val="Heading1"/>
        <w:numPr>
          <w:ilvl w:val="0"/>
          <w:numId w:val="3"/>
        </w:numPr>
        <w:rPr>
          <w:rFonts w:ascii="Arial Black" w:hAnsi="Arial Black" w:cs="Arial"/>
          <w:color w:val="auto"/>
          <w:sz w:val="28"/>
          <w:szCs w:val="28"/>
          <w:lang w:val="es-ES" w:eastAsia="es-ES"/>
        </w:rPr>
      </w:pPr>
      <w:bookmarkStart w:id="10" w:name="_Toc154165313"/>
      <w:bookmarkStart w:id="11" w:name="_Toc152500037"/>
      <w:bookmarkStart w:id="12" w:name="_Toc152490842"/>
      <w:bookmarkStart w:id="13" w:name="_Toc144009193"/>
      <w:bookmarkStart w:id="14" w:name="_Toc80009548"/>
      <w:bookmarkStart w:id="15" w:name="_Toc80009244"/>
      <w:bookmarkStart w:id="16" w:name="_Toc77999370"/>
      <w:bookmarkStart w:id="17" w:name="_Toc77999210"/>
      <w:bookmarkStart w:id="18" w:name="_Toc77999043"/>
      <w:bookmarkStart w:id="19" w:name="_Toc458094720"/>
      <w:r w:rsidRPr="00841185">
        <w:rPr>
          <w:rFonts w:ascii="Arial Black" w:hAnsi="Arial Black" w:cs="Arial"/>
          <w:color w:val="auto"/>
          <w:sz w:val="28"/>
          <w:szCs w:val="28"/>
          <w:lang w:val="es-ES" w:eastAsia="es-ES"/>
        </w:rPr>
        <w:lastRenderedPageBreak/>
        <w:t>Objetivo</w:t>
      </w:r>
      <w:bookmarkEnd w:id="10"/>
      <w:bookmarkEnd w:id="11"/>
      <w:bookmarkEnd w:id="12"/>
      <w:bookmarkEnd w:id="13"/>
      <w:bookmarkEnd w:id="14"/>
      <w:bookmarkEnd w:id="15"/>
      <w:bookmarkEnd w:id="16"/>
      <w:bookmarkEnd w:id="17"/>
      <w:bookmarkEnd w:id="18"/>
      <w:bookmarkEnd w:id="19"/>
    </w:p>
    <w:p w14:paraId="41F86933" w14:textId="77777777" w:rsidR="00B85A72" w:rsidRDefault="00B85A72" w:rsidP="009C62AA">
      <w:pPr>
        <w:pStyle w:val="BodyText"/>
        <w:rPr>
          <w:sz w:val="22"/>
        </w:rPr>
      </w:pPr>
    </w:p>
    <w:p w14:paraId="71E8B160" w14:textId="77777777" w:rsidR="00191DF2" w:rsidRPr="00A479C1" w:rsidRDefault="00C970E3" w:rsidP="00191DF2">
      <w:pPr>
        <w:pStyle w:val="BodyText"/>
        <w:rPr>
          <w:sz w:val="22"/>
        </w:rPr>
      </w:pPr>
      <w:r w:rsidRPr="00A479C1">
        <w:rPr>
          <w:sz w:val="22"/>
        </w:rPr>
        <w:t xml:space="preserve">Este documento describe la arquitectura general de la solución implementada </w:t>
      </w:r>
      <w:r w:rsidR="002F5D98" w:rsidRPr="00A479C1">
        <w:rPr>
          <w:sz w:val="22"/>
        </w:rPr>
        <w:t>en</w:t>
      </w:r>
      <w:r w:rsidRPr="00A479C1">
        <w:rPr>
          <w:sz w:val="22"/>
        </w:rPr>
        <w:t xml:space="preserve"> el proyecto, los componentes individuales que componen la solución y la forma en que interactúan. </w:t>
      </w:r>
    </w:p>
    <w:p w14:paraId="06E9A6A4" w14:textId="77777777" w:rsidR="00C970E3" w:rsidRPr="00191DF2" w:rsidRDefault="00C970E3" w:rsidP="009C62AA">
      <w:pPr>
        <w:pStyle w:val="BodyText"/>
      </w:pPr>
    </w:p>
    <w:p w14:paraId="4CAA914F" w14:textId="77777777" w:rsidR="00B2208B" w:rsidRPr="007F18A7" w:rsidRDefault="009C62AA" w:rsidP="00841185">
      <w:pPr>
        <w:pStyle w:val="Heading1"/>
        <w:numPr>
          <w:ilvl w:val="0"/>
          <w:numId w:val="3"/>
        </w:numPr>
        <w:rPr>
          <w:rFonts w:ascii="Arial Black" w:hAnsi="Arial Black" w:cs="Arial"/>
          <w:sz w:val="28"/>
          <w:szCs w:val="28"/>
          <w:lang w:val="es-ES" w:eastAsia="es-ES"/>
        </w:rPr>
      </w:pPr>
      <w:bookmarkStart w:id="20" w:name="_Toc458094721"/>
      <w:r w:rsidRPr="007F18A7">
        <w:rPr>
          <w:rFonts w:ascii="Arial Black" w:hAnsi="Arial Black" w:cs="Arial"/>
          <w:color w:val="auto"/>
          <w:sz w:val="28"/>
          <w:szCs w:val="28"/>
          <w:lang w:val="es-ES" w:eastAsia="es-ES"/>
        </w:rPr>
        <w:t>Diagrama de Contexto</w:t>
      </w:r>
      <w:bookmarkEnd w:id="20"/>
    </w:p>
    <w:p w14:paraId="46955239" w14:textId="77777777" w:rsidR="00191DF2" w:rsidRDefault="00191DF2" w:rsidP="009C62AA">
      <w:pPr>
        <w:rPr>
          <w:rFonts w:ascii="Arial" w:hAnsi="Arial" w:cs="Arial"/>
          <w:sz w:val="22"/>
          <w:szCs w:val="20"/>
        </w:rPr>
      </w:pPr>
    </w:p>
    <w:p w14:paraId="69803C55" w14:textId="77777777" w:rsidR="00E90A5E" w:rsidRDefault="00191DF2" w:rsidP="009C62AA">
      <w:pPr>
        <w:rPr>
          <w:rFonts w:ascii="Arial" w:hAnsi="Arial" w:cs="Arial"/>
          <w:sz w:val="22"/>
          <w:szCs w:val="20"/>
        </w:rPr>
      </w:pPr>
      <w:r>
        <w:rPr>
          <w:rFonts w:ascii="Arial" w:hAnsi="Arial" w:cs="Arial"/>
          <w:sz w:val="22"/>
          <w:szCs w:val="20"/>
        </w:rPr>
        <w:t>El siguiente</w:t>
      </w:r>
      <w:r w:rsidR="00C2319A" w:rsidRPr="00A479C1">
        <w:rPr>
          <w:rFonts w:ascii="Arial" w:hAnsi="Arial" w:cs="Arial"/>
          <w:sz w:val="22"/>
          <w:szCs w:val="20"/>
        </w:rPr>
        <w:t xml:space="preserve"> diagrama muestra </w:t>
      </w:r>
      <w:r w:rsidR="00216975">
        <w:rPr>
          <w:rFonts w:ascii="Arial" w:hAnsi="Arial" w:cs="Arial"/>
          <w:sz w:val="22"/>
          <w:szCs w:val="20"/>
        </w:rPr>
        <w:t>en un</w:t>
      </w:r>
      <w:r w:rsidR="00486A2A">
        <w:rPr>
          <w:rFonts w:ascii="Arial" w:hAnsi="Arial" w:cs="Arial"/>
          <w:sz w:val="22"/>
          <w:szCs w:val="20"/>
        </w:rPr>
        <w:t xml:space="preserve"> alto nivel de detalle, </w:t>
      </w:r>
      <w:r w:rsidR="00C2319A" w:rsidRPr="00A479C1">
        <w:rPr>
          <w:rFonts w:ascii="Arial" w:hAnsi="Arial" w:cs="Arial"/>
          <w:sz w:val="22"/>
          <w:szCs w:val="20"/>
        </w:rPr>
        <w:t xml:space="preserve">los entes y entidades que interactúan con </w:t>
      </w:r>
      <w:r w:rsidR="00F035A5">
        <w:rPr>
          <w:rFonts w:ascii="Arial" w:hAnsi="Arial" w:cs="Arial"/>
          <w:sz w:val="22"/>
          <w:szCs w:val="20"/>
        </w:rPr>
        <w:t>el sistema,</w:t>
      </w:r>
      <w:r w:rsidR="00C2319A" w:rsidRPr="00A479C1">
        <w:rPr>
          <w:rFonts w:ascii="Arial" w:hAnsi="Arial" w:cs="Arial"/>
          <w:sz w:val="22"/>
          <w:szCs w:val="20"/>
        </w:rPr>
        <w:t xml:space="preserve"> </w:t>
      </w:r>
      <w:r>
        <w:rPr>
          <w:rFonts w:ascii="Arial" w:hAnsi="Arial" w:cs="Arial"/>
          <w:sz w:val="22"/>
          <w:szCs w:val="20"/>
        </w:rPr>
        <w:t>d</w:t>
      </w:r>
      <w:r w:rsidR="00C2319A" w:rsidRPr="00A479C1">
        <w:rPr>
          <w:rFonts w:ascii="Arial" w:hAnsi="Arial" w:cs="Arial"/>
          <w:sz w:val="22"/>
          <w:szCs w:val="20"/>
        </w:rPr>
        <w:t>eterminando los límites y el ambiente del mismo.</w:t>
      </w:r>
    </w:p>
    <w:p w14:paraId="77976ABB" w14:textId="77777777" w:rsidR="00191DF2" w:rsidRDefault="00191DF2" w:rsidP="009C62AA">
      <w:pPr>
        <w:rPr>
          <w:rFonts w:ascii="Arial" w:hAnsi="Arial" w:cs="Arial"/>
          <w:sz w:val="22"/>
          <w:szCs w:val="20"/>
        </w:rPr>
      </w:pPr>
    </w:p>
    <w:p w14:paraId="06E690AE" w14:textId="77777777" w:rsidR="00A63989" w:rsidRPr="00A479C1" w:rsidRDefault="00A63989" w:rsidP="009C62AA">
      <w:pPr>
        <w:rPr>
          <w:rFonts w:ascii="Arial" w:hAnsi="Arial" w:cs="Arial"/>
          <w:sz w:val="22"/>
          <w:szCs w:val="20"/>
        </w:rPr>
      </w:pPr>
    </w:p>
    <w:p w14:paraId="564929B8" w14:textId="77777777" w:rsidR="003340DA" w:rsidRPr="009C62AA" w:rsidRDefault="00AE6646" w:rsidP="009C62AA">
      <w:pPr>
        <w:rPr>
          <w:rFonts w:ascii="Arial Black" w:hAnsi="Arial Black" w:cs="Arial"/>
          <w:sz w:val="28"/>
          <w:szCs w:val="20"/>
          <w:lang w:val="es-ES" w:eastAsia="es-ES"/>
        </w:rPr>
      </w:pPr>
      <w:r>
        <w:rPr>
          <w:rFonts w:ascii="Arial Black" w:hAnsi="Arial Black" w:cs="Arial"/>
          <w:noProof/>
          <w:sz w:val="28"/>
          <w:szCs w:val="20"/>
          <w:lang w:eastAsia="es-AR"/>
        </w:rPr>
        <w:drawing>
          <wp:inline distT="0" distB="0" distL="0" distR="0" wp14:anchorId="2E87B8A1" wp14:editId="27C2D64D">
            <wp:extent cx="5612130" cy="3162731"/>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ontexto_new.png.jpg"/>
                    <pic:cNvPicPr/>
                  </pic:nvPicPr>
                  <pic:blipFill>
                    <a:blip r:embed="rId19">
                      <a:extLst>
                        <a:ext uri="{28A0092B-C50C-407E-A947-70E740481C1C}">
                          <a14:useLocalDpi xmlns:a14="http://schemas.microsoft.com/office/drawing/2010/main" val="0"/>
                        </a:ext>
                      </a:extLst>
                    </a:blip>
                    <a:stretch>
                      <a:fillRect/>
                    </a:stretch>
                  </pic:blipFill>
                  <pic:spPr>
                    <a:xfrm>
                      <a:off x="0" y="0"/>
                      <a:ext cx="5612130" cy="3162731"/>
                    </a:xfrm>
                    <a:prstGeom prst="rect">
                      <a:avLst/>
                    </a:prstGeom>
                  </pic:spPr>
                </pic:pic>
              </a:graphicData>
            </a:graphic>
          </wp:inline>
        </w:drawing>
      </w:r>
    </w:p>
    <w:p w14:paraId="4FD24EC3" w14:textId="77777777" w:rsidR="009C62AA" w:rsidRPr="007F18A7" w:rsidRDefault="003340DA" w:rsidP="00841185">
      <w:pPr>
        <w:pStyle w:val="Heading1"/>
        <w:numPr>
          <w:ilvl w:val="0"/>
          <w:numId w:val="3"/>
        </w:numPr>
        <w:rPr>
          <w:rFonts w:ascii="Arial Black" w:hAnsi="Arial Black" w:cs="Arial"/>
          <w:sz w:val="28"/>
          <w:szCs w:val="28"/>
          <w:lang w:val="es-ES" w:eastAsia="es-ES"/>
        </w:rPr>
      </w:pPr>
      <w:r>
        <w:rPr>
          <w:rFonts w:ascii="Arial Black" w:hAnsi="Arial Black" w:cs="Arial"/>
          <w:sz w:val="28"/>
          <w:szCs w:val="20"/>
          <w:lang w:val="es-ES" w:eastAsia="es-ES"/>
        </w:rPr>
        <w:br w:type="page"/>
      </w:r>
      <w:bookmarkStart w:id="21" w:name="_Toc458094722"/>
      <w:r w:rsidR="009C62AA" w:rsidRPr="007F18A7">
        <w:rPr>
          <w:rFonts w:ascii="Arial Black" w:hAnsi="Arial Black" w:cs="Arial"/>
          <w:color w:val="auto"/>
          <w:sz w:val="28"/>
          <w:szCs w:val="28"/>
          <w:lang w:val="es-ES" w:eastAsia="es-ES"/>
        </w:rPr>
        <w:lastRenderedPageBreak/>
        <w:t>Diagrama de Arquitectura</w:t>
      </w:r>
      <w:bookmarkEnd w:id="21"/>
    </w:p>
    <w:p w14:paraId="52245D4A" w14:textId="77777777" w:rsidR="00191DF2" w:rsidRDefault="00191DF2" w:rsidP="009C62AA">
      <w:pPr>
        <w:rPr>
          <w:rFonts w:ascii="Arial" w:hAnsi="Arial" w:cs="Arial"/>
          <w:sz w:val="22"/>
          <w:szCs w:val="20"/>
        </w:rPr>
      </w:pPr>
    </w:p>
    <w:p w14:paraId="581BC08A" w14:textId="77777777" w:rsidR="00552533" w:rsidRDefault="00552533" w:rsidP="009C62AA">
      <w:pPr>
        <w:rPr>
          <w:rFonts w:ascii="Arial" w:hAnsi="Arial" w:cs="Arial"/>
          <w:sz w:val="22"/>
          <w:szCs w:val="20"/>
        </w:rPr>
      </w:pPr>
    </w:p>
    <w:p w14:paraId="3BB6541C" w14:textId="77777777" w:rsidR="00E90A5E" w:rsidRDefault="00E90A5E" w:rsidP="009C62AA"/>
    <w:p w14:paraId="5CC5982D" w14:textId="77777777" w:rsidR="001D7F7D" w:rsidRDefault="00203436" w:rsidP="00841185">
      <w:pPr>
        <w:pStyle w:val="Heading2"/>
        <w:numPr>
          <w:ilvl w:val="1"/>
          <w:numId w:val="3"/>
        </w:numPr>
        <w:rPr>
          <w:rFonts w:ascii="Arial" w:hAnsi="Arial" w:cs="Arial"/>
          <w:b/>
          <w:color w:val="auto"/>
          <w:sz w:val="24"/>
          <w:szCs w:val="28"/>
        </w:rPr>
      </w:pPr>
      <w:bookmarkStart w:id="22" w:name="_Toc458094723"/>
      <w:r>
        <w:rPr>
          <w:rFonts w:ascii="Arial" w:hAnsi="Arial" w:cs="Arial"/>
          <w:b/>
          <w:color w:val="auto"/>
          <w:sz w:val="24"/>
          <w:szCs w:val="28"/>
        </w:rPr>
        <w:t>Arquitectura</w:t>
      </w:r>
      <w:r w:rsidR="001D7F7D" w:rsidRPr="001D7F7D">
        <w:rPr>
          <w:rFonts w:ascii="Arial" w:hAnsi="Arial" w:cs="Arial"/>
          <w:b/>
          <w:color w:val="auto"/>
          <w:sz w:val="24"/>
          <w:szCs w:val="28"/>
        </w:rPr>
        <w:t xml:space="preserve"> </w:t>
      </w:r>
      <w:r w:rsidR="009869AB">
        <w:rPr>
          <w:rFonts w:ascii="Arial" w:hAnsi="Arial" w:cs="Arial"/>
          <w:b/>
          <w:color w:val="auto"/>
          <w:sz w:val="24"/>
          <w:szCs w:val="28"/>
        </w:rPr>
        <w:t>General</w:t>
      </w:r>
      <w:bookmarkEnd w:id="22"/>
    </w:p>
    <w:p w14:paraId="236BE6AB" w14:textId="77777777" w:rsidR="003F33B9" w:rsidRDefault="003F33B9" w:rsidP="003F33B9"/>
    <w:p w14:paraId="7D7CEC4F" w14:textId="77777777" w:rsidR="000828E9" w:rsidRDefault="000828E9" w:rsidP="003F33B9">
      <w:pPr>
        <w:rPr>
          <w:rFonts w:ascii="Arial" w:hAnsi="Arial" w:cs="Arial"/>
          <w:sz w:val="22"/>
          <w:szCs w:val="20"/>
        </w:rPr>
      </w:pPr>
      <w:r>
        <w:rPr>
          <w:rFonts w:ascii="Arial" w:hAnsi="Arial" w:cs="Arial"/>
          <w:sz w:val="22"/>
          <w:szCs w:val="20"/>
        </w:rPr>
        <w:t>El sistema esta comprendido por un grupo de módulo, cada uno con su respectivas funcionalidades y responsabilidades.</w:t>
      </w:r>
    </w:p>
    <w:p w14:paraId="3C8289C3" w14:textId="77777777" w:rsidR="003F33B9" w:rsidRPr="003F33B9" w:rsidRDefault="003F33B9" w:rsidP="003F33B9"/>
    <w:p w14:paraId="76EBC971" w14:textId="77777777" w:rsidR="001D7F7D" w:rsidRDefault="001D7F7D" w:rsidP="009C62AA"/>
    <w:p w14:paraId="4E9BD874" w14:textId="77777777" w:rsidR="001D7F7D" w:rsidRDefault="008E19DF" w:rsidP="00C72B8B">
      <w:pPr>
        <w:jc w:val="center"/>
      </w:pPr>
      <w:r>
        <w:rPr>
          <w:noProof/>
          <w:lang w:eastAsia="es-AR"/>
        </w:rPr>
        <w:drawing>
          <wp:inline distT="0" distB="0" distL="0" distR="0" wp14:anchorId="78A40B54" wp14:editId="4853A108">
            <wp:extent cx="5612130" cy="561213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quitecturaGeneral.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14:paraId="4BCBC344" w14:textId="77777777" w:rsidR="009C212C" w:rsidRDefault="009C212C" w:rsidP="009C212C">
      <w:r w:rsidRPr="009C212C">
        <w:rPr>
          <w:b/>
        </w:rPr>
        <w:lastRenderedPageBreak/>
        <w:t>Módulo de Perfiles:</w:t>
      </w:r>
      <w:r>
        <w:t xml:space="preserve"> Gestiona a los usuarios del sistema.</w:t>
      </w:r>
    </w:p>
    <w:p w14:paraId="630EDB79" w14:textId="77777777" w:rsidR="009C212C" w:rsidRDefault="009C212C" w:rsidP="009C212C">
      <w:pPr>
        <w:pStyle w:val="ListParagraph"/>
        <w:numPr>
          <w:ilvl w:val="0"/>
          <w:numId w:val="10"/>
        </w:numPr>
      </w:pPr>
      <w:r>
        <w:t>Alta, baja y modificación de los usuarios del sistema.</w:t>
      </w:r>
    </w:p>
    <w:p w14:paraId="4C068DA5" w14:textId="77777777" w:rsidR="009C212C" w:rsidRDefault="009C212C" w:rsidP="009C212C">
      <w:pPr>
        <w:pStyle w:val="ListParagraph"/>
        <w:numPr>
          <w:ilvl w:val="0"/>
          <w:numId w:val="10"/>
        </w:numPr>
      </w:pPr>
      <w:r>
        <w:t>Asignación del perfil del usuario: define el tipo de perfil que tendrá un usuario pueden ser del tipo Alumno, Docente o Administrador.</w:t>
      </w:r>
    </w:p>
    <w:p w14:paraId="3274C0DE" w14:textId="77777777" w:rsidR="009C212C" w:rsidRPr="009C212C" w:rsidRDefault="009C212C" w:rsidP="009C62AA">
      <w:pPr>
        <w:pStyle w:val="ListParagraph"/>
        <w:numPr>
          <w:ilvl w:val="0"/>
          <w:numId w:val="10"/>
        </w:numPr>
      </w:pPr>
      <w:r>
        <w:t>Autorización: Permite/deniega determinadas operaciones de acuerdo al perfil del usuario.</w:t>
      </w:r>
    </w:p>
    <w:p w14:paraId="4417DAE4" w14:textId="77777777" w:rsidR="00910FBC" w:rsidRDefault="000828E9" w:rsidP="009C62AA">
      <w:r w:rsidRPr="009C212C">
        <w:rPr>
          <w:b/>
        </w:rPr>
        <w:t>Módulo de Alumnos:</w:t>
      </w:r>
      <w:r>
        <w:t xml:space="preserve"> Gestiona la información referente a los cursos y actividades que realizan los alumnos</w:t>
      </w:r>
    </w:p>
    <w:p w14:paraId="6235394A" w14:textId="77777777" w:rsidR="000828E9" w:rsidRDefault="000828E9" w:rsidP="009C212C">
      <w:pPr>
        <w:pStyle w:val="ListParagraph"/>
        <w:numPr>
          <w:ilvl w:val="0"/>
          <w:numId w:val="8"/>
        </w:numPr>
      </w:pPr>
      <w:r>
        <w:t>Cursos en los que se encuentra asignado</w:t>
      </w:r>
      <w:r w:rsidR="00910FBC">
        <w:t xml:space="preserve"> el alumno</w:t>
      </w:r>
      <w:r>
        <w:t>.</w:t>
      </w:r>
    </w:p>
    <w:p w14:paraId="2EE3AB45" w14:textId="77777777" w:rsidR="000828E9" w:rsidRDefault="00910FBC" w:rsidP="009C212C">
      <w:pPr>
        <w:pStyle w:val="ListParagraph"/>
        <w:numPr>
          <w:ilvl w:val="0"/>
          <w:numId w:val="8"/>
        </w:numPr>
      </w:pPr>
      <w:r>
        <w:t>Las a</w:t>
      </w:r>
      <w:r w:rsidR="000828E9">
        <w:t xml:space="preserve">ctividades </w:t>
      </w:r>
      <w:r>
        <w:t>a realizar por el alumno</w:t>
      </w:r>
      <w:r w:rsidR="000828E9">
        <w:t>.</w:t>
      </w:r>
    </w:p>
    <w:p w14:paraId="6F2E324E" w14:textId="77777777" w:rsidR="000828E9" w:rsidRDefault="00910FBC" w:rsidP="009C212C">
      <w:pPr>
        <w:pStyle w:val="ListParagraph"/>
        <w:numPr>
          <w:ilvl w:val="0"/>
          <w:numId w:val="8"/>
        </w:numPr>
      </w:pPr>
      <w:r>
        <w:t>El avance en las actividades realizado por el alumno.</w:t>
      </w:r>
      <w:r w:rsidR="000828E9">
        <w:t xml:space="preserve"> </w:t>
      </w:r>
    </w:p>
    <w:p w14:paraId="5A4CDC09" w14:textId="77777777" w:rsidR="000828E9" w:rsidRDefault="000828E9" w:rsidP="009C62AA">
      <w:r w:rsidRPr="009C212C">
        <w:rPr>
          <w:b/>
        </w:rPr>
        <w:t>Módulo de Docentes:</w:t>
      </w:r>
      <w:r>
        <w:t xml:space="preserve"> </w:t>
      </w:r>
      <w:r w:rsidR="00910FBC">
        <w:t xml:space="preserve"> Administra la información de los cursos que imparte y el avance de los alumnos en cada curso.</w:t>
      </w:r>
    </w:p>
    <w:p w14:paraId="51A22F4B" w14:textId="77777777" w:rsidR="000828E9" w:rsidRDefault="009C212C" w:rsidP="009C212C">
      <w:pPr>
        <w:pStyle w:val="ListParagraph"/>
        <w:numPr>
          <w:ilvl w:val="0"/>
          <w:numId w:val="9"/>
        </w:numPr>
      </w:pPr>
      <w:r>
        <w:t>Cursos impartidos por el docente.</w:t>
      </w:r>
    </w:p>
    <w:p w14:paraId="55FD2AE9" w14:textId="77777777" w:rsidR="009C212C" w:rsidRDefault="009C212C" w:rsidP="009C212C">
      <w:pPr>
        <w:pStyle w:val="ListParagraph"/>
        <w:numPr>
          <w:ilvl w:val="0"/>
          <w:numId w:val="9"/>
        </w:numPr>
      </w:pPr>
      <w:r>
        <w:t>Alumnos asignados en cada curso.</w:t>
      </w:r>
    </w:p>
    <w:p w14:paraId="6C63FE3D" w14:textId="77777777" w:rsidR="009C212C" w:rsidRDefault="009C212C" w:rsidP="009C212C">
      <w:pPr>
        <w:pStyle w:val="ListParagraph"/>
        <w:numPr>
          <w:ilvl w:val="0"/>
          <w:numId w:val="9"/>
        </w:numPr>
      </w:pPr>
      <w:r>
        <w:t>El avance de cada alumno del curso.</w:t>
      </w:r>
    </w:p>
    <w:p w14:paraId="531D62F2" w14:textId="77777777" w:rsidR="009C212C" w:rsidRDefault="009C212C" w:rsidP="009C212C">
      <w:r w:rsidRPr="009C212C">
        <w:rPr>
          <w:b/>
        </w:rPr>
        <w:t xml:space="preserve">Módulo de </w:t>
      </w:r>
      <w:r>
        <w:rPr>
          <w:b/>
        </w:rPr>
        <w:t>Cursos</w:t>
      </w:r>
      <w:r w:rsidRPr="009C212C">
        <w:rPr>
          <w:b/>
        </w:rPr>
        <w:t>:</w:t>
      </w:r>
      <w:r>
        <w:t xml:space="preserve">  Gestiona la información referente a los cursos.</w:t>
      </w:r>
    </w:p>
    <w:p w14:paraId="2969B043" w14:textId="77777777" w:rsidR="009C212C" w:rsidRDefault="009C212C" w:rsidP="009C212C">
      <w:pPr>
        <w:pStyle w:val="ListParagraph"/>
        <w:numPr>
          <w:ilvl w:val="0"/>
          <w:numId w:val="9"/>
        </w:numPr>
      </w:pPr>
      <w:r>
        <w:t>Alta, baja y modificación de los cursos.</w:t>
      </w:r>
    </w:p>
    <w:p w14:paraId="569BC5B7" w14:textId="77777777" w:rsidR="009C212C" w:rsidRDefault="009C212C" w:rsidP="009C212C">
      <w:pPr>
        <w:pStyle w:val="ListParagraph"/>
        <w:numPr>
          <w:ilvl w:val="0"/>
          <w:numId w:val="9"/>
        </w:numPr>
      </w:pPr>
      <w:r>
        <w:t>Definición del temario del curso.</w:t>
      </w:r>
    </w:p>
    <w:p w14:paraId="30FCF358" w14:textId="77777777" w:rsidR="009C212C" w:rsidRDefault="009C212C" w:rsidP="009C212C">
      <w:pPr>
        <w:pStyle w:val="ListParagraph"/>
        <w:numPr>
          <w:ilvl w:val="0"/>
          <w:numId w:val="9"/>
        </w:numPr>
      </w:pPr>
      <w:r>
        <w:t>Dependencias entre cada tema.</w:t>
      </w:r>
    </w:p>
    <w:p w14:paraId="73104617" w14:textId="77777777" w:rsidR="009C212C" w:rsidRDefault="009C212C" w:rsidP="009C212C">
      <w:r w:rsidRPr="009C212C">
        <w:rPr>
          <w:b/>
        </w:rPr>
        <w:t xml:space="preserve">Módulo de </w:t>
      </w:r>
      <w:r>
        <w:rPr>
          <w:b/>
        </w:rPr>
        <w:t>Actividades</w:t>
      </w:r>
      <w:r w:rsidRPr="009C212C">
        <w:rPr>
          <w:b/>
        </w:rPr>
        <w:t>:</w:t>
      </w:r>
      <w:r>
        <w:t xml:space="preserve">  Gestiona la información referente a las </w:t>
      </w:r>
      <w:r w:rsidR="00CC3E84">
        <w:t>actividades, la misma pueden ser de carácter teórico, práctico o ambas.</w:t>
      </w:r>
    </w:p>
    <w:p w14:paraId="525DD95D" w14:textId="77777777" w:rsidR="009C212C" w:rsidRDefault="009C212C" w:rsidP="009C212C">
      <w:pPr>
        <w:pStyle w:val="ListParagraph"/>
        <w:numPr>
          <w:ilvl w:val="0"/>
          <w:numId w:val="9"/>
        </w:numPr>
      </w:pPr>
      <w:r>
        <w:t>Alta, baja y modificación de</w:t>
      </w:r>
      <w:r w:rsidR="00CC3E84">
        <w:t xml:space="preserve"> actividades</w:t>
      </w:r>
      <w:r>
        <w:t>.</w:t>
      </w:r>
    </w:p>
    <w:p w14:paraId="7568AC1C" w14:textId="77777777" w:rsidR="00CC3E84" w:rsidRDefault="00CC3E84" w:rsidP="00CC3E84">
      <w:r w:rsidRPr="009C212C">
        <w:rPr>
          <w:b/>
        </w:rPr>
        <w:t xml:space="preserve">Módulo de </w:t>
      </w:r>
      <w:r>
        <w:rPr>
          <w:b/>
        </w:rPr>
        <w:t>Autoaprendizaje</w:t>
      </w:r>
      <w:r w:rsidRPr="009C212C">
        <w:rPr>
          <w:b/>
        </w:rPr>
        <w:t>:</w:t>
      </w:r>
      <w:r>
        <w:t xml:space="preserve">  Es el encargado de registrar los progresos de cada alumno y determinar en base a la información recolectada la siguiente actividad a realizar por el alumno.</w:t>
      </w:r>
    </w:p>
    <w:p w14:paraId="4B9F9A85" w14:textId="77777777" w:rsidR="008E19DF" w:rsidRDefault="008E19DF" w:rsidP="009C62AA"/>
    <w:p w14:paraId="44F7ACF8" w14:textId="77777777" w:rsidR="00CC3E84" w:rsidRDefault="00CC3E84" w:rsidP="009C62AA"/>
    <w:p w14:paraId="71056AFA" w14:textId="77777777" w:rsidR="00C87145" w:rsidRDefault="00C87145">
      <w:pPr>
        <w:spacing w:after="160" w:line="259" w:lineRule="auto"/>
        <w:rPr>
          <w:rFonts w:ascii="Arial" w:eastAsiaTheme="majorEastAsia" w:hAnsi="Arial" w:cs="Arial"/>
          <w:b/>
          <w:szCs w:val="28"/>
        </w:rPr>
      </w:pPr>
      <w:r>
        <w:rPr>
          <w:rFonts w:ascii="Arial" w:hAnsi="Arial" w:cs="Arial"/>
          <w:b/>
          <w:szCs w:val="28"/>
        </w:rPr>
        <w:br w:type="page"/>
      </w:r>
    </w:p>
    <w:p w14:paraId="6CB378F6" w14:textId="3535EE58" w:rsidR="001D7F7D" w:rsidRDefault="00630589" w:rsidP="00841185">
      <w:pPr>
        <w:pStyle w:val="Heading2"/>
        <w:numPr>
          <w:ilvl w:val="1"/>
          <w:numId w:val="3"/>
        </w:numPr>
        <w:rPr>
          <w:rFonts w:ascii="Arial" w:hAnsi="Arial" w:cs="Arial"/>
          <w:b/>
          <w:color w:val="auto"/>
          <w:sz w:val="24"/>
          <w:szCs w:val="28"/>
        </w:rPr>
      </w:pPr>
      <w:bookmarkStart w:id="23" w:name="_Toc458094724"/>
      <w:r>
        <w:rPr>
          <w:rFonts w:ascii="Arial" w:hAnsi="Arial" w:cs="Arial"/>
          <w:b/>
          <w:color w:val="auto"/>
          <w:sz w:val="24"/>
          <w:szCs w:val="28"/>
        </w:rPr>
        <w:lastRenderedPageBreak/>
        <w:t>Arquitectura de Infraestructura</w:t>
      </w:r>
      <w:bookmarkEnd w:id="23"/>
    </w:p>
    <w:p w14:paraId="0D299B68" w14:textId="7A796E44" w:rsidR="00147CBC" w:rsidRDefault="00147CBC" w:rsidP="00147CBC"/>
    <w:p w14:paraId="1F882569" w14:textId="4B62225F" w:rsidR="00147CBC" w:rsidRDefault="00147CBC" w:rsidP="00147CBC"/>
    <w:p w14:paraId="0ECD75C0" w14:textId="5BC26B51" w:rsidR="00147CBC" w:rsidRDefault="00147CBC" w:rsidP="00147CBC">
      <w:pPr>
        <w:rPr>
          <w:rFonts w:ascii="Arial" w:hAnsi="Arial" w:cs="Arial"/>
          <w:sz w:val="22"/>
          <w:szCs w:val="22"/>
        </w:rPr>
      </w:pPr>
      <w:r>
        <w:rPr>
          <w:rFonts w:ascii="Arial" w:hAnsi="Arial" w:cs="Arial"/>
          <w:sz w:val="22"/>
          <w:szCs w:val="22"/>
        </w:rPr>
        <w:t xml:space="preserve">El siguiente diagrama ofrece una vista de la infraestructura que utilizará </w:t>
      </w:r>
      <w:r w:rsidR="00281659">
        <w:rPr>
          <w:rFonts w:ascii="Arial" w:hAnsi="Arial" w:cs="Arial"/>
          <w:sz w:val="22"/>
          <w:szCs w:val="22"/>
        </w:rPr>
        <w:t>la solución:</w:t>
      </w:r>
    </w:p>
    <w:p w14:paraId="4C9BDF09" w14:textId="77777777" w:rsidR="00281659" w:rsidRPr="00147CBC" w:rsidRDefault="00281659" w:rsidP="00147CBC">
      <w:pPr>
        <w:rPr>
          <w:rFonts w:ascii="Arial" w:hAnsi="Arial" w:cs="Arial"/>
          <w:sz w:val="22"/>
          <w:szCs w:val="22"/>
        </w:rPr>
      </w:pPr>
    </w:p>
    <w:p w14:paraId="5C8EBFBD" w14:textId="77777777" w:rsidR="00FF1EBE" w:rsidRDefault="00C52FC0" w:rsidP="00171979">
      <w:pPr>
        <w:jc w:val="center"/>
      </w:pPr>
      <w:r>
        <w:rPr>
          <w:noProof/>
          <w:lang w:eastAsia="es-AR"/>
        </w:rPr>
        <w:drawing>
          <wp:inline distT="0" distB="0" distL="0" distR="0" wp14:anchorId="4B559223" wp14:editId="2CD42793">
            <wp:extent cx="5495925" cy="3781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FE HW CONFIG.jpg"/>
                    <pic:cNvPicPr/>
                  </pic:nvPicPr>
                  <pic:blipFill>
                    <a:blip r:embed="rId21">
                      <a:extLst>
                        <a:ext uri="{28A0092B-C50C-407E-A947-70E740481C1C}">
                          <a14:useLocalDpi xmlns:a14="http://schemas.microsoft.com/office/drawing/2010/main" val="0"/>
                        </a:ext>
                      </a:extLst>
                    </a:blip>
                    <a:stretch>
                      <a:fillRect/>
                    </a:stretch>
                  </pic:blipFill>
                  <pic:spPr>
                    <a:xfrm>
                      <a:off x="0" y="0"/>
                      <a:ext cx="5497418" cy="3782452"/>
                    </a:xfrm>
                    <a:prstGeom prst="rect">
                      <a:avLst/>
                    </a:prstGeom>
                  </pic:spPr>
                </pic:pic>
              </a:graphicData>
            </a:graphic>
          </wp:inline>
        </w:drawing>
      </w:r>
    </w:p>
    <w:p w14:paraId="6B5E9DCF" w14:textId="77777777" w:rsidR="00E00A29" w:rsidRDefault="00E00A29" w:rsidP="00E00A29"/>
    <w:p w14:paraId="6A9FAEE2" w14:textId="6F5E29C5" w:rsidR="00836C74" w:rsidRDefault="00951C58" w:rsidP="00281659">
      <w:pPr>
        <w:rPr>
          <w:rFonts w:ascii="Arial" w:hAnsi="Arial" w:cs="Arial"/>
          <w:sz w:val="22"/>
          <w:szCs w:val="22"/>
        </w:rPr>
      </w:pPr>
      <w:r>
        <w:br w:type="page"/>
      </w:r>
      <w:r w:rsidR="00281659" w:rsidRPr="00147CBC">
        <w:rPr>
          <w:rFonts w:ascii="Arial" w:hAnsi="Arial" w:cs="Arial"/>
          <w:sz w:val="22"/>
          <w:szCs w:val="22"/>
        </w:rPr>
        <w:lastRenderedPageBreak/>
        <w:t xml:space="preserve">La </w:t>
      </w:r>
      <w:r w:rsidR="00836C74">
        <w:rPr>
          <w:rFonts w:ascii="Arial" w:hAnsi="Arial" w:cs="Arial"/>
          <w:sz w:val="22"/>
          <w:szCs w:val="22"/>
        </w:rPr>
        <w:t>solución se basará en un sistema web, los usuarios podrán acceder al mismo mediante sus exploradores, en la sección 4 se listan los exploradores compatibles.</w:t>
      </w:r>
    </w:p>
    <w:p w14:paraId="65B4F1B7" w14:textId="77777777" w:rsidR="00836C74" w:rsidRDefault="00836C74" w:rsidP="00281659">
      <w:pPr>
        <w:rPr>
          <w:rFonts w:ascii="Arial" w:hAnsi="Arial" w:cs="Arial"/>
          <w:sz w:val="22"/>
          <w:szCs w:val="22"/>
        </w:rPr>
      </w:pPr>
    </w:p>
    <w:p w14:paraId="61B0E2C2" w14:textId="7787006F" w:rsidR="00836C74" w:rsidRDefault="00836C74" w:rsidP="00281659">
      <w:pPr>
        <w:rPr>
          <w:rFonts w:ascii="Arial" w:hAnsi="Arial" w:cs="Arial"/>
          <w:sz w:val="22"/>
          <w:szCs w:val="22"/>
        </w:rPr>
      </w:pPr>
      <w:r>
        <w:rPr>
          <w:rFonts w:ascii="Arial" w:hAnsi="Arial" w:cs="Arial"/>
          <w:sz w:val="22"/>
          <w:szCs w:val="22"/>
        </w:rPr>
        <w:t xml:space="preserve">Se implementará el uso de </w:t>
      </w:r>
      <w:r w:rsidR="00DD360D">
        <w:rPr>
          <w:rFonts w:ascii="Arial" w:hAnsi="Arial" w:cs="Arial"/>
          <w:sz w:val="22"/>
          <w:szCs w:val="22"/>
        </w:rPr>
        <w:t>un F</w:t>
      </w:r>
      <w:r w:rsidR="00281659" w:rsidRPr="00147CBC">
        <w:rPr>
          <w:rFonts w:ascii="Arial" w:hAnsi="Arial" w:cs="Arial"/>
          <w:sz w:val="22"/>
          <w:szCs w:val="22"/>
        </w:rPr>
        <w:t>irewall</w:t>
      </w:r>
      <w:r>
        <w:rPr>
          <w:rFonts w:ascii="Arial" w:hAnsi="Arial" w:cs="Arial"/>
          <w:sz w:val="22"/>
          <w:szCs w:val="22"/>
        </w:rPr>
        <w:t xml:space="preserve"> </w:t>
      </w:r>
      <w:r w:rsidR="00DD360D">
        <w:rPr>
          <w:rFonts w:ascii="Arial" w:hAnsi="Arial" w:cs="Arial"/>
          <w:sz w:val="22"/>
          <w:szCs w:val="22"/>
        </w:rPr>
        <w:t xml:space="preserve">de Aplicación Web (WAF) </w:t>
      </w:r>
      <w:r>
        <w:rPr>
          <w:rFonts w:ascii="Arial" w:hAnsi="Arial" w:cs="Arial"/>
          <w:sz w:val="22"/>
          <w:szCs w:val="22"/>
        </w:rPr>
        <w:t>como punto de acceso</w:t>
      </w:r>
      <w:r w:rsidR="00281659" w:rsidRPr="00147CBC">
        <w:rPr>
          <w:rFonts w:ascii="Arial" w:hAnsi="Arial" w:cs="Arial"/>
          <w:sz w:val="22"/>
          <w:szCs w:val="22"/>
        </w:rPr>
        <w:t xml:space="preserve"> </w:t>
      </w:r>
      <w:r>
        <w:rPr>
          <w:rFonts w:ascii="Arial" w:hAnsi="Arial" w:cs="Arial"/>
          <w:sz w:val="22"/>
          <w:szCs w:val="22"/>
        </w:rPr>
        <w:t xml:space="preserve">a la plataforma para brindar seguridad a la red, filtrando y controlando toda entrada y salida de paquetes, permitiendo analizar el tráfico </w:t>
      </w:r>
      <w:r w:rsidR="00DD360D">
        <w:rPr>
          <w:rFonts w:ascii="Arial" w:hAnsi="Arial" w:cs="Arial"/>
          <w:sz w:val="22"/>
          <w:szCs w:val="22"/>
        </w:rPr>
        <w:t>web, detectar y prevenir cualquier ataque malicioso al sistema y limitar el acceso de sectores donde los usuarios no deben de acceder resguardando la información.</w:t>
      </w:r>
    </w:p>
    <w:p w14:paraId="6AB5DF5D" w14:textId="77777777" w:rsidR="00836C74" w:rsidRDefault="00836C74" w:rsidP="00281659">
      <w:pPr>
        <w:rPr>
          <w:rFonts w:ascii="Arial" w:hAnsi="Arial" w:cs="Arial"/>
          <w:sz w:val="22"/>
          <w:szCs w:val="22"/>
        </w:rPr>
      </w:pPr>
    </w:p>
    <w:p w14:paraId="7D0CD68A" w14:textId="5905FFBD" w:rsidR="00281659" w:rsidRDefault="00DD360D" w:rsidP="00281659">
      <w:pPr>
        <w:rPr>
          <w:rFonts w:ascii="Arial" w:hAnsi="Arial" w:cs="Arial"/>
          <w:sz w:val="22"/>
          <w:szCs w:val="22"/>
        </w:rPr>
      </w:pPr>
      <w:r>
        <w:rPr>
          <w:rFonts w:ascii="Arial" w:hAnsi="Arial" w:cs="Arial"/>
          <w:sz w:val="22"/>
          <w:szCs w:val="22"/>
        </w:rPr>
        <w:t>El b</w:t>
      </w:r>
      <w:r w:rsidR="00281659" w:rsidRPr="00147CBC">
        <w:rPr>
          <w:rFonts w:ascii="Arial" w:hAnsi="Arial" w:cs="Arial"/>
          <w:sz w:val="22"/>
          <w:szCs w:val="22"/>
        </w:rPr>
        <w:t xml:space="preserve">alanceador de carga </w:t>
      </w:r>
      <w:r w:rsidR="008319F9">
        <w:rPr>
          <w:rFonts w:ascii="Arial" w:hAnsi="Arial" w:cs="Arial"/>
          <w:sz w:val="22"/>
          <w:szCs w:val="22"/>
        </w:rPr>
        <w:t xml:space="preserve">físico </w:t>
      </w:r>
      <w:r w:rsidR="00281659" w:rsidRPr="00147CBC">
        <w:rPr>
          <w:rFonts w:ascii="Arial" w:hAnsi="Arial" w:cs="Arial"/>
          <w:sz w:val="22"/>
          <w:szCs w:val="22"/>
        </w:rPr>
        <w:t>permit</w:t>
      </w:r>
      <w:r>
        <w:rPr>
          <w:rFonts w:ascii="Arial" w:hAnsi="Arial" w:cs="Arial"/>
          <w:sz w:val="22"/>
          <w:szCs w:val="22"/>
        </w:rPr>
        <w:t>irá</w:t>
      </w:r>
      <w:r w:rsidR="00281659" w:rsidRPr="00147CBC">
        <w:rPr>
          <w:rFonts w:ascii="Arial" w:hAnsi="Arial" w:cs="Arial"/>
          <w:sz w:val="22"/>
          <w:szCs w:val="22"/>
        </w:rPr>
        <w:t xml:space="preserve"> </w:t>
      </w:r>
      <w:r>
        <w:rPr>
          <w:rFonts w:ascii="Arial" w:hAnsi="Arial" w:cs="Arial"/>
          <w:sz w:val="22"/>
          <w:szCs w:val="22"/>
        </w:rPr>
        <w:t>distribuir</w:t>
      </w:r>
      <w:r w:rsidR="00281659" w:rsidRPr="00147CBC">
        <w:rPr>
          <w:rFonts w:ascii="Arial" w:hAnsi="Arial" w:cs="Arial"/>
          <w:sz w:val="22"/>
          <w:szCs w:val="22"/>
        </w:rPr>
        <w:t xml:space="preserve"> la carga entre diferentes nodos para garantizar la </w:t>
      </w:r>
      <w:r w:rsidR="008319F9">
        <w:rPr>
          <w:rFonts w:ascii="Arial" w:hAnsi="Arial" w:cs="Arial"/>
          <w:sz w:val="22"/>
          <w:szCs w:val="22"/>
        </w:rPr>
        <w:t xml:space="preserve">mejor </w:t>
      </w:r>
      <w:r w:rsidR="00281659" w:rsidRPr="00147CBC">
        <w:rPr>
          <w:rFonts w:ascii="Arial" w:hAnsi="Arial" w:cs="Arial"/>
          <w:sz w:val="22"/>
          <w:szCs w:val="22"/>
        </w:rPr>
        <w:t xml:space="preserve">capacidad de procesamiento y confiabilidad como </w:t>
      </w:r>
      <w:r w:rsidR="008319F9">
        <w:rPr>
          <w:rFonts w:ascii="Arial" w:hAnsi="Arial" w:cs="Arial"/>
          <w:sz w:val="22"/>
          <w:szCs w:val="22"/>
        </w:rPr>
        <w:t xml:space="preserve">así </w:t>
      </w:r>
      <w:r w:rsidR="00281659" w:rsidRPr="00147CBC">
        <w:rPr>
          <w:rFonts w:ascii="Arial" w:hAnsi="Arial" w:cs="Arial"/>
          <w:sz w:val="22"/>
          <w:szCs w:val="22"/>
        </w:rPr>
        <w:t>también asegurar la disponibilidad de las aplicaciones monitorizando el estado de las misma.</w:t>
      </w:r>
    </w:p>
    <w:p w14:paraId="2B309723" w14:textId="1CD2F595" w:rsidR="008319F9" w:rsidRDefault="008319F9" w:rsidP="00281659">
      <w:pPr>
        <w:rPr>
          <w:rFonts w:ascii="Arial" w:hAnsi="Arial" w:cs="Arial"/>
          <w:sz w:val="22"/>
          <w:szCs w:val="22"/>
        </w:rPr>
      </w:pPr>
    </w:p>
    <w:p w14:paraId="0E488D67" w14:textId="38A8B599" w:rsidR="008319F9" w:rsidRDefault="00281659" w:rsidP="00281659">
      <w:pPr>
        <w:rPr>
          <w:rFonts w:ascii="Arial" w:hAnsi="Arial" w:cs="Arial"/>
          <w:sz w:val="22"/>
          <w:szCs w:val="22"/>
        </w:rPr>
      </w:pPr>
      <w:r w:rsidRPr="00147CBC">
        <w:rPr>
          <w:rFonts w:ascii="Arial" w:hAnsi="Arial" w:cs="Arial"/>
          <w:sz w:val="22"/>
          <w:szCs w:val="22"/>
        </w:rPr>
        <w:t>Para mejorar las prestaciones</w:t>
      </w:r>
      <w:r w:rsidR="008319F9">
        <w:rPr>
          <w:rFonts w:ascii="Arial" w:hAnsi="Arial" w:cs="Arial"/>
          <w:sz w:val="22"/>
          <w:szCs w:val="22"/>
        </w:rPr>
        <w:t xml:space="preserve"> y los tiempos de respuesta</w:t>
      </w:r>
      <w:r w:rsidRPr="00147CBC">
        <w:rPr>
          <w:rFonts w:ascii="Arial" w:hAnsi="Arial" w:cs="Arial"/>
          <w:sz w:val="22"/>
          <w:szCs w:val="22"/>
        </w:rPr>
        <w:t xml:space="preserve"> de la aplicación se </w:t>
      </w:r>
      <w:r w:rsidR="008319F9">
        <w:rPr>
          <w:rFonts w:ascii="Arial" w:hAnsi="Arial" w:cs="Arial"/>
          <w:sz w:val="22"/>
          <w:szCs w:val="22"/>
        </w:rPr>
        <w:t>utilizarán dos niveles de caché.</w:t>
      </w:r>
      <w:r w:rsidRPr="00147CBC">
        <w:rPr>
          <w:rFonts w:ascii="Arial" w:hAnsi="Arial" w:cs="Arial"/>
          <w:sz w:val="22"/>
          <w:szCs w:val="22"/>
        </w:rPr>
        <w:t xml:space="preserve"> </w:t>
      </w:r>
    </w:p>
    <w:p w14:paraId="24DC4B44" w14:textId="77777777" w:rsidR="008319F9" w:rsidRDefault="008319F9" w:rsidP="00281659">
      <w:pPr>
        <w:rPr>
          <w:rFonts w:ascii="Arial" w:hAnsi="Arial" w:cs="Arial"/>
          <w:sz w:val="22"/>
          <w:szCs w:val="22"/>
        </w:rPr>
      </w:pPr>
    </w:p>
    <w:p w14:paraId="708F6D88" w14:textId="52BDC56A" w:rsidR="00281659" w:rsidRDefault="008319F9" w:rsidP="00281659">
      <w:pPr>
        <w:rPr>
          <w:rFonts w:ascii="Arial" w:hAnsi="Arial" w:cs="Arial"/>
          <w:sz w:val="22"/>
          <w:szCs w:val="22"/>
        </w:rPr>
      </w:pPr>
      <w:r>
        <w:rPr>
          <w:rFonts w:ascii="Arial" w:hAnsi="Arial" w:cs="Arial"/>
          <w:sz w:val="22"/>
          <w:szCs w:val="22"/>
        </w:rPr>
        <w:t>El primer nivel de cache</w:t>
      </w:r>
      <w:r w:rsidR="00281659" w:rsidRPr="00147CBC">
        <w:rPr>
          <w:rFonts w:ascii="Arial" w:hAnsi="Arial" w:cs="Arial"/>
          <w:sz w:val="22"/>
          <w:szCs w:val="22"/>
        </w:rPr>
        <w:t xml:space="preserve"> </w:t>
      </w:r>
      <w:r>
        <w:rPr>
          <w:rFonts w:ascii="Arial" w:hAnsi="Arial" w:cs="Arial"/>
          <w:sz w:val="22"/>
          <w:szCs w:val="22"/>
        </w:rPr>
        <w:t xml:space="preserve">será implementando servidores de cache Varnish que guardaran la información estática </w:t>
      </w:r>
      <w:r w:rsidR="003F04BD">
        <w:rPr>
          <w:rFonts w:ascii="Arial" w:hAnsi="Arial" w:cs="Arial"/>
          <w:sz w:val="22"/>
          <w:szCs w:val="22"/>
        </w:rPr>
        <w:t xml:space="preserve">consultada con más frecuencia como vistas o contenido pesado </w:t>
      </w:r>
      <w:r w:rsidR="00281659" w:rsidRPr="00147CBC">
        <w:rPr>
          <w:rFonts w:ascii="Arial" w:hAnsi="Arial" w:cs="Arial"/>
          <w:sz w:val="22"/>
          <w:szCs w:val="22"/>
        </w:rPr>
        <w:t xml:space="preserve">y otro a nivel acceso a datos </w:t>
      </w:r>
      <w:r w:rsidR="003F04BD">
        <w:rPr>
          <w:rFonts w:ascii="Arial" w:hAnsi="Arial" w:cs="Arial"/>
          <w:sz w:val="22"/>
          <w:szCs w:val="22"/>
        </w:rPr>
        <w:t>utilizando servidores MemCache reduciendo el número de consultas a la base de datos</w:t>
      </w:r>
      <w:r w:rsidR="00281659" w:rsidRPr="00147CBC">
        <w:rPr>
          <w:rFonts w:ascii="Arial" w:hAnsi="Arial" w:cs="Arial"/>
          <w:sz w:val="22"/>
          <w:szCs w:val="22"/>
        </w:rPr>
        <w:t>.</w:t>
      </w:r>
    </w:p>
    <w:p w14:paraId="554B422E" w14:textId="04B729EE" w:rsidR="003F04BD" w:rsidRDefault="003F04BD" w:rsidP="00281659">
      <w:pPr>
        <w:rPr>
          <w:rFonts w:ascii="Arial" w:hAnsi="Arial" w:cs="Arial"/>
          <w:sz w:val="22"/>
          <w:szCs w:val="22"/>
        </w:rPr>
      </w:pPr>
    </w:p>
    <w:p w14:paraId="01D04EA1" w14:textId="3D18D8F1" w:rsidR="006B49BE" w:rsidRDefault="006B49BE" w:rsidP="00281659">
      <w:pPr>
        <w:rPr>
          <w:rFonts w:ascii="Arial" w:hAnsi="Arial" w:cs="Arial"/>
          <w:sz w:val="22"/>
          <w:szCs w:val="22"/>
        </w:rPr>
      </w:pPr>
      <w:r>
        <w:rPr>
          <w:rFonts w:ascii="Arial" w:hAnsi="Arial" w:cs="Arial"/>
          <w:sz w:val="22"/>
          <w:szCs w:val="22"/>
        </w:rPr>
        <w:t>La solución se desarrollará en PHP, por consiguiente, se utilizará servidores de aplicación Apache. A los servidores Apache se les configurarán los módulos necesarios para poder correr el framework Symfony en su versión 2.8 LTS.</w:t>
      </w:r>
    </w:p>
    <w:p w14:paraId="0E010586" w14:textId="77777777" w:rsidR="006B49BE" w:rsidRPr="00147CBC" w:rsidRDefault="006B49BE" w:rsidP="00281659">
      <w:pPr>
        <w:rPr>
          <w:rFonts w:ascii="Arial" w:hAnsi="Arial" w:cs="Arial"/>
          <w:sz w:val="22"/>
          <w:szCs w:val="22"/>
        </w:rPr>
      </w:pPr>
    </w:p>
    <w:p w14:paraId="27D8FA79" w14:textId="4697276C" w:rsidR="00951C58" w:rsidRDefault="00CD4CFC">
      <w:pPr>
        <w:spacing w:after="160" w:line="259" w:lineRule="auto"/>
        <w:rPr>
          <w:rFonts w:ascii="Arial" w:hAnsi="Arial" w:cs="Arial"/>
          <w:bCs/>
          <w:sz w:val="22"/>
          <w:szCs w:val="22"/>
        </w:rPr>
      </w:pPr>
      <w:r>
        <w:rPr>
          <w:rFonts w:ascii="Arial" w:hAnsi="Arial" w:cs="Arial"/>
          <w:bCs/>
          <w:sz w:val="22"/>
          <w:szCs w:val="22"/>
        </w:rPr>
        <w:t>Como sistemas de archivos</w:t>
      </w:r>
      <w:r w:rsidR="005F6D54">
        <w:rPr>
          <w:rFonts w:ascii="Arial" w:hAnsi="Arial" w:cs="Arial"/>
          <w:bCs/>
          <w:sz w:val="22"/>
          <w:szCs w:val="22"/>
        </w:rPr>
        <w:t xml:space="preserve"> para contenidos</w:t>
      </w:r>
      <w:r>
        <w:rPr>
          <w:rFonts w:ascii="Arial" w:hAnsi="Arial" w:cs="Arial"/>
          <w:bCs/>
          <w:sz w:val="22"/>
          <w:szCs w:val="22"/>
        </w:rPr>
        <w:t xml:space="preserve"> se utilizará GlusterFS montado sobre la granja de servidores. Esta solución implementa un sistema de archivos virtual que puede configurarse en varios servidores físicos de menor potencia, permitiendo tener una mayor flexibilidad y dar la posibilidad de escalar horizontalmente, distribuyendo el almacenamiento en los diferentes servidores físicos brindando posibilidades de distribución y replica de datos.</w:t>
      </w:r>
    </w:p>
    <w:p w14:paraId="2170034F" w14:textId="19D3179E" w:rsidR="005F6D54" w:rsidRDefault="005F6D54" w:rsidP="005F6D54">
      <w:pPr>
        <w:spacing w:after="160" w:line="259" w:lineRule="auto"/>
        <w:rPr>
          <w:rFonts w:ascii="Arial" w:hAnsi="Arial" w:cs="Arial"/>
          <w:bCs/>
          <w:sz w:val="22"/>
          <w:szCs w:val="22"/>
        </w:rPr>
      </w:pPr>
      <w:r>
        <w:rPr>
          <w:rFonts w:ascii="Arial" w:hAnsi="Arial" w:cs="Arial"/>
          <w:bCs/>
          <w:sz w:val="22"/>
          <w:szCs w:val="22"/>
        </w:rPr>
        <w:t>Asimismo, se implementará un clúster de base de datos PostgreSQL buscando brindar u</w:t>
      </w:r>
      <w:r>
        <w:rPr>
          <w:rFonts w:ascii="Arial" w:hAnsi="Arial" w:cs="Arial"/>
          <w:bCs/>
          <w:sz w:val="22"/>
          <w:szCs w:val="22"/>
        </w:rPr>
        <w:t xml:space="preserve">na mayor flexibilidad y </w:t>
      </w:r>
      <w:r>
        <w:rPr>
          <w:rFonts w:ascii="Arial" w:hAnsi="Arial" w:cs="Arial"/>
          <w:bCs/>
          <w:sz w:val="22"/>
          <w:szCs w:val="22"/>
        </w:rPr>
        <w:t>incluyendo</w:t>
      </w:r>
      <w:r>
        <w:rPr>
          <w:rFonts w:ascii="Arial" w:hAnsi="Arial" w:cs="Arial"/>
          <w:bCs/>
          <w:sz w:val="22"/>
          <w:szCs w:val="22"/>
        </w:rPr>
        <w:t xml:space="preserve"> la posibilidad de escalar horizontalmente, distribuyendo </w:t>
      </w:r>
      <w:r>
        <w:rPr>
          <w:rFonts w:ascii="Arial" w:hAnsi="Arial" w:cs="Arial"/>
          <w:bCs/>
          <w:sz w:val="22"/>
          <w:szCs w:val="22"/>
        </w:rPr>
        <w:t>los</w:t>
      </w:r>
      <w:r>
        <w:rPr>
          <w:rFonts w:ascii="Arial" w:hAnsi="Arial" w:cs="Arial"/>
          <w:bCs/>
          <w:sz w:val="22"/>
          <w:szCs w:val="22"/>
        </w:rPr>
        <w:t xml:space="preserve"> en los diferentes servidores físicos brindando posibilidades de distribución y replica de datos.</w:t>
      </w:r>
    </w:p>
    <w:p w14:paraId="0FDC2A46" w14:textId="3A04208D" w:rsidR="00CD4CFC" w:rsidRDefault="00CD4CFC">
      <w:pPr>
        <w:spacing w:after="160" w:line="259" w:lineRule="auto"/>
        <w:rPr>
          <w:rFonts w:ascii="Arial" w:hAnsi="Arial" w:cs="Arial"/>
          <w:bCs/>
          <w:sz w:val="22"/>
          <w:szCs w:val="22"/>
        </w:rPr>
      </w:pPr>
    </w:p>
    <w:p w14:paraId="7FE4DEA3" w14:textId="77777777" w:rsidR="005F6D54" w:rsidRDefault="005F6D54">
      <w:pPr>
        <w:spacing w:after="160" w:line="259" w:lineRule="auto"/>
        <w:rPr>
          <w:rFonts w:ascii="Arial" w:hAnsi="Arial" w:cs="Arial"/>
          <w:bCs/>
          <w:sz w:val="22"/>
          <w:szCs w:val="22"/>
        </w:rPr>
      </w:pPr>
      <w:r>
        <w:rPr>
          <w:rFonts w:ascii="Arial" w:hAnsi="Arial" w:cs="Arial"/>
          <w:bCs/>
          <w:sz w:val="22"/>
          <w:szCs w:val="22"/>
        </w:rPr>
        <w:br w:type="page"/>
      </w:r>
    </w:p>
    <w:p w14:paraId="4B619225" w14:textId="3F0D64E8" w:rsidR="005F6D54" w:rsidRPr="00CD4CFC" w:rsidRDefault="005F6D54">
      <w:pPr>
        <w:spacing w:after="160" w:line="259" w:lineRule="auto"/>
        <w:rPr>
          <w:rFonts w:ascii="Arial" w:hAnsi="Arial" w:cs="Arial"/>
          <w:bCs/>
          <w:sz w:val="22"/>
          <w:szCs w:val="22"/>
        </w:rPr>
      </w:pPr>
      <w:r>
        <w:rPr>
          <w:rFonts w:ascii="Arial" w:hAnsi="Arial" w:cs="Arial"/>
          <w:bCs/>
          <w:sz w:val="22"/>
          <w:szCs w:val="22"/>
        </w:rPr>
        <w:lastRenderedPageBreak/>
        <w:t>La siguiente tabla muestra un resumen de las diferentes tecnologías a utilizar por la plataforma:</w:t>
      </w:r>
    </w:p>
    <w:p w14:paraId="4A0DB991" w14:textId="77777777" w:rsidR="00E00A29" w:rsidRPr="002A6D20" w:rsidRDefault="00E00A29" w:rsidP="002A6D20">
      <w:pPr>
        <w:pStyle w:val="Heading3"/>
        <w:rPr>
          <w:rFonts w:eastAsia="Times New Roman"/>
          <w:color w:val="auto"/>
        </w:rPr>
      </w:pPr>
      <w:bookmarkStart w:id="24" w:name="_Toc458094725"/>
      <w:r w:rsidRPr="002A6D20">
        <w:rPr>
          <w:rFonts w:eastAsia="Times New Roman"/>
          <w:color w:val="auto"/>
        </w:rPr>
        <w:t>Tecnología</w:t>
      </w:r>
      <w:r w:rsidR="002B04F1" w:rsidRPr="002A6D20">
        <w:rPr>
          <w:rFonts w:eastAsia="Times New Roman"/>
          <w:color w:val="auto"/>
        </w:rPr>
        <w:t>s</w:t>
      </w:r>
      <w:bookmarkEnd w:id="24"/>
    </w:p>
    <w:p w14:paraId="0B94BFB4" w14:textId="77777777" w:rsidR="00E00A29" w:rsidRDefault="00E00A29" w:rsidP="00E00A29"/>
    <w:tbl>
      <w:tblPr>
        <w:tblW w:w="9040" w:type="dxa"/>
        <w:tblInd w:w="70" w:type="dxa"/>
        <w:tblCellMar>
          <w:left w:w="70" w:type="dxa"/>
          <w:right w:w="70" w:type="dxa"/>
        </w:tblCellMar>
        <w:tblLook w:val="04A0" w:firstRow="1" w:lastRow="0" w:firstColumn="1" w:lastColumn="0" w:noHBand="0" w:noVBand="1"/>
      </w:tblPr>
      <w:tblGrid>
        <w:gridCol w:w="2040"/>
        <w:gridCol w:w="7000"/>
      </w:tblGrid>
      <w:tr w:rsidR="005F6D54" w:rsidRPr="005F6D54" w14:paraId="4BEB99B9" w14:textId="77777777" w:rsidTr="005F6D54">
        <w:trPr>
          <w:trHeight w:val="330"/>
        </w:trPr>
        <w:tc>
          <w:tcPr>
            <w:tcW w:w="2040" w:type="dxa"/>
            <w:tcBorders>
              <w:top w:val="single" w:sz="8" w:space="0" w:color="5B9BD5"/>
              <w:left w:val="single" w:sz="8" w:space="0" w:color="5B9BD5"/>
              <w:bottom w:val="single" w:sz="8" w:space="0" w:color="5B9BD5"/>
              <w:right w:val="nil"/>
            </w:tcBorders>
            <w:shd w:val="clear" w:color="000000" w:fill="5B9BD5"/>
            <w:vAlign w:val="center"/>
            <w:hideMark/>
          </w:tcPr>
          <w:p w14:paraId="392A6798" w14:textId="77777777" w:rsidR="005F6D54" w:rsidRPr="005F6D54" w:rsidRDefault="005F6D54" w:rsidP="005F6D54">
            <w:pPr>
              <w:jc w:val="center"/>
              <w:rPr>
                <w:b/>
                <w:bCs/>
                <w:color w:val="FFFFFF"/>
                <w:lang w:eastAsia="es-AR"/>
              </w:rPr>
            </w:pPr>
            <w:r w:rsidRPr="005F6D54">
              <w:rPr>
                <w:b/>
                <w:bCs/>
                <w:color w:val="FFFFFF" w:themeColor="background1"/>
                <w:lang w:eastAsia="es-AR"/>
              </w:rPr>
              <w:t>Tecnología</w:t>
            </w:r>
          </w:p>
        </w:tc>
        <w:tc>
          <w:tcPr>
            <w:tcW w:w="7000" w:type="dxa"/>
            <w:tcBorders>
              <w:top w:val="single" w:sz="8" w:space="0" w:color="5B9BD5"/>
              <w:left w:val="nil"/>
              <w:bottom w:val="single" w:sz="8" w:space="0" w:color="5B9BD5"/>
              <w:right w:val="single" w:sz="8" w:space="0" w:color="5B9BD5"/>
            </w:tcBorders>
            <w:shd w:val="clear" w:color="000000" w:fill="5B9BD5"/>
            <w:vAlign w:val="center"/>
            <w:hideMark/>
          </w:tcPr>
          <w:p w14:paraId="2AD5174C" w14:textId="77777777" w:rsidR="005F6D54" w:rsidRPr="005F6D54" w:rsidRDefault="005F6D54" w:rsidP="005F6D54">
            <w:pPr>
              <w:jc w:val="center"/>
              <w:rPr>
                <w:b/>
                <w:bCs/>
                <w:color w:val="FFFFFF"/>
                <w:lang w:eastAsia="es-AR"/>
              </w:rPr>
            </w:pPr>
            <w:r w:rsidRPr="005F6D54">
              <w:rPr>
                <w:b/>
                <w:bCs/>
                <w:color w:val="FFFFFF" w:themeColor="background1"/>
                <w:lang w:eastAsia="es-AR"/>
              </w:rPr>
              <w:t>Descripción</w:t>
            </w:r>
          </w:p>
        </w:tc>
      </w:tr>
      <w:tr w:rsidR="005F6D54" w:rsidRPr="005F6D54" w14:paraId="23BB614C" w14:textId="77777777" w:rsidTr="005F6D54">
        <w:trPr>
          <w:trHeight w:val="330"/>
        </w:trPr>
        <w:tc>
          <w:tcPr>
            <w:tcW w:w="2040" w:type="dxa"/>
            <w:tcBorders>
              <w:top w:val="nil"/>
              <w:left w:val="single" w:sz="8" w:space="0" w:color="9CC2E5"/>
              <w:bottom w:val="single" w:sz="8" w:space="0" w:color="9CC2E5"/>
              <w:right w:val="single" w:sz="8" w:space="0" w:color="9CC2E5"/>
            </w:tcBorders>
            <w:shd w:val="clear" w:color="auto" w:fill="auto"/>
            <w:vAlign w:val="center"/>
            <w:hideMark/>
          </w:tcPr>
          <w:p w14:paraId="28752341" w14:textId="77777777" w:rsidR="005F6D54" w:rsidRPr="005F6D54" w:rsidRDefault="005F6D54" w:rsidP="005F6D54">
            <w:pPr>
              <w:jc w:val="center"/>
              <w:rPr>
                <w:b/>
                <w:bCs/>
                <w:color w:val="000000"/>
                <w:lang w:eastAsia="es-AR"/>
              </w:rPr>
            </w:pPr>
            <w:r w:rsidRPr="005F6D54">
              <w:rPr>
                <w:b/>
                <w:bCs/>
                <w:color w:val="000000"/>
                <w:lang w:eastAsia="es-AR"/>
              </w:rPr>
              <w:t>Firewall</w:t>
            </w:r>
          </w:p>
        </w:tc>
        <w:tc>
          <w:tcPr>
            <w:tcW w:w="7000" w:type="dxa"/>
            <w:tcBorders>
              <w:top w:val="nil"/>
              <w:left w:val="nil"/>
              <w:bottom w:val="single" w:sz="8" w:space="0" w:color="9CC2E5"/>
              <w:right w:val="single" w:sz="8" w:space="0" w:color="9CC2E5"/>
            </w:tcBorders>
            <w:shd w:val="clear" w:color="auto" w:fill="auto"/>
            <w:vAlign w:val="center"/>
            <w:hideMark/>
          </w:tcPr>
          <w:p w14:paraId="30D62E4F" w14:textId="77777777" w:rsidR="005F6D54" w:rsidRPr="005F6D54" w:rsidRDefault="005F6D54" w:rsidP="005F6D54">
            <w:pPr>
              <w:jc w:val="center"/>
              <w:rPr>
                <w:color w:val="000000"/>
                <w:lang w:eastAsia="es-AR"/>
              </w:rPr>
            </w:pPr>
            <w:r w:rsidRPr="005F6D54">
              <w:rPr>
                <w:color w:val="000000"/>
                <w:lang w:eastAsia="es-AR"/>
              </w:rPr>
              <w:t>Firewall de aplicaciones (WAF).</w:t>
            </w:r>
          </w:p>
        </w:tc>
      </w:tr>
      <w:tr w:rsidR="005F6D54" w:rsidRPr="005F6D54" w14:paraId="05D21E1B" w14:textId="77777777" w:rsidTr="005F6D54">
        <w:trPr>
          <w:trHeight w:val="645"/>
        </w:trPr>
        <w:tc>
          <w:tcPr>
            <w:tcW w:w="2040" w:type="dxa"/>
            <w:tcBorders>
              <w:top w:val="nil"/>
              <w:left w:val="single" w:sz="8" w:space="0" w:color="9CC2E5"/>
              <w:bottom w:val="single" w:sz="8" w:space="0" w:color="9CC2E5"/>
              <w:right w:val="single" w:sz="8" w:space="0" w:color="9CC2E5"/>
            </w:tcBorders>
            <w:shd w:val="clear" w:color="000000" w:fill="DDEBF7"/>
            <w:vAlign w:val="center"/>
            <w:hideMark/>
          </w:tcPr>
          <w:p w14:paraId="669056DB" w14:textId="77777777" w:rsidR="005F6D54" w:rsidRPr="005F6D54" w:rsidRDefault="005F6D54" w:rsidP="005F6D54">
            <w:pPr>
              <w:jc w:val="center"/>
              <w:rPr>
                <w:b/>
                <w:bCs/>
                <w:color w:val="000000"/>
                <w:lang w:eastAsia="es-AR"/>
              </w:rPr>
            </w:pPr>
            <w:r w:rsidRPr="005F6D54">
              <w:rPr>
                <w:b/>
                <w:bCs/>
                <w:color w:val="000000"/>
                <w:lang w:eastAsia="es-AR"/>
              </w:rPr>
              <w:t>Load Balancer</w:t>
            </w:r>
          </w:p>
        </w:tc>
        <w:tc>
          <w:tcPr>
            <w:tcW w:w="7000" w:type="dxa"/>
            <w:tcBorders>
              <w:top w:val="nil"/>
              <w:left w:val="nil"/>
              <w:bottom w:val="single" w:sz="8" w:space="0" w:color="9CC2E5"/>
              <w:right w:val="single" w:sz="8" w:space="0" w:color="9CC2E5"/>
            </w:tcBorders>
            <w:shd w:val="clear" w:color="000000" w:fill="DDEBF7"/>
            <w:vAlign w:val="center"/>
            <w:hideMark/>
          </w:tcPr>
          <w:p w14:paraId="4A60FCE1" w14:textId="77777777" w:rsidR="005F6D54" w:rsidRPr="005F6D54" w:rsidRDefault="005F6D54" w:rsidP="005F6D54">
            <w:pPr>
              <w:jc w:val="center"/>
              <w:rPr>
                <w:color w:val="000000"/>
                <w:lang w:eastAsia="es-AR"/>
              </w:rPr>
            </w:pPr>
            <w:r w:rsidRPr="005F6D54">
              <w:rPr>
                <w:color w:val="000000"/>
                <w:lang w:eastAsia="es-AR"/>
              </w:rPr>
              <w:t>Balanceador de carga, Cisco ASA 5508 o Barracuda Load Balancer 240.</w:t>
            </w:r>
          </w:p>
        </w:tc>
      </w:tr>
      <w:tr w:rsidR="005F6D54" w:rsidRPr="005F6D54" w14:paraId="0275A0EA" w14:textId="77777777" w:rsidTr="005F6D54">
        <w:trPr>
          <w:trHeight w:val="645"/>
        </w:trPr>
        <w:tc>
          <w:tcPr>
            <w:tcW w:w="2040" w:type="dxa"/>
            <w:tcBorders>
              <w:top w:val="nil"/>
              <w:left w:val="single" w:sz="8" w:space="0" w:color="9CC2E5"/>
              <w:bottom w:val="single" w:sz="8" w:space="0" w:color="9CC2E5"/>
              <w:right w:val="single" w:sz="8" w:space="0" w:color="9CC2E5"/>
            </w:tcBorders>
            <w:shd w:val="clear" w:color="auto" w:fill="auto"/>
            <w:vAlign w:val="center"/>
            <w:hideMark/>
          </w:tcPr>
          <w:p w14:paraId="68D9A788" w14:textId="77777777" w:rsidR="005F6D54" w:rsidRPr="005F6D54" w:rsidRDefault="005F6D54" w:rsidP="005F6D54">
            <w:pPr>
              <w:jc w:val="center"/>
              <w:rPr>
                <w:b/>
                <w:bCs/>
                <w:color w:val="000000"/>
                <w:lang w:eastAsia="es-AR"/>
              </w:rPr>
            </w:pPr>
            <w:r w:rsidRPr="005F6D54">
              <w:rPr>
                <w:b/>
                <w:bCs/>
                <w:color w:val="000000"/>
                <w:lang w:eastAsia="es-AR"/>
              </w:rPr>
              <w:t>Varnish Cache Servers</w:t>
            </w:r>
          </w:p>
        </w:tc>
        <w:tc>
          <w:tcPr>
            <w:tcW w:w="7000" w:type="dxa"/>
            <w:tcBorders>
              <w:top w:val="nil"/>
              <w:left w:val="nil"/>
              <w:bottom w:val="single" w:sz="8" w:space="0" w:color="9CC2E5"/>
              <w:right w:val="single" w:sz="8" w:space="0" w:color="9CC2E5"/>
            </w:tcBorders>
            <w:shd w:val="clear" w:color="auto" w:fill="auto"/>
            <w:vAlign w:val="center"/>
            <w:hideMark/>
          </w:tcPr>
          <w:p w14:paraId="00FCEF51" w14:textId="77777777" w:rsidR="005F6D54" w:rsidRPr="005F6D54" w:rsidRDefault="005F6D54" w:rsidP="005F6D54">
            <w:pPr>
              <w:jc w:val="center"/>
              <w:rPr>
                <w:color w:val="000000"/>
                <w:lang w:eastAsia="es-AR"/>
              </w:rPr>
            </w:pPr>
            <w:r w:rsidRPr="005F6D54">
              <w:rPr>
                <w:color w:val="000000"/>
                <w:lang w:eastAsia="es-AR"/>
              </w:rPr>
              <w:t>Servidores de Cache Varnish para contenido estatico pesado.</w:t>
            </w:r>
          </w:p>
        </w:tc>
      </w:tr>
      <w:tr w:rsidR="005F6D54" w:rsidRPr="005F6D54" w14:paraId="228E91F7" w14:textId="77777777" w:rsidTr="005F6D54">
        <w:trPr>
          <w:trHeight w:val="330"/>
        </w:trPr>
        <w:tc>
          <w:tcPr>
            <w:tcW w:w="2040" w:type="dxa"/>
            <w:tcBorders>
              <w:top w:val="nil"/>
              <w:left w:val="single" w:sz="8" w:space="0" w:color="9CC2E5"/>
              <w:bottom w:val="single" w:sz="8" w:space="0" w:color="9CC2E5"/>
              <w:right w:val="single" w:sz="8" w:space="0" w:color="9CC2E5"/>
            </w:tcBorders>
            <w:shd w:val="clear" w:color="000000" w:fill="DEEAF6"/>
            <w:vAlign w:val="center"/>
            <w:hideMark/>
          </w:tcPr>
          <w:p w14:paraId="75AAE41B" w14:textId="77777777" w:rsidR="005F6D54" w:rsidRPr="005F6D54" w:rsidRDefault="005F6D54" w:rsidP="005F6D54">
            <w:pPr>
              <w:jc w:val="center"/>
              <w:rPr>
                <w:b/>
                <w:bCs/>
                <w:color w:val="000000"/>
                <w:lang w:eastAsia="es-AR"/>
              </w:rPr>
            </w:pPr>
            <w:r w:rsidRPr="005F6D54">
              <w:rPr>
                <w:b/>
                <w:bCs/>
                <w:color w:val="000000"/>
                <w:lang w:eastAsia="es-AR"/>
              </w:rPr>
              <w:t>Web Server</w:t>
            </w:r>
          </w:p>
        </w:tc>
        <w:tc>
          <w:tcPr>
            <w:tcW w:w="7000" w:type="dxa"/>
            <w:tcBorders>
              <w:top w:val="nil"/>
              <w:left w:val="nil"/>
              <w:bottom w:val="single" w:sz="8" w:space="0" w:color="9CC2E5"/>
              <w:right w:val="single" w:sz="8" w:space="0" w:color="9CC2E5"/>
            </w:tcBorders>
            <w:shd w:val="clear" w:color="000000" w:fill="DEEAF6"/>
            <w:vAlign w:val="center"/>
            <w:hideMark/>
          </w:tcPr>
          <w:p w14:paraId="37FDE6DE" w14:textId="77777777" w:rsidR="005F6D54" w:rsidRPr="005F6D54" w:rsidRDefault="005F6D54" w:rsidP="005F6D54">
            <w:pPr>
              <w:jc w:val="center"/>
              <w:rPr>
                <w:color w:val="000000"/>
                <w:lang w:eastAsia="es-AR"/>
              </w:rPr>
            </w:pPr>
            <w:r w:rsidRPr="005F6D54">
              <w:rPr>
                <w:color w:val="000000"/>
                <w:lang w:eastAsia="es-AR"/>
              </w:rPr>
              <w:t>Servidores web apache.</w:t>
            </w:r>
          </w:p>
        </w:tc>
      </w:tr>
      <w:tr w:rsidR="005F6D54" w:rsidRPr="005F6D54" w14:paraId="71385A42" w14:textId="77777777" w:rsidTr="005F6D54">
        <w:trPr>
          <w:trHeight w:val="645"/>
        </w:trPr>
        <w:tc>
          <w:tcPr>
            <w:tcW w:w="2040" w:type="dxa"/>
            <w:tcBorders>
              <w:top w:val="nil"/>
              <w:left w:val="single" w:sz="8" w:space="0" w:color="9CC2E5"/>
              <w:bottom w:val="single" w:sz="8" w:space="0" w:color="9CC2E5"/>
              <w:right w:val="single" w:sz="8" w:space="0" w:color="9CC2E5"/>
            </w:tcBorders>
            <w:shd w:val="clear" w:color="auto" w:fill="auto"/>
            <w:vAlign w:val="center"/>
            <w:hideMark/>
          </w:tcPr>
          <w:p w14:paraId="528276DD" w14:textId="77777777" w:rsidR="005F6D54" w:rsidRPr="005F6D54" w:rsidRDefault="005F6D54" w:rsidP="005F6D54">
            <w:pPr>
              <w:jc w:val="center"/>
              <w:rPr>
                <w:b/>
                <w:bCs/>
                <w:color w:val="000000"/>
                <w:lang w:eastAsia="es-AR"/>
              </w:rPr>
            </w:pPr>
            <w:r w:rsidRPr="005F6D54">
              <w:rPr>
                <w:b/>
                <w:bCs/>
                <w:color w:val="000000"/>
                <w:lang w:eastAsia="es-AR"/>
              </w:rPr>
              <w:t>MemCache Servers</w:t>
            </w:r>
          </w:p>
        </w:tc>
        <w:tc>
          <w:tcPr>
            <w:tcW w:w="7000" w:type="dxa"/>
            <w:tcBorders>
              <w:top w:val="nil"/>
              <w:left w:val="nil"/>
              <w:bottom w:val="single" w:sz="8" w:space="0" w:color="9CC2E5"/>
              <w:right w:val="single" w:sz="8" w:space="0" w:color="9CC2E5"/>
            </w:tcBorders>
            <w:shd w:val="clear" w:color="auto" w:fill="auto"/>
            <w:vAlign w:val="center"/>
            <w:hideMark/>
          </w:tcPr>
          <w:p w14:paraId="7216D6B9" w14:textId="77777777" w:rsidR="005F6D54" w:rsidRPr="005F6D54" w:rsidRDefault="005F6D54" w:rsidP="005F6D54">
            <w:pPr>
              <w:jc w:val="center"/>
              <w:rPr>
                <w:color w:val="000000"/>
                <w:lang w:eastAsia="es-AR"/>
              </w:rPr>
            </w:pPr>
            <w:r w:rsidRPr="005F6D54">
              <w:rPr>
                <w:color w:val="000000"/>
                <w:lang w:eastAsia="es-AR"/>
              </w:rPr>
              <w:t>Servidores de cache MemCache, para reducir consultas y accesos a la base de datos.</w:t>
            </w:r>
          </w:p>
        </w:tc>
      </w:tr>
      <w:tr w:rsidR="005F6D54" w:rsidRPr="005F6D54" w14:paraId="5AB66D6D" w14:textId="77777777" w:rsidTr="005F6D54">
        <w:trPr>
          <w:trHeight w:val="330"/>
        </w:trPr>
        <w:tc>
          <w:tcPr>
            <w:tcW w:w="2040" w:type="dxa"/>
            <w:tcBorders>
              <w:top w:val="nil"/>
              <w:left w:val="single" w:sz="8" w:space="0" w:color="9CC2E5"/>
              <w:bottom w:val="single" w:sz="8" w:space="0" w:color="9CC2E5"/>
              <w:right w:val="single" w:sz="8" w:space="0" w:color="9CC2E5"/>
            </w:tcBorders>
            <w:shd w:val="clear" w:color="000000" w:fill="DEEAF6"/>
            <w:vAlign w:val="center"/>
            <w:hideMark/>
          </w:tcPr>
          <w:p w14:paraId="19EB9B47" w14:textId="77777777" w:rsidR="005F6D54" w:rsidRPr="005F6D54" w:rsidRDefault="005F6D54" w:rsidP="005F6D54">
            <w:pPr>
              <w:jc w:val="center"/>
              <w:rPr>
                <w:b/>
                <w:bCs/>
                <w:color w:val="000000"/>
                <w:lang w:eastAsia="es-AR"/>
              </w:rPr>
            </w:pPr>
            <w:r w:rsidRPr="005F6D54">
              <w:rPr>
                <w:b/>
                <w:bCs/>
                <w:color w:val="000000"/>
                <w:lang w:eastAsia="es-AR"/>
              </w:rPr>
              <w:t>Data Base Cluster</w:t>
            </w:r>
          </w:p>
        </w:tc>
        <w:tc>
          <w:tcPr>
            <w:tcW w:w="7000" w:type="dxa"/>
            <w:tcBorders>
              <w:top w:val="nil"/>
              <w:left w:val="nil"/>
              <w:bottom w:val="single" w:sz="8" w:space="0" w:color="9CC2E5"/>
              <w:right w:val="single" w:sz="8" w:space="0" w:color="9CC2E5"/>
            </w:tcBorders>
            <w:shd w:val="clear" w:color="000000" w:fill="DEEAF6"/>
            <w:vAlign w:val="center"/>
            <w:hideMark/>
          </w:tcPr>
          <w:p w14:paraId="7EB0ABA9" w14:textId="77777777" w:rsidR="005F6D54" w:rsidRPr="005F6D54" w:rsidRDefault="005F6D54" w:rsidP="005F6D54">
            <w:pPr>
              <w:jc w:val="center"/>
              <w:rPr>
                <w:color w:val="000000"/>
                <w:lang w:eastAsia="es-AR"/>
              </w:rPr>
            </w:pPr>
            <w:r w:rsidRPr="005F6D54">
              <w:rPr>
                <w:color w:val="000000"/>
                <w:lang w:eastAsia="es-AR"/>
              </w:rPr>
              <w:t>Cluster de servidores de bases de datos PostgreSQL.</w:t>
            </w:r>
          </w:p>
        </w:tc>
      </w:tr>
      <w:tr w:rsidR="005F6D54" w:rsidRPr="005F6D54" w14:paraId="3E5B3661" w14:textId="77777777" w:rsidTr="005F6D54">
        <w:trPr>
          <w:trHeight w:val="330"/>
        </w:trPr>
        <w:tc>
          <w:tcPr>
            <w:tcW w:w="2040" w:type="dxa"/>
            <w:tcBorders>
              <w:top w:val="nil"/>
              <w:left w:val="single" w:sz="8" w:space="0" w:color="9CC2E5"/>
              <w:bottom w:val="single" w:sz="8" w:space="0" w:color="9CC2E5"/>
              <w:right w:val="single" w:sz="8" w:space="0" w:color="9CC2E5"/>
            </w:tcBorders>
            <w:shd w:val="clear" w:color="auto" w:fill="auto"/>
            <w:vAlign w:val="center"/>
            <w:hideMark/>
          </w:tcPr>
          <w:p w14:paraId="2390D254" w14:textId="77777777" w:rsidR="005F6D54" w:rsidRPr="005F6D54" w:rsidRDefault="005F6D54" w:rsidP="005F6D54">
            <w:pPr>
              <w:jc w:val="center"/>
              <w:rPr>
                <w:b/>
                <w:bCs/>
                <w:color w:val="000000"/>
                <w:lang w:eastAsia="es-AR"/>
              </w:rPr>
            </w:pPr>
            <w:r w:rsidRPr="005F6D54">
              <w:rPr>
                <w:b/>
                <w:bCs/>
                <w:color w:val="000000"/>
                <w:lang w:eastAsia="es-AR"/>
              </w:rPr>
              <w:t>File Servers</w:t>
            </w:r>
          </w:p>
        </w:tc>
        <w:tc>
          <w:tcPr>
            <w:tcW w:w="7000" w:type="dxa"/>
            <w:tcBorders>
              <w:top w:val="nil"/>
              <w:left w:val="nil"/>
              <w:bottom w:val="single" w:sz="8" w:space="0" w:color="9CC2E5"/>
              <w:right w:val="single" w:sz="8" w:space="0" w:color="9CC2E5"/>
            </w:tcBorders>
            <w:shd w:val="clear" w:color="auto" w:fill="auto"/>
            <w:vAlign w:val="center"/>
            <w:hideMark/>
          </w:tcPr>
          <w:p w14:paraId="05E1B14B" w14:textId="77777777" w:rsidR="005F6D54" w:rsidRPr="005F6D54" w:rsidRDefault="005F6D54" w:rsidP="005F6D54">
            <w:pPr>
              <w:jc w:val="center"/>
              <w:rPr>
                <w:color w:val="000000"/>
                <w:lang w:eastAsia="es-AR"/>
              </w:rPr>
            </w:pPr>
            <w:r w:rsidRPr="005F6D54">
              <w:rPr>
                <w:color w:val="000000"/>
                <w:lang w:eastAsia="es-AR"/>
              </w:rPr>
              <w:t>GlusterFS.</w:t>
            </w:r>
          </w:p>
        </w:tc>
      </w:tr>
      <w:tr w:rsidR="005F6D54" w:rsidRPr="005F6D54" w14:paraId="1E724458" w14:textId="77777777" w:rsidTr="005F6D54">
        <w:trPr>
          <w:trHeight w:val="330"/>
        </w:trPr>
        <w:tc>
          <w:tcPr>
            <w:tcW w:w="2040" w:type="dxa"/>
            <w:tcBorders>
              <w:top w:val="nil"/>
              <w:left w:val="single" w:sz="8" w:space="0" w:color="9CC2E5"/>
              <w:bottom w:val="single" w:sz="8" w:space="0" w:color="9CC2E5"/>
              <w:right w:val="single" w:sz="8" w:space="0" w:color="9CC2E5"/>
            </w:tcBorders>
            <w:shd w:val="clear" w:color="000000" w:fill="DDEBF7"/>
            <w:vAlign w:val="center"/>
            <w:hideMark/>
          </w:tcPr>
          <w:p w14:paraId="4C42008D" w14:textId="77777777" w:rsidR="005F6D54" w:rsidRPr="005F6D54" w:rsidRDefault="005F6D54" w:rsidP="005F6D54">
            <w:pPr>
              <w:jc w:val="center"/>
              <w:rPr>
                <w:b/>
                <w:bCs/>
                <w:color w:val="000000"/>
                <w:lang w:eastAsia="es-AR"/>
              </w:rPr>
            </w:pPr>
            <w:r w:rsidRPr="005F6D54">
              <w:rPr>
                <w:b/>
                <w:bCs/>
                <w:color w:val="000000"/>
                <w:lang w:eastAsia="es-AR"/>
              </w:rPr>
              <w:t>Symfony 2.8 LTS</w:t>
            </w:r>
          </w:p>
        </w:tc>
        <w:tc>
          <w:tcPr>
            <w:tcW w:w="7000" w:type="dxa"/>
            <w:tcBorders>
              <w:top w:val="nil"/>
              <w:left w:val="nil"/>
              <w:bottom w:val="single" w:sz="8" w:space="0" w:color="9CC2E5"/>
              <w:right w:val="single" w:sz="8" w:space="0" w:color="9CC2E5"/>
            </w:tcBorders>
            <w:shd w:val="clear" w:color="000000" w:fill="DDEBF7"/>
            <w:vAlign w:val="center"/>
            <w:hideMark/>
          </w:tcPr>
          <w:p w14:paraId="1B1C0ED8" w14:textId="77777777" w:rsidR="005F6D54" w:rsidRPr="005F6D54" w:rsidRDefault="005F6D54" w:rsidP="005F6D54">
            <w:pPr>
              <w:jc w:val="center"/>
              <w:rPr>
                <w:color w:val="000000"/>
                <w:lang w:eastAsia="es-AR"/>
              </w:rPr>
            </w:pPr>
            <w:r w:rsidRPr="005F6D54">
              <w:rPr>
                <w:color w:val="000000"/>
                <w:lang w:eastAsia="es-AR"/>
              </w:rPr>
              <w:t>Framework de aplicaciones PHP.</w:t>
            </w:r>
          </w:p>
        </w:tc>
      </w:tr>
    </w:tbl>
    <w:p w14:paraId="08FD0F30" w14:textId="77777777" w:rsidR="00E00A29" w:rsidRPr="002B04F1" w:rsidRDefault="00E00A29" w:rsidP="008F440D"/>
    <w:p w14:paraId="6F3C47A7" w14:textId="77777777" w:rsidR="00E00A29" w:rsidRPr="002B04F1" w:rsidRDefault="00E00A29" w:rsidP="008F440D"/>
    <w:p w14:paraId="7695B9BE" w14:textId="77777777" w:rsidR="00552533" w:rsidRDefault="00552533">
      <w:pPr>
        <w:spacing w:after="160" w:line="259" w:lineRule="auto"/>
      </w:pPr>
      <w:r>
        <w:br w:type="page"/>
      </w:r>
    </w:p>
    <w:p w14:paraId="69039366" w14:textId="77777777" w:rsidR="000966EC" w:rsidRDefault="009C62AA" w:rsidP="00BD0957">
      <w:pPr>
        <w:pStyle w:val="Heading1"/>
        <w:numPr>
          <w:ilvl w:val="0"/>
          <w:numId w:val="3"/>
        </w:numPr>
        <w:rPr>
          <w:rFonts w:ascii="Arial Black" w:hAnsi="Arial Black" w:cs="Arial"/>
          <w:color w:val="auto"/>
          <w:sz w:val="28"/>
          <w:szCs w:val="28"/>
          <w:lang w:val="es-ES" w:eastAsia="es-ES"/>
        </w:rPr>
      </w:pPr>
      <w:bookmarkStart w:id="25" w:name="_Toc458094726"/>
      <w:r w:rsidRPr="00841185">
        <w:rPr>
          <w:rFonts w:ascii="Arial Black" w:hAnsi="Arial Black" w:cs="Arial"/>
          <w:color w:val="auto"/>
          <w:sz w:val="28"/>
          <w:szCs w:val="28"/>
          <w:lang w:val="es-ES" w:eastAsia="es-ES"/>
        </w:rPr>
        <w:lastRenderedPageBreak/>
        <w:t>Atributos de calidad</w:t>
      </w:r>
      <w:r w:rsidR="001E14F1" w:rsidRPr="00841185">
        <w:rPr>
          <w:rFonts w:ascii="Arial Black" w:hAnsi="Arial Black" w:cs="Arial"/>
          <w:color w:val="auto"/>
          <w:sz w:val="28"/>
          <w:szCs w:val="28"/>
          <w:lang w:val="es-ES" w:eastAsia="es-ES"/>
        </w:rPr>
        <w:t xml:space="preserve"> – Requisitos No Funcionales</w:t>
      </w:r>
      <w:bookmarkEnd w:id="25"/>
    </w:p>
    <w:p w14:paraId="493AA71E" w14:textId="77777777" w:rsidR="00FC30AD" w:rsidRDefault="00FC30AD" w:rsidP="00FC30AD">
      <w:pPr>
        <w:rPr>
          <w:lang w:val="es-ES" w:eastAsia="es-ES"/>
        </w:rPr>
      </w:pPr>
    </w:p>
    <w:p w14:paraId="6A29F56D" w14:textId="77777777" w:rsidR="003340DA" w:rsidRPr="00A479C1" w:rsidRDefault="003340DA" w:rsidP="009C62AA">
      <w:pPr>
        <w:rPr>
          <w:rFonts w:ascii="Arial" w:hAnsi="Arial" w:cs="Arial"/>
          <w:sz w:val="22"/>
          <w:szCs w:val="22"/>
          <w:lang w:val="es-ES"/>
        </w:rPr>
      </w:pPr>
    </w:p>
    <w:tbl>
      <w:tblPr>
        <w:tblW w:w="5000" w:type="pct"/>
        <w:tblLook w:val="0000" w:firstRow="0" w:lastRow="0" w:firstColumn="0" w:lastColumn="0" w:noHBand="0" w:noVBand="0"/>
      </w:tblPr>
      <w:tblGrid>
        <w:gridCol w:w="1433"/>
        <w:gridCol w:w="1586"/>
        <w:gridCol w:w="862"/>
        <w:gridCol w:w="5173"/>
      </w:tblGrid>
      <w:tr w:rsidR="009C62AA" w:rsidRPr="00A479C1" w14:paraId="6A0E0426" w14:textId="77777777" w:rsidTr="00FC30AD">
        <w:trPr>
          <w:gridAfter w:val="2"/>
          <w:wAfter w:w="3333" w:type="pct"/>
        </w:trPr>
        <w:tc>
          <w:tcPr>
            <w:tcW w:w="1667" w:type="pct"/>
            <w:gridSpan w:val="2"/>
            <w:tcBorders>
              <w:top w:val="single" w:sz="4" w:space="0" w:color="000000"/>
              <w:left w:val="single" w:sz="4" w:space="0" w:color="000000"/>
              <w:bottom w:val="single" w:sz="4" w:space="0" w:color="000000"/>
              <w:right w:val="single" w:sz="4" w:space="0" w:color="000000"/>
            </w:tcBorders>
            <w:shd w:val="clear" w:color="auto" w:fill="8DB3E2"/>
          </w:tcPr>
          <w:p w14:paraId="66B93408" w14:textId="77777777" w:rsidR="009C62AA" w:rsidRPr="00A479C1" w:rsidRDefault="00CE55F6" w:rsidP="00CE55F6">
            <w:pPr>
              <w:spacing w:line="100" w:lineRule="atLeast"/>
              <w:jc w:val="center"/>
              <w:rPr>
                <w:i/>
                <w:sz w:val="22"/>
                <w:szCs w:val="22"/>
              </w:rPr>
            </w:pPr>
            <w:r>
              <w:rPr>
                <w:rFonts w:ascii="Arial" w:hAnsi="Arial" w:cs="Arial"/>
                <w:b/>
                <w:i/>
                <w:color w:val="FFFFFF"/>
                <w:sz w:val="22"/>
                <w:szCs w:val="22"/>
                <w:lang w:val="es-ES"/>
              </w:rPr>
              <w:t>Compatibilidad</w:t>
            </w:r>
          </w:p>
        </w:tc>
      </w:tr>
      <w:tr w:rsidR="009C62AA" w:rsidRPr="00A479C1" w14:paraId="65AC9833" w14:textId="77777777" w:rsidTr="00FC30AD">
        <w:trPr>
          <w:trHeight w:val="454"/>
        </w:trPr>
        <w:tc>
          <w:tcPr>
            <w:tcW w:w="791" w:type="pct"/>
            <w:vMerge w:val="restart"/>
            <w:tcBorders>
              <w:top w:val="single" w:sz="4" w:space="0" w:color="000000"/>
              <w:left w:val="single" w:sz="4" w:space="0" w:color="000000"/>
              <w:bottom w:val="single" w:sz="4" w:space="0" w:color="000000"/>
              <w:right w:val="single" w:sz="4" w:space="0" w:color="000000"/>
            </w:tcBorders>
            <w:shd w:val="clear" w:color="auto" w:fill="DBE5F1"/>
            <w:vAlign w:val="center"/>
          </w:tcPr>
          <w:p w14:paraId="36C21F90" w14:textId="77777777" w:rsidR="009C62AA" w:rsidRPr="00A479C1" w:rsidRDefault="009C62AA" w:rsidP="002755FE">
            <w:pPr>
              <w:spacing w:line="100" w:lineRule="atLeast"/>
              <w:rPr>
                <w:rFonts w:ascii="Arial" w:hAnsi="Arial" w:cs="Arial"/>
                <w:i/>
                <w:sz w:val="22"/>
                <w:szCs w:val="22"/>
                <w:lang w:val="es-ES"/>
              </w:rPr>
            </w:pPr>
            <w:r w:rsidRPr="00A479C1">
              <w:rPr>
                <w:rFonts w:ascii="Arial" w:hAnsi="Arial" w:cs="Arial"/>
                <w:b/>
                <w:i/>
                <w:sz w:val="22"/>
                <w:szCs w:val="22"/>
                <w:lang w:val="es-ES"/>
              </w:rPr>
              <w:t>Estímulo</w:t>
            </w:r>
          </w:p>
        </w:tc>
        <w:tc>
          <w:tcPr>
            <w:tcW w:w="1352" w:type="pct"/>
            <w:gridSpan w:val="2"/>
            <w:tcBorders>
              <w:top w:val="single" w:sz="4" w:space="0" w:color="000000"/>
              <w:left w:val="single" w:sz="4" w:space="0" w:color="000000"/>
              <w:bottom w:val="single" w:sz="4" w:space="0" w:color="000000"/>
              <w:right w:val="single" w:sz="4" w:space="0" w:color="000000"/>
            </w:tcBorders>
            <w:shd w:val="clear" w:color="auto" w:fill="DBE5F1"/>
            <w:vAlign w:val="center"/>
          </w:tcPr>
          <w:p w14:paraId="5041B785" w14:textId="77777777" w:rsidR="009C62AA" w:rsidRPr="00A479C1" w:rsidRDefault="009C62AA" w:rsidP="002755FE">
            <w:pPr>
              <w:spacing w:line="100" w:lineRule="atLeast"/>
              <w:rPr>
                <w:rFonts w:ascii="Arial" w:hAnsi="Arial" w:cs="Arial"/>
                <w:i/>
                <w:sz w:val="22"/>
                <w:szCs w:val="22"/>
                <w:lang w:val="es-ES"/>
              </w:rPr>
            </w:pPr>
            <w:r w:rsidRPr="00A479C1">
              <w:rPr>
                <w:rFonts w:ascii="Arial" w:hAnsi="Arial" w:cs="Arial"/>
                <w:i/>
                <w:sz w:val="22"/>
                <w:szCs w:val="22"/>
                <w:lang w:val="es-ES"/>
              </w:rPr>
              <w:t>Origen del Estímulo</w:t>
            </w:r>
          </w:p>
        </w:tc>
        <w:tc>
          <w:tcPr>
            <w:tcW w:w="28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42A4BDA" w14:textId="77777777" w:rsidR="009C62AA" w:rsidRPr="00A479C1" w:rsidRDefault="00CE55F6" w:rsidP="002755FE">
            <w:pPr>
              <w:spacing w:line="100" w:lineRule="atLeast"/>
              <w:rPr>
                <w:i/>
                <w:sz w:val="22"/>
                <w:szCs w:val="22"/>
              </w:rPr>
            </w:pPr>
            <w:r>
              <w:rPr>
                <w:rFonts w:ascii="Arial" w:hAnsi="Arial" w:cs="Arial"/>
                <w:i/>
                <w:sz w:val="22"/>
                <w:szCs w:val="22"/>
                <w:lang w:val="es-ES"/>
              </w:rPr>
              <w:t>Alumno/Docente/Administrador</w:t>
            </w:r>
            <w:r w:rsidR="009C62AA" w:rsidRPr="00A479C1">
              <w:rPr>
                <w:rFonts w:ascii="Arial" w:hAnsi="Arial" w:cs="Arial"/>
                <w:i/>
                <w:sz w:val="22"/>
                <w:szCs w:val="22"/>
                <w:lang w:val="es-ES"/>
              </w:rPr>
              <w:t xml:space="preserve"> </w:t>
            </w:r>
          </w:p>
        </w:tc>
      </w:tr>
      <w:tr w:rsidR="009C62AA" w:rsidRPr="008D61D1" w14:paraId="6ABC231A" w14:textId="77777777" w:rsidTr="00FC30AD">
        <w:trPr>
          <w:trHeight w:val="454"/>
        </w:trPr>
        <w:tc>
          <w:tcPr>
            <w:tcW w:w="791" w:type="pct"/>
            <w:vMerge/>
            <w:tcBorders>
              <w:top w:val="single" w:sz="4" w:space="0" w:color="000000"/>
              <w:left w:val="single" w:sz="4" w:space="0" w:color="000000"/>
              <w:bottom w:val="single" w:sz="4" w:space="0" w:color="000000"/>
              <w:right w:val="single" w:sz="4" w:space="0" w:color="000000"/>
            </w:tcBorders>
            <w:shd w:val="clear" w:color="auto" w:fill="DBE5F1"/>
            <w:vAlign w:val="center"/>
          </w:tcPr>
          <w:p w14:paraId="2957CA99" w14:textId="77777777" w:rsidR="009C62AA" w:rsidRPr="00A479C1" w:rsidRDefault="009C62AA" w:rsidP="002755FE">
            <w:pPr>
              <w:spacing w:line="100" w:lineRule="atLeast"/>
              <w:rPr>
                <w:rFonts w:ascii="Arial" w:hAnsi="Arial" w:cs="Arial"/>
                <w:b/>
                <w:i/>
                <w:sz w:val="22"/>
                <w:szCs w:val="22"/>
                <w:lang w:val="es-ES"/>
              </w:rPr>
            </w:pPr>
          </w:p>
        </w:tc>
        <w:tc>
          <w:tcPr>
            <w:tcW w:w="1352" w:type="pct"/>
            <w:gridSpan w:val="2"/>
            <w:tcBorders>
              <w:top w:val="single" w:sz="4" w:space="0" w:color="000000"/>
              <w:left w:val="single" w:sz="4" w:space="0" w:color="000000"/>
              <w:bottom w:val="single" w:sz="4" w:space="0" w:color="000000"/>
              <w:right w:val="single" w:sz="4" w:space="0" w:color="000000"/>
            </w:tcBorders>
            <w:shd w:val="clear" w:color="auto" w:fill="DBE5F1"/>
            <w:vAlign w:val="center"/>
          </w:tcPr>
          <w:p w14:paraId="280422E7" w14:textId="77777777" w:rsidR="009C62AA" w:rsidRPr="00A479C1" w:rsidRDefault="009C62AA" w:rsidP="002755FE">
            <w:pPr>
              <w:spacing w:line="100" w:lineRule="atLeast"/>
              <w:rPr>
                <w:rFonts w:ascii="Arial" w:hAnsi="Arial" w:cs="Arial"/>
                <w:i/>
                <w:sz w:val="22"/>
                <w:szCs w:val="22"/>
                <w:lang w:val="es-ES"/>
              </w:rPr>
            </w:pPr>
            <w:r w:rsidRPr="00A479C1">
              <w:rPr>
                <w:rFonts w:ascii="Arial" w:hAnsi="Arial" w:cs="Arial"/>
                <w:i/>
                <w:sz w:val="22"/>
                <w:szCs w:val="22"/>
                <w:lang w:val="es-ES"/>
              </w:rPr>
              <w:t>Estímulo</w:t>
            </w:r>
          </w:p>
        </w:tc>
        <w:tc>
          <w:tcPr>
            <w:tcW w:w="28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1BBD128" w14:textId="77777777" w:rsidR="009C62AA" w:rsidRDefault="00CE55F6" w:rsidP="002755FE">
            <w:pPr>
              <w:spacing w:line="100" w:lineRule="atLeast"/>
              <w:rPr>
                <w:rFonts w:ascii="Arial" w:hAnsi="Arial" w:cs="Arial"/>
                <w:i/>
                <w:color w:val="FF0000"/>
                <w:sz w:val="22"/>
                <w:szCs w:val="22"/>
                <w:lang w:val="es-ES"/>
              </w:rPr>
            </w:pPr>
            <w:r>
              <w:rPr>
                <w:rFonts w:ascii="Arial" w:hAnsi="Arial" w:cs="Arial"/>
                <w:i/>
                <w:sz w:val="22"/>
                <w:szCs w:val="22"/>
                <w:lang w:val="es-ES"/>
              </w:rPr>
              <w:t xml:space="preserve">Acceso al Sitio con navegadores </w:t>
            </w:r>
            <w:r w:rsidR="008D61D1">
              <w:rPr>
                <w:rFonts w:ascii="Arial" w:hAnsi="Arial" w:cs="Arial"/>
                <w:i/>
                <w:sz w:val="22"/>
                <w:szCs w:val="22"/>
                <w:lang w:val="es-ES"/>
              </w:rPr>
              <w:t>soportados</w:t>
            </w:r>
          </w:p>
          <w:p w14:paraId="5D53D22E" w14:textId="77777777" w:rsidR="008C47AA" w:rsidRPr="008C47AA" w:rsidRDefault="008C47AA" w:rsidP="008C47AA">
            <w:pPr>
              <w:rPr>
                <w:rFonts w:ascii="Verdana" w:hAnsi="Verdana"/>
                <w:color w:val="704E3A"/>
                <w:sz w:val="17"/>
                <w:szCs w:val="17"/>
                <w:lang w:eastAsia="es-AR"/>
              </w:rPr>
            </w:pPr>
            <w:r w:rsidRPr="008C47AA">
              <w:rPr>
                <w:noProof/>
                <w:color w:val="0000FF"/>
                <w:lang w:eastAsia="es-AR"/>
              </w:rPr>
              <w:drawing>
                <wp:inline distT="0" distB="0" distL="0" distR="0" wp14:anchorId="61FF0A97" wp14:editId="10463B0B">
                  <wp:extent cx="238125" cy="238125"/>
                  <wp:effectExtent l="0" t="0" r="9525" b="9525"/>
                  <wp:docPr id="11" name="Imagen 11" descr="http://www.henrykszeryng.net/graphx/logo_firefox.gif">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enrykszeryng.net/graphx/logo_firefox.gif">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008D61D1">
              <w:rPr>
                <w:rFonts w:ascii="Verdana" w:hAnsi="Verdana"/>
                <w:b/>
                <w:bCs/>
                <w:color w:val="704E3A"/>
                <w:sz w:val="17"/>
                <w:szCs w:val="17"/>
                <w:lang w:eastAsia="es-AR"/>
              </w:rPr>
              <w:t>Firefox 31</w:t>
            </w:r>
            <w:r w:rsidRPr="008C47AA">
              <w:rPr>
                <w:rFonts w:ascii="Verdana" w:hAnsi="Verdana"/>
                <w:color w:val="704E3A"/>
                <w:sz w:val="17"/>
                <w:szCs w:val="17"/>
                <w:lang w:eastAsia="es-AR"/>
              </w:rPr>
              <w:t xml:space="preserve"> o </w:t>
            </w:r>
            <w:r w:rsidR="008D61D1">
              <w:rPr>
                <w:rFonts w:ascii="Verdana" w:hAnsi="Verdana"/>
                <w:color w:val="704E3A"/>
                <w:sz w:val="17"/>
                <w:szCs w:val="17"/>
                <w:lang w:eastAsia="es-AR"/>
              </w:rPr>
              <w:t>superior</w:t>
            </w:r>
          </w:p>
          <w:p w14:paraId="73B32911" w14:textId="77777777" w:rsidR="008C47AA" w:rsidRPr="008C47AA" w:rsidRDefault="008C47AA" w:rsidP="008C47AA">
            <w:pPr>
              <w:rPr>
                <w:rFonts w:ascii="Verdana" w:hAnsi="Verdana"/>
                <w:color w:val="704E3A"/>
                <w:sz w:val="17"/>
                <w:szCs w:val="17"/>
                <w:lang w:eastAsia="es-AR"/>
              </w:rPr>
            </w:pPr>
            <w:r w:rsidRPr="008C47AA">
              <w:rPr>
                <w:noProof/>
                <w:color w:val="0000FF"/>
                <w:lang w:eastAsia="es-AR"/>
              </w:rPr>
              <w:drawing>
                <wp:inline distT="0" distB="0" distL="0" distR="0" wp14:anchorId="7153D5F5" wp14:editId="3844045A">
                  <wp:extent cx="238125" cy="238125"/>
                  <wp:effectExtent l="0" t="0" r="9525" b="9525"/>
                  <wp:docPr id="7" name="Imagen 7" descr="http://www.henrykszeryng.net/graphx/logo_safari.gif">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enrykszeryng.net/graphx/logo_safari.gif">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008D61D1">
              <w:rPr>
                <w:rFonts w:ascii="Verdana" w:hAnsi="Verdana"/>
                <w:b/>
                <w:bCs/>
                <w:color w:val="704E3A"/>
                <w:sz w:val="17"/>
                <w:szCs w:val="17"/>
                <w:lang w:eastAsia="es-AR"/>
              </w:rPr>
              <w:t>Safari 5.0.6</w:t>
            </w:r>
            <w:r w:rsidRPr="008C47AA">
              <w:rPr>
                <w:rFonts w:ascii="Verdana" w:hAnsi="Verdana"/>
                <w:color w:val="704E3A"/>
                <w:sz w:val="17"/>
                <w:szCs w:val="17"/>
                <w:lang w:eastAsia="es-AR"/>
              </w:rPr>
              <w:t xml:space="preserve"> o </w:t>
            </w:r>
            <w:r w:rsidR="008D61D1">
              <w:rPr>
                <w:rFonts w:ascii="Verdana" w:hAnsi="Verdana"/>
                <w:color w:val="704E3A"/>
                <w:sz w:val="17"/>
                <w:szCs w:val="17"/>
                <w:lang w:eastAsia="es-AR"/>
              </w:rPr>
              <w:t>superior</w:t>
            </w:r>
          </w:p>
          <w:p w14:paraId="3B3B62C5" w14:textId="77777777" w:rsidR="008C47AA" w:rsidRDefault="008C47AA" w:rsidP="008C47AA">
            <w:pPr>
              <w:rPr>
                <w:rFonts w:ascii="Verdana" w:hAnsi="Verdana"/>
                <w:color w:val="704E3A"/>
                <w:sz w:val="17"/>
                <w:szCs w:val="17"/>
                <w:lang w:eastAsia="es-AR"/>
              </w:rPr>
            </w:pPr>
            <w:r w:rsidRPr="008C47AA">
              <w:rPr>
                <w:noProof/>
                <w:color w:val="0000FF"/>
                <w:lang w:eastAsia="es-AR"/>
              </w:rPr>
              <w:drawing>
                <wp:inline distT="0" distB="0" distL="0" distR="0" wp14:anchorId="2467BD59" wp14:editId="3AD7D234">
                  <wp:extent cx="238125" cy="238125"/>
                  <wp:effectExtent l="0" t="0" r="9525" b="9525"/>
                  <wp:docPr id="6" name="Imagen 6" descr="http://www.henrykszeryng.net/graphx/logo_chrome.gif">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enrykszeryng.net/graphx/logo_chrome.gif">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008D61D1">
              <w:rPr>
                <w:rFonts w:ascii="Verdana" w:hAnsi="Verdana"/>
                <w:b/>
                <w:bCs/>
                <w:color w:val="704E3A"/>
                <w:sz w:val="17"/>
                <w:szCs w:val="17"/>
                <w:lang w:eastAsia="es-AR"/>
              </w:rPr>
              <w:t>Google Chrome 31</w:t>
            </w:r>
            <w:r w:rsidRPr="008C47AA">
              <w:rPr>
                <w:rFonts w:ascii="Verdana" w:hAnsi="Verdana"/>
                <w:color w:val="704E3A"/>
                <w:sz w:val="17"/>
                <w:szCs w:val="17"/>
                <w:lang w:eastAsia="es-AR"/>
              </w:rPr>
              <w:t xml:space="preserve"> o </w:t>
            </w:r>
            <w:r w:rsidR="008D61D1">
              <w:rPr>
                <w:rFonts w:ascii="Verdana" w:hAnsi="Verdana"/>
                <w:color w:val="704E3A"/>
                <w:sz w:val="17"/>
                <w:szCs w:val="17"/>
                <w:lang w:eastAsia="es-AR"/>
              </w:rPr>
              <w:t>superior</w:t>
            </w:r>
          </w:p>
          <w:p w14:paraId="7048E120" w14:textId="77777777" w:rsidR="00A95D7D" w:rsidRPr="008C47AA" w:rsidRDefault="008C47AA" w:rsidP="008C47AA">
            <w:pPr>
              <w:rPr>
                <w:rFonts w:ascii="Verdana" w:hAnsi="Verdana"/>
                <w:color w:val="704E3A"/>
                <w:sz w:val="17"/>
                <w:szCs w:val="17"/>
                <w:lang w:eastAsia="es-AR"/>
              </w:rPr>
            </w:pPr>
            <w:r w:rsidRPr="008C47AA">
              <w:rPr>
                <w:noProof/>
                <w:color w:val="0000FF"/>
                <w:lang w:eastAsia="es-AR"/>
              </w:rPr>
              <w:drawing>
                <wp:inline distT="0" distB="0" distL="0" distR="0" wp14:anchorId="04A7EAB0" wp14:editId="38E31497">
                  <wp:extent cx="238125" cy="238125"/>
                  <wp:effectExtent l="0" t="0" r="9525" b="9525"/>
                  <wp:docPr id="4" name="Imagen 4" descr="http://www.henrykszeryng.net/graphx/logo_internet_explorer.gif">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enrykszeryng.net/graphx/logo_internet_explorer.gif">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008D61D1">
              <w:rPr>
                <w:rFonts w:ascii="Verdana" w:hAnsi="Verdana"/>
                <w:b/>
                <w:bCs/>
                <w:color w:val="704E3A"/>
                <w:sz w:val="17"/>
                <w:szCs w:val="17"/>
                <w:lang w:eastAsia="es-AR"/>
              </w:rPr>
              <w:t>Internet Explorer 9</w:t>
            </w:r>
            <w:r w:rsidRPr="008C47AA">
              <w:rPr>
                <w:rFonts w:ascii="Verdana" w:hAnsi="Verdana"/>
                <w:color w:val="704E3A"/>
                <w:sz w:val="17"/>
                <w:szCs w:val="17"/>
                <w:lang w:eastAsia="es-AR"/>
              </w:rPr>
              <w:t xml:space="preserve"> o </w:t>
            </w:r>
            <w:r w:rsidR="008D61D1">
              <w:rPr>
                <w:rFonts w:ascii="Verdana" w:hAnsi="Verdana"/>
                <w:color w:val="704E3A"/>
                <w:sz w:val="17"/>
                <w:szCs w:val="17"/>
                <w:lang w:eastAsia="es-AR"/>
              </w:rPr>
              <w:t>superior</w:t>
            </w:r>
          </w:p>
          <w:p w14:paraId="36F1865B" w14:textId="77777777" w:rsidR="008C47AA" w:rsidRPr="00A479C1" w:rsidRDefault="008C47AA" w:rsidP="002755FE">
            <w:pPr>
              <w:spacing w:line="100" w:lineRule="atLeast"/>
              <w:rPr>
                <w:i/>
                <w:sz w:val="22"/>
                <w:szCs w:val="22"/>
              </w:rPr>
            </w:pPr>
          </w:p>
        </w:tc>
      </w:tr>
      <w:tr w:rsidR="009C62AA" w:rsidRPr="008D61D1" w14:paraId="279E6019" w14:textId="77777777" w:rsidTr="00FC30AD">
        <w:trPr>
          <w:trHeight w:val="454"/>
        </w:trPr>
        <w:tc>
          <w:tcPr>
            <w:tcW w:w="791" w:type="pct"/>
            <w:vMerge w:val="restart"/>
            <w:tcBorders>
              <w:top w:val="single" w:sz="4" w:space="0" w:color="000000"/>
              <w:left w:val="single" w:sz="4" w:space="0" w:color="000000"/>
              <w:bottom w:val="single" w:sz="4" w:space="0" w:color="000000"/>
              <w:right w:val="single" w:sz="4" w:space="0" w:color="000000"/>
            </w:tcBorders>
            <w:shd w:val="clear" w:color="auto" w:fill="DBE5F1"/>
            <w:vAlign w:val="center"/>
          </w:tcPr>
          <w:p w14:paraId="4E9B98AD" w14:textId="77777777" w:rsidR="009C62AA" w:rsidRPr="00A479C1" w:rsidRDefault="009C62AA" w:rsidP="002755FE">
            <w:pPr>
              <w:spacing w:line="100" w:lineRule="atLeast"/>
              <w:rPr>
                <w:rFonts w:ascii="Arial" w:hAnsi="Arial" w:cs="Arial"/>
                <w:i/>
                <w:sz w:val="22"/>
                <w:szCs w:val="22"/>
                <w:lang w:val="es-ES"/>
              </w:rPr>
            </w:pPr>
            <w:r w:rsidRPr="00A479C1">
              <w:rPr>
                <w:rFonts w:ascii="Arial" w:hAnsi="Arial" w:cs="Arial"/>
                <w:b/>
                <w:i/>
                <w:sz w:val="22"/>
                <w:szCs w:val="22"/>
                <w:lang w:val="es-ES"/>
              </w:rPr>
              <w:t>Ambiente</w:t>
            </w:r>
          </w:p>
        </w:tc>
        <w:tc>
          <w:tcPr>
            <w:tcW w:w="1352" w:type="pct"/>
            <w:gridSpan w:val="2"/>
            <w:tcBorders>
              <w:top w:val="single" w:sz="4" w:space="0" w:color="000000"/>
              <w:left w:val="single" w:sz="4" w:space="0" w:color="000000"/>
              <w:bottom w:val="single" w:sz="4" w:space="0" w:color="000000"/>
              <w:right w:val="single" w:sz="4" w:space="0" w:color="000000"/>
            </w:tcBorders>
            <w:shd w:val="clear" w:color="auto" w:fill="DBE5F1"/>
            <w:vAlign w:val="center"/>
          </w:tcPr>
          <w:p w14:paraId="423D04D5" w14:textId="77777777" w:rsidR="009C62AA" w:rsidRPr="00A479C1" w:rsidRDefault="009C62AA" w:rsidP="002755FE">
            <w:pPr>
              <w:spacing w:line="100" w:lineRule="atLeast"/>
              <w:rPr>
                <w:rFonts w:ascii="Arial" w:hAnsi="Arial" w:cs="Arial"/>
                <w:i/>
                <w:sz w:val="22"/>
                <w:szCs w:val="22"/>
                <w:lang w:val="es-ES"/>
              </w:rPr>
            </w:pPr>
            <w:r w:rsidRPr="00A479C1">
              <w:rPr>
                <w:rFonts w:ascii="Arial" w:hAnsi="Arial" w:cs="Arial"/>
                <w:i/>
                <w:sz w:val="22"/>
                <w:szCs w:val="22"/>
                <w:lang w:val="es-ES"/>
              </w:rPr>
              <w:t>Ambiente</w:t>
            </w:r>
          </w:p>
        </w:tc>
        <w:tc>
          <w:tcPr>
            <w:tcW w:w="28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EF2D01" w14:textId="77777777" w:rsidR="009C62AA" w:rsidRPr="00A479C1" w:rsidRDefault="00CE55F6" w:rsidP="002755FE">
            <w:pPr>
              <w:spacing w:line="100" w:lineRule="atLeast"/>
              <w:rPr>
                <w:i/>
                <w:sz w:val="22"/>
                <w:szCs w:val="22"/>
              </w:rPr>
            </w:pPr>
            <w:r>
              <w:rPr>
                <w:rFonts w:ascii="Arial" w:hAnsi="Arial" w:cs="Arial"/>
                <w:i/>
                <w:sz w:val="22"/>
                <w:szCs w:val="22"/>
                <w:lang w:val="es-ES"/>
              </w:rPr>
              <w:t>-</w:t>
            </w:r>
          </w:p>
        </w:tc>
      </w:tr>
      <w:tr w:rsidR="009C62AA" w:rsidRPr="008D61D1" w14:paraId="30CC8B18" w14:textId="77777777" w:rsidTr="00FC30AD">
        <w:trPr>
          <w:trHeight w:val="454"/>
        </w:trPr>
        <w:tc>
          <w:tcPr>
            <w:tcW w:w="791" w:type="pct"/>
            <w:vMerge/>
            <w:tcBorders>
              <w:top w:val="single" w:sz="4" w:space="0" w:color="000000"/>
              <w:left w:val="single" w:sz="4" w:space="0" w:color="000000"/>
              <w:bottom w:val="single" w:sz="4" w:space="0" w:color="000000"/>
              <w:right w:val="single" w:sz="4" w:space="0" w:color="000000"/>
            </w:tcBorders>
            <w:shd w:val="clear" w:color="auto" w:fill="DBE5F1"/>
            <w:vAlign w:val="center"/>
          </w:tcPr>
          <w:p w14:paraId="01D965AB" w14:textId="77777777" w:rsidR="009C62AA" w:rsidRPr="00A479C1" w:rsidRDefault="009C62AA" w:rsidP="002755FE">
            <w:pPr>
              <w:spacing w:line="100" w:lineRule="atLeast"/>
              <w:rPr>
                <w:rFonts w:ascii="Arial" w:hAnsi="Arial" w:cs="Arial"/>
                <w:b/>
                <w:i/>
                <w:sz w:val="22"/>
                <w:szCs w:val="22"/>
                <w:lang w:val="es-ES"/>
              </w:rPr>
            </w:pPr>
          </w:p>
        </w:tc>
        <w:tc>
          <w:tcPr>
            <w:tcW w:w="1352" w:type="pct"/>
            <w:gridSpan w:val="2"/>
            <w:tcBorders>
              <w:top w:val="single" w:sz="4" w:space="0" w:color="000000"/>
              <w:left w:val="single" w:sz="4" w:space="0" w:color="000000"/>
              <w:bottom w:val="single" w:sz="4" w:space="0" w:color="000000"/>
              <w:right w:val="single" w:sz="4" w:space="0" w:color="000000"/>
            </w:tcBorders>
            <w:shd w:val="clear" w:color="auto" w:fill="DBE5F1"/>
            <w:vAlign w:val="center"/>
          </w:tcPr>
          <w:p w14:paraId="0C1E08A5" w14:textId="77777777" w:rsidR="009C62AA" w:rsidRPr="00A479C1" w:rsidRDefault="009C62AA" w:rsidP="002755FE">
            <w:pPr>
              <w:spacing w:line="100" w:lineRule="atLeast"/>
              <w:rPr>
                <w:rFonts w:ascii="Arial" w:hAnsi="Arial" w:cs="Arial"/>
                <w:i/>
                <w:sz w:val="22"/>
                <w:szCs w:val="22"/>
                <w:lang w:val="es-ES"/>
              </w:rPr>
            </w:pPr>
            <w:r w:rsidRPr="00A479C1">
              <w:rPr>
                <w:rFonts w:ascii="Arial" w:hAnsi="Arial" w:cs="Arial"/>
                <w:i/>
                <w:sz w:val="22"/>
                <w:szCs w:val="22"/>
                <w:lang w:val="es-ES"/>
              </w:rPr>
              <w:t>Componente</w:t>
            </w:r>
          </w:p>
        </w:tc>
        <w:tc>
          <w:tcPr>
            <w:tcW w:w="28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73E6C45" w14:textId="77777777" w:rsidR="009C62AA" w:rsidRPr="00A479C1" w:rsidRDefault="00CE55F6" w:rsidP="002755FE">
            <w:pPr>
              <w:spacing w:line="100" w:lineRule="atLeast"/>
              <w:rPr>
                <w:i/>
                <w:sz w:val="22"/>
                <w:szCs w:val="22"/>
              </w:rPr>
            </w:pPr>
            <w:r>
              <w:rPr>
                <w:rFonts w:ascii="Arial" w:hAnsi="Arial" w:cs="Arial"/>
                <w:i/>
                <w:sz w:val="22"/>
                <w:szCs w:val="22"/>
                <w:lang w:val="es-ES"/>
              </w:rPr>
              <w:t>Capa de presentación</w:t>
            </w:r>
          </w:p>
        </w:tc>
      </w:tr>
      <w:tr w:rsidR="009C62AA" w:rsidRPr="000828E9" w14:paraId="2BC58138" w14:textId="77777777" w:rsidTr="00FC30AD">
        <w:trPr>
          <w:trHeight w:val="454"/>
        </w:trPr>
        <w:tc>
          <w:tcPr>
            <w:tcW w:w="791" w:type="pct"/>
            <w:vMerge w:val="restart"/>
            <w:tcBorders>
              <w:top w:val="single" w:sz="4" w:space="0" w:color="000000"/>
              <w:left w:val="single" w:sz="4" w:space="0" w:color="000000"/>
              <w:bottom w:val="single" w:sz="4" w:space="0" w:color="000000"/>
              <w:right w:val="single" w:sz="4" w:space="0" w:color="000000"/>
            </w:tcBorders>
            <w:shd w:val="clear" w:color="auto" w:fill="DBE5F1"/>
            <w:vAlign w:val="center"/>
          </w:tcPr>
          <w:p w14:paraId="3200E1F9" w14:textId="77777777" w:rsidR="009C62AA" w:rsidRPr="00A479C1" w:rsidRDefault="009C62AA" w:rsidP="002755FE">
            <w:pPr>
              <w:spacing w:line="100" w:lineRule="atLeast"/>
              <w:rPr>
                <w:rFonts w:ascii="Arial" w:hAnsi="Arial" w:cs="Arial"/>
                <w:i/>
                <w:sz w:val="22"/>
                <w:szCs w:val="22"/>
                <w:lang w:val="es-ES"/>
              </w:rPr>
            </w:pPr>
            <w:r w:rsidRPr="00A479C1">
              <w:rPr>
                <w:rFonts w:ascii="Arial" w:hAnsi="Arial" w:cs="Arial"/>
                <w:b/>
                <w:i/>
                <w:sz w:val="22"/>
                <w:szCs w:val="22"/>
                <w:lang w:val="es-ES"/>
              </w:rPr>
              <w:t>Respuesta</w:t>
            </w:r>
          </w:p>
        </w:tc>
        <w:tc>
          <w:tcPr>
            <w:tcW w:w="1352" w:type="pct"/>
            <w:gridSpan w:val="2"/>
            <w:tcBorders>
              <w:top w:val="single" w:sz="4" w:space="0" w:color="000000"/>
              <w:left w:val="single" w:sz="4" w:space="0" w:color="000000"/>
              <w:bottom w:val="single" w:sz="4" w:space="0" w:color="000000"/>
              <w:right w:val="single" w:sz="4" w:space="0" w:color="000000"/>
            </w:tcBorders>
            <w:shd w:val="clear" w:color="auto" w:fill="DBE5F1"/>
            <w:vAlign w:val="center"/>
          </w:tcPr>
          <w:p w14:paraId="66E9E785" w14:textId="77777777" w:rsidR="009C62AA" w:rsidRPr="00A479C1" w:rsidRDefault="009C62AA" w:rsidP="002755FE">
            <w:pPr>
              <w:spacing w:line="100" w:lineRule="atLeast"/>
              <w:rPr>
                <w:rFonts w:ascii="Arial" w:hAnsi="Arial" w:cs="Arial"/>
                <w:i/>
                <w:sz w:val="22"/>
                <w:szCs w:val="22"/>
                <w:lang w:val="es-ES"/>
              </w:rPr>
            </w:pPr>
            <w:r w:rsidRPr="00A479C1">
              <w:rPr>
                <w:rFonts w:ascii="Arial" w:hAnsi="Arial" w:cs="Arial"/>
                <w:i/>
                <w:sz w:val="22"/>
                <w:szCs w:val="22"/>
                <w:lang w:val="es-ES"/>
              </w:rPr>
              <w:t xml:space="preserve">Respuesta </w:t>
            </w:r>
          </w:p>
        </w:tc>
        <w:tc>
          <w:tcPr>
            <w:tcW w:w="28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663BFE5" w14:textId="77777777" w:rsidR="009C62AA" w:rsidRPr="00A479C1" w:rsidRDefault="00CE55F6" w:rsidP="002755FE">
            <w:pPr>
              <w:spacing w:line="100" w:lineRule="atLeast"/>
              <w:rPr>
                <w:i/>
                <w:sz w:val="22"/>
                <w:szCs w:val="22"/>
              </w:rPr>
            </w:pPr>
            <w:r>
              <w:rPr>
                <w:rFonts w:ascii="Arial" w:hAnsi="Arial" w:cs="Arial"/>
                <w:i/>
                <w:sz w:val="22"/>
                <w:szCs w:val="22"/>
                <w:lang w:val="es-ES"/>
              </w:rPr>
              <w:t>El sitio debe informar que el navegador utilizado no es soportado por el sistema</w:t>
            </w:r>
          </w:p>
        </w:tc>
      </w:tr>
      <w:tr w:rsidR="009C62AA" w:rsidRPr="000828E9" w14:paraId="70529F21" w14:textId="77777777" w:rsidTr="00FC30AD">
        <w:trPr>
          <w:trHeight w:val="454"/>
        </w:trPr>
        <w:tc>
          <w:tcPr>
            <w:tcW w:w="791" w:type="pct"/>
            <w:vMerge/>
            <w:tcBorders>
              <w:top w:val="single" w:sz="4" w:space="0" w:color="000000"/>
              <w:left w:val="single" w:sz="4" w:space="0" w:color="000000"/>
              <w:bottom w:val="single" w:sz="4" w:space="0" w:color="000000"/>
              <w:right w:val="single" w:sz="4" w:space="0" w:color="000000"/>
            </w:tcBorders>
            <w:shd w:val="clear" w:color="auto" w:fill="DBE5F1"/>
            <w:vAlign w:val="center"/>
          </w:tcPr>
          <w:p w14:paraId="52FB10B1" w14:textId="77777777" w:rsidR="009C62AA" w:rsidRPr="00A479C1" w:rsidRDefault="009C62AA" w:rsidP="002755FE">
            <w:pPr>
              <w:spacing w:line="100" w:lineRule="atLeast"/>
              <w:rPr>
                <w:rFonts w:ascii="Arial" w:hAnsi="Arial" w:cs="Arial"/>
                <w:i/>
                <w:sz w:val="22"/>
                <w:szCs w:val="22"/>
                <w:lang w:val="es-ES"/>
              </w:rPr>
            </w:pPr>
          </w:p>
        </w:tc>
        <w:tc>
          <w:tcPr>
            <w:tcW w:w="1352" w:type="pct"/>
            <w:gridSpan w:val="2"/>
            <w:tcBorders>
              <w:top w:val="single" w:sz="4" w:space="0" w:color="000000"/>
              <w:left w:val="single" w:sz="4" w:space="0" w:color="000000"/>
              <w:bottom w:val="single" w:sz="4" w:space="0" w:color="000000"/>
              <w:right w:val="single" w:sz="4" w:space="0" w:color="000000"/>
            </w:tcBorders>
            <w:shd w:val="clear" w:color="auto" w:fill="DBE5F1"/>
            <w:vAlign w:val="center"/>
          </w:tcPr>
          <w:p w14:paraId="04BC3DDB" w14:textId="77777777" w:rsidR="009C62AA" w:rsidRPr="00A479C1" w:rsidRDefault="009C62AA" w:rsidP="002755FE">
            <w:pPr>
              <w:spacing w:line="100" w:lineRule="atLeast"/>
              <w:rPr>
                <w:rFonts w:ascii="Arial" w:hAnsi="Arial" w:cs="Arial"/>
                <w:i/>
                <w:sz w:val="22"/>
                <w:szCs w:val="22"/>
                <w:lang w:val="es-ES"/>
              </w:rPr>
            </w:pPr>
            <w:r w:rsidRPr="00A479C1">
              <w:rPr>
                <w:rFonts w:ascii="Arial" w:hAnsi="Arial" w:cs="Arial"/>
                <w:i/>
                <w:sz w:val="22"/>
                <w:szCs w:val="22"/>
                <w:lang w:val="es-ES"/>
              </w:rPr>
              <w:t>Medida de Respuesta</w:t>
            </w:r>
          </w:p>
        </w:tc>
        <w:tc>
          <w:tcPr>
            <w:tcW w:w="28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49DAF15" w14:textId="77777777" w:rsidR="009C62AA" w:rsidRPr="00A479C1" w:rsidRDefault="00CE55F6" w:rsidP="002755FE">
            <w:pPr>
              <w:spacing w:line="100" w:lineRule="atLeast"/>
              <w:rPr>
                <w:i/>
                <w:sz w:val="22"/>
                <w:szCs w:val="22"/>
              </w:rPr>
            </w:pPr>
            <w:r>
              <w:rPr>
                <w:rFonts w:ascii="Arial" w:hAnsi="Arial" w:cs="Arial"/>
                <w:i/>
                <w:sz w:val="22"/>
                <w:szCs w:val="22"/>
                <w:lang w:val="es-ES"/>
              </w:rPr>
              <w:t>Disponible siempre que se detecte el evento</w:t>
            </w:r>
          </w:p>
        </w:tc>
      </w:tr>
    </w:tbl>
    <w:p w14:paraId="2CAFA169" w14:textId="77777777" w:rsidR="009C62AA" w:rsidRDefault="009C62AA" w:rsidP="009C62AA">
      <w:pPr>
        <w:rPr>
          <w:rFonts w:ascii="Arial" w:hAnsi="Arial" w:cs="Arial"/>
        </w:rPr>
      </w:pPr>
    </w:p>
    <w:tbl>
      <w:tblPr>
        <w:tblW w:w="5000" w:type="pct"/>
        <w:tblLook w:val="0000" w:firstRow="0" w:lastRow="0" w:firstColumn="0" w:lastColumn="0" w:noHBand="0" w:noVBand="0"/>
      </w:tblPr>
      <w:tblGrid>
        <w:gridCol w:w="1433"/>
        <w:gridCol w:w="1586"/>
        <w:gridCol w:w="862"/>
        <w:gridCol w:w="5173"/>
      </w:tblGrid>
      <w:tr w:rsidR="00CE55F6" w:rsidRPr="00A479C1" w14:paraId="1083AA16" w14:textId="77777777" w:rsidTr="00FC30AD">
        <w:trPr>
          <w:gridAfter w:val="2"/>
          <w:wAfter w:w="3333" w:type="pct"/>
        </w:trPr>
        <w:tc>
          <w:tcPr>
            <w:tcW w:w="1667" w:type="pct"/>
            <w:gridSpan w:val="2"/>
            <w:tcBorders>
              <w:top w:val="single" w:sz="4" w:space="0" w:color="000000"/>
              <w:left w:val="single" w:sz="4" w:space="0" w:color="000000"/>
              <w:bottom w:val="single" w:sz="4" w:space="0" w:color="000000"/>
              <w:right w:val="single" w:sz="4" w:space="0" w:color="000000"/>
            </w:tcBorders>
            <w:shd w:val="clear" w:color="auto" w:fill="8DB3E2"/>
          </w:tcPr>
          <w:p w14:paraId="68D00CB0" w14:textId="77777777" w:rsidR="00CE55F6" w:rsidRPr="00A479C1" w:rsidRDefault="000D52D7" w:rsidP="002755FE">
            <w:pPr>
              <w:spacing w:line="100" w:lineRule="atLeast"/>
              <w:jc w:val="center"/>
              <w:rPr>
                <w:i/>
                <w:sz w:val="22"/>
                <w:szCs w:val="22"/>
              </w:rPr>
            </w:pPr>
            <w:r>
              <w:rPr>
                <w:rFonts w:ascii="Arial" w:hAnsi="Arial" w:cs="Arial"/>
                <w:b/>
                <w:i/>
                <w:color w:val="FFFFFF"/>
                <w:sz w:val="22"/>
                <w:szCs w:val="22"/>
                <w:lang w:val="es-ES"/>
              </w:rPr>
              <w:t>Portabilidad</w:t>
            </w:r>
          </w:p>
        </w:tc>
      </w:tr>
      <w:tr w:rsidR="00CE55F6" w:rsidRPr="00A479C1" w14:paraId="55A8A429" w14:textId="77777777" w:rsidTr="00FC30AD">
        <w:trPr>
          <w:trHeight w:val="454"/>
        </w:trPr>
        <w:tc>
          <w:tcPr>
            <w:tcW w:w="791" w:type="pct"/>
            <w:vMerge w:val="restart"/>
            <w:tcBorders>
              <w:top w:val="single" w:sz="4" w:space="0" w:color="000000"/>
              <w:left w:val="single" w:sz="4" w:space="0" w:color="000000"/>
              <w:bottom w:val="single" w:sz="4" w:space="0" w:color="000000"/>
              <w:right w:val="single" w:sz="4" w:space="0" w:color="000000"/>
            </w:tcBorders>
            <w:shd w:val="clear" w:color="auto" w:fill="DBE5F1"/>
            <w:vAlign w:val="center"/>
          </w:tcPr>
          <w:p w14:paraId="2620C1EB" w14:textId="77777777" w:rsidR="00CE55F6" w:rsidRPr="00A479C1" w:rsidRDefault="00CE55F6" w:rsidP="002755FE">
            <w:pPr>
              <w:spacing w:line="100" w:lineRule="atLeast"/>
              <w:rPr>
                <w:rFonts w:ascii="Arial" w:hAnsi="Arial" w:cs="Arial"/>
                <w:i/>
                <w:sz w:val="22"/>
                <w:szCs w:val="22"/>
                <w:lang w:val="es-ES"/>
              </w:rPr>
            </w:pPr>
            <w:r w:rsidRPr="00A479C1">
              <w:rPr>
                <w:rFonts w:ascii="Arial" w:hAnsi="Arial" w:cs="Arial"/>
                <w:b/>
                <w:i/>
                <w:sz w:val="22"/>
                <w:szCs w:val="22"/>
                <w:lang w:val="es-ES"/>
              </w:rPr>
              <w:t>Estímulo</w:t>
            </w:r>
          </w:p>
        </w:tc>
        <w:tc>
          <w:tcPr>
            <w:tcW w:w="1352" w:type="pct"/>
            <w:gridSpan w:val="2"/>
            <w:tcBorders>
              <w:top w:val="single" w:sz="4" w:space="0" w:color="000000"/>
              <w:left w:val="single" w:sz="4" w:space="0" w:color="000000"/>
              <w:bottom w:val="single" w:sz="4" w:space="0" w:color="000000"/>
              <w:right w:val="single" w:sz="4" w:space="0" w:color="000000"/>
            </w:tcBorders>
            <w:shd w:val="clear" w:color="auto" w:fill="DBE5F1"/>
            <w:vAlign w:val="center"/>
          </w:tcPr>
          <w:p w14:paraId="51BC297D" w14:textId="77777777" w:rsidR="00CE55F6" w:rsidRPr="00A479C1" w:rsidRDefault="00CE55F6" w:rsidP="002755FE">
            <w:pPr>
              <w:spacing w:line="100" w:lineRule="atLeast"/>
              <w:rPr>
                <w:rFonts w:ascii="Arial" w:hAnsi="Arial" w:cs="Arial"/>
                <w:i/>
                <w:sz w:val="22"/>
                <w:szCs w:val="22"/>
                <w:lang w:val="es-ES"/>
              </w:rPr>
            </w:pPr>
            <w:r w:rsidRPr="00A479C1">
              <w:rPr>
                <w:rFonts w:ascii="Arial" w:hAnsi="Arial" w:cs="Arial"/>
                <w:i/>
                <w:sz w:val="22"/>
                <w:szCs w:val="22"/>
                <w:lang w:val="es-ES"/>
              </w:rPr>
              <w:t>Origen del Estímulo</w:t>
            </w:r>
          </w:p>
        </w:tc>
        <w:tc>
          <w:tcPr>
            <w:tcW w:w="28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A908770" w14:textId="77777777" w:rsidR="00CE55F6" w:rsidRPr="00A479C1" w:rsidRDefault="00CE55F6" w:rsidP="002755FE">
            <w:pPr>
              <w:spacing w:line="100" w:lineRule="atLeast"/>
              <w:rPr>
                <w:i/>
                <w:sz w:val="22"/>
                <w:szCs w:val="22"/>
              </w:rPr>
            </w:pPr>
            <w:r>
              <w:rPr>
                <w:rFonts w:ascii="Arial" w:hAnsi="Arial" w:cs="Arial"/>
                <w:i/>
                <w:sz w:val="22"/>
                <w:szCs w:val="22"/>
                <w:lang w:val="es-ES"/>
              </w:rPr>
              <w:t>Implementador</w:t>
            </w:r>
            <w:r w:rsidRPr="00A479C1">
              <w:rPr>
                <w:rFonts w:ascii="Arial" w:hAnsi="Arial" w:cs="Arial"/>
                <w:i/>
                <w:sz w:val="22"/>
                <w:szCs w:val="22"/>
                <w:lang w:val="es-ES"/>
              </w:rPr>
              <w:t xml:space="preserve"> </w:t>
            </w:r>
          </w:p>
        </w:tc>
      </w:tr>
      <w:tr w:rsidR="00CE55F6" w:rsidRPr="00A479C1" w14:paraId="4CB221CA" w14:textId="77777777" w:rsidTr="00FC30AD">
        <w:trPr>
          <w:trHeight w:val="454"/>
        </w:trPr>
        <w:tc>
          <w:tcPr>
            <w:tcW w:w="791" w:type="pct"/>
            <w:vMerge/>
            <w:tcBorders>
              <w:top w:val="single" w:sz="4" w:space="0" w:color="000000"/>
              <w:left w:val="single" w:sz="4" w:space="0" w:color="000000"/>
              <w:bottom w:val="single" w:sz="4" w:space="0" w:color="000000"/>
              <w:right w:val="single" w:sz="4" w:space="0" w:color="000000"/>
            </w:tcBorders>
            <w:shd w:val="clear" w:color="auto" w:fill="DBE5F1"/>
            <w:vAlign w:val="center"/>
          </w:tcPr>
          <w:p w14:paraId="41AE95E1" w14:textId="77777777" w:rsidR="00CE55F6" w:rsidRPr="00A479C1" w:rsidRDefault="00CE55F6" w:rsidP="002755FE">
            <w:pPr>
              <w:spacing w:line="100" w:lineRule="atLeast"/>
              <w:rPr>
                <w:rFonts w:ascii="Arial" w:hAnsi="Arial" w:cs="Arial"/>
                <w:b/>
                <w:i/>
                <w:sz w:val="22"/>
                <w:szCs w:val="22"/>
                <w:lang w:val="es-ES"/>
              </w:rPr>
            </w:pPr>
          </w:p>
        </w:tc>
        <w:tc>
          <w:tcPr>
            <w:tcW w:w="1352" w:type="pct"/>
            <w:gridSpan w:val="2"/>
            <w:tcBorders>
              <w:top w:val="single" w:sz="4" w:space="0" w:color="000000"/>
              <w:left w:val="single" w:sz="4" w:space="0" w:color="000000"/>
              <w:bottom w:val="single" w:sz="4" w:space="0" w:color="000000"/>
              <w:right w:val="single" w:sz="4" w:space="0" w:color="000000"/>
            </w:tcBorders>
            <w:shd w:val="clear" w:color="auto" w:fill="DBE5F1"/>
            <w:vAlign w:val="center"/>
          </w:tcPr>
          <w:p w14:paraId="61B8C289" w14:textId="77777777" w:rsidR="00CE55F6" w:rsidRPr="00A479C1" w:rsidRDefault="00CE55F6" w:rsidP="002755FE">
            <w:pPr>
              <w:spacing w:line="100" w:lineRule="atLeast"/>
              <w:rPr>
                <w:rFonts w:ascii="Arial" w:hAnsi="Arial" w:cs="Arial"/>
                <w:i/>
                <w:sz w:val="22"/>
                <w:szCs w:val="22"/>
                <w:lang w:val="es-ES"/>
              </w:rPr>
            </w:pPr>
            <w:r w:rsidRPr="00A479C1">
              <w:rPr>
                <w:rFonts w:ascii="Arial" w:hAnsi="Arial" w:cs="Arial"/>
                <w:i/>
                <w:sz w:val="22"/>
                <w:szCs w:val="22"/>
                <w:lang w:val="es-ES"/>
              </w:rPr>
              <w:t>Estímulo</w:t>
            </w:r>
          </w:p>
        </w:tc>
        <w:tc>
          <w:tcPr>
            <w:tcW w:w="28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80BEDE5" w14:textId="77777777" w:rsidR="00CE55F6" w:rsidRPr="00A479C1" w:rsidRDefault="00CE55F6" w:rsidP="002755FE">
            <w:pPr>
              <w:spacing w:line="100" w:lineRule="atLeast"/>
              <w:rPr>
                <w:i/>
                <w:sz w:val="22"/>
                <w:szCs w:val="22"/>
              </w:rPr>
            </w:pPr>
            <w:r>
              <w:rPr>
                <w:rFonts w:ascii="Arial" w:hAnsi="Arial" w:cs="Arial"/>
                <w:i/>
                <w:sz w:val="22"/>
                <w:szCs w:val="22"/>
                <w:lang w:val="es-ES"/>
              </w:rPr>
              <w:t>Implementación del sistema</w:t>
            </w:r>
          </w:p>
        </w:tc>
      </w:tr>
      <w:tr w:rsidR="00CE55F6" w:rsidRPr="000828E9" w14:paraId="671C9999" w14:textId="77777777" w:rsidTr="00FC30AD">
        <w:trPr>
          <w:trHeight w:val="454"/>
        </w:trPr>
        <w:tc>
          <w:tcPr>
            <w:tcW w:w="791" w:type="pct"/>
            <w:vMerge w:val="restart"/>
            <w:tcBorders>
              <w:top w:val="single" w:sz="4" w:space="0" w:color="000000"/>
              <w:left w:val="single" w:sz="4" w:space="0" w:color="000000"/>
              <w:bottom w:val="single" w:sz="4" w:space="0" w:color="000000"/>
              <w:right w:val="single" w:sz="4" w:space="0" w:color="000000"/>
            </w:tcBorders>
            <w:shd w:val="clear" w:color="auto" w:fill="DBE5F1"/>
            <w:vAlign w:val="center"/>
          </w:tcPr>
          <w:p w14:paraId="68C713AE" w14:textId="77777777" w:rsidR="00CE55F6" w:rsidRPr="00A479C1" w:rsidRDefault="00CE55F6" w:rsidP="002755FE">
            <w:pPr>
              <w:spacing w:line="100" w:lineRule="atLeast"/>
              <w:rPr>
                <w:rFonts w:ascii="Arial" w:hAnsi="Arial" w:cs="Arial"/>
                <w:i/>
                <w:sz w:val="22"/>
                <w:szCs w:val="22"/>
                <w:lang w:val="es-ES"/>
              </w:rPr>
            </w:pPr>
            <w:r w:rsidRPr="00A479C1">
              <w:rPr>
                <w:rFonts w:ascii="Arial" w:hAnsi="Arial" w:cs="Arial"/>
                <w:b/>
                <w:i/>
                <w:sz w:val="22"/>
                <w:szCs w:val="22"/>
                <w:lang w:val="es-ES"/>
              </w:rPr>
              <w:t>Ambiente</w:t>
            </w:r>
          </w:p>
        </w:tc>
        <w:tc>
          <w:tcPr>
            <w:tcW w:w="1352" w:type="pct"/>
            <w:gridSpan w:val="2"/>
            <w:tcBorders>
              <w:top w:val="single" w:sz="4" w:space="0" w:color="000000"/>
              <w:left w:val="single" w:sz="4" w:space="0" w:color="000000"/>
              <w:bottom w:val="single" w:sz="4" w:space="0" w:color="000000"/>
              <w:right w:val="single" w:sz="4" w:space="0" w:color="000000"/>
            </w:tcBorders>
            <w:shd w:val="clear" w:color="auto" w:fill="DBE5F1"/>
            <w:vAlign w:val="center"/>
          </w:tcPr>
          <w:p w14:paraId="384AD71F" w14:textId="77777777" w:rsidR="00CE55F6" w:rsidRPr="00A479C1" w:rsidRDefault="00CE55F6" w:rsidP="002755FE">
            <w:pPr>
              <w:spacing w:line="100" w:lineRule="atLeast"/>
              <w:rPr>
                <w:rFonts w:ascii="Arial" w:hAnsi="Arial" w:cs="Arial"/>
                <w:i/>
                <w:sz w:val="22"/>
                <w:szCs w:val="22"/>
                <w:lang w:val="es-ES"/>
              </w:rPr>
            </w:pPr>
            <w:r w:rsidRPr="00A479C1">
              <w:rPr>
                <w:rFonts w:ascii="Arial" w:hAnsi="Arial" w:cs="Arial"/>
                <w:i/>
                <w:sz w:val="22"/>
                <w:szCs w:val="22"/>
                <w:lang w:val="es-ES"/>
              </w:rPr>
              <w:t>Ambiente</w:t>
            </w:r>
          </w:p>
        </w:tc>
        <w:tc>
          <w:tcPr>
            <w:tcW w:w="28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2A2BA318" w14:textId="77777777" w:rsidR="00CE55F6" w:rsidRPr="00A479C1" w:rsidRDefault="00CE55F6" w:rsidP="002755FE">
            <w:pPr>
              <w:spacing w:line="100" w:lineRule="atLeast"/>
              <w:rPr>
                <w:i/>
                <w:sz w:val="22"/>
                <w:szCs w:val="22"/>
              </w:rPr>
            </w:pPr>
            <w:r>
              <w:rPr>
                <w:rFonts w:ascii="Arial" w:hAnsi="Arial" w:cs="Arial"/>
                <w:i/>
                <w:sz w:val="22"/>
                <w:szCs w:val="22"/>
                <w:lang w:val="es-ES"/>
              </w:rPr>
              <w:t>Al momento de instalar el sistema</w:t>
            </w:r>
          </w:p>
        </w:tc>
      </w:tr>
      <w:tr w:rsidR="00CE55F6" w:rsidRPr="00A479C1" w14:paraId="348013DA" w14:textId="77777777" w:rsidTr="00FC30AD">
        <w:trPr>
          <w:trHeight w:val="454"/>
        </w:trPr>
        <w:tc>
          <w:tcPr>
            <w:tcW w:w="791" w:type="pct"/>
            <w:vMerge/>
            <w:tcBorders>
              <w:top w:val="single" w:sz="4" w:space="0" w:color="000000"/>
              <w:left w:val="single" w:sz="4" w:space="0" w:color="000000"/>
              <w:bottom w:val="single" w:sz="4" w:space="0" w:color="000000"/>
              <w:right w:val="single" w:sz="4" w:space="0" w:color="000000"/>
            </w:tcBorders>
            <w:shd w:val="clear" w:color="auto" w:fill="DBE5F1"/>
            <w:vAlign w:val="center"/>
          </w:tcPr>
          <w:p w14:paraId="4F3D602B" w14:textId="77777777" w:rsidR="00CE55F6" w:rsidRPr="00A479C1" w:rsidRDefault="00CE55F6" w:rsidP="002755FE">
            <w:pPr>
              <w:spacing w:line="100" w:lineRule="atLeast"/>
              <w:rPr>
                <w:rFonts w:ascii="Arial" w:hAnsi="Arial" w:cs="Arial"/>
                <w:b/>
                <w:i/>
                <w:sz w:val="22"/>
                <w:szCs w:val="22"/>
                <w:lang w:val="es-ES"/>
              </w:rPr>
            </w:pPr>
          </w:p>
        </w:tc>
        <w:tc>
          <w:tcPr>
            <w:tcW w:w="1352" w:type="pct"/>
            <w:gridSpan w:val="2"/>
            <w:tcBorders>
              <w:top w:val="single" w:sz="4" w:space="0" w:color="000000"/>
              <w:left w:val="single" w:sz="4" w:space="0" w:color="000000"/>
              <w:bottom w:val="single" w:sz="4" w:space="0" w:color="000000"/>
              <w:right w:val="single" w:sz="4" w:space="0" w:color="000000"/>
            </w:tcBorders>
            <w:shd w:val="clear" w:color="auto" w:fill="DBE5F1"/>
            <w:vAlign w:val="center"/>
          </w:tcPr>
          <w:p w14:paraId="009F2672" w14:textId="77777777" w:rsidR="00CE55F6" w:rsidRPr="00A479C1" w:rsidRDefault="00CE55F6" w:rsidP="002755FE">
            <w:pPr>
              <w:spacing w:line="100" w:lineRule="atLeast"/>
              <w:rPr>
                <w:rFonts w:ascii="Arial" w:hAnsi="Arial" w:cs="Arial"/>
                <w:i/>
                <w:sz w:val="22"/>
                <w:szCs w:val="22"/>
                <w:lang w:val="es-ES"/>
              </w:rPr>
            </w:pPr>
            <w:r w:rsidRPr="00A479C1">
              <w:rPr>
                <w:rFonts w:ascii="Arial" w:hAnsi="Arial" w:cs="Arial"/>
                <w:i/>
                <w:sz w:val="22"/>
                <w:szCs w:val="22"/>
                <w:lang w:val="es-ES"/>
              </w:rPr>
              <w:t>Componente</w:t>
            </w:r>
          </w:p>
        </w:tc>
        <w:tc>
          <w:tcPr>
            <w:tcW w:w="28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4928833" w14:textId="77777777" w:rsidR="00CE55F6" w:rsidRPr="00A479C1" w:rsidRDefault="00E302FE" w:rsidP="002755FE">
            <w:pPr>
              <w:spacing w:line="100" w:lineRule="atLeast"/>
              <w:rPr>
                <w:i/>
                <w:sz w:val="22"/>
                <w:szCs w:val="22"/>
              </w:rPr>
            </w:pPr>
            <w:r>
              <w:rPr>
                <w:rFonts w:ascii="Arial" w:hAnsi="Arial" w:cs="Arial"/>
                <w:i/>
                <w:sz w:val="22"/>
                <w:szCs w:val="22"/>
                <w:lang w:val="es-ES"/>
              </w:rPr>
              <w:t>Sistema</w:t>
            </w:r>
          </w:p>
        </w:tc>
      </w:tr>
      <w:tr w:rsidR="00CE55F6" w:rsidRPr="000828E9" w14:paraId="70761BA5" w14:textId="77777777" w:rsidTr="00FC30AD">
        <w:trPr>
          <w:trHeight w:val="454"/>
        </w:trPr>
        <w:tc>
          <w:tcPr>
            <w:tcW w:w="791" w:type="pct"/>
            <w:vMerge w:val="restart"/>
            <w:tcBorders>
              <w:top w:val="single" w:sz="4" w:space="0" w:color="000000"/>
              <w:left w:val="single" w:sz="4" w:space="0" w:color="000000"/>
              <w:bottom w:val="single" w:sz="4" w:space="0" w:color="000000"/>
              <w:right w:val="single" w:sz="4" w:space="0" w:color="000000"/>
            </w:tcBorders>
            <w:shd w:val="clear" w:color="auto" w:fill="DBE5F1"/>
            <w:vAlign w:val="center"/>
          </w:tcPr>
          <w:p w14:paraId="308652DC" w14:textId="77777777" w:rsidR="00CE55F6" w:rsidRPr="00A479C1" w:rsidRDefault="00CE55F6" w:rsidP="002755FE">
            <w:pPr>
              <w:spacing w:line="100" w:lineRule="atLeast"/>
              <w:rPr>
                <w:rFonts w:ascii="Arial" w:hAnsi="Arial" w:cs="Arial"/>
                <w:i/>
                <w:sz w:val="22"/>
                <w:szCs w:val="22"/>
                <w:lang w:val="es-ES"/>
              </w:rPr>
            </w:pPr>
            <w:r w:rsidRPr="00A479C1">
              <w:rPr>
                <w:rFonts w:ascii="Arial" w:hAnsi="Arial" w:cs="Arial"/>
                <w:b/>
                <w:i/>
                <w:sz w:val="22"/>
                <w:szCs w:val="22"/>
                <w:lang w:val="es-ES"/>
              </w:rPr>
              <w:t>Respuesta</w:t>
            </w:r>
          </w:p>
        </w:tc>
        <w:tc>
          <w:tcPr>
            <w:tcW w:w="1352" w:type="pct"/>
            <w:gridSpan w:val="2"/>
            <w:tcBorders>
              <w:top w:val="single" w:sz="4" w:space="0" w:color="000000"/>
              <w:left w:val="single" w:sz="4" w:space="0" w:color="000000"/>
              <w:bottom w:val="single" w:sz="4" w:space="0" w:color="000000"/>
              <w:right w:val="single" w:sz="4" w:space="0" w:color="000000"/>
            </w:tcBorders>
            <w:shd w:val="clear" w:color="auto" w:fill="DBE5F1"/>
            <w:vAlign w:val="center"/>
          </w:tcPr>
          <w:p w14:paraId="2C259265" w14:textId="77777777" w:rsidR="00CE55F6" w:rsidRPr="00A479C1" w:rsidRDefault="00CE55F6" w:rsidP="002755FE">
            <w:pPr>
              <w:spacing w:line="100" w:lineRule="atLeast"/>
              <w:rPr>
                <w:rFonts w:ascii="Arial" w:hAnsi="Arial" w:cs="Arial"/>
                <w:i/>
                <w:sz w:val="22"/>
                <w:szCs w:val="22"/>
                <w:lang w:val="es-ES"/>
              </w:rPr>
            </w:pPr>
            <w:r w:rsidRPr="00A479C1">
              <w:rPr>
                <w:rFonts w:ascii="Arial" w:hAnsi="Arial" w:cs="Arial"/>
                <w:i/>
                <w:sz w:val="22"/>
                <w:szCs w:val="22"/>
                <w:lang w:val="es-ES"/>
              </w:rPr>
              <w:t xml:space="preserve">Respuesta </w:t>
            </w:r>
          </w:p>
        </w:tc>
        <w:tc>
          <w:tcPr>
            <w:tcW w:w="28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86E09AE" w14:textId="77777777" w:rsidR="00CE55F6" w:rsidRPr="00A479C1" w:rsidRDefault="00CE55F6" w:rsidP="00CE55F6">
            <w:pPr>
              <w:spacing w:line="100" w:lineRule="atLeast"/>
              <w:rPr>
                <w:i/>
                <w:sz w:val="22"/>
                <w:szCs w:val="22"/>
              </w:rPr>
            </w:pPr>
            <w:r>
              <w:rPr>
                <w:rFonts w:ascii="Arial" w:hAnsi="Arial" w:cs="Arial"/>
                <w:i/>
                <w:sz w:val="22"/>
                <w:szCs w:val="22"/>
                <w:lang w:val="es-ES"/>
              </w:rPr>
              <w:t>El aplicativo debe permitir su instalación en plataforma Windows y GNU/Linux</w:t>
            </w:r>
          </w:p>
        </w:tc>
      </w:tr>
      <w:tr w:rsidR="00CE55F6" w:rsidRPr="00A479C1" w14:paraId="2F8424BE" w14:textId="77777777" w:rsidTr="00FC30AD">
        <w:trPr>
          <w:trHeight w:val="454"/>
        </w:trPr>
        <w:tc>
          <w:tcPr>
            <w:tcW w:w="791" w:type="pct"/>
            <w:vMerge/>
            <w:tcBorders>
              <w:top w:val="single" w:sz="4" w:space="0" w:color="000000"/>
              <w:left w:val="single" w:sz="4" w:space="0" w:color="000000"/>
              <w:bottom w:val="single" w:sz="4" w:space="0" w:color="000000"/>
              <w:right w:val="single" w:sz="4" w:space="0" w:color="000000"/>
            </w:tcBorders>
            <w:shd w:val="clear" w:color="auto" w:fill="DBE5F1"/>
            <w:vAlign w:val="center"/>
          </w:tcPr>
          <w:p w14:paraId="7E0F750F" w14:textId="77777777" w:rsidR="00CE55F6" w:rsidRPr="00A479C1" w:rsidRDefault="00CE55F6" w:rsidP="002755FE">
            <w:pPr>
              <w:spacing w:line="100" w:lineRule="atLeast"/>
              <w:rPr>
                <w:rFonts w:ascii="Arial" w:hAnsi="Arial" w:cs="Arial"/>
                <w:i/>
                <w:sz w:val="22"/>
                <w:szCs w:val="22"/>
                <w:lang w:val="es-ES"/>
              </w:rPr>
            </w:pPr>
          </w:p>
        </w:tc>
        <w:tc>
          <w:tcPr>
            <w:tcW w:w="1352" w:type="pct"/>
            <w:gridSpan w:val="2"/>
            <w:tcBorders>
              <w:top w:val="single" w:sz="4" w:space="0" w:color="000000"/>
              <w:left w:val="single" w:sz="4" w:space="0" w:color="000000"/>
              <w:bottom w:val="single" w:sz="4" w:space="0" w:color="000000"/>
              <w:right w:val="single" w:sz="4" w:space="0" w:color="000000"/>
            </w:tcBorders>
            <w:shd w:val="clear" w:color="auto" w:fill="DBE5F1"/>
            <w:vAlign w:val="center"/>
          </w:tcPr>
          <w:p w14:paraId="320AC4D9" w14:textId="77777777" w:rsidR="00CE55F6" w:rsidRPr="00A479C1" w:rsidRDefault="00CE55F6" w:rsidP="002755FE">
            <w:pPr>
              <w:spacing w:line="100" w:lineRule="atLeast"/>
              <w:rPr>
                <w:rFonts w:ascii="Arial" w:hAnsi="Arial" w:cs="Arial"/>
                <w:i/>
                <w:sz w:val="22"/>
                <w:szCs w:val="22"/>
                <w:lang w:val="es-ES"/>
              </w:rPr>
            </w:pPr>
            <w:r w:rsidRPr="00A479C1">
              <w:rPr>
                <w:rFonts w:ascii="Arial" w:hAnsi="Arial" w:cs="Arial"/>
                <w:i/>
                <w:sz w:val="22"/>
                <w:szCs w:val="22"/>
                <w:lang w:val="es-ES"/>
              </w:rPr>
              <w:t>Medida de Respuesta</w:t>
            </w:r>
          </w:p>
        </w:tc>
        <w:tc>
          <w:tcPr>
            <w:tcW w:w="28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22E912C" w14:textId="77777777" w:rsidR="00CE55F6" w:rsidRPr="00A479C1" w:rsidRDefault="00E302FE" w:rsidP="002755FE">
            <w:pPr>
              <w:spacing w:line="100" w:lineRule="atLeast"/>
              <w:rPr>
                <w:i/>
                <w:sz w:val="22"/>
                <w:szCs w:val="22"/>
              </w:rPr>
            </w:pPr>
            <w:r>
              <w:rPr>
                <w:rFonts w:ascii="Arial" w:hAnsi="Arial" w:cs="Arial"/>
                <w:i/>
                <w:sz w:val="22"/>
                <w:szCs w:val="22"/>
                <w:lang w:val="es-ES"/>
              </w:rPr>
              <w:t>Cada implementación</w:t>
            </w:r>
          </w:p>
        </w:tc>
      </w:tr>
    </w:tbl>
    <w:p w14:paraId="7B826C1B" w14:textId="77777777" w:rsidR="00552533" w:rsidRDefault="00552533" w:rsidP="00E302FE">
      <w:pPr>
        <w:jc w:val="center"/>
        <w:rPr>
          <w:rFonts w:ascii="Arial" w:hAnsi="Arial" w:cs="Arial"/>
        </w:rPr>
      </w:pPr>
    </w:p>
    <w:p w14:paraId="557A34E7" w14:textId="77777777" w:rsidR="00CE55F6" w:rsidRDefault="00552533" w:rsidP="00552533">
      <w:pPr>
        <w:spacing w:after="160" w:line="259" w:lineRule="auto"/>
        <w:rPr>
          <w:rFonts w:ascii="Arial" w:hAnsi="Arial" w:cs="Arial"/>
        </w:rPr>
      </w:pPr>
      <w:r>
        <w:rPr>
          <w:rFonts w:ascii="Arial" w:hAnsi="Arial" w:cs="Arial"/>
        </w:rPr>
        <w:br w:type="page"/>
      </w:r>
    </w:p>
    <w:tbl>
      <w:tblPr>
        <w:tblW w:w="5000" w:type="pct"/>
        <w:tblLook w:val="0000" w:firstRow="0" w:lastRow="0" w:firstColumn="0" w:lastColumn="0" w:noHBand="0" w:noVBand="0"/>
      </w:tblPr>
      <w:tblGrid>
        <w:gridCol w:w="1433"/>
        <w:gridCol w:w="1586"/>
        <w:gridCol w:w="862"/>
        <w:gridCol w:w="5173"/>
      </w:tblGrid>
      <w:tr w:rsidR="00E302FE" w:rsidRPr="00A479C1" w14:paraId="2B1AD41D" w14:textId="77777777" w:rsidTr="00FC30AD">
        <w:trPr>
          <w:gridAfter w:val="2"/>
          <w:wAfter w:w="3333" w:type="pct"/>
        </w:trPr>
        <w:tc>
          <w:tcPr>
            <w:tcW w:w="1667" w:type="pct"/>
            <w:gridSpan w:val="2"/>
            <w:tcBorders>
              <w:top w:val="single" w:sz="4" w:space="0" w:color="000000"/>
              <w:left w:val="single" w:sz="4" w:space="0" w:color="000000"/>
              <w:bottom w:val="single" w:sz="4" w:space="0" w:color="000000"/>
              <w:right w:val="single" w:sz="4" w:space="0" w:color="000000"/>
            </w:tcBorders>
            <w:shd w:val="clear" w:color="auto" w:fill="8DB3E2"/>
          </w:tcPr>
          <w:p w14:paraId="4C4C6DBD" w14:textId="77777777" w:rsidR="00E302FE" w:rsidRPr="00A479C1" w:rsidRDefault="00E302FE" w:rsidP="002755FE">
            <w:pPr>
              <w:spacing w:line="100" w:lineRule="atLeast"/>
              <w:jc w:val="center"/>
              <w:rPr>
                <w:i/>
                <w:sz w:val="22"/>
                <w:szCs w:val="22"/>
              </w:rPr>
            </w:pPr>
            <w:r>
              <w:rPr>
                <w:rFonts w:ascii="Arial" w:hAnsi="Arial" w:cs="Arial"/>
                <w:b/>
                <w:i/>
                <w:color w:val="FFFFFF"/>
                <w:sz w:val="22"/>
                <w:szCs w:val="22"/>
                <w:lang w:val="es-ES"/>
              </w:rPr>
              <w:lastRenderedPageBreak/>
              <w:t>Escalabilidad Horizontal</w:t>
            </w:r>
          </w:p>
        </w:tc>
      </w:tr>
      <w:tr w:rsidR="00E302FE" w:rsidRPr="00A479C1" w14:paraId="132A1928" w14:textId="77777777" w:rsidTr="00FC30AD">
        <w:trPr>
          <w:trHeight w:val="454"/>
        </w:trPr>
        <w:tc>
          <w:tcPr>
            <w:tcW w:w="791" w:type="pct"/>
            <w:vMerge w:val="restart"/>
            <w:tcBorders>
              <w:top w:val="single" w:sz="4" w:space="0" w:color="000000"/>
              <w:left w:val="single" w:sz="4" w:space="0" w:color="000000"/>
              <w:bottom w:val="single" w:sz="4" w:space="0" w:color="000000"/>
              <w:right w:val="single" w:sz="4" w:space="0" w:color="000000"/>
            </w:tcBorders>
            <w:shd w:val="clear" w:color="auto" w:fill="DBE5F1"/>
            <w:vAlign w:val="center"/>
          </w:tcPr>
          <w:p w14:paraId="3F4817F4" w14:textId="77777777" w:rsidR="00E302FE" w:rsidRPr="00A479C1" w:rsidRDefault="00E302FE" w:rsidP="002755FE">
            <w:pPr>
              <w:spacing w:line="100" w:lineRule="atLeast"/>
              <w:rPr>
                <w:rFonts w:ascii="Arial" w:hAnsi="Arial" w:cs="Arial"/>
                <w:i/>
                <w:sz w:val="22"/>
                <w:szCs w:val="22"/>
                <w:lang w:val="es-ES"/>
              </w:rPr>
            </w:pPr>
            <w:r w:rsidRPr="00A479C1">
              <w:rPr>
                <w:rFonts w:ascii="Arial" w:hAnsi="Arial" w:cs="Arial"/>
                <w:b/>
                <w:i/>
                <w:sz w:val="22"/>
                <w:szCs w:val="22"/>
                <w:lang w:val="es-ES"/>
              </w:rPr>
              <w:t>Estímulo</w:t>
            </w:r>
          </w:p>
        </w:tc>
        <w:tc>
          <w:tcPr>
            <w:tcW w:w="1352" w:type="pct"/>
            <w:gridSpan w:val="2"/>
            <w:tcBorders>
              <w:top w:val="single" w:sz="4" w:space="0" w:color="000000"/>
              <w:left w:val="single" w:sz="4" w:space="0" w:color="000000"/>
              <w:bottom w:val="single" w:sz="4" w:space="0" w:color="000000"/>
              <w:right w:val="single" w:sz="4" w:space="0" w:color="000000"/>
            </w:tcBorders>
            <w:shd w:val="clear" w:color="auto" w:fill="DBE5F1"/>
            <w:vAlign w:val="center"/>
          </w:tcPr>
          <w:p w14:paraId="4BCBC70E" w14:textId="77777777" w:rsidR="00E302FE" w:rsidRPr="00A479C1" w:rsidRDefault="00E302FE" w:rsidP="002755FE">
            <w:pPr>
              <w:spacing w:line="100" w:lineRule="atLeast"/>
              <w:rPr>
                <w:rFonts w:ascii="Arial" w:hAnsi="Arial" w:cs="Arial"/>
                <w:i/>
                <w:sz w:val="22"/>
                <w:szCs w:val="22"/>
                <w:lang w:val="es-ES"/>
              </w:rPr>
            </w:pPr>
            <w:r w:rsidRPr="00A479C1">
              <w:rPr>
                <w:rFonts w:ascii="Arial" w:hAnsi="Arial" w:cs="Arial"/>
                <w:i/>
                <w:sz w:val="22"/>
                <w:szCs w:val="22"/>
                <w:lang w:val="es-ES"/>
              </w:rPr>
              <w:t>Origen del Estímulo</w:t>
            </w:r>
          </w:p>
        </w:tc>
        <w:tc>
          <w:tcPr>
            <w:tcW w:w="28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3A02EA3" w14:textId="77777777" w:rsidR="00E302FE" w:rsidRPr="00A479C1" w:rsidRDefault="00E302FE" w:rsidP="002755FE">
            <w:pPr>
              <w:spacing w:line="100" w:lineRule="atLeast"/>
              <w:rPr>
                <w:i/>
                <w:sz w:val="22"/>
                <w:szCs w:val="22"/>
              </w:rPr>
            </w:pPr>
            <w:r>
              <w:rPr>
                <w:rFonts w:ascii="Arial" w:hAnsi="Arial" w:cs="Arial"/>
                <w:i/>
                <w:sz w:val="22"/>
                <w:szCs w:val="22"/>
                <w:lang w:val="es-ES"/>
              </w:rPr>
              <w:t>Alto volumen de carga</w:t>
            </w:r>
          </w:p>
        </w:tc>
      </w:tr>
      <w:tr w:rsidR="00E302FE" w:rsidRPr="00A479C1" w14:paraId="58C80493" w14:textId="77777777" w:rsidTr="00FC30AD">
        <w:trPr>
          <w:trHeight w:val="454"/>
        </w:trPr>
        <w:tc>
          <w:tcPr>
            <w:tcW w:w="791" w:type="pct"/>
            <w:vMerge/>
            <w:tcBorders>
              <w:top w:val="single" w:sz="4" w:space="0" w:color="000000"/>
              <w:left w:val="single" w:sz="4" w:space="0" w:color="000000"/>
              <w:bottom w:val="single" w:sz="4" w:space="0" w:color="000000"/>
              <w:right w:val="single" w:sz="4" w:space="0" w:color="000000"/>
            </w:tcBorders>
            <w:shd w:val="clear" w:color="auto" w:fill="DBE5F1"/>
            <w:vAlign w:val="center"/>
          </w:tcPr>
          <w:p w14:paraId="5113C343" w14:textId="77777777" w:rsidR="00E302FE" w:rsidRPr="00A479C1" w:rsidRDefault="00E302FE" w:rsidP="002755FE">
            <w:pPr>
              <w:spacing w:line="100" w:lineRule="atLeast"/>
              <w:rPr>
                <w:rFonts w:ascii="Arial" w:hAnsi="Arial" w:cs="Arial"/>
                <w:b/>
                <w:i/>
                <w:sz w:val="22"/>
                <w:szCs w:val="22"/>
                <w:lang w:val="es-ES"/>
              </w:rPr>
            </w:pPr>
          </w:p>
        </w:tc>
        <w:tc>
          <w:tcPr>
            <w:tcW w:w="1352" w:type="pct"/>
            <w:gridSpan w:val="2"/>
            <w:tcBorders>
              <w:top w:val="single" w:sz="4" w:space="0" w:color="000000"/>
              <w:left w:val="single" w:sz="4" w:space="0" w:color="000000"/>
              <w:bottom w:val="single" w:sz="4" w:space="0" w:color="000000"/>
              <w:right w:val="single" w:sz="4" w:space="0" w:color="000000"/>
            </w:tcBorders>
            <w:shd w:val="clear" w:color="auto" w:fill="DBE5F1"/>
            <w:vAlign w:val="center"/>
          </w:tcPr>
          <w:p w14:paraId="7E36AFDC" w14:textId="77777777" w:rsidR="00E302FE" w:rsidRPr="00A479C1" w:rsidRDefault="00E302FE" w:rsidP="002755FE">
            <w:pPr>
              <w:spacing w:line="100" w:lineRule="atLeast"/>
              <w:rPr>
                <w:rFonts w:ascii="Arial" w:hAnsi="Arial" w:cs="Arial"/>
                <w:i/>
                <w:sz w:val="22"/>
                <w:szCs w:val="22"/>
                <w:lang w:val="es-ES"/>
              </w:rPr>
            </w:pPr>
            <w:r w:rsidRPr="00A479C1">
              <w:rPr>
                <w:rFonts w:ascii="Arial" w:hAnsi="Arial" w:cs="Arial"/>
                <w:i/>
                <w:sz w:val="22"/>
                <w:szCs w:val="22"/>
                <w:lang w:val="es-ES"/>
              </w:rPr>
              <w:t>Estímulo</w:t>
            </w:r>
          </w:p>
        </w:tc>
        <w:tc>
          <w:tcPr>
            <w:tcW w:w="28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30598EA" w14:textId="77777777" w:rsidR="00E302FE" w:rsidRPr="00A479C1" w:rsidRDefault="00E302FE" w:rsidP="002755FE">
            <w:pPr>
              <w:spacing w:line="100" w:lineRule="atLeast"/>
              <w:rPr>
                <w:i/>
                <w:sz w:val="22"/>
                <w:szCs w:val="22"/>
              </w:rPr>
            </w:pPr>
            <w:r>
              <w:rPr>
                <w:rFonts w:ascii="Arial" w:hAnsi="Arial" w:cs="Arial"/>
                <w:i/>
                <w:sz w:val="22"/>
                <w:szCs w:val="22"/>
                <w:lang w:val="es-ES"/>
              </w:rPr>
              <w:t>Mayor capacidad de procesamiento</w:t>
            </w:r>
          </w:p>
        </w:tc>
      </w:tr>
      <w:tr w:rsidR="00E302FE" w:rsidRPr="000828E9" w14:paraId="4B8A2FC9" w14:textId="77777777" w:rsidTr="00FC30AD">
        <w:trPr>
          <w:trHeight w:val="454"/>
        </w:trPr>
        <w:tc>
          <w:tcPr>
            <w:tcW w:w="791" w:type="pct"/>
            <w:vMerge w:val="restart"/>
            <w:tcBorders>
              <w:top w:val="single" w:sz="4" w:space="0" w:color="000000"/>
              <w:left w:val="single" w:sz="4" w:space="0" w:color="000000"/>
              <w:bottom w:val="single" w:sz="4" w:space="0" w:color="000000"/>
              <w:right w:val="single" w:sz="4" w:space="0" w:color="000000"/>
            </w:tcBorders>
            <w:shd w:val="clear" w:color="auto" w:fill="DBE5F1"/>
            <w:vAlign w:val="center"/>
          </w:tcPr>
          <w:p w14:paraId="0C6464C1" w14:textId="77777777" w:rsidR="00E302FE" w:rsidRPr="00A479C1" w:rsidRDefault="00E302FE" w:rsidP="002755FE">
            <w:pPr>
              <w:spacing w:line="100" w:lineRule="atLeast"/>
              <w:rPr>
                <w:rFonts w:ascii="Arial" w:hAnsi="Arial" w:cs="Arial"/>
                <w:i/>
                <w:sz w:val="22"/>
                <w:szCs w:val="22"/>
                <w:lang w:val="es-ES"/>
              </w:rPr>
            </w:pPr>
            <w:r w:rsidRPr="00A479C1">
              <w:rPr>
                <w:rFonts w:ascii="Arial" w:hAnsi="Arial" w:cs="Arial"/>
                <w:b/>
                <w:i/>
                <w:sz w:val="22"/>
                <w:szCs w:val="22"/>
                <w:lang w:val="es-ES"/>
              </w:rPr>
              <w:t>Ambiente</w:t>
            </w:r>
          </w:p>
        </w:tc>
        <w:tc>
          <w:tcPr>
            <w:tcW w:w="1352" w:type="pct"/>
            <w:gridSpan w:val="2"/>
            <w:tcBorders>
              <w:top w:val="single" w:sz="4" w:space="0" w:color="000000"/>
              <w:left w:val="single" w:sz="4" w:space="0" w:color="000000"/>
              <w:bottom w:val="single" w:sz="4" w:space="0" w:color="000000"/>
              <w:right w:val="single" w:sz="4" w:space="0" w:color="000000"/>
            </w:tcBorders>
            <w:shd w:val="clear" w:color="auto" w:fill="DBE5F1"/>
            <w:vAlign w:val="center"/>
          </w:tcPr>
          <w:p w14:paraId="027A026E" w14:textId="77777777" w:rsidR="00E302FE" w:rsidRPr="00A479C1" w:rsidRDefault="00E302FE" w:rsidP="002755FE">
            <w:pPr>
              <w:spacing w:line="100" w:lineRule="atLeast"/>
              <w:rPr>
                <w:rFonts w:ascii="Arial" w:hAnsi="Arial" w:cs="Arial"/>
                <w:i/>
                <w:sz w:val="22"/>
                <w:szCs w:val="22"/>
                <w:lang w:val="es-ES"/>
              </w:rPr>
            </w:pPr>
            <w:r w:rsidRPr="00A479C1">
              <w:rPr>
                <w:rFonts w:ascii="Arial" w:hAnsi="Arial" w:cs="Arial"/>
                <w:i/>
                <w:sz w:val="22"/>
                <w:szCs w:val="22"/>
                <w:lang w:val="es-ES"/>
              </w:rPr>
              <w:t>Ambiente</w:t>
            </w:r>
          </w:p>
        </w:tc>
        <w:tc>
          <w:tcPr>
            <w:tcW w:w="28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DBBDFEC" w14:textId="77777777" w:rsidR="00E302FE" w:rsidRPr="00A479C1" w:rsidRDefault="00EB4AC4" w:rsidP="00EB4AC4">
            <w:pPr>
              <w:spacing w:line="100" w:lineRule="atLeast"/>
              <w:rPr>
                <w:i/>
                <w:sz w:val="22"/>
                <w:szCs w:val="22"/>
              </w:rPr>
            </w:pPr>
            <w:r>
              <w:rPr>
                <w:rFonts w:ascii="Arial" w:hAnsi="Arial" w:cs="Arial"/>
                <w:i/>
                <w:sz w:val="22"/>
                <w:szCs w:val="22"/>
                <w:lang w:val="es-ES"/>
              </w:rPr>
              <w:t xml:space="preserve">Crecimiento en el volumen de </w:t>
            </w:r>
            <w:r w:rsidR="00E302FE">
              <w:rPr>
                <w:rFonts w:ascii="Arial" w:hAnsi="Arial" w:cs="Arial"/>
                <w:i/>
                <w:sz w:val="22"/>
                <w:szCs w:val="22"/>
                <w:lang w:val="es-ES"/>
              </w:rPr>
              <w:t>usuarios en el sistema</w:t>
            </w:r>
          </w:p>
        </w:tc>
      </w:tr>
      <w:tr w:rsidR="00E302FE" w:rsidRPr="00A479C1" w14:paraId="07AA4ED4" w14:textId="77777777" w:rsidTr="00FC30AD">
        <w:trPr>
          <w:trHeight w:val="454"/>
        </w:trPr>
        <w:tc>
          <w:tcPr>
            <w:tcW w:w="791" w:type="pct"/>
            <w:vMerge/>
            <w:tcBorders>
              <w:top w:val="single" w:sz="4" w:space="0" w:color="000000"/>
              <w:left w:val="single" w:sz="4" w:space="0" w:color="000000"/>
              <w:bottom w:val="single" w:sz="4" w:space="0" w:color="000000"/>
              <w:right w:val="single" w:sz="4" w:space="0" w:color="000000"/>
            </w:tcBorders>
            <w:shd w:val="clear" w:color="auto" w:fill="DBE5F1"/>
            <w:vAlign w:val="center"/>
          </w:tcPr>
          <w:p w14:paraId="0F5814B4" w14:textId="77777777" w:rsidR="00E302FE" w:rsidRPr="00A479C1" w:rsidRDefault="00E302FE" w:rsidP="002755FE">
            <w:pPr>
              <w:spacing w:line="100" w:lineRule="atLeast"/>
              <w:rPr>
                <w:rFonts w:ascii="Arial" w:hAnsi="Arial" w:cs="Arial"/>
                <w:b/>
                <w:i/>
                <w:sz w:val="22"/>
                <w:szCs w:val="22"/>
                <w:lang w:val="es-ES"/>
              </w:rPr>
            </w:pPr>
          </w:p>
        </w:tc>
        <w:tc>
          <w:tcPr>
            <w:tcW w:w="1352" w:type="pct"/>
            <w:gridSpan w:val="2"/>
            <w:tcBorders>
              <w:top w:val="single" w:sz="4" w:space="0" w:color="000000"/>
              <w:left w:val="single" w:sz="4" w:space="0" w:color="000000"/>
              <w:bottom w:val="single" w:sz="4" w:space="0" w:color="000000"/>
              <w:right w:val="single" w:sz="4" w:space="0" w:color="000000"/>
            </w:tcBorders>
            <w:shd w:val="clear" w:color="auto" w:fill="DBE5F1"/>
            <w:vAlign w:val="center"/>
          </w:tcPr>
          <w:p w14:paraId="411EF955" w14:textId="77777777" w:rsidR="00E302FE" w:rsidRPr="00A479C1" w:rsidRDefault="00E302FE" w:rsidP="002755FE">
            <w:pPr>
              <w:spacing w:line="100" w:lineRule="atLeast"/>
              <w:rPr>
                <w:rFonts w:ascii="Arial" w:hAnsi="Arial" w:cs="Arial"/>
                <w:i/>
                <w:sz w:val="22"/>
                <w:szCs w:val="22"/>
                <w:lang w:val="es-ES"/>
              </w:rPr>
            </w:pPr>
            <w:r w:rsidRPr="00A479C1">
              <w:rPr>
                <w:rFonts w:ascii="Arial" w:hAnsi="Arial" w:cs="Arial"/>
                <w:i/>
                <w:sz w:val="22"/>
                <w:szCs w:val="22"/>
                <w:lang w:val="es-ES"/>
              </w:rPr>
              <w:t>Componente</w:t>
            </w:r>
          </w:p>
        </w:tc>
        <w:tc>
          <w:tcPr>
            <w:tcW w:w="28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C5017B4" w14:textId="77777777" w:rsidR="00E302FE" w:rsidRPr="00A479C1" w:rsidRDefault="00E302FE" w:rsidP="002755FE">
            <w:pPr>
              <w:spacing w:line="100" w:lineRule="atLeast"/>
              <w:rPr>
                <w:i/>
                <w:sz w:val="22"/>
                <w:szCs w:val="22"/>
              </w:rPr>
            </w:pPr>
            <w:r>
              <w:rPr>
                <w:rFonts w:ascii="Arial" w:hAnsi="Arial" w:cs="Arial"/>
                <w:i/>
                <w:sz w:val="22"/>
                <w:szCs w:val="22"/>
                <w:lang w:val="es-ES"/>
              </w:rPr>
              <w:t>Sistema</w:t>
            </w:r>
          </w:p>
        </w:tc>
      </w:tr>
      <w:tr w:rsidR="00E302FE" w:rsidRPr="000828E9" w14:paraId="0B0BBF62" w14:textId="77777777" w:rsidTr="00FC30AD">
        <w:trPr>
          <w:trHeight w:val="454"/>
        </w:trPr>
        <w:tc>
          <w:tcPr>
            <w:tcW w:w="791" w:type="pct"/>
            <w:vMerge w:val="restart"/>
            <w:tcBorders>
              <w:top w:val="single" w:sz="4" w:space="0" w:color="000000"/>
              <w:left w:val="single" w:sz="4" w:space="0" w:color="000000"/>
              <w:bottom w:val="single" w:sz="4" w:space="0" w:color="000000"/>
              <w:right w:val="single" w:sz="4" w:space="0" w:color="000000"/>
            </w:tcBorders>
            <w:shd w:val="clear" w:color="auto" w:fill="DBE5F1"/>
            <w:vAlign w:val="center"/>
          </w:tcPr>
          <w:p w14:paraId="2B9EC6DA" w14:textId="77777777" w:rsidR="00E302FE" w:rsidRPr="00A479C1" w:rsidRDefault="00E302FE" w:rsidP="002755FE">
            <w:pPr>
              <w:spacing w:line="100" w:lineRule="atLeast"/>
              <w:rPr>
                <w:rFonts w:ascii="Arial" w:hAnsi="Arial" w:cs="Arial"/>
                <w:i/>
                <w:sz w:val="22"/>
                <w:szCs w:val="22"/>
                <w:lang w:val="es-ES"/>
              </w:rPr>
            </w:pPr>
            <w:r w:rsidRPr="00A479C1">
              <w:rPr>
                <w:rFonts w:ascii="Arial" w:hAnsi="Arial" w:cs="Arial"/>
                <w:b/>
                <w:i/>
                <w:sz w:val="22"/>
                <w:szCs w:val="22"/>
                <w:lang w:val="es-ES"/>
              </w:rPr>
              <w:t>Respuesta</w:t>
            </w:r>
          </w:p>
        </w:tc>
        <w:tc>
          <w:tcPr>
            <w:tcW w:w="1352" w:type="pct"/>
            <w:gridSpan w:val="2"/>
            <w:tcBorders>
              <w:top w:val="single" w:sz="4" w:space="0" w:color="000000"/>
              <w:left w:val="single" w:sz="4" w:space="0" w:color="000000"/>
              <w:bottom w:val="single" w:sz="4" w:space="0" w:color="000000"/>
              <w:right w:val="single" w:sz="4" w:space="0" w:color="000000"/>
            </w:tcBorders>
            <w:shd w:val="clear" w:color="auto" w:fill="DBE5F1"/>
            <w:vAlign w:val="center"/>
          </w:tcPr>
          <w:p w14:paraId="053F56A4" w14:textId="77777777" w:rsidR="00E302FE" w:rsidRPr="00A479C1" w:rsidRDefault="00E302FE" w:rsidP="002755FE">
            <w:pPr>
              <w:spacing w:line="100" w:lineRule="atLeast"/>
              <w:rPr>
                <w:rFonts w:ascii="Arial" w:hAnsi="Arial" w:cs="Arial"/>
                <w:i/>
                <w:sz w:val="22"/>
                <w:szCs w:val="22"/>
                <w:lang w:val="es-ES"/>
              </w:rPr>
            </w:pPr>
            <w:r w:rsidRPr="00A479C1">
              <w:rPr>
                <w:rFonts w:ascii="Arial" w:hAnsi="Arial" w:cs="Arial"/>
                <w:i/>
                <w:sz w:val="22"/>
                <w:szCs w:val="22"/>
                <w:lang w:val="es-ES"/>
              </w:rPr>
              <w:t xml:space="preserve">Respuesta </w:t>
            </w:r>
          </w:p>
        </w:tc>
        <w:tc>
          <w:tcPr>
            <w:tcW w:w="28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9EB82F4" w14:textId="77777777" w:rsidR="00E302FE" w:rsidRPr="00A479C1" w:rsidRDefault="00E302FE" w:rsidP="00EB4AC4">
            <w:pPr>
              <w:spacing w:line="100" w:lineRule="atLeast"/>
              <w:rPr>
                <w:i/>
                <w:sz w:val="22"/>
                <w:szCs w:val="22"/>
              </w:rPr>
            </w:pPr>
            <w:r>
              <w:rPr>
                <w:rFonts w:ascii="Arial" w:hAnsi="Arial" w:cs="Arial"/>
                <w:i/>
                <w:sz w:val="22"/>
                <w:szCs w:val="22"/>
                <w:lang w:val="es-ES"/>
              </w:rPr>
              <w:t xml:space="preserve">El aplicativo debe </w:t>
            </w:r>
            <w:r w:rsidR="00EB4AC4">
              <w:rPr>
                <w:rFonts w:ascii="Arial" w:hAnsi="Arial" w:cs="Arial"/>
                <w:i/>
                <w:sz w:val="22"/>
                <w:szCs w:val="22"/>
                <w:lang w:val="es-ES"/>
              </w:rPr>
              <w:t>permitir funcionar con otras instancias en paralelo</w:t>
            </w:r>
          </w:p>
        </w:tc>
      </w:tr>
      <w:tr w:rsidR="00E302FE" w:rsidRPr="00A95D7D" w14:paraId="74711995" w14:textId="77777777" w:rsidTr="00FC30AD">
        <w:trPr>
          <w:trHeight w:val="454"/>
        </w:trPr>
        <w:tc>
          <w:tcPr>
            <w:tcW w:w="791" w:type="pct"/>
            <w:vMerge/>
            <w:tcBorders>
              <w:top w:val="single" w:sz="4" w:space="0" w:color="000000"/>
              <w:left w:val="single" w:sz="4" w:space="0" w:color="000000"/>
              <w:bottom w:val="single" w:sz="4" w:space="0" w:color="000000"/>
              <w:right w:val="single" w:sz="4" w:space="0" w:color="000000"/>
            </w:tcBorders>
            <w:shd w:val="clear" w:color="auto" w:fill="DBE5F1"/>
            <w:vAlign w:val="center"/>
          </w:tcPr>
          <w:p w14:paraId="5CB9C5ED" w14:textId="77777777" w:rsidR="00E302FE" w:rsidRPr="00A479C1" w:rsidRDefault="00E302FE" w:rsidP="002755FE">
            <w:pPr>
              <w:spacing w:line="100" w:lineRule="atLeast"/>
              <w:rPr>
                <w:rFonts w:ascii="Arial" w:hAnsi="Arial" w:cs="Arial"/>
                <w:i/>
                <w:sz w:val="22"/>
                <w:szCs w:val="22"/>
                <w:lang w:val="es-ES"/>
              </w:rPr>
            </w:pPr>
          </w:p>
        </w:tc>
        <w:tc>
          <w:tcPr>
            <w:tcW w:w="1352" w:type="pct"/>
            <w:gridSpan w:val="2"/>
            <w:tcBorders>
              <w:top w:val="single" w:sz="4" w:space="0" w:color="000000"/>
              <w:left w:val="single" w:sz="4" w:space="0" w:color="000000"/>
              <w:bottom w:val="single" w:sz="4" w:space="0" w:color="000000"/>
              <w:right w:val="single" w:sz="4" w:space="0" w:color="000000"/>
            </w:tcBorders>
            <w:shd w:val="clear" w:color="auto" w:fill="DBE5F1"/>
            <w:vAlign w:val="center"/>
          </w:tcPr>
          <w:p w14:paraId="5DEAFF32" w14:textId="77777777" w:rsidR="00E302FE" w:rsidRPr="00A479C1" w:rsidRDefault="00E302FE" w:rsidP="002755FE">
            <w:pPr>
              <w:spacing w:line="100" w:lineRule="atLeast"/>
              <w:rPr>
                <w:rFonts w:ascii="Arial" w:hAnsi="Arial" w:cs="Arial"/>
                <w:i/>
                <w:sz w:val="22"/>
                <w:szCs w:val="22"/>
                <w:lang w:val="es-ES"/>
              </w:rPr>
            </w:pPr>
            <w:r w:rsidRPr="00A479C1">
              <w:rPr>
                <w:rFonts w:ascii="Arial" w:hAnsi="Arial" w:cs="Arial"/>
                <w:i/>
                <w:sz w:val="22"/>
                <w:szCs w:val="22"/>
                <w:lang w:val="es-ES"/>
              </w:rPr>
              <w:t>Medida de Respuesta</w:t>
            </w:r>
          </w:p>
        </w:tc>
        <w:tc>
          <w:tcPr>
            <w:tcW w:w="2857"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B4D02CC" w14:textId="77777777" w:rsidR="00E302FE" w:rsidRPr="00A479C1" w:rsidRDefault="0019470E" w:rsidP="00A95D7D">
            <w:pPr>
              <w:spacing w:line="100" w:lineRule="atLeast"/>
              <w:rPr>
                <w:i/>
                <w:sz w:val="22"/>
                <w:szCs w:val="22"/>
              </w:rPr>
            </w:pPr>
            <w:r>
              <w:rPr>
                <w:rFonts w:ascii="Arial" w:hAnsi="Arial" w:cs="Arial"/>
                <w:i/>
                <w:sz w:val="22"/>
                <w:szCs w:val="22"/>
                <w:lang w:val="es-ES"/>
              </w:rPr>
              <w:t>420</w:t>
            </w:r>
            <w:r w:rsidR="008C47AA" w:rsidRPr="008C47AA">
              <w:rPr>
                <w:rFonts w:ascii="Arial" w:hAnsi="Arial" w:cs="Arial"/>
                <w:i/>
                <w:sz w:val="22"/>
                <w:szCs w:val="22"/>
                <w:lang w:val="es-ES"/>
              </w:rPr>
              <w:t xml:space="preserve"> request </w:t>
            </w:r>
            <w:r w:rsidR="00A95D7D">
              <w:rPr>
                <w:rFonts w:ascii="Arial" w:hAnsi="Arial" w:cs="Arial"/>
                <w:i/>
                <w:sz w:val="22"/>
                <w:szCs w:val="22"/>
                <w:lang w:val="es-ES"/>
              </w:rPr>
              <w:t>por segundo</w:t>
            </w:r>
          </w:p>
        </w:tc>
      </w:tr>
    </w:tbl>
    <w:p w14:paraId="31EF624A" w14:textId="77777777" w:rsidR="00E302FE" w:rsidRPr="00CE55F6" w:rsidRDefault="00E302FE" w:rsidP="00E302FE">
      <w:pPr>
        <w:jc w:val="center"/>
        <w:rPr>
          <w:rFonts w:ascii="Arial" w:hAnsi="Arial" w:cs="Arial"/>
        </w:rPr>
      </w:pPr>
    </w:p>
    <w:p w14:paraId="479A7FC8" w14:textId="77777777" w:rsidR="002755FE" w:rsidRDefault="002755FE">
      <w:pPr>
        <w:spacing w:after="160" w:line="259" w:lineRule="auto"/>
        <w:rPr>
          <w:rFonts w:ascii="Arial Black" w:hAnsi="Arial Black" w:cs="Arial"/>
          <w:sz w:val="28"/>
          <w:szCs w:val="20"/>
          <w:lang w:val="es-ES" w:eastAsia="es-ES"/>
        </w:rPr>
      </w:pPr>
    </w:p>
    <w:p w14:paraId="0D24FFC4" w14:textId="77777777" w:rsidR="003340DA" w:rsidRPr="00BD0957" w:rsidRDefault="003340DA" w:rsidP="00BD0957">
      <w:pPr>
        <w:pStyle w:val="Heading1"/>
        <w:numPr>
          <w:ilvl w:val="0"/>
          <w:numId w:val="3"/>
        </w:numPr>
        <w:rPr>
          <w:rFonts w:ascii="Arial Black" w:hAnsi="Arial Black" w:cs="Arial"/>
          <w:color w:val="auto"/>
          <w:sz w:val="28"/>
          <w:szCs w:val="28"/>
          <w:lang w:val="es-ES" w:eastAsia="es-ES"/>
        </w:rPr>
      </w:pPr>
      <w:bookmarkStart w:id="26" w:name="_Toc458094727"/>
      <w:r w:rsidRPr="00841185">
        <w:rPr>
          <w:rFonts w:ascii="Arial Black" w:hAnsi="Arial Black" w:cs="Arial"/>
          <w:color w:val="auto"/>
          <w:sz w:val="28"/>
          <w:szCs w:val="28"/>
          <w:lang w:val="es-ES" w:eastAsia="es-ES"/>
        </w:rPr>
        <w:t xml:space="preserve">Tácticas </w:t>
      </w:r>
      <w:r w:rsidR="001E14F1" w:rsidRPr="00841185">
        <w:rPr>
          <w:rFonts w:ascii="Arial Black" w:hAnsi="Arial Black" w:cs="Arial"/>
          <w:color w:val="auto"/>
          <w:sz w:val="28"/>
          <w:szCs w:val="28"/>
          <w:lang w:val="es-ES" w:eastAsia="es-ES"/>
        </w:rPr>
        <w:t>para garantizar RNF</w:t>
      </w:r>
      <w:bookmarkEnd w:id="26"/>
    </w:p>
    <w:p w14:paraId="5F74A917" w14:textId="77777777" w:rsidR="00BD0957" w:rsidRDefault="00BD0957" w:rsidP="003340DA">
      <w:pPr>
        <w:autoSpaceDE w:val="0"/>
        <w:autoSpaceDN w:val="0"/>
        <w:adjustRightInd w:val="0"/>
        <w:rPr>
          <w:rFonts w:ascii="Arial" w:hAnsi="Arial" w:cs="Arial"/>
          <w:sz w:val="22"/>
          <w:szCs w:val="20"/>
          <w:lang w:val="es-ES" w:eastAsia="es-ES"/>
        </w:rPr>
      </w:pPr>
    </w:p>
    <w:p w14:paraId="1987BB9D" w14:textId="77777777" w:rsidR="00FE08BE" w:rsidRPr="00A479C1" w:rsidRDefault="00FE08BE" w:rsidP="003340DA">
      <w:pPr>
        <w:autoSpaceDE w:val="0"/>
        <w:autoSpaceDN w:val="0"/>
        <w:adjustRightInd w:val="0"/>
        <w:rPr>
          <w:rFonts w:ascii="Arial" w:hAnsi="Arial" w:cs="Arial"/>
          <w:sz w:val="22"/>
          <w:szCs w:val="20"/>
          <w:lang w:val="es-ES" w:eastAsia="es-ES"/>
        </w:rPr>
      </w:pPr>
      <w:r>
        <w:rPr>
          <w:rFonts w:ascii="Arial" w:hAnsi="Arial" w:cs="Arial"/>
          <w:sz w:val="22"/>
          <w:szCs w:val="20"/>
          <w:lang w:val="es-ES" w:eastAsia="es-ES"/>
        </w:rPr>
        <w:t xml:space="preserve">A </w:t>
      </w:r>
      <w:r w:rsidR="00A95D7D">
        <w:rPr>
          <w:rFonts w:ascii="Arial" w:hAnsi="Arial" w:cs="Arial"/>
          <w:sz w:val="22"/>
          <w:szCs w:val="20"/>
          <w:lang w:val="es-ES" w:eastAsia="es-ES"/>
        </w:rPr>
        <w:t>continuación,</w:t>
      </w:r>
      <w:r>
        <w:rPr>
          <w:rFonts w:ascii="Arial" w:hAnsi="Arial" w:cs="Arial"/>
          <w:sz w:val="22"/>
          <w:szCs w:val="20"/>
          <w:lang w:val="es-ES" w:eastAsia="es-ES"/>
        </w:rPr>
        <w:t xml:space="preserve"> se detallan las tácticas para lograr los atributos de calidad.</w:t>
      </w:r>
    </w:p>
    <w:p w14:paraId="07352ADD" w14:textId="77777777" w:rsidR="003340DA" w:rsidRDefault="003340DA" w:rsidP="003340DA">
      <w:pPr>
        <w:autoSpaceDE w:val="0"/>
        <w:autoSpaceDN w:val="0"/>
        <w:adjustRightInd w:val="0"/>
        <w:rPr>
          <w:rFonts w:ascii="Arial" w:hAnsi="Arial" w:cs="Arial"/>
          <w:sz w:val="22"/>
          <w:szCs w:val="20"/>
          <w:lang w:val="es-ES" w:eastAsia="es-ES"/>
        </w:rPr>
      </w:pPr>
    </w:p>
    <w:p w14:paraId="1DBA15F0" w14:textId="77777777" w:rsidR="00983DE2" w:rsidRDefault="00983DE2" w:rsidP="000D52D7">
      <w:pPr>
        <w:pStyle w:val="ListParagraph"/>
        <w:numPr>
          <w:ilvl w:val="0"/>
          <w:numId w:val="2"/>
        </w:numPr>
        <w:autoSpaceDE w:val="0"/>
        <w:autoSpaceDN w:val="0"/>
        <w:adjustRightInd w:val="0"/>
        <w:rPr>
          <w:rFonts w:ascii="Arial" w:hAnsi="Arial" w:cs="Arial"/>
          <w:sz w:val="22"/>
          <w:szCs w:val="20"/>
          <w:lang w:val="es-ES" w:eastAsia="es-ES"/>
        </w:rPr>
      </w:pPr>
      <w:r w:rsidRPr="00616654">
        <w:rPr>
          <w:rFonts w:ascii="Arial" w:hAnsi="Arial" w:cs="Arial"/>
          <w:b/>
          <w:sz w:val="22"/>
          <w:szCs w:val="20"/>
          <w:lang w:val="es-ES" w:eastAsia="es-ES"/>
        </w:rPr>
        <w:t>Táctica para garantizar la compatibilidad</w:t>
      </w:r>
      <w:r w:rsidRPr="00616654">
        <w:rPr>
          <w:rFonts w:ascii="Arial" w:hAnsi="Arial" w:cs="Arial"/>
          <w:sz w:val="22"/>
          <w:szCs w:val="20"/>
          <w:lang w:val="es-ES" w:eastAsia="es-ES"/>
        </w:rPr>
        <w:t>: Identificar el tipo y versión del navegador en el Request al sistema.</w:t>
      </w:r>
      <w:r w:rsidR="00616654">
        <w:rPr>
          <w:rFonts w:ascii="Arial" w:hAnsi="Arial" w:cs="Arial"/>
          <w:sz w:val="22"/>
          <w:szCs w:val="20"/>
          <w:lang w:val="es-ES" w:eastAsia="es-ES"/>
        </w:rPr>
        <w:t xml:space="preserve"> </w:t>
      </w:r>
      <w:r w:rsidRPr="00616654">
        <w:rPr>
          <w:rFonts w:ascii="Arial" w:hAnsi="Arial" w:cs="Arial"/>
          <w:sz w:val="22"/>
          <w:szCs w:val="20"/>
          <w:lang w:val="es-ES" w:eastAsia="es-ES"/>
        </w:rPr>
        <w:t>Se agregará un algoritmo que obtendrá el tipo y versión</w:t>
      </w:r>
      <w:r w:rsidR="000D52D7" w:rsidRPr="00616654">
        <w:rPr>
          <w:rFonts w:ascii="Arial" w:hAnsi="Arial" w:cs="Arial"/>
          <w:sz w:val="22"/>
          <w:szCs w:val="20"/>
          <w:lang w:val="es-ES" w:eastAsia="es-ES"/>
        </w:rPr>
        <w:t xml:space="preserve"> del navegador que está</w:t>
      </w:r>
      <w:r w:rsidRPr="00616654">
        <w:rPr>
          <w:rFonts w:ascii="Arial" w:hAnsi="Arial" w:cs="Arial"/>
          <w:sz w:val="22"/>
          <w:szCs w:val="20"/>
          <w:lang w:val="es-ES" w:eastAsia="es-ES"/>
        </w:rPr>
        <w:t xml:space="preserve"> siendo utilizado por el usuario</w:t>
      </w:r>
      <w:r w:rsidR="000D52D7" w:rsidRPr="00616654">
        <w:rPr>
          <w:rFonts w:ascii="Arial" w:hAnsi="Arial" w:cs="Arial"/>
          <w:sz w:val="22"/>
          <w:szCs w:val="20"/>
          <w:lang w:val="es-ES" w:eastAsia="es-ES"/>
        </w:rPr>
        <w:t>. En caso de que el navegador no sea soportado por el sistema se le mostrará un cartel con el listado de navegadores soportados.</w:t>
      </w:r>
    </w:p>
    <w:p w14:paraId="06E84DC4" w14:textId="77777777" w:rsidR="00616654" w:rsidRPr="00616654" w:rsidRDefault="00616654" w:rsidP="00616654">
      <w:pPr>
        <w:pStyle w:val="ListParagraph"/>
        <w:autoSpaceDE w:val="0"/>
        <w:autoSpaceDN w:val="0"/>
        <w:adjustRightInd w:val="0"/>
        <w:rPr>
          <w:rFonts w:ascii="Arial" w:hAnsi="Arial" w:cs="Arial"/>
          <w:sz w:val="22"/>
          <w:szCs w:val="20"/>
          <w:lang w:val="es-ES" w:eastAsia="es-ES"/>
        </w:rPr>
      </w:pPr>
    </w:p>
    <w:p w14:paraId="18FC06D0" w14:textId="77777777" w:rsidR="000D52D7" w:rsidRPr="00616654" w:rsidRDefault="000D52D7" w:rsidP="000D52D7">
      <w:pPr>
        <w:pStyle w:val="ListParagraph"/>
        <w:numPr>
          <w:ilvl w:val="0"/>
          <w:numId w:val="2"/>
        </w:numPr>
        <w:autoSpaceDE w:val="0"/>
        <w:autoSpaceDN w:val="0"/>
        <w:adjustRightInd w:val="0"/>
        <w:rPr>
          <w:rFonts w:ascii="Arial" w:hAnsi="Arial" w:cs="Arial"/>
          <w:sz w:val="22"/>
          <w:szCs w:val="20"/>
          <w:lang w:val="es-ES" w:eastAsia="es-ES"/>
        </w:rPr>
      </w:pPr>
      <w:r w:rsidRPr="00616654">
        <w:rPr>
          <w:rFonts w:ascii="Arial" w:hAnsi="Arial" w:cs="Arial"/>
          <w:b/>
          <w:sz w:val="22"/>
          <w:szCs w:val="20"/>
          <w:lang w:val="es-ES" w:eastAsia="es-ES"/>
        </w:rPr>
        <w:t>Táctica para portabilidad</w:t>
      </w:r>
      <w:r w:rsidRPr="00616654">
        <w:rPr>
          <w:rFonts w:ascii="Arial" w:hAnsi="Arial" w:cs="Arial"/>
          <w:sz w:val="22"/>
          <w:szCs w:val="20"/>
          <w:lang w:val="es-ES" w:eastAsia="es-ES"/>
        </w:rPr>
        <w:t>: Utilizar recursos disponibles en ambas plataformas.</w:t>
      </w:r>
    </w:p>
    <w:p w14:paraId="179E0C4B" w14:textId="77777777" w:rsidR="000D52D7" w:rsidRDefault="000D52D7" w:rsidP="000D52D7">
      <w:pPr>
        <w:pStyle w:val="ListParagraph"/>
        <w:autoSpaceDE w:val="0"/>
        <w:autoSpaceDN w:val="0"/>
        <w:adjustRightInd w:val="0"/>
        <w:rPr>
          <w:rFonts w:ascii="Arial" w:hAnsi="Arial" w:cs="Arial"/>
          <w:sz w:val="22"/>
          <w:szCs w:val="20"/>
          <w:lang w:val="es-ES" w:eastAsia="es-ES"/>
        </w:rPr>
      </w:pPr>
      <w:r w:rsidRPr="00616654">
        <w:rPr>
          <w:rFonts w:ascii="Arial" w:hAnsi="Arial" w:cs="Arial"/>
          <w:sz w:val="22"/>
          <w:szCs w:val="20"/>
          <w:lang w:val="es-ES" w:eastAsia="es-ES"/>
        </w:rPr>
        <w:t xml:space="preserve">Para el desarrollo del sistema solo se utilizarán recursos (lenguaje, intérpretes, librerías, etc) disponibles en las </w:t>
      </w:r>
      <w:r w:rsidR="00616654">
        <w:rPr>
          <w:rFonts w:ascii="Arial" w:hAnsi="Arial" w:cs="Arial"/>
          <w:sz w:val="22"/>
          <w:szCs w:val="20"/>
          <w:lang w:val="es-ES" w:eastAsia="es-ES"/>
        </w:rPr>
        <w:t>plataformas GNU/Linux y Windows.</w:t>
      </w:r>
    </w:p>
    <w:p w14:paraId="254A4B9A" w14:textId="77777777" w:rsidR="00616654" w:rsidRPr="00616654" w:rsidRDefault="00616654" w:rsidP="00616654">
      <w:pPr>
        <w:autoSpaceDE w:val="0"/>
        <w:autoSpaceDN w:val="0"/>
        <w:adjustRightInd w:val="0"/>
        <w:rPr>
          <w:rFonts w:ascii="Arial" w:hAnsi="Arial" w:cs="Arial"/>
          <w:sz w:val="22"/>
          <w:szCs w:val="20"/>
          <w:lang w:val="es-ES" w:eastAsia="es-ES"/>
        </w:rPr>
      </w:pPr>
    </w:p>
    <w:p w14:paraId="2E4308D2" w14:textId="77777777" w:rsidR="000D52D7" w:rsidRPr="00616654" w:rsidRDefault="000D52D7" w:rsidP="000D52D7">
      <w:pPr>
        <w:pStyle w:val="ListParagraph"/>
        <w:numPr>
          <w:ilvl w:val="0"/>
          <w:numId w:val="2"/>
        </w:numPr>
        <w:autoSpaceDE w:val="0"/>
        <w:autoSpaceDN w:val="0"/>
        <w:adjustRightInd w:val="0"/>
        <w:rPr>
          <w:rFonts w:ascii="Arial" w:hAnsi="Arial" w:cs="Arial"/>
          <w:sz w:val="22"/>
          <w:szCs w:val="20"/>
          <w:lang w:val="es-ES" w:eastAsia="es-ES"/>
        </w:rPr>
      </w:pPr>
      <w:r w:rsidRPr="00616654">
        <w:rPr>
          <w:rFonts w:ascii="Arial" w:hAnsi="Arial" w:cs="Arial"/>
          <w:b/>
          <w:sz w:val="22"/>
          <w:szCs w:val="20"/>
          <w:lang w:val="es-ES" w:eastAsia="es-ES"/>
        </w:rPr>
        <w:t>Escalabilidad horizontal</w:t>
      </w:r>
      <w:r w:rsidRPr="00616654">
        <w:rPr>
          <w:rFonts w:ascii="Arial" w:hAnsi="Arial" w:cs="Arial"/>
          <w:sz w:val="22"/>
          <w:szCs w:val="20"/>
          <w:lang w:val="es-ES" w:eastAsia="es-ES"/>
        </w:rPr>
        <w:t>: Soporte para integrar un balanceador de carga.</w:t>
      </w:r>
    </w:p>
    <w:p w14:paraId="5CB62AC4" w14:textId="77777777" w:rsidR="000D52D7" w:rsidRDefault="000D52D7" w:rsidP="000D52D7">
      <w:pPr>
        <w:pStyle w:val="ListParagraph"/>
        <w:autoSpaceDE w:val="0"/>
        <w:autoSpaceDN w:val="0"/>
        <w:adjustRightInd w:val="0"/>
        <w:rPr>
          <w:rFonts w:ascii="Arial" w:hAnsi="Arial" w:cs="Arial"/>
          <w:sz w:val="22"/>
          <w:szCs w:val="20"/>
          <w:lang w:val="es-ES" w:eastAsia="es-ES"/>
        </w:rPr>
      </w:pPr>
      <w:r w:rsidRPr="00616654">
        <w:rPr>
          <w:rFonts w:ascii="Arial" w:hAnsi="Arial" w:cs="Arial"/>
          <w:sz w:val="22"/>
          <w:szCs w:val="20"/>
          <w:lang w:val="es-ES" w:eastAsia="es-ES"/>
        </w:rPr>
        <w:t>Se desarrollará el sistema con capacidad de anteponerle un balanceador de carga y ejecutar varias instancias del sistema.</w:t>
      </w:r>
    </w:p>
    <w:p w14:paraId="5393902C" w14:textId="77777777" w:rsidR="00616654" w:rsidRPr="00616654" w:rsidRDefault="00616654" w:rsidP="000D52D7">
      <w:pPr>
        <w:pStyle w:val="ListParagraph"/>
        <w:autoSpaceDE w:val="0"/>
        <w:autoSpaceDN w:val="0"/>
        <w:adjustRightInd w:val="0"/>
        <w:rPr>
          <w:rFonts w:ascii="Arial" w:hAnsi="Arial" w:cs="Arial"/>
          <w:sz w:val="22"/>
          <w:szCs w:val="20"/>
          <w:lang w:val="es-ES" w:eastAsia="es-ES"/>
        </w:rPr>
      </w:pPr>
    </w:p>
    <w:p w14:paraId="5F0EC232" w14:textId="77777777" w:rsidR="00552533" w:rsidRDefault="00552533">
      <w:pPr>
        <w:spacing w:after="160" w:line="259" w:lineRule="auto"/>
        <w:rPr>
          <w:rFonts w:ascii="Arial Black" w:hAnsi="Arial Black" w:cs="Arial"/>
          <w:sz w:val="28"/>
          <w:szCs w:val="28"/>
          <w:lang w:val="es-ES" w:eastAsia="es-ES"/>
        </w:rPr>
      </w:pPr>
      <w:r>
        <w:rPr>
          <w:rFonts w:ascii="Arial Black" w:hAnsi="Arial Black" w:cs="Arial"/>
          <w:sz w:val="28"/>
          <w:szCs w:val="28"/>
          <w:lang w:val="es-ES" w:eastAsia="es-ES"/>
        </w:rPr>
        <w:br w:type="page"/>
      </w:r>
    </w:p>
    <w:p w14:paraId="543CECAD" w14:textId="77777777" w:rsidR="007822EC" w:rsidRPr="00841185" w:rsidRDefault="007822EC" w:rsidP="00FE08BE">
      <w:pPr>
        <w:spacing w:after="160" w:line="259" w:lineRule="auto"/>
        <w:rPr>
          <w:rFonts w:ascii="Arial Black" w:hAnsi="Arial Black" w:cs="Arial"/>
          <w:sz w:val="28"/>
          <w:szCs w:val="28"/>
          <w:lang w:val="es-ES" w:eastAsia="es-ES"/>
        </w:rPr>
      </w:pPr>
      <w:r w:rsidRPr="00841185">
        <w:rPr>
          <w:rFonts w:ascii="Arial Black" w:hAnsi="Arial Black" w:cs="Arial"/>
          <w:sz w:val="28"/>
          <w:szCs w:val="28"/>
          <w:lang w:val="es-ES" w:eastAsia="es-ES"/>
        </w:rPr>
        <w:lastRenderedPageBreak/>
        <w:t>Mecanismos de integración</w:t>
      </w:r>
    </w:p>
    <w:p w14:paraId="405093FF" w14:textId="5A1087C2" w:rsidR="006F3154" w:rsidRPr="00616654" w:rsidRDefault="000E7647" w:rsidP="006F3154">
      <w:pPr>
        <w:rPr>
          <w:rFonts w:ascii="Arial" w:hAnsi="Arial" w:cs="Arial"/>
          <w:sz w:val="22"/>
          <w:szCs w:val="20"/>
          <w:lang w:val="es-ES" w:eastAsia="es-ES"/>
        </w:rPr>
      </w:pPr>
      <w:r>
        <w:rPr>
          <w:rFonts w:ascii="Arial" w:hAnsi="Arial" w:cs="Arial"/>
          <w:sz w:val="22"/>
          <w:szCs w:val="20"/>
          <w:lang w:val="es-ES" w:eastAsia="es-ES"/>
        </w:rPr>
        <w:t xml:space="preserve">Las integraciones entre los </w:t>
      </w:r>
      <w:r w:rsidR="004B2997">
        <w:rPr>
          <w:rFonts w:ascii="Arial" w:hAnsi="Arial" w:cs="Arial"/>
          <w:sz w:val="22"/>
          <w:szCs w:val="20"/>
          <w:lang w:val="es-ES" w:eastAsia="es-ES"/>
        </w:rPr>
        <w:t>componentes del sistema se realizarán</w:t>
      </w:r>
      <w:r w:rsidR="006F3154">
        <w:rPr>
          <w:rFonts w:ascii="Arial" w:hAnsi="Arial" w:cs="Arial"/>
          <w:sz w:val="22"/>
          <w:szCs w:val="20"/>
          <w:lang w:val="es-ES" w:eastAsia="es-ES"/>
        </w:rPr>
        <w:t xml:space="preserve"> mediante </w:t>
      </w:r>
      <w:r w:rsidR="004B2997">
        <w:rPr>
          <w:rFonts w:ascii="Arial" w:hAnsi="Arial" w:cs="Arial"/>
          <w:sz w:val="22"/>
          <w:szCs w:val="20"/>
          <w:lang w:val="es-ES" w:eastAsia="es-ES"/>
        </w:rPr>
        <w:t xml:space="preserve">la técnica </w:t>
      </w:r>
      <w:r w:rsidR="00A27B9C">
        <w:rPr>
          <w:rFonts w:ascii="Arial" w:hAnsi="Arial" w:cs="Arial"/>
          <w:sz w:val="22"/>
          <w:szCs w:val="20"/>
          <w:lang w:val="es-ES" w:eastAsia="es-ES"/>
        </w:rPr>
        <w:t xml:space="preserve">API </w:t>
      </w:r>
      <w:r w:rsidR="004B2997">
        <w:rPr>
          <w:rFonts w:ascii="Arial" w:hAnsi="Arial" w:cs="Arial"/>
          <w:sz w:val="22"/>
          <w:szCs w:val="20"/>
          <w:lang w:val="es-ES" w:eastAsia="es-ES"/>
        </w:rPr>
        <w:t>REST sobre el protocolo HTTP</w:t>
      </w:r>
      <w:r w:rsidR="008661AE">
        <w:rPr>
          <w:rFonts w:ascii="Arial" w:hAnsi="Arial" w:cs="Arial"/>
          <w:sz w:val="22"/>
          <w:szCs w:val="20"/>
          <w:lang w:val="es-ES" w:eastAsia="es-ES"/>
        </w:rPr>
        <w:t xml:space="preserve">, </w:t>
      </w:r>
      <w:r w:rsidR="004B2997">
        <w:rPr>
          <w:rFonts w:ascii="Arial" w:hAnsi="Arial" w:cs="Arial"/>
          <w:sz w:val="22"/>
          <w:szCs w:val="20"/>
          <w:lang w:val="es-ES" w:eastAsia="es-ES"/>
        </w:rPr>
        <w:t xml:space="preserve">implementación de </w:t>
      </w:r>
      <w:r w:rsidR="008661AE">
        <w:rPr>
          <w:rFonts w:ascii="Arial" w:hAnsi="Arial" w:cs="Arial"/>
          <w:sz w:val="22"/>
          <w:szCs w:val="20"/>
          <w:lang w:val="es-ES" w:eastAsia="es-ES"/>
        </w:rPr>
        <w:t>Servicios Web SOAP</w:t>
      </w:r>
      <w:r w:rsidR="006F3154">
        <w:rPr>
          <w:rFonts w:ascii="Arial" w:hAnsi="Arial" w:cs="Arial"/>
          <w:sz w:val="22"/>
          <w:szCs w:val="20"/>
          <w:lang w:val="es-ES" w:eastAsia="es-ES"/>
        </w:rPr>
        <w:t xml:space="preserve"> y accesos a la </w:t>
      </w:r>
      <w:r w:rsidR="00FC190B">
        <w:rPr>
          <w:rFonts w:ascii="Arial" w:hAnsi="Arial" w:cs="Arial"/>
          <w:sz w:val="22"/>
          <w:szCs w:val="20"/>
          <w:lang w:val="es-ES" w:eastAsia="es-ES"/>
        </w:rPr>
        <w:t>base de datos y servidores de archivos mediante TCP/IP</w:t>
      </w:r>
      <w:r w:rsidR="006F3154">
        <w:rPr>
          <w:rFonts w:ascii="Arial" w:hAnsi="Arial" w:cs="Arial"/>
          <w:sz w:val="22"/>
          <w:szCs w:val="20"/>
          <w:lang w:val="es-ES" w:eastAsia="es-ES"/>
        </w:rPr>
        <w:t>.</w:t>
      </w:r>
    </w:p>
    <w:p w14:paraId="6E4A6DBC" w14:textId="77777777" w:rsidR="006F3154" w:rsidRPr="000E7647" w:rsidRDefault="006F3154" w:rsidP="006F3154">
      <w:pPr>
        <w:rPr>
          <w:rFonts w:ascii="Arial" w:hAnsi="Arial" w:cs="Arial"/>
          <w:i/>
          <w:sz w:val="22"/>
          <w:szCs w:val="20"/>
        </w:rPr>
      </w:pPr>
    </w:p>
    <w:p w14:paraId="3860A5CE" w14:textId="77777777" w:rsidR="000E7647" w:rsidRPr="000E7647" w:rsidRDefault="00236051" w:rsidP="000E7647">
      <w:pPr>
        <w:rPr>
          <w:rFonts w:ascii="Arial Black" w:hAnsi="Arial Black" w:cs="Arial"/>
          <w:sz w:val="28"/>
          <w:szCs w:val="28"/>
          <w:lang w:val="es-ES" w:eastAsia="es-ES"/>
        </w:rPr>
      </w:pPr>
      <w:r w:rsidRPr="00841185">
        <w:rPr>
          <w:rFonts w:ascii="Arial Black" w:hAnsi="Arial Black" w:cs="Arial"/>
          <w:sz w:val="28"/>
          <w:szCs w:val="28"/>
          <w:lang w:val="es-ES" w:eastAsia="es-ES"/>
        </w:rPr>
        <w:t xml:space="preserve">Patrones de diseño y de Arquitectura  </w:t>
      </w:r>
    </w:p>
    <w:p w14:paraId="6EC5A7E0" w14:textId="77777777" w:rsidR="00552533" w:rsidRDefault="00552533" w:rsidP="00236051">
      <w:pPr>
        <w:spacing w:after="160" w:line="259" w:lineRule="auto"/>
        <w:rPr>
          <w:rFonts w:ascii="Arial" w:hAnsi="Arial" w:cs="Arial"/>
          <w:sz w:val="22"/>
          <w:szCs w:val="20"/>
          <w:lang w:val="es-ES"/>
        </w:rPr>
      </w:pPr>
    </w:p>
    <w:p w14:paraId="2FC626A0" w14:textId="50431EFA" w:rsidR="000E7647" w:rsidRDefault="00177EDA" w:rsidP="00616654">
      <w:pPr>
        <w:rPr>
          <w:rFonts w:ascii="Arial" w:hAnsi="Arial" w:cs="Arial"/>
          <w:sz w:val="22"/>
          <w:szCs w:val="20"/>
          <w:lang w:val="es-ES" w:eastAsia="es-ES"/>
        </w:rPr>
      </w:pPr>
      <w:r>
        <w:rPr>
          <w:rFonts w:ascii="Arial" w:hAnsi="Arial" w:cs="Arial"/>
          <w:sz w:val="22"/>
          <w:szCs w:val="20"/>
          <w:lang w:val="es-ES" w:eastAsia="es-ES"/>
        </w:rPr>
        <w:t xml:space="preserve">A </w:t>
      </w:r>
      <w:r w:rsidR="00FC190B">
        <w:rPr>
          <w:rFonts w:ascii="Arial" w:hAnsi="Arial" w:cs="Arial"/>
          <w:sz w:val="22"/>
          <w:szCs w:val="20"/>
          <w:lang w:val="es-ES" w:eastAsia="es-ES"/>
        </w:rPr>
        <w:t>continuación,</w:t>
      </w:r>
      <w:r>
        <w:rPr>
          <w:rFonts w:ascii="Arial" w:hAnsi="Arial" w:cs="Arial"/>
          <w:sz w:val="22"/>
          <w:szCs w:val="20"/>
          <w:lang w:val="es-ES" w:eastAsia="es-ES"/>
        </w:rPr>
        <w:t xml:space="preserve"> se listan los diferentes patrones de diseños que serán </w:t>
      </w:r>
      <w:r w:rsidR="00FC190B">
        <w:rPr>
          <w:rFonts w:ascii="Arial" w:hAnsi="Arial" w:cs="Arial"/>
          <w:sz w:val="22"/>
          <w:szCs w:val="20"/>
          <w:lang w:val="es-ES" w:eastAsia="es-ES"/>
        </w:rPr>
        <w:t>utilizados</w:t>
      </w:r>
      <w:r>
        <w:rPr>
          <w:rFonts w:ascii="Arial" w:hAnsi="Arial" w:cs="Arial"/>
          <w:sz w:val="22"/>
          <w:szCs w:val="20"/>
          <w:lang w:val="es-ES" w:eastAsia="es-ES"/>
        </w:rPr>
        <w:t xml:space="preserve"> para el desarrollo de la solución y como los componentes interactúan entre </w:t>
      </w:r>
      <w:r w:rsidR="00FC190B">
        <w:rPr>
          <w:rFonts w:ascii="Arial" w:hAnsi="Arial" w:cs="Arial"/>
          <w:sz w:val="22"/>
          <w:szCs w:val="20"/>
          <w:lang w:val="es-ES" w:eastAsia="es-ES"/>
        </w:rPr>
        <w:t>sí</w:t>
      </w:r>
      <w:r>
        <w:rPr>
          <w:rFonts w:ascii="Arial" w:hAnsi="Arial" w:cs="Arial"/>
          <w:sz w:val="22"/>
          <w:szCs w:val="20"/>
          <w:lang w:val="es-ES" w:eastAsia="es-ES"/>
        </w:rPr>
        <w:t>.</w:t>
      </w:r>
    </w:p>
    <w:p w14:paraId="5FC4917A" w14:textId="77777777" w:rsidR="00616654" w:rsidRDefault="00616654" w:rsidP="00616654">
      <w:pPr>
        <w:rPr>
          <w:rFonts w:ascii="Arial" w:hAnsi="Arial" w:cs="Arial"/>
          <w:sz w:val="22"/>
          <w:szCs w:val="20"/>
          <w:lang w:val="es-ES" w:eastAsia="es-ES"/>
        </w:rPr>
      </w:pPr>
    </w:p>
    <w:p w14:paraId="544CBF0F" w14:textId="4A6E4C37" w:rsidR="00FC190B" w:rsidRDefault="00FC190B" w:rsidP="00616654">
      <w:pPr>
        <w:rPr>
          <w:rFonts w:ascii="Arial" w:hAnsi="Arial" w:cs="Arial"/>
          <w:sz w:val="22"/>
          <w:szCs w:val="20"/>
          <w:lang w:val="es-ES" w:eastAsia="es-ES"/>
        </w:rPr>
      </w:pPr>
      <w:r>
        <w:rPr>
          <w:rFonts w:ascii="Arial" w:hAnsi="Arial" w:cs="Arial"/>
          <w:sz w:val="22"/>
          <w:szCs w:val="20"/>
          <w:lang w:val="es-ES" w:eastAsia="es-ES"/>
        </w:rPr>
        <w:t>El framework Symfony en su versión 2.8 LTS (siglas en inglés para Soporte a Largo Plazo) será el utilizado como base para construir la plataforma.</w:t>
      </w:r>
    </w:p>
    <w:p w14:paraId="6B7F13F7" w14:textId="77777777" w:rsidR="00FC190B" w:rsidRDefault="00FC190B" w:rsidP="00616654">
      <w:pPr>
        <w:rPr>
          <w:rFonts w:ascii="Arial" w:hAnsi="Arial" w:cs="Arial"/>
          <w:sz w:val="22"/>
          <w:szCs w:val="20"/>
          <w:lang w:val="es-ES" w:eastAsia="es-ES"/>
        </w:rPr>
      </w:pPr>
    </w:p>
    <w:p w14:paraId="189112DD" w14:textId="13A9FAEB" w:rsidR="00616654" w:rsidRDefault="004B2997" w:rsidP="00616654">
      <w:pPr>
        <w:rPr>
          <w:rFonts w:ascii="Arial" w:hAnsi="Arial" w:cs="Arial"/>
          <w:sz w:val="22"/>
          <w:szCs w:val="20"/>
          <w:lang w:val="es-ES" w:eastAsia="es-ES"/>
        </w:rPr>
      </w:pPr>
      <w:r>
        <w:rPr>
          <w:rFonts w:ascii="Arial" w:hAnsi="Arial" w:cs="Arial"/>
          <w:sz w:val="22"/>
          <w:szCs w:val="20"/>
          <w:lang w:val="es-ES" w:eastAsia="es-ES"/>
        </w:rPr>
        <w:t>Siguiendo la filosofía de Symfony, la solución se estructurará en diferentes Bundles que funcionaran como módulos donde se alocara la lógica del sistema, permitiendo un desarrollo modular y un mejor control de los mismos.</w:t>
      </w:r>
    </w:p>
    <w:p w14:paraId="7B0BBAE5" w14:textId="1B3098F2" w:rsidR="00076DE9" w:rsidRDefault="00076DE9" w:rsidP="00616654">
      <w:pPr>
        <w:rPr>
          <w:rFonts w:ascii="Arial" w:hAnsi="Arial" w:cs="Arial"/>
          <w:sz w:val="22"/>
          <w:szCs w:val="20"/>
          <w:lang w:val="es-ES" w:eastAsia="es-ES"/>
        </w:rPr>
      </w:pPr>
    </w:p>
    <w:p w14:paraId="1DA5784A" w14:textId="2E227ED1" w:rsidR="00076DE9" w:rsidRDefault="00076DE9" w:rsidP="00076DE9">
      <w:pPr>
        <w:rPr>
          <w:rFonts w:ascii="Arial" w:hAnsi="Arial" w:cs="Arial"/>
          <w:sz w:val="22"/>
          <w:szCs w:val="20"/>
          <w:lang w:val="es-ES" w:eastAsia="es-ES"/>
        </w:rPr>
      </w:pPr>
      <w:r>
        <w:rPr>
          <w:rFonts w:ascii="Arial" w:hAnsi="Arial" w:cs="Arial"/>
          <w:sz w:val="22"/>
          <w:szCs w:val="20"/>
          <w:lang w:val="es-ES" w:eastAsia="es-ES"/>
        </w:rPr>
        <w:t>Cada Bundle estará compuesto por diferentes elementos que implementaran las diferentes funcionalidades del Patron MVC (Modelo – Vista - Controlador), con excepción del módulo IRT</w:t>
      </w:r>
      <w:r w:rsidR="00C87145">
        <w:rPr>
          <w:rFonts w:ascii="Arial" w:hAnsi="Arial" w:cs="Arial"/>
          <w:sz w:val="22"/>
          <w:szCs w:val="20"/>
          <w:lang w:val="es-ES" w:eastAsia="es-ES"/>
        </w:rPr>
        <w:t xml:space="preserve"> (Modulo de Autoaprendizaje)</w:t>
      </w:r>
      <w:r>
        <w:rPr>
          <w:rFonts w:ascii="Arial" w:hAnsi="Arial" w:cs="Arial"/>
          <w:sz w:val="22"/>
          <w:szCs w:val="20"/>
          <w:lang w:val="es-ES" w:eastAsia="es-ES"/>
        </w:rPr>
        <w:t xml:space="preserve"> que será el encargado de realizar el auto aprendizaje de los usuarios y la evaluación de los mismos.</w:t>
      </w:r>
    </w:p>
    <w:p w14:paraId="4E62D616" w14:textId="77777777" w:rsidR="00076DE9" w:rsidRDefault="00076DE9" w:rsidP="00076DE9">
      <w:pPr>
        <w:rPr>
          <w:rFonts w:ascii="Arial" w:hAnsi="Arial" w:cs="Arial"/>
          <w:sz w:val="22"/>
          <w:szCs w:val="20"/>
          <w:lang w:val="es-ES" w:eastAsia="es-ES"/>
        </w:rPr>
      </w:pPr>
    </w:p>
    <w:p w14:paraId="5718BB0C" w14:textId="4B49924E" w:rsidR="008C2F3E" w:rsidRDefault="00076DE9" w:rsidP="00076DE9">
      <w:pPr>
        <w:rPr>
          <w:rFonts w:ascii="Arial" w:hAnsi="Arial" w:cs="Arial"/>
          <w:sz w:val="22"/>
          <w:szCs w:val="20"/>
          <w:lang w:val="es-ES" w:eastAsia="es-ES"/>
        </w:rPr>
      </w:pPr>
      <w:r>
        <w:rPr>
          <w:rFonts w:ascii="Arial" w:hAnsi="Arial" w:cs="Arial"/>
          <w:sz w:val="22"/>
          <w:szCs w:val="20"/>
          <w:lang w:val="es-ES" w:eastAsia="es-ES"/>
        </w:rPr>
        <w:t xml:space="preserve">El siguiente grafico muestra una versión simplificada de la arquitectura lógica de la aplicación. Los controladores, vistas y modelos se agrupan en </w:t>
      </w:r>
      <w:r w:rsidR="008C2F3E">
        <w:rPr>
          <w:rFonts w:ascii="Arial" w:hAnsi="Arial" w:cs="Arial"/>
          <w:sz w:val="22"/>
          <w:szCs w:val="20"/>
          <w:lang w:val="es-ES" w:eastAsia="es-ES"/>
        </w:rPr>
        <w:t xml:space="preserve">las capas de </w:t>
      </w:r>
      <w:r w:rsidR="00934015">
        <w:rPr>
          <w:rFonts w:ascii="Arial" w:hAnsi="Arial" w:cs="Arial"/>
          <w:sz w:val="22"/>
          <w:szCs w:val="20"/>
          <w:lang w:val="es-ES" w:eastAsia="es-ES"/>
        </w:rPr>
        <w:t xml:space="preserve">SAFE </w:t>
      </w:r>
      <w:r w:rsidR="005839FB">
        <w:rPr>
          <w:rFonts w:ascii="Arial" w:hAnsi="Arial" w:cs="Arial"/>
          <w:sz w:val="22"/>
          <w:szCs w:val="20"/>
          <w:lang w:val="es-ES" w:eastAsia="es-ES"/>
        </w:rPr>
        <w:t xml:space="preserve">UI, </w:t>
      </w:r>
      <w:r w:rsidR="008C2F3E">
        <w:rPr>
          <w:rFonts w:ascii="Arial" w:hAnsi="Arial" w:cs="Arial"/>
          <w:sz w:val="22"/>
          <w:szCs w:val="20"/>
          <w:lang w:val="es-ES" w:eastAsia="es-ES"/>
        </w:rPr>
        <w:t>SERVICIO y PERSISTENCIA para facilitar la comprensión del diagrama.</w:t>
      </w:r>
    </w:p>
    <w:p w14:paraId="607E9E10" w14:textId="71A519CA" w:rsidR="00147CBC" w:rsidRDefault="00147CBC" w:rsidP="00076DE9">
      <w:pPr>
        <w:rPr>
          <w:rFonts w:ascii="Arial" w:hAnsi="Arial" w:cs="Arial"/>
          <w:sz w:val="22"/>
          <w:szCs w:val="20"/>
          <w:lang w:val="es-ES" w:eastAsia="es-ES"/>
        </w:rPr>
      </w:pPr>
    </w:p>
    <w:p w14:paraId="183B8649" w14:textId="17A2AECD" w:rsidR="00177EDA" w:rsidRPr="008C2F3E" w:rsidRDefault="00177EDA" w:rsidP="00076DE9">
      <w:pPr>
        <w:rPr>
          <w:rFonts w:ascii="Arial" w:hAnsi="Arial" w:cs="Arial"/>
          <w:sz w:val="22"/>
          <w:szCs w:val="20"/>
        </w:rPr>
      </w:pPr>
      <w:r>
        <w:rPr>
          <w:rFonts w:ascii="Arial" w:hAnsi="Arial" w:cs="Arial"/>
          <w:noProof/>
          <w:sz w:val="22"/>
          <w:szCs w:val="20"/>
          <w:lang w:eastAsia="es-AR"/>
        </w:rPr>
        <w:lastRenderedPageBreak/>
        <w:drawing>
          <wp:inline distT="0" distB="0" distL="0" distR="0" wp14:anchorId="5B444ACC" wp14:editId="29DF263F">
            <wp:extent cx="5611706" cy="3156585"/>
            <wp:effectExtent l="0" t="0" r="825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quitecturaLogica.jpg"/>
                    <pic:cNvPicPr/>
                  </pic:nvPicPr>
                  <pic:blipFill>
                    <a:blip r:embed="rId30">
                      <a:extLst>
                        <a:ext uri="{28A0092B-C50C-407E-A947-70E740481C1C}">
                          <a14:useLocalDpi xmlns:a14="http://schemas.microsoft.com/office/drawing/2010/main" val="0"/>
                        </a:ext>
                      </a:extLst>
                    </a:blip>
                    <a:stretch>
                      <a:fillRect/>
                    </a:stretch>
                  </pic:blipFill>
                  <pic:spPr>
                    <a:xfrm>
                      <a:off x="0" y="0"/>
                      <a:ext cx="5611706" cy="3156585"/>
                    </a:xfrm>
                    <a:prstGeom prst="rect">
                      <a:avLst/>
                    </a:prstGeom>
                  </pic:spPr>
                </pic:pic>
              </a:graphicData>
            </a:graphic>
          </wp:inline>
        </w:drawing>
      </w:r>
    </w:p>
    <w:p w14:paraId="7D1D6762" w14:textId="77777777" w:rsidR="003C3985" w:rsidRPr="00A63989" w:rsidRDefault="003C3985" w:rsidP="00236051">
      <w:pPr>
        <w:spacing w:after="160" w:line="259" w:lineRule="auto"/>
        <w:rPr>
          <w:rFonts w:ascii="Arial Black" w:hAnsi="Arial Black" w:cs="Arial"/>
          <w:noProof/>
          <w:sz w:val="28"/>
          <w:szCs w:val="20"/>
        </w:rPr>
      </w:pPr>
    </w:p>
    <w:p w14:paraId="6C141496" w14:textId="7BBB3AB6" w:rsidR="00552533" w:rsidRDefault="00547834">
      <w:pPr>
        <w:spacing w:after="160" w:line="259" w:lineRule="auto"/>
        <w:rPr>
          <w:rFonts w:ascii="Arial" w:hAnsi="Arial" w:cs="Arial"/>
          <w:sz w:val="22"/>
          <w:szCs w:val="20"/>
          <w:lang w:val="es-ES"/>
        </w:rPr>
      </w:pPr>
      <w:r>
        <w:rPr>
          <w:rFonts w:ascii="Arial" w:hAnsi="Arial" w:cs="Arial"/>
          <w:sz w:val="22"/>
          <w:szCs w:val="20"/>
          <w:lang w:val="es-ES"/>
        </w:rPr>
        <w:t xml:space="preserve">Asimismo, para obtener dinamismo y mejorar la experiencia del usuario, la capa SAFE UI (vistas) implementaran interfaces CLIENTE / API REST utilizando </w:t>
      </w:r>
      <w:r w:rsidR="00234689">
        <w:rPr>
          <w:rFonts w:ascii="Arial" w:hAnsi="Arial" w:cs="Arial"/>
          <w:sz w:val="22"/>
          <w:szCs w:val="20"/>
          <w:lang w:val="es-ES"/>
        </w:rPr>
        <w:t xml:space="preserve">HTML5, </w:t>
      </w:r>
      <w:r>
        <w:rPr>
          <w:rFonts w:ascii="Arial" w:hAnsi="Arial" w:cs="Arial"/>
          <w:sz w:val="22"/>
          <w:szCs w:val="20"/>
          <w:lang w:val="es-ES"/>
        </w:rPr>
        <w:t>AngularJS</w:t>
      </w:r>
      <w:r w:rsidR="00234689">
        <w:rPr>
          <w:rFonts w:ascii="Arial" w:hAnsi="Arial" w:cs="Arial"/>
          <w:sz w:val="22"/>
          <w:szCs w:val="20"/>
          <w:lang w:val="es-ES"/>
        </w:rPr>
        <w:t xml:space="preserve"> (</w:t>
      </w:r>
      <w:r>
        <w:rPr>
          <w:rFonts w:ascii="Arial" w:hAnsi="Arial" w:cs="Arial"/>
          <w:sz w:val="22"/>
          <w:szCs w:val="20"/>
          <w:lang w:val="es-ES"/>
        </w:rPr>
        <w:t xml:space="preserve">en su </w:t>
      </w:r>
      <w:r w:rsidR="00234689">
        <w:rPr>
          <w:rFonts w:ascii="Arial" w:hAnsi="Arial" w:cs="Arial"/>
          <w:sz w:val="22"/>
          <w:szCs w:val="20"/>
          <w:lang w:val="es-ES"/>
        </w:rPr>
        <w:t>versión</w:t>
      </w:r>
      <w:r>
        <w:rPr>
          <w:rFonts w:ascii="Arial" w:hAnsi="Arial" w:cs="Arial"/>
          <w:sz w:val="22"/>
          <w:szCs w:val="20"/>
          <w:lang w:val="es-ES"/>
        </w:rPr>
        <w:t xml:space="preserve"> 1.5.8 / 1.2.30</w:t>
      </w:r>
      <w:r w:rsidR="00234689">
        <w:rPr>
          <w:rFonts w:ascii="Arial" w:hAnsi="Arial" w:cs="Arial"/>
          <w:sz w:val="22"/>
          <w:szCs w:val="20"/>
          <w:lang w:val="es-ES"/>
        </w:rPr>
        <w:t>)</w:t>
      </w:r>
      <w:r>
        <w:rPr>
          <w:rFonts w:ascii="Arial" w:hAnsi="Arial" w:cs="Arial"/>
          <w:sz w:val="22"/>
          <w:szCs w:val="20"/>
          <w:lang w:val="es-ES"/>
        </w:rPr>
        <w:t xml:space="preserve"> y Bootstrap 3.0, permitiendo desarrollar interfaces </w:t>
      </w:r>
      <w:r w:rsidR="00234689">
        <w:rPr>
          <w:rFonts w:ascii="Arial" w:hAnsi="Arial" w:cs="Arial"/>
          <w:sz w:val="22"/>
          <w:szCs w:val="20"/>
          <w:lang w:val="es-ES"/>
        </w:rPr>
        <w:t xml:space="preserve">web </w:t>
      </w:r>
      <w:r>
        <w:rPr>
          <w:rFonts w:ascii="Arial" w:hAnsi="Arial" w:cs="Arial"/>
          <w:sz w:val="22"/>
          <w:szCs w:val="20"/>
          <w:lang w:val="es-ES"/>
        </w:rPr>
        <w:t xml:space="preserve">agiles y </w:t>
      </w:r>
      <w:r w:rsidR="00234689">
        <w:rPr>
          <w:rFonts w:ascii="Arial" w:hAnsi="Arial" w:cs="Arial"/>
          <w:sz w:val="22"/>
          <w:szCs w:val="20"/>
          <w:lang w:val="es-ES"/>
        </w:rPr>
        <w:t>responsiva siguiendo los estándares actuales.</w:t>
      </w:r>
    </w:p>
    <w:p w14:paraId="11F980F8" w14:textId="30384A75" w:rsidR="00234689" w:rsidRDefault="00234689">
      <w:pPr>
        <w:spacing w:after="160" w:line="259" w:lineRule="auto"/>
        <w:rPr>
          <w:rFonts w:ascii="Arial" w:hAnsi="Arial" w:cs="Arial"/>
          <w:sz w:val="22"/>
          <w:szCs w:val="20"/>
          <w:lang w:val="es-ES"/>
        </w:rPr>
      </w:pPr>
      <w:r>
        <w:rPr>
          <w:rFonts w:ascii="Arial" w:hAnsi="Arial" w:cs="Arial"/>
          <w:sz w:val="22"/>
          <w:szCs w:val="20"/>
          <w:lang w:val="es-ES"/>
        </w:rPr>
        <w:t xml:space="preserve">Las interfaces API Rest se comunicarán con los diferentes controladores para realizar las diferentes operaciones CRUD (siglas en inglés para Crear, Consultar, Actualizar y Eliminar) y nunca accederán a la capa de modelo de forma directa. </w:t>
      </w:r>
    </w:p>
    <w:p w14:paraId="26334222" w14:textId="77777777" w:rsidR="0017464C" w:rsidRDefault="0017464C">
      <w:pPr>
        <w:spacing w:after="160" w:line="259" w:lineRule="auto"/>
        <w:rPr>
          <w:rFonts w:ascii="Arial" w:hAnsi="Arial" w:cs="Arial"/>
          <w:sz w:val="22"/>
          <w:szCs w:val="20"/>
          <w:lang w:val="es-ES"/>
        </w:rPr>
      </w:pPr>
      <w:r>
        <w:rPr>
          <w:rFonts w:ascii="Arial" w:hAnsi="Arial" w:cs="Arial"/>
          <w:sz w:val="22"/>
          <w:szCs w:val="20"/>
          <w:lang w:val="es-ES"/>
        </w:rPr>
        <w:br w:type="page"/>
      </w:r>
    </w:p>
    <w:p w14:paraId="7DE3991A" w14:textId="6218743C" w:rsidR="00234689" w:rsidRDefault="00234689">
      <w:pPr>
        <w:spacing w:after="160" w:line="259" w:lineRule="auto"/>
        <w:rPr>
          <w:rFonts w:ascii="Arial" w:hAnsi="Arial" w:cs="Arial"/>
          <w:sz w:val="22"/>
          <w:szCs w:val="20"/>
          <w:lang w:val="es-ES"/>
        </w:rPr>
      </w:pPr>
      <w:r>
        <w:rPr>
          <w:rFonts w:ascii="Arial" w:hAnsi="Arial" w:cs="Arial"/>
          <w:sz w:val="22"/>
          <w:szCs w:val="20"/>
          <w:lang w:val="es-ES"/>
        </w:rPr>
        <w:lastRenderedPageBreak/>
        <w:t>El siguiente diagrama muestra una interacción</w:t>
      </w:r>
      <w:r w:rsidR="0017464C">
        <w:rPr>
          <w:rFonts w:ascii="Arial" w:hAnsi="Arial" w:cs="Arial"/>
          <w:sz w:val="22"/>
          <w:szCs w:val="20"/>
          <w:lang w:val="es-ES"/>
        </w:rPr>
        <w:t xml:space="preserve"> de un pedido de usuario y como los diferentes componentes interactúan:</w:t>
      </w:r>
    </w:p>
    <w:p w14:paraId="0ABB6F80" w14:textId="77777777" w:rsidR="0017464C" w:rsidRDefault="0017464C">
      <w:pPr>
        <w:spacing w:after="160" w:line="259" w:lineRule="auto"/>
        <w:rPr>
          <w:rFonts w:ascii="Arial" w:hAnsi="Arial" w:cs="Arial"/>
          <w:sz w:val="22"/>
          <w:szCs w:val="20"/>
          <w:lang w:val="es-ES"/>
        </w:rPr>
      </w:pPr>
    </w:p>
    <w:p w14:paraId="7A2A2C6F" w14:textId="3391F238" w:rsidR="005839FB" w:rsidRDefault="001275E4">
      <w:pPr>
        <w:spacing w:after="160" w:line="259" w:lineRule="auto"/>
        <w:rPr>
          <w:rFonts w:ascii="Arial Black" w:eastAsiaTheme="majorEastAsia" w:hAnsi="Arial Black" w:cs="Arial"/>
          <w:sz w:val="28"/>
          <w:szCs w:val="28"/>
          <w:lang w:val="es-ES" w:eastAsia="es-ES"/>
        </w:rPr>
      </w:pPr>
      <w:r>
        <w:rPr>
          <w:rFonts w:ascii="Arial Black" w:eastAsiaTheme="majorEastAsia" w:hAnsi="Arial Black" w:cs="Arial"/>
          <w:noProof/>
          <w:sz w:val="28"/>
          <w:szCs w:val="28"/>
          <w:lang w:eastAsia="es-AR"/>
        </w:rPr>
        <w:drawing>
          <wp:inline distT="0" distB="0" distL="0" distR="0" wp14:anchorId="573614FA" wp14:editId="6FD9CD4D">
            <wp:extent cx="5612130" cy="520065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jemploSecuenciaConsulta.jpg"/>
                    <pic:cNvPicPr/>
                  </pic:nvPicPr>
                  <pic:blipFill>
                    <a:blip r:embed="rId31">
                      <a:extLst>
                        <a:ext uri="{28A0092B-C50C-407E-A947-70E740481C1C}">
                          <a14:useLocalDpi xmlns:a14="http://schemas.microsoft.com/office/drawing/2010/main" val="0"/>
                        </a:ext>
                      </a:extLst>
                    </a:blip>
                    <a:stretch>
                      <a:fillRect/>
                    </a:stretch>
                  </pic:blipFill>
                  <pic:spPr>
                    <a:xfrm>
                      <a:off x="0" y="0"/>
                      <a:ext cx="5612130" cy="5200650"/>
                    </a:xfrm>
                    <a:prstGeom prst="rect">
                      <a:avLst/>
                    </a:prstGeom>
                  </pic:spPr>
                </pic:pic>
              </a:graphicData>
            </a:graphic>
          </wp:inline>
        </w:drawing>
      </w:r>
    </w:p>
    <w:p w14:paraId="7A227A9F" w14:textId="77777777" w:rsidR="00967C0E" w:rsidRDefault="00967C0E" w:rsidP="00967C0E">
      <w:pPr>
        <w:rPr>
          <w:rFonts w:ascii="Arial" w:hAnsi="Arial" w:cs="Arial"/>
          <w:sz w:val="22"/>
          <w:szCs w:val="20"/>
          <w:lang w:val="es-ES" w:eastAsia="es-ES"/>
        </w:rPr>
      </w:pPr>
    </w:p>
    <w:p w14:paraId="7B70C45D" w14:textId="3DC2ED9D" w:rsidR="00967C0E" w:rsidRDefault="00967C0E" w:rsidP="00967C0E">
      <w:pPr>
        <w:rPr>
          <w:rFonts w:ascii="Arial" w:hAnsi="Arial" w:cs="Arial"/>
          <w:sz w:val="22"/>
          <w:szCs w:val="20"/>
          <w:lang w:val="es-ES" w:eastAsia="es-ES"/>
        </w:rPr>
      </w:pPr>
      <w:r>
        <w:rPr>
          <w:rFonts w:ascii="Arial" w:hAnsi="Arial" w:cs="Arial"/>
          <w:sz w:val="22"/>
          <w:szCs w:val="20"/>
          <w:lang w:val="es-ES" w:eastAsia="es-ES"/>
        </w:rPr>
        <w:t>Cada capa tiene una responsabilidad dentro de la aplicación, brindando servicios a las capas superiores y consumiendo servicios de las capas inferiores.</w:t>
      </w:r>
    </w:p>
    <w:p w14:paraId="27E03531" w14:textId="77777777" w:rsidR="00C87145" w:rsidRDefault="00C87145">
      <w:pPr>
        <w:spacing w:after="160" w:line="259" w:lineRule="auto"/>
        <w:rPr>
          <w:rFonts w:ascii="Arial Black" w:eastAsiaTheme="majorEastAsia" w:hAnsi="Arial Black" w:cs="Arial"/>
          <w:sz w:val="28"/>
          <w:szCs w:val="28"/>
          <w:lang w:val="es-ES" w:eastAsia="es-ES"/>
        </w:rPr>
      </w:pPr>
      <w:r>
        <w:rPr>
          <w:rFonts w:ascii="Arial Black" w:hAnsi="Arial Black" w:cs="Arial"/>
          <w:sz w:val="28"/>
          <w:szCs w:val="28"/>
          <w:lang w:val="es-ES" w:eastAsia="es-ES"/>
        </w:rPr>
        <w:br w:type="page"/>
      </w:r>
    </w:p>
    <w:p w14:paraId="5966A452" w14:textId="3B78E46E" w:rsidR="005B72E1" w:rsidRPr="00841185" w:rsidRDefault="005B72E1" w:rsidP="00D71915">
      <w:pPr>
        <w:pStyle w:val="Heading1"/>
        <w:numPr>
          <w:ilvl w:val="0"/>
          <w:numId w:val="3"/>
        </w:numPr>
        <w:rPr>
          <w:rFonts w:ascii="Arial Black" w:hAnsi="Arial Black" w:cs="Arial"/>
          <w:color w:val="auto"/>
          <w:sz w:val="28"/>
          <w:szCs w:val="28"/>
          <w:lang w:val="es-ES" w:eastAsia="es-ES"/>
        </w:rPr>
      </w:pPr>
      <w:bookmarkStart w:id="27" w:name="_Toc458094728"/>
      <w:r w:rsidRPr="00841185">
        <w:rPr>
          <w:rFonts w:ascii="Arial Black" w:hAnsi="Arial Black" w:cs="Arial"/>
          <w:color w:val="auto"/>
          <w:sz w:val="28"/>
          <w:szCs w:val="28"/>
          <w:lang w:val="es-ES" w:eastAsia="es-ES"/>
        </w:rPr>
        <w:lastRenderedPageBreak/>
        <w:t>Aprobaciones</w:t>
      </w:r>
      <w:bookmarkEnd w:id="27"/>
    </w:p>
    <w:p w14:paraId="51BAB1EF" w14:textId="77777777" w:rsidR="005B72E1" w:rsidRDefault="005B72E1" w:rsidP="005B72E1">
      <w:pPr>
        <w:pStyle w:val="LO-normal"/>
        <w:rPr>
          <w:rFonts w:ascii="Arial" w:hAnsi="Arial"/>
          <w:lang w:val="es-AR"/>
        </w:rPr>
      </w:pPr>
    </w:p>
    <w:p w14:paraId="0248F6FE" w14:textId="77777777" w:rsidR="005B72E1" w:rsidRDefault="005B72E1" w:rsidP="005B72E1">
      <w:pPr>
        <w:pStyle w:val="LO-normal"/>
        <w:rPr>
          <w:rFonts w:ascii="Arial" w:hAnsi="Arial"/>
          <w:lang w:val="es-AR"/>
        </w:rPr>
      </w:pPr>
    </w:p>
    <w:p w14:paraId="44382798" w14:textId="77777777" w:rsidR="005B72E1" w:rsidRDefault="005B72E1" w:rsidP="005B72E1">
      <w:pPr>
        <w:pStyle w:val="LO-normal"/>
        <w:rPr>
          <w:rFonts w:ascii="Arial" w:hAnsi="Arial"/>
          <w:lang w:val="es-AR"/>
        </w:rPr>
      </w:pPr>
    </w:p>
    <w:p w14:paraId="3953CA56" w14:textId="77777777" w:rsidR="005B72E1" w:rsidRDefault="005B72E1" w:rsidP="005B72E1">
      <w:pPr>
        <w:pStyle w:val="LO-normal"/>
        <w:rPr>
          <w:rFonts w:ascii="Arial" w:hAnsi="Arial"/>
          <w:lang w:val="es-AR"/>
        </w:rPr>
      </w:pPr>
    </w:p>
    <w:p w14:paraId="5E862719" w14:textId="77777777" w:rsidR="005B72E1" w:rsidRDefault="005B72E1" w:rsidP="005B72E1">
      <w:pPr>
        <w:pStyle w:val="LO-normal"/>
        <w:rPr>
          <w:rFonts w:ascii="Arial" w:hAnsi="Arial"/>
          <w:lang w:val="es-AR"/>
        </w:rPr>
      </w:pPr>
      <w:r>
        <w:rPr>
          <w:rFonts w:ascii="Arial" w:eastAsia="Arial" w:hAnsi="Arial" w:cs="Arial"/>
          <w:b/>
          <w:sz w:val="22"/>
          <w:lang w:val="es-AR"/>
        </w:rPr>
        <w:t>_____________________________</w:t>
      </w:r>
      <w:r>
        <w:rPr>
          <w:rFonts w:ascii="Arial" w:eastAsia="Arial" w:hAnsi="Arial" w:cs="Arial"/>
          <w:b/>
          <w:sz w:val="22"/>
          <w:lang w:val="es-AR"/>
        </w:rPr>
        <w:tab/>
      </w:r>
      <w:r>
        <w:rPr>
          <w:rFonts w:ascii="Arial" w:eastAsia="Arial" w:hAnsi="Arial" w:cs="Arial"/>
          <w:b/>
          <w:sz w:val="22"/>
          <w:lang w:val="es-AR"/>
        </w:rPr>
        <w:tab/>
      </w:r>
      <w:r>
        <w:rPr>
          <w:rFonts w:ascii="Arial" w:eastAsia="Arial" w:hAnsi="Arial" w:cs="Arial"/>
          <w:b/>
          <w:sz w:val="22"/>
          <w:lang w:val="es-AR"/>
        </w:rPr>
        <w:tab/>
      </w:r>
      <w:r>
        <w:rPr>
          <w:rFonts w:ascii="Arial" w:eastAsia="Arial" w:hAnsi="Arial" w:cs="Arial"/>
          <w:sz w:val="22"/>
          <w:lang w:val="es-AR"/>
        </w:rPr>
        <w:t>Fecha:_________________</w:t>
      </w:r>
      <w:r>
        <w:rPr>
          <w:rFonts w:ascii="Arial" w:eastAsia="Arial" w:hAnsi="Arial" w:cs="Arial"/>
          <w:sz w:val="22"/>
          <w:lang w:val="es-AR"/>
        </w:rPr>
        <w:br/>
        <w:t>Aprobación Técnica de la Arquitectura</w:t>
      </w:r>
    </w:p>
    <w:p w14:paraId="5B96CC76" w14:textId="77777777" w:rsidR="005B72E1" w:rsidRDefault="005B72E1" w:rsidP="005B72E1">
      <w:pPr>
        <w:pStyle w:val="LO-normal"/>
        <w:rPr>
          <w:rFonts w:ascii="Arial" w:hAnsi="Arial"/>
          <w:lang w:val="es-AR"/>
        </w:rPr>
      </w:pPr>
    </w:p>
    <w:p w14:paraId="432EB7AA" w14:textId="77777777" w:rsidR="005B72E1" w:rsidRDefault="005B72E1" w:rsidP="005B72E1">
      <w:pPr>
        <w:pStyle w:val="LO-normal"/>
        <w:rPr>
          <w:rFonts w:ascii="Arial" w:hAnsi="Arial"/>
          <w:lang w:val="es-AR"/>
        </w:rPr>
      </w:pPr>
    </w:p>
    <w:p w14:paraId="7248C4B4" w14:textId="77777777" w:rsidR="005B72E1" w:rsidRDefault="005B72E1" w:rsidP="005B72E1">
      <w:pPr>
        <w:pStyle w:val="LO-normal"/>
        <w:rPr>
          <w:rFonts w:ascii="Arial" w:hAnsi="Arial"/>
          <w:lang w:val="es-AR"/>
        </w:rPr>
      </w:pPr>
    </w:p>
    <w:p w14:paraId="6CAF2653" w14:textId="77777777" w:rsidR="005B72E1" w:rsidRDefault="005B72E1" w:rsidP="005B72E1">
      <w:pPr>
        <w:pStyle w:val="LO-normal"/>
        <w:rPr>
          <w:rFonts w:ascii="Arial" w:hAnsi="Arial"/>
          <w:lang w:val="es-AR"/>
        </w:rPr>
      </w:pPr>
    </w:p>
    <w:p w14:paraId="165E1E97" w14:textId="77777777" w:rsidR="005B72E1" w:rsidRDefault="005B72E1" w:rsidP="005B72E1">
      <w:pPr>
        <w:pStyle w:val="LO-normal"/>
        <w:rPr>
          <w:rFonts w:ascii="Arial" w:hAnsi="Arial"/>
          <w:lang w:val="es-AR"/>
        </w:rPr>
      </w:pPr>
    </w:p>
    <w:p w14:paraId="33C831A4" w14:textId="77777777" w:rsidR="005B72E1" w:rsidRDefault="005B72E1" w:rsidP="005B72E1">
      <w:pPr>
        <w:pStyle w:val="LO-normal"/>
        <w:rPr>
          <w:rFonts w:ascii="Arial" w:hAnsi="Arial"/>
          <w:lang w:val="es-AR"/>
        </w:rPr>
      </w:pPr>
      <w:r>
        <w:rPr>
          <w:rFonts w:ascii="Arial" w:eastAsia="Arial" w:hAnsi="Arial" w:cs="Arial"/>
          <w:b/>
          <w:sz w:val="22"/>
          <w:lang w:val="es-AR"/>
        </w:rPr>
        <w:t>_____________________________</w:t>
      </w:r>
      <w:r>
        <w:rPr>
          <w:rFonts w:ascii="Arial" w:eastAsia="Arial" w:hAnsi="Arial" w:cs="Arial"/>
          <w:b/>
          <w:sz w:val="22"/>
          <w:lang w:val="es-AR"/>
        </w:rPr>
        <w:tab/>
      </w:r>
      <w:r>
        <w:rPr>
          <w:rFonts w:ascii="Arial" w:eastAsia="Arial" w:hAnsi="Arial" w:cs="Arial"/>
          <w:b/>
          <w:sz w:val="22"/>
          <w:lang w:val="es-AR"/>
        </w:rPr>
        <w:tab/>
      </w:r>
      <w:r>
        <w:rPr>
          <w:rFonts w:ascii="Arial" w:eastAsia="Arial" w:hAnsi="Arial" w:cs="Arial"/>
          <w:b/>
          <w:sz w:val="22"/>
          <w:lang w:val="es-AR"/>
        </w:rPr>
        <w:tab/>
      </w:r>
      <w:r>
        <w:rPr>
          <w:rFonts w:ascii="Arial" w:eastAsia="Arial" w:hAnsi="Arial" w:cs="Arial"/>
          <w:sz w:val="22"/>
          <w:lang w:val="es-AR"/>
        </w:rPr>
        <w:t>Fecha:_________________</w:t>
      </w:r>
      <w:r>
        <w:rPr>
          <w:rFonts w:ascii="Arial" w:eastAsia="Arial" w:hAnsi="Arial" w:cs="Arial"/>
          <w:sz w:val="22"/>
          <w:lang w:val="es-AR"/>
        </w:rPr>
        <w:br/>
        <w:t>Profesor a cargo del Proyecto</w:t>
      </w:r>
      <w:r>
        <w:rPr>
          <w:rFonts w:ascii="Arial" w:eastAsia="Arial" w:hAnsi="Arial" w:cs="Arial"/>
          <w:b/>
          <w:sz w:val="22"/>
          <w:lang w:val="es-AR"/>
        </w:rPr>
        <w:t xml:space="preserve"> </w:t>
      </w:r>
    </w:p>
    <w:p w14:paraId="22252F8E" w14:textId="77777777" w:rsidR="005B72E1" w:rsidRDefault="005B72E1" w:rsidP="005B72E1">
      <w:pPr>
        <w:pStyle w:val="LO-normal"/>
        <w:rPr>
          <w:rFonts w:ascii="Arial" w:hAnsi="Arial"/>
          <w:lang w:val="es-AR"/>
        </w:rPr>
      </w:pPr>
    </w:p>
    <w:p w14:paraId="079E1F4D" w14:textId="77777777" w:rsidR="005B72E1" w:rsidRDefault="005B72E1" w:rsidP="005B72E1">
      <w:pPr>
        <w:pStyle w:val="LO-normal"/>
        <w:rPr>
          <w:rFonts w:ascii="Arial" w:hAnsi="Arial"/>
          <w:lang w:val="es-AR"/>
        </w:rPr>
      </w:pPr>
    </w:p>
    <w:p w14:paraId="58236FBD" w14:textId="77777777" w:rsidR="005B72E1" w:rsidRDefault="005B72E1" w:rsidP="005B72E1">
      <w:pPr>
        <w:pStyle w:val="LO-normal"/>
        <w:rPr>
          <w:rFonts w:ascii="Arial" w:hAnsi="Arial"/>
          <w:lang w:val="es-AR"/>
        </w:rPr>
      </w:pPr>
    </w:p>
    <w:p w14:paraId="62828A49" w14:textId="77777777" w:rsidR="005B72E1" w:rsidRDefault="005B72E1" w:rsidP="005B72E1">
      <w:pPr>
        <w:pStyle w:val="LO-normal"/>
        <w:rPr>
          <w:rFonts w:ascii="Arial" w:hAnsi="Arial"/>
          <w:lang w:val="es-AR"/>
        </w:rPr>
      </w:pPr>
    </w:p>
    <w:p w14:paraId="4500108D" w14:textId="77777777" w:rsidR="005B72E1" w:rsidRDefault="005B72E1" w:rsidP="005B72E1">
      <w:pPr>
        <w:pStyle w:val="LO-normal"/>
        <w:rPr>
          <w:rFonts w:ascii="Arial" w:hAnsi="Arial"/>
          <w:lang w:val="es-AR"/>
        </w:rPr>
      </w:pPr>
    </w:p>
    <w:sectPr w:rsidR="005B72E1" w:rsidSect="005B72E1">
      <w:headerReference w:type="default" r:id="rId32"/>
      <w:footerReference w:type="default" r:id="rId33"/>
      <w:headerReference w:type="first" r:id="rId3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E0834" w14:textId="77777777" w:rsidR="00310A3B" w:rsidRDefault="00310A3B" w:rsidP="009C62AA">
      <w:r>
        <w:separator/>
      </w:r>
    </w:p>
  </w:endnote>
  <w:endnote w:type="continuationSeparator" w:id="0">
    <w:p w14:paraId="4289CD95" w14:textId="77777777" w:rsidR="00310A3B" w:rsidRDefault="00310A3B" w:rsidP="009C6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Univers (W1)">
    <w:altName w:val="Arial"/>
    <w:panose1 w:val="00000000000000000000"/>
    <w:charset w:val="00"/>
    <w:family w:val="swiss"/>
    <w:notTrueType/>
    <w:pitch w:val="variable"/>
    <w:sig w:usb0="00000003" w:usb1="00000000" w:usb2="00000000" w:usb3="00000000" w:csb0="00000001" w:csb1="00000000"/>
  </w:font>
  <w:font w:name="Open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14705" w14:textId="651025BB" w:rsidR="008319F9" w:rsidRPr="00F91484" w:rsidRDefault="008319F9" w:rsidP="009C62AA">
    <w:pPr>
      <w:pStyle w:val="Footer"/>
      <w:jc w:val="center"/>
      <w:rPr>
        <w:sz w:val="20"/>
        <w:szCs w:val="20"/>
      </w:rPr>
    </w:pPr>
    <w:r w:rsidRPr="00F91484">
      <w:rPr>
        <w:snapToGrid w:val="0"/>
        <w:sz w:val="20"/>
        <w:szCs w:val="20"/>
      </w:rPr>
      <w:t xml:space="preserve">Página </w:t>
    </w:r>
    <w:r w:rsidRPr="00F91484">
      <w:rPr>
        <w:snapToGrid w:val="0"/>
        <w:sz w:val="20"/>
        <w:szCs w:val="20"/>
      </w:rPr>
      <w:fldChar w:fldCharType="begin"/>
    </w:r>
    <w:r w:rsidRPr="00F91484">
      <w:rPr>
        <w:snapToGrid w:val="0"/>
        <w:sz w:val="20"/>
        <w:szCs w:val="20"/>
      </w:rPr>
      <w:instrText xml:space="preserve"> PAGE </w:instrText>
    </w:r>
    <w:r w:rsidRPr="00F91484">
      <w:rPr>
        <w:snapToGrid w:val="0"/>
        <w:sz w:val="20"/>
        <w:szCs w:val="20"/>
      </w:rPr>
      <w:fldChar w:fldCharType="separate"/>
    </w:r>
    <w:r w:rsidR="00967C0E">
      <w:rPr>
        <w:noProof/>
        <w:snapToGrid w:val="0"/>
        <w:sz w:val="20"/>
        <w:szCs w:val="20"/>
      </w:rPr>
      <w:t>2</w:t>
    </w:r>
    <w:r w:rsidRPr="00F91484">
      <w:rPr>
        <w:snapToGrid w:val="0"/>
        <w:sz w:val="20"/>
        <w:szCs w:val="20"/>
      </w:rPr>
      <w:fldChar w:fldCharType="end"/>
    </w:r>
    <w:r w:rsidRPr="00F91484">
      <w:rPr>
        <w:snapToGrid w:val="0"/>
        <w:sz w:val="20"/>
        <w:szCs w:val="20"/>
      </w:rPr>
      <w:t xml:space="preserve"> de </w:t>
    </w:r>
    <w:r w:rsidRPr="00F91484">
      <w:rPr>
        <w:snapToGrid w:val="0"/>
        <w:sz w:val="20"/>
        <w:szCs w:val="20"/>
      </w:rPr>
      <w:fldChar w:fldCharType="begin"/>
    </w:r>
    <w:r w:rsidRPr="00F91484">
      <w:rPr>
        <w:snapToGrid w:val="0"/>
        <w:sz w:val="20"/>
        <w:szCs w:val="20"/>
      </w:rPr>
      <w:instrText xml:space="preserve"> NUMPAGES </w:instrText>
    </w:r>
    <w:r w:rsidRPr="00F91484">
      <w:rPr>
        <w:snapToGrid w:val="0"/>
        <w:sz w:val="20"/>
        <w:szCs w:val="20"/>
      </w:rPr>
      <w:fldChar w:fldCharType="separate"/>
    </w:r>
    <w:r w:rsidR="00967C0E">
      <w:rPr>
        <w:noProof/>
        <w:snapToGrid w:val="0"/>
        <w:sz w:val="20"/>
        <w:szCs w:val="20"/>
      </w:rPr>
      <w:t>15</w:t>
    </w:r>
    <w:r w:rsidRPr="00F91484">
      <w:rPr>
        <w:snapToGrid w:val="0"/>
        <w:sz w:val="20"/>
        <w:szCs w:val="20"/>
      </w:rPr>
      <w:fldChar w:fldCharType="end"/>
    </w:r>
  </w:p>
  <w:p w14:paraId="396E549F" w14:textId="77777777" w:rsidR="008319F9" w:rsidRDefault="00831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3ED27" w14:textId="77777777" w:rsidR="00310A3B" w:rsidRDefault="00310A3B" w:rsidP="009C62AA">
      <w:r>
        <w:separator/>
      </w:r>
    </w:p>
  </w:footnote>
  <w:footnote w:type="continuationSeparator" w:id="0">
    <w:p w14:paraId="694FD713" w14:textId="77777777" w:rsidR="00310A3B" w:rsidRDefault="00310A3B" w:rsidP="009C62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C8682" w14:textId="77777777" w:rsidR="008319F9" w:rsidRDefault="008319F9" w:rsidP="005A57EE">
    <w:pPr>
      <w:pStyle w:val="Header"/>
      <w:tabs>
        <w:tab w:val="clear" w:pos="4320"/>
        <w:tab w:val="clear" w:pos="8640"/>
        <w:tab w:val="left" w:pos="3890"/>
      </w:tabs>
    </w:pPr>
    <w:r>
      <w:tab/>
    </w:r>
  </w:p>
  <w:tbl>
    <w:tblPr>
      <w:tblW w:w="1036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52"/>
      <w:gridCol w:w="3335"/>
      <w:gridCol w:w="3335"/>
      <w:gridCol w:w="1842"/>
    </w:tblGrid>
    <w:tr w:rsidR="008319F9" w:rsidRPr="00F33967" w14:paraId="05C05739" w14:textId="77777777" w:rsidTr="002755FE">
      <w:trPr>
        <w:cantSplit/>
        <w:trHeight w:val="345"/>
        <w:jc w:val="center"/>
      </w:trPr>
      <w:tc>
        <w:tcPr>
          <w:tcW w:w="1852" w:type="dxa"/>
          <w:vMerge w:val="restart"/>
          <w:vAlign w:val="center"/>
        </w:tcPr>
        <w:p w14:paraId="500126F5" w14:textId="77777777" w:rsidR="008319F9" w:rsidRDefault="008319F9" w:rsidP="005A57EE">
          <w:pPr>
            <w:jc w:val="center"/>
            <w:rPr>
              <w:rFonts w:ascii="Univers (W1)" w:hAnsi="Univers (W1)"/>
            </w:rPr>
          </w:pPr>
          <w:r w:rsidRPr="0090610D">
            <w:rPr>
              <w:noProof/>
              <w:lang w:eastAsia="es-AR"/>
            </w:rPr>
            <w:drawing>
              <wp:inline distT="0" distB="0" distL="0" distR="0" wp14:anchorId="2729BD7A" wp14:editId="0756AACB">
                <wp:extent cx="854075" cy="594995"/>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4075" cy="594995"/>
                        </a:xfrm>
                        <a:prstGeom prst="rect">
                          <a:avLst/>
                        </a:prstGeom>
                        <a:noFill/>
                        <a:ln>
                          <a:noFill/>
                        </a:ln>
                      </pic:spPr>
                    </pic:pic>
                  </a:graphicData>
                </a:graphic>
              </wp:inline>
            </w:drawing>
          </w:r>
        </w:p>
      </w:tc>
      <w:tc>
        <w:tcPr>
          <w:tcW w:w="6670" w:type="dxa"/>
          <w:gridSpan w:val="2"/>
          <w:vAlign w:val="center"/>
        </w:tcPr>
        <w:p w14:paraId="57406270" w14:textId="77777777" w:rsidR="008319F9" w:rsidRPr="00A63B88" w:rsidRDefault="008319F9" w:rsidP="005A57EE">
          <w:pPr>
            <w:jc w:val="center"/>
            <w:rPr>
              <w:rFonts w:ascii="Univers (W1)" w:hAnsi="Univers (W1)"/>
              <w:b/>
              <w:sz w:val="20"/>
              <w:szCs w:val="20"/>
            </w:rPr>
          </w:pPr>
          <w:r>
            <w:rPr>
              <w:rFonts w:ascii="Univers (W1)" w:hAnsi="Univers (W1)"/>
              <w:b/>
              <w:sz w:val="20"/>
              <w:szCs w:val="20"/>
            </w:rPr>
            <w:t>Sistema Adaptativo de Formación Adaptativa</w:t>
          </w:r>
        </w:p>
      </w:tc>
      <w:tc>
        <w:tcPr>
          <w:tcW w:w="1842" w:type="dxa"/>
          <w:vMerge w:val="restart"/>
          <w:vAlign w:val="center"/>
        </w:tcPr>
        <w:p w14:paraId="5C0D4FEE" w14:textId="77777777" w:rsidR="008319F9" w:rsidRPr="00A63B88" w:rsidRDefault="008319F9" w:rsidP="005A57EE">
          <w:pPr>
            <w:jc w:val="center"/>
            <w:rPr>
              <w:rFonts w:ascii="Univers (W1)" w:hAnsi="Univers (W1)"/>
              <w:b/>
              <w:sz w:val="20"/>
              <w:szCs w:val="20"/>
            </w:rPr>
          </w:pPr>
          <w:r>
            <w:rPr>
              <w:noProof/>
              <w:lang w:eastAsia="es-AR"/>
            </w:rPr>
            <w:drawing>
              <wp:inline distT="114300" distB="114300" distL="114300" distR="114300" wp14:anchorId="22E2ED70" wp14:editId="76BBA44C">
                <wp:extent cx="895350" cy="704850"/>
                <wp:effectExtent l="0" t="0" r="0" b="0"/>
                <wp:docPr id="10"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895350" cy="704850"/>
                        </a:xfrm>
                        <a:prstGeom prst="rect">
                          <a:avLst/>
                        </a:prstGeom>
                        <a:ln/>
                      </pic:spPr>
                    </pic:pic>
                  </a:graphicData>
                </a:graphic>
              </wp:inline>
            </w:drawing>
          </w:r>
        </w:p>
      </w:tc>
    </w:tr>
    <w:tr w:rsidR="008319F9" w:rsidRPr="00F33967" w14:paraId="7847D2C0" w14:textId="77777777" w:rsidTr="002755FE">
      <w:trPr>
        <w:cantSplit/>
        <w:trHeight w:val="345"/>
        <w:jc w:val="center"/>
      </w:trPr>
      <w:tc>
        <w:tcPr>
          <w:tcW w:w="1852" w:type="dxa"/>
          <w:vMerge/>
        </w:tcPr>
        <w:p w14:paraId="3EDEDF8D" w14:textId="77777777" w:rsidR="008319F9" w:rsidRDefault="008319F9" w:rsidP="005A57EE">
          <w:pPr>
            <w:rPr>
              <w:rFonts w:ascii="Univers (W1)" w:hAnsi="Univers (W1)"/>
            </w:rPr>
          </w:pPr>
        </w:p>
      </w:tc>
      <w:tc>
        <w:tcPr>
          <w:tcW w:w="6670" w:type="dxa"/>
          <w:gridSpan w:val="2"/>
          <w:vAlign w:val="center"/>
        </w:tcPr>
        <w:p w14:paraId="073306C2" w14:textId="77777777" w:rsidR="008319F9" w:rsidRPr="00A63B88" w:rsidRDefault="008319F9" w:rsidP="005A57EE">
          <w:pPr>
            <w:jc w:val="center"/>
            <w:rPr>
              <w:rFonts w:ascii="Univers (W1)" w:hAnsi="Univers (W1)"/>
              <w:b/>
              <w:sz w:val="20"/>
              <w:szCs w:val="20"/>
              <w:lang w:val="es-ES"/>
            </w:rPr>
          </w:pPr>
          <w:r>
            <w:rPr>
              <w:rFonts w:ascii="Open Sans" w:eastAsia="Open Sans" w:hAnsi="Open Sans" w:cs="Open Sans"/>
              <w:b/>
              <w:sz w:val="20"/>
              <w:szCs w:val="20"/>
            </w:rPr>
            <w:t>K5152 – 5508</w:t>
          </w:r>
        </w:p>
      </w:tc>
      <w:tc>
        <w:tcPr>
          <w:tcW w:w="1842" w:type="dxa"/>
          <w:vMerge/>
          <w:vAlign w:val="center"/>
        </w:tcPr>
        <w:p w14:paraId="4B96EE7B" w14:textId="77777777" w:rsidR="008319F9" w:rsidRPr="006904B4" w:rsidRDefault="008319F9" w:rsidP="005A57EE">
          <w:pPr>
            <w:rPr>
              <w:rFonts w:ascii="Univers (W1)" w:hAnsi="Univers (W1)"/>
              <w:lang w:val="es-ES"/>
            </w:rPr>
          </w:pPr>
        </w:p>
      </w:tc>
    </w:tr>
    <w:tr w:rsidR="008319F9" w14:paraId="36E6B9B1" w14:textId="77777777" w:rsidTr="002755FE">
      <w:trPr>
        <w:cantSplit/>
        <w:trHeight w:val="270"/>
        <w:jc w:val="center"/>
      </w:trPr>
      <w:tc>
        <w:tcPr>
          <w:tcW w:w="1852" w:type="dxa"/>
          <w:vMerge/>
        </w:tcPr>
        <w:p w14:paraId="766D096E" w14:textId="77777777" w:rsidR="008319F9" w:rsidRPr="006904B4" w:rsidRDefault="008319F9" w:rsidP="005A57EE">
          <w:pPr>
            <w:rPr>
              <w:rFonts w:ascii="Univers (W1)" w:hAnsi="Univers (W1)"/>
              <w:lang w:val="es-ES"/>
            </w:rPr>
          </w:pPr>
        </w:p>
      </w:tc>
      <w:tc>
        <w:tcPr>
          <w:tcW w:w="3335" w:type="dxa"/>
          <w:vAlign w:val="center"/>
        </w:tcPr>
        <w:p w14:paraId="500FC090" w14:textId="77777777" w:rsidR="008319F9" w:rsidRPr="00C70A95" w:rsidRDefault="008319F9" w:rsidP="00FF1EBE">
          <w:pPr>
            <w:jc w:val="center"/>
            <w:rPr>
              <w:rFonts w:ascii="Univers (W1)" w:hAnsi="Univers (W1)"/>
              <w:b/>
              <w:sz w:val="20"/>
              <w:szCs w:val="20"/>
            </w:rPr>
          </w:pPr>
          <w:r>
            <w:rPr>
              <w:rFonts w:ascii="Univers (W1)" w:hAnsi="Univers (W1)"/>
              <w:b/>
              <w:sz w:val="20"/>
              <w:szCs w:val="20"/>
            </w:rPr>
            <w:t>Versión 1.3</w:t>
          </w:r>
        </w:p>
      </w:tc>
      <w:tc>
        <w:tcPr>
          <w:tcW w:w="3335" w:type="dxa"/>
          <w:vAlign w:val="center"/>
        </w:tcPr>
        <w:p w14:paraId="075B3B0B" w14:textId="16F27913" w:rsidR="008319F9" w:rsidRPr="00C70A95" w:rsidRDefault="00967C0E" w:rsidP="005A57EE">
          <w:pPr>
            <w:jc w:val="center"/>
            <w:rPr>
              <w:rFonts w:ascii="Univers (W1)" w:hAnsi="Univers (W1)"/>
              <w:b/>
              <w:sz w:val="20"/>
              <w:szCs w:val="20"/>
            </w:rPr>
          </w:pPr>
          <w:r>
            <w:rPr>
              <w:rFonts w:ascii="Univers (W1)" w:hAnsi="Univers (W1)"/>
              <w:b/>
              <w:sz w:val="20"/>
              <w:szCs w:val="20"/>
            </w:rPr>
            <w:t>04/08</w:t>
          </w:r>
          <w:r w:rsidR="008319F9">
            <w:rPr>
              <w:rFonts w:ascii="Univers (W1)" w:hAnsi="Univers (W1)"/>
              <w:b/>
              <w:sz w:val="20"/>
              <w:szCs w:val="20"/>
            </w:rPr>
            <w:t>/16</w:t>
          </w:r>
        </w:p>
      </w:tc>
      <w:tc>
        <w:tcPr>
          <w:tcW w:w="1842" w:type="dxa"/>
          <w:vMerge/>
        </w:tcPr>
        <w:p w14:paraId="51F4C998" w14:textId="77777777" w:rsidR="008319F9" w:rsidRDefault="008319F9" w:rsidP="005A57EE">
          <w:pPr>
            <w:rPr>
              <w:rFonts w:ascii="Univers (W1)" w:hAnsi="Univers (W1)"/>
            </w:rPr>
          </w:pPr>
        </w:p>
      </w:tc>
    </w:tr>
  </w:tbl>
  <w:p w14:paraId="4C6E7D3D" w14:textId="77777777" w:rsidR="008319F9" w:rsidRDefault="008319F9" w:rsidP="005A57EE">
    <w:pPr>
      <w:pStyle w:val="Header"/>
      <w:tabs>
        <w:tab w:val="clear" w:pos="4320"/>
        <w:tab w:val="clear" w:pos="8640"/>
        <w:tab w:val="left" w:pos="38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6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52"/>
      <w:gridCol w:w="3335"/>
      <w:gridCol w:w="3335"/>
      <w:gridCol w:w="1842"/>
    </w:tblGrid>
    <w:tr w:rsidR="008319F9" w:rsidRPr="00F33967" w14:paraId="272E968F" w14:textId="77777777" w:rsidTr="00A479C1">
      <w:trPr>
        <w:cantSplit/>
        <w:trHeight w:val="345"/>
        <w:jc w:val="center"/>
      </w:trPr>
      <w:tc>
        <w:tcPr>
          <w:tcW w:w="1852" w:type="dxa"/>
          <w:vMerge w:val="restart"/>
          <w:vAlign w:val="center"/>
        </w:tcPr>
        <w:p w14:paraId="204D182E" w14:textId="77777777" w:rsidR="008319F9" w:rsidRDefault="008319F9" w:rsidP="00A479C1">
          <w:pPr>
            <w:jc w:val="center"/>
            <w:rPr>
              <w:rFonts w:ascii="Univers (W1)" w:hAnsi="Univers (W1)"/>
            </w:rPr>
          </w:pPr>
          <w:r w:rsidRPr="0090610D">
            <w:rPr>
              <w:noProof/>
              <w:lang w:eastAsia="es-AR"/>
            </w:rPr>
            <w:drawing>
              <wp:inline distT="0" distB="0" distL="0" distR="0" wp14:anchorId="179AE3CF" wp14:editId="2C223AC4">
                <wp:extent cx="854075" cy="594995"/>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4075" cy="594995"/>
                        </a:xfrm>
                        <a:prstGeom prst="rect">
                          <a:avLst/>
                        </a:prstGeom>
                        <a:noFill/>
                        <a:ln>
                          <a:noFill/>
                        </a:ln>
                      </pic:spPr>
                    </pic:pic>
                  </a:graphicData>
                </a:graphic>
              </wp:inline>
            </w:drawing>
          </w:r>
        </w:p>
      </w:tc>
      <w:tc>
        <w:tcPr>
          <w:tcW w:w="6670" w:type="dxa"/>
          <w:gridSpan w:val="2"/>
          <w:vAlign w:val="center"/>
        </w:tcPr>
        <w:p w14:paraId="48A5677D" w14:textId="77777777" w:rsidR="008319F9" w:rsidRPr="00A63B88" w:rsidRDefault="008319F9" w:rsidP="00A479C1">
          <w:pPr>
            <w:jc w:val="center"/>
            <w:rPr>
              <w:rFonts w:ascii="Univers (W1)" w:hAnsi="Univers (W1)"/>
              <w:b/>
              <w:sz w:val="20"/>
              <w:szCs w:val="20"/>
            </w:rPr>
          </w:pPr>
          <w:r w:rsidRPr="00F33967">
            <w:rPr>
              <w:rFonts w:ascii="Univers (W1)" w:hAnsi="Univers (W1)"/>
              <w:b/>
              <w:sz w:val="20"/>
              <w:szCs w:val="20"/>
            </w:rPr>
            <w:t>Sistema Adaptativo de Formación Educativa</w:t>
          </w:r>
        </w:p>
      </w:tc>
      <w:tc>
        <w:tcPr>
          <w:tcW w:w="1842" w:type="dxa"/>
          <w:vMerge w:val="restart"/>
          <w:vAlign w:val="center"/>
        </w:tcPr>
        <w:p w14:paraId="0C800AE4" w14:textId="77777777" w:rsidR="008319F9" w:rsidRPr="00A63B88" w:rsidRDefault="008319F9" w:rsidP="00A479C1">
          <w:pPr>
            <w:jc w:val="center"/>
            <w:rPr>
              <w:rFonts w:ascii="Univers (W1)" w:hAnsi="Univers (W1)"/>
              <w:b/>
              <w:sz w:val="20"/>
              <w:szCs w:val="20"/>
            </w:rPr>
          </w:pPr>
          <w:r>
            <w:rPr>
              <w:noProof/>
              <w:lang w:eastAsia="es-AR"/>
            </w:rPr>
            <w:drawing>
              <wp:inline distT="114300" distB="114300" distL="114300" distR="114300" wp14:anchorId="38353E61" wp14:editId="6DA6EC86">
                <wp:extent cx="981075" cy="7493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
                        <a:srcRect/>
                        <a:stretch>
                          <a:fillRect/>
                        </a:stretch>
                      </pic:blipFill>
                      <pic:spPr>
                        <a:xfrm>
                          <a:off x="0" y="0"/>
                          <a:ext cx="981075" cy="749300"/>
                        </a:xfrm>
                        <a:prstGeom prst="rect">
                          <a:avLst/>
                        </a:prstGeom>
                        <a:ln/>
                      </pic:spPr>
                    </pic:pic>
                  </a:graphicData>
                </a:graphic>
              </wp:inline>
            </w:drawing>
          </w:r>
        </w:p>
      </w:tc>
    </w:tr>
    <w:tr w:rsidR="008319F9" w:rsidRPr="00F33967" w14:paraId="04444CF9" w14:textId="77777777" w:rsidTr="00A479C1">
      <w:trPr>
        <w:cantSplit/>
        <w:trHeight w:val="345"/>
        <w:jc w:val="center"/>
      </w:trPr>
      <w:tc>
        <w:tcPr>
          <w:tcW w:w="1852" w:type="dxa"/>
          <w:vMerge/>
        </w:tcPr>
        <w:p w14:paraId="4152BB99" w14:textId="77777777" w:rsidR="008319F9" w:rsidRDefault="008319F9" w:rsidP="00A479C1">
          <w:pPr>
            <w:rPr>
              <w:rFonts w:ascii="Univers (W1)" w:hAnsi="Univers (W1)"/>
            </w:rPr>
          </w:pPr>
        </w:p>
      </w:tc>
      <w:tc>
        <w:tcPr>
          <w:tcW w:w="6670" w:type="dxa"/>
          <w:gridSpan w:val="2"/>
          <w:vAlign w:val="center"/>
        </w:tcPr>
        <w:p w14:paraId="1DF3B9A5" w14:textId="77777777" w:rsidR="008319F9" w:rsidRPr="00A63B88" w:rsidRDefault="008319F9" w:rsidP="00A479C1">
          <w:pPr>
            <w:jc w:val="center"/>
            <w:rPr>
              <w:rFonts w:ascii="Univers (W1)" w:hAnsi="Univers (W1)"/>
              <w:b/>
              <w:sz w:val="20"/>
              <w:szCs w:val="20"/>
              <w:lang w:val="es-ES"/>
            </w:rPr>
          </w:pPr>
          <w:r w:rsidRPr="00F33967">
            <w:rPr>
              <w:rFonts w:ascii="Univers (W1)" w:hAnsi="Univers (W1)"/>
              <w:b/>
              <w:sz w:val="20"/>
              <w:szCs w:val="20"/>
            </w:rPr>
            <w:t>K5152 – 5508</w:t>
          </w:r>
        </w:p>
      </w:tc>
      <w:tc>
        <w:tcPr>
          <w:tcW w:w="1842" w:type="dxa"/>
          <w:vMerge/>
          <w:vAlign w:val="center"/>
        </w:tcPr>
        <w:p w14:paraId="2A25B959" w14:textId="77777777" w:rsidR="008319F9" w:rsidRPr="006904B4" w:rsidRDefault="008319F9" w:rsidP="00A479C1">
          <w:pPr>
            <w:rPr>
              <w:rFonts w:ascii="Univers (W1)" w:hAnsi="Univers (W1)"/>
              <w:lang w:val="es-ES"/>
            </w:rPr>
          </w:pPr>
        </w:p>
      </w:tc>
    </w:tr>
    <w:tr w:rsidR="008319F9" w14:paraId="21DB83F6" w14:textId="77777777" w:rsidTr="00A479C1">
      <w:trPr>
        <w:cantSplit/>
        <w:trHeight w:val="270"/>
        <w:jc w:val="center"/>
      </w:trPr>
      <w:tc>
        <w:tcPr>
          <w:tcW w:w="1852" w:type="dxa"/>
          <w:vMerge/>
        </w:tcPr>
        <w:p w14:paraId="4B49A46E" w14:textId="77777777" w:rsidR="008319F9" w:rsidRPr="006904B4" w:rsidRDefault="008319F9" w:rsidP="00A479C1">
          <w:pPr>
            <w:rPr>
              <w:rFonts w:ascii="Univers (W1)" w:hAnsi="Univers (W1)"/>
              <w:lang w:val="es-ES"/>
            </w:rPr>
          </w:pPr>
        </w:p>
      </w:tc>
      <w:tc>
        <w:tcPr>
          <w:tcW w:w="3335" w:type="dxa"/>
          <w:vAlign w:val="center"/>
        </w:tcPr>
        <w:p w14:paraId="6335DDBC" w14:textId="77777777" w:rsidR="008319F9" w:rsidRPr="00C70A95" w:rsidRDefault="008319F9" w:rsidP="00FE08BE">
          <w:pPr>
            <w:jc w:val="center"/>
            <w:rPr>
              <w:rFonts w:ascii="Univers (W1)" w:hAnsi="Univers (W1)"/>
              <w:b/>
              <w:sz w:val="20"/>
              <w:szCs w:val="20"/>
            </w:rPr>
          </w:pPr>
          <w:r>
            <w:rPr>
              <w:rFonts w:ascii="Univers (W1)" w:hAnsi="Univers (W1)"/>
              <w:b/>
              <w:sz w:val="20"/>
              <w:szCs w:val="20"/>
            </w:rPr>
            <w:t>Versión 1.3</w:t>
          </w:r>
        </w:p>
      </w:tc>
      <w:tc>
        <w:tcPr>
          <w:tcW w:w="3335" w:type="dxa"/>
          <w:vAlign w:val="center"/>
        </w:tcPr>
        <w:p w14:paraId="248863F8" w14:textId="124E899E" w:rsidR="008319F9" w:rsidRPr="00C70A95" w:rsidRDefault="00967C0E" w:rsidP="00A479C1">
          <w:pPr>
            <w:jc w:val="center"/>
            <w:rPr>
              <w:rFonts w:ascii="Univers (W1)" w:hAnsi="Univers (W1)"/>
              <w:b/>
              <w:sz w:val="20"/>
              <w:szCs w:val="20"/>
            </w:rPr>
          </w:pPr>
          <w:r>
            <w:rPr>
              <w:rFonts w:ascii="Univers (W1)" w:hAnsi="Univers (W1)"/>
              <w:b/>
              <w:sz w:val="20"/>
              <w:szCs w:val="20"/>
            </w:rPr>
            <w:t>04/08</w:t>
          </w:r>
          <w:r w:rsidR="008319F9">
            <w:rPr>
              <w:rFonts w:ascii="Univers (W1)" w:hAnsi="Univers (W1)"/>
              <w:b/>
              <w:sz w:val="20"/>
              <w:szCs w:val="20"/>
            </w:rPr>
            <w:t>/2016</w:t>
          </w:r>
        </w:p>
      </w:tc>
      <w:tc>
        <w:tcPr>
          <w:tcW w:w="1842" w:type="dxa"/>
          <w:vMerge/>
        </w:tcPr>
        <w:p w14:paraId="1F6FDF70" w14:textId="77777777" w:rsidR="008319F9" w:rsidRDefault="008319F9" w:rsidP="00A479C1">
          <w:pPr>
            <w:rPr>
              <w:rFonts w:ascii="Univers (W1)" w:hAnsi="Univers (W1)"/>
            </w:rPr>
          </w:pPr>
        </w:p>
      </w:tc>
    </w:tr>
  </w:tbl>
  <w:p w14:paraId="7D6237A6" w14:textId="77777777" w:rsidR="008319F9" w:rsidRDefault="008319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14CC7779"/>
    <w:multiLevelType w:val="hybridMultilevel"/>
    <w:tmpl w:val="8306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A5280"/>
    <w:multiLevelType w:val="multilevel"/>
    <w:tmpl w:val="2C0A001F"/>
    <w:lvl w:ilvl="0">
      <w:start w:val="1"/>
      <w:numFmt w:val="decimal"/>
      <w:lvlText w:val="%1."/>
      <w:lvlJc w:val="left"/>
      <w:pPr>
        <w:ind w:left="360" w:hanging="360"/>
      </w:pPr>
      <w:rPr>
        <w:rFonts w:hint="default"/>
        <w:color w:val="auto"/>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FD5479"/>
    <w:multiLevelType w:val="hybridMultilevel"/>
    <w:tmpl w:val="D87E07D4"/>
    <w:lvl w:ilvl="0" w:tplc="7EE0EB0C">
      <w:start w:val="1"/>
      <w:numFmt w:val="decimal"/>
      <w:lvlText w:val="%1."/>
      <w:lvlJc w:val="left"/>
      <w:pPr>
        <w:ind w:left="720" w:hanging="360"/>
      </w:pPr>
      <w:rPr>
        <w:rFonts w:ascii="Arial Black" w:hAnsi="Arial Black" w:hint="default"/>
        <w:color w:val="auto"/>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4021744"/>
    <w:multiLevelType w:val="hybridMultilevel"/>
    <w:tmpl w:val="933AB500"/>
    <w:lvl w:ilvl="0" w:tplc="2ABAADA2">
      <w:start w:val="1"/>
      <w:numFmt w:val="decimal"/>
      <w:lvlText w:val="%1."/>
      <w:lvlJc w:val="left"/>
      <w:pPr>
        <w:ind w:left="720" w:hanging="360"/>
      </w:pPr>
      <w:rPr>
        <w:rFonts w:ascii="Arial Black" w:hAnsi="Arial Black" w:hint="default"/>
        <w:color w:val="auto"/>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DC910FC"/>
    <w:multiLevelType w:val="hybridMultilevel"/>
    <w:tmpl w:val="AD40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95E3A"/>
    <w:multiLevelType w:val="multilevel"/>
    <w:tmpl w:val="2C0A001F"/>
    <w:lvl w:ilvl="0">
      <w:start w:val="1"/>
      <w:numFmt w:val="decimal"/>
      <w:lvlText w:val="%1."/>
      <w:lvlJc w:val="left"/>
      <w:pPr>
        <w:ind w:left="360" w:hanging="360"/>
      </w:pPr>
      <w:rPr>
        <w:rFonts w:hint="default"/>
        <w:color w:val="auto"/>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6727261"/>
    <w:multiLevelType w:val="hybridMultilevel"/>
    <w:tmpl w:val="6AC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C00922"/>
    <w:multiLevelType w:val="hybridMultilevel"/>
    <w:tmpl w:val="74FEA3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AFD10CD"/>
    <w:multiLevelType w:val="hybridMultilevel"/>
    <w:tmpl w:val="971A6996"/>
    <w:lvl w:ilvl="0" w:tplc="7EE0EB0C">
      <w:start w:val="1"/>
      <w:numFmt w:val="decimal"/>
      <w:lvlText w:val="%1."/>
      <w:lvlJc w:val="left"/>
      <w:pPr>
        <w:ind w:left="720" w:hanging="360"/>
      </w:pPr>
      <w:rPr>
        <w:rFonts w:ascii="Arial Black" w:hAnsi="Arial Black" w:hint="default"/>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8"/>
  </w:num>
  <w:num w:numId="3">
    <w:abstractNumId w:val="2"/>
  </w:num>
  <w:num w:numId="4">
    <w:abstractNumId w:val="4"/>
  </w:num>
  <w:num w:numId="5">
    <w:abstractNumId w:val="3"/>
  </w:num>
  <w:num w:numId="6">
    <w:abstractNumId w:val="9"/>
  </w:num>
  <w:num w:numId="7">
    <w:abstractNumId w:val="6"/>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AR" w:vendorID="64" w:dllVersion="131078" w:nlCheck="1" w:checkStyle="0"/>
  <w:activeWritingStyle w:appName="MSWord" w:lang="es-ES" w:vendorID="64" w:dllVersion="131078" w:nlCheck="1" w:checkStyle="0"/>
  <w:activeWritingStyle w:appName="MSWord" w:lang="es-MX"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2AA"/>
    <w:rsid w:val="000333BF"/>
    <w:rsid w:val="000657B6"/>
    <w:rsid w:val="00076DE9"/>
    <w:rsid w:val="000828E9"/>
    <w:rsid w:val="000966EC"/>
    <w:rsid w:val="000C1024"/>
    <w:rsid w:val="000D52D7"/>
    <w:rsid w:val="000E3047"/>
    <w:rsid w:val="000E7647"/>
    <w:rsid w:val="000F73DD"/>
    <w:rsid w:val="00123F7A"/>
    <w:rsid w:val="001275E4"/>
    <w:rsid w:val="00147CBC"/>
    <w:rsid w:val="001658D1"/>
    <w:rsid w:val="00171979"/>
    <w:rsid w:val="0017464C"/>
    <w:rsid w:val="00177EDA"/>
    <w:rsid w:val="00191DF2"/>
    <w:rsid w:val="0019470E"/>
    <w:rsid w:val="001D7F7D"/>
    <w:rsid w:val="001E14F1"/>
    <w:rsid w:val="001F6A5C"/>
    <w:rsid w:val="00203436"/>
    <w:rsid w:val="00216975"/>
    <w:rsid w:val="00230682"/>
    <w:rsid w:val="00234689"/>
    <w:rsid w:val="00236051"/>
    <w:rsid w:val="00247573"/>
    <w:rsid w:val="002755FE"/>
    <w:rsid w:val="00281659"/>
    <w:rsid w:val="00285474"/>
    <w:rsid w:val="002A6D20"/>
    <w:rsid w:val="002B04F1"/>
    <w:rsid w:val="002B5D86"/>
    <w:rsid w:val="002E5AD5"/>
    <w:rsid w:val="002F5D98"/>
    <w:rsid w:val="00310A3B"/>
    <w:rsid w:val="003340DA"/>
    <w:rsid w:val="0035556B"/>
    <w:rsid w:val="00356FAD"/>
    <w:rsid w:val="003878B8"/>
    <w:rsid w:val="003A2ED8"/>
    <w:rsid w:val="003C3985"/>
    <w:rsid w:val="003C4A65"/>
    <w:rsid w:val="003E13A7"/>
    <w:rsid w:val="003F04BD"/>
    <w:rsid w:val="003F2A18"/>
    <w:rsid w:val="003F33B9"/>
    <w:rsid w:val="00433081"/>
    <w:rsid w:val="00437A43"/>
    <w:rsid w:val="004611EF"/>
    <w:rsid w:val="004674E2"/>
    <w:rsid w:val="0047307B"/>
    <w:rsid w:val="00486A2A"/>
    <w:rsid w:val="004B2997"/>
    <w:rsid w:val="0050386A"/>
    <w:rsid w:val="005219FF"/>
    <w:rsid w:val="00547834"/>
    <w:rsid w:val="00552533"/>
    <w:rsid w:val="005839FB"/>
    <w:rsid w:val="00587A36"/>
    <w:rsid w:val="005A57EE"/>
    <w:rsid w:val="005A7FD6"/>
    <w:rsid w:val="005B72E1"/>
    <w:rsid w:val="005F6D54"/>
    <w:rsid w:val="00616654"/>
    <w:rsid w:val="00630589"/>
    <w:rsid w:val="006419F5"/>
    <w:rsid w:val="00655497"/>
    <w:rsid w:val="00680564"/>
    <w:rsid w:val="006903EA"/>
    <w:rsid w:val="006B49BE"/>
    <w:rsid w:val="006C46A8"/>
    <w:rsid w:val="006F3154"/>
    <w:rsid w:val="006F348D"/>
    <w:rsid w:val="0071164B"/>
    <w:rsid w:val="007221E5"/>
    <w:rsid w:val="0074247D"/>
    <w:rsid w:val="00755B48"/>
    <w:rsid w:val="007670E1"/>
    <w:rsid w:val="007822EC"/>
    <w:rsid w:val="007E773A"/>
    <w:rsid w:val="007F18A7"/>
    <w:rsid w:val="0082569B"/>
    <w:rsid w:val="008319F9"/>
    <w:rsid w:val="00836C74"/>
    <w:rsid w:val="00841185"/>
    <w:rsid w:val="00844579"/>
    <w:rsid w:val="008661AE"/>
    <w:rsid w:val="00877196"/>
    <w:rsid w:val="008B497E"/>
    <w:rsid w:val="008B6E6B"/>
    <w:rsid w:val="008C2F3E"/>
    <w:rsid w:val="008C47AA"/>
    <w:rsid w:val="008D61D1"/>
    <w:rsid w:val="008E19DF"/>
    <w:rsid w:val="008E29C5"/>
    <w:rsid w:val="008F13C8"/>
    <w:rsid w:val="008F175D"/>
    <w:rsid w:val="008F440D"/>
    <w:rsid w:val="00910FBC"/>
    <w:rsid w:val="00934015"/>
    <w:rsid w:val="00951C58"/>
    <w:rsid w:val="00962392"/>
    <w:rsid w:val="00967C0E"/>
    <w:rsid w:val="00983DE2"/>
    <w:rsid w:val="009869AB"/>
    <w:rsid w:val="009C212C"/>
    <w:rsid w:val="009C62AA"/>
    <w:rsid w:val="009F0C3B"/>
    <w:rsid w:val="00A03DED"/>
    <w:rsid w:val="00A13510"/>
    <w:rsid w:val="00A203BD"/>
    <w:rsid w:val="00A25DFD"/>
    <w:rsid w:val="00A27B9C"/>
    <w:rsid w:val="00A479C1"/>
    <w:rsid w:val="00A63989"/>
    <w:rsid w:val="00A75E20"/>
    <w:rsid w:val="00A93B4B"/>
    <w:rsid w:val="00A95D7D"/>
    <w:rsid w:val="00AA7EB7"/>
    <w:rsid w:val="00AE6646"/>
    <w:rsid w:val="00B2208B"/>
    <w:rsid w:val="00B352A8"/>
    <w:rsid w:val="00B42B70"/>
    <w:rsid w:val="00B51446"/>
    <w:rsid w:val="00B850B7"/>
    <w:rsid w:val="00B85A72"/>
    <w:rsid w:val="00B90AC6"/>
    <w:rsid w:val="00BC50A5"/>
    <w:rsid w:val="00BD0957"/>
    <w:rsid w:val="00BD0CE7"/>
    <w:rsid w:val="00C2319A"/>
    <w:rsid w:val="00C250EE"/>
    <w:rsid w:val="00C52FC0"/>
    <w:rsid w:val="00C72B8B"/>
    <w:rsid w:val="00C85853"/>
    <w:rsid w:val="00C87145"/>
    <w:rsid w:val="00C970E3"/>
    <w:rsid w:val="00CC3E84"/>
    <w:rsid w:val="00CD4CFC"/>
    <w:rsid w:val="00CE55F6"/>
    <w:rsid w:val="00CF284A"/>
    <w:rsid w:val="00D1513F"/>
    <w:rsid w:val="00D43610"/>
    <w:rsid w:val="00D46981"/>
    <w:rsid w:val="00D71915"/>
    <w:rsid w:val="00D83C23"/>
    <w:rsid w:val="00DB2226"/>
    <w:rsid w:val="00DD360D"/>
    <w:rsid w:val="00E00A29"/>
    <w:rsid w:val="00E05C3E"/>
    <w:rsid w:val="00E302FE"/>
    <w:rsid w:val="00E37EC6"/>
    <w:rsid w:val="00E75B6F"/>
    <w:rsid w:val="00E90A5E"/>
    <w:rsid w:val="00EA1A57"/>
    <w:rsid w:val="00EA39AE"/>
    <w:rsid w:val="00EB3EFF"/>
    <w:rsid w:val="00EB4AC4"/>
    <w:rsid w:val="00ED3DA7"/>
    <w:rsid w:val="00F035A5"/>
    <w:rsid w:val="00F21F7A"/>
    <w:rsid w:val="00F33967"/>
    <w:rsid w:val="00F43FF5"/>
    <w:rsid w:val="00F63A99"/>
    <w:rsid w:val="00F8171A"/>
    <w:rsid w:val="00FC190B"/>
    <w:rsid w:val="00FC30AD"/>
    <w:rsid w:val="00FE08BE"/>
    <w:rsid w:val="00FF1E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8588C"/>
  <w15:docId w15:val="{549BB3E3-551D-4E6D-ACBD-7DEB58949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2A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F18A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7F7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6D20"/>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C62AA"/>
    <w:pPr>
      <w:tabs>
        <w:tab w:val="center" w:pos="4320"/>
        <w:tab w:val="right" w:pos="8640"/>
      </w:tabs>
    </w:pPr>
  </w:style>
  <w:style w:type="character" w:customStyle="1" w:styleId="HeaderChar">
    <w:name w:val="Header Char"/>
    <w:basedOn w:val="DefaultParagraphFont"/>
    <w:link w:val="Header"/>
    <w:rsid w:val="009C62AA"/>
    <w:rPr>
      <w:rFonts w:ascii="Times New Roman" w:eastAsia="Times New Roman" w:hAnsi="Times New Roman" w:cs="Times New Roman"/>
      <w:sz w:val="24"/>
      <w:szCs w:val="24"/>
      <w:lang w:val="en-US"/>
    </w:rPr>
  </w:style>
  <w:style w:type="paragraph" w:styleId="Title">
    <w:name w:val="Title"/>
    <w:basedOn w:val="Normal"/>
    <w:link w:val="TitleChar"/>
    <w:qFormat/>
    <w:rsid w:val="009C62AA"/>
    <w:pPr>
      <w:jc w:val="center"/>
    </w:pPr>
    <w:rPr>
      <w:rFonts w:ascii="Arial" w:hAnsi="Arial" w:cs="Arial"/>
      <w:b/>
      <w:bCs/>
      <w:i/>
      <w:iCs/>
      <w:szCs w:val="20"/>
      <w:lang w:val="es-ES" w:eastAsia="es-ES"/>
    </w:rPr>
  </w:style>
  <w:style w:type="character" w:customStyle="1" w:styleId="TitleChar">
    <w:name w:val="Title Char"/>
    <w:basedOn w:val="DefaultParagraphFont"/>
    <w:link w:val="Title"/>
    <w:rsid w:val="009C62AA"/>
    <w:rPr>
      <w:rFonts w:ascii="Arial" w:eastAsia="Times New Roman" w:hAnsi="Arial" w:cs="Arial"/>
      <w:b/>
      <w:bCs/>
      <w:i/>
      <w:iCs/>
      <w:sz w:val="24"/>
      <w:szCs w:val="20"/>
      <w:lang w:val="es-ES" w:eastAsia="es-ES"/>
    </w:rPr>
  </w:style>
  <w:style w:type="paragraph" w:customStyle="1" w:styleId="Tabletext">
    <w:name w:val="Tabletext"/>
    <w:basedOn w:val="Normal"/>
    <w:rsid w:val="009C62AA"/>
    <w:pPr>
      <w:keepLines/>
      <w:widowControl w:val="0"/>
      <w:spacing w:after="120" w:line="240" w:lineRule="atLeast"/>
    </w:pPr>
    <w:rPr>
      <w:sz w:val="20"/>
      <w:szCs w:val="20"/>
      <w:lang w:val="es-ES"/>
    </w:rPr>
  </w:style>
  <w:style w:type="paragraph" w:styleId="Footer">
    <w:name w:val="footer"/>
    <w:basedOn w:val="Normal"/>
    <w:link w:val="FooterChar"/>
    <w:unhideWhenUsed/>
    <w:rsid w:val="009C62AA"/>
    <w:pPr>
      <w:tabs>
        <w:tab w:val="center" w:pos="4419"/>
        <w:tab w:val="right" w:pos="8838"/>
      </w:tabs>
    </w:pPr>
  </w:style>
  <w:style w:type="character" w:customStyle="1" w:styleId="FooterChar">
    <w:name w:val="Footer Char"/>
    <w:basedOn w:val="DefaultParagraphFont"/>
    <w:link w:val="Footer"/>
    <w:uiPriority w:val="99"/>
    <w:rsid w:val="009C62AA"/>
    <w:rPr>
      <w:rFonts w:ascii="Times New Roman" w:eastAsia="Times New Roman" w:hAnsi="Times New Roman" w:cs="Times New Roman"/>
      <w:sz w:val="24"/>
      <w:szCs w:val="24"/>
      <w:lang w:val="en-US"/>
    </w:rPr>
  </w:style>
  <w:style w:type="paragraph" w:styleId="BodyText">
    <w:name w:val="Body Text"/>
    <w:basedOn w:val="Normal"/>
    <w:link w:val="BodyTextChar"/>
    <w:semiHidden/>
    <w:unhideWhenUsed/>
    <w:rsid w:val="009C62AA"/>
    <w:pPr>
      <w:jc w:val="both"/>
    </w:pPr>
    <w:rPr>
      <w:rFonts w:ascii="Arial" w:hAnsi="Arial" w:cs="Arial"/>
      <w:sz w:val="20"/>
      <w:szCs w:val="20"/>
      <w:lang w:val="es-ES" w:eastAsia="es-ES"/>
    </w:rPr>
  </w:style>
  <w:style w:type="character" w:customStyle="1" w:styleId="BodyTextChar">
    <w:name w:val="Body Text Char"/>
    <w:basedOn w:val="DefaultParagraphFont"/>
    <w:link w:val="BodyText"/>
    <w:semiHidden/>
    <w:rsid w:val="009C62AA"/>
    <w:rPr>
      <w:rFonts w:ascii="Arial" w:eastAsia="Times New Roman" w:hAnsi="Arial" w:cs="Arial"/>
      <w:sz w:val="20"/>
      <w:szCs w:val="20"/>
      <w:lang w:val="es-ES" w:eastAsia="es-ES"/>
    </w:rPr>
  </w:style>
  <w:style w:type="paragraph" w:styleId="ListParagraph">
    <w:name w:val="List Paragraph"/>
    <w:basedOn w:val="Normal"/>
    <w:uiPriority w:val="34"/>
    <w:qFormat/>
    <w:rsid w:val="003340DA"/>
    <w:pPr>
      <w:ind w:left="720"/>
      <w:contextualSpacing/>
    </w:pPr>
  </w:style>
  <w:style w:type="character" w:customStyle="1" w:styleId="Heading1Char">
    <w:name w:val="Heading 1 Char"/>
    <w:basedOn w:val="DefaultParagraphFont"/>
    <w:link w:val="Heading1"/>
    <w:uiPriority w:val="9"/>
    <w:rsid w:val="007F18A7"/>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7F18A7"/>
    <w:pPr>
      <w:spacing w:line="259" w:lineRule="auto"/>
      <w:outlineLvl w:val="9"/>
    </w:pPr>
    <w:rPr>
      <w:lang w:eastAsia="es-AR"/>
    </w:rPr>
  </w:style>
  <w:style w:type="paragraph" w:styleId="TOC1">
    <w:name w:val="toc 1"/>
    <w:basedOn w:val="Normal"/>
    <w:next w:val="Normal"/>
    <w:autoRedefine/>
    <w:uiPriority w:val="39"/>
    <w:unhideWhenUsed/>
    <w:rsid w:val="007F18A7"/>
    <w:pPr>
      <w:spacing w:after="100"/>
    </w:pPr>
  </w:style>
  <w:style w:type="character" w:styleId="Hyperlink">
    <w:name w:val="Hyperlink"/>
    <w:basedOn w:val="DefaultParagraphFont"/>
    <w:uiPriority w:val="99"/>
    <w:unhideWhenUsed/>
    <w:rsid w:val="007F18A7"/>
    <w:rPr>
      <w:color w:val="0563C1" w:themeColor="hyperlink"/>
      <w:u w:val="single"/>
    </w:rPr>
  </w:style>
  <w:style w:type="paragraph" w:customStyle="1" w:styleId="LO-normal">
    <w:name w:val="LO-normal"/>
    <w:rsid w:val="005B72E1"/>
    <w:pPr>
      <w:suppressAutoHyphens/>
      <w:spacing w:after="0" w:line="240" w:lineRule="auto"/>
    </w:pPr>
    <w:rPr>
      <w:rFonts w:ascii="Times New Roman" w:eastAsia="Times New Roman" w:hAnsi="Times New Roman" w:cs="Times New Roman"/>
      <w:color w:val="000000"/>
      <w:kern w:val="2"/>
      <w:sz w:val="20"/>
      <w:lang w:val="en-US"/>
    </w:rPr>
  </w:style>
  <w:style w:type="character" w:customStyle="1" w:styleId="Heading2Char">
    <w:name w:val="Heading 2 Char"/>
    <w:basedOn w:val="DefaultParagraphFont"/>
    <w:link w:val="Heading2"/>
    <w:uiPriority w:val="9"/>
    <w:rsid w:val="001D7F7D"/>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1D7F7D"/>
    <w:pPr>
      <w:spacing w:after="100"/>
      <w:ind w:left="240"/>
    </w:pPr>
  </w:style>
  <w:style w:type="paragraph" w:styleId="Subtitle">
    <w:name w:val="Subtitle"/>
    <w:basedOn w:val="Normal"/>
    <w:next w:val="Normal"/>
    <w:link w:val="SubtitleChar"/>
    <w:uiPriority w:val="11"/>
    <w:qFormat/>
    <w:rsid w:val="000333B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333BF"/>
    <w:rPr>
      <w:rFonts w:eastAsiaTheme="minorEastAsia"/>
      <w:color w:val="5A5A5A" w:themeColor="text1" w:themeTint="A5"/>
      <w:spacing w:val="15"/>
      <w:lang w:val="en-US"/>
    </w:rPr>
  </w:style>
  <w:style w:type="character" w:styleId="CommentReference">
    <w:name w:val="annotation reference"/>
    <w:basedOn w:val="DefaultParagraphFont"/>
    <w:uiPriority w:val="99"/>
    <w:semiHidden/>
    <w:unhideWhenUsed/>
    <w:rsid w:val="00F8171A"/>
    <w:rPr>
      <w:sz w:val="16"/>
      <w:szCs w:val="16"/>
    </w:rPr>
  </w:style>
  <w:style w:type="paragraph" w:styleId="CommentText">
    <w:name w:val="annotation text"/>
    <w:basedOn w:val="Normal"/>
    <w:link w:val="CommentTextChar"/>
    <w:uiPriority w:val="99"/>
    <w:semiHidden/>
    <w:unhideWhenUsed/>
    <w:rsid w:val="00F8171A"/>
    <w:rPr>
      <w:sz w:val="20"/>
      <w:szCs w:val="20"/>
    </w:rPr>
  </w:style>
  <w:style w:type="character" w:customStyle="1" w:styleId="CommentTextChar">
    <w:name w:val="Comment Text Char"/>
    <w:basedOn w:val="DefaultParagraphFont"/>
    <w:link w:val="CommentText"/>
    <w:uiPriority w:val="99"/>
    <w:semiHidden/>
    <w:rsid w:val="00F8171A"/>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F8171A"/>
    <w:rPr>
      <w:b/>
      <w:bCs/>
    </w:rPr>
  </w:style>
  <w:style w:type="character" w:customStyle="1" w:styleId="CommentSubjectChar">
    <w:name w:val="Comment Subject Char"/>
    <w:basedOn w:val="CommentTextChar"/>
    <w:link w:val="CommentSubject"/>
    <w:uiPriority w:val="99"/>
    <w:semiHidden/>
    <w:rsid w:val="00F8171A"/>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F817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71A"/>
    <w:rPr>
      <w:rFonts w:ascii="Segoe UI" w:eastAsia="Times New Roman" w:hAnsi="Segoe UI" w:cs="Segoe UI"/>
      <w:sz w:val="18"/>
      <w:szCs w:val="18"/>
      <w:lang w:val="en-US"/>
    </w:rPr>
  </w:style>
  <w:style w:type="table" w:styleId="TableGrid">
    <w:name w:val="Table Grid"/>
    <w:basedOn w:val="TableNormal"/>
    <w:uiPriority w:val="39"/>
    <w:rsid w:val="00962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E00A2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2-Accent51">
    <w:name w:val="Grid Table 2 - Accent 51"/>
    <w:basedOn w:val="TableNormal"/>
    <w:uiPriority w:val="47"/>
    <w:rsid w:val="00E00A2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E00A2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aintextm">
    <w:name w:val="main_text_m"/>
    <w:basedOn w:val="Normal"/>
    <w:rsid w:val="008C47AA"/>
    <w:pPr>
      <w:spacing w:before="100" w:beforeAutospacing="1" w:after="100" w:afterAutospacing="1"/>
    </w:pPr>
    <w:rPr>
      <w:lang w:eastAsia="es-AR"/>
    </w:rPr>
  </w:style>
  <w:style w:type="character" w:customStyle="1" w:styleId="apple-converted-space">
    <w:name w:val="apple-converted-space"/>
    <w:basedOn w:val="DefaultParagraphFont"/>
    <w:rsid w:val="008C47AA"/>
  </w:style>
  <w:style w:type="character" w:customStyle="1" w:styleId="Heading3Char">
    <w:name w:val="Heading 3 Char"/>
    <w:basedOn w:val="DefaultParagraphFont"/>
    <w:link w:val="Heading3"/>
    <w:uiPriority w:val="9"/>
    <w:rsid w:val="002A6D20"/>
    <w:rPr>
      <w:rFonts w:asciiTheme="majorHAnsi" w:eastAsiaTheme="majorEastAsia" w:hAnsiTheme="majorHAnsi" w:cstheme="majorBidi"/>
      <w:b/>
      <w:bCs/>
      <w:color w:val="5B9BD5" w:themeColor="accent1"/>
      <w:sz w:val="24"/>
      <w:szCs w:val="24"/>
      <w:lang w:val="en-US"/>
    </w:rPr>
  </w:style>
  <w:style w:type="paragraph" w:styleId="TOC3">
    <w:name w:val="toc 3"/>
    <w:basedOn w:val="Normal"/>
    <w:next w:val="Normal"/>
    <w:autoRedefine/>
    <w:uiPriority w:val="39"/>
    <w:unhideWhenUsed/>
    <w:rsid w:val="001658D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20410">
      <w:bodyDiv w:val="1"/>
      <w:marLeft w:val="0"/>
      <w:marRight w:val="0"/>
      <w:marTop w:val="0"/>
      <w:marBottom w:val="0"/>
      <w:divBdr>
        <w:top w:val="none" w:sz="0" w:space="0" w:color="auto"/>
        <w:left w:val="none" w:sz="0" w:space="0" w:color="auto"/>
        <w:bottom w:val="none" w:sz="0" w:space="0" w:color="auto"/>
        <w:right w:val="none" w:sz="0" w:space="0" w:color="auto"/>
      </w:divBdr>
    </w:div>
    <w:div w:id="201091887">
      <w:bodyDiv w:val="1"/>
      <w:marLeft w:val="0"/>
      <w:marRight w:val="0"/>
      <w:marTop w:val="0"/>
      <w:marBottom w:val="0"/>
      <w:divBdr>
        <w:top w:val="none" w:sz="0" w:space="0" w:color="auto"/>
        <w:left w:val="none" w:sz="0" w:space="0" w:color="auto"/>
        <w:bottom w:val="none" w:sz="0" w:space="0" w:color="auto"/>
        <w:right w:val="none" w:sz="0" w:space="0" w:color="auto"/>
      </w:divBdr>
    </w:div>
    <w:div w:id="266695505">
      <w:bodyDiv w:val="1"/>
      <w:marLeft w:val="0"/>
      <w:marRight w:val="0"/>
      <w:marTop w:val="0"/>
      <w:marBottom w:val="0"/>
      <w:divBdr>
        <w:top w:val="none" w:sz="0" w:space="0" w:color="auto"/>
        <w:left w:val="none" w:sz="0" w:space="0" w:color="auto"/>
        <w:bottom w:val="none" w:sz="0" w:space="0" w:color="auto"/>
        <w:right w:val="none" w:sz="0" w:space="0" w:color="auto"/>
      </w:divBdr>
      <w:divsChild>
        <w:div w:id="73359831">
          <w:marLeft w:val="0"/>
          <w:marRight w:val="0"/>
          <w:marTop w:val="0"/>
          <w:marBottom w:val="0"/>
          <w:divBdr>
            <w:top w:val="none" w:sz="0" w:space="0" w:color="auto"/>
            <w:left w:val="none" w:sz="0" w:space="0" w:color="auto"/>
            <w:bottom w:val="none" w:sz="0" w:space="0" w:color="auto"/>
            <w:right w:val="none" w:sz="0" w:space="0" w:color="auto"/>
          </w:divBdr>
        </w:div>
        <w:div w:id="205414243">
          <w:marLeft w:val="0"/>
          <w:marRight w:val="0"/>
          <w:marTop w:val="0"/>
          <w:marBottom w:val="0"/>
          <w:divBdr>
            <w:top w:val="none" w:sz="0" w:space="0" w:color="auto"/>
            <w:left w:val="none" w:sz="0" w:space="0" w:color="auto"/>
            <w:bottom w:val="none" w:sz="0" w:space="0" w:color="auto"/>
            <w:right w:val="none" w:sz="0" w:space="0" w:color="auto"/>
          </w:divBdr>
        </w:div>
        <w:div w:id="660741643">
          <w:marLeft w:val="0"/>
          <w:marRight w:val="0"/>
          <w:marTop w:val="0"/>
          <w:marBottom w:val="0"/>
          <w:divBdr>
            <w:top w:val="none" w:sz="0" w:space="0" w:color="auto"/>
            <w:left w:val="none" w:sz="0" w:space="0" w:color="auto"/>
            <w:bottom w:val="none" w:sz="0" w:space="0" w:color="auto"/>
            <w:right w:val="none" w:sz="0" w:space="0" w:color="auto"/>
          </w:divBdr>
        </w:div>
      </w:divsChild>
    </w:div>
    <w:div w:id="713306775">
      <w:bodyDiv w:val="1"/>
      <w:marLeft w:val="0"/>
      <w:marRight w:val="0"/>
      <w:marTop w:val="0"/>
      <w:marBottom w:val="0"/>
      <w:divBdr>
        <w:top w:val="none" w:sz="0" w:space="0" w:color="auto"/>
        <w:left w:val="none" w:sz="0" w:space="0" w:color="auto"/>
        <w:bottom w:val="none" w:sz="0" w:space="0" w:color="auto"/>
        <w:right w:val="none" w:sz="0" w:space="0" w:color="auto"/>
      </w:divBdr>
    </w:div>
    <w:div w:id="72791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eralta83@gmail.com" TargetMode="External"/><Relationship Id="rId13" Type="http://schemas.openxmlformats.org/officeDocument/2006/relationships/hyperlink" Target="mailto:cintiamontaez@gmail.com" TargetMode="External"/><Relationship Id="rId18" Type="http://schemas.openxmlformats.org/officeDocument/2006/relationships/hyperlink" Target="mailto:gerardo.matsui@gmail.com" TargetMode="External"/><Relationship Id="rId26" Type="http://schemas.openxmlformats.org/officeDocument/2006/relationships/hyperlink" Target="http://www.google.com/chrome/?hl=es" TargetMode="External"/><Relationship Id="rId3" Type="http://schemas.openxmlformats.org/officeDocument/2006/relationships/styles" Target="styles.xml"/><Relationship Id="rId21" Type="http://schemas.openxmlformats.org/officeDocument/2006/relationships/image" Target="media/image3.jp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cintiamontaez@gmail.com" TargetMode="External"/><Relationship Id="rId17" Type="http://schemas.openxmlformats.org/officeDocument/2006/relationships/hyperlink" Target="mailto:gerardo.matsui@gmail.com" TargetMode="External"/><Relationship Id="rId25" Type="http://schemas.openxmlformats.org/officeDocument/2006/relationships/image" Target="media/image5.gi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joni1087@gmail.com" TargetMode="External"/><Relationship Id="rId20" Type="http://schemas.openxmlformats.org/officeDocument/2006/relationships/image" Target="media/image2.png"/><Relationship Id="rId29" Type="http://schemas.openxmlformats.org/officeDocument/2006/relationships/image" Target="media/image7.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acundo.obregon@safabox.com" TargetMode="External"/><Relationship Id="rId24" Type="http://schemas.openxmlformats.org/officeDocument/2006/relationships/hyperlink" Target="http://www.apple.com/es/safari/download/"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joni1087@gmail.com" TargetMode="External"/><Relationship Id="rId23" Type="http://schemas.openxmlformats.org/officeDocument/2006/relationships/image" Target="media/image4.gif"/><Relationship Id="rId28" Type="http://schemas.openxmlformats.org/officeDocument/2006/relationships/hyperlink" Target="http://www.microsoft.com/downloads/Search.aspx?displaylang=fr" TargetMode="External"/><Relationship Id="rId36" Type="http://schemas.openxmlformats.org/officeDocument/2006/relationships/theme" Target="theme/theme1.xml"/><Relationship Id="rId10" Type="http://schemas.openxmlformats.org/officeDocument/2006/relationships/hyperlink" Target="mailto:facundo.obregon@safabox.com" TargetMode="External"/><Relationship Id="rId19" Type="http://schemas.openxmlformats.org/officeDocument/2006/relationships/image" Target="media/image1.jpg"/><Relationship Id="rId31"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yperlink" Target="mailto:speralta83@gmail.com" TargetMode="External"/><Relationship Id="rId14" Type="http://schemas.openxmlformats.org/officeDocument/2006/relationships/hyperlink" Target="mailto:cintiamontaez@gmail.com" TargetMode="External"/><Relationship Id="rId22" Type="http://schemas.openxmlformats.org/officeDocument/2006/relationships/hyperlink" Target="http://www.mozilla-europe.org/fr/firefox/" TargetMode="External"/><Relationship Id="rId27" Type="http://schemas.openxmlformats.org/officeDocument/2006/relationships/image" Target="media/image6.gif"/><Relationship Id="rId30" Type="http://schemas.openxmlformats.org/officeDocument/2006/relationships/image" Target="media/image8.jp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0994F-9269-4D6C-940F-BE2AF91B3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4882</TotalTime>
  <Pages>15</Pages>
  <Words>1868</Words>
  <Characters>10275</Characters>
  <Application>Microsoft Office Word</Application>
  <DocSecurity>0</DocSecurity>
  <Lines>85</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Tubio Federico</dc:creator>
  <cp:keywords/>
  <dc:description/>
  <cp:lastModifiedBy>Juan Obregon</cp:lastModifiedBy>
  <cp:revision>55</cp:revision>
  <dcterms:created xsi:type="dcterms:W3CDTF">2016-03-09T18:08:00Z</dcterms:created>
  <dcterms:modified xsi:type="dcterms:W3CDTF">2016-08-04T16:24:00Z</dcterms:modified>
</cp:coreProperties>
</file>