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D3B0" w14:textId="20D9CCA0" w:rsidR="002D708B" w:rsidRPr="002D708B" w:rsidRDefault="002D708B" w:rsidP="00D917F0">
      <w:pPr>
        <w:spacing w:after="288"/>
        <w:jc w:val="center"/>
        <w:rPr>
          <w:b/>
          <w:bCs/>
          <w:sz w:val="24"/>
          <w:szCs w:val="24"/>
        </w:rPr>
      </w:pPr>
      <w:r w:rsidRPr="002D708B">
        <w:rPr>
          <w:b/>
          <w:bCs/>
          <w:sz w:val="24"/>
          <w:szCs w:val="24"/>
        </w:rPr>
        <w:t>Where can I stream Telugu movies with English subtitles?</w:t>
      </w:r>
    </w:p>
    <w:p w14:paraId="208C06FD" w14:textId="0A4F9A8C" w:rsidR="002D708B" w:rsidRPr="002D708B" w:rsidRDefault="002D708B" w:rsidP="002D708B">
      <w:pPr>
        <w:spacing w:after="288"/>
        <w:rPr>
          <w:sz w:val="24"/>
          <w:szCs w:val="24"/>
        </w:rPr>
      </w:pPr>
      <w:r>
        <w:rPr>
          <w:sz w:val="24"/>
          <w:szCs w:val="24"/>
        </w:rPr>
        <w:t xml:space="preserve">Are </w:t>
      </w:r>
      <w:r w:rsidR="007972D1">
        <w:rPr>
          <w:sz w:val="24"/>
          <w:szCs w:val="24"/>
        </w:rPr>
        <w:t xml:space="preserve">you </w:t>
      </w:r>
      <w:r>
        <w:rPr>
          <w:sz w:val="24"/>
          <w:szCs w:val="24"/>
        </w:rPr>
        <w:t>l</w:t>
      </w:r>
      <w:r w:rsidRPr="002D708B">
        <w:rPr>
          <w:sz w:val="24"/>
          <w:szCs w:val="24"/>
        </w:rPr>
        <w:t>ooking for Telugu movies with English subtitles? Aha</w:t>
      </w:r>
      <w:r w:rsidR="00D917F0">
        <w:rPr>
          <w:sz w:val="24"/>
          <w:szCs w:val="24"/>
        </w:rPr>
        <w:t xml:space="preserve"> is a reliable place to start</w:t>
      </w:r>
      <w:r w:rsidRPr="002D708B">
        <w:rPr>
          <w:sz w:val="24"/>
          <w:szCs w:val="24"/>
        </w:rPr>
        <w:t>. It’s the streaming service built just for Telugu content</w:t>
      </w:r>
      <w:r w:rsidR="00D917F0">
        <w:rPr>
          <w:sz w:val="24"/>
          <w:szCs w:val="24"/>
        </w:rPr>
        <w:t xml:space="preserve">, </w:t>
      </w:r>
      <w:r w:rsidRPr="002D708B">
        <w:rPr>
          <w:sz w:val="24"/>
          <w:szCs w:val="24"/>
        </w:rPr>
        <w:t>films, web series</w:t>
      </w:r>
      <w:r w:rsidR="007972D1">
        <w:rPr>
          <w:sz w:val="24"/>
          <w:szCs w:val="24"/>
        </w:rPr>
        <w:t xml:space="preserve"> and </w:t>
      </w:r>
      <w:r w:rsidRPr="002D708B">
        <w:rPr>
          <w:sz w:val="24"/>
          <w:szCs w:val="24"/>
        </w:rPr>
        <w:t>even original shows, all in one spot. Turn on the subtitles, and you won’t miss a thing, even if your Telugu</w:t>
      </w:r>
      <w:r w:rsidR="007972D1">
        <w:rPr>
          <w:sz w:val="24"/>
          <w:szCs w:val="24"/>
        </w:rPr>
        <w:t xml:space="preserve"> i</w:t>
      </w:r>
      <w:r w:rsidRPr="002D708B">
        <w:rPr>
          <w:sz w:val="24"/>
          <w:szCs w:val="24"/>
        </w:rPr>
        <w:t xml:space="preserve">s a little rusty. </w:t>
      </w:r>
      <w:r w:rsidR="00D917F0">
        <w:rPr>
          <w:sz w:val="24"/>
          <w:szCs w:val="24"/>
        </w:rPr>
        <w:t>I</w:t>
      </w:r>
      <w:r w:rsidRPr="002D708B">
        <w:rPr>
          <w:sz w:val="24"/>
          <w:szCs w:val="24"/>
        </w:rPr>
        <w:t>f you love Telugu cinema, Aha makes movie nights way easier.</w:t>
      </w:r>
    </w:p>
    <w:p w14:paraId="4DD26DBA" w14:textId="77777777" w:rsidR="002D708B" w:rsidRPr="002D708B" w:rsidRDefault="002D708B" w:rsidP="002D708B">
      <w:pPr>
        <w:spacing w:after="288"/>
        <w:rPr>
          <w:b/>
          <w:bCs/>
          <w:sz w:val="24"/>
          <w:szCs w:val="24"/>
        </w:rPr>
      </w:pPr>
      <w:r w:rsidRPr="002D708B">
        <w:rPr>
          <w:b/>
          <w:bCs/>
          <w:sz w:val="24"/>
          <w:szCs w:val="24"/>
        </w:rPr>
        <w:t>Aha focuses only on Telugu cinema</w:t>
      </w:r>
    </w:p>
    <w:p w14:paraId="1CC8684A" w14:textId="51B7A5C0" w:rsidR="002D708B" w:rsidRPr="002D708B" w:rsidRDefault="002D708B" w:rsidP="002D708B">
      <w:pPr>
        <w:spacing w:after="288"/>
        <w:rPr>
          <w:sz w:val="24"/>
          <w:szCs w:val="24"/>
        </w:rPr>
      </w:pPr>
      <w:r w:rsidRPr="002D708B">
        <w:rPr>
          <w:b/>
          <w:bCs/>
          <w:sz w:val="24"/>
          <w:szCs w:val="24"/>
        </w:rPr>
        <w:t>Aha</w:t>
      </w:r>
      <w:r w:rsidRPr="002D708B">
        <w:rPr>
          <w:sz w:val="24"/>
          <w:szCs w:val="24"/>
        </w:rPr>
        <w:t xml:space="preserve"> is built only for Telugu movies and series. You do not</w:t>
      </w:r>
      <w:r w:rsidR="00D917F0">
        <w:rPr>
          <w:sz w:val="24"/>
          <w:szCs w:val="24"/>
        </w:rPr>
        <w:t xml:space="preserve"> need to</w:t>
      </w:r>
      <w:r w:rsidRPr="002D708B">
        <w:rPr>
          <w:sz w:val="24"/>
          <w:szCs w:val="24"/>
        </w:rPr>
        <w:t xml:space="preserve"> search through </w:t>
      </w:r>
      <w:r w:rsidR="00D917F0">
        <w:rPr>
          <w:sz w:val="24"/>
          <w:szCs w:val="24"/>
        </w:rPr>
        <w:t xml:space="preserve">content in </w:t>
      </w:r>
      <w:r w:rsidRPr="002D708B">
        <w:rPr>
          <w:sz w:val="24"/>
          <w:szCs w:val="24"/>
        </w:rPr>
        <w:t>other languages here. You open the app and see Telugu stories first. This focus helps you feel connected to the content. You always know what you are watching and why it matters.</w:t>
      </w:r>
    </w:p>
    <w:p w14:paraId="4F55B20D" w14:textId="77777777" w:rsidR="002D708B" w:rsidRPr="002D708B" w:rsidRDefault="002D708B" w:rsidP="002D708B">
      <w:pPr>
        <w:spacing w:after="288"/>
        <w:rPr>
          <w:sz w:val="24"/>
          <w:szCs w:val="24"/>
        </w:rPr>
      </w:pPr>
      <w:r w:rsidRPr="002D708B">
        <w:rPr>
          <w:sz w:val="24"/>
          <w:szCs w:val="24"/>
        </w:rPr>
        <w:t>The platform supports films from top production houses and new creators. You see clear details about the cast, director, and producer for every title. This helps you understand the effort behind each film. You also get plot summaries that explain the story without spoilers.</w:t>
      </w:r>
    </w:p>
    <w:p w14:paraId="259C8E64" w14:textId="77777777" w:rsidR="002D708B" w:rsidRPr="002D708B" w:rsidRDefault="002D708B" w:rsidP="002D708B">
      <w:pPr>
        <w:spacing w:after="288"/>
        <w:rPr>
          <w:b/>
          <w:bCs/>
          <w:sz w:val="24"/>
          <w:szCs w:val="24"/>
        </w:rPr>
      </w:pPr>
      <w:r w:rsidRPr="002D708B">
        <w:rPr>
          <w:b/>
          <w:bCs/>
          <w:sz w:val="24"/>
          <w:szCs w:val="24"/>
        </w:rPr>
        <w:t>English subtitles that support the story</w:t>
      </w:r>
    </w:p>
    <w:p w14:paraId="020F5ADD" w14:textId="7B56025F" w:rsidR="002D708B" w:rsidRPr="002D708B" w:rsidRDefault="002D708B" w:rsidP="002D708B">
      <w:pPr>
        <w:spacing w:after="288"/>
        <w:rPr>
          <w:sz w:val="24"/>
          <w:szCs w:val="24"/>
        </w:rPr>
      </w:pPr>
      <w:r w:rsidRPr="002D708B">
        <w:rPr>
          <w:sz w:val="24"/>
          <w:szCs w:val="24"/>
        </w:rPr>
        <w:t xml:space="preserve">Aha provides English subtitles </w:t>
      </w:r>
      <w:r w:rsidR="007972D1">
        <w:rPr>
          <w:sz w:val="24"/>
          <w:szCs w:val="24"/>
        </w:rPr>
        <w:t>for</w:t>
      </w:r>
      <w:r w:rsidRPr="002D708B">
        <w:rPr>
          <w:sz w:val="24"/>
          <w:szCs w:val="24"/>
        </w:rPr>
        <w:t xml:space="preserve"> most of the popular Telugu movies and series. The subtitles are simple and easy to read. They stay in sync with the dialogue. This helps you follow scenes with emotion and meaning. You never miss key lines or important turns.</w:t>
      </w:r>
    </w:p>
    <w:p w14:paraId="221D7D2B" w14:textId="77777777" w:rsidR="002D708B" w:rsidRPr="002D708B" w:rsidRDefault="002D708B" w:rsidP="002D708B">
      <w:pPr>
        <w:spacing w:after="288"/>
        <w:rPr>
          <w:sz w:val="24"/>
          <w:szCs w:val="24"/>
        </w:rPr>
      </w:pPr>
      <w:r w:rsidRPr="002D708B">
        <w:rPr>
          <w:sz w:val="24"/>
          <w:szCs w:val="24"/>
        </w:rPr>
        <w:t>The subtitles work well for family viewing. They help new viewers understand culture and emotions. If you watch with friends, everyone stays engaged. This makes your movie time smoother and more enjoyable.</w:t>
      </w:r>
    </w:p>
    <w:p w14:paraId="6057ACE5" w14:textId="77777777" w:rsidR="002D708B" w:rsidRPr="002D708B" w:rsidRDefault="002D708B" w:rsidP="002D708B">
      <w:pPr>
        <w:spacing w:after="288"/>
        <w:rPr>
          <w:b/>
          <w:bCs/>
          <w:sz w:val="24"/>
          <w:szCs w:val="24"/>
        </w:rPr>
      </w:pPr>
      <w:r w:rsidRPr="002D708B">
        <w:rPr>
          <w:b/>
          <w:bCs/>
          <w:sz w:val="24"/>
          <w:szCs w:val="24"/>
        </w:rPr>
        <w:t>Movies and originals available on Aha</w:t>
      </w:r>
    </w:p>
    <w:p w14:paraId="1E90A89B" w14:textId="77777777" w:rsidR="002D708B" w:rsidRPr="002D708B" w:rsidRDefault="002D708B" w:rsidP="002D708B">
      <w:pPr>
        <w:spacing w:after="288"/>
        <w:rPr>
          <w:sz w:val="24"/>
          <w:szCs w:val="24"/>
        </w:rPr>
      </w:pPr>
      <w:r w:rsidRPr="002D708B">
        <w:rPr>
          <w:sz w:val="24"/>
          <w:szCs w:val="24"/>
        </w:rPr>
        <w:t>Aha streams Telugu movies across romance, drama, action, and family themes. Many films feature well-known actors and skilled technicians. You can see strong performances guided by experienced directors. Producers focus on stories that suit digital viewers.</w:t>
      </w:r>
    </w:p>
    <w:p w14:paraId="2EA10CDD" w14:textId="77777777" w:rsidR="002D708B" w:rsidRPr="002D708B" w:rsidRDefault="002D708B" w:rsidP="002D708B">
      <w:pPr>
        <w:spacing w:after="288"/>
        <w:rPr>
          <w:sz w:val="24"/>
          <w:szCs w:val="24"/>
        </w:rPr>
      </w:pPr>
      <w:r w:rsidRPr="002D708B">
        <w:rPr>
          <w:sz w:val="24"/>
          <w:szCs w:val="24"/>
        </w:rPr>
        <w:t>Aha also produces original movies and web series. These projects highlight fresh writing and clear direction. Each original shows full credit details. You see who directed the project, who produced it, and who acted in it. This builds trust in the content you choose.</w:t>
      </w:r>
    </w:p>
    <w:p w14:paraId="737749DB" w14:textId="77777777" w:rsidR="002D708B" w:rsidRPr="002D708B" w:rsidRDefault="002D708B" w:rsidP="002D708B">
      <w:pPr>
        <w:spacing w:after="288"/>
        <w:rPr>
          <w:b/>
          <w:bCs/>
          <w:sz w:val="24"/>
          <w:szCs w:val="24"/>
        </w:rPr>
      </w:pPr>
      <w:r w:rsidRPr="002D708B">
        <w:rPr>
          <w:b/>
          <w:bCs/>
          <w:sz w:val="24"/>
          <w:szCs w:val="24"/>
        </w:rPr>
        <w:t>A viewing experience made for comfort</w:t>
      </w:r>
    </w:p>
    <w:p w14:paraId="41E2B8A0" w14:textId="71731F0A" w:rsidR="007972D1" w:rsidRDefault="007972D1" w:rsidP="007972D1">
      <w:pPr>
        <w:spacing w:after="288"/>
        <w:rPr>
          <w:sz w:val="24"/>
          <w:szCs w:val="24"/>
        </w:rPr>
      </w:pPr>
      <w:r w:rsidRPr="007972D1">
        <w:rPr>
          <w:sz w:val="24"/>
          <w:szCs w:val="24"/>
        </w:rPr>
        <w:t xml:space="preserve">Aha offers a peaceful and neat viewing experience. The sound remains clear during the quiet talks and intense scenes. You hear the background music gently filling the space. The colors on the screen stay balanced and </w:t>
      </w:r>
      <w:r w:rsidR="00D917F0">
        <w:rPr>
          <w:sz w:val="24"/>
          <w:szCs w:val="24"/>
        </w:rPr>
        <w:t>easy on</w:t>
      </w:r>
      <w:r w:rsidRPr="007972D1">
        <w:rPr>
          <w:sz w:val="24"/>
          <w:szCs w:val="24"/>
        </w:rPr>
        <w:t xml:space="preserve"> the eyes.</w:t>
      </w:r>
    </w:p>
    <w:p w14:paraId="6F6903CE" w14:textId="5F28F8EE" w:rsidR="007972D1" w:rsidRPr="007972D1" w:rsidRDefault="007972D1" w:rsidP="007972D1">
      <w:pPr>
        <w:spacing w:after="288"/>
        <w:rPr>
          <w:sz w:val="24"/>
          <w:szCs w:val="24"/>
        </w:rPr>
      </w:pPr>
      <w:r w:rsidRPr="007972D1">
        <w:rPr>
          <w:sz w:val="24"/>
          <w:szCs w:val="24"/>
        </w:rPr>
        <w:lastRenderedPageBreak/>
        <w:t>You can pause, return, and continue anytime. This helps you watch long movies without pressure. You control how and when you watch. Your comfort always comes first on the platform.</w:t>
      </w:r>
    </w:p>
    <w:p w14:paraId="63C6D451" w14:textId="6E90AEDE" w:rsidR="002D708B" w:rsidRPr="002D708B" w:rsidRDefault="002D708B" w:rsidP="002D708B">
      <w:pPr>
        <w:spacing w:after="288"/>
        <w:rPr>
          <w:b/>
          <w:bCs/>
          <w:sz w:val="24"/>
          <w:szCs w:val="24"/>
        </w:rPr>
      </w:pPr>
      <w:r w:rsidRPr="002D708B">
        <w:rPr>
          <w:b/>
          <w:bCs/>
          <w:sz w:val="24"/>
          <w:szCs w:val="24"/>
        </w:rPr>
        <w:t>Why Aha works for global Telugu viewers</w:t>
      </w:r>
    </w:p>
    <w:p w14:paraId="5DCC0529" w14:textId="02AD7C86" w:rsidR="002D708B" w:rsidRPr="002D708B" w:rsidRDefault="002D708B" w:rsidP="002D708B">
      <w:pPr>
        <w:spacing w:after="288"/>
        <w:rPr>
          <w:sz w:val="24"/>
          <w:szCs w:val="24"/>
        </w:rPr>
      </w:pPr>
      <w:r w:rsidRPr="002D708B">
        <w:rPr>
          <w:sz w:val="24"/>
          <w:szCs w:val="24"/>
        </w:rPr>
        <w:t>If you live outside India, Aha helps you stay close to Telugu cinema. English subtitles make stories easier to share with others. You do not need extra apps or tools. Everything stays inside one service</w:t>
      </w:r>
      <w:r w:rsidR="008F2CD3">
        <w:rPr>
          <w:sz w:val="24"/>
          <w:szCs w:val="24"/>
        </w:rPr>
        <w:t>, which keeps viewing simple</w:t>
      </w:r>
      <w:r w:rsidRPr="002D708B">
        <w:rPr>
          <w:sz w:val="24"/>
          <w:szCs w:val="24"/>
        </w:rPr>
        <w:t>.</w:t>
      </w:r>
    </w:p>
    <w:p w14:paraId="7478262F" w14:textId="6B9068AC" w:rsidR="007972D1" w:rsidRDefault="007972D1" w:rsidP="002D708B">
      <w:pPr>
        <w:spacing w:after="288"/>
        <w:rPr>
          <w:b/>
          <w:bCs/>
          <w:sz w:val="24"/>
          <w:szCs w:val="24"/>
        </w:rPr>
      </w:pPr>
      <w:r w:rsidRPr="007972D1">
        <w:rPr>
          <w:sz w:val="24"/>
          <w:szCs w:val="24"/>
        </w:rPr>
        <w:t>Aha keeps updating its library with care. You get new movies and series added often.</w:t>
      </w:r>
      <w:r>
        <w:rPr>
          <w:sz w:val="24"/>
          <w:szCs w:val="24"/>
        </w:rPr>
        <w:t xml:space="preserve"> </w:t>
      </w:r>
      <w:r w:rsidRPr="007972D1">
        <w:rPr>
          <w:sz w:val="24"/>
          <w:szCs w:val="24"/>
        </w:rPr>
        <w:t>This makes your watch list up to date. You feel confident choosing Aha for Telugu content.</w:t>
      </w:r>
    </w:p>
    <w:p w14:paraId="43FA4194" w14:textId="322299EF" w:rsidR="002D708B" w:rsidRPr="002D708B" w:rsidRDefault="002D708B" w:rsidP="002D708B">
      <w:pPr>
        <w:spacing w:after="288"/>
        <w:rPr>
          <w:b/>
          <w:bCs/>
          <w:sz w:val="24"/>
          <w:szCs w:val="24"/>
        </w:rPr>
      </w:pPr>
      <w:r w:rsidRPr="002D708B">
        <w:rPr>
          <w:b/>
          <w:bCs/>
          <w:sz w:val="24"/>
          <w:szCs w:val="24"/>
        </w:rPr>
        <w:t>Conclusion</w:t>
      </w:r>
    </w:p>
    <w:p w14:paraId="72B2AC8B" w14:textId="77777777" w:rsidR="002D708B" w:rsidRPr="002D708B" w:rsidRDefault="002D708B" w:rsidP="002D708B">
      <w:pPr>
        <w:spacing w:after="288"/>
        <w:rPr>
          <w:sz w:val="24"/>
          <w:szCs w:val="24"/>
        </w:rPr>
      </w:pPr>
      <w:r w:rsidRPr="002D708B">
        <w:rPr>
          <w:sz w:val="24"/>
          <w:szCs w:val="24"/>
        </w:rPr>
        <w:t>If you want Telugu movies with English subtitles, Aha is a dependable choice. You get focused Telugu content, clear subtitles, and smooth streaming. You also get full movie details that respect the creators. This balance makes Aha a reliable platform for your Telugu movie needs.</w:t>
      </w:r>
    </w:p>
    <w:p w14:paraId="4184E606" w14:textId="77777777" w:rsidR="005F6F76" w:rsidRDefault="005F6F76">
      <w:pPr>
        <w:spacing w:after="288"/>
        <w:rPr>
          <w:sz w:val="24"/>
          <w:szCs w:val="24"/>
        </w:rPr>
      </w:pPr>
    </w:p>
    <w:p w14:paraId="77DBDDBF" w14:textId="4C48FB68" w:rsidR="007972D1" w:rsidRDefault="007972D1">
      <w:pPr>
        <w:spacing w:after="288"/>
        <w:rPr>
          <w:sz w:val="24"/>
          <w:szCs w:val="24"/>
        </w:rPr>
      </w:pPr>
      <w:r w:rsidRPr="007972D1">
        <w:rPr>
          <w:sz w:val="24"/>
          <w:szCs w:val="24"/>
        </w:rPr>
        <w:drawing>
          <wp:inline distT="0" distB="0" distL="0" distR="0" wp14:anchorId="26E1AE82" wp14:editId="3079FA5F">
            <wp:extent cx="5731510" cy="2219960"/>
            <wp:effectExtent l="0" t="0" r="2540" b="8890"/>
            <wp:docPr id="149110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02888" name=""/>
                    <pic:cNvPicPr/>
                  </pic:nvPicPr>
                  <pic:blipFill>
                    <a:blip r:embed="rId4"/>
                    <a:stretch>
                      <a:fillRect/>
                    </a:stretch>
                  </pic:blipFill>
                  <pic:spPr>
                    <a:xfrm>
                      <a:off x="0" y="0"/>
                      <a:ext cx="5731510" cy="2219960"/>
                    </a:xfrm>
                    <a:prstGeom prst="rect">
                      <a:avLst/>
                    </a:prstGeom>
                  </pic:spPr>
                </pic:pic>
              </a:graphicData>
            </a:graphic>
          </wp:inline>
        </w:drawing>
      </w:r>
    </w:p>
    <w:p w14:paraId="1C1C9931" w14:textId="77777777" w:rsidR="00CF0506" w:rsidRDefault="00CF0506">
      <w:pPr>
        <w:spacing w:after="288"/>
        <w:rPr>
          <w:sz w:val="24"/>
          <w:szCs w:val="24"/>
        </w:rPr>
      </w:pPr>
    </w:p>
    <w:p w14:paraId="45082BD2" w14:textId="2D59B02B" w:rsidR="00CF0506" w:rsidRDefault="00CF0506">
      <w:pPr>
        <w:spacing w:after="288"/>
        <w:rPr>
          <w:sz w:val="24"/>
          <w:szCs w:val="24"/>
        </w:rPr>
      </w:pPr>
      <w:r w:rsidRPr="00CF0506">
        <w:rPr>
          <w:sz w:val="24"/>
          <w:szCs w:val="24"/>
        </w:rPr>
        <w:lastRenderedPageBreak/>
        <w:drawing>
          <wp:inline distT="0" distB="0" distL="0" distR="0" wp14:anchorId="64C834B7" wp14:editId="10EC8D90">
            <wp:extent cx="5731510" cy="2593340"/>
            <wp:effectExtent l="0" t="0" r="2540" b="0"/>
            <wp:docPr id="65326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65082" name=""/>
                    <pic:cNvPicPr/>
                  </pic:nvPicPr>
                  <pic:blipFill>
                    <a:blip r:embed="rId5"/>
                    <a:stretch>
                      <a:fillRect/>
                    </a:stretch>
                  </pic:blipFill>
                  <pic:spPr>
                    <a:xfrm>
                      <a:off x="0" y="0"/>
                      <a:ext cx="5731510" cy="2593340"/>
                    </a:xfrm>
                    <a:prstGeom prst="rect">
                      <a:avLst/>
                    </a:prstGeom>
                  </pic:spPr>
                </pic:pic>
              </a:graphicData>
            </a:graphic>
          </wp:inline>
        </w:drawing>
      </w:r>
    </w:p>
    <w:p w14:paraId="03BAF49B" w14:textId="77777777" w:rsidR="00CF0506" w:rsidRDefault="00CF0506">
      <w:pPr>
        <w:spacing w:after="288"/>
        <w:rPr>
          <w:sz w:val="24"/>
          <w:szCs w:val="24"/>
        </w:rPr>
      </w:pPr>
    </w:p>
    <w:p w14:paraId="4D2B425D" w14:textId="222C9085" w:rsidR="00CF0506" w:rsidRPr="002D708B" w:rsidRDefault="00CF0506">
      <w:pPr>
        <w:spacing w:after="288"/>
        <w:rPr>
          <w:sz w:val="24"/>
          <w:szCs w:val="24"/>
        </w:rPr>
      </w:pPr>
      <w:r w:rsidRPr="00CF0506">
        <w:rPr>
          <w:sz w:val="24"/>
          <w:szCs w:val="24"/>
        </w:rPr>
        <w:drawing>
          <wp:inline distT="0" distB="0" distL="0" distR="0" wp14:anchorId="0722BE38" wp14:editId="5A0D6A31">
            <wp:extent cx="5731510" cy="3389630"/>
            <wp:effectExtent l="0" t="0" r="2540" b="1270"/>
            <wp:docPr id="66462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21602" name=""/>
                    <pic:cNvPicPr/>
                  </pic:nvPicPr>
                  <pic:blipFill>
                    <a:blip r:embed="rId6"/>
                    <a:stretch>
                      <a:fillRect/>
                    </a:stretch>
                  </pic:blipFill>
                  <pic:spPr>
                    <a:xfrm>
                      <a:off x="0" y="0"/>
                      <a:ext cx="5731510" cy="3389630"/>
                    </a:xfrm>
                    <a:prstGeom prst="rect">
                      <a:avLst/>
                    </a:prstGeom>
                  </pic:spPr>
                </pic:pic>
              </a:graphicData>
            </a:graphic>
          </wp:inline>
        </w:drawing>
      </w:r>
    </w:p>
    <w:sectPr w:rsidR="00CF0506" w:rsidRPr="002D70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08B"/>
    <w:rsid w:val="000D0365"/>
    <w:rsid w:val="00101B57"/>
    <w:rsid w:val="0011781C"/>
    <w:rsid w:val="001A4860"/>
    <w:rsid w:val="001C2B04"/>
    <w:rsid w:val="00223658"/>
    <w:rsid w:val="002C4311"/>
    <w:rsid w:val="002D708B"/>
    <w:rsid w:val="003F0687"/>
    <w:rsid w:val="005A2758"/>
    <w:rsid w:val="005F5B64"/>
    <w:rsid w:val="005F6F76"/>
    <w:rsid w:val="00641B8E"/>
    <w:rsid w:val="0066709D"/>
    <w:rsid w:val="00673961"/>
    <w:rsid w:val="006A78D0"/>
    <w:rsid w:val="006F6C36"/>
    <w:rsid w:val="00784312"/>
    <w:rsid w:val="007972D1"/>
    <w:rsid w:val="007D527C"/>
    <w:rsid w:val="00846FE4"/>
    <w:rsid w:val="00854A25"/>
    <w:rsid w:val="00870B10"/>
    <w:rsid w:val="008C16CE"/>
    <w:rsid w:val="008F2CD3"/>
    <w:rsid w:val="00904A60"/>
    <w:rsid w:val="00956B45"/>
    <w:rsid w:val="009D41D5"/>
    <w:rsid w:val="009E3172"/>
    <w:rsid w:val="00A16D7E"/>
    <w:rsid w:val="00A3280B"/>
    <w:rsid w:val="00A6706F"/>
    <w:rsid w:val="00A7681A"/>
    <w:rsid w:val="00AA2643"/>
    <w:rsid w:val="00B068E5"/>
    <w:rsid w:val="00B60696"/>
    <w:rsid w:val="00B67C50"/>
    <w:rsid w:val="00C0421B"/>
    <w:rsid w:val="00CB72E4"/>
    <w:rsid w:val="00CF0506"/>
    <w:rsid w:val="00D15054"/>
    <w:rsid w:val="00D917F0"/>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A80A"/>
  <w15:chartTrackingRefBased/>
  <w15:docId w15:val="{241CB97C-0B27-4F1B-90D8-4F68B7033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0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0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08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08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708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70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70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70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70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0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0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08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08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D708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D70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70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70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70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7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0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0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70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708B"/>
    <w:rPr>
      <w:i/>
      <w:iCs/>
      <w:color w:val="404040" w:themeColor="text1" w:themeTint="BF"/>
    </w:rPr>
  </w:style>
  <w:style w:type="paragraph" w:styleId="ListParagraph">
    <w:name w:val="List Paragraph"/>
    <w:basedOn w:val="Normal"/>
    <w:uiPriority w:val="34"/>
    <w:qFormat/>
    <w:rsid w:val="002D708B"/>
    <w:pPr>
      <w:ind w:left="720"/>
      <w:contextualSpacing/>
    </w:pPr>
  </w:style>
  <w:style w:type="character" w:styleId="IntenseEmphasis">
    <w:name w:val="Intense Emphasis"/>
    <w:basedOn w:val="DefaultParagraphFont"/>
    <w:uiPriority w:val="21"/>
    <w:qFormat/>
    <w:rsid w:val="002D708B"/>
    <w:rPr>
      <w:i/>
      <w:iCs/>
      <w:color w:val="2F5496" w:themeColor="accent1" w:themeShade="BF"/>
    </w:rPr>
  </w:style>
  <w:style w:type="paragraph" w:styleId="IntenseQuote">
    <w:name w:val="Intense Quote"/>
    <w:basedOn w:val="Normal"/>
    <w:next w:val="Normal"/>
    <w:link w:val="IntenseQuoteChar"/>
    <w:uiPriority w:val="30"/>
    <w:qFormat/>
    <w:rsid w:val="002D70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08B"/>
    <w:rPr>
      <w:i/>
      <w:iCs/>
      <w:color w:val="2F5496" w:themeColor="accent1" w:themeShade="BF"/>
    </w:rPr>
  </w:style>
  <w:style w:type="character" w:styleId="IntenseReference">
    <w:name w:val="Intense Reference"/>
    <w:basedOn w:val="DefaultParagraphFont"/>
    <w:uiPriority w:val="32"/>
    <w:qFormat/>
    <w:rsid w:val="002D70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2026-01-23T09:48:00Z</dcterms:created>
  <dcterms:modified xsi:type="dcterms:W3CDTF">2026-01-23T10:18:00Z</dcterms:modified>
</cp:coreProperties>
</file>