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C546" w14:textId="77777777" w:rsidR="00FF11C8" w:rsidRDefault="00FF11C8" w:rsidP="00FF11C8">
      <w:r>
        <w:t>Volvo V70 III (facelift 2013) 3.0 T6 (304 Hp) AWD Automatic 2013, 2014, 2015, 2016 Specs</w:t>
      </w:r>
    </w:p>
    <w:p w14:paraId="5469DB61" w14:textId="77777777" w:rsidR="00FF11C8" w:rsidRDefault="00FF11C8" w:rsidP="00FF11C8">
      <w:r>
        <w:t>General information</w:t>
      </w:r>
    </w:p>
    <w:p w14:paraId="7C1206FB" w14:textId="77777777" w:rsidR="00FF11C8" w:rsidRDefault="00FF11C8" w:rsidP="00FF11C8">
      <w:r>
        <w:t>Brand</w:t>
      </w:r>
      <w:r>
        <w:tab/>
        <w:t>Volvo</w:t>
      </w:r>
    </w:p>
    <w:p w14:paraId="5AA2B6DB" w14:textId="77777777" w:rsidR="00FF11C8" w:rsidRDefault="00FF11C8" w:rsidP="00FF11C8">
      <w:r>
        <w:t>Model</w:t>
      </w:r>
      <w:r>
        <w:tab/>
        <w:t>V70</w:t>
      </w:r>
    </w:p>
    <w:p w14:paraId="2F4DCA26" w14:textId="77777777" w:rsidR="00FF11C8" w:rsidRDefault="00FF11C8" w:rsidP="00FF11C8">
      <w:r>
        <w:t>Generation</w:t>
      </w:r>
      <w:r>
        <w:tab/>
        <w:t>V70 III (facelift 2013)</w:t>
      </w:r>
    </w:p>
    <w:p w14:paraId="5650DE6F" w14:textId="77777777" w:rsidR="00FF11C8" w:rsidRDefault="00FF11C8" w:rsidP="00FF11C8">
      <w:r>
        <w:t>Modification (Engine)</w:t>
      </w:r>
      <w:r>
        <w:tab/>
        <w:t>3.0 T6 (304 Hp) AWD Automatic</w:t>
      </w:r>
    </w:p>
    <w:p w14:paraId="77721EDD" w14:textId="77777777" w:rsidR="00FF11C8" w:rsidRDefault="00FF11C8" w:rsidP="00FF11C8">
      <w:r>
        <w:t>Start of production</w:t>
      </w:r>
      <w:r>
        <w:tab/>
        <w:t>2013 year</w:t>
      </w:r>
    </w:p>
    <w:p w14:paraId="7016FC9E" w14:textId="77777777" w:rsidR="00FF11C8" w:rsidRDefault="00FF11C8" w:rsidP="00FF11C8">
      <w:r>
        <w:t>End of production</w:t>
      </w:r>
      <w:r>
        <w:tab/>
        <w:t>2016 year</w:t>
      </w:r>
    </w:p>
    <w:p w14:paraId="3CE62ED0" w14:textId="77777777" w:rsidR="00FF11C8" w:rsidRDefault="00FF11C8" w:rsidP="00FF11C8">
      <w:r>
        <w:t>Powertrain Architecture</w:t>
      </w:r>
      <w:r>
        <w:tab/>
        <w:t>Internal Combustion engine</w:t>
      </w:r>
    </w:p>
    <w:p w14:paraId="659EAD50" w14:textId="77777777" w:rsidR="00FF11C8" w:rsidRDefault="00FF11C8" w:rsidP="00FF11C8">
      <w:r>
        <w:t>Body type</w:t>
      </w:r>
      <w:r>
        <w:tab/>
        <w:t>Station wagon (estate)</w:t>
      </w:r>
    </w:p>
    <w:p w14:paraId="136BC868" w14:textId="77777777" w:rsidR="00FF11C8" w:rsidRDefault="00FF11C8" w:rsidP="00FF11C8">
      <w:r>
        <w:t>Seats</w:t>
      </w:r>
      <w:r>
        <w:tab/>
        <w:t>5</w:t>
      </w:r>
    </w:p>
    <w:p w14:paraId="28F3F84D" w14:textId="77777777" w:rsidR="00FF11C8" w:rsidRDefault="00FF11C8" w:rsidP="00FF11C8">
      <w:r>
        <w:t>Doors</w:t>
      </w:r>
      <w:r>
        <w:tab/>
        <w:t>5</w:t>
      </w:r>
    </w:p>
    <w:p w14:paraId="3289767E" w14:textId="77777777" w:rsidR="00FF11C8" w:rsidRDefault="00FF11C8" w:rsidP="00FF11C8">
      <w:r>
        <w:t>Performance specs</w:t>
      </w:r>
    </w:p>
    <w:p w14:paraId="5E93956A" w14:textId="77777777" w:rsidR="00FF11C8" w:rsidRDefault="00FF11C8" w:rsidP="00FF11C8">
      <w:r>
        <w:t>Fuel consumption (economy) - combined</w:t>
      </w:r>
      <w:r>
        <w:tab/>
        <w:t xml:space="preserve">10.2 l/100 </w:t>
      </w:r>
      <w:proofErr w:type="gramStart"/>
      <w:r>
        <w:t>km</w:t>
      </w:r>
      <w:proofErr w:type="gramEnd"/>
    </w:p>
    <w:p w14:paraId="5ED7F4F3" w14:textId="77777777" w:rsidR="00FF11C8" w:rsidRDefault="00FF11C8" w:rsidP="00FF11C8">
      <w:r>
        <w:t>23.06 US mpg</w:t>
      </w:r>
    </w:p>
    <w:p w14:paraId="1DDCE845" w14:textId="77777777" w:rsidR="00FF11C8" w:rsidRDefault="00FF11C8" w:rsidP="00FF11C8">
      <w:r>
        <w:t>27.69 UK mpg</w:t>
      </w:r>
    </w:p>
    <w:p w14:paraId="3EC75850" w14:textId="77777777" w:rsidR="00FF11C8" w:rsidRDefault="00FF11C8" w:rsidP="00FF11C8">
      <w:r>
        <w:t>9.8 km/l</w:t>
      </w:r>
    </w:p>
    <w:p w14:paraId="0093C637" w14:textId="77777777" w:rsidR="00FF11C8" w:rsidRDefault="00FF11C8" w:rsidP="00FF11C8">
      <w:r>
        <w:t>CO2 emissions</w:t>
      </w:r>
      <w:r>
        <w:tab/>
        <w:t>237 g/km</w:t>
      </w:r>
    </w:p>
    <w:p w14:paraId="4027D498" w14:textId="77777777" w:rsidR="00FF11C8" w:rsidRDefault="00FF11C8" w:rsidP="00FF11C8">
      <w:r>
        <w:t>Fuel Type</w:t>
      </w:r>
      <w:r>
        <w:tab/>
        <w:t>Petrol (Gasoline)</w:t>
      </w:r>
    </w:p>
    <w:p w14:paraId="53138FEE" w14:textId="77777777" w:rsidR="00FF11C8" w:rsidRDefault="00FF11C8" w:rsidP="00FF11C8">
      <w:r>
        <w:t>Acceleration 0 - 100 km/h</w:t>
      </w:r>
      <w:r>
        <w:tab/>
        <w:t>6.6 sec</w:t>
      </w:r>
    </w:p>
    <w:p w14:paraId="3085720E" w14:textId="77777777" w:rsidR="00FF11C8" w:rsidRDefault="00FF11C8" w:rsidP="00FF11C8">
      <w:r>
        <w:t>Acceleration 0 - 62 mph</w:t>
      </w:r>
      <w:r>
        <w:tab/>
        <w:t>6.6 sec</w:t>
      </w:r>
    </w:p>
    <w:p w14:paraId="0A755FB3" w14:textId="77777777" w:rsidR="00FF11C8" w:rsidRDefault="00FF11C8" w:rsidP="00FF11C8">
      <w:r>
        <w:t>Acceleration 0 - 60 mph (Calculated by Auto-Data.net)</w:t>
      </w:r>
      <w:r>
        <w:tab/>
        <w:t xml:space="preserve">6.3 </w:t>
      </w:r>
      <w:proofErr w:type="gramStart"/>
      <w:r>
        <w:t>sec</w:t>
      </w:r>
      <w:proofErr w:type="gramEnd"/>
    </w:p>
    <w:p w14:paraId="53E51CFC" w14:textId="77777777" w:rsidR="00FF11C8" w:rsidRDefault="00FF11C8" w:rsidP="00FF11C8">
      <w:r>
        <w:t>Maximum speed</w:t>
      </w:r>
      <w:r>
        <w:tab/>
        <w:t>250 km/h</w:t>
      </w:r>
    </w:p>
    <w:p w14:paraId="1795C9EA" w14:textId="77777777" w:rsidR="00FF11C8" w:rsidRDefault="00FF11C8" w:rsidP="00FF11C8">
      <w:r>
        <w:t>155.34 mph</w:t>
      </w:r>
    </w:p>
    <w:p w14:paraId="686FCBBB" w14:textId="77777777" w:rsidR="00FF11C8" w:rsidRDefault="00FF11C8" w:rsidP="00FF11C8">
      <w:r>
        <w:t>Engine specs</w:t>
      </w:r>
    </w:p>
    <w:p w14:paraId="23E7A7D7" w14:textId="77777777" w:rsidR="00FF11C8" w:rsidRDefault="00FF11C8" w:rsidP="00FF11C8">
      <w:r>
        <w:t>Power</w:t>
      </w:r>
      <w:r>
        <w:tab/>
        <w:t>304 Hp @ 5600 rpm.</w:t>
      </w:r>
    </w:p>
    <w:p w14:paraId="091EB3F5" w14:textId="77777777" w:rsidR="00FF11C8" w:rsidRDefault="00FF11C8" w:rsidP="00FF11C8">
      <w:r>
        <w:t xml:space="preserve">Power per </w:t>
      </w:r>
      <w:proofErr w:type="spellStart"/>
      <w:r>
        <w:t>litre</w:t>
      </w:r>
      <w:proofErr w:type="spellEnd"/>
      <w:r>
        <w:tab/>
        <w:t>102.9 Hp/l</w:t>
      </w:r>
    </w:p>
    <w:p w14:paraId="79EA711A" w14:textId="77777777" w:rsidR="00FF11C8" w:rsidRDefault="00FF11C8" w:rsidP="00FF11C8">
      <w:r>
        <w:t>Torque</w:t>
      </w:r>
      <w:r>
        <w:tab/>
        <w:t>440 Nm @ 2100-4200 rpm.</w:t>
      </w:r>
    </w:p>
    <w:p w14:paraId="3201EE01" w14:textId="77777777" w:rsidR="00FF11C8" w:rsidRDefault="00FF11C8" w:rsidP="00FF11C8">
      <w:r>
        <w:t>324.53 lb.-ft. @ 2100-4200 rpm.</w:t>
      </w:r>
    </w:p>
    <w:p w14:paraId="0F146413" w14:textId="77777777" w:rsidR="00FF11C8" w:rsidRDefault="00FF11C8" w:rsidP="00FF11C8">
      <w:r>
        <w:lastRenderedPageBreak/>
        <w:t>Engine layout</w:t>
      </w:r>
      <w:r>
        <w:tab/>
        <w:t>Front, Transverse</w:t>
      </w:r>
    </w:p>
    <w:p w14:paraId="1C4FD9DD" w14:textId="77777777" w:rsidR="00FF11C8" w:rsidRDefault="00FF11C8" w:rsidP="00FF11C8">
      <w:r>
        <w:t>Engine Model/Code</w:t>
      </w:r>
      <w:r>
        <w:tab/>
        <w:t>B6304T4</w:t>
      </w:r>
    </w:p>
    <w:p w14:paraId="3E65A629" w14:textId="77777777" w:rsidR="00FF11C8" w:rsidRDefault="00FF11C8" w:rsidP="00FF11C8">
      <w:r>
        <w:t>Engine displacement</w:t>
      </w:r>
      <w:r>
        <w:tab/>
        <w:t>2953 cm3</w:t>
      </w:r>
    </w:p>
    <w:p w14:paraId="5CA4598B" w14:textId="77777777" w:rsidR="00FF11C8" w:rsidRDefault="00FF11C8" w:rsidP="00FF11C8">
      <w:r>
        <w:t>180.2 cu. in.</w:t>
      </w:r>
    </w:p>
    <w:p w14:paraId="280C23DB" w14:textId="77777777" w:rsidR="00FF11C8" w:rsidRDefault="00FF11C8" w:rsidP="00FF11C8">
      <w:r>
        <w:t>Number of cylinders</w:t>
      </w:r>
      <w:r>
        <w:tab/>
        <w:t>6</w:t>
      </w:r>
    </w:p>
    <w:p w14:paraId="74C853C9" w14:textId="77777777" w:rsidR="00FF11C8" w:rsidRDefault="00FF11C8" w:rsidP="00FF11C8">
      <w:r>
        <w:t>Engine configuration</w:t>
      </w:r>
      <w:r>
        <w:tab/>
        <w:t>Inline</w:t>
      </w:r>
    </w:p>
    <w:p w14:paraId="44432DF2" w14:textId="77777777" w:rsidR="00FF11C8" w:rsidRDefault="00FF11C8" w:rsidP="00FF11C8">
      <w:r>
        <w:t>Cylinder Bore</w:t>
      </w:r>
      <w:r>
        <w:tab/>
        <w:t xml:space="preserve">82 </w:t>
      </w:r>
      <w:proofErr w:type="gramStart"/>
      <w:r>
        <w:t>mm</w:t>
      </w:r>
      <w:proofErr w:type="gramEnd"/>
    </w:p>
    <w:p w14:paraId="6046745B" w14:textId="77777777" w:rsidR="00FF11C8" w:rsidRDefault="00FF11C8" w:rsidP="00FF11C8">
      <w:r>
        <w:t>3.23 in.</w:t>
      </w:r>
    </w:p>
    <w:p w14:paraId="09EA9FED" w14:textId="77777777" w:rsidR="00FF11C8" w:rsidRDefault="00FF11C8" w:rsidP="00FF11C8">
      <w:r>
        <w:t>Piston Stroke</w:t>
      </w:r>
      <w:r>
        <w:tab/>
        <w:t>93.2 mm</w:t>
      </w:r>
    </w:p>
    <w:p w14:paraId="09060AE9" w14:textId="77777777" w:rsidR="00FF11C8" w:rsidRDefault="00FF11C8" w:rsidP="00FF11C8">
      <w:r>
        <w:t>3.67 in.</w:t>
      </w:r>
    </w:p>
    <w:p w14:paraId="47DD4EE2" w14:textId="77777777" w:rsidR="00FF11C8" w:rsidRDefault="00FF11C8" w:rsidP="00FF11C8">
      <w:r>
        <w:t>Compression ratio</w:t>
      </w:r>
      <w:r>
        <w:tab/>
        <w:t>9.3</w:t>
      </w:r>
    </w:p>
    <w:p w14:paraId="1027FD76" w14:textId="77777777" w:rsidR="00FF11C8" w:rsidRDefault="00FF11C8" w:rsidP="00FF11C8">
      <w:r>
        <w:t>Number of valves per cylinder</w:t>
      </w:r>
      <w:r>
        <w:tab/>
        <w:t>4</w:t>
      </w:r>
    </w:p>
    <w:p w14:paraId="693344AC" w14:textId="77777777" w:rsidR="00FF11C8" w:rsidRDefault="00FF11C8" w:rsidP="00FF11C8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6EDE6C26" w14:textId="77777777" w:rsidR="00FF11C8" w:rsidRDefault="00FF11C8" w:rsidP="00FF11C8">
      <w:r>
        <w:t>Engine aspiration</w:t>
      </w:r>
      <w:r>
        <w:tab/>
        <w:t>Turbocharger, Intercooler</w:t>
      </w:r>
    </w:p>
    <w:p w14:paraId="65E7DCB2" w14:textId="77777777" w:rsidR="00FF11C8" w:rsidRDefault="00FF11C8" w:rsidP="00FF11C8">
      <w:r>
        <w:t>Valvetrain</w:t>
      </w:r>
      <w:r>
        <w:tab/>
        <w:t>DOHC</w:t>
      </w:r>
    </w:p>
    <w:p w14:paraId="0B0A9247" w14:textId="77777777" w:rsidR="00FF11C8" w:rsidRDefault="00FF11C8" w:rsidP="00FF11C8">
      <w:r>
        <w:t>Engine oil capacity</w:t>
      </w:r>
      <w:r>
        <w:tab/>
        <w:t>6.8 l</w:t>
      </w:r>
    </w:p>
    <w:p w14:paraId="2F9A59B4" w14:textId="77777777" w:rsidR="00FF11C8" w:rsidRDefault="00FF11C8" w:rsidP="00FF11C8">
      <w:r>
        <w:t>7.19 US qt | 5.98 UK qt</w:t>
      </w:r>
    </w:p>
    <w:p w14:paraId="4F7012CD" w14:textId="77777777" w:rsidR="00FF11C8" w:rsidRDefault="00FF11C8" w:rsidP="00FF11C8">
      <w:r>
        <w:t>Engine oil specification</w:t>
      </w:r>
      <w:r>
        <w:tab/>
        <w:t>Log in to see.</w:t>
      </w:r>
    </w:p>
    <w:p w14:paraId="198E1618" w14:textId="77777777" w:rsidR="00FF11C8" w:rsidRDefault="00FF11C8" w:rsidP="00FF11C8">
      <w:r>
        <w:t>Coolant</w:t>
      </w:r>
      <w:r>
        <w:tab/>
        <w:t>8.9 l</w:t>
      </w:r>
    </w:p>
    <w:p w14:paraId="7AF26577" w14:textId="77777777" w:rsidR="00FF11C8" w:rsidRDefault="00FF11C8" w:rsidP="00FF11C8">
      <w:r>
        <w:t>9.4 US qt | 7.83 UK qt</w:t>
      </w:r>
    </w:p>
    <w:p w14:paraId="402B82C3" w14:textId="77777777" w:rsidR="00FF11C8" w:rsidRDefault="00FF11C8" w:rsidP="00FF11C8"/>
    <w:p w14:paraId="6044487B" w14:textId="77777777" w:rsidR="00FF11C8" w:rsidRDefault="00FF11C8" w:rsidP="00FF11C8">
      <w:r>
        <w:t>Space, Volume and weights</w:t>
      </w:r>
    </w:p>
    <w:p w14:paraId="369D8820" w14:textId="77777777" w:rsidR="00FF11C8" w:rsidRDefault="00FF11C8" w:rsidP="00FF11C8">
      <w:r>
        <w:t>Trunk (boot) space - minimum</w:t>
      </w:r>
      <w:r>
        <w:tab/>
        <w:t>555 l</w:t>
      </w:r>
    </w:p>
    <w:p w14:paraId="547C0D9D" w14:textId="77777777" w:rsidR="00FF11C8" w:rsidRDefault="00FF11C8" w:rsidP="00FF11C8">
      <w:r>
        <w:t>19.6 cu. ft.</w:t>
      </w:r>
    </w:p>
    <w:p w14:paraId="36231FA5" w14:textId="77777777" w:rsidR="00FF11C8" w:rsidRDefault="00FF11C8" w:rsidP="00FF11C8">
      <w:r>
        <w:t>Trunk (boot) space - maximum</w:t>
      </w:r>
      <w:r>
        <w:tab/>
        <w:t>1580 l</w:t>
      </w:r>
    </w:p>
    <w:p w14:paraId="7C81CE16" w14:textId="77777777" w:rsidR="00FF11C8" w:rsidRDefault="00FF11C8" w:rsidP="00FF11C8">
      <w:r>
        <w:t>55.8 cu. ft.</w:t>
      </w:r>
    </w:p>
    <w:p w14:paraId="1ACC1755" w14:textId="77777777" w:rsidR="00FF11C8" w:rsidRDefault="00FF11C8" w:rsidP="00FF11C8">
      <w:r>
        <w:t>Fuel tank capacity</w:t>
      </w:r>
      <w:r>
        <w:tab/>
        <w:t>70 l</w:t>
      </w:r>
    </w:p>
    <w:p w14:paraId="22A7DCBD" w14:textId="77777777" w:rsidR="00FF11C8" w:rsidRDefault="00FF11C8" w:rsidP="00FF11C8">
      <w:r>
        <w:t>18.49 US gal | 15.4 UK gal</w:t>
      </w:r>
    </w:p>
    <w:p w14:paraId="1CCC15BB" w14:textId="77777777" w:rsidR="00FF11C8" w:rsidRDefault="00FF11C8" w:rsidP="00FF11C8">
      <w:r>
        <w:t>Dimensions</w:t>
      </w:r>
    </w:p>
    <w:p w14:paraId="5C6A5CF5" w14:textId="77777777" w:rsidR="00FF11C8" w:rsidRDefault="00FF11C8" w:rsidP="00FF11C8">
      <w:r>
        <w:lastRenderedPageBreak/>
        <w:t>Length</w:t>
      </w:r>
      <w:r>
        <w:tab/>
        <w:t>4814 mm</w:t>
      </w:r>
    </w:p>
    <w:p w14:paraId="777CFB6B" w14:textId="77777777" w:rsidR="00FF11C8" w:rsidRDefault="00FF11C8" w:rsidP="00FF11C8">
      <w:r>
        <w:t>189.53 in.</w:t>
      </w:r>
    </w:p>
    <w:p w14:paraId="10C61E9A" w14:textId="77777777" w:rsidR="00FF11C8" w:rsidRDefault="00FF11C8" w:rsidP="00FF11C8">
      <w:r>
        <w:t>Width</w:t>
      </w:r>
      <w:r>
        <w:tab/>
        <w:t>1907 mm</w:t>
      </w:r>
    </w:p>
    <w:p w14:paraId="1B90AE9F" w14:textId="77777777" w:rsidR="00FF11C8" w:rsidRDefault="00FF11C8" w:rsidP="00FF11C8">
      <w:r>
        <w:t>75.08 in.</w:t>
      </w:r>
    </w:p>
    <w:p w14:paraId="1887D7D7" w14:textId="77777777" w:rsidR="00FF11C8" w:rsidRDefault="00FF11C8" w:rsidP="00FF11C8">
      <w:r>
        <w:t>Height</w:t>
      </w:r>
      <w:r>
        <w:tab/>
        <w:t>1547 mm</w:t>
      </w:r>
    </w:p>
    <w:p w14:paraId="2E7010EC" w14:textId="77777777" w:rsidR="00FF11C8" w:rsidRDefault="00FF11C8" w:rsidP="00FF11C8">
      <w:r>
        <w:t>60.91 in.</w:t>
      </w:r>
    </w:p>
    <w:p w14:paraId="1C4601F5" w14:textId="77777777" w:rsidR="00FF11C8" w:rsidRDefault="00FF11C8" w:rsidP="00FF11C8">
      <w:r>
        <w:t>Wheelbase</w:t>
      </w:r>
      <w:r>
        <w:tab/>
        <w:t>2816 mm</w:t>
      </w:r>
    </w:p>
    <w:p w14:paraId="44C5CDC6" w14:textId="77777777" w:rsidR="00FF11C8" w:rsidRDefault="00FF11C8" w:rsidP="00FF11C8">
      <w:r>
        <w:t>110.87 in.</w:t>
      </w:r>
    </w:p>
    <w:p w14:paraId="7374007D" w14:textId="77777777" w:rsidR="00FF11C8" w:rsidRDefault="00FF11C8" w:rsidP="00FF11C8">
      <w:r>
        <w:t>Front track</w:t>
      </w:r>
      <w:r>
        <w:tab/>
        <w:t>1588-1578 mm</w:t>
      </w:r>
    </w:p>
    <w:p w14:paraId="4443BA44" w14:textId="77777777" w:rsidR="00FF11C8" w:rsidRDefault="00FF11C8" w:rsidP="00FF11C8">
      <w:r>
        <w:t>62.52 - 62.13 in.</w:t>
      </w:r>
    </w:p>
    <w:p w14:paraId="754D8A1B" w14:textId="77777777" w:rsidR="00FF11C8" w:rsidRDefault="00FF11C8" w:rsidP="00FF11C8">
      <w:r>
        <w:t>Rear (Back) track</w:t>
      </w:r>
      <w:r>
        <w:tab/>
        <w:t xml:space="preserve">1586-1576 </w:t>
      </w:r>
      <w:proofErr w:type="gramStart"/>
      <w:r>
        <w:t>mm</w:t>
      </w:r>
      <w:proofErr w:type="gramEnd"/>
    </w:p>
    <w:p w14:paraId="3AB831FC" w14:textId="77777777" w:rsidR="00FF11C8" w:rsidRDefault="00FF11C8" w:rsidP="00FF11C8">
      <w:r>
        <w:t>62.44 - 62.05 in.</w:t>
      </w:r>
    </w:p>
    <w:p w14:paraId="476253E8" w14:textId="77777777" w:rsidR="00FF11C8" w:rsidRDefault="00FF11C8" w:rsidP="00FF11C8">
      <w:r>
        <w:t>Ride height (ground clearance)</w:t>
      </w:r>
      <w:r>
        <w:tab/>
        <w:t xml:space="preserve">151 </w:t>
      </w:r>
      <w:proofErr w:type="gramStart"/>
      <w:r>
        <w:t>mm</w:t>
      </w:r>
      <w:proofErr w:type="gramEnd"/>
    </w:p>
    <w:p w14:paraId="2239D070" w14:textId="77777777" w:rsidR="00FF11C8" w:rsidRDefault="00FF11C8" w:rsidP="00FF11C8">
      <w:r>
        <w:t>5.94 in.</w:t>
      </w:r>
    </w:p>
    <w:p w14:paraId="1EFE1468" w14:textId="77777777" w:rsidR="00FF11C8" w:rsidRDefault="00FF11C8" w:rsidP="00FF11C8">
      <w:r>
        <w:t>Minimum turning circle (turning diameter)</w:t>
      </w:r>
      <w:r>
        <w:tab/>
        <w:t xml:space="preserve">11.7 - 12.7 </w:t>
      </w:r>
      <w:proofErr w:type="gramStart"/>
      <w:r>
        <w:t>m</w:t>
      </w:r>
      <w:proofErr w:type="gramEnd"/>
    </w:p>
    <w:p w14:paraId="1461AAB5" w14:textId="77777777" w:rsidR="00FF11C8" w:rsidRDefault="00FF11C8" w:rsidP="00FF11C8">
      <w:r>
        <w:t>38.39 - 41.67 ft.</w:t>
      </w:r>
    </w:p>
    <w:p w14:paraId="01DE9BD4" w14:textId="77777777" w:rsidR="00FF11C8" w:rsidRDefault="00FF11C8" w:rsidP="00FF11C8">
      <w:r>
        <w:t>Drivetrain, brakes and suspension specs</w:t>
      </w:r>
    </w:p>
    <w:p w14:paraId="540CBEB9" w14:textId="77777777" w:rsidR="00FF11C8" w:rsidRDefault="00FF11C8" w:rsidP="00FF11C8">
      <w:r>
        <w:t>Drive wheel</w:t>
      </w:r>
      <w:r>
        <w:tab/>
        <w:t>All wheel drive (4x4)</w:t>
      </w:r>
    </w:p>
    <w:p w14:paraId="07FDAD95" w14:textId="77777777" w:rsidR="00FF11C8" w:rsidRDefault="00FF11C8" w:rsidP="00FF11C8">
      <w:r>
        <w:t>Number of gears and type of gearbox</w:t>
      </w:r>
      <w:r>
        <w:tab/>
        <w:t>6 gears, automatic transmission</w:t>
      </w:r>
    </w:p>
    <w:p w14:paraId="29F8E69A" w14:textId="77777777" w:rsidR="00FF11C8" w:rsidRDefault="00FF11C8" w:rsidP="00FF11C8">
      <w:r>
        <w:t>Front suspension</w:t>
      </w:r>
      <w:r>
        <w:tab/>
        <w:t>Independent, type McPherson with coil spring and anti-roll bar</w:t>
      </w:r>
    </w:p>
    <w:p w14:paraId="4CB361A2" w14:textId="77777777" w:rsidR="00FF11C8" w:rsidRDefault="00FF11C8" w:rsidP="00FF11C8">
      <w:r>
        <w:t>Rear suspension</w:t>
      </w:r>
      <w:r>
        <w:tab/>
      </w:r>
      <w:proofErr w:type="gramStart"/>
      <w:r>
        <w:t>Independent</w:t>
      </w:r>
      <w:proofErr w:type="gramEnd"/>
      <w:r>
        <w:t xml:space="preserve"> coil spring</w:t>
      </w:r>
    </w:p>
    <w:p w14:paraId="18B56CD4" w14:textId="77777777" w:rsidR="00FF11C8" w:rsidRDefault="00FF11C8" w:rsidP="00FF11C8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031CC6DA" w14:textId="77777777" w:rsidR="00FF11C8" w:rsidRDefault="00FF11C8" w:rsidP="00FF11C8">
      <w:r>
        <w:t>Rear brakes</w:t>
      </w:r>
      <w:r>
        <w:tab/>
        <w:t>Disc</w:t>
      </w:r>
    </w:p>
    <w:p w14:paraId="020557C4" w14:textId="77777777" w:rsidR="00FF11C8" w:rsidRDefault="00FF11C8" w:rsidP="00FF11C8">
      <w:r>
        <w:t>Assisting systems</w:t>
      </w:r>
      <w:r>
        <w:tab/>
        <w:t>ABS (Anti-lock braking system)</w:t>
      </w:r>
    </w:p>
    <w:p w14:paraId="2204A105" w14:textId="77777777" w:rsidR="00FF11C8" w:rsidRDefault="00FF11C8" w:rsidP="00FF11C8">
      <w:r>
        <w:t>Steering type</w:t>
      </w:r>
      <w:r>
        <w:tab/>
        <w:t>Steering rack and pinion</w:t>
      </w:r>
    </w:p>
    <w:p w14:paraId="26A20ABD" w14:textId="77777777" w:rsidR="00FF11C8" w:rsidRDefault="00FF11C8" w:rsidP="00FF11C8"/>
    <w:sectPr w:rsidR="00FF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A5"/>
    <w:rsid w:val="000306A5"/>
    <w:rsid w:val="00C960E8"/>
    <w:rsid w:val="00F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89645-9CE6-4771-89E9-EC20EC39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68F0083B-9536-40C4-832D-8B7CB9BC20A7}"/>
</file>

<file path=customXml/itemProps2.xml><?xml version="1.0" encoding="utf-8"?>
<ds:datastoreItem xmlns:ds="http://schemas.openxmlformats.org/officeDocument/2006/customXml" ds:itemID="{6EBD8D3D-C9B5-4D8B-8AB4-7C390572C941}"/>
</file>

<file path=customXml/itemProps3.xml><?xml version="1.0" encoding="utf-8"?>
<ds:datastoreItem xmlns:ds="http://schemas.openxmlformats.org/officeDocument/2006/customXml" ds:itemID="{D5FE7044-7A2C-4CC6-AF82-F77008F072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2024-02-09T08:08:00Z</dcterms:created>
  <dcterms:modified xsi:type="dcterms:W3CDTF">2024-02-09T08:08:00Z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