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2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5"/>
        <w:gridCol w:w="2802"/>
        <w:gridCol w:w="227"/>
        <w:gridCol w:w="3157"/>
        <w:gridCol w:w="315"/>
        <w:gridCol w:w="1369"/>
        <w:gridCol w:w="1793"/>
        <w:tblGridChange w:id="0">
          <w:tblGrid>
            <w:gridCol w:w="585"/>
            <w:gridCol w:w="2802"/>
            <w:gridCol w:w="227"/>
            <w:gridCol w:w="3157"/>
            <w:gridCol w:w="315"/>
            <w:gridCol w:w="1369"/>
            <w:gridCol w:w="1793"/>
          </w:tblGrid>
        </w:tblGridChange>
      </w:tblGrid>
      <w:tr>
        <w:trPr>
          <w:cantSplit w:val="0"/>
          <w:trHeight w:val="800" w:hRule="atLeast"/>
          <w:tblHeader w:val="0"/>
        </w:trPr>
        <w:tc>
          <w:tcPr>
            <w:gridSpan w:val="6"/>
            <w:shd w:fill="2f5496" w:val="clear"/>
          </w:tcPr>
          <w:p w:rsidR="00000000" w:rsidDel="00000000" w:rsidP="00000000" w:rsidRDefault="00000000" w:rsidRPr="00000000" w14:paraId="00000002">
            <w:pPr>
              <w:jc w:val="center"/>
              <w:rPr>
                <w:b w:val="1"/>
                <w:color w:val="ffffff"/>
              </w:rPr>
            </w:pPr>
            <w:r w:rsidDel="00000000" w:rsidR="00000000" w:rsidRPr="00000000">
              <w:rPr>
                <w:b w:val="1"/>
                <w:color w:val="ffffff"/>
                <w:rtl w:val="0"/>
              </w:rPr>
              <w:t xml:space="preserve">F. EXAMPLE PROJECTS WHICH BEST ILLUSTRATE PROPOSED TEAM’S QUALIFICATIONS FOR THIS CONTRACT</w:t>
            </w:r>
          </w:p>
          <w:p w:rsidR="00000000" w:rsidDel="00000000" w:rsidP="00000000" w:rsidRDefault="00000000" w:rsidRPr="00000000" w14:paraId="00000003">
            <w:pPr>
              <w:jc w:val="center"/>
              <w:rPr>
                <w:i w:val="1"/>
              </w:rPr>
            </w:pPr>
            <w:r w:rsidDel="00000000" w:rsidR="00000000" w:rsidRPr="00000000">
              <w:rPr>
                <w:i w:val="1"/>
                <w:color w:val="ffffff"/>
                <w:sz w:val="16"/>
                <w:szCs w:val="16"/>
                <w:rtl w:val="0"/>
              </w:rPr>
              <w:t xml:space="preserve">(Present as many projects as requested by the agency, or 10 projects, if not specified. Complete one Section F for each project.)</w:t>
            </w:r>
            <w:r w:rsidDel="00000000" w:rsidR="00000000" w:rsidRPr="00000000">
              <w:rPr>
                <w:rtl w:val="0"/>
              </w:rPr>
            </w:r>
          </w:p>
        </w:tc>
        <w:tc>
          <w:tcPr>
            <w:tcBorders>
              <w:bottom w:color="000000" w:space="0" w:sz="4" w:val="single"/>
            </w:tcBorders>
          </w:tcPr>
          <w:p w:rsidR="00000000" w:rsidDel="00000000" w:rsidP="00000000" w:rsidRDefault="00000000" w:rsidRPr="00000000" w14:paraId="00000009">
            <w:pPr>
              <w:rPr>
                <w:sz w:val="14"/>
                <w:szCs w:val="14"/>
              </w:rPr>
            </w:pPr>
            <w:r w:rsidDel="00000000" w:rsidR="00000000" w:rsidRPr="00000000">
              <w:rPr>
                <w:sz w:val="14"/>
                <w:szCs w:val="14"/>
                <w:rtl w:val="0"/>
              </w:rPr>
              <w:t xml:space="preserve">20. EXAMPLE PROJECT KEY NUMBER</w:t>
            </w:r>
          </w:p>
          <w:p w:rsidR="00000000" w:rsidDel="00000000" w:rsidP="00000000" w:rsidRDefault="00000000" w:rsidRPr="00000000" w14:paraId="0000000A">
            <w:pPr>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B">
            <w:pPr>
              <w:jc w:val="center"/>
              <w:rPr>
                <w:rFonts w:ascii="Arial Narrow" w:cs="Arial Narrow" w:eastAsia="Arial Narrow" w:hAnsi="Arial Narrow"/>
                <w:b w:val="1"/>
              </w:rPr>
            </w:pPr>
            <w:r w:rsidDel="00000000" w:rsidR="00000000" w:rsidRPr="00000000">
              <w:rPr>
                <w:rFonts w:ascii="Arial Narrow" w:cs="Arial Narrow" w:eastAsia="Arial Narrow" w:hAnsi="Arial Narrow"/>
                <w:b w:val="1"/>
                <w:sz w:val="28"/>
                <w:szCs w:val="28"/>
                <w:rtl w:val="0"/>
              </w:rPr>
              <w:t xml:space="preserve">2</w:t>
            </w:r>
            <w:r w:rsidDel="00000000" w:rsidR="00000000" w:rsidRPr="00000000">
              <w:rPr>
                <w:rtl w:val="0"/>
              </w:rPr>
            </w:r>
          </w:p>
        </w:tc>
      </w:tr>
      <w:tr>
        <w:trPr>
          <w:cantSplit w:val="0"/>
          <w:trHeight w:val="177" w:hRule="atLeast"/>
          <w:tblHeader w:val="0"/>
        </w:trPr>
        <w:tc>
          <w:tcPr>
            <w:gridSpan w:val="4"/>
            <w:vMerge w:val="restart"/>
          </w:tcPr>
          <w:p w:rsidR="00000000" w:rsidDel="00000000" w:rsidP="00000000" w:rsidRDefault="00000000" w:rsidRPr="00000000" w14:paraId="0000000C">
            <w:pPr>
              <w:rPr>
                <w:sz w:val="14"/>
                <w:szCs w:val="14"/>
              </w:rPr>
            </w:pPr>
            <w:r w:rsidDel="00000000" w:rsidR="00000000" w:rsidRPr="00000000">
              <w:rPr>
                <w:sz w:val="14"/>
                <w:szCs w:val="14"/>
                <w:rtl w:val="0"/>
              </w:rPr>
              <w:t xml:space="preserve">21. TITLE AND LOCATION (CITY AND STATE)</w:t>
            </w:r>
          </w:p>
          <w:p w:rsidR="00000000" w:rsidDel="00000000" w:rsidP="00000000" w:rsidRDefault="00000000" w:rsidRPr="00000000" w14:paraId="0000000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Caltrans District 7 – A&amp;E On – Call Construction Plant Inspection Services (07A3126) </w:t>
            </w:r>
          </w:p>
          <w:p w:rsidR="00000000" w:rsidDel="00000000" w:rsidP="00000000" w:rsidRDefault="00000000" w:rsidRPr="00000000" w14:paraId="0000000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(Los Angeles and Ventura Counties, CA)</w:t>
            </w:r>
          </w:p>
        </w:tc>
        <w:tc>
          <w:tcPr>
            <w:gridSpan w:val="3"/>
            <w:vAlign w:val="center"/>
          </w:tcPr>
          <w:p w:rsidR="00000000" w:rsidDel="00000000" w:rsidP="00000000" w:rsidRDefault="00000000" w:rsidRPr="00000000" w14:paraId="00000012">
            <w:pPr>
              <w:jc w:val="center"/>
              <w:rPr>
                <w:sz w:val="14"/>
                <w:szCs w:val="14"/>
              </w:rPr>
            </w:pPr>
            <w:r w:rsidDel="00000000" w:rsidR="00000000" w:rsidRPr="00000000">
              <w:rPr>
                <w:sz w:val="14"/>
                <w:szCs w:val="14"/>
                <w:rtl w:val="0"/>
              </w:rPr>
              <w:t xml:space="preserve">22. YEAR COMPLETED</w:t>
            </w:r>
          </w:p>
        </w:tc>
      </w:tr>
      <w:tr>
        <w:trPr>
          <w:cantSplit w:val="0"/>
          <w:trHeight w:val="688.2226562499999" w:hRule="atLeast"/>
          <w:tblHeader w:val="0"/>
        </w:trPr>
        <w:tc>
          <w:tcPr>
            <w:gridSpan w:val="4"/>
            <w:vMerge w:val="continue"/>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tl w:val="0"/>
              </w:rPr>
            </w:r>
          </w:p>
        </w:tc>
        <w:tc>
          <w:tcPr>
            <w:gridSpan w:val="2"/>
          </w:tcPr>
          <w:p w:rsidR="00000000" w:rsidDel="00000000" w:rsidP="00000000" w:rsidRDefault="00000000" w:rsidRPr="00000000" w14:paraId="00000019">
            <w:pPr>
              <w:rPr>
                <w:sz w:val="14"/>
                <w:szCs w:val="14"/>
              </w:rPr>
            </w:pPr>
            <w:r w:rsidDel="00000000" w:rsidR="00000000" w:rsidRPr="00000000">
              <w:rPr>
                <w:sz w:val="14"/>
                <w:szCs w:val="14"/>
                <w:rtl w:val="0"/>
              </w:rPr>
              <w:t xml:space="preserve">PROFESSIONAL SERVICES</w:t>
            </w:r>
          </w:p>
          <w:p w:rsidR="00000000" w:rsidDel="00000000" w:rsidP="00000000" w:rsidRDefault="00000000" w:rsidRPr="00000000" w14:paraId="0000001A">
            <w:pPr>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B">
            <w:pPr>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2022</w:t>
            </w:r>
          </w:p>
        </w:tc>
        <w:tc>
          <w:tcPr/>
          <w:p w:rsidR="00000000" w:rsidDel="00000000" w:rsidP="00000000" w:rsidRDefault="00000000" w:rsidRPr="00000000" w14:paraId="0000001D">
            <w:pPr>
              <w:rPr>
                <w:sz w:val="14"/>
                <w:szCs w:val="14"/>
              </w:rPr>
            </w:pPr>
            <w:r w:rsidDel="00000000" w:rsidR="00000000" w:rsidRPr="00000000">
              <w:rPr>
                <w:sz w:val="14"/>
                <w:szCs w:val="14"/>
                <w:rtl w:val="0"/>
              </w:rPr>
              <w:t xml:space="preserve">CONSTRUCTION (IF APPLICABLE)</w:t>
            </w:r>
          </w:p>
          <w:p w:rsidR="00000000" w:rsidDel="00000000" w:rsidP="00000000" w:rsidRDefault="00000000" w:rsidRPr="00000000" w14:paraId="0000001E">
            <w:pPr>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N/A</w:t>
            </w:r>
          </w:p>
        </w:tc>
      </w:tr>
      <w:tr>
        <w:trPr>
          <w:cantSplit w:val="0"/>
          <w:trHeight w:val="272" w:hRule="atLeast"/>
          <w:tblHeader w:val="0"/>
        </w:trPr>
        <w:tc>
          <w:tcPr>
            <w:gridSpan w:val="7"/>
            <w:shd w:fill="2f5496" w:val="clear"/>
            <w:vAlign w:val="center"/>
          </w:tcPr>
          <w:p w:rsidR="00000000" w:rsidDel="00000000" w:rsidP="00000000" w:rsidRDefault="00000000" w:rsidRPr="00000000" w14:paraId="0000001F">
            <w:pPr>
              <w:jc w:val="center"/>
              <w:rPr/>
            </w:pPr>
            <w:r w:rsidDel="00000000" w:rsidR="00000000" w:rsidRPr="00000000">
              <w:rPr>
                <w:color w:val="ffffff"/>
                <w:rtl w:val="0"/>
              </w:rPr>
              <w:t xml:space="preserve">23. PROJECT OWNER’S INFORMATION</w:t>
            </w:r>
            <w:r w:rsidDel="00000000" w:rsidR="00000000" w:rsidRPr="00000000">
              <w:rPr>
                <w:rtl w:val="0"/>
              </w:rPr>
            </w:r>
          </w:p>
        </w:tc>
      </w:tr>
      <w:tr>
        <w:trPr>
          <w:cantSplit w:val="0"/>
          <w:trHeight w:val="462" w:hRule="atLeast"/>
          <w:tblHeader w:val="0"/>
        </w:trPr>
        <w:tc>
          <w:tcPr>
            <w:gridSpan w:val="2"/>
          </w:tcPr>
          <w:p w:rsidR="00000000" w:rsidDel="00000000" w:rsidP="00000000" w:rsidRDefault="00000000" w:rsidRPr="00000000" w14:paraId="00000026">
            <w:pPr>
              <w:rPr>
                <w:sz w:val="14"/>
                <w:szCs w:val="14"/>
              </w:rPr>
            </w:pPr>
            <w:r w:rsidDel="00000000" w:rsidR="00000000" w:rsidRPr="00000000">
              <w:rPr>
                <w:sz w:val="14"/>
                <w:szCs w:val="14"/>
                <w:rtl w:val="0"/>
              </w:rPr>
              <w:t xml:space="preserve">a. PROJECT OWNER</w:t>
            </w:r>
          </w:p>
          <w:p w:rsidR="00000000" w:rsidDel="00000000" w:rsidP="00000000" w:rsidRDefault="00000000" w:rsidRPr="00000000" w14:paraId="0000002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Caltrans District 7</w:t>
            </w:r>
          </w:p>
        </w:tc>
        <w:tc>
          <w:tcPr>
            <w:gridSpan w:val="2"/>
          </w:tcPr>
          <w:p w:rsidR="00000000" w:rsidDel="00000000" w:rsidP="00000000" w:rsidRDefault="00000000" w:rsidRPr="00000000" w14:paraId="00000029">
            <w:pPr>
              <w:rPr>
                <w:sz w:val="14"/>
                <w:szCs w:val="14"/>
              </w:rPr>
            </w:pPr>
            <w:r w:rsidDel="00000000" w:rsidR="00000000" w:rsidRPr="00000000">
              <w:rPr>
                <w:sz w:val="14"/>
                <w:szCs w:val="14"/>
                <w:rtl w:val="0"/>
              </w:rPr>
              <w:t xml:space="preserve">b. POINT OF CONTACT NAME</w:t>
            </w:r>
          </w:p>
          <w:p w:rsidR="00000000" w:rsidDel="00000000" w:rsidP="00000000" w:rsidRDefault="00000000" w:rsidRPr="00000000" w14:paraId="0000002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Theresa Cong, PE</w:t>
            </w:r>
          </w:p>
        </w:tc>
        <w:tc>
          <w:tcPr>
            <w:gridSpan w:val="3"/>
          </w:tcPr>
          <w:p w:rsidR="00000000" w:rsidDel="00000000" w:rsidP="00000000" w:rsidRDefault="00000000" w:rsidRPr="00000000" w14:paraId="0000002C">
            <w:pPr>
              <w:rPr>
                <w:sz w:val="14"/>
                <w:szCs w:val="14"/>
              </w:rPr>
            </w:pPr>
            <w:r w:rsidDel="00000000" w:rsidR="00000000" w:rsidRPr="00000000">
              <w:rPr>
                <w:sz w:val="14"/>
                <w:szCs w:val="14"/>
                <w:rtl w:val="0"/>
              </w:rPr>
              <w:t xml:space="preserve">c. POINT OF CONTACT TELEPHONE NUMBER</w:t>
            </w:r>
          </w:p>
          <w:p w:rsidR="00000000" w:rsidDel="00000000" w:rsidP="00000000" w:rsidRDefault="00000000" w:rsidRPr="00000000" w14:paraId="0000002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(213) 897 – 3656  </w:t>
            </w:r>
          </w:p>
        </w:tc>
      </w:tr>
      <w:tr>
        <w:trPr>
          <w:cantSplit w:val="0"/>
          <w:trHeight w:val="10052" w:hRule="atLeast"/>
          <w:tblHeader w:val="0"/>
        </w:trPr>
        <w:tc>
          <w:tcPr>
            <w:gridSpan w:val="7"/>
          </w:tcPr>
          <w:p w:rsidR="00000000" w:rsidDel="00000000" w:rsidP="00000000" w:rsidRDefault="00000000" w:rsidRPr="00000000" w14:paraId="00000030">
            <w:pPr>
              <w:rPr>
                <w:sz w:val="14"/>
                <w:szCs w:val="14"/>
              </w:rPr>
            </w:pPr>
            <w:r w:rsidDel="00000000" w:rsidR="00000000" w:rsidRPr="00000000">
              <w:rPr>
                <w:sz w:val="14"/>
                <w:szCs w:val="14"/>
                <w:rtl w:val="0"/>
              </w:rPr>
              <w:t xml:space="preserve">24. BRIEF DESCRIPTION OF PROJECT AND RELEVANCE TO THIS CONTRACT </w:t>
            </w:r>
            <w:r w:rsidDel="00000000" w:rsidR="00000000" w:rsidRPr="00000000">
              <w:rPr>
                <w:i w:val="1"/>
                <w:sz w:val="14"/>
                <w:szCs w:val="14"/>
                <w:rtl w:val="0"/>
              </w:rPr>
              <w:t xml:space="preserve">(INCLUDE SCOPE, SIZE AND COST</w:t>
            </w:r>
            <w:r w:rsidDel="00000000" w:rsidR="00000000" w:rsidRPr="00000000">
              <w:rPr>
                <w:sz w:val="14"/>
                <w:szCs w:val="14"/>
                <w:rtl w:val="0"/>
              </w:rPr>
              <w:t xml:space="preserve">)</w:t>
            </w:r>
          </w:p>
          <w:p w:rsidR="00000000" w:rsidDel="00000000" w:rsidP="00000000" w:rsidRDefault="00000000" w:rsidRPr="00000000" w14:paraId="00000031">
            <w:pPr>
              <w:rPr>
                <w:rFonts w:ascii="Arial Narrow" w:cs="Arial Narrow" w:eastAsia="Arial Narrow" w:hAnsi="Arial Narrow"/>
              </w:rPr>
            </w:pPr>
            <w:r w:rsidDel="00000000" w:rsidR="00000000" w:rsidRPr="00000000">
              <w:rPr>
                <w:rtl w:val="0"/>
              </w:rPr>
              <w:t xml:space="preserve"> </w:t>
            </w:r>
            <w:r w:rsidDel="00000000" w:rsidR="00000000" w:rsidRPr="00000000">
              <w:rPr>
                <w:rFonts w:ascii="Arial Narrow" w:cs="Arial Narrow" w:eastAsia="Arial Narrow" w:hAnsi="Arial Narrow"/>
                <w:rtl w:val="0"/>
              </w:rPr>
              <w:t xml:space="preserve">As part of the plant inspection services, S2 Engineering provided plant inspection, materials sampling and testing services to District 7 in Los Angeles and Ventura counties. S2 staff coordinates with Caltrans task order manager in getting the assignments, dispatching the materials testers to the batch plant, and performing testing of the materials in S2 laboratories. </w:t>
            </w:r>
            <w:r w:rsidDel="00000000" w:rsidR="00000000" w:rsidRPr="00000000">
              <mc:AlternateContent>
                <mc:Choice Requires="wpg">
                  <w:drawing>
                    <wp:anchor allowOverlap="1" behindDoc="0" distB="0" distT="0" distL="228600" distR="228600" hidden="0" layoutInCell="1" locked="0" relativeHeight="0" simplePos="0">
                      <wp:simplePos x="0" y="0"/>
                      <wp:positionH relativeFrom="column">
                        <wp:posOffset>4374515</wp:posOffset>
                      </wp:positionH>
                      <wp:positionV relativeFrom="paragraph">
                        <wp:posOffset>198120</wp:posOffset>
                      </wp:positionV>
                      <wp:extent cx="1828800" cy="4219575"/>
                      <wp:effectExtent b="0" l="0" r="0" t="0"/>
                      <wp:wrapSquare wrapText="bothSides" distB="0" distT="0" distL="228600" distR="228600"/>
                      <wp:docPr id="202" name=""/>
                      <a:graphic>
                        <a:graphicData uri="http://schemas.microsoft.com/office/word/2010/wordprocessingGroup">
                          <wpg:wgp>
                            <wpg:cNvGrpSpPr/>
                            <wpg:grpSpPr>
                              <a:xfrm>
                                <a:off x="4406200" y="1670200"/>
                                <a:ext cx="1828800" cy="4219575"/>
                                <a:chOff x="4406200" y="1670200"/>
                                <a:chExt cx="1854200" cy="4230500"/>
                              </a:xfrm>
                            </wpg:grpSpPr>
                            <wpg:grpSp>
                              <wpg:cNvGrpSpPr/>
                              <wpg:grpSpPr>
                                <a:xfrm>
                                  <a:off x="4431600" y="1670213"/>
                                  <a:ext cx="1828800" cy="4219575"/>
                                  <a:chOff x="0" y="0"/>
                                  <a:chExt cx="1828800" cy="9425608"/>
                                </a:xfrm>
                              </wpg:grpSpPr>
                              <wps:wsp>
                                <wps:cNvSpPr/>
                                <wps:cNvPr id="3" name="Shape 3"/>
                                <wps:spPr>
                                  <a:xfrm>
                                    <a:off x="0" y="0"/>
                                    <a:ext cx="1828800" cy="942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1828800" cy="228600"/>
                                  </a:xfrm>
                                  <a:prstGeom prst="rect">
                                    <a:avLst/>
                                  </a:prstGeom>
                                  <a:solidFill>
                                    <a:srgbClr val="BFBFB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927277"/>
                                    <a:ext cx="1828800" cy="8498331"/>
                                  </a:xfrm>
                                  <a:prstGeom prst="rect">
                                    <a:avLst/>
                                  </a:prstGeom>
                                  <a:solidFill>
                                    <a:srgbClr val="BFBFBF"/>
                                  </a:solidFill>
                                  <a:ln>
                                    <a:noFill/>
                                  </a:ln>
                                </wps:spPr>
                                <wps:txbx>
                                  <w:txbxContent>
                                    <w:p w:rsidR="00000000" w:rsidDel="00000000" w:rsidP="00000000" w:rsidRDefault="00000000" w:rsidRPr="00000000">
                                      <w:pPr>
                                        <w:spacing w:after="0" w:before="0" w:line="240"/>
                                        <w:ind w:left="360" w:right="0" w:firstLine="0"/>
                                        <w:jc w:val="left"/>
                                        <w:textDirection w:val="btLr"/>
                                      </w:pPr>
                                      <w:r w:rsidDel="00000000" w:rsidR="00000000" w:rsidRPr="00000000">
                                        <w:rPr>
                                          <w:rFonts w:ascii="Arial Narrow" w:cs="Arial Narrow" w:eastAsia="Arial Narrow" w:hAnsi="Arial Narrow"/>
                                          <w:b w:val="0"/>
                                          <w:i w:val="0"/>
                                          <w:smallCaps w:val="0"/>
                                          <w:strike w:val="0"/>
                                          <w:color w:val="000000"/>
                                          <w:sz w:val="24"/>
                                          <w:vertAlign w:val="baseline"/>
                                        </w:rPr>
                                        <w:t xml:space="preserve">Understanding of Caltrans protocol</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Arial Narrow" w:cs="Arial Narrow" w:eastAsia="Arial Narrow" w:hAnsi="Arial Narrow"/>
                                          <w:b w:val="0"/>
                                          <w:i w:val="0"/>
                                          <w:smallCaps w:val="0"/>
                                          <w:strike w:val="0"/>
                                          <w:color w:val="000000"/>
                                          <w:sz w:val="24"/>
                                          <w:vertAlign w:val="baseline"/>
                                        </w:rPr>
                                      </w:r>
                                      <w:r w:rsidDel="00000000" w:rsidR="00000000" w:rsidRPr="00000000">
                                        <w:rPr>
                                          <w:rFonts w:ascii="Arial Narrow" w:cs="Arial Narrow" w:eastAsia="Arial Narrow" w:hAnsi="Arial Narrow"/>
                                          <w:b w:val="0"/>
                                          <w:i w:val="0"/>
                                          <w:smallCaps w:val="0"/>
                                          <w:strike w:val="0"/>
                                          <w:color w:val="000000"/>
                                          <w:sz w:val="24"/>
                                          <w:vertAlign w:val="baseline"/>
                                        </w:rPr>
                                        <w:t xml:space="preserve">Experience in materials sampling and testing per Caltrans requirements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Arial Narrow" w:cs="Arial Narrow" w:eastAsia="Arial Narrow" w:hAnsi="Arial Narrow"/>
                                          <w:b w:val="0"/>
                                          <w:i w:val="0"/>
                                          <w:smallCaps w:val="0"/>
                                          <w:strike w:val="0"/>
                                          <w:color w:val="000000"/>
                                          <w:sz w:val="24"/>
                                          <w:vertAlign w:val="baseline"/>
                                        </w:rPr>
                                      </w:r>
                                      <w:r w:rsidDel="00000000" w:rsidR="00000000" w:rsidRPr="00000000">
                                        <w:rPr>
                                          <w:rFonts w:ascii="Arial Narrow" w:cs="Arial Narrow" w:eastAsia="Arial Narrow" w:hAnsi="Arial Narrow"/>
                                          <w:b w:val="0"/>
                                          <w:i w:val="0"/>
                                          <w:smallCaps w:val="0"/>
                                          <w:strike w:val="0"/>
                                          <w:color w:val="000000"/>
                                          <w:sz w:val="24"/>
                                          <w:vertAlign w:val="baseline"/>
                                        </w:rPr>
                                        <w:t xml:space="preserve">Knowledge of Caltrans safety and operational procedures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Arial Narrow" w:cs="Arial Narrow" w:eastAsia="Arial Narrow" w:hAnsi="Arial Narrow"/>
                                          <w:b w:val="0"/>
                                          <w:i w:val="0"/>
                                          <w:smallCaps w:val="0"/>
                                          <w:strike w:val="0"/>
                                          <w:color w:val="000000"/>
                                          <w:sz w:val="24"/>
                                          <w:vertAlign w:val="baseline"/>
                                        </w:rPr>
                                      </w:r>
                                      <w:r w:rsidDel="00000000" w:rsidR="00000000" w:rsidRPr="00000000">
                                        <w:rPr>
                                          <w:rFonts w:ascii="Arial Narrow" w:cs="Arial Narrow" w:eastAsia="Arial Narrow" w:hAnsi="Arial Narrow"/>
                                          <w:b w:val="0"/>
                                          <w:i w:val="0"/>
                                          <w:smallCaps w:val="0"/>
                                          <w:strike w:val="0"/>
                                          <w:color w:val="000000"/>
                                          <w:sz w:val="24"/>
                                          <w:vertAlign w:val="baseline"/>
                                        </w:rPr>
                                        <w:t xml:space="preserve">Certified labs and testers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Arial Narrow" w:cs="Arial Narrow" w:eastAsia="Arial Narrow" w:hAnsi="Arial Narrow"/>
                                          <w:b w:val="0"/>
                                          <w:i w:val="0"/>
                                          <w:smallCaps w:val="0"/>
                                          <w:strike w:val="0"/>
                                          <w:color w:val="000000"/>
                                          <w:sz w:val="24"/>
                                          <w:vertAlign w:val="baseline"/>
                                        </w:rPr>
                                      </w:r>
                                      <w:r w:rsidDel="00000000" w:rsidR="00000000" w:rsidRPr="00000000">
                                        <w:rPr>
                                          <w:rFonts w:ascii="Arial Narrow" w:cs="Arial Narrow" w:eastAsia="Arial Narrow" w:hAnsi="Arial Narrow"/>
                                          <w:b w:val="0"/>
                                          <w:i w:val="0"/>
                                          <w:smallCaps w:val="0"/>
                                          <w:strike w:val="0"/>
                                          <w:color w:val="000000"/>
                                          <w:sz w:val="24"/>
                                          <w:vertAlign w:val="baseline"/>
                                        </w:rPr>
                                        <w:t xml:space="preserve">Dispatch coordination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Arial Narrow" w:cs="Arial Narrow" w:eastAsia="Arial Narrow" w:hAnsi="Arial Narrow"/>
                                          <w:b w:val="0"/>
                                          <w:i w:val="0"/>
                                          <w:smallCaps w:val="0"/>
                                          <w:strike w:val="0"/>
                                          <w:color w:val="000000"/>
                                          <w:sz w:val="24"/>
                                          <w:vertAlign w:val="baseline"/>
                                        </w:rPr>
                                      </w:r>
                                      <w:r w:rsidDel="00000000" w:rsidR="00000000" w:rsidRPr="00000000">
                                        <w:rPr>
                                          <w:rFonts w:ascii="Arial Narrow" w:cs="Arial Narrow" w:eastAsia="Arial Narrow" w:hAnsi="Arial Narrow"/>
                                          <w:b w:val="0"/>
                                          <w:i w:val="0"/>
                                          <w:smallCaps w:val="0"/>
                                          <w:strike w:val="0"/>
                                          <w:color w:val="000000"/>
                                          <w:sz w:val="24"/>
                                          <w:vertAlign w:val="baseline"/>
                                        </w:rPr>
                                        <w:t xml:space="preserve">Results in Caltrans Standard forms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Arial Narrow" w:cs="Arial Narrow" w:eastAsia="Arial Narrow" w:hAnsi="Arial Narrow"/>
                                          <w:b w:val="0"/>
                                          <w:i w:val="0"/>
                                          <w:smallCaps w:val="0"/>
                                          <w:strike w:val="0"/>
                                          <w:color w:val="000000"/>
                                          <w:sz w:val="24"/>
                                          <w:vertAlign w:val="baseline"/>
                                        </w:rPr>
                                      </w:r>
                                      <w:r w:rsidDel="00000000" w:rsidR="00000000" w:rsidRPr="00000000">
                                        <w:rPr>
                                          <w:rFonts w:ascii="Arial Narrow" w:cs="Arial Narrow" w:eastAsia="Arial Narrow" w:hAnsi="Arial Narrow"/>
                                          <w:b w:val="0"/>
                                          <w:i w:val="0"/>
                                          <w:smallCaps w:val="0"/>
                                          <w:strike w:val="0"/>
                                          <w:color w:val="000000"/>
                                          <w:sz w:val="24"/>
                                          <w:vertAlign w:val="baseline"/>
                                        </w:rPr>
                                        <w:t xml:space="preserve">Contract management, reporting, and documentation</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Arial Narrow" w:cs="Arial Narrow" w:eastAsia="Arial Narrow" w:hAnsi="Arial Narrow"/>
                                          <w:b w:val="0"/>
                                          <w:i w:val="0"/>
                                          <w:smallCaps w:val="0"/>
                                          <w:strike w:val="0"/>
                                          <w:color w:val="000000"/>
                                          <w:sz w:val="24"/>
                                          <w:vertAlign w:val="baseline"/>
                                        </w:rPr>
                                      </w:r>
                                      <w:r w:rsidDel="00000000" w:rsidR="00000000" w:rsidRPr="00000000">
                                        <w:rPr>
                                          <w:rFonts w:ascii="Arial Narrow" w:cs="Arial Narrow" w:eastAsia="Arial Narrow" w:hAnsi="Arial Narrow"/>
                                          <w:b w:val="0"/>
                                          <w:i w:val="0"/>
                                          <w:smallCaps w:val="0"/>
                                          <w:strike w:val="0"/>
                                          <w:color w:val="000000"/>
                                          <w:sz w:val="24"/>
                                          <w:vertAlign w:val="baseline"/>
                                        </w:rPr>
                                        <w:t xml:space="preserve">Full knowledge of Caltrans plans, specifications, and construction manual </w:t>
                                      </w:r>
                                    </w:p>
                                  </w:txbxContent>
                                </wps:txbx>
                                <wps:bodyPr anchorCtr="0" anchor="t" bIns="228600" lIns="91425" spcFirstLastPara="1" rIns="109725" wrap="square" tIns="182875">
                                  <a:noAutofit/>
                                </wps:bodyPr>
                              </wps:wsp>
                              <wps:wsp>
                                <wps:cNvSpPr/>
                                <wps:cNvPr id="6" name="Shape 6"/>
                                <wps:spPr>
                                  <a:xfrm>
                                    <a:off x="0" y="231820"/>
                                    <a:ext cx="1828800" cy="838337"/>
                                  </a:xfrm>
                                  <a:prstGeom prst="rect">
                                    <a:avLst/>
                                  </a:prstGeom>
                                  <a:solidFill>
                                    <a:srgbClr val="2F5496"/>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Narrow" w:cs="Arial Narrow" w:eastAsia="Arial Narrow" w:hAnsi="Arial Narrow"/>
                                          <w:b w:val="1"/>
                                          <w:i w:val="0"/>
                                          <w:smallCaps w:val="1"/>
                                          <w:strike w:val="0"/>
                                          <w:color w:val="ffffff"/>
                                          <w:sz w:val="28"/>
                                          <w:vertAlign w:val="baseline"/>
                                        </w:rPr>
                                        <w:t xml:space="preserve">PROJECT RELEVANCE </w:t>
                                      </w: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228600" distR="228600" hidden="0" layoutInCell="1" locked="0" relativeHeight="0" simplePos="0">
                      <wp:simplePos x="0" y="0"/>
                      <wp:positionH relativeFrom="column">
                        <wp:posOffset>4374515</wp:posOffset>
                      </wp:positionH>
                      <wp:positionV relativeFrom="paragraph">
                        <wp:posOffset>198120</wp:posOffset>
                      </wp:positionV>
                      <wp:extent cx="1828800" cy="4219575"/>
                      <wp:effectExtent b="0" l="0" r="0" t="0"/>
                      <wp:wrapSquare wrapText="bothSides" distB="0" distT="0" distL="228600" distR="228600"/>
                      <wp:docPr id="20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828800" cy="4219575"/>
                              </a:xfrm>
                              <a:prstGeom prst="rect"/>
                              <a:ln/>
                            </pic:spPr>
                          </pic:pic>
                        </a:graphicData>
                      </a:graphic>
                    </wp:anchor>
                  </w:drawing>
                </mc:Fallback>
              </mc:AlternateContent>
            </w:r>
          </w:p>
          <w:p w:rsidR="00000000" w:rsidDel="00000000" w:rsidP="00000000" w:rsidRDefault="00000000" w:rsidRPr="00000000" w14:paraId="00000032">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As part of the services, our staff coordinated with Caltrans field inspectors and assured that there was thorough communication regarding time to batch, first load out, issues at the plant, and providing timely aggregate test results.</w:t>
            </w:r>
          </w:p>
          <w:p w:rsidR="00000000" w:rsidDel="00000000" w:rsidP="00000000" w:rsidRDefault="00000000" w:rsidRPr="00000000" w14:paraId="00000034">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All test results were reviewed by a professional engineer for accuracy and completeness. Time sheets were checked with the plant inspection diaries for EA and time accuracies, overtime authorization were preapproved before the start of task, and monthly hours were forwarded to Caltrans Contract Manager for confirmation of accuracy and approval before the invoice was prepared.</w:t>
            </w:r>
          </w:p>
          <w:p w:rsidR="00000000" w:rsidDel="00000000" w:rsidP="00000000" w:rsidRDefault="00000000" w:rsidRPr="00000000" w14:paraId="00000036">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Sampling and test methods include sand equivalent, cleanliness value, gradation of aggregates (sieve analysis), and moisture content. We were consistently working on five projects at any time.</w:t>
            </w:r>
          </w:p>
          <w:p w:rsidR="00000000" w:rsidDel="00000000" w:rsidP="00000000" w:rsidRDefault="00000000" w:rsidRPr="00000000" w14:paraId="00000038">
            <w:pPr>
              <w:spacing w:line="360" w:lineRule="auto"/>
              <w:rPr>
                <w:rFonts w:ascii="Arial Narrow" w:cs="Arial Narrow" w:eastAsia="Arial Narrow" w:hAnsi="Arial Narrow"/>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-634</wp:posOffset>
                  </wp:positionH>
                  <wp:positionV relativeFrom="paragraph">
                    <wp:posOffset>73025</wp:posOffset>
                  </wp:positionV>
                  <wp:extent cx="3119755" cy="2286000"/>
                  <wp:effectExtent b="0" l="0" r="0" t="0"/>
                  <wp:wrapSquare wrapText="bothSides" distB="0" distT="0" distL="114300" distR="114300"/>
                  <wp:docPr id="20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119755" cy="2286000"/>
                          </a:xfrm>
                          <a:prstGeom prst="rect"/>
                          <a:ln/>
                        </pic:spPr>
                      </pic:pic>
                    </a:graphicData>
                  </a:graphic>
                </wp:anchor>
              </w:drawing>
            </w:r>
          </w:p>
          <w:p w:rsidR="00000000" w:rsidDel="00000000" w:rsidP="00000000" w:rsidRDefault="00000000" w:rsidRPr="00000000" w14:paraId="00000039">
            <w:pPr>
              <w:spacing w:line="276"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467359</wp:posOffset>
                  </wp:positionH>
                  <wp:positionV relativeFrom="paragraph">
                    <wp:posOffset>2232660</wp:posOffset>
                  </wp:positionV>
                  <wp:extent cx="1555750" cy="609600"/>
                  <wp:effectExtent b="0" l="0" r="0" t="0"/>
                  <wp:wrapSquare wrapText="bothSides" distB="0" distT="0" distL="114300" distR="114300"/>
                  <wp:docPr descr="Text&#10;&#10;Description automatically generated with low confidence" id="204" name="image2.png"/>
                  <a:graphic>
                    <a:graphicData uri="http://schemas.openxmlformats.org/drawingml/2006/picture">
                      <pic:pic>
                        <pic:nvPicPr>
                          <pic:cNvPr descr="Text&#10;&#10;Description automatically generated with low confidence" id="0" name="image2.png"/>
                          <pic:cNvPicPr preferRelativeResize="0"/>
                        </pic:nvPicPr>
                        <pic:blipFill>
                          <a:blip r:embed="rId9"/>
                          <a:srcRect b="0" l="0" r="0" t="0"/>
                          <a:stretch>
                            <a:fillRect/>
                          </a:stretch>
                        </pic:blipFill>
                        <pic:spPr>
                          <a:xfrm>
                            <a:off x="0" y="0"/>
                            <a:ext cx="1555750" cy="6096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3193415</wp:posOffset>
                  </wp:positionH>
                  <wp:positionV relativeFrom="paragraph">
                    <wp:posOffset>1083310</wp:posOffset>
                  </wp:positionV>
                  <wp:extent cx="3141345" cy="1924050"/>
                  <wp:effectExtent b="0" l="0" r="0" t="0"/>
                  <wp:wrapSquare wrapText="bothSides" distB="0" distT="0" distL="114300" distR="114300"/>
                  <wp:docPr id="20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141345" cy="1924050"/>
                          </a:xfrm>
                          <a:prstGeom prst="rect"/>
                          <a:ln/>
                        </pic:spPr>
                      </pic:pic>
                    </a:graphicData>
                  </a:graphic>
                </wp:anchor>
              </w:drawing>
            </w:r>
          </w:p>
        </w:tc>
      </w:tr>
      <w:tr>
        <w:trPr>
          <w:cantSplit w:val="0"/>
          <w:trHeight w:val="348" w:hRule="atLeast"/>
          <w:tblHeader w:val="0"/>
        </w:trPr>
        <w:tc>
          <w:tcPr>
            <w:gridSpan w:val="7"/>
            <w:shd w:fill="2f5496" w:val="clear"/>
            <w:vAlign w:val="center"/>
          </w:tcPr>
          <w:p w:rsidR="00000000" w:rsidDel="00000000" w:rsidP="00000000" w:rsidRDefault="00000000" w:rsidRPr="00000000" w14:paraId="00000040">
            <w:pPr>
              <w:jc w:val="center"/>
              <w:rPr/>
            </w:pPr>
            <w:r w:rsidDel="00000000" w:rsidR="00000000" w:rsidRPr="00000000">
              <w:rPr>
                <w:color w:val="ffffff"/>
                <w:rtl w:val="0"/>
              </w:rPr>
              <w:t xml:space="preserve">25. FIRMS FROM SECTION C INVOLVED WITH THIS PROJECT</w:t>
            </w:r>
            <w:r w:rsidDel="00000000" w:rsidR="00000000" w:rsidRPr="00000000">
              <w:rPr>
                <w:rtl w:val="0"/>
              </w:rPr>
            </w:r>
          </w:p>
        </w:tc>
      </w:tr>
      <w:tr>
        <w:trPr>
          <w:cantSplit w:val="0"/>
          <w:trHeight w:val="782" w:hRule="atLeast"/>
          <w:tblHeader w:val="0"/>
        </w:trPr>
        <w:tc>
          <w:tcPr>
            <w:shd w:fill="d9d9d9" w:val="clear"/>
            <w:vAlign w:val="center"/>
          </w:tcPr>
          <w:p w:rsidR="00000000" w:rsidDel="00000000" w:rsidP="00000000" w:rsidRDefault="00000000" w:rsidRPr="00000000" w14:paraId="00000047">
            <w:pPr>
              <w:rPr>
                <w:b w:val="1"/>
                <w:sz w:val="18"/>
                <w:szCs w:val="18"/>
              </w:rPr>
            </w:pPr>
            <w:r w:rsidDel="00000000" w:rsidR="00000000" w:rsidRPr="00000000">
              <w:rPr>
                <w:b w:val="1"/>
                <w:sz w:val="18"/>
                <w:szCs w:val="18"/>
                <w:rtl w:val="0"/>
              </w:rPr>
              <w:t xml:space="preserve">a.</w:t>
            </w:r>
          </w:p>
        </w:tc>
        <w:tc>
          <w:tcPr>
            <w:gridSpan w:val="2"/>
          </w:tcPr>
          <w:p w:rsidR="00000000" w:rsidDel="00000000" w:rsidP="00000000" w:rsidRDefault="00000000" w:rsidRPr="00000000" w14:paraId="00000048">
            <w:pPr>
              <w:rPr>
                <w:sz w:val="14"/>
                <w:szCs w:val="14"/>
              </w:rPr>
            </w:pPr>
            <w:r w:rsidDel="00000000" w:rsidR="00000000" w:rsidRPr="00000000">
              <w:rPr>
                <w:sz w:val="14"/>
                <w:szCs w:val="14"/>
                <w:rtl w:val="0"/>
              </w:rPr>
              <w:t xml:space="preserve">(1) FIRM NAME</w:t>
            </w:r>
          </w:p>
          <w:p w:rsidR="00000000" w:rsidDel="00000000" w:rsidP="00000000" w:rsidRDefault="00000000" w:rsidRPr="00000000" w14:paraId="00000049">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S2 Engineering, Inc</w:t>
            </w:r>
          </w:p>
        </w:tc>
        <w:tc>
          <w:tcPr>
            <w:gridSpan w:val="2"/>
          </w:tcPr>
          <w:p w:rsidR="00000000" w:rsidDel="00000000" w:rsidP="00000000" w:rsidRDefault="00000000" w:rsidRPr="00000000" w14:paraId="0000004C">
            <w:pPr>
              <w:rPr>
                <w:i w:val="1"/>
                <w:sz w:val="14"/>
                <w:szCs w:val="14"/>
              </w:rPr>
            </w:pPr>
            <w:r w:rsidDel="00000000" w:rsidR="00000000" w:rsidRPr="00000000">
              <w:rPr>
                <w:sz w:val="14"/>
                <w:szCs w:val="14"/>
                <w:rtl w:val="0"/>
              </w:rPr>
              <w:t xml:space="preserve">(2) FIRM LOCATION </w:t>
            </w:r>
            <w:r w:rsidDel="00000000" w:rsidR="00000000" w:rsidRPr="00000000">
              <w:rPr>
                <w:i w:val="1"/>
                <w:sz w:val="14"/>
                <w:szCs w:val="14"/>
                <w:rtl w:val="0"/>
              </w:rPr>
              <w:t xml:space="preserve">(CITY AND STATE)</w:t>
            </w:r>
          </w:p>
          <w:p w:rsidR="00000000" w:rsidDel="00000000" w:rsidP="00000000" w:rsidRDefault="00000000" w:rsidRPr="00000000" w14:paraId="0000004D">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Rancho Cucamonga, CA</w:t>
            </w:r>
          </w:p>
        </w:tc>
        <w:tc>
          <w:tcPr>
            <w:gridSpan w:val="2"/>
          </w:tcPr>
          <w:p w:rsidR="00000000" w:rsidDel="00000000" w:rsidP="00000000" w:rsidRDefault="00000000" w:rsidRPr="00000000" w14:paraId="00000050">
            <w:pPr>
              <w:rPr>
                <w:sz w:val="14"/>
                <w:szCs w:val="14"/>
              </w:rPr>
            </w:pPr>
            <w:r w:rsidDel="00000000" w:rsidR="00000000" w:rsidRPr="00000000">
              <w:rPr>
                <w:sz w:val="14"/>
                <w:szCs w:val="14"/>
                <w:rtl w:val="0"/>
              </w:rPr>
              <w:t xml:space="preserve">(3) ROLE</w:t>
            </w:r>
          </w:p>
          <w:p w:rsidR="00000000" w:rsidDel="00000000" w:rsidP="00000000" w:rsidRDefault="00000000" w:rsidRPr="00000000" w14:paraId="00000051">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Prime Consultant - Plant Inspection Services</w:t>
            </w:r>
          </w:p>
        </w:tc>
      </w:tr>
    </w:tbl>
    <w:p w:rsidR="00000000" w:rsidDel="00000000" w:rsidP="00000000" w:rsidRDefault="00000000" w:rsidRPr="00000000" w14:paraId="00000054">
      <w:pPr>
        <w:rPr>
          <w:b w:val="1"/>
          <w:sz w:val="20"/>
          <w:szCs w:val="20"/>
        </w:rPr>
      </w:pPr>
      <w:r w:rsidDel="00000000" w:rsidR="00000000" w:rsidRPr="00000000">
        <w:rPr>
          <w:rtl w:val="0"/>
        </w:rPr>
      </w:r>
    </w:p>
    <w:sectPr>
      <w:pgSz w:h="15840" w:w="12240" w:orient="portrait"/>
      <w:pgMar w:bottom="720" w:top="720"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E611C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177EE7"/>
    <w:pPr>
      <w:ind w:left="720"/>
      <w:contextualSpacing w:val="1"/>
    </w:pPr>
  </w:style>
  <w:style w:type="paragraph" w:styleId="NoSpacing">
    <w:name w:val="No Spacing"/>
    <w:link w:val="NoSpacingChar"/>
    <w:uiPriority w:val="1"/>
    <w:qFormat w:val="1"/>
    <w:rsid w:val="002837E0"/>
    <w:pPr>
      <w:spacing w:after="0" w:line="240" w:lineRule="auto"/>
    </w:pPr>
    <w:rPr>
      <w:rFonts w:eastAsiaTheme="minorEastAsia"/>
    </w:rPr>
  </w:style>
  <w:style w:type="character" w:styleId="NoSpacingChar" w:customStyle="1">
    <w:name w:val="No Spacing Char"/>
    <w:basedOn w:val="DefaultParagraphFont"/>
    <w:link w:val="NoSpacing"/>
    <w:uiPriority w:val="1"/>
    <w:rsid w:val="002837E0"/>
    <w:rPr>
      <w:rFonts w:eastAsiaTheme="minorEastAsia"/>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CracpOH1hQtKOz/RPENbf/RYVw==">CgMxLjA4AHIhMUhBZndVWDhsalhzQ2R0OHk4b25zRzhoNDJhTk9SS3NC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2023-01-13T18:00:00Z</dcterms:created>
  <dc:creator>Spencer 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0x0101001B030F390FE60643BC465B5066275260</vt:lpwstr>
  </property>
  <property fmtid="{D5CDD505-2E9C-101B-9397-08002B2CF9AE}" pid="3" name="MediaServiceImageTags">
    <vt:lpwstr/>
  </property>
</Properties>
</file>