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cs="B Homa"/>
          <w:sz w:val="28"/>
          <w:szCs w:val="28"/>
          <w:u w:val="single"/>
          <w:lang w:bidi="fa-IR"/>
        </w:rPr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مدیر</w:t>
      </w:r>
    </w:p>
    <w:p>
      <w:pPr>
        <w:pStyle w:val="ListParagraph"/>
        <w:numPr>
          <w:ilvl w:val="0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مدیر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که به عنوان مدیر وارد سیستم شده</w:t>
      </w:r>
    </w:p>
    <w:p>
      <w:pPr>
        <w:pStyle w:val="ListParagraph"/>
        <w:numPr>
          <w:ilvl w:val="0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در صفحه ی کاربری مدیر </w:t>
      </w:r>
    </w:p>
    <w:p>
      <w:pPr>
        <w:pStyle w:val="ListParagraph"/>
        <w:numPr>
          <w:ilvl w:val="1"/>
          <w:numId w:val="1"/>
        </w:numPr>
        <w:bidi w:val="1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افراد 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 محصولات 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 انبارها 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 نمایندگی ها</w:t>
      </w:r>
    </w:p>
    <w:p>
      <w:pPr>
        <w:pStyle w:val="ListParagraph"/>
        <w:numPr>
          <w:ilvl w:val="0"/>
          <w:numId w:val="0"/>
        </w:numPr>
        <w:bidi w:val="1"/>
        <w:ind w:left="1512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2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 xml:space="preserve">حال اگر وارد افراد شود </w:t>
      </w:r>
      <w:r>
        <w:rPr>
          <w:rFonts w:cs="B Homa"/>
          <w:sz w:val="24"/>
          <w:szCs w:val="24"/>
          <w:rtl w:val="true"/>
          <w:lang w:bidi="fa-IR"/>
        </w:rPr>
        <w:t xml:space="preserve">: </w:t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اگر وارد اضافه کردن افراد بشویم</w:t>
      </w:r>
    </w:p>
    <w:p>
      <w:pPr>
        <w:pStyle w:val="ListParagraph"/>
        <w:numPr>
          <w:ilvl w:val="5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وارد کردن اطلاعات فرد جدید در فیلد مورد نظر</w:t>
      </w:r>
    </w:p>
    <w:p>
      <w:pPr>
        <w:pStyle w:val="ListParagraph"/>
        <w:numPr>
          <w:ilvl w:val="5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زدن دکمه  ثبت کاربر جدید</w:t>
      </w:r>
    </w:p>
    <w:p>
      <w:pPr>
        <w:pStyle w:val="ListParagraph"/>
        <w:numPr>
          <w:ilvl w:val="5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با این عنوان که کاربر جدید اضافه شده است</w:t>
      </w:r>
    </w:p>
    <w:p>
      <w:pPr>
        <w:pStyle w:val="ListParagraph"/>
        <w:numPr>
          <w:ilvl w:val="0"/>
          <w:numId w:val="0"/>
        </w:numPr>
        <w:bidi w:val="1"/>
        <w:ind w:left="3456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اگر واردحذف کردن افراد شویم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شماره کاربری فرد یا نام او را در نوار جستجو وارد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شخص خواسته شده نمایش داده می‌شود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گزینه حذف کاربر در کنار آن وجود دارد آن را انتخاب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گزینه ثبت نهایی را تأیید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با این عنوان که کاربر حذف شده است</w:t>
      </w:r>
    </w:p>
    <w:p>
      <w:pPr>
        <w:pStyle w:val="ListParagraph"/>
        <w:numPr>
          <w:ilvl w:val="0"/>
          <w:numId w:val="0"/>
        </w:numPr>
        <w:bidi w:val="1"/>
        <w:ind w:left="244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جست‌و‌جو</w:t>
      </w:r>
    </w:p>
    <w:p>
      <w:pPr>
        <w:pStyle w:val="ListParagraph"/>
        <w:numPr>
          <w:ilvl w:val="4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نوار جست‌و‌جو اطلاعات مطلوب را وارد میکنیم</w:t>
      </w:r>
    </w:p>
    <w:p>
      <w:pPr>
        <w:pStyle w:val="ListParagraph"/>
        <w:numPr>
          <w:ilvl w:val="4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از میان گزینه های موجود برای استان و شهر به طور دلخواه انتخاب میکنیم</w:t>
      </w:r>
    </w:p>
    <w:p>
      <w:pPr>
        <w:pStyle w:val="ListParagraph"/>
        <w:numPr>
          <w:ilvl w:val="4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گزینه جستجو را انتخاب میکنیم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خواسته شده نمایش داده می‌شود</w:t>
      </w:r>
    </w:p>
    <w:p>
      <w:pPr>
        <w:pStyle w:val="ListParagraph"/>
        <w:numPr>
          <w:ilvl w:val="0"/>
          <w:numId w:val="0"/>
        </w:numPr>
        <w:bidi w:val="1"/>
        <w:ind w:left="2952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2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حال اگر وارد انبار ها شود 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0"/>
        </w:numPr>
        <w:bidi w:val="1"/>
        <w:ind w:left="1944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اضافه کردن انبار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انبار جدید را وارد می‌کنیم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زدن دکمه ثبت انبار جدید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با این عنوان که انبار جدید اضافه شده است</w:t>
      </w:r>
    </w:p>
    <w:p>
      <w:pPr>
        <w:pStyle w:val="ListParagraph"/>
        <w:numPr>
          <w:ilvl w:val="0"/>
          <w:numId w:val="0"/>
        </w:numPr>
        <w:bidi w:val="1"/>
        <w:ind w:left="2952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numPr>
          <w:ilvl w:val="3"/>
          <w:numId w:val="1"/>
        </w:numPr>
        <w:bidi w:val="1"/>
        <w:jc w:val="both"/>
        <w:rPr/>
      </w:pPr>
      <w:r>
        <w:rPr>
          <w:rtl w:val="true"/>
        </w:rPr>
        <w:t>حذف کردن انبار</w:t>
      </w:r>
    </w:p>
    <w:p>
      <w:pPr>
        <w:pStyle w:val="Normal"/>
        <w:numPr>
          <w:ilvl w:val="4"/>
          <w:numId w:val="1"/>
        </w:numPr>
        <w:bidi w:val="1"/>
        <w:jc w:val="both"/>
        <w:rPr/>
      </w:pPr>
      <w:r>
        <w:rPr>
          <w:rtl w:val="true"/>
        </w:rPr>
        <w:t>اطلاعات انبار مورد نظر را وارد می کنیم</w:t>
      </w:r>
    </w:p>
    <w:p>
      <w:pPr>
        <w:pStyle w:val="Normal"/>
        <w:numPr>
          <w:ilvl w:val="4"/>
          <w:numId w:val="1"/>
        </w:numPr>
        <w:bidi w:val="1"/>
        <w:jc w:val="both"/>
        <w:rPr/>
      </w:pPr>
      <w:r>
        <w:rPr>
          <w:rtl w:val="true"/>
        </w:rPr>
        <w:t>زدن دکمه حذف انباردار</w:t>
      </w:r>
    </w:p>
    <w:p>
      <w:pPr>
        <w:pStyle w:val="Normal"/>
        <w:numPr>
          <w:ilvl w:val="4"/>
          <w:numId w:val="1"/>
        </w:numPr>
        <w:bidi w:val="1"/>
        <w:jc w:val="both"/>
        <w:rPr/>
      </w:pPr>
      <w:r>
        <w:rPr>
          <w:rtl w:val="true"/>
        </w:rPr>
        <w:t>نشان دادن پیامی با این عنوان که انبار مورد نظر حذف شده است</w:t>
      </w:r>
    </w:p>
    <w:p>
      <w:pPr>
        <w:pStyle w:val="ListParagraph"/>
        <w:numPr>
          <w:ilvl w:val="0"/>
          <w:numId w:val="0"/>
        </w:numPr>
        <w:bidi w:val="1"/>
        <w:ind w:left="244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جست‌و‌جو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انبار مورد نظر را در نوار جستجو وارد می‌کنیم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دکمه جستجو را انتخاب می‌کنیم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انبار خواسته شده نمایش داده می شود</w:t>
      </w:r>
    </w:p>
    <w:p>
      <w:pPr>
        <w:pStyle w:val="ListParagraph"/>
        <w:bidi w:val="1"/>
        <w:ind w:left="720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2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حال اگر وارد محصولات شود 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0"/>
        </w:numPr>
        <w:bidi w:val="1"/>
        <w:ind w:left="1944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اضافه کردن محصول جدید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محصول جدید را وارد می‌کنیم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زدن دکمه ثبت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با این عنوان که کالای مورد نظر اضافه شده است</w:t>
      </w:r>
    </w:p>
    <w:p>
      <w:pPr>
        <w:pStyle w:val="ListParagraph"/>
        <w:numPr>
          <w:ilvl w:val="0"/>
          <w:numId w:val="0"/>
        </w:numPr>
        <w:bidi w:val="1"/>
        <w:ind w:left="2952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حذف محصول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محصول مورد نظر را وارد می‌کنیم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زدن دکمه حذف محصول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با این عنوان که کالای مورد نظر حذف شده است</w:t>
      </w:r>
    </w:p>
    <w:p>
      <w:pPr>
        <w:pStyle w:val="ListParagraph"/>
        <w:numPr>
          <w:ilvl w:val="0"/>
          <w:numId w:val="0"/>
        </w:numPr>
        <w:bidi w:val="1"/>
        <w:ind w:left="2952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گزارش گیری از فروش محصولات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وارد کردن اطلاعات کالا مورد نظر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گزارش 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گزارش فروش محصول</w:t>
      </w:r>
    </w:p>
    <w:p>
      <w:pPr>
        <w:pStyle w:val="ListParagraph"/>
        <w:numPr>
          <w:ilvl w:val="0"/>
          <w:numId w:val="0"/>
        </w:numPr>
        <w:bidi w:val="1"/>
        <w:ind w:left="1080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3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جست‌و‌جو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وارد کردن اطلاعات محصولات در نوار جستجو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زدن دکمه جستجو</w:t>
      </w:r>
    </w:p>
    <w:p>
      <w:pPr>
        <w:pStyle w:val="ListParagraph"/>
        <w:numPr>
          <w:ilvl w:val="4"/>
          <w:numId w:val="1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محصولات مورد نظر</w:t>
      </w:r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center"/>
        <w:rPr/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واحد پخش</w:t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مسئول پخش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وارد شده است</w:t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صفحه ی کاربری مسئول پخش</w:t>
      </w:r>
    </w:p>
    <w:p>
      <w:pPr>
        <w:pStyle w:val="ListParagraph"/>
        <w:numPr>
          <w:ilvl w:val="1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نمایندگی ها </w:t>
      </w:r>
      <w:r>
        <w:rPr>
          <w:rFonts w:cs="B Homa"/>
          <w:sz w:val="24"/>
          <w:szCs w:val="24"/>
          <w:rtl w:val="true"/>
          <w:lang w:bidi="fa-IR"/>
        </w:rPr>
        <w:t>(</w:t>
      </w:r>
      <w:r>
        <w:rPr>
          <w:rFonts w:cs="B Homa"/>
          <w:sz w:val="24"/>
          <w:sz w:val="24"/>
          <w:szCs w:val="24"/>
          <w:rtl w:val="true"/>
          <w:lang w:bidi="fa-IR"/>
        </w:rPr>
        <w:t>مشتریان</w:t>
      </w:r>
      <w:r>
        <w:rPr>
          <w:rFonts w:cs="B Homa"/>
          <w:sz w:val="24"/>
          <w:szCs w:val="24"/>
          <w:rtl w:val="true"/>
          <w:lang w:bidi="fa-IR"/>
        </w:rPr>
        <w:t xml:space="preserve">) </w:t>
      </w:r>
      <w:r>
        <w:rPr>
          <w:rFonts w:cs="Times New Roman" w:ascii="Times New Roman" w:hAnsi="Times New Roman"/>
          <w:sz w:val="24"/>
          <w:szCs w:val="24"/>
          <w:rtl w:val="true"/>
          <w:lang w:bidi="fa-IR"/>
        </w:rPr>
        <w:t>–</w:t>
      </w:r>
      <w:r>
        <w:rPr>
          <w:rFonts w:cs="B Homa"/>
          <w:sz w:val="24"/>
          <w:szCs w:val="24"/>
          <w:rtl w:val="true"/>
          <w:lang w:bidi="fa-IR"/>
        </w:rPr>
        <w:t xml:space="preserve">  </w:t>
      </w:r>
      <w:r>
        <w:rPr>
          <w:rFonts w:cs="B Homa"/>
          <w:sz w:val="24"/>
          <w:sz w:val="24"/>
          <w:szCs w:val="24"/>
          <w:rtl w:val="true"/>
          <w:lang w:bidi="fa-IR"/>
        </w:rPr>
        <w:t>سفارش های ثبت شده</w:t>
      </w:r>
    </w:p>
    <w:p>
      <w:pPr>
        <w:pStyle w:val="ListParagraph"/>
        <w:numPr>
          <w:ilvl w:val="2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اگر وارد مشتریان شود</w:t>
      </w:r>
      <w:r>
        <w:rPr>
          <w:rFonts w:cs="B Homa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3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جستجو</w:t>
      </w:r>
    </w:p>
    <w:p>
      <w:pPr>
        <w:pStyle w:val="ListParagraph"/>
        <w:numPr>
          <w:ilvl w:val="4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نام یا شماره کاربری مشتری را در نوار جستجو وارد میکند</w:t>
      </w:r>
    </w:p>
    <w:p>
      <w:pPr>
        <w:pStyle w:val="ListParagraph"/>
        <w:numPr>
          <w:ilvl w:val="4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گزینه جستجو را تأیید میکند</w:t>
      </w:r>
    </w:p>
    <w:p>
      <w:pPr>
        <w:pStyle w:val="ListParagraph"/>
        <w:numPr>
          <w:ilvl w:val="4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خواسته شده نمایش داده میشود</w:t>
      </w:r>
    </w:p>
    <w:p>
      <w:pPr>
        <w:pStyle w:val="ListParagraph"/>
        <w:numPr>
          <w:ilvl w:val="0"/>
          <w:numId w:val="0"/>
        </w:numPr>
        <w:bidi w:val="1"/>
        <w:ind w:left="2952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2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اگر وارد سفارش های ثبت شده شود</w:t>
      </w:r>
    </w:p>
    <w:p>
      <w:pPr>
        <w:pStyle w:val="ListParagraph"/>
        <w:numPr>
          <w:ilvl w:val="3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سفارش های ثبت شده</w:t>
      </w:r>
    </w:p>
    <w:p>
      <w:pPr>
        <w:pStyle w:val="ListParagraph"/>
        <w:numPr>
          <w:ilvl w:val="3"/>
          <w:numId w:val="2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اینکه هر سفارش ثبت شده از باید از کدام انبار تحویل گرفته شود</w:t>
      </w:r>
    </w:p>
    <w:p>
      <w:pPr>
        <w:pStyle w:val="ListParagraph"/>
        <w:bidi w:val="1"/>
        <w:ind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numPr>
          <w:ilvl w:val="2"/>
          <w:numId w:val="2"/>
        </w:numPr>
        <w:bidi w:val="1"/>
        <w:jc w:val="both"/>
        <w:rPr/>
      </w:pPr>
      <w:r>
        <w:rPr>
          <w:rtl w:val="true"/>
        </w:rPr>
        <w:t>اگر وارد تحویل گرفتن کالا از سمت انبار شود</w:t>
      </w:r>
    </w:p>
    <w:p>
      <w:pPr>
        <w:pStyle w:val="Normal"/>
        <w:numPr>
          <w:ilvl w:val="3"/>
          <w:numId w:val="2"/>
        </w:numPr>
        <w:bidi w:val="1"/>
        <w:jc w:val="both"/>
        <w:rPr/>
      </w:pPr>
      <w:r>
        <w:rPr>
          <w:rtl w:val="true"/>
        </w:rPr>
        <w:t>زدن گزینه تحویل سفارش از انبار</w:t>
      </w:r>
    </w:p>
    <w:p>
      <w:pPr>
        <w:pStyle w:val="Normal"/>
        <w:numPr>
          <w:ilvl w:val="3"/>
          <w:numId w:val="2"/>
        </w:numPr>
        <w:bidi w:val="1"/>
        <w:jc w:val="both"/>
        <w:rPr/>
      </w:pPr>
      <w:r>
        <w:rPr>
          <w:rtl w:val="true"/>
        </w:rPr>
        <w:t>زدن دکمه ثبت</w:t>
      </w:r>
    </w:p>
    <w:p>
      <w:pPr>
        <w:pStyle w:val="Normal"/>
        <w:numPr>
          <w:ilvl w:val="3"/>
          <w:numId w:val="2"/>
        </w:numPr>
        <w:bidi w:val="1"/>
        <w:jc w:val="both"/>
        <w:rPr/>
      </w:pPr>
      <w:r>
        <w:rPr>
          <w:rtl w:val="true"/>
        </w:rPr>
        <w:t>نشان دادن پیامی تحت این عنوان که کالا از تحویل گرفته شد</w:t>
      </w:r>
    </w:p>
    <w:p>
      <w:pPr>
        <w:pStyle w:val="Normal"/>
        <w:numPr>
          <w:ilvl w:val="0"/>
          <w:numId w:val="0"/>
        </w:numPr>
        <w:bidi w:val="1"/>
        <w:ind w:left="1728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2"/>
          <w:numId w:val="2"/>
        </w:numPr>
        <w:bidi w:val="1"/>
        <w:jc w:val="both"/>
        <w:rPr/>
      </w:pPr>
      <w:r>
        <w:rPr>
          <w:rtl w:val="true"/>
        </w:rPr>
        <w:t>اگر وارد تحویل دادن کالا به مشتری شود</w:t>
      </w:r>
    </w:p>
    <w:p>
      <w:pPr>
        <w:pStyle w:val="Normal"/>
        <w:numPr>
          <w:ilvl w:val="3"/>
          <w:numId w:val="2"/>
        </w:numPr>
        <w:bidi w:val="1"/>
        <w:jc w:val="both"/>
        <w:rPr/>
      </w:pPr>
      <w:r>
        <w:rPr>
          <w:rtl w:val="true"/>
        </w:rPr>
        <w:t>زدن گزینه تحویل کالا به مشتری</w:t>
      </w:r>
    </w:p>
    <w:p>
      <w:pPr>
        <w:pStyle w:val="Normal"/>
        <w:numPr>
          <w:ilvl w:val="3"/>
          <w:numId w:val="2"/>
        </w:numPr>
        <w:bidi w:val="1"/>
        <w:jc w:val="both"/>
        <w:rPr/>
      </w:pPr>
      <w:r>
        <w:rPr>
          <w:rtl w:val="true"/>
        </w:rPr>
        <w:t xml:space="preserve">زدن دکمه ثبت </w:t>
      </w:r>
    </w:p>
    <w:p>
      <w:pPr>
        <w:pStyle w:val="Normal"/>
        <w:numPr>
          <w:ilvl w:val="3"/>
          <w:numId w:val="2"/>
        </w:numPr>
        <w:bidi w:val="1"/>
        <w:jc w:val="both"/>
        <w:rPr/>
      </w:pPr>
      <w:r>
        <w:rPr>
          <w:rtl w:val="true"/>
        </w:rPr>
        <w:t>نشان دادن پیامی تحت این عنوان که کالا به مشتری تحویل داده شد</w:t>
      </w:r>
    </w:p>
    <w:p>
      <w:pPr>
        <w:pStyle w:val="Normal"/>
        <w:numPr>
          <w:ilvl w:val="0"/>
          <w:numId w:val="0"/>
        </w:numPr>
        <w:bidi w:val="1"/>
        <w:ind w:left="1224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1224" w:hanging="0"/>
        <w:jc w:val="both"/>
        <w:rPr/>
      </w:pPr>
      <w:r>
        <w:rPr>
          <w:rtl w:val="true"/>
        </w:rPr>
      </w:r>
    </w:p>
    <w:p>
      <w:pPr>
        <w:pStyle w:val="ListParagraph"/>
        <w:bidi w:val="1"/>
        <w:ind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center"/>
        <w:rPr/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واحد فروش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مسئول فروش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3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که وارد شده است</w:t>
      </w:r>
    </w:p>
    <w:p>
      <w:pPr>
        <w:pStyle w:val="ListParagraph"/>
        <w:numPr>
          <w:ilvl w:val="0"/>
          <w:numId w:val="3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در صفحه ی کاربری مسئول فروش</w:t>
      </w:r>
    </w:p>
    <w:p>
      <w:pPr>
        <w:pStyle w:val="ListParagraph"/>
        <w:numPr>
          <w:ilvl w:val="0"/>
          <w:numId w:val="3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وارد صفحه مدیریت قرارداد ها می شود</w:t>
      </w:r>
      <w:r>
        <w:rPr>
          <w:rFonts w:cs="B Homa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0"/>
        </w:numPr>
        <w:bidi w:val="1"/>
        <w:ind w:left="360" w:hanging="0"/>
        <w:jc w:val="both"/>
        <w:rPr/>
      </w:pPr>
      <w:r>
        <w:rPr>
          <w:rFonts w:cs="B Homa"/>
          <w:sz w:val="24"/>
          <w:szCs w:val="24"/>
          <w:lang w:bidi="fa-IR"/>
        </w:rPr>
        <w:t>6.1</w:t>
      </w:r>
      <w:r>
        <w:rPr>
          <w:rFonts w:cs="B Homa"/>
          <w:sz w:val="24"/>
          <w:szCs w:val="24"/>
          <w:rtl w:val="true"/>
          <w:lang w:bidi="fa-IR"/>
        </w:rPr>
        <w:t xml:space="preserve">   </w:t>
      </w:r>
      <w:r>
        <w:rPr>
          <w:rFonts w:cs="B Homa"/>
          <w:sz w:val="24"/>
          <w:sz w:val="24"/>
          <w:szCs w:val="24"/>
          <w:rtl w:val="true"/>
          <w:lang w:bidi="fa-IR"/>
        </w:rPr>
        <w:t>تب اضافه کردن قرار داد جدید</w:t>
      </w:r>
    </w:p>
    <w:p>
      <w:pPr>
        <w:pStyle w:val="ListParagraph"/>
        <w:numPr>
          <w:ilvl w:val="0"/>
          <w:numId w:val="0"/>
        </w:numPr>
        <w:bidi w:val="1"/>
        <w:ind w:left="36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         </w:t>
      </w:r>
      <w:r>
        <w:rPr>
          <w:rFonts w:cs="B Homa"/>
          <w:sz w:val="24"/>
          <w:szCs w:val="24"/>
          <w:lang w:bidi="fa-IR"/>
        </w:rPr>
        <w:t>6.1.1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وارد کردن اطلاعات مشتری جدیددر فیلد ها</w:t>
      </w:r>
    </w:p>
    <w:p>
      <w:pPr>
        <w:pStyle w:val="ListParagraph"/>
        <w:numPr>
          <w:ilvl w:val="0"/>
          <w:numId w:val="0"/>
        </w:numPr>
        <w:bidi w:val="1"/>
        <w:ind w:left="36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         </w:t>
      </w:r>
      <w:r>
        <w:rPr>
          <w:rFonts w:cs="B Homa"/>
          <w:sz w:val="24"/>
          <w:szCs w:val="24"/>
          <w:lang w:bidi="fa-IR"/>
        </w:rPr>
        <w:t>6.1.2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زدن دکمه ثبت نهایی برای عقد قرار داد جدید</w:t>
      </w:r>
    </w:p>
    <w:p>
      <w:pPr>
        <w:pStyle w:val="ListParagraph"/>
        <w:numPr>
          <w:ilvl w:val="0"/>
          <w:numId w:val="0"/>
        </w:numPr>
        <w:bidi w:val="1"/>
        <w:ind w:left="36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ab/>
        <w:t xml:space="preserve">     </w:t>
      </w:r>
      <w:r>
        <w:rPr>
          <w:rFonts w:cs="B Homa"/>
          <w:sz w:val="24"/>
          <w:szCs w:val="24"/>
          <w:lang w:bidi="fa-IR"/>
        </w:rPr>
        <w:t>6.1.3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تحت عنوان اینکه قرار داد جدید اضافه شده است</w:t>
      </w:r>
    </w:p>
    <w:p>
      <w:pPr>
        <w:pStyle w:val="ListParagraph"/>
        <w:bidi w:val="1"/>
        <w:ind w:left="720" w:hanging="0"/>
        <w:jc w:val="both"/>
        <w:rPr/>
      </w:pPr>
      <w:r>
        <w:rPr>
          <w:rFonts w:cs="B Homa"/>
          <w:sz w:val="24"/>
          <w:szCs w:val="24"/>
          <w:lang w:bidi="fa-IR"/>
        </w:rPr>
        <w:t>6.2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تب ویرایش قرارداد ها</w:t>
      </w:r>
    </w:p>
    <w:p>
      <w:pPr>
        <w:pStyle w:val="ListParagraph"/>
        <w:bidi w:val="1"/>
        <w:ind w:left="72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          </w:t>
      </w:r>
      <w:r>
        <w:rPr>
          <w:rFonts w:cs="B Homa"/>
          <w:sz w:val="24"/>
          <w:szCs w:val="24"/>
          <w:lang w:bidi="fa-IR"/>
        </w:rPr>
        <w:t>6.2.1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اطلاعات قرار داد را ویرایش می‌کنیم</w:t>
      </w:r>
    </w:p>
    <w:p>
      <w:pPr>
        <w:pStyle w:val="ListParagraph"/>
        <w:bidi w:val="1"/>
        <w:ind w:left="72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 xml:space="preserve">           </w:t>
      </w:r>
      <w:r>
        <w:rPr>
          <w:rFonts w:cs="B Homa"/>
          <w:sz w:val="24"/>
          <w:szCs w:val="24"/>
          <w:lang w:bidi="fa-IR"/>
        </w:rPr>
        <w:t>6.2.2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ثبت نهایی ویرایش</w:t>
      </w:r>
    </w:p>
    <w:p>
      <w:pPr>
        <w:pStyle w:val="ListParagraph"/>
        <w:bidi w:val="1"/>
        <w:ind w:left="720" w:hanging="0"/>
        <w:jc w:val="both"/>
        <w:rPr/>
      </w:pPr>
      <w:r>
        <w:rPr>
          <w:rFonts w:cs="B Homa"/>
          <w:sz w:val="24"/>
          <w:szCs w:val="24"/>
          <w:rtl w:val="true"/>
          <w:lang w:bidi="fa-IR"/>
        </w:rPr>
        <w:t>‍‍</w:t>
      </w:r>
      <w:r>
        <w:rPr>
          <w:rFonts w:cs="B Homa"/>
          <w:sz w:val="24"/>
          <w:szCs w:val="24"/>
          <w:rtl w:val="true"/>
          <w:lang w:bidi="fa-IR"/>
        </w:rPr>
        <w:tab/>
        <w:t xml:space="preserve"> </w:t>
      </w:r>
      <w:r>
        <w:rPr>
          <w:rFonts w:cs="B Homa"/>
          <w:sz w:val="24"/>
          <w:szCs w:val="24"/>
          <w:lang w:bidi="fa-IR"/>
        </w:rPr>
        <w:t>6.2.3</w:t>
      </w:r>
      <w:r>
        <w:rPr>
          <w:rFonts w:cs="B Homa"/>
          <w:sz w:val="24"/>
          <w:szCs w:val="24"/>
          <w:rtl w:val="true"/>
          <w:lang w:bidi="fa-IR"/>
        </w:rPr>
        <w:t xml:space="preserve"> </w:t>
      </w: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تحت این عنوان که قرار داد به روز رسانی شده است</w:t>
      </w:r>
    </w:p>
    <w:p>
      <w:pPr>
        <w:pStyle w:val="ListParagraph"/>
        <w:bidi w:val="1"/>
        <w:ind w:left="720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  <w:bookmarkStart w:id="0" w:name="_GoBack"/>
      <w:bookmarkStart w:id="1" w:name="_GoBack"/>
      <w:bookmarkEnd w:id="1"/>
    </w:p>
    <w:p>
      <w:pPr>
        <w:pStyle w:val="ListParagraph"/>
        <w:bidi w:val="1"/>
        <w:ind w:left="1728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center"/>
        <w:rPr>
          <w:rFonts w:cs="B Homa"/>
          <w:sz w:val="28"/>
          <w:szCs w:val="28"/>
          <w:u w:val="single"/>
          <w:lang w:bidi="fa-IR"/>
        </w:rPr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انباردار</w:t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انباردار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که وارد شده است</w:t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cs="B Homa"/>
          <w:sz w:val="24"/>
          <w:szCs w:val="24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صفحه ی کاربری انبارداری</w:t>
      </w:r>
    </w:p>
    <w:p>
      <w:pPr>
        <w:pStyle w:val="ListParagraph"/>
        <w:numPr>
          <w:ilvl w:val="2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مشاهده لیست سفارش های ثبت شده برای انبار</w:t>
      </w:r>
    </w:p>
    <w:p>
      <w:pPr>
        <w:pStyle w:val="ListParagraph"/>
        <w:numPr>
          <w:ilvl w:val="3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دکمه مشاهده لیست سفارش های ثبت شده را میزند</w:t>
      </w:r>
    </w:p>
    <w:p>
      <w:pPr>
        <w:pStyle w:val="ListParagraph"/>
        <w:numPr>
          <w:ilvl w:val="3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لیست سفارش های ثبت شده</w:t>
      </w:r>
    </w:p>
    <w:p>
      <w:pPr>
        <w:pStyle w:val="ListParagraph"/>
        <w:numPr>
          <w:ilvl w:val="2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ثبت تحویل کالا به واحد پخش</w:t>
      </w:r>
    </w:p>
    <w:p>
      <w:pPr>
        <w:pStyle w:val="ListParagraph"/>
        <w:numPr>
          <w:ilvl w:val="3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پس از تحویل کالا به واحد پخش گزینه تحویل را تیک می‌زند</w:t>
      </w:r>
    </w:p>
    <w:p>
      <w:pPr>
        <w:pStyle w:val="ListParagraph"/>
        <w:numPr>
          <w:ilvl w:val="3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تحت این عنوان که کالا ها تحویل داده شد</w:t>
      </w:r>
    </w:p>
    <w:p>
      <w:pPr>
        <w:pStyle w:val="ListParagraph"/>
        <w:numPr>
          <w:ilvl w:val="2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تأیید نهایی برای کاهش اجناس از انبار</w:t>
      </w:r>
    </w:p>
    <w:p>
      <w:pPr>
        <w:pStyle w:val="ListParagraph"/>
        <w:numPr>
          <w:ilvl w:val="3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پس از تحویل کالا گزینه ثبت تغییرات در انبار را می‌زنیم</w:t>
      </w:r>
    </w:p>
    <w:p>
      <w:pPr>
        <w:pStyle w:val="ListParagraph"/>
        <w:numPr>
          <w:ilvl w:val="3"/>
          <w:numId w:val="4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لیست تغییر یافته انبار</w:t>
      </w:r>
    </w:p>
    <w:p>
      <w:pPr>
        <w:pStyle w:val="ListParagraph"/>
        <w:bidi w:val="1"/>
        <w:ind w:left="360" w:hanging="0"/>
        <w:jc w:val="both"/>
        <w:rPr>
          <w:rFonts w:cs="B Homa"/>
          <w:sz w:val="24"/>
          <w:szCs w:val="24"/>
        </w:rPr>
      </w:pPr>
      <w:r>
        <w:rPr>
          <w:rFonts w:cs="B Homa"/>
          <w:sz w:val="24"/>
          <w:szCs w:val="24"/>
          <w:rtl w:val="true"/>
        </w:rPr>
      </w:r>
    </w:p>
    <w:p>
      <w:pPr>
        <w:pStyle w:val="Normal"/>
        <w:bidi w:val="1"/>
        <w:ind w:left="360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center"/>
        <w:rPr>
          <w:rFonts w:cs="B Homa"/>
          <w:sz w:val="24"/>
          <w:szCs w:val="24"/>
          <w:lang w:bidi="fa-IR"/>
        </w:rPr>
      </w:pPr>
      <w:r>
        <w:rPr>
          <w:rFonts w:cs="B Homa"/>
          <w:sz w:val="28"/>
          <w:sz w:val="28"/>
          <w:szCs w:val="28"/>
          <w:u w:val="single"/>
          <w:rtl w:val="true"/>
          <w:lang w:bidi="fa-IR"/>
        </w:rPr>
        <w:t>مشتری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username</w:t>
      </w:r>
    </w:p>
    <w:p>
      <w:pPr>
        <w:pStyle w:val="ListParagraph"/>
        <w:numPr>
          <w:ilvl w:val="0"/>
          <w:numId w:val="5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وارد کردن </w:t>
      </w:r>
      <w:r>
        <w:rPr>
          <w:rFonts w:cs="B Homa"/>
          <w:sz w:val="24"/>
          <w:szCs w:val="24"/>
          <w:lang w:bidi="fa-IR"/>
        </w:rPr>
        <w:t>password</w:t>
      </w:r>
    </w:p>
    <w:p>
      <w:pPr>
        <w:pStyle w:val="ListParagraph"/>
        <w:numPr>
          <w:ilvl w:val="0"/>
          <w:numId w:val="5"/>
        </w:numPr>
        <w:bidi w:val="1"/>
        <w:jc w:val="both"/>
        <w:rPr/>
      </w:pPr>
      <w:r>
        <w:rPr>
          <w:rFonts w:cs="B Homa"/>
          <w:sz w:val="24"/>
          <w:sz w:val="24"/>
          <w:szCs w:val="24"/>
          <w:rtl w:val="true"/>
          <w:lang w:bidi="fa-IR"/>
        </w:rPr>
        <w:t xml:space="preserve">زدن دکمه لاگین </w:t>
      </w:r>
      <w:r>
        <w:rPr>
          <w:rFonts w:cs="B Homa"/>
          <w:sz w:val="24"/>
          <w:szCs w:val="24"/>
          <w:rtl w:val="true"/>
          <w:lang w:bidi="fa-IR"/>
        </w:rPr>
        <w:t xml:space="preserve">( </w:t>
      </w:r>
      <w:r>
        <w:rPr>
          <w:rFonts w:cs="B Homa"/>
          <w:sz w:val="24"/>
          <w:sz w:val="24"/>
          <w:szCs w:val="24"/>
          <w:rtl w:val="true"/>
          <w:lang w:bidi="fa-IR"/>
        </w:rPr>
        <w:t>پس از این مرحله وارد صفحه ی انباردار میشویم</w:t>
      </w:r>
      <w:r>
        <w:rPr>
          <w:rFonts w:cs="B Homa"/>
          <w:sz w:val="24"/>
          <w:szCs w:val="24"/>
          <w:rtl w:val="true"/>
          <w:lang w:bidi="fa-IR"/>
        </w:rPr>
        <w:t>.)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نشان دادن پیامی که وارد صفحه شده است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صفحه گزینه لیست محصولات وجود دارد آن را می‌زند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اطلاعات لازم برای محصولات را وارد می‌کند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پس از پر کردن فیلد های مربوطه دکمه نمایش را می‌زند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محصولات نمایش داده می‌شوند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در گوشه هر محصولات علامتی وجود دارد که می‌توانیم آن را به سبد محصولات اضافه کنیم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آن دکمه را فشار میدهیم و قیمت را نشان می‌دهد و ما تعداد لازم را  وارد میکنیم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پس از پر کردن فیلد ها دکمه ثبت را می‌زنیم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پس از اینکه محصولات خود را وارد سبد محصولات کردیم دکمه ثبت سفارش را میزنیم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از اینجا به صفحه پرداخت بانک منتقل می‌شویم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 w:val="24"/>
          <w:szCs w:val="24"/>
          <w:rtl w:val="true"/>
          <w:lang w:bidi="fa-IR"/>
        </w:rPr>
        <w:t>پس از پرداخت موفق سفارش ما ثبت می شود</w:t>
      </w:r>
    </w:p>
    <w:p>
      <w:pPr>
        <w:pStyle w:val="ListParagraph"/>
        <w:bidi w:val="1"/>
        <w:ind w:left="360" w:hanging="0"/>
        <w:jc w:val="both"/>
        <w:rPr>
          <w:rFonts w:cs="B Homa"/>
          <w:sz w:val="24"/>
          <w:szCs w:val="24"/>
          <w:lang w:bidi="fa-IR"/>
        </w:rPr>
      </w:pPr>
      <w:r>
        <w:rPr>
          <w:rFonts w:cs="B Homa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before="0" w:after="160"/>
        <w:jc w:val="both"/>
        <w:rPr/>
      </w:pPr>
      <w:r>
        <w:rPr>
          <w:rtl w:val="true"/>
        </w:rPr>
      </w:r>
    </w:p>
    <w:sectPr>
      <w:type w:val="nextPage"/>
      <w:pgSz w:w="12240" w:h="15840"/>
      <w:pgMar w:left="1680" w:right="1680" w:header="0" w:top="1680" w:footer="0" w:bottom="1680" w:gutter="0"/>
      <w:pgBorders w:display="allPages" w:offsetFrom="text">
        <w:top w:val="thickThinMediumGap" w:sz="24" w:space="6" w:color="000000"/>
        <w:left w:val="thickThinMediumGap" w:sz="24" w:space="6" w:color="000000"/>
        <w:bottom w:val="thickThinMediumGap" w:sz="24" w:space="6" w:color="000000"/>
        <w:right w:val="thickThinMediumGap" w:sz="24" w:space="6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92fc8"/>
    <w:rPr>
      <w:rFonts w:eastAsia="" w:eastAsiaTheme="minorEastAsia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sz w:val="24"/>
      <w:szCs w:val="24"/>
    </w:rPr>
  </w:style>
  <w:style w:type="character" w:styleId="ListLabel16">
    <w:name w:val="ListLabel 16"/>
    <w:qFormat/>
    <w:rPr>
      <w:rFonts w:cs="OpenSymbol"/>
      <w:sz w:val="24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sz w:val="24"/>
      <w:szCs w:val="24"/>
    </w:rPr>
  </w:style>
  <w:style w:type="character" w:styleId="ListLabel26">
    <w:name w:val="ListLabel 26"/>
    <w:qFormat/>
    <w:rPr>
      <w:rFonts w:cs="OpenSymbol"/>
      <w:sz w:val="24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92fc8"/>
    <w:pPr>
      <w:spacing w:before="0" w:after="16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092fc8"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LibreOffice/6.0.7.3$Linux_X86_64 LibreOffice_project/00m0$Build-3</Application>
  <Pages>5</Pages>
  <Words>965</Words>
  <Characters>4106</Characters>
  <CharactersWithSpaces>4905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2020-05-16T10:24:00Z</dcterms:created>
  <dc:creator>Windows User</dc:creator>
  <dc:description/>
  <dc:language>en-US</dc:language>
  <cp:lastModifiedBy/>
  <cp:lastPrinted>2020-05-23T06:07:00Z</cp:lastPrinted>
  <dcterms:modified xsi:type="dcterms:W3CDTF">2020-06-12T21:01:13Z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